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4440"/>
            <wp:effectExtent l="0" t="0" r="3175" b="10160"/>
            <wp:docPr id="1" name="图片 1" descr="Screenshot_2023-05-29-23-34-40-438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3-05-29-23-34-40-438_com.tencent.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4440"/>
            <wp:effectExtent l="0" t="0" r="3175" b="10160"/>
            <wp:docPr id="2" name="图片 2" descr="Screenshot_2023-05-29-23-34-48-072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-05-29-23-34-48-072_com.tencent.m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4440"/>
            <wp:effectExtent l="0" t="0" r="3175" b="10160"/>
            <wp:docPr id="3" name="图片 3" descr="Screenshot_2023-05-29-23-34-52-846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-05-29-23-34-52-846_com.tencent.m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330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2023-05-29T15:40:29Z</dcterms:created>
  <dc:creator>CHEMISTRYMASTER</dc:creator>
  <cp:lastModifiedBy>无聊的人</cp:lastModifiedBy>
  <dcterms:modified xsi:type="dcterms:W3CDTF">2023-05-29T15:42:20Z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AD9B0DBAC27746B786A83938F07A702D_12</vt:lpwstr>
  </property>
</Properties>
</file>