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B796" w14:textId="7DAA63A5" w:rsidR="00244B7F" w:rsidRDefault="00244B7F" w:rsidP="00244B7F">
      <w:pPr>
        <w:pStyle w:val="1"/>
      </w:pPr>
      <w:r>
        <w:rPr>
          <w:rFonts w:hint="eastAsia"/>
        </w:rPr>
        <w:t>静力学基础</w:t>
      </w:r>
    </w:p>
    <w:p w14:paraId="62AF83BC" w14:textId="5DA5536C" w:rsidR="00776467" w:rsidRDefault="00776467" w:rsidP="00776467">
      <w:pPr>
        <w:pStyle w:val="2"/>
      </w:pPr>
      <w:r>
        <w:rPr>
          <w:rFonts w:hint="eastAsia"/>
        </w:rPr>
        <w:t>静力学公理和物体受力分析</w:t>
      </w:r>
    </w:p>
    <w:p w14:paraId="0CBD9F8A" w14:textId="0ACC824D" w:rsidR="00244B7F" w:rsidRDefault="00244B7F" w:rsidP="00776467">
      <w:pPr>
        <w:pStyle w:val="3"/>
      </w:pPr>
      <w:r>
        <w:rPr>
          <w:rFonts w:hint="eastAsia"/>
        </w:rPr>
        <w:t>静力学公理</w:t>
      </w:r>
    </w:p>
    <w:p w14:paraId="07494363" w14:textId="02B4BA0D" w:rsidR="00244B7F" w:rsidRDefault="00244B7F" w:rsidP="00776467">
      <w:pPr>
        <w:pStyle w:val="3"/>
      </w:pPr>
      <w:r>
        <w:rPr>
          <w:rFonts w:hint="eastAsia"/>
        </w:rPr>
        <w:t>约束和约束力</w:t>
      </w:r>
    </w:p>
    <w:p w14:paraId="6A52368C" w14:textId="2A7E3851" w:rsidR="00244B7F" w:rsidRDefault="00244B7F" w:rsidP="00776467">
      <w:pPr>
        <w:pStyle w:val="3"/>
      </w:pPr>
      <w:r>
        <w:rPr>
          <w:rFonts w:hint="eastAsia"/>
        </w:rPr>
        <w:t>受力分析</w:t>
      </w:r>
    </w:p>
    <w:p w14:paraId="47434C59" w14:textId="2EA67A47" w:rsidR="00776467" w:rsidRDefault="00776467" w:rsidP="00776467">
      <w:pPr>
        <w:pStyle w:val="2"/>
      </w:pPr>
      <w:r>
        <w:rPr>
          <w:rFonts w:hint="eastAsia"/>
        </w:rPr>
        <w:t>平面力系</w:t>
      </w:r>
    </w:p>
    <w:p w14:paraId="1694EF78" w14:textId="265DE580" w:rsidR="00244B7F" w:rsidRDefault="00244B7F" w:rsidP="00776467">
      <w:pPr>
        <w:pStyle w:val="3"/>
      </w:pPr>
      <w:r>
        <w:rPr>
          <w:rFonts w:hint="eastAsia"/>
        </w:rPr>
        <w:t>平面汇交力系</w:t>
      </w:r>
    </w:p>
    <w:p w14:paraId="7B3A318B" w14:textId="3AD67CF5" w:rsidR="00244B7F" w:rsidRDefault="00244B7F" w:rsidP="00776467">
      <w:pPr>
        <w:pStyle w:val="3"/>
      </w:pPr>
      <w:r>
        <w:rPr>
          <w:rFonts w:hint="eastAsia"/>
        </w:rPr>
        <w:t>平面力偶</w:t>
      </w:r>
    </w:p>
    <w:p w14:paraId="51848C22" w14:textId="34A0E0C9" w:rsidR="00244B7F" w:rsidRPr="00EE2A31" w:rsidRDefault="00244B7F" w:rsidP="00776467">
      <w:pPr>
        <w:pStyle w:val="3"/>
      </w:pPr>
      <w:r w:rsidRPr="00EE2A31">
        <w:rPr>
          <w:rFonts w:hint="eastAsia"/>
        </w:rPr>
        <w:t>平面任意力系简化</w:t>
      </w:r>
    </w:p>
    <w:p w14:paraId="74971432" w14:textId="66A984E8" w:rsidR="00244B7F" w:rsidRDefault="00244B7F" w:rsidP="00776467">
      <w:pPr>
        <w:pStyle w:val="2"/>
      </w:pPr>
      <w:r>
        <w:rPr>
          <w:rFonts w:hint="eastAsia"/>
        </w:rPr>
        <w:t>摩擦</w:t>
      </w:r>
    </w:p>
    <w:p w14:paraId="105CA3A8" w14:textId="61729DA7" w:rsidR="00244B7F" w:rsidRDefault="00244B7F" w:rsidP="00776467">
      <w:pPr>
        <w:pStyle w:val="3"/>
      </w:pPr>
      <w:r>
        <w:rPr>
          <w:rFonts w:hint="eastAsia"/>
        </w:rPr>
        <w:t>滑动摩擦</w:t>
      </w:r>
    </w:p>
    <w:p w14:paraId="0516EF81" w14:textId="337F8D5A" w:rsidR="00244B7F" w:rsidRPr="00244B7F" w:rsidRDefault="00244B7F" w:rsidP="00776467">
      <w:pPr>
        <w:pStyle w:val="3"/>
      </w:pPr>
      <w:r>
        <w:rPr>
          <w:rFonts w:hint="eastAsia"/>
        </w:rPr>
        <w:t>摩擦角和自锁现象</w:t>
      </w:r>
    </w:p>
    <w:p w14:paraId="339F87DD" w14:textId="77777777" w:rsidR="00942484" w:rsidRDefault="00942484" w:rsidP="00942484">
      <w:pPr>
        <w:pStyle w:val="1"/>
      </w:pPr>
      <w:r>
        <w:rPr>
          <w:rFonts w:hint="eastAsia"/>
        </w:rPr>
        <w:t>机械原理常识</w:t>
      </w:r>
    </w:p>
    <w:p w14:paraId="238F120A" w14:textId="67ADED84" w:rsidR="00222A3F" w:rsidRPr="00C911E0" w:rsidRDefault="00222A3F" w:rsidP="00222A3F">
      <w:pPr>
        <w:pStyle w:val="2"/>
      </w:pPr>
      <w:r>
        <w:rPr>
          <w:rFonts w:hint="eastAsia"/>
        </w:rPr>
        <w:t>机构的组成</w:t>
      </w:r>
    </w:p>
    <w:p w14:paraId="0A2C0826" w14:textId="38DD6E2B" w:rsidR="00942484" w:rsidRDefault="00942484" w:rsidP="00942484">
      <w:pPr>
        <w:pStyle w:val="2"/>
      </w:pPr>
      <w:r>
        <w:rPr>
          <w:rFonts w:hint="eastAsia"/>
        </w:rPr>
        <w:lastRenderedPageBreak/>
        <w:t>机构</w:t>
      </w:r>
      <w:r w:rsidR="008E4E6C">
        <w:rPr>
          <w:rFonts w:hint="eastAsia"/>
        </w:rPr>
        <w:t>运动</w:t>
      </w:r>
      <w:r>
        <w:rPr>
          <w:rFonts w:hint="eastAsia"/>
        </w:rPr>
        <w:t>简图</w:t>
      </w:r>
    </w:p>
    <w:p w14:paraId="56414BA2" w14:textId="77777777" w:rsidR="00942484" w:rsidRDefault="00942484" w:rsidP="00942484">
      <w:pPr>
        <w:pStyle w:val="2"/>
      </w:pPr>
      <w:r>
        <w:rPr>
          <w:rFonts w:hint="eastAsia"/>
        </w:rPr>
        <w:t>机构自由度</w:t>
      </w:r>
    </w:p>
    <w:p w14:paraId="55AF92BC" w14:textId="722F5131" w:rsidR="006702A5" w:rsidRPr="007104DC" w:rsidRDefault="00372949" w:rsidP="00594F9C">
      <w:pPr>
        <w:pStyle w:val="1"/>
      </w:pPr>
      <w:r w:rsidRPr="007104DC">
        <w:rPr>
          <w:rFonts w:hint="eastAsia"/>
        </w:rPr>
        <w:t>材料力学</w:t>
      </w:r>
      <w:r w:rsidR="001D1827">
        <w:rPr>
          <w:rFonts w:hint="eastAsia"/>
        </w:rPr>
        <w:t>常识</w:t>
      </w:r>
    </w:p>
    <w:p w14:paraId="57655627" w14:textId="102AD8E5" w:rsidR="004C1908" w:rsidRDefault="004C1908" w:rsidP="004C1908">
      <w:pPr>
        <w:pStyle w:val="2"/>
      </w:pPr>
      <w:r>
        <w:rPr>
          <w:rFonts w:hint="eastAsia"/>
        </w:rPr>
        <w:t>绪论</w:t>
      </w:r>
    </w:p>
    <w:p w14:paraId="54A4DE7E" w14:textId="41327006" w:rsidR="004C1908" w:rsidRDefault="004C1908" w:rsidP="00250944">
      <w:pPr>
        <w:pStyle w:val="3"/>
      </w:pPr>
      <w:r>
        <w:rPr>
          <w:rFonts w:hint="eastAsia"/>
        </w:rPr>
        <w:t>材料力学</w:t>
      </w:r>
      <w:r w:rsidR="00EA0C80">
        <w:rPr>
          <w:rFonts w:hint="eastAsia"/>
        </w:rPr>
        <w:t>的</w:t>
      </w:r>
      <w:r>
        <w:rPr>
          <w:rFonts w:hint="eastAsia"/>
        </w:rPr>
        <w:t>任务</w:t>
      </w:r>
    </w:p>
    <w:p w14:paraId="3F942ACF" w14:textId="7B85BCB1" w:rsidR="00250944" w:rsidRDefault="00250944" w:rsidP="00250944">
      <w:pPr>
        <w:pStyle w:val="3"/>
      </w:pPr>
      <w:r>
        <w:rPr>
          <w:rFonts w:hint="eastAsia"/>
        </w:rPr>
        <w:t>基本假设</w:t>
      </w:r>
    </w:p>
    <w:p w14:paraId="699E0C13" w14:textId="77777777" w:rsidR="004C1908" w:rsidRPr="004C1908" w:rsidRDefault="004C1908" w:rsidP="004E169C">
      <w:pPr>
        <w:pStyle w:val="2"/>
      </w:pPr>
      <w:r w:rsidRPr="004C1908">
        <w:rPr>
          <w:rFonts w:hint="eastAsia"/>
        </w:rPr>
        <w:t>应力、应变和位移</w:t>
      </w:r>
    </w:p>
    <w:p w14:paraId="423AFD4C" w14:textId="7584E0FC" w:rsidR="005F383E" w:rsidRDefault="001B5DA2" w:rsidP="005F383E">
      <w:pPr>
        <w:pStyle w:val="2"/>
      </w:pPr>
      <w:r>
        <w:rPr>
          <w:rFonts w:hint="eastAsia"/>
        </w:rPr>
        <w:t>杆件变形基本形式</w:t>
      </w:r>
    </w:p>
    <w:p w14:paraId="05B82A59" w14:textId="04A21720" w:rsidR="00535CB6" w:rsidRDefault="00535CB6" w:rsidP="00535CB6">
      <w:pPr>
        <w:pStyle w:val="3"/>
      </w:pPr>
      <w:r>
        <w:rPr>
          <w:rFonts w:hint="eastAsia"/>
        </w:rPr>
        <w:t>拉伸与压缩</w:t>
      </w:r>
    </w:p>
    <w:p w14:paraId="595DE4E4" w14:textId="0D8B8D8C" w:rsidR="00535CB6" w:rsidRDefault="00535CB6" w:rsidP="00535CB6">
      <w:pPr>
        <w:pStyle w:val="3"/>
      </w:pPr>
      <w:r>
        <w:rPr>
          <w:rFonts w:hint="eastAsia"/>
        </w:rPr>
        <w:t>剪切</w:t>
      </w:r>
    </w:p>
    <w:p w14:paraId="3DC1EB4F" w14:textId="1A0E11E7" w:rsidR="00535CB6" w:rsidRDefault="00535CB6" w:rsidP="00535CB6">
      <w:pPr>
        <w:pStyle w:val="3"/>
      </w:pPr>
      <w:r>
        <w:rPr>
          <w:rFonts w:hint="eastAsia"/>
        </w:rPr>
        <w:t>扭转</w:t>
      </w:r>
    </w:p>
    <w:p w14:paraId="28D18776" w14:textId="724467F1" w:rsidR="00535CB6" w:rsidRDefault="00535CB6" w:rsidP="00535CB6">
      <w:pPr>
        <w:pStyle w:val="3"/>
      </w:pPr>
      <w:r>
        <w:rPr>
          <w:rFonts w:hint="eastAsia"/>
        </w:rPr>
        <w:t>弯曲</w:t>
      </w:r>
    </w:p>
    <w:p w14:paraId="4554841C" w14:textId="67D1FE27" w:rsidR="00535CB6" w:rsidRDefault="00535CB6" w:rsidP="00535CB6">
      <w:pPr>
        <w:pStyle w:val="2"/>
      </w:pPr>
      <w:r>
        <w:rPr>
          <w:rFonts w:hint="eastAsia"/>
        </w:rPr>
        <w:t>其他</w:t>
      </w:r>
      <w:r w:rsidR="00250944">
        <w:rPr>
          <w:rFonts w:hint="eastAsia"/>
        </w:rPr>
        <w:t>载荷形式</w:t>
      </w:r>
    </w:p>
    <w:p w14:paraId="2A40A356" w14:textId="771E3E9D" w:rsidR="00535CB6" w:rsidRDefault="00535CB6" w:rsidP="00535CB6">
      <w:pPr>
        <w:pStyle w:val="3"/>
      </w:pPr>
      <w:r>
        <w:rPr>
          <w:rFonts w:hint="eastAsia"/>
        </w:rPr>
        <w:t>挤压</w:t>
      </w:r>
    </w:p>
    <w:p w14:paraId="5E55024C" w14:textId="7E4601C9" w:rsidR="00250944" w:rsidRPr="00250944" w:rsidRDefault="00250944" w:rsidP="007104DC">
      <w:pPr>
        <w:pStyle w:val="3"/>
      </w:pPr>
      <w:r>
        <w:rPr>
          <w:rFonts w:hint="eastAsia"/>
        </w:rPr>
        <w:t>应力集中</w:t>
      </w:r>
    </w:p>
    <w:p w14:paraId="2B5551C9" w14:textId="7E0FFD7A" w:rsidR="00535CB6" w:rsidRDefault="00535CB6" w:rsidP="00535CB6">
      <w:pPr>
        <w:pStyle w:val="3"/>
      </w:pPr>
      <w:r>
        <w:rPr>
          <w:rFonts w:hint="eastAsia"/>
        </w:rPr>
        <w:lastRenderedPageBreak/>
        <w:t>压杆稳定</w:t>
      </w:r>
    </w:p>
    <w:p w14:paraId="0F7486AC" w14:textId="0A11B374" w:rsidR="00AD709D" w:rsidRDefault="00AD709D" w:rsidP="00AD709D">
      <w:pPr>
        <w:pStyle w:val="1"/>
      </w:pPr>
      <w:r>
        <w:rPr>
          <w:rFonts w:hint="eastAsia"/>
        </w:rPr>
        <w:t>常用机构简述</w:t>
      </w:r>
    </w:p>
    <w:p w14:paraId="44217E53" w14:textId="555E4D7C" w:rsidR="004008BE" w:rsidRDefault="004008BE" w:rsidP="004008BE">
      <w:pPr>
        <w:pStyle w:val="2"/>
      </w:pPr>
      <w:r>
        <w:rPr>
          <w:rFonts w:hint="eastAsia"/>
        </w:rPr>
        <w:t>常用机构简述</w:t>
      </w:r>
    </w:p>
    <w:p w14:paraId="1DCF6D48" w14:textId="4362857E" w:rsidR="004008BE" w:rsidRDefault="004008BE" w:rsidP="004008BE">
      <w:pPr>
        <w:pStyle w:val="3"/>
      </w:pPr>
      <w:r>
        <w:rPr>
          <w:rFonts w:hint="eastAsia"/>
        </w:rPr>
        <w:t>转动副</w:t>
      </w:r>
    </w:p>
    <w:p w14:paraId="35A7F89C" w14:textId="60440647" w:rsidR="004008BE" w:rsidRDefault="004008BE" w:rsidP="004008BE">
      <w:pPr>
        <w:pStyle w:val="3"/>
      </w:pPr>
      <w:r>
        <w:rPr>
          <w:rFonts w:hint="eastAsia"/>
        </w:rPr>
        <w:t>移动副</w:t>
      </w:r>
    </w:p>
    <w:p w14:paraId="6172AA29" w14:textId="77777777" w:rsidR="00434A32" w:rsidRDefault="004008BE" w:rsidP="004008BE">
      <w:pPr>
        <w:pStyle w:val="3"/>
      </w:pPr>
      <w:r>
        <w:rPr>
          <w:rFonts w:hint="eastAsia"/>
        </w:rPr>
        <w:t>螺旋副</w:t>
      </w:r>
    </w:p>
    <w:p w14:paraId="2CB1B41A" w14:textId="15546350" w:rsidR="004008BE" w:rsidRPr="004008BE" w:rsidRDefault="004008BE" w:rsidP="004008BE">
      <w:pPr>
        <w:pStyle w:val="3"/>
      </w:pPr>
      <w:r>
        <w:rPr>
          <w:rFonts w:hint="eastAsia"/>
        </w:rPr>
        <w:t>球副</w:t>
      </w:r>
    </w:p>
    <w:p w14:paraId="784D43F7" w14:textId="77777777" w:rsidR="00FB4F11" w:rsidRDefault="00FB4F11" w:rsidP="00FB4F11">
      <w:pPr>
        <w:pStyle w:val="2"/>
      </w:pPr>
      <w:r>
        <w:rPr>
          <w:rFonts w:hint="eastAsia"/>
        </w:rPr>
        <w:t>传动机构简述</w:t>
      </w:r>
    </w:p>
    <w:p w14:paraId="47354E58" w14:textId="77777777" w:rsidR="00FB4F11" w:rsidRDefault="00FB4F11" w:rsidP="00FB4F11">
      <w:pPr>
        <w:pStyle w:val="3"/>
      </w:pPr>
      <w:r>
        <w:rPr>
          <w:rFonts w:hint="eastAsia"/>
        </w:rPr>
        <w:t>齿轮传动</w:t>
      </w:r>
    </w:p>
    <w:p w14:paraId="630B6A4C" w14:textId="77777777" w:rsidR="00FB4F11" w:rsidRPr="00DA65A0" w:rsidRDefault="00FB4F11" w:rsidP="00FB4F11">
      <w:pPr>
        <w:pStyle w:val="3"/>
      </w:pPr>
      <w:r>
        <w:rPr>
          <w:rFonts w:hint="eastAsia"/>
        </w:rPr>
        <w:t>链传动</w:t>
      </w:r>
    </w:p>
    <w:p w14:paraId="47F9C7C4" w14:textId="77777777" w:rsidR="00FB4F11" w:rsidRDefault="00FB4F11" w:rsidP="00FB4F11">
      <w:pPr>
        <w:pStyle w:val="3"/>
      </w:pPr>
      <w:r>
        <w:rPr>
          <w:rFonts w:hint="eastAsia"/>
        </w:rPr>
        <w:t>带传动</w:t>
      </w:r>
    </w:p>
    <w:p w14:paraId="54718218" w14:textId="77777777" w:rsidR="00FB4F11" w:rsidRDefault="00FB4F11" w:rsidP="00FB4F11">
      <w:pPr>
        <w:pStyle w:val="3"/>
      </w:pPr>
      <w:r>
        <w:rPr>
          <w:rFonts w:hint="eastAsia"/>
        </w:rPr>
        <w:t>螺旋传动</w:t>
      </w:r>
    </w:p>
    <w:p w14:paraId="2198AF08" w14:textId="77777777" w:rsidR="00FB4F11" w:rsidRDefault="00FB4F11" w:rsidP="00FB4F11">
      <w:pPr>
        <w:pStyle w:val="3"/>
      </w:pPr>
      <w:r>
        <w:rPr>
          <w:rFonts w:hint="eastAsia"/>
        </w:rPr>
        <w:t>联轴器</w:t>
      </w:r>
    </w:p>
    <w:p w14:paraId="544DF441" w14:textId="74BDF541" w:rsidR="00FB4F11" w:rsidRDefault="00907E44" w:rsidP="0073371A">
      <w:pPr>
        <w:pStyle w:val="3"/>
      </w:pPr>
      <w:r>
        <w:rPr>
          <w:rFonts w:hint="eastAsia"/>
        </w:rPr>
        <w:t>轴毂连接</w:t>
      </w:r>
    </w:p>
    <w:p w14:paraId="6926E950" w14:textId="7F464674" w:rsidR="00115710" w:rsidRDefault="00115710" w:rsidP="00DA09EE">
      <w:pPr>
        <w:pStyle w:val="1"/>
      </w:pPr>
      <w:r>
        <w:rPr>
          <w:rFonts w:hint="eastAsia"/>
        </w:rPr>
        <w:t>机器人设计</w:t>
      </w:r>
    </w:p>
    <w:p w14:paraId="7E03E6D3" w14:textId="04175DE1" w:rsidR="00115710" w:rsidRDefault="00DA09EE" w:rsidP="00115710">
      <w:pPr>
        <w:pStyle w:val="2"/>
      </w:pPr>
      <w:r>
        <w:rPr>
          <w:rFonts w:hint="eastAsia"/>
        </w:rPr>
        <w:lastRenderedPageBreak/>
        <w:t>底盘设计</w:t>
      </w:r>
    </w:p>
    <w:p w14:paraId="0FB4091E" w14:textId="1338EFAA" w:rsidR="00DA09EE" w:rsidRDefault="00DA09EE" w:rsidP="00DA09EE">
      <w:pPr>
        <w:pStyle w:val="3"/>
      </w:pPr>
      <w:r>
        <w:rPr>
          <w:rFonts w:hint="eastAsia"/>
        </w:rPr>
        <w:t>运动方式</w:t>
      </w:r>
    </w:p>
    <w:p w14:paraId="0A4EF9A5" w14:textId="00CEBBEC" w:rsidR="00DA09EE" w:rsidRDefault="00D94ABB" w:rsidP="00DA09EE">
      <w:pPr>
        <w:pStyle w:val="4"/>
      </w:pPr>
      <w:r>
        <w:rPr>
          <w:rFonts w:hint="eastAsia"/>
        </w:rPr>
        <w:t>阿克曼转向</w:t>
      </w:r>
      <w:r w:rsidR="00A0167A">
        <w:rPr>
          <w:rFonts w:hint="eastAsia"/>
        </w:rPr>
        <w:t>（汽车、</w:t>
      </w:r>
      <w:r w:rsidR="00A0167A" w:rsidRPr="00A0167A">
        <w:rPr>
          <w:rFonts w:ascii="微软雅黑" w:hAnsi="微软雅黑"/>
        </w:rPr>
        <w:t>RC</w:t>
      </w:r>
      <w:r w:rsidR="00A0167A">
        <w:rPr>
          <w:rFonts w:hint="eastAsia"/>
        </w:rPr>
        <w:t>）</w:t>
      </w:r>
    </w:p>
    <w:p w14:paraId="4B693F68" w14:textId="45856500" w:rsidR="00D94ABB" w:rsidRDefault="00D94ABB" w:rsidP="00D94ABB">
      <w:pPr>
        <w:pStyle w:val="4"/>
      </w:pPr>
      <w:r>
        <w:rPr>
          <w:rFonts w:hint="eastAsia"/>
        </w:rPr>
        <w:t>差动转向</w:t>
      </w:r>
      <w:r w:rsidR="002303BF">
        <w:rPr>
          <w:rFonts w:hint="eastAsia"/>
        </w:rPr>
        <w:t>（履带、胶轮）</w:t>
      </w:r>
    </w:p>
    <w:p w14:paraId="0B93D3F9" w14:textId="4CEA8CB8" w:rsidR="00D94ABB" w:rsidRDefault="00A0167A" w:rsidP="00D94ABB">
      <w:pPr>
        <w:pStyle w:val="4"/>
      </w:pPr>
      <w:r>
        <w:rPr>
          <w:rFonts w:hint="eastAsia"/>
        </w:rPr>
        <w:t>运动</w:t>
      </w:r>
      <w:r w:rsidR="00D94ABB">
        <w:rPr>
          <w:rFonts w:hint="eastAsia"/>
        </w:rPr>
        <w:t>合成</w:t>
      </w:r>
      <w:r>
        <w:rPr>
          <w:rFonts w:hint="eastAsia"/>
        </w:rPr>
        <w:t>式（全向轮、麦克拉姆轮）</w:t>
      </w:r>
    </w:p>
    <w:p w14:paraId="2C47A732" w14:textId="3EA44D09" w:rsidR="00A0167A" w:rsidRDefault="00A0167A" w:rsidP="00A0167A">
      <w:pPr>
        <w:pStyle w:val="4"/>
        <w:rPr>
          <w:rFonts w:ascii="微软雅黑" w:hAnsi="微软雅黑"/>
        </w:rPr>
      </w:pPr>
      <w:r w:rsidRPr="00A0167A">
        <w:rPr>
          <w:rFonts w:ascii="微软雅黑" w:hAnsi="微软雅黑"/>
        </w:rPr>
        <w:t>X+Yaw</w:t>
      </w:r>
      <w:r>
        <w:rPr>
          <w:rFonts w:ascii="微软雅黑" w:hAnsi="微软雅黑" w:hint="eastAsia"/>
        </w:rPr>
        <w:t>式（矢量底盘、舵轮）</w:t>
      </w:r>
    </w:p>
    <w:p w14:paraId="402C37B9" w14:textId="45B6041A" w:rsidR="000D0695" w:rsidRDefault="000D0695" w:rsidP="000D0695">
      <w:pPr>
        <w:pStyle w:val="3"/>
      </w:pPr>
      <w:r>
        <w:rPr>
          <w:rFonts w:hint="eastAsia"/>
        </w:rPr>
        <w:t>悬挂设计</w:t>
      </w:r>
      <w:r w:rsidR="0014307D">
        <w:rPr>
          <w:rFonts w:hint="eastAsia"/>
        </w:rPr>
        <w:t>（树状图）</w:t>
      </w:r>
    </w:p>
    <w:p w14:paraId="7F05FBBF" w14:textId="206C8639" w:rsidR="000D0695" w:rsidRDefault="000D0695" w:rsidP="000D0695">
      <w:pPr>
        <w:pStyle w:val="4"/>
      </w:pPr>
      <w:r>
        <w:rPr>
          <w:rFonts w:hint="eastAsia"/>
        </w:rPr>
        <w:t>双叉臂（平行四边形）悬挂</w:t>
      </w:r>
    </w:p>
    <w:p w14:paraId="2B90B250" w14:textId="69AE3533" w:rsidR="000D0695" w:rsidRDefault="000D0695" w:rsidP="000D0695">
      <w:pPr>
        <w:pStyle w:val="4"/>
      </w:pPr>
      <w:r>
        <w:rPr>
          <w:rFonts w:hint="eastAsia"/>
        </w:rPr>
        <w:t>麦弗逊悬挂</w:t>
      </w:r>
    </w:p>
    <w:p w14:paraId="5B3BC25D" w14:textId="611348B1" w:rsidR="000D0695" w:rsidRDefault="000D0695" w:rsidP="000D0695">
      <w:pPr>
        <w:pStyle w:val="4"/>
      </w:pPr>
      <w:r>
        <w:rPr>
          <w:rFonts w:hint="eastAsia"/>
        </w:rPr>
        <w:t>纵臂悬挂</w:t>
      </w:r>
    </w:p>
    <w:p w14:paraId="73996665" w14:textId="70AF9963" w:rsidR="000D0695" w:rsidRDefault="000D0695" w:rsidP="000D0695">
      <w:pPr>
        <w:pStyle w:val="4"/>
      </w:pPr>
      <w:r>
        <w:rPr>
          <w:rFonts w:hint="eastAsia"/>
        </w:rPr>
        <w:t>整体桥悬挂</w:t>
      </w:r>
    </w:p>
    <w:p w14:paraId="1B9C69AC" w14:textId="482554F9" w:rsidR="000D0695" w:rsidRDefault="000D0695" w:rsidP="000D0695">
      <w:pPr>
        <w:pStyle w:val="4"/>
      </w:pPr>
      <w:r>
        <w:rPr>
          <w:rFonts w:hint="eastAsia"/>
        </w:rPr>
        <w:t>自适应悬挂</w:t>
      </w:r>
    </w:p>
    <w:p w14:paraId="5B399F75" w14:textId="5A16FAEF" w:rsidR="00DD38EA" w:rsidRDefault="00DD38EA" w:rsidP="00DD38EA">
      <w:pPr>
        <w:pStyle w:val="2"/>
      </w:pPr>
      <w:r>
        <w:rPr>
          <w:rFonts w:hint="eastAsia"/>
        </w:rPr>
        <w:t>供弹设计</w:t>
      </w:r>
    </w:p>
    <w:p w14:paraId="3EA59BAF" w14:textId="5D822F15" w:rsidR="00DD38EA" w:rsidRDefault="00DD38EA" w:rsidP="00DD38EA">
      <w:pPr>
        <w:pStyle w:val="3"/>
      </w:pPr>
      <w:r>
        <w:rPr>
          <w:rFonts w:hint="eastAsia"/>
        </w:rPr>
        <w:t>上供弹</w:t>
      </w:r>
    </w:p>
    <w:p w14:paraId="66552EF0" w14:textId="7A1205C7" w:rsidR="00DD38EA" w:rsidRDefault="00DD38EA" w:rsidP="00DD38EA">
      <w:pPr>
        <w:pStyle w:val="3"/>
      </w:pPr>
      <w:r>
        <w:rPr>
          <w:rFonts w:hint="eastAsia"/>
        </w:rPr>
        <w:t>下供弹</w:t>
      </w:r>
    </w:p>
    <w:p w14:paraId="20749E54" w14:textId="7E9AE8D4" w:rsidR="005A2740" w:rsidRDefault="005A2740" w:rsidP="005A2740">
      <w:pPr>
        <w:pStyle w:val="2"/>
      </w:pPr>
      <w:r>
        <w:rPr>
          <w:rFonts w:hint="eastAsia"/>
        </w:rPr>
        <w:lastRenderedPageBreak/>
        <w:t>执行机构</w:t>
      </w:r>
    </w:p>
    <w:p w14:paraId="17E31444" w14:textId="705F064D" w:rsidR="005A2740" w:rsidRDefault="005A2740" w:rsidP="005A2740">
      <w:pPr>
        <w:pStyle w:val="3"/>
      </w:pPr>
      <w:r>
        <w:rPr>
          <w:rFonts w:hint="eastAsia"/>
        </w:rPr>
        <w:t>夹爪</w:t>
      </w:r>
    </w:p>
    <w:p w14:paraId="0881BA6D" w14:textId="7F7DA9CB" w:rsidR="005A2740" w:rsidRDefault="005A2740" w:rsidP="005A2740">
      <w:pPr>
        <w:pStyle w:val="3"/>
      </w:pPr>
      <w:r>
        <w:rPr>
          <w:rFonts w:hint="eastAsia"/>
        </w:rPr>
        <w:t>摩擦带</w:t>
      </w:r>
    </w:p>
    <w:p w14:paraId="12E7CC75" w14:textId="619B53C8" w:rsidR="005A2740" w:rsidRPr="005A2740" w:rsidRDefault="005A2740" w:rsidP="005A2740">
      <w:pPr>
        <w:pStyle w:val="3"/>
      </w:pPr>
      <w:r>
        <w:rPr>
          <w:rFonts w:hint="eastAsia"/>
        </w:rPr>
        <w:t>吸盘</w:t>
      </w:r>
    </w:p>
    <w:p w14:paraId="511304F6" w14:textId="3C3A1F52" w:rsidR="00D94ABB" w:rsidRDefault="00D94ABB" w:rsidP="00D94ABB">
      <w:pPr>
        <w:pStyle w:val="1"/>
      </w:pPr>
      <w:r>
        <w:rPr>
          <w:rFonts w:hint="eastAsia"/>
        </w:rPr>
        <w:t>参考资料</w:t>
      </w:r>
    </w:p>
    <w:p w14:paraId="70A90828" w14:textId="3FF1F08C" w:rsidR="001D4BB4" w:rsidRPr="001D4BB4" w:rsidRDefault="00A835EF" w:rsidP="001D4BB4">
      <w:pPr>
        <w:widowControl/>
        <w:jc w:val="left"/>
        <w:rPr>
          <w:rFonts w:ascii="微软雅黑" w:hAnsi="微软雅黑" w:cs="宋体"/>
          <w:color w:val="121212"/>
          <w:kern w:val="0"/>
          <w:sz w:val="27"/>
          <w:szCs w:val="27"/>
          <w:shd w:val="clear" w:color="auto" w:fill="FFFFFF"/>
        </w:rPr>
      </w:pPr>
      <w:hyperlink r:id="rId7" w:history="1">
        <w:r w:rsidR="001D4BB4" w:rsidRPr="001D4BB4">
          <w:rPr>
            <w:rStyle w:val="a9"/>
            <w:rFonts w:ascii="微软雅黑" w:hAnsi="微软雅黑" w:cs="宋体" w:hint="eastAsia"/>
            <w:kern w:val="0"/>
            <w:sz w:val="27"/>
            <w:szCs w:val="27"/>
            <w:shd w:val="clear" w:color="auto" w:fill="FFFFFF"/>
          </w:rPr>
          <w:t>细数移动机器人那些常用的运动模态 - 古月的文章 - 知乎</w:t>
        </w:r>
      </w:hyperlink>
    </w:p>
    <w:p w14:paraId="7D37BF70" w14:textId="7BE03338" w:rsidR="00D94ABB" w:rsidRDefault="00A835EF" w:rsidP="00D94ABB">
      <w:hyperlink r:id="rId8" w:history="1">
        <w:r w:rsidR="00D94ABB" w:rsidRPr="00D94ABB">
          <w:rPr>
            <w:rStyle w:val="a9"/>
            <w:rFonts w:hint="eastAsia"/>
          </w:rPr>
          <w:t>一文读懂麦克纳姆轮全向移动原理及剖析</w:t>
        </w:r>
      </w:hyperlink>
    </w:p>
    <w:p w14:paraId="45710FE5" w14:textId="5D6E506F" w:rsidR="00D94ABB" w:rsidRDefault="00A835EF" w:rsidP="00D94ABB">
      <w:hyperlink r:id="rId9" w:history="1">
        <w:r w:rsidR="00D94ABB" w:rsidRPr="00D94ABB">
          <w:rPr>
            <w:rStyle w:val="a9"/>
            <w:rFonts w:hint="eastAsia"/>
          </w:rPr>
          <w:t>麦克纳姆轮全向移动原理</w:t>
        </w:r>
      </w:hyperlink>
    </w:p>
    <w:p w14:paraId="47CD9901" w14:textId="3DC854D2" w:rsidR="00D94ABB" w:rsidRDefault="00A835EF" w:rsidP="00D94ABB">
      <w:pPr>
        <w:rPr>
          <w:rFonts w:ascii="微软雅黑" w:hAnsi="微软雅黑" w:cs="宋体"/>
          <w:color w:val="121212"/>
          <w:kern w:val="0"/>
          <w:sz w:val="27"/>
          <w:szCs w:val="27"/>
          <w:shd w:val="clear" w:color="auto" w:fill="FFFFFF"/>
        </w:rPr>
      </w:pPr>
      <w:hyperlink r:id="rId10" w:history="1">
        <w:r w:rsidR="00D94ABB" w:rsidRPr="00D94ABB">
          <w:rPr>
            <w:rStyle w:val="a9"/>
            <w:rFonts w:ascii="微软雅黑" w:hAnsi="微软雅黑" w:cs="宋体" w:hint="eastAsia"/>
            <w:kern w:val="0"/>
            <w:sz w:val="27"/>
            <w:szCs w:val="27"/>
            <w:shd w:val="clear" w:color="auto" w:fill="FFFFFF"/>
          </w:rPr>
          <w:t>AGV系列之AGV舵轮简介 - 剑指工控的文章 - 知乎</w:t>
        </w:r>
      </w:hyperlink>
    </w:p>
    <w:p w14:paraId="713C7635" w14:textId="3F648213" w:rsidR="00D94ABB" w:rsidRPr="00D94ABB" w:rsidRDefault="00A835EF" w:rsidP="00D94ABB">
      <w:pPr>
        <w:rPr>
          <w:rFonts w:eastAsia="宋体"/>
        </w:rPr>
      </w:pPr>
      <w:hyperlink r:id="rId11" w:history="1">
        <w:r w:rsidR="00D94ABB" w:rsidRPr="00D94ABB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【</w:t>
        </w:r>
        <w:r w:rsidR="00D94ABB" w:rsidRPr="00D94ABB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FRC</w:t>
        </w:r>
        <w:r w:rsidR="00D94ABB" w:rsidRPr="00D94ABB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】国外神队</w:t>
        </w:r>
        <w:r w:rsidR="00D94ABB" w:rsidRPr="00D94ABB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 xml:space="preserve">Team 148 </w:t>
        </w:r>
        <w:r w:rsidR="00D94ABB" w:rsidRPr="00D94ABB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最新矢量底盘展示</w:t>
        </w:r>
      </w:hyperlink>
    </w:p>
    <w:p w14:paraId="5275B613" w14:textId="2859918C" w:rsidR="00142681" w:rsidRDefault="00A835EF" w:rsidP="00142681">
      <w:pPr>
        <w:rPr>
          <w:rStyle w:val="tit"/>
          <w:rFonts w:ascii="Helvetica" w:hAnsi="Helvetica" w:cs="Helvetica"/>
          <w:b/>
          <w:bCs/>
          <w:color w:val="212121"/>
          <w:sz w:val="27"/>
          <w:szCs w:val="27"/>
          <w:bdr w:val="none" w:sz="0" w:space="0" w:color="auto" w:frame="1"/>
        </w:rPr>
      </w:pPr>
      <w:hyperlink r:id="rId12" w:history="1"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【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ACTION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机械组】全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B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站最强自制舵轮</w:t>
        </w:r>
      </w:hyperlink>
    </w:p>
    <w:p w14:paraId="1A0285C3" w14:textId="327B7C02" w:rsidR="00142681" w:rsidRDefault="00A835EF" w:rsidP="00142681">
      <w:pPr>
        <w:rPr>
          <w:rFonts w:eastAsia="宋体"/>
        </w:rPr>
      </w:pPr>
      <w:hyperlink r:id="rId13" w:history="1"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ACTION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机器人轮系进化史（四）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--2020”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凤凰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“</w:t>
        </w:r>
      </w:hyperlink>
    </w:p>
    <w:p w14:paraId="496ACC58" w14:textId="59D47F5C" w:rsidR="00D94ABB" w:rsidRPr="00142681" w:rsidRDefault="00A835EF" w:rsidP="00142681">
      <w:pPr>
        <w:rPr>
          <w:rFonts w:eastAsia="宋体"/>
          <w:kern w:val="44"/>
        </w:rPr>
      </w:pPr>
      <w:hyperlink r:id="rId14" w:history="1"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ACTION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机器人轮系底盘进化史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(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二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)——2018“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金戈铁马</w:t>
        </w:r>
        <w:r w:rsidR="00142681" w:rsidRPr="00142681">
          <w:rPr>
            <w:rStyle w:val="a9"/>
            <w:rFonts w:ascii="Helvetica" w:hAnsi="Helvetica" w:cs="Helvetica"/>
            <w:sz w:val="27"/>
            <w:szCs w:val="27"/>
            <w:bdr w:val="none" w:sz="0" w:space="0" w:color="auto" w:frame="1"/>
          </w:rPr>
          <w:t>"</w:t>
        </w:r>
      </w:hyperlink>
    </w:p>
    <w:sectPr w:rsidR="00D94ABB" w:rsidRPr="0014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1019" w14:textId="77777777" w:rsidR="00A835EF" w:rsidRDefault="00A835EF" w:rsidP="006702A5">
      <w:r>
        <w:separator/>
      </w:r>
    </w:p>
  </w:endnote>
  <w:endnote w:type="continuationSeparator" w:id="0">
    <w:p w14:paraId="5705472F" w14:textId="77777777" w:rsidR="00A835EF" w:rsidRDefault="00A835EF" w:rsidP="0067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3303" w14:textId="77777777" w:rsidR="00A835EF" w:rsidRDefault="00A835EF" w:rsidP="006702A5">
      <w:r>
        <w:separator/>
      </w:r>
    </w:p>
  </w:footnote>
  <w:footnote w:type="continuationSeparator" w:id="0">
    <w:p w14:paraId="1CE8CE2F" w14:textId="77777777" w:rsidR="00A835EF" w:rsidRDefault="00A835EF" w:rsidP="0067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5B"/>
    <w:multiLevelType w:val="multilevel"/>
    <w:tmpl w:val="BFB899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微软雅黑" w:eastAsia="微软雅黑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微软雅黑" w:eastAsia="微软雅黑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微软雅黑" w:eastAsia="微软雅黑" w:hint="eastAsia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0E91CE7"/>
    <w:multiLevelType w:val="multilevel"/>
    <w:tmpl w:val="8DEAD2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微软雅黑" w:eastAsia="微软雅黑" w:hint="eastAsia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43807B6"/>
    <w:multiLevelType w:val="multilevel"/>
    <w:tmpl w:val="06F654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微软雅黑" w:eastAsia="微软雅黑" w:hint="eastAsia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E"/>
    <w:rsid w:val="000956A8"/>
    <w:rsid w:val="000D0695"/>
    <w:rsid w:val="00115710"/>
    <w:rsid w:val="00142681"/>
    <w:rsid w:val="0014307D"/>
    <w:rsid w:val="001B5DA2"/>
    <w:rsid w:val="001D1827"/>
    <w:rsid w:val="001D4BB4"/>
    <w:rsid w:val="00222A3F"/>
    <w:rsid w:val="002303BF"/>
    <w:rsid w:val="002432EE"/>
    <w:rsid w:val="00244B7F"/>
    <w:rsid w:val="002454CE"/>
    <w:rsid w:val="00250944"/>
    <w:rsid w:val="002C1C37"/>
    <w:rsid w:val="002D4639"/>
    <w:rsid w:val="00372949"/>
    <w:rsid w:val="00396415"/>
    <w:rsid w:val="004008BE"/>
    <w:rsid w:val="00424F75"/>
    <w:rsid w:val="00434A32"/>
    <w:rsid w:val="004C1908"/>
    <w:rsid w:val="004C7859"/>
    <w:rsid w:val="004E169C"/>
    <w:rsid w:val="00535CB6"/>
    <w:rsid w:val="005827F0"/>
    <w:rsid w:val="00594F9C"/>
    <w:rsid w:val="005A2740"/>
    <w:rsid w:val="005F383E"/>
    <w:rsid w:val="006702A5"/>
    <w:rsid w:val="00692695"/>
    <w:rsid w:val="006D1EEF"/>
    <w:rsid w:val="007104DC"/>
    <w:rsid w:val="0073371A"/>
    <w:rsid w:val="00740FFE"/>
    <w:rsid w:val="00766C67"/>
    <w:rsid w:val="00775BEE"/>
    <w:rsid w:val="00776467"/>
    <w:rsid w:val="007B0EFF"/>
    <w:rsid w:val="007C5921"/>
    <w:rsid w:val="007E03DB"/>
    <w:rsid w:val="007F217D"/>
    <w:rsid w:val="008E4E6C"/>
    <w:rsid w:val="00907E44"/>
    <w:rsid w:val="00942484"/>
    <w:rsid w:val="00A0167A"/>
    <w:rsid w:val="00A339EB"/>
    <w:rsid w:val="00A835EF"/>
    <w:rsid w:val="00A93927"/>
    <w:rsid w:val="00A943F8"/>
    <w:rsid w:val="00A97E79"/>
    <w:rsid w:val="00AB0865"/>
    <w:rsid w:val="00AD709D"/>
    <w:rsid w:val="00AF5783"/>
    <w:rsid w:val="00C437AC"/>
    <w:rsid w:val="00C57D4E"/>
    <w:rsid w:val="00C911E0"/>
    <w:rsid w:val="00D52172"/>
    <w:rsid w:val="00D94ABB"/>
    <w:rsid w:val="00DA09EE"/>
    <w:rsid w:val="00DA65A0"/>
    <w:rsid w:val="00DC18EA"/>
    <w:rsid w:val="00DC6D9E"/>
    <w:rsid w:val="00DD38EA"/>
    <w:rsid w:val="00EA0C80"/>
    <w:rsid w:val="00EE105A"/>
    <w:rsid w:val="00EE2A31"/>
    <w:rsid w:val="00FB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9E776"/>
  <w15:chartTrackingRefBased/>
  <w15:docId w15:val="{CB9A86E8-68CF-4BE8-9D81-48378F32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BB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0"/>
    <w:uiPriority w:val="9"/>
    <w:qFormat/>
    <w:rsid w:val="0037294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2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2A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09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HIT">
    <w:name w:val="HIT"/>
    <w:basedOn w:val="a1"/>
    <w:uiPriority w:val="99"/>
    <w:rsid w:val="002C1C37"/>
    <w:pPr>
      <w:jc w:val="center"/>
    </w:pPr>
    <w:rPr>
      <w:rFonts w:eastAsia="宋体"/>
      <w:sz w:val="24"/>
    </w:rPr>
    <w:tblPr>
      <w:tblBorders>
        <w:top w:val="single" w:sz="12" w:space="0" w:color="auto"/>
        <w:bottom w:val="single" w:sz="12" w:space="0" w:color="auto"/>
        <w:insideV w:val="single" w:sz="8" w:space="0" w:color="auto"/>
      </w:tblBorders>
    </w:tblPr>
    <w:tcPr>
      <w:vAlign w:val="center"/>
    </w:tcPr>
    <w:tblStylePr w:type="firstRow">
      <w:rPr>
        <w:rFonts w:eastAsia="宋体"/>
        <w:sz w:val="24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67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2949"/>
    <w:rPr>
      <w:rFonts w:eastAsia="微软雅黑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702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70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702A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02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09EE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D94AB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94ABB"/>
    <w:rPr>
      <w:color w:val="605E5C"/>
      <w:shd w:val="clear" w:color="auto" w:fill="E1DFDD"/>
    </w:rPr>
  </w:style>
  <w:style w:type="character" w:customStyle="1" w:styleId="tit">
    <w:name w:val="tit"/>
    <w:basedOn w:val="a0"/>
    <w:rsid w:val="00D94ABB"/>
  </w:style>
  <w:style w:type="character" w:styleId="ab">
    <w:name w:val="FollowedHyperlink"/>
    <w:basedOn w:val="a0"/>
    <w:uiPriority w:val="99"/>
    <w:semiHidden/>
    <w:unhideWhenUsed/>
    <w:rsid w:val="00766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453443/article/details/107228531/" TargetMode="External"/><Relationship Id="rId13" Type="http://schemas.openxmlformats.org/officeDocument/2006/relationships/hyperlink" Target="https://www.bilibili.com/video/BV1m64y117Sc?spm_id_from=333.999.0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15716054" TargetMode="External"/><Relationship Id="rId12" Type="http://schemas.openxmlformats.org/officeDocument/2006/relationships/hyperlink" Target="https://www.bilibili.com/video/BV1aK4y1Q72J?from=search&amp;seid=112323951857020093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gB4y1w7PK?from=search&amp;seid=1383839210229239616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3629594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5467083/article/details/103565032" TargetMode="External"/><Relationship Id="rId14" Type="http://schemas.openxmlformats.org/officeDocument/2006/relationships/hyperlink" Target="https://www.bilibili.com/video/BV1ma4y1H7y2?spm_id_from=333.999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昊为</dc:creator>
  <cp:keywords/>
  <dc:description/>
  <cp:lastModifiedBy>易 昊为</cp:lastModifiedBy>
  <cp:revision>50</cp:revision>
  <dcterms:created xsi:type="dcterms:W3CDTF">2021-09-13T10:06:00Z</dcterms:created>
  <dcterms:modified xsi:type="dcterms:W3CDTF">2021-10-18T05:09:00Z</dcterms:modified>
</cp:coreProperties>
</file>