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A48A0" w:rsidRDefault="002A48A0">
      <w:pPr>
        <w:pStyle w:val="a3"/>
        <w:jc w:val="right"/>
        <w:rPr>
          <w:sz w:val="18"/>
          <w:szCs w:val="18"/>
        </w:rPr>
      </w:pPr>
    </w:p>
    <w:p w:rsidR="002A48A0" w:rsidRDefault="002A48A0">
      <w:pPr>
        <w:pStyle w:val="20"/>
        <w:spacing w:before="0" w:line="240" w:lineRule="auto"/>
        <w:ind w:firstLine="0"/>
        <w:jc w:val="right"/>
        <w:rPr>
          <w:b w:val="0"/>
          <w:bCs w:val="0"/>
          <w:color w:val="auto"/>
          <w:sz w:val="16"/>
          <w:szCs w:val="16"/>
        </w:rPr>
      </w:pPr>
    </w:p>
    <w:p w:rsidR="002A48A0" w:rsidRDefault="002A48A0">
      <w:pPr>
        <w:pStyle w:val="a5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2A48A0" w:rsidRDefault="002A48A0">
      <w:pPr>
        <w:pStyle w:val="1"/>
        <w:rPr>
          <w:sz w:val="28"/>
          <w:szCs w:val="28"/>
        </w:rPr>
      </w:pPr>
      <w:r>
        <w:rPr>
          <w:sz w:val="28"/>
          <w:szCs w:val="28"/>
        </w:rPr>
        <w:t>«РОССИЙСКИЙ СЕЛЬСКОХОЗЯЙСТВЕННЫЙ БАНК»</w:t>
      </w:r>
    </w:p>
    <w:p w:rsidR="002A48A0" w:rsidRDefault="002A48A0" w:rsidP="00A30225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E44A4F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2A48A0" w:rsidRDefault="002A48A0">
      <w:pPr>
        <w:jc w:val="center"/>
        <w:rPr>
          <w:sz w:val="28"/>
          <w:szCs w:val="28"/>
        </w:rPr>
      </w:pPr>
    </w:p>
    <w:p w:rsidR="002A48A0" w:rsidRDefault="002A48A0">
      <w:pPr>
        <w:pStyle w:val="3"/>
        <w:rPr>
          <w:i/>
          <w:iCs/>
        </w:rPr>
      </w:pPr>
      <w:bookmarkStart w:id="0" w:name="depname"/>
      <w:r>
        <w:rPr>
          <w:i/>
          <w:iCs/>
        </w:rPr>
        <w:t>Департамент по работе на рынках капитала/</w:t>
      </w:r>
    </w:p>
    <w:p w:rsidR="002A48A0" w:rsidRDefault="002A48A0">
      <w:pPr>
        <w:pStyle w:val="3"/>
        <w:rPr>
          <w:i/>
          <w:iCs/>
        </w:rPr>
      </w:pPr>
      <w:r>
        <w:rPr>
          <w:i/>
          <w:iCs/>
        </w:rPr>
        <w:t>(</w:t>
      </w:r>
      <w:r w:rsidR="004136AA" w:rsidRPr="004136AA">
        <w:rPr>
          <w:i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="004136AA" w:rsidRPr="004136AA">
        <w:rPr>
          <w:i/>
        </w:rPr>
        <w:instrText xml:space="preserve"> FORMTEXT </w:instrText>
      </w:r>
      <w:r w:rsidR="004136AA" w:rsidRPr="004136AA">
        <w:rPr>
          <w:i/>
        </w:rPr>
      </w:r>
      <w:r w:rsidR="004136AA" w:rsidRPr="004136AA">
        <w:rPr>
          <w:i/>
        </w:rPr>
        <w:fldChar w:fldCharType="separate"/>
      </w:r>
      <w:r w:rsidR="004136AA" w:rsidRPr="004136AA">
        <w:rPr>
          <w:i/>
          <w:noProof/>
        </w:rPr>
        <w:t>наименование</w:t>
      </w:r>
      <w:r w:rsidR="004136AA" w:rsidRPr="004136AA">
        <w:rPr>
          <w:i/>
        </w:rPr>
        <w:fldChar w:fldCharType="end"/>
      </w:r>
      <w:r>
        <w:rPr>
          <w:i/>
          <w:iCs/>
        </w:rPr>
        <w:t xml:space="preserve"> РФ </w:t>
      </w:r>
      <w:r w:rsidR="00E44A4F">
        <w:rPr>
          <w:i/>
          <w:iCs/>
        </w:rPr>
        <w:t>АО</w:t>
      </w:r>
      <w:r>
        <w:rPr>
          <w:i/>
          <w:iCs/>
        </w:rPr>
        <w:t xml:space="preserve"> «Россельхозбанк»)</w:t>
      </w:r>
      <w:r>
        <w:rPr>
          <w:rStyle w:val="a8"/>
          <w:i/>
          <w:iCs/>
        </w:rPr>
        <w:footnoteReference w:customMarkFollows="1" w:id="1"/>
        <w:t>*</w:t>
      </w:r>
      <w:bookmarkEnd w:id="0"/>
    </w:p>
    <w:p w:rsidR="002A48A0" w:rsidRDefault="002A48A0">
      <w:pPr>
        <w:rPr>
          <w:sz w:val="16"/>
          <w:szCs w:val="16"/>
        </w:rPr>
      </w:pPr>
    </w:p>
    <w:p w:rsidR="002A48A0" w:rsidRDefault="002A48A0">
      <w:pPr>
        <w:jc w:val="center"/>
        <w:rPr>
          <w:b/>
          <w:bCs/>
        </w:rPr>
      </w:pPr>
    </w:p>
    <w:p w:rsidR="002A48A0" w:rsidRDefault="002A48A0">
      <w:pPr>
        <w:pStyle w:val="2"/>
        <w:rPr>
          <w:sz w:val="40"/>
          <w:szCs w:val="40"/>
        </w:rPr>
      </w:pPr>
      <w:r>
        <w:rPr>
          <w:sz w:val="40"/>
          <w:szCs w:val="40"/>
        </w:rPr>
        <w:t>Р А С П О Р Я Ж Е Н И Е</w:t>
      </w:r>
    </w:p>
    <w:p w:rsidR="002A48A0" w:rsidRDefault="002A48A0">
      <w:pPr>
        <w:pStyle w:val="3"/>
      </w:pPr>
    </w:p>
    <w:p w:rsidR="002A48A0" w:rsidRDefault="002A48A0">
      <w:pPr>
        <w:jc w:val="center"/>
        <w:rPr>
          <w:sz w:val="16"/>
          <w:szCs w:val="16"/>
        </w:rPr>
      </w:pPr>
    </w:p>
    <w:bookmarkStart w:id="1" w:name="dt"/>
    <w:p w:rsidR="002A48A0" w:rsidRDefault="004136AA">
      <w:pPr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sz w:val="28"/>
          <w:szCs w:val="28"/>
        </w:rPr>
        <w:t xml:space="preserve"> </w:t>
      </w:r>
      <w:bookmarkStart w:id="2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20</w:t>
      </w:r>
      <w:bookmarkStart w:id="3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r>
        <w:rPr>
          <w:sz w:val="28"/>
          <w:szCs w:val="28"/>
        </w:rPr>
        <w:t xml:space="preserve"> </w:t>
      </w:r>
      <w:r w:rsidR="002A48A0">
        <w:rPr>
          <w:sz w:val="28"/>
          <w:szCs w:val="28"/>
        </w:rPr>
        <w:t>г.</w:t>
      </w:r>
      <w:r w:rsidR="002A48A0">
        <w:rPr>
          <w:sz w:val="28"/>
          <w:szCs w:val="28"/>
        </w:rPr>
        <w:tab/>
      </w:r>
      <w:r w:rsidR="002A48A0">
        <w:rPr>
          <w:sz w:val="28"/>
          <w:szCs w:val="28"/>
        </w:rPr>
        <w:tab/>
      </w:r>
      <w:r w:rsidR="002A48A0">
        <w:rPr>
          <w:sz w:val="28"/>
          <w:szCs w:val="28"/>
        </w:rPr>
        <w:tab/>
      </w:r>
      <w:r w:rsidR="002A48A0">
        <w:rPr>
          <w:sz w:val="28"/>
          <w:szCs w:val="28"/>
        </w:rPr>
        <w:tab/>
      </w:r>
      <w:r w:rsidR="002A48A0">
        <w:rPr>
          <w:sz w:val="28"/>
          <w:szCs w:val="28"/>
        </w:rPr>
        <w:tab/>
      </w:r>
      <w:r w:rsidR="002A48A0">
        <w:rPr>
          <w:sz w:val="28"/>
          <w:szCs w:val="28"/>
        </w:rPr>
        <w:tab/>
      </w:r>
      <w:r w:rsidR="002A48A0">
        <w:rPr>
          <w:sz w:val="28"/>
          <w:szCs w:val="28"/>
        </w:rPr>
        <w:tab/>
      </w:r>
      <w:r w:rsidR="002A48A0">
        <w:rPr>
          <w:sz w:val="28"/>
          <w:szCs w:val="28"/>
        </w:rPr>
        <w:tab/>
        <w:t xml:space="preserve">№ </w:t>
      </w:r>
      <w:bookmarkStart w:id="4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4"/>
    </w:p>
    <w:p w:rsidR="002A48A0" w:rsidRDefault="002A48A0">
      <w:pPr>
        <w:pStyle w:val="a4"/>
        <w:ind w:right="-1"/>
        <w:jc w:val="center"/>
        <w:rPr>
          <w:b w:val="0"/>
          <w:bCs w:val="0"/>
          <w:sz w:val="24"/>
          <w:szCs w:val="24"/>
        </w:rPr>
      </w:pPr>
    </w:p>
    <w:p w:rsidR="002A48A0" w:rsidRDefault="002A48A0" w:rsidP="00D41951">
      <w:pPr>
        <w:pStyle w:val="3"/>
        <w:spacing w:before="120"/>
        <w:rPr>
          <w:b w:val="0"/>
          <w:bCs w:val="0"/>
        </w:rPr>
      </w:pPr>
      <w:r>
        <w:t xml:space="preserve"> г. </w:t>
      </w:r>
      <w:bookmarkStart w:id="5" w:name="city"/>
      <w:r w:rsidR="00B2672F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50"/>
            </w:textInput>
          </w:ffData>
        </w:fldChar>
      </w:r>
      <w:r w:rsidR="00B2672F">
        <w:rPr>
          <w:sz w:val="28"/>
          <w:szCs w:val="28"/>
        </w:rPr>
        <w:instrText xml:space="preserve"> FORMTEXT </w:instrText>
      </w:r>
      <w:r w:rsidR="00B2672F">
        <w:rPr>
          <w:sz w:val="28"/>
          <w:szCs w:val="28"/>
        </w:rPr>
      </w:r>
      <w:r w:rsidR="00B2672F">
        <w:rPr>
          <w:sz w:val="28"/>
          <w:szCs w:val="28"/>
        </w:rPr>
        <w:fldChar w:fldCharType="separate"/>
      </w:r>
      <w:r w:rsidR="00B2672F">
        <w:rPr>
          <w:noProof/>
          <w:sz w:val="28"/>
          <w:szCs w:val="28"/>
        </w:rPr>
        <w:t> </w:t>
      </w:r>
      <w:r w:rsidR="00B2672F">
        <w:rPr>
          <w:noProof/>
          <w:sz w:val="28"/>
          <w:szCs w:val="28"/>
        </w:rPr>
        <w:t> </w:t>
      </w:r>
      <w:r w:rsidR="00B2672F">
        <w:rPr>
          <w:noProof/>
          <w:sz w:val="28"/>
          <w:szCs w:val="28"/>
        </w:rPr>
        <w:t> </w:t>
      </w:r>
      <w:r w:rsidR="00B2672F">
        <w:rPr>
          <w:noProof/>
          <w:sz w:val="28"/>
          <w:szCs w:val="28"/>
        </w:rPr>
        <w:t> </w:t>
      </w:r>
      <w:r w:rsidR="00B2672F">
        <w:rPr>
          <w:noProof/>
          <w:sz w:val="28"/>
          <w:szCs w:val="28"/>
        </w:rPr>
        <w:t> </w:t>
      </w:r>
      <w:r w:rsidR="00B2672F">
        <w:rPr>
          <w:sz w:val="28"/>
          <w:szCs w:val="28"/>
        </w:rPr>
        <w:fldChar w:fldCharType="end"/>
      </w:r>
      <w:bookmarkEnd w:id="5"/>
    </w:p>
    <w:p w:rsidR="002A48A0" w:rsidRDefault="002A48A0"/>
    <w:p w:rsidR="00C95935" w:rsidRDefault="00C95935" w:rsidP="00C95935">
      <w:pPr>
        <w:jc w:val="center"/>
        <w:rPr>
          <w:b/>
          <w:bCs/>
        </w:rPr>
      </w:pPr>
      <w:r>
        <w:rPr>
          <w:b/>
          <w:bCs/>
        </w:rPr>
        <w:t>О списании бланка векселя</w:t>
      </w:r>
    </w:p>
    <w:p w:rsidR="002A48A0" w:rsidRDefault="002A48A0"/>
    <w:p w:rsidR="002A48A0" w:rsidRDefault="002A48A0"/>
    <w:p w:rsidR="002A48A0" w:rsidRDefault="002A48A0" w:rsidP="004136AA">
      <w:pPr>
        <w:ind w:firstLine="709"/>
      </w:pPr>
      <w:r>
        <w:t>О Б Я З Ы В А Ю:</w:t>
      </w:r>
    </w:p>
    <w:p w:rsidR="002A48A0" w:rsidRPr="004349D6" w:rsidRDefault="00693C02" w:rsidP="004136AA">
      <w:pPr>
        <w:spacing w:before="120"/>
        <w:ind w:firstLine="709"/>
        <w:jc w:val="both"/>
      </w:pPr>
      <w:bookmarkStart w:id="6" w:name="branchtype"/>
      <w:r>
        <w:t>Операционный д</w:t>
      </w:r>
      <w:r w:rsidR="00E673D2" w:rsidRPr="004349D6">
        <w:t>епартамент</w:t>
      </w:r>
      <w:r w:rsidR="002A48A0" w:rsidRPr="004349D6">
        <w:t>/(</w:t>
      </w:r>
      <w:r w:rsidR="00187E0F" w:rsidRPr="003D0B1E">
        <w:t>отдел</w:t>
      </w:r>
      <w:r w:rsidR="00187E0F">
        <w:t>/службу</w:t>
      </w:r>
      <w:r w:rsidR="00187E0F" w:rsidRPr="003D0B1E">
        <w:t xml:space="preserve"> кассовых операций филиала</w:t>
      </w:r>
      <w:r w:rsidR="00187E0F">
        <w:t xml:space="preserve">/специалиста </w:t>
      </w:r>
      <w:r w:rsidR="00187E0F" w:rsidRPr="003D0B1E">
        <w:t>кассовых операций филиала</w:t>
      </w:r>
      <w:r w:rsidR="002A48A0" w:rsidRPr="004349D6">
        <w:t>)</w:t>
      </w:r>
      <w:bookmarkEnd w:id="6"/>
      <w:r w:rsidR="002A48A0" w:rsidRPr="004349D6">
        <w:t xml:space="preserve"> списать со счета подотчетного лица </w:t>
      </w:r>
      <w:bookmarkStart w:id="7" w:name="responsperson"/>
      <w:r w:rsidR="004349D6" w:rsidRPr="004349D6">
        <w:fldChar w:fldCharType="begin">
          <w:ffData>
            <w:name w:val=""/>
            <w:enabled/>
            <w:calcOnExit w:val="0"/>
            <w:textInput>
              <w:default w:val="фамилия, имя, отчество"/>
              <w:maxLength w:val="89"/>
            </w:textInput>
          </w:ffData>
        </w:fldChar>
      </w:r>
      <w:r w:rsidR="004349D6" w:rsidRPr="004349D6">
        <w:instrText xml:space="preserve"> FORMTEXT </w:instrText>
      </w:r>
      <w:r w:rsidR="004349D6" w:rsidRPr="004349D6">
        <w:fldChar w:fldCharType="separate"/>
      </w:r>
      <w:r w:rsidR="004349D6" w:rsidRPr="004349D6">
        <w:rPr>
          <w:noProof/>
        </w:rPr>
        <w:t>фамилия, имя, отчество</w:t>
      </w:r>
      <w:r w:rsidR="004349D6" w:rsidRPr="004349D6">
        <w:fldChar w:fldCharType="end"/>
      </w:r>
      <w:bookmarkEnd w:id="7"/>
      <w:r w:rsidR="002A48A0" w:rsidRPr="004349D6">
        <w:t xml:space="preserve"> бланки простых (</w:t>
      </w:r>
      <w:bookmarkStart w:id="8" w:name="blanktype"/>
      <w:r w:rsidR="005D0B11">
        <w:fldChar w:fldCharType="begin">
          <w:ffData>
            <w:name w:val=""/>
            <w:enabled/>
            <w:calcOnExit w:val="0"/>
            <w:textInput>
              <w:default w:val="рублевых/универсальных"/>
              <w:maxLength w:val="22"/>
            </w:textInput>
          </w:ffData>
        </w:fldChar>
      </w:r>
      <w:r w:rsidR="005D0B11">
        <w:instrText xml:space="preserve"> FORMTEXT </w:instrText>
      </w:r>
      <w:r w:rsidR="005D0B11">
        <w:fldChar w:fldCharType="separate"/>
      </w:r>
      <w:r w:rsidR="005D0B11">
        <w:rPr>
          <w:noProof/>
        </w:rPr>
        <w:t>рублевых/универсальных</w:t>
      </w:r>
      <w:r w:rsidR="005D0B11">
        <w:fldChar w:fldCharType="end"/>
      </w:r>
      <w:bookmarkEnd w:id="8"/>
      <w:r w:rsidR="002A48A0" w:rsidRPr="004349D6">
        <w:t xml:space="preserve">) векселей </w:t>
      </w:r>
      <w:r w:rsidR="00E44A4F">
        <w:t>АО</w:t>
      </w:r>
      <w:r w:rsidR="002A48A0" w:rsidRPr="004349D6">
        <w:t xml:space="preserve"> «Россельхозбанк» </w:t>
      </w:r>
      <w:bookmarkStart w:id="9" w:name="blanknumber"/>
      <w:r w:rsidR="002A48A0" w:rsidRPr="004349D6">
        <w:t xml:space="preserve">№№ </w:t>
      </w:r>
      <w:r w:rsidR="00B2672F" w:rsidRPr="004349D6">
        <w:fldChar w:fldCharType="begin">
          <w:ffData>
            <w:name w:val=""/>
            <w:enabled/>
            <w:calcOnExit w:val="0"/>
            <w:textInput>
              <w:maxLength w:val="42"/>
            </w:textInput>
          </w:ffData>
        </w:fldChar>
      </w:r>
      <w:r w:rsidR="00B2672F" w:rsidRPr="004349D6">
        <w:instrText xml:space="preserve"> FORMTEXT </w:instrText>
      </w:r>
      <w:r w:rsidR="00B2672F" w:rsidRPr="004349D6">
        <w:fldChar w:fldCharType="separate"/>
      </w:r>
      <w:r w:rsidR="00B2672F" w:rsidRPr="004349D6">
        <w:rPr>
          <w:noProof/>
        </w:rPr>
        <w:t> </w:t>
      </w:r>
      <w:r w:rsidR="00B2672F" w:rsidRPr="004349D6">
        <w:rPr>
          <w:noProof/>
        </w:rPr>
        <w:t> </w:t>
      </w:r>
      <w:r w:rsidR="00B2672F" w:rsidRPr="004349D6">
        <w:rPr>
          <w:noProof/>
        </w:rPr>
        <w:t> </w:t>
      </w:r>
      <w:r w:rsidR="00B2672F" w:rsidRPr="004349D6">
        <w:rPr>
          <w:noProof/>
        </w:rPr>
        <w:t> </w:t>
      </w:r>
      <w:r w:rsidR="00B2672F" w:rsidRPr="004349D6">
        <w:rPr>
          <w:noProof/>
        </w:rPr>
        <w:t> </w:t>
      </w:r>
      <w:r w:rsidR="00B2672F" w:rsidRPr="004349D6">
        <w:fldChar w:fldCharType="end"/>
      </w:r>
      <w:bookmarkEnd w:id="9"/>
      <w:r w:rsidR="002A48A0" w:rsidRPr="004349D6">
        <w:t xml:space="preserve"> (</w:t>
      </w:r>
      <w:bookmarkStart w:id="10" w:name="count"/>
      <w:r w:rsidR="004136AA" w:rsidRPr="004349D6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4136AA" w:rsidRPr="004349D6">
        <w:instrText xml:space="preserve"> FORMTEXT </w:instrText>
      </w:r>
      <w:r w:rsidR="004136AA" w:rsidRPr="004349D6">
        <w:fldChar w:fldCharType="separate"/>
      </w:r>
      <w:r w:rsidR="004136AA" w:rsidRPr="004349D6">
        <w:rPr>
          <w:noProof/>
        </w:rPr>
        <w:t> </w:t>
      </w:r>
      <w:r w:rsidR="004136AA" w:rsidRPr="004349D6">
        <w:rPr>
          <w:noProof/>
        </w:rPr>
        <w:t> </w:t>
      </w:r>
      <w:r w:rsidR="004136AA" w:rsidRPr="004349D6">
        <w:rPr>
          <w:noProof/>
        </w:rPr>
        <w:t> </w:t>
      </w:r>
      <w:r w:rsidR="004136AA" w:rsidRPr="004349D6">
        <w:rPr>
          <w:noProof/>
        </w:rPr>
        <w:t> </w:t>
      </w:r>
      <w:r w:rsidR="004136AA" w:rsidRPr="004349D6">
        <w:rPr>
          <w:noProof/>
        </w:rPr>
        <w:t> </w:t>
      </w:r>
      <w:r w:rsidR="004136AA" w:rsidRPr="004349D6">
        <w:fldChar w:fldCharType="end"/>
      </w:r>
      <w:bookmarkEnd w:id="10"/>
      <w:r w:rsidR="002A48A0" w:rsidRPr="004349D6">
        <w:t xml:space="preserve"> штук) в связи с их </w:t>
      </w:r>
      <w:bookmarkStart w:id="11" w:name="reason"/>
      <w:r w:rsidR="0062658A">
        <w:fldChar w:fldCharType="begin">
          <w:ffData>
            <w:name w:val=""/>
            <w:enabled/>
            <w:calcOnExit w:val="0"/>
            <w:textInput>
              <w:default w:val="оформлением/оформлением и выдачей векселеприобретателю/порчей/возвратом неиспользованных"/>
              <w:maxLength w:val="113"/>
            </w:textInput>
          </w:ffData>
        </w:fldChar>
      </w:r>
      <w:r w:rsidR="0062658A">
        <w:instrText xml:space="preserve"> FORMTEXT </w:instrText>
      </w:r>
      <w:r w:rsidR="0062658A">
        <w:fldChar w:fldCharType="separate"/>
      </w:r>
      <w:r w:rsidR="0062658A">
        <w:rPr>
          <w:noProof/>
        </w:rPr>
        <w:t>оформлением/оформлением и выдачей векселеприобретателю/порчей/возвратом неиспользованных</w:t>
      </w:r>
      <w:r w:rsidR="0062658A">
        <w:fldChar w:fldCharType="end"/>
      </w:r>
      <w:bookmarkEnd w:id="11"/>
      <w:r w:rsidR="002A48A0" w:rsidRPr="004349D6">
        <w:t>.</w:t>
      </w:r>
    </w:p>
    <w:p w:rsidR="002A48A0" w:rsidRPr="004349D6" w:rsidRDefault="002A48A0">
      <w:pPr>
        <w:jc w:val="both"/>
      </w:pPr>
    </w:p>
    <w:p w:rsidR="002A48A0" w:rsidRDefault="002A48A0"/>
    <w:p w:rsidR="002A48A0" w:rsidRDefault="002A48A0">
      <w:pPr>
        <w:pStyle w:val="a3"/>
        <w:tabs>
          <w:tab w:val="clear" w:pos="4677"/>
          <w:tab w:val="clear" w:pos="9355"/>
        </w:tabs>
      </w:pPr>
    </w:p>
    <w:p w:rsidR="002A48A0" w:rsidRDefault="002A48A0"/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4136AA" w:rsidTr="004136AA">
        <w:tc>
          <w:tcPr>
            <w:tcW w:w="3284" w:type="dxa"/>
          </w:tcPr>
          <w:bookmarkStart w:id="12" w:name="bosspost"/>
          <w:p w:rsidR="004136AA" w:rsidRDefault="004136AA" w:rsidP="00395A45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12"/>
          </w:p>
        </w:tc>
        <w:tc>
          <w:tcPr>
            <w:tcW w:w="3285" w:type="dxa"/>
            <w:tcBorders>
              <w:bottom w:val="single" w:sz="4" w:space="0" w:color="auto"/>
            </w:tcBorders>
            <w:vAlign w:val="bottom"/>
          </w:tcPr>
          <w:p w:rsidR="004136AA" w:rsidRPr="00141719" w:rsidRDefault="004136AA" w:rsidP="004136AA">
            <w:pPr>
              <w:jc w:val="center"/>
              <w:rPr>
                <w:i/>
              </w:rPr>
            </w:pPr>
          </w:p>
        </w:tc>
        <w:bookmarkStart w:id="13" w:name="boss"/>
        <w:bookmarkStart w:id="14" w:name="_GoBack"/>
        <w:tc>
          <w:tcPr>
            <w:tcW w:w="3285" w:type="dxa"/>
            <w:vAlign w:val="bottom"/>
          </w:tcPr>
          <w:p w:rsidR="004136AA" w:rsidRDefault="004136AA" w:rsidP="004136AA">
            <w:pPr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(расшифровка подписи)"/>
                    <w:maxLength w:val="2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(расшифровка подписи)</w:t>
            </w:r>
            <w:r>
              <w:rPr>
                <w:b/>
              </w:rPr>
              <w:fldChar w:fldCharType="end"/>
            </w:r>
            <w:bookmarkEnd w:id="13"/>
            <w:bookmarkEnd w:id="14"/>
          </w:p>
        </w:tc>
      </w:tr>
      <w:tr w:rsidR="004136AA" w:rsidTr="004136AA">
        <w:tc>
          <w:tcPr>
            <w:tcW w:w="3284" w:type="dxa"/>
          </w:tcPr>
          <w:p w:rsidR="004136AA" w:rsidRDefault="004136AA" w:rsidP="00395A45">
            <w:pPr>
              <w:rPr>
                <w:b/>
              </w:rPr>
            </w:pPr>
          </w:p>
        </w:tc>
        <w:tc>
          <w:tcPr>
            <w:tcW w:w="3285" w:type="dxa"/>
            <w:tcBorders>
              <w:top w:val="single" w:sz="4" w:space="0" w:color="auto"/>
            </w:tcBorders>
            <w:vAlign w:val="bottom"/>
          </w:tcPr>
          <w:p w:rsidR="004136AA" w:rsidRPr="00141719" w:rsidRDefault="004136AA" w:rsidP="004136AA">
            <w:pPr>
              <w:jc w:val="center"/>
              <w:rPr>
                <w:i/>
              </w:rPr>
            </w:pPr>
            <w:r w:rsidRPr="00141719">
              <w:rPr>
                <w:i/>
              </w:rPr>
              <w:t>(подпись)</w:t>
            </w:r>
          </w:p>
        </w:tc>
        <w:tc>
          <w:tcPr>
            <w:tcW w:w="3285" w:type="dxa"/>
            <w:vAlign w:val="bottom"/>
          </w:tcPr>
          <w:p w:rsidR="004136AA" w:rsidRDefault="004136AA" w:rsidP="00395A45">
            <w:pPr>
              <w:jc w:val="center"/>
              <w:rPr>
                <w:b/>
              </w:rPr>
            </w:pPr>
          </w:p>
        </w:tc>
      </w:tr>
    </w:tbl>
    <w:p w:rsidR="002A48A0" w:rsidRDefault="002A48A0">
      <w:pPr>
        <w:pStyle w:val="4"/>
        <w:jc w:val="left"/>
      </w:pPr>
    </w:p>
    <w:p w:rsidR="002A48A0" w:rsidRDefault="002A48A0">
      <w:pPr>
        <w:pStyle w:val="4"/>
        <w:jc w:val="left"/>
      </w:pPr>
    </w:p>
    <w:p w:rsidR="002A48A0" w:rsidRDefault="002A48A0">
      <w:pPr>
        <w:pStyle w:val="a4"/>
        <w:rPr>
          <w:b w:val="0"/>
          <w:bCs w:val="0"/>
        </w:rPr>
      </w:pPr>
    </w:p>
    <w:p w:rsidR="002A48A0" w:rsidRDefault="002A48A0">
      <w:pPr>
        <w:pStyle w:val="a4"/>
        <w:rPr>
          <w:b w:val="0"/>
          <w:bCs w:val="0"/>
        </w:rPr>
      </w:pPr>
    </w:p>
    <w:p w:rsidR="002A48A0" w:rsidRDefault="002A48A0">
      <w:pPr>
        <w:pStyle w:val="a4"/>
        <w:rPr>
          <w:b w:val="0"/>
          <w:bCs w:val="0"/>
        </w:rPr>
      </w:pPr>
    </w:p>
    <w:p w:rsidR="002A48A0" w:rsidRDefault="002A48A0">
      <w:pPr>
        <w:pStyle w:val="a4"/>
        <w:rPr>
          <w:b w:val="0"/>
          <w:bCs w:val="0"/>
        </w:rPr>
      </w:pPr>
    </w:p>
    <w:p w:rsidR="002A48A0" w:rsidRDefault="002A48A0">
      <w:pPr>
        <w:pStyle w:val="a4"/>
        <w:rPr>
          <w:b w:val="0"/>
          <w:bCs w:val="0"/>
        </w:rPr>
      </w:pPr>
    </w:p>
    <w:p w:rsidR="002A48A0" w:rsidRDefault="002A48A0"/>
    <w:p w:rsidR="002A48A0" w:rsidRDefault="002A48A0">
      <w:pPr>
        <w:rPr>
          <w:sz w:val="20"/>
          <w:szCs w:val="20"/>
        </w:rPr>
      </w:pPr>
      <w:r>
        <w:rPr>
          <w:sz w:val="20"/>
          <w:szCs w:val="20"/>
        </w:rPr>
        <w:t xml:space="preserve">Исп: </w:t>
      </w:r>
      <w:bookmarkStart w:id="15" w:name="executor"/>
      <w:r w:rsidR="00B2672F" w:rsidRPr="004349D6">
        <w:fldChar w:fldCharType="begin">
          <w:ffData>
            <w:name w:val=""/>
            <w:enabled/>
            <w:calcOnExit w:val="0"/>
            <w:textInput>
              <w:default w:val="Ф.И.О."/>
              <w:maxLength w:val="52"/>
            </w:textInput>
          </w:ffData>
        </w:fldChar>
      </w:r>
      <w:r w:rsidR="00B2672F" w:rsidRPr="004349D6">
        <w:instrText xml:space="preserve"> FORMTEXT </w:instrText>
      </w:r>
      <w:r w:rsidR="00B2672F" w:rsidRPr="004349D6">
        <w:fldChar w:fldCharType="separate"/>
      </w:r>
      <w:r w:rsidR="00B2672F" w:rsidRPr="004349D6">
        <w:rPr>
          <w:noProof/>
        </w:rPr>
        <w:t>Ф.И.О.</w:t>
      </w:r>
      <w:r w:rsidR="00B2672F" w:rsidRPr="004349D6">
        <w:fldChar w:fldCharType="end"/>
      </w:r>
      <w:bookmarkEnd w:id="15"/>
    </w:p>
    <w:p w:rsidR="002A48A0" w:rsidRDefault="002A48A0">
      <w:pPr>
        <w:rPr>
          <w:lang w:val="en-US"/>
        </w:rPr>
      </w:pPr>
      <w:r>
        <w:rPr>
          <w:sz w:val="20"/>
          <w:szCs w:val="20"/>
        </w:rPr>
        <w:t xml:space="preserve">Тел. </w:t>
      </w:r>
      <w:bookmarkStart w:id="16" w:name="phone"/>
      <w:bookmarkEnd w:id="16"/>
    </w:p>
    <w:p w:rsidR="002A48A0" w:rsidRDefault="002A48A0"/>
    <w:sectPr w:rsidR="002A48A0">
      <w:headerReference w:type="default" r:id="rId10"/>
      <w:pgSz w:w="11906" w:h="16838"/>
      <w:pgMar w:top="851" w:right="567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385B" w:rsidRDefault="00E8385B">
      <w:r>
        <w:separator/>
      </w:r>
    </w:p>
  </w:endnote>
  <w:endnote w:type="continuationSeparator" w:id="0">
    <w:p w:rsidR="00E8385B" w:rsidRDefault="00E838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385B" w:rsidRDefault="00E8385B">
      <w:r>
        <w:separator/>
      </w:r>
    </w:p>
  </w:footnote>
  <w:footnote w:type="continuationSeparator" w:id="0">
    <w:p w:rsidR="00E8385B" w:rsidRDefault="00E8385B">
      <w:r>
        <w:continuationSeparator/>
      </w:r>
    </w:p>
  </w:footnote>
  <w:footnote w:id="1">
    <w:p w:rsidR="002A48A0" w:rsidRDefault="002A48A0">
      <w:pPr>
        <w:pStyle w:val="a7"/>
      </w:pPr>
      <w:r>
        <w:rPr>
          <w:rStyle w:val="a8"/>
        </w:rPr>
        <w:t>*</w:t>
      </w:r>
      <w:r>
        <w:t xml:space="preserve">  Указывается на бланке филиала.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73CE7" w:rsidRPr="0038754E" w:rsidRDefault="00273CE7" w:rsidP="00273CE7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C97EE7" w:rsidRPr="00E44A4F">
      <w:rPr>
        <w:sz w:val="16"/>
        <w:szCs w:val="16"/>
      </w:rPr>
      <w:t>1</w:t>
    </w:r>
    <w:r w:rsidR="0038754E">
      <w:rPr>
        <w:sz w:val="16"/>
        <w:szCs w:val="16"/>
      </w:rPr>
      <w:t>2</w:t>
    </w:r>
  </w:p>
  <w:p w:rsidR="00273CE7" w:rsidRDefault="00273CE7" w:rsidP="00273CE7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273CE7" w:rsidRDefault="00273CE7" w:rsidP="00273CE7">
    <w:pPr>
      <w:ind w:left="4395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E44A4F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273CE7" w:rsidRDefault="00273CE7" w:rsidP="00E44A4F">
    <w:pPr>
      <w:ind w:left="4394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E44A4F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273CE7" w:rsidRPr="00273CE7" w:rsidRDefault="006B7DF7" w:rsidP="00E44A4F">
    <w:pPr>
      <w:ind w:left="4394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E44A4F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2A48A0" w:rsidRPr="00273CE7" w:rsidRDefault="00E44A4F" w:rsidP="00E44A4F">
    <w:pPr>
      <w:pStyle w:val="20"/>
      <w:spacing w:before="0" w:line="240" w:lineRule="auto"/>
      <w:ind w:left="4394" w:firstLine="0"/>
      <w:jc w:val="left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385B"/>
    <w:rsid w:val="00051A4A"/>
    <w:rsid w:val="00064FC1"/>
    <w:rsid w:val="00116DBB"/>
    <w:rsid w:val="00187E0F"/>
    <w:rsid w:val="0026536A"/>
    <w:rsid w:val="00273CE7"/>
    <w:rsid w:val="002A48A0"/>
    <w:rsid w:val="003258C5"/>
    <w:rsid w:val="0038754E"/>
    <w:rsid w:val="00395A45"/>
    <w:rsid w:val="003C672C"/>
    <w:rsid w:val="004136AA"/>
    <w:rsid w:val="004349D6"/>
    <w:rsid w:val="00461494"/>
    <w:rsid w:val="00463BF1"/>
    <w:rsid w:val="00552422"/>
    <w:rsid w:val="00580855"/>
    <w:rsid w:val="005C23BF"/>
    <w:rsid w:val="005D0B11"/>
    <w:rsid w:val="0062658A"/>
    <w:rsid w:val="00693C02"/>
    <w:rsid w:val="006B08DB"/>
    <w:rsid w:val="006B7DF7"/>
    <w:rsid w:val="0073581D"/>
    <w:rsid w:val="007816BC"/>
    <w:rsid w:val="009465E9"/>
    <w:rsid w:val="009672AA"/>
    <w:rsid w:val="00985D8E"/>
    <w:rsid w:val="009A64F0"/>
    <w:rsid w:val="009C636A"/>
    <w:rsid w:val="00A30225"/>
    <w:rsid w:val="00A81CF7"/>
    <w:rsid w:val="00B2672F"/>
    <w:rsid w:val="00B37D55"/>
    <w:rsid w:val="00B92F71"/>
    <w:rsid w:val="00BA3C85"/>
    <w:rsid w:val="00BB081C"/>
    <w:rsid w:val="00C95935"/>
    <w:rsid w:val="00C97EE7"/>
    <w:rsid w:val="00D41951"/>
    <w:rsid w:val="00D6799C"/>
    <w:rsid w:val="00D67C7C"/>
    <w:rsid w:val="00D87104"/>
    <w:rsid w:val="00E44A4F"/>
    <w:rsid w:val="00E673D2"/>
    <w:rsid w:val="00E71F5D"/>
    <w:rsid w:val="00E8385B"/>
    <w:rsid w:val="00F07D57"/>
    <w:rsid w:val="00F21946"/>
    <w:rsid w:val="00FE7B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6">
    <w:name w:val="heading 6"/>
    <w:basedOn w:val="a"/>
    <w:next w:val="a"/>
    <w:qFormat/>
    <w:pPr>
      <w:keepNext/>
      <w:jc w:val="right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Body Text Indent"/>
    <w:basedOn w:val="a"/>
    <w:pPr>
      <w:jc w:val="both"/>
    </w:pPr>
    <w:rPr>
      <w:b/>
      <w:bCs/>
      <w:sz w:val="20"/>
      <w:szCs w:val="20"/>
    </w:rPr>
  </w:style>
  <w:style w:type="paragraph" w:customStyle="1" w:styleId="a5">
    <w:name w:val="Название"/>
    <w:basedOn w:val="a"/>
    <w:qFormat/>
    <w:pPr>
      <w:jc w:val="center"/>
    </w:pPr>
  </w:style>
  <w:style w:type="paragraph" w:styleId="20">
    <w:name w:val="Body Text Indent 2"/>
    <w:basedOn w:val="a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footnote text"/>
    <w:basedOn w:val="a"/>
    <w:semiHidden/>
    <w:rPr>
      <w:sz w:val="20"/>
      <w:szCs w:val="20"/>
    </w:rPr>
  </w:style>
  <w:style w:type="character" w:styleId="a8">
    <w:name w:val="footnote reference"/>
    <w:semiHidden/>
    <w:rPr>
      <w:vertAlign w:val="superscript"/>
    </w:rPr>
  </w:style>
  <w:style w:type="paragraph" w:styleId="a9">
    <w:name w:val="Balloon Text"/>
    <w:basedOn w:val="a"/>
    <w:semiHidden/>
    <w:rPr>
      <w:rFonts w:ascii="Tahoma" w:hAnsi="Tahoma" w:cs="Tahoma"/>
      <w:sz w:val="16"/>
      <w:szCs w:val="16"/>
    </w:rPr>
  </w:style>
  <w:style w:type="paragraph" w:styleId="aa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230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03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F46229D-9D33-4BF5-B107-D59F1347526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A315AC1-5D27-43EC-A93C-F59B8FCE6C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450F3395-C810-4835-9D90-C8A0E5106CC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BDD2C37A-9B69-42F0-88D2-6CE3A64143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VD_12.dotx</Template>
  <TotalTime>0</TotalTime>
  <Pages>1</Pages>
  <Words>93</Words>
  <Characters>846</Characters>
  <Application>Microsoft Office Word</Application>
  <DocSecurity>0</DocSecurity>
  <Lines>7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7</vt:i4>
      </vt:variant>
    </vt:vector>
  </HeadingPairs>
  <TitlesOfParts>
    <vt:vector size="8" baseType="lpstr">
      <vt:lpstr>ОТКРЫТОЕ АКЦИОНЕРНОЕ ОБЩЕСТВО</vt:lpstr>
      <vt:lpstr>«РОССИЙСКИЙ СЕЛЬСКОХОЗЯЙСТВЕННЫЙ БАНК»</vt:lpstr>
      <vt:lpstr>        (АО «РОССЕЛЬХОЗБАНК»)</vt:lpstr>
      <vt:lpstr>        Департамент по работе на рынках капитала/</vt:lpstr>
      <vt:lpstr>        (наименование РФ АО «Россельхозбанк»)*</vt:lpstr>
      <vt:lpstr>    Р А С П О Р Я Ж Е Н И Е</vt:lpstr>
      <vt:lpstr>        </vt:lpstr>
      <vt:lpstr>        г.      </vt:lpstr>
    </vt:vector>
  </TitlesOfParts>
  <Company>RSB</Company>
  <LinksUpToDate>false</LinksUpToDate>
  <CharactersWithSpaces>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ОТКРЫТОЕ АКЦИОНЕРНОЕ ОБЩЕСТВО</dc:title>
  <dc:subject/>
  <dc:creator>Simanov Alexandr</dc:creator>
  <cp:keywords/>
  <cp:lastModifiedBy>Simanov Alexandr</cp:lastModifiedBy>
  <cp:revision>1</cp:revision>
  <cp:lastPrinted>2007-11-02T03:57:00Z</cp:lastPrinted>
  <dcterms:created xsi:type="dcterms:W3CDTF">2018-06-19T04:41:00Z</dcterms:created>
  <dcterms:modified xsi:type="dcterms:W3CDTF">2018-06-19T04:41:00Z</dcterms:modified>
</cp:coreProperties>
</file>