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37DD" w:rsidRDefault="00D537DD">
      <w:pPr>
        <w:pStyle w:val="BodyText"/>
        <w:spacing w:before="6"/>
        <w:rPr>
          <w:sz w:val="17"/>
        </w:rPr>
      </w:pPr>
      <w:bookmarkStart w:id="0" w:name="_GoBack"/>
      <w:bookmarkEnd w:id="0"/>
    </w:p>
    <w:p w:rsidR="00D537DD" w:rsidRDefault="004A7C9E">
      <w:pPr>
        <w:pStyle w:val="Heading1"/>
        <w:spacing w:before="74" w:after="5"/>
        <w:rPr>
          <w:rFonts w:ascii="SimSun" w:eastAsia="SimSun"/>
        </w:rPr>
      </w:pPr>
      <w:r>
        <w:t xml:space="preserve">Quote as per your request </w:t>
      </w:r>
      <w:r>
        <w:rPr>
          <w:rFonts w:ascii="SimSun" w:eastAsia="SimSun" w:hint="eastAsia"/>
        </w:rPr>
        <w:t>：</w:t>
      </w:r>
    </w:p>
    <w:tbl>
      <w:tblPr>
        <w:tblW w:w="0" w:type="auto"/>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68"/>
        <w:gridCol w:w="1532"/>
        <w:gridCol w:w="1531"/>
        <w:gridCol w:w="1534"/>
        <w:gridCol w:w="1532"/>
        <w:gridCol w:w="1531"/>
      </w:tblGrid>
      <w:tr w:rsidR="00D537DD">
        <w:trPr>
          <w:trHeight w:val="275"/>
        </w:trPr>
        <w:tc>
          <w:tcPr>
            <w:tcW w:w="1868" w:type="dxa"/>
          </w:tcPr>
          <w:p w:rsidR="00D537DD" w:rsidRDefault="004A7C9E">
            <w:pPr>
              <w:pStyle w:val="TableParagraph"/>
              <w:spacing w:line="256" w:lineRule="exact"/>
              <w:ind w:left="110"/>
              <w:rPr>
                <w:b/>
                <w:sz w:val="24"/>
              </w:rPr>
            </w:pPr>
            <w:proofErr w:type="spellStart"/>
            <w:r>
              <w:rPr>
                <w:b/>
                <w:sz w:val="24"/>
              </w:rPr>
              <w:t>Pax</w:t>
            </w:r>
            <w:proofErr w:type="spellEnd"/>
            <w:r>
              <w:rPr>
                <w:b/>
                <w:sz w:val="24"/>
              </w:rPr>
              <w:t>:</w:t>
            </w:r>
          </w:p>
        </w:tc>
        <w:tc>
          <w:tcPr>
            <w:tcW w:w="1532" w:type="dxa"/>
          </w:tcPr>
          <w:p w:rsidR="00D537DD" w:rsidRDefault="004A7C9E">
            <w:pPr>
              <w:pStyle w:val="TableParagraph"/>
              <w:spacing w:line="256" w:lineRule="exact"/>
              <w:ind w:left="0" w:right="507"/>
              <w:jc w:val="right"/>
              <w:rPr>
                <w:b/>
                <w:sz w:val="24"/>
              </w:rPr>
            </w:pPr>
            <w:r>
              <w:rPr>
                <w:b/>
                <w:sz w:val="24"/>
              </w:rPr>
              <w:t>15+1</w:t>
            </w:r>
          </w:p>
        </w:tc>
        <w:tc>
          <w:tcPr>
            <w:tcW w:w="1531" w:type="dxa"/>
          </w:tcPr>
          <w:p w:rsidR="00D537DD" w:rsidRDefault="004A7C9E">
            <w:pPr>
              <w:pStyle w:val="TableParagraph"/>
              <w:spacing w:line="256" w:lineRule="exact"/>
              <w:ind w:left="0" w:right="507"/>
              <w:jc w:val="right"/>
              <w:rPr>
                <w:b/>
                <w:sz w:val="24"/>
              </w:rPr>
            </w:pPr>
            <w:r>
              <w:rPr>
                <w:b/>
                <w:sz w:val="24"/>
              </w:rPr>
              <w:t>20+1</w:t>
            </w:r>
          </w:p>
        </w:tc>
        <w:tc>
          <w:tcPr>
            <w:tcW w:w="1534" w:type="dxa"/>
          </w:tcPr>
          <w:p w:rsidR="00D537DD" w:rsidRDefault="004A7C9E">
            <w:pPr>
              <w:pStyle w:val="TableParagraph"/>
              <w:spacing w:line="256" w:lineRule="exact"/>
              <w:ind w:left="498" w:right="489"/>
              <w:jc w:val="center"/>
              <w:rPr>
                <w:b/>
                <w:sz w:val="24"/>
              </w:rPr>
            </w:pPr>
            <w:r>
              <w:rPr>
                <w:b/>
                <w:sz w:val="24"/>
              </w:rPr>
              <w:t>25+1</w:t>
            </w:r>
          </w:p>
        </w:tc>
        <w:tc>
          <w:tcPr>
            <w:tcW w:w="1532" w:type="dxa"/>
          </w:tcPr>
          <w:p w:rsidR="00D537DD" w:rsidRDefault="004A7C9E">
            <w:pPr>
              <w:pStyle w:val="TableParagraph"/>
              <w:spacing w:line="256" w:lineRule="exact"/>
              <w:ind w:left="515"/>
              <w:rPr>
                <w:b/>
                <w:sz w:val="24"/>
              </w:rPr>
            </w:pPr>
            <w:r>
              <w:rPr>
                <w:b/>
                <w:sz w:val="24"/>
              </w:rPr>
              <w:t>30+1</w:t>
            </w:r>
          </w:p>
        </w:tc>
        <w:tc>
          <w:tcPr>
            <w:tcW w:w="1531" w:type="dxa"/>
          </w:tcPr>
          <w:p w:rsidR="00D537DD" w:rsidRDefault="004A7C9E">
            <w:pPr>
              <w:pStyle w:val="TableParagraph"/>
              <w:spacing w:line="256" w:lineRule="exact"/>
              <w:ind w:left="0" w:right="507"/>
              <w:jc w:val="right"/>
              <w:rPr>
                <w:b/>
                <w:sz w:val="24"/>
              </w:rPr>
            </w:pPr>
            <w:r>
              <w:rPr>
                <w:b/>
                <w:sz w:val="24"/>
              </w:rPr>
              <w:t>35+1</w:t>
            </w:r>
          </w:p>
        </w:tc>
      </w:tr>
      <w:tr w:rsidR="00D537DD">
        <w:trPr>
          <w:trHeight w:val="552"/>
        </w:trPr>
        <w:tc>
          <w:tcPr>
            <w:tcW w:w="1868" w:type="dxa"/>
          </w:tcPr>
          <w:p w:rsidR="00D537DD" w:rsidRDefault="004A7C9E">
            <w:pPr>
              <w:pStyle w:val="TableParagraph"/>
              <w:spacing w:line="273" w:lineRule="exact"/>
              <w:ind w:left="110"/>
              <w:rPr>
                <w:b/>
                <w:sz w:val="24"/>
              </w:rPr>
            </w:pPr>
            <w:r>
              <w:rPr>
                <w:b/>
                <w:sz w:val="24"/>
              </w:rPr>
              <w:t xml:space="preserve">Price / </w:t>
            </w:r>
            <w:proofErr w:type="spellStart"/>
            <w:r>
              <w:rPr>
                <w:b/>
                <w:sz w:val="24"/>
              </w:rPr>
              <w:t>pax</w:t>
            </w:r>
            <w:proofErr w:type="spellEnd"/>
          </w:p>
          <w:p w:rsidR="00D537DD" w:rsidRDefault="004A7C9E">
            <w:pPr>
              <w:pStyle w:val="TableParagraph"/>
              <w:spacing w:line="259" w:lineRule="exact"/>
              <w:ind w:left="110"/>
              <w:rPr>
                <w:b/>
                <w:sz w:val="24"/>
              </w:rPr>
            </w:pPr>
            <w:r>
              <w:rPr>
                <w:b/>
                <w:sz w:val="24"/>
              </w:rPr>
              <w:t>(Euro)</w:t>
            </w:r>
          </w:p>
        </w:tc>
        <w:tc>
          <w:tcPr>
            <w:tcW w:w="1532" w:type="dxa"/>
          </w:tcPr>
          <w:p w:rsidR="00D537DD" w:rsidRDefault="004A7C9E">
            <w:pPr>
              <w:pStyle w:val="TableParagraph"/>
              <w:spacing w:before="131"/>
              <w:ind w:left="0" w:right="516"/>
              <w:jc w:val="right"/>
              <w:rPr>
                <w:sz w:val="24"/>
              </w:rPr>
            </w:pPr>
            <w:r>
              <w:rPr>
                <w:sz w:val="24"/>
              </w:rPr>
              <w:t>1360</w:t>
            </w:r>
          </w:p>
        </w:tc>
        <w:tc>
          <w:tcPr>
            <w:tcW w:w="1531" w:type="dxa"/>
          </w:tcPr>
          <w:p w:rsidR="00D537DD" w:rsidRDefault="004A7C9E">
            <w:pPr>
              <w:pStyle w:val="TableParagraph"/>
              <w:spacing w:before="131"/>
              <w:ind w:left="0" w:right="520"/>
              <w:jc w:val="right"/>
              <w:rPr>
                <w:sz w:val="24"/>
              </w:rPr>
            </w:pPr>
            <w:r>
              <w:rPr>
                <w:sz w:val="24"/>
              </w:rPr>
              <w:t>1195</w:t>
            </w:r>
          </w:p>
        </w:tc>
        <w:tc>
          <w:tcPr>
            <w:tcW w:w="1534" w:type="dxa"/>
          </w:tcPr>
          <w:p w:rsidR="00D537DD" w:rsidRDefault="004A7C9E">
            <w:pPr>
              <w:pStyle w:val="TableParagraph"/>
              <w:spacing w:before="131"/>
              <w:ind w:left="498" w:right="487"/>
              <w:jc w:val="center"/>
              <w:rPr>
                <w:sz w:val="24"/>
              </w:rPr>
            </w:pPr>
            <w:r>
              <w:rPr>
                <w:sz w:val="24"/>
              </w:rPr>
              <w:t>1100</w:t>
            </w:r>
          </w:p>
        </w:tc>
        <w:tc>
          <w:tcPr>
            <w:tcW w:w="1532" w:type="dxa"/>
          </w:tcPr>
          <w:p w:rsidR="00D537DD" w:rsidRDefault="004A7C9E">
            <w:pPr>
              <w:pStyle w:val="TableParagraph"/>
              <w:spacing w:before="131"/>
              <w:ind w:left="525"/>
              <w:rPr>
                <w:sz w:val="24"/>
              </w:rPr>
            </w:pPr>
            <w:r>
              <w:rPr>
                <w:sz w:val="24"/>
              </w:rPr>
              <w:t>1035</w:t>
            </w:r>
          </w:p>
        </w:tc>
        <w:tc>
          <w:tcPr>
            <w:tcW w:w="1531" w:type="dxa"/>
          </w:tcPr>
          <w:p w:rsidR="00D537DD" w:rsidRDefault="004A7C9E">
            <w:pPr>
              <w:pStyle w:val="TableParagraph"/>
              <w:spacing w:before="131"/>
              <w:ind w:left="0" w:right="574"/>
              <w:jc w:val="right"/>
              <w:rPr>
                <w:sz w:val="24"/>
              </w:rPr>
            </w:pPr>
            <w:r>
              <w:rPr>
                <w:sz w:val="24"/>
              </w:rPr>
              <w:t>985</w:t>
            </w:r>
          </w:p>
        </w:tc>
      </w:tr>
      <w:tr w:rsidR="00D537DD">
        <w:trPr>
          <w:trHeight w:val="554"/>
        </w:trPr>
        <w:tc>
          <w:tcPr>
            <w:tcW w:w="1868" w:type="dxa"/>
          </w:tcPr>
          <w:p w:rsidR="00D537DD" w:rsidRDefault="004A7C9E">
            <w:pPr>
              <w:pStyle w:val="TableParagraph"/>
              <w:spacing w:before="2" w:line="276" w:lineRule="exact"/>
              <w:ind w:left="110" w:right="387"/>
              <w:rPr>
                <w:b/>
                <w:sz w:val="24"/>
              </w:rPr>
            </w:pPr>
            <w:proofErr w:type="spellStart"/>
            <w:r>
              <w:rPr>
                <w:b/>
                <w:sz w:val="24"/>
              </w:rPr>
              <w:t>Sgl</w:t>
            </w:r>
            <w:proofErr w:type="spellEnd"/>
            <w:r>
              <w:rPr>
                <w:b/>
                <w:sz w:val="24"/>
              </w:rPr>
              <w:t xml:space="preserve"> Sup / </w:t>
            </w:r>
            <w:proofErr w:type="spellStart"/>
            <w:r>
              <w:rPr>
                <w:b/>
                <w:sz w:val="24"/>
              </w:rPr>
              <w:t>pax</w:t>
            </w:r>
            <w:proofErr w:type="spellEnd"/>
            <w:r>
              <w:rPr>
                <w:b/>
                <w:sz w:val="24"/>
              </w:rPr>
              <w:t xml:space="preserve"> (Euro)</w:t>
            </w:r>
          </w:p>
        </w:tc>
        <w:tc>
          <w:tcPr>
            <w:tcW w:w="7660" w:type="dxa"/>
            <w:gridSpan w:val="5"/>
          </w:tcPr>
          <w:p w:rsidR="00D537DD" w:rsidRDefault="004A7C9E">
            <w:pPr>
              <w:pStyle w:val="TableParagraph"/>
              <w:spacing w:before="131"/>
              <w:ind w:left="3628" w:right="3622"/>
              <w:jc w:val="center"/>
              <w:rPr>
                <w:sz w:val="24"/>
              </w:rPr>
            </w:pPr>
            <w:r>
              <w:rPr>
                <w:sz w:val="24"/>
              </w:rPr>
              <w:t>600</w:t>
            </w:r>
          </w:p>
        </w:tc>
      </w:tr>
      <w:tr w:rsidR="00D537DD">
        <w:trPr>
          <w:trHeight w:val="2207"/>
        </w:trPr>
        <w:tc>
          <w:tcPr>
            <w:tcW w:w="1868" w:type="dxa"/>
          </w:tcPr>
          <w:p w:rsidR="00D537DD" w:rsidRDefault="004A7C9E">
            <w:pPr>
              <w:pStyle w:val="TableParagraph"/>
              <w:ind w:left="110" w:right="387"/>
              <w:rPr>
                <w:b/>
                <w:sz w:val="24"/>
              </w:rPr>
            </w:pPr>
            <w:r>
              <w:rPr>
                <w:b/>
                <w:sz w:val="24"/>
              </w:rPr>
              <w:t>Reference hotels</w:t>
            </w:r>
          </w:p>
        </w:tc>
        <w:tc>
          <w:tcPr>
            <w:tcW w:w="7660" w:type="dxa"/>
            <w:gridSpan w:val="5"/>
          </w:tcPr>
          <w:p w:rsidR="00D537DD" w:rsidRDefault="004A7C9E">
            <w:pPr>
              <w:pStyle w:val="TableParagraph"/>
              <w:ind w:right="2581"/>
              <w:jc w:val="both"/>
              <w:rPr>
                <w:sz w:val="24"/>
              </w:rPr>
            </w:pPr>
            <w:proofErr w:type="gramStart"/>
            <w:r>
              <w:rPr>
                <w:sz w:val="24"/>
              </w:rPr>
              <w:t>Amsterdam :</w:t>
            </w:r>
            <w:proofErr w:type="gramEnd"/>
            <w:r>
              <w:rPr>
                <w:sz w:val="24"/>
              </w:rPr>
              <w:t xml:space="preserve"> Hilton Garden Inn Leiden *4/ Similar Paris : Best </w:t>
            </w:r>
            <w:r>
              <w:rPr>
                <w:spacing w:val="-3"/>
                <w:sz w:val="24"/>
              </w:rPr>
              <w:t xml:space="preserve">Western </w:t>
            </w:r>
            <w:r>
              <w:rPr>
                <w:sz w:val="24"/>
              </w:rPr>
              <w:t xml:space="preserve">Plus Suitcase Paris La </w:t>
            </w:r>
            <w:proofErr w:type="spellStart"/>
            <w:r>
              <w:rPr>
                <w:sz w:val="24"/>
              </w:rPr>
              <w:t>Défense</w:t>
            </w:r>
            <w:proofErr w:type="spellEnd"/>
            <w:r>
              <w:rPr>
                <w:sz w:val="24"/>
              </w:rPr>
              <w:t xml:space="preserve"> Lourdes : </w:t>
            </w:r>
            <w:proofErr w:type="spellStart"/>
            <w:r>
              <w:rPr>
                <w:sz w:val="24"/>
              </w:rPr>
              <w:t>Hôtel</w:t>
            </w:r>
            <w:proofErr w:type="spellEnd"/>
            <w:r>
              <w:rPr>
                <w:sz w:val="24"/>
              </w:rPr>
              <w:t xml:space="preserve"> </w:t>
            </w:r>
            <w:proofErr w:type="spellStart"/>
            <w:r>
              <w:rPr>
                <w:spacing w:val="-4"/>
                <w:sz w:val="24"/>
              </w:rPr>
              <w:t>Vesuvio</w:t>
            </w:r>
            <w:proofErr w:type="spellEnd"/>
            <w:r>
              <w:rPr>
                <w:spacing w:val="-4"/>
                <w:sz w:val="24"/>
              </w:rPr>
              <w:t xml:space="preserve"> </w:t>
            </w:r>
            <w:r>
              <w:rPr>
                <w:sz w:val="24"/>
              </w:rPr>
              <w:t>*4/ Similar</w:t>
            </w:r>
          </w:p>
          <w:p w:rsidR="00D537DD" w:rsidRDefault="004A7C9E">
            <w:pPr>
              <w:pStyle w:val="TableParagraph"/>
              <w:ind w:right="2456"/>
              <w:rPr>
                <w:sz w:val="24"/>
              </w:rPr>
            </w:pPr>
            <w:proofErr w:type="gramStart"/>
            <w:r>
              <w:rPr>
                <w:sz w:val="24"/>
              </w:rPr>
              <w:t>Montpellier :</w:t>
            </w:r>
            <w:proofErr w:type="gramEnd"/>
            <w:r>
              <w:rPr>
                <w:sz w:val="24"/>
              </w:rPr>
              <w:t xml:space="preserve"> Novotel Suites Montpellier *4/ Similar Nice : Park Inn by Radisson Nice *4/ Similar</w:t>
            </w:r>
          </w:p>
          <w:p w:rsidR="00D537DD" w:rsidRDefault="004A7C9E">
            <w:pPr>
              <w:pStyle w:val="TableParagraph"/>
              <w:rPr>
                <w:sz w:val="24"/>
              </w:rPr>
            </w:pPr>
            <w:proofErr w:type="gramStart"/>
            <w:r>
              <w:rPr>
                <w:sz w:val="24"/>
              </w:rPr>
              <w:t>Pisa :</w:t>
            </w:r>
            <w:proofErr w:type="gramEnd"/>
            <w:r>
              <w:rPr>
                <w:sz w:val="24"/>
              </w:rPr>
              <w:t xml:space="preserve"> Hotel Galilei *4/ Similar</w:t>
            </w:r>
          </w:p>
          <w:p w:rsidR="00D537DD" w:rsidRDefault="004A7C9E">
            <w:pPr>
              <w:pStyle w:val="TableParagraph"/>
              <w:rPr>
                <w:sz w:val="24"/>
              </w:rPr>
            </w:pPr>
            <w:r>
              <w:rPr>
                <w:sz w:val="24"/>
              </w:rPr>
              <w:t>Rome : Holiday Inn Express Rome East *4/ Similar</w:t>
            </w:r>
          </w:p>
        </w:tc>
      </w:tr>
      <w:tr w:rsidR="00D537DD">
        <w:trPr>
          <w:trHeight w:val="552"/>
        </w:trPr>
        <w:tc>
          <w:tcPr>
            <w:tcW w:w="1868" w:type="dxa"/>
          </w:tcPr>
          <w:p w:rsidR="00D537DD" w:rsidRDefault="004A7C9E">
            <w:pPr>
              <w:pStyle w:val="TableParagraph"/>
              <w:spacing w:line="273" w:lineRule="exact"/>
              <w:ind w:left="110"/>
              <w:rPr>
                <w:b/>
                <w:sz w:val="24"/>
              </w:rPr>
            </w:pPr>
            <w:r>
              <w:rPr>
                <w:b/>
                <w:sz w:val="24"/>
              </w:rPr>
              <w:t>Guider</w:t>
            </w:r>
          </w:p>
        </w:tc>
        <w:tc>
          <w:tcPr>
            <w:tcW w:w="7660" w:type="dxa"/>
            <w:gridSpan w:val="5"/>
          </w:tcPr>
          <w:p w:rsidR="00D537DD" w:rsidRDefault="004A7C9E">
            <w:pPr>
              <w:pStyle w:val="TableParagraph"/>
              <w:spacing w:line="268" w:lineRule="exact"/>
              <w:rPr>
                <w:sz w:val="24"/>
              </w:rPr>
            </w:pPr>
            <w:r>
              <w:rPr>
                <w:sz w:val="24"/>
              </w:rPr>
              <w:t xml:space="preserve">1x FD in </w:t>
            </w:r>
            <w:proofErr w:type="spellStart"/>
            <w:r>
              <w:rPr>
                <w:sz w:val="24"/>
              </w:rPr>
              <w:t>Cinqueterre</w:t>
            </w:r>
            <w:proofErr w:type="spellEnd"/>
          </w:p>
          <w:p w:rsidR="00D537DD" w:rsidRDefault="004A7C9E">
            <w:pPr>
              <w:pStyle w:val="TableParagraph"/>
              <w:spacing w:line="264" w:lineRule="exact"/>
              <w:rPr>
                <w:sz w:val="24"/>
              </w:rPr>
            </w:pPr>
            <w:r>
              <w:rPr>
                <w:sz w:val="24"/>
              </w:rPr>
              <w:t>1x HD in Vatican</w:t>
            </w:r>
          </w:p>
        </w:tc>
      </w:tr>
      <w:tr w:rsidR="00D537DD">
        <w:trPr>
          <w:trHeight w:val="275"/>
        </w:trPr>
        <w:tc>
          <w:tcPr>
            <w:tcW w:w="1868" w:type="dxa"/>
          </w:tcPr>
          <w:p w:rsidR="00D537DD" w:rsidRDefault="004A7C9E">
            <w:pPr>
              <w:pStyle w:val="TableParagraph"/>
              <w:spacing w:line="256" w:lineRule="exact"/>
              <w:ind w:left="110"/>
              <w:rPr>
                <w:b/>
                <w:sz w:val="24"/>
              </w:rPr>
            </w:pPr>
            <w:r>
              <w:rPr>
                <w:b/>
                <w:sz w:val="24"/>
              </w:rPr>
              <w:t>meals</w:t>
            </w:r>
          </w:p>
        </w:tc>
        <w:tc>
          <w:tcPr>
            <w:tcW w:w="7660" w:type="dxa"/>
            <w:gridSpan w:val="5"/>
          </w:tcPr>
          <w:p w:rsidR="00D537DD" w:rsidRDefault="004A7C9E">
            <w:pPr>
              <w:pStyle w:val="TableParagraph"/>
              <w:spacing w:line="256" w:lineRule="exact"/>
              <w:rPr>
                <w:sz w:val="24"/>
              </w:rPr>
            </w:pPr>
            <w:r>
              <w:rPr>
                <w:sz w:val="24"/>
              </w:rPr>
              <w:t>6</w:t>
            </w:r>
          </w:p>
        </w:tc>
      </w:tr>
      <w:tr w:rsidR="00D537DD">
        <w:trPr>
          <w:trHeight w:val="1103"/>
        </w:trPr>
        <w:tc>
          <w:tcPr>
            <w:tcW w:w="1868" w:type="dxa"/>
          </w:tcPr>
          <w:p w:rsidR="00D537DD" w:rsidRDefault="004A7C9E">
            <w:pPr>
              <w:pStyle w:val="TableParagraph"/>
              <w:ind w:left="110" w:right="741"/>
              <w:rPr>
                <w:b/>
                <w:sz w:val="24"/>
              </w:rPr>
            </w:pPr>
            <w:r>
              <w:rPr>
                <w:b/>
                <w:sz w:val="24"/>
              </w:rPr>
              <w:t xml:space="preserve">Tips: </w:t>
            </w:r>
            <w:r>
              <w:rPr>
                <w:b/>
                <w:sz w:val="24"/>
                <w:shd w:val="clear" w:color="auto" w:fill="00FFFF"/>
              </w:rPr>
              <w:t>(Exclude)</w:t>
            </w:r>
          </w:p>
        </w:tc>
        <w:tc>
          <w:tcPr>
            <w:tcW w:w="7660" w:type="dxa"/>
            <w:gridSpan w:val="5"/>
          </w:tcPr>
          <w:p w:rsidR="00D537DD" w:rsidRDefault="004A7C9E">
            <w:pPr>
              <w:pStyle w:val="TableParagraph"/>
              <w:spacing w:line="270" w:lineRule="exact"/>
              <w:rPr>
                <w:b/>
                <w:sz w:val="24"/>
              </w:rPr>
            </w:pPr>
            <w:proofErr w:type="gramStart"/>
            <w:r>
              <w:rPr>
                <w:b/>
                <w:sz w:val="24"/>
              </w:rPr>
              <w:t>Europe :</w:t>
            </w:r>
            <w:proofErr w:type="gramEnd"/>
          </w:p>
          <w:p w:rsidR="00D537DD" w:rsidRDefault="004A7C9E">
            <w:pPr>
              <w:pStyle w:val="TableParagraph"/>
              <w:ind w:right="4997"/>
              <w:rPr>
                <w:sz w:val="24"/>
              </w:rPr>
            </w:pPr>
            <w:r>
              <w:rPr>
                <w:sz w:val="24"/>
              </w:rPr>
              <w:t xml:space="preserve">Driver : Euro 2 / </w:t>
            </w:r>
            <w:proofErr w:type="spellStart"/>
            <w:r>
              <w:rPr>
                <w:sz w:val="24"/>
              </w:rPr>
              <w:t>pax</w:t>
            </w:r>
            <w:proofErr w:type="spellEnd"/>
            <w:r>
              <w:rPr>
                <w:sz w:val="24"/>
              </w:rPr>
              <w:t xml:space="preserve"> / day Guide : Euro 2 / </w:t>
            </w:r>
            <w:proofErr w:type="spellStart"/>
            <w:r>
              <w:rPr>
                <w:sz w:val="24"/>
              </w:rPr>
              <w:t>pax</w:t>
            </w:r>
            <w:proofErr w:type="spellEnd"/>
            <w:r>
              <w:rPr>
                <w:sz w:val="24"/>
              </w:rPr>
              <w:t xml:space="preserve"> / day</w:t>
            </w:r>
          </w:p>
        </w:tc>
      </w:tr>
      <w:tr w:rsidR="00D537DD">
        <w:trPr>
          <w:trHeight w:val="551"/>
        </w:trPr>
        <w:tc>
          <w:tcPr>
            <w:tcW w:w="1868" w:type="dxa"/>
          </w:tcPr>
          <w:p w:rsidR="00D537DD" w:rsidRDefault="004A7C9E">
            <w:pPr>
              <w:pStyle w:val="TableParagraph"/>
              <w:spacing w:line="276" w:lineRule="exact"/>
              <w:ind w:left="110" w:right="741"/>
              <w:rPr>
                <w:b/>
                <w:sz w:val="24"/>
              </w:rPr>
            </w:pPr>
            <w:r>
              <w:rPr>
                <w:b/>
                <w:sz w:val="24"/>
              </w:rPr>
              <w:t xml:space="preserve">Optional </w:t>
            </w:r>
            <w:r>
              <w:rPr>
                <w:b/>
                <w:sz w:val="24"/>
                <w:shd w:val="clear" w:color="auto" w:fill="00FFFF"/>
              </w:rPr>
              <w:t>(Exclude)</w:t>
            </w:r>
          </w:p>
        </w:tc>
        <w:tc>
          <w:tcPr>
            <w:tcW w:w="7660" w:type="dxa"/>
            <w:gridSpan w:val="5"/>
          </w:tcPr>
          <w:p w:rsidR="00D537DD" w:rsidRDefault="004A7C9E">
            <w:pPr>
              <w:pStyle w:val="TableParagraph"/>
              <w:tabs>
                <w:tab w:val="left" w:pos="5190"/>
              </w:tabs>
              <w:spacing w:line="273" w:lineRule="exact"/>
              <w:rPr>
                <w:sz w:val="24"/>
              </w:rPr>
            </w:pPr>
            <w:r>
              <w:rPr>
                <w:spacing w:val="-3"/>
                <w:sz w:val="24"/>
              </w:rPr>
              <w:t xml:space="preserve">Train </w:t>
            </w:r>
            <w:r>
              <w:rPr>
                <w:sz w:val="24"/>
              </w:rPr>
              <w:t>Ticket 2</w:t>
            </w:r>
            <w:r>
              <w:rPr>
                <w:sz w:val="24"/>
                <w:vertAlign w:val="superscript"/>
              </w:rPr>
              <w:t>nd</w:t>
            </w:r>
            <w:r>
              <w:rPr>
                <w:sz w:val="24"/>
              </w:rPr>
              <w:t xml:space="preserve"> class Paris-Lourdes : </w:t>
            </w:r>
            <w:r>
              <w:rPr>
                <w:b/>
                <w:sz w:val="24"/>
                <w:u w:val="thick"/>
              </w:rPr>
              <w:t>+</w:t>
            </w:r>
            <w:r>
              <w:rPr>
                <w:b/>
                <w:sz w:val="24"/>
              </w:rPr>
              <w:t xml:space="preserve"> </w:t>
            </w:r>
            <w:r>
              <w:rPr>
                <w:sz w:val="24"/>
              </w:rPr>
              <w:t>Euro</w:t>
            </w:r>
            <w:r>
              <w:rPr>
                <w:spacing w:val="-10"/>
                <w:sz w:val="24"/>
              </w:rPr>
              <w:t xml:space="preserve"> </w:t>
            </w:r>
            <w:r>
              <w:rPr>
                <w:sz w:val="24"/>
              </w:rPr>
              <w:t>90</w:t>
            </w:r>
            <w:r>
              <w:rPr>
                <w:spacing w:val="-2"/>
                <w:sz w:val="24"/>
              </w:rPr>
              <w:t xml:space="preserve"> </w:t>
            </w:r>
            <w:r>
              <w:rPr>
                <w:sz w:val="24"/>
              </w:rPr>
              <w:t>/p</w:t>
            </w:r>
            <w:r>
              <w:rPr>
                <w:sz w:val="24"/>
              </w:rPr>
              <w:tab/>
              <w:t>(No FOC, No</w:t>
            </w:r>
            <w:r>
              <w:rPr>
                <w:spacing w:val="-1"/>
                <w:sz w:val="24"/>
              </w:rPr>
              <w:t xml:space="preserve"> </w:t>
            </w:r>
            <w:r>
              <w:rPr>
                <w:sz w:val="24"/>
              </w:rPr>
              <w:t>porter)</w:t>
            </w:r>
          </w:p>
        </w:tc>
      </w:tr>
    </w:tbl>
    <w:p w:rsidR="00D537DD" w:rsidRDefault="00D537DD">
      <w:pPr>
        <w:pStyle w:val="BodyText"/>
        <w:spacing w:before="3"/>
        <w:rPr>
          <w:rFonts w:ascii="SimSun"/>
          <w:b/>
          <w:sz w:val="21"/>
        </w:rPr>
      </w:pPr>
    </w:p>
    <w:p w:rsidR="00D537DD" w:rsidRDefault="004A7C9E">
      <w:pPr>
        <w:ind w:left="152"/>
        <w:rPr>
          <w:b/>
          <w:sz w:val="24"/>
        </w:rPr>
      </w:pPr>
      <w:r>
        <w:rPr>
          <w:b/>
          <w:sz w:val="24"/>
        </w:rPr>
        <w:t>Remark:</w:t>
      </w:r>
    </w:p>
    <w:p w:rsidR="00D537DD" w:rsidRDefault="004A7C9E">
      <w:pPr>
        <w:pStyle w:val="ListParagraph"/>
        <w:numPr>
          <w:ilvl w:val="0"/>
          <w:numId w:val="4"/>
        </w:numPr>
        <w:tabs>
          <w:tab w:val="left" w:pos="437"/>
        </w:tabs>
        <w:spacing w:before="2"/>
        <w:ind w:hanging="285"/>
        <w:rPr>
          <w:b/>
          <w:sz w:val="24"/>
        </w:rPr>
      </w:pPr>
      <w:r>
        <w:rPr>
          <w:b/>
          <w:sz w:val="24"/>
        </w:rPr>
        <w:t>Child Policy:</w:t>
      </w:r>
    </w:p>
    <w:p w:rsidR="00D537DD" w:rsidRDefault="004A7C9E">
      <w:pPr>
        <w:tabs>
          <w:tab w:val="left" w:pos="5116"/>
        </w:tabs>
        <w:ind w:left="436" w:right="1515"/>
        <w:rPr>
          <w:b/>
          <w:sz w:val="24"/>
        </w:rPr>
      </w:pPr>
      <w:r>
        <w:rPr>
          <w:b/>
          <w:sz w:val="24"/>
        </w:rPr>
        <w:t xml:space="preserve">Child </w:t>
      </w:r>
      <w:r>
        <w:rPr>
          <w:b/>
          <w:spacing w:val="-5"/>
          <w:sz w:val="24"/>
        </w:rPr>
        <w:t xml:space="preserve">Twin </w:t>
      </w:r>
      <w:r>
        <w:rPr>
          <w:b/>
          <w:sz w:val="24"/>
        </w:rPr>
        <w:t>share = 100%</w:t>
      </w:r>
      <w:r>
        <w:rPr>
          <w:b/>
          <w:spacing w:val="-8"/>
          <w:sz w:val="24"/>
        </w:rPr>
        <w:t xml:space="preserve"> </w:t>
      </w:r>
      <w:r>
        <w:rPr>
          <w:b/>
          <w:sz w:val="24"/>
        </w:rPr>
        <w:t>full</w:t>
      </w:r>
      <w:r>
        <w:rPr>
          <w:b/>
          <w:spacing w:val="-3"/>
          <w:sz w:val="24"/>
        </w:rPr>
        <w:t xml:space="preserve"> </w:t>
      </w:r>
      <w:r>
        <w:rPr>
          <w:b/>
          <w:sz w:val="24"/>
        </w:rPr>
        <w:t>fare</w:t>
      </w:r>
      <w:r>
        <w:rPr>
          <w:b/>
          <w:sz w:val="24"/>
        </w:rPr>
        <w:tab/>
        <w:t xml:space="preserve">Child Extra Bed = 80% full </w:t>
      </w:r>
      <w:r>
        <w:rPr>
          <w:b/>
          <w:spacing w:val="-5"/>
          <w:sz w:val="24"/>
        </w:rPr>
        <w:t xml:space="preserve">fare </w:t>
      </w:r>
      <w:r>
        <w:rPr>
          <w:b/>
          <w:sz w:val="24"/>
        </w:rPr>
        <w:t xml:space="preserve">Child no bed = 60% full fare </w:t>
      </w:r>
      <w:r>
        <w:rPr>
          <w:b/>
          <w:sz w:val="24"/>
          <w:shd w:val="clear" w:color="auto" w:fill="00FFFF"/>
        </w:rPr>
        <w:t>(No Breakfast)</w:t>
      </w:r>
      <w:r>
        <w:rPr>
          <w:b/>
          <w:sz w:val="24"/>
        </w:rPr>
        <w:t xml:space="preserve"> Infant (0-2 </w:t>
      </w:r>
      <w:r>
        <w:rPr>
          <w:b/>
          <w:spacing w:val="-5"/>
          <w:sz w:val="24"/>
        </w:rPr>
        <w:t xml:space="preserve">Years) </w:t>
      </w:r>
      <w:r>
        <w:rPr>
          <w:b/>
          <w:sz w:val="24"/>
        </w:rPr>
        <w:t>=</w:t>
      </w:r>
      <w:r>
        <w:rPr>
          <w:b/>
          <w:spacing w:val="-17"/>
          <w:sz w:val="24"/>
        </w:rPr>
        <w:t xml:space="preserve"> </w:t>
      </w:r>
      <w:r>
        <w:rPr>
          <w:b/>
          <w:sz w:val="24"/>
        </w:rPr>
        <w:t>FOC</w:t>
      </w:r>
    </w:p>
    <w:p w:rsidR="00D537DD" w:rsidRDefault="004A7C9E">
      <w:pPr>
        <w:pStyle w:val="ListParagraph"/>
        <w:numPr>
          <w:ilvl w:val="0"/>
          <w:numId w:val="4"/>
        </w:numPr>
        <w:tabs>
          <w:tab w:val="left" w:pos="437"/>
        </w:tabs>
        <w:spacing w:before="5" w:line="237" w:lineRule="auto"/>
        <w:ind w:right="441"/>
        <w:rPr>
          <w:b/>
          <w:sz w:val="24"/>
        </w:rPr>
      </w:pPr>
      <w:r>
        <w:rPr>
          <w:b/>
          <w:spacing w:val="-3"/>
          <w:sz w:val="24"/>
        </w:rPr>
        <w:t xml:space="preserve">Triple </w:t>
      </w:r>
      <w:r>
        <w:rPr>
          <w:b/>
          <w:sz w:val="24"/>
        </w:rPr>
        <w:t>room is not guaranteed. If hotel cannot confirm triple rooms, then client to stay</w:t>
      </w:r>
      <w:r>
        <w:rPr>
          <w:b/>
          <w:spacing w:val="-23"/>
          <w:sz w:val="24"/>
        </w:rPr>
        <w:t xml:space="preserve"> </w:t>
      </w:r>
      <w:r>
        <w:rPr>
          <w:b/>
          <w:sz w:val="24"/>
        </w:rPr>
        <w:t xml:space="preserve">at </w:t>
      </w:r>
      <w:proofErr w:type="spellStart"/>
      <w:r>
        <w:rPr>
          <w:b/>
          <w:sz w:val="24"/>
        </w:rPr>
        <w:t>Twin+Single</w:t>
      </w:r>
      <w:proofErr w:type="spellEnd"/>
      <w:r>
        <w:rPr>
          <w:b/>
          <w:sz w:val="24"/>
        </w:rPr>
        <w:t xml:space="preserve"> </w:t>
      </w:r>
      <w:r>
        <w:rPr>
          <w:b/>
          <w:spacing w:val="-3"/>
          <w:sz w:val="24"/>
        </w:rPr>
        <w:t xml:space="preserve">room. </w:t>
      </w:r>
      <w:r>
        <w:rPr>
          <w:b/>
          <w:sz w:val="24"/>
        </w:rPr>
        <w:t>Single supplement for the specific hotel will be</w:t>
      </w:r>
      <w:r>
        <w:rPr>
          <w:b/>
          <w:spacing w:val="-15"/>
          <w:sz w:val="24"/>
        </w:rPr>
        <w:t xml:space="preserve"> </w:t>
      </w:r>
      <w:r>
        <w:rPr>
          <w:b/>
          <w:sz w:val="24"/>
        </w:rPr>
        <w:t>charged.</w:t>
      </w:r>
    </w:p>
    <w:p w:rsidR="00D537DD" w:rsidRDefault="004A7C9E">
      <w:pPr>
        <w:pStyle w:val="ListParagraph"/>
        <w:numPr>
          <w:ilvl w:val="0"/>
          <w:numId w:val="4"/>
        </w:numPr>
        <w:tabs>
          <w:tab w:val="left" w:pos="437"/>
        </w:tabs>
        <w:spacing w:before="2" w:line="292" w:lineRule="exact"/>
        <w:ind w:hanging="285"/>
        <w:rPr>
          <w:b/>
          <w:sz w:val="24"/>
        </w:rPr>
      </w:pPr>
      <w:r>
        <w:rPr>
          <w:b/>
          <w:sz w:val="24"/>
        </w:rPr>
        <w:t>Hotels quoted in the itinerary are for quotation purpose</w:t>
      </w:r>
      <w:r>
        <w:rPr>
          <w:b/>
          <w:spacing w:val="-9"/>
          <w:sz w:val="24"/>
        </w:rPr>
        <w:t xml:space="preserve"> </w:t>
      </w:r>
      <w:r>
        <w:rPr>
          <w:b/>
          <w:spacing w:val="-3"/>
          <w:sz w:val="24"/>
        </w:rPr>
        <w:t>only.</w:t>
      </w:r>
    </w:p>
    <w:p w:rsidR="00D537DD" w:rsidRDefault="004A7C9E">
      <w:pPr>
        <w:ind w:left="436" w:right="247"/>
        <w:rPr>
          <w:b/>
          <w:sz w:val="24"/>
        </w:rPr>
      </w:pPr>
      <w:r>
        <w:rPr>
          <w:b/>
          <w:sz w:val="24"/>
        </w:rPr>
        <w:t>Hotel confirmation will be as per quote or similar subject to availability upon booking stage.</w:t>
      </w:r>
    </w:p>
    <w:p w:rsidR="00D537DD" w:rsidRDefault="004A7C9E">
      <w:pPr>
        <w:pStyle w:val="ListParagraph"/>
        <w:numPr>
          <w:ilvl w:val="0"/>
          <w:numId w:val="4"/>
        </w:numPr>
        <w:tabs>
          <w:tab w:val="left" w:pos="437"/>
        </w:tabs>
        <w:spacing w:before="3" w:line="237" w:lineRule="auto"/>
        <w:ind w:right="455"/>
        <w:rPr>
          <w:b/>
          <w:sz w:val="24"/>
        </w:rPr>
      </w:pPr>
      <w:r>
        <w:rPr>
          <w:b/>
          <w:sz w:val="24"/>
        </w:rPr>
        <w:t xml:space="preserve">Hotel city tax is not included in the tour price; tour leader has to pay directly to hotel. As guidance: hotel city tax various between 1-7 Euro per </w:t>
      </w:r>
      <w:proofErr w:type="spellStart"/>
      <w:r>
        <w:rPr>
          <w:b/>
          <w:sz w:val="24"/>
        </w:rPr>
        <w:t>pax</w:t>
      </w:r>
      <w:proofErr w:type="spellEnd"/>
      <w:r>
        <w:rPr>
          <w:b/>
          <w:sz w:val="24"/>
        </w:rPr>
        <w:t xml:space="preserve"> per night depending on</w:t>
      </w:r>
      <w:r>
        <w:rPr>
          <w:b/>
          <w:spacing w:val="-29"/>
          <w:sz w:val="24"/>
        </w:rPr>
        <w:t xml:space="preserve"> </w:t>
      </w:r>
      <w:r>
        <w:rPr>
          <w:b/>
          <w:sz w:val="24"/>
        </w:rPr>
        <w:t>the city and hotel</w:t>
      </w:r>
      <w:r>
        <w:rPr>
          <w:b/>
          <w:spacing w:val="-2"/>
          <w:sz w:val="24"/>
        </w:rPr>
        <w:t xml:space="preserve"> </w:t>
      </w:r>
      <w:r>
        <w:rPr>
          <w:b/>
          <w:sz w:val="24"/>
        </w:rPr>
        <w:t>category</w:t>
      </w:r>
    </w:p>
    <w:p w:rsidR="00D537DD" w:rsidRDefault="004A7C9E">
      <w:pPr>
        <w:pStyle w:val="ListParagraph"/>
        <w:numPr>
          <w:ilvl w:val="0"/>
          <w:numId w:val="4"/>
        </w:numPr>
        <w:tabs>
          <w:tab w:val="left" w:pos="437"/>
        </w:tabs>
        <w:spacing w:before="7" w:line="237" w:lineRule="auto"/>
        <w:ind w:right="306"/>
        <w:rPr>
          <w:b/>
          <w:sz w:val="24"/>
        </w:rPr>
      </w:pPr>
      <w:r>
        <w:rPr>
          <w:b/>
          <w:sz w:val="24"/>
        </w:rPr>
        <w:t xml:space="preserve">Quotation base on normal contract rates from our supplier, should the travel date falls on Trade Fair /Congress / Special Event period, </w:t>
      </w:r>
      <w:r w:rsidR="005F011D">
        <w:rPr>
          <w:b/>
          <w:sz w:val="24"/>
        </w:rPr>
        <w:t>TRAVEL</w:t>
      </w:r>
      <w:r>
        <w:rPr>
          <w:b/>
          <w:sz w:val="24"/>
        </w:rPr>
        <w:t xml:space="preserve"> reserves the right to accommodate group stay approximately 60KM outside city and supplement will apply if</w:t>
      </w:r>
      <w:r>
        <w:rPr>
          <w:b/>
          <w:spacing w:val="-11"/>
          <w:sz w:val="24"/>
        </w:rPr>
        <w:t xml:space="preserve"> </w:t>
      </w:r>
      <w:r>
        <w:rPr>
          <w:b/>
          <w:sz w:val="24"/>
        </w:rPr>
        <w:t>necessary.</w:t>
      </w:r>
    </w:p>
    <w:p w:rsidR="00D537DD" w:rsidRDefault="00D537DD">
      <w:pPr>
        <w:spacing w:line="237" w:lineRule="auto"/>
        <w:rPr>
          <w:sz w:val="24"/>
        </w:rPr>
        <w:sectPr w:rsidR="00D537DD" w:rsidSect="005F011D">
          <w:headerReference w:type="default" r:id="rId7"/>
          <w:type w:val="continuous"/>
          <w:pgSz w:w="11910" w:h="16840"/>
          <w:pgMar w:top="1276" w:right="1000" w:bottom="280" w:left="980" w:header="1020" w:footer="720" w:gutter="0"/>
          <w:cols w:space="720"/>
        </w:sectPr>
      </w:pPr>
    </w:p>
    <w:p w:rsidR="00D537DD" w:rsidRDefault="00D537DD">
      <w:pPr>
        <w:pStyle w:val="BodyText"/>
        <w:spacing w:before="2"/>
        <w:rPr>
          <w:b/>
          <w:sz w:val="15"/>
        </w:rPr>
      </w:pPr>
    </w:p>
    <w:p w:rsidR="00D537DD" w:rsidRDefault="004A7C9E">
      <w:pPr>
        <w:pStyle w:val="ListParagraph"/>
        <w:numPr>
          <w:ilvl w:val="0"/>
          <w:numId w:val="4"/>
        </w:numPr>
        <w:tabs>
          <w:tab w:val="left" w:pos="437"/>
        </w:tabs>
        <w:spacing w:before="103" w:line="237" w:lineRule="auto"/>
        <w:ind w:right="371"/>
        <w:rPr>
          <w:b/>
          <w:sz w:val="24"/>
        </w:rPr>
      </w:pPr>
      <w:r>
        <w:rPr>
          <w:b/>
          <w:sz w:val="24"/>
        </w:rPr>
        <w:t xml:space="preserve">Any other service/arrangement not listed in </w:t>
      </w:r>
      <w:r w:rsidR="005F011D">
        <w:rPr>
          <w:b/>
          <w:sz w:val="24"/>
        </w:rPr>
        <w:t>TRAVEL</w:t>
      </w:r>
      <w:r>
        <w:rPr>
          <w:b/>
          <w:sz w:val="24"/>
        </w:rPr>
        <w:t xml:space="preserve"> itinerary means-it is not included in the tour fare. </w:t>
      </w:r>
      <w:proofErr w:type="gramStart"/>
      <w:r>
        <w:rPr>
          <w:b/>
          <w:sz w:val="24"/>
        </w:rPr>
        <w:t>Therefore</w:t>
      </w:r>
      <w:proofErr w:type="gramEnd"/>
      <w:r>
        <w:rPr>
          <w:b/>
          <w:sz w:val="24"/>
        </w:rPr>
        <w:t xml:space="preserve"> supplement/additional charge will be apply for any extra services/arrangement required.</w:t>
      </w:r>
    </w:p>
    <w:p w:rsidR="00D537DD" w:rsidRDefault="004A7C9E">
      <w:pPr>
        <w:pStyle w:val="ListParagraph"/>
        <w:numPr>
          <w:ilvl w:val="0"/>
          <w:numId w:val="4"/>
        </w:numPr>
        <w:tabs>
          <w:tab w:val="left" w:pos="437"/>
        </w:tabs>
        <w:spacing w:before="5"/>
        <w:ind w:hanging="285"/>
        <w:rPr>
          <w:b/>
          <w:sz w:val="24"/>
        </w:rPr>
      </w:pPr>
      <w:r>
        <w:rPr>
          <w:b/>
          <w:spacing w:val="-4"/>
          <w:sz w:val="24"/>
        </w:rPr>
        <w:t xml:space="preserve">Travel </w:t>
      </w:r>
      <w:r>
        <w:rPr>
          <w:b/>
          <w:sz w:val="24"/>
        </w:rPr>
        <w:t>agent to check if single visa or multiple visa will be required for the</w:t>
      </w:r>
      <w:r>
        <w:rPr>
          <w:b/>
          <w:spacing w:val="-17"/>
          <w:sz w:val="24"/>
        </w:rPr>
        <w:t xml:space="preserve"> </w:t>
      </w:r>
      <w:r>
        <w:rPr>
          <w:b/>
          <w:sz w:val="24"/>
        </w:rPr>
        <w:t>itinerary</w:t>
      </w:r>
    </w:p>
    <w:p w:rsidR="00D537DD" w:rsidRDefault="004A7C9E">
      <w:pPr>
        <w:spacing w:before="3" w:line="237" w:lineRule="auto"/>
        <w:ind w:left="436" w:right="247" w:hanging="284"/>
        <w:rPr>
          <w:b/>
          <w:sz w:val="24"/>
        </w:rPr>
      </w:pPr>
      <w:r>
        <w:rPr>
          <w:spacing w:val="-60"/>
          <w:sz w:val="24"/>
          <w:shd w:val="clear" w:color="auto" w:fill="00FFFF"/>
        </w:rPr>
        <w:t xml:space="preserve"> </w:t>
      </w:r>
      <w:r>
        <w:rPr>
          <w:rFonts w:ascii="Symbol" w:hAnsi="Symbol"/>
          <w:sz w:val="24"/>
          <w:shd w:val="clear" w:color="auto" w:fill="00FFFF"/>
        </w:rPr>
        <w:t></w:t>
      </w:r>
      <w:r>
        <w:rPr>
          <w:sz w:val="24"/>
          <w:shd w:val="clear" w:color="auto" w:fill="00FFFF"/>
        </w:rPr>
        <w:t xml:space="preserve"> </w:t>
      </w:r>
      <w:r>
        <w:rPr>
          <w:b/>
          <w:sz w:val="24"/>
          <w:shd w:val="clear" w:color="auto" w:fill="00FFFF"/>
        </w:rPr>
        <w:t xml:space="preserve">UK bus Driver working time only 10 – </w:t>
      </w:r>
      <w:r>
        <w:rPr>
          <w:b/>
          <w:spacing w:val="-8"/>
          <w:sz w:val="24"/>
          <w:shd w:val="clear" w:color="auto" w:fill="00FFFF"/>
        </w:rPr>
        <w:t xml:space="preserve">11 </w:t>
      </w:r>
      <w:r>
        <w:rPr>
          <w:b/>
          <w:sz w:val="24"/>
          <w:shd w:val="clear" w:color="auto" w:fill="00FFFF"/>
        </w:rPr>
        <w:t>Hours. More than that will be calculate as</w:t>
      </w:r>
      <w:r>
        <w:rPr>
          <w:b/>
          <w:sz w:val="24"/>
        </w:rPr>
        <w:t xml:space="preserve"> </w:t>
      </w:r>
      <w:r>
        <w:rPr>
          <w:b/>
          <w:sz w:val="24"/>
          <w:shd w:val="clear" w:color="auto" w:fill="00FFFF"/>
        </w:rPr>
        <w:t>Overtime</w:t>
      </w:r>
      <w:r>
        <w:rPr>
          <w:b/>
          <w:spacing w:val="-2"/>
          <w:sz w:val="24"/>
          <w:shd w:val="clear" w:color="auto" w:fill="00FFFF"/>
        </w:rPr>
        <w:t xml:space="preserve"> </w:t>
      </w:r>
      <w:r>
        <w:rPr>
          <w:b/>
          <w:sz w:val="24"/>
          <w:shd w:val="clear" w:color="auto" w:fill="00FFFF"/>
        </w:rPr>
        <w:t>driving.</w:t>
      </w:r>
    </w:p>
    <w:p w:rsidR="00D537DD" w:rsidRDefault="00D537DD">
      <w:pPr>
        <w:pStyle w:val="BodyText"/>
        <w:rPr>
          <w:b/>
          <w:sz w:val="26"/>
        </w:rPr>
      </w:pPr>
    </w:p>
    <w:p w:rsidR="00D537DD" w:rsidRDefault="00D537DD">
      <w:pPr>
        <w:pStyle w:val="BodyText"/>
        <w:rPr>
          <w:b/>
          <w:sz w:val="22"/>
        </w:rPr>
      </w:pPr>
    </w:p>
    <w:p w:rsidR="00D537DD" w:rsidRDefault="004A7C9E">
      <w:pPr>
        <w:spacing w:line="274" w:lineRule="exact"/>
        <w:ind w:left="152"/>
        <w:rPr>
          <w:b/>
          <w:sz w:val="24"/>
        </w:rPr>
      </w:pPr>
      <w:r>
        <w:rPr>
          <w:b/>
          <w:sz w:val="24"/>
        </w:rPr>
        <w:t>Quotation</w:t>
      </w:r>
      <w:r>
        <w:rPr>
          <w:b/>
          <w:spacing w:val="-1"/>
          <w:sz w:val="24"/>
        </w:rPr>
        <w:t xml:space="preserve"> </w:t>
      </w:r>
      <w:r>
        <w:rPr>
          <w:b/>
          <w:sz w:val="24"/>
        </w:rPr>
        <w:t>including:</w:t>
      </w:r>
    </w:p>
    <w:p w:rsidR="00D537DD" w:rsidRDefault="004A7C9E">
      <w:pPr>
        <w:pStyle w:val="ListParagraph"/>
        <w:numPr>
          <w:ilvl w:val="1"/>
          <w:numId w:val="4"/>
        </w:numPr>
        <w:tabs>
          <w:tab w:val="left" w:pos="862"/>
        </w:tabs>
        <w:spacing w:line="274" w:lineRule="exact"/>
        <w:ind w:hanging="349"/>
        <w:rPr>
          <w:sz w:val="24"/>
        </w:rPr>
      </w:pPr>
      <w:proofErr w:type="gramStart"/>
      <w:r>
        <w:rPr>
          <w:sz w:val="24"/>
        </w:rPr>
        <w:t>4 star</w:t>
      </w:r>
      <w:proofErr w:type="gramEnd"/>
      <w:r>
        <w:rPr>
          <w:sz w:val="24"/>
        </w:rPr>
        <w:t xml:space="preserve"> hotel Accommodation for 10</w:t>
      </w:r>
      <w:r>
        <w:rPr>
          <w:spacing w:val="-21"/>
          <w:sz w:val="24"/>
        </w:rPr>
        <w:t xml:space="preserve"> </w:t>
      </w:r>
      <w:r>
        <w:rPr>
          <w:sz w:val="24"/>
        </w:rPr>
        <w:t>Nights</w:t>
      </w:r>
    </w:p>
    <w:p w:rsidR="00D537DD" w:rsidRDefault="004A7C9E">
      <w:pPr>
        <w:pStyle w:val="ListParagraph"/>
        <w:numPr>
          <w:ilvl w:val="1"/>
          <w:numId w:val="4"/>
        </w:numPr>
        <w:tabs>
          <w:tab w:val="left" w:pos="862"/>
        </w:tabs>
        <w:ind w:hanging="349"/>
        <w:rPr>
          <w:sz w:val="24"/>
        </w:rPr>
      </w:pPr>
      <w:r>
        <w:rPr>
          <w:sz w:val="24"/>
        </w:rPr>
        <w:t>Full breakfast and meals as per</w:t>
      </w:r>
      <w:r>
        <w:rPr>
          <w:spacing w:val="-10"/>
          <w:sz w:val="24"/>
        </w:rPr>
        <w:t xml:space="preserve"> </w:t>
      </w:r>
      <w:r>
        <w:rPr>
          <w:sz w:val="24"/>
        </w:rPr>
        <w:t>mentioned</w:t>
      </w:r>
    </w:p>
    <w:p w:rsidR="00D537DD" w:rsidRDefault="004A7C9E">
      <w:pPr>
        <w:pStyle w:val="ListParagraph"/>
        <w:numPr>
          <w:ilvl w:val="1"/>
          <w:numId w:val="4"/>
        </w:numPr>
        <w:tabs>
          <w:tab w:val="left" w:pos="862"/>
        </w:tabs>
        <w:ind w:hanging="349"/>
        <w:rPr>
          <w:sz w:val="24"/>
        </w:rPr>
      </w:pPr>
      <w:r>
        <w:rPr>
          <w:sz w:val="24"/>
        </w:rPr>
        <w:t xml:space="preserve">Check </w:t>
      </w:r>
      <w:proofErr w:type="gramStart"/>
      <w:r>
        <w:rPr>
          <w:sz w:val="24"/>
        </w:rPr>
        <w:t>point :</w:t>
      </w:r>
      <w:proofErr w:type="gramEnd"/>
      <w:r>
        <w:rPr>
          <w:sz w:val="24"/>
        </w:rPr>
        <w:t xml:space="preserve"> Paris, </w:t>
      </w:r>
      <w:r>
        <w:rPr>
          <w:spacing w:val="-3"/>
          <w:sz w:val="24"/>
        </w:rPr>
        <w:t xml:space="preserve">La </w:t>
      </w:r>
      <w:r>
        <w:rPr>
          <w:sz w:val="24"/>
        </w:rPr>
        <w:t>Spezia, Pisa, Rome,</w:t>
      </w:r>
      <w:r>
        <w:rPr>
          <w:spacing w:val="4"/>
          <w:sz w:val="24"/>
        </w:rPr>
        <w:t xml:space="preserve"> </w:t>
      </w:r>
      <w:r>
        <w:rPr>
          <w:sz w:val="24"/>
        </w:rPr>
        <w:t>Monaco</w:t>
      </w:r>
    </w:p>
    <w:p w:rsidR="00D537DD" w:rsidRDefault="004A7C9E">
      <w:pPr>
        <w:pStyle w:val="ListParagraph"/>
        <w:numPr>
          <w:ilvl w:val="1"/>
          <w:numId w:val="4"/>
        </w:numPr>
        <w:tabs>
          <w:tab w:val="left" w:pos="862"/>
        </w:tabs>
        <w:ind w:hanging="349"/>
        <w:rPr>
          <w:sz w:val="24"/>
        </w:rPr>
      </w:pPr>
      <w:r>
        <w:rPr>
          <w:sz w:val="24"/>
        </w:rPr>
        <w:t xml:space="preserve">Entrance </w:t>
      </w:r>
      <w:proofErr w:type="gramStart"/>
      <w:r>
        <w:rPr>
          <w:sz w:val="24"/>
        </w:rPr>
        <w:t>Fee :</w:t>
      </w:r>
      <w:proofErr w:type="gramEnd"/>
      <w:r>
        <w:rPr>
          <w:sz w:val="24"/>
        </w:rPr>
        <w:t xml:space="preserve"> Eiffel – 2</w:t>
      </w:r>
      <w:r>
        <w:rPr>
          <w:sz w:val="24"/>
          <w:vertAlign w:val="superscript"/>
        </w:rPr>
        <w:t>nd</w:t>
      </w:r>
      <w:r>
        <w:rPr>
          <w:sz w:val="24"/>
        </w:rPr>
        <w:t xml:space="preserve"> floor/ </w:t>
      </w:r>
      <w:proofErr w:type="spellStart"/>
      <w:r>
        <w:rPr>
          <w:sz w:val="24"/>
        </w:rPr>
        <w:t>montparnase</w:t>
      </w:r>
      <w:proofErr w:type="spellEnd"/>
      <w:r>
        <w:rPr>
          <w:sz w:val="24"/>
        </w:rPr>
        <w:t xml:space="preserve"> tower, </w:t>
      </w:r>
      <w:proofErr w:type="spellStart"/>
      <w:r>
        <w:rPr>
          <w:sz w:val="24"/>
        </w:rPr>
        <w:t>Cinqueterre</w:t>
      </w:r>
      <w:proofErr w:type="spellEnd"/>
      <w:r>
        <w:rPr>
          <w:sz w:val="24"/>
        </w:rPr>
        <w:t xml:space="preserve"> </w:t>
      </w:r>
      <w:r>
        <w:rPr>
          <w:spacing w:val="-3"/>
          <w:sz w:val="24"/>
        </w:rPr>
        <w:t>Train</w:t>
      </w:r>
      <w:r>
        <w:rPr>
          <w:spacing w:val="-9"/>
          <w:sz w:val="24"/>
        </w:rPr>
        <w:t xml:space="preserve"> </w:t>
      </w:r>
      <w:r>
        <w:rPr>
          <w:sz w:val="24"/>
        </w:rPr>
        <w:t>card,</w:t>
      </w:r>
    </w:p>
    <w:p w:rsidR="00D537DD" w:rsidRDefault="004A7C9E">
      <w:pPr>
        <w:pStyle w:val="ListParagraph"/>
        <w:numPr>
          <w:ilvl w:val="1"/>
          <w:numId w:val="4"/>
        </w:numPr>
        <w:tabs>
          <w:tab w:val="left" w:pos="862"/>
        </w:tabs>
        <w:ind w:hanging="349"/>
        <w:rPr>
          <w:sz w:val="24"/>
        </w:rPr>
      </w:pPr>
      <w:r>
        <w:rPr>
          <w:sz w:val="24"/>
        </w:rPr>
        <w:t>Transportation as per</w:t>
      </w:r>
      <w:r>
        <w:rPr>
          <w:spacing w:val="-3"/>
          <w:sz w:val="24"/>
        </w:rPr>
        <w:t xml:space="preserve"> </w:t>
      </w:r>
      <w:r>
        <w:rPr>
          <w:sz w:val="24"/>
        </w:rPr>
        <w:t>mentioned</w:t>
      </w:r>
    </w:p>
    <w:p w:rsidR="00D537DD" w:rsidRDefault="004A7C9E">
      <w:pPr>
        <w:pStyle w:val="ListParagraph"/>
        <w:numPr>
          <w:ilvl w:val="1"/>
          <w:numId w:val="4"/>
        </w:numPr>
        <w:tabs>
          <w:tab w:val="left" w:pos="862"/>
        </w:tabs>
        <w:ind w:hanging="349"/>
        <w:rPr>
          <w:sz w:val="24"/>
        </w:rPr>
      </w:pPr>
      <w:r>
        <w:rPr>
          <w:sz w:val="24"/>
        </w:rPr>
        <w:t xml:space="preserve">Hotel and meal </w:t>
      </w:r>
      <w:proofErr w:type="spellStart"/>
      <w:r>
        <w:rPr>
          <w:sz w:val="24"/>
        </w:rPr>
        <w:t>supp</w:t>
      </w:r>
      <w:proofErr w:type="spellEnd"/>
      <w:r>
        <w:rPr>
          <w:sz w:val="24"/>
        </w:rPr>
        <w:t xml:space="preserve"> for driver</w:t>
      </w:r>
    </w:p>
    <w:p w:rsidR="00D537DD" w:rsidRDefault="004A7C9E">
      <w:pPr>
        <w:pStyle w:val="ListParagraph"/>
        <w:numPr>
          <w:ilvl w:val="1"/>
          <w:numId w:val="4"/>
        </w:numPr>
        <w:tabs>
          <w:tab w:val="left" w:pos="862"/>
        </w:tabs>
        <w:ind w:hanging="349"/>
        <w:rPr>
          <w:sz w:val="24"/>
        </w:rPr>
      </w:pPr>
      <w:r>
        <w:rPr>
          <w:sz w:val="24"/>
        </w:rPr>
        <w:t xml:space="preserve">Parking fee &amp; </w:t>
      </w:r>
      <w:r>
        <w:rPr>
          <w:spacing w:val="-5"/>
          <w:sz w:val="24"/>
        </w:rPr>
        <w:t xml:space="preserve">Toll </w:t>
      </w:r>
      <w:r>
        <w:rPr>
          <w:sz w:val="24"/>
        </w:rPr>
        <w:t>for full</w:t>
      </w:r>
      <w:r>
        <w:rPr>
          <w:spacing w:val="-3"/>
          <w:sz w:val="24"/>
        </w:rPr>
        <w:t xml:space="preserve"> </w:t>
      </w:r>
      <w:r>
        <w:rPr>
          <w:sz w:val="24"/>
        </w:rPr>
        <w:t>itinerary</w:t>
      </w:r>
    </w:p>
    <w:p w:rsidR="00D537DD" w:rsidRDefault="00D537DD">
      <w:pPr>
        <w:pStyle w:val="BodyText"/>
        <w:spacing w:before="5"/>
      </w:pPr>
    </w:p>
    <w:p w:rsidR="00D537DD" w:rsidRDefault="004A7C9E">
      <w:pPr>
        <w:pStyle w:val="Heading1"/>
        <w:spacing w:line="274" w:lineRule="exact"/>
      </w:pPr>
      <w:r>
        <w:t>Quotation Excluding:</w:t>
      </w:r>
    </w:p>
    <w:p w:rsidR="00D537DD" w:rsidRDefault="004A7C9E">
      <w:pPr>
        <w:pStyle w:val="ListParagraph"/>
        <w:numPr>
          <w:ilvl w:val="0"/>
          <w:numId w:val="3"/>
        </w:numPr>
        <w:tabs>
          <w:tab w:val="left" w:pos="862"/>
        </w:tabs>
        <w:spacing w:line="274" w:lineRule="exact"/>
        <w:ind w:hanging="349"/>
        <w:rPr>
          <w:sz w:val="24"/>
        </w:rPr>
      </w:pPr>
      <w:r>
        <w:rPr>
          <w:sz w:val="24"/>
        </w:rPr>
        <w:t>City tax based on hotel</w:t>
      </w:r>
      <w:r>
        <w:rPr>
          <w:spacing w:val="-7"/>
          <w:sz w:val="24"/>
        </w:rPr>
        <w:t xml:space="preserve"> </w:t>
      </w:r>
      <w:r>
        <w:rPr>
          <w:sz w:val="24"/>
        </w:rPr>
        <w:t>request.</w:t>
      </w:r>
    </w:p>
    <w:p w:rsidR="00D537DD" w:rsidRDefault="004A7C9E">
      <w:pPr>
        <w:pStyle w:val="ListParagraph"/>
        <w:numPr>
          <w:ilvl w:val="0"/>
          <w:numId w:val="3"/>
        </w:numPr>
        <w:tabs>
          <w:tab w:val="left" w:pos="862"/>
        </w:tabs>
        <w:ind w:hanging="349"/>
        <w:rPr>
          <w:sz w:val="24"/>
        </w:rPr>
      </w:pPr>
      <w:r>
        <w:rPr>
          <w:sz w:val="24"/>
        </w:rPr>
        <w:t>Porterage in airport and</w:t>
      </w:r>
      <w:r>
        <w:rPr>
          <w:spacing w:val="-2"/>
          <w:sz w:val="24"/>
        </w:rPr>
        <w:t xml:space="preserve"> </w:t>
      </w:r>
      <w:r>
        <w:rPr>
          <w:sz w:val="24"/>
        </w:rPr>
        <w:t>hotel.</w:t>
      </w:r>
    </w:p>
    <w:p w:rsidR="00D537DD" w:rsidRDefault="004A7C9E">
      <w:pPr>
        <w:pStyle w:val="ListParagraph"/>
        <w:numPr>
          <w:ilvl w:val="0"/>
          <w:numId w:val="3"/>
        </w:numPr>
        <w:tabs>
          <w:tab w:val="left" w:pos="862"/>
        </w:tabs>
        <w:spacing w:before="1"/>
        <w:ind w:hanging="349"/>
        <w:rPr>
          <w:sz w:val="24"/>
        </w:rPr>
      </w:pPr>
      <w:r>
        <w:rPr>
          <w:sz w:val="24"/>
        </w:rPr>
        <w:t>Entrance fee not mentioned in the Itinerary</w:t>
      </w:r>
    </w:p>
    <w:p w:rsidR="00D537DD" w:rsidRDefault="004A7C9E">
      <w:pPr>
        <w:pStyle w:val="ListParagraph"/>
        <w:numPr>
          <w:ilvl w:val="0"/>
          <w:numId w:val="3"/>
        </w:numPr>
        <w:tabs>
          <w:tab w:val="left" w:pos="862"/>
        </w:tabs>
        <w:ind w:hanging="349"/>
        <w:rPr>
          <w:sz w:val="24"/>
        </w:rPr>
      </w:pPr>
      <w:r>
        <w:rPr>
          <w:spacing w:val="-3"/>
          <w:sz w:val="24"/>
        </w:rPr>
        <w:t xml:space="preserve">Tips </w:t>
      </w:r>
      <w:r>
        <w:rPr>
          <w:sz w:val="24"/>
        </w:rPr>
        <w:t>for driver &amp;</w:t>
      </w:r>
      <w:r>
        <w:rPr>
          <w:spacing w:val="1"/>
          <w:sz w:val="24"/>
        </w:rPr>
        <w:t xml:space="preserve"> </w:t>
      </w:r>
      <w:r>
        <w:rPr>
          <w:sz w:val="24"/>
        </w:rPr>
        <w:t>Guide</w:t>
      </w:r>
    </w:p>
    <w:p w:rsidR="00D537DD" w:rsidRDefault="004A7C9E">
      <w:pPr>
        <w:pStyle w:val="ListParagraph"/>
        <w:numPr>
          <w:ilvl w:val="0"/>
          <w:numId w:val="3"/>
        </w:numPr>
        <w:tabs>
          <w:tab w:val="left" w:pos="862"/>
        </w:tabs>
        <w:ind w:hanging="349"/>
        <w:rPr>
          <w:sz w:val="24"/>
        </w:rPr>
      </w:pPr>
      <w:r>
        <w:rPr>
          <w:sz w:val="24"/>
        </w:rPr>
        <w:t>Mineral</w:t>
      </w:r>
      <w:r>
        <w:rPr>
          <w:spacing w:val="-1"/>
          <w:sz w:val="24"/>
        </w:rPr>
        <w:t xml:space="preserve"> </w:t>
      </w:r>
      <w:r>
        <w:rPr>
          <w:sz w:val="24"/>
        </w:rPr>
        <w:t>water</w:t>
      </w:r>
    </w:p>
    <w:p w:rsidR="00D537DD" w:rsidRDefault="004A7C9E">
      <w:pPr>
        <w:pStyle w:val="ListParagraph"/>
        <w:numPr>
          <w:ilvl w:val="0"/>
          <w:numId w:val="3"/>
        </w:numPr>
        <w:tabs>
          <w:tab w:val="left" w:pos="862"/>
        </w:tabs>
        <w:ind w:hanging="349"/>
        <w:rPr>
          <w:sz w:val="24"/>
        </w:rPr>
      </w:pPr>
      <w:r>
        <w:rPr>
          <w:sz w:val="24"/>
        </w:rPr>
        <w:t>The international round trip ticket and taxes, the iron</w:t>
      </w:r>
      <w:r>
        <w:rPr>
          <w:spacing w:val="-3"/>
          <w:sz w:val="24"/>
        </w:rPr>
        <w:t xml:space="preserve"> </w:t>
      </w:r>
      <w:r>
        <w:rPr>
          <w:sz w:val="24"/>
        </w:rPr>
        <w:t>cost;</w:t>
      </w:r>
    </w:p>
    <w:p w:rsidR="00D537DD" w:rsidRDefault="004A7C9E">
      <w:pPr>
        <w:pStyle w:val="ListParagraph"/>
        <w:numPr>
          <w:ilvl w:val="0"/>
          <w:numId w:val="3"/>
        </w:numPr>
        <w:tabs>
          <w:tab w:val="left" w:pos="862"/>
        </w:tabs>
        <w:ind w:hanging="349"/>
        <w:rPr>
          <w:sz w:val="24"/>
        </w:rPr>
      </w:pPr>
      <w:r>
        <w:rPr>
          <w:sz w:val="24"/>
        </w:rPr>
        <w:t>Deal with a passport and visa fees</w:t>
      </w:r>
    </w:p>
    <w:p w:rsidR="00D537DD" w:rsidRDefault="00D537DD">
      <w:pPr>
        <w:pStyle w:val="BodyText"/>
        <w:rPr>
          <w:sz w:val="20"/>
        </w:rPr>
      </w:pPr>
    </w:p>
    <w:p w:rsidR="00D537DD" w:rsidRDefault="00D537DD">
      <w:pPr>
        <w:pStyle w:val="BodyText"/>
        <w:spacing w:before="8"/>
        <w:rPr>
          <w:sz w:val="28"/>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7"/>
        <w:gridCol w:w="7691"/>
      </w:tblGrid>
      <w:tr w:rsidR="00D537DD">
        <w:trPr>
          <w:trHeight w:val="381"/>
        </w:trPr>
        <w:tc>
          <w:tcPr>
            <w:tcW w:w="1407" w:type="dxa"/>
          </w:tcPr>
          <w:p w:rsidR="00D537DD" w:rsidRDefault="004A7C9E">
            <w:pPr>
              <w:pStyle w:val="TableParagraph"/>
              <w:spacing w:before="49"/>
              <w:rPr>
                <w:b/>
                <w:sz w:val="24"/>
              </w:rPr>
            </w:pPr>
            <w:r>
              <w:rPr>
                <w:b/>
                <w:sz w:val="24"/>
              </w:rPr>
              <w:t>DATE</w:t>
            </w:r>
          </w:p>
        </w:tc>
        <w:tc>
          <w:tcPr>
            <w:tcW w:w="7691" w:type="dxa"/>
          </w:tcPr>
          <w:p w:rsidR="00D537DD" w:rsidRDefault="004A7C9E">
            <w:pPr>
              <w:pStyle w:val="TableParagraph"/>
              <w:spacing w:before="49"/>
              <w:rPr>
                <w:b/>
                <w:sz w:val="24"/>
              </w:rPr>
            </w:pPr>
            <w:r>
              <w:rPr>
                <w:b/>
                <w:sz w:val="24"/>
              </w:rPr>
              <w:t>ITINERARY</w:t>
            </w:r>
          </w:p>
        </w:tc>
      </w:tr>
      <w:tr w:rsidR="00D537DD">
        <w:trPr>
          <w:trHeight w:val="4416"/>
        </w:trPr>
        <w:tc>
          <w:tcPr>
            <w:tcW w:w="1407" w:type="dxa"/>
          </w:tcPr>
          <w:p w:rsidR="00D537DD" w:rsidRDefault="004A7C9E">
            <w:pPr>
              <w:pStyle w:val="TableParagraph"/>
              <w:spacing w:line="273" w:lineRule="exact"/>
              <w:rPr>
                <w:b/>
                <w:sz w:val="24"/>
              </w:rPr>
            </w:pPr>
            <w:r>
              <w:rPr>
                <w:b/>
                <w:sz w:val="24"/>
              </w:rPr>
              <w:t>DAY 1</w:t>
            </w:r>
          </w:p>
        </w:tc>
        <w:tc>
          <w:tcPr>
            <w:tcW w:w="7691" w:type="dxa"/>
          </w:tcPr>
          <w:p w:rsidR="00D537DD" w:rsidRDefault="004A7C9E">
            <w:pPr>
              <w:pStyle w:val="TableParagraph"/>
              <w:spacing w:line="270" w:lineRule="exact"/>
              <w:rPr>
                <w:b/>
                <w:sz w:val="24"/>
              </w:rPr>
            </w:pPr>
            <w:r>
              <w:rPr>
                <w:b/>
                <w:sz w:val="24"/>
              </w:rPr>
              <w:t>AMSTERDAM – VOLENDAM – AMSTERDAM (D)</w:t>
            </w:r>
          </w:p>
          <w:p w:rsidR="00D537DD" w:rsidRDefault="004A7C9E">
            <w:pPr>
              <w:pStyle w:val="TableParagraph"/>
              <w:spacing w:line="274" w:lineRule="exact"/>
              <w:ind w:left="971"/>
              <w:rPr>
                <w:sz w:val="24"/>
              </w:rPr>
            </w:pPr>
            <w:r>
              <w:rPr>
                <w:sz w:val="24"/>
              </w:rPr>
              <w:t>08.35 Arrive Amsterdam</w:t>
            </w:r>
          </w:p>
          <w:p w:rsidR="00D537DD" w:rsidRDefault="004A7C9E">
            <w:pPr>
              <w:pStyle w:val="TableParagraph"/>
              <w:ind w:left="1550"/>
              <w:rPr>
                <w:sz w:val="24"/>
              </w:rPr>
            </w:pPr>
            <w:proofErr w:type="gramStart"/>
            <w:r>
              <w:rPr>
                <w:sz w:val="24"/>
              </w:rPr>
              <w:t>Flight :</w:t>
            </w:r>
            <w:proofErr w:type="gramEnd"/>
            <w:r>
              <w:rPr>
                <w:sz w:val="24"/>
              </w:rPr>
              <w:t xml:space="preserve"> EK145 DXB AMS 03.30 - 08.35</w:t>
            </w:r>
          </w:p>
          <w:p w:rsidR="00D537DD" w:rsidRDefault="004A7C9E">
            <w:pPr>
              <w:pStyle w:val="TableParagraph"/>
              <w:ind w:left="0" w:right="4375"/>
              <w:jc w:val="right"/>
              <w:rPr>
                <w:sz w:val="24"/>
              </w:rPr>
            </w:pPr>
            <w:r>
              <w:rPr>
                <w:sz w:val="24"/>
              </w:rPr>
              <w:t>08.40 – 09.40 Immigration check</w:t>
            </w:r>
          </w:p>
          <w:p w:rsidR="00D537DD" w:rsidRDefault="004A7C9E">
            <w:pPr>
              <w:pStyle w:val="TableParagraph"/>
              <w:ind w:left="0" w:right="4445"/>
              <w:jc w:val="right"/>
              <w:rPr>
                <w:b/>
                <w:sz w:val="24"/>
              </w:rPr>
            </w:pPr>
            <w:r>
              <w:rPr>
                <w:sz w:val="24"/>
              </w:rPr>
              <w:t xml:space="preserve">09.30 Start </w:t>
            </w:r>
            <w:r>
              <w:rPr>
                <w:b/>
                <w:sz w:val="24"/>
              </w:rPr>
              <w:t>LDC coach</w:t>
            </w:r>
          </w:p>
          <w:p w:rsidR="00D537DD" w:rsidRDefault="004A7C9E">
            <w:pPr>
              <w:pStyle w:val="TableParagraph"/>
              <w:rPr>
                <w:sz w:val="24"/>
              </w:rPr>
            </w:pPr>
            <w:r>
              <w:rPr>
                <w:sz w:val="24"/>
              </w:rPr>
              <w:t xml:space="preserve">10.00 – 12.30 </w:t>
            </w:r>
            <w:proofErr w:type="spellStart"/>
            <w:r>
              <w:rPr>
                <w:sz w:val="24"/>
              </w:rPr>
              <w:t>Photostop</w:t>
            </w:r>
            <w:proofErr w:type="spellEnd"/>
            <w:r>
              <w:rPr>
                <w:sz w:val="24"/>
              </w:rPr>
              <w:t xml:space="preserve"> Cheese Factory, Clog Factory, </w:t>
            </w:r>
            <w:proofErr w:type="spellStart"/>
            <w:r>
              <w:rPr>
                <w:sz w:val="24"/>
              </w:rPr>
              <w:t>Volendam</w:t>
            </w:r>
            <w:proofErr w:type="spellEnd"/>
          </w:p>
          <w:p w:rsidR="00D537DD" w:rsidRDefault="004A7C9E">
            <w:pPr>
              <w:pStyle w:val="TableParagraph"/>
              <w:rPr>
                <w:sz w:val="24"/>
              </w:rPr>
            </w:pPr>
            <w:r>
              <w:rPr>
                <w:sz w:val="24"/>
              </w:rPr>
              <w:t>12.30 – 13.00 Transfer to restaurant</w:t>
            </w:r>
          </w:p>
          <w:p w:rsidR="00D537DD" w:rsidRDefault="004A7C9E">
            <w:pPr>
              <w:pStyle w:val="TableParagraph"/>
              <w:rPr>
                <w:sz w:val="24"/>
              </w:rPr>
            </w:pPr>
            <w:r>
              <w:rPr>
                <w:sz w:val="24"/>
              </w:rPr>
              <w:t xml:space="preserve">13.00 – 14.00 Lunch </w:t>
            </w:r>
            <w:r>
              <w:rPr>
                <w:sz w:val="24"/>
                <w:shd w:val="clear" w:color="auto" w:fill="00FFFF"/>
              </w:rPr>
              <w:t>(exclude)</w:t>
            </w:r>
          </w:p>
          <w:p w:rsidR="00D537DD" w:rsidRDefault="004A7C9E">
            <w:pPr>
              <w:pStyle w:val="TableParagraph"/>
              <w:rPr>
                <w:sz w:val="24"/>
              </w:rPr>
            </w:pPr>
            <w:r>
              <w:rPr>
                <w:sz w:val="24"/>
              </w:rPr>
              <w:t xml:space="preserve">14.00 – 14.30 Transfer to </w:t>
            </w:r>
            <w:proofErr w:type="spellStart"/>
            <w:r>
              <w:rPr>
                <w:sz w:val="24"/>
              </w:rPr>
              <w:t>Zaanse</w:t>
            </w:r>
            <w:proofErr w:type="spellEnd"/>
            <w:r>
              <w:rPr>
                <w:sz w:val="24"/>
              </w:rPr>
              <w:t xml:space="preserve"> </w:t>
            </w:r>
            <w:proofErr w:type="spellStart"/>
            <w:r>
              <w:rPr>
                <w:sz w:val="24"/>
              </w:rPr>
              <w:t>schans</w:t>
            </w:r>
            <w:proofErr w:type="spellEnd"/>
          </w:p>
          <w:p w:rsidR="00D537DD" w:rsidRDefault="004A7C9E">
            <w:pPr>
              <w:pStyle w:val="TableParagraph"/>
              <w:rPr>
                <w:sz w:val="24"/>
              </w:rPr>
            </w:pPr>
            <w:r>
              <w:rPr>
                <w:sz w:val="24"/>
              </w:rPr>
              <w:t xml:space="preserve">14.30 – 15.00 </w:t>
            </w:r>
            <w:proofErr w:type="spellStart"/>
            <w:r>
              <w:rPr>
                <w:sz w:val="24"/>
              </w:rPr>
              <w:t>Photostop</w:t>
            </w:r>
            <w:proofErr w:type="spellEnd"/>
            <w:r>
              <w:rPr>
                <w:sz w:val="24"/>
              </w:rPr>
              <w:t xml:space="preserve"> Windmill</w:t>
            </w:r>
          </w:p>
          <w:p w:rsidR="00D537DD" w:rsidRDefault="004A7C9E">
            <w:pPr>
              <w:pStyle w:val="TableParagraph"/>
              <w:spacing w:before="1"/>
              <w:rPr>
                <w:sz w:val="24"/>
              </w:rPr>
            </w:pPr>
            <w:r>
              <w:rPr>
                <w:sz w:val="24"/>
              </w:rPr>
              <w:t xml:space="preserve">15.00 – 15.30 Transfer to </w:t>
            </w:r>
            <w:proofErr w:type="spellStart"/>
            <w:r>
              <w:rPr>
                <w:sz w:val="24"/>
              </w:rPr>
              <w:t>Amterdam</w:t>
            </w:r>
            <w:proofErr w:type="spellEnd"/>
          </w:p>
          <w:p w:rsidR="00D537DD" w:rsidRDefault="004A7C9E">
            <w:pPr>
              <w:pStyle w:val="TableParagraph"/>
              <w:ind w:left="1454" w:right="748" w:hanging="1347"/>
              <w:rPr>
                <w:sz w:val="24"/>
              </w:rPr>
            </w:pPr>
            <w:r>
              <w:rPr>
                <w:sz w:val="24"/>
              </w:rPr>
              <w:t xml:space="preserve">15.30 – 18.30 </w:t>
            </w:r>
            <w:proofErr w:type="spellStart"/>
            <w:r>
              <w:rPr>
                <w:sz w:val="24"/>
              </w:rPr>
              <w:t>Photostop</w:t>
            </w:r>
            <w:proofErr w:type="spellEnd"/>
            <w:r>
              <w:rPr>
                <w:sz w:val="24"/>
              </w:rPr>
              <w:t xml:space="preserve"> </w:t>
            </w:r>
            <w:proofErr w:type="spellStart"/>
            <w:r>
              <w:rPr>
                <w:sz w:val="24"/>
              </w:rPr>
              <w:t>IAmsterdam</w:t>
            </w:r>
            <w:proofErr w:type="spellEnd"/>
            <w:r>
              <w:rPr>
                <w:sz w:val="24"/>
              </w:rPr>
              <w:t>, Rijksmuseum, Royal Palace Free time at Dam Square</w:t>
            </w:r>
          </w:p>
          <w:p w:rsidR="00D537DD" w:rsidRDefault="004A7C9E">
            <w:pPr>
              <w:pStyle w:val="TableParagraph"/>
              <w:rPr>
                <w:sz w:val="24"/>
              </w:rPr>
            </w:pPr>
            <w:r>
              <w:rPr>
                <w:sz w:val="24"/>
              </w:rPr>
              <w:t xml:space="preserve">19.00 – 20.00 Dinner at </w:t>
            </w:r>
            <w:r>
              <w:rPr>
                <w:b/>
                <w:sz w:val="24"/>
              </w:rPr>
              <w:t xml:space="preserve">Chinese </w:t>
            </w:r>
            <w:r>
              <w:rPr>
                <w:sz w:val="24"/>
              </w:rPr>
              <w:t>restaurant</w:t>
            </w:r>
          </w:p>
          <w:p w:rsidR="00D537DD" w:rsidRDefault="004A7C9E">
            <w:pPr>
              <w:pStyle w:val="TableParagraph"/>
              <w:rPr>
                <w:sz w:val="24"/>
              </w:rPr>
            </w:pPr>
            <w:r>
              <w:rPr>
                <w:sz w:val="24"/>
              </w:rPr>
              <w:t>20.00 – 20.30 transfer to hotel</w:t>
            </w:r>
          </w:p>
        </w:tc>
      </w:tr>
      <w:tr w:rsidR="00D537DD">
        <w:trPr>
          <w:trHeight w:val="277"/>
        </w:trPr>
        <w:tc>
          <w:tcPr>
            <w:tcW w:w="1407" w:type="dxa"/>
          </w:tcPr>
          <w:p w:rsidR="00D537DD" w:rsidRDefault="004A7C9E">
            <w:pPr>
              <w:pStyle w:val="TableParagraph"/>
              <w:spacing w:line="258" w:lineRule="exact"/>
              <w:rPr>
                <w:b/>
                <w:sz w:val="24"/>
              </w:rPr>
            </w:pPr>
            <w:r>
              <w:rPr>
                <w:b/>
                <w:sz w:val="24"/>
              </w:rPr>
              <w:t>DAY 2</w:t>
            </w:r>
          </w:p>
        </w:tc>
        <w:tc>
          <w:tcPr>
            <w:tcW w:w="7691" w:type="dxa"/>
          </w:tcPr>
          <w:p w:rsidR="00D537DD" w:rsidRDefault="004A7C9E">
            <w:pPr>
              <w:pStyle w:val="TableParagraph"/>
              <w:spacing w:line="258" w:lineRule="exact"/>
              <w:rPr>
                <w:b/>
                <w:sz w:val="24"/>
              </w:rPr>
            </w:pPr>
            <w:r>
              <w:rPr>
                <w:b/>
                <w:sz w:val="24"/>
              </w:rPr>
              <w:t xml:space="preserve">AMSTERDAM – </w:t>
            </w:r>
            <w:r>
              <w:rPr>
                <w:b/>
                <w:color w:val="E26C09"/>
                <w:sz w:val="24"/>
              </w:rPr>
              <w:t xml:space="preserve">215KM </w:t>
            </w:r>
            <w:r>
              <w:rPr>
                <w:b/>
                <w:sz w:val="24"/>
              </w:rPr>
              <w:t xml:space="preserve">– BRUSSELS – </w:t>
            </w:r>
            <w:r>
              <w:rPr>
                <w:b/>
                <w:color w:val="E26C09"/>
                <w:sz w:val="24"/>
              </w:rPr>
              <w:t xml:space="preserve">314km </w:t>
            </w:r>
            <w:r>
              <w:rPr>
                <w:b/>
                <w:sz w:val="24"/>
              </w:rPr>
              <w:t>– PARIS (B)</w:t>
            </w:r>
          </w:p>
        </w:tc>
      </w:tr>
    </w:tbl>
    <w:p w:rsidR="00D537DD" w:rsidRDefault="00D537DD">
      <w:pPr>
        <w:spacing w:line="258" w:lineRule="exact"/>
        <w:rPr>
          <w:sz w:val="24"/>
        </w:rPr>
        <w:sectPr w:rsidR="00D537DD" w:rsidSect="005F011D">
          <w:pgSz w:w="11910" w:h="16840"/>
          <w:pgMar w:top="1135" w:right="1000" w:bottom="280" w:left="980" w:header="1020" w:footer="0" w:gutter="0"/>
          <w:cols w:space="720"/>
        </w:sectPr>
      </w:pPr>
    </w:p>
    <w:p w:rsidR="00D537DD" w:rsidRDefault="00D537DD">
      <w:pPr>
        <w:pStyle w:val="BodyText"/>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7"/>
        <w:gridCol w:w="7691"/>
      </w:tblGrid>
      <w:tr w:rsidR="00D537DD">
        <w:trPr>
          <w:trHeight w:val="3036"/>
        </w:trPr>
        <w:tc>
          <w:tcPr>
            <w:tcW w:w="1407" w:type="dxa"/>
          </w:tcPr>
          <w:p w:rsidR="00D537DD" w:rsidRDefault="00D537DD">
            <w:pPr>
              <w:pStyle w:val="TableParagraph"/>
              <w:ind w:left="0"/>
            </w:pPr>
          </w:p>
        </w:tc>
        <w:tc>
          <w:tcPr>
            <w:tcW w:w="7691" w:type="dxa"/>
          </w:tcPr>
          <w:p w:rsidR="00D537DD" w:rsidRDefault="004A7C9E">
            <w:pPr>
              <w:pStyle w:val="TableParagraph"/>
              <w:spacing w:line="268" w:lineRule="exact"/>
              <w:rPr>
                <w:sz w:val="24"/>
              </w:rPr>
            </w:pPr>
            <w:r>
              <w:rPr>
                <w:sz w:val="24"/>
              </w:rPr>
              <w:t>07.00 – 08.00 Breakfast</w:t>
            </w:r>
          </w:p>
          <w:p w:rsidR="00D537DD" w:rsidRDefault="004A7C9E">
            <w:pPr>
              <w:pStyle w:val="TableParagraph"/>
              <w:ind w:left="875"/>
              <w:rPr>
                <w:sz w:val="24"/>
              </w:rPr>
            </w:pPr>
            <w:r>
              <w:rPr>
                <w:sz w:val="24"/>
              </w:rPr>
              <w:t>08.30 Start coach</w:t>
            </w:r>
          </w:p>
          <w:p w:rsidR="00D537DD" w:rsidRDefault="004A7C9E">
            <w:pPr>
              <w:pStyle w:val="TableParagraph"/>
              <w:rPr>
                <w:sz w:val="24"/>
              </w:rPr>
            </w:pPr>
            <w:r>
              <w:rPr>
                <w:sz w:val="24"/>
              </w:rPr>
              <w:t>08.30 – 11.00 Transfer to Brussels</w:t>
            </w:r>
          </w:p>
          <w:p w:rsidR="00D537DD" w:rsidRDefault="004A7C9E">
            <w:pPr>
              <w:pStyle w:val="TableParagraph"/>
              <w:rPr>
                <w:sz w:val="24"/>
              </w:rPr>
            </w:pPr>
            <w:r>
              <w:rPr>
                <w:sz w:val="24"/>
              </w:rPr>
              <w:t xml:space="preserve">11.00 – 12.30 </w:t>
            </w:r>
            <w:proofErr w:type="spellStart"/>
            <w:r>
              <w:rPr>
                <w:sz w:val="24"/>
              </w:rPr>
              <w:t>Photostop</w:t>
            </w:r>
            <w:proofErr w:type="spellEnd"/>
            <w:r>
              <w:rPr>
                <w:sz w:val="24"/>
              </w:rPr>
              <w:t xml:space="preserve">/pass </w:t>
            </w:r>
            <w:proofErr w:type="spellStart"/>
            <w:r>
              <w:rPr>
                <w:sz w:val="24"/>
              </w:rPr>
              <w:t>Manekin</w:t>
            </w:r>
            <w:proofErr w:type="spellEnd"/>
            <w:r>
              <w:rPr>
                <w:sz w:val="24"/>
              </w:rPr>
              <w:t xml:space="preserve"> piss, </w:t>
            </w:r>
            <w:proofErr w:type="spellStart"/>
            <w:r>
              <w:rPr>
                <w:sz w:val="24"/>
              </w:rPr>
              <w:t>Atomium</w:t>
            </w:r>
            <w:proofErr w:type="spellEnd"/>
            <w:r>
              <w:rPr>
                <w:sz w:val="24"/>
              </w:rPr>
              <w:t>, Grand place</w:t>
            </w:r>
          </w:p>
          <w:p w:rsidR="00D537DD" w:rsidRDefault="004A7C9E">
            <w:pPr>
              <w:pStyle w:val="TableParagraph"/>
              <w:rPr>
                <w:sz w:val="24"/>
              </w:rPr>
            </w:pPr>
            <w:r>
              <w:rPr>
                <w:sz w:val="24"/>
              </w:rPr>
              <w:t>12.30 – 13.00 transfer to restaurant</w:t>
            </w:r>
          </w:p>
          <w:p w:rsidR="00D537DD" w:rsidRDefault="004A7C9E">
            <w:pPr>
              <w:pStyle w:val="TableParagraph"/>
              <w:rPr>
                <w:sz w:val="24"/>
              </w:rPr>
            </w:pPr>
            <w:r>
              <w:rPr>
                <w:sz w:val="24"/>
              </w:rPr>
              <w:t>13.00 – 14.00 Lunch</w:t>
            </w:r>
            <w:r>
              <w:rPr>
                <w:spacing w:val="-3"/>
                <w:sz w:val="24"/>
              </w:rPr>
              <w:t xml:space="preserve"> </w:t>
            </w:r>
            <w:r>
              <w:rPr>
                <w:sz w:val="24"/>
                <w:shd w:val="clear" w:color="auto" w:fill="00FFFF"/>
              </w:rPr>
              <w:t>(exclude)</w:t>
            </w:r>
          </w:p>
          <w:p w:rsidR="00D537DD" w:rsidRDefault="004A7C9E">
            <w:pPr>
              <w:pStyle w:val="TableParagraph"/>
              <w:rPr>
                <w:sz w:val="24"/>
              </w:rPr>
            </w:pPr>
            <w:r>
              <w:rPr>
                <w:sz w:val="24"/>
              </w:rPr>
              <w:t>14.00 – 18.30 Transfer to</w:t>
            </w:r>
            <w:r>
              <w:rPr>
                <w:spacing w:val="-18"/>
                <w:sz w:val="24"/>
              </w:rPr>
              <w:t xml:space="preserve"> </w:t>
            </w:r>
            <w:r>
              <w:rPr>
                <w:sz w:val="24"/>
              </w:rPr>
              <w:t>Paris</w:t>
            </w:r>
          </w:p>
          <w:p w:rsidR="00D537DD" w:rsidRDefault="004A7C9E">
            <w:pPr>
              <w:pStyle w:val="TableParagraph"/>
              <w:rPr>
                <w:sz w:val="24"/>
              </w:rPr>
            </w:pPr>
            <w:r>
              <w:rPr>
                <w:sz w:val="24"/>
              </w:rPr>
              <w:t>18.30 – 19.00 Transfer to restaurant</w:t>
            </w:r>
          </w:p>
          <w:p w:rsidR="00D537DD" w:rsidRDefault="004A7C9E">
            <w:pPr>
              <w:pStyle w:val="TableParagraph"/>
              <w:rPr>
                <w:sz w:val="24"/>
              </w:rPr>
            </w:pPr>
            <w:r>
              <w:rPr>
                <w:sz w:val="24"/>
              </w:rPr>
              <w:t xml:space="preserve">19.00 – 20.00 Dinner </w:t>
            </w:r>
            <w:r>
              <w:rPr>
                <w:sz w:val="24"/>
                <w:shd w:val="clear" w:color="auto" w:fill="00FFFF"/>
              </w:rPr>
              <w:t>(exclude)</w:t>
            </w:r>
          </w:p>
          <w:p w:rsidR="00D537DD" w:rsidRDefault="004A7C9E">
            <w:pPr>
              <w:pStyle w:val="TableParagraph"/>
              <w:spacing w:before="1"/>
              <w:rPr>
                <w:sz w:val="24"/>
              </w:rPr>
            </w:pPr>
            <w:r>
              <w:rPr>
                <w:sz w:val="24"/>
              </w:rPr>
              <w:t>20.00 – 20.30 Transfer to hotel</w:t>
            </w:r>
          </w:p>
        </w:tc>
      </w:tr>
      <w:tr w:rsidR="00D537DD">
        <w:trPr>
          <w:trHeight w:val="3864"/>
        </w:trPr>
        <w:tc>
          <w:tcPr>
            <w:tcW w:w="1407" w:type="dxa"/>
          </w:tcPr>
          <w:p w:rsidR="00D537DD" w:rsidRDefault="004A7C9E">
            <w:pPr>
              <w:pStyle w:val="TableParagraph"/>
              <w:spacing w:line="273" w:lineRule="exact"/>
              <w:rPr>
                <w:b/>
                <w:sz w:val="24"/>
              </w:rPr>
            </w:pPr>
            <w:r>
              <w:rPr>
                <w:b/>
                <w:sz w:val="24"/>
              </w:rPr>
              <w:t>DAY 3</w:t>
            </w:r>
          </w:p>
        </w:tc>
        <w:tc>
          <w:tcPr>
            <w:tcW w:w="7691" w:type="dxa"/>
          </w:tcPr>
          <w:p w:rsidR="00D537DD" w:rsidRDefault="004A7C9E">
            <w:pPr>
              <w:pStyle w:val="TableParagraph"/>
              <w:spacing w:line="270" w:lineRule="exact"/>
              <w:rPr>
                <w:b/>
                <w:sz w:val="24"/>
              </w:rPr>
            </w:pPr>
            <w:r>
              <w:rPr>
                <w:b/>
                <w:sz w:val="24"/>
              </w:rPr>
              <w:t>PARIS (B)</w:t>
            </w:r>
          </w:p>
          <w:p w:rsidR="00D537DD" w:rsidRDefault="004A7C9E">
            <w:pPr>
              <w:pStyle w:val="TableParagraph"/>
              <w:spacing w:line="274" w:lineRule="exact"/>
              <w:rPr>
                <w:sz w:val="24"/>
              </w:rPr>
            </w:pPr>
            <w:r>
              <w:rPr>
                <w:sz w:val="24"/>
              </w:rPr>
              <w:t>07.00 – 08.00 Breakfast</w:t>
            </w:r>
          </w:p>
          <w:p w:rsidR="00D537DD" w:rsidRDefault="004A7C9E">
            <w:pPr>
              <w:pStyle w:val="TableParagraph"/>
              <w:ind w:left="875"/>
              <w:rPr>
                <w:b/>
                <w:sz w:val="24"/>
              </w:rPr>
            </w:pPr>
            <w:r>
              <w:rPr>
                <w:sz w:val="24"/>
              </w:rPr>
              <w:t xml:space="preserve">08.30 Start </w:t>
            </w:r>
            <w:r>
              <w:rPr>
                <w:b/>
                <w:sz w:val="24"/>
              </w:rPr>
              <w:t>Local coach</w:t>
            </w:r>
          </w:p>
          <w:p w:rsidR="00D537DD" w:rsidRDefault="004A7C9E">
            <w:pPr>
              <w:pStyle w:val="TableParagraph"/>
              <w:spacing w:before="5" w:line="274" w:lineRule="exact"/>
              <w:ind w:left="1548"/>
              <w:rPr>
                <w:b/>
                <w:sz w:val="24"/>
              </w:rPr>
            </w:pPr>
            <w:r>
              <w:rPr>
                <w:b/>
                <w:sz w:val="24"/>
                <w:shd w:val="clear" w:color="auto" w:fill="00FFFF"/>
              </w:rPr>
              <w:t>LDC Empty run to Lourdes</w:t>
            </w:r>
          </w:p>
          <w:p w:rsidR="00D537DD" w:rsidRDefault="004A7C9E">
            <w:pPr>
              <w:pStyle w:val="TableParagraph"/>
              <w:ind w:left="1550" w:right="748" w:hanging="1443"/>
              <w:rPr>
                <w:sz w:val="24"/>
              </w:rPr>
            </w:pPr>
            <w:r>
              <w:rPr>
                <w:sz w:val="24"/>
              </w:rPr>
              <w:t>09.00 – 12.30 Visit Eiffel tower - 2</w:t>
            </w:r>
            <w:r>
              <w:rPr>
                <w:sz w:val="24"/>
                <w:vertAlign w:val="superscript"/>
              </w:rPr>
              <w:t>nd</w:t>
            </w:r>
            <w:r>
              <w:rPr>
                <w:sz w:val="24"/>
              </w:rPr>
              <w:t xml:space="preserve"> floor / </w:t>
            </w:r>
            <w:proofErr w:type="spellStart"/>
            <w:r>
              <w:rPr>
                <w:sz w:val="24"/>
              </w:rPr>
              <w:t>Montparnase</w:t>
            </w:r>
            <w:proofErr w:type="spellEnd"/>
            <w:r>
              <w:rPr>
                <w:sz w:val="24"/>
              </w:rPr>
              <w:t xml:space="preserve"> Tower</w:t>
            </w:r>
            <w:r>
              <w:rPr>
                <w:sz w:val="24"/>
                <w:shd w:val="clear" w:color="auto" w:fill="FFFF00"/>
              </w:rPr>
              <w:t xml:space="preserve"> (include ticket + assistant)</w:t>
            </w:r>
          </w:p>
          <w:p w:rsidR="00D537DD" w:rsidRDefault="004A7C9E">
            <w:pPr>
              <w:pStyle w:val="TableParagraph"/>
              <w:ind w:left="1553" w:hanging="5"/>
              <w:rPr>
                <w:sz w:val="24"/>
              </w:rPr>
            </w:pPr>
            <w:proofErr w:type="spellStart"/>
            <w:r>
              <w:rPr>
                <w:sz w:val="24"/>
              </w:rPr>
              <w:t>Photostop</w:t>
            </w:r>
            <w:proofErr w:type="spellEnd"/>
            <w:r>
              <w:rPr>
                <w:sz w:val="24"/>
              </w:rPr>
              <w:t xml:space="preserve">/pass Champs </w:t>
            </w:r>
            <w:proofErr w:type="spellStart"/>
            <w:r>
              <w:rPr>
                <w:sz w:val="24"/>
              </w:rPr>
              <w:t>elysees</w:t>
            </w:r>
            <w:proofErr w:type="spellEnd"/>
            <w:r>
              <w:rPr>
                <w:sz w:val="24"/>
              </w:rPr>
              <w:t xml:space="preserve"> avenue, Triumph Arch, </w:t>
            </w:r>
            <w:proofErr w:type="spellStart"/>
            <w:r>
              <w:rPr>
                <w:sz w:val="24"/>
              </w:rPr>
              <w:t>Invalides</w:t>
            </w:r>
            <w:proofErr w:type="spellEnd"/>
            <w:r>
              <w:rPr>
                <w:sz w:val="24"/>
              </w:rPr>
              <w:t xml:space="preserve">, Place de la </w:t>
            </w:r>
            <w:proofErr w:type="spellStart"/>
            <w:r>
              <w:rPr>
                <w:sz w:val="24"/>
              </w:rPr>
              <w:t>concorde</w:t>
            </w:r>
            <w:proofErr w:type="spellEnd"/>
            <w:r>
              <w:rPr>
                <w:sz w:val="24"/>
              </w:rPr>
              <w:t xml:space="preserve">, </w:t>
            </w:r>
            <w:proofErr w:type="spellStart"/>
            <w:r>
              <w:rPr>
                <w:sz w:val="24"/>
              </w:rPr>
              <w:t>Lovre</w:t>
            </w:r>
            <w:proofErr w:type="spellEnd"/>
          </w:p>
          <w:p w:rsidR="00D537DD" w:rsidRDefault="004A7C9E">
            <w:pPr>
              <w:pStyle w:val="TableParagraph"/>
              <w:ind w:left="1550"/>
              <w:rPr>
                <w:sz w:val="24"/>
              </w:rPr>
            </w:pPr>
            <w:proofErr w:type="spellStart"/>
            <w:r>
              <w:rPr>
                <w:sz w:val="24"/>
              </w:rPr>
              <w:t>Notredame</w:t>
            </w:r>
            <w:proofErr w:type="spellEnd"/>
            <w:r>
              <w:rPr>
                <w:sz w:val="24"/>
              </w:rPr>
              <w:t xml:space="preserve"> </w:t>
            </w:r>
            <w:proofErr w:type="spellStart"/>
            <w:r>
              <w:rPr>
                <w:sz w:val="24"/>
              </w:rPr>
              <w:t>Chatedral</w:t>
            </w:r>
            <w:proofErr w:type="spellEnd"/>
          </w:p>
          <w:p w:rsidR="00D537DD" w:rsidRDefault="004A7C9E">
            <w:pPr>
              <w:pStyle w:val="TableParagraph"/>
              <w:rPr>
                <w:sz w:val="24"/>
              </w:rPr>
            </w:pPr>
            <w:r>
              <w:rPr>
                <w:sz w:val="24"/>
              </w:rPr>
              <w:t>12.30 – 13.00 transfer to restaurant</w:t>
            </w:r>
          </w:p>
          <w:p w:rsidR="00D537DD" w:rsidRDefault="004A7C9E">
            <w:pPr>
              <w:pStyle w:val="TableParagraph"/>
              <w:rPr>
                <w:sz w:val="24"/>
              </w:rPr>
            </w:pPr>
            <w:r>
              <w:rPr>
                <w:sz w:val="24"/>
              </w:rPr>
              <w:t xml:space="preserve">13.00 – 14.00 Lunch </w:t>
            </w:r>
            <w:r>
              <w:rPr>
                <w:sz w:val="24"/>
                <w:shd w:val="clear" w:color="auto" w:fill="00FFFF"/>
              </w:rPr>
              <w:t>(exclude)</w:t>
            </w:r>
          </w:p>
          <w:p w:rsidR="00D537DD" w:rsidRDefault="004A7C9E">
            <w:pPr>
              <w:pStyle w:val="TableParagraph"/>
              <w:rPr>
                <w:sz w:val="24"/>
              </w:rPr>
            </w:pPr>
            <w:r>
              <w:rPr>
                <w:sz w:val="24"/>
              </w:rPr>
              <w:t xml:space="preserve">14.00 – 19.00 Shopping La Fayette </w:t>
            </w:r>
            <w:r>
              <w:rPr>
                <w:sz w:val="24"/>
                <w:shd w:val="clear" w:color="auto" w:fill="00FFFF"/>
              </w:rPr>
              <w:t>(dinner on own arrangement)</w:t>
            </w:r>
          </w:p>
          <w:p w:rsidR="00D537DD" w:rsidRDefault="004A7C9E">
            <w:pPr>
              <w:pStyle w:val="TableParagraph"/>
              <w:rPr>
                <w:sz w:val="24"/>
              </w:rPr>
            </w:pPr>
            <w:r>
              <w:rPr>
                <w:sz w:val="24"/>
              </w:rPr>
              <w:t>19.30 – 20.30 Transfer to Hotel</w:t>
            </w:r>
          </w:p>
        </w:tc>
      </w:tr>
      <w:tr w:rsidR="00D537DD">
        <w:trPr>
          <w:trHeight w:val="2484"/>
        </w:trPr>
        <w:tc>
          <w:tcPr>
            <w:tcW w:w="1407" w:type="dxa"/>
          </w:tcPr>
          <w:p w:rsidR="00D537DD" w:rsidRDefault="004A7C9E">
            <w:pPr>
              <w:pStyle w:val="TableParagraph"/>
              <w:spacing w:line="273" w:lineRule="exact"/>
              <w:rPr>
                <w:b/>
                <w:sz w:val="24"/>
              </w:rPr>
            </w:pPr>
            <w:r>
              <w:rPr>
                <w:b/>
                <w:sz w:val="24"/>
              </w:rPr>
              <w:t>DAY 4</w:t>
            </w:r>
          </w:p>
        </w:tc>
        <w:tc>
          <w:tcPr>
            <w:tcW w:w="7691" w:type="dxa"/>
          </w:tcPr>
          <w:p w:rsidR="00D537DD" w:rsidRDefault="004A7C9E">
            <w:pPr>
              <w:pStyle w:val="TableParagraph"/>
              <w:spacing w:line="270" w:lineRule="exact"/>
              <w:rPr>
                <w:b/>
                <w:sz w:val="24"/>
              </w:rPr>
            </w:pPr>
            <w:r>
              <w:rPr>
                <w:b/>
                <w:sz w:val="24"/>
              </w:rPr>
              <w:t>PARIS –</w:t>
            </w:r>
            <w:r>
              <w:rPr>
                <w:b/>
                <w:color w:val="E26C09"/>
                <w:sz w:val="24"/>
              </w:rPr>
              <w:t xml:space="preserve">train </w:t>
            </w:r>
            <w:r>
              <w:rPr>
                <w:b/>
                <w:sz w:val="24"/>
              </w:rPr>
              <w:t>– LOURDESS (BD)</w:t>
            </w:r>
          </w:p>
          <w:p w:rsidR="00D537DD" w:rsidRDefault="004A7C9E">
            <w:pPr>
              <w:pStyle w:val="TableParagraph"/>
              <w:spacing w:line="274" w:lineRule="exact"/>
              <w:rPr>
                <w:sz w:val="24"/>
              </w:rPr>
            </w:pPr>
            <w:r>
              <w:rPr>
                <w:sz w:val="24"/>
              </w:rPr>
              <w:t>07.00 – 08.00 Breakfast</w:t>
            </w:r>
          </w:p>
          <w:p w:rsidR="00D537DD" w:rsidRDefault="004A7C9E">
            <w:pPr>
              <w:pStyle w:val="TableParagraph"/>
              <w:rPr>
                <w:b/>
                <w:sz w:val="24"/>
              </w:rPr>
            </w:pPr>
            <w:r>
              <w:rPr>
                <w:sz w:val="24"/>
              </w:rPr>
              <w:t xml:space="preserve">08.00 – 08.30 Transfer to Train station – </w:t>
            </w:r>
            <w:r>
              <w:rPr>
                <w:b/>
                <w:sz w:val="24"/>
              </w:rPr>
              <w:t>by 1x Way Local coach</w:t>
            </w:r>
          </w:p>
          <w:p w:rsidR="00D537DD" w:rsidRDefault="004A7C9E">
            <w:pPr>
              <w:pStyle w:val="TableParagraph"/>
              <w:rPr>
                <w:sz w:val="24"/>
              </w:rPr>
            </w:pPr>
            <w:r>
              <w:rPr>
                <w:sz w:val="24"/>
              </w:rPr>
              <w:t xml:space="preserve">09.52 – 14.41 Train to Lourdes </w:t>
            </w:r>
            <w:r>
              <w:rPr>
                <w:sz w:val="24"/>
                <w:shd w:val="clear" w:color="auto" w:fill="00FFFF"/>
              </w:rPr>
              <w:t>(exclude ticket)</w:t>
            </w:r>
          </w:p>
          <w:p w:rsidR="00D537DD" w:rsidRDefault="004A7C9E">
            <w:pPr>
              <w:pStyle w:val="TableParagraph"/>
              <w:rPr>
                <w:sz w:val="24"/>
              </w:rPr>
            </w:pPr>
            <w:r>
              <w:rPr>
                <w:sz w:val="24"/>
              </w:rPr>
              <w:t>14.41 – 15.00 Embark train</w:t>
            </w:r>
          </w:p>
          <w:p w:rsidR="00D537DD" w:rsidRDefault="004A7C9E">
            <w:pPr>
              <w:pStyle w:val="TableParagraph"/>
              <w:rPr>
                <w:b/>
                <w:sz w:val="24"/>
              </w:rPr>
            </w:pPr>
            <w:r>
              <w:rPr>
                <w:sz w:val="24"/>
              </w:rPr>
              <w:t xml:space="preserve">15.00 – 15.30 Pick and transfer to hotel – </w:t>
            </w:r>
            <w:r>
              <w:rPr>
                <w:b/>
                <w:sz w:val="24"/>
              </w:rPr>
              <w:t>by 1x Way Local coach</w:t>
            </w:r>
          </w:p>
          <w:p w:rsidR="00D537DD" w:rsidRDefault="004A7C9E">
            <w:pPr>
              <w:pStyle w:val="TableParagraph"/>
              <w:rPr>
                <w:sz w:val="24"/>
              </w:rPr>
            </w:pPr>
            <w:r>
              <w:rPr>
                <w:sz w:val="24"/>
              </w:rPr>
              <w:t>15.00 – 18.00 walking orientation</w:t>
            </w:r>
          </w:p>
          <w:p w:rsidR="00D537DD" w:rsidRDefault="004A7C9E">
            <w:pPr>
              <w:pStyle w:val="TableParagraph"/>
              <w:rPr>
                <w:b/>
                <w:sz w:val="24"/>
              </w:rPr>
            </w:pPr>
            <w:r>
              <w:rPr>
                <w:sz w:val="24"/>
              </w:rPr>
              <w:t xml:space="preserve">18.00 – 19.00 </w:t>
            </w:r>
            <w:r>
              <w:rPr>
                <w:b/>
                <w:color w:val="E26C09"/>
                <w:sz w:val="24"/>
              </w:rPr>
              <w:t>Dinner at Hotel</w:t>
            </w:r>
          </w:p>
        </w:tc>
      </w:tr>
      <w:tr w:rsidR="00D537DD">
        <w:trPr>
          <w:trHeight w:val="3038"/>
        </w:trPr>
        <w:tc>
          <w:tcPr>
            <w:tcW w:w="1407" w:type="dxa"/>
          </w:tcPr>
          <w:p w:rsidR="00D537DD" w:rsidRDefault="004A7C9E">
            <w:pPr>
              <w:pStyle w:val="TableParagraph"/>
              <w:spacing w:line="275" w:lineRule="exact"/>
              <w:rPr>
                <w:b/>
                <w:sz w:val="24"/>
              </w:rPr>
            </w:pPr>
            <w:r>
              <w:rPr>
                <w:b/>
                <w:sz w:val="24"/>
              </w:rPr>
              <w:t>DAY 5</w:t>
            </w:r>
          </w:p>
        </w:tc>
        <w:tc>
          <w:tcPr>
            <w:tcW w:w="7691" w:type="dxa"/>
          </w:tcPr>
          <w:p w:rsidR="00D537DD" w:rsidRDefault="004A7C9E">
            <w:pPr>
              <w:pStyle w:val="TableParagraph"/>
              <w:ind w:right="593"/>
              <w:rPr>
                <w:b/>
                <w:sz w:val="24"/>
              </w:rPr>
            </w:pPr>
            <w:r>
              <w:rPr>
                <w:b/>
                <w:sz w:val="24"/>
              </w:rPr>
              <w:t xml:space="preserve">LOURDES – </w:t>
            </w:r>
            <w:r>
              <w:rPr>
                <w:b/>
                <w:color w:val="E26C09"/>
                <w:sz w:val="24"/>
              </w:rPr>
              <w:t xml:space="preserve">264km </w:t>
            </w:r>
            <w:r>
              <w:rPr>
                <w:b/>
                <w:sz w:val="24"/>
              </w:rPr>
              <w:t xml:space="preserve">– CARCASSONE – </w:t>
            </w:r>
            <w:r>
              <w:rPr>
                <w:b/>
                <w:color w:val="E26C09"/>
                <w:sz w:val="24"/>
              </w:rPr>
              <w:t xml:space="preserve">153km </w:t>
            </w:r>
            <w:r>
              <w:rPr>
                <w:b/>
                <w:sz w:val="24"/>
              </w:rPr>
              <w:t>– MONTPELLIER (BD)</w:t>
            </w:r>
          </w:p>
          <w:p w:rsidR="00D537DD" w:rsidRDefault="004A7C9E">
            <w:pPr>
              <w:pStyle w:val="TableParagraph"/>
              <w:spacing w:line="271" w:lineRule="exact"/>
              <w:rPr>
                <w:sz w:val="24"/>
              </w:rPr>
            </w:pPr>
            <w:r>
              <w:rPr>
                <w:sz w:val="24"/>
              </w:rPr>
              <w:t>07.00 – 08.00 Breakfast</w:t>
            </w:r>
          </w:p>
          <w:p w:rsidR="00D537DD" w:rsidRDefault="004A7C9E">
            <w:pPr>
              <w:pStyle w:val="TableParagraph"/>
              <w:ind w:left="827"/>
              <w:rPr>
                <w:b/>
                <w:sz w:val="24"/>
              </w:rPr>
            </w:pPr>
            <w:r>
              <w:rPr>
                <w:sz w:val="24"/>
              </w:rPr>
              <w:t xml:space="preserve">08.30 Start </w:t>
            </w:r>
            <w:r>
              <w:rPr>
                <w:b/>
                <w:sz w:val="24"/>
              </w:rPr>
              <w:t>LDC coach</w:t>
            </w:r>
          </w:p>
          <w:p w:rsidR="00D537DD" w:rsidRDefault="004A7C9E">
            <w:pPr>
              <w:pStyle w:val="TableParagraph"/>
              <w:rPr>
                <w:sz w:val="24"/>
              </w:rPr>
            </w:pPr>
            <w:r>
              <w:rPr>
                <w:sz w:val="24"/>
              </w:rPr>
              <w:t xml:space="preserve">08.30 – 11.30 Transfer to </w:t>
            </w:r>
            <w:proofErr w:type="spellStart"/>
            <w:r>
              <w:rPr>
                <w:sz w:val="24"/>
              </w:rPr>
              <w:t>Carcassone</w:t>
            </w:r>
            <w:proofErr w:type="spellEnd"/>
          </w:p>
          <w:p w:rsidR="00D537DD" w:rsidRDefault="004A7C9E">
            <w:pPr>
              <w:pStyle w:val="TableParagraph"/>
              <w:rPr>
                <w:sz w:val="24"/>
              </w:rPr>
            </w:pPr>
            <w:r>
              <w:rPr>
                <w:sz w:val="24"/>
              </w:rPr>
              <w:t>11.30 – 12.30 transfer to restaurant</w:t>
            </w:r>
          </w:p>
          <w:p w:rsidR="00D537DD" w:rsidRDefault="004A7C9E">
            <w:pPr>
              <w:pStyle w:val="TableParagraph"/>
              <w:rPr>
                <w:sz w:val="24"/>
              </w:rPr>
            </w:pPr>
            <w:r>
              <w:rPr>
                <w:sz w:val="24"/>
              </w:rPr>
              <w:t xml:space="preserve">12.00 – 13.00 Lunch </w:t>
            </w:r>
            <w:r>
              <w:rPr>
                <w:sz w:val="24"/>
                <w:shd w:val="clear" w:color="auto" w:fill="00FFFF"/>
              </w:rPr>
              <w:t>(exclude)</w:t>
            </w:r>
          </w:p>
          <w:p w:rsidR="00D537DD" w:rsidRDefault="004A7C9E">
            <w:pPr>
              <w:pStyle w:val="TableParagraph"/>
              <w:spacing w:before="1" w:line="237" w:lineRule="auto"/>
              <w:ind w:left="1548" w:right="748" w:hanging="1441"/>
              <w:rPr>
                <w:sz w:val="24"/>
              </w:rPr>
            </w:pPr>
            <w:r>
              <w:rPr>
                <w:sz w:val="24"/>
              </w:rPr>
              <w:t xml:space="preserve">13.00 – 16.00 </w:t>
            </w:r>
            <w:proofErr w:type="spellStart"/>
            <w:r>
              <w:rPr>
                <w:sz w:val="24"/>
              </w:rPr>
              <w:t>Photostop</w:t>
            </w:r>
            <w:proofErr w:type="spellEnd"/>
            <w:r>
              <w:rPr>
                <w:sz w:val="24"/>
              </w:rPr>
              <w:t xml:space="preserve"> Basilica of St </w:t>
            </w:r>
            <w:proofErr w:type="spellStart"/>
            <w:r>
              <w:rPr>
                <w:sz w:val="24"/>
              </w:rPr>
              <w:t>Nazarius</w:t>
            </w:r>
            <w:proofErr w:type="spellEnd"/>
            <w:r>
              <w:rPr>
                <w:sz w:val="24"/>
              </w:rPr>
              <w:t xml:space="preserve"> and </w:t>
            </w:r>
            <w:proofErr w:type="spellStart"/>
            <w:r>
              <w:rPr>
                <w:sz w:val="24"/>
              </w:rPr>
              <w:t>Celcus</w:t>
            </w:r>
            <w:proofErr w:type="spellEnd"/>
            <w:r>
              <w:rPr>
                <w:sz w:val="24"/>
              </w:rPr>
              <w:t xml:space="preserve">, </w:t>
            </w:r>
            <w:proofErr w:type="spellStart"/>
            <w:r>
              <w:rPr>
                <w:sz w:val="24"/>
              </w:rPr>
              <w:t>Carcassone</w:t>
            </w:r>
            <w:proofErr w:type="spellEnd"/>
            <w:r>
              <w:rPr>
                <w:sz w:val="24"/>
              </w:rPr>
              <w:t xml:space="preserve"> Cathedral, Cite de </w:t>
            </w:r>
            <w:proofErr w:type="spellStart"/>
            <w:r>
              <w:rPr>
                <w:sz w:val="24"/>
              </w:rPr>
              <w:t>Carcassone</w:t>
            </w:r>
            <w:proofErr w:type="spellEnd"/>
          </w:p>
          <w:p w:rsidR="00D537DD" w:rsidRDefault="004A7C9E">
            <w:pPr>
              <w:pStyle w:val="TableParagraph"/>
              <w:spacing w:before="1"/>
              <w:rPr>
                <w:sz w:val="24"/>
              </w:rPr>
            </w:pPr>
            <w:r>
              <w:rPr>
                <w:sz w:val="24"/>
              </w:rPr>
              <w:t>16.00 – 18.00 Transfer to Montpellier</w:t>
            </w:r>
          </w:p>
          <w:p w:rsidR="00D537DD" w:rsidRDefault="004A7C9E">
            <w:pPr>
              <w:pStyle w:val="TableParagraph"/>
              <w:spacing w:line="266" w:lineRule="exact"/>
              <w:rPr>
                <w:sz w:val="24"/>
              </w:rPr>
            </w:pPr>
            <w:r>
              <w:rPr>
                <w:sz w:val="24"/>
              </w:rPr>
              <w:t xml:space="preserve">18.00 – 19.00 Dinner at </w:t>
            </w:r>
            <w:r>
              <w:rPr>
                <w:b/>
                <w:color w:val="E26C09"/>
                <w:sz w:val="24"/>
              </w:rPr>
              <w:t xml:space="preserve">Local </w:t>
            </w:r>
            <w:r>
              <w:rPr>
                <w:sz w:val="24"/>
              </w:rPr>
              <w:t>restaurant</w:t>
            </w:r>
          </w:p>
        </w:tc>
      </w:tr>
    </w:tbl>
    <w:p w:rsidR="00D537DD" w:rsidRDefault="00D537DD">
      <w:pPr>
        <w:spacing w:line="266" w:lineRule="exact"/>
        <w:rPr>
          <w:sz w:val="24"/>
        </w:rPr>
        <w:sectPr w:rsidR="00D537DD" w:rsidSect="005F011D">
          <w:pgSz w:w="11910" w:h="16840"/>
          <w:pgMar w:top="1134" w:right="1000" w:bottom="280" w:left="980" w:header="1020" w:footer="0" w:gutter="0"/>
          <w:cols w:space="720"/>
        </w:sectPr>
      </w:pPr>
    </w:p>
    <w:p w:rsidR="00D537DD" w:rsidRDefault="00D537DD">
      <w:pPr>
        <w:pStyle w:val="BodyText"/>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7"/>
        <w:gridCol w:w="7691"/>
      </w:tblGrid>
      <w:tr w:rsidR="00D537DD">
        <w:trPr>
          <w:trHeight w:val="565"/>
        </w:trPr>
        <w:tc>
          <w:tcPr>
            <w:tcW w:w="1407" w:type="dxa"/>
          </w:tcPr>
          <w:p w:rsidR="00D537DD" w:rsidRDefault="00D537DD">
            <w:pPr>
              <w:pStyle w:val="TableParagraph"/>
              <w:ind w:left="0"/>
              <w:rPr>
                <w:sz w:val="24"/>
              </w:rPr>
            </w:pPr>
          </w:p>
        </w:tc>
        <w:tc>
          <w:tcPr>
            <w:tcW w:w="7691" w:type="dxa"/>
          </w:tcPr>
          <w:p w:rsidR="00D537DD" w:rsidRDefault="004A7C9E">
            <w:pPr>
              <w:pStyle w:val="TableParagraph"/>
              <w:spacing w:line="268" w:lineRule="exact"/>
              <w:rPr>
                <w:sz w:val="24"/>
              </w:rPr>
            </w:pPr>
            <w:r>
              <w:rPr>
                <w:sz w:val="24"/>
              </w:rPr>
              <w:t>19.00 – 20.00 Transfer to hotel</w:t>
            </w:r>
          </w:p>
        </w:tc>
      </w:tr>
      <w:tr w:rsidR="00D537DD">
        <w:trPr>
          <w:trHeight w:val="3036"/>
        </w:trPr>
        <w:tc>
          <w:tcPr>
            <w:tcW w:w="1407" w:type="dxa"/>
          </w:tcPr>
          <w:p w:rsidR="00D537DD" w:rsidRDefault="004A7C9E">
            <w:pPr>
              <w:pStyle w:val="TableParagraph"/>
              <w:spacing w:line="273" w:lineRule="exact"/>
              <w:rPr>
                <w:b/>
                <w:sz w:val="24"/>
              </w:rPr>
            </w:pPr>
            <w:r>
              <w:rPr>
                <w:b/>
                <w:sz w:val="24"/>
              </w:rPr>
              <w:t>DAY 6</w:t>
            </w:r>
          </w:p>
        </w:tc>
        <w:tc>
          <w:tcPr>
            <w:tcW w:w="7691" w:type="dxa"/>
          </w:tcPr>
          <w:p w:rsidR="00D537DD" w:rsidRDefault="004A7C9E">
            <w:pPr>
              <w:pStyle w:val="TableParagraph"/>
              <w:rPr>
                <w:b/>
                <w:sz w:val="24"/>
              </w:rPr>
            </w:pPr>
            <w:r>
              <w:rPr>
                <w:b/>
                <w:sz w:val="24"/>
              </w:rPr>
              <w:t xml:space="preserve">MONTPELLIER – </w:t>
            </w:r>
            <w:r>
              <w:rPr>
                <w:b/>
                <w:color w:val="E26C09"/>
                <w:sz w:val="24"/>
              </w:rPr>
              <w:t xml:space="preserve">120km </w:t>
            </w:r>
            <w:r>
              <w:rPr>
                <w:b/>
                <w:sz w:val="24"/>
              </w:rPr>
              <w:t xml:space="preserve">– AIX EN PROVENCE OUTLET – </w:t>
            </w:r>
            <w:r>
              <w:rPr>
                <w:b/>
                <w:color w:val="E26C09"/>
                <w:sz w:val="24"/>
              </w:rPr>
              <w:t xml:space="preserve">180km </w:t>
            </w:r>
            <w:r>
              <w:rPr>
                <w:b/>
                <w:sz w:val="24"/>
              </w:rPr>
              <w:t>– NICE (B)</w:t>
            </w:r>
          </w:p>
          <w:p w:rsidR="00D537DD" w:rsidRDefault="004A7C9E">
            <w:pPr>
              <w:pStyle w:val="TableParagraph"/>
              <w:spacing w:line="271" w:lineRule="exact"/>
              <w:rPr>
                <w:sz w:val="24"/>
              </w:rPr>
            </w:pPr>
            <w:r>
              <w:rPr>
                <w:sz w:val="24"/>
              </w:rPr>
              <w:t>07.00 – 08.00 Breakfast</w:t>
            </w:r>
          </w:p>
          <w:p w:rsidR="00D537DD" w:rsidRDefault="004A7C9E">
            <w:pPr>
              <w:pStyle w:val="TableParagraph"/>
              <w:ind w:left="947"/>
              <w:rPr>
                <w:sz w:val="24"/>
              </w:rPr>
            </w:pPr>
            <w:r>
              <w:rPr>
                <w:sz w:val="24"/>
              </w:rPr>
              <w:t>08.30 Start coach</w:t>
            </w:r>
          </w:p>
          <w:p w:rsidR="00D537DD" w:rsidRDefault="004A7C9E">
            <w:pPr>
              <w:pStyle w:val="TableParagraph"/>
              <w:rPr>
                <w:sz w:val="24"/>
              </w:rPr>
            </w:pPr>
            <w:r>
              <w:rPr>
                <w:sz w:val="24"/>
              </w:rPr>
              <w:t xml:space="preserve">08.30 – 10.30 </w:t>
            </w:r>
            <w:proofErr w:type="spellStart"/>
            <w:r>
              <w:rPr>
                <w:sz w:val="24"/>
              </w:rPr>
              <w:t>Photostop</w:t>
            </w:r>
            <w:proofErr w:type="spellEnd"/>
            <w:r>
              <w:rPr>
                <w:sz w:val="24"/>
              </w:rPr>
              <w:t xml:space="preserve"> Montpellier Cathedral, Promenade du </w:t>
            </w:r>
            <w:proofErr w:type="spellStart"/>
            <w:r>
              <w:rPr>
                <w:sz w:val="24"/>
              </w:rPr>
              <w:t>Peyrou</w:t>
            </w:r>
            <w:proofErr w:type="spellEnd"/>
          </w:p>
          <w:p w:rsidR="00D537DD" w:rsidRDefault="004A7C9E">
            <w:pPr>
              <w:pStyle w:val="TableParagraph"/>
              <w:rPr>
                <w:sz w:val="24"/>
              </w:rPr>
            </w:pPr>
            <w:r>
              <w:rPr>
                <w:sz w:val="24"/>
              </w:rPr>
              <w:t xml:space="preserve">10.30 – 12.00 Transfer to Mc </w:t>
            </w:r>
            <w:proofErr w:type="spellStart"/>
            <w:r>
              <w:rPr>
                <w:sz w:val="24"/>
              </w:rPr>
              <w:t>Arthurglen</w:t>
            </w:r>
            <w:proofErr w:type="spellEnd"/>
            <w:r>
              <w:rPr>
                <w:sz w:val="24"/>
              </w:rPr>
              <w:t xml:space="preserve"> Provence Designer </w:t>
            </w:r>
            <w:proofErr w:type="spellStart"/>
            <w:r>
              <w:rPr>
                <w:sz w:val="24"/>
              </w:rPr>
              <w:t>Oulet</w:t>
            </w:r>
            <w:proofErr w:type="spellEnd"/>
          </w:p>
          <w:p w:rsidR="00D537DD" w:rsidRDefault="004A7C9E">
            <w:pPr>
              <w:pStyle w:val="TableParagraph"/>
              <w:rPr>
                <w:sz w:val="24"/>
              </w:rPr>
            </w:pPr>
            <w:r>
              <w:rPr>
                <w:sz w:val="24"/>
              </w:rPr>
              <w:t xml:space="preserve">12.00 – 16.30 Free shopping </w:t>
            </w:r>
            <w:r>
              <w:rPr>
                <w:sz w:val="24"/>
                <w:shd w:val="clear" w:color="auto" w:fill="00FFFF"/>
              </w:rPr>
              <w:t>(lunch on own arrangement)</w:t>
            </w:r>
          </w:p>
          <w:p w:rsidR="00D537DD" w:rsidRDefault="004A7C9E">
            <w:pPr>
              <w:pStyle w:val="TableParagraph"/>
              <w:rPr>
                <w:sz w:val="24"/>
              </w:rPr>
            </w:pPr>
            <w:r>
              <w:rPr>
                <w:sz w:val="24"/>
              </w:rPr>
              <w:t>16.30 – 19.00 Transfer to Nice</w:t>
            </w:r>
          </w:p>
          <w:p w:rsidR="00D537DD" w:rsidRDefault="004A7C9E">
            <w:pPr>
              <w:pStyle w:val="TableParagraph"/>
              <w:rPr>
                <w:sz w:val="24"/>
              </w:rPr>
            </w:pPr>
            <w:r>
              <w:rPr>
                <w:sz w:val="24"/>
              </w:rPr>
              <w:t xml:space="preserve">19.00 – 20.00 Dinner at </w:t>
            </w:r>
            <w:r>
              <w:rPr>
                <w:b/>
                <w:sz w:val="24"/>
              </w:rPr>
              <w:t xml:space="preserve">Chinese </w:t>
            </w:r>
            <w:r>
              <w:rPr>
                <w:sz w:val="24"/>
              </w:rPr>
              <w:t>restaurant</w:t>
            </w:r>
          </w:p>
          <w:p w:rsidR="00D537DD" w:rsidRDefault="004A7C9E">
            <w:pPr>
              <w:pStyle w:val="TableParagraph"/>
              <w:rPr>
                <w:sz w:val="24"/>
              </w:rPr>
            </w:pPr>
            <w:r>
              <w:rPr>
                <w:sz w:val="24"/>
              </w:rPr>
              <w:t>20.00 – 20.30 Transfer to hotel</w:t>
            </w:r>
          </w:p>
        </w:tc>
      </w:tr>
      <w:tr w:rsidR="00D537DD">
        <w:trPr>
          <w:trHeight w:val="3588"/>
        </w:trPr>
        <w:tc>
          <w:tcPr>
            <w:tcW w:w="1407" w:type="dxa"/>
          </w:tcPr>
          <w:p w:rsidR="00D537DD" w:rsidRDefault="004A7C9E">
            <w:pPr>
              <w:pStyle w:val="TableParagraph"/>
              <w:spacing w:line="273" w:lineRule="exact"/>
              <w:rPr>
                <w:b/>
                <w:sz w:val="24"/>
              </w:rPr>
            </w:pPr>
            <w:r>
              <w:rPr>
                <w:b/>
                <w:sz w:val="24"/>
              </w:rPr>
              <w:t>DAY 7</w:t>
            </w:r>
          </w:p>
        </w:tc>
        <w:tc>
          <w:tcPr>
            <w:tcW w:w="7691" w:type="dxa"/>
          </w:tcPr>
          <w:p w:rsidR="00D537DD" w:rsidRDefault="004A7C9E">
            <w:pPr>
              <w:pStyle w:val="TableParagraph"/>
              <w:spacing w:line="270" w:lineRule="exact"/>
              <w:rPr>
                <w:b/>
                <w:sz w:val="24"/>
              </w:rPr>
            </w:pPr>
            <w:r>
              <w:rPr>
                <w:b/>
                <w:sz w:val="24"/>
              </w:rPr>
              <w:t xml:space="preserve">NICE – </w:t>
            </w:r>
            <w:r>
              <w:rPr>
                <w:b/>
                <w:color w:val="E26C09"/>
                <w:sz w:val="24"/>
              </w:rPr>
              <w:t xml:space="preserve">22km </w:t>
            </w:r>
            <w:r>
              <w:rPr>
                <w:b/>
                <w:sz w:val="24"/>
              </w:rPr>
              <w:t xml:space="preserve">– MONACO – </w:t>
            </w:r>
            <w:r>
              <w:rPr>
                <w:b/>
                <w:color w:val="E26C09"/>
                <w:sz w:val="24"/>
              </w:rPr>
              <w:t xml:space="preserve">55km </w:t>
            </w:r>
            <w:r>
              <w:rPr>
                <w:b/>
                <w:sz w:val="24"/>
              </w:rPr>
              <w:t xml:space="preserve">– CANNES – </w:t>
            </w:r>
            <w:r>
              <w:rPr>
                <w:b/>
                <w:color w:val="E26C09"/>
                <w:sz w:val="24"/>
              </w:rPr>
              <w:t xml:space="preserve">34km </w:t>
            </w:r>
            <w:r>
              <w:rPr>
                <w:b/>
                <w:sz w:val="24"/>
              </w:rPr>
              <w:t>– NICE (B)</w:t>
            </w:r>
          </w:p>
          <w:p w:rsidR="00D537DD" w:rsidRDefault="004A7C9E">
            <w:pPr>
              <w:pStyle w:val="TableParagraph"/>
              <w:spacing w:line="274" w:lineRule="exact"/>
              <w:rPr>
                <w:sz w:val="24"/>
              </w:rPr>
            </w:pPr>
            <w:r>
              <w:rPr>
                <w:sz w:val="24"/>
              </w:rPr>
              <w:t>07.00 – 08.00 Breakfast</w:t>
            </w:r>
          </w:p>
          <w:p w:rsidR="00D537DD" w:rsidRDefault="004A7C9E">
            <w:pPr>
              <w:pStyle w:val="TableParagraph"/>
              <w:ind w:left="947"/>
              <w:rPr>
                <w:sz w:val="24"/>
              </w:rPr>
            </w:pPr>
            <w:r>
              <w:rPr>
                <w:sz w:val="24"/>
              </w:rPr>
              <w:t>08.30 Start coach</w:t>
            </w:r>
          </w:p>
          <w:p w:rsidR="00D537DD" w:rsidRDefault="004A7C9E">
            <w:pPr>
              <w:pStyle w:val="TableParagraph"/>
              <w:rPr>
                <w:sz w:val="24"/>
              </w:rPr>
            </w:pPr>
            <w:r>
              <w:rPr>
                <w:sz w:val="24"/>
              </w:rPr>
              <w:t>08.30 – 09.00 Transfer to Monaco</w:t>
            </w:r>
          </w:p>
          <w:p w:rsidR="00D537DD" w:rsidRDefault="004A7C9E">
            <w:pPr>
              <w:pStyle w:val="TableParagraph"/>
              <w:rPr>
                <w:sz w:val="24"/>
              </w:rPr>
            </w:pPr>
            <w:r>
              <w:rPr>
                <w:sz w:val="24"/>
              </w:rPr>
              <w:t>09.00 – 12.30 Monaco Orientation</w:t>
            </w:r>
          </w:p>
          <w:p w:rsidR="00D537DD" w:rsidRDefault="004A7C9E">
            <w:pPr>
              <w:pStyle w:val="TableParagraph"/>
              <w:rPr>
                <w:sz w:val="24"/>
              </w:rPr>
            </w:pPr>
            <w:r>
              <w:rPr>
                <w:sz w:val="24"/>
              </w:rPr>
              <w:t>12.30 – 13.00 Transfer to restaurant</w:t>
            </w:r>
          </w:p>
          <w:p w:rsidR="00D537DD" w:rsidRDefault="004A7C9E">
            <w:pPr>
              <w:pStyle w:val="TableParagraph"/>
              <w:rPr>
                <w:sz w:val="24"/>
              </w:rPr>
            </w:pPr>
            <w:r>
              <w:rPr>
                <w:sz w:val="24"/>
              </w:rPr>
              <w:t xml:space="preserve">13.00 – 14.00 Lunch </w:t>
            </w:r>
            <w:r>
              <w:rPr>
                <w:sz w:val="24"/>
                <w:shd w:val="clear" w:color="auto" w:fill="00FFFF"/>
              </w:rPr>
              <w:t>(exclude)</w:t>
            </w:r>
          </w:p>
          <w:p w:rsidR="00D537DD" w:rsidRDefault="004A7C9E">
            <w:pPr>
              <w:pStyle w:val="TableParagraph"/>
              <w:rPr>
                <w:sz w:val="24"/>
              </w:rPr>
            </w:pPr>
            <w:r>
              <w:rPr>
                <w:sz w:val="24"/>
              </w:rPr>
              <w:t>14.00 – 15.00 Transfer to Cannes</w:t>
            </w:r>
          </w:p>
          <w:p w:rsidR="00D537DD" w:rsidRDefault="004A7C9E">
            <w:pPr>
              <w:pStyle w:val="TableParagraph"/>
              <w:rPr>
                <w:sz w:val="24"/>
              </w:rPr>
            </w:pPr>
            <w:r>
              <w:rPr>
                <w:sz w:val="24"/>
              </w:rPr>
              <w:t>15.00 – 18.00 Cannes Orientation</w:t>
            </w:r>
          </w:p>
          <w:p w:rsidR="00D537DD" w:rsidRDefault="004A7C9E">
            <w:pPr>
              <w:pStyle w:val="TableParagraph"/>
              <w:rPr>
                <w:sz w:val="24"/>
              </w:rPr>
            </w:pPr>
            <w:r>
              <w:rPr>
                <w:sz w:val="24"/>
              </w:rPr>
              <w:t>18.00 – 18.30 Transfer to Nice, transfer to restaurant</w:t>
            </w:r>
          </w:p>
          <w:p w:rsidR="00D537DD" w:rsidRDefault="004A7C9E">
            <w:pPr>
              <w:pStyle w:val="TableParagraph"/>
              <w:rPr>
                <w:sz w:val="24"/>
              </w:rPr>
            </w:pPr>
            <w:r>
              <w:rPr>
                <w:sz w:val="24"/>
              </w:rPr>
              <w:t xml:space="preserve">19.00 – 20.00 Dinner </w:t>
            </w:r>
            <w:r>
              <w:rPr>
                <w:sz w:val="24"/>
                <w:shd w:val="clear" w:color="auto" w:fill="00FFFF"/>
              </w:rPr>
              <w:t>(exclude)</w:t>
            </w:r>
          </w:p>
          <w:p w:rsidR="00D537DD" w:rsidRDefault="004A7C9E">
            <w:pPr>
              <w:pStyle w:val="TableParagraph"/>
              <w:rPr>
                <w:sz w:val="24"/>
              </w:rPr>
            </w:pPr>
            <w:r>
              <w:rPr>
                <w:sz w:val="24"/>
              </w:rPr>
              <w:t>20.00 – 20.30 Transfer to hotel</w:t>
            </w:r>
          </w:p>
        </w:tc>
      </w:tr>
      <w:tr w:rsidR="00D537DD">
        <w:trPr>
          <w:trHeight w:val="3036"/>
        </w:trPr>
        <w:tc>
          <w:tcPr>
            <w:tcW w:w="1407" w:type="dxa"/>
          </w:tcPr>
          <w:p w:rsidR="00D537DD" w:rsidRDefault="004A7C9E">
            <w:pPr>
              <w:pStyle w:val="TableParagraph"/>
              <w:spacing w:line="275" w:lineRule="exact"/>
              <w:rPr>
                <w:b/>
                <w:sz w:val="24"/>
              </w:rPr>
            </w:pPr>
            <w:r>
              <w:rPr>
                <w:b/>
                <w:sz w:val="24"/>
              </w:rPr>
              <w:t>DAY 8</w:t>
            </w:r>
          </w:p>
        </w:tc>
        <w:tc>
          <w:tcPr>
            <w:tcW w:w="7691" w:type="dxa"/>
          </w:tcPr>
          <w:p w:rsidR="00D537DD" w:rsidRDefault="004A7C9E">
            <w:pPr>
              <w:pStyle w:val="TableParagraph"/>
              <w:spacing w:before="1" w:line="237" w:lineRule="auto"/>
              <w:rPr>
                <w:b/>
                <w:sz w:val="24"/>
              </w:rPr>
            </w:pPr>
            <w:r>
              <w:rPr>
                <w:b/>
                <w:sz w:val="24"/>
              </w:rPr>
              <w:t xml:space="preserve">NICE – </w:t>
            </w:r>
            <w:r>
              <w:rPr>
                <w:b/>
                <w:color w:val="E26C09"/>
                <w:sz w:val="24"/>
              </w:rPr>
              <w:t xml:space="preserve">195km </w:t>
            </w:r>
            <w:r>
              <w:rPr>
                <w:b/>
                <w:sz w:val="24"/>
              </w:rPr>
              <w:t xml:space="preserve">- GENOA /// CINQUETERRE /// LA SPEZIA – </w:t>
            </w:r>
            <w:r>
              <w:rPr>
                <w:b/>
                <w:color w:val="E26C09"/>
                <w:sz w:val="24"/>
              </w:rPr>
              <w:t xml:space="preserve">80km </w:t>
            </w:r>
            <w:r>
              <w:rPr>
                <w:b/>
                <w:sz w:val="24"/>
              </w:rPr>
              <w:t>– PISA (BD)</w:t>
            </w:r>
          </w:p>
          <w:p w:rsidR="00D537DD" w:rsidRDefault="004A7C9E">
            <w:pPr>
              <w:pStyle w:val="TableParagraph"/>
              <w:spacing w:line="272" w:lineRule="exact"/>
              <w:rPr>
                <w:sz w:val="24"/>
              </w:rPr>
            </w:pPr>
            <w:r>
              <w:rPr>
                <w:sz w:val="24"/>
              </w:rPr>
              <w:t>07.00 – 08.00 Breakfast</w:t>
            </w:r>
          </w:p>
          <w:p w:rsidR="00D537DD" w:rsidRDefault="004A7C9E">
            <w:pPr>
              <w:pStyle w:val="TableParagraph"/>
              <w:ind w:left="947"/>
              <w:rPr>
                <w:sz w:val="24"/>
              </w:rPr>
            </w:pPr>
            <w:r>
              <w:rPr>
                <w:sz w:val="24"/>
              </w:rPr>
              <w:t>08.30 Start coach</w:t>
            </w:r>
          </w:p>
          <w:p w:rsidR="00D537DD" w:rsidRDefault="004A7C9E">
            <w:pPr>
              <w:pStyle w:val="TableParagraph"/>
              <w:rPr>
                <w:sz w:val="24"/>
              </w:rPr>
            </w:pPr>
            <w:r>
              <w:rPr>
                <w:sz w:val="24"/>
              </w:rPr>
              <w:t xml:space="preserve">08.30 – 11.00 transfer to </w:t>
            </w:r>
            <w:proofErr w:type="gramStart"/>
            <w:r>
              <w:rPr>
                <w:sz w:val="24"/>
              </w:rPr>
              <w:t>Genoa ,</w:t>
            </w:r>
            <w:proofErr w:type="gramEnd"/>
            <w:r>
              <w:rPr>
                <w:sz w:val="24"/>
              </w:rPr>
              <w:t xml:space="preserve"> transfer to train station</w:t>
            </w:r>
          </w:p>
          <w:p w:rsidR="00D537DD" w:rsidRDefault="004A7C9E">
            <w:pPr>
              <w:pStyle w:val="TableParagraph"/>
              <w:ind w:left="1550" w:hanging="1443"/>
              <w:rPr>
                <w:sz w:val="24"/>
              </w:rPr>
            </w:pPr>
            <w:r>
              <w:rPr>
                <w:sz w:val="24"/>
              </w:rPr>
              <w:t xml:space="preserve">11.30 – 17.00 </w:t>
            </w:r>
            <w:proofErr w:type="spellStart"/>
            <w:r>
              <w:rPr>
                <w:sz w:val="24"/>
              </w:rPr>
              <w:t>Cinqueterre</w:t>
            </w:r>
            <w:proofErr w:type="spellEnd"/>
            <w:r>
              <w:rPr>
                <w:sz w:val="24"/>
              </w:rPr>
              <w:t xml:space="preserve"> Orientation </w:t>
            </w:r>
            <w:r>
              <w:rPr>
                <w:sz w:val="24"/>
                <w:shd w:val="clear" w:color="auto" w:fill="FFFF00"/>
              </w:rPr>
              <w:t xml:space="preserve">(include train card + </w:t>
            </w:r>
            <w:proofErr w:type="spellStart"/>
            <w:r>
              <w:rPr>
                <w:sz w:val="24"/>
                <w:shd w:val="clear" w:color="auto" w:fill="FFFF00"/>
              </w:rPr>
              <w:t>Fullday</w:t>
            </w:r>
            <w:proofErr w:type="spellEnd"/>
            <w:r>
              <w:rPr>
                <w:sz w:val="24"/>
                <w:shd w:val="clear" w:color="auto" w:fill="FFFF00"/>
              </w:rPr>
              <w:t xml:space="preserve"> Guide)</w:t>
            </w:r>
            <w:r>
              <w:rPr>
                <w:sz w:val="24"/>
                <w:shd w:val="clear" w:color="auto" w:fill="00FFFF"/>
              </w:rPr>
              <w:t xml:space="preserve"> Lunch on own arrangement</w:t>
            </w:r>
          </w:p>
          <w:p w:rsidR="00D537DD" w:rsidRDefault="004A7C9E">
            <w:pPr>
              <w:pStyle w:val="TableParagraph"/>
              <w:spacing w:before="1"/>
              <w:rPr>
                <w:sz w:val="24"/>
              </w:rPr>
            </w:pPr>
            <w:r>
              <w:rPr>
                <w:sz w:val="24"/>
              </w:rPr>
              <w:t>17.00 – 18.00 Transfer to Pisa</w:t>
            </w:r>
          </w:p>
          <w:p w:rsidR="00D537DD" w:rsidRDefault="004A7C9E">
            <w:pPr>
              <w:pStyle w:val="TableParagraph"/>
              <w:rPr>
                <w:sz w:val="24"/>
              </w:rPr>
            </w:pPr>
            <w:r>
              <w:rPr>
                <w:sz w:val="24"/>
              </w:rPr>
              <w:t xml:space="preserve">18.00 – 19.00 Dinner at </w:t>
            </w:r>
            <w:r>
              <w:rPr>
                <w:b/>
                <w:sz w:val="24"/>
              </w:rPr>
              <w:t xml:space="preserve">Chinese </w:t>
            </w:r>
            <w:r>
              <w:rPr>
                <w:sz w:val="24"/>
              </w:rPr>
              <w:t>restaurant</w:t>
            </w:r>
          </w:p>
          <w:p w:rsidR="00D537DD" w:rsidRDefault="004A7C9E">
            <w:pPr>
              <w:pStyle w:val="TableParagraph"/>
              <w:rPr>
                <w:sz w:val="24"/>
              </w:rPr>
            </w:pPr>
            <w:r>
              <w:rPr>
                <w:sz w:val="24"/>
              </w:rPr>
              <w:t>19.00 – 20.00 Transfer to hotel</w:t>
            </w:r>
          </w:p>
        </w:tc>
      </w:tr>
      <w:tr w:rsidR="00D537DD">
        <w:trPr>
          <w:trHeight w:val="2210"/>
        </w:trPr>
        <w:tc>
          <w:tcPr>
            <w:tcW w:w="1407" w:type="dxa"/>
          </w:tcPr>
          <w:p w:rsidR="00D537DD" w:rsidRDefault="004A7C9E">
            <w:pPr>
              <w:pStyle w:val="TableParagraph"/>
              <w:spacing w:line="275" w:lineRule="exact"/>
              <w:rPr>
                <w:b/>
                <w:sz w:val="24"/>
              </w:rPr>
            </w:pPr>
            <w:r>
              <w:rPr>
                <w:b/>
                <w:sz w:val="24"/>
              </w:rPr>
              <w:t>DAY 9</w:t>
            </w:r>
          </w:p>
        </w:tc>
        <w:tc>
          <w:tcPr>
            <w:tcW w:w="7691" w:type="dxa"/>
          </w:tcPr>
          <w:p w:rsidR="00D537DD" w:rsidRDefault="004A7C9E">
            <w:pPr>
              <w:pStyle w:val="TableParagraph"/>
              <w:spacing w:line="273" w:lineRule="exact"/>
              <w:rPr>
                <w:b/>
                <w:sz w:val="24"/>
              </w:rPr>
            </w:pPr>
            <w:r>
              <w:rPr>
                <w:b/>
                <w:sz w:val="24"/>
              </w:rPr>
              <w:t xml:space="preserve">PISA – </w:t>
            </w:r>
            <w:r>
              <w:rPr>
                <w:b/>
                <w:color w:val="E26C09"/>
                <w:sz w:val="24"/>
              </w:rPr>
              <w:t xml:space="preserve">355km </w:t>
            </w:r>
            <w:r>
              <w:rPr>
                <w:b/>
                <w:sz w:val="24"/>
              </w:rPr>
              <w:t>– VATICAN - ROME (B)</w:t>
            </w:r>
          </w:p>
          <w:p w:rsidR="00D537DD" w:rsidRDefault="004A7C9E">
            <w:pPr>
              <w:pStyle w:val="TableParagraph"/>
              <w:spacing w:line="274" w:lineRule="exact"/>
              <w:rPr>
                <w:sz w:val="24"/>
              </w:rPr>
            </w:pPr>
            <w:r>
              <w:rPr>
                <w:sz w:val="24"/>
              </w:rPr>
              <w:t>07.00 – 08.00 Breakfast</w:t>
            </w:r>
          </w:p>
          <w:p w:rsidR="00D537DD" w:rsidRDefault="004A7C9E">
            <w:pPr>
              <w:pStyle w:val="TableParagraph"/>
              <w:ind w:left="947"/>
              <w:rPr>
                <w:sz w:val="24"/>
              </w:rPr>
            </w:pPr>
            <w:r>
              <w:rPr>
                <w:sz w:val="24"/>
              </w:rPr>
              <w:t>08.30 Start coach</w:t>
            </w:r>
          </w:p>
          <w:p w:rsidR="00D537DD" w:rsidRDefault="004A7C9E">
            <w:pPr>
              <w:pStyle w:val="TableParagraph"/>
              <w:rPr>
                <w:sz w:val="24"/>
              </w:rPr>
            </w:pPr>
            <w:r>
              <w:rPr>
                <w:sz w:val="24"/>
              </w:rPr>
              <w:t xml:space="preserve">08.30 – 10.30 </w:t>
            </w:r>
            <w:proofErr w:type="spellStart"/>
            <w:r>
              <w:rPr>
                <w:sz w:val="24"/>
              </w:rPr>
              <w:t>Photostop</w:t>
            </w:r>
            <w:proofErr w:type="spellEnd"/>
            <w:r>
              <w:rPr>
                <w:sz w:val="24"/>
              </w:rPr>
              <w:t xml:space="preserve"> Leaning </w:t>
            </w:r>
            <w:proofErr w:type="gramStart"/>
            <w:r>
              <w:rPr>
                <w:sz w:val="24"/>
              </w:rPr>
              <w:t>tower</w:t>
            </w:r>
            <w:proofErr w:type="gramEnd"/>
            <w:r>
              <w:rPr>
                <w:sz w:val="24"/>
              </w:rPr>
              <w:t xml:space="preserve"> Area</w:t>
            </w:r>
          </w:p>
          <w:p w:rsidR="00D537DD" w:rsidRDefault="004A7C9E">
            <w:pPr>
              <w:pStyle w:val="TableParagraph"/>
              <w:ind w:left="1548"/>
              <w:rPr>
                <w:sz w:val="24"/>
              </w:rPr>
            </w:pPr>
            <w:r>
              <w:rPr>
                <w:sz w:val="24"/>
              </w:rPr>
              <w:t>**Return Shuttle will be paid by tour leader on spot</w:t>
            </w:r>
          </w:p>
          <w:p w:rsidR="00D537DD" w:rsidRDefault="004A7C9E">
            <w:pPr>
              <w:pStyle w:val="TableParagraph"/>
              <w:rPr>
                <w:sz w:val="24"/>
              </w:rPr>
            </w:pPr>
            <w:r>
              <w:rPr>
                <w:sz w:val="24"/>
              </w:rPr>
              <w:t xml:space="preserve">10.30 – 16.00 Transfer to Vatican </w:t>
            </w:r>
            <w:r>
              <w:rPr>
                <w:sz w:val="24"/>
                <w:shd w:val="clear" w:color="auto" w:fill="00FFFF"/>
              </w:rPr>
              <w:t xml:space="preserve">(lunch </w:t>
            </w:r>
            <w:proofErr w:type="spellStart"/>
            <w:r>
              <w:rPr>
                <w:sz w:val="24"/>
                <w:shd w:val="clear" w:color="auto" w:fill="00FFFF"/>
              </w:rPr>
              <w:t>autogrill</w:t>
            </w:r>
            <w:proofErr w:type="spellEnd"/>
            <w:r>
              <w:rPr>
                <w:sz w:val="24"/>
                <w:shd w:val="clear" w:color="auto" w:fill="00FFFF"/>
              </w:rPr>
              <w:t xml:space="preserve"> excluded)</w:t>
            </w:r>
          </w:p>
          <w:p w:rsidR="00D537DD" w:rsidRDefault="004A7C9E">
            <w:pPr>
              <w:pStyle w:val="TableParagraph"/>
              <w:spacing w:line="275" w:lineRule="exact"/>
              <w:rPr>
                <w:sz w:val="24"/>
              </w:rPr>
            </w:pPr>
            <w:r>
              <w:rPr>
                <w:sz w:val="24"/>
              </w:rPr>
              <w:t xml:space="preserve">16.00 – 18.00 Vatican Orientation </w:t>
            </w:r>
            <w:r>
              <w:rPr>
                <w:sz w:val="24"/>
                <w:shd w:val="clear" w:color="auto" w:fill="FFFF00"/>
              </w:rPr>
              <w:t>(include HD Guide)</w:t>
            </w:r>
          </w:p>
          <w:p w:rsidR="00D537DD" w:rsidRDefault="004A7C9E">
            <w:pPr>
              <w:pStyle w:val="TableParagraph"/>
              <w:spacing w:line="265" w:lineRule="exact"/>
              <w:rPr>
                <w:sz w:val="24"/>
              </w:rPr>
            </w:pPr>
            <w:r>
              <w:rPr>
                <w:sz w:val="24"/>
              </w:rPr>
              <w:t>18.00 – 19.00 transfer to Rome, transfer to restaurant</w:t>
            </w:r>
          </w:p>
        </w:tc>
      </w:tr>
    </w:tbl>
    <w:p w:rsidR="00D537DD" w:rsidRDefault="00D537DD">
      <w:pPr>
        <w:spacing w:line="265" w:lineRule="exact"/>
        <w:rPr>
          <w:sz w:val="24"/>
        </w:rPr>
        <w:sectPr w:rsidR="00D537DD" w:rsidSect="005F011D">
          <w:pgSz w:w="11910" w:h="16840"/>
          <w:pgMar w:top="1276" w:right="1000" w:bottom="280" w:left="980" w:header="1020" w:footer="0" w:gutter="0"/>
          <w:cols w:space="720"/>
        </w:sectPr>
      </w:pPr>
    </w:p>
    <w:p w:rsidR="00D537DD" w:rsidRDefault="00D537DD">
      <w:pPr>
        <w:pStyle w:val="BodyText"/>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7"/>
        <w:gridCol w:w="7691"/>
      </w:tblGrid>
      <w:tr w:rsidR="00D537DD">
        <w:trPr>
          <w:trHeight w:val="827"/>
        </w:trPr>
        <w:tc>
          <w:tcPr>
            <w:tcW w:w="1407" w:type="dxa"/>
          </w:tcPr>
          <w:p w:rsidR="00D537DD" w:rsidRDefault="00D537DD">
            <w:pPr>
              <w:pStyle w:val="TableParagraph"/>
              <w:ind w:left="0"/>
              <w:rPr>
                <w:sz w:val="24"/>
              </w:rPr>
            </w:pPr>
          </w:p>
        </w:tc>
        <w:tc>
          <w:tcPr>
            <w:tcW w:w="7691" w:type="dxa"/>
          </w:tcPr>
          <w:p w:rsidR="00D537DD" w:rsidRDefault="004A7C9E">
            <w:pPr>
              <w:pStyle w:val="TableParagraph"/>
              <w:spacing w:line="268" w:lineRule="exact"/>
              <w:rPr>
                <w:sz w:val="24"/>
              </w:rPr>
            </w:pPr>
            <w:r>
              <w:rPr>
                <w:sz w:val="24"/>
              </w:rPr>
              <w:t xml:space="preserve">19.00 – 20.00 Dinner </w:t>
            </w:r>
            <w:r>
              <w:rPr>
                <w:sz w:val="24"/>
                <w:shd w:val="clear" w:color="auto" w:fill="00FFFF"/>
              </w:rPr>
              <w:t>(exclude)</w:t>
            </w:r>
          </w:p>
          <w:p w:rsidR="00D537DD" w:rsidRDefault="004A7C9E">
            <w:pPr>
              <w:pStyle w:val="TableParagraph"/>
              <w:rPr>
                <w:b/>
                <w:sz w:val="24"/>
              </w:rPr>
            </w:pPr>
            <w:r>
              <w:rPr>
                <w:sz w:val="24"/>
              </w:rPr>
              <w:t xml:space="preserve">20.00 – 20.30 Transfer to hotel – </w:t>
            </w:r>
            <w:r>
              <w:rPr>
                <w:b/>
                <w:sz w:val="24"/>
              </w:rPr>
              <w:t>End of LDC</w:t>
            </w:r>
          </w:p>
        </w:tc>
      </w:tr>
      <w:tr w:rsidR="00D537DD">
        <w:trPr>
          <w:trHeight w:val="3312"/>
        </w:trPr>
        <w:tc>
          <w:tcPr>
            <w:tcW w:w="1407" w:type="dxa"/>
          </w:tcPr>
          <w:p w:rsidR="00D537DD" w:rsidRDefault="004A7C9E">
            <w:pPr>
              <w:pStyle w:val="TableParagraph"/>
              <w:spacing w:line="275" w:lineRule="exact"/>
              <w:rPr>
                <w:b/>
                <w:sz w:val="24"/>
              </w:rPr>
            </w:pPr>
            <w:r>
              <w:rPr>
                <w:b/>
                <w:sz w:val="24"/>
              </w:rPr>
              <w:t>DAY 10</w:t>
            </w:r>
          </w:p>
        </w:tc>
        <w:tc>
          <w:tcPr>
            <w:tcW w:w="7691" w:type="dxa"/>
          </w:tcPr>
          <w:p w:rsidR="00D537DD" w:rsidRDefault="004A7C9E">
            <w:pPr>
              <w:pStyle w:val="TableParagraph"/>
              <w:spacing w:line="273" w:lineRule="exact"/>
              <w:rPr>
                <w:b/>
                <w:sz w:val="24"/>
              </w:rPr>
            </w:pPr>
            <w:r>
              <w:rPr>
                <w:b/>
                <w:sz w:val="24"/>
              </w:rPr>
              <w:t>ROME (BD)</w:t>
            </w:r>
          </w:p>
          <w:p w:rsidR="00D537DD" w:rsidRDefault="004A7C9E">
            <w:pPr>
              <w:pStyle w:val="TableParagraph"/>
              <w:spacing w:line="274" w:lineRule="exact"/>
              <w:rPr>
                <w:sz w:val="24"/>
              </w:rPr>
            </w:pPr>
            <w:r>
              <w:rPr>
                <w:sz w:val="24"/>
              </w:rPr>
              <w:t>07.00 – 08.00 Breakfast</w:t>
            </w:r>
          </w:p>
          <w:p w:rsidR="00D537DD" w:rsidRDefault="004A7C9E">
            <w:pPr>
              <w:pStyle w:val="TableParagraph"/>
              <w:ind w:left="947"/>
              <w:rPr>
                <w:b/>
                <w:sz w:val="24"/>
              </w:rPr>
            </w:pPr>
            <w:r>
              <w:rPr>
                <w:sz w:val="24"/>
              </w:rPr>
              <w:t xml:space="preserve">09.00 Start </w:t>
            </w:r>
            <w:r>
              <w:rPr>
                <w:b/>
                <w:sz w:val="24"/>
              </w:rPr>
              <w:t>Local Coach</w:t>
            </w:r>
          </w:p>
          <w:p w:rsidR="00D537DD" w:rsidRDefault="004A7C9E">
            <w:pPr>
              <w:pStyle w:val="TableParagraph"/>
              <w:ind w:left="1548" w:right="748" w:hanging="1441"/>
              <w:rPr>
                <w:sz w:val="24"/>
              </w:rPr>
            </w:pPr>
            <w:r>
              <w:rPr>
                <w:sz w:val="24"/>
              </w:rPr>
              <w:t xml:space="preserve">09.00 – 12.30 </w:t>
            </w:r>
            <w:proofErr w:type="spellStart"/>
            <w:r>
              <w:rPr>
                <w:sz w:val="24"/>
              </w:rPr>
              <w:t>Photostop</w:t>
            </w:r>
            <w:proofErr w:type="spellEnd"/>
            <w:r>
              <w:rPr>
                <w:sz w:val="24"/>
              </w:rPr>
              <w:t xml:space="preserve"> </w:t>
            </w:r>
            <w:proofErr w:type="spellStart"/>
            <w:r>
              <w:rPr>
                <w:sz w:val="24"/>
              </w:rPr>
              <w:t>Colloseum</w:t>
            </w:r>
            <w:proofErr w:type="spellEnd"/>
            <w:r>
              <w:rPr>
                <w:sz w:val="24"/>
              </w:rPr>
              <w:t xml:space="preserve">, </w:t>
            </w:r>
            <w:proofErr w:type="spellStart"/>
            <w:r>
              <w:rPr>
                <w:sz w:val="24"/>
              </w:rPr>
              <w:t>Trevi</w:t>
            </w:r>
            <w:proofErr w:type="spellEnd"/>
            <w:r>
              <w:rPr>
                <w:sz w:val="24"/>
              </w:rPr>
              <w:t xml:space="preserve"> Fountain, Roman Forum Monument Vittorio </w:t>
            </w:r>
            <w:proofErr w:type="spellStart"/>
            <w:r>
              <w:rPr>
                <w:sz w:val="24"/>
              </w:rPr>
              <w:t>Emmnauelle</w:t>
            </w:r>
            <w:proofErr w:type="spellEnd"/>
            <w:r>
              <w:rPr>
                <w:sz w:val="24"/>
              </w:rPr>
              <w:t xml:space="preserve"> 2, Spanish Step</w:t>
            </w:r>
          </w:p>
          <w:p w:rsidR="00D537DD" w:rsidRDefault="004A7C9E">
            <w:pPr>
              <w:pStyle w:val="TableParagraph"/>
              <w:spacing w:line="274" w:lineRule="exact"/>
              <w:rPr>
                <w:sz w:val="24"/>
              </w:rPr>
            </w:pPr>
            <w:r>
              <w:rPr>
                <w:sz w:val="24"/>
              </w:rPr>
              <w:t>12.30 – 13.00 Transfer to restaurant</w:t>
            </w:r>
          </w:p>
          <w:p w:rsidR="00D537DD" w:rsidRDefault="004A7C9E">
            <w:pPr>
              <w:pStyle w:val="TableParagraph"/>
              <w:rPr>
                <w:sz w:val="24"/>
              </w:rPr>
            </w:pPr>
            <w:r>
              <w:rPr>
                <w:sz w:val="24"/>
              </w:rPr>
              <w:t xml:space="preserve">13.00 – 14.00 Lunch </w:t>
            </w:r>
            <w:r>
              <w:rPr>
                <w:sz w:val="24"/>
                <w:shd w:val="clear" w:color="auto" w:fill="00FFFF"/>
              </w:rPr>
              <w:t>(exclude)</w:t>
            </w:r>
          </w:p>
          <w:p w:rsidR="00D537DD" w:rsidRDefault="004A7C9E">
            <w:pPr>
              <w:pStyle w:val="TableParagraph"/>
              <w:rPr>
                <w:sz w:val="24"/>
              </w:rPr>
            </w:pPr>
            <w:r>
              <w:rPr>
                <w:sz w:val="24"/>
              </w:rPr>
              <w:t xml:space="preserve">14.00 – 18.30 Free time at Via </w:t>
            </w:r>
            <w:proofErr w:type="spellStart"/>
            <w:r>
              <w:rPr>
                <w:sz w:val="24"/>
              </w:rPr>
              <w:t>Condotti</w:t>
            </w:r>
            <w:proofErr w:type="spellEnd"/>
            <w:r>
              <w:rPr>
                <w:sz w:val="24"/>
              </w:rPr>
              <w:t>,</w:t>
            </w:r>
          </w:p>
          <w:p w:rsidR="00D537DD" w:rsidRDefault="004A7C9E">
            <w:pPr>
              <w:pStyle w:val="TableParagraph"/>
              <w:ind w:left="1428"/>
              <w:rPr>
                <w:sz w:val="24"/>
              </w:rPr>
            </w:pPr>
            <w:r>
              <w:rPr>
                <w:sz w:val="24"/>
              </w:rPr>
              <w:t>Free time at Castel Romano Designer Outlet</w:t>
            </w:r>
          </w:p>
          <w:p w:rsidR="00D537DD" w:rsidRDefault="004A7C9E">
            <w:pPr>
              <w:pStyle w:val="TableParagraph"/>
              <w:rPr>
                <w:sz w:val="24"/>
              </w:rPr>
            </w:pPr>
            <w:r>
              <w:rPr>
                <w:sz w:val="24"/>
              </w:rPr>
              <w:t xml:space="preserve">19.00 – 20.00 Dinner at </w:t>
            </w:r>
            <w:r>
              <w:rPr>
                <w:b/>
                <w:sz w:val="24"/>
              </w:rPr>
              <w:t xml:space="preserve">Chinese </w:t>
            </w:r>
            <w:r>
              <w:rPr>
                <w:sz w:val="24"/>
              </w:rPr>
              <w:t>restaurant</w:t>
            </w:r>
          </w:p>
          <w:p w:rsidR="00D537DD" w:rsidRDefault="004A7C9E">
            <w:pPr>
              <w:pStyle w:val="TableParagraph"/>
              <w:rPr>
                <w:sz w:val="24"/>
              </w:rPr>
            </w:pPr>
            <w:r>
              <w:rPr>
                <w:sz w:val="24"/>
              </w:rPr>
              <w:t>20.00 – 20.30 Transfer to hotel</w:t>
            </w:r>
          </w:p>
        </w:tc>
      </w:tr>
      <w:tr w:rsidR="00D537DD">
        <w:trPr>
          <w:trHeight w:val="1106"/>
        </w:trPr>
        <w:tc>
          <w:tcPr>
            <w:tcW w:w="1407" w:type="dxa"/>
          </w:tcPr>
          <w:p w:rsidR="00D537DD" w:rsidRDefault="004A7C9E">
            <w:pPr>
              <w:pStyle w:val="TableParagraph"/>
              <w:spacing w:line="275" w:lineRule="exact"/>
              <w:rPr>
                <w:b/>
                <w:sz w:val="24"/>
              </w:rPr>
            </w:pPr>
            <w:r>
              <w:rPr>
                <w:b/>
                <w:sz w:val="24"/>
              </w:rPr>
              <w:t>DAY 11</w:t>
            </w:r>
          </w:p>
        </w:tc>
        <w:tc>
          <w:tcPr>
            <w:tcW w:w="7691" w:type="dxa"/>
          </w:tcPr>
          <w:p w:rsidR="00D537DD" w:rsidRDefault="004A7C9E">
            <w:pPr>
              <w:pStyle w:val="TableParagraph"/>
              <w:spacing w:line="273" w:lineRule="exact"/>
              <w:rPr>
                <w:b/>
                <w:sz w:val="24"/>
              </w:rPr>
            </w:pPr>
            <w:r>
              <w:rPr>
                <w:b/>
                <w:sz w:val="24"/>
              </w:rPr>
              <w:t>ROME – AIRPORT (B)</w:t>
            </w:r>
          </w:p>
          <w:p w:rsidR="00D537DD" w:rsidRDefault="004A7C9E">
            <w:pPr>
              <w:pStyle w:val="TableParagraph"/>
              <w:spacing w:line="274" w:lineRule="exact"/>
              <w:rPr>
                <w:sz w:val="24"/>
              </w:rPr>
            </w:pPr>
            <w:r>
              <w:rPr>
                <w:sz w:val="24"/>
              </w:rPr>
              <w:t>07.00 – 08.00 Breakfast</w:t>
            </w:r>
          </w:p>
          <w:p w:rsidR="00D537DD" w:rsidRDefault="004A7C9E">
            <w:pPr>
              <w:pStyle w:val="TableParagraph"/>
              <w:rPr>
                <w:b/>
                <w:sz w:val="24"/>
              </w:rPr>
            </w:pPr>
            <w:r>
              <w:rPr>
                <w:sz w:val="24"/>
              </w:rPr>
              <w:t xml:space="preserve">12.00 – 13.00 Transfer to Airport – </w:t>
            </w:r>
            <w:r>
              <w:rPr>
                <w:b/>
                <w:sz w:val="24"/>
              </w:rPr>
              <w:t>by 1x Way transfer</w:t>
            </w:r>
          </w:p>
        </w:tc>
      </w:tr>
    </w:tbl>
    <w:p w:rsidR="00D537DD" w:rsidRDefault="00D537DD">
      <w:pPr>
        <w:pStyle w:val="BodyText"/>
        <w:spacing w:before="6"/>
        <w:rPr>
          <w:sz w:val="15"/>
        </w:rPr>
      </w:pPr>
    </w:p>
    <w:p w:rsidR="00D537DD" w:rsidRDefault="004A7C9E">
      <w:pPr>
        <w:pStyle w:val="BodyText"/>
        <w:spacing w:before="90"/>
        <w:ind w:left="152" w:right="247"/>
      </w:pPr>
      <w:r>
        <w:t xml:space="preserve">The quotation is valid for 3 days to confirm the </w:t>
      </w:r>
      <w:proofErr w:type="gramStart"/>
      <w:r>
        <w:t>price,</w:t>
      </w:r>
      <w:proofErr w:type="gramEnd"/>
      <w:r>
        <w:t xml:space="preserve"> our company reserves the final interpretation to this offer</w:t>
      </w:r>
    </w:p>
    <w:p w:rsidR="00D537DD" w:rsidRDefault="00D537DD">
      <w:pPr>
        <w:pStyle w:val="BodyText"/>
        <w:spacing w:before="4"/>
      </w:pPr>
    </w:p>
    <w:p w:rsidR="00D537DD" w:rsidRDefault="004A7C9E">
      <w:pPr>
        <w:pStyle w:val="Heading1"/>
        <w:spacing w:line="274" w:lineRule="exact"/>
      </w:pPr>
      <w:r>
        <w:t>Disclaimer:</w:t>
      </w:r>
    </w:p>
    <w:p w:rsidR="00D537DD" w:rsidRDefault="004A7C9E">
      <w:pPr>
        <w:pStyle w:val="ListParagraph"/>
        <w:numPr>
          <w:ilvl w:val="0"/>
          <w:numId w:val="2"/>
        </w:numPr>
        <w:tabs>
          <w:tab w:val="left" w:pos="379"/>
        </w:tabs>
        <w:ind w:right="292" w:hanging="421"/>
        <w:rPr>
          <w:sz w:val="24"/>
        </w:rPr>
      </w:pPr>
      <w:r>
        <w:rPr>
          <w:sz w:val="24"/>
        </w:rPr>
        <w:t xml:space="preserve">According to the European Community </w:t>
      </w:r>
      <w:r>
        <w:rPr>
          <w:spacing w:val="-4"/>
          <w:sz w:val="24"/>
        </w:rPr>
        <w:t xml:space="preserve">law, </w:t>
      </w:r>
      <w:r>
        <w:rPr>
          <w:sz w:val="24"/>
        </w:rPr>
        <w:t>the passenger operation driver of normal working hours to 10 hours/day (including dining rest time etc.), more than 10 hours to pay overtime payment, the driver under the premise of voluntary overtime shall not exceed 2 hours/day, in case of special circumstances, there are 2 days a week to work overtime not more than 4</w:t>
      </w:r>
      <w:r>
        <w:rPr>
          <w:spacing w:val="-15"/>
          <w:sz w:val="24"/>
        </w:rPr>
        <w:t xml:space="preserve"> </w:t>
      </w:r>
      <w:r>
        <w:rPr>
          <w:sz w:val="24"/>
        </w:rPr>
        <w:t>hours (expenses incurred the company guide work overtime work overtime and the fare, oil fee shall be borne by the members themselves</w:t>
      </w:r>
      <w:r>
        <w:rPr>
          <w:spacing w:val="-6"/>
          <w:sz w:val="24"/>
        </w:rPr>
        <w:t xml:space="preserve"> </w:t>
      </w:r>
      <w:r>
        <w:rPr>
          <w:sz w:val="24"/>
        </w:rPr>
        <w:t>etc.)</w:t>
      </w:r>
    </w:p>
    <w:p w:rsidR="00D537DD" w:rsidRDefault="004A7C9E">
      <w:pPr>
        <w:pStyle w:val="ListParagraph"/>
        <w:numPr>
          <w:ilvl w:val="1"/>
          <w:numId w:val="2"/>
        </w:numPr>
        <w:tabs>
          <w:tab w:val="left" w:pos="771"/>
        </w:tabs>
        <w:ind w:left="770" w:hanging="181"/>
        <w:rPr>
          <w:sz w:val="24"/>
        </w:rPr>
      </w:pPr>
      <w:r>
        <w:rPr>
          <w:sz w:val="24"/>
        </w:rPr>
        <w:t>drivers driving time shall not be more than nine hours every</w:t>
      </w:r>
      <w:r>
        <w:rPr>
          <w:spacing w:val="-9"/>
          <w:sz w:val="24"/>
        </w:rPr>
        <w:t xml:space="preserve"> </w:t>
      </w:r>
      <w:r>
        <w:rPr>
          <w:sz w:val="24"/>
        </w:rPr>
        <w:t>day</w:t>
      </w:r>
    </w:p>
    <w:p w:rsidR="00D537DD" w:rsidRDefault="004A7C9E">
      <w:pPr>
        <w:pStyle w:val="ListParagraph"/>
        <w:numPr>
          <w:ilvl w:val="1"/>
          <w:numId w:val="2"/>
        </w:numPr>
        <w:tabs>
          <w:tab w:val="left" w:pos="771"/>
        </w:tabs>
        <w:ind w:right="378" w:hanging="202"/>
        <w:rPr>
          <w:sz w:val="24"/>
        </w:rPr>
      </w:pPr>
      <w:r>
        <w:rPr>
          <w:sz w:val="24"/>
        </w:rPr>
        <w:t>driver to ensure continuous 12 hours a day of rest time, two times a week can be reduced to 10 hours of rest</w:t>
      </w:r>
      <w:r>
        <w:rPr>
          <w:spacing w:val="-1"/>
          <w:sz w:val="24"/>
        </w:rPr>
        <w:t xml:space="preserve"> </w:t>
      </w:r>
      <w:r>
        <w:rPr>
          <w:sz w:val="24"/>
        </w:rPr>
        <w:t>time</w:t>
      </w:r>
    </w:p>
    <w:p w:rsidR="00D537DD" w:rsidRDefault="004A7C9E">
      <w:pPr>
        <w:pStyle w:val="ListParagraph"/>
        <w:numPr>
          <w:ilvl w:val="1"/>
          <w:numId w:val="2"/>
        </w:numPr>
        <w:tabs>
          <w:tab w:val="left" w:pos="759"/>
        </w:tabs>
        <w:ind w:left="758" w:hanging="181"/>
        <w:rPr>
          <w:sz w:val="24"/>
        </w:rPr>
      </w:pPr>
      <w:r>
        <w:rPr>
          <w:sz w:val="24"/>
        </w:rPr>
        <w:t xml:space="preserve">every driver work six days in a </w:t>
      </w:r>
      <w:r>
        <w:rPr>
          <w:spacing w:val="-4"/>
          <w:sz w:val="24"/>
        </w:rPr>
        <w:t xml:space="preserve">row, </w:t>
      </w:r>
      <w:r>
        <w:rPr>
          <w:sz w:val="24"/>
        </w:rPr>
        <w:t>to rest for 24</w:t>
      </w:r>
      <w:r>
        <w:rPr>
          <w:spacing w:val="-1"/>
          <w:sz w:val="24"/>
        </w:rPr>
        <w:t xml:space="preserve"> </w:t>
      </w:r>
      <w:r>
        <w:rPr>
          <w:sz w:val="24"/>
        </w:rPr>
        <w:t>hours</w:t>
      </w:r>
    </w:p>
    <w:p w:rsidR="00D537DD" w:rsidRDefault="004A7C9E">
      <w:pPr>
        <w:pStyle w:val="ListParagraph"/>
        <w:numPr>
          <w:ilvl w:val="1"/>
          <w:numId w:val="2"/>
        </w:numPr>
        <w:tabs>
          <w:tab w:val="left" w:pos="747"/>
        </w:tabs>
        <w:ind w:left="746" w:hanging="181"/>
        <w:rPr>
          <w:sz w:val="24"/>
        </w:rPr>
      </w:pPr>
      <w:r>
        <w:rPr>
          <w:sz w:val="24"/>
        </w:rPr>
        <w:t>drivers are definitely not allowed to work in France more than 12</w:t>
      </w:r>
      <w:r>
        <w:rPr>
          <w:spacing w:val="-9"/>
          <w:sz w:val="24"/>
        </w:rPr>
        <w:t xml:space="preserve"> </w:t>
      </w:r>
      <w:r>
        <w:rPr>
          <w:sz w:val="24"/>
        </w:rPr>
        <w:t>hours</w:t>
      </w:r>
    </w:p>
    <w:p w:rsidR="00D537DD" w:rsidRDefault="00D537DD">
      <w:pPr>
        <w:pStyle w:val="BodyText"/>
        <w:spacing w:before="10"/>
        <w:rPr>
          <w:sz w:val="23"/>
        </w:rPr>
      </w:pPr>
    </w:p>
    <w:p w:rsidR="00D537DD" w:rsidRDefault="004A7C9E">
      <w:pPr>
        <w:pStyle w:val="BodyText"/>
        <w:ind w:left="152" w:right="147"/>
      </w:pPr>
      <w:r>
        <w:t>If it is not in accordance with the above laws and regulations and will likely cause: police detained vehicle check drivers work time schedule delays caused; Overtime work overtime any accident caused by the insurance company will not be claims; Revocation of the driver and car license; Since April, 2007, don't follow the long-term drivers working time provisions of the leader, the head will be jointly and severally liable</w:t>
      </w:r>
    </w:p>
    <w:p w:rsidR="00D537DD" w:rsidRDefault="00D537DD">
      <w:pPr>
        <w:pStyle w:val="BodyText"/>
        <w:spacing w:before="9"/>
        <w:rPr>
          <w:sz w:val="23"/>
        </w:rPr>
      </w:pPr>
    </w:p>
    <w:p w:rsidR="00D537DD" w:rsidRDefault="005F011D">
      <w:pPr>
        <w:pStyle w:val="BodyText"/>
        <w:spacing w:before="1"/>
        <w:ind w:left="152" w:right="220"/>
      </w:pPr>
      <w:r>
        <w:t>TRAVEL</w:t>
      </w:r>
      <w:r w:rsidR="004A7C9E">
        <w:t xml:space="preserve"> refused to accept any violation of local laws and regulations, unreasonable demands and complaints, schedule delays caused by the violation of the above rules and regulations, such as cost increase by the guest overseas on their own, the company shall not be held responsible</w:t>
      </w:r>
    </w:p>
    <w:p w:rsidR="00D537DD" w:rsidRDefault="00D537DD">
      <w:pPr>
        <w:sectPr w:rsidR="00D537DD" w:rsidSect="005F011D">
          <w:pgSz w:w="11910" w:h="16840"/>
          <w:pgMar w:top="1276" w:right="1000" w:bottom="280" w:left="980" w:header="1020" w:footer="0" w:gutter="0"/>
          <w:cols w:space="720"/>
        </w:sectPr>
      </w:pPr>
    </w:p>
    <w:p w:rsidR="00D537DD" w:rsidRDefault="00D537DD">
      <w:pPr>
        <w:pStyle w:val="BodyText"/>
        <w:spacing w:before="6"/>
        <w:rPr>
          <w:sz w:val="15"/>
        </w:rPr>
      </w:pPr>
    </w:p>
    <w:p w:rsidR="00D537DD" w:rsidRDefault="004A7C9E">
      <w:pPr>
        <w:pStyle w:val="ListParagraph"/>
        <w:numPr>
          <w:ilvl w:val="0"/>
          <w:numId w:val="2"/>
        </w:numPr>
        <w:tabs>
          <w:tab w:val="left" w:pos="379"/>
        </w:tabs>
        <w:spacing w:before="90"/>
        <w:ind w:left="366" w:right="196" w:hanging="215"/>
        <w:rPr>
          <w:sz w:val="24"/>
        </w:rPr>
      </w:pPr>
      <w:r>
        <w:rPr>
          <w:sz w:val="24"/>
        </w:rPr>
        <w:t>About the trip outside the chargeable please in advance with the tour guide to reach an</w:t>
      </w:r>
      <w:r>
        <w:rPr>
          <w:spacing w:val="-18"/>
          <w:sz w:val="24"/>
        </w:rPr>
        <w:t xml:space="preserve"> </w:t>
      </w:r>
      <w:r>
        <w:rPr>
          <w:sz w:val="24"/>
        </w:rPr>
        <w:t xml:space="preserve">agreement on the price ask ticket prices and overtime </w:t>
      </w:r>
      <w:r>
        <w:rPr>
          <w:spacing w:val="-5"/>
          <w:sz w:val="24"/>
        </w:rPr>
        <w:t xml:space="preserve">pay, </w:t>
      </w:r>
      <w:r>
        <w:rPr>
          <w:sz w:val="24"/>
        </w:rPr>
        <w:t xml:space="preserve">and then choose whether to go, if there is a dispute, the company is not responsible for travel outside of the dispute. Stroke confirmed company put an end to the tour guide and driver in scenic spot, also does not allow guests to request the driver guide to change the schedule, schedule confirmed, all of the changes (the irresistible reasons such as earthquake, flood, war, </w:t>
      </w:r>
      <w:proofErr w:type="spellStart"/>
      <w:r>
        <w:rPr>
          <w:sz w:val="24"/>
        </w:rPr>
        <w:t>etc</w:t>
      </w:r>
      <w:proofErr w:type="spellEnd"/>
      <w:r>
        <w:rPr>
          <w:sz w:val="24"/>
        </w:rPr>
        <w:t>) are required to pass through the overseas group after group social negotiation. If, in violation of this agreement and driver guide to guests or dispute caused by stroke irresponsible</w:t>
      </w:r>
      <w:r>
        <w:rPr>
          <w:spacing w:val="-10"/>
          <w:sz w:val="24"/>
        </w:rPr>
        <w:t xml:space="preserve"> </w:t>
      </w:r>
      <w:r>
        <w:rPr>
          <w:sz w:val="24"/>
        </w:rPr>
        <w:t>company.</w:t>
      </w:r>
    </w:p>
    <w:p w:rsidR="00D537DD" w:rsidRDefault="00D537DD">
      <w:pPr>
        <w:pStyle w:val="BodyText"/>
      </w:pPr>
    </w:p>
    <w:p w:rsidR="00D537DD" w:rsidRDefault="004A7C9E">
      <w:pPr>
        <w:pStyle w:val="ListParagraph"/>
        <w:numPr>
          <w:ilvl w:val="0"/>
          <w:numId w:val="2"/>
        </w:numPr>
        <w:tabs>
          <w:tab w:val="left" w:pos="395"/>
        </w:tabs>
        <w:ind w:left="366" w:right="661" w:hanging="215"/>
        <w:rPr>
          <w:sz w:val="24"/>
        </w:rPr>
      </w:pPr>
      <w:r>
        <w:rPr>
          <w:sz w:val="24"/>
        </w:rPr>
        <w:t xml:space="preserve">If guests have any un-satisfaction to the guide, hotel, meals, please feedback to the company immediately, in order to solve the problem in a timely </w:t>
      </w:r>
      <w:r>
        <w:rPr>
          <w:spacing w:val="-3"/>
          <w:sz w:val="24"/>
        </w:rPr>
        <w:t xml:space="preserve">manner. </w:t>
      </w:r>
      <w:r>
        <w:rPr>
          <w:sz w:val="24"/>
        </w:rPr>
        <w:t xml:space="preserve">Any </w:t>
      </w:r>
      <w:proofErr w:type="spellStart"/>
      <w:r>
        <w:rPr>
          <w:sz w:val="24"/>
        </w:rPr>
        <w:t>comlaints</w:t>
      </w:r>
      <w:proofErr w:type="spellEnd"/>
      <w:r>
        <w:rPr>
          <w:sz w:val="24"/>
        </w:rPr>
        <w:t xml:space="preserve"> after group returned home, the company will not responsible for</w:t>
      </w:r>
      <w:r>
        <w:rPr>
          <w:spacing w:val="-6"/>
          <w:sz w:val="24"/>
        </w:rPr>
        <w:t xml:space="preserve"> </w:t>
      </w:r>
      <w:r>
        <w:rPr>
          <w:sz w:val="24"/>
        </w:rPr>
        <w:t>it.</w:t>
      </w:r>
    </w:p>
    <w:p w:rsidR="00D537DD" w:rsidRDefault="00D537DD">
      <w:pPr>
        <w:pStyle w:val="BodyText"/>
      </w:pPr>
    </w:p>
    <w:p w:rsidR="00D537DD" w:rsidRDefault="004A7C9E">
      <w:pPr>
        <w:pStyle w:val="ListParagraph"/>
        <w:numPr>
          <w:ilvl w:val="0"/>
          <w:numId w:val="2"/>
        </w:numPr>
        <w:tabs>
          <w:tab w:val="left" w:pos="393"/>
        </w:tabs>
        <w:ind w:left="467" w:right="359" w:hanging="315"/>
        <w:rPr>
          <w:sz w:val="24"/>
        </w:rPr>
      </w:pPr>
      <w:r>
        <w:rPr>
          <w:sz w:val="24"/>
        </w:rPr>
        <w:t xml:space="preserve">Guests should take care of personal items by themselves, any time and place is lost or damaged items in journey has nothing to do with our </w:t>
      </w:r>
      <w:r>
        <w:rPr>
          <w:spacing w:val="-3"/>
          <w:sz w:val="24"/>
        </w:rPr>
        <w:t xml:space="preserve">company, </w:t>
      </w:r>
      <w:r>
        <w:rPr>
          <w:sz w:val="24"/>
        </w:rPr>
        <w:t>please immediately to the police in</w:t>
      </w:r>
      <w:r>
        <w:rPr>
          <w:spacing w:val="-6"/>
          <w:sz w:val="24"/>
        </w:rPr>
        <w:t xml:space="preserve"> </w:t>
      </w:r>
      <w:r>
        <w:rPr>
          <w:sz w:val="24"/>
        </w:rPr>
        <w:t>theft.</w:t>
      </w:r>
    </w:p>
    <w:p w:rsidR="00D537DD" w:rsidRDefault="00D537DD">
      <w:pPr>
        <w:pStyle w:val="BodyText"/>
        <w:spacing w:before="5"/>
      </w:pPr>
    </w:p>
    <w:sectPr w:rsidR="00D537DD">
      <w:pgSz w:w="11910" w:h="16840"/>
      <w:pgMar w:top="2120" w:right="1000" w:bottom="280" w:left="980" w:header="1020"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3D5B" w:rsidRDefault="00EF3D5B">
      <w:r>
        <w:separator/>
      </w:r>
    </w:p>
  </w:endnote>
  <w:endnote w:type="continuationSeparator" w:id="0">
    <w:p w:rsidR="00EF3D5B" w:rsidRDefault="00EF3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3D5B" w:rsidRDefault="00EF3D5B">
      <w:r>
        <w:separator/>
      </w:r>
    </w:p>
  </w:footnote>
  <w:footnote w:type="continuationSeparator" w:id="0">
    <w:p w:rsidR="00EF3D5B" w:rsidRDefault="00EF3D5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37DD" w:rsidRDefault="00D537DD">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D20421"/>
    <w:multiLevelType w:val="hybridMultilevel"/>
    <w:tmpl w:val="17187A0C"/>
    <w:lvl w:ilvl="0" w:tplc="8E6E9998">
      <w:start w:val="1"/>
      <w:numFmt w:val="decimal"/>
      <w:lvlText w:val="%1."/>
      <w:lvlJc w:val="left"/>
      <w:pPr>
        <w:ind w:left="364" w:hanging="231"/>
      </w:pPr>
      <w:rPr>
        <w:rFonts w:ascii="Times New Roman" w:eastAsia="Times New Roman" w:hAnsi="Times New Roman" w:cs="Times New Roman" w:hint="default"/>
        <w:w w:val="100"/>
        <w:sz w:val="24"/>
        <w:szCs w:val="24"/>
        <w:lang w:val="en-US" w:eastAsia="en-US" w:bidi="en-US"/>
      </w:rPr>
    </w:lvl>
    <w:lvl w:ilvl="1" w:tplc="06D0A33C">
      <w:numFmt w:val="bullet"/>
      <w:lvlText w:val="•"/>
      <w:lvlJc w:val="left"/>
      <w:pPr>
        <w:ind w:left="1316" w:hanging="231"/>
      </w:pPr>
      <w:rPr>
        <w:rFonts w:hint="default"/>
        <w:lang w:val="en-US" w:eastAsia="en-US" w:bidi="en-US"/>
      </w:rPr>
    </w:lvl>
    <w:lvl w:ilvl="2" w:tplc="C95C6D96">
      <w:numFmt w:val="bullet"/>
      <w:lvlText w:val="•"/>
      <w:lvlJc w:val="left"/>
      <w:pPr>
        <w:ind w:left="2273" w:hanging="231"/>
      </w:pPr>
      <w:rPr>
        <w:rFonts w:hint="default"/>
        <w:lang w:val="en-US" w:eastAsia="en-US" w:bidi="en-US"/>
      </w:rPr>
    </w:lvl>
    <w:lvl w:ilvl="3" w:tplc="B24EF5DE">
      <w:numFmt w:val="bullet"/>
      <w:lvlText w:val="•"/>
      <w:lvlJc w:val="left"/>
      <w:pPr>
        <w:ind w:left="3229" w:hanging="231"/>
      </w:pPr>
      <w:rPr>
        <w:rFonts w:hint="default"/>
        <w:lang w:val="en-US" w:eastAsia="en-US" w:bidi="en-US"/>
      </w:rPr>
    </w:lvl>
    <w:lvl w:ilvl="4" w:tplc="FD76222E">
      <w:numFmt w:val="bullet"/>
      <w:lvlText w:val="•"/>
      <w:lvlJc w:val="left"/>
      <w:pPr>
        <w:ind w:left="4186" w:hanging="231"/>
      </w:pPr>
      <w:rPr>
        <w:rFonts w:hint="default"/>
        <w:lang w:val="en-US" w:eastAsia="en-US" w:bidi="en-US"/>
      </w:rPr>
    </w:lvl>
    <w:lvl w:ilvl="5" w:tplc="A632753C">
      <w:numFmt w:val="bullet"/>
      <w:lvlText w:val="•"/>
      <w:lvlJc w:val="left"/>
      <w:pPr>
        <w:ind w:left="5143" w:hanging="231"/>
      </w:pPr>
      <w:rPr>
        <w:rFonts w:hint="default"/>
        <w:lang w:val="en-US" w:eastAsia="en-US" w:bidi="en-US"/>
      </w:rPr>
    </w:lvl>
    <w:lvl w:ilvl="6" w:tplc="026425C6">
      <w:numFmt w:val="bullet"/>
      <w:lvlText w:val="•"/>
      <w:lvlJc w:val="left"/>
      <w:pPr>
        <w:ind w:left="6099" w:hanging="231"/>
      </w:pPr>
      <w:rPr>
        <w:rFonts w:hint="default"/>
        <w:lang w:val="en-US" w:eastAsia="en-US" w:bidi="en-US"/>
      </w:rPr>
    </w:lvl>
    <w:lvl w:ilvl="7" w:tplc="9A02EE74">
      <w:numFmt w:val="bullet"/>
      <w:lvlText w:val="•"/>
      <w:lvlJc w:val="left"/>
      <w:pPr>
        <w:ind w:left="7056" w:hanging="231"/>
      </w:pPr>
      <w:rPr>
        <w:rFonts w:hint="default"/>
        <w:lang w:val="en-US" w:eastAsia="en-US" w:bidi="en-US"/>
      </w:rPr>
    </w:lvl>
    <w:lvl w:ilvl="8" w:tplc="94D2AA36">
      <w:numFmt w:val="bullet"/>
      <w:lvlText w:val="•"/>
      <w:lvlJc w:val="left"/>
      <w:pPr>
        <w:ind w:left="8013" w:hanging="231"/>
      </w:pPr>
      <w:rPr>
        <w:rFonts w:hint="default"/>
        <w:lang w:val="en-US" w:eastAsia="en-US" w:bidi="en-US"/>
      </w:rPr>
    </w:lvl>
  </w:abstractNum>
  <w:abstractNum w:abstractNumId="1" w15:restartNumberingAfterBreak="0">
    <w:nsid w:val="26302881"/>
    <w:multiLevelType w:val="hybridMultilevel"/>
    <w:tmpl w:val="3FCE36A6"/>
    <w:lvl w:ilvl="0" w:tplc="0F8CD3C2">
      <w:numFmt w:val="bullet"/>
      <w:lvlText w:val=""/>
      <w:lvlJc w:val="left"/>
      <w:pPr>
        <w:ind w:left="436" w:hanging="284"/>
      </w:pPr>
      <w:rPr>
        <w:rFonts w:ascii="Symbol" w:eastAsia="Symbol" w:hAnsi="Symbol" w:cs="Symbol" w:hint="default"/>
        <w:w w:val="100"/>
        <w:sz w:val="24"/>
        <w:szCs w:val="24"/>
        <w:lang w:val="en-US" w:eastAsia="en-US" w:bidi="en-US"/>
      </w:rPr>
    </w:lvl>
    <w:lvl w:ilvl="1" w:tplc="7BAC076A">
      <w:start w:val="1"/>
      <w:numFmt w:val="decimal"/>
      <w:lvlText w:val="%2."/>
      <w:lvlJc w:val="left"/>
      <w:pPr>
        <w:ind w:left="861" w:hanging="348"/>
      </w:pPr>
      <w:rPr>
        <w:rFonts w:ascii="Times New Roman" w:eastAsia="Times New Roman" w:hAnsi="Times New Roman" w:cs="Times New Roman" w:hint="default"/>
        <w:spacing w:val="-15"/>
        <w:w w:val="99"/>
        <w:sz w:val="24"/>
        <w:szCs w:val="24"/>
        <w:lang w:val="en-US" w:eastAsia="en-US" w:bidi="en-US"/>
      </w:rPr>
    </w:lvl>
    <w:lvl w:ilvl="2" w:tplc="C9E4DB1E">
      <w:numFmt w:val="bullet"/>
      <w:lvlText w:val="•"/>
      <w:lvlJc w:val="left"/>
      <w:pPr>
        <w:ind w:left="1867" w:hanging="348"/>
      </w:pPr>
      <w:rPr>
        <w:rFonts w:hint="default"/>
        <w:lang w:val="en-US" w:eastAsia="en-US" w:bidi="en-US"/>
      </w:rPr>
    </w:lvl>
    <w:lvl w:ilvl="3" w:tplc="D1E26A06">
      <w:numFmt w:val="bullet"/>
      <w:lvlText w:val="•"/>
      <w:lvlJc w:val="left"/>
      <w:pPr>
        <w:ind w:left="2874" w:hanging="348"/>
      </w:pPr>
      <w:rPr>
        <w:rFonts w:hint="default"/>
        <w:lang w:val="en-US" w:eastAsia="en-US" w:bidi="en-US"/>
      </w:rPr>
    </w:lvl>
    <w:lvl w:ilvl="4" w:tplc="C11E5094">
      <w:numFmt w:val="bullet"/>
      <w:lvlText w:val="•"/>
      <w:lvlJc w:val="left"/>
      <w:pPr>
        <w:ind w:left="3882" w:hanging="348"/>
      </w:pPr>
      <w:rPr>
        <w:rFonts w:hint="default"/>
        <w:lang w:val="en-US" w:eastAsia="en-US" w:bidi="en-US"/>
      </w:rPr>
    </w:lvl>
    <w:lvl w:ilvl="5" w:tplc="A7D2AF28">
      <w:numFmt w:val="bullet"/>
      <w:lvlText w:val="•"/>
      <w:lvlJc w:val="left"/>
      <w:pPr>
        <w:ind w:left="4889" w:hanging="348"/>
      </w:pPr>
      <w:rPr>
        <w:rFonts w:hint="default"/>
        <w:lang w:val="en-US" w:eastAsia="en-US" w:bidi="en-US"/>
      </w:rPr>
    </w:lvl>
    <w:lvl w:ilvl="6" w:tplc="FC889274">
      <w:numFmt w:val="bullet"/>
      <w:lvlText w:val="•"/>
      <w:lvlJc w:val="left"/>
      <w:pPr>
        <w:ind w:left="5896" w:hanging="348"/>
      </w:pPr>
      <w:rPr>
        <w:rFonts w:hint="default"/>
        <w:lang w:val="en-US" w:eastAsia="en-US" w:bidi="en-US"/>
      </w:rPr>
    </w:lvl>
    <w:lvl w:ilvl="7" w:tplc="F1144718">
      <w:numFmt w:val="bullet"/>
      <w:lvlText w:val="•"/>
      <w:lvlJc w:val="left"/>
      <w:pPr>
        <w:ind w:left="6904" w:hanging="348"/>
      </w:pPr>
      <w:rPr>
        <w:rFonts w:hint="default"/>
        <w:lang w:val="en-US" w:eastAsia="en-US" w:bidi="en-US"/>
      </w:rPr>
    </w:lvl>
    <w:lvl w:ilvl="8" w:tplc="DBAA911C">
      <w:numFmt w:val="bullet"/>
      <w:lvlText w:val="•"/>
      <w:lvlJc w:val="left"/>
      <w:pPr>
        <w:ind w:left="7911" w:hanging="348"/>
      </w:pPr>
      <w:rPr>
        <w:rFonts w:hint="default"/>
        <w:lang w:val="en-US" w:eastAsia="en-US" w:bidi="en-US"/>
      </w:rPr>
    </w:lvl>
  </w:abstractNum>
  <w:abstractNum w:abstractNumId="2" w15:restartNumberingAfterBreak="0">
    <w:nsid w:val="36551306"/>
    <w:multiLevelType w:val="hybridMultilevel"/>
    <w:tmpl w:val="09F430AC"/>
    <w:lvl w:ilvl="0" w:tplc="A0F2D5DC">
      <w:start w:val="1"/>
      <w:numFmt w:val="decimal"/>
      <w:lvlText w:val="%1."/>
      <w:lvlJc w:val="left"/>
      <w:pPr>
        <w:ind w:left="861" w:hanging="348"/>
      </w:pPr>
      <w:rPr>
        <w:rFonts w:ascii="Times New Roman" w:eastAsia="Times New Roman" w:hAnsi="Times New Roman" w:cs="Times New Roman" w:hint="default"/>
        <w:spacing w:val="-12"/>
        <w:w w:val="99"/>
        <w:sz w:val="24"/>
        <w:szCs w:val="24"/>
        <w:lang w:val="en-US" w:eastAsia="en-US" w:bidi="en-US"/>
      </w:rPr>
    </w:lvl>
    <w:lvl w:ilvl="1" w:tplc="D3C02E4A">
      <w:numFmt w:val="bullet"/>
      <w:lvlText w:val="•"/>
      <w:lvlJc w:val="left"/>
      <w:pPr>
        <w:ind w:left="1766" w:hanging="348"/>
      </w:pPr>
      <w:rPr>
        <w:rFonts w:hint="default"/>
        <w:lang w:val="en-US" w:eastAsia="en-US" w:bidi="en-US"/>
      </w:rPr>
    </w:lvl>
    <w:lvl w:ilvl="2" w:tplc="47B0ADF8">
      <w:numFmt w:val="bullet"/>
      <w:lvlText w:val="•"/>
      <w:lvlJc w:val="left"/>
      <w:pPr>
        <w:ind w:left="2673" w:hanging="348"/>
      </w:pPr>
      <w:rPr>
        <w:rFonts w:hint="default"/>
        <w:lang w:val="en-US" w:eastAsia="en-US" w:bidi="en-US"/>
      </w:rPr>
    </w:lvl>
    <w:lvl w:ilvl="3" w:tplc="B44674FC">
      <w:numFmt w:val="bullet"/>
      <w:lvlText w:val="•"/>
      <w:lvlJc w:val="left"/>
      <w:pPr>
        <w:ind w:left="3579" w:hanging="348"/>
      </w:pPr>
      <w:rPr>
        <w:rFonts w:hint="default"/>
        <w:lang w:val="en-US" w:eastAsia="en-US" w:bidi="en-US"/>
      </w:rPr>
    </w:lvl>
    <w:lvl w:ilvl="4" w:tplc="6E9CAE30">
      <w:numFmt w:val="bullet"/>
      <w:lvlText w:val="•"/>
      <w:lvlJc w:val="left"/>
      <w:pPr>
        <w:ind w:left="4486" w:hanging="348"/>
      </w:pPr>
      <w:rPr>
        <w:rFonts w:hint="default"/>
        <w:lang w:val="en-US" w:eastAsia="en-US" w:bidi="en-US"/>
      </w:rPr>
    </w:lvl>
    <w:lvl w:ilvl="5" w:tplc="E9FE6320">
      <w:numFmt w:val="bullet"/>
      <w:lvlText w:val="•"/>
      <w:lvlJc w:val="left"/>
      <w:pPr>
        <w:ind w:left="5393" w:hanging="348"/>
      </w:pPr>
      <w:rPr>
        <w:rFonts w:hint="default"/>
        <w:lang w:val="en-US" w:eastAsia="en-US" w:bidi="en-US"/>
      </w:rPr>
    </w:lvl>
    <w:lvl w:ilvl="6" w:tplc="2EB8BF90">
      <w:numFmt w:val="bullet"/>
      <w:lvlText w:val="•"/>
      <w:lvlJc w:val="left"/>
      <w:pPr>
        <w:ind w:left="6299" w:hanging="348"/>
      </w:pPr>
      <w:rPr>
        <w:rFonts w:hint="default"/>
        <w:lang w:val="en-US" w:eastAsia="en-US" w:bidi="en-US"/>
      </w:rPr>
    </w:lvl>
    <w:lvl w:ilvl="7" w:tplc="6B368434">
      <w:numFmt w:val="bullet"/>
      <w:lvlText w:val="•"/>
      <w:lvlJc w:val="left"/>
      <w:pPr>
        <w:ind w:left="7206" w:hanging="348"/>
      </w:pPr>
      <w:rPr>
        <w:rFonts w:hint="default"/>
        <w:lang w:val="en-US" w:eastAsia="en-US" w:bidi="en-US"/>
      </w:rPr>
    </w:lvl>
    <w:lvl w:ilvl="8" w:tplc="3034BAA8">
      <w:numFmt w:val="bullet"/>
      <w:lvlText w:val="•"/>
      <w:lvlJc w:val="left"/>
      <w:pPr>
        <w:ind w:left="8113" w:hanging="348"/>
      </w:pPr>
      <w:rPr>
        <w:rFonts w:hint="default"/>
        <w:lang w:val="en-US" w:eastAsia="en-US" w:bidi="en-US"/>
      </w:rPr>
    </w:lvl>
  </w:abstractNum>
  <w:abstractNum w:abstractNumId="3" w15:restartNumberingAfterBreak="0">
    <w:nsid w:val="374C294D"/>
    <w:multiLevelType w:val="hybridMultilevel"/>
    <w:tmpl w:val="42A2C97E"/>
    <w:lvl w:ilvl="0" w:tplc="6B32F01E">
      <w:start w:val="1"/>
      <w:numFmt w:val="decimal"/>
      <w:lvlText w:val="%1."/>
      <w:lvlJc w:val="left"/>
      <w:pPr>
        <w:ind w:left="573" w:hanging="226"/>
      </w:pPr>
      <w:rPr>
        <w:rFonts w:ascii="Times New Roman" w:eastAsia="Times New Roman" w:hAnsi="Times New Roman" w:cs="Times New Roman" w:hint="default"/>
        <w:w w:val="100"/>
        <w:sz w:val="24"/>
        <w:szCs w:val="24"/>
        <w:lang w:val="en-US" w:eastAsia="en-US" w:bidi="en-US"/>
      </w:rPr>
    </w:lvl>
    <w:lvl w:ilvl="1" w:tplc="5B9A91DA">
      <w:numFmt w:val="bullet"/>
      <w:lvlText w:val="*"/>
      <w:lvlJc w:val="left"/>
      <w:pPr>
        <w:ind w:left="791" w:hanging="180"/>
      </w:pPr>
      <w:rPr>
        <w:rFonts w:ascii="Times New Roman" w:eastAsia="Times New Roman" w:hAnsi="Times New Roman" w:cs="Times New Roman" w:hint="default"/>
        <w:spacing w:val="-5"/>
        <w:w w:val="99"/>
        <w:sz w:val="24"/>
        <w:szCs w:val="24"/>
        <w:lang w:val="en-US" w:eastAsia="en-US" w:bidi="en-US"/>
      </w:rPr>
    </w:lvl>
    <w:lvl w:ilvl="2" w:tplc="D16CBD08">
      <w:numFmt w:val="bullet"/>
      <w:lvlText w:val="•"/>
      <w:lvlJc w:val="left"/>
      <w:pPr>
        <w:ind w:left="1814" w:hanging="180"/>
      </w:pPr>
      <w:rPr>
        <w:rFonts w:hint="default"/>
        <w:lang w:val="en-US" w:eastAsia="en-US" w:bidi="en-US"/>
      </w:rPr>
    </w:lvl>
    <w:lvl w:ilvl="3" w:tplc="65500FF4">
      <w:numFmt w:val="bullet"/>
      <w:lvlText w:val="•"/>
      <w:lvlJc w:val="left"/>
      <w:pPr>
        <w:ind w:left="2828" w:hanging="180"/>
      </w:pPr>
      <w:rPr>
        <w:rFonts w:hint="default"/>
        <w:lang w:val="en-US" w:eastAsia="en-US" w:bidi="en-US"/>
      </w:rPr>
    </w:lvl>
    <w:lvl w:ilvl="4" w:tplc="7092FAF8">
      <w:numFmt w:val="bullet"/>
      <w:lvlText w:val="•"/>
      <w:lvlJc w:val="left"/>
      <w:pPr>
        <w:ind w:left="3842" w:hanging="180"/>
      </w:pPr>
      <w:rPr>
        <w:rFonts w:hint="default"/>
        <w:lang w:val="en-US" w:eastAsia="en-US" w:bidi="en-US"/>
      </w:rPr>
    </w:lvl>
    <w:lvl w:ilvl="5" w:tplc="A816D392">
      <w:numFmt w:val="bullet"/>
      <w:lvlText w:val="•"/>
      <w:lvlJc w:val="left"/>
      <w:pPr>
        <w:ind w:left="4856" w:hanging="180"/>
      </w:pPr>
      <w:rPr>
        <w:rFonts w:hint="default"/>
        <w:lang w:val="en-US" w:eastAsia="en-US" w:bidi="en-US"/>
      </w:rPr>
    </w:lvl>
    <w:lvl w:ilvl="6" w:tplc="363E6598">
      <w:numFmt w:val="bullet"/>
      <w:lvlText w:val="•"/>
      <w:lvlJc w:val="left"/>
      <w:pPr>
        <w:ind w:left="5870" w:hanging="180"/>
      </w:pPr>
      <w:rPr>
        <w:rFonts w:hint="default"/>
        <w:lang w:val="en-US" w:eastAsia="en-US" w:bidi="en-US"/>
      </w:rPr>
    </w:lvl>
    <w:lvl w:ilvl="7" w:tplc="F488C8CE">
      <w:numFmt w:val="bullet"/>
      <w:lvlText w:val="•"/>
      <w:lvlJc w:val="left"/>
      <w:pPr>
        <w:ind w:left="6884" w:hanging="180"/>
      </w:pPr>
      <w:rPr>
        <w:rFonts w:hint="default"/>
        <w:lang w:val="en-US" w:eastAsia="en-US" w:bidi="en-US"/>
      </w:rPr>
    </w:lvl>
    <w:lvl w:ilvl="8" w:tplc="1FDA4D78">
      <w:numFmt w:val="bullet"/>
      <w:lvlText w:val="•"/>
      <w:lvlJc w:val="left"/>
      <w:pPr>
        <w:ind w:left="7898" w:hanging="180"/>
      </w:pPr>
      <w:rPr>
        <w:rFonts w:hint="default"/>
        <w:lang w:val="en-US" w:eastAsia="en-US" w:bidi="en-US"/>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7DD"/>
    <w:rsid w:val="000C4393"/>
    <w:rsid w:val="004A12F1"/>
    <w:rsid w:val="004A7C9E"/>
    <w:rsid w:val="005F011D"/>
    <w:rsid w:val="00B74870"/>
    <w:rsid w:val="00B813D9"/>
    <w:rsid w:val="00D537DD"/>
    <w:rsid w:val="00EF3D5B"/>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0E28A"/>
  <w15:docId w15:val="{B68E0E58-8366-4044-85ED-A52250BD8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152"/>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61" w:hanging="349"/>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4A12F1"/>
    <w:pPr>
      <w:tabs>
        <w:tab w:val="center" w:pos="4513"/>
        <w:tab w:val="right" w:pos="9026"/>
      </w:tabs>
    </w:pPr>
  </w:style>
  <w:style w:type="character" w:customStyle="1" w:styleId="HeaderChar">
    <w:name w:val="Header Char"/>
    <w:basedOn w:val="DefaultParagraphFont"/>
    <w:link w:val="Header"/>
    <w:uiPriority w:val="99"/>
    <w:rsid w:val="004A12F1"/>
    <w:rPr>
      <w:rFonts w:ascii="Times New Roman" w:eastAsia="Times New Roman" w:hAnsi="Times New Roman" w:cs="Times New Roman"/>
      <w:lang w:bidi="en-US"/>
    </w:rPr>
  </w:style>
  <w:style w:type="paragraph" w:styleId="Footer">
    <w:name w:val="footer"/>
    <w:basedOn w:val="Normal"/>
    <w:link w:val="FooterChar"/>
    <w:uiPriority w:val="99"/>
    <w:unhideWhenUsed/>
    <w:rsid w:val="004A12F1"/>
    <w:pPr>
      <w:tabs>
        <w:tab w:val="center" w:pos="4513"/>
        <w:tab w:val="right" w:pos="9026"/>
      </w:tabs>
    </w:pPr>
  </w:style>
  <w:style w:type="character" w:customStyle="1" w:styleId="FooterChar">
    <w:name w:val="Footer Char"/>
    <w:basedOn w:val="DefaultParagraphFont"/>
    <w:link w:val="Footer"/>
    <w:uiPriority w:val="99"/>
    <w:rsid w:val="004A12F1"/>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1460</Words>
  <Characters>8324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3</cp:revision>
  <dcterms:created xsi:type="dcterms:W3CDTF">2020-10-22T06:05:00Z</dcterms:created>
  <dcterms:modified xsi:type="dcterms:W3CDTF">2020-10-22T06:06:00Z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2019-04-02T00:00:00Z</vt:filetime>
  </property>
  <property fmtid="{D5CDD505-2E9C-101B-9397-08002B2CF9AE}" pid="3" name="Creator">
    <vt:lpwstr>Microsoft® Office Word 2007</vt:lpwstr>
  </property>
  <property fmtid="{D5CDD505-2E9C-101B-9397-08002B2CF9AE}" pid="4" name="LastSaved">
    <vt:filetime>2019-04-05T00:00:00Z</vt:filetime>
  </property>
</Properties>
</file>