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06E6197F" w14:textId="2E41DDD8" w:rsidR="00837B7E" w:rsidRPr="00837B7E" w:rsidRDefault="003D51D3" w:rsidP="003D51D3">
      <w:pPr>
        <w:spacing w:line="240" w:lineRule="auto"/>
        <w:rPr>
          <w:b/>
          <w:bCs/>
          <w:sz w:val="24"/>
          <w:szCs w:val="24"/>
        </w:rPr>
      </w:pPr>
      <w:r w:rsidRPr="00837B7E">
        <w:rPr>
          <w:b/>
          <w:bCs/>
          <w:sz w:val="24"/>
          <w:szCs w:val="24"/>
        </w:rPr>
        <w:t>Maverick Food Services</w:t>
      </w:r>
      <w:r w:rsidR="00837B7E" w:rsidRPr="00837B7E">
        <w:rPr>
          <w:b/>
          <w:bCs/>
          <w:sz w:val="24"/>
          <w:szCs w:val="24"/>
        </w:rPr>
        <w:t xml:space="preserve"> </w:t>
      </w:r>
      <w:r w:rsidR="00837B7E">
        <w:rPr>
          <w:b/>
          <w:bCs/>
          <w:sz w:val="24"/>
          <w:szCs w:val="24"/>
        </w:rPr>
        <w:t>(</w:t>
      </w:r>
      <w:r w:rsidR="00837B7E" w:rsidRPr="00837B7E">
        <w:rPr>
          <w:b/>
          <w:bCs/>
          <w:sz w:val="24"/>
          <w:szCs w:val="24"/>
        </w:rPr>
        <w:t>MFS</w:t>
      </w:r>
      <w:r w:rsidR="00837B7E">
        <w:rPr>
          <w:b/>
          <w:bCs/>
          <w:sz w:val="24"/>
          <w:szCs w:val="24"/>
        </w:rPr>
        <w:t>)</w:t>
      </w:r>
      <w:r w:rsidR="00837B7E" w:rsidRPr="00837B7E">
        <w:rPr>
          <w:b/>
          <w:bCs/>
          <w:sz w:val="24"/>
          <w:szCs w:val="24"/>
        </w:rPr>
        <w:t>:</w:t>
      </w:r>
    </w:p>
    <w:p w14:paraId="68AF65DB" w14:textId="72028497" w:rsidR="003D51D3" w:rsidRDefault="00837B7E" w:rsidP="003D51D3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MFS</w:t>
      </w:r>
      <w:r w:rsidR="003D51D3">
        <w:rPr>
          <w:sz w:val="24"/>
          <w:szCs w:val="24"/>
        </w:rPr>
        <w:t xml:space="preserve"> is a fictitious organization which provides food services in a campus setting. The catering manager for the food services organization needs to keep track of customers </w:t>
      </w:r>
      <w:proofErr w:type="gramStart"/>
      <w:r w:rsidR="003D51D3">
        <w:rPr>
          <w:sz w:val="24"/>
          <w:szCs w:val="24"/>
        </w:rPr>
        <w:t>in order to</w:t>
      </w:r>
      <w:proofErr w:type="gramEnd"/>
      <w:r w:rsidR="003D51D3">
        <w:rPr>
          <w:sz w:val="24"/>
          <w:szCs w:val="24"/>
        </w:rPr>
        <w:t xml:space="preserve"> grow their profits by marketing to these customers and their colleagues. Some type of a database is needed to track customers and the products and services they acquire over time.  This type of system is often called a customer information database or a customer relationship management database or CRM for short. In this assignment, you will build a CRM for the Maverick Food services organization. The application shell is provided which initiates the </w:t>
      </w:r>
      <w:proofErr w:type="gramStart"/>
      <w:r w:rsidR="003D51D3">
        <w:rPr>
          <w:sz w:val="24"/>
          <w:szCs w:val="24"/>
        </w:rPr>
        <w:t>application</w:t>
      </w:r>
      <w:proofErr w:type="gramEnd"/>
      <w:r w:rsidR="003D51D3">
        <w:rPr>
          <w:sz w:val="24"/>
          <w:szCs w:val="24"/>
        </w:rPr>
        <w:t xml:space="preserve"> but the remaining functionality must be implemented and deployed to PythonAnywhere.</w:t>
      </w:r>
    </w:p>
    <w:p w14:paraId="65A58851" w14:textId="56C61CA1" w:rsidR="00364911" w:rsidRPr="00364911" w:rsidRDefault="00364911" w:rsidP="003D51D3">
      <w:pPr>
        <w:spacing w:line="240" w:lineRule="auto"/>
        <w:rPr>
          <w:b/>
          <w:bCs/>
          <w:sz w:val="24"/>
          <w:szCs w:val="24"/>
        </w:rPr>
      </w:pPr>
      <w:r w:rsidRPr="00364911">
        <w:rPr>
          <w:b/>
          <w:bCs/>
          <w:sz w:val="24"/>
          <w:szCs w:val="24"/>
        </w:rPr>
        <w:t>Sections 1-</w:t>
      </w:r>
      <w:r w:rsidR="00532544">
        <w:rPr>
          <w:b/>
          <w:bCs/>
          <w:sz w:val="24"/>
          <w:szCs w:val="24"/>
        </w:rPr>
        <w:t>8</w:t>
      </w:r>
      <w:r w:rsidRPr="00364911">
        <w:rPr>
          <w:b/>
          <w:bCs/>
          <w:sz w:val="24"/>
          <w:szCs w:val="24"/>
        </w:rPr>
        <w:t xml:space="preserve"> take you through developing part of the application</w:t>
      </w:r>
      <w:r w:rsidR="001C2A1F">
        <w:rPr>
          <w:b/>
          <w:bCs/>
          <w:sz w:val="24"/>
          <w:szCs w:val="24"/>
        </w:rPr>
        <w:t xml:space="preserve"> and are included in a separate document</w:t>
      </w:r>
      <w:r w:rsidRPr="00364911">
        <w:rPr>
          <w:b/>
          <w:bCs/>
          <w:sz w:val="24"/>
          <w:szCs w:val="24"/>
        </w:rPr>
        <w:t xml:space="preserve">. After completing Sections 1 – </w:t>
      </w:r>
      <w:r w:rsidR="00532544">
        <w:rPr>
          <w:b/>
          <w:bCs/>
          <w:sz w:val="24"/>
          <w:szCs w:val="24"/>
        </w:rPr>
        <w:t>8</w:t>
      </w:r>
      <w:r w:rsidRPr="00364911">
        <w:rPr>
          <w:b/>
          <w:bCs/>
          <w:sz w:val="24"/>
          <w:szCs w:val="24"/>
        </w:rPr>
        <w:t xml:space="preserve">, complete sections </w:t>
      </w:r>
      <w:r w:rsidR="00532544">
        <w:rPr>
          <w:b/>
          <w:bCs/>
          <w:sz w:val="24"/>
          <w:szCs w:val="24"/>
        </w:rPr>
        <w:t>9</w:t>
      </w:r>
      <w:r w:rsidRPr="00364911">
        <w:rPr>
          <w:b/>
          <w:bCs/>
          <w:sz w:val="24"/>
          <w:szCs w:val="24"/>
        </w:rPr>
        <w:t xml:space="preserve"> and 1</w:t>
      </w:r>
      <w:r w:rsidR="00532544">
        <w:rPr>
          <w:b/>
          <w:bCs/>
          <w:sz w:val="24"/>
          <w:szCs w:val="24"/>
        </w:rPr>
        <w:t>0</w:t>
      </w:r>
      <w:r w:rsidR="00FD1857">
        <w:rPr>
          <w:b/>
          <w:bCs/>
          <w:sz w:val="24"/>
          <w:szCs w:val="24"/>
        </w:rPr>
        <w:t xml:space="preserve"> to add functionality to the application</w:t>
      </w:r>
      <w:r w:rsidRPr="00364911">
        <w:rPr>
          <w:b/>
          <w:bCs/>
          <w:sz w:val="24"/>
          <w:szCs w:val="24"/>
        </w:rPr>
        <w:t>.</w:t>
      </w:r>
    </w:p>
    <w:p w14:paraId="29B81B42" w14:textId="77777777" w:rsidR="003F4537" w:rsidRDefault="003F4537" w:rsidP="003F4537"/>
    <w:p w14:paraId="16FA6D46" w14:textId="4AD7EAF8" w:rsidR="003F4537" w:rsidRPr="001E4193" w:rsidRDefault="003F4537" w:rsidP="003D51D3">
      <w:pPr>
        <w:rPr>
          <w:b/>
          <w:color w:val="FF0000"/>
          <w:sz w:val="28"/>
          <w:szCs w:val="28"/>
        </w:rPr>
      </w:pPr>
      <w:r w:rsidRPr="001E4193">
        <w:rPr>
          <w:b/>
          <w:color w:val="FF0000"/>
          <w:sz w:val="28"/>
          <w:szCs w:val="28"/>
        </w:rPr>
        <w:t>Section 1 - Tour of the application you will be developing</w:t>
      </w:r>
      <w:r w:rsidR="001C2A1F">
        <w:rPr>
          <w:b/>
          <w:color w:val="FF0000"/>
          <w:sz w:val="28"/>
          <w:szCs w:val="28"/>
        </w:rPr>
        <w:t xml:space="preserve"> for Assignment </w:t>
      </w:r>
      <w:proofErr w:type="gramStart"/>
      <w:r w:rsidR="001C2A1F">
        <w:rPr>
          <w:b/>
          <w:color w:val="FF0000"/>
          <w:sz w:val="28"/>
          <w:szCs w:val="28"/>
        </w:rPr>
        <w:t>2</w:t>
      </w:r>
      <w:proofErr w:type="gramEnd"/>
      <w:r w:rsidRPr="001E4193">
        <w:rPr>
          <w:b/>
          <w:color w:val="FF0000"/>
          <w:sz w:val="28"/>
          <w:szCs w:val="28"/>
        </w:rPr>
        <w:t xml:space="preserve"> </w:t>
      </w:r>
    </w:p>
    <w:p w14:paraId="203ED60C" w14:textId="77777777" w:rsidR="003F4537" w:rsidRPr="001E4193" w:rsidRDefault="003F4537" w:rsidP="003F4537">
      <w:pPr>
        <w:rPr>
          <w:color w:val="FF0000"/>
        </w:rPr>
      </w:pPr>
    </w:p>
    <w:p w14:paraId="25A64601" w14:textId="77777777" w:rsidR="003F4537" w:rsidRDefault="003F4537" w:rsidP="003F4537">
      <w:r>
        <w:t>Sample Landing Page for the Maverick Food Service CRM</w:t>
      </w:r>
    </w:p>
    <w:p w14:paraId="76D85E51" w14:textId="77777777" w:rsidR="003F4537" w:rsidRDefault="003F4537" w:rsidP="003F4537">
      <w:r>
        <w:rPr>
          <w:noProof/>
          <w:lang w:val="en-US"/>
        </w:rPr>
        <w:drawing>
          <wp:inline distT="114300" distB="114300" distL="114300" distR="114300" wp14:anchorId="3D9AEFBB" wp14:editId="7BEBB9BD">
            <wp:extent cx="5938838" cy="2738464"/>
            <wp:effectExtent l="12700" t="12700" r="12700" b="12700"/>
            <wp:docPr id="5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273846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5A72DFA" w14:textId="77777777" w:rsidR="003F4537" w:rsidRDefault="003F4537" w:rsidP="003F4537">
      <w:pPr>
        <w:rPr>
          <w:b/>
          <w:color w:val="FF0000"/>
        </w:rPr>
      </w:pPr>
    </w:p>
    <w:p w14:paraId="599BC708" w14:textId="77777777" w:rsidR="003F4537" w:rsidRDefault="003F4537" w:rsidP="003F4537">
      <w:r>
        <w:t>There are two roles in this sample application:</w:t>
      </w:r>
    </w:p>
    <w:p w14:paraId="482F575F" w14:textId="77777777" w:rsidR="003F4537" w:rsidRDefault="003F4537" w:rsidP="003F4537">
      <w:pPr>
        <w:pStyle w:val="ListParagraph"/>
        <w:numPr>
          <w:ilvl w:val="0"/>
          <w:numId w:val="4"/>
        </w:numPr>
      </w:pPr>
      <w:r>
        <w:t xml:space="preserve">The administrators </w:t>
      </w:r>
    </w:p>
    <w:p w14:paraId="5B37ACB4" w14:textId="2B92024A" w:rsidR="003F4537" w:rsidRDefault="003F4537" w:rsidP="003F4537">
      <w:pPr>
        <w:pStyle w:val="ListParagraph"/>
        <w:numPr>
          <w:ilvl w:val="1"/>
          <w:numId w:val="4"/>
        </w:numPr>
      </w:pPr>
      <w:r>
        <w:t xml:space="preserve">have access to the information for all customers, </w:t>
      </w:r>
      <w:proofErr w:type="gramStart"/>
      <w:r>
        <w:t>services</w:t>
      </w:r>
      <w:proofErr w:type="gramEnd"/>
      <w:r>
        <w:t xml:space="preserve"> and products. </w:t>
      </w:r>
    </w:p>
    <w:p w14:paraId="01E96364" w14:textId="345D57A0" w:rsidR="003F4537" w:rsidRDefault="003F4537" w:rsidP="003F4537">
      <w:pPr>
        <w:pStyle w:val="ListParagraph"/>
        <w:numPr>
          <w:ilvl w:val="1"/>
          <w:numId w:val="4"/>
        </w:numPr>
      </w:pPr>
      <w:r>
        <w:t xml:space="preserve">can </w:t>
      </w:r>
      <w:r w:rsidR="00CC1164">
        <w:t>add, update</w:t>
      </w:r>
      <w:r>
        <w:t xml:space="preserve"> and delete </w:t>
      </w:r>
      <w:r w:rsidR="00CC1164">
        <w:t xml:space="preserve">customers, services and </w:t>
      </w:r>
      <w:proofErr w:type="gramStart"/>
      <w:r w:rsidR="00CC1164">
        <w:t>products</w:t>
      </w:r>
      <w:proofErr w:type="gramEnd"/>
    </w:p>
    <w:p w14:paraId="7A9C064C" w14:textId="77777777" w:rsidR="003D51D3" w:rsidRDefault="003F4537" w:rsidP="003D51D3">
      <w:pPr>
        <w:pStyle w:val="ListParagraph"/>
        <w:numPr>
          <w:ilvl w:val="1"/>
          <w:numId w:val="4"/>
        </w:numPr>
      </w:pPr>
      <w:r>
        <w:t>have access to the Admin section of Django to set up new employee accounts.</w:t>
      </w:r>
    </w:p>
    <w:p w14:paraId="398495CA" w14:textId="6461E8FE" w:rsidR="003F4537" w:rsidRDefault="00F56FC8" w:rsidP="003D51D3">
      <w:pPr>
        <w:pStyle w:val="ListParagraph"/>
        <w:numPr>
          <w:ilvl w:val="0"/>
          <w:numId w:val="4"/>
        </w:numPr>
      </w:pPr>
      <w:r>
        <w:t>Employees can:</w:t>
      </w:r>
    </w:p>
    <w:p w14:paraId="653B917C" w14:textId="74C7D88A" w:rsidR="00F56FC8" w:rsidRDefault="00F56FC8" w:rsidP="00F56FC8">
      <w:pPr>
        <w:pStyle w:val="ListParagraph"/>
        <w:numPr>
          <w:ilvl w:val="1"/>
          <w:numId w:val="4"/>
        </w:numPr>
      </w:pPr>
      <w:r>
        <w:t xml:space="preserve">Add, update, and delete </w:t>
      </w:r>
      <w:proofErr w:type="gramStart"/>
      <w:r w:rsidR="003D51D3">
        <w:t>Customers</w:t>
      </w:r>
      <w:proofErr w:type="gramEnd"/>
      <w:r>
        <w:t xml:space="preserve"> </w:t>
      </w:r>
    </w:p>
    <w:p w14:paraId="288667F4" w14:textId="094C5F74" w:rsidR="003D51D3" w:rsidRDefault="00F56FC8" w:rsidP="003D51D3">
      <w:pPr>
        <w:pStyle w:val="ListParagraph"/>
        <w:numPr>
          <w:ilvl w:val="1"/>
          <w:numId w:val="4"/>
        </w:numPr>
      </w:pPr>
      <w:r>
        <w:t xml:space="preserve">Add, update, and delete Products and </w:t>
      </w:r>
      <w:r w:rsidR="003D51D3">
        <w:t xml:space="preserve">Services for each </w:t>
      </w:r>
      <w:proofErr w:type="gramStart"/>
      <w:r w:rsidR="003D51D3">
        <w:t>customer</w:t>
      </w:r>
      <w:proofErr w:type="gramEnd"/>
      <w:r w:rsidR="003D51D3">
        <w:t xml:space="preserve"> </w:t>
      </w:r>
    </w:p>
    <w:p w14:paraId="2E733D60" w14:textId="77777777" w:rsidR="003F4537" w:rsidRDefault="003F4537" w:rsidP="003F4537">
      <w:r>
        <w:br w:type="page"/>
      </w:r>
    </w:p>
    <w:p w14:paraId="1606614C" w14:textId="1B727C97" w:rsidR="003F4537" w:rsidRDefault="003F4537" w:rsidP="003F4537">
      <w:r>
        <w:lastRenderedPageBreak/>
        <w:t>Below you see the Admin panel of the application available to administrators. As you learned in the blog</w:t>
      </w:r>
      <w:r w:rsidR="003D51D3">
        <w:t xml:space="preserve"> assignment</w:t>
      </w:r>
      <w:r>
        <w:t xml:space="preserve">, you </w:t>
      </w:r>
      <w:r w:rsidR="003D51D3">
        <w:t>add</w:t>
      </w:r>
      <w:r>
        <w:t xml:space="preserve"> “/admin” </w:t>
      </w:r>
      <w:r w:rsidR="003D51D3">
        <w:t>to</w:t>
      </w:r>
      <w:r>
        <w:t xml:space="preserve"> the </w:t>
      </w:r>
      <w:r w:rsidR="00F56FC8">
        <w:t>URL</w:t>
      </w:r>
      <w:r>
        <w:t xml:space="preserve"> to access it.</w:t>
      </w:r>
    </w:p>
    <w:p w14:paraId="0DCF56C9" w14:textId="77777777" w:rsidR="003F4537" w:rsidRDefault="003F4537" w:rsidP="003F4537">
      <w:pPr>
        <w:pStyle w:val="ListParagraph"/>
        <w:ind w:left="1440"/>
      </w:pPr>
    </w:p>
    <w:p w14:paraId="66411D02" w14:textId="77777777" w:rsidR="003F4537" w:rsidRDefault="003F4537" w:rsidP="003F4537">
      <w:r>
        <w:rPr>
          <w:noProof/>
          <w:lang w:val="en-US"/>
        </w:rPr>
        <w:drawing>
          <wp:inline distT="114300" distB="114300" distL="114300" distR="114300" wp14:anchorId="1D417B94" wp14:editId="742E903D">
            <wp:extent cx="6243638" cy="1977152"/>
            <wp:effectExtent l="12700" t="12700" r="12700" b="1270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3638" cy="197715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B02B435" w14:textId="77777777" w:rsidR="003F4537" w:rsidRDefault="003F4537" w:rsidP="003F4537"/>
    <w:p w14:paraId="61C85754" w14:textId="280A841C" w:rsidR="003F4537" w:rsidRDefault="003D51D3" w:rsidP="003F4537">
      <w:r>
        <w:t>The Blog assignment showed the</w:t>
      </w:r>
      <w:r w:rsidR="003F4537">
        <w:t xml:space="preserve"> Groups and Users in the admin panel.  In </w:t>
      </w:r>
      <w:r>
        <w:t>this</w:t>
      </w:r>
      <w:r w:rsidR="003F4537">
        <w:t xml:space="preserve"> application, a given customer can acquire many services and products.  </w:t>
      </w:r>
      <w:r>
        <w:t>Below</w:t>
      </w:r>
      <w:r w:rsidR="003F4537">
        <w:t xml:space="preserve"> is a view of the customers</w:t>
      </w:r>
      <w:r>
        <w:t xml:space="preserve"> page showing </w:t>
      </w:r>
      <w:r w:rsidR="003F4537">
        <w:t>the ability to add, update, and delete customers:</w:t>
      </w:r>
    </w:p>
    <w:p w14:paraId="5DCB17F1" w14:textId="77777777" w:rsidR="003F4537" w:rsidRDefault="003F4537" w:rsidP="003F4537">
      <w:r>
        <w:rPr>
          <w:noProof/>
          <w:lang w:val="en-US"/>
        </w:rPr>
        <w:drawing>
          <wp:inline distT="114300" distB="114300" distL="114300" distR="114300" wp14:anchorId="39606C32" wp14:editId="432393B4">
            <wp:extent cx="6858000" cy="1959293"/>
            <wp:effectExtent l="12700" t="12700" r="12700" b="12700"/>
            <wp:docPr id="5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5929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3625E01" w14:textId="77777777" w:rsidR="003F4537" w:rsidRDefault="003F4537" w:rsidP="003F4537">
      <w:r>
        <w:t xml:space="preserve"> </w:t>
      </w:r>
    </w:p>
    <w:p w14:paraId="7FBD23F3" w14:textId="77777777" w:rsidR="003F4537" w:rsidRDefault="003F4537" w:rsidP="003F4537">
      <w:r>
        <w:t>Here is an edit and update of one of the records:</w:t>
      </w:r>
    </w:p>
    <w:p w14:paraId="16192E72" w14:textId="77777777" w:rsidR="003F4537" w:rsidRDefault="003F4537" w:rsidP="003F4537">
      <w:r>
        <w:rPr>
          <w:noProof/>
          <w:lang w:val="en-US"/>
        </w:rPr>
        <w:drawing>
          <wp:inline distT="114300" distB="114300" distL="114300" distR="114300" wp14:anchorId="46E63C8D" wp14:editId="09ADD71A">
            <wp:extent cx="2896754" cy="1962795"/>
            <wp:effectExtent l="19050" t="19050" r="18415" b="18415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9161" cy="196442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F1786FB" w14:textId="77777777" w:rsidR="003F4537" w:rsidRDefault="003F4537" w:rsidP="003F4537">
      <w:r>
        <w:t>Note the history. This points out the logging capabilities provided by Django.</w:t>
      </w:r>
    </w:p>
    <w:p w14:paraId="24A23489" w14:textId="77777777" w:rsidR="003F4537" w:rsidRDefault="003F4537" w:rsidP="003F4537"/>
    <w:p w14:paraId="7DC62E14" w14:textId="77777777" w:rsidR="003F4537" w:rsidRDefault="003F4537" w:rsidP="003F4537"/>
    <w:p w14:paraId="36E2ABF4" w14:textId="77777777" w:rsidR="003F4537" w:rsidRDefault="003F4537" w:rsidP="003F4537">
      <w:r>
        <w:br w:type="page"/>
      </w:r>
    </w:p>
    <w:p w14:paraId="30EB7EB1" w14:textId="77777777" w:rsidR="003F4537" w:rsidRDefault="003F4537" w:rsidP="003F4537">
      <w:r>
        <w:lastRenderedPageBreak/>
        <w:t xml:space="preserve">Below you find a list of the service transaction in the Service Table. </w:t>
      </w:r>
    </w:p>
    <w:p w14:paraId="556817FA" w14:textId="77777777" w:rsidR="003F4537" w:rsidRDefault="003F4537" w:rsidP="003F4537">
      <w:r>
        <w:rPr>
          <w:noProof/>
          <w:lang w:val="en-US"/>
        </w:rPr>
        <w:drawing>
          <wp:inline distT="114300" distB="114300" distL="114300" distR="114300" wp14:anchorId="6D21A6CE" wp14:editId="3F092D0A">
            <wp:extent cx="5619750" cy="2168842"/>
            <wp:effectExtent l="12700" t="12700" r="12700" b="12700"/>
            <wp:docPr id="4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16884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56CBD32" w14:textId="77777777" w:rsidR="003F4537" w:rsidRDefault="003F4537" w:rsidP="003F4537">
      <w:r>
        <w:t xml:space="preserve"> </w:t>
      </w:r>
    </w:p>
    <w:p w14:paraId="07A2E5CF" w14:textId="77777777" w:rsidR="003F4537" w:rsidRDefault="003F4537" w:rsidP="003F4537">
      <w:r>
        <w:t xml:space="preserve">As with the customers, you can add, </w:t>
      </w:r>
      <w:proofErr w:type="gramStart"/>
      <w:r>
        <w:t>update</w:t>
      </w:r>
      <w:proofErr w:type="gramEnd"/>
      <w:r>
        <w:t xml:space="preserve"> and delete services for each customer.  </w:t>
      </w:r>
    </w:p>
    <w:p w14:paraId="0F56E3FC" w14:textId="77777777" w:rsidR="003F4537" w:rsidRDefault="003F4537" w:rsidP="003F4537"/>
    <w:p w14:paraId="1374ED5A" w14:textId="77777777" w:rsidR="003F4537" w:rsidRDefault="003F4537" w:rsidP="003F4537">
      <w:r>
        <w:rPr>
          <w:noProof/>
          <w:lang w:val="en-US"/>
        </w:rPr>
        <w:drawing>
          <wp:inline distT="114300" distB="114300" distL="114300" distR="114300" wp14:anchorId="5E11AA61" wp14:editId="66C22B98">
            <wp:extent cx="3986213" cy="3072705"/>
            <wp:effectExtent l="12700" t="12700" r="12700" b="12700"/>
            <wp:docPr id="3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307270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7C24F05" w14:textId="77777777" w:rsidR="003F4537" w:rsidRDefault="003F4537" w:rsidP="003F4537"/>
    <w:p w14:paraId="445E2492" w14:textId="12225CD0" w:rsidR="003F4537" w:rsidRDefault="003F4537" w:rsidP="003F4537">
      <w:proofErr w:type="gramStart"/>
      <w:r>
        <w:t>Next</w:t>
      </w:r>
      <w:proofErr w:type="gramEnd"/>
      <w:r>
        <w:t xml:space="preserve"> we have the page listing of the products purchased by the Maverick Food Service customers.  </w:t>
      </w:r>
    </w:p>
    <w:p w14:paraId="6AADBFE4" w14:textId="77777777" w:rsidR="003F4537" w:rsidRDefault="003F4537" w:rsidP="003F4537"/>
    <w:p w14:paraId="26A77947" w14:textId="77777777" w:rsidR="003F4537" w:rsidRDefault="003F4537" w:rsidP="003F4537">
      <w:r>
        <w:rPr>
          <w:noProof/>
          <w:lang w:val="en-US"/>
        </w:rPr>
        <w:drawing>
          <wp:inline distT="114300" distB="114300" distL="114300" distR="114300" wp14:anchorId="420F56B0" wp14:editId="617D6A10">
            <wp:extent cx="3987905" cy="1683067"/>
            <wp:effectExtent l="0" t="0" r="0" b="0"/>
            <wp:docPr id="2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7905" cy="16830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E45E68" w14:textId="77777777" w:rsidR="003F4537" w:rsidRDefault="003F4537" w:rsidP="003F4537">
      <w:r>
        <w:t xml:space="preserve">As with Services you can click on a Product and edit or delete the products. </w:t>
      </w:r>
    </w:p>
    <w:p w14:paraId="31066571" w14:textId="77777777" w:rsidR="003F4537" w:rsidRDefault="003F4537" w:rsidP="003F4537"/>
    <w:p w14:paraId="7B9EEC97" w14:textId="67C3F967" w:rsidR="00F56FC8" w:rsidRDefault="00F56FC8" w:rsidP="003F4537">
      <w:r>
        <w:lastRenderedPageBreak/>
        <w:t>The screens shown below show what may be accessed</w:t>
      </w:r>
      <w:r w:rsidR="003F4537">
        <w:t xml:space="preserve"> by any employee of Maverick Food Service. In this scenario, we will assume that employees are provided their ID and PW by the administrator. </w:t>
      </w:r>
    </w:p>
    <w:p w14:paraId="6443BFAE" w14:textId="161D5932" w:rsidR="00F56FC8" w:rsidRDefault="00F56FC8" w:rsidP="003F4537"/>
    <w:p w14:paraId="7EF3849D" w14:textId="0B0AE116" w:rsidR="00F56FC8" w:rsidRDefault="00F56FC8" w:rsidP="003F4537">
      <w:r>
        <w:t>To sign in, the employee would click the login button after entering their ID and PW:</w:t>
      </w:r>
    </w:p>
    <w:p w14:paraId="240B12D6" w14:textId="3BF182C1" w:rsidR="00F56FC8" w:rsidRDefault="00F56FC8" w:rsidP="003F4537">
      <w:r>
        <w:rPr>
          <w:noProof/>
          <w:lang w:val="en-US"/>
        </w:rPr>
        <w:drawing>
          <wp:inline distT="114300" distB="114300" distL="114300" distR="114300" wp14:anchorId="3B320AF8" wp14:editId="09DB924E">
            <wp:extent cx="3624263" cy="1229497"/>
            <wp:effectExtent l="12700" t="12700" r="12700" b="12700"/>
            <wp:docPr id="2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122949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75D2C0B" w14:textId="77777777" w:rsidR="00F56FC8" w:rsidRDefault="00F56FC8" w:rsidP="003F4537"/>
    <w:p w14:paraId="5D6E7997" w14:textId="317F128C" w:rsidR="003F4537" w:rsidRDefault="00F56FC8" w:rsidP="003F4537">
      <w:r>
        <w:t xml:space="preserve">After successfully signing in using the ID and PW provided by the administrator, the </w:t>
      </w:r>
      <w:r w:rsidR="003F4537">
        <w:t>employee</w:t>
      </w:r>
      <w:r>
        <w:t xml:space="preserve"> will see the landing page below:</w:t>
      </w:r>
    </w:p>
    <w:p w14:paraId="723B8904" w14:textId="77777777" w:rsidR="003F4537" w:rsidRDefault="003F4537" w:rsidP="003F4537"/>
    <w:p w14:paraId="7104659F" w14:textId="77777777" w:rsidR="003F4537" w:rsidRDefault="003F4537" w:rsidP="003F4537">
      <w:r>
        <w:rPr>
          <w:noProof/>
          <w:lang w:val="en-US"/>
        </w:rPr>
        <w:drawing>
          <wp:inline distT="114300" distB="114300" distL="114300" distR="114300" wp14:anchorId="235AD6A2" wp14:editId="2F3BFF10">
            <wp:extent cx="5651500" cy="2495550"/>
            <wp:effectExtent l="19050" t="19050" r="25400" b="19050"/>
            <wp:docPr id="3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2214" cy="249586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0BB78AD" w14:textId="77777777" w:rsidR="003F4537" w:rsidRDefault="003F4537" w:rsidP="003F4537"/>
    <w:p w14:paraId="0C6A579D" w14:textId="5E4298EC" w:rsidR="003F4537" w:rsidRDefault="003F4537" w:rsidP="003F4537"/>
    <w:p w14:paraId="5BCEB175" w14:textId="77777777" w:rsidR="00F56FC8" w:rsidRDefault="003F4537" w:rsidP="003F4537">
      <w:r>
        <w:t xml:space="preserve">No other features such as “forgot your password” are in the assignment.  </w:t>
      </w:r>
      <w:r w:rsidR="00F56FC8">
        <w:t>This feature can be added to earn extra credit.</w:t>
      </w:r>
    </w:p>
    <w:p w14:paraId="66AFD50F" w14:textId="3BD0DB11" w:rsidR="003F4537" w:rsidRDefault="00F56FC8" w:rsidP="003F4537">
      <w:r>
        <w:t>E</w:t>
      </w:r>
      <w:r w:rsidR="003F4537">
        <w:t>mployee</w:t>
      </w:r>
      <w:r>
        <w:t>s</w:t>
      </w:r>
      <w:r w:rsidR="003F4537">
        <w:t xml:space="preserve"> can </w:t>
      </w:r>
      <w:r>
        <w:t>view</w:t>
      </w:r>
      <w:r w:rsidR="003F4537">
        <w:t xml:space="preserve"> a list of customers and update customer information with a page </w:t>
      </w:r>
      <w:proofErr w:type="gramStart"/>
      <w:r w:rsidR="003F4537">
        <w:t>similar to</w:t>
      </w:r>
      <w:proofErr w:type="gramEnd"/>
      <w:r w:rsidR="003F4537">
        <w:t xml:space="preserve"> the one shown below.</w:t>
      </w:r>
    </w:p>
    <w:p w14:paraId="028D950B" w14:textId="77777777" w:rsidR="003F4537" w:rsidRDefault="003F4537" w:rsidP="003F4537">
      <w:pPr>
        <w:rPr>
          <w:b/>
        </w:rPr>
      </w:pPr>
    </w:p>
    <w:p w14:paraId="0C9B6C64" w14:textId="77777777" w:rsidR="003F4537" w:rsidRDefault="003F4537" w:rsidP="003F4537">
      <w:pPr>
        <w:rPr>
          <w:b/>
        </w:rPr>
      </w:pPr>
      <w:r>
        <w:rPr>
          <w:b/>
        </w:rPr>
        <w:t>Customer Screen</w:t>
      </w:r>
    </w:p>
    <w:p w14:paraId="1A17092B" w14:textId="2BB4E833" w:rsidR="00321160" w:rsidRDefault="003F4537">
      <w:r>
        <w:rPr>
          <w:noProof/>
          <w:lang w:val="en-US"/>
        </w:rPr>
        <w:drawing>
          <wp:inline distT="114300" distB="114300" distL="114300" distR="114300" wp14:anchorId="71A5084D" wp14:editId="633C583F">
            <wp:extent cx="5204777" cy="2092642"/>
            <wp:effectExtent l="12700" t="12700" r="12700" b="12700"/>
            <wp:docPr id="23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4777" cy="209264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0321160">
        <w:br w:type="page"/>
      </w:r>
    </w:p>
    <w:p w14:paraId="43C6C936" w14:textId="3E09AD8A" w:rsidR="00F56FC8" w:rsidRDefault="003F4537" w:rsidP="00F56FC8">
      <w:r>
        <w:rPr>
          <w:b/>
        </w:rPr>
        <w:lastRenderedPageBreak/>
        <w:t>Customer Edit</w:t>
      </w:r>
      <w:r w:rsidR="00F56FC8">
        <w:rPr>
          <w:b/>
        </w:rPr>
        <w:t xml:space="preserve"> - </w:t>
      </w:r>
      <w:r w:rsidR="00F56FC8">
        <w:t>Employees can edit customer information with the screen shown below:</w:t>
      </w:r>
    </w:p>
    <w:p w14:paraId="04F5BE50" w14:textId="77777777" w:rsidR="003F4537" w:rsidRDefault="003F4537" w:rsidP="003F4537"/>
    <w:p w14:paraId="6292B5F0" w14:textId="77777777" w:rsidR="003F4537" w:rsidRDefault="003F4537" w:rsidP="003F4537">
      <w:r>
        <w:rPr>
          <w:noProof/>
          <w:lang w:val="en-US"/>
        </w:rPr>
        <w:drawing>
          <wp:inline distT="114300" distB="114300" distL="114300" distR="114300" wp14:anchorId="1D1266D8" wp14:editId="66002CE8">
            <wp:extent cx="6256713" cy="4197667"/>
            <wp:effectExtent l="12700" t="12700" r="12700" b="12700"/>
            <wp:docPr id="35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6713" cy="419766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15A9ED7" w14:textId="1C7D6A83" w:rsidR="003F4537" w:rsidRDefault="003F4537" w:rsidP="003F4537">
      <w:r>
        <w:t xml:space="preserve">The Customer delete button brings up a warning. </w:t>
      </w:r>
      <w:r w:rsidR="00F56FC8" w:rsidRPr="00F56FC8">
        <w:rPr>
          <w:b/>
          <w:bCs/>
        </w:rPr>
        <w:t>NOTE</w:t>
      </w:r>
      <w:r w:rsidR="00F56FC8">
        <w:t xml:space="preserve">: </w:t>
      </w:r>
      <w:r w:rsidRPr="00A409A0">
        <w:rPr>
          <w:b/>
          <w:bCs/>
        </w:rPr>
        <w:t>Since we are using the CASCADE option</w:t>
      </w:r>
      <w:r w:rsidR="00F56FC8">
        <w:rPr>
          <w:b/>
          <w:bCs/>
        </w:rPr>
        <w:t xml:space="preserve"> when setting up the model in Django</w:t>
      </w:r>
      <w:r w:rsidRPr="00A409A0">
        <w:rPr>
          <w:b/>
          <w:bCs/>
        </w:rPr>
        <w:t>, deleting a customer will also delete all information in services and products associated with that customer.</w:t>
      </w:r>
    </w:p>
    <w:p w14:paraId="7C8C7219" w14:textId="77777777" w:rsidR="003F4537" w:rsidRDefault="003F4537" w:rsidP="003F4537"/>
    <w:p w14:paraId="33021AAD" w14:textId="126BE288" w:rsidR="003F4537" w:rsidRDefault="003F4537" w:rsidP="003F4537">
      <w:proofErr w:type="gramStart"/>
      <w:r>
        <w:rPr>
          <w:b/>
        </w:rPr>
        <w:t>Customer</w:t>
      </w:r>
      <w:proofErr w:type="gramEnd"/>
      <w:r>
        <w:rPr>
          <w:b/>
        </w:rPr>
        <w:t xml:space="preserve"> delete</w:t>
      </w:r>
      <w:r w:rsidR="00F56FC8">
        <w:rPr>
          <w:b/>
        </w:rPr>
        <w:t>:</w:t>
      </w:r>
    </w:p>
    <w:p w14:paraId="72C62068" w14:textId="77777777" w:rsidR="003F4537" w:rsidRDefault="003F4537" w:rsidP="003F4537">
      <w:r>
        <w:rPr>
          <w:noProof/>
          <w:lang w:val="en-US"/>
        </w:rPr>
        <w:drawing>
          <wp:inline distT="114300" distB="114300" distL="114300" distR="114300" wp14:anchorId="2FC7A237" wp14:editId="18A6DAF8">
            <wp:extent cx="4572000" cy="1654492"/>
            <wp:effectExtent l="12700" t="12700" r="12700" b="12700"/>
            <wp:docPr id="3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5449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5D63383" w14:textId="77777777" w:rsidR="003F4537" w:rsidRDefault="003F4537" w:rsidP="003F4537">
      <w:r>
        <w:br w:type="page"/>
      </w:r>
    </w:p>
    <w:p w14:paraId="039FDB0F" w14:textId="77777777" w:rsidR="00AC675E" w:rsidRDefault="002165C1" w:rsidP="00F56FC8">
      <w:pPr>
        <w:rPr>
          <w:b/>
          <w:bCs/>
        </w:rPr>
      </w:pPr>
      <w:r w:rsidRPr="002165C1">
        <w:rPr>
          <w:b/>
          <w:bCs/>
          <w:noProof/>
        </w:rPr>
        <w:lastRenderedPageBreak/>
        <w:drawing>
          <wp:inline distT="0" distB="0" distL="0" distR="0" wp14:anchorId="58DBA671" wp14:editId="31D6405F">
            <wp:extent cx="6295850" cy="4407095"/>
            <wp:effectExtent l="19050" t="19050" r="10160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5996" cy="44141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CE886D" w14:textId="03703B4E" w:rsidR="00F56FC8" w:rsidRDefault="003F4537" w:rsidP="00F56FC8">
      <w:r w:rsidRPr="00F56FC8">
        <w:rPr>
          <w:b/>
          <w:bCs/>
        </w:rPr>
        <w:t>Report</w:t>
      </w:r>
      <w:r w:rsidR="00F56FC8">
        <w:rPr>
          <w:b/>
          <w:bCs/>
        </w:rPr>
        <w:t xml:space="preserve"> - </w:t>
      </w:r>
      <w:r w:rsidR="00F56FC8">
        <w:t>The summary function is a report of all services and products acquired by a customer.  This is discussed at the end of the tutorial.</w:t>
      </w:r>
    </w:p>
    <w:p w14:paraId="7BF3A6C2" w14:textId="06A77209" w:rsidR="003F4537" w:rsidRPr="00F56FC8" w:rsidRDefault="003F4537" w:rsidP="003F4537">
      <w:pPr>
        <w:rPr>
          <w:b/>
          <w:bCs/>
        </w:rPr>
      </w:pPr>
    </w:p>
    <w:p w14:paraId="3F1709B6" w14:textId="77777777" w:rsidR="00F56FC8" w:rsidRDefault="00F56FC8" w:rsidP="003F4537"/>
    <w:p w14:paraId="4638E20F" w14:textId="70EFEAFE" w:rsidR="003F4537" w:rsidRDefault="003F4537" w:rsidP="003F4537">
      <w:r>
        <w:t xml:space="preserve">According to the report above, Barbara York has ordered $1,180 services and products from MFS for her department.  </w:t>
      </w:r>
    </w:p>
    <w:p w14:paraId="0F452EB9" w14:textId="77777777" w:rsidR="003F4537" w:rsidRDefault="003F4537" w:rsidP="003F4537"/>
    <w:p w14:paraId="6C1E1771" w14:textId="77777777" w:rsidR="003F4537" w:rsidRDefault="003F4537" w:rsidP="003F4537"/>
    <w:p w14:paraId="597638A5" w14:textId="77777777" w:rsidR="003F4537" w:rsidRDefault="003F4537" w:rsidP="003F4537"/>
    <w:p w14:paraId="2767EFAE" w14:textId="77777777" w:rsidR="003F4537" w:rsidRDefault="003F4537" w:rsidP="003F4537">
      <w:pPr>
        <w:rPr>
          <w:b/>
        </w:rPr>
      </w:pPr>
      <w:r>
        <w:rPr>
          <w:b/>
        </w:rPr>
        <w:br w:type="page"/>
      </w:r>
    </w:p>
    <w:p w14:paraId="5962A29A" w14:textId="1347966B" w:rsidR="003F4537" w:rsidRDefault="003F4537" w:rsidP="003F4537">
      <w:pPr>
        <w:rPr>
          <w:b/>
        </w:rPr>
      </w:pPr>
      <w:r>
        <w:rPr>
          <w:b/>
        </w:rPr>
        <w:lastRenderedPageBreak/>
        <w:t>Service List</w:t>
      </w:r>
      <w:r w:rsidR="00F56FC8">
        <w:rPr>
          <w:b/>
        </w:rPr>
        <w:t xml:space="preserve">: </w:t>
      </w:r>
    </w:p>
    <w:p w14:paraId="320E9682" w14:textId="2E09AAC8" w:rsidR="00837B7E" w:rsidRDefault="00F56FC8" w:rsidP="00837B7E">
      <w:r>
        <w:t xml:space="preserve">The service list screen allows employees of MFS (Maverick Food Service) to add services provided to customers, including those working for the university and external parties, </w:t>
      </w:r>
      <w:r w:rsidR="00837B7E">
        <w:t>requiring</w:t>
      </w:r>
      <w:r>
        <w:t xml:space="preserve"> food services for events they are hosting in a UNO building.  </w:t>
      </w:r>
      <w:r w:rsidR="00837B7E">
        <w:t xml:space="preserve">This page allows for adding a new service provided, editing the information, and deleting a service provided. </w:t>
      </w:r>
      <w:r w:rsidR="00AC675E">
        <w:t>Sample customer, services, and products shown.</w:t>
      </w:r>
    </w:p>
    <w:p w14:paraId="3C624A4F" w14:textId="228664B5" w:rsidR="00F56FC8" w:rsidRDefault="00F56FC8" w:rsidP="003F4537">
      <w:pPr>
        <w:rPr>
          <w:b/>
        </w:rPr>
      </w:pPr>
    </w:p>
    <w:p w14:paraId="3804D738" w14:textId="77777777" w:rsidR="003F4537" w:rsidRDefault="003F4537" w:rsidP="003F4537">
      <w:r>
        <w:rPr>
          <w:noProof/>
        </w:rPr>
        <w:drawing>
          <wp:inline distT="0" distB="0" distL="0" distR="0" wp14:anchorId="788676DB" wp14:editId="598AA199">
            <wp:extent cx="5505450" cy="2901950"/>
            <wp:effectExtent l="19050" t="19050" r="19050" b="12700"/>
            <wp:docPr id="44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2.png"/>
                    <pic:cNvPicPr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9019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1B5042C" w14:textId="77777777" w:rsidR="003F4537" w:rsidRDefault="003F4537" w:rsidP="003F4537"/>
    <w:p w14:paraId="686DB44B" w14:textId="7FC65E79" w:rsidR="003F4537" w:rsidRDefault="00837B7E" w:rsidP="003F4537">
      <w:r>
        <w:t xml:space="preserve">Clicking ‘Add Service’, brings up the following screen: </w:t>
      </w:r>
    </w:p>
    <w:p w14:paraId="53AA96CF" w14:textId="6AFB2A54" w:rsidR="003F4537" w:rsidRDefault="003F4537" w:rsidP="003F4537">
      <w:r>
        <w:rPr>
          <w:noProof/>
          <w:lang w:val="en-US"/>
        </w:rPr>
        <w:drawing>
          <wp:inline distT="114300" distB="114300" distL="114300" distR="114300" wp14:anchorId="3666561B" wp14:editId="2C298264">
            <wp:extent cx="2861733" cy="2772834"/>
            <wp:effectExtent l="19050" t="19050" r="15240" b="2794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6536" cy="277748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093CEAE" w14:textId="016CADED" w:rsidR="00837B7E" w:rsidRDefault="00837B7E" w:rsidP="003F4537"/>
    <w:p w14:paraId="61445577" w14:textId="77777777" w:rsidR="00837B7E" w:rsidRDefault="00837B7E">
      <w:r>
        <w:br w:type="page"/>
      </w:r>
    </w:p>
    <w:p w14:paraId="0E5CA5EB" w14:textId="1355E524" w:rsidR="00837B7E" w:rsidRDefault="00837B7E" w:rsidP="00837B7E">
      <w:r>
        <w:lastRenderedPageBreak/>
        <w:t>Editing an existing record in a similar manner.</w:t>
      </w:r>
    </w:p>
    <w:p w14:paraId="4158FFDD" w14:textId="77777777" w:rsidR="00837B7E" w:rsidRDefault="00837B7E" w:rsidP="003F4537"/>
    <w:p w14:paraId="08BD7AB2" w14:textId="77777777" w:rsidR="003F4537" w:rsidRDefault="003F4537" w:rsidP="003F4537">
      <w:r>
        <w:rPr>
          <w:noProof/>
          <w:lang w:val="en-US"/>
        </w:rPr>
        <w:drawing>
          <wp:inline distT="114300" distB="114300" distL="114300" distR="114300" wp14:anchorId="5E219FDE" wp14:editId="4AFEE190">
            <wp:extent cx="3725364" cy="3702368"/>
            <wp:effectExtent l="12700" t="12700" r="12700" b="12700"/>
            <wp:docPr id="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5364" cy="370236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36DE7FB" w14:textId="77777777" w:rsidR="00837B7E" w:rsidRDefault="00837B7E" w:rsidP="003F4537"/>
    <w:p w14:paraId="6818BE0D" w14:textId="1B580189" w:rsidR="003F4537" w:rsidRDefault="003F4537" w:rsidP="003F4537">
      <w:r>
        <w:t>Delet</w:t>
      </w:r>
      <w:r w:rsidR="00837B7E">
        <w:t xml:space="preserve">ing a service presents </w:t>
      </w:r>
      <w:r>
        <w:t xml:space="preserve">a </w:t>
      </w:r>
      <w:r w:rsidR="00837B7E">
        <w:t>warning, but only a single service record is deleted. The customer is not deleted.</w:t>
      </w:r>
    </w:p>
    <w:p w14:paraId="183FEC31" w14:textId="77777777" w:rsidR="003F4537" w:rsidRDefault="003F4537" w:rsidP="003F4537">
      <w:r>
        <w:rPr>
          <w:noProof/>
          <w:lang w:val="en-US"/>
        </w:rPr>
        <w:drawing>
          <wp:inline distT="114300" distB="114300" distL="114300" distR="114300" wp14:anchorId="2F2029F4" wp14:editId="7FF64AE8">
            <wp:extent cx="6412762" cy="2245043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2762" cy="22450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54C3C1" w14:textId="77777777" w:rsidR="003F4537" w:rsidRDefault="003F4537" w:rsidP="003F4537"/>
    <w:p w14:paraId="39E6A68B" w14:textId="77777777" w:rsidR="003F4537" w:rsidRDefault="003F4537" w:rsidP="003F4537">
      <w:r>
        <w:br w:type="page"/>
      </w:r>
    </w:p>
    <w:p w14:paraId="21C30CD1" w14:textId="3EC45F93" w:rsidR="00837B7E" w:rsidRDefault="00837B7E" w:rsidP="003F4537">
      <w:r w:rsidRPr="00837B7E">
        <w:rPr>
          <w:b/>
          <w:bCs/>
        </w:rPr>
        <w:lastRenderedPageBreak/>
        <w:t>Products</w:t>
      </w:r>
      <w:r>
        <w:t>:</w:t>
      </w:r>
    </w:p>
    <w:p w14:paraId="0F06DE76" w14:textId="3F8DC66E" w:rsidR="003F4537" w:rsidRDefault="00837B7E" w:rsidP="003F4537">
      <w:r>
        <w:t>All</w:t>
      </w:r>
      <w:r w:rsidR="003F4537">
        <w:t xml:space="preserve"> employees </w:t>
      </w:r>
      <w:r w:rsidR="00364911">
        <w:t>may</w:t>
      </w:r>
      <w:r w:rsidR="003F4537">
        <w:t xml:space="preserve"> add, </w:t>
      </w:r>
      <w:proofErr w:type="gramStart"/>
      <w:r w:rsidR="003F4537">
        <w:t>update</w:t>
      </w:r>
      <w:proofErr w:type="gramEnd"/>
      <w:r w:rsidR="003F4537">
        <w:t xml:space="preserve"> and delete products sold to customers</w:t>
      </w:r>
      <w:r>
        <w:t xml:space="preserve"> using screens shown below:</w:t>
      </w:r>
    </w:p>
    <w:p w14:paraId="15910653" w14:textId="77777777" w:rsidR="003F4537" w:rsidRDefault="003F4537" w:rsidP="003F4537">
      <w:r>
        <w:rPr>
          <w:noProof/>
          <w:lang w:val="en-US"/>
        </w:rPr>
        <w:drawing>
          <wp:inline distT="114300" distB="114300" distL="114300" distR="114300" wp14:anchorId="26A49B3F" wp14:editId="13E48832">
            <wp:extent cx="5929313" cy="6810375"/>
            <wp:effectExtent l="0" t="0" r="0" b="0"/>
            <wp:docPr id="50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9313" cy="681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AC4D21" w14:textId="77777777" w:rsidR="003F4537" w:rsidRDefault="003F4537" w:rsidP="003F4537"/>
    <w:p w14:paraId="2817E6EC" w14:textId="77777777" w:rsidR="003F4537" w:rsidRDefault="003F4537" w:rsidP="003F4537"/>
    <w:p w14:paraId="3802AFFF" w14:textId="77777777" w:rsidR="003F4537" w:rsidRDefault="003F4537" w:rsidP="003F4537"/>
    <w:p w14:paraId="5A268F52" w14:textId="77777777" w:rsidR="003F4537" w:rsidRDefault="003F4537" w:rsidP="003F4537">
      <w:pPr>
        <w:rPr>
          <w:b/>
        </w:rPr>
      </w:pPr>
      <w:r>
        <w:rPr>
          <w:b/>
        </w:rPr>
        <w:br w:type="page"/>
      </w:r>
    </w:p>
    <w:sectPr w:rsidR="003F4537" w:rsidSect="00321160">
      <w:footerReference w:type="default" r:id="rId24"/>
      <w:pgSz w:w="12240" w:h="15840"/>
      <w:pgMar w:top="720" w:right="720" w:bottom="720" w:left="720" w:header="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9A03E9" w14:textId="77777777" w:rsidR="006617E1" w:rsidRDefault="006617E1">
      <w:pPr>
        <w:spacing w:line="240" w:lineRule="auto"/>
      </w:pPr>
      <w:r>
        <w:separator/>
      </w:r>
    </w:p>
  </w:endnote>
  <w:endnote w:type="continuationSeparator" w:id="0">
    <w:p w14:paraId="50CA19DF" w14:textId="77777777" w:rsidR="006617E1" w:rsidRDefault="006617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94A651" w14:textId="242E86CA" w:rsidR="00E753BB" w:rsidRDefault="00E753BB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B46D38" w14:textId="77777777" w:rsidR="006617E1" w:rsidRDefault="006617E1">
      <w:pPr>
        <w:spacing w:line="240" w:lineRule="auto"/>
      </w:pPr>
      <w:r>
        <w:separator/>
      </w:r>
    </w:p>
  </w:footnote>
  <w:footnote w:type="continuationSeparator" w:id="0">
    <w:p w14:paraId="7D280E81" w14:textId="77777777" w:rsidR="006617E1" w:rsidRDefault="006617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1E19E4"/>
    <w:multiLevelType w:val="multilevel"/>
    <w:tmpl w:val="F3908E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6E848F5"/>
    <w:multiLevelType w:val="hybridMultilevel"/>
    <w:tmpl w:val="24C01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F0373D"/>
    <w:multiLevelType w:val="multilevel"/>
    <w:tmpl w:val="7500F9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3" w15:restartNumberingAfterBreak="0">
    <w:nsid w:val="50911CDC"/>
    <w:multiLevelType w:val="hybridMultilevel"/>
    <w:tmpl w:val="91CCC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DD69DC"/>
    <w:multiLevelType w:val="hybridMultilevel"/>
    <w:tmpl w:val="DD4063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306D70"/>
    <w:multiLevelType w:val="multilevel"/>
    <w:tmpl w:val="7F08E3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3C3047D"/>
    <w:multiLevelType w:val="multilevel"/>
    <w:tmpl w:val="D6AE5A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3"/>
  </w:num>
  <w:num w:numId="5">
    <w:abstractNumId w:val="1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6A25"/>
    <w:rsid w:val="00022E7F"/>
    <w:rsid w:val="00040088"/>
    <w:rsid w:val="000728BC"/>
    <w:rsid w:val="00093BCA"/>
    <w:rsid w:val="000A0EF1"/>
    <w:rsid w:val="000C7AF8"/>
    <w:rsid w:val="000D7DC4"/>
    <w:rsid w:val="00102591"/>
    <w:rsid w:val="00121ABA"/>
    <w:rsid w:val="00133250"/>
    <w:rsid w:val="00143544"/>
    <w:rsid w:val="00152904"/>
    <w:rsid w:val="001C2A1F"/>
    <w:rsid w:val="001E4193"/>
    <w:rsid w:val="001F6860"/>
    <w:rsid w:val="002165C1"/>
    <w:rsid w:val="0025288B"/>
    <w:rsid w:val="00277459"/>
    <w:rsid w:val="002775E2"/>
    <w:rsid w:val="002D301A"/>
    <w:rsid w:val="002E5B6C"/>
    <w:rsid w:val="002F243A"/>
    <w:rsid w:val="002F2842"/>
    <w:rsid w:val="00321160"/>
    <w:rsid w:val="003453D2"/>
    <w:rsid w:val="00350453"/>
    <w:rsid w:val="00354A5B"/>
    <w:rsid w:val="00364911"/>
    <w:rsid w:val="00373EEA"/>
    <w:rsid w:val="00376579"/>
    <w:rsid w:val="0038776B"/>
    <w:rsid w:val="003A0284"/>
    <w:rsid w:val="003B5647"/>
    <w:rsid w:val="003C27BF"/>
    <w:rsid w:val="003D51D3"/>
    <w:rsid w:val="003F4537"/>
    <w:rsid w:val="003F4C6F"/>
    <w:rsid w:val="00412C69"/>
    <w:rsid w:val="004143C5"/>
    <w:rsid w:val="00432F20"/>
    <w:rsid w:val="004367DB"/>
    <w:rsid w:val="00446DA2"/>
    <w:rsid w:val="004555F0"/>
    <w:rsid w:val="00465AA2"/>
    <w:rsid w:val="004A0C87"/>
    <w:rsid w:val="004C4E02"/>
    <w:rsid w:val="004D0AE6"/>
    <w:rsid w:val="005250CC"/>
    <w:rsid w:val="005311E7"/>
    <w:rsid w:val="00532544"/>
    <w:rsid w:val="00534880"/>
    <w:rsid w:val="00564798"/>
    <w:rsid w:val="00573045"/>
    <w:rsid w:val="005A28E7"/>
    <w:rsid w:val="005E72D9"/>
    <w:rsid w:val="005F1723"/>
    <w:rsid w:val="0060007D"/>
    <w:rsid w:val="00602CE0"/>
    <w:rsid w:val="00604EE0"/>
    <w:rsid w:val="00617EFD"/>
    <w:rsid w:val="00623C97"/>
    <w:rsid w:val="006508BA"/>
    <w:rsid w:val="006617E1"/>
    <w:rsid w:val="006707C8"/>
    <w:rsid w:val="006A28C5"/>
    <w:rsid w:val="006C1173"/>
    <w:rsid w:val="00760796"/>
    <w:rsid w:val="00764FA6"/>
    <w:rsid w:val="007B688F"/>
    <w:rsid w:val="007D3086"/>
    <w:rsid w:val="007D7193"/>
    <w:rsid w:val="00815FD6"/>
    <w:rsid w:val="00837B7E"/>
    <w:rsid w:val="008A4688"/>
    <w:rsid w:val="008B4D5B"/>
    <w:rsid w:val="008C79C9"/>
    <w:rsid w:val="008F1360"/>
    <w:rsid w:val="008F5CB6"/>
    <w:rsid w:val="009246F1"/>
    <w:rsid w:val="00926258"/>
    <w:rsid w:val="00941DE7"/>
    <w:rsid w:val="009C28B3"/>
    <w:rsid w:val="009C41C3"/>
    <w:rsid w:val="009C5BFC"/>
    <w:rsid w:val="00A10344"/>
    <w:rsid w:val="00A15C3C"/>
    <w:rsid w:val="00A16A37"/>
    <w:rsid w:val="00A70157"/>
    <w:rsid w:val="00AB120D"/>
    <w:rsid w:val="00AC675E"/>
    <w:rsid w:val="00AF4C49"/>
    <w:rsid w:val="00B05245"/>
    <w:rsid w:val="00B14BB8"/>
    <w:rsid w:val="00B211B9"/>
    <w:rsid w:val="00B81CEF"/>
    <w:rsid w:val="00B86A25"/>
    <w:rsid w:val="00B92A35"/>
    <w:rsid w:val="00BD2DB8"/>
    <w:rsid w:val="00BF6EAD"/>
    <w:rsid w:val="00C27D30"/>
    <w:rsid w:val="00C41D64"/>
    <w:rsid w:val="00C45982"/>
    <w:rsid w:val="00C82074"/>
    <w:rsid w:val="00CA2F13"/>
    <w:rsid w:val="00CB1F36"/>
    <w:rsid w:val="00CC1164"/>
    <w:rsid w:val="00CD4EDD"/>
    <w:rsid w:val="00CF1186"/>
    <w:rsid w:val="00D130F6"/>
    <w:rsid w:val="00D33A1C"/>
    <w:rsid w:val="00D72F55"/>
    <w:rsid w:val="00D75DD0"/>
    <w:rsid w:val="00D7711D"/>
    <w:rsid w:val="00D965DC"/>
    <w:rsid w:val="00DD68F9"/>
    <w:rsid w:val="00DF2D48"/>
    <w:rsid w:val="00E65D04"/>
    <w:rsid w:val="00E753BB"/>
    <w:rsid w:val="00E819E4"/>
    <w:rsid w:val="00E9114C"/>
    <w:rsid w:val="00EA51B3"/>
    <w:rsid w:val="00EC4C7A"/>
    <w:rsid w:val="00ED32C0"/>
    <w:rsid w:val="00F0072E"/>
    <w:rsid w:val="00F2239A"/>
    <w:rsid w:val="00F50170"/>
    <w:rsid w:val="00F56FC8"/>
    <w:rsid w:val="00F67C41"/>
    <w:rsid w:val="00F71E93"/>
    <w:rsid w:val="00F763AD"/>
    <w:rsid w:val="00F82FDF"/>
    <w:rsid w:val="00FA205B"/>
    <w:rsid w:val="00FD1857"/>
    <w:rsid w:val="00FF7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024E3"/>
  <w15:docId w15:val="{B8AAA7ED-EFDA-4737-B542-1FAF182A2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3F45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F453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5D04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F2D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F2D48"/>
    <w:rPr>
      <w:rFonts w:ascii="Courier New" w:eastAsia="Times New Roman" w:hAnsi="Courier New" w:cs="Courier New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4A0C87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D18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FD1857"/>
    <w:rPr>
      <w:b/>
      <w:bCs/>
    </w:rPr>
  </w:style>
  <w:style w:type="table" w:styleId="TableGrid">
    <w:name w:val="Table Grid"/>
    <w:basedOn w:val="TableNormal"/>
    <w:uiPriority w:val="39"/>
    <w:rsid w:val="007D719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38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2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2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8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9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9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0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6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6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5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5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663</Words>
  <Characters>3782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Sandy Vlasnik</cp:lastModifiedBy>
  <cp:revision>3</cp:revision>
  <cp:lastPrinted>2019-10-14T13:33:00Z</cp:lastPrinted>
  <dcterms:created xsi:type="dcterms:W3CDTF">2021-02-08T17:11:00Z</dcterms:created>
  <dcterms:modified xsi:type="dcterms:W3CDTF">2021-02-08T17:30:00Z</dcterms:modified>
</cp:coreProperties>
</file>