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F59EC" w14:textId="77777777" w:rsidR="001D04AF" w:rsidRDefault="00686433" w:rsidP="001D04AF">
      <w:pPr>
        <w:pStyle w:val="NoSpacing"/>
        <w:jc w:val="center"/>
        <w:rPr>
          <w:rFonts w:ascii="Bodoni MT" w:hAnsi="Bodoni MT"/>
          <w:color w:val="C00000"/>
          <w:sz w:val="28"/>
          <w:szCs w:val="28"/>
          <w:u w:val="single"/>
        </w:rPr>
      </w:pPr>
      <w:r w:rsidRPr="00686433">
        <w:rPr>
          <w:rFonts w:ascii="Bodoni MT" w:hAnsi="Bodoni MT"/>
          <w:b/>
          <w:bCs/>
          <w:color w:val="0070C0"/>
          <w:sz w:val="28"/>
          <w:szCs w:val="28"/>
        </w:rPr>
        <w:t>THE URINARY SYSTEM</w:t>
      </w:r>
      <w:r w:rsidR="001D04AF" w:rsidRPr="001D04AF">
        <w:rPr>
          <w:rFonts w:ascii="Bodoni MT" w:hAnsi="Bodoni MT"/>
          <w:color w:val="C00000"/>
          <w:sz w:val="28"/>
          <w:szCs w:val="28"/>
          <w:u w:val="single"/>
        </w:rPr>
        <w:t xml:space="preserve"> </w:t>
      </w:r>
    </w:p>
    <w:p w14:paraId="7B647FD7" w14:textId="6C195AF8" w:rsidR="00644E2B" w:rsidRPr="001D04AF" w:rsidRDefault="001D04AF" w:rsidP="001D04AF">
      <w:pPr>
        <w:pStyle w:val="NoSpacing"/>
        <w:jc w:val="center"/>
        <w:rPr>
          <w:rFonts w:ascii="Bodoni MT" w:hAnsi="Bodoni MT"/>
          <w:sz w:val="28"/>
          <w:szCs w:val="28"/>
          <w:u w:val="single"/>
        </w:rPr>
      </w:pPr>
      <w:r w:rsidRPr="00686433">
        <w:rPr>
          <w:rFonts w:ascii="Bodoni MT" w:hAnsi="Bodoni MT"/>
          <w:color w:val="C00000"/>
          <w:sz w:val="28"/>
          <w:szCs w:val="28"/>
          <w:u w:val="single"/>
        </w:rPr>
        <w:t>https://youtu.be/I8cfNdVRkO0</w:t>
      </w:r>
    </w:p>
    <w:p w14:paraId="007A1633" w14:textId="181DA9B3" w:rsidR="00B039C1" w:rsidRPr="00686433" w:rsidRDefault="00B039C1" w:rsidP="00170BC2">
      <w:pPr>
        <w:pStyle w:val="NoSpacing"/>
        <w:numPr>
          <w:ilvl w:val="0"/>
          <w:numId w:val="2"/>
        </w:numPr>
        <w:rPr>
          <w:rFonts w:ascii="Bodoni MT" w:hAnsi="Bodoni MT"/>
          <w:b/>
          <w:bCs/>
          <w:sz w:val="28"/>
          <w:szCs w:val="28"/>
          <w:u w:val="single"/>
        </w:rPr>
      </w:pPr>
      <w:r w:rsidRPr="00686433">
        <w:rPr>
          <w:rFonts w:ascii="Bodoni MT" w:hAnsi="Bodoni MT"/>
          <w:b/>
          <w:bCs/>
          <w:sz w:val="28"/>
          <w:szCs w:val="28"/>
          <w:u w:val="single"/>
        </w:rPr>
        <w:t>Choose the correct answer:</w:t>
      </w:r>
    </w:p>
    <w:p w14:paraId="66B2491D" w14:textId="3D7DA4B4" w:rsidR="00B039C1" w:rsidRPr="00686433" w:rsidRDefault="00B039C1" w:rsidP="00170BC2">
      <w:pPr>
        <w:pStyle w:val="NoSpacing"/>
        <w:numPr>
          <w:ilvl w:val="0"/>
          <w:numId w:val="3"/>
        </w:numPr>
        <w:rPr>
          <w:rFonts w:ascii="Bodoni MT" w:hAnsi="Bodoni MT"/>
          <w:sz w:val="28"/>
          <w:szCs w:val="28"/>
        </w:rPr>
      </w:pPr>
      <w:r w:rsidRPr="00686433">
        <w:rPr>
          <w:rFonts w:ascii="Bodoni MT" w:hAnsi="Bodoni MT"/>
          <w:sz w:val="28"/>
          <w:szCs w:val="28"/>
        </w:rPr>
        <w:t>Oliguria, hypertension and edema are features of</w:t>
      </w:r>
    </w:p>
    <w:p w14:paraId="60ABCC47" w14:textId="6E2531DD" w:rsidR="00B039C1" w:rsidRPr="00686433" w:rsidRDefault="00B039C1" w:rsidP="00170BC2">
      <w:pPr>
        <w:pStyle w:val="NoSpacing"/>
        <w:numPr>
          <w:ilvl w:val="0"/>
          <w:numId w:val="1"/>
        </w:numPr>
        <w:rPr>
          <w:rFonts w:ascii="Bodoni MT" w:hAnsi="Bodoni MT"/>
          <w:sz w:val="28"/>
          <w:szCs w:val="28"/>
        </w:rPr>
      </w:pPr>
      <w:r w:rsidRPr="00686433">
        <w:rPr>
          <w:rFonts w:ascii="Bodoni MT" w:hAnsi="Bodoni MT"/>
          <w:sz w:val="28"/>
          <w:szCs w:val="28"/>
        </w:rPr>
        <w:t>Nephrotic syndrome.                D. Chronic renal failure.</w:t>
      </w:r>
    </w:p>
    <w:p w14:paraId="39C8B6EE" w14:textId="7ABB58FA" w:rsidR="00B039C1" w:rsidRPr="00686433" w:rsidRDefault="00B039C1" w:rsidP="00170BC2">
      <w:pPr>
        <w:pStyle w:val="NoSpacing"/>
        <w:numPr>
          <w:ilvl w:val="0"/>
          <w:numId w:val="1"/>
        </w:numPr>
        <w:rPr>
          <w:rFonts w:ascii="Bodoni MT" w:hAnsi="Bodoni MT"/>
          <w:sz w:val="28"/>
          <w:szCs w:val="28"/>
        </w:rPr>
      </w:pPr>
      <w:r w:rsidRPr="00686433">
        <w:rPr>
          <w:rFonts w:ascii="Bodoni MT" w:hAnsi="Bodoni MT"/>
          <w:sz w:val="28"/>
          <w:szCs w:val="28"/>
        </w:rPr>
        <w:t>Acute renal failure.                    E. Nephritic syndrome.</w:t>
      </w:r>
    </w:p>
    <w:p w14:paraId="641E9AF5" w14:textId="2045A902" w:rsidR="00B039C1" w:rsidRPr="00686433" w:rsidRDefault="00B039C1" w:rsidP="00170BC2">
      <w:pPr>
        <w:pStyle w:val="NoSpacing"/>
        <w:numPr>
          <w:ilvl w:val="0"/>
          <w:numId w:val="1"/>
        </w:numPr>
        <w:rPr>
          <w:rFonts w:ascii="Bodoni MT" w:hAnsi="Bodoni MT"/>
          <w:sz w:val="28"/>
          <w:szCs w:val="28"/>
        </w:rPr>
      </w:pPr>
      <w:r w:rsidRPr="00686433">
        <w:rPr>
          <w:rFonts w:ascii="Bodoni MT" w:hAnsi="Bodoni MT"/>
          <w:sz w:val="28"/>
          <w:szCs w:val="28"/>
        </w:rPr>
        <w:t>Chronic pyelonephritis.</w:t>
      </w:r>
    </w:p>
    <w:p w14:paraId="052B8253" w14:textId="77777777" w:rsidR="00B039C1" w:rsidRPr="00686433" w:rsidRDefault="00B039C1" w:rsidP="00686433">
      <w:pPr>
        <w:pStyle w:val="NoSpacing"/>
        <w:rPr>
          <w:rFonts w:ascii="Bodoni MT" w:hAnsi="Bodoni MT"/>
          <w:sz w:val="28"/>
          <w:szCs w:val="28"/>
        </w:rPr>
      </w:pPr>
    </w:p>
    <w:p w14:paraId="71334B0B" w14:textId="222DCA93" w:rsidR="00B039C1" w:rsidRPr="00686433" w:rsidRDefault="00B039C1" w:rsidP="00170BC2">
      <w:pPr>
        <w:pStyle w:val="NoSpacing"/>
        <w:numPr>
          <w:ilvl w:val="0"/>
          <w:numId w:val="3"/>
        </w:numPr>
        <w:rPr>
          <w:rFonts w:ascii="Bodoni MT" w:hAnsi="Bodoni MT"/>
          <w:b/>
          <w:bCs/>
          <w:sz w:val="28"/>
          <w:szCs w:val="28"/>
        </w:rPr>
      </w:pPr>
      <w:r w:rsidRPr="00686433">
        <w:rPr>
          <w:rFonts w:ascii="Bodoni MT" w:hAnsi="Bodoni MT"/>
          <w:b/>
          <w:bCs/>
          <w:sz w:val="28"/>
          <w:szCs w:val="28"/>
        </w:rPr>
        <w:t>Hypoproteinemia, heavy proteinuria and edema are features of</w:t>
      </w:r>
    </w:p>
    <w:p w14:paraId="57D2DB3B" w14:textId="1CBB9466" w:rsidR="00B039C1" w:rsidRPr="00686433" w:rsidRDefault="00B039C1" w:rsidP="00170BC2">
      <w:pPr>
        <w:pStyle w:val="NoSpacing"/>
        <w:numPr>
          <w:ilvl w:val="0"/>
          <w:numId w:val="5"/>
        </w:numPr>
        <w:rPr>
          <w:rFonts w:ascii="Bodoni MT" w:hAnsi="Bodoni MT"/>
          <w:sz w:val="28"/>
          <w:szCs w:val="28"/>
        </w:rPr>
      </w:pPr>
      <w:r w:rsidRPr="00686433">
        <w:rPr>
          <w:rFonts w:ascii="Bodoni MT" w:hAnsi="Bodoni MT"/>
          <w:sz w:val="28"/>
          <w:szCs w:val="28"/>
        </w:rPr>
        <w:t>Nephrotic syndrome.                 D. Chronic renal failure.</w:t>
      </w:r>
    </w:p>
    <w:p w14:paraId="4F31588C" w14:textId="21854E1C" w:rsidR="00B039C1" w:rsidRPr="00686433" w:rsidRDefault="00B039C1" w:rsidP="00170BC2">
      <w:pPr>
        <w:pStyle w:val="NoSpacing"/>
        <w:numPr>
          <w:ilvl w:val="0"/>
          <w:numId w:val="5"/>
        </w:numPr>
        <w:rPr>
          <w:rFonts w:ascii="Bodoni MT" w:hAnsi="Bodoni MT"/>
          <w:sz w:val="28"/>
          <w:szCs w:val="28"/>
        </w:rPr>
      </w:pPr>
      <w:r w:rsidRPr="00686433">
        <w:rPr>
          <w:rFonts w:ascii="Bodoni MT" w:hAnsi="Bodoni MT"/>
          <w:sz w:val="28"/>
          <w:szCs w:val="28"/>
        </w:rPr>
        <w:t>Acute renal failure.                    E. Nephritic syndrome.</w:t>
      </w:r>
    </w:p>
    <w:p w14:paraId="331EE533" w14:textId="65EE5BFF" w:rsidR="00B039C1" w:rsidRPr="00686433" w:rsidRDefault="00B039C1" w:rsidP="00170BC2">
      <w:pPr>
        <w:pStyle w:val="NoSpacing"/>
        <w:numPr>
          <w:ilvl w:val="0"/>
          <w:numId w:val="5"/>
        </w:numPr>
        <w:rPr>
          <w:rFonts w:ascii="Bodoni MT" w:hAnsi="Bodoni MT"/>
          <w:sz w:val="28"/>
          <w:szCs w:val="28"/>
        </w:rPr>
      </w:pPr>
      <w:r w:rsidRPr="00686433">
        <w:rPr>
          <w:rFonts w:ascii="Bodoni MT" w:hAnsi="Bodoni MT"/>
          <w:sz w:val="28"/>
          <w:szCs w:val="28"/>
        </w:rPr>
        <w:t>Chronic pyelonephritis.</w:t>
      </w:r>
    </w:p>
    <w:p w14:paraId="434BB669" w14:textId="77777777" w:rsidR="00B039C1" w:rsidRPr="00686433" w:rsidRDefault="00B039C1" w:rsidP="00686433">
      <w:pPr>
        <w:pStyle w:val="NoSpacing"/>
        <w:rPr>
          <w:rFonts w:ascii="Bodoni MT" w:hAnsi="Bodoni MT"/>
          <w:sz w:val="28"/>
          <w:szCs w:val="28"/>
        </w:rPr>
      </w:pPr>
    </w:p>
    <w:p w14:paraId="4AA1AEAA" w14:textId="77777777" w:rsidR="00B039C1" w:rsidRPr="00686433" w:rsidRDefault="00B039C1" w:rsidP="00170BC2">
      <w:pPr>
        <w:pStyle w:val="NoSpacing"/>
        <w:numPr>
          <w:ilvl w:val="0"/>
          <w:numId w:val="3"/>
        </w:numPr>
        <w:rPr>
          <w:rFonts w:ascii="Bodoni MT" w:hAnsi="Bodoni MT"/>
          <w:b/>
          <w:bCs/>
          <w:sz w:val="28"/>
          <w:szCs w:val="28"/>
        </w:rPr>
      </w:pPr>
      <w:r w:rsidRPr="00686433">
        <w:rPr>
          <w:rFonts w:ascii="Bodoni MT" w:hAnsi="Bodoni MT"/>
          <w:b/>
          <w:bCs/>
          <w:sz w:val="28"/>
          <w:szCs w:val="28"/>
        </w:rPr>
        <w:t>Edema in nephrotic syndrome is caused by</w:t>
      </w:r>
    </w:p>
    <w:p w14:paraId="37B68567" w14:textId="77777777" w:rsidR="00B039C1" w:rsidRPr="00686433" w:rsidRDefault="00B039C1" w:rsidP="00170BC2">
      <w:pPr>
        <w:pStyle w:val="NoSpacing"/>
        <w:numPr>
          <w:ilvl w:val="0"/>
          <w:numId w:val="6"/>
        </w:numPr>
        <w:rPr>
          <w:rFonts w:ascii="Bodoni MT" w:hAnsi="Bodoni MT"/>
          <w:sz w:val="28"/>
          <w:szCs w:val="28"/>
        </w:rPr>
      </w:pPr>
      <w:r w:rsidRPr="00686433">
        <w:rPr>
          <w:rFonts w:ascii="Bodoni MT" w:hAnsi="Bodoni MT"/>
          <w:sz w:val="28"/>
          <w:szCs w:val="28"/>
        </w:rPr>
        <w:t>Increased hydrostatic pressure of blood.</w:t>
      </w:r>
    </w:p>
    <w:p w14:paraId="70288B7E" w14:textId="77777777" w:rsidR="00B039C1" w:rsidRPr="00686433" w:rsidRDefault="00B039C1" w:rsidP="00170BC2">
      <w:pPr>
        <w:pStyle w:val="NoSpacing"/>
        <w:numPr>
          <w:ilvl w:val="0"/>
          <w:numId w:val="6"/>
        </w:numPr>
        <w:rPr>
          <w:rFonts w:ascii="Bodoni MT" w:hAnsi="Bodoni MT"/>
          <w:sz w:val="28"/>
          <w:szCs w:val="28"/>
        </w:rPr>
      </w:pPr>
      <w:r w:rsidRPr="00686433">
        <w:rPr>
          <w:rFonts w:ascii="Bodoni MT" w:hAnsi="Bodoni MT"/>
          <w:sz w:val="28"/>
          <w:szCs w:val="28"/>
        </w:rPr>
        <w:t xml:space="preserve">Proteinuria and </w:t>
      </w:r>
      <w:r w:rsidRPr="00686433">
        <w:rPr>
          <w:rFonts w:ascii="Times New Roman" w:hAnsi="Times New Roman" w:cs="Times New Roman"/>
          <w:sz w:val="28"/>
          <w:szCs w:val="28"/>
        </w:rPr>
        <w:t>↑</w:t>
      </w:r>
      <w:r w:rsidRPr="00686433">
        <w:rPr>
          <w:rFonts w:ascii="Bodoni MT" w:hAnsi="Bodoni MT"/>
          <w:sz w:val="28"/>
          <w:szCs w:val="28"/>
        </w:rPr>
        <w:t xml:space="preserve"> osmotic pressure of blood.</w:t>
      </w:r>
    </w:p>
    <w:p w14:paraId="5E7C6120" w14:textId="77777777" w:rsidR="00B039C1" w:rsidRPr="00686433" w:rsidRDefault="00B039C1" w:rsidP="00170BC2">
      <w:pPr>
        <w:pStyle w:val="NoSpacing"/>
        <w:numPr>
          <w:ilvl w:val="0"/>
          <w:numId w:val="6"/>
        </w:numPr>
        <w:rPr>
          <w:rFonts w:ascii="Bodoni MT" w:hAnsi="Bodoni MT"/>
          <w:sz w:val="28"/>
          <w:szCs w:val="28"/>
        </w:rPr>
      </w:pPr>
      <w:r w:rsidRPr="00686433">
        <w:rPr>
          <w:rFonts w:ascii="Bodoni MT" w:hAnsi="Bodoni MT"/>
          <w:sz w:val="28"/>
          <w:szCs w:val="28"/>
        </w:rPr>
        <w:t xml:space="preserve">Hypoproteinemia and </w:t>
      </w:r>
      <w:r w:rsidRPr="00686433">
        <w:rPr>
          <w:rFonts w:ascii="Times New Roman" w:hAnsi="Times New Roman" w:cs="Times New Roman"/>
          <w:sz w:val="28"/>
          <w:szCs w:val="28"/>
        </w:rPr>
        <w:t>↓</w:t>
      </w:r>
      <w:r w:rsidRPr="00686433">
        <w:rPr>
          <w:rFonts w:ascii="Bodoni MT" w:hAnsi="Bodoni MT"/>
          <w:sz w:val="28"/>
          <w:szCs w:val="28"/>
        </w:rPr>
        <w:t>osmotic pressure of blood.</w:t>
      </w:r>
    </w:p>
    <w:p w14:paraId="64A6E84E" w14:textId="77777777" w:rsidR="00B039C1" w:rsidRPr="00686433" w:rsidRDefault="00B039C1" w:rsidP="00170BC2">
      <w:pPr>
        <w:pStyle w:val="NoSpacing"/>
        <w:numPr>
          <w:ilvl w:val="0"/>
          <w:numId w:val="6"/>
        </w:numPr>
        <w:rPr>
          <w:rFonts w:ascii="Bodoni MT" w:hAnsi="Bodoni MT"/>
          <w:sz w:val="28"/>
          <w:szCs w:val="28"/>
        </w:rPr>
      </w:pPr>
      <w:r w:rsidRPr="00686433">
        <w:rPr>
          <w:rFonts w:ascii="Bodoni MT" w:hAnsi="Bodoni MT"/>
          <w:sz w:val="28"/>
          <w:szCs w:val="28"/>
        </w:rPr>
        <w:t>Acute renal failure and oliguria.</w:t>
      </w:r>
    </w:p>
    <w:p w14:paraId="722AF6D0" w14:textId="77777777" w:rsidR="00B039C1" w:rsidRPr="00686433" w:rsidRDefault="00B039C1" w:rsidP="00170BC2">
      <w:pPr>
        <w:pStyle w:val="NoSpacing"/>
        <w:numPr>
          <w:ilvl w:val="0"/>
          <w:numId w:val="6"/>
        </w:numPr>
        <w:rPr>
          <w:rFonts w:ascii="Bodoni MT" w:hAnsi="Bodoni MT"/>
          <w:sz w:val="28"/>
          <w:szCs w:val="28"/>
        </w:rPr>
      </w:pPr>
      <w:r w:rsidRPr="00686433">
        <w:rPr>
          <w:rFonts w:ascii="Bodoni MT" w:hAnsi="Bodoni MT"/>
          <w:sz w:val="28"/>
          <w:szCs w:val="28"/>
        </w:rPr>
        <w:t xml:space="preserve">Chronic renal failure and </w:t>
      </w:r>
      <w:r w:rsidRPr="00686433">
        <w:rPr>
          <w:rFonts w:ascii="Times New Roman" w:hAnsi="Times New Roman" w:cs="Times New Roman"/>
          <w:sz w:val="28"/>
          <w:szCs w:val="28"/>
        </w:rPr>
        <w:t>↓</w:t>
      </w:r>
      <w:r w:rsidRPr="00686433">
        <w:rPr>
          <w:rFonts w:ascii="Bodoni MT" w:hAnsi="Bodoni MT"/>
          <w:sz w:val="28"/>
          <w:szCs w:val="28"/>
        </w:rPr>
        <w:t xml:space="preserve"> glomerular filtration.</w:t>
      </w:r>
    </w:p>
    <w:p w14:paraId="754B7AC7" w14:textId="77777777" w:rsidR="00B039C1" w:rsidRPr="00686433" w:rsidRDefault="00B039C1" w:rsidP="00686433">
      <w:pPr>
        <w:pStyle w:val="NoSpacing"/>
        <w:rPr>
          <w:rFonts w:ascii="Bodoni MT" w:hAnsi="Bodoni MT"/>
          <w:b/>
          <w:bCs/>
          <w:sz w:val="28"/>
          <w:szCs w:val="28"/>
        </w:rPr>
      </w:pPr>
    </w:p>
    <w:p w14:paraId="6BB20FD0" w14:textId="77777777" w:rsidR="00B039C1" w:rsidRPr="00686433" w:rsidRDefault="00B039C1" w:rsidP="00170BC2">
      <w:pPr>
        <w:pStyle w:val="NoSpacing"/>
        <w:numPr>
          <w:ilvl w:val="0"/>
          <w:numId w:val="3"/>
        </w:numPr>
        <w:rPr>
          <w:rFonts w:ascii="Bodoni MT" w:hAnsi="Bodoni MT"/>
          <w:b/>
          <w:bCs/>
          <w:sz w:val="28"/>
          <w:szCs w:val="28"/>
        </w:rPr>
      </w:pPr>
      <w:r w:rsidRPr="00686433">
        <w:rPr>
          <w:rFonts w:ascii="Bodoni MT" w:hAnsi="Bodoni MT"/>
          <w:b/>
          <w:bCs/>
          <w:sz w:val="28"/>
          <w:szCs w:val="28"/>
        </w:rPr>
        <w:t>……………….. predisposing factor for chronic pyelonephritis.</w:t>
      </w:r>
    </w:p>
    <w:p w14:paraId="29159194" w14:textId="77777777" w:rsidR="00B039C1" w:rsidRPr="00686433" w:rsidRDefault="00B039C1" w:rsidP="00170BC2">
      <w:pPr>
        <w:pStyle w:val="NoSpacing"/>
        <w:numPr>
          <w:ilvl w:val="0"/>
          <w:numId w:val="7"/>
        </w:numPr>
        <w:rPr>
          <w:rFonts w:ascii="Bodoni MT" w:hAnsi="Bodoni MT"/>
          <w:sz w:val="28"/>
          <w:szCs w:val="28"/>
        </w:rPr>
      </w:pPr>
      <w:r w:rsidRPr="00686433">
        <w:rPr>
          <w:rFonts w:ascii="Bodoni MT" w:hAnsi="Bodoni MT"/>
          <w:sz w:val="28"/>
          <w:szCs w:val="28"/>
        </w:rPr>
        <w:t>Hypertension.                                   D. Obesity.</w:t>
      </w:r>
    </w:p>
    <w:p w14:paraId="3B7EADB6" w14:textId="77777777" w:rsidR="00B039C1" w:rsidRPr="00686433" w:rsidRDefault="00B039C1" w:rsidP="00170BC2">
      <w:pPr>
        <w:pStyle w:val="NoSpacing"/>
        <w:numPr>
          <w:ilvl w:val="0"/>
          <w:numId w:val="7"/>
        </w:numPr>
        <w:rPr>
          <w:rFonts w:ascii="Bodoni MT" w:hAnsi="Bodoni MT"/>
          <w:sz w:val="28"/>
          <w:szCs w:val="28"/>
        </w:rPr>
      </w:pPr>
      <w:r w:rsidRPr="00686433">
        <w:rPr>
          <w:rFonts w:ascii="Bodoni MT" w:hAnsi="Bodoni MT"/>
          <w:sz w:val="28"/>
          <w:szCs w:val="28"/>
        </w:rPr>
        <w:t>Diabetes Mellitus.                             E. Atherosclerosis.</w:t>
      </w:r>
    </w:p>
    <w:p w14:paraId="05DAFBE2" w14:textId="77777777" w:rsidR="00B039C1" w:rsidRPr="00686433" w:rsidRDefault="00B039C1" w:rsidP="00170BC2">
      <w:pPr>
        <w:pStyle w:val="NoSpacing"/>
        <w:numPr>
          <w:ilvl w:val="0"/>
          <w:numId w:val="7"/>
        </w:numPr>
        <w:rPr>
          <w:rFonts w:ascii="Bodoni MT" w:hAnsi="Bodoni MT"/>
          <w:sz w:val="28"/>
          <w:szCs w:val="28"/>
        </w:rPr>
      </w:pPr>
      <w:r w:rsidRPr="00686433">
        <w:rPr>
          <w:rFonts w:ascii="Bodoni MT" w:hAnsi="Bodoni MT"/>
          <w:sz w:val="28"/>
          <w:szCs w:val="28"/>
        </w:rPr>
        <w:t>Contracted kidney.</w:t>
      </w:r>
    </w:p>
    <w:p w14:paraId="3CFDBBA2" w14:textId="77777777" w:rsidR="00B039C1" w:rsidRPr="00686433" w:rsidRDefault="00B039C1" w:rsidP="00686433">
      <w:pPr>
        <w:pStyle w:val="NoSpacing"/>
        <w:rPr>
          <w:rFonts w:ascii="Bodoni MT" w:hAnsi="Bodoni MT"/>
          <w:sz w:val="28"/>
          <w:szCs w:val="28"/>
        </w:rPr>
      </w:pPr>
    </w:p>
    <w:p w14:paraId="6D1407F8" w14:textId="70AE5A85" w:rsidR="00B039C1" w:rsidRPr="00686433" w:rsidRDefault="00B039C1" w:rsidP="00170BC2">
      <w:pPr>
        <w:pStyle w:val="NoSpacing"/>
        <w:numPr>
          <w:ilvl w:val="0"/>
          <w:numId w:val="3"/>
        </w:numPr>
        <w:rPr>
          <w:rFonts w:ascii="Bodoni MT" w:hAnsi="Bodoni MT"/>
          <w:sz w:val="28"/>
          <w:szCs w:val="28"/>
        </w:rPr>
      </w:pPr>
      <w:r w:rsidRPr="00686433">
        <w:rPr>
          <w:rFonts w:ascii="Bodoni MT" w:hAnsi="Bodoni MT"/>
          <w:b/>
          <w:bCs/>
          <w:sz w:val="28"/>
          <w:szCs w:val="28"/>
        </w:rPr>
        <w:t>Chronic pyelonephritis is caused by obstruction of urinary tract or</w:t>
      </w:r>
      <w:r w:rsidRPr="00686433">
        <w:rPr>
          <w:rFonts w:ascii="Bodoni MT" w:hAnsi="Bodoni MT"/>
          <w:sz w:val="28"/>
          <w:szCs w:val="28"/>
        </w:rPr>
        <w:t>…….</w:t>
      </w:r>
    </w:p>
    <w:p w14:paraId="3482B84B" w14:textId="77777777" w:rsidR="00B039C1" w:rsidRPr="00686433" w:rsidRDefault="00B039C1" w:rsidP="00170BC2">
      <w:pPr>
        <w:pStyle w:val="NoSpacing"/>
        <w:numPr>
          <w:ilvl w:val="0"/>
          <w:numId w:val="8"/>
        </w:numPr>
        <w:rPr>
          <w:rFonts w:ascii="Bodoni MT" w:hAnsi="Bodoni MT"/>
          <w:sz w:val="28"/>
          <w:szCs w:val="28"/>
        </w:rPr>
      </w:pPr>
      <w:r w:rsidRPr="00686433">
        <w:rPr>
          <w:rFonts w:ascii="Bodoni MT" w:hAnsi="Bodoni MT"/>
          <w:sz w:val="28"/>
          <w:szCs w:val="28"/>
        </w:rPr>
        <w:t xml:space="preserve">Stone in the bladder.                       D. Vesico-ureteral reflux.   </w:t>
      </w:r>
    </w:p>
    <w:p w14:paraId="15E4F130" w14:textId="77777777" w:rsidR="00B039C1" w:rsidRPr="00686433" w:rsidRDefault="00B039C1" w:rsidP="00170BC2">
      <w:pPr>
        <w:pStyle w:val="NoSpacing"/>
        <w:numPr>
          <w:ilvl w:val="0"/>
          <w:numId w:val="8"/>
        </w:numPr>
        <w:rPr>
          <w:rFonts w:ascii="Bodoni MT" w:hAnsi="Bodoni MT"/>
          <w:sz w:val="28"/>
          <w:szCs w:val="28"/>
        </w:rPr>
      </w:pPr>
      <w:r w:rsidRPr="00686433">
        <w:rPr>
          <w:rFonts w:ascii="Bodoni MT" w:hAnsi="Bodoni MT"/>
          <w:sz w:val="28"/>
          <w:szCs w:val="28"/>
        </w:rPr>
        <w:t>Stone in the ureter.                          E. A tumor in the ureter.</w:t>
      </w:r>
    </w:p>
    <w:p w14:paraId="0B056D0C" w14:textId="20610692" w:rsidR="00B039C1" w:rsidRPr="00686433" w:rsidRDefault="00B039C1" w:rsidP="00170BC2">
      <w:pPr>
        <w:pStyle w:val="NoSpacing"/>
        <w:numPr>
          <w:ilvl w:val="0"/>
          <w:numId w:val="8"/>
        </w:numPr>
        <w:rPr>
          <w:rFonts w:ascii="Bodoni MT" w:hAnsi="Bodoni MT"/>
          <w:sz w:val="28"/>
          <w:szCs w:val="28"/>
        </w:rPr>
      </w:pPr>
      <w:r w:rsidRPr="00686433">
        <w:rPr>
          <w:rFonts w:ascii="Bodoni MT" w:hAnsi="Bodoni MT"/>
          <w:sz w:val="28"/>
          <w:szCs w:val="28"/>
        </w:rPr>
        <w:t>A tumor in the urinary bladder.</w:t>
      </w:r>
    </w:p>
    <w:p w14:paraId="4545E0A3" w14:textId="159ADCD6" w:rsidR="00D85F7F" w:rsidRPr="00686433" w:rsidRDefault="00D85F7F" w:rsidP="00686433">
      <w:pPr>
        <w:pStyle w:val="NoSpacing"/>
        <w:jc w:val="right"/>
        <w:rPr>
          <w:rFonts w:ascii="Bodoni MT" w:hAnsi="Bodoni MT"/>
          <w:sz w:val="28"/>
          <w:szCs w:val="28"/>
        </w:rPr>
      </w:pPr>
      <w:r w:rsidRPr="00686433">
        <w:rPr>
          <w:rFonts w:ascii="Bodoni MT" w:hAnsi="Bodoni MT"/>
          <w:noProof/>
          <w:sz w:val="28"/>
          <w:szCs w:val="28"/>
        </w:rPr>
        <w:drawing>
          <wp:inline distT="0" distB="0" distL="0" distR="0" wp14:anchorId="7116B6FC" wp14:editId="09BF4E2A">
            <wp:extent cx="2749435" cy="1800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56351" cy="1804754"/>
                    </a:xfrm>
                    <a:prstGeom prst="rect">
                      <a:avLst/>
                    </a:prstGeom>
                  </pic:spPr>
                </pic:pic>
              </a:graphicData>
            </a:graphic>
          </wp:inline>
        </w:drawing>
      </w:r>
    </w:p>
    <w:p w14:paraId="0E93D85A" w14:textId="79FD339B" w:rsidR="00D85F7F" w:rsidRPr="00686433" w:rsidRDefault="00D85F7F" w:rsidP="00170BC2">
      <w:pPr>
        <w:pStyle w:val="NoSpacing"/>
        <w:numPr>
          <w:ilvl w:val="0"/>
          <w:numId w:val="3"/>
        </w:numPr>
        <w:rPr>
          <w:rFonts w:ascii="Bodoni MT" w:hAnsi="Bodoni MT"/>
          <w:b/>
          <w:bCs/>
          <w:sz w:val="28"/>
          <w:szCs w:val="28"/>
        </w:rPr>
      </w:pPr>
      <w:r w:rsidRPr="00686433">
        <w:rPr>
          <w:rFonts w:ascii="Bodoni MT" w:hAnsi="Bodoni MT"/>
          <w:b/>
          <w:bCs/>
          <w:sz w:val="28"/>
          <w:szCs w:val="28"/>
        </w:rPr>
        <w:t xml:space="preserve">Chronic pyelonephritis is characterized histologically by: </w:t>
      </w:r>
    </w:p>
    <w:p w14:paraId="13975241" w14:textId="1F6F4587" w:rsidR="00D85F7F" w:rsidRPr="00686433" w:rsidRDefault="00D85F7F" w:rsidP="00170BC2">
      <w:pPr>
        <w:pStyle w:val="NoSpacing"/>
        <w:numPr>
          <w:ilvl w:val="0"/>
          <w:numId w:val="4"/>
        </w:numPr>
        <w:rPr>
          <w:rFonts w:ascii="Bodoni MT" w:hAnsi="Bodoni MT"/>
          <w:sz w:val="28"/>
          <w:szCs w:val="28"/>
        </w:rPr>
      </w:pPr>
      <w:r w:rsidRPr="00686433">
        <w:rPr>
          <w:rFonts w:ascii="Bodoni MT" w:hAnsi="Bodoni MT"/>
          <w:sz w:val="28"/>
          <w:szCs w:val="28"/>
        </w:rPr>
        <w:lastRenderedPageBreak/>
        <w:t>Crescent formation and hyalinized glomeruli.</w:t>
      </w:r>
    </w:p>
    <w:p w14:paraId="43012EDA" w14:textId="1F701B6C" w:rsidR="00D85F7F" w:rsidRPr="00686433" w:rsidRDefault="007C64C9" w:rsidP="00170BC2">
      <w:pPr>
        <w:pStyle w:val="NoSpacing"/>
        <w:numPr>
          <w:ilvl w:val="0"/>
          <w:numId w:val="4"/>
        </w:numPr>
        <w:rPr>
          <w:rFonts w:ascii="Bodoni MT" w:hAnsi="Bodoni MT"/>
          <w:sz w:val="28"/>
          <w:szCs w:val="28"/>
        </w:rPr>
      </w:pPr>
      <w:r w:rsidRPr="00686433">
        <w:rPr>
          <w:rFonts w:ascii="Bodoni MT" w:hAnsi="Bodoni MT"/>
          <w:sz w:val="28"/>
          <w:szCs w:val="28"/>
        </w:rPr>
        <w:t>Acute inflammatory cell infiltration and necrosis.</w:t>
      </w:r>
    </w:p>
    <w:p w14:paraId="41550D2C" w14:textId="43256F96" w:rsidR="007C64C9" w:rsidRPr="00686433" w:rsidRDefault="007C64C9" w:rsidP="00170BC2">
      <w:pPr>
        <w:pStyle w:val="NoSpacing"/>
        <w:numPr>
          <w:ilvl w:val="0"/>
          <w:numId w:val="4"/>
        </w:numPr>
        <w:rPr>
          <w:rFonts w:ascii="Bodoni MT" w:hAnsi="Bodoni MT"/>
          <w:sz w:val="28"/>
          <w:szCs w:val="28"/>
        </w:rPr>
      </w:pPr>
      <w:r w:rsidRPr="00686433">
        <w:rPr>
          <w:rFonts w:ascii="Bodoni MT" w:hAnsi="Bodoni MT"/>
          <w:sz w:val="28"/>
          <w:szCs w:val="28"/>
        </w:rPr>
        <w:t>Cystically dilated calyces and atrophic renal cortex.</w:t>
      </w:r>
    </w:p>
    <w:p w14:paraId="7B76DB2E" w14:textId="505532BB" w:rsidR="007C64C9" w:rsidRPr="00686433" w:rsidRDefault="007C64C9" w:rsidP="00170BC2">
      <w:pPr>
        <w:pStyle w:val="NoSpacing"/>
        <w:numPr>
          <w:ilvl w:val="0"/>
          <w:numId w:val="4"/>
        </w:numPr>
        <w:rPr>
          <w:rFonts w:ascii="Bodoni MT" w:hAnsi="Bodoni MT"/>
          <w:sz w:val="28"/>
          <w:szCs w:val="28"/>
        </w:rPr>
      </w:pPr>
      <w:r w:rsidRPr="00686433">
        <w:rPr>
          <w:rFonts w:ascii="Bodoni MT" w:hAnsi="Bodoni MT"/>
          <w:sz w:val="28"/>
          <w:szCs w:val="28"/>
        </w:rPr>
        <w:t>Diffuse interstitial chronic inflammatory cell infiltration.</w:t>
      </w:r>
    </w:p>
    <w:p w14:paraId="247BA5F8" w14:textId="416A8E6C" w:rsidR="007C64C9" w:rsidRPr="00686433" w:rsidRDefault="007C64C9" w:rsidP="00170BC2">
      <w:pPr>
        <w:pStyle w:val="NoSpacing"/>
        <w:numPr>
          <w:ilvl w:val="0"/>
          <w:numId w:val="4"/>
        </w:numPr>
        <w:rPr>
          <w:rFonts w:ascii="Bodoni MT" w:hAnsi="Bodoni MT"/>
          <w:sz w:val="28"/>
          <w:szCs w:val="28"/>
        </w:rPr>
      </w:pPr>
      <w:r w:rsidRPr="00686433">
        <w:rPr>
          <w:rFonts w:ascii="Bodoni MT" w:hAnsi="Bodoni MT"/>
          <w:sz w:val="28"/>
          <w:szCs w:val="28"/>
        </w:rPr>
        <w:t>Invasion of the upper pole by polyhedral clear cells.</w:t>
      </w:r>
    </w:p>
    <w:p w14:paraId="6A351815" w14:textId="77777777" w:rsidR="00B039C1" w:rsidRPr="00686433" w:rsidRDefault="00B039C1" w:rsidP="00686433">
      <w:pPr>
        <w:pStyle w:val="NoSpacing"/>
        <w:rPr>
          <w:rFonts w:ascii="Bodoni MT" w:hAnsi="Bodoni MT"/>
          <w:sz w:val="28"/>
          <w:szCs w:val="28"/>
        </w:rPr>
      </w:pPr>
    </w:p>
    <w:p w14:paraId="11E9DCB6" w14:textId="2C68FCC2" w:rsidR="00B039C1" w:rsidRPr="007418EC" w:rsidRDefault="00B039C1" w:rsidP="00170BC2">
      <w:pPr>
        <w:pStyle w:val="NoSpacing"/>
        <w:numPr>
          <w:ilvl w:val="0"/>
          <w:numId w:val="3"/>
        </w:numPr>
        <w:rPr>
          <w:rFonts w:ascii="Bodoni MT" w:hAnsi="Bodoni MT"/>
          <w:b/>
          <w:bCs/>
          <w:sz w:val="28"/>
          <w:szCs w:val="28"/>
        </w:rPr>
      </w:pPr>
      <w:r w:rsidRPr="007418EC">
        <w:rPr>
          <w:rFonts w:ascii="Bodoni MT" w:hAnsi="Bodoni MT"/>
          <w:b/>
          <w:bCs/>
          <w:sz w:val="28"/>
          <w:szCs w:val="28"/>
        </w:rPr>
        <w:t>Bacteria reach the kidney in chronic pyelonephritis through ………</w:t>
      </w:r>
    </w:p>
    <w:p w14:paraId="53C4E7FD" w14:textId="77777777" w:rsidR="00B039C1" w:rsidRPr="00686433" w:rsidRDefault="00B039C1" w:rsidP="00170BC2">
      <w:pPr>
        <w:pStyle w:val="NoSpacing"/>
        <w:numPr>
          <w:ilvl w:val="0"/>
          <w:numId w:val="9"/>
        </w:numPr>
        <w:rPr>
          <w:rFonts w:ascii="Bodoni MT" w:hAnsi="Bodoni MT"/>
          <w:sz w:val="28"/>
          <w:szCs w:val="28"/>
        </w:rPr>
      </w:pPr>
      <w:r w:rsidRPr="00686433">
        <w:rPr>
          <w:rFonts w:ascii="Bodoni MT" w:hAnsi="Bodoni MT"/>
          <w:sz w:val="28"/>
          <w:szCs w:val="28"/>
        </w:rPr>
        <w:t>Lymphatic spread from the colon.</w:t>
      </w:r>
    </w:p>
    <w:p w14:paraId="4404C5C1" w14:textId="77777777" w:rsidR="00B039C1" w:rsidRPr="00686433" w:rsidRDefault="00B039C1" w:rsidP="00170BC2">
      <w:pPr>
        <w:pStyle w:val="NoSpacing"/>
        <w:numPr>
          <w:ilvl w:val="0"/>
          <w:numId w:val="9"/>
        </w:numPr>
        <w:rPr>
          <w:rFonts w:ascii="Bodoni MT" w:hAnsi="Bodoni MT"/>
          <w:sz w:val="28"/>
          <w:szCs w:val="28"/>
        </w:rPr>
      </w:pPr>
      <w:r w:rsidRPr="00686433">
        <w:rPr>
          <w:rFonts w:ascii="Bodoni MT" w:hAnsi="Bodoni MT"/>
          <w:sz w:val="28"/>
          <w:szCs w:val="28"/>
        </w:rPr>
        <w:t>Direct spread from the uterus.</w:t>
      </w:r>
    </w:p>
    <w:p w14:paraId="062345B9" w14:textId="77777777" w:rsidR="00B039C1" w:rsidRPr="00686433" w:rsidRDefault="00B039C1" w:rsidP="00170BC2">
      <w:pPr>
        <w:pStyle w:val="NoSpacing"/>
        <w:numPr>
          <w:ilvl w:val="0"/>
          <w:numId w:val="9"/>
        </w:numPr>
        <w:rPr>
          <w:rFonts w:ascii="Bodoni MT" w:hAnsi="Bodoni MT"/>
          <w:sz w:val="28"/>
          <w:szCs w:val="28"/>
        </w:rPr>
      </w:pPr>
      <w:r w:rsidRPr="00686433">
        <w:rPr>
          <w:rFonts w:ascii="Bodoni MT" w:hAnsi="Bodoni MT"/>
          <w:sz w:val="28"/>
          <w:szCs w:val="28"/>
        </w:rPr>
        <w:t>Ascending from the bladder.</w:t>
      </w:r>
    </w:p>
    <w:p w14:paraId="12367E0F" w14:textId="77777777" w:rsidR="00B039C1" w:rsidRPr="00686433" w:rsidRDefault="00B039C1" w:rsidP="00170BC2">
      <w:pPr>
        <w:pStyle w:val="NoSpacing"/>
        <w:numPr>
          <w:ilvl w:val="0"/>
          <w:numId w:val="9"/>
        </w:numPr>
        <w:rPr>
          <w:rFonts w:ascii="Bodoni MT" w:hAnsi="Bodoni MT"/>
          <w:sz w:val="28"/>
          <w:szCs w:val="28"/>
        </w:rPr>
      </w:pPr>
      <w:r w:rsidRPr="00686433">
        <w:rPr>
          <w:rFonts w:ascii="Bodoni MT" w:hAnsi="Bodoni MT"/>
          <w:sz w:val="28"/>
          <w:szCs w:val="28"/>
        </w:rPr>
        <w:t>Ascending from the small intestine.</w:t>
      </w:r>
    </w:p>
    <w:p w14:paraId="4F8ED399" w14:textId="77777777" w:rsidR="00B039C1" w:rsidRPr="00686433" w:rsidRDefault="00B039C1" w:rsidP="00170BC2">
      <w:pPr>
        <w:pStyle w:val="NoSpacing"/>
        <w:numPr>
          <w:ilvl w:val="0"/>
          <w:numId w:val="9"/>
        </w:numPr>
        <w:rPr>
          <w:rFonts w:ascii="Bodoni MT" w:hAnsi="Bodoni MT"/>
          <w:sz w:val="28"/>
          <w:szCs w:val="28"/>
        </w:rPr>
      </w:pPr>
      <w:r w:rsidRPr="00686433">
        <w:rPr>
          <w:rFonts w:ascii="Bodoni MT" w:hAnsi="Bodoni MT"/>
          <w:sz w:val="28"/>
          <w:szCs w:val="28"/>
        </w:rPr>
        <w:t>Lymphatic spread from the liver.</w:t>
      </w:r>
    </w:p>
    <w:p w14:paraId="35587FBB" w14:textId="77777777" w:rsidR="00B039C1" w:rsidRPr="007418EC" w:rsidRDefault="00B039C1" w:rsidP="00686433">
      <w:pPr>
        <w:pStyle w:val="NoSpacing"/>
        <w:rPr>
          <w:rFonts w:ascii="Bodoni MT" w:hAnsi="Bodoni MT"/>
          <w:b/>
          <w:bCs/>
          <w:sz w:val="28"/>
          <w:szCs w:val="28"/>
        </w:rPr>
      </w:pPr>
    </w:p>
    <w:p w14:paraId="1F28F909" w14:textId="7613E2C4" w:rsidR="00B039C1" w:rsidRPr="007418EC" w:rsidRDefault="00B039C1" w:rsidP="00170BC2">
      <w:pPr>
        <w:pStyle w:val="NoSpacing"/>
        <w:numPr>
          <w:ilvl w:val="0"/>
          <w:numId w:val="3"/>
        </w:numPr>
        <w:rPr>
          <w:rFonts w:ascii="Bodoni MT" w:hAnsi="Bodoni MT"/>
          <w:b/>
          <w:bCs/>
          <w:sz w:val="28"/>
          <w:szCs w:val="28"/>
        </w:rPr>
      </w:pPr>
      <w:r w:rsidRPr="007418EC">
        <w:rPr>
          <w:rFonts w:ascii="Bodoni MT" w:hAnsi="Bodoni MT"/>
          <w:b/>
          <w:bCs/>
          <w:sz w:val="28"/>
          <w:szCs w:val="28"/>
        </w:rPr>
        <w:t>The patient with renal stone in the urinary bladder presented with…….</w:t>
      </w:r>
    </w:p>
    <w:p w14:paraId="01E6886B" w14:textId="77777777" w:rsidR="00B039C1" w:rsidRPr="00686433" w:rsidRDefault="00B039C1" w:rsidP="00170BC2">
      <w:pPr>
        <w:pStyle w:val="NoSpacing"/>
        <w:numPr>
          <w:ilvl w:val="0"/>
          <w:numId w:val="10"/>
        </w:numPr>
        <w:rPr>
          <w:rFonts w:ascii="Bodoni MT" w:hAnsi="Bodoni MT"/>
          <w:sz w:val="28"/>
          <w:szCs w:val="28"/>
        </w:rPr>
      </w:pPr>
      <w:r w:rsidRPr="00686433">
        <w:rPr>
          <w:rFonts w:ascii="Bodoni MT" w:hAnsi="Bodoni MT"/>
          <w:sz w:val="28"/>
          <w:szCs w:val="28"/>
        </w:rPr>
        <w:t>Dysuria, hematuria and supra pubic pain.</w:t>
      </w:r>
    </w:p>
    <w:p w14:paraId="040C228D" w14:textId="77777777" w:rsidR="00B039C1" w:rsidRPr="00686433" w:rsidRDefault="00B039C1" w:rsidP="00170BC2">
      <w:pPr>
        <w:pStyle w:val="NoSpacing"/>
        <w:numPr>
          <w:ilvl w:val="0"/>
          <w:numId w:val="10"/>
        </w:numPr>
        <w:rPr>
          <w:rFonts w:ascii="Bodoni MT" w:hAnsi="Bodoni MT"/>
          <w:sz w:val="28"/>
          <w:szCs w:val="28"/>
        </w:rPr>
      </w:pPr>
      <w:r w:rsidRPr="00686433">
        <w:rPr>
          <w:rFonts w:ascii="Bodoni MT" w:hAnsi="Bodoni MT"/>
          <w:sz w:val="28"/>
          <w:szCs w:val="28"/>
        </w:rPr>
        <w:t>Polyurea, proteinuria and loin pain.</w:t>
      </w:r>
    </w:p>
    <w:p w14:paraId="60963F1C" w14:textId="77777777" w:rsidR="00B039C1" w:rsidRPr="00686433" w:rsidRDefault="00B039C1" w:rsidP="00170BC2">
      <w:pPr>
        <w:pStyle w:val="NoSpacing"/>
        <w:numPr>
          <w:ilvl w:val="0"/>
          <w:numId w:val="10"/>
        </w:numPr>
        <w:rPr>
          <w:rFonts w:ascii="Bodoni MT" w:hAnsi="Bodoni MT"/>
          <w:sz w:val="28"/>
          <w:szCs w:val="28"/>
        </w:rPr>
      </w:pPr>
      <w:r w:rsidRPr="00686433">
        <w:rPr>
          <w:rFonts w:ascii="Bodoni MT" w:hAnsi="Bodoni MT"/>
          <w:sz w:val="28"/>
          <w:szCs w:val="28"/>
        </w:rPr>
        <w:t>Polyurea, proteinuria and generalized edema.</w:t>
      </w:r>
    </w:p>
    <w:p w14:paraId="7EFFF55E" w14:textId="77777777" w:rsidR="00B039C1" w:rsidRPr="00686433" w:rsidRDefault="00B039C1" w:rsidP="00170BC2">
      <w:pPr>
        <w:pStyle w:val="NoSpacing"/>
        <w:numPr>
          <w:ilvl w:val="0"/>
          <w:numId w:val="10"/>
        </w:numPr>
        <w:rPr>
          <w:rFonts w:ascii="Bodoni MT" w:hAnsi="Bodoni MT"/>
          <w:sz w:val="28"/>
          <w:szCs w:val="28"/>
        </w:rPr>
      </w:pPr>
      <w:r w:rsidRPr="00686433">
        <w:rPr>
          <w:rFonts w:ascii="Bodoni MT" w:hAnsi="Bodoni MT"/>
          <w:sz w:val="28"/>
          <w:szCs w:val="28"/>
        </w:rPr>
        <w:t>Oliguria, hematuria and generalized edema.</w:t>
      </w:r>
    </w:p>
    <w:p w14:paraId="3C7510C2" w14:textId="77777777" w:rsidR="00B039C1" w:rsidRPr="00686433" w:rsidRDefault="00B039C1" w:rsidP="00170BC2">
      <w:pPr>
        <w:pStyle w:val="NoSpacing"/>
        <w:numPr>
          <w:ilvl w:val="0"/>
          <w:numId w:val="10"/>
        </w:numPr>
        <w:rPr>
          <w:rFonts w:ascii="Bodoni MT" w:hAnsi="Bodoni MT"/>
          <w:sz w:val="28"/>
          <w:szCs w:val="28"/>
        </w:rPr>
      </w:pPr>
      <w:r w:rsidRPr="00686433">
        <w:rPr>
          <w:rFonts w:ascii="Bodoni MT" w:hAnsi="Bodoni MT"/>
          <w:sz w:val="28"/>
          <w:szCs w:val="28"/>
        </w:rPr>
        <w:t>Oliguria, proteinuria and hypertension.</w:t>
      </w:r>
    </w:p>
    <w:p w14:paraId="7210B4D2" w14:textId="77777777" w:rsidR="00B039C1" w:rsidRPr="00686433" w:rsidRDefault="00B039C1" w:rsidP="00686433">
      <w:pPr>
        <w:pStyle w:val="NoSpacing"/>
        <w:rPr>
          <w:rFonts w:ascii="Bodoni MT" w:hAnsi="Bodoni MT"/>
          <w:sz w:val="28"/>
          <w:szCs w:val="28"/>
        </w:rPr>
      </w:pPr>
    </w:p>
    <w:p w14:paraId="05F5CE09" w14:textId="53DAABF0" w:rsidR="00B039C1" w:rsidRPr="007418EC" w:rsidRDefault="00B039C1" w:rsidP="00170BC2">
      <w:pPr>
        <w:pStyle w:val="NoSpacing"/>
        <w:numPr>
          <w:ilvl w:val="0"/>
          <w:numId w:val="3"/>
        </w:numPr>
        <w:rPr>
          <w:rFonts w:ascii="Bodoni MT" w:hAnsi="Bodoni MT"/>
          <w:b/>
          <w:bCs/>
          <w:sz w:val="28"/>
          <w:szCs w:val="28"/>
        </w:rPr>
      </w:pPr>
      <w:r w:rsidRPr="007418EC">
        <w:rPr>
          <w:rFonts w:ascii="Bodoni MT" w:hAnsi="Bodoni MT"/>
          <w:b/>
          <w:bCs/>
          <w:sz w:val="28"/>
          <w:szCs w:val="28"/>
        </w:rPr>
        <w:t>There are ……………types of renal stones.</w:t>
      </w:r>
    </w:p>
    <w:p w14:paraId="41EDD88E" w14:textId="3F199115" w:rsidR="00B039C1" w:rsidRPr="00686433" w:rsidRDefault="00B039C1" w:rsidP="00170BC2">
      <w:pPr>
        <w:pStyle w:val="NoSpacing"/>
        <w:numPr>
          <w:ilvl w:val="0"/>
          <w:numId w:val="11"/>
        </w:numPr>
        <w:rPr>
          <w:rFonts w:ascii="Bodoni MT" w:hAnsi="Bodoni MT"/>
          <w:sz w:val="28"/>
          <w:szCs w:val="28"/>
        </w:rPr>
      </w:pPr>
      <w:r w:rsidRPr="00686433">
        <w:rPr>
          <w:rFonts w:ascii="Bodoni MT" w:hAnsi="Bodoni MT"/>
          <w:sz w:val="28"/>
          <w:szCs w:val="28"/>
        </w:rPr>
        <w:t>Three.     B. Seven.      C. Five.       D. Two.         E. Four.</w:t>
      </w:r>
    </w:p>
    <w:p w14:paraId="65DBD66F" w14:textId="3B94B232" w:rsidR="00E71569" w:rsidRPr="00686433" w:rsidRDefault="00E71569" w:rsidP="00686433">
      <w:pPr>
        <w:pStyle w:val="NoSpacing"/>
        <w:rPr>
          <w:rFonts w:ascii="Bodoni MT" w:hAnsi="Bodoni MT"/>
          <w:sz w:val="28"/>
          <w:szCs w:val="28"/>
        </w:rPr>
      </w:pPr>
      <w:r w:rsidRPr="00686433">
        <w:rPr>
          <w:rFonts w:ascii="Bodoni MT" w:hAnsi="Bodoni MT"/>
          <w:sz w:val="28"/>
          <w:szCs w:val="28"/>
        </w:rPr>
        <w:t>…………………………………………………………………..</w:t>
      </w:r>
    </w:p>
    <w:p w14:paraId="5C999CA5" w14:textId="084D09FB" w:rsidR="00B039C1" w:rsidRPr="00686433" w:rsidRDefault="00E71569" w:rsidP="007418EC">
      <w:pPr>
        <w:pStyle w:val="NoSpacing"/>
        <w:jc w:val="right"/>
        <w:rPr>
          <w:rFonts w:ascii="Bodoni MT" w:hAnsi="Bodoni MT"/>
          <w:sz w:val="28"/>
          <w:szCs w:val="28"/>
        </w:rPr>
      </w:pPr>
      <w:r w:rsidRPr="00686433">
        <w:rPr>
          <w:rFonts w:ascii="Bodoni MT" w:hAnsi="Bodoni MT"/>
          <w:noProof/>
          <w:sz w:val="28"/>
          <w:szCs w:val="28"/>
        </w:rPr>
        <w:drawing>
          <wp:inline distT="0" distB="0" distL="0" distR="0" wp14:anchorId="0E8492E4" wp14:editId="3554CBA4">
            <wp:extent cx="1476375" cy="1028574"/>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92377" cy="1039723"/>
                    </a:xfrm>
                    <a:prstGeom prst="rect">
                      <a:avLst/>
                    </a:prstGeom>
                  </pic:spPr>
                </pic:pic>
              </a:graphicData>
            </a:graphic>
          </wp:inline>
        </w:drawing>
      </w:r>
    </w:p>
    <w:p w14:paraId="0C1B56B6" w14:textId="5543EDBE" w:rsidR="00B039C1" w:rsidRPr="00686433" w:rsidRDefault="00B039C1" w:rsidP="00170BC2">
      <w:pPr>
        <w:pStyle w:val="NoSpacing"/>
        <w:numPr>
          <w:ilvl w:val="0"/>
          <w:numId w:val="3"/>
        </w:numPr>
        <w:rPr>
          <w:rFonts w:ascii="Bodoni MT" w:hAnsi="Bodoni MT"/>
          <w:sz w:val="28"/>
          <w:szCs w:val="28"/>
        </w:rPr>
      </w:pPr>
      <w:r w:rsidRPr="007418EC">
        <w:rPr>
          <w:rFonts w:ascii="Bodoni MT" w:hAnsi="Bodoni MT"/>
          <w:b/>
          <w:bCs/>
          <w:sz w:val="28"/>
          <w:szCs w:val="28"/>
        </w:rPr>
        <w:t>Struvite stone is composed of</w:t>
      </w:r>
      <w:r w:rsidRPr="00686433">
        <w:rPr>
          <w:rFonts w:ascii="Bodoni MT" w:hAnsi="Bodoni MT"/>
          <w:sz w:val="28"/>
          <w:szCs w:val="28"/>
        </w:rPr>
        <w:t>………….</w:t>
      </w:r>
    </w:p>
    <w:p w14:paraId="0FDA45C2" w14:textId="77777777" w:rsidR="00B039C1" w:rsidRPr="00686433" w:rsidRDefault="00B039C1" w:rsidP="00170BC2">
      <w:pPr>
        <w:pStyle w:val="NoSpacing"/>
        <w:numPr>
          <w:ilvl w:val="0"/>
          <w:numId w:val="12"/>
        </w:numPr>
        <w:rPr>
          <w:rFonts w:ascii="Bodoni MT" w:hAnsi="Bodoni MT"/>
          <w:sz w:val="28"/>
          <w:szCs w:val="28"/>
        </w:rPr>
      </w:pPr>
      <w:r w:rsidRPr="00686433">
        <w:rPr>
          <w:rFonts w:ascii="Bodoni MT" w:hAnsi="Bodoni MT"/>
          <w:sz w:val="28"/>
          <w:szCs w:val="28"/>
        </w:rPr>
        <w:t>Magnesium-ammonium-calcium phosphate.</w:t>
      </w:r>
    </w:p>
    <w:p w14:paraId="43B2DB73" w14:textId="77777777" w:rsidR="00B039C1" w:rsidRPr="00686433" w:rsidRDefault="00B039C1" w:rsidP="00170BC2">
      <w:pPr>
        <w:pStyle w:val="NoSpacing"/>
        <w:numPr>
          <w:ilvl w:val="0"/>
          <w:numId w:val="12"/>
        </w:numPr>
        <w:rPr>
          <w:rFonts w:ascii="Bodoni MT" w:hAnsi="Bodoni MT"/>
          <w:sz w:val="28"/>
          <w:szCs w:val="28"/>
        </w:rPr>
      </w:pPr>
      <w:r w:rsidRPr="00686433">
        <w:rPr>
          <w:rFonts w:ascii="Bodoni MT" w:hAnsi="Bodoni MT"/>
          <w:sz w:val="28"/>
          <w:szCs w:val="28"/>
        </w:rPr>
        <w:t>Oxalate-ammonium-calcium phosphate.</w:t>
      </w:r>
    </w:p>
    <w:p w14:paraId="3F99988E" w14:textId="77777777" w:rsidR="00B039C1" w:rsidRPr="00686433" w:rsidRDefault="00B039C1" w:rsidP="00170BC2">
      <w:pPr>
        <w:pStyle w:val="NoSpacing"/>
        <w:numPr>
          <w:ilvl w:val="0"/>
          <w:numId w:val="12"/>
        </w:numPr>
        <w:rPr>
          <w:rFonts w:ascii="Bodoni MT" w:hAnsi="Bodoni MT"/>
          <w:sz w:val="28"/>
          <w:szCs w:val="28"/>
        </w:rPr>
      </w:pPr>
      <w:r w:rsidRPr="00686433">
        <w:rPr>
          <w:rFonts w:ascii="Bodoni MT" w:hAnsi="Bodoni MT"/>
          <w:sz w:val="28"/>
          <w:szCs w:val="28"/>
        </w:rPr>
        <w:t>Cysteine- magnesium-calcium phosphate.</w:t>
      </w:r>
    </w:p>
    <w:p w14:paraId="027E47E5" w14:textId="77777777" w:rsidR="00B039C1" w:rsidRPr="00686433" w:rsidRDefault="00B039C1" w:rsidP="00170BC2">
      <w:pPr>
        <w:pStyle w:val="NoSpacing"/>
        <w:numPr>
          <w:ilvl w:val="0"/>
          <w:numId w:val="12"/>
        </w:numPr>
        <w:rPr>
          <w:rFonts w:ascii="Bodoni MT" w:hAnsi="Bodoni MT"/>
          <w:sz w:val="28"/>
          <w:szCs w:val="28"/>
        </w:rPr>
      </w:pPr>
      <w:r w:rsidRPr="00686433">
        <w:rPr>
          <w:rFonts w:ascii="Bodoni MT" w:hAnsi="Bodoni MT"/>
          <w:sz w:val="28"/>
          <w:szCs w:val="28"/>
        </w:rPr>
        <w:t>Magnesium-ammonium- potassium oxalate.</w:t>
      </w:r>
    </w:p>
    <w:p w14:paraId="4198DA88" w14:textId="77777777" w:rsidR="00B039C1" w:rsidRPr="00686433" w:rsidRDefault="00B039C1" w:rsidP="00170BC2">
      <w:pPr>
        <w:pStyle w:val="NoSpacing"/>
        <w:numPr>
          <w:ilvl w:val="0"/>
          <w:numId w:val="12"/>
        </w:numPr>
        <w:rPr>
          <w:rFonts w:ascii="Bodoni MT" w:hAnsi="Bodoni MT"/>
          <w:sz w:val="28"/>
          <w:szCs w:val="28"/>
        </w:rPr>
      </w:pPr>
      <w:r w:rsidRPr="00686433">
        <w:rPr>
          <w:rFonts w:ascii="Bodoni MT" w:hAnsi="Bodoni MT"/>
          <w:sz w:val="28"/>
          <w:szCs w:val="28"/>
        </w:rPr>
        <w:t>Magnesium-ammonium-calcium oxalate.</w:t>
      </w:r>
    </w:p>
    <w:p w14:paraId="2004720C" w14:textId="77777777" w:rsidR="00B039C1" w:rsidRPr="00686433" w:rsidRDefault="00B039C1" w:rsidP="00686433">
      <w:pPr>
        <w:pStyle w:val="NoSpacing"/>
        <w:rPr>
          <w:rFonts w:ascii="Bodoni MT" w:hAnsi="Bodoni MT"/>
          <w:sz w:val="28"/>
          <w:szCs w:val="28"/>
        </w:rPr>
      </w:pPr>
    </w:p>
    <w:p w14:paraId="6597EA48" w14:textId="26892B8D" w:rsidR="00B039C1" w:rsidRPr="007418EC" w:rsidRDefault="00B039C1" w:rsidP="00170BC2">
      <w:pPr>
        <w:pStyle w:val="NoSpacing"/>
        <w:numPr>
          <w:ilvl w:val="0"/>
          <w:numId w:val="3"/>
        </w:numPr>
        <w:rPr>
          <w:rFonts w:ascii="Bodoni MT" w:hAnsi="Bodoni MT"/>
          <w:b/>
          <w:bCs/>
          <w:sz w:val="28"/>
          <w:szCs w:val="28"/>
        </w:rPr>
      </w:pPr>
      <w:r w:rsidRPr="007418EC">
        <w:rPr>
          <w:rFonts w:ascii="Bodoni MT" w:hAnsi="Bodoni MT"/>
          <w:b/>
          <w:bCs/>
          <w:sz w:val="28"/>
          <w:szCs w:val="28"/>
        </w:rPr>
        <w:t>………………….is the most common type of stones.</w:t>
      </w:r>
    </w:p>
    <w:p w14:paraId="1003C7A4" w14:textId="3C5C1009" w:rsidR="00B039C1" w:rsidRPr="00686433" w:rsidRDefault="00B039C1" w:rsidP="00170BC2">
      <w:pPr>
        <w:pStyle w:val="NoSpacing"/>
        <w:numPr>
          <w:ilvl w:val="0"/>
          <w:numId w:val="13"/>
        </w:numPr>
        <w:rPr>
          <w:rFonts w:ascii="Bodoni MT" w:hAnsi="Bodoni MT"/>
          <w:sz w:val="28"/>
          <w:szCs w:val="28"/>
        </w:rPr>
      </w:pPr>
      <w:r w:rsidRPr="00686433">
        <w:rPr>
          <w:rFonts w:ascii="Bodoni MT" w:hAnsi="Bodoni MT"/>
          <w:sz w:val="28"/>
          <w:szCs w:val="28"/>
        </w:rPr>
        <w:t xml:space="preserve">Potassium.    B. Calcium.    C. Cysteine.    D. Oxalate.    E. Uric acid. </w:t>
      </w:r>
    </w:p>
    <w:p w14:paraId="02A86F5D" w14:textId="4A46D222" w:rsidR="0002437A" w:rsidRPr="00686433" w:rsidRDefault="00E71569" w:rsidP="00686433">
      <w:pPr>
        <w:pStyle w:val="NoSpacing"/>
        <w:rPr>
          <w:rFonts w:ascii="Bodoni MT" w:hAnsi="Bodoni MT"/>
          <w:sz w:val="28"/>
          <w:szCs w:val="28"/>
        </w:rPr>
      </w:pPr>
      <w:r w:rsidRPr="00686433">
        <w:rPr>
          <w:rFonts w:ascii="Bodoni MT" w:hAnsi="Bodoni MT"/>
          <w:sz w:val="28"/>
          <w:szCs w:val="28"/>
        </w:rPr>
        <w:t>…………………………………………………………………………..</w:t>
      </w:r>
    </w:p>
    <w:p w14:paraId="7C0E9F3D" w14:textId="434EAA17" w:rsidR="00B039C1" w:rsidRPr="00686433" w:rsidRDefault="0002437A" w:rsidP="007418EC">
      <w:pPr>
        <w:pStyle w:val="NoSpacing"/>
        <w:jc w:val="right"/>
        <w:rPr>
          <w:rFonts w:ascii="Bodoni MT" w:hAnsi="Bodoni MT"/>
          <w:sz w:val="28"/>
          <w:szCs w:val="28"/>
        </w:rPr>
      </w:pPr>
      <w:r w:rsidRPr="00686433">
        <w:rPr>
          <w:rFonts w:ascii="Bodoni MT" w:hAnsi="Bodoni MT"/>
          <w:noProof/>
          <w:sz w:val="28"/>
          <w:szCs w:val="28"/>
        </w:rPr>
        <w:lastRenderedPageBreak/>
        <w:drawing>
          <wp:inline distT="0" distB="0" distL="0" distR="0" wp14:anchorId="3BDFFD43" wp14:editId="0EB1A2A2">
            <wp:extent cx="1609725" cy="1447165"/>
            <wp:effectExtent l="0" t="0" r="952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19616" cy="1456057"/>
                    </a:xfrm>
                    <a:prstGeom prst="rect">
                      <a:avLst/>
                    </a:prstGeom>
                  </pic:spPr>
                </pic:pic>
              </a:graphicData>
            </a:graphic>
          </wp:inline>
        </w:drawing>
      </w:r>
    </w:p>
    <w:p w14:paraId="57FFDDFF" w14:textId="16D9B8DB" w:rsidR="00B039C1" w:rsidRPr="007418EC" w:rsidRDefault="00B039C1" w:rsidP="00170BC2">
      <w:pPr>
        <w:pStyle w:val="NoSpacing"/>
        <w:numPr>
          <w:ilvl w:val="0"/>
          <w:numId w:val="3"/>
        </w:numPr>
        <w:rPr>
          <w:rFonts w:ascii="Bodoni MT" w:hAnsi="Bodoni MT"/>
          <w:b/>
          <w:bCs/>
          <w:sz w:val="28"/>
          <w:szCs w:val="28"/>
        </w:rPr>
      </w:pPr>
      <w:r w:rsidRPr="007418EC">
        <w:rPr>
          <w:rFonts w:ascii="Bodoni MT" w:hAnsi="Bodoni MT"/>
          <w:b/>
          <w:bCs/>
          <w:sz w:val="28"/>
          <w:szCs w:val="28"/>
        </w:rPr>
        <w:t>Hydronephrosis means …………</w:t>
      </w:r>
    </w:p>
    <w:p w14:paraId="0DF45CC7" w14:textId="77777777" w:rsidR="00B039C1" w:rsidRPr="00686433" w:rsidRDefault="00B039C1" w:rsidP="00170BC2">
      <w:pPr>
        <w:pStyle w:val="NoSpacing"/>
        <w:numPr>
          <w:ilvl w:val="0"/>
          <w:numId w:val="14"/>
        </w:numPr>
        <w:rPr>
          <w:rFonts w:ascii="Bodoni MT" w:hAnsi="Bodoni MT"/>
          <w:sz w:val="28"/>
          <w:szCs w:val="28"/>
        </w:rPr>
      </w:pPr>
      <w:r w:rsidRPr="00686433">
        <w:rPr>
          <w:rFonts w:ascii="Bodoni MT" w:hAnsi="Bodoni MT"/>
          <w:sz w:val="28"/>
          <w:szCs w:val="28"/>
        </w:rPr>
        <w:t>An enlarged kidney filled with pus.</w:t>
      </w:r>
    </w:p>
    <w:p w14:paraId="7297E94D" w14:textId="77777777" w:rsidR="00B039C1" w:rsidRPr="00686433" w:rsidRDefault="00B039C1" w:rsidP="00170BC2">
      <w:pPr>
        <w:pStyle w:val="NoSpacing"/>
        <w:numPr>
          <w:ilvl w:val="0"/>
          <w:numId w:val="14"/>
        </w:numPr>
        <w:rPr>
          <w:rFonts w:ascii="Bodoni MT" w:hAnsi="Bodoni MT"/>
          <w:sz w:val="28"/>
          <w:szCs w:val="28"/>
        </w:rPr>
      </w:pPr>
      <w:r w:rsidRPr="00686433">
        <w:rPr>
          <w:rFonts w:ascii="Bodoni MT" w:hAnsi="Bodoni MT"/>
          <w:sz w:val="28"/>
          <w:szCs w:val="28"/>
        </w:rPr>
        <w:t>An enlarged kidney filled with blood.</w:t>
      </w:r>
    </w:p>
    <w:p w14:paraId="48DE12DA" w14:textId="77777777" w:rsidR="00B039C1" w:rsidRPr="00686433" w:rsidRDefault="00B039C1" w:rsidP="00170BC2">
      <w:pPr>
        <w:pStyle w:val="NoSpacing"/>
        <w:numPr>
          <w:ilvl w:val="0"/>
          <w:numId w:val="14"/>
        </w:numPr>
        <w:rPr>
          <w:rFonts w:ascii="Bodoni MT" w:hAnsi="Bodoni MT"/>
          <w:sz w:val="28"/>
          <w:szCs w:val="28"/>
        </w:rPr>
      </w:pPr>
      <w:r w:rsidRPr="00686433">
        <w:rPr>
          <w:rFonts w:ascii="Bodoni MT" w:hAnsi="Bodoni MT"/>
          <w:sz w:val="28"/>
          <w:szCs w:val="28"/>
        </w:rPr>
        <w:t>An enlarged kidney filled with urine.</w:t>
      </w:r>
    </w:p>
    <w:p w14:paraId="0A8613FC" w14:textId="77777777" w:rsidR="00B039C1" w:rsidRPr="00686433" w:rsidRDefault="00B039C1" w:rsidP="00170BC2">
      <w:pPr>
        <w:pStyle w:val="NoSpacing"/>
        <w:numPr>
          <w:ilvl w:val="0"/>
          <w:numId w:val="14"/>
        </w:numPr>
        <w:rPr>
          <w:rFonts w:ascii="Bodoni MT" w:hAnsi="Bodoni MT"/>
          <w:sz w:val="28"/>
          <w:szCs w:val="28"/>
        </w:rPr>
      </w:pPr>
      <w:r w:rsidRPr="00686433">
        <w:rPr>
          <w:rFonts w:ascii="Bodoni MT" w:hAnsi="Bodoni MT"/>
          <w:sz w:val="28"/>
          <w:szCs w:val="28"/>
        </w:rPr>
        <w:t>An enlarged kidney with a tumor.</w:t>
      </w:r>
    </w:p>
    <w:p w14:paraId="5A5CF08D" w14:textId="5D621619" w:rsidR="00B039C1" w:rsidRPr="00686433" w:rsidRDefault="00B039C1" w:rsidP="00170BC2">
      <w:pPr>
        <w:pStyle w:val="NoSpacing"/>
        <w:numPr>
          <w:ilvl w:val="0"/>
          <w:numId w:val="14"/>
        </w:numPr>
        <w:rPr>
          <w:rFonts w:ascii="Bodoni MT" w:hAnsi="Bodoni MT"/>
          <w:sz w:val="28"/>
          <w:szCs w:val="28"/>
        </w:rPr>
      </w:pPr>
      <w:r w:rsidRPr="00686433">
        <w:rPr>
          <w:rFonts w:ascii="Bodoni MT" w:hAnsi="Bodoni MT"/>
          <w:sz w:val="28"/>
          <w:szCs w:val="28"/>
        </w:rPr>
        <w:t>A congenital polycystic kidney.</w:t>
      </w:r>
    </w:p>
    <w:p w14:paraId="4FD4B43E" w14:textId="71FF4E6C" w:rsidR="00F032D0" w:rsidRPr="00686433" w:rsidRDefault="00644193" w:rsidP="007418EC">
      <w:pPr>
        <w:pStyle w:val="NoSpacing"/>
        <w:jc w:val="right"/>
        <w:rPr>
          <w:rFonts w:ascii="Bodoni MT" w:hAnsi="Bodoni MT"/>
          <w:sz w:val="28"/>
          <w:szCs w:val="28"/>
        </w:rPr>
      </w:pPr>
      <w:r w:rsidRPr="00686433">
        <w:rPr>
          <w:rFonts w:ascii="Bodoni MT" w:hAnsi="Bodoni MT"/>
          <w:noProof/>
          <w:sz w:val="28"/>
          <w:szCs w:val="28"/>
        </w:rPr>
        <w:drawing>
          <wp:inline distT="0" distB="0" distL="0" distR="0" wp14:anchorId="533C8EED" wp14:editId="5543EB78">
            <wp:extent cx="1647825" cy="1249833"/>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650283" cy="1251697"/>
                    </a:xfrm>
                    <a:prstGeom prst="rect">
                      <a:avLst/>
                    </a:prstGeom>
                  </pic:spPr>
                </pic:pic>
              </a:graphicData>
            </a:graphic>
          </wp:inline>
        </w:drawing>
      </w:r>
    </w:p>
    <w:p w14:paraId="19758F41" w14:textId="5710D3A2" w:rsidR="00F032D0" w:rsidRPr="007418EC" w:rsidRDefault="00F032D0" w:rsidP="00170BC2">
      <w:pPr>
        <w:pStyle w:val="NoSpacing"/>
        <w:numPr>
          <w:ilvl w:val="0"/>
          <w:numId w:val="3"/>
        </w:numPr>
        <w:rPr>
          <w:rFonts w:ascii="Bodoni MT" w:hAnsi="Bodoni MT"/>
          <w:b/>
          <w:bCs/>
          <w:sz w:val="28"/>
          <w:szCs w:val="28"/>
        </w:rPr>
      </w:pPr>
      <w:r w:rsidRPr="007418EC">
        <w:rPr>
          <w:rFonts w:ascii="Bodoni MT" w:hAnsi="Bodoni MT"/>
          <w:b/>
          <w:bCs/>
          <w:sz w:val="28"/>
          <w:szCs w:val="28"/>
        </w:rPr>
        <w:t>Stag horn stone is characterized by:</w:t>
      </w:r>
    </w:p>
    <w:p w14:paraId="6922C772" w14:textId="6E14622E" w:rsidR="00F032D0" w:rsidRPr="00686433" w:rsidRDefault="00F032D0" w:rsidP="00170BC2">
      <w:pPr>
        <w:pStyle w:val="NoSpacing"/>
        <w:numPr>
          <w:ilvl w:val="0"/>
          <w:numId w:val="15"/>
        </w:numPr>
        <w:rPr>
          <w:rFonts w:ascii="Bodoni MT" w:hAnsi="Bodoni MT"/>
          <w:sz w:val="28"/>
          <w:szCs w:val="28"/>
        </w:rPr>
      </w:pPr>
      <w:r w:rsidRPr="00686433">
        <w:rPr>
          <w:rFonts w:ascii="Bodoni MT" w:hAnsi="Bodoni MT"/>
          <w:sz w:val="28"/>
          <w:szCs w:val="28"/>
        </w:rPr>
        <w:t>Multiple small brown in colour.     D. Large, irregular surface.</w:t>
      </w:r>
    </w:p>
    <w:p w14:paraId="0A9360DC" w14:textId="5388B99E" w:rsidR="00F032D0" w:rsidRPr="00686433" w:rsidRDefault="00F032D0" w:rsidP="00170BC2">
      <w:pPr>
        <w:pStyle w:val="NoSpacing"/>
        <w:numPr>
          <w:ilvl w:val="0"/>
          <w:numId w:val="15"/>
        </w:numPr>
        <w:rPr>
          <w:rFonts w:ascii="Bodoni MT" w:hAnsi="Bodoni MT"/>
          <w:sz w:val="28"/>
          <w:szCs w:val="28"/>
        </w:rPr>
      </w:pPr>
      <w:r w:rsidRPr="00686433">
        <w:rPr>
          <w:rFonts w:ascii="Bodoni MT" w:hAnsi="Bodoni MT"/>
          <w:sz w:val="28"/>
          <w:szCs w:val="28"/>
        </w:rPr>
        <w:t>Small brown with sharp surface.   E. Oval, white, smooth surface.</w:t>
      </w:r>
    </w:p>
    <w:p w14:paraId="3F45D676" w14:textId="36F848FA" w:rsidR="00F032D0" w:rsidRPr="00686433" w:rsidRDefault="00F032D0" w:rsidP="00170BC2">
      <w:pPr>
        <w:pStyle w:val="NoSpacing"/>
        <w:numPr>
          <w:ilvl w:val="0"/>
          <w:numId w:val="15"/>
        </w:numPr>
        <w:rPr>
          <w:rFonts w:ascii="Bodoni MT" w:hAnsi="Bodoni MT"/>
          <w:sz w:val="28"/>
          <w:szCs w:val="28"/>
        </w:rPr>
      </w:pPr>
      <w:r w:rsidRPr="00686433">
        <w:rPr>
          <w:rFonts w:ascii="Bodoni MT" w:hAnsi="Bodoni MT"/>
          <w:sz w:val="28"/>
          <w:szCs w:val="28"/>
        </w:rPr>
        <w:t>Green small multiple.</w:t>
      </w:r>
    </w:p>
    <w:p w14:paraId="69DADE73" w14:textId="77777777" w:rsidR="0002437A" w:rsidRPr="00686433" w:rsidRDefault="0002437A" w:rsidP="00686433">
      <w:pPr>
        <w:pStyle w:val="NoSpacing"/>
        <w:rPr>
          <w:rFonts w:ascii="Bodoni MT" w:hAnsi="Bodoni MT"/>
          <w:sz w:val="28"/>
          <w:szCs w:val="28"/>
        </w:rPr>
      </w:pPr>
    </w:p>
    <w:p w14:paraId="02B217C8" w14:textId="33F90854" w:rsidR="00B02768" w:rsidRPr="007418EC" w:rsidRDefault="0002437A" w:rsidP="00170BC2">
      <w:pPr>
        <w:pStyle w:val="NoSpacing"/>
        <w:numPr>
          <w:ilvl w:val="0"/>
          <w:numId w:val="3"/>
        </w:numPr>
        <w:rPr>
          <w:rFonts w:ascii="Bodoni MT" w:hAnsi="Bodoni MT"/>
          <w:b/>
          <w:bCs/>
          <w:sz w:val="28"/>
          <w:szCs w:val="28"/>
        </w:rPr>
      </w:pPr>
      <w:r w:rsidRPr="007418EC">
        <w:rPr>
          <w:rFonts w:ascii="Bodoni MT" w:hAnsi="Bodoni MT"/>
          <w:b/>
          <w:bCs/>
          <w:sz w:val="28"/>
          <w:szCs w:val="28"/>
        </w:rPr>
        <w:t xml:space="preserve"> </w:t>
      </w:r>
      <w:r w:rsidR="00B02768" w:rsidRPr="007418EC">
        <w:rPr>
          <w:rFonts w:ascii="Bodoni MT" w:hAnsi="Bodoni MT"/>
          <w:b/>
          <w:bCs/>
          <w:sz w:val="28"/>
          <w:szCs w:val="28"/>
        </w:rPr>
        <w:t>Renal cell carcinoma had all these criteria except:</w:t>
      </w:r>
    </w:p>
    <w:p w14:paraId="0547081C" w14:textId="77777777" w:rsidR="00EE02DC" w:rsidRPr="00686433" w:rsidRDefault="00EE02DC" w:rsidP="00170BC2">
      <w:pPr>
        <w:pStyle w:val="NoSpacing"/>
        <w:numPr>
          <w:ilvl w:val="0"/>
          <w:numId w:val="16"/>
        </w:numPr>
        <w:rPr>
          <w:rFonts w:ascii="Bodoni MT" w:hAnsi="Bodoni MT"/>
          <w:sz w:val="28"/>
          <w:szCs w:val="28"/>
        </w:rPr>
      </w:pPr>
      <w:r w:rsidRPr="00686433">
        <w:rPr>
          <w:rFonts w:ascii="Bodoni MT" w:hAnsi="Bodoni MT"/>
          <w:sz w:val="28"/>
          <w:szCs w:val="28"/>
        </w:rPr>
        <w:t>Golden y</w:t>
      </w:r>
      <w:r w:rsidR="00B02768" w:rsidRPr="00686433">
        <w:rPr>
          <w:rFonts w:ascii="Bodoni MT" w:hAnsi="Bodoni MT"/>
          <w:sz w:val="28"/>
          <w:szCs w:val="28"/>
        </w:rPr>
        <w:t>ellow</w:t>
      </w:r>
      <w:r w:rsidRPr="00686433">
        <w:rPr>
          <w:rFonts w:ascii="Bodoni MT" w:hAnsi="Bodoni MT"/>
          <w:sz w:val="28"/>
          <w:szCs w:val="28"/>
        </w:rPr>
        <w:t xml:space="preserve"> in colour.                       </w:t>
      </w:r>
    </w:p>
    <w:p w14:paraId="110ED359" w14:textId="35170B50" w:rsidR="00EE02DC" w:rsidRPr="00686433" w:rsidRDefault="00EE02DC" w:rsidP="00170BC2">
      <w:pPr>
        <w:pStyle w:val="NoSpacing"/>
        <w:numPr>
          <w:ilvl w:val="0"/>
          <w:numId w:val="16"/>
        </w:numPr>
        <w:rPr>
          <w:rFonts w:ascii="Bodoni MT" w:hAnsi="Bodoni MT"/>
          <w:sz w:val="28"/>
          <w:szCs w:val="28"/>
        </w:rPr>
      </w:pPr>
      <w:r w:rsidRPr="00686433">
        <w:rPr>
          <w:rFonts w:ascii="Bodoni MT" w:hAnsi="Bodoni MT"/>
          <w:sz w:val="28"/>
          <w:szCs w:val="28"/>
        </w:rPr>
        <w:t>The cross section sho</w:t>
      </w:r>
      <w:r w:rsidR="00DB7CE6" w:rsidRPr="00686433">
        <w:rPr>
          <w:rFonts w:ascii="Bodoni MT" w:hAnsi="Bodoni MT"/>
          <w:sz w:val="28"/>
          <w:szCs w:val="28"/>
        </w:rPr>
        <w:t>w</w:t>
      </w:r>
      <w:r w:rsidRPr="00686433">
        <w:rPr>
          <w:rFonts w:ascii="Bodoni MT" w:hAnsi="Bodoni MT"/>
          <w:sz w:val="28"/>
          <w:szCs w:val="28"/>
        </w:rPr>
        <w:t>ed areas of hemorrhage and necrosis</w:t>
      </w:r>
    </w:p>
    <w:p w14:paraId="00CEB825" w14:textId="77777777" w:rsidR="00EE02DC" w:rsidRPr="00686433" w:rsidRDefault="00EE02DC" w:rsidP="00170BC2">
      <w:pPr>
        <w:pStyle w:val="NoSpacing"/>
        <w:numPr>
          <w:ilvl w:val="0"/>
          <w:numId w:val="16"/>
        </w:numPr>
        <w:rPr>
          <w:rFonts w:ascii="Bodoni MT" w:hAnsi="Bodoni MT"/>
          <w:sz w:val="28"/>
          <w:szCs w:val="28"/>
        </w:rPr>
      </w:pPr>
      <w:r w:rsidRPr="00686433">
        <w:rPr>
          <w:rFonts w:ascii="Bodoni MT" w:hAnsi="Bodoni MT"/>
          <w:sz w:val="28"/>
          <w:szCs w:val="28"/>
        </w:rPr>
        <w:t xml:space="preserve">Occupied the upper or lower pole. </w:t>
      </w:r>
    </w:p>
    <w:p w14:paraId="157B1E3A" w14:textId="77777777" w:rsidR="00EE02DC" w:rsidRPr="00686433" w:rsidRDefault="00EE02DC" w:rsidP="00170BC2">
      <w:pPr>
        <w:pStyle w:val="NoSpacing"/>
        <w:numPr>
          <w:ilvl w:val="0"/>
          <w:numId w:val="16"/>
        </w:numPr>
        <w:rPr>
          <w:rFonts w:ascii="Bodoni MT" w:hAnsi="Bodoni MT"/>
          <w:sz w:val="28"/>
          <w:szCs w:val="28"/>
        </w:rPr>
      </w:pPr>
      <w:r w:rsidRPr="00686433">
        <w:rPr>
          <w:rFonts w:ascii="Bodoni MT" w:hAnsi="Bodoni MT"/>
          <w:sz w:val="28"/>
          <w:szCs w:val="28"/>
        </w:rPr>
        <w:t>Had well-defined margins with a fibrous capsule.</w:t>
      </w:r>
    </w:p>
    <w:p w14:paraId="2F434A70" w14:textId="77777777" w:rsidR="00EE02DC" w:rsidRPr="00686433" w:rsidRDefault="00EE02DC" w:rsidP="00170BC2">
      <w:pPr>
        <w:pStyle w:val="NoSpacing"/>
        <w:numPr>
          <w:ilvl w:val="0"/>
          <w:numId w:val="16"/>
        </w:numPr>
        <w:rPr>
          <w:rFonts w:ascii="Bodoni MT" w:hAnsi="Bodoni MT"/>
          <w:sz w:val="28"/>
          <w:szCs w:val="28"/>
        </w:rPr>
      </w:pPr>
      <w:r w:rsidRPr="00686433">
        <w:rPr>
          <w:rFonts w:ascii="Bodoni MT" w:hAnsi="Bodoni MT"/>
          <w:sz w:val="28"/>
          <w:szCs w:val="28"/>
        </w:rPr>
        <w:t>Is called a conventional RCC.</w:t>
      </w:r>
    </w:p>
    <w:p w14:paraId="438B6A3A" w14:textId="77777777" w:rsidR="0069079B" w:rsidRPr="00686433" w:rsidRDefault="0069079B" w:rsidP="00686433">
      <w:pPr>
        <w:pStyle w:val="NoSpacing"/>
        <w:rPr>
          <w:rFonts w:ascii="Bodoni MT" w:hAnsi="Bodoni MT"/>
          <w:sz w:val="28"/>
          <w:szCs w:val="28"/>
        </w:rPr>
      </w:pPr>
    </w:p>
    <w:p w14:paraId="56770E1B" w14:textId="2D5C3565" w:rsidR="00EE02DC" w:rsidRPr="007418EC" w:rsidRDefault="00EE02DC" w:rsidP="00170BC2">
      <w:pPr>
        <w:pStyle w:val="NoSpacing"/>
        <w:numPr>
          <w:ilvl w:val="0"/>
          <w:numId w:val="3"/>
        </w:numPr>
        <w:rPr>
          <w:rFonts w:ascii="Bodoni MT" w:hAnsi="Bodoni MT"/>
          <w:b/>
          <w:bCs/>
          <w:sz w:val="28"/>
          <w:szCs w:val="28"/>
        </w:rPr>
      </w:pPr>
      <w:r w:rsidRPr="007418EC">
        <w:rPr>
          <w:rFonts w:ascii="Bodoni MT" w:hAnsi="Bodoni MT"/>
          <w:b/>
          <w:bCs/>
          <w:sz w:val="28"/>
          <w:szCs w:val="28"/>
        </w:rPr>
        <w:t>Renal cell carcinoma is common in:</w:t>
      </w:r>
    </w:p>
    <w:p w14:paraId="30651640" w14:textId="77777777" w:rsidR="00EE02DC" w:rsidRPr="00686433" w:rsidRDefault="00EE02DC" w:rsidP="00170BC2">
      <w:pPr>
        <w:pStyle w:val="NoSpacing"/>
        <w:numPr>
          <w:ilvl w:val="0"/>
          <w:numId w:val="17"/>
        </w:numPr>
        <w:rPr>
          <w:rFonts w:ascii="Bodoni MT" w:hAnsi="Bodoni MT"/>
          <w:sz w:val="28"/>
          <w:szCs w:val="28"/>
        </w:rPr>
      </w:pPr>
      <w:r w:rsidRPr="00686433">
        <w:rPr>
          <w:rFonts w:ascii="Bodoni MT" w:hAnsi="Bodoni MT"/>
          <w:sz w:val="28"/>
          <w:szCs w:val="28"/>
        </w:rPr>
        <w:t>Males at 20-40Y.                                D. Females at 20-40 Y.</w:t>
      </w:r>
    </w:p>
    <w:p w14:paraId="31135311" w14:textId="77777777" w:rsidR="00EE02DC" w:rsidRPr="00686433" w:rsidRDefault="00EE02DC" w:rsidP="00170BC2">
      <w:pPr>
        <w:pStyle w:val="NoSpacing"/>
        <w:numPr>
          <w:ilvl w:val="0"/>
          <w:numId w:val="17"/>
        </w:numPr>
        <w:rPr>
          <w:rFonts w:ascii="Bodoni MT" w:hAnsi="Bodoni MT"/>
          <w:sz w:val="28"/>
          <w:szCs w:val="28"/>
        </w:rPr>
      </w:pPr>
      <w:r w:rsidRPr="00686433">
        <w:rPr>
          <w:rFonts w:ascii="Bodoni MT" w:hAnsi="Bodoni MT"/>
          <w:sz w:val="28"/>
          <w:szCs w:val="28"/>
        </w:rPr>
        <w:t>Males at 40-60Y.                                E. Children less than 4 Y.</w:t>
      </w:r>
    </w:p>
    <w:p w14:paraId="4D668765" w14:textId="77777777" w:rsidR="00EE02DC" w:rsidRPr="00686433" w:rsidRDefault="00EE02DC" w:rsidP="00170BC2">
      <w:pPr>
        <w:pStyle w:val="NoSpacing"/>
        <w:numPr>
          <w:ilvl w:val="0"/>
          <w:numId w:val="17"/>
        </w:numPr>
        <w:rPr>
          <w:rFonts w:ascii="Bodoni MT" w:hAnsi="Bodoni MT"/>
          <w:sz w:val="28"/>
          <w:szCs w:val="28"/>
        </w:rPr>
      </w:pPr>
      <w:r w:rsidRPr="00686433">
        <w:rPr>
          <w:rFonts w:ascii="Bodoni MT" w:hAnsi="Bodoni MT"/>
          <w:sz w:val="28"/>
          <w:szCs w:val="28"/>
        </w:rPr>
        <w:t>Males at 10-30 Y.</w:t>
      </w:r>
    </w:p>
    <w:p w14:paraId="71650DD2" w14:textId="77777777" w:rsidR="0069079B" w:rsidRPr="00686433" w:rsidRDefault="0069079B" w:rsidP="00686433">
      <w:pPr>
        <w:pStyle w:val="NoSpacing"/>
        <w:rPr>
          <w:rFonts w:ascii="Bodoni MT" w:hAnsi="Bodoni MT"/>
          <w:sz w:val="28"/>
          <w:szCs w:val="28"/>
        </w:rPr>
      </w:pPr>
    </w:p>
    <w:p w14:paraId="4CD03337" w14:textId="66642CC2" w:rsidR="00EE02DC" w:rsidRPr="007418EC" w:rsidRDefault="0002437A" w:rsidP="00170BC2">
      <w:pPr>
        <w:pStyle w:val="NoSpacing"/>
        <w:numPr>
          <w:ilvl w:val="0"/>
          <w:numId w:val="3"/>
        </w:numPr>
        <w:rPr>
          <w:rFonts w:ascii="Bodoni MT" w:hAnsi="Bodoni MT"/>
          <w:b/>
          <w:bCs/>
          <w:sz w:val="28"/>
          <w:szCs w:val="28"/>
        </w:rPr>
      </w:pPr>
      <w:r w:rsidRPr="007418EC">
        <w:rPr>
          <w:rFonts w:ascii="Bodoni MT" w:hAnsi="Bodoni MT"/>
          <w:b/>
          <w:bCs/>
          <w:sz w:val="28"/>
          <w:szCs w:val="28"/>
        </w:rPr>
        <w:t xml:space="preserve"> </w:t>
      </w:r>
      <w:r w:rsidR="00EE02DC" w:rsidRPr="007418EC">
        <w:rPr>
          <w:rFonts w:ascii="Bodoni MT" w:hAnsi="Bodoni MT"/>
          <w:b/>
          <w:bCs/>
          <w:sz w:val="28"/>
          <w:szCs w:val="28"/>
        </w:rPr>
        <w:t>Patients with renal cell</w:t>
      </w:r>
      <w:r w:rsidR="0069079B" w:rsidRPr="007418EC">
        <w:rPr>
          <w:rFonts w:ascii="Bodoni MT" w:hAnsi="Bodoni MT"/>
          <w:b/>
          <w:bCs/>
          <w:sz w:val="28"/>
          <w:szCs w:val="28"/>
        </w:rPr>
        <w:t xml:space="preserve"> carcinoma may present with</w:t>
      </w:r>
      <w:r w:rsidR="00EE02DC" w:rsidRPr="007418EC">
        <w:rPr>
          <w:rFonts w:ascii="Bodoni MT" w:hAnsi="Bodoni MT"/>
          <w:b/>
          <w:bCs/>
          <w:sz w:val="28"/>
          <w:szCs w:val="28"/>
        </w:rPr>
        <w:t>:</w:t>
      </w:r>
    </w:p>
    <w:p w14:paraId="6A499D9E" w14:textId="66BA67AF" w:rsidR="00EE02DC" w:rsidRPr="00686433" w:rsidRDefault="00EE02DC" w:rsidP="00170BC2">
      <w:pPr>
        <w:pStyle w:val="NoSpacing"/>
        <w:numPr>
          <w:ilvl w:val="0"/>
          <w:numId w:val="18"/>
        </w:numPr>
        <w:rPr>
          <w:rFonts w:ascii="Bodoni MT" w:hAnsi="Bodoni MT"/>
          <w:sz w:val="28"/>
          <w:szCs w:val="28"/>
        </w:rPr>
      </w:pPr>
      <w:r w:rsidRPr="00686433">
        <w:rPr>
          <w:rFonts w:ascii="Bodoni MT" w:hAnsi="Bodoni MT"/>
          <w:sz w:val="28"/>
          <w:szCs w:val="28"/>
        </w:rPr>
        <w:t xml:space="preserve">Canon ball lung metastasis.              </w:t>
      </w:r>
      <w:r w:rsidR="0002437A" w:rsidRPr="00686433">
        <w:rPr>
          <w:rFonts w:ascii="Bodoni MT" w:hAnsi="Bodoni MT"/>
          <w:sz w:val="28"/>
          <w:szCs w:val="28"/>
        </w:rPr>
        <w:t xml:space="preserve"> </w:t>
      </w:r>
      <w:r w:rsidRPr="00686433">
        <w:rPr>
          <w:rFonts w:ascii="Bodoni MT" w:hAnsi="Bodoni MT"/>
          <w:sz w:val="28"/>
          <w:szCs w:val="28"/>
        </w:rPr>
        <w:t xml:space="preserve">D. </w:t>
      </w:r>
      <w:r w:rsidR="0002437A" w:rsidRPr="00686433">
        <w:rPr>
          <w:rFonts w:ascii="Bodoni MT" w:hAnsi="Bodoni MT"/>
          <w:sz w:val="28"/>
          <w:szCs w:val="28"/>
        </w:rPr>
        <w:t>Gross proteinuria</w:t>
      </w:r>
      <w:r w:rsidRPr="00686433">
        <w:rPr>
          <w:rFonts w:ascii="Bodoni MT" w:hAnsi="Bodoni MT"/>
          <w:sz w:val="28"/>
          <w:szCs w:val="28"/>
        </w:rPr>
        <w:t>.</w:t>
      </w:r>
    </w:p>
    <w:p w14:paraId="2530B208" w14:textId="2E3C9F5C" w:rsidR="00EE02DC" w:rsidRPr="00686433" w:rsidRDefault="0002437A" w:rsidP="00170BC2">
      <w:pPr>
        <w:pStyle w:val="NoSpacing"/>
        <w:numPr>
          <w:ilvl w:val="0"/>
          <w:numId w:val="18"/>
        </w:numPr>
        <w:rPr>
          <w:rFonts w:ascii="Bodoni MT" w:hAnsi="Bodoni MT"/>
          <w:sz w:val="28"/>
          <w:szCs w:val="28"/>
        </w:rPr>
      </w:pPr>
      <w:r w:rsidRPr="00686433">
        <w:rPr>
          <w:rFonts w:ascii="Bodoni MT" w:hAnsi="Bodoni MT"/>
          <w:sz w:val="28"/>
          <w:szCs w:val="28"/>
        </w:rPr>
        <w:lastRenderedPageBreak/>
        <w:t>Liver metastasis</w:t>
      </w:r>
      <w:r w:rsidR="00EE02DC" w:rsidRPr="00686433">
        <w:rPr>
          <w:rFonts w:ascii="Bodoni MT" w:hAnsi="Bodoni MT"/>
          <w:sz w:val="28"/>
          <w:szCs w:val="28"/>
        </w:rPr>
        <w:t>.                                E.</w:t>
      </w:r>
      <w:r w:rsidRPr="00686433">
        <w:rPr>
          <w:rFonts w:ascii="Bodoni MT" w:hAnsi="Bodoni MT"/>
          <w:sz w:val="28"/>
          <w:szCs w:val="28"/>
        </w:rPr>
        <w:t xml:space="preserve"> Acute renal failure</w:t>
      </w:r>
      <w:r w:rsidR="00EE02DC" w:rsidRPr="00686433">
        <w:rPr>
          <w:rFonts w:ascii="Bodoni MT" w:hAnsi="Bodoni MT"/>
          <w:sz w:val="28"/>
          <w:szCs w:val="28"/>
        </w:rPr>
        <w:t>.</w:t>
      </w:r>
    </w:p>
    <w:p w14:paraId="582AAB81" w14:textId="0024CD19" w:rsidR="00EE02DC" w:rsidRPr="00686433" w:rsidRDefault="0002437A" w:rsidP="00170BC2">
      <w:pPr>
        <w:pStyle w:val="NoSpacing"/>
        <w:numPr>
          <w:ilvl w:val="0"/>
          <w:numId w:val="18"/>
        </w:numPr>
        <w:rPr>
          <w:rFonts w:ascii="Bodoni MT" w:hAnsi="Bodoni MT"/>
          <w:sz w:val="28"/>
          <w:szCs w:val="28"/>
        </w:rPr>
      </w:pPr>
      <w:r w:rsidRPr="00686433">
        <w:rPr>
          <w:rFonts w:ascii="Bodoni MT" w:hAnsi="Bodoni MT"/>
          <w:sz w:val="28"/>
          <w:szCs w:val="28"/>
        </w:rPr>
        <w:t>Hypertension</w:t>
      </w:r>
      <w:r w:rsidR="00EE02DC" w:rsidRPr="00686433">
        <w:rPr>
          <w:rFonts w:ascii="Bodoni MT" w:hAnsi="Bodoni MT"/>
          <w:sz w:val="28"/>
          <w:szCs w:val="28"/>
        </w:rPr>
        <w:t>.</w:t>
      </w:r>
    </w:p>
    <w:p w14:paraId="1EDCEC4F" w14:textId="48D53A83" w:rsidR="00DB7CE6" w:rsidRPr="00686433" w:rsidRDefault="00DB7CE6" w:rsidP="00686433">
      <w:pPr>
        <w:pStyle w:val="NoSpacing"/>
        <w:rPr>
          <w:rFonts w:ascii="Bodoni MT" w:hAnsi="Bodoni MT"/>
          <w:sz w:val="28"/>
          <w:szCs w:val="28"/>
        </w:rPr>
      </w:pPr>
      <w:r w:rsidRPr="00686433">
        <w:rPr>
          <w:rFonts w:ascii="Bodoni MT" w:hAnsi="Bodoni MT"/>
          <w:sz w:val="28"/>
          <w:szCs w:val="28"/>
        </w:rPr>
        <w:t>………………………………………………………………………..</w:t>
      </w:r>
    </w:p>
    <w:p w14:paraId="78026274" w14:textId="45CF6901" w:rsidR="0069079B" w:rsidRPr="00686433" w:rsidRDefault="00DB7CE6" w:rsidP="007418EC">
      <w:pPr>
        <w:pStyle w:val="NoSpacing"/>
        <w:jc w:val="right"/>
        <w:rPr>
          <w:rFonts w:ascii="Bodoni MT" w:hAnsi="Bodoni MT"/>
          <w:sz w:val="28"/>
          <w:szCs w:val="28"/>
        </w:rPr>
      </w:pPr>
      <w:r w:rsidRPr="00686433">
        <w:rPr>
          <w:rFonts w:ascii="Bodoni MT" w:hAnsi="Bodoni MT"/>
          <w:noProof/>
          <w:sz w:val="28"/>
          <w:szCs w:val="28"/>
        </w:rPr>
        <w:drawing>
          <wp:inline distT="0" distB="0" distL="0" distR="0" wp14:anchorId="40FC27AD" wp14:editId="248AE94C">
            <wp:extent cx="2527300" cy="2066925"/>
            <wp:effectExtent l="0" t="0" r="635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27300" cy="2066925"/>
                    </a:xfrm>
                    <a:prstGeom prst="rect">
                      <a:avLst/>
                    </a:prstGeom>
                    <a:noFill/>
                  </pic:spPr>
                </pic:pic>
              </a:graphicData>
            </a:graphic>
          </wp:inline>
        </w:drawing>
      </w:r>
    </w:p>
    <w:p w14:paraId="0E88003E" w14:textId="21C5B878" w:rsidR="00EE02DC" w:rsidRPr="007418EC" w:rsidRDefault="0002437A" w:rsidP="00170BC2">
      <w:pPr>
        <w:pStyle w:val="NoSpacing"/>
        <w:numPr>
          <w:ilvl w:val="0"/>
          <w:numId w:val="3"/>
        </w:numPr>
        <w:rPr>
          <w:rFonts w:ascii="Bodoni MT" w:hAnsi="Bodoni MT"/>
          <w:b/>
          <w:bCs/>
          <w:sz w:val="28"/>
          <w:szCs w:val="28"/>
        </w:rPr>
      </w:pPr>
      <w:r w:rsidRPr="007418EC">
        <w:rPr>
          <w:rFonts w:ascii="Bodoni MT" w:hAnsi="Bodoni MT"/>
          <w:b/>
          <w:bCs/>
          <w:sz w:val="28"/>
          <w:szCs w:val="28"/>
        </w:rPr>
        <w:t xml:space="preserve"> </w:t>
      </w:r>
      <w:r w:rsidR="0069079B" w:rsidRPr="007418EC">
        <w:rPr>
          <w:rFonts w:ascii="Bodoni MT" w:hAnsi="Bodoni MT"/>
          <w:b/>
          <w:bCs/>
          <w:sz w:val="28"/>
          <w:szCs w:val="28"/>
        </w:rPr>
        <w:t xml:space="preserve">Histopathology of </w:t>
      </w:r>
      <w:r w:rsidRPr="007418EC">
        <w:rPr>
          <w:rFonts w:ascii="Bodoni MT" w:hAnsi="Bodoni MT"/>
          <w:b/>
          <w:bCs/>
          <w:sz w:val="28"/>
          <w:szCs w:val="28"/>
        </w:rPr>
        <w:t xml:space="preserve">conventional </w:t>
      </w:r>
      <w:r w:rsidR="0069079B" w:rsidRPr="007418EC">
        <w:rPr>
          <w:rFonts w:ascii="Bodoni MT" w:hAnsi="Bodoni MT"/>
          <w:b/>
          <w:bCs/>
          <w:sz w:val="28"/>
          <w:szCs w:val="28"/>
        </w:rPr>
        <w:t xml:space="preserve">renal cell carcinoma </w:t>
      </w:r>
      <w:r w:rsidRPr="007418EC">
        <w:rPr>
          <w:rFonts w:ascii="Bodoni MT" w:hAnsi="Bodoni MT"/>
          <w:b/>
          <w:bCs/>
          <w:sz w:val="28"/>
          <w:szCs w:val="28"/>
        </w:rPr>
        <w:t>is characterized by</w:t>
      </w:r>
      <w:r w:rsidR="0069079B" w:rsidRPr="007418EC">
        <w:rPr>
          <w:rFonts w:ascii="Bodoni MT" w:hAnsi="Bodoni MT"/>
          <w:b/>
          <w:bCs/>
          <w:sz w:val="28"/>
          <w:szCs w:val="28"/>
        </w:rPr>
        <w:t>:</w:t>
      </w:r>
    </w:p>
    <w:p w14:paraId="127E06FE" w14:textId="77777777" w:rsidR="0069079B" w:rsidRPr="00686433" w:rsidRDefault="0069079B" w:rsidP="00170BC2">
      <w:pPr>
        <w:pStyle w:val="NoSpacing"/>
        <w:numPr>
          <w:ilvl w:val="0"/>
          <w:numId w:val="19"/>
        </w:numPr>
        <w:rPr>
          <w:rFonts w:ascii="Bodoni MT" w:hAnsi="Bodoni MT"/>
          <w:sz w:val="28"/>
          <w:szCs w:val="28"/>
        </w:rPr>
      </w:pPr>
      <w:r w:rsidRPr="00686433">
        <w:rPr>
          <w:rFonts w:ascii="Bodoni MT" w:hAnsi="Bodoni MT"/>
          <w:sz w:val="28"/>
          <w:szCs w:val="28"/>
        </w:rPr>
        <w:t>Nests of polyhedral cells with clear cytoplasm and round nuclei.</w:t>
      </w:r>
    </w:p>
    <w:p w14:paraId="07DF0828" w14:textId="77777777" w:rsidR="0069079B" w:rsidRPr="00686433" w:rsidRDefault="0069079B" w:rsidP="00170BC2">
      <w:pPr>
        <w:pStyle w:val="NoSpacing"/>
        <w:numPr>
          <w:ilvl w:val="0"/>
          <w:numId w:val="19"/>
        </w:numPr>
        <w:rPr>
          <w:rFonts w:ascii="Bodoni MT" w:hAnsi="Bodoni MT"/>
          <w:sz w:val="28"/>
          <w:szCs w:val="28"/>
        </w:rPr>
      </w:pPr>
      <w:r w:rsidRPr="00686433">
        <w:rPr>
          <w:rFonts w:ascii="Bodoni MT" w:hAnsi="Bodoni MT"/>
          <w:sz w:val="28"/>
          <w:szCs w:val="28"/>
        </w:rPr>
        <w:t>Branching papillary processes with foamy histiocytes.</w:t>
      </w:r>
    </w:p>
    <w:p w14:paraId="12489DC2" w14:textId="77777777" w:rsidR="0069079B" w:rsidRPr="00686433" w:rsidRDefault="0069079B" w:rsidP="00170BC2">
      <w:pPr>
        <w:pStyle w:val="NoSpacing"/>
        <w:numPr>
          <w:ilvl w:val="0"/>
          <w:numId w:val="19"/>
        </w:numPr>
        <w:rPr>
          <w:rFonts w:ascii="Bodoni MT" w:hAnsi="Bodoni MT"/>
          <w:sz w:val="28"/>
          <w:szCs w:val="28"/>
        </w:rPr>
      </w:pPr>
      <w:r w:rsidRPr="00686433">
        <w:rPr>
          <w:rFonts w:ascii="Bodoni MT" w:hAnsi="Bodoni MT"/>
          <w:sz w:val="28"/>
          <w:szCs w:val="28"/>
        </w:rPr>
        <w:t>Spindle cell with marked nuclear pleomorphism and necrosis.</w:t>
      </w:r>
    </w:p>
    <w:p w14:paraId="06D8C9F0" w14:textId="77777777" w:rsidR="0069079B" w:rsidRPr="00686433" w:rsidRDefault="0069079B" w:rsidP="00170BC2">
      <w:pPr>
        <w:pStyle w:val="NoSpacing"/>
        <w:numPr>
          <w:ilvl w:val="0"/>
          <w:numId w:val="19"/>
        </w:numPr>
        <w:rPr>
          <w:rFonts w:ascii="Bodoni MT" w:hAnsi="Bodoni MT"/>
          <w:sz w:val="28"/>
          <w:szCs w:val="28"/>
        </w:rPr>
      </w:pPr>
      <w:r w:rsidRPr="00686433">
        <w:rPr>
          <w:rFonts w:ascii="Bodoni MT" w:hAnsi="Bodoni MT"/>
          <w:sz w:val="28"/>
          <w:szCs w:val="28"/>
        </w:rPr>
        <w:t>Sheets of neoplastic cells with round nuclei surrounded by clear halo.</w:t>
      </w:r>
    </w:p>
    <w:p w14:paraId="167777C8" w14:textId="00D6211E" w:rsidR="0069079B" w:rsidRDefault="0002437A" w:rsidP="00170BC2">
      <w:pPr>
        <w:pStyle w:val="NoSpacing"/>
        <w:numPr>
          <w:ilvl w:val="0"/>
          <w:numId w:val="19"/>
        </w:numPr>
        <w:rPr>
          <w:rFonts w:ascii="Bodoni MT" w:hAnsi="Bodoni MT"/>
          <w:sz w:val="28"/>
          <w:szCs w:val="28"/>
        </w:rPr>
      </w:pPr>
      <w:r w:rsidRPr="00686433">
        <w:rPr>
          <w:rFonts w:ascii="Bodoni MT" w:hAnsi="Bodoni MT"/>
          <w:sz w:val="28"/>
          <w:szCs w:val="28"/>
        </w:rPr>
        <w:t xml:space="preserve">Nests of </w:t>
      </w:r>
      <w:r w:rsidR="00DB7CE6" w:rsidRPr="00686433">
        <w:rPr>
          <w:rFonts w:ascii="Bodoni MT" w:hAnsi="Bodoni MT"/>
          <w:sz w:val="28"/>
          <w:szCs w:val="28"/>
        </w:rPr>
        <w:t xml:space="preserve">columnar </w:t>
      </w:r>
      <w:r w:rsidRPr="00686433">
        <w:rPr>
          <w:rFonts w:ascii="Bodoni MT" w:hAnsi="Bodoni MT"/>
          <w:sz w:val="28"/>
          <w:szCs w:val="28"/>
        </w:rPr>
        <w:t xml:space="preserve">cells with </w:t>
      </w:r>
      <w:r w:rsidR="00DB7CE6" w:rsidRPr="00686433">
        <w:rPr>
          <w:rFonts w:ascii="Bodoni MT" w:hAnsi="Bodoni MT"/>
          <w:sz w:val="28"/>
          <w:szCs w:val="28"/>
        </w:rPr>
        <w:t xml:space="preserve">deep </w:t>
      </w:r>
      <w:r w:rsidRPr="00686433">
        <w:rPr>
          <w:rFonts w:ascii="Bodoni MT" w:hAnsi="Bodoni MT"/>
          <w:sz w:val="28"/>
          <w:szCs w:val="28"/>
        </w:rPr>
        <w:t xml:space="preserve">pink cytoplasm and small </w:t>
      </w:r>
      <w:r w:rsidR="00DB7CE6" w:rsidRPr="00686433">
        <w:rPr>
          <w:rFonts w:ascii="Bodoni MT" w:hAnsi="Bodoni MT"/>
          <w:sz w:val="28"/>
          <w:szCs w:val="28"/>
        </w:rPr>
        <w:t>nuclei.</w:t>
      </w:r>
    </w:p>
    <w:p w14:paraId="31C1208A" w14:textId="77777777" w:rsidR="007418EC" w:rsidRPr="00686433" w:rsidRDefault="007418EC" w:rsidP="007418EC">
      <w:pPr>
        <w:pStyle w:val="NoSpacing"/>
        <w:ind w:left="720"/>
        <w:rPr>
          <w:rFonts w:ascii="Bodoni MT" w:hAnsi="Bodoni MT"/>
          <w:sz w:val="28"/>
          <w:szCs w:val="28"/>
        </w:rPr>
      </w:pPr>
    </w:p>
    <w:p w14:paraId="003AE8C9" w14:textId="4919E0E9" w:rsidR="0069079B" w:rsidRPr="007418EC" w:rsidRDefault="0069079B" w:rsidP="00170BC2">
      <w:pPr>
        <w:pStyle w:val="NoSpacing"/>
        <w:numPr>
          <w:ilvl w:val="0"/>
          <w:numId w:val="3"/>
        </w:numPr>
        <w:rPr>
          <w:rFonts w:ascii="Bodoni MT" w:hAnsi="Bodoni MT"/>
          <w:b/>
          <w:bCs/>
          <w:sz w:val="28"/>
          <w:szCs w:val="28"/>
        </w:rPr>
      </w:pPr>
      <w:r w:rsidRPr="007418EC">
        <w:rPr>
          <w:rFonts w:ascii="Bodoni MT" w:hAnsi="Bodoni MT"/>
          <w:b/>
          <w:bCs/>
          <w:sz w:val="28"/>
          <w:szCs w:val="28"/>
        </w:rPr>
        <w:t>Wilms tumor is:</w:t>
      </w:r>
    </w:p>
    <w:p w14:paraId="6F01122D" w14:textId="77777777" w:rsidR="0069079B" w:rsidRPr="00686433" w:rsidRDefault="0069079B" w:rsidP="00170BC2">
      <w:pPr>
        <w:pStyle w:val="NoSpacing"/>
        <w:numPr>
          <w:ilvl w:val="0"/>
          <w:numId w:val="20"/>
        </w:numPr>
        <w:rPr>
          <w:rFonts w:ascii="Bodoni MT" w:hAnsi="Bodoni MT"/>
          <w:sz w:val="28"/>
          <w:szCs w:val="28"/>
        </w:rPr>
      </w:pPr>
      <w:r w:rsidRPr="00686433">
        <w:rPr>
          <w:rFonts w:ascii="Bodoni MT" w:hAnsi="Bodoni MT"/>
          <w:sz w:val="28"/>
          <w:szCs w:val="28"/>
        </w:rPr>
        <w:t>Renal cell carcinoma.                        D. Chromophobe RCC.</w:t>
      </w:r>
    </w:p>
    <w:p w14:paraId="17233A2B" w14:textId="77777777" w:rsidR="0069079B" w:rsidRPr="00686433" w:rsidRDefault="0069079B" w:rsidP="00170BC2">
      <w:pPr>
        <w:pStyle w:val="NoSpacing"/>
        <w:numPr>
          <w:ilvl w:val="0"/>
          <w:numId w:val="20"/>
        </w:numPr>
        <w:rPr>
          <w:rFonts w:ascii="Bodoni MT" w:hAnsi="Bodoni MT"/>
          <w:sz w:val="28"/>
          <w:szCs w:val="28"/>
        </w:rPr>
      </w:pPr>
      <w:r w:rsidRPr="00686433">
        <w:rPr>
          <w:rFonts w:ascii="Bodoni MT" w:hAnsi="Bodoni MT"/>
          <w:sz w:val="28"/>
          <w:szCs w:val="28"/>
        </w:rPr>
        <w:t>Nephroblastoma.                               E. Papillary RCC.</w:t>
      </w:r>
    </w:p>
    <w:p w14:paraId="3D7B4230" w14:textId="77777777" w:rsidR="0069079B" w:rsidRPr="00686433" w:rsidRDefault="0069079B" w:rsidP="00170BC2">
      <w:pPr>
        <w:pStyle w:val="NoSpacing"/>
        <w:numPr>
          <w:ilvl w:val="0"/>
          <w:numId w:val="20"/>
        </w:numPr>
        <w:rPr>
          <w:rFonts w:ascii="Bodoni MT" w:hAnsi="Bodoni MT"/>
          <w:sz w:val="28"/>
          <w:szCs w:val="28"/>
        </w:rPr>
      </w:pPr>
      <w:r w:rsidRPr="00686433">
        <w:rPr>
          <w:rFonts w:ascii="Bodoni MT" w:hAnsi="Bodoni MT"/>
          <w:sz w:val="28"/>
          <w:szCs w:val="28"/>
        </w:rPr>
        <w:t>Sarcomatoid RCC.</w:t>
      </w:r>
    </w:p>
    <w:p w14:paraId="3CA6F89D" w14:textId="77777777" w:rsidR="003D35B0" w:rsidRPr="00686433" w:rsidRDefault="005E70F8" w:rsidP="00686433">
      <w:pPr>
        <w:pStyle w:val="NoSpacing"/>
        <w:rPr>
          <w:rFonts w:ascii="Bodoni MT" w:hAnsi="Bodoni MT"/>
          <w:sz w:val="28"/>
          <w:szCs w:val="28"/>
        </w:rPr>
      </w:pPr>
      <w:r w:rsidRPr="00686433">
        <w:rPr>
          <w:rFonts w:ascii="Bodoni MT" w:hAnsi="Bodoni MT"/>
          <w:sz w:val="28"/>
          <w:szCs w:val="28"/>
        </w:rPr>
        <w:t>……………………………………………………………………………</w:t>
      </w:r>
    </w:p>
    <w:p w14:paraId="5A499261" w14:textId="210E30A2" w:rsidR="007418EC" w:rsidRPr="006E6938" w:rsidRDefault="007418EC" w:rsidP="00686433">
      <w:pPr>
        <w:pStyle w:val="NoSpacing"/>
        <w:rPr>
          <w:rFonts w:ascii="Bodoni MT" w:hAnsi="Bodoni MT"/>
          <w:b/>
          <w:bCs/>
          <w:sz w:val="28"/>
          <w:szCs w:val="28"/>
          <w:u w:val="single"/>
        </w:rPr>
      </w:pPr>
      <w:r w:rsidRPr="006E6938">
        <w:rPr>
          <w:rFonts w:ascii="Bodoni MT" w:hAnsi="Bodoni MT"/>
          <w:b/>
          <w:bCs/>
          <w:sz w:val="28"/>
          <w:szCs w:val="28"/>
          <w:u w:val="single"/>
        </w:rPr>
        <w:t xml:space="preserve">II Read the following case scenario and then </w:t>
      </w:r>
      <w:r w:rsidR="006E6938" w:rsidRPr="006E6938">
        <w:rPr>
          <w:rFonts w:ascii="Bodoni MT" w:hAnsi="Bodoni MT"/>
          <w:b/>
          <w:bCs/>
          <w:sz w:val="28"/>
          <w:szCs w:val="28"/>
          <w:u w:val="single"/>
        </w:rPr>
        <w:t>choose the correct answer.</w:t>
      </w:r>
      <w:r w:rsidR="0069079B" w:rsidRPr="006E6938">
        <w:rPr>
          <w:rFonts w:ascii="Bodoni MT" w:hAnsi="Bodoni MT"/>
          <w:b/>
          <w:bCs/>
          <w:sz w:val="28"/>
          <w:szCs w:val="28"/>
          <w:u w:val="single"/>
        </w:rPr>
        <w:t xml:space="preserve"> </w:t>
      </w:r>
    </w:p>
    <w:p w14:paraId="2B08BA13" w14:textId="150A5D00" w:rsidR="00C11AE9" w:rsidRPr="00C11AE9" w:rsidRDefault="007D0B6B" w:rsidP="00170BC2">
      <w:pPr>
        <w:pStyle w:val="NoSpacing"/>
        <w:numPr>
          <w:ilvl w:val="0"/>
          <w:numId w:val="3"/>
        </w:numPr>
        <w:jc w:val="both"/>
        <w:rPr>
          <w:rFonts w:ascii="Bodoni MT" w:hAnsi="Bodoni MT"/>
          <w:sz w:val="28"/>
          <w:szCs w:val="28"/>
        </w:rPr>
      </w:pPr>
      <w:r>
        <w:rPr>
          <w:rFonts w:ascii="Bodoni MT" w:hAnsi="Bodoni MT"/>
          <w:sz w:val="28"/>
          <w:szCs w:val="28"/>
        </w:rPr>
        <w:t xml:space="preserve"> </w:t>
      </w:r>
      <w:r w:rsidR="0069079B" w:rsidRPr="00686433">
        <w:rPr>
          <w:rFonts w:ascii="Bodoni MT" w:hAnsi="Bodoni MT"/>
          <w:sz w:val="28"/>
          <w:szCs w:val="28"/>
        </w:rPr>
        <w:t>A 3-years-old child with his moth</w:t>
      </w:r>
      <w:r w:rsidR="003D35B0" w:rsidRPr="00686433">
        <w:rPr>
          <w:rFonts w:ascii="Bodoni MT" w:hAnsi="Bodoni MT"/>
          <w:sz w:val="28"/>
          <w:szCs w:val="28"/>
        </w:rPr>
        <w:t>er</w:t>
      </w:r>
      <w:r w:rsidR="0069079B" w:rsidRPr="00686433">
        <w:rPr>
          <w:rFonts w:ascii="Bodoni MT" w:hAnsi="Bodoni MT"/>
          <w:sz w:val="28"/>
          <w:szCs w:val="28"/>
        </w:rPr>
        <w:t xml:space="preserve"> complained</w:t>
      </w:r>
      <w:r w:rsidR="003D35B0" w:rsidRPr="00686433">
        <w:rPr>
          <w:rFonts w:ascii="Bodoni MT" w:hAnsi="Bodoni MT"/>
          <w:sz w:val="28"/>
          <w:szCs w:val="28"/>
        </w:rPr>
        <w:t xml:space="preserve"> that she noticed a</w:t>
      </w:r>
      <w:r w:rsidR="0069079B" w:rsidRPr="00686433">
        <w:rPr>
          <w:rFonts w:ascii="Bodoni MT" w:hAnsi="Bodoni MT"/>
          <w:sz w:val="28"/>
          <w:szCs w:val="28"/>
        </w:rPr>
        <w:t xml:space="preserve"> large swelling in his </w:t>
      </w:r>
      <w:r w:rsidR="003D35B0" w:rsidRPr="00686433">
        <w:rPr>
          <w:rFonts w:ascii="Bodoni MT" w:hAnsi="Bodoni MT"/>
          <w:sz w:val="28"/>
          <w:szCs w:val="28"/>
        </w:rPr>
        <w:t>abdomen</w:t>
      </w:r>
      <w:r w:rsidR="0069079B" w:rsidRPr="00686433">
        <w:rPr>
          <w:rFonts w:ascii="Bodoni MT" w:hAnsi="Bodoni MT"/>
          <w:sz w:val="28"/>
          <w:szCs w:val="28"/>
        </w:rPr>
        <w:t xml:space="preserve"> for 2 weeks.  </w:t>
      </w:r>
      <w:r w:rsidR="003D35B0" w:rsidRPr="00686433">
        <w:rPr>
          <w:rFonts w:ascii="Bodoni MT" w:hAnsi="Bodoni MT"/>
          <w:sz w:val="28"/>
          <w:szCs w:val="28"/>
        </w:rPr>
        <w:t xml:space="preserve">She recognized that the mass gradually increased in size with loss of weight and generalized weakness of her child. On physical examination the child was underweight; pale with a large soft tissue mass occupied the center of the abdomen. Sonography revealed a renal mass, 7x8cm, firm, heterogeneous in consistency. </w:t>
      </w:r>
      <w:r w:rsidR="003D35B0" w:rsidRPr="006E6938">
        <w:rPr>
          <w:rFonts w:ascii="Bodoni MT" w:hAnsi="Bodoni MT"/>
          <w:b/>
          <w:bCs/>
          <w:sz w:val="28"/>
          <w:szCs w:val="28"/>
        </w:rPr>
        <w:t>What is the diagnosis?</w:t>
      </w:r>
    </w:p>
    <w:p w14:paraId="4A5A3519" w14:textId="77777777" w:rsidR="003D35B0" w:rsidRPr="00686433" w:rsidRDefault="003D35B0" w:rsidP="00170BC2">
      <w:pPr>
        <w:pStyle w:val="NoSpacing"/>
        <w:numPr>
          <w:ilvl w:val="0"/>
          <w:numId w:val="21"/>
        </w:numPr>
        <w:rPr>
          <w:rFonts w:ascii="Bodoni MT" w:hAnsi="Bodoni MT"/>
          <w:sz w:val="28"/>
          <w:szCs w:val="28"/>
        </w:rPr>
      </w:pPr>
      <w:r w:rsidRPr="00686433">
        <w:rPr>
          <w:rFonts w:ascii="Bodoni MT" w:hAnsi="Bodoni MT"/>
          <w:sz w:val="28"/>
          <w:szCs w:val="28"/>
        </w:rPr>
        <w:t>Renal cell carcinoma.                           D. Nephroblastoma.</w:t>
      </w:r>
    </w:p>
    <w:p w14:paraId="01B3DBB9" w14:textId="77777777" w:rsidR="003D35B0" w:rsidRPr="00686433" w:rsidRDefault="003D35B0" w:rsidP="00170BC2">
      <w:pPr>
        <w:pStyle w:val="NoSpacing"/>
        <w:numPr>
          <w:ilvl w:val="0"/>
          <w:numId w:val="21"/>
        </w:numPr>
        <w:rPr>
          <w:rFonts w:ascii="Bodoni MT" w:hAnsi="Bodoni MT"/>
          <w:sz w:val="28"/>
          <w:szCs w:val="28"/>
        </w:rPr>
      </w:pPr>
      <w:r w:rsidRPr="00686433">
        <w:rPr>
          <w:rFonts w:ascii="Bodoni MT" w:hAnsi="Bodoni MT"/>
          <w:sz w:val="28"/>
          <w:szCs w:val="28"/>
        </w:rPr>
        <w:t>Hydronephrosis.                                   E. Renal stone.</w:t>
      </w:r>
    </w:p>
    <w:p w14:paraId="6C01014D" w14:textId="51FC7637" w:rsidR="0069079B" w:rsidRPr="00686433" w:rsidRDefault="003D35B0" w:rsidP="00170BC2">
      <w:pPr>
        <w:pStyle w:val="NoSpacing"/>
        <w:numPr>
          <w:ilvl w:val="0"/>
          <w:numId w:val="21"/>
        </w:numPr>
        <w:rPr>
          <w:rFonts w:ascii="Bodoni MT" w:hAnsi="Bodoni MT"/>
          <w:sz w:val="28"/>
          <w:szCs w:val="28"/>
        </w:rPr>
      </w:pPr>
      <w:r w:rsidRPr="00686433">
        <w:rPr>
          <w:rFonts w:ascii="Bodoni MT" w:hAnsi="Bodoni MT"/>
          <w:sz w:val="28"/>
          <w:szCs w:val="28"/>
        </w:rPr>
        <w:t>Chronic pyelonephritis.</w:t>
      </w:r>
    </w:p>
    <w:p w14:paraId="5D500C12" w14:textId="299F8C64" w:rsidR="00B039C1" w:rsidRPr="00686433" w:rsidRDefault="00DB7CE6" w:rsidP="006E6938">
      <w:pPr>
        <w:pStyle w:val="NoSpacing"/>
        <w:jc w:val="right"/>
        <w:rPr>
          <w:rFonts w:ascii="Bodoni MT" w:hAnsi="Bodoni MT"/>
          <w:sz w:val="28"/>
          <w:szCs w:val="28"/>
        </w:rPr>
      </w:pPr>
      <w:r w:rsidRPr="00686433">
        <w:rPr>
          <w:rFonts w:ascii="Bodoni MT" w:hAnsi="Bodoni MT"/>
          <w:noProof/>
          <w:sz w:val="28"/>
          <w:szCs w:val="28"/>
        </w:rPr>
        <w:lastRenderedPageBreak/>
        <w:drawing>
          <wp:inline distT="0" distB="0" distL="0" distR="0" wp14:anchorId="71A46643" wp14:editId="3EF606F3">
            <wp:extent cx="2667000" cy="13991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71162" cy="1401330"/>
                    </a:xfrm>
                    <a:prstGeom prst="rect">
                      <a:avLst/>
                    </a:prstGeom>
                    <a:noFill/>
                  </pic:spPr>
                </pic:pic>
              </a:graphicData>
            </a:graphic>
          </wp:inline>
        </w:drawing>
      </w:r>
    </w:p>
    <w:p w14:paraId="7D9BD08C" w14:textId="16F02F27" w:rsidR="003D35B0" w:rsidRPr="006E6938" w:rsidRDefault="00DB7CE6" w:rsidP="00170BC2">
      <w:pPr>
        <w:pStyle w:val="NoSpacing"/>
        <w:numPr>
          <w:ilvl w:val="0"/>
          <w:numId w:val="3"/>
        </w:numPr>
        <w:rPr>
          <w:rFonts w:ascii="Bodoni MT" w:hAnsi="Bodoni MT"/>
          <w:b/>
          <w:bCs/>
          <w:sz w:val="28"/>
          <w:szCs w:val="28"/>
        </w:rPr>
      </w:pPr>
      <w:r w:rsidRPr="006E6938">
        <w:rPr>
          <w:rFonts w:ascii="Bodoni MT" w:hAnsi="Bodoni MT"/>
          <w:b/>
          <w:bCs/>
          <w:sz w:val="28"/>
          <w:szCs w:val="28"/>
        </w:rPr>
        <w:t xml:space="preserve"> </w:t>
      </w:r>
      <w:r w:rsidR="003D35B0" w:rsidRPr="006E6938">
        <w:rPr>
          <w:rFonts w:ascii="Bodoni MT" w:hAnsi="Bodoni MT"/>
          <w:b/>
          <w:bCs/>
          <w:sz w:val="28"/>
          <w:szCs w:val="28"/>
        </w:rPr>
        <w:t>A biopsy from the mass showed:</w:t>
      </w:r>
    </w:p>
    <w:p w14:paraId="5D9C7914" w14:textId="77777777" w:rsidR="003D35B0" w:rsidRPr="00686433" w:rsidRDefault="003D35B0" w:rsidP="00170BC2">
      <w:pPr>
        <w:pStyle w:val="NoSpacing"/>
        <w:numPr>
          <w:ilvl w:val="0"/>
          <w:numId w:val="22"/>
        </w:numPr>
        <w:rPr>
          <w:rFonts w:ascii="Bodoni MT" w:hAnsi="Bodoni MT"/>
          <w:sz w:val="28"/>
          <w:szCs w:val="28"/>
        </w:rPr>
      </w:pPr>
      <w:r w:rsidRPr="00686433">
        <w:rPr>
          <w:rFonts w:ascii="Bodoni MT" w:hAnsi="Bodoni MT"/>
          <w:sz w:val="28"/>
          <w:szCs w:val="28"/>
        </w:rPr>
        <w:t>Branching papillary processes with central fibrous core covered by neoplastic cells.</w:t>
      </w:r>
    </w:p>
    <w:p w14:paraId="56DDD599" w14:textId="77777777" w:rsidR="003D35B0" w:rsidRPr="00686433" w:rsidRDefault="006D51E5" w:rsidP="00170BC2">
      <w:pPr>
        <w:pStyle w:val="NoSpacing"/>
        <w:numPr>
          <w:ilvl w:val="0"/>
          <w:numId w:val="22"/>
        </w:numPr>
        <w:rPr>
          <w:rFonts w:ascii="Bodoni MT" w:hAnsi="Bodoni MT"/>
          <w:sz w:val="28"/>
          <w:szCs w:val="28"/>
        </w:rPr>
      </w:pPr>
      <w:r w:rsidRPr="00686433">
        <w:rPr>
          <w:rFonts w:ascii="Bodoni MT" w:hAnsi="Bodoni MT"/>
          <w:sz w:val="28"/>
          <w:szCs w:val="28"/>
        </w:rPr>
        <w:t>Neoplastic spindle cells with hyperchromatic nuclei and eosinophilic cytoplasm arranged in bundles with frequent mitosis and necrosis.</w:t>
      </w:r>
    </w:p>
    <w:p w14:paraId="1758268D" w14:textId="77777777" w:rsidR="006D51E5" w:rsidRPr="00686433" w:rsidRDefault="006D51E5" w:rsidP="00170BC2">
      <w:pPr>
        <w:pStyle w:val="NoSpacing"/>
        <w:numPr>
          <w:ilvl w:val="0"/>
          <w:numId w:val="22"/>
        </w:numPr>
        <w:rPr>
          <w:rFonts w:ascii="Bodoni MT" w:hAnsi="Bodoni MT"/>
          <w:sz w:val="28"/>
          <w:szCs w:val="28"/>
        </w:rPr>
      </w:pPr>
      <w:r w:rsidRPr="00686433">
        <w:rPr>
          <w:rFonts w:ascii="Bodoni MT" w:hAnsi="Bodoni MT"/>
          <w:sz w:val="28"/>
          <w:szCs w:val="28"/>
        </w:rPr>
        <w:t>Blastemal cells, mesenchymal spindle cells and aborted glomeruli.</w:t>
      </w:r>
    </w:p>
    <w:p w14:paraId="2BCBAC24" w14:textId="77777777" w:rsidR="006D51E5" w:rsidRPr="00686433" w:rsidRDefault="006D51E5" w:rsidP="00170BC2">
      <w:pPr>
        <w:pStyle w:val="NoSpacing"/>
        <w:numPr>
          <w:ilvl w:val="0"/>
          <w:numId w:val="22"/>
        </w:numPr>
        <w:rPr>
          <w:rFonts w:ascii="Bodoni MT" w:hAnsi="Bodoni MT"/>
          <w:sz w:val="28"/>
          <w:szCs w:val="28"/>
        </w:rPr>
      </w:pPr>
      <w:r w:rsidRPr="00686433">
        <w:rPr>
          <w:rFonts w:ascii="Bodoni MT" w:hAnsi="Bodoni MT"/>
          <w:sz w:val="28"/>
          <w:szCs w:val="28"/>
        </w:rPr>
        <w:t xml:space="preserve">Interstitial chronic inflammatory cell infiltration with endarteritis </w:t>
      </w:r>
      <w:r w:rsidR="005E70F8" w:rsidRPr="00686433">
        <w:rPr>
          <w:rFonts w:ascii="Bodoni MT" w:hAnsi="Bodoni MT"/>
          <w:sz w:val="28"/>
          <w:szCs w:val="28"/>
        </w:rPr>
        <w:t>obliterans</w:t>
      </w:r>
      <w:r w:rsidRPr="00686433">
        <w:rPr>
          <w:rFonts w:ascii="Bodoni MT" w:hAnsi="Bodoni MT"/>
          <w:sz w:val="28"/>
          <w:szCs w:val="28"/>
        </w:rPr>
        <w:t xml:space="preserve"> and renal tubular pink casts.</w:t>
      </w:r>
    </w:p>
    <w:p w14:paraId="3F97AE68" w14:textId="77777777" w:rsidR="006D51E5" w:rsidRPr="00686433" w:rsidRDefault="006D51E5" w:rsidP="00170BC2">
      <w:pPr>
        <w:pStyle w:val="NoSpacing"/>
        <w:numPr>
          <w:ilvl w:val="0"/>
          <w:numId w:val="22"/>
        </w:numPr>
        <w:rPr>
          <w:rFonts w:ascii="Bodoni MT" w:hAnsi="Bodoni MT"/>
          <w:sz w:val="28"/>
          <w:szCs w:val="28"/>
        </w:rPr>
      </w:pPr>
      <w:r w:rsidRPr="00686433">
        <w:rPr>
          <w:rFonts w:ascii="Bodoni MT" w:hAnsi="Bodoni MT"/>
          <w:sz w:val="28"/>
          <w:szCs w:val="28"/>
        </w:rPr>
        <w:t xml:space="preserve">Nests of </w:t>
      </w:r>
      <w:r w:rsidR="005E70F8" w:rsidRPr="00686433">
        <w:rPr>
          <w:rFonts w:ascii="Bodoni MT" w:hAnsi="Bodoni MT"/>
          <w:sz w:val="28"/>
          <w:szCs w:val="28"/>
        </w:rPr>
        <w:t>polyhedral</w:t>
      </w:r>
      <w:r w:rsidRPr="00686433">
        <w:rPr>
          <w:rFonts w:ascii="Bodoni MT" w:hAnsi="Bodoni MT"/>
          <w:sz w:val="28"/>
          <w:szCs w:val="28"/>
        </w:rPr>
        <w:t xml:space="preserve"> cells with </w:t>
      </w:r>
      <w:r w:rsidR="005E70F8" w:rsidRPr="00686433">
        <w:rPr>
          <w:rFonts w:ascii="Bodoni MT" w:hAnsi="Bodoni MT"/>
          <w:sz w:val="28"/>
          <w:szCs w:val="28"/>
        </w:rPr>
        <w:t xml:space="preserve">round </w:t>
      </w:r>
      <w:r w:rsidRPr="00686433">
        <w:rPr>
          <w:rFonts w:ascii="Bodoni MT" w:hAnsi="Bodoni MT"/>
          <w:sz w:val="28"/>
          <w:szCs w:val="28"/>
        </w:rPr>
        <w:t>small nuclei and abundant clear cytoplasm.</w:t>
      </w:r>
    </w:p>
    <w:p w14:paraId="390A90A4" w14:textId="77777777" w:rsidR="00CC0602" w:rsidRPr="00686433" w:rsidRDefault="005E70F8" w:rsidP="00686433">
      <w:pPr>
        <w:pStyle w:val="NoSpacing"/>
        <w:rPr>
          <w:rFonts w:ascii="Bodoni MT" w:hAnsi="Bodoni MT"/>
          <w:sz w:val="28"/>
          <w:szCs w:val="28"/>
        </w:rPr>
      </w:pPr>
      <w:r w:rsidRPr="00686433">
        <w:rPr>
          <w:rFonts w:ascii="Bodoni MT" w:hAnsi="Bodoni MT"/>
          <w:sz w:val="28"/>
          <w:szCs w:val="28"/>
        </w:rPr>
        <w:t>………………………………………………………………………………….</w:t>
      </w:r>
    </w:p>
    <w:p w14:paraId="655BBAA5" w14:textId="43CBEC37" w:rsidR="005E70F8" w:rsidRPr="006E6938" w:rsidRDefault="005E70F8" w:rsidP="00170BC2">
      <w:pPr>
        <w:pStyle w:val="NoSpacing"/>
        <w:numPr>
          <w:ilvl w:val="0"/>
          <w:numId w:val="3"/>
        </w:numPr>
        <w:jc w:val="both"/>
        <w:rPr>
          <w:rFonts w:ascii="Bodoni MT" w:hAnsi="Bodoni MT"/>
          <w:b/>
          <w:bCs/>
          <w:sz w:val="28"/>
          <w:szCs w:val="28"/>
        </w:rPr>
      </w:pPr>
      <w:r w:rsidRPr="00686433">
        <w:rPr>
          <w:rFonts w:ascii="Bodoni MT" w:hAnsi="Bodoni MT"/>
          <w:sz w:val="28"/>
          <w:szCs w:val="28"/>
        </w:rPr>
        <w:t xml:space="preserve"> A</w:t>
      </w:r>
      <w:r w:rsidR="00CC0602" w:rsidRPr="00686433">
        <w:rPr>
          <w:rFonts w:ascii="Bodoni MT" w:hAnsi="Bodoni MT"/>
          <w:sz w:val="28"/>
          <w:szCs w:val="28"/>
        </w:rPr>
        <w:t xml:space="preserve"> 76-years-old </w:t>
      </w:r>
      <w:r w:rsidR="00CA79A9" w:rsidRPr="00686433">
        <w:rPr>
          <w:rFonts w:ascii="Bodoni MT" w:hAnsi="Bodoni MT"/>
          <w:sz w:val="28"/>
          <w:szCs w:val="28"/>
        </w:rPr>
        <w:t xml:space="preserve">obese </w:t>
      </w:r>
      <w:r w:rsidR="00CC0602" w:rsidRPr="00686433">
        <w:rPr>
          <w:rFonts w:ascii="Bodoni MT" w:hAnsi="Bodoni MT"/>
          <w:sz w:val="28"/>
          <w:szCs w:val="28"/>
        </w:rPr>
        <w:t>female complained of dysuria and suprapubic pain for 2</w:t>
      </w:r>
      <w:r w:rsidR="00DB7CE6" w:rsidRPr="00686433">
        <w:rPr>
          <w:rFonts w:ascii="Bodoni MT" w:hAnsi="Bodoni MT"/>
          <w:sz w:val="28"/>
          <w:szCs w:val="28"/>
        </w:rPr>
        <w:t xml:space="preserve"> </w:t>
      </w:r>
      <w:r w:rsidR="00CC0602" w:rsidRPr="00686433">
        <w:rPr>
          <w:rFonts w:ascii="Bodoni MT" w:hAnsi="Bodoni MT"/>
          <w:sz w:val="28"/>
          <w:szCs w:val="28"/>
        </w:rPr>
        <w:t xml:space="preserve">months. She had a </w:t>
      </w:r>
      <w:r w:rsidR="00B564D5" w:rsidRPr="00686433">
        <w:rPr>
          <w:rFonts w:ascii="Bodoni MT" w:hAnsi="Bodoni MT"/>
          <w:sz w:val="28"/>
          <w:szCs w:val="28"/>
        </w:rPr>
        <w:t xml:space="preserve">past </w:t>
      </w:r>
      <w:r w:rsidR="00CC0602" w:rsidRPr="00686433">
        <w:rPr>
          <w:rFonts w:ascii="Bodoni MT" w:hAnsi="Bodoni MT"/>
          <w:sz w:val="28"/>
          <w:szCs w:val="28"/>
        </w:rPr>
        <w:t>history of takin</w:t>
      </w:r>
      <w:r w:rsidR="00CA79A9" w:rsidRPr="00686433">
        <w:rPr>
          <w:rFonts w:ascii="Bodoni MT" w:hAnsi="Bodoni MT"/>
          <w:sz w:val="28"/>
          <w:szCs w:val="28"/>
        </w:rPr>
        <w:t>g</w:t>
      </w:r>
      <w:r w:rsidR="00CC0602" w:rsidRPr="00686433">
        <w:rPr>
          <w:rFonts w:ascii="Bodoni MT" w:hAnsi="Bodoni MT"/>
          <w:sz w:val="28"/>
          <w:szCs w:val="28"/>
        </w:rPr>
        <w:t xml:space="preserve"> anti-bilharzial drugs. Sonography showed a small urinary bladder mass 4x5cm, with necrotic areas and para-aortic LN enlargement. Transurethral resection (TUR) biopsy showed numerous glandular structures, invading the muscle wall of the bladder</w:t>
      </w:r>
      <w:r w:rsidR="00CC0602" w:rsidRPr="006E6938">
        <w:rPr>
          <w:rFonts w:ascii="Bodoni MT" w:hAnsi="Bodoni MT"/>
          <w:b/>
          <w:bCs/>
          <w:sz w:val="28"/>
          <w:szCs w:val="28"/>
        </w:rPr>
        <w:t>. What is the diagnosis?</w:t>
      </w:r>
    </w:p>
    <w:p w14:paraId="5A9875CF" w14:textId="418A9BDF" w:rsidR="00DB7CE6" w:rsidRPr="00686433" w:rsidRDefault="00DB7CE6" w:rsidP="006E6938">
      <w:pPr>
        <w:pStyle w:val="NoSpacing"/>
        <w:jc w:val="right"/>
        <w:rPr>
          <w:rFonts w:ascii="Bodoni MT" w:hAnsi="Bodoni MT"/>
          <w:sz w:val="28"/>
          <w:szCs w:val="28"/>
        </w:rPr>
      </w:pPr>
      <w:r w:rsidRPr="00686433">
        <w:rPr>
          <w:rFonts w:ascii="Bodoni MT" w:hAnsi="Bodoni MT"/>
          <w:noProof/>
          <w:sz w:val="28"/>
          <w:szCs w:val="28"/>
        </w:rPr>
        <w:drawing>
          <wp:inline distT="0" distB="0" distL="0" distR="0" wp14:anchorId="7D8A902D" wp14:editId="05AF256B">
            <wp:extent cx="2800455" cy="14090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12303" cy="1415027"/>
                    </a:xfrm>
                    <a:prstGeom prst="rect">
                      <a:avLst/>
                    </a:prstGeom>
                  </pic:spPr>
                </pic:pic>
              </a:graphicData>
            </a:graphic>
          </wp:inline>
        </w:drawing>
      </w:r>
    </w:p>
    <w:p w14:paraId="0B142855" w14:textId="77777777" w:rsidR="00CC0602" w:rsidRPr="00686433" w:rsidRDefault="00CC0602" w:rsidP="00170BC2">
      <w:pPr>
        <w:pStyle w:val="NoSpacing"/>
        <w:numPr>
          <w:ilvl w:val="0"/>
          <w:numId w:val="23"/>
        </w:numPr>
        <w:rPr>
          <w:rFonts w:ascii="Bodoni MT" w:hAnsi="Bodoni MT"/>
          <w:sz w:val="28"/>
          <w:szCs w:val="28"/>
        </w:rPr>
      </w:pPr>
      <w:r w:rsidRPr="00686433">
        <w:rPr>
          <w:rFonts w:ascii="Bodoni MT" w:hAnsi="Bodoni MT"/>
          <w:sz w:val="28"/>
          <w:szCs w:val="28"/>
        </w:rPr>
        <w:t>Transitional cell carcinoma.                        D. Urothelial carcinoma.</w:t>
      </w:r>
    </w:p>
    <w:p w14:paraId="1F5BF6EF" w14:textId="77777777" w:rsidR="00CC0602" w:rsidRPr="00686433" w:rsidRDefault="00CC0602" w:rsidP="00170BC2">
      <w:pPr>
        <w:pStyle w:val="NoSpacing"/>
        <w:numPr>
          <w:ilvl w:val="0"/>
          <w:numId w:val="23"/>
        </w:numPr>
        <w:rPr>
          <w:rFonts w:ascii="Bodoni MT" w:hAnsi="Bodoni MT"/>
          <w:sz w:val="28"/>
          <w:szCs w:val="28"/>
        </w:rPr>
      </w:pPr>
      <w:r w:rsidRPr="00686433">
        <w:rPr>
          <w:rFonts w:ascii="Bodoni MT" w:hAnsi="Bodoni MT"/>
          <w:sz w:val="28"/>
          <w:szCs w:val="28"/>
        </w:rPr>
        <w:t>Squamous cell carcinoma.                           E. Adenocarcinoma.</w:t>
      </w:r>
    </w:p>
    <w:p w14:paraId="261CEF31" w14:textId="62EC048D" w:rsidR="00CC0602" w:rsidRPr="00686433" w:rsidRDefault="00CC0602" w:rsidP="00170BC2">
      <w:pPr>
        <w:pStyle w:val="NoSpacing"/>
        <w:numPr>
          <w:ilvl w:val="0"/>
          <w:numId w:val="23"/>
        </w:numPr>
        <w:rPr>
          <w:rFonts w:ascii="Bodoni MT" w:hAnsi="Bodoni MT"/>
          <w:sz w:val="28"/>
          <w:szCs w:val="28"/>
        </w:rPr>
      </w:pPr>
      <w:r w:rsidRPr="00686433">
        <w:rPr>
          <w:rFonts w:ascii="Bodoni MT" w:hAnsi="Bodoni MT"/>
          <w:sz w:val="28"/>
          <w:szCs w:val="28"/>
        </w:rPr>
        <w:t>Bilharzial cystitis.</w:t>
      </w:r>
    </w:p>
    <w:p w14:paraId="13777249" w14:textId="77777777" w:rsidR="00B039C1" w:rsidRPr="00686433" w:rsidRDefault="00B039C1" w:rsidP="00686433">
      <w:pPr>
        <w:pStyle w:val="NoSpacing"/>
        <w:rPr>
          <w:rFonts w:ascii="Bodoni MT" w:hAnsi="Bodoni MT"/>
          <w:sz w:val="28"/>
          <w:szCs w:val="28"/>
        </w:rPr>
      </w:pPr>
    </w:p>
    <w:p w14:paraId="3F10DF67" w14:textId="7961E056" w:rsidR="00CC0602" w:rsidRPr="006E6938" w:rsidRDefault="00CA79A9" w:rsidP="00170BC2">
      <w:pPr>
        <w:pStyle w:val="NoSpacing"/>
        <w:numPr>
          <w:ilvl w:val="0"/>
          <w:numId w:val="3"/>
        </w:numPr>
        <w:rPr>
          <w:rFonts w:ascii="Bodoni MT" w:hAnsi="Bodoni MT"/>
          <w:b/>
          <w:bCs/>
          <w:sz w:val="28"/>
          <w:szCs w:val="28"/>
        </w:rPr>
      </w:pPr>
      <w:r w:rsidRPr="006E6938">
        <w:rPr>
          <w:rFonts w:ascii="Bodoni MT" w:hAnsi="Bodoni MT"/>
          <w:b/>
          <w:bCs/>
          <w:sz w:val="28"/>
          <w:szCs w:val="28"/>
        </w:rPr>
        <w:t>What is the risk factor for this lesion in the patient?</w:t>
      </w:r>
    </w:p>
    <w:p w14:paraId="05573987" w14:textId="77777777" w:rsidR="00CA79A9" w:rsidRPr="00686433" w:rsidRDefault="00CA79A9" w:rsidP="00170BC2">
      <w:pPr>
        <w:pStyle w:val="NoSpacing"/>
        <w:numPr>
          <w:ilvl w:val="0"/>
          <w:numId w:val="24"/>
        </w:numPr>
        <w:rPr>
          <w:rFonts w:ascii="Bodoni MT" w:hAnsi="Bodoni MT"/>
          <w:sz w:val="28"/>
          <w:szCs w:val="28"/>
        </w:rPr>
      </w:pPr>
      <w:r w:rsidRPr="00686433">
        <w:rPr>
          <w:rFonts w:ascii="Bodoni MT" w:hAnsi="Bodoni MT"/>
          <w:sz w:val="28"/>
          <w:szCs w:val="28"/>
        </w:rPr>
        <w:t>Old age.                                                       D. Drugs.</w:t>
      </w:r>
    </w:p>
    <w:p w14:paraId="7E46B1FA" w14:textId="77777777" w:rsidR="00CA79A9" w:rsidRPr="00686433" w:rsidRDefault="00CA79A9" w:rsidP="00170BC2">
      <w:pPr>
        <w:pStyle w:val="NoSpacing"/>
        <w:numPr>
          <w:ilvl w:val="0"/>
          <w:numId w:val="24"/>
        </w:numPr>
        <w:rPr>
          <w:rFonts w:ascii="Bodoni MT" w:hAnsi="Bodoni MT"/>
          <w:sz w:val="28"/>
          <w:szCs w:val="28"/>
        </w:rPr>
      </w:pPr>
      <w:r w:rsidRPr="00686433">
        <w:rPr>
          <w:rFonts w:ascii="Bodoni MT" w:hAnsi="Bodoni MT"/>
          <w:sz w:val="28"/>
          <w:szCs w:val="28"/>
        </w:rPr>
        <w:t>Old bilharzial infestation.                          E. Gender (female).</w:t>
      </w:r>
    </w:p>
    <w:p w14:paraId="7926BE06" w14:textId="77777777" w:rsidR="00CA79A9" w:rsidRPr="00686433" w:rsidRDefault="00CA79A9" w:rsidP="00170BC2">
      <w:pPr>
        <w:pStyle w:val="NoSpacing"/>
        <w:numPr>
          <w:ilvl w:val="0"/>
          <w:numId w:val="24"/>
        </w:numPr>
        <w:rPr>
          <w:rFonts w:ascii="Bodoni MT" w:hAnsi="Bodoni MT"/>
          <w:sz w:val="28"/>
          <w:szCs w:val="28"/>
        </w:rPr>
      </w:pPr>
      <w:r w:rsidRPr="00686433">
        <w:rPr>
          <w:rFonts w:ascii="Bodoni MT" w:hAnsi="Bodoni MT"/>
          <w:sz w:val="28"/>
          <w:szCs w:val="28"/>
        </w:rPr>
        <w:t>Obesity.</w:t>
      </w:r>
    </w:p>
    <w:p w14:paraId="5E54F645" w14:textId="77777777" w:rsidR="00CA79A9" w:rsidRPr="00686433" w:rsidRDefault="00143703" w:rsidP="00686433">
      <w:pPr>
        <w:pStyle w:val="NoSpacing"/>
        <w:rPr>
          <w:rFonts w:ascii="Bodoni MT" w:hAnsi="Bodoni MT"/>
          <w:sz w:val="28"/>
          <w:szCs w:val="28"/>
        </w:rPr>
      </w:pPr>
      <w:r w:rsidRPr="00686433">
        <w:rPr>
          <w:rFonts w:ascii="Bodoni MT" w:hAnsi="Bodoni MT"/>
          <w:sz w:val="28"/>
          <w:szCs w:val="28"/>
        </w:rPr>
        <w:t>……………………………………………………………………….</w:t>
      </w:r>
    </w:p>
    <w:p w14:paraId="53E0771F" w14:textId="558BBA0C" w:rsidR="00C11AE9" w:rsidRDefault="00B039C1" w:rsidP="00170BC2">
      <w:pPr>
        <w:pStyle w:val="NoSpacing"/>
        <w:numPr>
          <w:ilvl w:val="0"/>
          <w:numId w:val="3"/>
        </w:numPr>
        <w:jc w:val="both"/>
        <w:rPr>
          <w:rFonts w:ascii="Bodoni MT" w:hAnsi="Bodoni MT"/>
          <w:sz w:val="28"/>
          <w:szCs w:val="28"/>
        </w:rPr>
      </w:pPr>
      <w:r w:rsidRPr="00686433">
        <w:rPr>
          <w:rFonts w:ascii="Bodoni MT" w:hAnsi="Bodoni MT"/>
          <w:sz w:val="28"/>
          <w:szCs w:val="28"/>
        </w:rPr>
        <w:lastRenderedPageBreak/>
        <w:t xml:space="preserve"> </w:t>
      </w:r>
      <w:r w:rsidR="00CA79A9" w:rsidRPr="00686433">
        <w:rPr>
          <w:rFonts w:ascii="Bodoni MT" w:hAnsi="Bodoni MT"/>
          <w:sz w:val="28"/>
          <w:szCs w:val="28"/>
        </w:rPr>
        <w:t xml:space="preserve">A 56-years-old man suffered from </w:t>
      </w:r>
      <w:r w:rsidR="0030764E" w:rsidRPr="00686433">
        <w:rPr>
          <w:rFonts w:ascii="Bodoni MT" w:hAnsi="Bodoni MT"/>
          <w:sz w:val="28"/>
          <w:szCs w:val="28"/>
        </w:rPr>
        <w:t>dysu</w:t>
      </w:r>
      <w:r w:rsidR="0030764E">
        <w:rPr>
          <w:rFonts w:ascii="Bodoni MT" w:hAnsi="Bodoni MT"/>
          <w:sz w:val="28"/>
          <w:szCs w:val="28"/>
        </w:rPr>
        <w:t>ria</w:t>
      </w:r>
      <w:r w:rsidR="00CA79A9" w:rsidRPr="00686433">
        <w:rPr>
          <w:rFonts w:ascii="Bodoni MT" w:hAnsi="Bodoni MT"/>
          <w:sz w:val="28"/>
          <w:szCs w:val="28"/>
        </w:rPr>
        <w:t xml:space="preserve"> and hematuria for 3 months. Urine analysis showed RBCs, neutrophils and necrotic tissue. Transurethral resection (TUR) biopsy revealed cells nests and solid sheets of neoplastic epithelial cells invading the submucosa of the bladder with areas of ulceration. What is the diagnosis?</w:t>
      </w:r>
    </w:p>
    <w:p w14:paraId="6C6D471B" w14:textId="2B9F8622" w:rsidR="0030764E" w:rsidRPr="00C11AE9" w:rsidRDefault="0030764E" w:rsidP="0030764E">
      <w:pPr>
        <w:pStyle w:val="NoSpacing"/>
        <w:ind w:left="720"/>
        <w:jc w:val="right"/>
        <w:rPr>
          <w:rFonts w:ascii="Bodoni MT" w:hAnsi="Bodoni MT"/>
          <w:sz w:val="28"/>
          <w:szCs w:val="28"/>
        </w:rPr>
      </w:pPr>
      <w:r>
        <w:rPr>
          <w:noProof/>
        </w:rPr>
        <w:drawing>
          <wp:inline distT="0" distB="0" distL="0" distR="0" wp14:anchorId="21E9A331" wp14:editId="2C2866EC">
            <wp:extent cx="1676400" cy="1257300"/>
            <wp:effectExtent l="0" t="0" r="0" b="0"/>
            <wp:docPr id="2" name="Picture 2" descr="Squamous cell carcinoma of the skin - Libre Path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quamous cell carcinoma of the skin - Libre Patholog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76789" cy="1257592"/>
                    </a:xfrm>
                    <a:prstGeom prst="rect">
                      <a:avLst/>
                    </a:prstGeom>
                    <a:noFill/>
                    <a:ln>
                      <a:noFill/>
                    </a:ln>
                  </pic:spPr>
                </pic:pic>
              </a:graphicData>
            </a:graphic>
          </wp:inline>
        </w:drawing>
      </w:r>
    </w:p>
    <w:p w14:paraId="3C75F942" w14:textId="47AA6D2B" w:rsidR="00CA79A9" w:rsidRPr="00686433" w:rsidRDefault="00143703" w:rsidP="00170BC2">
      <w:pPr>
        <w:pStyle w:val="NoSpacing"/>
        <w:numPr>
          <w:ilvl w:val="0"/>
          <w:numId w:val="25"/>
        </w:numPr>
        <w:rPr>
          <w:rFonts w:ascii="Bodoni MT" w:hAnsi="Bodoni MT"/>
          <w:sz w:val="28"/>
          <w:szCs w:val="28"/>
        </w:rPr>
      </w:pPr>
      <w:r w:rsidRPr="00686433">
        <w:rPr>
          <w:rFonts w:ascii="Bodoni MT" w:hAnsi="Bodoni MT"/>
          <w:sz w:val="28"/>
          <w:szCs w:val="28"/>
        </w:rPr>
        <w:t>Adenocarcinoma.                                     D. Squamous cell carcinoma.</w:t>
      </w:r>
    </w:p>
    <w:p w14:paraId="14E82E53" w14:textId="77777777" w:rsidR="00143703" w:rsidRPr="00686433" w:rsidRDefault="00143703" w:rsidP="00170BC2">
      <w:pPr>
        <w:pStyle w:val="NoSpacing"/>
        <w:numPr>
          <w:ilvl w:val="0"/>
          <w:numId w:val="25"/>
        </w:numPr>
        <w:rPr>
          <w:rFonts w:ascii="Bodoni MT" w:hAnsi="Bodoni MT"/>
          <w:sz w:val="28"/>
          <w:szCs w:val="28"/>
        </w:rPr>
      </w:pPr>
      <w:r w:rsidRPr="00686433">
        <w:rPr>
          <w:rFonts w:ascii="Bodoni MT" w:hAnsi="Bodoni MT"/>
          <w:sz w:val="28"/>
          <w:szCs w:val="28"/>
        </w:rPr>
        <w:t>Transitional cell carcinoma.                    E. Ulcerative cystitis.</w:t>
      </w:r>
    </w:p>
    <w:p w14:paraId="7E5D59BB" w14:textId="6412BDF3" w:rsidR="00B039C1" w:rsidRPr="00686433" w:rsidRDefault="00143703" w:rsidP="00170BC2">
      <w:pPr>
        <w:pStyle w:val="NoSpacing"/>
        <w:numPr>
          <w:ilvl w:val="0"/>
          <w:numId w:val="25"/>
        </w:numPr>
        <w:rPr>
          <w:rFonts w:ascii="Bodoni MT" w:hAnsi="Bodoni MT"/>
          <w:sz w:val="28"/>
          <w:szCs w:val="28"/>
        </w:rPr>
      </w:pPr>
      <w:r w:rsidRPr="00686433">
        <w:rPr>
          <w:rFonts w:ascii="Bodoni MT" w:hAnsi="Bodoni MT"/>
          <w:sz w:val="28"/>
          <w:szCs w:val="28"/>
        </w:rPr>
        <w:t>Bilharzial cystitis.</w:t>
      </w:r>
    </w:p>
    <w:p w14:paraId="3E0E0AA3" w14:textId="77777777" w:rsidR="00D85F7F" w:rsidRPr="00686433" w:rsidRDefault="00D85F7F" w:rsidP="00686433">
      <w:pPr>
        <w:pStyle w:val="NoSpacing"/>
        <w:rPr>
          <w:rFonts w:ascii="Bodoni MT" w:hAnsi="Bodoni MT"/>
          <w:sz w:val="28"/>
          <w:szCs w:val="28"/>
        </w:rPr>
      </w:pPr>
    </w:p>
    <w:p w14:paraId="5416EE88" w14:textId="33F4A728" w:rsidR="00143703" w:rsidRPr="006E6938" w:rsidRDefault="00143703" w:rsidP="00170BC2">
      <w:pPr>
        <w:pStyle w:val="NoSpacing"/>
        <w:numPr>
          <w:ilvl w:val="0"/>
          <w:numId w:val="3"/>
        </w:numPr>
        <w:rPr>
          <w:rFonts w:ascii="Bodoni MT" w:hAnsi="Bodoni MT"/>
          <w:b/>
          <w:bCs/>
          <w:sz w:val="28"/>
          <w:szCs w:val="28"/>
        </w:rPr>
      </w:pPr>
      <w:r w:rsidRPr="006E6938">
        <w:rPr>
          <w:rFonts w:ascii="Bodoni MT" w:hAnsi="Bodoni MT"/>
          <w:b/>
          <w:bCs/>
          <w:sz w:val="28"/>
          <w:szCs w:val="28"/>
        </w:rPr>
        <w:t>What</w:t>
      </w:r>
      <w:r w:rsidR="0030764E">
        <w:rPr>
          <w:rFonts w:ascii="Bodoni MT" w:hAnsi="Bodoni MT"/>
          <w:b/>
          <w:bCs/>
          <w:sz w:val="28"/>
          <w:szCs w:val="28"/>
        </w:rPr>
        <w:t xml:space="preserve"> is</w:t>
      </w:r>
      <w:r w:rsidRPr="006E6938">
        <w:rPr>
          <w:rFonts w:ascii="Bodoni MT" w:hAnsi="Bodoni MT"/>
          <w:b/>
          <w:bCs/>
          <w:sz w:val="28"/>
          <w:szCs w:val="28"/>
        </w:rPr>
        <w:t xml:space="preserve"> the </w:t>
      </w:r>
      <w:r w:rsidR="0030764E">
        <w:rPr>
          <w:rFonts w:ascii="Bodoni MT" w:hAnsi="Bodoni MT"/>
          <w:b/>
          <w:bCs/>
          <w:sz w:val="28"/>
          <w:szCs w:val="28"/>
        </w:rPr>
        <w:t xml:space="preserve">most serious </w:t>
      </w:r>
      <w:r w:rsidRPr="006E6938">
        <w:rPr>
          <w:rFonts w:ascii="Bodoni MT" w:hAnsi="Bodoni MT"/>
          <w:b/>
          <w:bCs/>
          <w:sz w:val="28"/>
          <w:szCs w:val="28"/>
        </w:rPr>
        <w:t>complication of this lesion for the patient?</w:t>
      </w:r>
    </w:p>
    <w:p w14:paraId="0EC9B585" w14:textId="77777777" w:rsidR="00143703" w:rsidRPr="00686433" w:rsidRDefault="00143703" w:rsidP="00170BC2">
      <w:pPr>
        <w:pStyle w:val="NoSpacing"/>
        <w:numPr>
          <w:ilvl w:val="0"/>
          <w:numId w:val="26"/>
        </w:numPr>
        <w:rPr>
          <w:rFonts w:ascii="Bodoni MT" w:hAnsi="Bodoni MT"/>
          <w:sz w:val="28"/>
          <w:szCs w:val="28"/>
        </w:rPr>
      </w:pPr>
      <w:r w:rsidRPr="00686433">
        <w:rPr>
          <w:rFonts w:ascii="Bodoni MT" w:hAnsi="Bodoni MT"/>
          <w:sz w:val="28"/>
          <w:szCs w:val="28"/>
        </w:rPr>
        <w:t>Infection.                                  D. Spread to the rectum.</w:t>
      </w:r>
    </w:p>
    <w:p w14:paraId="6B45682F" w14:textId="251AED32" w:rsidR="00143703" w:rsidRPr="00686433" w:rsidRDefault="00143703" w:rsidP="00170BC2">
      <w:pPr>
        <w:pStyle w:val="NoSpacing"/>
        <w:numPr>
          <w:ilvl w:val="0"/>
          <w:numId w:val="26"/>
        </w:numPr>
        <w:rPr>
          <w:rFonts w:ascii="Bodoni MT" w:hAnsi="Bodoni MT"/>
          <w:sz w:val="28"/>
          <w:szCs w:val="28"/>
        </w:rPr>
      </w:pPr>
      <w:r w:rsidRPr="00686433">
        <w:rPr>
          <w:rFonts w:ascii="Bodoni MT" w:hAnsi="Bodoni MT"/>
          <w:sz w:val="28"/>
          <w:szCs w:val="28"/>
        </w:rPr>
        <w:t xml:space="preserve">Lung metastasis.                      E. </w:t>
      </w:r>
      <w:r w:rsidR="0030764E">
        <w:rPr>
          <w:rFonts w:ascii="Bodoni MT" w:hAnsi="Bodoni MT"/>
          <w:sz w:val="28"/>
          <w:szCs w:val="28"/>
        </w:rPr>
        <w:t xml:space="preserve">Spread to the </w:t>
      </w:r>
      <w:r w:rsidR="007D0B6B">
        <w:rPr>
          <w:rFonts w:ascii="Bodoni MT" w:hAnsi="Bodoni MT"/>
          <w:sz w:val="28"/>
          <w:szCs w:val="28"/>
        </w:rPr>
        <w:t>urethra</w:t>
      </w:r>
      <w:r w:rsidRPr="00686433">
        <w:rPr>
          <w:rFonts w:ascii="Bodoni MT" w:hAnsi="Bodoni MT"/>
          <w:sz w:val="28"/>
          <w:szCs w:val="28"/>
        </w:rPr>
        <w:t>.</w:t>
      </w:r>
    </w:p>
    <w:p w14:paraId="60BACE1B" w14:textId="77777777" w:rsidR="00143703" w:rsidRPr="00686433" w:rsidRDefault="00143703" w:rsidP="00170BC2">
      <w:pPr>
        <w:pStyle w:val="NoSpacing"/>
        <w:numPr>
          <w:ilvl w:val="0"/>
          <w:numId w:val="26"/>
        </w:numPr>
        <w:rPr>
          <w:rFonts w:ascii="Bodoni MT" w:hAnsi="Bodoni MT"/>
          <w:sz w:val="28"/>
          <w:szCs w:val="28"/>
        </w:rPr>
      </w:pPr>
      <w:r w:rsidRPr="00686433">
        <w:rPr>
          <w:rFonts w:ascii="Bodoni MT" w:hAnsi="Bodoni MT"/>
          <w:sz w:val="28"/>
          <w:szCs w:val="28"/>
        </w:rPr>
        <w:t xml:space="preserve">Fistula.    </w:t>
      </w:r>
    </w:p>
    <w:p w14:paraId="7981C589" w14:textId="77777777" w:rsidR="00143703" w:rsidRPr="00686433" w:rsidRDefault="00143703" w:rsidP="00686433">
      <w:pPr>
        <w:pStyle w:val="NoSpacing"/>
        <w:rPr>
          <w:rFonts w:ascii="Bodoni MT" w:hAnsi="Bodoni MT"/>
          <w:sz w:val="28"/>
          <w:szCs w:val="28"/>
        </w:rPr>
      </w:pPr>
      <w:r w:rsidRPr="00686433">
        <w:rPr>
          <w:rFonts w:ascii="Bodoni MT" w:hAnsi="Bodoni MT"/>
          <w:sz w:val="28"/>
          <w:szCs w:val="28"/>
        </w:rPr>
        <w:t>………………………………………………………………….</w:t>
      </w:r>
    </w:p>
    <w:p w14:paraId="02840FE9" w14:textId="499E8791" w:rsidR="00143703" w:rsidRDefault="00143703" w:rsidP="00170BC2">
      <w:pPr>
        <w:pStyle w:val="NoSpacing"/>
        <w:numPr>
          <w:ilvl w:val="0"/>
          <w:numId w:val="3"/>
        </w:numPr>
        <w:jc w:val="both"/>
        <w:rPr>
          <w:rFonts w:ascii="Bodoni MT" w:hAnsi="Bodoni MT"/>
          <w:b/>
          <w:bCs/>
          <w:sz w:val="28"/>
          <w:szCs w:val="28"/>
        </w:rPr>
      </w:pPr>
      <w:r w:rsidRPr="00686433">
        <w:rPr>
          <w:rFonts w:ascii="Bodoni MT" w:hAnsi="Bodoni MT"/>
          <w:sz w:val="28"/>
          <w:szCs w:val="28"/>
        </w:rPr>
        <w:t xml:space="preserve">A 78-years-old man suffered from chronic cough and hemoptysis (blood with the sputum) for 3weeks. Clinical examination revealed a large renal mass in the upper pole of the Lt Kidney about 6x8cm, round. A biopsy from the renal mass revealed a spindle cell proliferation with manty mitosis and necrosis. </w:t>
      </w:r>
      <w:r w:rsidRPr="007D0B6B">
        <w:rPr>
          <w:rFonts w:ascii="Bodoni MT" w:hAnsi="Bodoni MT"/>
          <w:b/>
          <w:bCs/>
          <w:sz w:val="28"/>
          <w:szCs w:val="28"/>
        </w:rPr>
        <w:t>What is the diagnosis?</w:t>
      </w:r>
    </w:p>
    <w:p w14:paraId="61C392DA" w14:textId="335405C9" w:rsidR="007D0B6B" w:rsidRPr="007D0B6B" w:rsidRDefault="007D0B6B" w:rsidP="007D0B6B">
      <w:pPr>
        <w:pStyle w:val="NoSpacing"/>
        <w:ind w:left="720"/>
        <w:jc w:val="right"/>
        <w:rPr>
          <w:rFonts w:ascii="Bodoni MT" w:hAnsi="Bodoni MT"/>
          <w:b/>
          <w:bCs/>
          <w:sz w:val="28"/>
          <w:szCs w:val="28"/>
        </w:rPr>
      </w:pPr>
      <w:r>
        <w:rPr>
          <w:noProof/>
        </w:rPr>
        <w:drawing>
          <wp:inline distT="0" distB="0" distL="0" distR="0" wp14:anchorId="396EC750" wp14:editId="0170E2DF">
            <wp:extent cx="1571625" cy="1168241"/>
            <wp:effectExtent l="0" t="0" r="0" b="0"/>
            <wp:docPr id="9" name="Picture 9" descr="Case report and review: A rare case of sarcomatoid renal cell carcinoma  manifesting with supraclavicular lymph node metasta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se report and review: A rare case of sarcomatoid renal cell carcinoma  manifesting with supraclavicular lymph node metastasi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78267" cy="1173178"/>
                    </a:xfrm>
                    <a:prstGeom prst="rect">
                      <a:avLst/>
                    </a:prstGeom>
                    <a:noFill/>
                    <a:ln>
                      <a:noFill/>
                    </a:ln>
                  </pic:spPr>
                </pic:pic>
              </a:graphicData>
            </a:graphic>
          </wp:inline>
        </w:drawing>
      </w:r>
    </w:p>
    <w:p w14:paraId="1F6309EE" w14:textId="77777777" w:rsidR="004D617B" w:rsidRPr="00686433" w:rsidRDefault="004D617B" w:rsidP="00170BC2">
      <w:pPr>
        <w:pStyle w:val="NoSpacing"/>
        <w:numPr>
          <w:ilvl w:val="0"/>
          <w:numId w:val="27"/>
        </w:numPr>
        <w:rPr>
          <w:rFonts w:ascii="Bodoni MT" w:hAnsi="Bodoni MT"/>
          <w:sz w:val="28"/>
          <w:szCs w:val="28"/>
        </w:rPr>
      </w:pPr>
      <w:r w:rsidRPr="00686433">
        <w:rPr>
          <w:rFonts w:ascii="Bodoni MT" w:hAnsi="Bodoni MT"/>
          <w:sz w:val="28"/>
          <w:szCs w:val="28"/>
        </w:rPr>
        <w:t>Renal stone.                                    D. Sarcomatoid RCC.</w:t>
      </w:r>
    </w:p>
    <w:p w14:paraId="3580B05A" w14:textId="77777777" w:rsidR="004D617B" w:rsidRPr="00686433" w:rsidRDefault="004D617B" w:rsidP="00170BC2">
      <w:pPr>
        <w:pStyle w:val="NoSpacing"/>
        <w:numPr>
          <w:ilvl w:val="0"/>
          <w:numId w:val="27"/>
        </w:numPr>
        <w:rPr>
          <w:rFonts w:ascii="Bodoni MT" w:hAnsi="Bodoni MT"/>
          <w:sz w:val="28"/>
          <w:szCs w:val="28"/>
        </w:rPr>
      </w:pPr>
      <w:r w:rsidRPr="00686433">
        <w:rPr>
          <w:rFonts w:ascii="Bodoni MT" w:hAnsi="Bodoni MT"/>
          <w:sz w:val="28"/>
          <w:szCs w:val="28"/>
        </w:rPr>
        <w:t>Transitional cell carcinoma.          E. Oncocytoma.</w:t>
      </w:r>
    </w:p>
    <w:p w14:paraId="24FA42B7" w14:textId="5E485FA1" w:rsidR="004D617B" w:rsidRPr="00686433" w:rsidRDefault="004D617B" w:rsidP="00170BC2">
      <w:pPr>
        <w:pStyle w:val="NoSpacing"/>
        <w:numPr>
          <w:ilvl w:val="0"/>
          <w:numId w:val="27"/>
        </w:numPr>
        <w:rPr>
          <w:rFonts w:ascii="Bodoni MT" w:hAnsi="Bodoni MT"/>
          <w:sz w:val="28"/>
          <w:szCs w:val="28"/>
        </w:rPr>
      </w:pPr>
      <w:r w:rsidRPr="00686433">
        <w:rPr>
          <w:rFonts w:ascii="Bodoni MT" w:hAnsi="Bodoni MT"/>
          <w:sz w:val="28"/>
          <w:szCs w:val="28"/>
        </w:rPr>
        <w:t>Squamous cell carcinoma.</w:t>
      </w:r>
    </w:p>
    <w:p w14:paraId="198997B4" w14:textId="77777777" w:rsidR="00B039C1" w:rsidRPr="00686433" w:rsidRDefault="00B039C1" w:rsidP="00686433">
      <w:pPr>
        <w:pStyle w:val="NoSpacing"/>
        <w:rPr>
          <w:rFonts w:ascii="Bodoni MT" w:hAnsi="Bodoni MT"/>
          <w:sz w:val="28"/>
          <w:szCs w:val="28"/>
        </w:rPr>
      </w:pPr>
    </w:p>
    <w:p w14:paraId="2FDE2E0A" w14:textId="3FBA50A9" w:rsidR="004D617B" w:rsidRPr="006E6938" w:rsidRDefault="00C11AE9" w:rsidP="00170BC2">
      <w:pPr>
        <w:pStyle w:val="NoSpacing"/>
        <w:numPr>
          <w:ilvl w:val="0"/>
          <w:numId w:val="3"/>
        </w:numPr>
        <w:rPr>
          <w:rFonts w:ascii="Bodoni MT" w:hAnsi="Bodoni MT"/>
          <w:b/>
          <w:bCs/>
          <w:sz w:val="28"/>
          <w:szCs w:val="28"/>
        </w:rPr>
      </w:pPr>
      <w:r>
        <w:rPr>
          <w:rFonts w:ascii="Bodoni MT" w:hAnsi="Bodoni MT"/>
          <w:b/>
          <w:bCs/>
          <w:sz w:val="28"/>
          <w:szCs w:val="28"/>
        </w:rPr>
        <w:t xml:space="preserve"> </w:t>
      </w:r>
      <w:r w:rsidR="004D617B" w:rsidRPr="006E6938">
        <w:rPr>
          <w:rFonts w:ascii="Bodoni MT" w:hAnsi="Bodoni MT"/>
          <w:b/>
          <w:bCs/>
          <w:sz w:val="28"/>
          <w:szCs w:val="28"/>
        </w:rPr>
        <w:t>In this patient</w:t>
      </w:r>
      <w:r w:rsidR="00DB7CE6" w:rsidRPr="006E6938">
        <w:rPr>
          <w:rFonts w:ascii="Bodoni MT" w:hAnsi="Bodoni MT"/>
          <w:b/>
          <w:bCs/>
          <w:sz w:val="28"/>
          <w:szCs w:val="28"/>
        </w:rPr>
        <w:t>, the</w:t>
      </w:r>
      <w:r w:rsidR="004D617B" w:rsidRPr="006E6938">
        <w:rPr>
          <w:rFonts w:ascii="Bodoni MT" w:hAnsi="Bodoni MT"/>
          <w:b/>
          <w:bCs/>
          <w:sz w:val="28"/>
          <w:szCs w:val="28"/>
        </w:rPr>
        <w:t xml:space="preserve"> lung lesion is called.</w:t>
      </w:r>
    </w:p>
    <w:p w14:paraId="7998FB03" w14:textId="77777777" w:rsidR="004D617B" w:rsidRPr="00686433" w:rsidRDefault="004D617B" w:rsidP="00170BC2">
      <w:pPr>
        <w:pStyle w:val="NoSpacing"/>
        <w:numPr>
          <w:ilvl w:val="0"/>
          <w:numId w:val="28"/>
        </w:numPr>
        <w:rPr>
          <w:rFonts w:ascii="Bodoni MT" w:hAnsi="Bodoni MT"/>
          <w:sz w:val="28"/>
          <w:szCs w:val="28"/>
        </w:rPr>
      </w:pPr>
      <w:r w:rsidRPr="00686433">
        <w:rPr>
          <w:rFonts w:ascii="Bodoni MT" w:hAnsi="Bodoni MT"/>
          <w:sz w:val="28"/>
          <w:szCs w:val="28"/>
        </w:rPr>
        <w:t>Hearing bone.                              D. Stag horn.</w:t>
      </w:r>
    </w:p>
    <w:p w14:paraId="7CE2A9EE" w14:textId="77777777" w:rsidR="004D617B" w:rsidRPr="00686433" w:rsidRDefault="004D617B" w:rsidP="00170BC2">
      <w:pPr>
        <w:pStyle w:val="NoSpacing"/>
        <w:numPr>
          <w:ilvl w:val="0"/>
          <w:numId w:val="28"/>
        </w:numPr>
        <w:rPr>
          <w:rFonts w:ascii="Bodoni MT" w:hAnsi="Bodoni MT"/>
          <w:sz w:val="28"/>
          <w:szCs w:val="28"/>
        </w:rPr>
      </w:pPr>
      <w:r w:rsidRPr="00686433">
        <w:rPr>
          <w:rFonts w:ascii="Bodoni MT" w:hAnsi="Bodoni MT"/>
          <w:sz w:val="28"/>
          <w:szCs w:val="28"/>
        </w:rPr>
        <w:t>Canon ball.                                   E. Cell nests.</w:t>
      </w:r>
    </w:p>
    <w:p w14:paraId="1E9E1BCE" w14:textId="77777777" w:rsidR="004D617B" w:rsidRPr="00686433" w:rsidRDefault="004D617B" w:rsidP="00170BC2">
      <w:pPr>
        <w:pStyle w:val="NoSpacing"/>
        <w:numPr>
          <w:ilvl w:val="0"/>
          <w:numId w:val="28"/>
        </w:numPr>
        <w:rPr>
          <w:rFonts w:ascii="Bodoni MT" w:hAnsi="Bodoni MT"/>
          <w:sz w:val="28"/>
          <w:szCs w:val="28"/>
        </w:rPr>
      </w:pPr>
      <w:r w:rsidRPr="00686433">
        <w:rPr>
          <w:rFonts w:ascii="Bodoni MT" w:hAnsi="Bodoni MT"/>
          <w:sz w:val="28"/>
          <w:szCs w:val="28"/>
        </w:rPr>
        <w:t>Brun’s nest.</w:t>
      </w:r>
    </w:p>
    <w:p w14:paraId="78E4550E" w14:textId="77777777" w:rsidR="00644193" w:rsidRPr="00686433" w:rsidRDefault="004D617B" w:rsidP="00686433">
      <w:pPr>
        <w:pStyle w:val="NoSpacing"/>
        <w:rPr>
          <w:rFonts w:ascii="Bodoni MT" w:hAnsi="Bodoni MT"/>
          <w:sz w:val="28"/>
          <w:szCs w:val="28"/>
        </w:rPr>
      </w:pPr>
      <w:r w:rsidRPr="00686433">
        <w:rPr>
          <w:rFonts w:ascii="Bodoni MT" w:hAnsi="Bodoni MT"/>
          <w:sz w:val="28"/>
          <w:szCs w:val="28"/>
        </w:rPr>
        <w:lastRenderedPageBreak/>
        <w:t xml:space="preserve">………………………………………………………………….      </w:t>
      </w:r>
    </w:p>
    <w:p w14:paraId="329D698E" w14:textId="3D6B528C" w:rsidR="004D617B" w:rsidRPr="006E6938" w:rsidRDefault="00644193" w:rsidP="00170BC2">
      <w:pPr>
        <w:pStyle w:val="NoSpacing"/>
        <w:numPr>
          <w:ilvl w:val="0"/>
          <w:numId w:val="29"/>
        </w:numPr>
        <w:rPr>
          <w:rFonts w:ascii="Bodoni MT" w:hAnsi="Bodoni MT"/>
          <w:b/>
          <w:bCs/>
          <w:sz w:val="28"/>
          <w:szCs w:val="28"/>
          <w:u w:val="single"/>
        </w:rPr>
      </w:pPr>
      <w:r w:rsidRPr="006E6938">
        <w:rPr>
          <w:rFonts w:ascii="Bodoni MT" w:hAnsi="Bodoni MT"/>
          <w:b/>
          <w:bCs/>
          <w:sz w:val="28"/>
          <w:szCs w:val="28"/>
          <w:u w:val="single"/>
        </w:rPr>
        <w:t xml:space="preserve">Match the words in the Rt column with the </w:t>
      </w:r>
      <w:r w:rsidRPr="006E6938">
        <w:rPr>
          <w:rFonts w:ascii="Bodoni MT" w:hAnsi="Bodoni MT"/>
          <w:b/>
          <w:bCs/>
          <w:sz w:val="28"/>
          <w:szCs w:val="28"/>
          <w:u w:val="single"/>
        </w:rPr>
        <w:t>appropriate</w:t>
      </w:r>
      <w:r w:rsidRPr="006E6938">
        <w:rPr>
          <w:rFonts w:ascii="Bodoni MT" w:hAnsi="Bodoni MT"/>
          <w:b/>
          <w:bCs/>
          <w:sz w:val="28"/>
          <w:szCs w:val="28"/>
          <w:u w:val="single"/>
        </w:rPr>
        <w:t xml:space="preserve"> on the Lt column</w:t>
      </w:r>
      <w:r w:rsidR="004D617B" w:rsidRPr="006E6938">
        <w:rPr>
          <w:rFonts w:ascii="Bodoni MT" w:hAnsi="Bodoni MT"/>
          <w:b/>
          <w:bCs/>
          <w:sz w:val="28"/>
          <w:szCs w:val="28"/>
          <w:u w:val="single"/>
        </w:rPr>
        <w:t xml:space="preserve">           </w:t>
      </w:r>
    </w:p>
    <w:p w14:paraId="58AD6E51" w14:textId="29DC1A73" w:rsidR="00DB7CE6" w:rsidRPr="00686433" w:rsidRDefault="00DB7CE6" w:rsidP="00170BC2">
      <w:pPr>
        <w:pStyle w:val="NoSpacing"/>
        <w:numPr>
          <w:ilvl w:val="0"/>
          <w:numId w:val="30"/>
        </w:numPr>
        <w:rPr>
          <w:rFonts w:ascii="Bodoni MT" w:hAnsi="Bodoni MT"/>
          <w:noProof/>
          <w:sz w:val="28"/>
          <w:szCs w:val="28"/>
        </w:rPr>
      </w:pPr>
      <w:r w:rsidRPr="00686433">
        <w:rPr>
          <w:rFonts w:ascii="Bodoni MT" w:hAnsi="Bodoni MT"/>
          <w:sz w:val="28"/>
          <w:szCs w:val="28"/>
        </w:rPr>
        <w:t xml:space="preserve">Thyroidization.                   </w:t>
      </w:r>
      <w:r w:rsidR="00B564D5" w:rsidRPr="00686433">
        <w:rPr>
          <w:rFonts w:ascii="Bodoni MT" w:hAnsi="Bodoni MT"/>
          <w:sz w:val="28"/>
          <w:szCs w:val="28"/>
        </w:rPr>
        <w:t xml:space="preserve">    </w:t>
      </w:r>
      <w:r w:rsidRPr="00686433">
        <w:rPr>
          <w:rFonts w:ascii="Bodoni MT" w:hAnsi="Bodoni MT"/>
          <w:sz w:val="28"/>
          <w:szCs w:val="28"/>
        </w:rPr>
        <w:t xml:space="preserve">  A. </w:t>
      </w:r>
      <w:r w:rsidR="00B564D5" w:rsidRPr="00686433">
        <w:rPr>
          <w:rFonts w:ascii="Bodoni MT" w:hAnsi="Bodoni MT"/>
          <w:sz w:val="28"/>
          <w:szCs w:val="28"/>
        </w:rPr>
        <w:t>Urethral stricture.</w:t>
      </w:r>
    </w:p>
    <w:p w14:paraId="3F5EBC11" w14:textId="7BEF6D9D" w:rsidR="00B039C1" w:rsidRPr="00686433" w:rsidRDefault="00B564D5" w:rsidP="00170BC2">
      <w:pPr>
        <w:pStyle w:val="NoSpacing"/>
        <w:numPr>
          <w:ilvl w:val="0"/>
          <w:numId w:val="30"/>
        </w:numPr>
        <w:rPr>
          <w:rFonts w:ascii="Bodoni MT" w:hAnsi="Bodoni MT"/>
          <w:noProof/>
          <w:sz w:val="28"/>
          <w:szCs w:val="28"/>
        </w:rPr>
      </w:pPr>
      <w:r w:rsidRPr="00686433">
        <w:rPr>
          <w:rFonts w:ascii="Bodoni MT" w:hAnsi="Bodoni MT"/>
          <w:sz w:val="28"/>
          <w:szCs w:val="28"/>
        </w:rPr>
        <w:t>Struvite stone</w:t>
      </w:r>
      <w:r w:rsidR="00DB7CE6" w:rsidRPr="00686433">
        <w:rPr>
          <w:rFonts w:ascii="Bodoni MT" w:hAnsi="Bodoni MT"/>
          <w:sz w:val="28"/>
          <w:szCs w:val="28"/>
        </w:rPr>
        <w:t xml:space="preserve">.                      </w:t>
      </w:r>
      <w:r w:rsidRPr="00686433">
        <w:rPr>
          <w:rFonts w:ascii="Bodoni MT" w:hAnsi="Bodoni MT"/>
          <w:sz w:val="28"/>
          <w:szCs w:val="28"/>
        </w:rPr>
        <w:t xml:space="preserve">    </w:t>
      </w:r>
      <w:r w:rsidR="00DB7CE6" w:rsidRPr="00686433">
        <w:rPr>
          <w:rFonts w:ascii="Bodoni MT" w:hAnsi="Bodoni MT"/>
          <w:sz w:val="28"/>
          <w:szCs w:val="28"/>
        </w:rPr>
        <w:t xml:space="preserve">B. </w:t>
      </w:r>
      <w:r w:rsidR="00B039C1" w:rsidRPr="00686433">
        <w:rPr>
          <w:rFonts w:ascii="Bodoni MT" w:hAnsi="Bodoni MT"/>
          <w:sz w:val="28"/>
          <w:szCs w:val="28"/>
        </w:rPr>
        <w:t xml:space="preserve"> </w:t>
      </w:r>
      <w:r w:rsidRPr="00686433">
        <w:rPr>
          <w:rFonts w:ascii="Bodoni MT" w:hAnsi="Bodoni MT"/>
          <w:sz w:val="28"/>
          <w:szCs w:val="28"/>
        </w:rPr>
        <w:t>Minimal changes GN.</w:t>
      </w:r>
    </w:p>
    <w:p w14:paraId="0C1C95A6" w14:textId="2B4D16F3" w:rsidR="00B564D5" w:rsidRPr="00686433" w:rsidRDefault="00B564D5" w:rsidP="00170BC2">
      <w:pPr>
        <w:pStyle w:val="NoSpacing"/>
        <w:numPr>
          <w:ilvl w:val="0"/>
          <w:numId w:val="30"/>
        </w:numPr>
        <w:rPr>
          <w:rFonts w:ascii="Bodoni MT" w:hAnsi="Bodoni MT"/>
          <w:noProof/>
          <w:sz w:val="28"/>
          <w:szCs w:val="28"/>
        </w:rPr>
      </w:pPr>
      <w:r w:rsidRPr="00686433">
        <w:rPr>
          <w:rFonts w:ascii="Bodoni MT" w:hAnsi="Bodoni MT"/>
          <w:sz w:val="28"/>
          <w:szCs w:val="28"/>
        </w:rPr>
        <w:t>Bilateral hydronephrosis.        C. Chronic pyelonephritis</w:t>
      </w:r>
    </w:p>
    <w:p w14:paraId="4720BB0A" w14:textId="477625F1" w:rsidR="00B564D5" w:rsidRPr="00686433" w:rsidRDefault="00B564D5" w:rsidP="00170BC2">
      <w:pPr>
        <w:pStyle w:val="NoSpacing"/>
        <w:numPr>
          <w:ilvl w:val="0"/>
          <w:numId w:val="30"/>
        </w:numPr>
        <w:rPr>
          <w:rFonts w:ascii="Bodoni MT" w:hAnsi="Bodoni MT"/>
          <w:noProof/>
          <w:sz w:val="28"/>
          <w:szCs w:val="28"/>
        </w:rPr>
      </w:pPr>
      <w:r w:rsidRPr="00686433">
        <w:rPr>
          <w:rFonts w:ascii="Bodoni MT" w:hAnsi="Bodoni MT"/>
          <w:sz w:val="28"/>
          <w:szCs w:val="28"/>
        </w:rPr>
        <w:t xml:space="preserve">Nephrotic syndrome.                D Membranous GN. </w:t>
      </w:r>
    </w:p>
    <w:p w14:paraId="09F75E38" w14:textId="027E3B6C" w:rsidR="00B564D5" w:rsidRPr="00686433" w:rsidRDefault="00B564D5" w:rsidP="00686433">
      <w:pPr>
        <w:pStyle w:val="NoSpacing"/>
        <w:rPr>
          <w:rFonts w:ascii="Bodoni MT" w:hAnsi="Bodoni MT"/>
          <w:noProof/>
          <w:sz w:val="28"/>
          <w:szCs w:val="28"/>
        </w:rPr>
      </w:pPr>
      <w:r w:rsidRPr="00686433">
        <w:rPr>
          <w:rFonts w:ascii="Bodoni MT" w:hAnsi="Bodoni MT"/>
          <w:sz w:val="28"/>
          <w:szCs w:val="28"/>
        </w:rPr>
        <w:t xml:space="preserve">                                                     </w:t>
      </w:r>
      <w:r w:rsidR="00C11AE9">
        <w:rPr>
          <w:rFonts w:ascii="Bodoni MT" w:hAnsi="Bodoni MT"/>
          <w:sz w:val="28"/>
          <w:szCs w:val="28"/>
        </w:rPr>
        <w:t xml:space="preserve">         </w:t>
      </w:r>
      <w:r w:rsidRPr="00686433">
        <w:rPr>
          <w:rFonts w:ascii="Bodoni MT" w:hAnsi="Bodoni MT"/>
          <w:sz w:val="28"/>
          <w:szCs w:val="28"/>
        </w:rPr>
        <w:t xml:space="preserve">E. Triple phosphate.  </w:t>
      </w:r>
    </w:p>
    <w:p w14:paraId="10B8B4A6" w14:textId="23C3CAB1" w:rsidR="00B039C1" w:rsidRDefault="00B564D5" w:rsidP="00686433">
      <w:pPr>
        <w:pStyle w:val="NoSpacing"/>
        <w:rPr>
          <w:rFonts w:ascii="Bodoni MT" w:hAnsi="Bodoni MT"/>
          <w:noProof/>
          <w:sz w:val="28"/>
          <w:szCs w:val="28"/>
        </w:rPr>
      </w:pPr>
      <w:r w:rsidRPr="00686433">
        <w:rPr>
          <w:rFonts w:ascii="Bodoni MT" w:hAnsi="Bodoni MT"/>
          <w:noProof/>
          <w:sz w:val="28"/>
          <w:szCs w:val="28"/>
        </w:rPr>
        <w:t>…………………………………………………………………………………</w:t>
      </w:r>
    </w:p>
    <w:p w14:paraId="29439FAD" w14:textId="67C82A1C" w:rsidR="001D04AF" w:rsidRDefault="001D04AF" w:rsidP="00170BC2">
      <w:pPr>
        <w:pStyle w:val="NoSpacing"/>
        <w:numPr>
          <w:ilvl w:val="0"/>
          <w:numId w:val="29"/>
        </w:numPr>
        <w:rPr>
          <w:rFonts w:ascii="Bodoni MT" w:hAnsi="Bodoni MT"/>
          <w:b/>
          <w:bCs/>
          <w:noProof/>
          <w:sz w:val="28"/>
          <w:szCs w:val="28"/>
        </w:rPr>
      </w:pPr>
      <w:r w:rsidRPr="001D04AF">
        <w:rPr>
          <w:rFonts w:ascii="Bodoni MT" w:hAnsi="Bodoni MT"/>
          <w:b/>
          <w:bCs/>
          <w:noProof/>
          <w:sz w:val="28"/>
          <w:szCs w:val="28"/>
        </w:rPr>
        <w:t>Encircle True (T) or False (F) on each statement of the following:</w:t>
      </w:r>
    </w:p>
    <w:p w14:paraId="48B1CB11" w14:textId="5C91EBFF" w:rsidR="001D04AF" w:rsidRPr="00BC7E09" w:rsidRDefault="00BC7E09" w:rsidP="00170BC2">
      <w:pPr>
        <w:pStyle w:val="NoSpacing"/>
        <w:numPr>
          <w:ilvl w:val="0"/>
          <w:numId w:val="31"/>
        </w:numPr>
        <w:rPr>
          <w:rFonts w:ascii="Bodoni MT" w:hAnsi="Bodoni MT"/>
          <w:b/>
          <w:bCs/>
          <w:noProof/>
          <w:sz w:val="28"/>
          <w:szCs w:val="28"/>
        </w:rPr>
      </w:pPr>
      <w:r>
        <w:rPr>
          <w:rFonts w:ascii="Bodoni MT" w:hAnsi="Bodoni MT"/>
          <w:noProof/>
          <w:sz w:val="28"/>
          <w:szCs w:val="28"/>
        </w:rPr>
        <w:t>Polycystic kidney is a congenital anomaly of the kidney (T)(F).</w:t>
      </w:r>
    </w:p>
    <w:p w14:paraId="65177C5D" w14:textId="46CD75CC" w:rsidR="00BC7E09" w:rsidRPr="00BC7E09" w:rsidRDefault="00BC7E09" w:rsidP="00170BC2">
      <w:pPr>
        <w:pStyle w:val="NoSpacing"/>
        <w:numPr>
          <w:ilvl w:val="0"/>
          <w:numId w:val="31"/>
        </w:numPr>
        <w:rPr>
          <w:rFonts w:ascii="Bodoni MT" w:hAnsi="Bodoni MT"/>
          <w:b/>
          <w:bCs/>
          <w:noProof/>
          <w:sz w:val="28"/>
          <w:szCs w:val="28"/>
        </w:rPr>
      </w:pPr>
      <w:r>
        <w:rPr>
          <w:rFonts w:ascii="Bodoni MT" w:hAnsi="Bodoni MT"/>
          <w:noProof/>
          <w:sz w:val="28"/>
          <w:szCs w:val="28"/>
        </w:rPr>
        <w:t>Bacterial infection of the renal interstitium is called glomerulonephritis (T)(F).</w:t>
      </w:r>
    </w:p>
    <w:p w14:paraId="310316CB" w14:textId="77777777" w:rsidR="0095442D" w:rsidRPr="0095442D" w:rsidRDefault="0095442D" w:rsidP="00170BC2">
      <w:pPr>
        <w:pStyle w:val="NoSpacing"/>
        <w:numPr>
          <w:ilvl w:val="0"/>
          <w:numId w:val="31"/>
        </w:numPr>
        <w:rPr>
          <w:rFonts w:ascii="Bodoni MT" w:hAnsi="Bodoni MT"/>
          <w:b/>
          <w:bCs/>
          <w:noProof/>
          <w:sz w:val="28"/>
          <w:szCs w:val="28"/>
        </w:rPr>
      </w:pPr>
      <w:r>
        <w:rPr>
          <w:rFonts w:ascii="Bodoni MT" w:hAnsi="Bodoni MT"/>
          <w:noProof/>
          <w:sz w:val="28"/>
          <w:szCs w:val="28"/>
        </w:rPr>
        <w:t>Chronic suppurative pyelonephritis with marked dilatation of the renal pelvis is called pyonephrosis (T)(F).</w:t>
      </w:r>
    </w:p>
    <w:p w14:paraId="5B90F0BD" w14:textId="77777777" w:rsidR="0095442D" w:rsidRPr="0095442D" w:rsidRDefault="0095442D" w:rsidP="00170BC2">
      <w:pPr>
        <w:pStyle w:val="NoSpacing"/>
        <w:numPr>
          <w:ilvl w:val="0"/>
          <w:numId w:val="31"/>
        </w:numPr>
        <w:rPr>
          <w:rFonts w:ascii="Bodoni MT" w:hAnsi="Bodoni MT"/>
          <w:b/>
          <w:bCs/>
          <w:noProof/>
          <w:sz w:val="28"/>
          <w:szCs w:val="28"/>
        </w:rPr>
      </w:pPr>
      <w:r>
        <w:rPr>
          <w:rFonts w:ascii="Bodoni MT" w:hAnsi="Bodoni MT"/>
          <w:noProof/>
          <w:sz w:val="28"/>
          <w:szCs w:val="28"/>
        </w:rPr>
        <w:t>Marked dilatation of the renal pelvis and calyses with renal atrophy is called hydronephrosis (T)(F).</w:t>
      </w:r>
    </w:p>
    <w:p w14:paraId="0C42946E" w14:textId="77777777" w:rsidR="00512182" w:rsidRPr="00512182" w:rsidRDefault="0095442D" w:rsidP="00170BC2">
      <w:pPr>
        <w:pStyle w:val="NoSpacing"/>
        <w:numPr>
          <w:ilvl w:val="0"/>
          <w:numId w:val="31"/>
        </w:numPr>
        <w:rPr>
          <w:rFonts w:ascii="Bodoni MT" w:hAnsi="Bodoni MT"/>
          <w:b/>
          <w:bCs/>
          <w:noProof/>
          <w:sz w:val="28"/>
          <w:szCs w:val="28"/>
        </w:rPr>
      </w:pPr>
      <w:r>
        <w:rPr>
          <w:rFonts w:ascii="Bodoni MT" w:hAnsi="Bodoni MT"/>
          <w:noProof/>
          <w:sz w:val="28"/>
          <w:szCs w:val="28"/>
        </w:rPr>
        <w:t>Prostatic enlargement is a common cause of  chronic glomerulonephritis (T)(F)</w:t>
      </w:r>
      <w:r w:rsidR="00512182">
        <w:rPr>
          <w:rFonts w:ascii="Bodoni MT" w:hAnsi="Bodoni MT"/>
          <w:noProof/>
          <w:sz w:val="28"/>
          <w:szCs w:val="28"/>
        </w:rPr>
        <w:t>.</w:t>
      </w:r>
    </w:p>
    <w:p w14:paraId="06598C7C" w14:textId="77777777" w:rsidR="00512182" w:rsidRPr="00512182" w:rsidRDefault="00512182" w:rsidP="00170BC2">
      <w:pPr>
        <w:pStyle w:val="NoSpacing"/>
        <w:numPr>
          <w:ilvl w:val="0"/>
          <w:numId w:val="31"/>
        </w:numPr>
        <w:rPr>
          <w:rFonts w:ascii="Bodoni MT" w:hAnsi="Bodoni MT"/>
          <w:b/>
          <w:bCs/>
          <w:noProof/>
          <w:sz w:val="28"/>
          <w:szCs w:val="28"/>
        </w:rPr>
      </w:pPr>
      <w:r>
        <w:rPr>
          <w:rFonts w:ascii="Bodoni MT" w:hAnsi="Bodoni MT"/>
          <w:noProof/>
          <w:sz w:val="28"/>
          <w:szCs w:val="28"/>
        </w:rPr>
        <w:t>Oxalate stones are primary renal stones (T)(F).</w:t>
      </w:r>
    </w:p>
    <w:p w14:paraId="72E4F283" w14:textId="77777777" w:rsidR="00512182" w:rsidRPr="00512182" w:rsidRDefault="00512182" w:rsidP="00170BC2">
      <w:pPr>
        <w:pStyle w:val="NoSpacing"/>
        <w:numPr>
          <w:ilvl w:val="0"/>
          <w:numId w:val="31"/>
        </w:numPr>
        <w:rPr>
          <w:rFonts w:ascii="Bodoni MT" w:hAnsi="Bodoni MT"/>
          <w:b/>
          <w:bCs/>
          <w:noProof/>
          <w:sz w:val="28"/>
          <w:szCs w:val="28"/>
        </w:rPr>
      </w:pPr>
      <w:r>
        <w:rPr>
          <w:rFonts w:ascii="Bodoni MT" w:hAnsi="Bodoni MT"/>
          <w:noProof/>
          <w:sz w:val="28"/>
          <w:szCs w:val="28"/>
        </w:rPr>
        <w:t>Hypernephroma is a common cause of  hematuria in old age (T)(F).</w:t>
      </w:r>
    </w:p>
    <w:p w14:paraId="5A0C5B33" w14:textId="77777777" w:rsidR="00A25191" w:rsidRPr="00A25191" w:rsidRDefault="00512182" w:rsidP="00170BC2">
      <w:pPr>
        <w:pStyle w:val="NoSpacing"/>
        <w:numPr>
          <w:ilvl w:val="0"/>
          <w:numId w:val="31"/>
        </w:numPr>
        <w:rPr>
          <w:rFonts w:ascii="Bodoni MT" w:hAnsi="Bodoni MT"/>
          <w:b/>
          <w:bCs/>
          <w:noProof/>
          <w:sz w:val="28"/>
          <w:szCs w:val="28"/>
        </w:rPr>
      </w:pPr>
      <w:r>
        <w:rPr>
          <w:rFonts w:ascii="Bodoni MT" w:hAnsi="Bodoni MT"/>
          <w:noProof/>
          <w:sz w:val="28"/>
          <w:szCs w:val="28"/>
        </w:rPr>
        <w:t xml:space="preserve">Chronic glomerulonephritis causes enlarged </w:t>
      </w:r>
      <w:r w:rsidR="00A25191">
        <w:rPr>
          <w:rFonts w:ascii="Bodoni MT" w:hAnsi="Bodoni MT"/>
          <w:noProof/>
          <w:sz w:val="28"/>
          <w:szCs w:val="28"/>
        </w:rPr>
        <w:t>kidney (T)(F).</w:t>
      </w:r>
    </w:p>
    <w:p w14:paraId="7348B4B1" w14:textId="77777777" w:rsidR="00A25191" w:rsidRPr="00A25191" w:rsidRDefault="00A25191" w:rsidP="00170BC2">
      <w:pPr>
        <w:pStyle w:val="NoSpacing"/>
        <w:numPr>
          <w:ilvl w:val="0"/>
          <w:numId w:val="31"/>
        </w:numPr>
        <w:rPr>
          <w:rFonts w:ascii="Bodoni MT" w:hAnsi="Bodoni MT"/>
          <w:b/>
          <w:bCs/>
          <w:noProof/>
          <w:sz w:val="28"/>
          <w:szCs w:val="28"/>
        </w:rPr>
      </w:pPr>
      <w:r>
        <w:rPr>
          <w:rFonts w:ascii="Bodoni MT" w:hAnsi="Bodoni MT"/>
          <w:noProof/>
          <w:sz w:val="28"/>
          <w:szCs w:val="28"/>
        </w:rPr>
        <w:t>Hematuria, loin pain and renal mass are a triad of renal carcinoma (T)(F).</w:t>
      </w:r>
    </w:p>
    <w:p w14:paraId="532CED3F" w14:textId="5842A446" w:rsidR="00BC7E09" w:rsidRPr="001D04AF" w:rsidRDefault="00A25191" w:rsidP="00170BC2">
      <w:pPr>
        <w:pStyle w:val="NoSpacing"/>
        <w:numPr>
          <w:ilvl w:val="0"/>
          <w:numId w:val="31"/>
        </w:numPr>
        <w:rPr>
          <w:rFonts w:ascii="Bodoni MT" w:hAnsi="Bodoni MT"/>
          <w:b/>
          <w:bCs/>
          <w:noProof/>
          <w:sz w:val="28"/>
          <w:szCs w:val="28"/>
        </w:rPr>
      </w:pPr>
      <w:r>
        <w:rPr>
          <w:rFonts w:ascii="Bodoni MT" w:hAnsi="Bodoni MT"/>
          <w:noProof/>
          <w:sz w:val="28"/>
          <w:szCs w:val="28"/>
        </w:rPr>
        <w:t>Urothelial, squamous carcinoma and adenocarcinoma are commone types of tumors in bilharsiasis(T)(F).</w:t>
      </w:r>
      <w:r w:rsidR="0095442D">
        <w:rPr>
          <w:rFonts w:ascii="Bodoni MT" w:hAnsi="Bodoni MT"/>
          <w:noProof/>
          <w:sz w:val="28"/>
          <w:szCs w:val="28"/>
        </w:rPr>
        <w:t xml:space="preserve"> </w:t>
      </w:r>
    </w:p>
    <w:p w14:paraId="0D7334E4" w14:textId="77777777" w:rsidR="00686433" w:rsidRPr="00686433" w:rsidRDefault="00686433" w:rsidP="00686433">
      <w:pPr>
        <w:pStyle w:val="NoSpacing"/>
        <w:rPr>
          <w:rFonts w:ascii="Bodoni MT" w:hAnsi="Bodoni MT"/>
          <w:noProof/>
          <w:sz w:val="28"/>
          <w:szCs w:val="28"/>
        </w:rPr>
      </w:pPr>
    </w:p>
    <w:sectPr w:rsidR="00686433" w:rsidRPr="00686433" w:rsidSect="00644193">
      <w:headerReference w:type="default" r:id="rId16"/>
      <w:footerReference w:type="default" r:id="rId17"/>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485F39" w14:textId="77777777" w:rsidR="00170BC2" w:rsidRDefault="00170BC2" w:rsidP="004D617B">
      <w:pPr>
        <w:spacing w:after="0" w:line="240" w:lineRule="auto"/>
      </w:pPr>
      <w:r>
        <w:separator/>
      </w:r>
    </w:p>
  </w:endnote>
  <w:endnote w:type="continuationSeparator" w:id="0">
    <w:p w14:paraId="09F9DFF1" w14:textId="77777777" w:rsidR="00170BC2" w:rsidRDefault="00170BC2" w:rsidP="004D61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doni MT">
    <w:panose1 w:val="02070603080606020203"/>
    <w:charset w:val="00"/>
    <w:family w:val="roman"/>
    <w:pitch w:val="variable"/>
    <w:sig w:usb0="00000003" w:usb1="00000000" w:usb2="00000000" w:usb3="00000000" w:csb0="00000001" w:csb1="00000000"/>
  </w:font>
  <w:font w:name="Andalus">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A4CDA" w14:textId="0D92434A" w:rsidR="00C11AE9" w:rsidRPr="00C11AE9" w:rsidRDefault="00C11AE9">
    <w:pPr>
      <w:pStyle w:val="Footer"/>
      <w:rPr>
        <w:rFonts w:ascii="Andalus" w:hAnsi="Andalus" w:cs="Andalus"/>
        <w:b/>
        <w:bCs/>
        <w:color w:val="C00000"/>
        <w:sz w:val="20"/>
        <w:szCs w:val="20"/>
      </w:rPr>
    </w:pPr>
    <w:r w:rsidRPr="00C11AE9">
      <w:rPr>
        <w:rFonts w:ascii="Andalus" w:hAnsi="Andalus" w:cs="Andalus"/>
        <w:b/>
        <w:bCs/>
        <w:color w:val="C00000"/>
        <w:sz w:val="20"/>
        <w:szCs w:val="20"/>
      </w:rPr>
      <w:t>PROF: AFAF ELNASHAR</w:t>
    </w:r>
  </w:p>
  <w:p w14:paraId="193244D1" w14:textId="580AB543" w:rsidR="004D617B" w:rsidRDefault="004D61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D235CB" w14:textId="77777777" w:rsidR="00170BC2" w:rsidRDefault="00170BC2" w:rsidP="004D617B">
      <w:pPr>
        <w:spacing w:after="0" w:line="240" w:lineRule="auto"/>
      </w:pPr>
      <w:r>
        <w:separator/>
      </w:r>
    </w:p>
  </w:footnote>
  <w:footnote w:type="continuationSeparator" w:id="0">
    <w:p w14:paraId="768842B2" w14:textId="77777777" w:rsidR="00170BC2" w:rsidRDefault="00170BC2" w:rsidP="004D61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4317474"/>
      <w:docPartObj>
        <w:docPartGallery w:val="Page Numbers (Top of Page)"/>
        <w:docPartUnique/>
      </w:docPartObj>
    </w:sdtPr>
    <w:sdtEndPr>
      <w:rPr>
        <w:noProof/>
      </w:rPr>
    </w:sdtEndPr>
    <w:sdtContent>
      <w:p w14:paraId="1C55411D" w14:textId="29EA879F" w:rsidR="00C11AE9" w:rsidRDefault="00C11AE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295E139" w14:textId="77777777" w:rsidR="00C11AE9" w:rsidRDefault="00C11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B7130"/>
    <w:multiLevelType w:val="hybridMultilevel"/>
    <w:tmpl w:val="175C76D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9F03C5"/>
    <w:multiLevelType w:val="hybridMultilevel"/>
    <w:tmpl w:val="89B8B7C4"/>
    <w:lvl w:ilvl="0" w:tplc="4310353C">
      <w:start w:val="1"/>
      <w:numFmt w:val="decimal"/>
      <w:lvlText w:val="%1."/>
      <w:lvlJc w:val="left"/>
      <w:pPr>
        <w:ind w:left="72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 w15:restartNumberingAfterBreak="0">
    <w:nsid w:val="1824454E"/>
    <w:multiLevelType w:val="hybridMultilevel"/>
    <w:tmpl w:val="EBDE2CE2"/>
    <w:lvl w:ilvl="0" w:tplc="5628C6D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CD3E37"/>
    <w:multiLevelType w:val="hybridMultilevel"/>
    <w:tmpl w:val="28A23F3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BE0C9A"/>
    <w:multiLevelType w:val="hybridMultilevel"/>
    <w:tmpl w:val="3DE025C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0379F6"/>
    <w:multiLevelType w:val="hybridMultilevel"/>
    <w:tmpl w:val="4238D18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F64E47"/>
    <w:multiLevelType w:val="hybridMultilevel"/>
    <w:tmpl w:val="59C2BA00"/>
    <w:lvl w:ilvl="0" w:tplc="2E16735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B74647"/>
    <w:multiLevelType w:val="hybridMultilevel"/>
    <w:tmpl w:val="C0724D7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4528A3"/>
    <w:multiLevelType w:val="hybridMultilevel"/>
    <w:tmpl w:val="72D4AB9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26336F"/>
    <w:multiLevelType w:val="hybridMultilevel"/>
    <w:tmpl w:val="3C9C9536"/>
    <w:lvl w:ilvl="0" w:tplc="A08A4E5E">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AB1155"/>
    <w:multiLevelType w:val="hybridMultilevel"/>
    <w:tmpl w:val="5CB63E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DF5608"/>
    <w:multiLevelType w:val="hybridMultilevel"/>
    <w:tmpl w:val="C86C67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3B29CB"/>
    <w:multiLevelType w:val="hybridMultilevel"/>
    <w:tmpl w:val="96329E6E"/>
    <w:lvl w:ilvl="0" w:tplc="6B5E74CA">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AF2CC2"/>
    <w:multiLevelType w:val="hybridMultilevel"/>
    <w:tmpl w:val="92F2E1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03415C"/>
    <w:multiLevelType w:val="hybridMultilevel"/>
    <w:tmpl w:val="23BE8F3A"/>
    <w:lvl w:ilvl="0" w:tplc="BE6E2F5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C96412"/>
    <w:multiLevelType w:val="hybridMultilevel"/>
    <w:tmpl w:val="F08A90B6"/>
    <w:lvl w:ilvl="0" w:tplc="02804D4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7577E3"/>
    <w:multiLevelType w:val="hybridMultilevel"/>
    <w:tmpl w:val="41907D2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B911F7"/>
    <w:multiLevelType w:val="hybridMultilevel"/>
    <w:tmpl w:val="DC4AC4A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835522"/>
    <w:multiLevelType w:val="hybridMultilevel"/>
    <w:tmpl w:val="A1BC420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DF6A5A"/>
    <w:multiLevelType w:val="hybridMultilevel"/>
    <w:tmpl w:val="B6EAB5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491BBA"/>
    <w:multiLevelType w:val="hybridMultilevel"/>
    <w:tmpl w:val="70F8747C"/>
    <w:lvl w:ilvl="0" w:tplc="41B2D4C6">
      <w:start w:val="3"/>
      <w:numFmt w:val="upperRoman"/>
      <w:lvlText w:val="%1."/>
      <w:lvlJc w:val="left"/>
      <w:pPr>
        <w:ind w:left="990" w:hanging="72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1" w15:restartNumberingAfterBreak="0">
    <w:nsid w:val="5D832F02"/>
    <w:multiLevelType w:val="hybridMultilevel"/>
    <w:tmpl w:val="537082A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4233AD"/>
    <w:multiLevelType w:val="hybridMultilevel"/>
    <w:tmpl w:val="FE243F5E"/>
    <w:lvl w:ilvl="0" w:tplc="89F27682">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657AF8"/>
    <w:multiLevelType w:val="hybridMultilevel"/>
    <w:tmpl w:val="879831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867BB6"/>
    <w:multiLevelType w:val="hybridMultilevel"/>
    <w:tmpl w:val="A21480EC"/>
    <w:lvl w:ilvl="0" w:tplc="6FDA607A">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030DAF"/>
    <w:multiLevelType w:val="hybridMultilevel"/>
    <w:tmpl w:val="2B84DC8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B05D57"/>
    <w:multiLevelType w:val="hybridMultilevel"/>
    <w:tmpl w:val="56EE56B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2E0DE8"/>
    <w:multiLevelType w:val="hybridMultilevel"/>
    <w:tmpl w:val="459CC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6E01D9"/>
    <w:multiLevelType w:val="hybridMultilevel"/>
    <w:tmpl w:val="FCE2FE5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7A72F3"/>
    <w:multiLevelType w:val="hybridMultilevel"/>
    <w:tmpl w:val="BCC8EA44"/>
    <w:lvl w:ilvl="0" w:tplc="C876DFCE">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0E3FD8"/>
    <w:multiLevelType w:val="hybridMultilevel"/>
    <w:tmpl w:val="12B286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4"/>
  </w:num>
  <w:num w:numId="3">
    <w:abstractNumId w:val="2"/>
  </w:num>
  <w:num w:numId="4">
    <w:abstractNumId w:val="22"/>
  </w:num>
  <w:num w:numId="5">
    <w:abstractNumId w:val="15"/>
  </w:num>
  <w:num w:numId="6">
    <w:abstractNumId w:val="29"/>
  </w:num>
  <w:num w:numId="7">
    <w:abstractNumId w:val="25"/>
  </w:num>
  <w:num w:numId="8">
    <w:abstractNumId w:val="0"/>
  </w:num>
  <w:num w:numId="9">
    <w:abstractNumId w:val="9"/>
  </w:num>
  <w:num w:numId="10">
    <w:abstractNumId w:val="3"/>
  </w:num>
  <w:num w:numId="11">
    <w:abstractNumId w:val="19"/>
  </w:num>
  <w:num w:numId="12">
    <w:abstractNumId w:val="28"/>
  </w:num>
  <w:num w:numId="13">
    <w:abstractNumId w:val="11"/>
  </w:num>
  <w:num w:numId="14">
    <w:abstractNumId w:val="26"/>
  </w:num>
  <w:num w:numId="15">
    <w:abstractNumId w:val="8"/>
  </w:num>
  <w:num w:numId="16">
    <w:abstractNumId w:val="5"/>
  </w:num>
  <w:num w:numId="17">
    <w:abstractNumId w:val="4"/>
  </w:num>
  <w:num w:numId="18">
    <w:abstractNumId w:val="18"/>
  </w:num>
  <w:num w:numId="19">
    <w:abstractNumId w:val="16"/>
  </w:num>
  <w:num w:numId="20">
    <w:abstractNumId w:val="10"/>
  </w:num>
  <w:num w:numId="21">
    <w:abstractNumId w:val="13"/>
  </w:num>
  <w:num w:numId="22">
    <w:abstractNumId w:val="12"/>
  </w:num>
  <w:num w:numId="23">
    <w:abstractNumId w:val="24"/>
  </w:num>
  <w:num w:numId="24">
    <w:abstractNumId w:val="23"/>
  </w:num>
  <w:num w:numId="25">
    <w:abstractNumId w:val="27"/>
  </w:num>
  <w:num w:numId="26">
    <w:abstractNumId w:val="7"/>
  </w:num>
  <w:num w:numId="27">
    <w:abstractNumId w:val="17"/>
  </w:num>
  <w:num w:numId="28">
    <w:abstractNumId w:val="21"/>
  </w:num>
  <w:num w:numId="29">
    <w:abstractNumId w:val="20"/>
  </w:num>
  <w:num w:numId="30">
    <w:abstractNumId w:val="30"/>
  </w:num>
  <w:num w:numId="31">
    <w:abstractNumId w:val="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768"/>
    <w:rsid w:val="0002437A"/>
    <w:rsid w:val="00130034"/>
    <w:rsid w:val="00143703"/>
    <w:rsid w:val="00170BC2"/>
    <w:rsid w:val="001D04AF"/>
    <w:rsid w:val="002C2999"/>
    <w:rsid w:val="0030764E"/>
    <w:rsid w:val="003D35B0"/>
    <w:rsid w:val="004D617B"/>
    <w:rsid w:val="00512182"/>
    <w:rsid w:val="005E70F8"/>
    <w:rsid w:val="00644193"/>
    <w:rsid w:val="00644E2B"/>
    <w:rsid w:val="00686433"/>
    <w:rsid w:val="0069079B"/>
    <w:rsid w:val="006D51E5"/>
    <w:rsid w:val="006E6938"/>
    <w:rsid w:val="007418EC"/>
    <w:rsid w:val="007C64C9"/>
    <w:rsid w:val="007D0B6B"/>
    <w:rsid w:val="008C2295"/>
    <w:rsid w:val="0095442D"/>
    <w:rsid w:val="00A25191"/>
    <w:rsid w:val="00B02768"/>
    <w:rsid w:val="00B039C1"/>
    <w:rsid w:val="00B564D5"/>
    <w:rsid w:val="00BC7E09"/>
    <w:rsid w:val="00C11AE9"/>
    <w:rsid w:val="00CA79A9"/>
    <w:rsid w:val="00CC0602"/>
    <w:rsid w:val="00D85F7F"/>
    <w:rsid w:val="00DB7CE6"/>
    <w:rsid w:val="00E71569"/>
    <w:rsid w:val="00EE02DC"/>
    <w:rsid w:val="00F032D0"/>
    <w:rsid w:val="00F047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C77E3"/>
  <w15:docId w15:val="{421D00DA-B394-46F3-A543-E8EE46952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2768"/>
    <w:pPr>
      <w:ind w:left="720"/>
      <w:contextualSpacing/>
    </w:pPr>
  </w:style>
  <w:style w:type="paragraph" w:styleId="Header">
    <w:name w:val="header"/>
    <w:basedOn w:val="Normal"/>
    <w:link w:val="HeaderChar"/>
    <w:uiPriority w:val="99"/>
    <w:unhideWhenUsed/>
    <w:rsid w:val="004D61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617B"/>
  </w:style>
  <w:style w:type="paragraph" w:styleId="Footer">
    <w:name w:val="footer"/>
    <w:basedOn w:val="Normal"/>
    <w:link w:val="FooterChar"/>
    <w:uiPriority w:val="99"/>
    <w:unhideWhenUsed/>
    <w:rsid w:val="004D61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617B"/>
  </w:style>
  <w:style w:type="paragraph" w:styleId="BalloonText">
    <w:name w:val="Balloon Text"/>
    <w:basedOn w:val="Normal"/>
    <w:link w:val="BalloonTextChar"/>
    <w:uiPriority w:val="99"/>
    <w:semiHidden/>
    <w:unhideWhenUsed/>
    <w:rsid w:val="004D61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617B"/>
    <w:rPr>
      <w:rFonts w:ascii="Tahoma" w:hAnsi="Tahoma" w:cs="Tahoma"/>
      <w:sz w:val="16"/>
      <w:szCs w:val="16"/>
    </w:rPr>
  </w:style>
  <w:style w:type="paragraph" w:styleId="NoSpacing">
    <w:name w:val="No Spacing"/>
    <w:uiPriority w:val="1"/>
    <w:qFormat/>
    <w:rsid w:val="0068643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gif"/><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1338</Words>
  <Characters>7630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Afaf Elnashar</cp:lastModifiedBy>
  <cp:revision>2</cp:revision>
  <dcterms:created xsi:type="dcterms:W3CDTF">2022-04-04T13:41:00Z</dcterms:created>
  <dcterms:modified xsi:type="dcterms:W3CDTF">2022-04-04T13:41:00Z</dcterms:modified>
</cp:coreProperties>
</file>