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259F2" w14:textId="77777777" w:rsidR="00175500" w:rsidRPr="00213CDF" w:rsidRDefault="00175500" w:rsidP="00213CDF">
      <w:pPr>
        <w:jc w:val="center"/>
        <w:rPr>
          <w:rFonts w:ascii="Times New Roman" w:hAnsi="Times New Roman" w:cs="Times New Roman"/>
          <w:b/>
          <w:bCs/>
        </w:rPr>
      </w:pPr>
      <w:r w:rsidRPr="00213CDF">
        <w:rPr>
          <w:rFonts w:ascii="Times New Roman" w:hAnsi="Times New Roman" w:cs="Times New Roman"/>
          <w:b/>
          <w:bCs/>
        </w:rPr>
        <w:t>Согласие на обработку персональных данных</w:t>
      </w:r>
    </w:p>
    <w:p w14:paraId="125446F7" w14:textId="77777777" w:rsidR="00213CDF" w:rsidRDefault="00175500" w:rsidP="00213CDF">
      <w:pPr>
        <w:jc w:val="both"/>
        <w:rPr>
          <w:rFonts w:ascii="Times New Roman" w:hAnsi="Times New Roman" w:cs="Times New Roman"/>
          <w:lang w:val="en-US"/>
        </w:rPr>
      </w:pPr>
      <w:r w:rsidRPr="00213CDF">
        <w:rPr>
          <w:rFonts w:ascii="Times New Roman" w:hAnsi="Times New Roman" w:cs="Times New Roman"/>
        </w:rPr>
        <w:t xml:space="preserve">Настоящим даю свое согласие ООО </w:t>
      </w:r>
      <w:r w:rsidR="00213CDF">
        <w:rPr>
          <w:rFonts w:ascii="Times New Roman" w:hAnsi="Times New Roman" w:cs="Times New Roman"/>
        </w:rPr>
        <w:t>«</w:t>
      </w:r>
      <w:proofErr w:type="spellStart"/>
      <w:r w:rsidR="00213CDF">
        <w:rPr>
          <w:rFonts w:ascii="Times New Roman" w:hAnsi="Times New Roman" w:cs="Times New Roman"/>
        </w:rPr>
        <w:t>ЭмСиКей</w:t>
      </w:r>
      <w:proofErr w:type="spellEnd"/>
      <w:r w:rsidR="00213CDF">
        <w:rPr>
          <w:rFonts w:ascii="Times New Roman" w:hAnsi="Times New Roman" w:cs="Times New Roman"/>
        </w:rPr>
        <w:t xml:space="preserve"> Партнерс»</w:t>
      </w:r>
      <w:r w:rsidRPr="00213CDF">
        <w:rPr>
          <w:rFonts w:ascii="Times New Roman" w:hAnsi="Times New Roman" w:cs="Times New Roman"/>
        </w:rPr>
        <w:t>,</w:t>
      </w:r>
      <w:r w:rsidRPr="00213CDF">
        <w:rPr>
          <w:rFonts w:ascii="Times New Roman" w:hAnsi="Times New Roman" w:cs="Times New Roman"/>
        </w:rPr>
        <w:br/>
      </w:r>
      <w:r w:rsidR="00213CDF" w:rsidRPr="00213CDF">
        <w:rPr>
          <w:rFonts w:ascii="Times New Roman" w:hAnsi="Times New Roman" w:cs="Times New Roman"/>
        </w:rPr>
        <w:t xml:space="preserve">115114, г. Москва, </w:t>
      </w:r>
      <w:proofErr w:type="spellStart"/>
      <w:r w:rsidR="00213CDF" w:rsidRPr="00213CDF">
        <w:rPr>
          <w:rFonts w:ascii="Times New Roman" w:hAnsi="Times New Roman" w:cs="Times New Roman"/>
        </w:rPr>
        <w:t>вн.тер.г</w:t>
      </w:r>
      <w:proofErr w:type="spellEnd"/>
      <w:r w:rsidR="00213CDF" w:rsidRPr="00213CDF">
        <w:rPr>
          <w:rFonts w:ascii="Times New Roman" w:hAnsi="Times New Roman" w:cs="Times New Roman"/>
        </w:rPr>
        <w:t xml:space="preserve">. Муниципальный округ Даниловский, ул. </w:t>
      </w:r>
      <w:proofErr w:type="spellStart"/>
      <w:r w:rsidR="00213CDF" w:rsidRPr="00213CDF">
        <w:rPr>
          <w:rFonts w:ascii="Times New Roman" w:hAnsi="Times New Roman" w:cs="Times New Roman"/>
        </w:rPr>
        <w:t>Кожевническая</w:t>
      </w:r>
      <w:proofErr w:type="spellEnd"/>
      <w:r w:rsidR="00213CDF" w:rsidRPr="00213CDF">
        <w:rPr>
          <w:rFonts w:ascii="Times New Roman" w:hAnsi="Times New Roman" w:cs="Times New Roman"/>
        </w:rPr>
        <w:t>, д. 14, стр. 2</w:t>
      </w:r>
      <w:r w:rsidR="00213CDF">
        <w:rPr>
          <w:rFonts w:ascii="Times New Roman" w:hAnsi="Times New Roman" w:cs="Times New Roman"/>
        </w:rPr>
        <w:t xml:space="preserve">, ИНН </w:t>
      </w:r>
      <w:r w:rsidR="00213CDF" w:rsidRPr="00213CDF">
        <w:rPr>
          <w:rFonts w:ascii="Times New Roman" w:hAnsi="Times New Roman" w:cs="Times New Roman"/>
        </w:rPr>
        <w:t>9704230328</w:t>
      </w:r>
      <w:r w:rsidR="00213CDF">
        <w:rPr>
          <w:rFonts w:ascii="Times New Roman" w:hAnsi="Times New Roman" w:cs="Times New Roman"/>
        </w:rPr>
        <w:t xml:space="preserve">, ОГРН </w:t>
      </w:r>
      <w:r w:rsidR="00213CDF" w:rsidRPr="00213CDF">
        <w:rPr>
          <w:rFonts w:ascii="Times New Roman" w:hAnsi="Times New Roman" w:cs="Times New Roman"/>
        </w:rPr>
        <w:t>1237700868492</w:t>
      </w:r>
      <w:r w:rsidR="00213CDF">
        <w:rPr>
          <w:rFonts w:ascii="Times New Roman" w:hAnsi="Times New Roman" w:cs="Times New Roman"/>
        </w:rPr>
        <w:t xml:space="preserve">, КПП </w:t>
      </w:r>
      <w:r w:rsidR="00213CDF" w:rsidRPr="00213CDF">
        <w:rPr>
          <w:rFonts w:ascii="Times New Roman" w:hAnsi="Times New Roman" w:cs="Times New Roman"/>
        </w:rPr>
        <w:t>772501001</w:t>
      </w:r>
      <w:r w:rsidRPr="00213CDF">
        <w:rPr>
          <w:rFonts w:ascii="Times New Roman" w:hAnsi="Times New Roman" w:cs="Times New Roman"/>
        </w:rPr>
        <w:t xml:space="preserve"> (далее – </w:t>
      </w:r>
      <w:r w:rsidR="00213CDF">
        <w:rPr>
          <w:rFonts w:ascii="Times New Roman" w:hAnsi="Times New Roman" w:cs="Times New Roman"/>
        </w:rPr>
        <w:t>Оператор</w:t>
      </w:r>
      <w:r w:rsidRPr="00213CDF">
        <w:rPr>
          <w:rFonts w:ascii="Times New Roman" w:hAnsi="Times New Roman" w:cs="Times New Roman"/>
        </w:rPr>
        <w:t xml:space="preserve">) на обработку указанных мной на сайте персональных данных, включая их сбор, запись, систематизацию, накопление, хранение, уточнение (обновление, изменение), извлечение, использование, предоставление ограниченному кругу третьих лиц, </w:t>
      </w:r>
      <w:r w:rsidR="00213CDF">
        <w:rPr>
          <w:rFonts w:ascii="Times New Roman" w:hAnsi="Times New Roman" w:cs="Times New Roman"/>
        </w:rPr>
        <w:t>необходимых для реализации цели</w:t>
      </w:r>
      <w:r w:rsidRPr="00213CDF">
        <w:rPr>
          <w:rFonts w:ascii="Times New Roman" w:hAnsi="Times New Roman" w:cs="Times New Roman"/>
        </w:rPr>
        <w:t xml:space="preserve">, обезличивание, блокирование, уничтожение, с целью </w:t>
      </w:r>
      <w:r w:rsidR="00213CDF">
        <w:rPr>
          <w:rFonts w:ascii="Times New Roman" w:hAnsi="Times New Roman" w:cs="Times New Roman"/>
        </w:rPr>
        <w:t>организации</w:t>
      </w:r>
      <w:r w:rsidR="00213CDF" w:rsidRPr="00213CDF">
        <w:rPr>
          <w:rFonts w:ascii="Times New Roman" w:hAnsi="Times New Roman" w:cs="Times New Roman"/>
        </w:rPr>
        <w:t xml:space="preserve"> и проведени</w:t>
      </w:r>
      <w:r w:rsidR="00213CDF">
        <w:rPr>
          <w:rFonts w:ascii="Times New Roman" w:hAnsi="Times New Roman" w:cs="Times New Roman"/>
        </w:rPr>
        <w:t>я</w:t>
      </w:r>
      <w:r w:rsidR="00213CDF" w:rsidRPr="00213CDF">
        <w:rPr>
          <w:rFonts w:ascii="Times New Roman" w:hAnsi="Times New Roman" w:cs="Times New Roman"/>
        </w:rPr>
        <w:t xml:space="preserve"> корпоративных и деловых выездных мероприятий с участием работников Оператора и представителей его партнеров</w:t>
      </w:r>
      <w:r w:rsidR="00213CDF">
        <w:rPr>
          <w:rFonts w:ascii="Times New Roman" w:hAnsi="Times New Roman" w:cs="Times New Roman"/>
        </w:rPr>
        <w:t xml:space="preserve"> (иных третьих лиц</w:t>
      </w:r>
      <w:r w:rsidR="00213CDF" w:rsidRPr="00213CDF">
        <w:rPr>
          <w:rFonts w:ascii="Times New Roman" w:hAnsi="Times New Roman" w:cs="Times New Roman"/>
        </w:rPr>
        <w:t>), включая организационное, информационное, транспортное и документальное сопровождение участия указанных лиц</w:t>
      </w:r>
      <w:r w:rsidRPr="00213CDF">
        <w:rPr>
          <w:rFonts w:ascii="Times New Roman" w:hAnsi="Times New Roman" w:cs="Times New Roman"/>
        </w:rPr>
        <w:t>.</w:t>
      </w:r>
      <w:r w:rsidRPr="00213CDF">
        <w:rPr>
          <w:rFonts w:ascii="Times New Roman" w:hAnsi="Times New Roman" w:cs="Times New Roman"/>
        </w:rPr>
        <w:br/>
      </w:r>
      <w:r w:rsidRPr="00213CDF">
        <w:rPr>
          <w:rFonts w:ascii="Times New Roman" w:hAnsi="Times New Roman" w:cs="Times New Roman"/>
        </w:rPr>
        <w:br/>
        <w:t>Обрабатываемые данные не являются специальными или биометрическими. Обработка осуществляется смешанным (автоматизированным и неавтоматизированным) способом.</w:t>
      </w:r>
      <w:r w:rsidRPr="00213CDF">
        <w:rPr>
          <w:rFonts w:ascii="Times New Roman" w:hAnsi="Times New Roman" w:cs="Times New Roman"/>
        </w:rPr>
        <w:br/>
        <w:t xml:space="preserve">Настоящее согласие действует до его отзыва субъектом персональных данных. Согласие может быть отозвано посредством составления соответствующего письменного заявления, которое направляется в адрес </w:t>
      </w:r>
      <w:r w:rsidR="00213CDF">
        <w:rPr>
          <w:rFonts w:ascii="Times New Roman" w:hAnsi="Times New Roman" w:cs="Times New Roman"/>
        </w:rPr>
        <w:t>Оператора</w:t>
      </w:r>
      <w:r w:rsidRPr="00213CDF">
        <w:rPr>
          <w:rFonts w:ascii="Times New Roman" w:hAnsi="Times New Roman" w:cs="Times New Roman"/>
        </w:rPr>
        <w:t xml:space="preserve"> заказным письмом с уведомлением о вручении либо вручено лично под расписку представителю</w:t>
      </w:r>
      <w:r w:rsidR="00213CDF">
        <w:rPr>
          <w:rFonts w:ascii="Times New Roman" w:hAnsi="Times New Roman" w:cs="Times New Roman"/>
        </w:rPr>
        <w:t xml:space="preserve"> Оператора</w:t>
      </w:r>
      <w:r w:rsidRPr="00213CDF">
        <w:rPr>
          <w:rFonts w:ascii="Times New Roman" w:hAnsi="Times New Roman" w:cs="Times New Roman"/>
        </w:rPr>
        <w:t xml:space="preserve">. Равнозначным отзыву согласия в письменной форме на бумажном носителе признается согласие в форме электронного документа, подписанного в соответствии с федеральным законом электронной подписью. Также отозвать согласие можно направлением письма на адрес электронной почты </w:t>
      </w:r>
      <w:hyperlink r:id="rId4" w:history="1">
        <w:r w:rsidR="00213CDF" w:rsidRPr="00275C19">
          <w:rPr>
            <w:rStyle w:val="ac"/>
            <w:rFonts w:ascii="Times New Roman" w:hAnsi="Times New Roman" w:cs="Times New Roman"/>
            <w:lang w:val="en-US"/>
          </w:rPr>
          <w:t>legal</w:t>
        </w:r>
        <w:r w:rsidR="00213CDF" w:rsidRPr="00275C19">
          <w:rPr>
            <w:rStyle w:val="ac"/>
            <w:rFonts w:ascii="Times New Roman" w:hAnsi="Times New Roman" w:cs="Times New Roman"/>
          </w:rPr>
          <w:t>@</w:t>
        </w:r>
        <w:proofErr w:type="spellStart"/>
        <w:r w:rsidR="00213CDF" w:rsidRPr="00275C19">
          <w:rPr>
            <w:rStyle w:val="ac"/>
            <w:rFonts w:ascii="Times New Roman" w:hAnsi="Times New Roman" w:cs="Times New Roman"/>
            <w:lang w:val="en-US"/>
          </w:rPr>
          <w:t>mck</w:t>
        </w:r>
        <w:proofErr w:type="spellEnd"/>
        <w:r w:rsidR="00213CDF" w:rsidRPr="00275C19">
          <w:rPr>
            <w:rStyle w:val="ac"/>
            <w:rFonts w:ascii="Times New Roman" w:hAnsi="Times New Roman" w:cs="Times New Roman"/>
          </w:rPr>
          <w:t>.</w:t>
        </w:r>
        <w:r w:rsidR="00213CDF" w:rsidRPr="00275C19">
          <w:rPr>
            <w:rStyle w:val="ac"/>
            <w:rFonts w:ascii="Times New Roman" w:hAnsi="Times New Roman" w:cs="Times New Roman"/>
            <w:lang w:val="en-US"/>
          </w:rPr>
          <w:t>partners</w:t>
        </w:r>
      </w:hyperlink>
      <w:r w:rsidR="00213CDF" w:rsidRPr="00213CDF">
        <w:rPr>
          <w:rFonts w:ascii="Times New Roman" w:hAnsi="Times New Roman" w:cs="Times New Roman"/>
        </w:rPr>
        <w:t xml:space="preserve"> </w:t>
      </w:r>
      <w:r w:rsidRPr="00213CDF">
        <w:rPr>
          <w:rFonts w:ascii="Times New Roman" w:hAnsi="Times New Roman" w:cs="Times New Roman"/>
        </w:rPr>
        <w:t>с темой «Отзыв согласия на обработку персональных данных».</w:t>
      </w:r>
    </w:p>
    <w:p w14:paraId="4C9F3996" w14:textId="77777777" w:rsidR="00213CDF" w:rsidRDefault="00175500" w:rsidP="00213CDF">
      <w:pPr>
        <w:jc w:val="both"/>
        <w:rPr>
          <w:rFonts w:ascii="Times New Roman" w:hAnsi="Times New Roman" w:cs="Times New Roman"/>
        </w:rPr>
      </w:pPr>
      <w:r w:rsidRPr="00213CDF">
        <w:rPr>
          <w:rFonts w:ascii="Times New Roman" w:hAnsi="Times New Roman" w:cs="Times New Roman"/>
        </w:rPr>
        <w:br/>
      </w:r>
      <w:r w:rsidR="00213CDF">
        <w:rPr>
          <w:rFonts w:ascii="Times New Roman" w:hAnsi="Times New Roman" w:cs="Times New Roman"/>
        </w:rPr>
        <w:t xml:space="preserve">Оператор </w:t>
      </w:r>
      <w:r w:rsidRPr="00213CDF">
        <w:rPr>
          <w:rFonts w:ascii="Times New Roman" w:hAnsi="Times New Roman" w:cs="Times New Roman"/>
        </w:rPr>
        <w:t>вправе продолжить обработку персональных данных без согласия субъекта персональных данных при наличии оснований, предусмотренных Федеральном законом от 27 июля 2006 г. N 152-ФЗ "О персональных данных".</w:t>
      </w:r>
    </w:p>
    <w:p w14:paraId="4651961F" w14:textId="13711699" w:rsidR="00175500" w:rsidRPr="00213CDF" w:rsidRDefault="00175500" w:rsidP="00213CDF">
      <w:pPr>
        <w:jc w:val="both"/>
        <w:rPr>
          <w:rFonts w:ascii="Times New Roman" w:hAnsi="Times New Roman" w:cs="Times New Roman"/>
          <w:lang w:val="en-US"/>
        </w:rPr>
      </w:pPr>
      <w:r w:rsidRPr="00213CDF">
        <w:rPr>
          <w:rFonts w:ascii="Times New Roman" w:hAnsi="Times New Roman" w:cs="Times New Roman"/>
        </w:rPr>
        <w:br/>
        <w:t>Подтверждаю, что, давая согласие, действую свободно, своей волей и в своем интересе, а также подтверждаю свою дееспособность.</w:t>
      </w:r>
    </w:p>
    <w:p w14:paraId="2D11645F" w14:textId="77777777" w:rsidR="00175500" w:rsidRPr="00213CDF" w:rsidRDefault="00175500" w:rsidP="00213CDF">
      <w:pPr>
        <w:jc w:val="both"/>
        <w:rPr>
          <w:rFonts w:ascii="Times New Roman" w:hAnsi="Times New Roman" w:cs="Times New Roman"/>
        </w:rPr>
      </w:pPr>
    </w:p>
    <w:sectPr w:rsidR="00175500" w:rsidRPr="00213C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500"/>
    <w:rsid w:val="00175500"/>
    <w:rsid w:val="00213CDF"/>
    <w:rsid w:val="00C3721C"/>
    <w:rsid w:val="00DC5D73"/>
    <w:rsid w:val="00F50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E0B39"/>
  <w15:chartTrackingRefBased/>
  <w15:docId w15:val="{F5B22719-6734-49BA-97EE-DEF5EF4A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55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55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55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55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55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55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55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55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55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55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55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55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550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550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55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55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55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550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55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55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55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55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55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550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55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550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55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550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7550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7550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755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egal@mck.partners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Basova Maria</dc:creator>
  <cp:keywords/>
  <dc:description/>
  <cp:lastModifiedBy>Basova Maria</cp:lastModifiedBy>
  <cp:revision>2</cp:revision>
  <dcterms:created xsi:type="dcterms:W3CDTF">2026-09-23T14:24:00Z</dcterms:created>
  <dcterms:modified xsi:type="dcterms:W3CDTF">2026-09-23T14:24:00Z</dcterms:modified>
</cp:coreProperties>
</file>