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CDC71" w14:textId="77777777" w:rsidR="002E17AD" w:rsidRDefault="00984BBA">
      <w:pPr>
        <w:ind w:right="57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3C0BD56" wp14:editId="442C8494">
            <wp:extent cx="6698512" cy="117924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932" cy="119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0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41"/>
      </w:tblGrid>
      <w:tr w:rsidR="00E91151" w14:paraId="354812E1" w14:textId="77777777">
        <w:trPr>
          <w:trHeight w:val="1809"/>
        </w:trPr>
        <w:tc>
          <w:tcPr>
            <w:tcW w:w="5309" w:type="dxa"/>
          </w:tcPr>
          <w:p w14:paraId="6EB19890" w14:textId="77777777"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Руководитель практики</w:t>
            </w:r>
          </w:p>
          <w:p w14:paraId="2E36D163" w14:textId="77777777"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профильного структурного</w:t>
            </w:r>
          </w:p>
          <w:p w14:paraId="080B8D39" w14:textId="77777777"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подразделения Университета*</w:t>
            </w:r>
          </w:p>
          <w:p w14:paraId="3E357768" w14:textId="77777777"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_______________/………../</w:t>
            </w:r>
          </w:p>
          <w:p w14:paraId="2432B75C" w14:textId="77777777"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«_</w:t>
            </w:r>
            <w:proofErr w:type="gramStart"/>
            <w:r>
              <w:rPr>
                <w:bCs/>
                <w:iCs/>
                <w:sz w:val="26"/>
                <w:szCs w:val="26"/>
                <w:lang w:eastAsia="x-none"/>
              </w:rPr>
              <w:t>_»_</w:t>
            </w:r>
            <w:proofErr w:type="gramEnd"/>
            <w:r>
              <w:rPr>
                <w:bCs/>
                <w:iCs/>
                <w:sz w:val="26"/>
                <w:szCs w:val="26"/>
                <w:lang w:eastAsia="x-none"/>
              </w:rPr>
              <w:t>___________ 20__ г</w:t>
            </w:r>
          </w:p>
          <w:p w14:paraId="48B11173" w14:textId="77777777" w:rsidR="00E91151" w:rsidRDefault="00E91151" w:rsidP="00E91151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</w:p>
        </w:tc>
        <w:tc>
          <w:tcPr>
            <w:tcW w:w="5241" w:type="dxa"/>
          </w:tcPr>
          <w:p w14:paraId="4BF73820" w14:textId="77777777"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14:paraId="66310B2D" w14:textId="77777777"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7AE6F0D0" wp14:editId="08B14D9B">
                  <wp:simplePos x="0" y="0"/>
                  <wp:positionH relativeFrom="page">
                    <wp:posOffset>956945</wp:posOffset>
                  </wp:positionH>
                  <wp:positionV relativeFrom="page">
                    <wp:posOffset>365601</wp:posOffset>
                  </wp:positionV>
                  <wp:extent cx="548640" cy="800100"/>
                  <wp:effectExtent l="0" t="0" r="3810" b="0"/>
                  <wp:wrapNone/>
                  <wp:docPr id="2" name="Picture 7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Picture 762"/>
                          <pic:cNvPicPr/>
                        </pic:nvPicPr>
                        <pic:blipFill rotWithShape="1">
                          <a:blip r:embed="rId9"/>
                          <a:srcRect l="34274" t="78777" r="58465" b="13735"/>
                          <a:stretch/>
                        </pic:blipFill>
                        <pic:spPr bwMode="auto">
                          <a:xfrm>
                            <a:off x="0" y="0"/>
                            <a:ext cx="54864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14:paraId="0286983D" w14:textId="77777777"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14:paraId="008B1C4E" w14:textId="77777777"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14:paraId="73C97C08" w14:textId="77777777"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____________/</w:t>
            </w:r>
            <w:r>
              <w:rPr>
                <w:bCs/>
                <w:iCs/>
                <w:sz w:val="26"/>
                <w:szCs w:val="26"/>
                <w:lang w:eastAsia="x-none"/>
              </w:rPr>
              <w:t xml:space="preserve"> И.А. Королькова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/</w:t>
            </w:r>
          </w:p>
          <w:p w14:paraId="13A82960" w14:textId="77777777" w:rsidR="00E91151" w:rsidRPr="00C023DB" w:rsidRDefault="00E91151" w:rsidP="00E91151">
            <w:pPr>
              <w:jc w:val="right"/>
              <w:rPr>
                <w:b/>
                <w:bCs/>
                <w:iCs/>
                <w:sz w:val="28"/>
                <w:szCs w:val="28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«</w:t>
            </w:r>
            <w:r>
              <w:rPr>
                <w:bCs/>
                <w:iCs/>
                <w:sz w:val="26"/>
                <w:szCs w:val="26"/>
                <w:lang w:eastAsia="x-none"/>
              </w:rPr>
              <w:t>08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» </w:t>
            </w:r>
            <w:r>
              <w:rPr>
                <w:bCs/>
                <w:iCs/>
                <w:sz w:val="26"/>
                <w:szCs w:val="26"/>
                <w:lang w:eastAsia="x-none"/>
              </w:rPr>
              <w:t>апреля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20</w:t>
            </w:r>
            <w:r>
              <w:rPr>
                <w:bCs/>
                <w:iCs/>
                <w:sz w:val="26"/>
                <w:szCs w:val="26"/>
                <w:lang w:eastAsia="x-none"/>
              </w:rPr>
              <w:t>24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г.</w:t>
            </w:r>
          </w:p>
        </w:tc>
      </w:tr>
    </w:tbl>
    <w:p w14:paraId="290914C3" w14:textId="77777777"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5C6E3A34" w14:textId="77777777"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0BBBD408" w14:textId="77777777" w:rsidR="002E17AD" w:rsidRDefault="00984BBA">
      <w:pPr>
        <w:jc w:val="center"/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ИНДИВИДУАЛЬНОЕ ЗАДАНИЕ</w:t>
      </w:r>
    </w:p>
    <w:p w14:paraId="3FC1E30A" w14:textId="77777777"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0C2FCFF3" w14:textId="77777777"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21496489" w14:textId="77777777"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Студент </w:t>
      </w:r>
      <w:proofErr w:type="spellStart"/>
      <w:r w:rsidR="001D3AE3" w:rsidRPr="001D3AE3">
        <w:rPr>
          <w:bCs/>
          <w:iCs/>
          <w:sz w:val="28"/>
          <w:szCs w:val="28"/>
          <w:u w:val="single"/>
          <w:lang w:eastAsia="x-none"/>
        </w:rPr>
        <w:t>Старинец</w:t>
      </w:r>
      <w:proofErr w:type="spellEnd"/>
      <w:r w:rsidR="001D3AE3" w:rsidRPr="001D3AE3">
        <w:rPr>
          <w:bCs/>
          <w:iCs/>
          <w:sz w:val="28"/>
          <w:szCs w:val="28"/>
          <w:u w:val="single"/>
          <w:lang w:eastAsia="x-none"/>
        </w:rPr>
        <w:t xml:space="preserve"> Глеб Денисович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14:paraId="17A2ABA5" w14:textId="77777777"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Направление </w:t>
      </w:r>
      <w:proofErr w:type="gramStart"/>
      <w:r>
        <w:rPr>
          <w:bCs/>
          <w:iCs/>
          <w:sz w:val="28"/>
          <w:szCs w:val="28"/>
          <w:lang w:eastAsia="x-none"/>
        </w:rPr>
        <w:t>подготовки  (</w:t>
      </w:r>
      <w:proofErr w:type="gramEnd"/>
      <w:r>
        <w:rPr>
          <w:bCs/>
          <w:iCs/>
          <w:sz w:val="28"/>
          <w:szCs w:val="28"/>
          <w:lang w:eastAsia="x-none"/>
        </w:rPr>
        <w:t xml:space="preserve">специальность) </w:t>
      </w:r>
      <w:r>
        <w:rPr>
          <w:bCs/>
          <w:iCs/>
          <w:sz w:val="28"/>
          <w:szCs w:val="28"/>
          <w:u w:val="single"/>
          <w:lang w:eastAsia="x-none"/>
        </w:rPr>
        <w:t>09.03.03 «Прикладная информатика»</w:t>
      </w:r>
    </w:p>
    <w:p w14:paraId="569FA48B" w14:textId="77777777" w:rsidR="002E17AD" w:rsidRDefault="00984BBA">
      <w:pPr>
        <w:rPr>
          <w:bCs/>
          <w:iCs/>
          <w:lang w:eastAsia="x-none"/>
        </w:rPr>
      </w:pPr>
      <w:r>
        <w:rPr>
          <w:bCs/>
          <w:iCs/>
          <w:lang w:eastAsia="x-none"/>
        </w:rPr>
        <w:t xml:space="preserve">                                   /шифр, наименование направления подготовки (специальности)/</w:t>
      </w:r>
    </w:p>
    <w:p w14:paraId="45784CE6" w14:textId="77777777"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>Направленность (профиль) «</w:t>
      </w:r>
      <w:r w:rsidR="006938DD" w:rsidRPr="006938DD">
        <w:rPr>
          <w:bCs/>
          <w:iCs/>
          <w:sz w:val="28"/>
          <w:szCs w:val="28"/>
          <w:lang w:eastAsia="x-none"/>
        </w:rPr>
        <w:t>Прикладная информатика в экономике</w:t>
      </w:r>
      <w:r w:rsidR="006938DD">
        <w:rPr>
          <w:bCs/>
          <w:iCs/>
          <w:sz w:val="28"/>
          <w:szCs w:val="28"/>
          <w:lang w:eastAsia="x-none"/>
        </w:rPr>
        <w:t>»</w:t>
      </w:r>
    </w:p>
    <w:p w14:paraId="332AFCAE" w14:textId="77777777"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Тип практики    </w:t>
      </w:r>
      <w:r>
        <w:rPr>
          <w:bCs/>
          <w:iCs/>
          <w:sz w:val="28"/>
          <w:szCs w:val="28"/>
          <w:u w:val="single"/>
          <w:lang w:eastAsia="x-none"/>
        </w:rPr>
        <w:t>преддипломная практика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14:paraId="132C72FC" w14:textId="77777777"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Период практики с </w:t>
      </w:r>
      <w:proofErr w:type="gramStart"/>
      <w:r w:rsidR="00E91151">
        <w:rPr>
          <w:color w:val="000000"/>
          <w:sz w:val="28"/>
          <w:szCs w:val="28"/>
        </w:rPr>
        <w:t>15.04.2024</w:t>
      </w:r>
      <w:r>
        <w:rPr>
          <w:color w:val="000000"/>
          <w:sz w:val="28"/>
          <w:szCs w:val="28"/>
        </w:rPr>
        <w:t xml:space="preserve">  по</w:t>
      </w:r>
      <w:proofErr w:type="gramEnd"/>
      <w:r>
        <w:rPr>
          <w:color w:val="000000"/>
          <w:sz w:val="28"/>
          <w:szCs w:val="28"/>
        </w:rPr>
        <w:t xml:space="preserve"> </w:t>
      </w:r>
      <w:r w:rsidR="00E91151">
        <w:rPr>
          <w:color w:val="000000"/>
          <w:sz w:val="28"/>
          <w:szCs w:val="28"/>
        </w:rPr>
        <w:t>12.05.2024</w:t>
      </w:r>
      <w:r>
        <w:rPr>
          <w:color w:val="000000"/>
          <w:sz w:val="28"/>
          <w:szCs w:val="28"/>
        </w:rPr>
        <w:t xml:space="preserve"> г.</w:t>
      </w:r>
    </w:p>
    <w:p w14:paraId="2B43E3DF" w14:textId="77777777"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Профильная организация (профильное структурное подразделение Университета) </w:t>
      </w:r>
      <w:r>
        <w:rPr>
          <w:color w:val="000000"/>
          <w:sz w:val="28"/>
          <w:szCs w:val="28"/>
          <w:u w:val="single"/>
        </w:rPr>
        <w:t>кафедра информационных систем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689AFEF" w14:textId="77777777" w:rsidR="002E17AD" w:rsidRDefault="002E17AD">
      <w:pPr>
        <w:rPr>
          <w:bCs/>
          <w:iCs/>
          <w:sz w:val="24"/>
          <w:szCs w:val="32"/>
          <w:lang w:eastAsia="x-none"/>
        </w:rPr>
      </w:pPr>
    </w:p>
    <w:p w14:paraId="4B2F606E" w14:textId="77777777" w:rsidR="002E17AD" w:rsidRDefault="002E17AD">
      <w:pPr>
        <w:jc w:val="both"/>
        <w:rPr>
          <w:bCs/>
          <w:i/>
          <w:sz w:val="28"/>
          <w:szCs w:val="28"/>
        </w:rPr>
      </w:pPr>
    </w:p>
    <w:p w14:paraId="7393386B" w14:textId="77777777" w:rsidR="002E17AD" w:rsidRDefault="00984BBA">
      <w:pPr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С требованиями охраны труда, техники безопасности, пожарной безопасности, а также правилами внутреннего трудового распорядка ознакомлен.</w:t>
      </w:r>
    </w:p>
    <w:p w14:paraId="71E8669E" w14:textId="77777777" w:rsidR="002E17AD" w:rsidRDefault="002E17AD">
      <w:pPr>
        <w:jc w:val="both"/>
        <w:rPr>
          <w:bCs/>
          <w:i/>
          <w:iCs/>
          <w:sz w:val="24"/>
          <w:szCs w:val="32"/>
          <w:lang w:eastAsia="x-none"/>
        </w:rPr>
      </w:pPr>
    </w:p>
    <w:p w14:paraId="7BB59E13" w14:textId="77777777" w:rsidR="002E17AD" w:rsidRDefault="002E17AD">
      <w:pPr>
        <w:rPr>
          <w:bCs/>
          <w:iCs/>
          <w:sz w:val="24"/>
          <w:szCs w:val="32"/>
          <w:lang w:eastAsia="x-none"/>
        </w:rPr>
      </w:pPr>
    </w:p>
    <w:p w14:paraId="017E47A7" w14:textId="17F0BC1F" w:rsidR="002E17AD" w:rsidRDefault="00E560DF">
      <w:pPr>
        <w:ind w:left="1134"/>
        <w:rPr>
          <w:bCs/>
          <w:iCs/>
          <w:sz w:val="24"/>
          <w:szCs w:val="32"/>
          <w:lang w:eastAsia="x-none"/>
        </w:rPr>
      </w:pPr>
      <w:r>
        <w:rPr>
          <w:bCs/>
          <w:iCs/>
          <w:noProof/>
          <w:sz w:val="24"/>
          <w:szCs w:val="32"/>
          <w:lang w:eastAsia="x-non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6DB693" wp14:editId="47C811D2">
                <wp:simplePos x="0" y="0"/>
                <wp:positionH relativeFrom="column">
                  <wp:posOffset>2772075</wp:posOffset>
                </wp:positionH>
                <wp:positionV relativeFrom="paragraph">
                  <wp:posOffset>-203725</wp:posOffset>
                </wp:positionV>
                <wp:extent cx="1038240" cy="556200"/>
                <wp:effectExtent l="38100" t="38100" r="28575" b="34925"/>
                <wp:wrapNone/>
                <wp:docPr id="1585149702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3824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E2A7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217.75pt;margin-top:-16.55pt;width:82.7pt;height:4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">
                <v:imagedata r:id="rId11" o:title=""/>
              </v:shape>
            </w:pict>
          </mc:Fallback>
        </mc:AlternateContent>
      </w:r>
      <w:r w:rsidR="00984BBA">
        <w:rPr>
          <w:bCs/>
          <w:iCs/>
          <w:sz w:val="24"/>
          <w:szCs w:val="32"/>
          <w:lang w:eastAsia="x-none"/>
        </w:rPr>
        <w:t xml:space="preserve">                                                      ______________/</w:t>
      </w:r>
      <w:r w:rsidR="00984BBA">
        <w:t xml:space="preserve"> </w:t>
      </w:r>
      <w:proofErr w:type="spellStart"/>
      <w:r w:rsidR="001D3AE3" w:rsidRPr="001D3AE3">
        <w:rPr>
          <w:bCs/>
          <w:iCs/>
          <w:sz w:val="24"/>
          <w:szCs w:val="32"/>
          <w:lang w:eastAsia="x-none"/>
        </w:rPr>
        <w:t>Старинец</w:t>
      </w:r>
      <w:proofErr w:type="spellEnd"/>
      <w:r w:rsidR="001D3AE3" w:rsidRPr="001D3AE3">
        <w:rPr>
          <w:bCs/>
          <w:iCs/>
          <w:sz w:val="24"/>
          <w:szCs w:val="32"/>
          <w:lang w:eastAsia="x-none"/>
        </w:rPr>
        <w:t xml:space="preserve"> Глеб Денисович</w:t>
      </w:r>
      <w:r w:rsidR="00984BBA">
        <w:rPr>
          <w:bCs/>
          <w:iCs/>
          <w:sz w:val="24"/>
          <w:szCs w:val="32"/>
          <w:lang w:eastAsia="x-none"/>
        </w:rPr>
        <w:t>/</w:t>
      </w:r>
    </w:p>
    <w:p w14:paraId="648F71CF" w14:textId="77777777" w:rsidR="002E17AD" w:rsidRDefault="00984BBA">
      <w:pPr>
        <w:ind w:left="4678"/>
        <w:rPr>
          <w:bCs/>
          <w:iCs/>
          <w:lang w:eastAsia="x-none"/>
        </w:rPr>
      </w:pPr>
      <w:r>
        <w:rPr>
          <w:bCs/>
          <w:iCs/>
          <w:sz w:val="24"/>
          <w:szCs w:val="32"/>
          <w:lang w:eastAsia="x-none"/>
        </w:rPr>
        <w:t xml:space="preserve">    </w:t>
      </w:r>
      <w:r>
        <w:rPr>
          <w:bCs/>
          <w:iCs/>
          <w:lang w:eastAsia="x-none"/>
        </w:rPr>
        <w:t xml:space="preserve">Подпись                       ФИО обучающегося </w:t>
      </w:r>
    </w:p>
    <w:p w14:paraId="6E0E0F7A" w14:textId="77777777" w:rsidR="002E17AD" w:rsidRDefault="00E91151">
      <w:pPr>
        <w:ind w:left="5040" w:firstLine="720"/>
        <w:rPr>
          <w:bCs/>
          <w:iCs/>
          <w:sz w:val="24"/>
          <w:szCs w:val="32"/>
          <w:lang w:eastAsia="x-none"/>
        </w:rPr>
      </w:pPr>
      <w:r>
        <w:rPr>
          <w:bCs/>
          <w:iCs/>
          <w:sz w:val="24"/>
          <w:szCs w:val="32"/>
          <w:lang w:eastAsia="x-none"/>
        </w:rPr>
        <w:t xml:space="preserve"> 15.04.</w:t>
      </w:r>
      <w:r w:rsidR="00984BBA">
        <w:rPr>
          <w:bCs/>
          <w:iCs/>
          <w:sz w:val="24"/>
          <w:szCs w:val="32"/>
          <w:lang w:eastAsia="x-none"/>
        </w:rPr>
        <w:t>2024 г.</w:t>
      </w:r>
    </w:p>
    <w:p w14:paraId="2C74BB99" w14:textId="77777777"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154DB53A" w14:textId="77777777"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612E20F9" w14:textId="77777777"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41B3E56C" w14:textId="77777777" w:rsidR="002E17AD" w:rsidRDefault="002E17AD">
      <w:pPr>
        <w:jc w:val="both"/>
        <w:rPr>
          <w:bCs/>
          <w:sz w:val="22"/>
          <w:szCs w:val="22"/>
        </w:rPr>
      </w:pPr>
    </w:p>
    <w:p w14:paraId="2D752877" w14:textId="77777777" w:rsidR="002E17AD" w:rsidRDefault="002E17AD">
      <w:pPr>
        <w:jc w:val="both"/>
        <w:rPr>
          <w:bCs/>
          <w:sz w:val="22"/>
          <w:szCs w:val="22"/>
        </w:rPr>
      </w:pPr>
    </w:p>
    <w:p w14:paraId="029E3AF8" w14:textId="77777777" w:rsidR="002E17AD" w:rsidRDefault="002E17AD">
      <w:pPr>
        <w:jc w:val="both"/>
        <w:rPr>
          <w:bCs/>
          <w:sz w:val="22"/>
          <w:szCs w:val="22"/>
        </w:rPr>
      </w:pPr>
    </w:p>
    <w:p w14:paraId="0B48F87D" w14:textId="77777777" w:rsidR="002E17AD" w:rsidRDefault="002E17AD">
      <w:pPr>
        <w:jc w:val="both"/>
        <w:rPr>
          <w:bCs/>
          <w:sz w:val="22"/>
          <w:szCs w:val="22"/>
        </w:rPr>
      </w:pPr>
    </w:p>
    <w:p w14:paraId="09719654" w14:textId="77777777" w:rsidR="002E17AD" w:rsidRDefault="002E17AD">
      <w:pPr>
        <w:jc w:val="both"/>
        <w:rPr>
          <w:bCs/>
          <w:sz w:val="22"/>
          <w:szCs w:val="22"/>
        </w:rPr>
      </w:pPr>
    </w:p>
    <w:p w14:paraId="65A0C07D" w14:textId="77777777" w:rsidR="002E17AD" w:rsidRDefault="002E17AD">
      <w:pPr>
        <w:jc w:val="both"/>
        <w:rPr>
          <w:bCs/>
          <w:sz w:val="22"/>
          <w:szCs w:val="22"/>
        </w:rPr>
      </w:pPr>
    </w:p>
    <w:p w14:paraId="63055DE4" w14:textId="77777777" w:rsidR="002E17AD" w:rsidRDefault="00984BBA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*не вносится для практики, проводимой на кафедре Университета</w:t>
      </w:r>
    </w:p>
    <w:p w14:paraId="5FEFEF02" w14:textId="77777777" w:rsidR="002E17AD" w:rsidRDefault="002E17AD">
      <w:pPr>
        <w:jc w:val="both"/>
        <w:rPr>
          <w:bCs/>
          <w:sz w:val="22"/>
          <w:szCs w:val="22"/>
        </w:rPr>
      </w:pPr>
    </w:p>
    <w:p w14:paraId="12B1113F" w14:textId="77777777" w:rsidR="002E17AD" w:rsidRDefault="002E17AD">
      <w:pPr>
        <w:jc w:val="both"/>
        <w:rPr>
          <w:bCs/>
          <w:sz w:val="22"/>
          <w:szCs w:val="22"/>
        </w:rPr>
      </w:pPr>
    </w:p>
    <w:p w14:paraId="2DEF587B" w14:textId="77777777" w:rsidR="002E17AD" w:rsidRDefault="002E17AD">
      <w:pPr>
        <w:jc w:val="both"/>
        <w:rPr>
          <w:bCs/>
          <w:sz w:val="22"/>
          <w:szCs w:val="22"/>
        </w:rPr>
      </w:pPr>
    </w:p>
    <w:p w14:paraId="5222422C" w14:textId="77777777" w:rsidR="002E17AD" w:rsidRDefault="002E17AD">
      <w:pPr>
        <w:jc w:val="both"/>
        <w:rPr>
          <w:bCs/>
          <w:sz w:val="22"/>
          <w:szCs w:val="22"/>
        </w:rPr>
      </w:pPr>
    </w:p>
    <w:p w14:paraId="07516383" w14:textId="77777777" w:rsidR="002E17AD" w:rsidRDefault="002E17AD">
      <w:pPr>
        <w:jc w:val="both"/>
        <w:rPr>
          <w:bCs/>
          <w:sz w:val="22"/>
          <w:szCs w:val="22"/>
        </w:rPr>
      </w:pPr>
    </w:p>
    <w:p w14:paraId="58633DAE" w14:textId="77777777" w:rsidR="002E17AD" w:rsidRDefault="00984BBA">
      <w:pPr>
        <w:pStyle w:val="af6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x-none"/>
        </w:rPr>
        <w:lastRenderedPageBreak/>
        <w:t>Содержание практики</w:t>
      </w:r>
    </w:p>
    <w:p w14:paraId="724212AD" w14:textId="77777777" w:rsidR="002E17AD" w:rsidRDefault="002E17AD">
      <w:pPr>
        <w:rPr>
          <w:b/>
          <w:bCs/>
          <w:iCs/>
          <w:sz w:val="28"/>
          <w:szCs w:val="28"/>
          <w:lang w:eastAsia="x-none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528"/>
        <w:gridCol w:w="1843"/>
        <w:gridCol w:w="1559"/>
      </w:tblGrid>
      <w:tr w:rsidR="002E17AD" w14:paraId="2E2AE258" w14:textId="77777777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14:paraId="6BD36836" w14:textId="77777777" w:rsidR="002E17AD" w:rsidRDefault="00984BBA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Период практики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2851D914" w14:textId="77777777" w:rsidR="002E17AD" w:rsidRDefault="00984BBA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670198AC" w14:textId="77777777" w:rsidR="002E17AD" w:rsidRDefault="00984BBA">
            <w:pPr>
              <w:suppressAutoHyphens/>
              <w:overflowPunct/>
              <w:autoSpaceDE/>
              <w:autoSpaceDN/>
              <w:adjustRightInd/>
              <w:ind w:left="-108" w:right="34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практики (формируемые компетенции)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34AF878" w14:textId="77777777" w:rsidR="002E17AD" w:rsidRDefault="00984BBA">
            <w:pPr>
              <w:suppressAutoHyphens/>
              <w:overflowPunct/>
              <w:autoSpaceDE/>
              <w:autoSpaceDN/>
              <w:adjustRightInd/>
              <w:ind w:left="-108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выполнении*</w:t>
            </w:r>
          </w:p>
        </w:tc>
      </w:tr>
      <w:tr w:rsidR="002E17AD" w14:paraId="44E138C2" w14:textId="77777777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14:paraId="3E3A2023" w14:textId="77777777" w:rsidR="002E17AD" w:rsidRDefault="002E17AD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930" w:type="dxa"/>
            <w:gridSpan w:val="3"/>
            <w:shd w:val="clear" w:color="auto" w:fill="auto"/>
          </w:tcPr>
          <w:p w14:paraId="56EFB435" w14:textId="77777777" w:rsidR="002E17AD" w:rsidRDefault="00984BBA">
            <w:pPr>
              <w:suppressAutoHyphens/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2E17AD" w14:paraId="7900F596" w14:textId="77777777">
        <w:trPr>
          <w:trHeight w:val="627"/>
        </w:trPr>
        <w:tc>
          <w:tcPr>
            <w:tcW w:w="1413" w:type="dxa"/>
            <w:shd w:val="clear" w:color="auto" w:fill="auto"/>
            <w:vAlign w:val="center"/>
          </w:tcPr>
          <w:p w14:paraId="0F4B4CB6" w14:textId="77777777" w:rsidR="002E17AD" w:rsidRDefault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начала практики</w:t>
            </w:r>
          </w:p>
        </w:tc>
        <w:tc>
          <w:tcPr>
            <w:tcW w:w="5528" w:type="dxa"/>
            <w:shd w:val="clear" w:color="auto" w:fill="auto"/>
          </w:tcPr>
          <w:p w14:paraId="56CA9A9D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документы на практику, ознакомление с требованиями по прохождению практики и правилами оформления документов по практике.</w:t>
            </w:r>
          </w:p>
          <w:p w14:paraId="359A513A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Получить у руководителя практики от Университета и ознакомиться с индивидуальным заданием прохождения преддипломной практики.</w:t>
            </w:r>
          </w:p>
        </w:tc>
        <w:tc>
          <w:tcPr>
            <w:tcW w:w="1843" w:type="dxa"/>
            <w:vMerge w:val="restart"/>
            <w:vAlign w:val="center"/>
          </w:tcPr>
          <w:p w14:paraId="7C2AEFE3" w14:textId="77777777" w:rsidR="002E17AD" w:rsidRDefault="00984BB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ПК-1, ПК-7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1641E528" w14:textId="77777777" w:rsidR="002E17AD" w:rsidRDefault="00984BBA">
            <w:pPr>
              <w:suppressAutoHyphens/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E17AD" w14:paraId="14459B6A" w14:textId="77777777">
        <w:trPr>
          <w:trHeight w:val="904"/>
        </w:trPr>
        <w:tc>
          <w:tcPr>
            <w:tcW w:w="1413" w:type="dxa"/>
            <w:shd w:val="clear" w:color="auto" w:fill="auto"/>
            <w:vAlign w:val="center"/>
          </w:tcPr>
          <w:p w14:paraId="34DA7554" w14:textId="77777777" w:rsidR="002E17AD" w:rsidRDefault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15.04.2024-21.04.2024</w:t>
            </w:r>
          </w:p>
        </w:tc>
        <w:tc>
          <w:tcPr>
            <w:tcW w:w="5528" w:type="dxa"/>
            <w:shd w:val="clear" w:color="auto" w:fill="auto"/>
          </w:tcPr>
          <w:p w14:paraId="3BD3D87B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со структурой Университета, основными учредительными документами, внутренней организационно-распорядительной документацией, нормативно-правовыми документами и внутренними регламентами Университета в области ИТ-инфраструктуры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</w:rPr>
              <w:t>на основе данных раздела официального сайта «Сведения об образовательной организации» и корпоративного портала</w:t>
            </w:r>
          </w:p>
          <w:p w14:paraId="4924ACAB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один и/или несколько бизнес-процессов согласно тематике ВКР</w:t>
            </w:r>
          </w:p>
          <w:p w14:paraId="1F00E8A0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подразделение, ответственное за выбранный ранее бизнес-процесс</w:t>
            </w:r>
          </w:p>
          <w:p w14:paraId="00E90710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ИТ-инфраструктуры выбранного подразделения.</w:t>
            </w:r>
          </w:p>
          <w:p w14:paraId="06C0A87D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требований пользователей к разрабатываемой корпоративной информационной системе</w:t>
            </w:r>
          </w:p>
          <w:p w14:paraId="280C7551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формализацию и систематизацию требований пользователей.</w:t>
            </w:r>
          </w:p>
          <w:p w14:paraId="00FD625C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составить техническое задание на разработку / модификацию / развертывание составляющих компонентов корпоративной информационной системы.</w:t>
            </w:r>
          </w:p>
          <w:p w14:paraId="13B3088D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материалы для аналитической частей выпускной квалификационной работы</w:t>
            </w:r>
          </w:p>
        </w:tc>
        <w:tc>
          <w:tcPr>
            <w:tcW w:w="1843" w:type="dxa"/>
            <w:vMerge/>
            <w:vAlign w:val="center"/>
          </w:tcPr>
          <w:p w14:paraId="565BCFFE" w14:textId="77777777" w:rsidR="002E17AD" w:rsidRDefault="002E17AD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B472AE7" w14:textId="77777777" w:rsidR="002E17AD" w:rsidRDefault="002E17AD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  <w:tr w:rsidR="002E17AD" w14:paraId="611095F1" w14:textId="77777777">
        <w:trPr>
          <w:trHeight w:val="904"/>
        </w:trPr>
        <w:tc>
          <w:tcPr>
            <w:tcW w:w="1413" w:type="dxa"/>
            <w:shd w:val="clear" w:color="auto" w:fill="auto"/>
            <w:vAlign w:val="center"/>
          </w:tcPr>
          <w:p w14:paraId="4D67ED86" w14:textId="77777777" w:rsidR="002E17AD" w:rsidRDefault="00E91151" w:rsidP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22.04.2024-05.05.2024</w:t>
            </w:r>
          </w:p>
        </w:tc>
        <w:tc>
          <w:tcPr>
            <w:tcW w:w="5528" w:type="dxa"/>
            <w:shd w:val="clear" w:color="auto" w:fill="auto"/>
          </w:tcPr>
          <w:p w14:paraId="27101A7A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предложения по архитектуре корпоративной информационной системы</w:t>
            </w:r>
          </w:p>
          <w:p w14:paraId="2FD48A45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составить архитектурную спецификацию компонентов корпоративной информационной системы </w:t>
            </w:r>
          </w:p>
          <w:p w14:paraId="07C94BA4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прототип корпоративной информационной системы / программного модуля / библиотеки.</w:t>
            </w:r>
          </w:p>
          <w:p w14:paraId="50678C7F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провести тестирование и согласование прототипа / макета пользовательского интерфейса корпоративной информационной системы / программного модуля / библиотеки</w:t>
            </w:r>
          </w:p>
          <w:p w14:paraId="2F85CDA3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выполнить проектирование и разработку структуру базы данных / системы хранения данных</w:t>
            </w:r>
          </w:p>
          <w:p w14:paraId="3B2EB677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разработать / Адаптировать / модифицировать</w:t>
            </w:r>
            <w:r>
              <w:rPr>
                <w:sz w:val="24"/>
                <w:szCs w:val="24"/>
              </w:rPr>
              <w:t xml:space="preserve"> / разработать программный модуль / приложение</w:t>
            </w:r>
          </w:p>
          <w:p w14:paraId="0A1ABB51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верификацию и тестирование программного кода</w:t>
            </w:r>
          </w:p>
          <w:p w14:paraId="3E90BBDD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корректировку обнаруженных ошибок в программном коде</w:t>
            </w:r>
          </w:p>
        </w:tc>
        <w:tc>
          <w:tcPr>
            <w:tcW w:w="1843" w:type="dxa"/>
            <w:vAlign w:val="center"/>
          </w:tcPr>
          <w:p w14:paraId="5183D1EB" w14:textId="77777777" w:rsidR="002E17AD" w:rsidRDefault="00984BBA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ПК-1, ПК-2, ПК-7, ПК-6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190CE5" w14:textId="77777777" w:rsidR="002E17AD" w:rsidRDefault="002E17AD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  <w:tr w:rsidR="002E17AD" w14:paraId="272B3905" w14:textId="77777777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14:paraId="545515D7" w14:textId="77777777" w:rsidR="002E17AD" w:rsidRDefault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06.05.2024-12.05.2024</w:t>
            </w:r>
          </w:p>
        </w:tc>
        <w:tc>
          <w:tcPr>
            <w:tcW w:w="5528" w:type="dxa"/>
            <w:shd w:val="clear" w:color="auto" w:fill="auto"/>
          </w:tcPr>
          <w:p w14:paraId="5F33CA65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сформировать модель доступа к данным и определить права пользователей</w:t>
            </w:r>
            <w:r>
              <w:rPr>
                <w:iCs/>
                <w:sz w:val="24"/>
                <w:szCs w:val="24"/>
              </w:rPr>
              <w:t>.</w:t>
            </w:r>
          </w:p>
          <w:p w14:paraId="60E8771B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выполнить разграничение прав пользователей с целью обеспечения информационной безопасности.</w:t>
            </w:r>
          </w:p>
          <w:p w14:paraId="512E2EA9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составить план инсталляция и развертывания компонентов корпоративной информационной системы / </w:t>
            </w:r>
            <w:r>
              <w:rPr>
                <w:sz w:val="24"/>
                <w:szCs w:val="24"/>
              </w:rPr>
              <w:t>программного модуля / библиотеки</w:t>
            </w:r>
            <w:r>
              <w:rPr>
                <w:iCs/>
                <w:sz w:val="24"/>
                <w:szCs w:val="24"/>
              </w:rPr>
              <w:t>.</w:t>
            </w:r>
          </w:p>
          <w:p w14:paraId="73C0D9CA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план интеграции информационной системы / </w:t>
            </w:r>
            <w:r>
              <w:rPr>
                <w:sz w:val="24"/>
                <w:szCs w:val="24"/>
              </w:rPr>
              <w:t>программного модуля / библиотеки</w:t>
            </w:r>
            <w:r>
              <w:rPr>
                <w:iCs/>
                <w:sz w:val="24"/>
                <w:szCs w:val="24"/>
              </w:rPr>
              <w:t xml:space="preserve"> с существующими ИС у заказчика; предложить интерфейсы взаимодействия и обмена данными / разработать программные модули для реализации обмена данными между разработанной информационной системы / </w:t>
            </w:r>
            <w:r>
              <w:rPr>
                <w:sz w:val="24"/>
                <w:szCs w:val="24"/>
              </w:rPr>
              <w:t>программного модуля / библиотеки</w:t>
            </w:r>
            <w:r>
              <w:rPr>
                <w:iCs/>
                <w:sz w:val="24"/>
                <w:szCs w:val="24"/>
              </w:rPr>
              <w:t xml:space="preserve"> с существующими ИС</w:t>
            </w:r>
          </w:p>
          <w:p w14:paraId="487016C3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модуль обновлений для предлагаемой корпоративной информационной системы / </w:t>
            </w:r>
            <w:r>
              <w:rPr>
                <w:sz w:val="24"/>
                <w:szCs w:val="24"/>
              </w:rPr>
              <w:t xml:space="preserve">программного модуля / библиотеки; </w:t>
            </w:r>
            <w:r>
              <w:rPr>
                <w:iCs/>
                <w:sz w:val="24"/>
                <w:szCs w:val="24"/>
              </w:rPr>
              <w:t>разработать модель обновлений и технической поддержки.</w:t>
            </w:r>
          </w:p>
          <w:p w14:paraId="0F2624C3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сформировать материалы для проектной части выпускной квалификационной работы</w:t>
            </w:r>
          </w:p>
          <w:p w14:paraId="455D1239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Подготовить отчет по результатам прохождения производственной практики (преддипломной практики). Обсудить с руководителем выполненную работу.</w:t>
            </w:r>
          </w:p>
          <w:p w14:paraId="1E90F631" w14:textId="77777777"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отчет по практике. Выгрузить отчетную документацию в ЭИОС «Электронный университет».</w:t>
            </w:r>
          </w:p>
        </w:tc>
        <w:tc>
          <w:tcPr>
            <w:tcW w:w="1843" w:type="dxa"/>
            <w:vAlign w:val="center"/>
          </w:tcPr>
          <w:p w14:paraId="3A417557" w14:textId="77777777" w:rsidR="002E17AD" w:rsidRDefault="00984BBA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ПК-2, ПК-3, ПК-6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F65A4" w14:textId="77777777" w:rsidR="002E17AD" w:rsidRDefault="00984BBA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03732C8" w14:textId="77777777" w:rsidR="002E17AD" w:rsidRDefault="00984BBA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  <w:vertAlign w:val="superscript"/>
        </w:rPr>
        <w:lastRenderedPageBreak/>
        <w:t>*</w:t>
      </w:r>
      <w:r>
        <w:rPr>
          <w:bCs/>
          <w:color w:val="000000"/>
          <w:sz w:val="22"/>
        </w:rPr>
        <w:t>заполняется руководителем практики от Университета</w:t>
      </w:r>
    </w:p>
    <w:p w14:paraId="20A404D1" w14:textId="77777777" w:rsidR="00E91151" w:rsidRDefault="00E91151" w:rsidP="00E91151">
      <w:pPr>
        <w:overflowPunct/>
        <w:autoSpaceDE/>
        <w:autoSpaceDN/>
        <w:adjustRightInd/>
        <w:textAlignment w:val="auto"/>
        <w:rPr>
          <w:rFonts w:eastAsiaTheme="minorHAnsi"/>
          <w:b/>
          <w:sz w:val="28"/>
          <w:szCs w:val="24"/>
        </w:rPr>
      </w:pPr>
    </w:p>
    <w:p w14:paraId="4F597774" w14:textId="77777777" w:rsidR="00E91151" w:rsidRDefault="00E91151" w:rsidP="00E91151">
      <w:pPr>
        <w:overflowPunct/>
        <w:autoSpaceDE/>
        <w:autoSpaceDN/>
        <w:adjustRightInd/>
        <w:textAlignment w:val="auto"/>
        <w:rPr>
          <w:rFonts w:eastAsiaTheme="minorHAnsi"/>
          <w:b/>
          <w:sz w:val="28"/>
          <w:szCs w:val="24"/>
        </w:rPr>
      </w:pPr>
    </w:p>
    <w:p w14:paraId="36487974" w14:textId="77777777" w:rsidR="00E91151" w:rsidRDefault="00E91151" w:rsidP="00E91151">
      <w:pPr>
        <w:overflowPunct/>
        <w:autoSpaceDE/>
        <w:autoSpaceDN/>
        <w:adjustRightInd/>
        <w:textAlignment w:val="auto"/>
        <w:rPr>
          <w:rFonts w:eastAsiaTheme="minorHAnsi"/>
          <w:b/>
          <w:sz w:val="28"/>
          <w:szCs w:val="24"/>
        </w:rPr>
      </w:pPr>
    </w:p>
    <w:p w14:paraId="15682897" w14:textId="77777777" w:rsidR="002E17AD" w:rsidRDefault="00984BBA" w:rsidP="00E91151">
      <w:pPr>
        <w:overflowPunct/>
        <w:autoSpaceDE/>
        <w:autoSpaceDN/>
        <w:adjustRightInd/>
        <w:textAlignment w:val="auto"/>
        <w:rPr>
          <w:sz w:val="26"/>
          <w:szCs w:val="26"/>
        </w:rPr>
      </w:pPr>
      <w:r>
        <w:rPr>
          <w:rFonts w:eastAsiaTheme="minorHAnsi"/>
          <w:b/>
          <w:sz w:val="28"/>
          <w:szCs w:val="24"/>
        </w:rPr>
        <w:t>Планируемые результаты практики</w:t>
      </w: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9459"/>
      </w:tblGrid>
      <w:tr w:rsidR="002E17AD" w14:paraId="449B0F4A" w14:textId="77777777">
        <w:trPr>
          <w:trHeight w:val="105"/>
          <w:tblHeader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E9ED57" w14:textId="77777777" w:rsidR="002E17AD" w:rsidRDefault="00984BBA">
            <w:pPr>
              <w:overflowPunct/>
              <w:textAlignment w:val="auto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Коды</w:t>
            </w:r>
          </w:p>
          <w:p w14:paraId="4442FD32" w14:textId="77777777" w:rsidR="002E17AD" w:rsidRDefault="00984BBA">
            <w:pPr>
              <w:tabs>
                <w:tab w:val="left" w:pos="426"/>
              </w:tabs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компетенции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8F831CB" w14:textId="77777777" w:rsidR="002E17AD" w:rsidRDefault="00984BBA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Содержание компетенций</w:t>
            </w:r>
          </w:p>
        </w:tc>
      </w:tr>
      <w:tr w:rsidR="002E17AD" w14:paraId="1C3DFF9C" w14:textId="77777777">
        <w:trPr>
          <w:trHeight w:val="110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65BDC" w14:textId="77777777" w:rsidR="002E17AD" w:rsidRDefault="00984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EAF76" w14:textId="77777777"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</w:tr>
      <w:tr w:rsidR="002E17AD" w14:paraId="666EB219" w14:textId="77777777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D0ED" w14:textId="77777777"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1FE" w14:textId="77777777"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</w:tc>
      </w:tr>
      <w:tr w:rsidR="002E17AD" w14:paraId="3A0A5300" w14:textId="77777777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4518" w14:textId="77777777"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E85A8" w14:textId="77777777"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</w:tc>
      </w:tr>
      <w:tr w:rsidR="002E17AD" w14:paraId="1773CDC7" w14:textId="77777777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0017" w14:textId="77777777"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ПК-6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4B11" w14:textId="77777777"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разработки, настройки и сопровождения информационных систем управления бизнесом</w:t>
            </w:r>
          </w:p>
        </w:tc>
      </w:tr>
      <w:tr w:rsidR="002E17AD" w14:paraId="47176CE0" w14:textId="77777777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A15D9" w14:textId="77777777" w:rsidR="002E17AD" w:rsidRDefault="00984BBA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ПК-7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F568" w14:textId="77777777" w:rsidR="002E17AD" w:rsidRDefault="00984BBA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Способностью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</w:p>
        </w:tc>
      </w:tr>
    </w:tbl>
    <w:p w14:paraId="68B89BE6" w14:textId="77777777" w:rsidR="002E17AD" w:rsidRDefault="002E17AD">
      <w:pPr>
        <w:ind w:right="226"/>
        <w:rPr>
          <w:bCs/>
          <w:color w:val="000000"/>
          <w:sz w:val="22"/>
        </w:rPr>
      </w:pPr>
    </w:p>
    <w:p w14:paraId="0D41AE2F" w14:textId="77777777" w:rsidR="002E17AD" w:rsidRDefault="00984BBA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br w:type="page"/>
      </w:r>
    </w:p>
    <w:p w14:paraId="2BC3FC92" w14:textId="77777777" w:rsidR="002E17AD" w:rsidRDefault="00984BBA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center"/>
        <w:rPr>
          <w:b/>
          <w:sz w:val="24"/>
          <w:szCs w:val="24"/>
          <w:lang w:eastAsia="en-US" w:bidi="ru-RU"/>
        </w:rPr>
      </w:pPr>
      <w:r>
        <w:rPr>
          <w:b/>
          <w:sz w:val="24"/>
          <w:szCs w:val="24"/>
          <w:lang w:eastAsia="en-US" w:bidi="ru-RU"/>
        </w:rPr>
        <w:lastRenderedPageBreak/>
        <w:t>Планируемые результаты обучения и индикаторы их достижения при прохождении практики, соотнесенные с планируемыми результатами освоениями программы бакалавриата</w:t>
      </w:r>
    </w:p>
    <w:p w14:paraId="18BD290F" w14:textId="77777777" w:rsidR="002E17AD" w:rsidRDefault="002E17AD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both"/>
        <w:rPr>
          <w:sz w:val="24"/>
          <w:szCs w:val="24"/>
          <w:lang w:eastAsia="en-US" w:bidi="ru-RU"/>
        </w:rPr>
      </w:pPr>
    </w:p>
    <w:tbl>
      <w:tblPr>
        <w:tblOverlap w:val="never"/>
        <w:tblW w:w="10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3104"/>
        <w:gridCol w:w="4536"/>
      </w:tblGrid>
      <w:tr w:rsidR="002E17AD" w14:paraId="10F0DE88" w14:textId="77777777">
        <w:trPr>
          <w:trHeight w:val="70"/>
        </w:trPr>
        <w:tc>
          <w:tcPr>
            <w:tcW w:w="2835" w:type="dxa"/>
            <w:shd w:val="clear" w:color="auto" w:fill="FFFFFF"/>
          </w:tcPr>
          <w:p w14:paraId="2BDCEAE2" w14:textId="77777777" w:rsidR="002E17AD" w:rsidRDefault="00984BBA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Код и наименование профессиональной компетенции выпускника программы бакалавриата</w:t>
            </w:r>
          </w:p>
        </w:tc>
        <w:tc>
          <w:tcPr>
            <w:tcW w:w="3104" w:type="dxa"/>
            <w:shd w:val="clear" w:color="auto" w:fill="FFFFFF"/>
          </w:tcPr>
          <w:p w14:paraId="552BB00D" w14:textId="77777777" w:rsidR="002E17AD" w:rsidRDefault="00984BBA">
            <w:pPr>
              <w:rPr>
                <w:color w:val="000000"/>
                <w:sz w:val="16"/>
                <w:lang w:bidi="ru-RU"/>
              </w:rPr>
            </w:pPr>
            <w:r>
              <w:rPr>
                <w:color w:val="000000"/>
                <w:sz w:val="16"/>
                <w:lang w:bidi="ru-RU"/>
              </w:rPr>
              <w:t>Код и наименование индикатора достижения профессиональной компетенции</w:t>
            </w:r>
          </w:p>
        </w:tc>
        <w:tc>
          <w:tcPr>
            <w:tcW w:w="4536" w:type="dxa"/>
            <w:shd w:val="clear" w:color="auto" w:fill="FFFFFF"/>
          </w:tcPr>
          <w:p w14:paraId="080DB54C" w14:textId="77777777" w:rsidR="002E17AD" w:rsidRDefault="00984BBA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Планируемые результаты прохождения преддипломной практики, соотнесенные с результатами освоения образовательной программы</w:t>
            </w:r>
          </w:p>
        </w:tc>
      </w:tr>
      <w:tr w:rsidR="002E17AD" w14:paraId="497EBE25" w14:textId="77777777">
        <w:trPr>
          <w:trHeight w:val="70"/>
        </w:trPr>
        <w:tc>
          <w:tcPr>
            <w:tcW w:w="2835" w:type="dxa"/>
            <w:shd w:val="clear" w:color="auto" w:fill="FFFFFF"/>
          </w:tcPr>
          <w:p w14:paraId="0395CA8C" w14:textId="77777777"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  <w:p w14:paraId="248806BF" w14:textId="77777777" w:rsidR="002E17AD" w:rsidRDefault="002E17AD"/>
        </w:tc>
        <w:tc>
          <w:tcPr>
            <w:tcW w:w="3104" w:type="dxa"/>
            <w:shd w:val="clear" w:color="auto" w:fill="FFFFFF"/>
          </w:tcPr>
          <w:p w14:paraId="11779579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ПК-1.1.</w:t>
            </w:r>
          </w:p>
          <w:p w14:paraId="33ADEC65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Знать технологии программирования прикладного программного обеспечения и бизнес-логики приложений.</w:t>
            </w:r>
          </w:p>
          <w:p w14:paraId="3252A354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ПК-1.2.</w:t>
            </w:r>
          </w:p>
          <w:p w14:paraId="27508FAE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Уметь разрабатывать и конфигурировать прикладное программное обеспечение.</w:t>
            </w:r>
          </w:p>
          <w:p w14:paraId="58A4C899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ПК-1.3.</w:t>
            </w:r>
          </w:p>
          <w:p w14:paraId="44B06CE0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Владеть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</w:tc>
        <w:tc>
          <w:tcPr>
            <w:tcW w:w="4536" w:type="dxa"/>
            <w:shd w:val="clear" w:color="auto" w:fill="FFFFFF"/>
          </w:tcPr>
          <w:p w14:paraId="3F4D984E" w14:textId="77777777"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14:paraId="1ED8B464" w14:textId="77777777"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14:paraId="7A8D21D0" w14:textId="77777777"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основные инструменты прототипирования приложений и пользовательского интерфейса</w:t>
            </w:r>
          </w:p>
          <w:p w14:paraId="13571F54" w14:textId="77777777"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проектирования баз данных</w:t>
            </w:r>
          </w:p>
          <w:p w14:paraId="10598940" w14:textId="77777777"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55F30469" w14:textId="77777777"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разрабатывать и конфигурировать прикладное программное обеспечение</w:t>
            </w:r>
          </w:p>
          <w:p w14:paraId="66FD17C5" w14:textId="77777777"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разрабатывать и верифицировать структуру базы данных, управлять базой данных</w:t>
            </w:r>
          </w:p>
          <w:p w14:paraId="1685C26D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 в профессиональной деятельности</w:t>
            </w:r>
          </w:p>
          <w:p w14:paraId="24808B9E" w14:textId="77777777" w:rsidR="002E17AD" w:rsidRDefault="002E17AD">
            <w:pPr>
              <w:jc w:val="both"/>
              <w:rPr>
                <w:sz w:val="16"/>
                <w:szCs w:val="16"/>
                <w:lang w:bidi="ru-RU"/>
              </w:rPr>
            </w:pPr>
          </w:p>
          <w:p w14:paraId="7278F2D4" w14:textId="77777777"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2508A554" w14:textId="77777777"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14:paraId="57BB5A29" w14:textId="77777777"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тестирования программного обеспечения</w:t>
            </w:r>
          </w:p>
        </w:tc>
      </w:tr>
      <w:tr w:rsidR="002E17AD" w14:paraId="0FB106BC" w14:textId="77777777">
        <w:trPr>
          <w:trHeight w:val="70"/>
        </w:trPr>
        <w:tc>
          <w:tcPr>
            <w:tcW w:w="2835" w:type="dxa"/>
            <w:shd w:val="clear" w:color="auto" w:fill="FFFFFF"/>
          </w:tcPr>
          <w:p w14:paraId="1E5176D2" w14:textId="77777777"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ПК-2. 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  <w:p w14:paraId="364826EA" w14:textId="77777777" w:rsidR="002E17AD" w:rsidRDefault="002E17AD"/>
        </w:tc>
        <w:tc>
          <w:tcPr>
            <w:tcW w:w="3104" w:type="dxa"/>
            <w:shd w:val="clear" w:color="auto" w:fill="FFFFFF"/>
          </w:tcPr>
          <w:p w14:paraId="0909A392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ПК-2.1.</w:t>
            </w:r>
          </w:p>
          <w:p w14:paraId="51D4D33B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Знает технологии проектирования баз данных для корпоративных информационных систем.</w:t>
            </w:r>
          </w:p>
          <w:p w14:paraId="6CB86B4D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ПК-2.2.</w:t>
            </w:r>
          </w:p>
          <w:p w14:paraId="79F96640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Умеет управлять базами данных в корпоративных информационных системах.</w:t>
            </w:r>
          </w:p>
          <w:p w14:paraId="6FD49A10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ПК-2.3.</w:t>
            </w:r>
          </w:p>
          <w:p w14:paraId="4A27388B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Владеет навыками конвертации данных, работы с иерархическими справочниками, объектными данными, запросами, транзакциями.</w:t>
            </w:r>
          </w:p>
        </w:tc>
        <w:tc>
          <w:tcPr>
            <w:tcW w:w="4536" w:type="dxa"/>
            <w:shd w:val="clear" w:color="auto" w:fill="FFFFFF"/>
          </w:tcPr>
          <w:p w14:paraId="5DB11984" w14:textId="77777777"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14:paraId="6E2CC1CE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14:paraId="4613E868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технологии проектирования баз данных</w:t>
            </w:r>
          </w:p>
          <w:p w14:paraId="04C7BF44" w14:textId="77777777"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7E01533D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14:paraId="13E34C90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14:paraId="11FCFE77" w14:textId="77777777" w:rsidR="002E17AD" w:rsidRDefault="00984BBA">
            <w:pPr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31BAE004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14:paraId="6930C98D" w14:textId="77777777"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</w:tc>
      </w:tr>
      <w:tr w:rsidR="002E17AD" w14:paraId="4E27E20B" w14:textId="77777777">
        <w:trPr>
          <w:trHeight w:val="70"/>
        </w:trPr>
        <w:tc>
          <w:tcPr>
            <w:tcW w:w="2835" w:type="dxa"/>
            <w:shd w:val="clear" w:color="auto" w:fill="FFFFFF"/>
          </w:tcPr>
          <w:p w14:paraId="155C0BFA" w14:textId="77777777"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ПК-3. 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  <w:p w14:paraId="074439B6" w14:textId="77777777" w:rsidR="002E17AD" w:rsidRDefault="002E17AD"/>
        </w:tc>
        <w:tc>
          <w:tcPr>
            <w:tcW w:w="3104" w:type="dxa"/>
            <w:shd w:val="clear" w:color="auto" w:fill="FFFFFF"/>
          </w:tcPr>
          <w:p w14:paraId="5F669DF5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ПК-3.1.</w:t>
            </w:r>
          </w:p>
          <w:p w14:paraId="7EC6AB99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Знает технологии администрирования и адаптации корпоративных информационных систем.</w:t>
            </w:r>
          </w:p>
          <w:p w14:paraId="26B2067E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ПК-3.2.</w:t>
            </w:r>
          </w:p>
          <w:p w14:paraId="16AFD7A2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Умеет настраивать сетевое окружение, системы управления базами данных, службы и политики безопасности в корпоративных информационных системах.</w:t>
            </w:r>
          </w:p>
          <w:p w14:paraId="72F01CBE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ПК-3.3.</w:t>
            </w:r>
          </w:p>
          <w:p w14:paraId="008B9C63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Владеет навыками использования библиотек стандартных подсистем, внедрения и адаптации корпоративных информационных систем.</w:t>
            </w:r>
          </w:p>
        </w:tc>
        <w:tc>
          <w:tcPr>
            <w:tcW w:w="4536" w:type="dxa"/>
            <w:shd w:val="clear" w:color="auto" w:fill="FFFFFF"/>
          </w:tcPr>
          <w:p w14:paraId="06FB4315" w14:textId="77777777"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14:paraId="70492A2F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</w:rPr>
              <w:t>- технологию интеграции и адаптации корпоративных информационных систем в работу организации</w:t>
            </w:r>
          </w:p>
          <w:p w14:paraId="41E44333" w14:textId="77777777"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6CF2CFF8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14:paraId="3A215222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14:paraId="2B58B1B4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 в профессиональной деятельности</w:t>
            </w:r>
          </w:p>
          <w:p w14:paraId="04A60795" w14:textId="77777777" w:rsidR="002E17AD" w:rsidRDefault="00984BBA">
            <w:pPr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707D93A7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  <w:p w14:paraId="1C96542C" w14:textId="77777777" w:rsidR="002E17AD" w:rsidRDefault="00984BBA">
            <w:r>
              <w:rPr>
                <w:sz w:val="16"/>
                <w:szCs w:val="16"/>
              </w:rPr>
              <w:t>- навыками сопровождения и настройки информационных систем</w:t>
            </w:r>
          </w:p>
        </w:tc>
      </w:tr>
      <w:tr w:rsidR="002E17AD" w14:paraId="73900BF6" w14:textId="77777777">
        <w:trPr>
          <w:trHeight w:val="70"/>
        </w:trPr>
        <w:tc>
          <w:tcPr>
            <w:tcW w:w="2835" w:type="dxa"/>
            <w:shd w:val="clear" w:color="auto" w:fill="FFFFFF"/>
          </w:tcPr>
          <w:p w14:paraId="6B179377" w14:textId="77777777"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ПК-6. Способность разработки, настройки и сопровождения информационных систем управления бизнесом</w:t>
            </w:r>
          </w:p>
          <w:p w14:paraId="02812369" w14:textId="77777777" w:rsidR="002E17AD" w:rsidRDefault="002E17AD"/>
        </w:tc>
        <w:tc>
          <w:tcPr>
            <w:tcW w:w="3104" w:type="dxa"/>
            <w:shd w:val="clear" w:color="auto" w:fill="FFFFFF"/>
          </w:tcPr>
          <w:p w14:paraId="2F382B44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ПК-6.1.</w:t>
            </w:r>
          </w:p>
          <w:p w14:paraId="18E0AB6C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Знать технологии реплицированных распределенных баз данных цифровой экономике.</w:t>
            </w:r>
          </w:p>
          <w:p w14:paraId="7E1CFEEF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ПК-6.2.</w:t>
            </w:r>
          </w:p>
          <w:p w14:paraId="396D1993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Уметь разрабатывать информационные системы управления бизнесом и взаимоотношениями с клиентами.</w:t>
            </w:r>
          </w:p>
          <w:p w14:paraId="297AF4E5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ПК-6.3. Владеть навыками сопровождения и настройки информационных систем управления бизнесом и взаимоотношениями с клиентами.</w:t>
            </w:r>
          </w:p>
        </w:tc>
        <w:tc>
          <w:tcPr>
            <w:tcW w:w="4536" w:type="dxa"/>
            <w:shd w:val="clear" w:color="auto" w:fill="FFFFFF"/>
          </w:tcPr>
          <w:p w14:paraId="6D11BC85" w14:textId="77777777"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ПК-6 Способность разработки, настройки и сопровождения информационных систем управления бизнесом</w:t>
            </w:r>
          </w:p>
          <w:p w14:paraId="5C7A3785" w14:textId="77777777"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14:paraId="57B0D73C" w14:textId="77777777"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реплицированных распределенных баз данных</w:t>
            </w:r>
          </w:p>
          <w:p w14:paraId="363E048B" w14:textId="77777777"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044129FB" w14:textId="77777777"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информационные системы с использованием языков современных бизнес-приложений</w:t>
            </w:r>
          </w:p>
          <w:p w14:paraId="52F441B9" w14:textId="77777777"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7F8A313E" w14:textId="77777777" w:rsidR="002E17AD" w:rsidRDefault="00984BBA">
            <w:r>
              <w:rPr>
                <w:sz w:val="16"/>
                <w:szCs w:val="16"/>
              </w:rPr>
              <w:t>-  методами сопровождения и настройки информационных систем управления бизнесом</w:t>
            </w:r>
          </w:p>
        </w:tc>
      </w:tr>
      <w:tr w:rsidR="002E17AD" w14:paraId="1ED79614" w14:textId="77777777">
        <w:trPr>
          <w:trHeight w:val="70"/>
        </w:trPr>
        <w:tc>
          <w:tcPr>
            <w:tcW w:w="2835" w:type="dxa"/>
            <w:shd w:val="clear" w:color="auto" w:fill="FFFFFF"/>
          </w:tcPr>
          <w:p w14:paraId="7827C0B1" w14:textId="77777777"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ПК-7. Способностью использовать отечественные и международные стандарты при проектировании и обеспечении качества прикладного программного обеспечения;</w:t>
            </w:r>
          </w:p>
          <w:p w14:paraId="28184EE6" w14:textId="77777777" w:rsidR="002E17AD" w:rsidRDefault="002E17AD"/>
        </w:tc>
        <w:tc>
          <w:tcPr>
            <w:tcW w:w="3104" w:type="dxa"/>
            <w:shd w:val="clear" w:color="auto" w:fill="FFFFFF"/>
          </w:tcPr>
          <w:p w14:paraId="47978620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ПК-7.1.</w:t>
            </w:r>
          </w:p>
          <w:p w14:paraId="1B0158C9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Знает правовые нормы, действующего законодательства, отечественные и международные стандарты в области информационных систем и технологий.</w:t>
            </w:r>
          </w:p>
          <w:p w14:paraId="1DB7E4B9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ПК-7.2.</w:t>
            </w:r>
          </w:p>
          <w:p w14:paraId="32CE4E8C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Умеет использовать нормативно-правовые документы, международные и отечественные стандарты при решении стандартных проблем, возникающих в профессиональной деятельности.</w:t>
            </w:r>
          </w:p>
          <w:p w14:paraId="2FA81352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ПК-7.3.</w:t>
            </w:r>
          </w:p>
          <w:p w14:paraId="5DFA0F0C" w14:textId="77777777"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 xml:space="preserve">Владеет навыками в объеме, позволяющем использовать и составлять нормативно-правовые документы в своей профессиональной деятельности. </w:t>
            </w:r>
          </w:p>
        </w:tc>
        <w:tc>
          <w:tcPr>
            <w:tcW w:w="4536" w:type="dxa"/>
            <w:shd w:val="clear" w:color="auto" w:fill="FFFFFF"/>
          </w:tcPr>
          <w:p w14:paraId="5D202C87" w14:textId="77777777"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lastRenderedPageBreak/>
              <w:t>Знать:</w:t>
            </w:r>
          </w:p>
          <w:p w14:paraId="365929D6" w14:textId="77777777"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правовые нормы, отечественные и международные стандарты в области проектирования программного обеспечения</w:t>
            </w:r>
          </w:p>
          <w:p w14:paraId="15A6B4B6" w14:textId="77777777"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376F65E9" w14:textId="77777777"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использовать отечественные и международные стандарты при проектирования программного обеспечения</w:t>
            </w:r>
          </w:p>
          <w:p w14:paraId="47A57389" w14:textId="77777777"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314E2B15" w14:textId="77777777" w:rsidR="002E17AD" w:rsidRDefault="00984BBA">
            <w:r>
              <w:rPr>
                <w:sz w:val="16"/>
                <w:szCs w:val="16"/>
                <w:lang w:bidi="ru-RU"/>
              </w:rPr>
              <w:t>- современными отечественными и международными стандартами при проектировании программного обеспечения</w:t>
            </w:r>
          </w:p>
        </w:tc>
      </w:tr>
    </w:tbl>
    <w:p w14:paraId="4FA541C0" w14:textId="77777777" w:rsidR="002E17AD" w:rsidRDefault="002E17AD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14:paraId="11D83D57" w14:textId="77777777" w:rsidR="002E17AD" w:rsidRDefault="002E17AD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14:paraId="2FB5FD3C" w14:textId="77777777" w:rsidR="002E17AD" w:rsidRDefault="002E17AD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sectPr w:rsidR="002E17AD">
      <w:headerReference w:type="even" r:id="rId12"/>
      <w:pgSz w:w="11906" w:h="16838"/>
      <w:pgMar w:top="964" w:right="849" w:bottom="964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D24BA" w14:textId="77777777" w:rsidR="00560F0A" w:rsidRDefault="00560F0A">
      <w:r>
        <w:separator/>
      </w:r>
    </w:p>
  </w:endnote>
  <w:endnote w:type="continuationSeparator" w:id="0">
    <w:p w14:paraId="1EEB7AEC" w14:textId="77777777" w:rsidR="00560F0A" w:rsidRDefault="0056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6EC4E" w14:textId="77777777" w:rsidR="00560F0A" w:rsidRDefault="00560F0A">
      <w:r>
        <w:separator/>
      </w:r>
    </w:p>
  </w:footnote>
  <w:footnote w:type="continuationSeparator" w:id="0">
    <w:p w14:paraId="188E3B1F" w14:textId="77777777" w:rsidR="00560F0A" w:rsidRDefault="0056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9D2C" w14:textId="77777777" w:rsidR="002E17AD" w:rsidRDefault="00984BB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5A78A7" w14:textId="77777777" w:rsidR="002E17AD" w:rsidRDefault="002E17A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4" w15:restartNumberingAfterBreak="0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2" w15:restartNumberingAfterBreak="0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5" w15:restartNumberingAfterBreak="0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9" w15:restartNumberingAfterBreak="0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1" w15:restartNumberingAfterBreak="0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185650">
    <w:abstractNumId w:val="3"/>
  </w:num>
  <w:num w:numId="2" w16cid:durableId="1993098633">
    <w:abstractNumId w:val="38"/>
  </w:num>
  <w:num w:numId="3" w16cid:durableId="384916791">
    <w:abstractNumId w:val="15"/>
  </w:num>
  <w:num w:numId="4" w16cid:durableId="173231813">
    <w:abstractNumId w:val="35"/>
  </w:num>
  <w:num w:numId="5" w16cid:durableId="702285633">
    <w:abstractNumId w:val="19"/>
  </w:num>
  <w:num w:numId="6" w16cid:durableId="2078741858">
    <w:abstractNumId w:val="10"/>
  </w:num>
  <w:num w:numId="7" w16cid:durableId="1383940327">
    <w:abstractNumId w:val="23"/>
  </w:num>
  <w:num w:numId="8" w16cid:durableId="773788012">
    <w:abstractNumId w:val="7"/>
  </w:num>
  <w:num w:numId="9" w16cid:durableId="1309361425">
    <w:abstractNumId w:val="40"/>
  </w:num>
  <w:num w:numId="10" w16cid:durableId="722826303">
    <w:abstractNumId w:val="30"/>
  </w:num>
  <w:num w:numId="11" w16cid:durableId="907346467">
    <w:abstractNumId w:val="11"/>
  </w:num>
  <w:num w:numId="12" w16cid:durableId="604536257">
    <w:abstractNumId w:val="39"/>
  </w:num>
  <w:num w:numId="13" w16cid:durableId="800077158">
    <w:abstractNumId w:val="1"/>
  </w:num>
  <w:num w:numId="14" w16cid:durableId="2044398442">
    <w:abstractNumId w:val="27"/>
  </w:num>
  <w:num w:numId="15" w16cid:durableId="1754619691">
    <w:abstractNumId w:val="37"/>
  </w:num>
  <w:num w:numId="16" w16cid:durableId="727807612">
    <w:abstractNumId w:val="9"/>
  </w:num>
  <w:num w:numId="17" w16cid:durableId="1252197251">
    <w:abstractNumId w:val="13"/>
  </w:num>
  <w:num w:numId="18" w16cid:durableId="1828282637">
    <w:abstractNumId w:val="0"/>
  </w:num>
  <w:num w:numId="19" w16cid:durableId="1380592207">
    <w:abstractNumId w:val="36"/>
  </w:num>
  <w:num w:numId="20" w16cid:durableId="95641021">
    <w:abstractNumId w:val="41"/>
  </w:num>
  <w:num w:numId="21" w16cid:durableId="609507896">
    <w:abstractNumId w:val="33"/>
  </w:num>
  <w:num w:numId="22" w16cid:durableId="416362088">
    <w:abstractNumId w:val="18"/>
  </w:num>
  <w:num w:numId="23" w16cid:durableId="1787773775">
    <w:abstractNumId w:val="6"/>
  </w:num>
  <w:num w:numId="24" w16cid:durableId="1221936300">
    <w:abstractNumId w:val="12"/>
  </w:num>
  <w:num w:numId="25" w16cid:durableId="1535459120">
    <w:abstractNumId w:val="21"/>
  </w:num>
  <w:num w:numId="26" w16cid:durableId="1317153206">
    <w:abstractNumId w:val="5"/>
  </w:num>
  <w:num w:numId="27" w16cid:durableId="816147962">
    <w:abstractNumId w:val="32"/>
  </w:num>
  <w:num w:numId="28" w16cid:durableId="494953848">
    <w:abstractNumId w:val="14"/>
  </w:num>
  <w:num w:numId="29" w16cid:durableId="808399796">
    <w:abstractNumId w:val="25"/>
  </w:num>
  <w:num w:numId="30" w16cid:durableId="1092627695">
    <w:abstractNumId w:val="17"/>
  </w:num>
  <w:num w:numId="31" w16cid:durableId="1710109480">
    <w:abstractNumId w:val="16"/>
  </w:num>
  <w:num w:numId="32" w16cid:durableId="909927855">
    <w:abstractNumId w:val="29"/>
  </w:num>
  <w:num w:numId="33" w16cid:durableId="2057966536">
    <w:abstractNumId w:val="4"/>
  </w:num>
  <w:num w:numId="34" w16cid:durableId="1942830666">
    <w:abstractNumId w:val="8"/>
  </w:num>
  <w:num w:numId="35" w16cid:durableId="136609454">
    <w:abstractNumId w:val="34"/>
  </w:num>
  <w:num w:numId="36" w16cid:durableId="2035957850">
    <w:abstractNumId w:val="26"/>
  </w:num>
  <w:num w:numId="37" w16cid:durableId="294678049">
    <w:abstractNumId w:val="20"/>
  </w:num>
  <w:num w:numId="38" w16cid:durableId="2115711244">
    <w:abstractNumId w:val="22"/>
  </w:num>
  <w:num w:numId="39" w16cid:durableId="1555001373">
    <w:abstractNumId w:val="28"/>
  </w:num>
  <w:num w:numId="40" w16cid:durableId="328219262">
    <w:abstractNumId w:val="2"/>
  </w:num>
  <w:num w:numId="41" w16cid:durableId="399135701">
    <w:abstractNumId w:val="24"/>
  </w:num>
  <w:num w:numId="42" w16cid:durableId="192094508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7AD"/>
    <w:rsid w:val="000627D6"/>
    <w:rsid w:val="001D3AE3"/>
    <w:rsid w:val="00224769"/>
    <w:rsid w:val="002E17AD"/>
    <w:rsid w:val="00560F0A"/>
    <w:rsid w:val="005F1AA7"/>
    <w:rsid w:val="006938DD"/>
    <w:rsid w:val="009206E5"/>
    <w:rsid w:val="00984BBA"/>
    <w:rsid w:val="00E560DF"/>
    <w:rsid w:val="00E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451442"/>
  <w15:docId w15:val="{B6E65AB5-FC01-463D-B0C3-904D5482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styleId="a7">
    <w:name w:val="Subtitle"/>
    <w:basedOn w:val="a"/>
    <w:qFormat/>
    <w:rPr>
      <w:b/>
      <w:sz w:val="28"/>
    </w:rPr>
  </w:style>
  <w:style w:type="paragraph" w:styleId="a8">
    <w:name w:val="Body Text Indent"/>
    <w:basedOn w:val="a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pPr>
      <w:ind w:left="567" w:right="-766"/>
    </w:pPr>
    <w:rPr>
      <w:b/>
      <w:sz w:val="24"/>
    </w:rPr>
  </w:style>
  <w:style w:type="paragraph" w:styleId="30">
    <w:name w:val="Body Text Indent 3"/>
    <w:basedOn w:val="a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pPr>
      <w:spacing w:after="120"/>
    </w:pPr>
  </w:style>
  <w:style w:type="paragraph" w:styleId="23">
    <w:name w:val="Body Text 2"/>
    <w:basedOn w:val="a"/>
    <w:pPr>
      <w:jc w:val="both"/>
    </w:pPr>
    <w:rPr>
      <w:bCs/>
      <w:sz w:val="26"/>
    </w:rPr>
  </w:style>
  <w:style w:type="paragraph" w:styleId="31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b">
    <w:name w:val="Table Grid"/>
    <w:basedOn w:val="a1"/>
    <w:uiPriority w:val="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Pr>
      <w:sz w:val="16"/>
      <w:szCs w:val="16"/>
    </w:rPr>
  </w:style>
  <w:style w:type="paragraph" w:styleId="ad">
    <w:name w:val="annotation text"/>
    <w:basedOn w:val="a"/>
    <w:link w:val="ae"/>
  </w:style>
  <w:style w:type="character" w:customStyle="1" w:styleId="ae">
    <w:name w:val="Текст примечания Знак"/>
    <w:basedOn w:val="a0"/>
    <w:link w:val="ad"/>
  </w:style>
  <w:style w:type="paragraph" w:styleId="af">
    <w:name w:val="annotation subject"/>
    <w:basedOn w:val="ad"/>
    <w:next w:val="ad"/>
    <w:link w:val="af0"/>
    <w:rPr>
      <w:b/>
      <w:bCs/>
    </w:rPr>
  </w:style>
  <w:style w:type="character" w:customStyle="1" w:styleId="af0">
    <w:name w:val="Тема примечания Знак"/>
    <w:link w:val="af"/>
    <w:rPr>
      <w:b/>
      <w:bCs/>
    </w:rPr>
  </w:style>
  <w:style w:type="paragraph" w:styleId="af1">
    <w:name w:val="Balloon Text"/>
    <w:basedOn w:val="a"/>
    <w:link w:val="af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3">
    <w:name w:val="footnote text"/>
    <w:basedOn w:val="a"/>
    <w:link w:val="af4"/>
    <w:uiPriority w:val="99"/>
    <w:unhideWhenUsed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Pr>
      <w:sz w:val="24"/>
    </w:r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</w:style>
  <w:style w:type="character" w:customStyle="1" w:styleId="af9">
    <w:name w:val="Текст концевой сноски Знак"/>
    <w:basedOn w:val="a0"/>
    <w:link w:val="af8"/>
    <w:semiHidden/>
  </w:style>
  <w:style w:type="character" w:styleId="afa">
    <w:name w:val="endnote reference"/>
    <w:basedOn w:val="a0"/>
    <w:semiHidden/>
    <w:unhideWhenUsed/>
    <w:rPr>
      <w:vertAlign w:val="superscript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01:00:20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628 186 24575,'1'143'0,"-3"159"0,1-274 0,-1-1 0,-1 0 0,-2 0 0,-1 0 0,-1-1 0,-1 1 0,-1-2 0,-1 1 0,-2-1 0,0-1 0,-22 31 0,27-47 0,-1 0 0,0-1 0,-1 0 0,0 0 0,0-1 0,0 0 0,-1-1 0,0 0 0,0 0 0,0-1 0,-1 0 0,-11 2 0,13-4 0,0 1 0,0-1 0,-1-1 0,1 0 0,0 0 0,-1-1 0,1 0 0,-1-1 0,1 0 0,0 0 0,0-1 0,-1 0 0,1-1 0,-11-5 0,16 6 0,0 0 0,1 0 0,-1-1 0,1 1 0,-1-1 0,1 0 0,0 0 0,0 0 0,0-1 0,1 1 0,-1-1 0,1 0 0,0 1 0,0-1 0,0 0 0,1 0 0,-1 0 0,-1-6 0,3 8 0,0-1 0,0 0 0,0 1 0,0-1 0,0 0 0,1 1 0,-1-1 0,1 1 0,-1-1 0,1 1 0,0-1 0,0 1 0,0 0 0,1-1 0,-1 1 0,0 0 0,1 0 0,-1 0 0,1 0 0,0 0 0,0 0 0,0 0 0,0 1 0,0-1 0,0 0 0,0 1 0,1 0 0,-1 0 0,0 0 0,1 0 0,4-2 0,3 0 0,2-1 0,-1 1 0,0 1 0,1 0 0,-1 0 0,1 1 0,-1 1 0,1 0 0,-1 0 0,20 4 0,1 4 0,1 0 0,40 18 0,19 5 0,-82-28 0,1-1 0,-1 0 0,1 0 0,0-1 0,0 0 0,0-1 0,0-1 0,0 0 0,-1 0 0,1-1 0,0 0 0,-1-1 0,1 0 0,11-6 0,-15 6 0,-1 0 0,0-1 0,0 0 0,0 0 0,-1-1 0,1 0 0,-1 1 0,0-2 0,0 1 0,-1-1 0,0 1 0,0-1 0,0 0 0,-1-1 0,0 1 0,0 0 0,0-1 0,-1 0 0,0 0 0,0 0 0,-1 0 0,1-11 0,2-65 0,-9-112 0,3 156 0,0 17 0,-1 0 0,-1 0 0,-1 1 0,-1-1 0,-11-27 0,-53-102 0,40 93 0,24 44 0,-1 1 0,0-1 0,-1 2 0,-1-1 0,0 1 0,-13-13 0,18 21 0,0 1 0,-1-1 0,1 1 0,0 0 0,-1 1 0,0-1 0,0 1 0,0 0 0,0 0 0,0 0 0,0 1 0,0 0 0,0 0 0,-1 0 0,1 0 0,0 1 0,-1 0 0,1 0 0,0 1 0,-9 1 0,-3 2 0,1 1 0,0 0 0,0 1 0,1 1 0,-1 1 0,1 0 0,1 1 0,0 0 0,0 1 0,1 1 0,-15 15 0,-15 18 0,-64 88 0,62-75 0,22-26 0,0 0 0,2 1 0,2 1 0,1 1 0,1 0 0,-16 49 0,31-76 0,1 0 0,0 0 0,0 1 0,0-1 0,1 0 0,0 0 0,1 1 0,0-1 0,0 0 0,0 0 0,1 0 0,0 0 0,0 0 0,1 0 0,-1 0 0,2-1 0,-1 1 0,1-1 0,5 7 0,10 11 0,1 0 0,0-2 0,34 27 0,-13-11 0,-29-28 0,0 0 0,1-1 0,0-1 0,1 0 0,-1 0 0,2-2 0,-1 1 0,1-2 0,0 0 0,30 5 0,11-1 0,93 3 0,-138-12 0,37 3 0,78-7 0,-107 1 0,-1 0 0,0-1 0,1 0 0,-2-2 0,1 0 0,-1-1 0,21-12 0,158-90 0,-149 85 0,-35 18 0,1-1 0,-1 0 0,0 0 0,14-12 0,-21 14 0,-1 1 0,0-1 0,0 0 0,0 0 0,-1 0 0,0 0 0,0-1 0,0 1 0,0-1 0,-1 0 0,0 0 0,0 0 0,1-9 0,2-31 0,-4 44 0,-1 0 0,0 1 0,0-1 0,0 1 0,0-1 0,0 0 0,0 1 0,0-1 0,-1 1 0,1-1 0,-1 1 0,1-1 0,-1 1 0,1-1 0,-1 1 0,0-1 0,0 1 0,0 0 0,0-1 0,0 1 0,0 0 0,0 0 0,0 0 0,0 0 0,-2-1 0,2 2 0,0 0 0,0 0 0,0 0 0,-1 1 0,1-1 0,0 0 0,0 1 0,0-1 0,0 1 0,0-1 0,0 1 0,0-1 0,0 1 0,0 0 0,0 0 0,0 0 0,1-1 0,-1 1 0,0 0 0,0 0 0,1 0 0,-1 0 0,0 0 0,1 0 0,0 0 0,-1 0 0,1 0 0,-1 1 0,1-1 0,0 1 0,-15 44 0,14-40 0,-14 64 0,11-46 0,-2 0 0,-12 37 0,14-58 0,2-13 0,3-17 0,6-20 0,2 1 0,3 0 0,26-67 0,-37 110 0,0 0 0,0 0 0,0 1 0,1-1 0,-1 1 0,1-1 0,0 1 0,-1 0 0,1 0 0,0 0 0,1 0 0,-1 0 0,0 0 0,0 0 0,1 1 0,-1-1 0,1 1 0,-1 0 0,1-1 0,0 1 0,0 0 0,-1 1 0,1-1 0,0 0 0,0 1 0,0 0 0,0 0 0,0-1 0,-1 2 0,1-1 0,0 0 0,0 1 0,0-1 0,0 1 0,0 0 0,3 1 0,2 1 0,-1 0 0,0 0 0,0 1 0,0 0 0,0 0 0,-1 1 0,1 0 0,-1 0 0,0 0 0,-1 1 0,1 0 0,4 7 0,-8-10 0,0 0 0,0 0 0,0 0 0,0-1 0,0 1 0,1 0 0,-1-1 0,1 1 0,-1-1 0,1 0 0,0 0 0,0 0 0,0 0 0,0-1 0,1 1 0,3 0 0,-3-1 0,-1-2 0,1 1 0,-1 0 0,1-1 0,-1 1 0,1-1 0,-1 0 0,1 0 0,-1-1 0,1 1 0,-1-1 0,0 1 0,0-1 0,0 0 0,0 0 0,2-3 0,24-18 0,-20 15 0,0 1 0,0 0 0,1 0 0,0 1 0,18-9 0,-26 14 0,0 1 0,0-1 0,0 1 0,0-1 0,0 1 0,0 0 0,1-1 0,-1 1 0,0 0 0,0 1 0,0-1 0,1 0 0,-1 1 0,0-1 0,0 1 0,0-1 0,0 1 0,0 0 0,0 0 0,0 0 0,0 0 0,0 0 0,-1 1 0,1-1 0,0 0 0,-1 1 0,1 0 0,-1-1 0,1 1 0,-1 0 0,0 0 0,0-1 0,0 1 0,0 0 0,2 4 0,3 9 0,-1 1 0,0 0 0,0 0 0,-2 0 0,0 0 0,-1 1 0,-1-1 0,0 1 0,-3 27 0,3 40 0,-1-82 0,0 0 0,0 0 0,0 0 0,1 0 0,-1-1 0,0 1 0,1 0 0,-1 0 0,1 0 0,0 0 0,-1 0 0,1 0 0,0-1 0,0 1 0,0 0 0,1-1 0,-1 1 0,0-1 0,3 3 0,-3-4 0,1 1 0,-1-1 0,0 1 0,1-1 0,-1 0 0,1 0 0,-1 0 0,0 0 0,1 0 0,-1 0 0,0 0 0,1 0 0,-1 0 0,0-1 0,1 1 0,-1-1 0,0 1 0,1-1 0,-1 1 0,2-2 0,6-4 0,-1 0 0,0 0 0,0-1 0,-1 0 0,13-16 0,-7 5 0,-2 0 0,0-1 0,-2-1 0,0 0 0,-1 0 0,-1 0 0,8-38 0,-1 7 0,-13 48 0,0-1 0,1 1 0,-1 0 0,1 0 0,0 0 0,0 0 0,0 0 0,0 0 0,0 1 0,1-1 0,-1 1 0,1 0 0,0-1 0,-1 1 0,1 0 0,0 0 0,0 1 0,0-1 0,1 1 0,-1-1 0,0 1 0,0 0 0,1 0 0,-1 1 0,1-1 0,-1 1 0,1-1 0,-1 1 0,1 0 0,-1 1 0,1-1 0,-1 0 0,1 1 0,-1 0 0,0 0 0,5 1 0,-2 0 0,0 0 0,0 0 0,0 0 0,0 1 0,0 0 0,0 0 0,-1 0 0,1 1 0,-1 0 0,0 0 0,0 0 0,0 1 0,-1-1 0,1 1 0,-1 0 0,-1 1 0,1-1 0,-1 0 0,4 8 0,-7-13 0,0 1 0,1 0 0,-1 0 0,0 0 0,0-1 0,0 1 0,1 0 0,-1 0 0,0 0 0,0-1 0,0 1 0,0 0 0,-1 0 0,1 0 0,0 0 0,0-1 0,0 1 0,-1 0 0,1 0 0,0-1 0,-1 1 0,1 0 0,-1 0 0,1-1 0,-1 1 0,0 1 0,-24 6 0,-43-13 0,47 2 0,13 3 0,-1 1 0,1-1 0,0 1 0,0 1 0,-1 0 0,1 0 0,0 0 0,0 1 0,0 0 0,1 1 0,-1 0 0,1 0 0,0 0 0,0 1 0,0 0 0,1 0 0,0 1 0,0 0 0,0 0 0,1 0 0,-1 1 0,2 0 0,-1 0 0,1 0 0,0 1 0,0-1 0,1 1 0,0 0 0,1 0 0,-1 0 0,2 0 0,-1 0 0,1 1 0,0-1 0,1 1 0,0-1 0,0 0 0,1 1 0,0-1 0,4 16 0,-4-21 0,0 0 0,0-1 0,1 1 0,-1-1 0,1 1 0,-1-1 0,1 0 0,0 0 0,0 1 0,0-1 0,0-1 0,0 1 0,1 0 0,-1 0 0,1-1 0,-1 1 0,6 1 0,-2-1 0,0 0 0,0 0 0,0-1 0,0 0 0,1 0 0,-1-1 0,0 1 0,7-2 0,-4 1 0,0-1 0,0 0 0,0-1 0,0 0 0,0 0 0,-1-1 0,1 0 0,-1-1 0,0 0 0,0 0 0,14-10 0,-17 9 0,0-1 0,0 0 0,-1 0 0,0-1 0,0 1 0,-1-1 0,0 0 0,0 0 0,0 0 0,-1 0 0,0 0 0,1-9 0,-1 7 0,0-1 0,-1 0 0,-1 0 0,0 0 0,0 0 0,-1 1 0,0-1 0,-4-16 0,5 25 0,0 1 0,0-1 0,0 1 0,0-1 0,0 1 0,0-1 0,0 1 0,0-1 0,0 1 0,0-1 0,0 1 0,0-1 0,-1 1 0,1-1 0,0 1 0,0-1 0,-1 1 0,1 0 0,0-1 0,-1 1 0,1 0 0,0-1 0,-1 1 0,1 0 0,0-1 0,-1 1 0,1 0 0,-1-1 0,1 1 0,-1 0 0,1 0 0,0 0 0,-1-1 0,1 1 0,-2 0 0,-5 18 0,0 30 0,6-37 0,-1 24 0,2-1 0,5 58 0,-4-85 0,0 1 0,0-1 0,1 0 0,-1 0 0,2 0 0,-1 0 0,1 0 0,0-1 0,0 1 0,1-1 0,0 0 0,0 0 0,0 0 0,1 0 0,0-1 0,0 0 0,0 0 0,1 0 0,7 5 0,-9-8 0,1 0 0,-1 0 0,0 0 0,1-1 0,0 1 0,-1-1 0,1-1 0,0 1 0,0 0 0,-1-1 0,1 0 0,0 0 0,0-1 0,-1 1 0,1-1 0,0 0 0,-1 0 0,1-1 0,0 0 0,-1 1 0,0-1 0,1-1 0,-1 1 0,0 0 0,0-1 0,0 0 0,-1 0 0,4-4 0,3-2 0,-1-1 0,-1 0 0,1-1 0,-2 0 0,1 0 0,-2-1 0,1 0 0,7-22 0,-5 1 0,-1 0 0,-2 0 0,-2 0 0,-1-1 0,-1 0 0,-4-45 0,3-39 0,-1 116 0,0 0 0,0 0 0,0 1 0,0-1 0,0 0 0,0 0 0,1 1 0,-1-1 0,1 0 0,-1 1 0,1-1 0,0 0 0,-1 1 0,1-1 0,2-2 0,-2 4 0,-1 0 0,1 0 0,-1 0 0,1 0 0,-1 0 0,1 0 0,-1 0 0,1 0 0,0 0 0,-1 1 0,1-1 0,-1 0 0,1 0 0,-1 0 0,1 1 0,-1-1 0,1 0 0,-1 1 0,0-1 0,1 0 0,-1 1 0,1-1 0,-1 1 0,0-1 0,1 1 0,-1-1 0,0 0 0,1 1 0,-1-1 0,0 2 0,5 5 0,-1 1 0,0 0 0,0 0 0,4 15 0,2 19 0,-2 2 0,6 86 0,-13 94 0,-2-137 0,0 2 0,-4-2 0,-30 165 0,29-235 0,2-24 0,0-31 0,5-702 0,0 685 0,1 0 0,3 0 0,3 0 0,18-70 0,-25 120 0,0 0 0,1 1 0,0-1 0,0 1 0,0-1 0,1 1 0,-1 0 0,1 0 0,0 0 0,0 0 0,0 0 0,1 1 0,0-1 0,-1 1 0,1 0 0,7-4 0,-5 4 0,0 1 0,0 0 0,1 1 0,-1-1 0,1 1 0,-1 0 0,1 1 0,-1 0 0,1 0 0,-1 0 0,13 3 0,-2-1 0,1 1 0,-1 1 0,0 0 0,0 1 0,-1 1 0,0 1 0,0 0 0,0 1 0,15 11 0,-23-13 0,-1-1 0,-1 1 0,1 0 0,-1 0 0,0 1 0,0 0 0,-1 0 0,0 0 0,0 1 0,-1 0 0,0-1 0,0 2 0,-1-1 0,0 0 0,0 1 0,-1-1 0,0 1 0,-1 0 0,2 15 0,-3-16 0,1 0 0,-1 1 0,-1-1 0,0 0 0,0 0 0,0 0 0,-1 1 0,0-1 0,-1-1 0,1 1 0,-2 0 0,1-1 0,-1 1 0,0-1 0,-1 0 0,1 0 0,-1-1 0,-1 1 0,1-1 0,-1-1 0,0 1 0,-1-1 0,1 0 0,-1 0 0,0 0 0,0-1 0,-1-1 0,1 1 0,-1-1 0,1 0 0,-1-1 0,0 1 0,0-2 0,-11 2 0,-22 0-104,-1-2-1,-47-4 1,52 1-948,14 1-5774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46428-C981-4EF3-A14D-1B704188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11100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BoyAtom</cp:lastModifiedBy>
  <cp:revision>42</cp:revision>
  <cp:lastPrinted>2020-02-20T06:50:00Z</cp:lastPrinted>
  <dcterms:created xsi:type="dcterms:W3CDTF">2021-05-12T07:49:00Z</dcterms:created>
  <dcterms:modified xsi:type="dcterms:W3CDTF">2024-05-17T01:00:00Z</dcterms:modified>
</cp:coreProperties>
</file>