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>.22.12 by using nvm-windows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npm init in the course folder I created.</w:t>
      </w:r>
      <w:r w:rsidR="00861CB8">
        <w:rPr>
          <w:lang w:val="en-US"/>
        </w:rPr>
        <w:t xml:space="preserve"> Next I installed uuid and nodemon,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all of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part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similar to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later part of the video I ran into an issue with express-handlebars where I could not use exphbs as a function like in the video and instead had to use exphbs.engine.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r w:rsidR="00354E94">
        <w:rPr>
          <w:lang w:val="en-US"/>
        </w:rPr>
        <w:t xml:space="preserve">Next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AppModule</w:t>
      </w:r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5699D371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</w:t>
      </w:r>
      <w:r w:rsidR="003E597F">
        <w:rPr>
          <w:lang w:val="en-US"/>
        </w:rPr>
        <w:t>0</w:t>
      </w:r>
      <w:r>
        <w:rPr>
          <w:lang w:val="en-US"/>
        </w:rPr>
        <w:t>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'Hero[]'.</w:t>
      </w:r>
      <w:r>
        <w:rPr>
          <w:lang w:val="en-US"/>
        </w:rPr>
        <w:t>” After a few minutes I realized that I hadn’t saved my previous changes to the HeroService file, which changed the return type of getHeroes to Observable.</w:t>
      </w:r>
      <w:r w:rsidR="00FA76E2">
        <w:rPr>
          <w:lang w:val="en-US"/>
        </w:rPr>
        <w:t xml:space="preserve"> The rest of the part went smoothly and I learned how to use services.</w:t>
      </w:r>
    </w:p>
    <w:p w14:paraId="2010102B" w14:textId="011D7DEE" w:rsidR="00FA76E2" w:rsidRDefault="00FA76E2" w:rsidP="00B24D72">
      <w:pPr>
        <w:pStyle w:val="Leipteksti"/>
        <w:rPr>
          <w:lang w:val="en-US"/>
        </w:rPr>
      </w:pPr>
    </w:p>
    <w:p w14:paraId="6374D35F" w14:textId="66517AE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>14.06.2022</w:t>
      </w:r>
    </w:p>
    <w:p w14:paraId="5EE4DC7D" w14:textId="260D676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 xml:space="preserve">I completed part 5 of the Angular course. It taught me about how routing works in Angular. The </w:t>
      </w:r>
      <w:r w:rsidR="0077633C">
        <w:rPr>
          <w:lang w:val="en-US"/>
        </w:rPr>
        <w:t>use of a router-outlet element to display different views makes a lot of sense in my mind, I had never thought about a solution like that before.</w:t>
      </w:r>
    </w:p>
    <w:p w14:paraId="6B449AB4" w14:textId="41EFE5C0" w:rsidR="00B84C25" w:rsidRDefault="00B84C25" w:rsidP="00B24D72">
      <w:pPr>
        <w:pStyle w:val="Leipteksti"/>
        <w:rPr>
          <w:lang w:val="en-US"/>
        </w:rPr>
      </w:pPr>
    </w:p>
    <w:p w14:paraId="2B4DC20E" w14:textId="55E3328F" w:rsidR="00B84C25" w:rsidRDefault="00B84C25" w:rsidP="00B24D72">
      <w:pPr>
        <w:pStyle w:val="Leipteksti"/>
        <w:rPr>
          <w:lang w:val="en-US"/>
        </w:rPr>
      </w:pPr>
      <w:r>
        <w:rPr>
          <w:lang w:val="en-US"/>
        </w:rPr>
        <w:t>15.06.2022</w:t>
      </w:r>
    </w:p>
    <w:p w14:paraId="2BC12BE3" w14:textId="6EF3CCB5" w:rsidR="00B65992" w:rsidRPr="00EE5D07" w:rsidRDefault="00B84C25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final part of the Angular course. I had some trouble understanding how the InMemoryDataService works at first, I had to re-read that part multiple times. </w:t>
      </w:r>
      <w:r w:rsidR="007B149A">
        <w:rPr>
          <w:lang w:val="en-US"/>
        </w:rPr>
        <w:t xml:space="preserve">I also had to downgrade the </w:t>
      </w:r>
      <w:r w:rsidR="00526BD4">
        <w:rPr>
          <w:lang w:val="en-US"/>
        </w:rPr>
        <w:t>InMemoryWebApi module to version 0.13.0 as 0.14.0 wasn’t compatible with my Angular version.</w:t>
      </w:r>
      <w:r w:rsidR="00B65992">
        <w:rPr>
          <w:lang w:val="en-US"/>
        </w:rPr>
        <w:t xml:space="preserve"> I learned a lot about using HTTP with Angular and new things about Observables.</w:t>
      </w:r>
    </w:p>
    <w:sectPr w:rsidR="00B65992" w:rsidRPr="00EE5D07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E3F4" w14:textId="77777777" w:rsidR="00532BF9" w:rsidRDefault="00532BF9">
      <w:r>
        <w:separator/>
      </w:r>
    </w:p>
  </w:endnote>
  <w:endnote w:type="continuationSeparator" w:id="0">
    <w:p w14:paraId="2540A531" w14:textId="77777777" w:rsidR="00532BF9" w:rsidRDefault="0053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148FA" w14:textId="77777777" w:rsidR="00532BF9" w:rsidRDefault="00532BF9">
      <w:r>
        <w:separator/>
      </w:r>
    </w:p>
  </w:footnote>
  <w:footnote w:type="continuationSeparator" w:id="0">
    <w:p w14:paraId="3D020CCA" w14:textId="77777777" w:rsidR="00532BF9" w:rsidRDefault="00532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97F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BD4"/>
    <w:rsid w:val="00526E9F"/>
    <w:rsid w:val="00530DCB"/>
    <w:rsid w:val="00532BF9"/>
    <w:rsid w:val="00533A60"/>
    <w:rsid w:val="005365EE"/>
    <w:rsid w:val="0054072A"/>
    <w:rsid w:val="00542B93"/>
    <w:rsid w:val="005461F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33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49A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65992"/>
    <w:rsid w:val="00B706F9"/>
    <w:rsid w:val="00B715B0"/>
    <w:rsid w:val="00B756C4"/>
    <w:rsid w:val="00B7575F"/>
    <w:rsid w:val="00B801CE"/>
    <w:rsid w:val="00B81EED"/>
    <w:rsid w:val="00B82D54"/>
    <w:rsid w:val="00B834DB"/>
    <w:rsid w:val="00B84C25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0947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docs/manual/reference/operator/query/tex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5077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45</cp:revision>
  <cp:lastPrinted>2013-10-11T10:39:00Z</cp:lastPrinted>
  <dcterms:created xsi:type="dcterms:W3CDTF">2018-09-18T16:26:00Z</dcterms:created>
  <dcterms:modified xsi:type="dcterms:W3CDTF">2022-06-15T18:51:00Z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