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3039F" w14:textId="77777777" w:rsidR="0077270E" w:rsidRPr="000E2C9F" w:rsidRDefault="0077270E" w:rsidP="005B7401">
      <w:pPr>
        <w:spacing w:line="360" w:lineRule="auto"/>
        <w:rPr>
          <w:rFonts w:ascii="Times New Roman" w:hAnsi="Times New Roman" w:cs="Times New Roman"/>
        </w:rPr>
      </w:pPr>
    </w:p>
    <w:p w14:paraId="77D02A2B" w14:textId="1D404C07" w:rsidR="007355A0" w:rsidRPr="000E2C9F" w:rsidRDefault="007355A0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Instituto Tecnológico de Costa Rica</w:t>
      </w:r>
    </w:p>
    <w:p w14:paraId="6F568E57" w14:textId="1B18EF38" w:rsidR="007355A0" w:rsidRPr="000E2C9F" w:rsidRDefault="007355A0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Bases De Datos</w:t>
      </w:r>
    </w:p>
    <w:p w14:paraId="523E9B51" w14:textId="269DFC6E" w:rsidR="007355A0" w:rsidRPr="000E2C9F" w:rsidRDefault="007355A0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Profesor:</w:t>
      </w:r>
    </w:p>
    <w:p w14:paraId="14B15ABA" w14:textId="45802A10" w:rsidR="007355A0" w:rsidRPr="000E2C9F" w:rsidRDefault="007355A0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Allan </w:t>
      </w:r>
      <w:proofErr w:type="spellStart"/>
      <w:r w:rsidRPr="000E2C9F">
        <w:rPr>
          <w:rFonts w:ascii="Times New Roman" w:hAnsi="Times New Roman" w:cs="Times New Roman"/>
        </w:rPr>
        <w:t>Rodriguez</w:t>
      </w:r>
      <w:proofErr w:type="spellEnd"/>
      <w:r w:rsidRPr="000E2C9F">
        <w:rPr>
          <w:rFonts w:ascii="Times New Roman" w:hAnsi="Times New Roman" w:cs="Times New Roman"/>
        </w:rPr>
        <w:t xml:space="preserve"> </w:t>
      </w:r>
      <w:proofErr w:type="spellStart"/>
      <w:r w:rsidRPr="000E2C9F">
        <w:rPr>
          <w:rFonts w:ascii="Times New Roman" w:hAnsi="Times New Roman" w:cs="Times New Roman"/>
        </w:rPr>
        <w:t>Davila</w:t>
      </w:r>
      <w:proofErr w:type="spellEnd"/>
    </w:p>
    <w:p w14:paraId="1A6F1172" w14:textId="60DA815A" w:rsidR="007355A0" w:rsidRPr="000E2C9F" w:rsidRDefault="007355A0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Estudiantes:</w:t>
      </w:r>
    </w:p>
    <w:p w14:paraId="51DC2D34" w14:textId="39A135DC" w:rsidR="007355A0" w:rsidRPr="000E2C9F" w:rsidRDefault="007355A0" w:rsidP="0077270E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 w:rsidRPr="000E2C9F">
        <w:rPr>
          <w:rFonts w:ascii="Times New Roman" w:hAnsi="Times New Roman" w:cs="Times New Roman"/>
        </w:rPr>
        <w:t>Brasly</w:t>
      </w:r>
      <w:proofErr w:type="spellEnd"/>
      <w:r w:rsidRPr="000E2C9F">
        <w:rPr>
          <w:rFonts w:ascii="Times New Roman" w:hAnsi="Times New Roman" w:cs="Times New Roman"/>
        </w:rPr>
        <w:t xml:space="preserve"> </w:t>
      </w:r>
      <w:proofErr w:type="spellStart"/>
      <w:r w:rsidRPr="000E2C9F">
        <w:rPr>
          <w:rFonts w:ascii="Times New Roman" w:hAnsi="Times New Roman" w:cs="Times New Roman"/>
        </w:rPr>
        <w:t>Villarebia</w:t>
      </w:r>
      <w:proofErr w:type="spellEnd"/>
      <w:r w:rsidRPr="000E2C9F">
        <w:rPr>
          <w:rFonts w:ascii="Times New Roman" w:hAnsi="Times New Roman" w:cs="Times New Roman"/>
        </w:rPr>
        <w:t xml:space="preserve"> Morales</w:t>
      </w:r>
    </w:p>
    <w:p w14:paraId="64B89FFA" w14:textId="31FCFF55" w:rsidR="00593607" w:rsidRPr="000E2C9F" w:rsidRDefault="007355A0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Elder </w:t>
      </w:r>
      <w:proofErr w:type="spellStart"/>
      <w:r w:rsidRPr="000E2C9F">
        <w:rPr>
          <w:rFonts w:ascii="Times New Roman" w:hAnsi="Times New Roman" w:cs="Times New Roman"/>
        </w:rPr>
        <w:t>Leon</w:t>
      </w:r>
      <w:proofErr w:type="spellEnd"/>
      <w:r w:rsidRPr="000E2C9F">
        <w:rPr>
          <w:rFonts w:ascii="Times New Roman" w:hAnsi="Times New Roman" w:cs="Times New Roman"/>
        </w:rPr>
        <w:t xml:space="preserve"> </w:t>
      </w:r>
      <w:proofErr w:type="spellStart"/>
      <w:r w:rsidRPr="000E2C9F">
        <w:rPr>
          <w:rFonts w:ascii="Times New Roman" w:hAnsi="Times New Roman" w:cs="Times New Roman"/>
        </w:rPr>
        <w:t>Perez</w:t>
      </w:r>
      <w:proofErr w:type="spellEnd"/>
    </w:p>
    <w:p w14:paraId="075EAC8F" w14:textId="77777777" w:rsidR="006B18FA" w:rsidRPr="000E2C9F" w:rsidRDefault="006B18FA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Proyecto #1</w:t>
      </w:r>
    </w:p>
    <w:p w14:paraId="0C4F5287" w14:textId="132FFB0E" w:rsidR="006B18FA" w:rsidRPr="000E2C9F" w:rsidRDefault="006B18FA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Grupo 60</w:t>
      </w:r>
    </w:p>
    <w:p w14:paraId="13E79501" w14:textId="32BEFB90" w:rsidR="006B18FA" w:rsidRPr="000E2C9F" w:rsidRDefault="006B18FA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II Semestre 2024</w:t>
      </w:r>
    </w:p>
    <w:p w14:paraId="6396E357" w14:textId="2A09ACB7" w:rsidR="006B18FA" w:rsidRPr="000E2C9F" w:rsidRDefault="006B18FA" w:rsidP="0077270E">
      <w:pPr>
        <w:spacing w:line="360" w:lineRule="auto"/>
        <w:jc w:val="center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25 septiembre 2024</w:t>
      </w:r>
    </w:p>
    <w:p w14:paraId="434228E6" w14:textId="77777777" w:rsidR="002D23BF" w:rsidRPr="000E2C9F" w:rsidRDefault="002D23BF" w:rsidP="0077270E">
      <w:pPr>
        <w:spacing w:line="360" w:lineRule="auto"/>
        <w:jc w:val="center"/>
        <w:rPr>
          <w:rFonts w:ascii="Times New Roman" w:hAnsi="Times New Roman" w:cs="Times New Roman"/>
        </w:rPr>
      </w:pPr>
    </w:p>
    <w:p w14:paraId="00A91F69" w14:textId="77777777" w:rsidR="002D23BF" w:rsidRPr="000E2C9F" w:rsidRDefault="002D23BF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2CFE8230" w14:textId="77777777" w:rsidR="002D23BF" w:rsidRPr="000E2C9F" w:rsidRDefault="002D23BF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220C0F43" w14:textId="77777777" w:rsidR="002D23BF" w:rsidRPr="000E2C9F" w:rsidRDefault="002D23BF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2D8F9C40" w14:textId="77777777" w:rsidR="005B7401" w:rsidRPr="000E2C9F" w:rsidRDefault="005B7401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753BA06C" w14:textId="77777777" w:rsidR="005B7401" w:rsidRPr="000E2C9F" w:rsidRDefault="005B7401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3B37C6B6" w14:textId="77777777" w:rsidR="005B7401" w:rsidRPr="000E2C9F" w:rsidRDefault="005B7401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21692095" w14:textId="78B7E622" w:rsidR="002D23BF" w:rsidRPr="000E2C9F" w:rsidRDefault="002D23BF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478FACD8" w14:textId="77777777" w:rsidR="002466AE" w:rsidRDefault="002466AE" w:rsidP="0077270E">
      <w:pPr>
        <w:pStyle w:val="Ttulo1"/>
        <w:rPr>
          <w:rFonts w:ascii="Times New Roman" w:hAnsi="Times New Roman" w:cs="Times New Roman"/>
        </w:rPr>
      </w:pPr>
    </w:p>
    <w:sdt>
      <w:sdtPr>
        <w:rPr>
          <w:lang w:val="es-ES"/>
        </w:rPr>
        <w:id w:val="-3881020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4CD5A137" w14:textId="18078B18" w:rsidR="002466AE" w:rsidRDefault="002466AE">
          <w:pPr>
            <w:pStyle w:val="TtuloTDC"/>
          </w:pPr>
          <w:r>
            <w:rPr>
              <w:lang w:val="es-ES"/>
            </w:rPr>
            <w:t>Tabla de contenido</w:t>
          </w:r>
        </w:p>
        <w:p w14:paraId="4C3C38B6" w14:textId="05044436" w:rsidR="002466AE" w:rsidRDefault="002466AE">
          <w:pPr>
            <w:pStyle w:val="TD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86517" w:history="1">
            <w:r w:rsidRPr="00A13496">
              <w:rPr>
                <w:rStyle w:val="Hipervnculo"/>
                <w:rFonts w:ascii="Times New Roman" w:hAnsi="Times New Roman" w:cs="Times New Roman"/>
                <w:noProof/>
              </w:rPr>
              <w:t>Manual de usuario.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E9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86FB8" w14:textId="17010652" w:rsidR="002466AE" w:rsidRDefault="00246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78186518" w:history="1">
            <w:r w:rsidRPr="00A13496">
              <w:rPr>
                <w:rStyle w:val="Hipervnculo"/>
                <w:rFonts w:ascii="Times New Roman" w:hAnsi="Times New Roman" w:cs="Times New Roman"/>
                <w:noProof/>
              </w:rPr>
              <w:t>Pruebas funcionalidad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E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A8E9" w14:textId="75F16A7B" w:rsidR="002466AE" w:rsidRDefault="00246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78186519" w:history="1">
            <w:r w:rsidRPr="00A13496">
              <w:rPr>
                <w:rStyle w:val="Hipervnculo"/>
                <w:rFonts w:ascii="Times New Roman" w:hAnsi="Times New Roman" w:cs="Times New Roman"/>
                <w:noProof/>
              </w:rPr>
              <w:t>Descripción del problema.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E9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9590" w14:textId="0B96A7F9" w:rsidR="002466AE" w:rsidRDefault="00246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78186520" w:history="1">
            <w:r w:rsidRPr="00A13496">
              <w:rPr>
                <w:rStyle w:val="Hipervnculo"/>
                <w:rFonts w:ascii="Times New Roman" w:hAnsi="Times New Roman" w:cs="Times New Roman"/>
                <w:noProof/>
              </w:rPr>
              <w:t>Dise</w:t>
            </w:r>
            <w:r w:rsidRPr="00A13496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ño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E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8183" w14:textId="52EF092E" w:rsidR="002466AE" w:rsidRDefault="00246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78186521" w:history="1">
            <w:r w:rsidRPr="00A13496">
              <w:rPr>
                <w:rStyle w:val="Hipervnculo"/>
                <w:rFonts w:ascii="Times New Roman" w:hAnsi="Times New Roman" w:cs="Times New Roman"/>
                <w:noProof/>
                <w:lang w:val="es-ES"/>
              </w:rPr>
              <w:t>Librerías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E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7460" w14:textId="2CF1F41D" w:rsidR="002466AE" w:rsidRDefault="00246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78186522" w:history="1">
            <w:r w:rsidRPr="00A13496">
              <w:rPr>
                <w:rStyle w:val="Hipervnculo"/>
                <w:rFonts w:ascii="Times New Roman" w:hAnsi="Times New Roman" w:cs="Times New Roman"/>
                <w:noProof/>
              </w:rPr>
              <w:t>Análisis de resultados.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E9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27565" w14:textId="71DDB555" w:rsidR="002466AE" w:rsidRDefault="002466AE">
          <w:pPr>
            <w:pStyle w:val="TDC1"/>
            <w:tabs>
              <w:tab w:val="right" w:leader="dot" w:pos="9350"/>
            </w:tabs>
            <w:rPr>
              <w:noProof/>
            </w:rPr>
          </w:pPr>
          <w:hyperlink w:anchor="_Toc178186523" w:history="1">
            <w:r w:rsidRPr="00A13496">
              <w:rPr>
                <w:rStyle w:val="Hipervnculo"/>
                <w:rFonts w:ascii="Times New Roman" w:hAnsi="Times New Roman" w:cs="Times New Roman"/>
                <w:noProof/>
              </w:rPr>
              <w:t>Enlace a reposito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_Toc178186523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95E9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69EB6" w14:textId="01A0FC9C" w:rsidR="002466AE" w:rsidRDefault="002466AE">
          <w:r>
            <w:rPr>
              <w:b/>
              <w:bCs/>
              <w:lang w:val="es-ES"/>
            </w:rPr>
            <w:fldChar w:fldCharType="end"/>
          </w:r>
        </w:p>
      </w:sdtContent>
    </w:sdt>
    <w:p w14:paraId="4996EA3B" w14:textId="77777777" w:rsidR="002466AE" w:rsidRDefault="002466AE" w:rsidP="0077270E">
      <w:pPr>
        <w:pStyle w:val="Ttulo1"/>
        <w:rPr>
          <w:rFonts w:ascii="Times New Roman" w:hAnsi="Times New Roman" w:cs="Times New Roman"/>
        </w:rPr>
      </w:pPr>
    </w:p>
    <w:p w14:paraId="7061EE6A" w14:textId="77777777" w:rsidR="002466AE" w:rsidRDefault="002466AE" w:rsidP="0077270E">
      <w:pPr>
        <w:pStyle w:val="Ttulo1"/>
        <w:rPr>
          <w:rFonts w:ascii="Times New Roman" w:hAnsi="Times New Roman" w:cs="Times New Roman"/>
        </w:rPr>
      </w:pPr>
    </w:p>
    <w:p w14:paraId="551A85EC" w14:textId="77777777" w:rsidR="002466AE" w:rsidRDefault="002466AE" w:rsidP="0077270E">
      <w:pPr>
        <w:pStyle w:val="Ttulo1"/>
        <w:rPr>
          <w:rFonts w:ascii="Times New Roman" w:hAnsi="Times New Roman" w:cs="Times New Roman"/>
        </w:rPr>
      </w:pPr>
    </w:p>
    <w:p w14:paraId="45417C29" w14:textId="77777777" w:rsidR="002466AE" w:rsidRDefault="002466AE" w:rsidP="0077270E">
      <w:pPr>
        <w:pStyle w:val="Ttulo1"/>
        <w:rPr>
          <w:rFonts w:ascii="Times New Roman" w:hAnsi="Times New Roman" w:cs="Times New Roman"/>
        </w:rPr>
      </w:pPr>
    </w:p>
    <w:p w14:paraId="555EFD85" w14:textId="77777777" w:rsidR="002466AE" w:rsidRDefault="002466AE" w:rsidP="0077270E">
      <w:pPr>
        <w:pStyle w:val="Ttulo1"/>
        <w:rPr>
          <w:rFonts w:ascii="Times New Roman" w:hAnsi="Times New Roman" w:cs="Times New Roman"/>
        </w:rPr>
      </w:pPr>
    </w:p>
    <w:p w14:paraId="7DBFBA68" w14:textId="77777777" w:rsidR="002466AE" w:rsidRDefault="002466AE" w:rsidP="002466AE"/>
    <w:p w14:paraId="42316D6A" w14:textId="77777777" w:rsidR="002466AE" w:rsidRDefault="002466AE" w:rsidP="002466AE"/>
    <w:p w14:paraId="2B0BD313" w14:textId="77777777" w:rsidR="002466AE" w:rsidRDefault="002466AE" w:rsidP="002466AE"/>
    <w:p w14:paraId="5EA0352D" w14:textId="77777777" w:rsidR="002466AE" w:rsidRDefault="002466AE" w:rsidP="002466AE"/>
    <w:p w14:paraId="21283DB3" w14:textId="77777777" w:rsidR="002466AE" w:rsidRDefault="002466AE" w:rsidP="002466AE"/>
    <w:p w14:paraId="29DC6353" w14:textId="77777777" w:rsidR="002466AE" w:rsidRPr="002466AE" w:rsidRDefault="002466AE" w:rsidP="002466AE"/>
    <w:p w14:paraId="59D574D1" w14:textId="64957965" w:rsidR="00A92EC4" w:rsidRPr="000E2C9F" w:rsidRDefault="00A92EC4" w:rsidP="0077270E">
      <w:pPr>
        <w:pStyle w:val="Ttulo1"/>
        <w:rPr>
          <w:rFonts w:ascii="Times New Roman" w:hAnsi="Times New Roman" w:cs="Times New Roman"/>
        </w:rPr>
      </w:pPr>
      <w:bookmarkStart w:id="0" w:name="_Toc178186517"/>
      <w:r w:rsidRPr="000E2C9F">
        <w:rPr>
          <w:rFonts w:ascii="Times New Roman" w:hAnsi="Times New Roman" w:cs="Times New Roman"/>
        </w:rPr>
        <w:lastRenderedPageBreak/>
        <w:t>Manual de usuario.</w:t>
      </w:r>
      <w:bookmarkEnd w:id="0"/>
    </w:p>
    <w:p w14:paraId="26CD397B" w14:textId="77777777" w:rsidR="00A92EC4" w:rsidRPr="000E2C9F" w:rsidRDefault="00A92EC4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6BA3E8F7" w14:textId="53943A7C" w:rsidR="00DE5EFB" w:rsidRPr="000E2C9F" w:rsidRDefault="00EC7725" w:rsidP="0077270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7488" behindDoc="0" locked="0" layoutInCell="1" allowOverlap="1" wp14:anchorId="15980EDC" wp14:editId="63A3F65F">
            <wp:simplePos x="0" y="0"/>
            <wp:positionH relativeFrom="column">
              <wp:posOffset>949852</wp:posOffset>
            </wp:positionH>
            <wp:positionV relativeFrom="paragraph">
              <wp:posOffset>394450</wp:posOffset>
            </wp:positionV>
            <wp:extent cx="3479165" cy="3733165"/>
            <wp:effectExtent l="0" t="0" r="6985" b="635"/>
            <wp:wrapTopAndBottom/>
            <wp:docPr id="802146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4606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EC4" w:rsidRPr="000E2C9F">
        <w:rPr>
          <w:rFonts w:ascii="Times New Roman" w:hAnsi="Times New Roman" w:cs="Times New Roman"/>
          <w:b/>
          <w:bCs/>
        </w:rPr>
        <w:t>Conectar SQL Server</w:t>
      </w:r>
      <w:r w:rsidRPr="000E2C9F">
        <w:rPr>
          <w:rFonts w:ascii="Times New Roman" w:hAnsi="Times New Roman" w:cs="Times New Roman"/>
          <w:b/>
          <w:bCs/>
        </w:rPr>
        <w:t>.</w:t>
      </w:r>
    </w:p>
    <w:p w14:paraId="4D8CAFAA" w14:textId="77777777" w:rsidR="001F64F3" w:rsidRPr="000E2C9F" w:rsidRDefault="001F64F3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0F73F299" w14:textId="39F8FCF0" w:rsidR="00EC7725" w:rsidRPr="000E2C9F" w:rsidRDefault="008E7FF7" w:rsidP="0077270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b/>
          <w:bCs/>
        </w:rPr>
        <w:t>Establecer la conexión en la aplicación.</w:t>
      </w:r>
    </w:p>
    <w:p w14:paraId="5DAFF104" w14:textId="73D10D95" w:rsidR="001F64F3" w:rsidRPr="000E2C9F" w:rsidRDefault="000C3CBB" w:rsidP="0077270E">
      <w:pPr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ab/>
        <w:t xml:space="preserve">Ir a la carpeta de programa y abrir el </w:t>
      </w:r>
      <w:proofErr w:type="spellStart"/>
      <w:proofErr w:type="gramStart"/>
      <w:r w:rsidRPr="000E2C9F">
        <w:rPr>
          <w:rFonts w:ascii="Times New Roman" w:hAnsi="Times New Roman" w:cs="Times New Roman"/>
        </w:rPr>
        <w:t>appsettings.json</w:t>
      </w:r>
      <w:proofErr w:type="spellEnd"/>
      <w:proofErr w:type="gramEnd"/>
      <w:r w:rsidRPr="000E2C9F">
        <w:rPr>
          <w:rFonts w:ascii="Times New Roman" w:hAnsi="Times New Roman" w:cs="Times New Roman"/>
        </w:rPr>
        <w:t xml:space="preserve"> y en </w:t>
      </w:r>
      <w:proofErr w:type="spellStart"/>
      <w:r w:rsidRPr="000E2C9F">
        <w:rPr>
          <w:rFonts w:ascii="Times New Roman" w:hAnsi="Times New Roman" w:cs="Times New Roman"/>
        </w:rPr>
        <w:t>DefaultConnection</w:t>
      </w:r>
      <w:proofErr w:type="spellEnd"/>
      <w:r w:rsidRPr="000E2C9F">
        <w:rPr>
          <w:rFonts w:ascii="Times New Roman" w:hAnsi="Times New Roman" w:cs="Times New Roman"/>
        </w:rPr>
        <w:t xml:space="preserve"> cambiarlo con la información del servidor, la </w:t>
      </w:r>
      <w:proofErr w:type="spellStart"/>
      <w:r w:rsidRPr="000E2C9F">
        <w:rPr>
          <w:rFonts w:ascii="Times New Roman" w:hAnsi="Times New Roman" w:cs="Times New Roman"/>
        </w:rPr>
        <w:t>sintax</w:t>
      </w:r>
      <w:proofErr w:type="spellEnd"/>
      <w:r w:rsidRPr="000E2C9F">
        <w:rPr>
          <w:rFonts w:ascii="Times New Roman" w:hAnsi="Times New Roman" w:cs="Times New Roman"/>
        </w:rPr>
        <w:t xml:space="preserve"> es de la siguiente forma "Server=nombre del servidor ;</w:t>
      </w:r>
      <w:proofErr w:type="spellStart"/>
      <w:r w:rsidRPr="000E2C9F">
        <w:rPr>
          <w:rFonts w:ascii="Times New Roman" w:hAnsi="Times New Roman" w:cs="Times New Roman"/>
        </w:rPr>
        <w:t>Database</w:t>
      </w:r>
      <w:proofErr w:type="spellEnd"/>
      <w:r w:rsidRPr="000E2C9F">
        <w:rPr>
          <w:rFonts w:ascii="Times New Roman" w:hAnsi="Times New Roman" w:cs="Times New Roman"/>
        </w:rPr>
        <w:t>=</w:t>
      </w:r>
      <w:proofErr w:type="spellStart"/>
      <w:r w:rsidR="00ED5AEA" w:rsidRPr="000E2C9F">
        <w:rPr>
          <w:rFonts w:ascii="Times New Roman" w:hAnsi="Times New Roman" w:cs="Times New Roman"/>
          <w:lang w:val="es-MX"/>
        </w:rPr>
        <w:t>Planificador_recorsos_empresariales</w:t>
      </w:r>
      <w:proofErr w:type="spellEnd"/>
      <w:r w:rsidRPr="000E2C9F">
        <w:rPr>
          <w:rFonts w:ascii="Times New Roman" w:hAnsi="Times New Roman" w:cs="Times New Roman"/>
        </w:rPr>
        <w:t>;</w:t>
      </w:r>
      <w:proofErr w:type="spellStart"/>
      <w:r w:rsidRPr="000E2C9F">
        <w:rPr>
          <w:rFonts w:ascii="Times New Roman" w:hAnsi="Times New Roman" w:cs="Times New Roman"/>
        </w:rPr>
        <w:t>User</w:t>
      </w:r>
      <w:proofErr w:type="spellEnd"/>
      <w:r w:rsidRPr="000E2C9F">
        <w:rPr>
          <w:rFonts w:ascii="Times New Roman" w:hAnsi="Times New Roman" w:cs="Times New Roman"/>
        </w:rPr>
        <w:t xml:space="preserve"> Id=usuario ;</w:t>
      </w:r>
      <w:proofErr w:type="spellStart"/>
      <w:r w:rsidRPr="000E2C9F">
        <w:rPr>
          <w:rFonts w:ascii="Times New Roman" w:hAnsi="Times New Roman" w:cs="Times New Roman"/>
        </w:rPr>
        <w:t>Password</w:t>
      </w:r>
      <w:proofErr w:type="spellEnd"/>
      <w:r w:rsidRPr="000E2C9F">
        <w:rPr>
          <w:rFonts w:ascii="Times New Roman" w:hAnsi="Times New Roman" w:cs="Times New Roman"/>
        </w:rPr>
        <w:t>=</w:t>
      </w:r>
      <w:proofErr w:type="spellStart"/>
      <w:r w:rsidRPr="000E2C9F">
        <w:rPr>
          <w:rFonts w:ascii="Times New Roman" w:hAnsi="Times New Roman" w:cs="Times New Roman"/>
        </w:rPr>
        <w:t>contraseña;TrustServerCertificate</w:t>
      </w:r>
      <w:proofErr w:type="spellEnd"/>
      <w:r w:rsidRPr="000E2C9F">
        <w:rPr>
          <w:rFonts w:ascii="Times New Roman" w:hAnsi="Times New Roman" w:cs="Times New Roman"/>
        </w:rPr>
        <w:t>=True;"</w:t>
      </w:r>
    </w:p>
    <w:p w14:paraId="3615109F" w14:textId="082A241F" w:rsidR="00E060C8" w:rsidRPr="000E2C9F" w:rsidRDefault="00E060C8" w:rsidP="0077270E">
      <w:pPr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  <w:noProof/>
        </w:rPr>
        <w:drawing>
          <wp:inline distT="0" distB="0" distL="0" distR="0" wp14:anchorId="53B87E45" wp14:editId="61E29415">
            <wp:extent cx="5943600" cy="1263015"/>
            <wp:effectExtent l="0" t="0" r="0" b="0"/>
            <wp:docPr id="1525849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9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7A1" w14:textId="797E3FB7" w:rsidR="008E7FF7" w:rsidRPr="000E2C9F" w:rsidRDefault="008342A6" w:rsidP="0077270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b/>
          <w:bCs/>
        </w:rPr>
        <w:lastRenderedPageBreak/>
        <w:t>ejecutar el Programa.</w:t>
      </w:r>
    </w:p>
    <w:p w14:paraId="5132A7A6" w14:textId="366BCFEA" w:rsidR="008342A6" w:rsidRPr="000E2C9F" w:rsidRDefault="00616674" w:rsidP="0077270E">
      <w:pPr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0" locked="0" layoutInCell="1" allowOverlap="1" wp14:anchorId="0D3BAF89" wp14:editId="15580BDE">
            <wp:simplePos x="0" y="0"/>
            <wp:positionH relativeFrom="margin">
              <wp:align>center</wp:align>
            </wp:positionH>
            <wp:positionV relativeFrom="paragraph">
              <wp:posOffset>393254</wp:posOffset>
            </wp:positionV>
            <wp:extent cx="5504213" cy="2728584"/>
            <wp:effectExtent l="0" t="0" r="1270" b="0"/>
            <wp:wrapTopAndBottom/>
            <wp:docPr id="15263735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37359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4213" cy="2728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028E" w:rsidRPr="000E2C9F">
        <w:rPr>
          <w:rFonts w:ascii="Times New Roman" w:hAnsi="Times New Roman" w:cs="Times New Roman"/>
        </w:rPr>
        <w:tab/>
        <w:t>Debe ir a la carpeta del producto y</w:t>
      </w:r>
      <w:r w:rsidR="00DE560A" w:rsidRPr="000E2C9F">
        <w:rPr>
          <w:rFonts w:ascii="Times New Roman" w:hAnsi="Times New Roman" w:cs="Times New Roman"/>
        </w:rPr>
        <w:t xml:space="preserve"> ejecutar la terminal </w:t>
      </w:r>
      <w:r w:rsidRPr="000E2C9F">
        <w:rPr>
          <w:rFonts w:ascii="Times New Roman" w:hAnsi="Times New Roman" w:cs="Times New Roman"/>
        </w:rPr>
        <w:t xml:space="preserve">de visual </w:t>
      </w:r>
      <w:proofErr w:type="spellStart"/>
      <w:r w:rsidRPr="000E2C9F">
        <w:rPr>
          <w:rFonts w:ascii="Times New Roman" w:hAnsi="Times New Roman" w:cs="Times New Roman"/>
        </w:rPr>
        <w:t>studio</w:t>
      </w:r>
      <w:proofErr w:type="spellEnd"/>
      <w:r w:rsidR="00CF4621" w:rsidRPr="000E2C9F">
        <w:rPr>
          <w:rFonts w:ascii="Times New Roman" w:hAnsi="Times New Roman" w:cs="Times New Roman"/>
        </w:rPr>
        <w:t>.</w:t>
      </w:r>
    </w:p>
    <w:p w14:paraId="5B654407" w14:textId="4630ADF5" w:rsidR="00CF4621" w:rsidRPr="000E2C9F" w:rsidRDefault="00CF4621" w:rsidP="0077270E">
      <w:pPr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Indicar el comando </w:t>
      </w:r>
      <w:proofErr w:type="spellStart"/>
      <w:r w:rsidRPr="000E2C9F">
        <w:rPr>
          <w:rFonts w:ascii="Times New Roman" w:hAnsi="Times New Roman" w:cs="Times New Roman"/>
        </w:rPr>
        <w:t>dotnet</w:t>
      </w:r>
      <w:proofErr w:type="spellEnd"/>
      <w:r w:rsidRPr="000E2C9F">
        <w:rPr>
          <w:rFonts w:ascii="Times New Roman" w:hAnsi="Times New Roman" w:cs="Times New Roman"/>
        </w:rPr>
        <w:t xml:space="preserve"> run.</w:t>
      </w:r>
    </w:p>
    <w:p w14:paraId="4C979F27" w14:textId="77777777" w:rsidR="007B01D8" w:rsidRPr="000E2C9F" w:rsidRDefault="009167C4" w:rsidP="0077270E">
      <w:pPr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Luego debe seleccionar </w:t>
      </w:r>
      <w:proofErr w:type="spellStart"/>
      <w:r w:rsidRPr="000E2C9F">
        <w:rPr>
          <w:rFonts w:ascii="Times New Roman" w:hAnsi="Times New Roman" w:cs="Times New Roman"/>
        </w:rPr>
        <w:t>ctrl</w:t>
      </w:r>
      <w:proofErr w:type="spellEnd"/>
      <w:r w:rsidRPr="000E2C9F">
        <w:rPr>
          <w:rFonts w:ascii="Times New Roman" w:hAnsi="Times New Roman" w:cs="Times New Roman"/>
        </w:rPr>
        <w:t xml:space="preserve"> </w:t>
      </w:r>
      <w:r w:rsidR="00D66DD1" w:rsidRPr="000E2C9F">
        <w:rPr>
          <w:rFonts w:ascii="Times New Roman" w:hAnsi="Times New Roman" w:cs="Times New Roman"/>
        </w:rPr>
        <w:t xml:space="preserve">+ </w:t>
      </w:r>
      <w:proofErr w:type="spellStart"/>
      <w:proofErr w:type="gramStart"/>
      <w:r w:rsidR="00D66DD1" w:rsidRPr="000E2C9F">
        <w:rPr>
          <w:rFonts w:ascii="Times New Roman" w:hAnsi="Times New Roman" w:cs="Times New Roman"/>
        </w:rPr>
        <w:t>click</w:t>
      </w:r>
      <w:proofErr w:type="spellEnd"/>
      <w:r w:rsidR="00D66DD1" w:rsidRPr="000E2C9F">
        <w:rPr>
          <w:rFonts w:ascii="Times New Roman" w:hAnsi="Times New Roman" w:cs="Times New Roman"/>
        </w:rPr>
        <w:t xml:space="preserve"> </w:t>
      </w:r>
      <w:r w:rsidR="00E5209E" w:rsidRPr="000E2C9F">
        <w:rPr>
          <w:rFonts w:ascii="Times New Roman" w:hAnsi="Times New Roman" w:cs="Times New Roman"/>
        </w:rPr>
        <w:t xml:space="preserve"> sobre</w:t>
      </w:r>
      <w:proofErr w:type="gramEnd"/>
      <w:r w:rsidR="00E5209E" w:rsidRPr="000E2C9F">
        <w:rPr>
          <w:rFonts w:ascii="Times New Roman" w:hAnsi="Times New Roman" w:cs="Times New Roman"/>
        </w:rPr>
        <w:t xml:space="preserve"> </w:t>
      </w:r>
      <w:r w:rsidR="007B01D8" w:rsidRPr="000E2C9F">
        <w:rPr>
          <w:rFonts w:ascii="Times New Roman" w:hAnsi="Times New Roman" w:cs="Times New Roman"/>
        </w:rPr>
        <w:t xml:space="preserve">: </w:t>
      </w:r>
      <w:proofErr w:type="spellStart"/>
      <w:r w:rsidR="007B01D8" w:rsidRPr="000E2C9F">
        <w:rPr>
          <w:rFonts w:ascii="Times New Roman" w:hAnsi="Times New Roman" w:cs="Times New Roman"/>
        </w:rPr>
        <w:t>Microsoft.Hosting.Lifetime</w:t>
      </w:r>
      <w:proofErr w:type="spellEnd"/>
      <w:r w:rsidR="007B01D8" w:rsidRPr="000E2C9F">
        <w:rPr>
          <w:rFonts w:ascii="Times New Roman" w:hAnsi="Times New Roman" w:cs="Times New Roman"/>
        </w:rPr>
        <w:t>[14]</w:t>
      </w:r>
    </w:p>
    <w:p w14:paraId="47E4CF53" w14:textId="5CAC7305" w:rsidR="00E5209E" w:rsidRPr="000E2C9F" w:rsidRDefault="007B01D8" w:rsidP="0077270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E2C9F">
        <w:rPr>
          <w:rFonts w:ascii="Times New Roman" w:hAnsi="Times New Roman" w:cs="Times New Roman"/>
          <w:lang w:val="es-MX"/>
        </w:rPr>
        <w:t xml:space="preserve">      </w:t>
      </w:r>
      <w:r w:rsidRPr="000E2C9F">
        <w:rPr>
          <w:rFonts w:ascii="Times New Roman" w:hAnsi="Times New Roman" w:cs="Times New Roman"/>
          <w:lang w:val="en-US"/>
        </w:rPr>
        <w:t xml:space="preserve">Now listening on: </w:t>
      </w:r>
      <w:hyperlink r:id="rId14" w:history="1">
        <w:r w:rsidRPr="000E2C9F">
          <w:rPr>
            <w:rStyle w:val="Hipervnculo"/>
            <w:rFonts w:ascii="Times New Roman" w:hAnsi="Times New Roman" w:cs="Times New Roman"/>
            <w:b/>
            <w:bCs/>
            <w:lang w:val="en-US"/>
          </w:rPr>
          <w:t>http://localhost:5107</w:t>
        </w:r>
      </w:hyperlink>
    </w:p>
    <w:p w14:paraId="419B8949" w14:textId="70EE4506" w:rsidR="001D3C63" w:rsidRPr="000E2C9F" w:rsidRDefault="001D3C63" w:rsidP="0077270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0E2C9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7FDAE1A6" wp14:editId="0B0FA1DB">
            <wp:simplePos x="0" y="0"/>
            <wp:positionH relativeFrom="margin">
              <wp:posOffset>0</wp:posOffset>
            </wp:positionH>
            <wp:positionV relativeFrom="paragraph">
              <wp:posOffset>403860</wp:posOffset>
            </wp:positionV>
            <wp:extent cx="5401429" cy="2724530"/>
            <wp:effectExtent l="0" t="0" r="8890" b="0"/>
            <wp:wrapTopAndBottom/>
            <wp:docPr id="12296282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28206" name="Imagen 1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F020E" w14:textId="77777777" w:rsidR="007B01D8" w:rsidRPr="000E2C9F" w:rsidRDefault="007B01D8" w:rsidP="0077270E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61F431ED" w14:textId="311C70AE" w:rsidR="002F35ED" w:rsidRPr="000E2C9F" w:rsidRDefault="00F95860" w:rsidP="0077270E">
      <w:pPr>
        <w:spacing w:line="360" w:lineRule="auto"/>
        <w:jc w:val="both"/>
        <w:rPr>
          <w:rFonts w:ascii="Times New Roman" w:hAnsi="Times New Roman" w:cs="Times New Roman"/>
          <w:b/>
          <w:bCs/>
          <w:lang w:val="es-MX"/>
        </w:rPr>
      </w:pPr>
      <w:r w:rsidRPr="000E2C9F">
        <w:rPr>
          <w:rFonts w:ascii="Times New Roman" w:hAnsi="Times New Roman" w:cs="Times New Roman"/>
          <w:b/>
          <w:bCs/>
          <w:lang w:val="es-MX"/>
        </w:rPr>
        <w:lastRenderedPageBreak/>
        <w:t xml:space="preserve">Nota:  </w:t>
      </w:r>
      <w:r w:rsidR="002F35ED" w:rsidRPr="000E2C9F">
        <w:rPr>
          <w:rFonts w:ascii="Times New Roman" w:hAnsi="Times New Roman" w:cs="Times New Roman"/>
          <w:b/>
          <w:bCs/>
          <w:lang w:val="es-MX"/>
        </w:rPr>
        <w:t xml:space="preserve">Los pasos siguientes </w:t>
      </w:r>
      <w:r w:rsidR="003B7BC3" w:rsidRPr="000E2C9F">
        <w:rPr>
          <w:rFonts w:ascii="Times New Roman" w:hAnsi="Times New Roman" w:cs="Times New Roman"/>
          <w:b/>
          <w:bCs/>
          <w:lang w:val="es-MX"/>
        </w:rPr>
        <w:t xml:space="preserve">se enfocan en el uso de las secciones funcionales </w:t>
      </w:r>
      <w:r w:rsidR="008C006F" w:rsidRPr="000E2C9F">
        <w:rPr>
          <w:rFonts w:ascii="Times New Roman" w:hAnsi="Times New Roman" w:cs="Times New Roman"/>
          <w:b/>
          <w:bCs/>
          <w:lang w:val="es-MX"/>
        </w:rPr>
        <w:t xml:space="preserve">del prototipo exceptuando </w:t>
      </w:r>
      <w:r w:rsidR="00FD62BB" w:rsidRPr="000E2C9F">
        <w:rPr>
          <w:rFonts w:ascii="Times New Roman" w:hAnsi="Times New Roman" w:cs="Times New Roman"/>
          <w:b/>
          <w:bCs/>
          <w:lang w:val="es-MX"/>
        </w:rPr>
        <w:t xml:space="preserve">las partes no funcionales del </w:t>
      </w:r>
      <w:r w:rsidRPr="000E2C9F">
        <w:rPr>
          <w:rFonts w:ascii="Times New Roman" w:hAnsi="Times New Roman" w:cs="Times New Roman"/>
          <w:b/>
          <w:bCs/>
          <w:lang w:val="es-MX"/>
        </w:rPr>
        <w:t>mismo</w:t>
      </w:r>
      <w:r w:rsidR="00FD62BB" w:rsidRPr="000E2C9F">
        <w:rPr>
          <w:rFonts w:ascii="Times New Roman" w:hAnsi="Times New Roman" w:cs="Times New Roman"/>
          <w:b/>
          <w:bCs/>
          <w:lang w:val="es-MX"/>
        </w:rPr>
        <w:t>.</w:t>
      </w:r>
    </w:p>
    <w:p w14:paraId="6A21E368" w14:textId="330A647A" w:rsidR="00756492" w:rsidRPr="000E2C9F" w:rsidRDefault="00F95860" w:rsidP="0077270E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lang w:val="es-MX"/>
        </w:rPr>
      </w:pPr>
      <w:proofErr w:type="gramStart"/>
      <w:r w:rsidRPr="000E2C9F">
        <w:rPr>
          <w:rFonts w:ascii="Times New Roman" w:hAnsi="Times New Roman" w:cs="Times New Roman"/>
          <w:b/>
          <w:bCs/>
          <w:lang w:val="es-MX"/>
        </w:rPr>
        <w:t>Ejecución</w:t>
      </w:r>
      <w:r w:rsidR="00603B90" w:rsidRPr="000E2C9F">
        <w:rPr>
          <w:rFonts w:ascii="Times New Roman" w:hAnsi="Times New Roman" w:cs="Times New Roman"/>
          <w:lang w:val="es-MX"/>
        </w:rPr>
        <w:t xml:space="preserve"> </w:t>
      </w:r>
      <w:r w:rsidRPr="000E2C9F">
        <w:rPr>
          <w:rFonts w:ascii="Times New Roman" w:hAnsi="Times New Roman" w:cs="Times New Roman"/>
          <w:lang w:val="es-MX"/>
        </w:rPr>
        <w:t>.</w:t>
      </w:r>
      <w:proofErr w:type="gramEnd"/>
    </w:p>
    <w:p w14:paraId="5AA23248" w14:textId="6B1AD3D0" w:rsidR="00DE0602" w:rsidRPr="000E2C9F" w:rsidRDefault="002466AE" w:rsidP="0077270E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  <w:r w:rsidRPr="000E2C9F">
        <w:rPr>
          <w:rFonts w:ascii="Times New Roman" w:hAnsi="Times New Roman" w:cs="Times New Roman"/>
          <w:noProof/>
          <w:lang w:val="es-MX"/>
        </w:rPr>
        <w:drawing>
          <wp:anchor distT="0" distB="0" distL="114300" distR="114300" simplePos="0" relativeHeight="251676160" behindDoc="0" locked="0" layoutInCell="1" allowOverlap="1" wp14:anchorId="4F2DC62E" wp14:editId="53AC21FB">
            <wp:simplePos x="0" y="0"/>
            <wp:positionH relativeFrom="column">
              <wp:posOffset>657225</wp:posOffset>
            </wp:positionH>
            <wp:positionV relativeFrom="paragraph">
              <wp:posOffset>294005</wp:posOffset>
            </wp:positionV>
            <wp:extent cx="3429625" cy="1244705"/>
            <wp:effectExtent l="0" t="0" r="0" b="0"/>
            <wp:wrapTopAndBottom/>
            <wp:docPr id="3905170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17073" name="Imagen 1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625" cy="124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0602" w:rsidRPr="000E2C9F">
        <w:rPr>
          <w:rFonts w:ascii="Times New Roman" w:hAnsi="Times New Roman" w:cs="Times New Roman"/>
          <w:lang w:val="es-MX"/>
        </w:rPr>
        <w:tab/>
        <w:t xml:space="preserve">Una vez ejecutado el paso </w:t>
      </w:r>
      <w:r w:rsidR="00527A85" w:rsidRPr="000E2C9F">
        <w:rPr>
          <w:rFonts w:ascii="Times New Roman" w:hAnsi="Times New Roman" w:cs="Times New Roman"/>
          <w:lang w:val="es-MX"/>
        </w:rPr>
        <w:t xml:space="preserve">3 </w:t>
      </w:r>
      <w:r w:rsidR="008E066A" w:rsidRPr="000E2C9F">
        <w:rPr>
          <w:rFonts w:ascii="Times New Roman" w:hAnsi="Times New Roman" w:cs="Times New Roman"/>
          <w:lang w:val="es-MX"/>
        </w:rPr>
        <w:t xml:space="preserve">se abrirá el prototipo </w:t>
      </w:r>
      <w:r w:rsidR="001D3C63" w:rsidRPr="000E2C9F">
        <w:rPr>
          <w:rFonts w:ascii="Times New Roman" w:hAnsi="Times New Roman" w:cs="Times New Roman"/>
          <w:lang w:val="es-MX"/>
        </w:rPr>
        <w:t xml:space="preserve">de la interfaz gráfica. </w:t>
      </w:r>
    </w:p>
    <w:p w14:paraId="7514C836" w14:textId="7822D38E" w:rsidR="00F95860" w:rsidRPr="002466AE" w:rsidRDefault="00F95860" w:rsidP="0077270E">
      <w:pPr>
        <w:spacing w:line="360" w:lineRule="auto"/>
        <w:jc w:val="both"/>
        <w:rPr>
          <w:rFonts w:ascii="Times New Roman" w:hAnsi="Times New Roman" w:cs="Times New Roman"/>
          <w:lang w:val="es-MX"/>
        </w:rPr>
      </w:pPr>
    </w:p>
    <w:p w14:paraId="0C395B14" w14:textId="76D6CACB" w:rsidR="00F95860" w:rsidRPr="000E2C9F" w:rsidRDefault="000E08C7" w:rsidP="0077270E">
      <w:pPr>
        <w:pStyle w:val="Prrafodelista"/>
        <w:numPr>
          <w:ilvl w:val="0"/>
          <w:numId w:val="10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b/>
          <w:bCs/>
        </w:rPr>
        <w:t>Registrar bodega.</w:t>
      </w:r>
    </w:p>
    <w:p w14:paraId="004FCCB8" w14:textId="08E47046" w:rsidR="000E08C7" w:rsidRPr="000E2C9F" w:rsidRDefault="002B6E80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</w:rPr>
        <w:t xml:space="preserve">A partir del paso </w:t>
      </w:r>
      <w:r w:rsidR="00824B21" w:rsidRPr="000E2C9F">
        <w:rPr>
          <w:rFonts w:ascii="Times New Roman" w:hAnsi="Times New Roman" w:cs="Times New Roman"/>
        </w:rPr>
        <w:t>4</w:t>
      </w:r>
      <w:r w:rsidRPr="000E2C9F">
        <w:rPr>
          <w:rFonts w:ascii="Times New Roman" w:hAnsi="Times New Roman" w:cs="Times New Roman"/>
        </w:rPr>
        <w:t xml:space="preserve"> </w:t>
      </w:r>
      <w:r w:rsidR="00EC719E" w:rsidRPr="000E2C9F">
        <w:rPr>
          <w:rFonts w:ascii="Times New Roman" w:hAnsi="Times New Roman" w:cs="Times New Roman"/>
        </w:rPr>
        <w:t xml:space="preserve">ingrese a la opción </w:t>
      </w:r>
      <w:r w:rsidR="00DB3F50" w:rsidRPr="000E2C9F">
        <w:rPr>
          <w:rFonts w:ascii="Times New Roman" w:hAnsi="Times New Roman" w:cs="Times New Roman"/>
          <w:b/>
          <w:bCs/>
        </w:rPr>
        <w:t>Administrativo</w:t>
      </w:r>
    </w:p>
    <w:p w14:paraId="0E9B6C34" w14:textId="5E2F1DA1" w:rsidR="00123F76" w:rsidRPr="000E2C9F" w:rsidRDefault="00123F76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Luego seleccione la opción </w:t>
      </w:r>
      <w:r w:rsidRPr="000E2C9F">
        <w:rPr>
          <w:rFonts w:ascii="Times New Roman" w:hAnsi="Times New Roman" w:cs="Times New Roman"/>
          <w:b/>
          <w:bCs/>
        </w:rPr>
        <w:t xml:space="preserve">crear bodega </w:t>
      </w:r>
    </w:p>
    <w:p w14:paraId="42F814C0" w14:textId="360B9133" w:rsidR="003C5D85" w:rsidRPr="000E2C9F" w:rsidRDefault="00B11293" w:rsidP="0077270E">
      <w:pPr>
        <w:pStyle w:val="Prrafodelista"/>
        <w:tabs>
          <w:tab w:val="left" w:pos="1122"/>
        </w:tabs>
        <w:spacing w:line="360" w:lineRule="auto"/>
        <w:ind w:left="1222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drawing>
          <wp:inline distT="0" distB="0" distL="0" distR="0" wp14:anchorId="74CE30C2" wp14:editId="0305CCC8">
            <wp:extent cx="3573537" cy="1342749"/>
            <wp:effectExtent l="0" t="0" r="8255" b="0"/>
            <wp:docPr id="1093919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196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8254" cy="135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48A8" w14:textId="363FC2BC" w:rsidR="008A4FED" w:rsidRPr="000E2C9F" w:rsidRDefault="00824B21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A </w:t>
      </w:r>
      <w:r w:rsidR="00753AF1" w:rsidRPr="000E2C9F">
        <w:rPr>
          <w:rFonts w:ascii="Times New Roman" w:hAnsi="Times New Roman" w:cs="Times New Roman"/>
        </w:rPr>
        <w:t>continuación,</w:t>
      </w:r>
      <w:r w:rsidRPr="000E2C9F">
        <w:rPr>
          <w:rFonts w:ascii="Times New Roman" w:hAnsi="Times New Roman" w:cs="Times New Roman"/>
        </w:rPr>
        <w:t xml:space="preserve"> </w:t>
      </w:r>
      <w:r w:rsidR="00EF28AD" w:rsidRPr="000E2C9F">
        <w:rPr>
          <w:rFonts w:ascii="Times New Roman" w:hAnsi="Times New Roman" w:cs="Times New Roman"/>
        </w:rPr>
        <w:t xml:space="preserve">se debe ingresar la información correspondiente en cada espacio del formulario. </w:t>
      </w:r>
      <w:r w:rsidR="00EF28AD" w:rsidRPr="000E2C9F">
        <w:rPr>
          <w:rFonts w:ascii="Times New Roman" w:hAnsi="Times New Roman" w:cs="Times New Roman"/>
          <w:b/>
          <w:bCs/>
        </w:rPr>
        <w:t>Nota: se encuentra en desarrollo la asignación de id bodega de forma automática.</w:t>
      </w:r>
    </w:p>
    <w:p w14:paraId="3EE1EAE2" w14:textId="3D95CB08" w:rsidR="00753AF1" w:rsidRPr="000E2C9F" w:rsidRDefault="00753AF1" w:rsidP="0077270E">
      <w:pPr>
        <w:pStyle w:val="Prrafodelista"/>
        <w:tabs>
          <w:tab w:val="left" w:pos="1122"/>
        </w:tabs>
        <w:spacing w:line="360" w:lineRule="auto"/>
        <w:ind w:left="1222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lastRenderedPageBreak/>
        <w:drawing>
          <wp:inline distT="0" distB="0" distL="0" distR="0" wp14:anchorId="4632FD83" wp14:editId="65318DF2">
            <wp:extent cx="3533122" cy="4236719"/>
            <wp:effectExtent l="0" t="0" r="0" b="0"/>
            <wp:docPr id="14057579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57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24" cy="424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881C" w14:textId="7FDD2C79" w:rsidR="00753AF1" w:rsidRPr="000E2C9F" w:rsidRDefault="00753AF1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Seleccione guardar para finalizar.</w:t>
      </w:r>
    </w:p>
    <w:p w14:paraId="180D4B93" w14:textId="38304A6D" w:rsidR="00753AF1" w:rsidRPr="000E2C9F" w:rsidRDefault="005A77CC" w:rsidP="0077270E">
      <w:pPr>
        <w:pStyle w:val="Prrafodelista"/>
        <w:numPr>
          <w:ilvl w:val="0"/>
          <w:numId w:val="10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b/>
          <w:bCs/>
        </w:rPr>
        <w:t>Registrar zona</w:t>
      </w:r>
      <w:r w:rsidR="00A463ED" w:rsidRPr="000E2C9F">
        <w:rPr>
          <w:rFonts w:ascii="Times New Roman" w:hAnsi="Times New Roman" w:cs="Times New Roman"/>
          <w:b/>
          <w:bCs/>
        </w:rPr>
        <w:t>.</w:t>
      </w:r>
    </w:p>
    <w:p w14:paraId="1C146624" w14:textId="1F29E997" w:rsidR="00A463ED" w:rsidRPr="000E2C9F" w:rsidRDefault="00A463ED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</w:rPr>
        <w:t xml:space="preserve">A partir del paso 4 seleccione la Opción </w:t>
      </w:r>
      <w:r w:rsidRPr="000E2C9F">
        <w:rPr>
          <w:rFonts w:ascii="Times New Roman" w:hAnsi="Times New Roman" w:cs="Times New Roman"/>
          <w:b/>
          <w:bCs/>
        </w:rPr>
        <w:t>Administrativo.</w:t>
      </w:r>
    </w:p>
    <w:p w14:paraId="0B16A33B" w14:textId="475F375B" w:rsidR="003673F9" w:rsidRPr="000E2C9F" w:rsidRDefault="00F94D66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</w:rPr>
        <w:t xml:space="preserve">Luego seleccione la opción </w:t>
      </w:r>
      <w:r w:rsidRPr="000E2C9F">
        <w:rPr>
          <w:rFonts w:ascii="Times New Roman" w:hAnsi="Times New Roman" w:cs="Times New Roman"/>
          <w:b/>
          <w:bCs/>
        </w:rPr>
        <w:t>registrar zona.</w:t>
      </w:r>
    </w:p>
    <w:p w14:paraId="3C245A24" w14:textId="3145A28F" w:rsidR="00AF2407" w:rsidRPr="000E2C9F" w:rsidRDefault="00630F7D" w:rsidP="0077270E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b/>
          <w:bCs/>
        </w:rPr>
        <w:drawing>
          <wp:anchor distT="0" distB="0" distL="114300" distR="114300" simplePos="0" relativeHeight="251673088" behindDoc="0" locked="0" layoutInCell="1" allowOverlap="1" wp14:anchorId="04478028" wp14:editId="577A2203">
            <wp:simplePos x="0" y="0"/>
            <wp:positionH relativeFrom="column">
              <wp:posOffset>412860</wp:posOffset>
            </wp:positionH>
            <wp:positionV relativeFrom="paragraph">
              <wp:posOffset>202371</wp:posOffset>
            </wp:positionV>
            <wp:extent cx="4479290" cy="1289050"/>
            <wp:effectExtent l="0" t="0" r="0" b="6350"/>
            <wp:wrapTopAndBottom/>
            <wp:docPr id="129274890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48901" name="Imagen 1" descr="Interfaz de usuario gráfica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29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1715AD" w14:textId="3DB058A6" w:rsidR="00AF2407" w:rsidRPr="000E2C9F" w:rsidRDefault="00630F7D" w:rsidP="0077270E">
      <w:p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b/>
          <w:bCs/>
        </w:rPr>
        <w:tab/>
      </w:r>
    </w:p>
    <w:p w14:paraId="73E711E8" w14:textId="58441825" w:rsidR="00F94D66" w:rsidRPr="000E2C9F" w:rsidRDefault="00F94D66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</w:rPr>
        <w:t>Indique el nombre de la zona.</w:t>
      </w:r>
    </w:p>
    <w:p w14:paraId="5D54460E" w14:textId="732BE488" w:rsidR="00F94D66" w:rsidRPr="000E2C9F" w:rsidRDefault="00F94D66" w:rsidP="0077270E">
      <w:pPr>
        <w:pStyle w:val="Prrafodelista"/>
        <w:numPr>
          <w:ilvl w:val="0"/>
          <w:numId w:val="4"/>
        </w:numPr>
        <w:tabs>
          <w:tab w:val="left" w:pos="1122"/>
        </w:tabs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</w:rPr>
        <w:t>Y seleccione la opción de guardar.</w:t>
      </w:r>
    </w:p>
    <w:p w14:paraId="76177AC1" w14:textId="77777777" w:rsidR="00A463ED" w:rsidRPr="000E2C9F" w:rsidRDefault="00A463ED" w:rsidP="0077270E">
      <w:pPr>
        <w:pStyle w:val="Prrafodelista"/>
        <w:tabs>
          <w:tab w:val="left" w:pos="1122"/>
        </w:tabs>
        <w:spacing w:line="360" w:lineRule="auto"/>
        <w:ind w:left="862"/>
        <w:jc w:val="both"/>
        <w:rPr>
          <w:rFonts w:ascii="Times New Roman" w:hAnsi="Times New Roman" w:cs="Times New Roman"/>
          <w:b/>
          <w:bCs/>
        </w:rPr>
      </w:pPr>
    </w:p>
    <w:p w14:paraId="62FD934A" w14:textId="5311118D" w:rsidR="00A463ED" w:rsidRPr="000E2C9F" w:rsidRDefault="00AF2407" w:rsidP="0077270E">
      <w:pPr>
        <w:pStyle w:val="Prrafodelista"/>
        <w:tabs>
          <w:tab w:val="left" w:pos="1122"/>
        </w:tabs>
        <w:spacing w:line="360" w:lineRule="auto"/>
        <w:ind w:left="862"/>
        <w:jc w:val="both"/>
        <w:rPr>
          <w:rFonts w:ascii="Times New Roman" w:hAnsi="Times New Roman" w:cs="Times New Roman"/>
          <w:b/>
          <w:bCs/>
        </w:rPr>
      </w:pPr>
      <w:r w:rsidRPr="000E2C9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0DB1D1F" wp14:editId="23AF5AD5">
            <wp:extent cx="3269821" cy="3171530"/>
            <wp:effectExtent l="0" t="0" r="6985" b="0"/>
            <wp:docPr id="136653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5330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5545" cy="317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121D" w14:textId="77777777" w:rsidR="00001C3B" w:rsidRPr="000E2C9F" w:rsidRDefault="00001C3B" w:rsidP="0077270E">
      <w:pPr>
        <w:spacing w:line="360" w:lineRule="auto"/>
        <w:jc w:val="both"/>
        <w:rPr>
          <w:rFonts w:ascii="Times New Roman" w:hAnsi="Times New Roman" w:cs="Times New Roman"/>
        </w:rPr>
      </w:pPr>
    </w:p>
    <w:p w14:paraId="32D7446E" w14:textId="77777777" w:rsidR="00001C3B" w:rsidRPr="000E2C9F" w:rsidRDefault="00001C3B" w:rsidP="0077270E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</w:p>
    <w:p w14:paraId="5F208364" w14:textId="70F56F4F" w:rsidR="00001C3B" w:rsidRPr="000E2C9F" w:rsidRDefault="00001C3B" w:rsidP="0077270E">
      <w:pPr>
        <w:pStyle w:val="Prrafodelista"/>
        <w:numPr>
          <w:ilvl w:val="0"/>
          <w:numId w:val="10"/>
        </w:num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  <w:b/>
          <w:bCs/>
        </w:rPr>
        <w:t>Registro sector.</w:t>
      </w:r>
    </w:p>
    <w:p w14:paraId="4440D7B6" w14:textId="518D12D0" w:rsidR="00511AD9" w:rsidRPr="000E2C9F" w:rsidRDefault="00511AD9" w:rsidP="0077270E">
      <w:pPr>
        <w:pStyle w:val="Prrafodelista"/>
        <w:numPr>
          <w:ilvl w:val="0"/>
          <w:numId w:val="4"/>
        </w:num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Partiendo del paso 4 seleccione </w:t>
      </w:r>
      <w:r w:rsidR="008308EF" w:rsidRPr="000E2C9F">
        <w:rPr>
          <w:rFonts w:ascii="Times New Roman" w:hAnsi="Times New Roman" w:cs="Times New Roman"/>
          <w:b/>
          <w:bCs/>
        </w:rPr>
        <w:t>Administrativo</w:t>
      </w:r>
      <w:r w:rsidR="008308EF" w:rsidRPr="000E2C9F">
        <w:rPr>
          <w:rFonts w:ascii="Times New Roman" w:hAnsi="Times New Roman" w:cs="Times New Roman"/>
          <w:b/>
          <w:bCs/>
        </w:rPr>
        <w:t xml:space="preserve"> </w:t>
      </w:r>
    </w:p>
    <w:p w14:paraId="1F9A4BF2" w14:textId="227F1CD1" w:rsidR="008308EF" w:rsidRPr="000E2C9F" w:rsidRDefault="008308EF" w:rsidP="0077270E">
      <w:pPr>
        <w:pStyle w:val="Prrafodelista"/>
        <w:numPr>
          <w:ilvl w:val="0"/>
          <w:numId w:val="4"/>
        </w:num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Luego seleccione </w:t>
      </w:r>
      <w:r w:rsidRPr="000E2C9F">
        <w:rPr>
          <w:rFonts w:ascii="Times New Roman" w:hAnsi="Times New Roman" w:cs="Times New Roman"/>
          <w:b/>
          <w:bCs/>
        </w:rPr>
        <w:t>Registro sector</w:t>
      </w:r>
      <w:r w:rsidR="00D7043C" w:rsidRPr="000E2C9F">
        <w:rPr>
          <w:rFonts w:ascii="Times New Roman" w:hAnsi="Times New Roman" w:cs="Times New Roman"/>
          <w:b/>
          <w:bCs/>
        </w:rPr>
        <w:t>.</w:t>
      </w:r>
    </w:p>
    <w:p w14:paraId="597B5299" w14:textId="01F62133" w:rsidR="00D7043C" w:rsidRPr="000E2C9F" w:rsidRDefault="00D7043C" w:rsidP="0077270E">
      <w:pPr>
        <w:pStyle w:val="Prrafodelista"/>
        <w:tabs>
          <w:tab w:val="left" w:pos="1110"/>
        </w:tabs>
        <w:spacing w:line="360" w:lineRule="auto"/>
        <w:ind w:left="1222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drawing>
          <wp:inline distT="0" distB="0" distL="0" distR="0" wp14:anchorId="5A645B4C" wp14:editId="321F9B57">
            <wp:extent cx="3717206" cy="1081405"/>
            <wp:effectExtent l="0" t="0" r="0" b="4445"/>
            <wp:docPr id="1708760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607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3548" cy="108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3444" w14:textId="57BAFA7F" w:rsidR="00D7043C" w:rsidRPr="000E2C9F" w:rsidRDefault="00FC74B3" w:rsidP="0077270E">
      <w:pPr>
        <w:pStyle w:val="Prrafodelista"/>
        <w:numPr>
          <w:ilvl w:val="0"/>
          <w:numId w:val="4"/>
        </w:numPr>
        <w:tabs>
          <w:tab w:val="left" w:pos="1110"/>
        </w:tabs>
        <w:spacing w:line="360" w:lineRule="auto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Luego ingrese el nombre del sector y presione guardar.</w:t>
      </w:r>
    </w:p>
    <w:p w14:paraId="257E991F" w14:textId="5AC803E9" w:rsidR="00FC74B3" w:rsidRPr="000E2C9F" w:rsidRDefault="00B44823" w:rsidP="0077270E">
      <w:pPr>
        <w:pStyle w:val="Prrafodelista"/>
        <w:tabs>
          <w:tab w:val="left" w:pos="1110"/>
        </w:tabs>
        <w:spacing w:line="360" w:lineRule="auto"/>
        <w:ind w:left="1222"/>
        <w:jc w:val="both"/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lastRenderedPageBreak/>
        <w:drawing>
          <wp:inline distT="0" distB="0" distL="0" distR="0" wp14:anchorId="464AD976" wp14:editId="3C49ABF8">
            <wp:extent cx="2905530" cy="2896004"/>
            <wp:effectExtent l="0" t="0" r="9525" b="0"/>
            <wp:docPr id="31939131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91310" name="Imagen 1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C484" w14:textId="2CDFF77F" w:rsidR="00001C3B" w:rsidRPr="000E2C9F" w:rsidRDefault="0029724F" w:rsidP="00A70051">
      <w:pPr>
        <w:pStyle w:val="Ttulo1"/>
        <w:rPr>
          <w:rFonts w:ascii="Times New Roman" w:hAnsi="Times New Roman" w:cs="Times New Roman"/>
        </w:rPr>
      </w:pPr>
      <w:bookmarkStart w:id="1" w:name="_Toc178186518"/>
      <w:r w:rsidRPr="000E2C9F">
        <w:rPr>
          <w:rFonts w:ascii="Times New Roman" w:hAnsi="Times New Roman" w:cs="Times New Roman"/>
        </w:rPr>
        <w:t>Pruebas funcionalidad</w:t>
      </w:r>
      <w:bookmarkEnd w:id="1"/>
    </w:p>
    <w:p w14:paraId="0CA953CB" w14:textId="3471853F" w:rsidR="0029724F" w:rsidRPr="000E2C9F" w:rsidRDefault="0029724F" w:rsidP="0029724F">
      <w:pPr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>A continuación, se muestra una captura de pantalla que muestra las inserciones de ejemplo a las tablas funcionales.</w:t>
      </w:r>
    </w:p>
    <w:p w14:paraId="63FC8F87" w14:textId="43274CDD" w:rsidR="0029724F" w:rsidRPr="000E2C9F" w:rsidRDefault="0029724F" w:rsidP="0029724F">
      <w:pPr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drawing>
          <wp:inline distT="0" distB="0" distL="0" distR="0" wp14:anchorId="55BC8A75" wp14:editId="3D189D72">
            <wp:extent cx="5915851" cy="2648320"/>
            <wp:effectExtent l="0" t="0" r="0" b="0"/>
            <wp:docPr id="1271385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856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643E" w14:textId="77777777" w:rsidR="002741B0" w:rsidRPr="000E2C9F" w:rsidRDefault="002741B0" w:rsidP="0029724F">
      <w:pPr>
        <w:rPr>
          <w:rFonts w:ascii="Times New Roman" w:hAnsi="Times New Roman" w:cs="Times New Roman"/>
        </w:rPr>
      </w:pPr>
    </w:p>
    <w:p w14:paraId="5CB5EDBE" w14:textId="6BCE3C1F" w:rsidR="002741B0" w:rsidRPr="000E2C9F" w:rsidRDefault="002741B0" w:rsidP="002741B0">
      <w:pPr>
        <w:pStyle w:val="Ttulo1"/>
        <w:rPr>
          <w:rFonts w:ascii="Times New Roman" w:hAnsi="Times New Roman" w:cs="Times New Roman"/>
        </w:rPr>
      </w:pPr>
      <w:bookmarkStart w:id="2" w:name="_Toc178186519"/>
      <w:r w:rsidRPr="000E2C9F">
        <w:rPr>
          <w:rFonts w:ascii="Times New Roman" w:hAnsi="Times New Roman" w:cs="Times New Roman"/>
        </w:rPr>
        <w:t>Descripción del problema.</w:t>
      </w:r>
      <w:bookmarkEnd w:id="2"/>
    </w:p>
    <w:p w14:paraId="34FE8C8F" w14:textId="496EDD05" w:rsidR="002741B0" w:rsidRPr="000E2C9F" w:rsidRDefault="000042C1" w:rsidP="002741B0">
      <w:pPr>
        <w:rPr>
          <w:rFonts w:ascii="Times New Roman" w:hAnsi="Times New Roman" w:cs="Times New Roman"/>
        </w:rPr>
      </w:pPr>
      <w:r w:rsidRPr="000E2C9F">
        <w:rPr>
          <w:rFonts w:ascii="Times New Roman" w:hAnsi="Times New Roman" w:cs="Times New Roman"/>
        </w:rPr>
        <w:t xml:space="preserve">Se requiere desarrollar un sistema en SQL Server </w:t>
      </w:r>
      <w:r w:rsidR="00D14E50" w:rsidRPr="000E2C9F">
        <w:rPr>
          <w:rFonts w:ascii="Times New Roman" w:hAnsi="Times New Roman" w:cs="Times New Roman"/>
        </w:rPr>
        <w:t>para un ERP</w:t>
      </w:r>
      <w:r w:rsidR="004F7EDA" w:rsidRPr="000E2C9F">
        <w:rPr>
          <w:rFonts w:ascii="Times New Roman" w:hAnsi="Times New Roman" w:cs="Times New Roman"/>
        </w:rPr>
        <w:t xml:space="preserve">, Que debe permitir el manejo de usuarios e inventarios de una empresa, el problema será abarcado en tres grandes etapas durante </w:t>
      </w:r>
      <w:r w:rsidR="004F7EDA" w:rsidRPr="000E2C9F">
        <w:rPr>
          <w:rFonts w:ascii="Times New Roman" w:hAnsi="Times New Roman" w:cs="Times New Roman"/>
        </w:rPr>
        <w:lastRenderedPageBreak/>
        <w:t xml:space="preserve">la primera etapa se deben plantear </w:t>
      </w:r>
      <w:r w:rsidR="007950E4" w:rsidRPr="000E2C9F">
        <w:rPr>
          <w:rFonts w:ascii="Times New Roman" w:hAnsi="Times New Roman" w:cs="Times New Roman"/>
        </w:rPr>
        <w:t xml:space="preserve">las tablas de la base de datos requeridas, respaldar la base de datos con su respectivo diccionario, además de </w:t>
      </w:r>
      <w:r w:rsidR="00CD2D59" w:rsidRPr="000E2C9F">
        <w:rPr>
          <w:rFonts w:ascii="Times New Roman" w:hAnsi="Times New Roman" w:cs="Times New Roman"/>
        </w:rPr>
        <w:t xml:space="preserve">realizar un prototipo de la mayoría de </w:t>
      </w:r>
      <w:r w:rsidR="005D527C" w:rsidRPr="000E2C9F">
        <w:rPr>
          <w:rFonts w:ascii="Times New Roman" w:hAnsi="Times New Roman" w:cs="Times New Roman"/>
        </w:rPr>
        <w:t>las pantallas</w:t>
      </w:r>
      <w:r w:rsidR="00CD2D59" w:rsidRPr="000E2C9F">
        <w:rPr>
          <w:rFonts w:ascii="Times New Roman" w:hAnsi="Times New Roman" w:cs="Times New Roman"/>
        </w:rPr>
        <w:t xml:space="preserve"> que requiere el sistema incluyendo la funcionalidad de algunas</w:t>
      </w:r>
      <w:r w:rsidR="007B5092" w:rsidRPr="000E2C9F">
        <w:rPr>
          <w:rFonts w:ascii="Times New Roman" w:hAnsi="Times New Roman" w:cs="Times New Roman"/>
        </w:rPr>
        <w:t>. Se debe garantizar la funcionalidad de la base de datos y el prototipo en general</w:t>
      </w:r>
      <w:r w:rsidR="005D527C" w:rsidRPr="000E2C9F">
        <w:rPr>
          <w:rFonts w:ascii="Times New Roman" w:hAnsi="Times New Roman" w:cs="Times New Roman"/>
        </w:rPr>
        <w:t xml:space="preserve">. </w:t>
      </w:r>
    </w:p>
    <w:p w14:paraId="5A84FBBC" w14:textId="77777777" w:rsidR="005D527C" w:rsidRPr="000E2C9F" w:rsidRDefault="005D527C" w:rsidP="002741B0">
      <w:pPr>
        <w:rPr>
          <w:rFonts w:ascii="Times New Roman" w:hAnsi="Times New Roman" w:cs="Times New Roman"/>
        </w:rPr>
      </w:pPr>
    </w:p>
    <w:p w14:paraId="10EBE220" w14:textId="1150EA10" w:rsidR="005D527C" w:rsidRPr="000E2C9F" w:rsidRDefault="005D527C" w:rsidP="0089003A">
      <w:pPr>
        <w:pStyle w:val="Ttulo1"/>
        <w:rPr>
          <w:rFonts w:ascii="Times New Roman" w:hAnsi="Times New Roman" w:cs="Times New Roman"/>
          <w:lang w:val="es-ES"/>
        </w:rPr>
      </w:pPr>
      <w:bookmarkStart w:id="3" w:name="_Toc178186520"/>
      <w:proofErr w:type="spellStart"/>
      <w:r w:rsidRPr="000E2C9F">
        <w:rPr>
          <w:rFonts w:ascii="Times New Roman" w:hAnsi="Times New Roman" w:cs="Times New Roman"/>
        </w:rPr>
        <w:t>Dise</w:t>
      </w:r>
      <w:r w:rsidRPr="000E2C9F">
        <w:rPr>
          <w:rFonts w:ascii="Times New Roman" w:hAnsi="Times New Roman" w:cs="Times New Roman"/>
          <w:lang w:val="es-ES"/>
        </w:rPr>
        <w:t>ño</w:t>
      </w:r>
      <w:proofErr w:type="spellEnd"/>
      <w:r w:rsidRPr="000E2C9F">
        <w:rPr>
          <w:rFonts w:ascii="Times New Roman" w:hAnsi="Times New Roman" w:cs="Times New Roman"/>
          <w:lang w:val="es-ES"/>
        </w:rPr>
        <w:t xml:space="preserve"> del programa</w:t>
      </w:r>
      <w:bookmarkEnd w:id="3"/>
    </w:p>
    <w:p w14:paraId="1496C02A" w14:textId="472F7815" w:rsidR="005D527C" w:rsidRPr="000E2C9F" w:rsidRDefault="005D527C" w:rsidP="005D527C">
      <w:pPr>
        <w:rPr>
          <w:rFonts w:ascii="Times New Roman" w:hAnsi="Times New Roman" w:cs="Times New Roman"/>
          <w:lang w:val="es-ES"/>
        </w:rPr>
      </w:pPr>
      <w:r w:rsidRPr="000E2C9F">
        <w:rPr>
          <w:rFonts w:ascii="Times New Roman" w:hAnsi="Times New Roman" w:cs="Times New Roman"/>
          <w:lang w:val="es-ES"/>
        </w:rPr>
        <w:t>Para m</w:t>
      </w:r>
      <w:r w:rsidR="0089003A" w:rsidRPr="000E2C9F">
        <w:rPr>
          <w:rFonts w:ascii="Times New Roman" w:hAnsi="Times New Roman" w:cs="Times New Roman"/>
          <w:lang w:val="es-ES"/>
        </w:rPr>
        <w:t>á</w:t>
      </w:r>
      <w:r w:rsidRPr="000E2C9F">
        <w:rPr>
          <w:rFonts w:ascii="Times New Roman" w:hAnsi="Times New Roman" w:cs="Times New Roman"/>
          <w:lang w:val="es-ES"/>
        </w:rPr>
        <w:t>s comodidad del usuario se brinda a continuación la conexión a los diversos entornos de desarrollo de diagramas</w:t>
      </w:r>
      <w:r w:rsidR="009D12F4" w:rsidRPr="000E2C9F">
        <w:rPr>
          <w:rFonts w:ascii="Times New Roman" w:hAnsi="Times New Roman" w:cs="Times New Roman"/>
          <w:lang w:val="es-ES"/>
        </w:rPr>
        <w:t xml:space="preserve">, presione </w:t>
      </w:r>
      <w:proofErr w:type="spellStart"/>
      <w:r w:rsidR="009D12F4" w:rsidRPr="000E2C9F">
        <w:rPr>
          <w:rFonts w:ascii="Times New Roman" w:hAnsi="Times New Roman" w:cs="Times New Roman"/>
          <w:lang w:val="es-ES"/>
        </w:rPr>
        <w:t>ctrl+</w:t>
      </w:r>
      <w:proofErr w:type="gramStart"/>
      <w:r w:rsidR="009D12F4" w:rsidRPr="000E2C9F">
        <w:rPr>
          <w:rFonts w:ascii="Times New Roman" w:hAnsi="Times New Roman" w:cs="Times New Roman"/>
          <w:lang w:val="es-ES"/>
        </w:rPr>
        <w:t>click</w:t>
      </w:r>
      <w:proofErr w:type="spellEnd"/>
      <w:proofErr w:type="gramEnd"/>
      <w:r w:rsidR="009D12F4" w:rsidRPr="000E2C9F">
        <w:rPr>
          <w:rFonts w:ascii="Times New Roman" w:hAnsi="Times New Roman" w:cs="Times New Roman"/>
          <w:lang w:val="es-ES"/>
        </w:rPr>
        <w:t xml:space="preserve"> sobre el que desee ver</w:t>
      </w:r>
      <w:r w:rsidR="0089003A" w:rsidRPr="000E2C9F">
        <w:rPr>
          <w:rFonts w:ascii="Times New Roman" w:hAnsi="Times New Roman" w:cs="Times New Roman"/>
          <w:lang w:val="es-ES"/>
        </w:rPr>
        <w:t>.</w:t>
      </w:r>
    </w:p>
    <w:p w14:paraId="09B9D049" w14:textId="77777777" w:rsidR="0089003A" w:rsidRPr="000E2C9F" w:rsidRDefault="0089003A" w:rsidP="005D527C">
      <w:pPr>
        <w:rPr>
          <w:rFonts w:ascii="Times New Roman" w:hAnsi="Times New Roman" w:cs="Times New Roman"/>
          <w:lang w:val="es-ES"/>
        </w:rPr>
      </w:pPr>
    </w:p>
    <w:p w14:paraId="7915F0C9" w14:textId="2E8B0656" w:rsidR="0089003A" w:rsidRPr="000E2C9F" w:rsidRDefault="00CB3C43" w:rsidP="005D527C">
      <w:pPr>
        <w:rPr>
          <w:rFonts w:ascii="Times New Roman" w:hAnsi="Times New Roman" w:cs="Times New Roman"/>
          <w:lang w:val="es-ES"/>
        </w:rPr>
      </w:pPr>
      <w:hyperlink r:id="rId24" w:history="1">
        <w:r w:rsidRPr="000E2C9F">
          <w:rPr>
            <w:rStyle w:val="Hipervnculo"/>
            <w:rFonts w:ascii="Times New Roman" w:hAnsi="Times New Roman" w:cs="Times New Roman"/>
            <w:lang w:val="es-ES"/>
          </w:rPr>
          <w:t>Diagrama Relaci</w:t>
        </w:r>
        <w:r w:rsidRPr="000E2C9F">
          <w:rPr>
            <w:rStyle w:val="Hipervnculo"/>
            <w:rFonts w:ascii="Times New Roman" w:hAnsi="Times New Roman" w:cs="Times New Roman"/>
            <w:lang w:val="es-ES"/>
          </w:rPr>
          <w:t>o</w:t>
        </w:r>
        <w:r w:rsidRPr="000E2C9F">
          <w:rPr>
            <w:rStyle w:val="Hipervnculo"/>
            <w:rFonts w:ascii="Times New Roman" w:hAnsi="Times New Roman" w:cs="Times New Roman"/>
            <w:lang w:val="es-ES"/>
          </w:rPr>
          <w:t>nal.</w:t>
        </w:r>
      </w:hyperlink>
    </w:p>
    <w:p w14:paraId="7274133C" w14:textId="568FD765" w:rsidR="00CB3C43" w:rsidRPr="000E2C9F" w:rsidRDefault="009D12F4" w:rsidP="005D527C">
      <w:pPr>
        <w:rPr>
          <w:rFonts w:ascii="Times New Roman" w:hAnsi="Times New Roman" w:cs="Times New Roman"/>
          <w:lang w:val="es-ES"/>
        </w:rPr>
      </w:pPr>
      <w:hyperlink r:id="rId25" w:history="1">
        <w:r w:rsidR="00CB3C43" w:rsidRPr="000E2C9F">
          <w:rPr>
            <w:rStyle w:val="Hipervnculo"/>
            <w:rFonts w:ascii="Times New Roman" w:hAnsi="Times New Roman" w:cs="Times New Roman"/>
            <w:lang w:val="es-ES"/>
          </w:rPr>
          <w:t>Diagrama entidad relación.</w:t>
        </w:r>
      </w:hyperlink>
    </w:p>
    <w:p w14:paraId="57E73465" w14:textId="77777777" w:rsidR="005D527C" w:rsidRPr="000E2C9F" w:rsidRDefault="005D527C" w:rsidP="005D527C">
      <w:pPr>
        <w:rPr>
          <w:rFonts w:ascii="Times New Roman" w:hAnsi="Times New Roman" w:cs="Times New Roman"/>
          <w:lang w:val="es-ES"/>
        </w:rPr>
      </w:pPr>
    </w:p>
    <w:p w14:paraId="459BC656" w14:textId="08AF62B2" w:rsidR="00D30A8F" w:rsidRPr="000E2C9F" w:rsidRDefault="00D30A8F" w:rsidP="00D30A8F">
      <w:pPr>
        <w:pStyle w:val="Ttulo1"/>
        <w:rPr>
          <w:rFonts w:ascii="Times New Roman" w:hAnsi="Times New Roman" w:cs="Times New Roman"/>
          <w:lang w:val="es-ES"/>
        </w:rPr>
      </w:pPr>
      <w:bookmarkStart w:id="4" w:name="_Toc178186521"/>
      <w:r w:rsidRPr="000E2C9F">
        <w:rPr>
          <w:rFonts w:ascii="Times New Roman" w:hAnsi="Times New Roman" w:cs="Times New Roman"/>
          <w:lang w:val="es-ES"/>
        </w:rPr>
        <w:t>Librerías Usadas</w:t>
      </w:r>
      <w:bookmarkEnd w:id="4"/>
    </w:p>
    <w:p w14:paraId="3BFE8521" w14:textId="100BB91D" w:rsidR="00D30A8F" w:rsidRPr="000E2C9F" w:rsidRDefault="00C1042F" w:rsidP="00C1042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lang w:val="es-ES"/>
        </w:rPr>
      </w:pPr>
      <w:r w:rsidRPr="000E2C9F">
        <w:rPr>
          <w:rFonts w:ascii="Times New Roman" w:hAnsi="Times New Roman" w:cs="Times New Roman"/>
        </w:rPr>
        <w:t>C</w:t>
      </w:r>
      <w:r w:rsidRPr="000E2C9F">
        <w:rPr>
          <w:rFonts w:ascii="Times New Roman" w:hAnsi="Times New Roman" w:cs="Times New Roman"/>
        </w:rPr>
        <w:t>onexión a base de datos.</w:t>
      </w:r>
    </w:p>
    <w:p w14:paraId="5165FE9F" w14:textId="77777777" w:rsidR="00C1042F" w:rsidRPr="000E2C9F" w:rsidRDefault="00C1042F" w:rsidP="00C1042F">
      <w:pPr>
        <w:rPr>
          <w:rFonts w:ascii="Times New Roman" w:hAnsi="Times New Roman" w:cs="Times New Roman"/>
          <w:lang w:val="es-ES"/>
        </w:rPr>
      </w:pPr>
    </w:p>
    <w:p w14:paraId="7ADAEF79" w14:textId="0EF8330B" w:rsidR="00C1042F" w:rsidRPr="000E2C9F" w:rsidRDefault="00C1042F" w:rsidP="00C1042F">
      <w:pPr>
        <w:pStyle w:val="Ttulo1"/>
        <w:rPr>
          <w:rFonts w:ascii="Times New Roman" w:hAnsi="Times New Roman" w:cs="Times New Roman"/>
        </w:rPr>
      </w:pPr>
      <w:bookmarkStart w:id="5" w:name="_Toc178186522"/>
      <w:r w:rsidRPr="000E2C9F">
        <w:rPr>
          <w:rFonts w:ascii="Times New Roman" w:hAnsi="Times New Roman" w:cs="Times New Roman"/>
        </w:rPr>
        <w:t>Análisis de resultados.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78"/>
        <w:gridCol w:w="3039"/>
        <w:gridCol w:w="2533"/>
      </w:tblGrid>
      <w:tr w:rsidR="00EE43D9" w:rsidRPr="000E2C9F" w14:paraId="2B467FAF" w14:textId="799261A3" w:rsidTr="00EE43D9">
        <w:tc>
          <w:tcPr>
            <w:tcW w:w="3778" w:type="dxa"/>
          </w:tcPr>
          <w:p w14:paraId="138DB8B6" w14:textId="4FD42462" w:rsidR="00EE43D9" w:rsidRPr="000E2C9F" w:rsidRDefault="00EE43D9" w:rsidP="003803B0">
            <w:pPr>
              <w:tabs>
                <w:tab w:val="left" w:pos="1755"/>
              </w:tabs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ab/>
              <w:t xml:space="preserve">Objetivo </w:t>
            </w:r>
          </w:p>
        </w:tc>
        <w:tc>
          <w:tcPr>
            <w:tcW w:w="3039" w:type="dxa"/>
          </w:tcPr>
          <w:p w14:paraId="3EF3D531" w14:textId="506C48AC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 xml:space="preserve">Estado </w:t>
            </w:r>
          </w:p>
        </w:tc>
        <w:tc>
          <w:tcPr>
            <w:tcW w:w="2533" w:type="dxa"/>
          </w:tcPr>
          <w:p w14:paraId="7FB8A432" w14:textId="6FDE7F8D" w:rsidR="00EE43D9" w:rsidRPr="000E2C9F" w:rsidRDefault="00EE43D9" w:rsidP="00EE43D9">
            <w:pPr>
              <w:jc w:val="center"/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Razones</w:t>
            </w:r>
          </w:p>
        </w:tc>
      </w:tr>
      <w:tr w:rsidR="00EE43D9" w:rsidRPr="000E2C9F" w14:paraId="1BDEF582" w14:textId="026206BC" w:rsidTr="00EE43D9">
        <w:tc>
          <w:tcPr>
            <w:tcW w:w="3778" w:type="dxa"/>
          </w:tcPr>
          <w:p w14:paraId="4A9D2FF8" w14:textId="362EF6BE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 xml:space="preserve">Prototipos </w:t>
            </w:r>
          </w:p>
        </w:tc>
        <w:tc>
          <w:tcPr>
            <w:tcW w:w="3039" w:type="dxa"/>
          </w:tcPr>
          <w:p w14:paraId="0B461D4E" w14:textId="2B9FC3FC" w:rsidR="00EE43D9" w:rsidRPr="000E2C9F" w:rsidRDefault="00EE43D9" w:rsidP="00EE43D9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 xml:space="preserve">Finalizado </w:t>
            </w:r>
          </w:p>
        </w:tc>
        <w:tc>
          <w:tcPr>
            <w:tcW w:w="2533" w:type="dxa"/>
          </w:tcPr>
          <w:p w14:paraId="05A91379" w14:textId="63218C93" w:rsidR="00EE43D9" w:rsidRPr="000E2C9F" w:rsidRDefault="00EE43D9" w:rsidP="00EE43D9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El diseño de prototipos esta finalizado sin embargo no se desarrollaron el 100% de pantallas totales.</w:t>
            </w:r>
          </w:p>
        </w:tc>
      </w:tr>
      <w:tr w:rsidR="00EE43D9" w:rsidRPr="000E2C9F" w14:paraId="788EB32E" w14:textId="25891C2A" w:rsidTr="00EE43D9">
        <w:tc>
          <w:tcPr>
            <w:tcW w:w="3778" w:type="dxa"/>
          </w:tcPr>
          <w:p w14:paraId="537D2A3B" w14:textId="032D67C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Base de datos</w:t>
            </w:r>
          </w:p>
        </w:tc>
        <w:tc>
          <w:tcPr>
            <w:tcW w:w="3039" w:type="dxa"/>
          </w:tcPr>
          <w:p w14:paraId="03CA0782" w14:textId="3A586E53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Finalizado</w:t>
            </w:r>
          </w:p>
        </w:tc>
        <w:tc>
          <w:tcPr>
            <w:tcW w:w="2533" w:type="dxa"/>
          </w:tcPr>
          <w:p w14:paraId="180A42B7" w14:textId="7777777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</w:p>
        </w:tc>
      </w:tr>
      <w:tr w:rsidR="00EE43D9" w:rsidRPr="000E2C9F" w14:paraId="127B1A59" w14:textId="681B3228" w:rsidTr="00EE43D9">
        <w:tc>
          <w:tcPr>
            <w:tcW w:w="3778" w:type="dxa"/>
          </w:tcPr>
          <w:p w14:paraId="157CEB51" w14:textId="2169E252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 xml:space="preserve">Diccionario de base de datos </w:t>
            </w:r>
          </w:p>
        </w:tc>
        <w:tc>
          <w:tcPr>
            <w:tcW w:w="3039" w:type="dxa"/>
          </w:tcPr>
          <w:p w14:paraId="745C42C9" w14:textId="6D8D3F9D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Finalizado</w:t>
            </w:r>
          </w:p>
        </w:tc>
        <w:tc>
          <w:tcPr>
            <w:tcW w:w="2533" w:type="dxa"/>
          </w:tcPr>
          <w:p w14:paraId="76600C42" w14:textId="7777777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</w:p>
        </w:tc>
      </w:tr>
      <w:tr w:rsidR="00EE43D9" w:rsidRPr="000E2C9F" w14:paraId="6249C889" w14:textId="439399F6" w:rsidTr="00EE43D9">
        <w:tc>
          <w:tcPr>
            <w:tcW w:w="3778" w:type="dxa"/>
          </w:tcPr>
          <w:p w14:paraId="17AE8F97" w14:textId="3054CB6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 xml:space="preserve">Diagrama relacional </w:t>
            </w:r>
          </w:p>
        </w:tc>
        <w:tc>
          <w:tcPr>
            <w:tcW w:w="3039" w:type="dxa"/>
          </w:tcPr>
          <w:p w14:paraId="1EC763BB" w14:textId="5ECE659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Finalizado</w:t>
            </w:r>
          </w:p>
        </w:tc>
        <w:tc>
          <w:tcPr>
            <w:tcW w:w="2533" w:type="dxa"/>
          </w:tcPr>
          <w:p w14:paraId="108657C0" w14:textId="7777777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</w:p>
        </w:tc>
      </w:tr>
      <w:tr w:rsidR="00EE43D9" w:rsidRPr="000E2C9F" w14:paraId="4BF796F1" w14:textId="5BED5FDC" w:rsidTr="00EE43D9">
        <w:tc>
          <w:tcPr>
            <w:tcW w:w="3778" w:type="dxa"/>
          </w:tcPr>
          <w:p w14:paraId="439F142C" w14:textId="7D0AEBBE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 xml:space="preserve">Diagrama entidad relación </w:t>
            </w:r>
          </w:p>
        </w:tc>
        <w:tc>
          <w:tcPr>
            <w:tcW w:w="3039" w:type="dxa"/>
          </w:tcPr>
          <w:p w14:paraId="48D5C51C" w14:textId="0629D272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Finalizado</w:t>
            </w:r>
          </w:p>
        </w:tc>
        <w:tc>
          <w:tcPr>
            <w:tcW w:w="2533" w:type="dxa"/>
          </w:tcPr>
          <w:p w14:paraId="3C8367CB" w14:textId="7777777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</w:p>
        </w:tc>
      </w:tr>
      <w:tr w:rsidR="00EE43D9" w:rsidRPr="000E2C9F" w14:paraId="4701443C" w14:textId="6566CEE9" w:rsidTr="00EE43D9">
        <w:tc>
          <w:tcPr>
            <w:tcW w:w="3778" w:type="dxa"/>
          </w:tcPr>
          <w:p w14:paraId="7466783C" w14:textId="4EDC15BB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 xml:space="preserve">Prototipos funcionales </w:t>
            </w:r>
          </w:p>
        </w:tc>
        <w:tc>
          <w:tcPr>
            <w:tcW w:w="3039" w:type="dxa"/>
          </w:tcPr>
          <w:p w14:paraId="1A1F8A17" w14:textId="0D7B20AE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  <w:r w:rsidRPr="000E2C9F">
              <w:rPr>
                <w:rFonts w:ascii="Times New Roman" w:hAnsi="Times New Roman" w:cs="Times New Roman"/>
              </w:rPr>
              <w:t>Finalizado</w:t>
            </w:r>
          </w:p>
        </w:tc>
        <w:tc>
          <w:tcPr>
            <w:tcW w:w="2533" w:type="dxa"/>
          </w:tcPr>
          <w:p w14:paraId="341CA69F" w14:textId="77777777" w:rsidR="00EE43D9" w:rsidRPr="000E2C9F" w:rsidRDefault="00EE43D9" w:rsidP="00C1042F">
            <w:pPr>
              <w:rPr>
                <w:rFonts w:ascii="Times New Roman" w:hAnsi="Times New Roman" w:cs="Times New Roman"/>
              </w:rPr>
            </w:pPr>
          </w:p>
        </w:tc>
      </w:tr>
    </w:tbl>
    <w:p w14:paraId="3B0A65D1" w14:textId="77777777" w:rsidR="00C1042F" w:rsidRPr="000E2C9F" w:rsidRDefault="00C1042F" w:rsidP="00872597">
      <w:pPr>
        <w:pStyle w:val="Ttulo1"/>
        <w:rPr>
          <w:rFonts w:ascii="Times New Roman" w:hAnsi="Times New Roman" w:cs="Times New Roman"/>
        </w:rPr>
      </w:pPr>
    </w:p>
    <w:p w14:paraId="21F4A46D" w14:textId="18FFEE0D" w:rsidR="00872597" w:rsidRPr="000E2C9F" w:rsidRDefault="00872597" w:rsidP="00872597">
      <w:pPr>
        <w:pStyle w:val="Ttulo1"/>
        <w:rPr>
          <w:rFonts w:ascii="Times New Roman" w:hAnsi="Times New Roman" w:cs="Times New Roman"/>
        </w:rPr>
      </w:pPr>
      <w:bookmarkStart w:id="6" w:name="_Toc178186523"/>
      <w:r w:rsidRPr="000E2C9F">
        <w:rPr>
          <w:rFonts w:ascii="Times New Roman" w:hAnsi="Times New Roman" w:cs="Times New Roman"/>
        </w:rPr>
        <w:t xml:space="preserve">Enlace a reposito </w:t>
      </w:r>
      <w:r w:rsidR="00E518FE" w:rsidRPr="000E2C9F">
        <w:rPr>
          <w:rFonts w:ascii="Times New Roman" w:hAnsi="Times New Roman" w:cs="Times New Roman"/>
        </w:rPr>
        <w:t>GIT</w:t>
      </w:r>
      <w:bookmarkEnd w:id="6"/>
    </w:p>
    <w:p w14:paraId="067F36BD" w14:textId="6BA7A2A0" w:rsidR="00872597" w:rsidRPr="000E2C9F" w:rsidRDefault="00E518FE" w:rsidP="00872597">
      <w:pPr>
        <w:rPr>
          <w:rFonts w:ascii="Times New Roman" w:hAnsi="Times New Roman" w:cs="Times New Roman"/>
        </w:rPr>
      </w:pPr>
      <w:hyperlink r:id="rId26" w:history="1">
        <w:r w:rsidRPr="000E2C9F">
          <w:rPr>
            <w:rStyle w:val="Hipervnculo"/>
            <w:rFonts w:ascii="Times New Roman" w:hAnsi="Times New Roman" w:cs="Times New Roman"/>
          </w:rPr>
          <w:t>https://github.com/Braslyvm/ERP</w:t>
        </w:r>
      </w:hyperlink>
    </w:p>
    <w:p w14:paraId="24B5D228" w14:textId="77777777" w:rsidR="00E518FE" w:rsidRPr="000E2C9F" w:rsidRDefault="00E518FE" w:rsidP="00872597">
      <w:pPr>
        <w:rPr>
          <w:rFonts w:ascii="Times New Roman" w:hAnsi="Times New Roman" w:cs="Times New Roman"/>
        </w:rPr>
      </w:pPr>
    </w:p>
    <w:sectPr w:rsidR="00E518FE" w:rsidRPr="000E2C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BE7EF3" w14:textId="77777777" w:rsidR="00FF595C" w:rsidRDefault="00FF595C" w:rsidP="00034885">
      <w:pPr>
        <w:spacing w:after="0" w:line="240" w:lineRule="auto"/>
      </w:pPr>
      <w:r>
        <w:separator/>
      </w:r>
    </w:p>
  </w:endnote>
  <w:endnote w:type="continuationSeparator" w:id="0">
    <w:p w14:paraId="221FB233" w14:textId="77777777" w:rsidR="00FF595C" w:rsidRDefault="00FF595C" w:rsidP="00034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284D3" w14:textId="77777777" w:rsidR="00FF595C" w:rsidRDefault="00FF595C" w:rsidP="00034885">
      <w:pPr>
        <w:spacing w:after="0" w:line="240" w:lineRule="auto"/>
      </w:pPr>
      <w:r>
        <w:separator/>
      </w:r>
    </w:p>
  </w:footnote>
  <w:footnote w:type="continuationSeparator" w:id="0">
    <w:p w14:paraId="0A626ADA" w14:textId="77777777" w:rsidR="00FF595C" w:rsidRDefault="00FF595C" w:rsidP="000348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B06DA"/>
    <w:multiLevelType w:val="hybridMultilevel"/>
    <w:tmpl w:val="C83C31EA"/>
    <w:lvl w:ilvl="0" w:tplc="623E3FF4">
      <w:start w:val="4"/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010322D"/>
    <w:multiLevelType w:val="hybridMultilevel"/>
    <w:tmpl w:val="7D406E62"/>
    <w:lvl w:ilvl="0" w:tplc="080A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 w15:restartNumberingAfterBreak="0">
    <w:nsid w:val="22F5445F"/>
    <w:multiLevelType w:val="hybridMultilevel"/>
    <w:tmpl w:val="3118E5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D655E"/>
    <w:multiLevelType w:val="hybridMultilevel"/>
    <w:tmpl w:val="35F2DB6C"/>
    <w:lvl w:ilvl="0" w:tplc="B8729D1E">
      <w:start w:val="6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27AD446F"/>
    <w:multiLevelType w:val="hybridMultilevel"/>
    <w:tmpl w:val="1A30EC8A"/>
    <w:lvl w:ilvl="0" w:tplc="B8729D1E">
      <w:start w:val="6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42" w:hanging="360"/>
      </w:pPr>
    </w:lvl>
    <w:lvl w:ilvl="2" w:tplc="080A001B" w:tentative="1">
      <w:start w:val="1"/>
      <w:numFmt w:val="lowerRoman"/>
      <w:lvlText w:val="%3."/>
      <w:lvlJc w:val="right"/>
      <w:pPr>
        <w:ind w:left="2662" w:hanging="180"/>
      </w:pPr>
    </w:lvl>
    <w:lvl w:ilvl="3" w:tplc="080A000F" w:tentative="1">
      <w:start w:val="1"/>
      <w:numFmt w:val="decimal"/>
      <w:lvlText w:val="%4."/>
      <w:lvlJc w:val="left"/>
      <w:pPr>
        <w:ind w:left="3382" w:hanging="360"/>
      </w:pPr>
    </w:lvl>
    <w:lvl w:ilvl="4" w:tplc="080A0019" w:tentative="1">
      <w:start w:val="1"/>
      <w:numFmt w:val="lowerLetter"/>
      <w:lvlText w:val="%5."/>
      <w:lvlJc w:val="left"/>
      <w:pPr>
        <w:ind w:left="4102" w:hanging="360"/>
      </w:pPr>
    </w:lvl>
    <w:lvl w:ilvl="5" w:tplc="080A001B" w:tentative="1">
      <w:start w:val="1"/>
      <w:numFmt w:val="lowerRoman"/>
      <w:lvlText w:val="%6."/>
      <w:lvlJc w:val="right"/>
      <w:pPr>
        <w:ind w:left="4822" w:hanging="180"/>
      </w:pPr>
    </w:lvl>
    <w:lvl w:ilvl="6" w:tplc="080A000F" w:tentative="1">
      <w:start w:val="1"/>
      <w:numFmt w:val="decimal"/>
      <w:lvlText w:val="%7."/>
      <w:lvlJc w:val="left"/>
      <w:pPr>
        <w:ind w:left="5542" w:hanging="360"/>
      </w:pPr>
    </w:lvl>
    <w:lvl w:ilvl="7" w:tplc="080A0019" w:tentative="1">
      <w:start w:val="1"/>
      <w:numFmt w:val="lowerLetter"/>
      <w:lvlText w:val="%8."/>
      <w:lvlJc w:val="left"/>
      <w:pPr>
        <w:ind w:left="6262" w:hanging="360"/>
      </w:pPr>
    </w:lvl>
    <w:lvl w:ilvl="8" w:tplc="0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 w15:restartNumberingAfterBreak="0">
    <w:nsid w:val="309F7545"/>
    <w:multiLevelType w:val="hybridMultilevel"/>
    <w:tmpl w:val="88187690"/>
    <w:lvl w:ilvl="0" w:tplc="B8729D1E">
      <w:start w:val="5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56F079DD"/>
    <w:multiLevelType w:val="hybridMultilevel"/>
    <w:tmpl w:val="E6B6813C"/>
    <w:lvl w:ilvl="0" w:tplc="B8729D1E">
      <w:start w:val="6"/>
      <w:numFmt w:val="decimal"/>
      <w:lvlText w:val="%1"/>
      <w:lvlJc w:val="left"/>
      <w:pPr>
        <w:ind w:left="8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F7632"/>
    <w:multiLevelType w:val="hybridMultilevel"/>
    <w:tmpl w:val="31E0CBC6"/>
    <w:lvl w:ilvl="0" w:tplc="AD540446">
      <w:start w:val="5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A0D70A0"/>
    <w:multiLevelType w:val="hybridMultilevel"/>
    <w:tmpl w:val="CBCE17C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E60C8E"/>
    <w:multiLevelType w:val="hybridMultilevel"/>
    <w:tmpl w:val="D0864B46"/>
    <w:lvl w:ilvl="0" w:tplc="B8729D1E">
      <w:start w:val="6"/>
      <w:numFmt w:val="decimal"/>
      <w:lvlText w:val="%1"/>
      <w:lvlJc w:val="left"/>
      <w:pPr>
        <w:ind w:left="13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942" w:hanging="360"/>
      </w:pPr>
    </w:lvl>
    <w:lvl w:ilvl="2" w:tplc="080A001B" w:tentative="1">
      <w:start w:val="1"/>
      <w:numFmt w:val="lowerRoman"/>
      <w:lvlText w:val="%3."/>
      <w:lvlJc w:val="right"/>
      <w:pPr>
        <w:ind w:left="2662" w:hanging="180"/>
      </w:pPr>
    </w:lvl>
    <w:lvl w:ilvl="3" w:tplc="080A000F" w:tentative="1">
      <w:start w:val="1"/>
      <w:numFmt w:val="decimal"/>
      <w:lvlText w:val="%4."/>
      <w:lvlJc w:val="left"/>
      <w:pPr>
        <w:ind w:left="3382" w:hanging="360"/>
      </w:pPr>
    </w:lvl>
    <w:lvl w:ilvl="4" w:tplc="080A0019" w:tentative="1">
      <w:start w:val="1"/>
      <w:numFmt w:val="lowerLetter"/>
      <w:lvlText w:val="%5."/>
      <w:lvlJc w:val="left"/>
      <w:pPr>
        <w:ind w:left="4102" w:hanging="360"/>
      </w:pPr>
    </w:lvl>
    <w:lvl w:ilvl="5" w:tplc="080A001B" w:tentative="1">
      <w:start w:val="1"/>
      <w:numFmt w:val="lowerRoman"/>
      <w:lvlText w:val="%6."/>
      <w:lvlJc w:val="right"/>
      <w:pPr>
        <w:ind w:left="4822" w:hanging="180"/>
      </w:pPr>
    </w:lvl>
    <w:lvl w:ilvl="6" w:tplc="080A000F" w:tentative="1">
      <w:start w:val="1"/>
      <w:numFmt w:val="decimal"/>
      <w:lvlText w:val="%7."/>
      <w:lvlJc w:val="left"/>
      <w:pPr>
        <w:ind w:left="5542" w:hanging="360"/>
      </w:pPr>
    </w:lvl>
    <w:lvl w:ilvl="7" w:tplc="080A0019" w:tentative="1">
      <w:start w:val="1"/>
      <w:numFmt w:val="lowerLetter"/>
      <w:lvlText w:val="%8."/>
      <w:lvlJc w:val="left"/>
      <w:pPr>
        <w:ind w:left="6262" w:hanging="360"/>
      </w:pPr>
    </w:lvl>
    <w:lvl w:ilvl="8" w:tplc="080A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0" w15:restartNumberingAfterBreak="0">
    <w:nsid w:val="76A60048"/>
    <w:multiLevelType w:val="hybridMultilevel"/>
    <w:tmpl w:val="23083E0C"/>
    <w:lvl w:ilvl="0" w:tplc="B3E4C2BE">
      <w:start w:val="6"/>
      <w:numFmt w:val="decimal"/>
      <w:lvlText w:val="%1"/>
      <w:lvlJc w:val="left"/>
      <w:pPr>
        <w:ind w:left="862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974870"/>
    <w:multiLevelType w:val="hybridMultilevel"/>
    <w:tmpl w:val="76589CDE"/>
    <w:lvl w:ilvl="0" w:tplc="080A000F">
      <w:start w:val="1"/>
      <w:numFmt w:val="decimal"/>
      <w:lvlText w:val="%1."/>
      <w:lvlJc w:val="left"/>
      <w:pPr>
        <w:ind w:left="795" w:hanging="360"/>
      </w:pPr>
    </w:lvl>
    <w:lvl w:ilvl="1" w:tplc="080A0019" w:tentative="1">
      <w:start w:val="1"/>
      <w:numFmt w:val="lowerLetter"/>
      <w:lvlText w:val="%2."/>
      <w:lvlJc w:val="left"/>
      <w:pPr>
        <w:ind w:left="1515" w:hanging="360"/>
      </w:pPr>
    </w:lvl>
    <w:lvl w:ilvl="2" w:tplc="080A001B" w:tentative="1">
      <w:start w:val="1"/>
      <w:numFmt w:val="lowerRoman"/>
      <w:lvlText w:val="%3."/>
      <w:lvlJc w:val="right"/>
      <w:pPr>
        <w:ind w:left="2235" w:hanging="180"/>
      </w:pPr>
    </w:lvl>
    <w:lvl w:ilvl="3" w:tplc="080A000F" w:tentative="1">
      <w:start w:val="1"/>
      <w:numFmt w:val="decimal"/>
      <w:lvlText w:val="%4."/>
      <w:lvlJc w:val="left"/>
      <w:pPr>
        <w:ind w:left="2955" w:hanging="360"/>
      </w:pPr>
    </w:lvl>
    <w:lvl w:ilvl="4" w:tplc="080A0019" w:tentative="1">
      <w:start w:val="1"/>
      <w:numFmt w:val="lowerLetter"/>
      <w:lvlText w:val="%5."/>
      <w:lvlJc w:val="left"/>
      <w:pPr>
        <w:ind w:left="3675" w:hanging="360"/>
      </w:pPr>
    </w:lvl>
    <w:lvl w:ilvl="5" w:tplc="080A001B" w:tentative="1">
      <w:start w:val="1"/>
      <w:numFmt w:val="lowerRoman"/>
      <w:lvlText w:val="%6."/>
      <w:lvlJc w:val="right"/>
      <w:pPr>
        <w:ind w:left="4395" w:hanging="180"/>
      </w:pPr>
    </w:lvl>
    <w:lvl w:ilvl="6" w:tplc="080A000F" w:tentative="1">
      <w:start w:val="1"/>
      <w:numFmt w:val="decimal"/>
      <w:lvlText w:val="%7."/>
      <w:lvlJc w:val="left"/>
      <w:pPr>
        <w:ind w:left="5115" w:hanging="360"/>
      </w:pPr>
    </w:lvl>
    <w:lvl w:ilvl="7" w:tplc="080A0019" w:tentative="1">
      <w:start w:val="1"/>
      <w:numFmt w:val="lowerLetter"/>
      <w:lvlText w:val="%8."/>
      <w:lvlJc w:val="left"/>
      <w:pPr>
        <w:ind w:left="5835" w:hanging="360"/>
      </w:pPr>
    </w:lvl>
    <w:lvl w:ilvl="8" w:tplc="080A001B" w:tentative="1">
      <w:start w:val="1"/>
      <w:numFmt w:val="lowerRoman"/>
      <w:lvlText w:val="%9."/>
      <w:lvlJc w:val="right"/>
      <w:pPr>
        <w:ind w:left="6555" w:hanging="180"/>
      </w:pPr>
    </w:lvl>
  </w:abstractNum>
  <w:num w:numId="1" w16cid:durableId="1036079667">
    <w:abstractNumId w:val="0"/>
  </w:num>
  <w:num w:numId="2" w16cid:durableId="1327780250">
    <w:abstractNumId w:val="7"/>
  </w:num>
  <w:num w:numId="3" w16cid:durableId="1593976476">
    <w:abstractNumId w:val="3"/>
  </w:num>
  <w:num w:numId="4" w16cid:durableId="1796630799">
    <w:abstractNumId w:val="1"/>
  </w:num>
  <w:num w:numId="5" w16cid:durableId="967852552">
    <w:abstractNumId w:val="10"/>
  </w:num>
  <w:num w:numId="6" w16cid:durableId="2126466064">
    <w:abstractNumId w:val="5"/>
  </w:num>
  <w:num w:numId="7" w16cid:durableId="239222561">
    <w:abstractNumId w:val="4"/>
  </w:num>
  <w:num w:numId="8" w16cid:durableId="1509755920">
    <w:abstractNumId w:val="9"/>
  </w:num>
  <w:num w:numId="9" w16cid:durableId="666128501">
    <w:abstractNumId w:val="6"/>
  </w:num>
  <w:num w:numId="10" w16cid:durableId="1352879551">
    <w:abstractNumId w:val="8"/>
  </w:num>
  <w:num w:numId="11" w16cid:durableId="557204794">
    <w:abstractNumId w:val="11"/>
  </w:num>
  <w:num w:numId="12" w16cid:durableId="657269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607"/>
    <w:rsid w:val="00001C3B"/>
    <w:rsid w:val="000042C1"/>
    <w:rsid w:val="00034885"/>
    <w:rsid w:val="000C3CBB"/>
    <w:rsid w:val="000E08C7"/>
    <w:rsid w:val="000E2C9F"/>
    <w:rsid w:val="00123F76"/>
    <w:rsid w:val="0013321C"/>
    <w:rsid w:val="001D3C63"/>
    <w:rsid w:val="001F64F3"/>
    <w:rsid w:val="002466AE"/>
    <w:rsid w:val="002741B0"/>
    <w:rsid w:val="0029724F"/>
    <w:rsid w:val="002A153F"/>
    <w:rsid w:val="002B6E80"/>
    <w:rsid w:val="002D23BF"/>
    <w:rsid w:val="002F35ED"/>
    <w:rsid w:val="003673F9"/>
    <w:rsid w:val="003803B0"/>
    <w:rsid w:val="00395E94"/>
    <w:rsid w:val="003B7BC3"/>
    <w:rsid w:val="003C5D85"/>
    <w:rsid w:val="00400802"/>
    <w:rsid w:val="00401014"/>
    <w:rsid w:val="004A18E6"/>
    <w:rsid w:val="004F7EDA"/>
    <w:rsid w:val="00511AD9"/>
    <w:rsid w:val="00527A85"/>
    <w:rsid w:val="0053028E"/>
    <w:rsid w:val="00551EA8"/>
    <w:rsid w:val="00592BA9"/>
    <w:rsid w:val="00593607"/>
    <w:rsid w:val="005A77CC"/>
    <w:rsid w:val="005B7401"/>
    <w:rsid w:val="005D527C"/>
    <w:rsid w:val="005F1D32"/>
    <w:rsid w:val="00603B90"/>
    <w:rsid w:val="00616674"/>
    <w:rsid w:val="00630F7D"/>
    <w:rsid w:val="006B18FA"/>
    <w:rsid w:val="00707352"/>
    <w:rsid w:val="00732A80"/>
    <w:rsid w:val="007355A0"/>
    <w:rsid w:val="00753AF1"/>
    <w:rsid w:val="00756492"/>
    <w:rsid w:val="0077270E"/>
    <w:rsid w:val="00772A8A"/>
    <w:rsid w:val="007950E4"/>
    <w:rsid w:val="007B01D8"/>
    <w:rsid w:val="007B5092"/>
    <w:rsid w:val="00810549"/>
    <w:rsid w:val="00824B21"/>
    <w:rsid w:val="008308EF"/>
    <w:rsid w:val="008342A6"/>
    <w:rsid w:val="0086454A"/>
    <w:rsid w:val="00872597"/>
    <w:rsid w:val="00873C28"/>
    <w:rsid w:val="0089003A"/>
    <w:rsid w:val="008A4FED"/>
    <w:rsid w:val="008C006F"/>
    <w:rsid w:val="008E066A"/>
    <w:rsid w:val="008E7FF7"/>
    <w:rsid w:val="009167C4"/>
    <w:rsid w:val="00946404"/>
    <w:rsid w:val="00982EAF"/>
    <w:rsid w:val="009C1495"/>
    <w:rsid w:val="009D001F"/>
    <w:rsid w:val="009D12F4"/>
    <w:rsid w:val="00A463ED"/>
    <w:rsid w:val="00A70051"/>
    <w:rsid w:val="00A8194D"/>
    <w:rsid w:val="00A92EC4"/>
    <w:rsid w:val="00AA55A8"/>
    <w:rsid w:val="00AB4170"/>
    <w:rsid w:val="00AF2407"/>
    <w:rsid w:val="00B11293"/>
    <w:rsid w:val="00B44823"/>
    <w:rsid w:val="00BD7DB9"/>
    <w:rsid w:val="00BE6A92"/>
    <w:rsid w:val="00C1042F"/>
    <w:rsid w:val="00C9312B"/>
    <w:rsid w:val="00CB3C43"/>
    <w:rsid w:val="00CD2D59"/>
    <w:rsid w:val="00CF4621"/>
    <w:rsid w:val="00D14E50"/>
    <w:rsid w:val="00D20FBD"/>
    <w:rsid w:val="00D30A8F"/>
    <w:rsid w:val="00D66DD1"/>
    <w:rsid w:val="00D7043C"/>
    <w:rsid w:val="00DB3F50"/>
    <w:rsid w:val="00DE0602"/>
    <w:rsid w:val="00DE560A"/>
    <w:rsid w:val="00DE5EFB"/>
    <w:rsid w:val="00E060C8"/>
    <w:rsid w:val="00E36FE3"/>
    <w:rsid w:val="00E4773A"/>
    <w:rsid w:val="00E518FE"/>
    <w:rsid w:val="00E5209E"/>
    <w:rsid w:val="00EC719E"/>
    <w:rsid w:val="00EC7725"/>
    <w:rsid w:val="00ED5AEA"/>
    <w:rsid w:val="00EE43D9"/>
    <w:rsid w:val="00EF28AD"/>
    <w:rsid w:val="00F94D66"/>
    <w:rsid w:val="00F95860"/>
    <w:rsid w:val="00FC74B3"/>
    <w:rsid w:val="00FD62BB"/>
    <w:rsid w:val="00FF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13966"/>
  <w15:chartTrackingRefBased/>
  <w15:docId w15:val="{38915A6A-2AE3-4932-8ACF-4D49F5A9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60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60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6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60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6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6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3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3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60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36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6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60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3607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B01D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01D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0348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34885"/>
  </w:style>
  <w:style w:type="paragraph" w:styleId="Piedepgina">
    <w:name w:val="footer"/>
    <w:basedOn w:val="Normal"/>
    <w:link w:val="PiedepginaCar"/>
    <w:uiPriority w:val="99"/>
    <w:unhideWhenUsed/>
    <w:rsid w:val="0003488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885"/>
  </w:style>
  <w:style w:type="character" w:styleId="Hipervnculovisitado">
    <w:name w:val="FollowedHyperlink"/>
    <w:basedOn w:val="Fuentedeprrafopredeter"/>
    <w:uiPriority w:val="99"/>
    <w:semiHidden/>
    <w:unhideWhenUsed/>
    <w:rsid w:val="009C1495"/>
    <w:rPr>
      <w:color w:val="96607D" w:themeColor="followedHyperlink"/>
      <w:u w:val="single"/>
    </w:rPr>
  </w:style>
  <w:style w:type="table" w:styleId="Tablaconcuadrcula">
    <w:name w:val="Table Grid"/>
    <w:basedOn w:val="Tablanormal"/>
    <w:uiPriority w:val="39"/>
    <w:rsid w:val="0038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466AE"/>
    <w:pPr>
      <w:spacing w:before="240" w:after="0" w:line="259" w:lineRule="auto"/>
      <w:outlineLvl w:val="9"/>
    </w:pPr>
    <w:rPr>
      <w:kern w:val="0"/>
      <w:sz w:val="32"/>
      <w:szCs w:val="32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466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s://github.com/Braslyvm/ER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yperlink" Target="https://lucid.app/lucidchart/f8c13fff-0160-49e7-8ed0-f0b8b7d398cd/edit?viewport_loc=368%2C415%2C3024%2C1254%2C0_0&amp;invitationId=inv_af40b1e3-f62c-4600-bf47-6ff77373b75e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lucid.app/lucidchart/bbc920d9-fc14-476d-9019-287d2580bfae/edit?invitationId=inv_839d97fd-af80-4d8e-843a-f402561d4cdb&amp;page=0_0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localhost:5107" TargetMode="External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2" ma:contentTypeDescription="Crear nuevo documento." ma:contentTypeScope="" ma:versionID="17a322e11c1d1ec888128edb5a784b29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635d8fcc3b933cf21a684d5013cfa4ca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FBF52-1C3C-41C6-82E0-FDCA5AA0D06C}">
  <ds:schemaRefs>
    <ds:schemaRef ds:uri="http://schemas.microsoft.com/office/2006/metadata/properties"/>
    <ds:schemaRef ds:uri="http://purl.org/dc/dcmitype/"/>
    <ds:schemaRef ds:uri="7d25543e-feea-43c7-9776-01627396393f"/>
    <ds:schemaRef ds:uri="http://purl.org/dc/terms/"/>
    <ds:schemaRef ds:uri="http://schemas.microsoft.com/office/2006/documentManagement/types"/>
    <ds:schemaRef ds:uri="8424d910-10f1-4f85-95e5-b51f1d1c7f56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E432227-39D7-41A3-B39D-22D9B7268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AE0B32-DDC2-42E6-A30B-920B2BA8A0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2D2E450-7735-4036-AF4A-4C33ECFA4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652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BRASLY VILLAREBIA MORALES</dc:creator>
  <cp:keywords/>
  <dc:description/>
  <cp:lastModifiedBy>ELDER JOSHUA LEON PEREZ</cp:lastModifiedBy>
  <cp:revision>2</cp:revision>
  <cp:lastPrinted>2024-09-26T01:55:00Z</cp:lastPrinted>
  <dcterms:created xsi:type="dcterms:W3CDTF">2024-09-26T01:57:00Z</dcterms:created>
  <dcterms:modified xsi:type="dcterms:W3CDTF">2024-09-26T01:57:00Z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