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left" w:pos="3546"/>
        </w:tabs>
        <w:spacing w:before="708" w:after="0" w:line="240" w:lineRule="auto"/>
      </w:pPr>
      <w:r>
        <w:tab/>
      </w:r>
    </w:p>
    <w:p w:rsidR="00E448D9" w:rsidRDefault="00E448D9" w:rsidP="00E448D9">
      <w:pPr>
        <w:tabs>
          <w:tab w:val="center" w:pos="4419"/>
          <w:tab w:val="right" w:pos="8838"/>
        </w:tabs>
        <w:spacing w:before="708" w:after="0" w:line="240" w:lineRule="auto"/>
      </w:pPr>
    </w:p>
    <w:p w:rsidR="00E448D9" w:rsidRDefault="00E448D9" w:rsidP="00E448D9">
      <w:pPr>
        <w:spacing w:after="0" w:line="240" w:lineRule="auto"/>
        <w:ind w:left="120"/>
        <w:jc w:val="center"/>
        <w:rPr>
          <w:rFonts w:ascii="Trebuchet MS" w:eastAsia="Trebuchet MS" w:hAnsi="Trebuchet MS" w:cs="Trebuchet MS"/>
          <w:b/>
          <w:sz w:val="42"/>
          <w:u w:val="single"/>
        </w:rPr>
      </w:pPr>
    </w:p>
    <w:p w:rsidR="00E448D9" w:rsidRPr="00FA2848" w:rsidRDefault="00E448D9" w:rsidP="00E448D9">
      <w:r>
        <w:br w:type="textWrapping" w:clear="all"/>
      </w:r>
    </w:p>
    <w:p w:rsidR="00E448D9" w:rsidRPr="00243D34" w:rsidRDefault="00E448D9" w:rsidP="00E448D9">
      <w:pPr>
        <w:jc w:val="right"/>
        <w:rPr>
          <w:sz w:val="48"/>
          <w:szCs w:val="48"/>
        </w:rPr>
      </w:pPr>
      <w:r w:rsidRPr="00243D34">
        <w:rPr>
          <w:rFonts w:ascii="Arial" w:eastAsia="Arial" w:hAnsi="Arial" w:cs="Arial"/>
          <w:b/>
          <w:sz w:val="48"/>
          <w:szCs w:val="48"/>
        </w:rPr>
        <w:t xml:space="preserve">Plan de Gestión </w:t>
      </w:r>
      <w:r>
        <w:rPr>
          <w:rFonts w:ascii="Arial" w:eastAsia="Arial" w:hAnsi="Arial" w:cs="Arial"/>
          <w:b/>
          <w:sz w:val="48"/>
          <w:szCs w:val="48"/>
        </w:rPr>
        <w:t>de la Configuración del S</w:t>
      </w:r>
      <w:r w:rsidRPr="00243D34">
        <w:rPr>
          <w:rFonts w:ascii="Arial" w:eastAsia="Arial" w:hAnsi="Arial" w:cs="Arial"/>
          <w:b/>
          <w:sz w:val="48"/>
          <w:szCs w:val="48"/>
        </w:rPr>
        <w:t>oftware</w:t>
      </w:r>
    </w:p>
    <w:p w:rsidR="00E448D9" w:rsidRDefault="00E448D9" w:rsidP="00E448D9">
      <w:pPr>
        <w:jc w:val="right"/>
        <w:rPr>
          <w:rFonts w:ascii="Arial" w:eastAsia="Arial" w:hAnsi="Arial" w:cs="Arial"/>
          <w:b/>
          <w:sz w:val="36"/>
        </w:rPr>
      </w:pPr>
      <w:bookmarkStart w:id="0" w:name="h.gjdgxs" w:colFirst="0" w:colLast="0"/>
      <w:bookmarkEnd w:id="0"/>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r>
        <w:rPr>
          <w:rFonts w:ascii="Arial" w:eastAsia="Arial" w:hAnsi="Arial" w:cs="Arial"/>
          <w:b/>
          <w:sz w:val="36"/>
        </w:rPr>
        <w:br w:type="page"/>
      </w:r>
    </w:p>
    <w:p w:rsidR="00E448D9" w:rsidRDefault="00E448D9" w:rsidP="00E448D9">
      <w:pPr>
        <w:rPr>
          <w:rFonts w:ascii="Arial" w:eastAsia="Arial" w:hAnsi="Arial" w:cs="Arial"/>
          <w:b/>
          <w:sz w:val="36"/>
        </w:rPr>
      </w:pPr>
    </w:p>
    <w:p w:rsidR="00E448D9" w:rsidRPr="00794307" w:rsidRDefault="00E448D9" w:rsidP="00E448D9">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4740E8" w:rsidTr="00EF34FA">
        <w:trPr>
          <w:jc w:val="center"/>
        </w:trPr>
        <w:tc>
          <w:tcPr>
            <w:tcW w:w="1303"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E448D9" w:rsidRPr="004740E8" w:rsidTr="00EF34FA">
        <w:trPr>
          <w:trHeight w:val="871"/>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E448D9" w:rsidRPr="004740E8" w:rsidRDefault="00E448D9" w:rsidP="00EF34FA">
            <w:pPr>
              <w:rPr>
                <w:rFonts w:ascii="Times New Roman" w:hAnsi="Times New Roman" w:cs="Times New Roman"/>
                <w:szCs w:val="22"/>
              </w:rPr>
            </w:pPr>
          </w:p>
        </w:tc>
        <w:tc>
          <w:tcPr>
            <w:tcW w:w="3378" w:type="dxa"/>
            <w:tcBorders>
              <w:top w:val="single" w:sz="4" w:space="0" w:color="000000"/>
              <w:bottom w:val="single" w:sz="4" w:space="0" w:color="000000"/>
            </w:tcBorders>
          </w:tcPr>
          <w:p w:rsidR="00E448D9" w:rsidRPr="00C17ABD" w:rsidRDefault="00E448D9" w:rsidP="00EF34FA">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E448D9" w:rsidRPr="001A7298" w:rsidRDefault="00E448D9" w:rsidP="00EF34FA">
            <w:pPr>
              <w:pStyle w:val="Prrafodelista"/>
              <w:ind w:left="0"/>
              <w:rPr>
                <w:i/>
              </w:rPr>
            </w:pPr>
            <w:r>
              <w:rPr>
                <w:i/>
              </w:rPr>
              <w:t>Chira Huamán, Hernán.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w:t>
            </w:r>
            <w:r>
              <w:rPr>
                <w:rFonts w:ascii="Times New Roman" w:hAnsi="Times New Roman" w:cs="Times New Roman"/>
                <w:szCs w:val="22"/>
              </w:rPr>
              <w:t>.1</w:t>
            </w:r>
          </w:p>
        </w:tc>
        <w:tc>
          <w:tcPr>
            <w:tcW w:w="4034" w:type="dxa"/>
            <w:tcBorders>
              <w:top w:val="single" w:sz="4" w:space="0" w:color="000000"/>
              <w:bottom w:val="single" w:sz="4" w:space="0" w:color="000000"/>
            </w:tcBorders>
          </w:tcPr>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E448D9" w:rsidRPr="00C2731A" w:rsidRDefault="00E448D9" w:rsidP="00EF34FA">
            <w:pPr>
              <w:rPr>
                <w:rFonts w:ascii="Times New Roman" w:hAnsi="Times New Roman" w:cs="Times New Roman"/>
                <w:szCs w:val="22"/>
                <w:lang w:val="en-US"/>
              </w:rPr>
            </w:pPr>
            <w:r w:rsidRPr="00C2731A">
              <w:rPr>
                <w:i/>
                <w:lang w:val="en-US"/>
              </w:rPr>
              <w:t>Cruz Bravo, Edgar.</w:t>
            </w:r>
          </w:p>
          <w:p w:rsidR="00E448D9" w:rsidRPr="00DD4C74" w:rsidRDefault="00E448D9" w:rsidP="00EF34FA">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E448D9" w:rsidRPr="001A7298" w:rsidRDefault="00E448D9" w:rsidP="00EF34FA">
            <w:pPr>
              <w:rPr>
                <w:rFonts w:ascii="Times New Roman" w:hAnsi="Times New Roman" w:cs="Times New Roman"/>
                <w:szCs w:val="22"/>
              </w:rPr>
            </w:pPr>
            <w:r w:rsidRPr="004740E8">
              <w:rPr>
                <w:i/>
              </w:rPr>
              <w:t>Cieza Cabrera, Christian.</w:t>
            </w:r>
          </w:p>
          <w:p w:rsidR="00E448D9" w:rsidRPr="004740E8" w:rsidRDefault="00E448D9" w:rsidP="00EF34FA">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E448D9" w:rsidRPr="00C17ABD" w:rsidRDefault="00E448D9" w:rsidP="00EF34FA">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E448D9" w:rsidRPr="009001DC" w:rsidTr="00EF34FA">
        <w:trPr>
          <w:jc w:val="center"/>
        </w:trPr>
        <w:tc>
          <w:tcPr>
            <w:tcW w:w="1303"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 xml:space="preserve"> Modificación formato de documento.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DD4C74" w:rsidRDefault="00E448D9" w:rsidP="00EF34FA">
            <w:pPr>
              <w:pStyle w:val="Prrafodelista"/>
              <w:ind w:left="0"/>
              <w:rPr>
                <w:i/>
                <w:lang w:val="en-US"/>
              </w:rPr>
            </w:pPr>
            <w:r w:rsidRPr="00C2731A">
              <w:rPr>
                <w:i/>
                <w:lang w:val="en-US"/>
              </w:rPr>
              <w:t>Cruz Bravo, Edgar.</w:t>
            </w:r>
          </w:p>
        </w:tc>
      </w:tr>
      <w:tr w:rsidR="00E448D9" w:rsidRPr="00044A71"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de gobierno y alcance, directrices y actividades de la gestión.</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Pr="00044A71" w:rsidRDefault="00E448D9" w:rsidP="00EF34FA">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E448D9" w:rsidRPr="009001DC"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Definición de líneas base del proyecto y librerías (librería principal, de trabajo, soporte, repositorio).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AE6696" w:rsidRDefault="00E448D9" w:rsidP="00EF34FA">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E448D9" w:rsidRPr="00794307" w:rsidRDefault="00E448D9" w:rsidP="00E448D9">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9001DC"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3F151E" w:rsidRDefault="00E448D9" w:rsidP="00EF34FA">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Pr="00835305" w:rsidRDefault="00E448D9" w:rsidP="00EF34FA">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Default="00E448D9" w:rsidP="00EF34FA">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E448D9" w:rsidRDefault="00E448D9" w:rsidP="00E448D9">
      <w:pPr>
        <w:rPr>
          <w:rFonts w:ascii="Times New Roman" w:hAnsi="Times New Roman" w:cs="Times New Roman"/>
          <w:b/>
          <w:sz w:val="28"/>
          <w:szCs w:val="22"/>
        </w:rPr>
      </w:pPr>
    </w:p>
    <w:p w:rsidR="00E448D9" w:rsidRPr="00794307" w:rsidRDefault="00E448D9" w:rsidP="00E448D9">
      <w:pPr>
        <w:rPr>
          <w:rFonts w:ascii="Times New Roman" w:hAnsi="Times New Roman" w:cs="Times New Roman"/>
          <w:sz w:val="28"/>
          <w:szCs w:val="22"/>
        </w:rPr>
      </w:pPr>
      <w:r>
        <w:rPr>
          <w:rFonts w:ascii="Times New Roman" w:hAnsi="Times New Roman" w:cs="Times New Roman"/>
          <w:b/>
          <w:sz w:val="28"/>
          <w:szCs w:val="22"/>
        </w:rPr>
        <w:t>Historial de Revisiones</w:t>
      </w:r>
    </w:p>
    <w:p w:rsidR="00E448D9" w:rsidRDefault="00E448D9" w:rsidP="00E448D9">
      <w:pPr>
        <w:rPr>
          <w:rFonts w:ascii="Arial" w:eastAsia="Arial" w:hAnsi="Arial" w:cs="Arial"/>
          <w:b/>
          <w:sz w:val="36"/>
          <w:lang w:val="es-PE"/>
        </w:rPr>
      </w:pPr>
    </w:p>
    <w:p w:rsidR="00E448D9" w:rsidRDefault="00E448D9" w:rsidP="00E448D9">
      <w:pPr>
        <w:rPr>
          <w:rFonts w:ascii="Arial" w:eastAsia="Arial" w:hAnsi="Arial" w:cs="Arial"/>
          <w:b/>
          <w:sz w:val="36"/>
          <w:lang w:val="es-PE"/>
        </w:rPr>
      </w:pPr>
      <w:r>
        <w:rPr>
          <w:rFonts w:ascii="Arial" w:eastAsia="Arial" w:hAnsi="Arial" w:cs="Arial"/>
          <w:b/>
          <w:sz w:val="36"/>
          <w:lang w:val="es-PE"/>
        </w:rPr>
        <w:br w:type="page"/>
      </w:r>
    </w:p>
    <w:p w:rsidR="00E448D9" w:rsidRPr="00AE6696" w:rsidRDefault="00E448D9" w:rsidP="00E448D9">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E448D9" w:rsidRPr="00ED0A24" w:rsidRDefault="00E448D9" w:rsidP="00E448D9">
          <w:pPr>
            <w:pStyle w:val="TtulodeTDC"/>
            <w:rPr>
              <w:b/>
              <w:color w:val="auto"/>
            </w:rPr>
          </w:pPr>
          <w:r w:rsidRPr="00ED0A24">
            <w:rPr>
              <w:b/>
              <w:color w:val="auto"/>
            </w:rPr>
            <w:t>Tabla de Contenido</w:t>
          </w:r>
        </w:p>
        <w:p w:rsidR="00E448D9" w:rsidRDefault="00E448D9" w:rsidP="00E448D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Pr="007C07E3">
              <w:rPr>
                <w:rStyle w:val="Hipervnculo"/>
                <w:rFonts w:ascii="Arial" w:hAnsi="Arial" w:cs="Arial"/>
                <w:noProof/>
              </w:rPr>
              <w:t>1.</w:t>
            </w:r>
            <w:r>
              <w:rPr>
                <w:rFonts w:asciiTheme="minorHAnsi" w:eastAsiaTheme="minorEastAsia" w:hAnsiTheme="minorHAnsi" w:cstheme="minorBidi"/>
                <w:noProof/>
                <w:color w:val="auto"/>
                <w:szCs w:val="22"/>
              </w:rPr>
              <w:tab/>
            </w:r>
            <w:r w:rsidRPr="007C07E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_Toc452766583 \h </w:instrText>
            </w:r>
            <w:r>
              <w:rPr>
                <w:noProof/>
                <w:webHidden/>
              </w:rPr>
            </w:r>
            <w:r>
              <w:rPr>
                <w:noProof/>
                <w:webHidden/>
              </w:rPr>
              <w:fldChar w:fldCharType="separate"/>
            </w:r>
            <w:r>
              <w:rPr>
                <w:noProof/>
                <w:webHidden/>
              </w:rPr>
              <w:t>5</w:t>
            </w:r>
            <w:r>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E448D9" w:rsidRPr="007C07E3">
              <w:rPr>
                <w:rStyle w:val="Hipervnculo"/>
                <w:rFonts w:ascii="Arial" w:hAnsi="Arial" w:cs="Arial"/>
                <w:noProof/>
              </w:rPr>
              <w:t>1.1.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Situación de la empresa</w:t>
            </w:r>
            <w:r w:rsidR="00E448D9">
              <w:rPr>
                <w:noProof/>
                <w:webHidden/>
              </w:rPr>
              <w:tab/>
            </w:r>
            <w:r w:rsidR="00E448D9">
              <w:rPr>
                <w:noProof/>
                <w:webHidden/>
              </w:rPr>
              <w:fldChar w:fldCharType="begin"/>
            </w:r>
            <w:r w:rsidR="00E448D9">
              <w:rPr>
                <w:noProof/>
                <w:webHidden/>
              </w:rPr>
              <w:instrText xml:space="preserve"> PAGEREF _Toc452766584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E448D9" w:rsidRPr="007C07E3">
              <w:rPr>
                <w:rStyle w:val="Hipervnculo"/>
                <w:rFonts w:ascii="Arial" w:hAnsi="Arial" w:cs="Arial"/>
                <w:noProof/>
              </w:rPr>
              <w:t>1.2.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Propósito</w:t>
            </w:r>
            <w:r w:rsidR="00E448D9">
              <w:rPr>
                <w:noProof/>
                <w:webHidden/>
              </w:rPr>
              <w:tab/>
            </w:r>
            <w:r w:rsidR="00E448D9">
              <w:rPr>
                <w:noProof/>
                <w:webHidden/>
              </w:rPr>
              <w:fldChar w:fldCharType="begin"/>
            </w:r>
            <w:r w:rsidR="00E448D9">
              <w:rPr>
                <w:noProof/>
                <w:webHidden/>
              </w:rPr>
              <w:instrText xml:space="preserve"> PAGEREF _Toc452766585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E448D9" w:rsidRPr="007C07E3">
              <w:rPr>
                <w:rStyle w:val="Hipervnculo"/>
                <w:rFonts w:ascii="Arial" w:hAnsi="Arial" w:cs="Arial"/>
                <w:noProof/>
              </w:rPr>
              <w:t>1.3.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Aplicabilidad</w:t>
            </w:r>
            <w:r w:rsidR="00E448D9">
              <w:rPr>
                <w:noProof/>
                <w:webHidden/>
              </w:rPr>
              <w:tab/>
            </w:r>
            <w:r w:rsidR="00E448D9">
              <w:rPr>
                <w:noProof/>
                <w:webHidden/>
              </w:rPr>
              <w:fldChar w:fldCharType="begin"/>
            </w:r>
            <w:r w:rsidR="00E448D9">
              <w:rPr>
                <w:noProof/>
                <w:webHidden/>
              </w:rPr>
              <w:instrText xml:space="preserve"> PAGEREF _Toc452766586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E448D9" w:rsidRPr="007C07E3">
              <w:rPr>
                <w:rStyle w:val="Hipervnculo"/>
                <w:rFonts w:ascii="Arial" w:hAnsi="Arial" w:cs="Arial"/>
                <w:noProof/>
              </w:rPr>
              <w:t>1.4.</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Definiciones</w:t>
            </w:r>
            <w:r w:rsidR="00E448D9">
              <w:rPr>
                <w:noProof/>
                <w:webHidden/>
              </w:rPr>
              <w:tab/>
            </w:r>
            <w:r w:rsidR="00E448D9">
              <w:rPr>
                <w:noProof/>
                <w:webHidden/>
              </w:rPr>
              <w:fldChar w:fldCharType="begin"/>
            </w:r>
            <w:r w:rsidR="00E448D9">
              <w:rPr>
                <w:noProof/>
                <w:webHidden/>
              </w:rPr>
              <w:instrText xml:space="preserve"> PAGEREF _Toc452766587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E448D9" w:rsidRPr="007C07E3">
              <w:rPr>
                <w:rStyle w:val="Hipervnculo"/>
                <w:rFonts w:ascii="Arial" w:hAnsi="Arial" w:cs="Arial"/>
                <w:noProof/>
              </w:rPr>
              <w:t>1.5.</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Gobierno y Alcance</w:t>
            </w:r>
            <w:r w:rsidR="00E448D9">
              <w:rPr>
                <w:noProof/>
                <w:webHidden/>
              </w:rPr>
              <w:tab/>
            </w:r>
            <w:r w:rsidR="00E448D9">
              <w:rPr>
                <w:noProof/>
                <w:webHidden/>
              </w:rPr>
              <w:fldChar w:fldCharType="begin"/>
            </w:r>
            <w:r w:rsidR="00E448D9">
              <w:rPr>
                <w:noProof/>
                <w:webHidden/>
              </w:rPr>
              <w:instrText xml:space="preserve"> PAGEREF _Toc452766588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787F8F" w:rsidP="00E448D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E448D9" w:rsidRPr="007C07E3">
              <w:rPr>
                <w:rStyle w:val="Hipervnculo"/>
                <w:rFonts w:ascii="Arial" w:hAnsi="Arial" w:cs="Arial"/>
                <w:noProof/>
              </w:rPr>
              <w:t>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Gestión de la Configuración del software</w:t>
            </w:r>
            <w:r w:rsidR="00E448D9">
              <w:rPr>
                <w:noProof/>
                <w:webHidden/>
              </w:rPr>
              <w:tab/>
            </w:r>
            <w:r w:rsidR="00E448D9">
              <w:rPr>
                <w:noProof/>
                <w:webHidden/>
              </w:rPr>
              <w:fldChar w:fldCharType="begin"/>
            </w:r>
            <w:r w:rsidR="00E448D9">
              <w:rPr>
                <w:noProof/>
                <w:webHidden/>
              </w:rPr>
              <w:instrText xml:space="preserve"> PAGEREF _Toc452766589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E448D9" w:rsidRPr="007C07E3">
              <w:rPr>
                <w:rStyle w:val="Hipervnculo"/>
                <w:rFonts w:ascii="Arial" w:hAnsi="Arial" w:cs="Arial"/>
                <w:noProof/>
              </w:rPr>
              <w:t>2.1.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Organización</w:t>
            </w:r>
            <w:r w:rsidR="00E448D9">
              <w:rPr>
                <w:noProof/>
                <w:webHidden/>
              </w:rPr>
              <w:tab/>
            </w:r>
            <w:r w:rsidR="00E448D9">
              <w:rPr>
                <w:noProof/>
                <w:webHidden/>
              </w:rPr>
              <w:fldChar w:fldCharType="begin"/>
            </w:r>
            <w:r w:rsidR="00E448D9">
              <w:rPr>
                <w:noProof/>
                <w:webHidden/>
              </w:rPr>
              <w:instrText xml:space="preserve"> PAGEREF _Toc452766590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E448D9" w:rsidRPr="007C07E3">
              <w:rPr>
                <w:rStyle w:val="Hipervnculo"/>
                <w:rFonts w:ascii="Arial" w:hAnsi="Arial" w:cs="Arial"/>
                <w:noProof/>
              </w:rPr>
              <w:t>2.2.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Roles</w:t>
            </w:r>
            <w:r w:rsidR="00E448D9">
              <w:rPr>
                <w:noProof/>
                <w:webHidden/>
              </w:rPr>
              <w:tab/>
            </w:r>
            <w:r w:rsidR="00E448D9">
              <w:rPr>
                <w:noProof/>
                <w:webHidden/>
              </w:rPr>
              <w:fldChar w:fldCharType="begin"/>
            </w:r>
            <w:r w:rsidR="00E448D9">
              <w:rPr>
                <w:noProof/>
                <w:webHidden/>
              </w:rPr>
              <w:instrText xml:space="preserve"> PAGEREF _Toc452766591 \h </w:instrText>
            </w:r>
            <w:r w:rsidR="00E448D9">
              <w:rPr>
                <w:noProof/>
                <w:webHidden/>
              </w:rPr>
            </w:r>
            <w:r w:rsidR="00E448D9">
              <w:rPr>
                <w:noProof/>
                <w:webHidden/>
              </w:rPr>
              <w:fldChar w:fldCharType="separate"/>
            </w:r>
            <w:r w:rsidR="00E448D9">
              <w:rPr>
                <w:noProof/>
                <w:webHidden/>
              </w:rPr>
              <w:t>8</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E448D9" w:rsidRPr="007C07E3">
              <w:rPr>
                <w:rStyle w:val="Hipervnculo"/>
                <w:rFonts w:ascii="Arial" w:hAnsi="Arial" w:cs="Arial"/>
                <w:noProof/>
              </w:rPr>
              <w:t>2.3.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Políticas</w:t>
            </w:r>
            <w:r w:rsidR="00E448D9">
              <w:rPr>
                <w:noProof/>
                <w:webHidden/>
              </w:rPr>
              <w:tab/>
            </w:r>
            <w:r w:rsidR="00E448D9">
              <w:rPr>
                <w:noProof/>
                <w:webHidden/>
              </w:rPr>
              <w:fldChar w:fldCharType="begin"/>
            </w:r>
            <w:r w:rsidR="00E448D9">
              <w:rPr>
                <w:noProof/>
                <w:webHidden/>
              </w:rPr>
              <w:instrText xml:space="preserve"> PAGEREF _Toc452766592 \h </w:instrText>
            </w:r>
            <w:r w:rsidR="00E448D9">
              <w:rPr>
                <w:noProof/>
                <w:webHidden/>
              </w:rPr>
            </w:r>
            <w:r w:rsidR="00E448D9">
              <w:rPr>
                <w:noProof/>
                <w:webHidden/>
              </w:rPr>
              <w:fldChar w:fldCharType="separate"/>
            </w:r>
            <w:r w:rsidR="00E448D9">
              <w:rPr>
                <w:noProof/>
                <w:webHidden/>
              </w:rPr>
              <w:t>9</w:t>
            </w:r>
            <w:r w:rsidR="00E448D9">
              <w:rPr>
                <w:noProof/>
                <w:webHidden/>
              </w:rPr>
              <w:fldChar w:fldCharType="end"/>
            </w:r>
          </w:hyperlink>
          <w:r w:rsidR="00E448D9">
            <w:rPr>
              <w:rFonts w:asciiTheme="minorHAnsi" w:eastAsiaTheme="minorEastAsia" w:hAnsiTheme="minorHAnsi" w:cstheme="minorBidi"/>
              <w:noProof/>
              <w:color w:val="auto"/>
              <w:szCs w:val="22"/>
            </w:rPr>
            <w:t xml:space="preserve"> </w:t>
          </w:r>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E448D9">
              <w:rPr>
                <w:rStyle w:val="Hipervnculo"/>
                <w:rFonts w:ascii="Arial" w:hAnsi="Arial" w:cs="Arial"/>
                <w:noProof/>
              </w:rPr>
              <w:t>2.4</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Herramientas, entorno e infraestructura</w:t>
            </w:r>
            <w:r w:rsidR="00E448D9">
              <w:rPr>
                <w:noProof/>
                <w:webHidden/>
              </w:rPr>
              <w:tab/>
            </w:r>
            <w:r w:rsidR="00E448D9">
              <w:rPr>
                <w:noProof/>
                <w:webHidden/>
              </w:rPr>
              <w:fldChar w:fldCharType="begin"/>
            </w:r>
            <w:r w:rsidR="00E448D9">
              <w:rPr>
                <w:noProof/>
                <w:webHidden/>
              </w:rPr>
              <w:instrText xml:space="preserve"> PAGEREF _Toc452766595 \h </w:instrText>
            </w:r>
            <w:r w:rsidR="00E448D9">
              <w:rPr>
                <w:noProof/>
                <w:webHidden/>
              </w:rPr>
            </w:r>
            <w:r w:rsidR="00E448D9">
              <w:rPr>
                <w:noProof/>
                <w:webHidden/>
              </w:rPr>
              <w:fldChar w:fldCharType="separate"/>
            </w:r>
            <w:r w:rsidR="00E448D9">
              <w:rPr>
                <w:noProof/>
                <w:webHidden/>
              </w:rPr>
              <w:t>11</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E448D9">
              <w:rPr>
                <w:rStyle w:val="Hipervnculo"/>
                <w:rFonts w:ascii="Arial" w:hAnsi="Arial" w:cs="Arial"/>
                <w:noProof/>
              </w:rPr>
              <w:t>2.5</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Calendario</w:t>
            </w:r>
            <w:r w:rsidR="00E448D9">
              <w:rPr>
                <w:noProof/>
                <w:webHidden/>
              </w:rPr>
              <w:tab/>
            </w:r>
            <w:r w:rsidR="00E448D9">
              <w:rPr>
                <w:noProof/>
                <w:webHidden/>
              </w:rPr>
              <w:fldChar w:fldCharType="begin"/>
            </w:r>
            <w:r w:rsidR="00E448D9">
              <w:rPr>
                <w:noProof/>
                <w:webHidden/>
              </w:rPr>
              <w:instrText xml:space="preserve"> PAGEREF _Toc452766596 \h </w:instrText>
            </w:r>
            <w:r w:rsidR="00E448D9">
              <w:rPr>
                <w:noProof/>
                <w:webHidden/>
              </w:rPr>
            </w:r>
            <w:r w:rsidR="00E448D9">
              <w:rPr>
                <w:noProof/>
                <w:webHidden/>
              </w:rPr>
              <w:fldChar w:fldCharType="separate"/>
            </w:r>
            <w:r w:rsidR="00E448D9">
              <w:rPr>
                <w:noProof/>
                <w:webHidden/>
              </w:rPr>
              <w:t>13</w:t>
            </w:r>
            <w:r w:rsidR="00E448D9">
              <w:rPr>
                <w:noProof/>
                <w:webHidden/>
              </w:rPr>
              <w:fldChar w:fldCharType="end"/>
            </w:r>
          </w:hyperlink>
        </w:p>
        <w:p w:rsidR="00E448D9" w:rsidRDefault="00787F8F" w:rsidP="00E448D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E448D9" w:rsidRPr="007C07E3">
              <w:rPr>
                <w:rStyle w:val="Hipervnculo"/>
                <w:rFonts w:ascii="Arial" w:hAnsi="Arial" w:cs="Arial"/>
                <w:b/>
                <w:noProof/>
              </w:rPr>
              <w:t>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b/>
                <w:noProof/>
              </w:rPr>
              <w:t>ACTIVIDADES DE LA GESTIÓN DE LA CONFIGURACIÓN</w:t>
            </w:r>
            <w:r w:rsidR="00E448D9">
              <w:rPr>
                <w:noProof/>
                <w:webHidden/>
              </w:rPr>
              <w:tab/>
            </w:r>
            <w:r w:rsidR="00E448D9">
              <w:rPr>
                <w:noProof/>
                <w:webHidden/>
              </w:rPr>
              <w:fldChar w:fldCharType="begin"/>
            </w:r>
            <w:r w:rsidR="00E448D9">
              <w:rPr>
                <w:noProof/>
                <w:webHidden/>
              </w:rPr>
              <w:instrText xml:space="preserve"> PAGEREF _Toc452766597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E448D9" w:rsidRPr="007C07E3">
              <w:rPr>
                <w:rStyle w:val="Hipervnculo"/>
                <w:rFonts w:ascii="Arial" w:hAnsi="Arial" w:cs="Arial"/>
                <w:noProof/>
              </w:rPr>
              <w:t>3.1.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Identificación</w:t>
            </w:r>
            <w:r w:rsidR="00E448D9">
              <w:rPr>
                <w:noProof/>
                <w:webHidden/>
              </w:rPr>
              <w:tab/>
            </w:r>
            <w:r w:rsidR="00E448D9">
              <w:rPr>
                <w:noProof/>
                <w:webHidden/>
              </w:rPr>
              <w:fldChar w:fldCharType="begin"/>
            </w:r>
            <w:r w:rsidR="00E448D9">
              <w:rPr>
                <w:noProof/>
                <w:webHidden/>
              </w:rPr>
              <w:instrText xml:space="preserve"> PAGEREF _Toc452766598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787F8F"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E448D9" w:rsidRPr="007C07E3">
              <w:rPr>
                <w:rStyle w:val="Hipervnculo"/>
                <w:rFonts w:ascii="Arial" w:hAnsi="Arial" w:cs="Arial"/>
                <w:noProof/>
              </w:rPr>
              <w:t>a.</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Cuadro con los Ítem de configuración clasificados e identificados</w:t>
            </w:r>
            <w:r w:rsidR="00E448D9">
              <w:rPr>
                <w:noProof/>
                <w:webHidden/>
              </w:rPr>
              <w:tab/>
            </w:r>
            <w:r w:rsidR="00E448D9">
              <w:rPr>
                <w:noProof/>
                <w:webHidden/>
              </w:rPr>
              <w:fldChar w:fldCharType="begin"/>
            </w:r>
            <w:r w:rsidR="00E448D9">
              <w:rPr>
                <w:noProof/>
                <w:webHidden/>
              </w:rPr>
              <w:instrText xml:space="preserve"> PAGEREF _Toc452766599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787F8F"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E448D9" w:rsidRPr="007C07E3">
              <w:rPr>
                <w:rStyle w:val="Hipervnculo"/>
                <w:rFonts w:ascii="Arial" w:hAnsi="Arial" w:cs="Arial"/>
                <w:noProof/>
              </w:rPr>
              <w:t>b.</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Nomenclatura de la identificación</w:t>
            </w:r>
            <w:r w:rsidR="00E448D9">
              <w:rPr>
                <w:noProof/>
                <w:webHidden/>
              </w:rPr>
              <w:tab/>
            </w:r>
            <w:r w:rsidR="00E448D9">
              <w:rPr>
                <w:noProof/>
                <w:webHidden/>
              </w:rPr>
              <w:fldChar w:fldCharType="begin"/>
            </w:r>
            <w:r w:rsidR="00E448D9">
              <w:rPr>
                <w:noProof/>
                <w:webHidden/>
              </w:rPr>
              <w:instrText xml:space="preserve"> PAGEREF _Toc452766600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787F8F"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E448D9" w:rsidRPr="007C07E3">
              <w:rPr>
                <w:rStyle w:val="Hipervnculo"/>
                <w:rFonts w:ascii="Arial" w:hAnsi="Arial" w:cs="Arial"/>
                <w:noProof/>
              </w:rPr>
              <w:t>c.</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Lista de ítems con la nomenclatura</w:t>
            </w:r>
            <w:r w:rsidR="00E448D9">
              <w:rPr>
                <w:noProof/>
                <w:webHidden/>
              </w:rPr>
              <w:tab/>
            </w:r>
            <w:r w:rsidR="00E448D9">
              <w:rPr>
                <w:noProof/>
                <w:webHidden/>
              </w:rPr>
              <w:fldChar w:fldCharType="begin"/>
            </w:r>
            <w:r w:rsidR="00E448D9">
              <w:rPr>
                <w:noProof/>
                <w:webHidden/>
              </w:rPr>
              <w:instrText xml:space="preserve"> PAGEREF _Toc452766601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787F8F"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E448D9" w:rsidRPr="007C07E3">
              <w:rPr>
                <w:rStyle w:val="Hipervnculo"/>
                <w:rFonts w:ascii="Arial" w:hAnsi="Arial" w:cs="Arial"/>
                <w:noProof/>
              </w:rPr>
              <w:t>3.2.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Control</w:t>
            </w:r>
            <w:r w:rsidR="00E448D9">
              <w:rPr>
                <w:noProof/>
                <w:webHidden/>
              </w:rPr>
              <w:tab/>
            </w:r>
            <w:r w:rsidR="00E448D9">
              <w:rPr>
                <w:noProof/>
                <w:webHidden/>
              </w:rPr>
              <w:fldChar w:fldCharType="begin"/>
            </w:r>
            <w:r w:rsidR="00E448D9">
              <w:rPr>
                <w:noProof/>
                <w:webHidden/>
              </w:rPr>
              <w:instrText xml:space="preserve"> PAGEREF _Toc452766602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787F8F"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E448D9" w:rsidRPr="007C07E3">
              <w:rPr>
                <w:rStyle w:val="Hipervnculo"/>
                <w:rFonts w:ascii="Arial" w:hAnsi="Arial" w:cs="Arial"/>
                <w:noProof/>
              </w:rPr>
              <w:t>3.2.1.</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líneas base</w:t>
            </w:r>
            <w:r w:rsidR="00E448D9">
              <w:rPr>
                <w:noProof/>
                <w:webHidden/>
              </w:rPr>
              <w:tab/>
            </w:r>
            <w:r w:rsidR="00E448D9">
              <w:rPr>
                <w:noProof/>
                <w:webHidden/>
              </w:rPr>
              <w:fldChar w:fldCharType="begin"/>
            </w:r>
            <w:r w:rsidR="00E448D9">
              <w:rPr>
                <w:noProof/>
                <w:webHidden/>
              </w:rPr>
              <w:instrText xml:space="preserve"> PAGEREF _Toc452766603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787F8F"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E448D9" w:rsidRPr="007C07E3">
              <w:rPr>
                <w:rStyle w:val="Hipervnculo"/>
                <w:rFonts w:ascii="Arial" w:hAnsi="Arial" w:cs="Arial"/>
                <w:noProof/>
              </w:rPr>
              <w:t>3.2.2.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librerías</w:t>
            </w:r>
            <w:r w:rsidR="00E448D9">
              <w:rPr>
                <w:noProof/>
                <w:webHidden/>
              </w:rPr>
              <w:tab/>
            </w:r>
            <w:r w:rsidR="00E448D9">
              <w:rPr>
                <w:noProof/>
                <w:webHidden/>
              </w:rPr>
              <w:fldChar w:fldCharType="begin"/>
            </w:r>
            <w:r w:rsidR="00E448D9">
              <w:rPr>
                <w:noProof/>
                <w:webHidden/>
              </w:rPr>
              <w:instrText xml:space="preserve"> PAGEREF _Toc452766604 \h </w:instrText>
            </w:r>
            <w:r w:rsidR="00E448D9">
              <w:rPr>
                <w:noProof/>
                <w:webHidden/>
              </w:rPr>
            </w:r>
            <w:r w:rsidR="00E448D9">
              <w:rPr>
                <w:noProof/>
                <w:webHidden/>
              </w:rPr>
              <w:fldChar w:fldCharType="separate"/>
            </w:r>
            <w:r w:rsidR="00E448D9">
              <w:rPr>
                <w:noProof/>
                <w:webHidden/>
              </w:rPr>
              <w:t>18</w:t>
            </w:r>
            <w:r w:rsidR="00E448D9">
              <w:rPr>
                <w:noProof/>
                <w:webHidden/>
              </w:rPr>
              <w:fldChar w:fldCharType="end"/>
            </w:r>
          </w:hyperlink>
        </w:p>
        <w:p w:rsidR="00E448D9" w:rsidRDefault="00787F8F" w:rsidP="00E448D9">
          <w:pPr>
            <w:pStyle w:val="TDC3"/>
            <w:tabs>
              <w:tab w:val="right" w:leader="dot" w:pos="8494"/>
            </w:tabs>
            <w:rPr>
              <w:rFonts w:asciiTheme="minorHAnsi" w:eastAsiaTheme="minorEastAsia" w:hAnsiTheme="minorHAnsi" w:cstheme="minorBidi"/>
              <w:noProof/>
              <w:color w:val="auto"/>
              <w:szCs w:val="22"/>
            </w:rPr>
          </w:pPr>
          <w:hyperlink w:anchor="_Toc452766605" w:history="1">
            <w:r w:rsidR="00E448D9" w:rsidRPr="007C07E3">
              <w:rPr>
                <w:rStyle w:val="Hipervnculo"/>
                <w:rFonts w:ascii="Times New Roman" w:hAnsi="Times New Roman" w:cs="Times New Roman"/>
                <w:noProof/>
              </w:rPr>
              <w:t>3.2.2.4.Repositorio de software</w:t>
            </w:r>
            <w:r w:rsidR="00E448D9">
              <w:rPr>
                <w:noProof/>
                <w:webHidden/>
              </w:rPr>
              <w:tab/>
            </w:r>
            <w:r w:rsidR="00E448D9">
              <w:rPr>
                <w:noProof/>
                <w:webHidden/>
              </w:rPr>
              <w:fldChar w:fldCharType="begin"/>
            </w:r>
            <w:r w:rsidR="00E448D9">
              <w:rPr>
                <w:noProof/>
                <w:webHidden/>
              </w:rPr>
              <w:instrText xml:space="preserve"> PAGEREF _Toc452766605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Default="00787F8F" w:rsidP="00E448D9">
          <w:pPr>
            <w:pStyle w:val="TDC3"/>
            <w:tabs>
              <w:tab w:val="right" w:leader="dot" w:pos="8494"/>
            </w:tabs>
            <w:rPr>
              <w:rFonts w:asciiTheme="minorHAnsi" w:eastAsiaTheme="minorEastAsia" w:hAnsiTheme="minorHAnsi" w:cstheme="minorBidi"/>
              <w:noProof/>
              <w:color w:val="auto"/>
              <w:szCs w:val="22"/>
            </w:rPr>
          </w:pPr>
          <w:hyperlink w:anchor="_Toc452766606" w:history="1">
            <w:r w:rsidR="00E448D9" w:rsidRPr="007C07E3">
              <w:rPr>
                <w:rStyle w:val="Hipervnculo"/>
                <w:rFonts w:ascii="Times New Roman" w:hAnsi="Times New Roman" w:cs="Times New Roman"/>
                <w:noProof/>
              </w:rPr>
              <w:t>3.2.2.5.Control de Cambios</w:t>
            </w:r>
            <w:r w:rsidR="00E448D9">
              <w:rPr>
                <w:noProof/>
                <w:webHidden/>
              </w:rPr>
              <w:tab/>
            </w:r>
            <w:r w:rsidR="00E448D9">
              <w:rPr>
                <w:noProof/>
                <w:webHidden/>
              </w:rPr>
              <w:fldChar w:fldCharType="begin"/>
            </w:r>
            <w:r w:rsidR="00E448D9">
              <w:rPr>
                <w:noProof/>
                <w:webHidden/>
              </w:rPr>
              <w:instrText xml:space="preserve"> PAGEREF _Toc452766606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Pr="004838F3" w:rsidRDefault="00E448D9" w:rsidP="00E448D9">
          <w:r>
            <w:rPr>
              <w:b/>
              <w:bCs/>
            </w:rPr>
            <w:fldChar w:fldCharType="end"/>
          </w:r>
        </w:p>
      </w:sdtContent>
    </w:sdt>
    <w:p w:rsidR="00E448D9" w:rsidRDefault="00E448D9" w:rsidP="00E448D9">
      <w:pPr>
        <w:rPr>
          <w:b/>
        </w:rPr>
      </w:pPr>
      <w:r>
        <w:rPr>
          <w:b/>
        </w:rPr>
        <w:br w:type="page"/>
      </w:r>
    </w:p>
    <w:p w:rsidR="00E448D9" w:rsidRPr="00205B51" w:rsidRDefault="00E448D9" w:rsidP="00E448D9">
      <w:pPr>
        <w:rPr>
          <w:b/>
        </w:rPr>
      </w:pPr>
    </w:p>
    <w:p w:rsidR="00E448D9" w:rsidRPr="005C5E15" w:rsidRDefault="00E448D9" w:rsidP="00E448D9">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E448D9" w:rsidRPr="00205B51" w:rsidRDefault="00E448D9" w:rsidP="00E448D9">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E448D9" w:rsidRPr="00205B51" w:rsidRDefault="00E448D9" w:rsidP="00E448D9">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448D9" w:rsidRPr="003D2658" w:rsidRDefault="00E448D9" w:rsidP="00E448D9">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Pr>
          <w:rFonts w:ascii="Arial" w:hAnsi="Arial" w:cs="Arial"/>
          <w:szCs w:val="22"/>
        </w:rPr>
        <w:t>ciones, auditorias de seguridad, y desarrollo de proyectos de software</w:t>
      </w:r>
      <w:r w:rsidRPr="003D2658">
        <w:rPr>
          <w:rFonts w:ascii="Arial" w:hAnsi="Arial" w:cs="Arial"/>
          <w:szCs w:val="22"/>
        </w:rPr>
        <w:t>.</w:t>
      </w:r>
    </w:p>
    <w:p w:rsidR="00E448D9" w:rsidRDefault="00E448D9" w:rsidP="00E448D9">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Pr>
          <w:rFonts w:ascii="Arial" w:hAnsi="Arial" w:cs="Arial"/>
          <w:szCs w:val="22"/>
        </w:rPr>
        <w:t>.</w:t>
      </w:r>
    </w:p>
    <w:p w:rsidR="00E448D9" w:rsidRPr="00205B51" w:rsidRDefault="00E448D9" w:rsidP="00E448D9">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Pr>
          <w:rFonts w:ascii="Arial" w:hAnsi="Arial" w:cs="Arial"/>
          <w:szCs w:val="22"/>
        </w:rPr>
        <w:t>.</w:t>
      </w:r>
      <w:r>
        <w:rPr>
          <w:rFonts w:ascii="Arial" w:hAnsi="Arial" w:cs="Arial"/>
          <w:szCs w:val="22"/>
        </w:rPr>
        <w:tab/>
      </w:r>
    </w:p>
    <w:p w:rsidR="00E448D9" w:rsidRPr="00205B51" w:rsidRDefault="00E448D9" w:rsidP="00E448D9">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E448D9" w:rsidRPr="00DF4EF4" w:rsidRDefault="00E448D9" w:rsidP="00E448D9">
      <w:pPr>
        <w:jc w:val="both"/>
        <w:rPr>
          <w:rFonts w:ascii="Arial" w:hAnsi="Arial" w:cs="Arial"/>
          <w:szCs w:val="22"/>
        </w:rPr>
      </w:pPr>
      <w:r w:rsidRPr="00DF4EF4">
        <w:rPr>
          <w:rFonts w:ascii="Arial" w:hAnsi="Arial" w:cs="Arial"/>
          <w:szCs w:val="22"/>
        </w:rPr>
        <w:t>La aplicabilidad de este documento de gestión de la configuración abarca todo</w:t>
      </w:r>
      <w:r>
        <w:rPr>
          <w:rFonts w:ascii="Arial" w:hAnsi="Arial" w:cs="Arial"/>
          <w:szCs w:val="22"/>
        </w:rPr>
        <w:t xml:space="preserve">s los aplicativos desarrollados </w:t>
      </w:r>
      <w:r w:rsidRPr="00DF4EF4">
        <w:rPr>
          <w:rFonts w:ascii="Arial" w:hAnsi="Arial" w:cs="Arial"/>
          <w:szCs w:val="22"/>
        </w:rPr>
        <w:t>previa y futuramente por la consultora, además debe involucrar todas las fases del ciclo de vida del software de cada sistema.</w:t>
      </w:r>
      <w:r>
        <w:rPr>
          <w:rFonts w:ascii="Arial" w:hAnsi="Arial" w:cs="Arial"/>
          <w:szCs w:val="22"/>
        </w:rPr>
        <w:t xml:space="preserve"> Al mismo tiempo abarca los 50 proyectos que se encuentran en mantenimiento.</w:t>
      </w:r>
    </w:p>
    <w:p w:rsidR="00E448D9" w:rsidRPr="00DF4EF4" w:rsidRDefault="00E448D9" w:rsidP="00E448D9">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448D9" w:rsidRPr="00DF4EF4" w:rsidRDefault="00E448D9" w:rsidP="00E448D9">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E448D9" w:rsidRPr="00FB58A9" w:rsidRDefault="00E448D9" w:rsidP="00E448D9">
      <w:pPr>
        <w:jc w:val="both"/>
        <w:rPr>
          <w:rFonts w:ascii="Times New Roman" w:hAnsi="Times New Roman" w:cs="Times New Roman"/>
          <w:sz w:val="24"/>
          <w:szCs w:val="24"/>
        </w:rPr>
      </w:pPr>
    </w:p>
    <w:p w:rsidR="00E448D9" w:rsidRPr="00205B51" w:rsidRDefault="00E448D9" w:rsidP="00E448D9">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E448D9" w:rsidRPr="003D2658" w:rsidRDefault="00E448D9" w:rsidP="00E448D9">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Pr="003D2658">
        <w:rPr>
          <w:rFonts w:ascii="Arial" w:hAnsi="Arial" w:cs="Arial"/>
          <w:szCs w:val="22"/>
        </w:rPr>
        <w:t>: Característica o propiedad de permanecer accesible y disponible para su uso cuando lo requiera una entidad autorizada.</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szCs w:val="22"/>
        </w:rPr>
        <w:t>Integridad: Propiedad/característica de salvaguardar la exactitud y completitud de los activos.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Pr="003D2658">
        <w:rPr>
          <w:rFonts w:ascii="Arial" w:hAnsi="Arial" w:cs="Arial"/>
          <w:szCs w:val="22"/>
        </w:rPr>
        <w:t xml:space="preserve"> Elemento de trabajo que puede resultar crítico para el proyecto.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Elementos formalmente aprobados que sirven como punto de partida para futura revisiones.</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SCM</w:t>
      </w:r>
      <w:r w:rsidRPr="003D2658">
        <w:rPr>
          <w:rFonts w:ascii="Arial" w:hAnsi="Arial" w:cs="Arial"/>
          <w:szCs w:val="22"/>
        </w:rPr>
        <w:t>: Sistema de Configuración y Mantenimiento.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Pr="003D2658">
        <w:rPr>
          <w:rFonts w:ascii="Arial" w:hAnsi="Arial" w:cs="Arial"/>
          <w:szCs w:val="22"/>
        </w:rPr>
        <w:t>: Se refiere a la idea de consignar un conjunto de cambios "tentativos</w:t>
      </w:r>
      <w:r>
        <w:rPr>
          <w:rFonts w:ascii="Arial" w:hAnsi="Arial" w:cs="Arial"/>
          <w:szCs w:val="22"/>
        </w:rPr>
        <w:t>”</w:t>
      </w:r>
      <w:r w:rsidRPr="003D2658">
        <w:rPr>
          <w:rFonts w:ascii="Arial" w:hAnsi="Arial" w:cs="Arial"/>
          <w:szCs w:val="22"/>
        </w:rPr>
        <w:t>, o no permanentes.</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Pr="003D2658">
        <w:rPr>
          <w:rFonts w:ascii="Arial" w:hAnsi="Arial" w:cs="Arial"/>
          <w:szCs w:val="22"/>
        </w:rPr>
        <w:t>: Acción de subir los cambios al repositorio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Pr="003D2658">
        <w:rPr>
          <w:rFonts w:ascii="Arial" w:hAnsi="Arial" w:cs="Arial"/>
          <w:szCs w:val="22"/>
        </w:rPr>
        <w:t>: Acción de descargar la última versión del código o producto del repositorio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Pr="003D2658">
        <w:rPr>
          <w:rFonts w:ascii="Arial" w:hAnsi="Arial" w:cs="Arial"/>
          <w:szCs w:val="22"/>
        </w:rPr>
        <w:t>: Flujo de Trabajo</w:t>
      </w:r>
    </w:p>
    <w:p w:rsidR="00E448D9" w:rsidRPr="005516A9" w:rsidRDefault="00E448D9" w:rsidP="00E448D9">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Pr>
          <w:rFonts w:ascii="Arial" w:hAnsi="Arial" w:cs="Arial"/>
          <w:color w:val="auto"/>
        </w:rPr>
        <w:t>ance</w:t>
      </w:r>
      <w:bookmarkEnd w:id="6"/>
    </w:p>
    <w:p w:rsidR="00E448D9" w:rsidRPr="00DF4EF4" w:rsidRDefault="00E448D9" w:rsidP="00E448D9">
      <w:pPr>
        <w:jc w:val="both"/>
        <w:rPr>
          <w:rFonts w:ascii="Arial" w:hAnsi="Arial" w:cs="Arial"/>
          <w:szCs w:val="22"/>
        </w:rPr>
      </w:pPr>
      <w:r w:rsidRPr="00DF4EF4">
        <w:rPr>
          <w:rFonts w:ascii="Arial" w:hAnsi="Arial" w:cs="Arial"/>
          <w:szCs w:val="22"/>
        </w:rPr>
        <w:t>El plan de gestión de la configuración está basado en los siguientes supuestos:</w:t>
      </w:r>
    </w:p>
    <w:p w:rsidR="00E448D9" w:rsidRDefault="00E448D9" w:rsidP="00E448D9">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448D9" w:rsidRPr="00AD3A23" w:rsidRDefault="00E448D9" w:rsidP="00E448D9">
      <w:pPr>
        <w:pStyle w:val="Prrafodelista"/>
        <w:numPr>
          <w:ilvl w:val="0"/>
          <w:numId w:val="5"/>
        </w:numPr>
        <w:jc w:val="both"/>
        <w:rPr>
          <w:rFonts w:ascii="Arial" w:hAnsi="Arial" w:cs="Arial"/>
          <w:szCs w:val="22"/>
        </w:rPr>
      </w:pPr>
      <w:r>
        <w:rPr>
          <w:rFonts w:ascii="Arial" w:hAnsi="Arial" w:cs="Arial"/>
          <w:szCs w:val="22"/>
        </w:rPr>
        <w:t>E</w:t>
      </w:r>
      <w:r w:rsidRPr="00AD3A23">
        <w:rPr>
          <w:rFonts w:ascii="Arial" w:hAnsi="Arial" w:cs="Arial"/>
          <w:szCs w:val="22"/>
        </w:rPr>
        <w:t>l jefe de proyectos</w:t>
      </w:r>
      <w:r>
        <w:rPr>
          <w:rFonts w:ascii="Arial" w:hAnsi="Arial" w:cs="Arial"/>
          <w:szCs w:val="22"/>
        </w:rPr>
        <w:t xml:space="preserve"> es el responsable para cada proyecto</w:t>
      </w:r>
      <w:r w:rsidRPr="00AD3A23">
        <w:rPr>
          <w:rFonts w:ascii="Arial" w:hAnsi="Arial" w:cs="Arial"/>
          <w:szCs w:val="22"/>
        </w:rPr>
        <w:t>.</w:t>
      </w:r>
    </w:p>
    <w:p w:rsidR="00E448D9" w:rsidRDefault="00E448D9" w:rsidP="00E448D9">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448D9" w:rsidRPr="00F52D6F" w:rsidRDefault="00E448D9" w:rsidP="00E448D9">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E448D9" w:rsidRPr="002E6BC8" w:rsidRDefault="00E448D9" w:rsidP="00E448D9">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proceso desarrollo.</w:t>
      </w:r>
    </w:p>
    <w:p w:rsidR="00E448D9" w:rsidRPr="00205B51" w:rsidRDefault="00E448D9" w:rsidP="00E448D9">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E448D9" w:rsidRPr="00205B51" w:rsidRDefault="00E448D9" w:rsidP="00E448D9">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 xml:space="preserve">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 </w:t>
      </w:r>
    </w:p>
    <w:p w:rsidR="00E448D9" w:rsidRPr="003D2658" w:rsidRDefault="00E448D9" w:rsidP="00E448D9">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E448D9" w:rsidRPr="00301824" w:rsidRDefault="00E448D9" w:rsidP="00E448D9">
      <w:pPr>
        <w:jc w:val="center"/>
        <w:rPr>
          <w:rFonts w:ascii="Tahoma" w:hAnsi="Tahoma" w:cs="Tahoma"/>
          <w:b/>
          <w:sz w:val="4"/>
        </w:rPr>
      </w:pPr>
      <w:r>
        <w:rPr>
          <w:noProof/>
          <w:lang w:val="es-ES" w:eastAsia="es-ES"/>
        </w:rPr>
        <w:drawing>
          <wp:inline distT="0" distB="0" distL="0" distR="0" wp14:anchorId="5F522942" wp14:editId="6E05A4E9">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E448D9" w:rsidRDefault="00E448D9" w:rsidP="00E448D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p>
    <w:p w:rsidR="00E448D9" w:rsidRPr="00205B51" w:rsidRDefault="00E448D9" w:rsidP="00E448D9">
      <w:pPr>
        <w:jc w:val="center"/>
        <w:rPr>
          <w:rFonts w:ascii="Tahoma" w:hAnsi="Tahoma" w:cs="Tahoma"/>
          <w:b/>
          <w:szCs w:val="22"/>
        </w:rPr>
      </w:pPr>
    </w:p>
    <w:p w:rsidR="00E448D9" w:rsidRPr="00DF4EF4" w:rsidRDefault="00E448D9" w:rsidP="00E448D9">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lastRenderedPageBreak/>
        <w:t>Control de la SCM: Determina que cambio se debe hacer, si es que es correcto y la manera de su implementación.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E448D9" w:rsidRPr="00AD3A23" w:rsidRDefault="00E448D9" w:rsidP="00E448D9">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Pr>
          <w:rFonts w:ascii="Arial" w:hAnsi="Arial" w:cs="Arial"/>
          <w:szCs w:val="22"/>
        </w:rPr>
        <w:t xml:space="preserve"> </w:t>
      </w:r>
    </w:p>
    <w:p w:rsidR="00E448D9" w:rsidRPr="00205B51" w:rsidRDefault="00E448D9" w:rsidP="00E448D9">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E448D9" w:rsidRPr="003D2658" w:rsidRDefault="00E448D9" w:rsidP="00E448D9">
      <w:pPr>
        <w:jc w:val="both"/>
        <w:rPr>
          <w:rFonts w:ascii="Arial" w:hAnsi="Arial" w:cs="Arial"/>
          <w:szCs w:val="24"/>
        </w:rPr>
      </w:pPr>
      <w:r w:rsidRPr="003D2658">
        <w:rPr>
          <w:rFonts w:ascii="Arial" w:hAnsi="Arial" w:cs="Arial"/>
          <w:szCs w:val="24"/>
        </w:rPr>
        <w:t xml:space="preserve">Los roles de la Gestión de la configuración son los que se muestran en la </w:t>
      </w:r>
      <w:r w:rsidRPr="003D2658">
        <w:rPr>
          <w:rFonts w:ascii="Arial" w:hAnsi="Arial" w:cs="Arial"/>
          <w:b/>
          <w:szCs w:val="24"/>
        </w:rPr>
        <w:t>Tabla 1</w:t>
      </w:r>
      <w:r w:rsidRPr="003D2658">
        <w:rPr>
          <w:rFonts w:ascii="Arial" w:hAnsi="Arial" w:cs="Arial"/>
          <w:szCs w:val="24"/>
        </w:rPr>
        <w:t>. En esta tabla se detalla el nombre del rol, la cantidad de personal requerido y las responsabilidades asignadas a cada uno,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E448D9" w:rsidTr="00EF34FA">
        <w:tc>
          <w:tcPr>
            <w:tcW w:w="55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E448D9" w:rsidRPr="003C1F72" w:rsidRDefault="00E448D9" w:rsidP="00EF34FA">
            <w:pPr>
              <w:tabs>
                <w:tab w:val="center" w:pos="672"/>
              </w:tabs>
              <w:rPr>
                <w:b/>
                <w:color w:val="FFFFFF" w:themeColor="background1"/>
              </w:rPr>
            </w:pPr>
            <w:r>
              <w:rPr>
                <w:b/>
                <w:color w:val="FFFFFF" w:themeColor="background1"/>
              </w:rPr>
              <w:tab/>
              <w:t>R</w:t>
            </w:r>
            <w:r w:rsidRPr="003C1F72">
              <w:rPr>
                <w:b/>
                <w:color w:val="FFFFFF" w:themeColor="background1"/>
              </w:rPr>
              <w:t>ol</w:t>
            </w:r>
          </w:p>
        </w:tc>
        <w:tc>
          <w:tcPr>
            <w:tcW w:w="1424" w:type="dxa"/>
            <w:shd w:val="clear" w:color="auto" w:fill="365F91" w:themeFill="accent1" w:themeFillShade="BF"/>
          </w:tcPr>
          <w:p w:rsidR="00E448D9" w:rsidRPr="003C1F72" w:rsidRDefault="00E448D9" w:rsidP="00EF34FA">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Responsabilidades</w:t>
            </w:r>
          </w:p>
          <w:p w:rsidR="00E448D9" w:rsidRPr="003C1F72" w:rsidRDefault="00E448D9" w:rsidP="00EF34FA">
            <w:pPr>
              <w:jc w:val="center"/>
              <w:rPr>
                <w:b/>
                <w:color w:val="FFFFFF" w:themeColor="background1"/>
              </w:rPr>
            </w:pP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1</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E448D9" w:rsidRPr="00044A71"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2</w:t>
            </w:r>
          </w:p>
        </w:tc>
        <w:tc>
          <w:tcPr>
            <w:tcW w:w="1560" w:type="dxa"/>
          </w:tcPr>
          <w:p w:rsidR="00E448D9" w:rsidRPr="003D2658" w:rsidRDefault="00E448D9" w:rsidP="00EF34FA">
            <w:pPr>
              <w:jc w:val="both"/>
              <w:rPr>
                <w:rFonts w:ascii="Arial" w:hAnsi="Arial" w:cs="Arial"/>
              </w:rPr>
            </w:pPr>
            <w:r w:rsidRPr="003D2658">
              <w:rPr>
                <w:rFonts w:ascii="Arial" w:hAnsi="Arial" w:cs="Arial"/>
              </w:rPr>
              <w:t>Bibliotecario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044A71" w:rsidRDefault="00E448D9" w:rsidP="00EF34FA">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3</w:t>
            </w:r>
          </w:p>
        </w:tc>
        <w:tc>
          <w:tcPr>
            <w:tcW w:w="1560" w:type="dxa"/>
          </w:tcPr>
          <w:p w:rsidR="00E448D9" w:rsidRPr="003D2658" w:rsidRDefault="00E448D9" w:rsidP="00EF34FA">
            <w:pPr>
              <w:jc w:val="both"/>
              <w:rPr>
                <w:rFonts w:ascii="Arial" w:hAnsi="Arial" w:cs="Arial"/>
              </w:rPr>
            </w:pPr>
            <w:r w:rsidRPr="003D2658">
              <w:rPr>
                <w:rFonts w:ascii="Arial" w:hAnsi="Arial" w:cs="Arial"/>
              </w:rPr>
              <w:t>Gestor de control de cambios</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E448D9" w:rsidRPr="003D2658" w:rsidRDefault="00E448D9" w:rsidP="00EF34FA">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4</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6</w:t>
            </w:r>
          </w:p>
        </w:tc>
        <w:tc>
          <w:tcPr>
            <w:tcW w:w="5245" w:type="dxa"/>
          </w:tcPr>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El comité estará conformado por un miembro de las directivas de la organización, el líder del proyecto, el administrador de la configuración y si se requiere la persona que identificó el cambio.</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lastRenderedPageBreak/>
              <w:t>5</w:t>
            </w:r>
          </w:p>
        </w:tc>
        <w:tc>
          <w:tcPr>
            <w:tcW w:w="1560" w:type="dxa"/>
          </w:tcPr>
          <w:p w:rsidR="00E448D9" w:rsidRPr="003D2658" w:rsidRDefault="00E448D9" w:rsidP="00EF34FA">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E448D9" w:rsidRPr="003D2658" w:rsidRDefault="00E448D9" w:rsidP="00EF34FA">
            <w:pPr>
              <w:jc w:val="both"/>
              <w:rPr>
                <w:rFonts w:ascii="Arial" w:hAnsi="Arial" w:cs="Arial"/>
              </w:rPr>
            </w:pP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t>6</w:t>
            </w:r>
          </w:p>
        </w:tc>
        <w:tc>
          <w:tcPr>
            <w:tcW w:w="1560" w:type="dxa"/>
          </w:tcPr>
          <w:p w:rsidR="00E448D9" w:rsidRPr="003D2658" w:rsidRDefault="00E448D9" w:rsidP="00EF34FA">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E448D9" w:rsidRPr="003D2658" w:rsidRDefault="00E448D9" w:rsidP="00EF34FA">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E448D9" w:rsidRDefault="00E448D9" w:rsidP="00E448D9">
      <w:pPr>
        <w:jc w:val="center"/>
        <w:rPr>
          <w:rFonts w:ascii="Tahoma" w:hAnsi="Tahoma" w:cs="Tahoma"/>
          <w:b/>
          <w:sz w:val="20"/>
        </w:rPr>
      </w:pPr>
      <w:r w:rsidRPr="00504B19">
        <w:rPr>
          <w:rFonts w:ascii="Tahoma" w:hAnsi="Tahoma" w:cs="Tahoma"/>
          <w:b/>
          <w:sz w:val="20"/>
        </w:rPr>
        <w:t>Tabla 1. Roles de la Gestión de la Configuración</w:t>
      </w:r>
    </w:p>
    <w:p w:rsidR="00E448D9" w:rsidRPr="00504B19" w:rsidRDefault="00E448D9" w:rsidP="00E448D9">
      <w:pPr>
        <w:jc w:val="center"/>
        <w:rPr>
          <w:rFonts w:ascii="Tahoma" w:hAnsi="Tahoma" w:cs="Tahoma"/>
          <w:b/>
          <w:sz w:val="20"/>
        </w:rPr>
      </w:pPr>
    </w:p>
    <w:p w:rsidR="00E448D9" w:rsidRPr="003D2658" w:rsidRDefault="00E448D9" w:rsidP="00E448D9">
      <w:pPr>
        <w:pStyle w:val="Ttulo3"/>
        <w:numPr>
          <w:ilvl w:val="1"/>
          <w:numId w:val="1"/>
        </w:numPr>
        <w:jc w:val="both"/>
        <w:rPr>
          <w:rFonts w:ascii="Arial" w:hAnsi="Arial" w:cs="Arial"/>
        </w:rPr>
      </w:pPr>
      <w:bookmarkStart w:id="10" w:name="_Toc452766592"/>
      <w:r w:rsidRPr="003D2658">
        <w:rPr>
          <w:rFonts w:ascii="Arial" w:hAnsi="Arial" w:cs="Arial"/>
        </w:rPr>
        <w:t>Política</w:t>
      </w:r>
      <w:r>
        <w:rPr>
          <w:rFonts w:ascii="Arial" w:hAnsi="Arial" w:cs="Arial"/>
        </w:rPr>
        <w:t>s</w:t>
      </w:r>
      <w:bookmarkEnd w:id="10"/>
    </w:p>
    <w:p w:rsidR="00E448D9" w:rsidRPr="000D134C" w:rsidRDefault="00E448D9" w:rsidP="00E448D9">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E448D9" w:rsidRDefault="00E448D9" w:rsidP="00E448D9">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E448D9" w:rsidRPr="000D134C" w:rsidRDefault="00E448D9" w:rsidP="00E448D9">
      <w:pPr>
        <w:ind w:left="360"/>
        <w:jc w:val="both"/>
        <w:rPr>
          <w:rFonts w:ascii="Arial" w:hAnsi="Arial" w:cs="Arial"/>
          <w:szCs w:val="24"/>
        </w:rPr>
      </w:pPr>
    </w:p>
    <w:p w:rsidR="00E448D9" w:rsidRPr="003027BB" w:rsidRDefault="00E448D9" w:rsidP="00E448D9">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E448D9" w:rsidRPr="003027BB" w:rsidRDefault="00E448D9" w:rsidP="00E448D9">
      <w:pPr>
        <w:pStyle w:val="Prrafodelista"/>
        <w:numPr>
          <w:ilvl w:val="1"/>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Pr="003027BB">
        <w:rPr>
          <w:rFonts w:ascii="Arial" w:hAnsi="Arial" w:cs="Arial"/>
          <w:szCs w:val="22"/>
        </w:rPr>
        <w:t>: Repositorio online donde se encontrará alojada la documentación y el código del proyecto.</w:t>
      </w:r>
    </w:p>
    <w:p w:rsidR="00E448D9" w:rsidRPr="003027BB" w:rsidRDefault="00E448D9" w:rsidP="00E448D9">
      <w:pPr>
        <w:ind w:left="360"/>
        <w:jc w:val="both"/>
        <w:rPr>
          <w:rFonts w:ascii="Arial" w:hAnsi="Arial" w:cs="Arial"/>
          <w:b/>
          <w:i/>
          <w:sz w:val="24"/>
          <w:szCs w:val="24"/>
        </w:rPr>
      </w:pPr>
      <w:r w:rsidRPr="003027BB">
        <w:rPr>
          <w:rFonts w:ascii="Arial" w:hAnsi="Arial" w:cs="Arial"/>
          <w:b/>
          <w:i/>
          <w:sz w:val="24"/>
          <w:szCs w:val="24"/>
        </w:rPr>
        <w:lastRenderedPageBreak/>
        <w:t>Ver Figura 2.</w:t>
      </w:r>
    </w:p>
    <w:p w:rsidR="00E448D9" w:rsidRDefault="00E448D9" w:rsidP="00E448D9">
      <w:pPr>
        <w:pStyle w:val="Prrafodelista"/>
        <w:ind w:left="1418"/>
        <w:jc w:val="center"/>
        <w:rPr>
          <w:b/>
        </w:rPr>
      </w:pPr>
      <w:r>
        <w:rPr>
          <w:b/>
          <w:noProof/>
          <w:lang w:val="es-ES" w:eastAsia="es-ES"/>
        </w:rPr>
        <w:drawing>
          <wp:inline distT="0" distB="0" distL="0" distR="0" wp14:anchorId="699479F9" wp14:editId="0018451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E448D9" w:rsidRPr="003027BB" w:rsidRDefault="00E448D9" w:rsidP="00E448D9">
      <w:pPr>
        <w:pStyle w:val="Prrafodelista"/>
        <w:ind w:left="1418"/>
        <w:jc w:val="center"/>
        <w:rPr>
          <w:rFonts w:ascii="Arial" w:hAnsi="Arial" w:cs="Arial"/>
          <w:b/>
          <w:sz w:val="20"/>
        </w:rPr>
      </w:pPr>
      <w:r w:rsidRPr="003027BB">
        <w:rPr>
          <w:rFonts w:ascii="Arial" w:hAnsi="Arial" w:cs="Arial"/>
          <w:b/>
          <w:sz w:val="20"/>
        </w:rPr>
        <w:t xml:space="preserve">Fig. 2 Flujo de trabajo usando </w:t>
      </w:r>
      <w:proofErr w:type="spellStart"/>
      <w:r w:rsidRPr="003027BB">
        <w:rPr>
          <w:rFonts w:ascii="Arial" w:hAnsi="Arial" w:cs="Arial"/>
          <w:b/>
          <w:sz w:val="20"/>
        </w:rPr>
        <w:t>Git</w:t>
      </w:r>
      <w:proofErr w:type="spellEnd"/>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rPr>
          <w:rFonts w:ascii="Tahoma" w:hAnsi="Tahoma" w:cs="Tahoma"/>
          <w:b/>
          <w:sz w:val="20"/>
        </w:rPr>
      </w:pPr>
    </w:p>
    <w:p w:rsidR="00E448D9" w:rsidRPr="003027BB" w:rsidRDefault="00E448D9" w:rsidP="00E448D9">
      <w:pPr>
        <w:ind w:left="709"/>
        <w:jc w:val="both"/>
        <w:rPr>
          <w:rFonts w:ascii="Arial" w:hAnsi="Arial" w:cs="Arial"/>
          <w:b/>
          <w:i/>
          <w:szCs w:val="22"/>
        </w:rPr>
      </w:pPr>
      <w:r w:rsidRPr="003027BB">
        <w:rPr>
          <w:rFonts w:ascii="Arial" w:hAnsi="Arial" w:cs="Arial"/>
          <w:b/>
          <w:i/>
          <w:szCs w:val="22"/>
        </w:rPr>
        <w:t>Infraestructura del repositorio</w:t>
      </w:r>
    </w:p>
    <w:p w:rsidR="00E448D9" w:rsidRPr="003027BB" w:rsidRDefault="00E448D9" w:rsidP="00E448D9">
      <w:pPr>
        <w:pStyle w:val="Prrafodelista"/>
        <w:numPr>
          <w:ilvl w:val="0"/>
          <w:numId w:val="13"/>
        </w:numPr>
        <w:jc w:val="both"/>
        <w:rPr>
          <w:rFonts w:ascii="Arial" w:hAnsi="Arial" w:cs="Arial"/>
          <w:szCs w:val="22"/>
        </w:rPr>
      </w:pPr>
      <w:proofErr w:type="spellStart"/>
      <w:r w:rsidRPr="003027BB">
        <w:rPr>
          <w:rFonts w:ascii="Arial" w:hAnsi="Arial" w:cs="Arial"/>
          <w:szCs w:val="22"/>
        </w:rPr>
        <w:t>GitHub</w:t>
      </w:r>
      <w:proofErr w:type="spellEnd"/>
      <w:r w:rsidRPr="003027BB">
        <w:rPr>
          <w:rFonts w:ascii="Arial" w:hAnsi="Arial" w:cs="Arial"/>
          <w:szCs w:val="22"/>
        </w:rPr>
        <w:t xml:space="preserve">, el servicio de repositorios </w:t>
      </w:r>
      <w:r>
        <w:rPr>
          <w:rFonts w:ascii="Arial" w:hAnsi="Arial" w:cs="Arial"/>
          <w:szCs w:val="22"/>
        </w:rPr>
        <w:t xml:space="preserve">que usamos para este proyecto, </w:t>
      </w:r>
      <w:r w:rsidRPr="003027BB">
        <w:rPr>
          <w:rFonts w:ascii="Arial" w:hAnsi="Arial" w:cs="Arial"/>
          <w:szCs w:val="22"/>
        </w:rPr>
        <w:t>permite hacer despliegues mediante una integración sencilla entre los servidores que ejecutan las aplicaciones y los servidores que alojan el código.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La arquitectura es SOA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Pr>
          <w:rFonts w:ascii="Arial" w:hAnsi="Arial" w:cs="Arial"/>
          <w:szCs w:val="22"/>
        </w:rPr>
        <w:t xml:space="preserve"> </w:t>
      </w:r>
      <w:r w:rsidRPr="003027BB">
        <w:rPr>
          <w:rFonts w:ascii="Arial" w:hAnsi="Arial" w:cs="Arial"/>
          <w:szCs w:val="22"/>
        </w:rPr>
        <w:t>(rastreador) para navegar por distintos dominios y recabar información.</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E448D9" w:rsidRPr="00205B51" w:rsidRDefault="00E448D9" w:rsidP="00E448D9">
      <w:pPr>
        <w:pStyle w:val="Prrafodelista"/>
        <w:ind w:left="1080"/>
        <w:jc w:val="both"/>
        <w:rPr>
          <w:rFonts w:ascii="Arial" w:hAnsi="Arial" w:cs="Arial"/>
          <w:b/>
          <w:i/>
          <w:szCs w:val="22"/>
        </w:rPr>
      </w:pPr>
      <w:r w:rsidRPr="003027BB">
        <w:rPr>
          <w:rFonts w:ascii="Arial" w:hAnsi="Arial" w:cs="Arial"/>
          <w:b/>
          <w:i/>
          <w:szCs w:val="22"/>
        </w:rPr>
        <w:t>Ver Figura 3</w:t>
      </w:r>
      <w:r>
        <w:rPr>
          <w:rFonts w:ascii="Arial" w:hAnsi="Arial" w:cs="Arial"/>
          <w:b/>
          <w:i/>
          <w:szCs w:val="22"/>
        </w:rPr>
        <w:t>.</w:t>
      </w:r>
    </w:p>
    <w:p w:rsidR="00E448D9" w:rsidRDefault="00F22BF1" w:rsidP="00E448D9">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5408" behindDoc="0" locked="0" layoutInCell="1" allowOverlap="1">
                <wp:simplePos x="0" y="0"/>
                <wp:positionH relativeFrom="column">
                  <wp:posOffset>996315</wp:posOffset>
                </wp:positionH>
                <wp:positionV relativeFrom="paragraph">
                  <wp:posOffset>50165</wp:posOffset>
                </wp:positionV>
                <wp:extent cx="3162300" cy="3638550"/>
                <wp:effectExtent l="152400" t="209550" r="38100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2"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7" o:spid="_x0000_s1026" style="position:absolute;left:0;text-align:left;margin-left:78.45pt;margin-top:3.95pt;width:249pt;height:286.5pt;z-index:25166540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EMAAAAAFJnaHRsb25nAAABWQ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Cjw/eHBhY2tldCBlbmQ9J3cnPz7/4gxYSUNDX1BST0ZJTEUAAQEAAAxITGlubwIQAABtbnRyUkdC&#10;IFhZWiAHzgACAAkABgAxAABhY3NwTVNGVAAAAABJRUMgc1JHQgAAAAAAAAAAAAAAAA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Pr="003027BB" w:rsidRDefault="00E448D9" w:rsidP="00E448D9">
      <w:pPr>
        <w:ind w:left="1440" w:firstLine="720"/>
        <w:jc w:val="center"/>
        <w:rPr>
          <w:rFonts w:ascii="Times New Roman" w:hAnsi="Times New Roman" w:cs="Times New Roman"/>
          <w:b/>
          <w:sz w:val="24"/>
          <w:szCs w:val="24"/>
        </w:rPr>
      </w:pPr>
    </w:p>
    <w:p w:rsidR="00E448D9" w:rsidRPr="003027BB" w:rsidRDefault="00E448D9" w:rsidP="00E448D9">
      <w:pPr>
        <w:jc w:val="both"/>
        <w:rPr>
          <w:rFonts w:ascii="Arial" w:hAnsi="Arial" w:cs="Arial"/>
          <w:szCs w:val="22"/>
        </w:rPr>
      </w:pPr>
    </w:p>
    <w:p w:rsidR="00E448D9" w:rsidRPr="003027BB" w:rsidRDefault="00E448D9" w:rsidP="00E448D9">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E448D9" w:rsidRDefault="00E448D9" w:rsidP="00E448D9">
      <w:pPr>
        <w:jc w:val="both"/>
        <w:rPr>
          <w:rFonts w:ascii="Arial" w:hAnsi="Arial" w:cs="Arial"/>
        </w:rPr>
      </w:pPr>
      <w:r w:rsidRPr="003027BB">
        <w:rPr>
          <w:rFonts w:ascii="Arial" w:hAnsi="Arial" w:cs="Arial"/>
        </w:rPr>
        <w:t xml:space="preserve">Las actividades del plan se encuentran organizadas según el siguiente calendario mostrado en la </w:t>
      </w:r>
      <w:r w:rsidRPr="003027BB">
        <w:rPr>
          <w:rFonts w:ascii="Arial" w:hAnsi="Arial" w:cs="Arial"/>
          <w:b/>
        </w:rPr>
        <w:t>Tabla 2</w:t>
      </w:r>
      <w:r w:rsidRPr="003027BB">
        <w:rPr>
          <w:rFonts w:ascii="Arial" w:hAnsi="Arial" w:cs="Arial"/>
        </w:rPr>
        <w:t>, en el cual se indica el nombre de la tarea, su duración y su detalle, y el encargado de dicha tarea:</w:t>
      </w:r>
    </w:p>
    <w:p w:rsidR="00E448D9" w:rsidRPr="005516A9" w:rsidRDefault="00E448D9" w:rsidP="00E448D9">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E448D9" w:rsidRPr="00445694" w:rsidTr="00EF34FA">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bl>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E448D9" w:rsidRDefault="00E448D9" w:rsidP="00E448D9"/>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Pr="00167FD2" w:rsidRDefault="00E448D9" w:rsidP="00E448D9">
      <w:pPr>
        <w:ind w:left="1440"/>
        <w:rPr>
          <w:rFonts w:ascii="Tahoma" w:hAnsi="Tahoma" w:cs="Tahoma"/>
          <w:b/>
          <w:sz w:val="20"/>
        </w:rPr>
      </w:pPr>
    </w:p>
    <w:p w:rsidR="00E448D9" w:rsidRPr="003027BB" w:rsidRDefault="00E448D9" w:rsidP="00E448D9">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E448D9" w:rsidRPr="003027BB" w:rsidRDefault="00E448D9" w:rsidP="00E448D9">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E448D9" w:rsidRPr="003027BB" w:rsidRDefault="00E448D9" w:rsidP="00E448D9">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 clasificados e identificados</w:t>
      </w:r>
      <w:bookmarkEnd w:id="15"/>
    </w:p>
    <w:p w:rsidR="00E448D9" w:rsidRPr="003027BB" w:rsidRDefault="00E448D9" w:rsidP="00E448D9">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E448D9" w:rsidRPr="003027BB" w:rsidTr="00EF34FA">
        <w:tc>
          <w:tcPr>
            <w:tcW w:w="440" w:type="dxa"/>
          </w:tcPr>
          <w:p w:rsidR="00E448D9" w:rsidRPr="003027BB" w:rsidRDefault="00E448D9" w:rsidP="00EF34FA">
            <w:pPr>
              <w:jc w:val="center"/>
              <w:rPr>
                <w:rFonts w:ascii="Arial" w:hAnsi="Arial" w:cs="Arial"/>
                <w:b/>
              </w:rPr>
            </w:pPr>
            <w:r w:rsidRPr="003027BB">
              <w:rPr>
                <w:rFonts w:ascii="Arial" w:hAnsi="Arial" w:cs="Arial"/>
                <w:b/>
              </w:rPr>
              <w:t>N°</w:t>
            </w:r>
          </w:p>
        </w:tc>
        <w:tc>
          <w:tcPr>
            <w:tcW w:w="3070" w:type="dxa"/>
          </w:tcPr>
          <w:p w:rsidR="00E448D9" w:rsidRPr="003027BB" w:rsidRDefault="00E448D9" w:rsidP="00EF34FA">
            <w:pPr>
              <w:jc w:val="center"/>
              <w:rPr>
                <w:rFonts w:ascii="Arial" w:hAnsi="Arial" w:cs="Arial"/>
                <w:b/>
              </w:rPr>
            </w:pPr>
            <w:r w:rsidRPr="003027BB">
              <w:rPr>
                <w:rFonts w:ascii="Arial" w:hAnsi="Arial" w:cs="Arial"/>
                <w:b/>
              </w:rPr>
              <w:t>Ítem</w:t>
            </w:r>
          </w:p>
        </w:tc>
        <w:tc>
          <w:tcPr>
            <w:tcW w:w="1985" w:type="dxa"/>
          </w:tcPr>
          <w:p w:rsidR="00E448D9" w:rsidRPr="003027BB" w:rsidRDefault="00E448D9" w:rsidP="00EF34FA">
            <w:pPr>
              <w:jc w:val="center"/>
              <w:rPr>
                <w:rFonts w:ascii="Arial" w:hAnsi="Arial" w:cs="Arial"/>
                <w:b/>
              </w:rPr>
            </w:pPr>
            <w:r w:rsidRPr="003027BB">
              <w:rPr>
                <w:rFonts w:ascii="Arial" w:hAnsi="Arial" w:cs="Arial"/>
                <w:b/>
              </w:rPr>
              <w:t>Tipo</w:t>
            </w:r>
          </w:p>
        </w:tc>
        <w:tc>
          <w:tcPr>
            <w:tcW w:w="1149" w:type="dxa"/>
          </w:tcPr>
          <w:p w:rsidR="00E448D9" w:rsidRPr="003027BB" w:rsidRDefault="00E448D9" w:rsidP="00EF34FA">
            <w:pPr>
              <w:jc w:val="center"/>
              <w:rPr>
                <w:rFonts w:ascii="Arial" w:hAnsi="Arial" w:cs="Arial"/>
                <w:b/>
              </w:rPr>
            </w:pPr>
            <w:r w:rsidRPr="003027BB">
              <w:rPr>
                <w:rFonts w:ascii="Arial" w:hAnsi="Arial" w:cs="Arial"/>
                <w:b/>
              </w:rPr>
              <w:t>Fuente</w:t>
            </w:r>
          </w:p>
        </w:tc>
        <w:tc>
          <w:tcPr>
            <w:tcW w:w="1402" w:type="dxa"/>
          </w:tcPr>
          <w:p w:rsidR="00E448D9" w:rsidRPr="003027BB" w:rsidRDefault="00E448D9" w:rsidP="00EF34FA">
            <w:pPr>
              <w:jc w:val="center"/>
              <w:rPr>
                <w:rFonts w:ascii="Arial" w:hAnsi="Arial" w:cs="Arial"/>
                <w:b/>
              </w:rPr>
            </w:pPr>
            <w:r w:rsidRPr="003027BB">
              <w:rPr>
                <w:rFonts w:ascii="Arial" w:hAnsi="Arial" w:cs="Arial"/>
                <w:b/>
              </w:rPr>
              <w:t>Extensión</w:t>
            </w:r>
          </w:p>
        </w:tc>
        <w:tc>
          <w:tcPr>
            <w:tcW w:w="1032" w:type="dxa"/>
          </w:tcPr>
          <w:p w:rsidR="00E448D9" w:rsidRPr="003027BB" w:rsidRDefault="00E448D9" w:rsidP="00EF34FA">
            <w:pPr>
              <w:jc w:val="center"/>
              <w:rPr>
                <w:rFonts w:ascii="Arial" w:hAnsi="Arial" w:cs="Arial"/>
                <w:b/>
              </w:rPr>
            </w:pPr>
            <w:r w:rsidRPr="003027BB">
              <w:rPr>
                <w:rFonts w:ascii="Arial" w:hAnsi="Arial" w:cs="Arial"/>
                <w:b/>
              </w:rPr>
              <w:t>Proyecto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la configuración del software.</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 configuración.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Cambios.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4</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5</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6</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7</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xlsx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Documento de diseño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lastRenderedPageBreak/>
              <w:t>12</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vehículos.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sql</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13</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placas.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sql</w:t>
            </w:r>
            <w:proofErr w:type="spellEnd"/>
          </w:p>
        </w:tc>
        <w:tc>
          <w:tcPr>
            <w:tcW w:w="1032" w:type="dxa"/>
          </w:tcPr>
          <w:p w:rsidR="00E448D9" w:rsidRPr="003027BB" w:rsidRDefault="00E448D9" w:rsidP="00EF34FA">
            <w:pPr>
              <w:jc w:val="center"/>
              <w:rPr>
                <w:rFonts w:ascii="Arial" w:hAnsi="Arial" w:cs="Arial"/>
                <w:u w:val="single"/>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16</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17</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xlsx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21</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diseño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22</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bl>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E448D9" w:rsidRPr="003027BB" w:rsidRDefault="00E448D9" w:rsidP="00E448D9">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E448D9" w:rsidRPr="003027BB" w:rsidRDefault="00E448D9" w:rsidP="00E448D9">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E448D9" w:rsidRPr="00235604" w:rsidRDefault="00E448D9" w:rsidP="00E448D9">
      <w:pPr>
        <w:pStyle w:val="Prrafodelista"/>
        <w:jc w:val="both"/>
      </w:pPr>
      <w:r w:rsidRPr="003027BB">
        <w:rPr>
          <w:rFonts w:ascii="Arial" w:hAnsi="Arial" w:cs="Arial"/>
        </w:rPr>
        <w:t>[Iniciales del proyecto]_ [Iniciales del documento]. Ejemplo: BO</w:t>
      </w:r>
      <w:r>
        <w:rPr>
          <w:rFonts w:ascii="Arial" w:hAnsi="Arial" w:cs="Arial"/>
        </w:rPr>
        <w:t>_PP</w:t>
      </w:r>
    </w:p>
    <w:p w:rsidR="00E448D9" w:rsidRDefault="00E448D9" w:rsidP="00E448D9">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E448D9" w:rsidRDefault="00E448D9" w:rsidP="00E448D9">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E448D9" w:rsidRDefault="00E448D9" w:rsidP="00E448D9">
      <w:pPr>
        <w:rPr>
          <w:rFonts w:ascii="Arial" w:hAnsi="Arial" w:cs="Arial"/>
        </w:rPr>
      </w:pPr>
      <w:r>
        <w:rPr>
          <w:rFonts w:ascii="Arial" w:hAnsi="Arial" w:cs="Arial"/>
        </w:rPr>
        <w:br w:type="page"/>
      </w:r>
    </w:p>
    <w:p w:rsidR="00E448D9" w:rsidRPr="00DD4C74" w:rsidRDefault="00E448D9" w:rsidP="00E448D9">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E448D9" w:rsidRPr="003027BB" w:rsidTr="00EF34FA">
        <w:trPr>
          <w:trHeight w:val="405"/>
          <w:jc w:val="center"/>
        </w:trPr>
        <w:tc>
          <w:tcPr>
            <w:tcW w:w="461"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E448D9"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PGCS</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Plan de Gestión de la C</w:t>
            </w:r>
            <w:r w:rsidRPr="003027BB">
              <w:rPr>
                <w:rFonts w:ascii="Arial" w:hAnsi="Arial" w:cs="Arial"/>
                <w:szCs w:val="22"/>
              </w:rPr>
              <w:t>onfiguración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405"/>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PSI</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Política de s</w:t>
            </w:r>
            <w:r w:rsidRPr="003027BB">
              <w:rPr>
                <w:rFonts w:ascii="Arial" w:hAnsi="Arial" w:cs="Arial"/>
                <w:szCs w:val="22"/>
              </w:rPr>
              <w:t>eguridad de la información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8</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_PP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9</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_CP</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Cronograma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10</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_LR</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L</w:t>
            </w:r>
            <w:r>
              <w:rPr>
                <w:rFonts w:ascii="Arial" w:hAnsi="Arial" w:cs="Arial"/>
                <w:szCs w:val="22"/>
              </w:rPr>
              <w:t>ista de requisitos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_DN</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del negoci</w:t>
            </w:r>
            <w:r>
              <w:rPr>
                <w:rFonts w:ascii="Arial" w:hAnsi="Arial" w:cs="Arial"/>
                <w:szCs w:val="22"/>
              </w:rPr>
              <w:t>o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_DA</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_MI</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_MU</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15</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_DD</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bl>
    <w:p w:rsidR="00E448D9" w:rsidRDefault="00E448D9" w:rsidP="00E448D9">
      <w:pPr>
        <w:rPr>
          <w:rFonts w:ascii="Arial" w:hAnsi="Arial" w:cs="Arial"/>
          <w:b/>
        </w:rPr>
      </w:pPr>
    </w:p>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4. Lista de ítem de la configuración</w:t>
      </w:r>
    </w:p>
    <w:p w:rsidR="00E448D9" w:rsidRPr="00C42A1B" w:rsidRDefault="00E448D9" w:rsidP="00E448D9">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E448D9" w:rsidRPr="00D90FE8" w:rsidRDefault="00E448D9" w:rsidP="00E448D9">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E448D9" w:rsidRDefault="00E448D9" w:rsidP="00E448D9">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E448D9" w:rsidRDefault="00E448D9" w:rsidP="00E448D9">
      <w:pPr>
        <w:rPr>
          <w:rFonts w:ascii="Arial" w:hAnsi="Arial" w:cs="Arial"/>
        </w:rPr>
      </w:pPr>
      <w:r>
        <w:rPr>
          <w:rFonts w:ascii="Arial" w:hAnsi="Arial" w:cs="Arial"/>
        </w:rPr>
        <w:br w:type="page"/>
      </w:r>
    </w:p>
    <w:p w:rsidR="00E448D9" w:rsidRPr="00375858" w:rsidRDefault="00E448D9" w:rsidP="00E448D9">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2802"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Línea Base</w:t>
            </w:r>
          </w:p>
        </w:tc>
        <w:tc>
          <w:tcPr>
            <w:tcW w:w="3875"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Hito</w:t>
            </w:r>
          </w:p>
        </w:tc>
        <w:tc>
          <w:tcPr>
            <w:tcW w:w="3167" w:type="dxa"/>
            <w:shd w:val="clear" w:color="auto" w:fill="DBE5F1" w:themeFill="accent1" w:themeFillTint="33"/>
          </w:tcPr>
          <w:p w:rsidR="00E448D9" w:rsidRPr="00E40A09" w:rsidRDefault="00E448D9" w:rsidP="00EF34FA">
            <w:pPr>
              <w:rPr>
                <w:rFonts w:eastAsia="Verdana"/>
                <w:b/>
              </w:rPr>
            </w:pPr>
            <w:r w:rsidRPr="00E40A09">
              <w:rPr>
                <w:rFonts w:eastAsia="Verdana"/>
                <w:b/>
              </w:rPr>
              <w:t>Elementos de la Configuración</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 Base Funcional</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Planificación.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rsidR="00E448D9" w:rsidRPr="00013A22"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 Negocio.</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Plan de Proyecto.</w:t>
            </w:r>
          </w:p>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Líneas Base de la Instanciación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r w:rsidR="00E448D9" w:rsidRPr="00E40A09" w:rsidTr="00EF34FA">
        <w:tc>
          <w:tcPr>
            <w:tcW w:w="2802" w:type="dxa"/>
            <w:shd w:val="clear" w:color="auto" w:fill="auto"/>
          </w:tcPr>
          <w:p w:rsidR="00E448D9" w:rsidRPr="00E40A09" w:rsidRDefault="00E448D9" w:rsidP="00EF34FA">
            <w:pPr>
              <w:rPr>
                <w:rFonts w:eastAsia="Verdana"/>
              </w:rPr>
            </w:pPr>
            <w:r>
              <w:rPr>
                <w:rFonts w:eastAsia="Verdana"/>
              </w:rPr>
              <w:t>Línea Base de especificación de Requisitos para el segundo módulo</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Configuración Durante el Desarrollo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Diseño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E448D9" w:rsidRPr="009E06EA" w:rsidRDefault="00E448D9" w:rsidP="00EF34FA">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Construcción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Clases de codificación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Integración y Pruebas</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Clases de prueba</w:t>
            </w:r>
          </w:p>
          <w:p w:rsidR="00E448D9" w:rsidRPr="00E40A09" w:rsidRDefault="00E448D9" w:rsidP="00EF34FA">
            <w:pPr>
              <w:jc w:val="right"/>
              <w:rPr>
                <w:rFonts w:eastAsia="Verdana"/>
              </w:rPr>
            </w:pP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rPr>
            </w:pPr>
            <w:r w:rsidRPr="00E40A09">
              <w:rPr>
                <w:rFonts w:eastAsia="Verdana"/>
                <w:b/>
              </w:rPr>
              <w:t>Línea Base de Producto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Aceptación y Entrega</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E448D9" w:rsidRDefault="00E448D9" w:rsidP="00EF34FA">
            <w:pPr>
              <w:widowControl w:val="0"/>
              <w:numPr>
                <w:ilvl w:val="0"/>
                <w:numId w:val="18"/>
              </w:numPr>
              <w:spacing w:after="0" w:line="240" w:lineRule="atLeast"/>
              <w:ind w:left="236" w:hanging="141"/>
              <w:rPr>
                <w:rFonts w:eastAsia="Verdana"/>
              </w:rPr>
            </w:pPr>
            <w:r>
              <w:rPr>
                <w:rFonts w:eastAsia="Verdana"/>
              </w:rPr>
              <w:t>Manual de usuario</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Manual de instalación</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E448D9" w:rsidRPr="00AE704E" w:rsidRDefault="00E448D9" w:rsidP="00E448D9">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E448D9" w:rsidRDefault="00E448D9" w:rsidP="00E448D9">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E448D9" w:rsidRPr="00311647" w:rsidRDefault="00E448D9" w:rsidP="00E448D9">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 3</w:t>
      </w:r>
      <w:r w:rsidRPr="00311647">
        <w:rPr>
          <w:rFonts w:ascii="Arial" w:eastAsia="Verdana" w:hAnsi="Arial" w:cs="Arial"/>
        </w:rPr>
        <w:t xml:space="preserve"> se representa de manera jerárquica las librerías establecidas para un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 El mismo contendrá los diferentes documentos y archivos correspondientes a cada librería posteriormente explicada.</w:t>
      </w:r>
    </w:p>
    <w:p w:rsidR="00E448D9" w:rsidRPr="00311647" w:rsidRDefault="00E448D9" w:rsidP="00E448D9">
      <w:pPr>
        <w:jc w:val="both"/>
        <w:rPr>
          <w:rFonts w:ascii="Arial" w:eastAsia="Verdana" w:hAnsi="Arial" w:cs="Arial"/>
        </w:rPr>
      </w:pPr>
    </w:p>
    <w:p w:rsidR="00E448D9" w:rsidRDefault="00F22BF1" w:rsidP="00E448D9">
      <w:pPr>
        <w:spacing w:line="360" w:lineRule="auto"/>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64384" behindDoc="0" locked="0" layoutInCell="1" allowOverlap="1">
                <wp:simplePos x="0" y="0"/>
                <wp:positionH relativeFrom="column">
                  <wp:posOffset>2621914</wp:posOffset>
                </wp:positionH>
                <wp:positionV relativeFrom="paragraph">
                  <wp:posOffset>386715</wp:posOffset>
                </wp:positionV>
                <wp:extent cx="0" cy="234950"/>
                <wp:effectExtent l="0" t="0" r="0" b="1270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9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B1FDF50" id="Conector recto 3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" strokecolor="#4a7ebb">
                <o:lock v:ext="edit" shapetype="f"/>
              </v:lin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83820</wp:posOffset>
                </wp:positionV>
                <wp:extent cx="2440940" cy="301625"/>
                <wp:effectExtent l="0" t="0" r="0" b="3175"/>
                <wp:wrapSquare wrapText="bothSides"/>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del proyecto de software</w:t>
                            </w:r>
                          </w:p>
                          <w:p w:rsidR="00EF34FA" w:rsidRDefault="00EF34FA" w:rsidP="00E448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112.45pt;margin-top:6.6pt;width:192.2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" fillcolor="#d6e3bc [1302]" strokecolor="black [3213]" strokeweight="2pt">
                <v:path arrowok="t"/>
                <v:textbox>
                  <w:txbxContent>
                    <w:p w:rsidR="00EF34FA" w:rsidRDefault="00EF34FA" w:rsidP="00E448D9">
                      <w:pPr>
                        <w:jc w:val="center"/>
                      </w:pPr>
                      <w:r>
                        <w:t>Librerías del proyecto de software</w:t>
                      </w:r>
                    </w:p>
                    <w:p w:rsidR="00EF34FA" w:rsidRDefault="00EF34FA" w:rsidP="00E448D9">
                      <w:pPr>
                        <w:jc w:val="center"/>
                      </w:pPr>
                    </w:p>
                  </w:txbxContent>
                </v:textbox>
                <w10:wrap type="square"/>
              </v:rect>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68480" behindDoc="0" locked="0" layoutInCell="1" allowOverlap="1">
                <wp:simplePos x="0" y="0"/>
                <wp:positionH relativeFrom="column">
                  <wp:posOffset>2621914</wp:posOffset>
                </wp:positionH>
                <wp:positionV relativeFrom="paragraph">
                  <wp:posOffset>187960</wp:posOffset>
                </wp:positionV>
                <wp:extent cx="0" cy="781050"/>
                <wp:effectExtent l="0" t="0"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10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92FACBC" id="Conector recto 18"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69504" behindDoc="0" locked="0" layoutInCell="1" allowOverlap="1">
                <wp:simplePos x="0" y="0"/>
                <wp:positionH relativeFrom="column">
                  <wp:posOffset>4507864</wp:posOffset>
                </wp:positionH>
                <wp:positionV relativeFrom="paragraph">
                  <wp:posOffset>187960</wp:posOffset>
                </wp:positionV>
                <wp:extent cx="0" cy="222250"/>
                <wp:effectExtent l="0" t="0" r="0" b="63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222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CE19EE0" id="Conector recto 19" o:spid="_x0000_s1026" style="position:absolute;flip:x;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4294967295" distB="4294967295" distL="114300" distR="114300" simplePos="0" relativeHeight="251663360" behindDoc="0" locked="0" layoutInCell="1" allowOverlap="1">
                <wp:simplePos x="0" y="0"/>
                <wp:positionH relativeFrom="column">
                  <wp:posOffset>1085215</wp:posOffset>
                </wp:positionH>
                <wp:positionV relativeFrom="paragraph">
                  <wp:posOffset>187959</wp:posOffset>
                </wp:positionV>
                <wp:extent cx="3422650" cy="0"/>
                <wp:effectExtent l="0" t="0" r="635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DB0DF29" id="Conector recto 3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" strokecolor="#4a7ebb">
                <o:lock v:ext="edit" shapetype="f"/>
              </v:line>
            </w:pict>
          </mc:Fallback>
        </mc:AlternateContent>
      </w:r>
      <w:r>
        <w:rPr>
          <w:rFonts w:ascii="Arial" w:hAnsi="Arial" w:cs="Arial"/>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3504565</wp:posOffset>
                </wp:positionH>
                <wp:positionV relativeFrom="paragraph">
                  <wp:posOffset>421005</wp:posOffset>
                </wp:positionV>
                <wp:extent cx="2070100" cy="317500"/>
                <wp:effectExtent l="0" t="0" r="6350" b="6350"/>
                <wp:wrapSquare wrapText="bothSides"/>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 Principal</w:t>
                            </w:r>
                          </w:p>
                          <w:p w:rsidR="00EF34FA" w:rsidRDefault="00EF34FA" w:rsidP="00E448D9">
                            <w:pPr>
                              <w:jc w:val="center"/>
                            </w:pP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0" style="position:absolute;left:0;text-align:left;margin-left:275.95pt;margin-top:33.15pt;width:163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" fillcolor="#d6e3bc [1302]" strokecolor="black [3213]" strokeweight="2pt">
                <v:path arrowok="t"/>
                <v:textbox>
                  <w:txbxContent>
                    <w:p w:rsidR="00EF34FA" w:rsidRDefault="00EF34FA" w:rsidP="00E448D9">
                      <w:pPr>
                        <w:jc w:val="center"/>
                      </w:pPr>
                      <w:r>
                        <w:t>Librería Principal</w:t>
                      </w:r>
                    </w:p>
                    <w:p w:rsidR="00EF34FA" w:rsidRDefault="00EF34FA" w:rsidP="00E448D9">
                      <w:pPr>
                        <w:jc w:val="center"/>
                      </w:pPr>
                    </w:p>
                    <w:p w:rsidR="00EF34FA" w:rsidRDefault="00EF34FA" w:rsidP="00E448D9"/>
                  </w:txbxContent>
                </v:textbox>
                <w10:wrap type="square"/>
              </v:rect>
            </w:pict>
          </mc:Fallback>
        </mc:AlternateContent>
      </w:r>
      <w:r>
        <w:rPr>
          <w:rFonts w:ascii="Arial" w:hAnsi="Arial" w:cs="Arial"/>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450215</wp:posOffset>
                </wp:positionV>
                <wp:extent cx="2070100" cy="317500"/>
                <wp:effectExtent l="0" t="0" r="6350" b="6350"/>
                <wp:wrapSquare wrapText="bothSides"/>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Software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1" style="position:absolute;left:0;text-align:left;margin-left:-40.7pt;margin-top:35.45pt;width:163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" fillcolor="#d6e3bc [1302]" strokecolor="black [3213]" strokeweight="2pt">
                <v:path arrowok="t"/>
                <v:textbox>
                  <w:txbxContent>
                    <w:p w:rsidR="00EF34FA" w:rsidRDefault="00EF34FA" w:rsidP="00E448D9">
                      <w:pPr>
                        <w:jc w:val="center"/>
                      </w:pPr>
                      <w:r>
                        <w:t>Repositorio de Software</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67456" behindDoc="0" locked="0" layoutInCell="1" allowOverlap="1">
                <wp:simplePos x="0" y="0"/>
                <wp:positionH relativeFrom="column">
                  <wp:posOffset>1086484</wp:posOffset>
                </wp:positionH>
                <wp:positionV relativeFrom="paragraph">
                  <wp:posOffset>186055</wp:posOffset>
                </wp:positionV>
                <wp:extent cx="0" cy="259080"/>
                <wp:effectExtent l="0" t="0" r="0" b="762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775C026" id="Conector recto 1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" strokecolor="#4a7ebb">
                <o:lock v:ext="edit" shapetype="f"/>
              </v:line>
            </w:pict>
          </mc:Fallback>
        </mc:AlternateContent>
      </w:r>
    </w:p>
    <w:p w:rsidR="00E448D9" w:rsidRDefault="00E448D9" w:rsidP="00E448D9">
      <w:pPr>
        <w:spacing w:line="360" w:lineRule="auto"/>
        <w:ind w:left="720"/>
        <w:rPr>
          <w:rFonts w:ascii="Times New Roman" w:hAnsi="Times New Roman" w:cs="Times New Roman"/>
          <w:b/>
          <w:sz w:val="28"/>
        </w:rPr>
      </w:pP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72576" behindDoc="0" locked="0" layoutInCell="1" allowOverlap="1">
                <wp:simplePos x="0" y="0"/>
                <wp:positionH relativeFrom="column">
                  <wp:posOffset>3462019</wp:posOffset>
                </wp:positionH>
                <wp:positionV relativeFrom="paragraph">
                  <wp:posOffset>103505</wp:posOffset>
                </wp:positionV>
                <wp:extent cx="0" cy="278765"/>
                <wp:effectExtent l="0" t="0" r="0" b="69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876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A7C5806" id="Conector recto 22"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2336" behindDoc="0" locked="0" layoutInCell="1" allowOverlap="1">
                <wp:simplePos x="0" y="0"/>
                <wp:positionH relativeFrom="column">
                  <wp:posOffset>2891790</wp:posOffset>
                </wp:positionH>
                <wp:positionV relativeFrom="paragraph">
                  <wp:posOffset>382905</wp:posOffset>
                </wp:positionV>
                <wp:extent cx="1492250" cy="316865"/>
                <wp:effectExtent l="0" t="0" r="0" b="6985"/>
                <wp:wrapSquare wrapText="bothSides"/>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31686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Soporte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32" style="position:absolute;left:0;text-align:left;margin-left:227.7pt;margin-top:30.1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Soporte</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312" behindDoc="0" locked="0" layoutInCell="1" allowOverlap="1">
                <wp:simplePos x="0" y="0"/>
                <wp:positionH relativeFrom="column">
                  <wp:posOffset>824865</wp:posOffset>
                </wp:positionH>
                <wp:positionV relativeFrom="paragraph">
                  <wp:posOffset>381635</wp:posOffset>
                </wp:positionV>
                <wp:extent cx="1586865" cy="307975"/>
                <wp:effectExtent l="0" t="0" r="0" b="0"/>
                <wp:wrapSquare wrapText="bothSides"/>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30797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Trabajo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3" style="position:absolute;left:0;text-align:left;margin-left:64.95pt;margin-top:30.05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Trabajo</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71552" behindDoc="0" locked="0" layoutInCell="1" allowOverlap="1">
                <wp:simplePos x="0" y="0"/>
                <wp:positionH relativeFrom="column">
                  <wp:posOffset>1805304</wp:posOffset>
                </wp:positionH>
                <wp:positionV relativeFrom="paragraph">
                  <wp:posOffset>104775</wp:posOffset>
                </wp:positionV>
                <wp:extent cx="0" cy="259080"/>
                <wp:effectExtent l="0" t="0" r="0" b="762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4500E5A" id="Conector recto 2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4294967295" distB="4294967295" distL="114300" distR="114300" simplePos="0" relativeHeight="251670528" behindDoc="0" locked="0" layoutInCell="1" allowOverlap="1">
                <wp:simplePos x="0" y="0"/>
                <wp:positionH relativeFrom="column">
                  <wp:posOffset>1804035</wp:posOffset>
                </wp:positionH>
                <wp:positionV relativeFrom="paragraph">
                  <wp:posOffset>102869</wp:posOffset>
                </wp:positionV>
                <wp:extent cx="1663065" cy="0"/>
                <wp:effectExtent l="0" t="0" r="13335"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30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682F200" id="Conector recto 2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74624" behindDoc="0" locked="0" layoutInCell="1" allowOverlap="1">
                <wp:simplePos x="0" y="0"/>
                <wp:positionH relativeFrom="column">
                  <wp:posOffset>1804034</wp:posOffset>
                </wp:positionH>
                <wp:positionV relativeFrom="paragraph">
                  <wp:posOffset>267335</wp:posOffset>
                </wp:positionV>
                <wp:extent cx="0" cy="200660"/>
                <wp:effectExtent l="0" t="0" r="0" b="889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66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3E1D464" id="Conector recto 25"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73600" behindDoc="0" locked="0" layoutInCell="1" allowOverlap="1">
                <wp:simplePos x="0" y="0"/>
                <wp:positionH relativeFrom="column">
                  <wp:posOffset>698500</wp:posOffset>
                </wp:positionH>
                <wp:positionV relativeFrom="paragraph">
                  <wp:posOffset>33655</wp:posOffset>
                </wp:positionV>
                <wp:extent cx="1924050" cy="457200"/>
                <wp:effectExtent l="0" t="0" r="0" b="0"/>
                <wp:wrapSquare wrapText="bothSides"/>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457200"/>
                        </a:xfrm>
                        <a:prstGeom prst="rect">
                          <a:avLst/>
                        </a:prstGeom>
                        <a:solidFill>
                          <a:schemeClr val="accent5">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librerías de desarrollo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3" o:spid="_x0000_s1034" style="position:absolute;left:0;text-align:left;margin-left:55pt;margin-top:2.65pt;width:151.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" fillcolor="#b6dde8 [1304]" strokecolor="black [3213]" strokeweight="2pt">
                <v:path arrowok="t"/>
                <v:textbox>
                  <w:txbxContent>
                    <w:p w:rsidR="00EF34FA" w:rsidRDefault="00EF34FA" w:rsidP="00E448D9">
                      <w:pPr>
                        <w:jc w:val="center"/>
                      </w:pPr>
                      <w:r>
                        <w:t>Repositorio de librerías de desarrollo</w:t>
                      </w:r>
                    </w:p>
                    <w:p w:rsidR="00EF34FA" w:rsidRDefault="00EF34FA" w:rsidP="00E448D9"/>
                  </w:txbxContent>
                </v:textbox>
                <w10:wrap type="square"/>
              </v:rect>
            </w:pict>
          </mc:Fallback>
        </mc:AlternateContent>
      </w:r>
    </w:p>
    <w:p w:rsidR="00E448D9" w:rsidRDefault="00E448D9" w:rsidP="00E448D9">
      <w:pPr>
        <w:spacing w:line="360" w:lineRule="auto"/>
        <w:ind w:left="720"/>
        <w:rPr>
          <w:rFonts w:ascii="Times New Roman" w:hAnsi="Times New Roman" w:cs="Times New Roman"/>
          <w:b/>
          <w:sz w:val="28"/>
        </w:rPr>
      </w:pPr>
    </w:p>
    <w:p w:rsidR="00E448D9" w:rsidRPr="00BE43B7" w:rsidRDefault="00E448D9" w:rsidP="00E448D9">
      <w:pPr>
        <w:spacing w:line="360" w:lineRule="auto"/>
        <w:ind w:left="720"/>
        <w:jc w:val="center"/>
        <w:rPr>
          <w:rFonts w:ascii="Times New Roman" w:hAnsi="Times New Roman" w:cs="Times New Roman"/>
          <w:b/>
        </w:rPr>
      </w:pPr>
      <w:r w:rsidRPr="00BE43B7">
        <w:rPr>
          <w:rFonts w:ascii="Times New Roman" w:hAnsi="Times New Roman" w:cs="Times New Roman"/>
          <w:b/>
        </w:rPr>
        <w:t xml:space="preserve">Figura 3 - Librerías controladas por el </w:t>
      </w:r>
      <w:proofErr w:type="spellStart"/>
      <w:r w:rsidRPr="00BE43B7">
        <w:rPr>
          <w:rFonts w:ascii="Times New Roman" w:hAnsi="Times New Roman" w:cs="Times New Roman"/>
          <w:b/>
        </w:rPr>
        <w:t>Backoffice</w:t>
      </w:r>
      <w:proofErr w:type="spellEnd"/>
    </w:p>
    <w:p w:rsidR="00E448D9" w:rsidRPr="00311647" w:rsidRDefault="00E448D9" w:rsidP="00E448D9">
      <w:pPr>
        <w:spacing w:after="0" w:line="360" w:lineRule="auto"/>
        <w:ind w:left="142"/>
        <w:rPr>
          <w:rFonts w:ascii="Arial" w:hAnsi="Arial" w:cs="Arial"/>
        </w:rPr>
      </w:pPr>
      <w:r w:rsidRPr="00311647">
        <w:rPr>
          <w:rFonts w:ascii="Arial" w:hAnsi="Arial" w:cs="Arial"/>
        </w:rPr>
        <w:t>Estas librerías son clasificadas de la siguiente manera:</w:t>
      </w:r>
    </w:p>
    <w:p w:rsidR="00E448D9" w:rsidRPr="00977BD9" w:rsidRDefault="00E448D9" w:rsidP="00E448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569"/>
      </w:tblGrid>
      <w:tr w:rsidR="00E448D9" w:rsidRPr="00311647" w:rsidTr="00EF34FA">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BE43B7" w:rsidRDefault="00E448D9" w:rsidP="00E448D9">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Tabla 6. Roles y su tipos de acceso para la Librería de Principal</w:t>
      </w:r>
      <w:bookmarkEnd w:id="24"/>
    </w:p>
    <w:p w:rsidR="00E448D9" w:rsidRPr="00311647" w:rsidRDefault="00E448D9" w:rsidP="00E448D9">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E448D9" w:rsidRPr="00311647" w:rsidRDefault="00E448D9" w:rsidP="00E448D9">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Pr>
          <w:rFonts w:ascii="Arial" w:eastAsia="Verdana" w:hAnsi="Arial" w:cs="Arial"/>
          <w:b/>
          <w:color w:val="auto"/>
          <w:sz w:val="36"/>
          <w:szCs w:val="36"/>
          <w:lang w:val="es-PE" w:eastAsia="en-US"/>
        </w:rPr>
        <w:t xml:space="preserve">. </w:t>
      </w:r>
      <w:r w:rsidRPr="00311647">
        <w:rPr>
          <w:rFonts w:ascii="Arial" w:eastAsia="Verdana" w:hAnsi="Arial" w:cs="Arial"/>
          <w:b/>
          <w:color w:val="auto"/>
          <w:sz w:val="36"/>
          <w:szCs w:val="36"/>
          <w:lang w:val="es-PE" w:eastAsia="en-US"/>
        </w:rPr>
        <w:t>Librería de Trabajo</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E448D9" w:rsidRPr="00311647" w:rsidRDefault="00E448D9" w:rsidP="00E448D9">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311647" w:rsidTr="00EF34FA">
        <w:tc>
          <w:tcPr>
            <w:tcW w:w="4081"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7 - Roles y su tipos de acceso para la Librería de Trabajo</w:t>
      </w:r>
    </w:p>
    <w:p w:rsidR="00E448D9" w:rsidRPr="00977BD9" w:rsidRDefault="00E448D9" w:rsidP="00E448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Pr="00977BD9">
        <w:rPr>
          <w:rFonts w:ascii="Times New Roman" w:eastAsia="Verdana" w:hAnsi="Times New Roman" w:cs="Times New Roman"/>
          <w:b/>
          <w:color w:val="auto"/>
          <w:sz w:val="36"/>
          <w:szCs w:val="36"/>
          <w:lang w:val="es-PE" w:eastAsia="en-US"/>
        </w:rPr>
        <w:t>. Librería de Soporte</w:t>
      </w:r>
    </w:p>
    <w:p w:rsidR="00E448D9" w:rsidRPr="00AE704E"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E448D9" w:rsidRPr="00AE704E" w:rsidRDefault="00E448D9" w:rsidP="00E448D9">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E448D9" w:rsidRPr="00AE704E"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AE704E" w:rsidTr="00EF34FA">
        <w:tc>
          <w:tcPr>
            <w:tcW w:w="4081"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8 - Roles y su tipos de acceso para la Librería de Trabajo</w:t>
      </w:r>
    </w:p>
    <w:p w:rsidR="00E448D9" w:rsidRPr="00977BD9" w:rsidRDefault="00E448D9" w:rsidP="00E448D9">
      <w:pPr>
        <w:spacing w:line="360" w:lineRule="auto"/>
        <w:ind w:left="720"/>
        <w:rPr>
          <w:lang w:val="es-PE"/>
        </w:rPr>
      </w:pPr>
    </w:p>
    <w:p w:rsidR="00E448D9" w:rsidRDefault="00E448D9" w:rsidP="00E448D9">
      <w:pPr>
        <w:spacing w:after="0" w:line="360" w:lineRule="auto"/>
        <w:ind w:left="720"/>
      </w:pPr>
    </w:p>
    <w:p w:rsidR="00E448D9" w:rsidRPr="00D73348" w:rsidRDefault="00E448D9" w:rsidP="00E448D9">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lastRenderedPageBreak/>
        <w:t xml:space="preserve">3.2.2.4. </w:t>
      </w:r>
      <w:r w:rsidRPr="00D73348">
        <w:rPr>
          <w:rFonts w:ascii="Times New Roman" w:hAnsi="Times New Roman" w:cs="Times New Roman"/>
          <w:sz w:val="36"/>
          <w:szCs w:val="36"/>
        </w:rPr>
        <w:t>Repositorio de software</w:t>
      </w:r>
      <w:bookmarkEnd w:id="26"/>
      <w:bookmarkEnd w:id="27"/>
    </w:p>
    <w:p w:rsidR="00E448D9" w:rsidRPr="001D3D3F" w:rsidRDefault="00E448D9" w:rsidP="00E448D9">
      <w:pPr>
        <w:pStyle w:val="Prrafodelista"/>
        <w:numPr>
          <w:ilvl w:val="0"/>
          <w:numId w:val="15"/>
        </w:numPr>
        <w:spacing w:line="360" w:lineRule="auto"/>
        <w:rPr>
          <w:rFonts w:ascii="Arial" w:hAnsi="Arial" w:cs="Arial"/>
          <w:u w:val="single"/>
        </w:rPr>
      </w:pPr>
      <w:r>
        <w:rPr>
          <w:rFonts w:ascii="Arial" w:hAnsi="Arial" w:cs="Arial"/>
          <w:u w:val="single"/>
        </w:rPr>
        <w:t>Responsable</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Componentes del software</w:t>
      </w:r>
    </w:p>
    <w:p w:rsidR="00E448D9"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448D9" w:rsidRPr="00E60B4E" w:rsidRDefault="00E448D9" w:rsidP="00E448D9">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448D9" w:rsidRPr="00E60B4E" w:rsidRDefault="00E448D9" w:rsidP="00E448D9">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E448D9" w:rsidRPr="001D3D3F" w:rsidTr="00EF34FA">
        <w:trPr>
          <w:trHeight w:val="342"/>
        </w:trPr>
        <w:tc>
          <w:tcPr>
            <w:tcW w:w="3645"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Tipo de acción</w:t>
            </w:r>
          </w:p>
        </w:tc>
      </w:tr>
      <w:tr w:rsidR="00E448D9" w:rsidRPr="001D3D3F" w:rsidTr="00EF34FA">
        <w:trPr>
          <w:trHeight w:val="1381"/>
        </w:trPr>
        <w:tc>
          <w:tcPr>
            <w:tcW w:w="3645" w:type="dxa"/>
          </w:tcPr>
          <w:p w:rsidR="00E448D9" w:rsidRPr="001D3D3F" w:rsidRDefault="00E448D9" w:rsidP="00EF34FA">
            <w:pPr>
              <w:pStyle w:val="Sinespaciado"/>
              <w:rPr>
                <w:rFonts w:ascii="Arial" w:hAnsi="Arial" w:cs="Arial"/>
              </w:rPr>
            </w:pPr>
            <w:r w:rsidRPr="001D3D3F">
              <w:rPr>
                <w:rFonts w:ascii="Arial" w:hAnsi="Arial" w:cs="Arial"/>
              </w:rPr>
              <w:t>Gestor de la Configuración</w:t>
            </w:r>
          </w:p>
        </w:tc>
        <w:tc>
          <w:tcPr>
            <w:tcW w:w="3797" w:type="dxa"/>
          </w:tcPr>
          <w:p w:rsidR="00E448D9" w:rsidRPr="001D3D3F" w:rsidRDefault="00E448D9" w:rsidP="00EF34FA">
            <w:pPr>
              <w:pStyle w:val="Sinespaciado"/>
              <w:numPr>
                <w:ilvl w:val="0"/>
                <w:numId w:val="16"/>
              </w:numPr>
              <w:rPr>
                <w:rFonts w:ascii="Arial" w:hAnsi="Arial" w:cs="Arial"/>
              </w:rPr>
            </w:pPr>
            <w:r w:rsidRPr="001D3D3F">
              <w:rPr>
                <w:rFonts w:ascii="Arial" w:hAnsi="Arial" w:cs="Arial"/>
              </w:rPr>
              <w:t>Leer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Escribir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Eliminar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Modificar</w:t>
            </w:r>
          </w:p>
        </w:tc>
      </w:tr>
      <w:tr w:rsidR="00E448D9" w:rsidRPr="001D3D3F" w:rsidTr="00EF34FA">
        <w:trPr>
          <w:trHeight w:val="696"/>
        </w:trPr>
        <w:tc>
          <w:tcPr>
            <w:tcW w:w="3645" w:type="dxa"/>
          </w:tcPr>
          <w:p w:rsidR="00E448D9" w:rsidRPr="001D3D3F" w:rsidRDefault="00E448D9" w:rsidP="00EF34FA">
            <w:pPr>
              <w:pStyle w:val="Sinespaciado"/>
              <w:rPr>
                <w:rFonts w:ascii="Arial" w:hAnsi="Arial" w:cs="Arial"/>
              </w:rPr>
            </w:pPr>
            <w:r w:rsidRPr="001D3D3F">
              <w:rPr>
                <w:rFonts w:ascii="Arial" w:hAnsi="Arial" w:cs="Arial"/>
              </w:rPr>
              <w:t>Desarrolladores</w:t>
            </w:r>
          </w:p>
        </w:tc>
        <w:tc>
          <w:tcPr>
            <w:tcW w:w="3797" w:type="dxa"/>
          </w:tcPr>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Leer</w:t>
            </w:r>
          </w:p>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Modificar</w:t>
            </w:r>
          </w:p>
        </w:tc>
      </w:tr>
    </w:tbl>
    <w:p w:rsidR="00E448D9" w:rsidRPr="001D3D3F" w:rsidRDefault="00E448D9" w:rsidP="00E448D9">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E448D9" w:rsidRPr="006A4319" w:rsidRDefault="00E448D9" w:rsidP="00E448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 xml:space="preserve">3.2.2.5. </w:t>
      </w:r>
      <w:r w:rsidRPr="006A4319">
        <w:rPr>
          <w:rFonts w:ascii="Times New Roman" w:hAnsi="Times New Roman" w:cs="Times New Roman"/>
          <w:sz w:val="36"/>
          <w:szCs w:val="36"/>
        </w:rPr>
        <w:t>Control de Cambios</w:t>
      </w:r>
      <w:bookmarkEnd w:id="28"/>
      <w:bookmarkEnd w:id="29"/>
    </w:p>
    <w:p w:rsidR="00E448D9" w:rsidRPr="001D3D3F" w:rsidRDefault="00E448D9" w:rsidP="00E448D9">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E448D9" w:rsidRDefault="00E448D9" w:rsidP="00E448D9">
      <w:pPr>
        <w:pStyle w:val="Prrafodelista"/>
        <w:numPr>
          <w:ilvl w:val="0"/>
          <w:numId w:val="14"/>
        </w:numPr>
        <w:spacing w:line="360" w:lineRule="auto"/>
        <w:ind w:left="1560"/>
        <w:rPr>
          <w:rFonts w:ascii="Arial" w:hAnsi="Arial" w:cs="Arial"/>
        </w:rPr>
      </w:pPr>
      <w:r w:rsidRPr="001D3D3F">
        <w:rPr>
          <w:rFonts w:ascii="Arial" w:hAnsi="Arial" w:cs="Arial"/>
        </w:rPr>
        <w:t>PGC.docx</w:t>
      </w:r>
    </w:p>
    <w:p w:rsidR="00E448D9" w:rsidRDefault="00E448D9" w:rsidP="00E448D9">
      <w:pPr>
        <w:spacing w:line="360" w:lineRule="auto"/>
        <w:rPr>
          <w:rFonts w:ascii="Arial" w:hAnsi="Arial" w:cs="Arial"/>
        </w:rPr>
      </w:pPr>
    </w:p>
    <w:p w:rsidR="00E448D9" w:rsidRPr="004B5F95" w:rsidRDefault="00E448D9" w:rsidP="00E448D9">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E448D9" w:rsidRDefault="00E448D9" w:rsidP="00E448D9">
      <w:r>
        <w:t>En el Estado de la Configuración se muestran los reportes sobre el estado e historia de los elementos de software controlados. Los siguientes reportes serán para los roles de:</w:t>
      </w:r>
    </w:p>
    <w:p w:rsidR="00E448D9" w:rsidRDefault="00E448D9" w:rsidP="00E448D9">
      <w:r>
        <w:t>•</w:t>
      </w:r>
      <w:r>
        <w:tab/>
      </w:r>
      <w:r w:rsidRPr="00DC5C83">
        <w:rPr>
          <w:b/>
        </w:rPr>
        <w:t>Gestor de la Configuración:</w:t>
      </w:r>
      <w:r>
        <w:t xml:space="preserve"> R</w:t>
      </w:r>
      <w:r w:rsidRPr="004150D5">
        <w:t xml:space="preserve">eportes de contabilidad para el </w:t>
      </w:r>
      <w:r>
        <w:t>Gestor de la Configuración (RGC-</w:t>
      </w:r>
      <w:r w:rsidRPr="004150D5">
        <w:t>01, RGC-02, RGC-03, RGC-04, RGC-05 Y RGC-06</w:t>
      </w:r>
      <w:r>
        <w:t>)</w:t>
      </w:r>
      <w:r w:rsidRPr="004150D5">
        <w:t>.</w:t>
      </w:r>
    </w:p>
    <w:p w:rsidR="00E448D9" w:rsidRDefault="00E448D9" w:rsidP="00E448D9">
      <w:r>
        <w:t>•</w:t>
      </w:r>
      <w:r>
        <w:tab/>
      </w:r>
      <w:r w:rsidRPr="00DC5C83">
        <w:rPr>
          <w:b/>
        </w:rPr>
        <w:t xml:space="preserve">Jefe de Proyecto: </w:t>
      </w:r>
      <w:r w:rsidRPr="004150D5">
        <w:t>Reportes de contabilidad para el</w:t>
      </w:r>
      <w:r>
        <w:t xml:space="preserve"> Jefe de Proyectos (RJP-01, RJP</w:t>
      </w:r>
      <w:r w:rsidRPr="004150D5">
        <w:t>-</w:t>
      </w:r>
      <w:r>
        <w:t>02, RJP-03, RJP-04, RJP-05 Y RJP</w:t>
      </w:r>
      <w:r w:rsidRPr="004150D5">
        <w:t>-06</w:t>
      </w:r>
      <w:r>
        <w:t>)</w:t>
      </w:r>
      <w:r w:rsidRPr="004150D5">
        <w:t>.</w:t>
      </w:r>
    </w:p>
    <w:p w:rsidR="00E448D9" w:rsidRDefault="00E448D9" w:rsidP="00E448D9">
      <w:r>
        <w:t>•</w:t>
      </w:r>
      <w:r>
        <w:tab/>
      </w:r>
      <w:r>
        <w:rPr>
          <w:b/>
        </w:rPr>
        <w:t>Programa</w:t>
      </w:r>
      <w:r w:rsidRPr="00DC5C83">
        <w:rPr>
          <w:b/>
        </w:rPr>
        <w:t>dor:</w:t>
      </w:r>
      <w:r>
        <w:t xml:space="preserve"> R</w:t>
      </w:r>
      <w:r w:rsidRPr="004150D5">
        <w:t xml:space="preserve">eportes de contabilidad para el </w:t>
      </w:r>
      <w:r>
        <w:t>Programador (RP-01, RP-02, RP-03, RP</w:t>
      </w:r>
      <w:r w:rsidRPr="004150D5">
        <w:t>-04</w:t>
      </w:r>
      <w:r>
        <w:t>)</w:t>
      </w:r>
      <w:r w:rsidRPr="004150D5">
        <w:t>.</w:t>
      </w:r>
    </w:p>
    <w:p w:rsidR="00E448D9" w:rsidRDefault="00E448D9" w:rsidP="00E448D9">
      <w:r>
        <w:rPr>
          <w:b/>
          <w:sz w:val="36"/>
          <w:szCs w:val="36"/>
        </w:rPr>
        <w:t xml:space="preserve">3.3.1 </w:t>
      </w:r>
      <w:r w:rsidRPr="00A44B0E">
        <w:rPr>
          <w:b/>
          <w:sz w:val="36"/>
          <w:szCs w:val="36"/>
        </w:rPr>
        <w:t>Gestor de la Configuración</w:t>
      </w:r>
    </w:p>
    <w:p w:rsidR="00E448D9" w:rsidRPr="00827782" w:rsidRDefault="00E448D9" w:rsidP="00E448D9">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E448D9" w:rsidRPr="00204438" w:rsidRDefault="00E448D9" w:rsidP="00EF34FA">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E448D9" w:rsidRDefault="00E448D9" w:rsidP="00E448D9">
      <w:pPr>
        <w:spacing w:line="360" w:lineRule="auto"/>
        <w:jc w:val="center"/>
        <w:rPr>
          <w:b/>
        </w:rPr>
      </w:pPr>
      <w:r>
        <w:rPr>
          <w:b/>
        </w:rPr>
        <w:lastRenderedPageBreak/>
        <w:t>Tabla 10. Reporte del Gestor de Configuración 01(RGC-01)</w:t>
      </w:r>
    </w:p>
    <w:p w:rsidR="00E448D9" w:rsidRPr="00827782" w:rsidRDefault="00E448D9" w:rsidP="00E448D9">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r w:rsidRPr="00204438">
              <w:rPr>
                <w:rFonts w:ascii="Arial" w:hAnsi="Arial" w:cs="Arial"/>
                <w:szCs w:val="22"/>
                <w:lang w:eastAsia="es-PE"/>
              </w:rPr>
              <w:t>.</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E448D9" w:rsidRDefault="00E448D9" w:rsidP="00E448D9">
      <w:pPr>
        <w:spacing w:line="360" w:lineRule="auto"/>
        <w:jc w:val="center"/>
        <w:rPr>
          <w:b/>
        </w:rPr>
      </w:pPr>
      <w:r>
        <w:rPr>
          <w:b/>
        </w:rPr>
        <w:t>Tabla 11. Reporte del Gestor de Configuración 02(RGC-02)</w:t>
      </w:r>
    </w:p>
    <w:p w:rsidR="00E448D9" w:rsidRDefault="00E448D9" w:rsidP="00E448D9">
      <w:pPr>
        <w:rPr>
          <w:rFonts w:ascii="Arial" w:hAnsi="Arial" w:cs="Arial"/>
        </w:rPr>
      </w:pPr>
      <w:r>
        <w:rPr>
          <w:rFonts w:ascii="Arial" w:hAnsi="Arial" w:cs="Arial"/>
        </w:rPr>
        <w:br w:type="page"/>
      </w:r>
    </w:p>
    <w:p w:rsidR="00E448D9" w:rsidRPr="00827782" w:rsidRDefault="00E448D9" w:rsidP="00E448D9">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E448D9" w:rsidRDefault="00E448D9" w:rsidP="00E448D9">
      <w:pPr>
        <w:spacing w:line="360" w:lineRule="auto"/>
        <w:jc w:val="center"/>
        <w:rPr>
          <w:b/>
        </w:rPr>
      </w:pPr>
      <w:r>
        <w:rPr>
          <w:b/>
        </w:rPr>
        <w:t>Tabla 12. Reporte del Gestor de Configuración 03(RGC-03)</w:t>
      </w:r>
    </w:p>
    <w:p w:rsidR="00E448D9" w:rsidRDefault="00E448D9" w:rsidP="00E448D9">
      <w:pPr>
        <w:ind w:left="720"/>
        <w:jc w:val="both"/>
        <w:rPr>
          <w:rFonts w:ascii="Arial" w:hAnsi="Arial" w:cs="Arial"/>
        </w:rPr>
      </w:pPr>
    </w:p>
    <w:p w:rsidR="00E448D9" w:rsidRPr="00827782" w:rsidRDefault="00E448D9" w:rsidP="00E448D9">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r w:rsidRPr="00204438">
              <w:rPr>
                <w:rFonts w:ascii="Arial" w:hAnsi="Arial" w:cs="Arial"/>
                <w:szCs w:val="22"/>
                <w:lang w:eastAsia="es-PE"/>
              </w:rPr>
              <w:t>.</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E448D9" w:rsidRDefault="00E448D9" w:rsidP="00E448D9">
      <w:pPr>
        <w:ind w:left="720"/>
        <w:jc w:val="center"/>
        <w:rPr>
          <w:b/>
        </w:rPr>
      </w:pPr>
      <w:r>
        <w:rPr>
          <w:b/>
        </w:rPr>
        <w:t>Tabla 13. Reporte del Gestor de Configuración 04(RGC-04)</w:t>
      </w:r>
    </w:p>
    <w:p w:rsidR="00E448D9" w:rsidRPr="00827782" w:rsidRDefault="00E448D9" w:rsidP="00E448D9">
      <w:pPr>
        <w:jc w:val="both"/>
        <w:rPr>
          <w:rFonts w:ascii="Arial" w:hAnsi="Arial" w:cs="Arial"/>
          <w:b/>
        </w:rPr>
      </w:pPr>
    </w:p>
    <w:p w:rsidR="00E448D9" w:rsidRPr="00827782" w:rsidRDefault="00E448D9" w:rsidP="00E448D9">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E448D9" w:rsidRDefault="00E448D9" w:rsidP="00E448D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E448D9" w:rsidRPr="00827782" w:rsidRDefault="00E448D9" w:rsidP="00E448D9">
      <w:pPr>
        <w:ind w:left="720"/>
        <w:jc w:val="center"/>
        <w:rPr>
          <w:b/>
        </w:rPr>
      </w:pPr>
      <w:r>
        <w:rPr>
          <w:b/>
        </w:rPr>
        <w:t>Tabla 14. Reporte del Gestor de Configuración 05(RGC-05)</w:t>
      </w:r>
    </w:p>
    <w:p w:rsidR="00E448D9" w:rsidRPr="00827782" w:rsidRDefault="00E448D9" w:rsidP="00E448D9">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w:t>
      </w:r>
      <w:proofErr w:type="spellStart"/>
      <w:r w:rsidRPr="00827782">
        <w:rPr>
          <w:rFonts w:ascii="Arial" w:hAnsi="Arial" w:cs="Arial"/>
        </w:rPr>
        <w:t>Codeline</w:t>
      </w:r>
      <w:proofErr w:type="spellEnd"/>
      <w:r w:rsidRPr="00827782">
        <w:rPr>
          <w:rFonts w:ascii="Arial" w:hAnsi="Arial" w:cs="Arial"/>
        </w:rPr>
        <w:t xml:space="preserv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E448D9" w:rsidRDefault="00E448D9" w:rsidP="00E448D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RGC-06</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Gestor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ID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Nombre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rsidR="00E448D9" w:rsidRDefault="00E448D9" w:rsidP="00E448D9">
      <w:pPr>
        <w:ind w:left="720"/>
        <w:jc w:val="center"/>
        <w:rPr>
          <w:b/>
        </w:rPr>
      </w:pPr>
      <w:r>
        <w:rPr>
          <w:b/>
        </w:rPr>
        <w:t>Tabla 15. Reporte del Gestor de Configuración 06(RGC-06)</w:t>
      </w:r>
    </w:p>
    <w:p w:rsidR="00E448D9" w:rsidRDefault="00E448D9" w:rsidP="00E448D9">
      <w:pPr>
        <w:spacing w:line="360" w:lineRule="auto"/>
        <w:jc w:val="center"/>
        <w:rPr>
          <w:b/>
        </w:rPr>
      </w:pPr>
    </w:p>
    <w:p w:rsidR="00E448D9" w:rsidRDefault="00E448D9" w:rsidP="00E448D9">
      <w:pPr>
        <w:spacing w:line="360" w:lineRule="auto"/>
        <w:jc w:val="center"/>
        <w:rPr>
          <w:b/>
        </w:rPr>
      </w:pPr>
    </w:p>
    <w:p w:rsidR="00E448D9" w:rsidRPr="00A44B0E" w:rsidRDefault="00E448D9" w:rsidP="00E448D9">
      <w:pPr>
        <w:rPr>
          <w:b/>
          <w:sz w:val="36"/>
          <w:szCs w:val="36"/>
        </w:rPr>
      </w:pPr>
      <w:r>
        <w:rPr>
          <w:b/>
          <w:sz w:val="36"/>
          <w:szCs w:val="36"/>
        </w:rPr>
        <w:lastRenderedPageBreak/>
        <w:t>3.3.2</w:t>
      </w:r>
      <w:r w:rsidRPr="00A44B0E">
        <w:rPr>
          <w:b/>
          <w:sz w:val="36"/>
          <w:szCs w:val="36"/>
        </w:rPr>
        <w:tab/>
      </w:r>
      <w:r>
        <w:rPr>
          <w:b/>
          <w:sz w:val="36"/>
          <w:szCs w:val="36"/>
        </w:rPr>
        <w:t>Jefe de Proyectos</w:t>
      </w:r>
    </w:p>
    <w:p w:rsidR="00E448D9" w:rsidRPr="00827782" w:rsidRDefault="00E448D9" w:rsidP="00E448D9">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E448D9" w:rsidRPr="002E5439" w:rsidRDefault="00E448D9" w:rsidP="00E448D9"/>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E448D9" w:rsidRPr="006674C4" w:rsidRDefault="00E448D9" w:rsidP="00E448D9">
      <w:pPr>
        <w:spacing w:line="360" w:lineRule="auto"/>
        <w:jc w:val="center"/>
        <w:rPr>
          <w:b/>
        </w:rPr>
      </w:pPr>
      <w:r>
        <w:rPr>
          <w:b/>
        </w:rPr>
        <w:t>Tabla 16</w:t>
      </w:r>
      <w:r w:rsidRPr="002E5439">
        <w:rPr>
          <w:b/>
        </w:rPr>
        <w:t>. Reporte del Jefe de Proyecto 01(RJP-01</w:t>
      </w:r>
      <w:r>
        <w:rPr>
          <w:b/>
        </w:rPr>
        <w:t>)</w:t>
      </w:r>
    </w:p>
    <w:p w:rsidR="00E448D9" w:rsidRPr="002E5439" w:rsidRDefault="00E448D9" w:rsidP="00E448D9">
      <w:pPr>
        <w:jc w:val="both"/>
      </w:pPr>
    </w:p>
    <w:p w:rsidR="00E448D9" w:rsidRDefault="00E448D9" w:rsidP="00E448D9">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E448D9" w:rsidRDefault="00E448D9" w:rsidP="00E448D9">
      <w:pPr>
        <w:rPr>
          <w:rFonts w:ascii="Arial" w:hAnsi="Arial" w:cs="Arial"/>
        </w:rPr>
      </w:pPr>
      <w:r>
        <w:rPr>
          <w:rFonts w:ascii="Arial" w:hAnsi="Arial" w:cs="Arial"/>
        </w:rPr>
        <w:br w:type="page"/>
      </w:r>
    </w:p>
    <w:p w:rsidR="00E448D9" w:rsidRPr="00827782" w:rsidRDefault="00E448D9" w:rsidP="00E448D9">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E448D9" w:rsidRPr="002E5439" w:rsidRDefault="00E448D9" w:rsidP="00E448D9">
      <w:pPr>
        <w:spacing w:line="360" w:lineRule="auto"/>
        <w:jc w:val="center"/>
        <w:rPr>
          <w:b/>
        </w:rPr>
      </w:pPr>
      <w:r>
        <w:rPr>
          <w:b/>
        </w:rPr>
        <w:t>Tabla 17</w:t>
      </w:r>
      <w:r w:rsidRPr="002E5439">
        <w:rPr>
          <w:b/>
        </w:rPr>
        <w:t>. Reporte del Jefe de Proyecto 02(RJP-02)</w:t>
      </w:r>
    </w:p>
    <w:p w:rsidR="00E448D9" w:rsidRDefault="00E448D9" w:rsidP="00E448D9">
      <w:pPr>
        <w:jc w:val="both"/>
      </w:pPr>
    </w:p>
    <w:p w:rsidR="00E448D9" w:rsidRPr="00827782" w:rsidRDefault="00E448D9" w:rsidP="00E448D9">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E448D9" w:rsidRPr="002E5439" w:rsidRDefault="00E448D9" w:rsidP="00E448D9">
      <w:pPr>
        <w:spacing w:line="360" w:lineRule="auto"/>
        <w:jc w:val="center"/>
        <w:rPr>
          <w:b/>
        </w:rPr>
      </w:pPr>
      <w:r>
        <w:rPr>
          <w:b/>
        </w:rPr>
        <w:t>Tabla 18</w:t>
      </w:r>
      <w:r w:rsidRPr="002E5439">
        <w:rPr>
          <w:b/>
        </w:rPr>
        <w:t>. Reporte del Jefe del Proyecto 03(RJP-03)</w:t>
      </w:r>
    </w:p>
    <w:p w:rsidR="00E448D9" w:rsidRPr="00827782" w:rsidRDefault="00E448D9" w:rsidP="00E448D9">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proofErr w:type="spellStart"/>
            <w:r w:rsidRPr="00204438">
              <w:rPr>
                <w:rFonts w:ascii="Arial" w:hAnsi="Arial" w:cs="Arial"/>
                <w:szCs w:val="22"/>
                <w:lang w:eastAsia="es-PE"/>
              </w:rPr>
              <w:t>Victor</w:t>
            </w:r>
            <w:proofErr w:type="spellEnd"/>
            <w:r w:rsidRPr="00204438">
              <w:rPr>
                <w:rFonts w:ascii="Arial" w:hAnsi="Arial" w:cs="Arial"/>
                <w:szCs w:val="22"/>
                <w:lang w:eastAsia="es-PE"/>
              </w:rPr>
              <w:t xml:space="preserve"> de la Cruz</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retrasados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E448D9" w:rsidRPr="007D7766" w:rsidRDefault="00E448D9" w:rsidP="007D7766">
      <w:pPr>
        <w:spacing w:line="360" w:lineRule="auto"/>
        <w:jc w:val="center"/>
        <w:rPr>
          <w:b/>
        </w:rPr>
      </w:pPr>
      <w:r>
        <w:rPr>
          <w:b/>
        </w:rPr>
        <w:t>Tabla 19</w:t>
      </w:r>
      <w:r w:rsidRPr="002E5439">
        <w:rPr>
          <w:b/>
        </w:rPr>
        <w:t xml:space="preserve">. </w:t>
      </w:r>
      <w:r>
        <w:rPr>
          <w:b/>
        </w:rPr>
        <w:t>Reporte del Jefe del Proyecto 04(RJP-04</w:t>
      </w:r>
      <w:r w:rsidRPr="002E5439">
        <w:rPr>
          <w:b/>
        </w:rPr>
        <w:t>)</w:t>
      </w:r>
    </w:p>
    <w:p w:rsidR="00E448D9" w:rsidRDefault="00E448D9" w:rsidP="00E448D9">
      <w:pPr>
        <w:rPr>
          <w:b/>
          <w:sz w:val="36"/>
          <w:szCs w:val="36"/>
        </w:rPr>
      </w:pPr>
      <w:r>
        <w:rPr>
          <w:b/>
          <w:sz w:val="36"/>
          <w:szCs w:val="36"/>
        </w:rPr>
        <w:lastRenderedPageBreak/>
        <w:t>3.3.3</w:t>
      </w:r>
      <w:r w:rsidRPr="00A44B0E">
        <w:rPr>
          <w:b/>
          <w:sz w:val="36"/>
          <w:szCs w:val="36"/>
        </w:rPr>
        <w:tab/>
      </w:r>
      <w:r>
        <w:rPr>
          <w:b/>
          <w:sz w:val="36"/>
          <w:szCs w:val="36"/>
        </w:rPr>
        <w:t>Programador</w:t>
      </w:r>
    </w:p>
    <w:p w:rsidR="00E448D9" w:rsidRDefault="00E448D9" w:rsidP="00E448D9">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w:t>
      </w:r>
      <w:r w:rsidR="00EF34FA" w:rsidRPr="00827782">
        <w:rPr>
          <w:rFonts w:ascii="Arial" w:hAnsi="Arial" w:cs="Arial"/>
        </w:rPr>
        <w:t>Requisito,</w:t>
      </w:r>
      <w:r w:rsidR="00EF34FA">
        <w:rPr>
          <w:rFonts w:ascii="Arial" w:hAnsi="Arial" w:cs="Arial"/>
        </w:rPr>
        <w:t xml:space="preserve"> con un propósito de informar que ítems son afectados por el cambio de algún requisito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RP-01</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requisito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de sus requisitos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Requisitos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Nombre de requisito dependiente</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22</w:t>
      </w:r>
      <w:r w:rsidRPr="002E5439">
        <w:rPr>
          <w:b/>
        </w:rPr>
        <w:t xml:space="preserve">. </w:t>
      </w:r>
      <w:r>
        <w:rPr>
          <w:b/>
        </w:rPr>
        <w:t>Reporte del Programador 01(RP-01</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23, se muestra el reporte de estado de la configuración del Programador 02(RP-02). </w:t>
      </w:r>
      <w:r w:rsidR="00EF34FA" w:rsidRPr="00827782">
        <w:rPr>
          <w:rFonts w:ascii="Arial" w:hAnsi="Arial" w:cs="Arial"/>
        </w:rPr>
        <w:t>Este reporte consiste en una lista de Ítems de la Configuración que se relacionen con un</w:t>
      </w:r>
      <w:r w:rsidR="00EF34FA">
        <w:rPr>
          <w:rFonts w:ascii="Arial" w:hAnsi="Arial" w:cs="Arial"/>
        </w:rPr>
        <w:t xml:space="preserve"> Caso de Uso, con un propósito de informar que ítems son afectados por el cambio de algún caso de uso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RP-02</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Caso de Uso dependiente</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23</w:t>
      </w:r>
      <w:r w:rsidRPr="002E5439">
        <w:rPr>
          <w:b/>
        </w:rPr>
        <w:t xml:space="preserve">. </w:t>
      </w:r>
      <w:r>
        <w:rPr>
          <w:b/>
        </w:rPr>
        <w:t>Reporte del Programador 02(RP-02</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lastRenderedPageBreak/>
        <w:t>En la tabla 24, se muestra el reporte de estado de la configuración del Programador 03(RP-03). Este reporte consiste en una lista de Ítems de la Configuración que se relacionen</w:t>
      </w:r>
      <w:r w:rsidR="00EF34FA">
        <w:rPr>
          <w:rFonts w:ascii="Arial" w:hAnsi="Arial" w:cs="Arial"/>
        </w:rPr>
        <w:t xml:space="preserve"> con alguna solicitud de cambio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RP-03</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ítems de la configuración modificados por la Solicitud de Cambio.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de Proyecto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Nombre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Tipo de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Título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Estado de Ítem (Pendiente, Finalizado)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Fecha de la última modificación del ítem</w:t>
            </w:r>
          </w:p>
        </w:tc>
      </w:tr>
    </w:tbl>
    <w:p w:rsidR="00E448D9" w:rsidRPr="002E5439" w:rsidRDefault="00E448D9" w:rsidP="00E448D9">
      <w:pPr>
        <w:spacing w:line="360" w:lineRule="auto"/>
        <w:jc w:val="center"/>
        <w:rPr>
          <w:b/>
        </w:rPr>
      </w:pPr>
      <w:r>
        <w:rPr>
          <w:b/>
        </w:rPr>
        <w:t>Tabla 24</w:t>
      </w:r>
      <w:r w:rsidRPr="002E5439">
        <w:rPr>
          <w:b/>
        </w:rPr>
        <w:t xml:space="preserve">. </w:t>
      </w:r>
      <w:r>
        <w:rPr>
          <w:b/>
        </w:rPr>
        <w:t>Reporte del Programador 03(RP-03</w:t>
      </w:r>
      <w:r w:rsidRPr="002E5439">
        <w:rPr>
          <w:b/>
        </w:rPr>
        <w:t>)</w:t>
      </w:r>
    </w:p>
    <w:p w:rsidR="00E448D9" w:rsidRDefault="00E448D9" w:rsidP="00E448D9">
      <w:pPr>
        <w:rPr>
          <w:szCs w:val="22"/>
        </w:rPr>
      </w:pPr>
    </w:p>
    <w:p w:rsidR="00E448D9" w:rsidRDefault="00E448D9" w:rsidP="00E448D9">
      <w:pPr>
        <w:rPr>
          <w:szCs w:val="22"/>
        </w:rPr>
      </w:pPr>
    </w:p>
    <w:p w:rsidR="00E448D9" w:rsidRPr="00440900" w:rsidRDefault="00E448D9" w:rsidP="00E448D9">
      <w:pPr>
        <w:rPr>
          <w:szCs w:val="22"/>
        </w:rPr>
      </w:pPr>
    </w:p>
    <w:p w:rsidR="00EF34FA" w:rsidRDefault="00EF34FA" w:rsidP="00E448D9">
      <w:pPr>
        <w:pStyle w:val="Ttulo3"/>
        <w:numPr>
          <w:ilvl w:val="1"/>
          <w:numId w:val="29"/>
        </w:numPr>
        <w:rPr>
          <w:rFonts w:ascii="Times New Roman" w:hAnsi="Times New Roman" w:cs="Times New Roman"/>
          <w:sz w:val="36"/>
          <w:szCs w:val="36"/>
        </w:rPr>
        <w:sectPr w:rsidR="00EF34FA" w:rsidSect="00242950">
          <w:headerReference w:type="default" r:id="rId12"/>
          <w:footerReference w:type="default" r:id="rId13"/>
          <w:pgSz w:w="11906" w:h="16838"/>
          <w:pgMar w:top="1417" w:right="1701" w:bottom="1417" w:left="1701" w:header="720" w:footer="720" w:gutter="0"/>
          <w:pgNumType w:start="1"/>
          <w:cols w:space="720"/>
        </w:sectPr>
      </w:pPr>
      <w:bookmarkStart w:id="31" w:name="_Toc436238207"/>
    </w:p>
    <w:p w:rsidR="00E448D9" w:rsidRDefault="00E448D9" w:rsidP="00E448D9">
      <w:pPr>
        <w:pStyle w:val="Ttulo3"/>
        <w:numPr>
          <w:ilvl w:val="1"/>
          <w:numId w:val="29"/>
        </w:numPr>
        <w:rPr>
          <w:rFonts w:ascii="Times New Roman" w:hAnsi="Times New Roman" w:cs="Times New Roman"/>
          <w:sz w:val="36"/>
          <w:szCs w:val="36"/>
        </w:rPr>
      </w:pPr>
      <w:r w:rsidRPr="00765FC9">
        <w:rPr>
          <w:rFonts w:ascii="Times New Roman" w:hAnsi="Times New Roman" w:cs="Times New Roman"/>
          <w:sz w:val="36"/>
          <w:szCs w:val="36"/>
        </w:rPr>
        <w:lastRenderedPageBreak/>
        <w:t>Auditoría de la configuración del software</w:t>
      </w:r>
      <w:bookmarkEnd w:id="31"/>
    </w:p>
    <w:p w:rsidR="00E448D9" w:rsidRPr="00204438" w:rsidRDefault="00E448D9" w:rsidP="00E448D9">
      <w:pPr>
        <w:jc w:val="both"/>
        <w:rPr>
          <w:rFonts w:ascii="Arial" w:hAnsi="Arial" w:cs="Arial"/>
        </w:rPr>
      </w:pPr>
    </w:p>
    <w:p w:rsidR="00E448D9" w:rsidRPr="00204438" w:rsidRDefault="00E448D9" w:rsidP="00E448D9">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E448D9" w:rsidRPr="00204438" w:rsidRDefault="00E448D9" w:rsidP="00E448D9">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Auditor</w:t>
      </w:r>
      <w:r>
        <w:rPr>
          <w:rFonts w:ascii="Arial" w:hAnsi="Arial" w:cs="Arial"/>
          <w:szCs w:val="22"/>
        </w:rPr>
        <w:t xml:space="preserve"> </w:t>
      </w:r>
      <w:r w:rsidRPr="00204438">
        <w:rPr>
          <w:rFonts w:ascii="Arial" w:hAnsi="Arial" w:cs="Arial"/>
          <w:szCs w:val="22"/>
        </w:rPr>
        <w:t>(RA-01, RA-02, RA-03, RA-04, RA-05, RA-06, RA-07, RA-08, RA-09, RA-10).</w:t>
      </w: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5</w:t>
      </w:r>
      <w:r w:rsidRPr="00204438">
        <w:rPr>
          <w:rFonts w:ascii="Arial" w:hAnsi="Arial" w:cs="Arial"/>
          <w:szCs w:val="22"/>
        </w:rPr>
        <w:t>, se muestra reporte de contabilidad para el Auditor 01(RA-01) Este reporte consiste en una lista de Ítems de la</w:t>
      </w:r>
      <w:r w:rsidR="00EF34FA">
        <w:rPr>
          <w:rFonts w:ascii="Arial" w:hAnsi="Arial" w:cs="Arial"/>
          <w:szCs w:val="22"/>
        </w:rPr>
        <w:t xml:space="preserve"> configuración </w:t>
      </w:r>
      <w:r w:rsidRPr="00204438">
        <w:rPr>
          <w:rFonts w:ascii="Arial" w:hAnsi="Arial" w:cs="Arial"/>
          <w:szCs w:val="22"/>
        </w:rPr>
        <w:t>para obtener  mejor  información de los elementos que lo conforman y de la estructura del proyecto.</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RA-01</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E448D9" w:rsidRPr="00204438" w:rsidRDefault="00E448D9" w:rsidP="00EF34FA">
            <w:pPr>
              <w:spacing w:line="240" w:lineRule="auto"/>
              <w:contextualSpacing/>
              <w:rPr>
                <w:rFonts w:ascii="Arial" w:hAnsi="Arial" w:cs="Arial"/>
                <w:szCs w:val="22"/>
                <w:lang w:eastAsia="es-PE"/>
              </w:rPr>
            </w:pP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proofErr w:type="spellStart"/>
            <w:r w:rsidRPr="00204438">
              <w:rPr>
                <w:rFonts w:ascii="Arial" w:hAnsi="Arial" w:cs="Arial"/>
                <w:szCs w:val="22"/>
              </w:rPr>
              <w:t>Ultima</w:t>
            </w:r>
            <w:proofErr w:type="spellEnd"/>
            <w:r w:rsidRPr="00204438">
              <w:rPr>
                <w:rFonts w:ascii="Arial" w:hAnsi="Arial" w:cs="Arial"/>
                <w:szCs w:val="22"/>
              </w:rPr>
              <w:t xml:space="preserve"> Modificación del ítem</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5</w:t>
      </w:r>
      <w:r w:rsidRPr="00434CAA">
        <w:rPr>
          <w:rFonts w:asciiTheme="minorHAnsi" w:hAnsiTheme="minorHAnsi"/>
          <w:b/>
          <w:szCs w:val="22"/>
        </w:rPr>
        <w:t>. Reporte de contabilidad para el Auditor 01(RA-01)</w:t>
      </w: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lastRenderedPageBreak/>
        <w:t>En la tabla 2</w:t>
      </w:r>
      <w:r w:rsidR="00EF34FA">
        <w:rPr>
          <w:rFonts w:ascii="Arial" w:hAnsi="Arial" w:cs="Arial"/>
          <w:szCs w:val="22"/>
        </w:rPr>
        <w:t>6</w:t>
      </w:r>
      <w:r w:rsidRPr="00204438">
        <w:rPr>
          <w:rFonts w:ascii="Arial" w:hAnsi="Arial" w:cs="Arial"/>
          <w:szCs w:val="22"/>
        </w:rPr>
        <w:t>, se muestra  reporte de contabilidad para el Auditor 02(RA-02). Este reporte  consiste en una lista de solicitudes de cambios aprobados en una de fecha determinada.</w:t>
      </w:r>
    </w:p>
    <w:p w:rsidR="00E448D9" w:rsidRPr="00434CAA" w:rsidRDefault="00E448D9" w:rsidP="00E448D9">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si se han cumplido los cambios solicitados.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6</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(RA-02)</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b/>
          <w:szCs w:val="22"/>
        </w:rPr>
      </w:pPr>
    </w:p>
    <w:p w:rsidR="00E448D9"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7</w:t>
      </w:r>
      <w:r w:rsidRPr="00204438">
        <w:rPr>
          <w:rFonts w:ascii="Arial" w:hAnsi="Arial" w:cs="Arial"/>
          <w:szCs w:val="22"/>
        </w:rPr>
        <w:t>, se muestra el reporte de contabilidad para el Auditor 03(RA-03). Consiste en una lista de solicitudes de cambios rechazadas en un rango de fechas determinadas.</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lastRenderedPageBreak/>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E448D9" w:rsidRPr="00204438" w:rsidTr="00EF34FA">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E448D9" w:rsidRPr="00204438" w:rsidRDefault="00E448D9" w:rsidP="00EF34FA">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27</w:t>
      </w:r>
      <w:r w:rsidR="00E448D9" w:rsidRPr="00434CAA">
        <w:rPr>
          <w:rFonts w:asciiTheme="minorHAnsi" w:hAnsiTheme="minorHAnsi"/>
          <w:b/>
          <w:szCs w:val="22"/>
        </w:rPr>
        <w:t>. Reporte de contabilidad para el Auditor</w:t>
      </w:r>
      <w:r w:rsidR="00E448D9">
        <w:rPr>
          <w:rFonts w:asciiTheme="minorHAnsi" w:hAnsiTheme="minorHAnsi"/>
          <w:b/>
          <w:szCs w:val="22"/>
        </w:rPr>
        <w:t xml:space="preserve"> </w:t>
      </w:r>
      <w:r w:rsidR="00E448D9" w:rsidRPr="00434CAA">
        <w:rPr>
          <w:rFonts w:asciiTheme="minorHAnsi" w:hAnsiTheme="minorHAnsi"/>
          <w:b/>
          <w:szCs w:val="22"/>
        </w:rPr>
        <w:t>(RA-03)</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Default="00E448D9" w:rsidP="00E448D9">
      <w:pPr>
        <w:rPr>
          <w:rFonts w:ascii="Arial" w:hAnsi="Arial" w:cs="Arial"/>
          <w:szCs w:val="22"/>
        </w:rPr>
      </w:pPr>
    </w:p>
    <w:p w:rsidR="007D7766" w:rsidRDefault="007D7766" w:rsidP="00E448D9">
      <w:pPr>
        <w:rPr>
          <w:rFonts w:ascii="Arial" w:hAnsi="Arial" w:cs="Arial"/>
          <w:szCs w:val="22"/>
        </w:rPr>
      </w:pPr>
    </w:p>
    <w:p w:rsidR="007D7766" w:rsidRPr="00204438" w:rsidRDefault="007D7766" w:rsidP="00E448D9">
      <w:pPr>
        <w:rPr>
          <w:rFonts w:ascii="Arial" w:hAnsi="Arial" w:cs="Arial"/>
          <w:szCs w:val="22"/>
        </w:rPr>
      </w:pPr>
    </w:p>
    <w:p w:rsidR="00E448D9" w:rsidRPr="00204438" w:rsidRDefault="00EF34FA" w:rsidP="00E448D9">
      <w:pPr>
        <w:rPr>
          <w:rFonts w:ascii="Arial" w:hAnsi="Arial" w:cs="Arial"/>
          <w:szCs w:val="22"/>
        </w:rPr>
      </w:pPr>
      <w:r>
        <w:rPr>
          <w:rFonts w:ascii="Arial" w:hAnsi="Arial" w:cs="Arial"/>
          <w:szCs w:val="22"/>
        </w:rPr>
        <w:t>En la tabla 28</w:t>
      </w:r>
      <w:r w:rsidR="00E448D9" w:rsidRPr="00204438">
        <w:rPr>
          <w:rFonts w:ascii="Arial" w:hAnsi="Arial" w:cs="Arial"/>
          <w:szCs w:val="22"/>
        </w:rPr>
        <w:t>, se muestra el reporte de contabilidad para el Auditor 04(RA-04). Este reporte consiste en ítems modificados por una solicitud de cambio.</w:t>
      </w:r>
    </w:p>
    <w:p w:rsidR="00E448D9" w:rsidRPr="00434CAA" w:rsidRDefault="00E448D9" w:rsidP="00E448D9">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RA-04</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Lista de ítems modificados por una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28</w:t>
      </w:r>
      <w:r w:rsidR="00E448D9" w:rsidRPr="00434CAA">
        <w:rPr>
          <w:rFonts w:asciiTheme="minorHAnsi" w:hAnsiTheme="minorHAnsi"/>
          <w:b/>
          <w:szCs w:val="22"/>
        </w:rPr>
        <w:t>. Reporte de contabilidad para el Auditor (RA-04)</w:t>
      </w:r>
    </w:p>
    <w:p w:rsidR="00E448D9" w:rsidRPr="00434CAA" w:rsidRDefault="00E448D9" w:rsidP="00E448D9">
      <w:pPr>
        <w:rPr>
          <w:rFonts w:asciiTheme="minorHAnsi" w:hAnsiTheme="minorHAnsi"/>
          <w:szCs w:val="22"/>
        </w:rPr>
      </w:pPr>
    </w:p>
    <w:p w:rsidR="00E448D9" w:rsidRPr="00204438" w:rsidRDefault="00EF34FA" w:rsidP="00E448D9">
      <w:pPr>
        <w:jc w:val="both"/>
        <w:rPr>
          <w:rFonts w:ascii="Arial" w:hAnsi="Arial" w:cs="Arial"/>
          <w:szCs w:val="22"/>
        </w:rPr>
      </w:pPr>
      <w:r>
        <w:rPr>
          <w:rFonts w:ascii="Arial" w:hAnsi="Arial" w:cs="Arial"/>
          <w:szCs w:val="22"/>
        </w:rPr>
        <w:t>En la tabla 29</w:t>
      </w:r>
      <w:r w:rsidR="00E448D9" w:rsidRPr="00204438">
        <w:rPr>
          <w:rFonts w:ascii="Arial" w:hAnsi="Arial" w:cs="Arial"/>
          <w:szCs w:val="22"/>
        </w:rPr>
        <w:t>, se muestra el reporte de contabilidad para el</w:t>
      </w:r>
      <w:r>
        <w:rPr>
          <w:rFonts w:ascii="Arial" w:hAnsi="Arial" w:cs="Arial"/>
          <w:szCs w:val="22"/>
        </w:rPr>
        <w:t xml:space="preserve"> Auditor (RA-05). Este reporte </w:t>
      </w:r>
      <w:r w:rsidR="00E448D9" w:rsidRPr="00204438">
        <w:rPr>
          <w:rFonts w:ascii="Arial" w:hAnsi="Arial" w:cs="Arial"/>
          <w:szCs w:val="22"/>
        </w:rPr>
        <w:t>consiste en una lista de ítems de configuración en proceso de implementación.</w:t>
      </w:r>
    </w:p>
    <w:p w:rsidR="00E448D9" w:rsidRDefault="00E448D9" w:rsidP="00E448D9">
      <w:pPr>
        <w:rPr>
          <w:rFonts w:asciiTheme="minorHAnsi" w:hAnsiTheme="minorHAnsi"/>
          <w:szCs w:val="22"/>
        </w:rPr>
      </w:pPr>
      <w:r w:rsidRPr="00434CAA">
        <w:rPr>
          <w:rFonts w:asciiTheme="minorHAnsi" w:hAnsiTheme="minorHAnsi"/>
          <w:szCs w:val="22"/>
        </w:rPr>
        <w:t xml:space="preserve"> </w:t>
      </w:r>
    </w:p>
    <w:p w:rsidR="00E448D9" w:rsidRDefault="00E448D9" w:rsidP="00E448D9">
      <w:pPr>
        <w:rPr>
          <w:rFonts w:asciiTheme="minorHAnsi" w:hAnsiTheme="minorHAnsi"/>
          <w:szCs w:val="22"/>
        </w:rPr>
      </w:pPr>
      <w:r>
        <w:rPr>
          <w:rFonts w:asciiTheme="minorHAnsi" w:hAnsiTheme="minorHAnsi"/>
          <w:szCs w:val="22"/>
        </w:rPr>
        <w:br w:type="page"/>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E448D9" w:rsidRPr="00204438" w:rsidRDefault="00E448D9" w:rsidP="00EF34FA">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E448D9" w:rsidRPr="00204438" w:rsidRDefault="00E448D9" w:rsidP="00EF34FA">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29</w:t>
      </w:r>
      <w:r w:rsidR="00E448D9" w:rsidRPr="00434CAA">
        <w:rPr>
          <w:rFonts w:asciiTheme="minorHAnsi" w:hAnsiTheme="minorHAnsi"/>
          <w:b/>
          <w:szCs w:val="22"/>
        </w:rPr>
        <w:t>. Reporte de contabilidad para el Auditor 05(RJP-05)</w:t>
      </w:r>
    </w:p>
    <w:p w:rsidR="00F22BF1" w:rsidRPr="00F22BF1" w:rsidRDefault="00F22BF1" w:rsidP="00F22BF1">
      <w:pPr>
        <w:rPr>
          <w:rFonts w:asciiTheme="minorHAnsi" w:eastAsia="Times New Roman" w:hAnsiTheme="minorHAnsi"/>
          <w:szCs w:val="22"/>
        </w:rPr>
      </w:pPr>
      <w:r>
        <w:rPr>
          <w:rFonts w:asciiTheme="minorHAnsi" w:hAnsiTheme="minorHAnsi"/>
          <w:b/>
          <w:szCs w:val="22"/>
        </w:rPr>
        <w:tab/>
      </w:r>
      <w:r>
        <w:rPr>
          <w:rFonts w:asciiTheme="minorHAnsi" w:eastAsia="Times New Roman" w:hAnsiTheme="minorHAnsi"/>
          <w:szCs w:val="22"/>
        </w:rPr>
        <w:t>En la tabla 30</w:t>
      </w:r>
      <w:r w:rsidRPr="00F22BF1">
        <w:rPr>
          <w:rFonts w:asciiTheme="minorHAnsi" w:eastAsia="Times New Roman" w:hAnsiTheme="minorHAnsi"/>
          <w:szCs w:val="22"/>
        </w:rPr>
        <w:t>, se muestra el reporte de contabilidad para el Auditor (RA-06). Este reporte consiste en una lista de ítems de configuración y su ubicación.</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RA-06</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sus librerías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la ubicación del IGC, esto facilitará los procesos de revisión de documentación y nomenclatura</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 las librerías</w:t>
            </w:r>
          </w:p>
          <w:p w:rsidR="00F22BF1" w:rsidRPr="00F22BF1" w:rsidRDefault="00F22BF1" w:rsidP="00F22BF1">
            <w:pPr>
              <w:spacing w:after="0" w:line="240" w:lineRule="auto"/>
              <w:ind w:left="720"/>
              <w:contextualSpacing/>
              <w:jc w:val="both"/>
              <w:rPr>
                <w:rFonts w:asciiTheme="minorHAnsi" w:eastAsia="Times New Roman" w:hAnsiTheme="minorHAnsi"/>
                <w:szCs w:val="22"/>
                <w:lang w:eastAsia="es-PE"/>
              </w:rPr>
            </w:pP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cs="Arial"/>
                <w:lang w:eastAsia="es-PE"/>
              </w:rPr>
              <w:t>Tipo del Ítem de la Configuración</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de la Librería</w:t>
            </w:r>
          </w:p>
          <w:p w:rsidR="00F22BF1" w:rsidRPr="00F22BF1" w:rsidRDefault="00F22BF1" w:rsidP="00F22BF1">
            <w:pPr>
              <w:numPr>
                <w:ilvl w:val="0"/>
                <w:numId w:val="35"/>
              </w:numPr>
              <w:suppressAutoHyphens/>
              <w:spacing w:after="0" w:line="240" w:lineRule="auto"/>
              <w:contextualSpacing/>
              <w:rPr>
                <w:rFonts w:eastAsia="Times New Roman"/>
                <w:lang w:eastAsia="es-PE"/>
              </w:rPr>
            </w:pPr>
            <w:r w:rsidRPr="00F22BF1">
              <w:rPr>
                <w:rFonts w:eastAsia="Times New Roman"/>
                <w:lang w:eastAsia="es-PE"/>
              </w:rPr>
              <w:t>Nombre de la librería actual</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06(RJP-06)</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1</w:t>
      </w:r>
      <w:r w:rsidRPr="00F22BF1">
        <w:rPr>
          <w:rFonts w:asciiTheme="minorHAnsi" w:eastAsia="Times New Roman" w:hAnsiTheme="minorHAnsi"/>
          <w:szCs w:val="22"/>
        </w:rPr>
        <w:t>, se muestra el reporte de contabilidad para el Auditor (RA-07).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RA-07</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Listado de cada integrante del equipo de proyecto y sus características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eastAsia="Times New Roman"/>
              </w:rPr>
              <w:t>Obtener una lista de los accesos, permisos y roles por integrante de proyecto para una verificación de que se respeta la seguridad de los elementos de configuración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 Integrante.</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Rol que desempeña.</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Tipo de acceso al proyecto.</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Permisos que involucran el tipo de acceso.</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Librerías que puede acceder</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07(RJP-07)</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2</w:t>
      </w:r>
      <w:r w:rsidRPr="00F22BF1">
        <w:rPr>
          <w:rFonts w:asciiTheme="minorHAnsi" w:eastAsia="Times New Roman" w:hAnsiTheme="minorHAnsi"/>
          <w:szCs w:val="22"/>
        </w:rPr>
        <w:t>, se muestra el reporte de contabilidad para el Auditor (RA-08).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RA-08</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 relación con los casos de uso.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los IGC cumplen con los requerimientos presentados en los casos de usos.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Tipo del Ítem de la Configuración</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2</w:t>
      </w:r>
      <w:r w:rsidRPr="00F22BF1">
        <w:rPr>
          <w:rFonts w:asciiTheme="minorHAnsi" w:eastAsia="Times New Roman" w:hAnsiTheme="minorHAnsi"/>
          <w:b/>
          <w:szCs w:val="22"/>
        </w:rPr>
        <w:t>. Reporte de contabilidad para el Auditor 08(RJP-08)</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lastRenderedPageBreak/>
        <w:t>En la tabla 3</w:t>
      </w:r>
      <w:r>
        <w:rPr>
          <w:rFonts w:asciiTheme="minorHAnsi" w:eastAsia="Times New Roman" w:hAnsiTheme="minorHAnsi"/>
          <w:szCs w:val="22"/>
        </w:rPr>
        <w:t>3</w:t>
      </w:r>
      <w:r w:rsidRPr="00F22BF1">
        <w:rPr>
          <w:rFonts w:asciiTheme="minorHAnsi" w:eastAsia="Times New Roman" w:hAnsiTheme="minorHAnsi"/>
          <w:szCs w:val="22"/>
        </w:rPr>
        <w:t>, se muestra el reporte de contabilidad para el Auditor (RA-09). Este reporte consiste en una lista de ítems de a configuración y sus estructura</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RA-09</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Estructura de la documentación de la GDC</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Estructura del ítem</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3</w:t>
      </w:r>
      <w:r w:rsidRPr="00F22BF1">
        <w:rPr>
          <w:rFonts w:asciiTheme="minorHAnsi" w:eastAsia="Times New Roman" w:hAnsiTheme="minorHAnsi"/>
          <w:b/>
          <w:szCs w:val="22"/>
        </w:rPr>
        <w:t>. Reporte de contabilidad para el Auditor 09(RJP-09)</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4</w:t>
      </w:r>
      <w:r w:rsidRPr="00F22BF1">
        <w:rPr>
          <w:rFonts w:asciiTheme="minorHAnsi" w:eastAsia="Times New Roman" w:hAnsiTheme="minorHAnsi"/>
          <w:szCs w:val="22"/>
        </w:rPr>
        <w:t>, se muestra el reporte de contabilidad para el Auditor (RA-10). Este reporte consiste en una lista de ítems de a configuración y sus estructuras</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RA-10</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eastAsia="Times New Roman"/>
              </w:rPr>
              <w:t>Obtener la lista de todas las solicitudes de cambio realizadas que afectan a una línea base para que el auditor pueda revisarlas.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eastAsia="Times New Roman"/>
                <w:lang w:eastAsia="es-PE"/>
              </w:rPr>
            </w:pPr>
            <w:r w:rsidRPr="00F22BF1">
              <w:rPr>
                <w:rFonts w:eastAsia="Times New Roman" w:cs="Arial"/>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línea base.</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Código de la solicitud de cambio </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Estado de la solicitud de cambio</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Fecha de ingreso de la solicitud. </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Usuario que solicito el cambio.</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rsidR="00E448D9" w:rsidRPr="00434CAA" w:rsidRDefault="00E448D9" w:rsidP="00F22BF1">
      <w:pPr>
        <w:tabs>
          <w:tab w:val="left" w:pos="602"/>
        </w:tabs>
        <w:spacing w:line="360" w:lineRule="auto"/>
        <w:rPr>
          <w:rFonts w:asciiTheme="minorHAnsi" w:hAnsiTheme="minorHAnsi"/>
          <w:b/>
          <w:szCs w:val="22"/>
        </w:rPr>
      </w:pPr>
    </w:p>
    <w:p w:rsidR="00E448D9" w:rsidRPr="00434CAA" w:rsidRDefault="00E448D9" w:rsidP="00E448D9">
      <w:pPr>
        <w:spacing w:line="360" w:lineRule="auto"/>
        <w:rPr>
          <w:rFonts w:asciiTheme="minorHAnsi" w:hAnsiTheme="minorHAnsi" w:cs="Arial"/>
          <w:szCs w:val="22"/>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F22BF1" w:rsidRDefault="00F22BF1" w:rsidP="00E448D9">
      <w:pPr>
        <w:pStyle w:val="Ttulo3"/>
        <w:numPr>
          <w:ilvl w:val="1"/>
          <w:numId w:val="29"/>
        </w:numPr>
        <w:rPr>
          <w:rFonts w:ascii="Times New Roman" w:hAnsi="Times New Roman" w:cs="Times New Roman"/>
          <w:sz w:val="36"/>
          <w:szCs w:val="36"/>
        </w:rPr>
        <w:sectPr w:rsidR="00F22BF1" w:rsidSect="00242950">
          <w:pgSz w:w="11906" w:h="16838"/>
          <w:pgMar w:top="1417" w:right="1701" w:bottom="1417" w:left="1701" w:header="720" w:footer="720" w:gutter="0"/>
          <w:pgNumType w:start="1"/>
          <w:cols w:space="720"/>
        </w:sectPr>
      </w:pPr>
      <w:bookmarkStart w:id="32" w:name="_Toc436238208"/>
    </w:p>
    <w:p w:rsidR="00E448D9" w:rsidRPr="00E32BFD" w:rsidRDefault="00E448D9" w:rsidP="00E448D9">
      <w:pPr>
        <w:pStyle w:val="Ttulo3"/>
        <w:numPr>
          <w:ilvl w:val="1"/>
          <w:numId w:val="29"/>
        </w:numPr>
        <w:rPr>
          <w:rFonts w:ascii="Times New Roman" w:hAnsi="Times New Roman" w:cs="Times New Roman"/>
          <w:sz w:val="36"/>
          <w:szCs w:val="36"/>
        </w:rPr>
      </w:pPr>
      <w:r>
        <w:rPr>
          <w:rFonts w:ascii="Times New Roman" w:hAnsi="Times New Roman" w:cs="Times New Roman"/>
          <w:sz w:val="36"/>
          <w:szCs w:val="36"/>
        </w:rPr>
        <w:lastRenderedPageBreak/>
        <w:t xml:space="preserve">Gestión y Entrega de </w:t>
      </w:r>
      <w:proofErr w:type="spellStart"/>
      <w:r>
        <w:rPr>
          <w:rFonts w:ascii="Times New Roman" w:hAnsi="Times New Roman" w:cs="Times New Roman"/>
          <w:sz w:val="36"/>
          <w:szCs w:val="36"/>
        </w:rPr>
        <w:t>Rele</w:t>
      </w:r>
      <w:r w:rsidRPr="00E32BFD">
        <w:rPr>
          <w:rFonts w:ascii="Times New Roman" w:hAnsi="Times New Roman" w:cs="Times New Roman"/>
          <w:sz w:val="36"/>
          <w:szCs w:val="36"/>
        </w:rPr>
        <w:t>ase</w:t>
      </w:r>
      <w:bookmarkEnd w:id="32"/>
      <w:proofErr w:type="spellEnd"/>
    </w:p>
    <w:p w:rsidR="00E448D9" w:rsidRDefault="00E448D9" w:rsidP="00E448D9">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 xml:space="preserve">Diseño de la Librería de </w:t>
      </w:r>
      <w:proofErr w:type="spellStart"/>
      <w:r w:rsidRPr="00CB72C2">
        <w:rPr>
          <w:rFonts w:ascii="Arial" w:hAnsi="Arial" w:cs="Arial"/>
          <w:b/>
        </w:rPr>
        <w:t>Release</w:t>
      </w:r>
      <w:proofErr w:type="spellEnd"/>
    </w:p>
    <w:p w:rsidR="00E448D9" w:rsidRPr="00E012CC" w:rsidRDefault="00E448D9" w:rsidP="00E448D9">
      <w:pPr>
        <w:spacing w:line="360" w:lineRule="auto"/>
        <w:ind w:left="720"/>
        <w:jc w:val="both"/>
        <w:rPr>
          <w:rFonts w:ascii="Arial" w:hAnsi="Arial" w:cs="Arial"/>
          <w:b/>
          <w:u w:val="single"/>
        </w:rPr>
      </w:pPr>
      <w:r w:rsidRPr="00E012CC">
        <w:rPr>
          <w:rFonts w:ascii="Arial" w:hAnsi="Arial" w:cs="Arial"/>
          <w:b/>
          <w:u w:val="single"/>
        </w:rPr>
        <w:t xml:space="preserve">Librería </w:t>
      </w:r>
      <w:proofErr w:type="spellStart"/>
      <w:r w:rsidRPr="00E012CC">
        <w:rPr>
          <w:rFonts w:ascii="Arial" w:hAnsi="Arial" w:cs="Arial"/>
          <w:b/>
          <w:u w:val="single"/>
        </w:rPr>
        <w:t>Release</w:t>
      </w:r>
      <w:proofErr w:type="spellEnd"/>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Responsables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Actividades</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Contenidos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E448D9"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Acceso</w:t>
      </w:r>
    </w:p>
    <w:p w:rsidR="00E448D9" w:rsidRDefault="00E448D9" w:rsidP="00E448D9">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448D9" w:rsidRDefault="00E448D9" w:rsidP="00E448D9">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2"/>
        <w:gridCol w:w="851"/>
      </w:tblGrid>
      <w:tr w:rsidR="00E448D9" w:rsidRPr="004C18AE" w:rsidTr="00EF34FA">
        <w:tc>
          <w:tcPr>
            <w:tcW w:w="3085"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t>Tipo de Acceso</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Gestor de la configuración</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Arquitecto de Software</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ind w:left="6059" w:hanging="6059"/>
              <w:rPr>
                <w:szCs w:val="22"/>
              </w:rPr>
            </w:pPr>
            <w:r w:rsidRPr="00CB5FD2">
              <w:rPr>
                <w:szCs w:val="22"/>
              </w:rPr>
              <w:t>Inspector de QA</w:t>
            </w:r>
          </w:p>
        </w:tc>
        <w:tc>
          <w:tcPr>
            <w:tcW w:w="2410" w:type="dxa"/>
            <w:shd w:val="clear" w:color="auto" w:fill="auto"/>
          </w:tcPr>
          <w:p w:rsidR="00E448D9" w:rsidRPr="00CB5FD2" w:rsidRDefault="00E448D9" w:rsidP="00EF34FA">
            <w:pPr>
              <w:tabs>
                <w:tab w:val="left" w:pos="6059"/>
              </w:tabs>
              <w:rPr>
                <w:szCs w:val="22"/>
              </w:rPr>
            </w:pPr>
            <w:r w:rsidRPr="00CB5FD2">
              <w:rPr>
                <w:szCs w:val="22"/>
              </w:rPr>
              <w:t>Leer</w:t>
            </w:r>
          </w:p>
          <w:p w:rsidR="00E448D9" w:rsidRPr="00CB5FD2" w:rsidRDefault="00E448D9" w:rsidP="00EF34FA">
            <w:pPr>
              <w:tabs>
                <w:tab w:val="left" w:pos="6059"/>
              </w:tabs>
              <w:rPr>
                <w:szCs w:val="22"/>
              </w:rPr>
            </w:pPr>
            <w:r w:rsidRPr="00CB5FD2">
              <w:rPr>
                <w:szCs w:val="22"/>
              </w:rP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Jefe de Proyecto</w:t>
            </w:r>
          </w:p>
        </w:tc>
        <w:tc>
          <w:tcPr>
            <w:tcW w:w="2410" w:type="dxa"/>
            <w:shd w:val="clear" w:color="auto" w:fill="auto"/>
          </w:tcPr>
          <w:p w:rsidR="00E448D9" w:rsidRPr="00CB5FD2" w:rsidRDefault="00E448D9" w:rsidP="00EF34FA">
            <w:pPr>
              <w:keepNext/>
              <w:tabs>
                <w:tab w:val="left" w:pos="6059"/>
              </w:tabs>
              <w:rPr>
                <w:szCs w:val="22"/>
              </w:rPr>
            </w:pPr>
            <w:r w:rsidRPr="00CB5FD2">
              <w:rPr>
                <w:szCs w:val="22"/>
              </w:rPr>
              <w:t>Leer</w:t>
            </w:r>
          </w:p>
        </w:tc>
      </w:tr>
    </w:tbl>
    <w:p w:rsidR="00E448D9" w:rsidRDefault="00E448D9" w:rsidP="00E448D9">
      <w:pPr>
        <w:pStyle w:val="Descripcin"/>
        <w:jc w:val="center"/>
        <w:rPr>
          <w:color w:val="auto"/>
          <w:sz w:val="22"/>
          <w:szCs w:val="20"/>
        </w:rPr>
      </w:pPr>
      <w:bookmarkStart w:id="33" w:name="_Toc435626287"/>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w:t>
      </w:r>
      <w:r w:rsidR="007D7766" w:rsidRPr="00E84020">
        <w:rPr>
          <w:i w:val="0"/>
          <w:color w:val="auto"/>
          <w:sz w:val="22"/>
          <w:szCs w:val="20"/>
        </w:rPr>
        <w:t>sus tipos</w:t>
      </w:r>
      <w:r w:rsidRPr="00E84020">
        <w:rPr>
          <w:i w:val="0"/>
          <w:color w:val="auto"/>
          <w:sz w:val="22"/>
          <w:szCs w:val="20"/>
        </w:rPr>
        <w:t xml:space="preserve"> de acceso para la Librería de </w:t>
      </w:r>
      <w:proofErr w:type="spellStart"/>
      <w:r w:rsidRPr="00E84020">
        <w:rPr>
          <w:i w:val="0"/>
          <w:color w:val="auto"/>
          <w:sz w:val="22"/>
          <w:szCs w:val="20"/>
        </w:rPr>
        <w:t>Release</w:t>
      </w:r>
      <w:bookmarkEnd w:id="33"/>
      <w:proofErr w:type="spellEnd"/>
    </w:p>
    <w:p w:rsidR="00E448D9" w:rsidRDefault="00E448D9" w:rsidP="00E448D9">
      <w:pPr>
        <w:spacing w:line="360" w:lineRule="auto"/>
        <w:jc w:val="both"/>
        <w:rPr>
          <w:rFonts w:ascii="Arial" w:hAnsi="Arial" w:cs="Arial"/>
        </w:rPr>
      </w:pPr>
    </w:p>
    <w:p w:rsidR="00E448D9" w:rsidRDefault="00E448D9" w:rsidP="00E448D9">
      <w:pPr>
        <w:spacing w:line="360" w:lineRule="auto"/>
        <w:jc w:val="both"/>
        <w:rPr>
          <w:rFonts w:ascii="Arial" w:hAnsi="Arial" w:cs="Arial"/>
        </w:rPr>
      </w:pPr>
      <w:r>
        <w:rPr>
          <w:rFonts w:ascii="Arial" w:hAnsi="Arial" w:cs="Arial"/>
        </w:rPr>
        <w:t xml:space="preserve">A </w:t>
      </w:r>
      <w:r w:rsidR="007D7766">
        <w:rPr>
          <w:rFonts w:ascii="Arial" w:hAnsi="Arial" w:cs="Arial"/>
        </w:rPr>
        <w:t>continuación,</w:t>
      </w:r>
      <w:r>
        <w:rPr>
          <w:rFonts w:ascii="Arial" w:hAnsi="Arial" w:cs="Arial"/>
        </w:rPr>
        <w:t xml:space="preserve">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w:t>
      </w:r>
      <w:proofErr w:type="spellStart"/>
      <w:r w:rsidRPr="00E84020">
        <w:rPr>
          <w:rFonts w:ascii="Arial" w:hAnsi="Arial" w:cs="Arial"/>
        </w:rPr>
        <w:t>Release</w:t>
      </w:r>
      <w:proofErr w:type="spellEnd"/>
      <w:r w:rsidRPr="00E84020">
        <w:rPr>
          <w:rFonts w:ascii="Arial" w:hAnsi="Arial" w:cs="Arial"/>
        </w:rPr>
        <w:t xml:space="preserv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sidR="00F22BF1">
        <w:rPr>
          <w:rFonts w:ascii="Arial" w:hAnsi="Arial" w:cs="Arial"/>
        </w:rPr>
        <w:t>habrá</w:t>
      </w:r>
      <w:r>
        <w:rPr>
          <w:rFonts w:ascii="Arial" w:hAnsi="Arial" w:cs="Arial"/>
        </w:rPr>
        <w:t xml:space="preserve"> versiones del producto de software, y que en el cual cada versión estará contenida en una carpeta.</w:t>
      </w:r>
    </w:p>
    <w:p w:rsidR="00E448D9" w:rsidRDefault="00E448D9" w:rsidP="00E448D9">
      <w:pPr>
        <w:spacing w:line="360" w:lineRule="auto"/>
        <w:jc w:val="both"/>
        <w:rPr>
          <w:rFonts w:ascii="Arial" w:hAnsi="Arial" w:cs="Arial"/>
        </w:rPr>
      </w:pPr>
      <w:r>
        <w:rPr>
          <w:rFonts w:ascii="Arial" w:hAnsi="Arial" w:cs="Arial"/>
          <w:noProof/>
          <w:lang w:val="es-ES" w:eastAsia="es-ES"/>
        </w:rPr>
        <w:lastRenderedPageBreak/>
        <w:drawing>
          <wp:anchor distT="0" distB="0" distL="114300" distR="114300" simplePos="0" relativeHeight="251675648" behindDoc="0" locked="0" layoutInCell="1" allowOverlap="1" wp14:anchorId="4D46B628" wp14:editId="2CC706B5">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w:t>
      </w:r>
      <w:proofErr w:type="spellStart"/>
      <w:r w:rsidRPr="00E84020">
        <w:rPr>
          <w:i w:val="0"/>
          <w:color w:val="auto"/>
          <w:sz w:val="22"/>
          <w:szCs w:val="20"/>
        </w:rPr>
        <w:t>Release</w:t>
      </w:r>
      <w:proofErr w:type="spellEnd"/>
    </w:p>
    <w:p w:rsidR="00E448D9" w:rsidRPr="00204438" w:rsidRDefault="00E448D9" w:rsidP="00E448D9">
      <w:pPr>
        <w:spacing w:line="360" w:lineRule="auto"/>
        <w:rPr>
          <w:rFonts w:ascii="Arial" w:hAnsi="Arial" w:cs="Arial"/>
          <w:lang w:val="es-PE"/>
        </w:rPr>
      </w:pPr>
    </w:p>
    <w:p w:rsidR="00EF34FA" w:rsidRPr="00EF34FA" w:rsidRDefault="00EF34FA" w:rsidP="00EF34FA">
      <w:pPr>
        <w:spacing w:line="360" w:lineRule="auto"/>
        <w:ind w:firstLine="720"/>
        <w:rPr>
          <w:rFonts w:ascii="Arial" w:hAnsi="Arial" w:cs="Arial"/>
          <w:b/>
        </w:rPr>
      </w:pPr>
      <w:bookmarkStart w:id="34" w:name="_Toc435626254"/>
      <w:r w:rsidRPr="00EF34FA">
        <w:rPr>
          <w:rFonts w:ascii="Arial" w:hAnsi="Arial" w:cs="Arial"/>
          <w:b/>
        </w:rPr>
        <w:t>3.5.2</w:t>
      </w:r>
      <w:r w:rsidRPr="00EF34FA">
        <w:rPr>
          <w:rFonts w:ascii="Arial" w:hAnsi="Arial" w:cs="Arial"/>
          <w:b/>
        </w:rPr>
        <w:tab/>
        <w:t>Estructura del Paquete de Liberación</w:t>
      </w:r>
      <w:bookmarkEnd w:id="34"/>
    </w:p>
    <w:p w:rsidR="00EF34FA" w:rsidRDefault="00EF34FA" w:rsidP="00EF34FA">
      <w:pPr>
        <w:pStyle w:val="Sinespaciado"/>
        <w:jc w:val="both"/>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rsidR="000554A6" w:rsidRDefault="000554A6" w:rsidP="00E448D9">
      <w:pPr>
        <w:rPr>
          <w:lang w:val="es-PE"/>
        </w:rPr>
      </w:pPr>
    </w:p>
    <w:p w:rsidR="007D7766" w:rsidRDefault="007D7766" w:rsidP="007D7766">
      <w:pPr>
        <w:jc w:val="center"/>
        <w:rPr>
          <w:lang w:val="es-PE"/>
        </w:rPr>
      </w:pPr>
      <w:r>
        <w:rPr>
          <w:noProof/>
          <w:lang w:val="es-ES" w:eastAsia="es-ES"/>
        </w:rPr>
        <w:lastRenderedPageBreak/>
        <w:drawing>
          <wp:inline distT="0" distB="0" distL="0" distR="0" wp14:anchorId="748EB6B3" wp14:editId="09ABE363">
            <wp:extent cx="6245281" cy="46129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5511" cy="4620499"/>
                    </a:xfrm>
                    <a:prstGeom prst="rect">
                      <a:avLst/>
                    </a:prstGeom>
                  </pic:spPr>
                </pic:pic>
              </a:graphicData>
            </a:graphic>
          </wp:inline>
        </w:drawing>
      </w:r>
    </w:p>
    <w:p w:rsidR="007D7766" w:rsidRPr="00E84020" w:rsidRDefault="007D7766" w:rsidP="007D7766">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Pr>
          <w:i w:val="0"/>
          <w:color w:val="auto"/>
          <w:sz w:val="22"/>
          <w:szCs w:val="20"/>
        </w:rPr>
        <w:t xml:space="preserve"> Diagrama de Organización de </w:t>
      </w:r>
      <w:r w:rsidRPr="00E84020">
        <w:rPr>
          <w:i w:val="0"/>
          <w:color w:val="auto"/>
          <w:sz w:val="22"/>
          <w:szCs w:val="20"/>
        </w:rPr>
        <w:t xml:space="preserve">Librería de </w:t>
      </w:r>
      <w:proofErr w:type="spellStart"/>
      <w:r w:rsidRPr="00E84020">
        <w:rPr>
          <w:i w:val="0"/>
          <w:color w:val="auto"/>
          <w:sz w:val="22"/>
          <w:szCs w:val="20"/>
        </w:rPr>
        <w:t>Release</w:t>
      </w:r>
      <w:proofErr w:type="spellEnd"/>
    </w:p>
    <w:p w:rsidR="007D7766" w:rsidRPr="00413C8C" w:rsidRDefault="007D7766" w:rsidP="007D7766">
      <w:pPr>
        <w:ind w:left="1134" w:hanging="141"/>
        <w:jc w:val="both"/>
      </w:pPr>
      <w:r w:rsidRPr="00413C8C">
        <w:t>Los elementos que contendrá la carpeta de Liberación son:</w:t>
      </w:r>
    </w:p>
    <w:p w:rsidR="007D7766" w:rsidRDefault="007D7766" w:rsidP="007D7766">
      <w:pPr>
        <w:pStyle w:val="Prrafodelista"/>
        <w:numPr>
          <w:ilvl w:val="0"/>
          <w:numId w:val="40"/>
        </w:numPr>
        <w:spacing w:after="0" w:line="240" w:lineRule="auto"/>
        <w:ind w:left="1134" w:hanging="141"/>
        <w:jc w:val="both"/>
      </w:pPr>
      <w:r w:rsidRPr="00413C8C">
        <w:rPr>
          <w:b/>
        </w:rPr>
        <w:t>DOCUMENTACIÓN:</w:t>
      </w:r>
      <w:r w:rsidRPr="00413C8C">
        <w:t xml:space="preserve"> Los documentos tales como las especificaciones de casos de usos necesarios para la revisión de la liberación.</w:t>
      </w:r>
    </w:p>
    <w:p w:rsidR="007D7766" w:rsidRPr="00413C8C" w:rsidRDefault="007D7766" w:rsidP="007D7766">
      <w:pPr>
        <w:pStyle w:val="Prrafodelista"/>
        <w:numPr>
          <w:ilvl w:val="0"/>
          <w:numId w:val="40"/>
        </w:numPr>
        <w:spacing w:after="0" w:line="240" w:lineRule="auto"/>
        <w:ind w:left="1134" w:hanging="141"/>
        <w:jc w:val="both"/>
      </w:pPr>
      <w:r>
        <w:rPr>
          <w:b/>
        </w:rPr>
        <w:t>CODIGO_</w:t>
      </w:r>
      <w:r w:rsidRPr="00413C8C">
        <w:rPr>
          <w:b/>
        </w:rPr>
        <w:t>FUENTE:</w:t>
      </w:r>
      <w:r w:rsidRPr="00413C8C">
        <w:t xml:space="preserve"> El código fuente del producto software a liberar.</w:t>
      </w:r>
    </w:p>
    <w:p w:rsidR="007D7766" w:rsidRDefault="007D7766" w:rsidP="007D7766">
      <w:pPr>
        <w:pStyle w:val="Prrafodelista"/>
        <w:numPr>
          <w:ilvl w:val="0"/>
          <w:numId w:val="40"/>
        </w:numPr>
        <w:spacing w:after="0" w:line="240" w:lineRule="auto"/>
        <w:ind w:left="1134" w:hanging="141"/>
        <w:jc w:val="both"/>
      </w:pPr>
      <w:r>
        <w:rPr>
          <w:b/>
        </w:rPr>
        <w:t>IMAGENES</w:t>
      </w:r>
      <w:r w:rsidRPr="00413C8C">
        <w:rPr>
          <w:b/>
        </w:rPr>
        <w:t>:</w:t>
      </w:r>
      <w:r w:rsidRPr="00413C8C">
        <w:t xml:space="preserve"> </w:t>
      </w:r>
      <w:r>
        <w:t>Las imágenes que han agregados para la liberación</w:t>
      </w:r>
      <w:r w:rsidRPr="00413C8C">
        <w:t>.</w:t>
      </w:r>
    </w:p>
    <w:p w:rsidR="007D7766" w:rsidRPr="000417BE" w:rsidRDefault="007D7766" w:rsidP="007D7766">
      <w:pPr>
        <w:pStyle w:val="Prrafodelista"/>
        <w:numPr>
          <w:ilvl w:val="0"/>
          <w:numId w:val="40"/>
        </w:numPr>
        <w:spacing w:after="0" w:line="240" w:lineRule="auto"/>
        <w:ind w:left="1134" w:hanging="141"/>
        <w:jc w:val="both"/>
      </w:pPr>
      <w:r>
        <w:rPr>
          <w:b/>
        </w:rPr>
        <w:t xml:space="preserve">LIBRERIAS: </w:t>
      </w:r>
      <w:r>
        <w:t>Las librerías que han sido agregadas para la liberación.</w:t>
      </w:r>
    </w:p>
    <w:p w:rsidR="007D7766" w:rsidRDefault="007D7766" w:rsidP="007D7766">
      <w:pPr>
        <w:pStyle w:val="Prrafodelista"/>
        <w:numPr>
          <w:ilvl w:val="0"/>
          <w:numId w:val="40"/>
        </w:numPr>
        <w:tabs>
          <w:tab w:val="left" w:pos="992"/>
        </w:tabs>
        <w:spacing w:after="0" w:line="240" w:lineRule="auto"/>
        <w:ind w:left="1134" w:hanging="141"/>
        <w:jc w:val="both"/>
      </w:pPr>
      <w:r w:rsidRPr="008F00BE">
        <w:rPr>
          <w:b/>
        </w:rPr>
        <w:t>SCRIPT:</w:t>
      </w:r>
      <w:r w:rsidRPr="00413C8C">
        <w:t xml:space="preserve"> Los scripts de la </w:t>
      </w:r>
      <w:bookmarkStart w:id="35" w:name="_GoBack"/>
      <w:bookmarkEnd w:id="35"/>
      <w:r w:rsidRPr="00413C8C">
        <w:t>base de datos del producto software a liberar.</w:t>
      </w:r>
    </w:p>
    <w:p w:rsidR="007D7766" w:rsidRDefault="007D7766" w:rsidP="007D7766">
      <w:pPr>
        <w:pStyle w:val="Prrafodelista"/>
        <w:tabs>
          <w:tab w:val="left" w:pos="992"/>
        </w:tabs>
        <w:spacing w:after="0" w:line="240" w:lineRule="auto"/>
        <w:ind w:left="1134"/>
        <w:jc w:val="both"/>
      </w:pPr>
    </w:p>
    <w:p w:rsidR="007D7766" w:rsidRDefault="007D7766" w:rsidP="007D7766">
      <w:pPr>
        <w:rPr>
          <w:lang w:val="es-PE"/>
        </w:rPr>
      </w:pPr>
      <w:r>
        <w:rPr>
          <w:lang w:val="es-PE"/>
        </w:rPr>
        <w:t>Para generar el paquete de liberación se debe ejecutar el archivo que se encuentra anexado en:</w:t>
      </w:r>
    </w:p>
    <w:p w:rsidR="007D7766" w:rsidRDefault="007D7766" w:rsidP="007D7766">
      <w:pPr>
        <w:rPr>
          <w:lang w:val="es-PE"/>
        </w:rPr>
      </w:pPr>
      <w:r>
        <w:rPr>
          <w:lang w:val="es-PE"/>
        </w:rPr>
        <w:t>Documentación\CrearPaqueteDeLiberacion.bat</w:t>
      </w:r>
    </w:p>
    <w:p w:rsidR="007D7766" w:rsidRDefault="007D7766" w:rsidP="007D7766">
      <w:pPr>
        <w:rPr>
          <w:lang w:val="es-PE"/>
        </w:rPr>
      </w:pPr>
    </w:p>
    <w:p w:rsidR="009001DC" w:rsidRDefault="009001DC" w:rsidP="009001DC">
      <w:pPr>
        <w:spacing w:line="360" w:lineRule="auto"/>
        <w:ind w:firstLine="720"/>
        <w:rPr>
          <w:rFonts w:ascii="Arial" w:hAnsi="Arial" w:cs="Arial"/>
          <w:b/>
        </w:rPr>
      </w:pPr>
      <w:r w:rsidRPr="00EF34FA">
        <w:rPr>
          <w:rFonts w:ascii="Arial" w:hAnsi="Arial" w:cs="Arial"/>
          <w:b/>
        </w:rPr>
        <w:lastRenderedPageBreak/>
        <w:t>3.5.</w:t>
      </w:r>
      <w:r>
        <w:rPr>
          <w:rFonts w:ascii="Arial" w:hAnsi="Arial" w:cs="Arial"/>
          <w:b/>
        </w:rPr>
        <w:t>3</w:t>
      </w:r>
      <w:r w:rsidRPr="00EF34FA">
        <w:rPr>
          <w:rFonts w:ascii="Arial" w:hAnsi="Arial" w:cs="Arial"/>
          <w:b/>
        </w:rPr>
        <w:tab/>
        <w:t>Estructura del Paquete de Liberación</w:t>
      </w:r>
    </w:p>
    <w:p w:rsidR="009001DC" w:rsidRDefault="009001DC" w:rsidP="009001DC">
      <w:pPr>
        <w:jc w:val="both"/>
      </w:pPr>
      <w:r>
        <w:t>La estructura del Documento de Liberación se encuentra en el Excel “DBZ_DL.xlsx”.</w:t>
      </w:r>
    </w:p>
    <w:p w:rsidR="009001DC" w:rsidRDefault="009001DC" w:rsidP="009001DC">
      <w:pPr>
        <w:jc w:val="both"/>
      </w:pPr>
      <w:r>
        <w:t>En la siguiente tabla se puede observar los campos que se necesitan para el Documento de Liberación</w:t>
      </w:r>
      <w:r>
        <w:t>.</w:t>
      </w:r>
    </w:p>
    <w:tbl>
      <w:tblPr>
        <w:tblW w:w="8087"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245"/>
      </w:tblGrid>
      <w:tr w:rsidR="009001DC" w:rsidRPr="00D57549" w:rsidTr="009001DC">
        <w:tc>
          <w:tcPr>
            <w:tcW w:w="2842" w:type="dxa"/>
            <w:shd w:val="clear" w:color="auto" w:fill="auto"/>
          </w:tcPr>
          <w:p w:rsidR="009001DC" w:rsidRPr="00667BD8" w:rsidRDefault="009001DC" w:rsidP="005202E0">
            <w:pPr>
              <w:jc w:val="center"/>
              <w:rPr>
                <w:b/>
                <w:szCs w:val="22"/>
              </w:rPr>
            </w:pPr>
            <w:r w:rsidRPr="00667BD8">
              <w:rPr>
                <w:b/>
                <w:szCs w:val="22"/>
              </w:rPr>
              <w:t>Campos</w:t>
            </w:r>
          </w:p>
        </w:tc>
        <w:tc>
          <w:tcPr>
            <w:tcW w:w="5245" w:type="dxa"/>
            <w:shd w:val="clear" w:color="auto" w:fill="auto"/>
          </w:tcPr>
          <w:p w:rsidR="009001DC" w:rsidRPr="00667BD8" w:rsidRDefault="009001DC" w:rsidP="005202E0">
            <w:pPr>
              <w:jc w:val="center"/>
              <w:rPr>
                <w:b/>
                <w:szCs w:val="22"/>
                <w:lang w:eastAsia="es-PE"/>
              </w:rPr>
            </w:pPr>
            <w:r w:rsidRPr="00667BD8">
              <w:rPr>
                <w:b/>
                <w:szCs w:val="22"/>
                <w:lang w:eastAsia="es-PE"/>
              </w:rPr>
              <w:t>Descripción</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rPr>
              <w:t>NÚMERO DE LA LIBERACIÓN</w:t>
            </w:r>
          </w:p>
        </w:tc>
        <w:tc>
          <w:tcPr>
            <w:tcW w:w="5245" w:type="dxa"/>
            <w:shd w:val="clear" w:color="auto" w:fill="auto"/>
          </w:tcPr>
          <w:p w:rsidR="009001DC" w:rsidRPr="00667BD8" w:rsidRDefault="009001DC" w:rsidP="005202E0">
            <w:pPr>
              <w:jc w:val="both"/>
              <w:rPr>
                <w:szCs w:val="22"/>
                <w:lang w:eastAsia="es-PE"/>
              </w:rPr>
            </w:pPr>
            <w:r>
              <w:rPr>
                <w:szCs w:val="22"/>
                <w:lang w:eastAsia="es-PE"/>
              </w:rPr>
              <w:t xml:space="preserve">Las liberaciones de nuestros proyectos contaran con un </w:t>
            </w:r>
            <w:r>
              <w:rPr>
                <w:szCs w:val="22"/>
                <w:lang w:eastAsia="es-PE"/>
              </w:rPr>
              <w:t>número</w:t>
            </w:r>
            <w:r>
              <w:rPr>
                <w:szCs w:val="22"/>
                <w:lang w:eastAsia="es-PE"/>
              </w:rPr>
              <w:t xml:space="preserve"> de identificación correlativo</w:t>
            </w:r>
          </w:p>
        </w:tc>
      </w:tr>
      <w:tr w:rsidR="009001DC" w:rsidRPr="00D57549" w:rsidTr="009001DC">
        <w:trPr>
          <w:trHeight w:val="485"/>
        </w:trPr>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NOMBRE DEL PROYECTO</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El nombre del proyecto del producto software al cual se le realizara la liberación.</w:t>
            </w:r>
          </w:p>
        </w:tc>
      </w:tr>
      <w:tr w:rsidR="009001DC" w:rsidRPr="00D57549" w:rsidTr="009001DC">
        <w:trPr>
          <w:trHeight w:val="485"/>
        </w:trPr>
        <w:tc>
          <w:tcPr>
            <w:tcW w:w="2842" w:type="dxa"/>
            <w:shd w:val="clear" w:color="auto" w:fill="auto"/>
          </w:tcPr>
          <w:p w:rsidR="009001DC" w:rsidRPr="00667BD8" w:rsidRDefault="009001DC" w:rsidP="005202E0">
            <w:pPr>
              <w:jc w:val="both"/>
              <w:rPr>
                <w:b/>
                <w:szCs w:val="22"/>
                <w:lang w:eastAsia="es-PE"/>
              </w:rPr>
            </w:pPr>
            <w:r>
              <w:rPr>
                <w:b/>
                <w:szCs w:val="22"/>
                <w:lang w:eastAsia="es-PE"/>
              </w:rPr>
              <w:t>SIGLAS</w:t>
            </w:r>
            <w:r w:rsidRPr="00667BD8">
              <w:rPr>
                <w:b/>
                <w:szCs w:val="22"/>
                <w:lang w:eastAsia="es-PE"/>
              </w:rPr>
              <w:t xml:space="preserve"> DEL PROYECTO</w:t>
            </w:r>
          </w:p>
        </w:tc>
        <w:tc>
          <w:tcPr>
            <w:tcW w:w="5245" w:type="dxa"/>
            <w:shd w:val="clear" w:color="auto" w:fill="auto"/>
          </w:tcPr>
          <w:p w:rsidR="009001DC" w:rsidRPr="00667BD8" w:rsidRDefault="009001DC" w:rsidP="005202E0">
            <w:pPr>
              <w:jc w:val="both"/>
              <w:rPr>
                <w:szCs w:val="22"/>
                <w:lang w:eastAsia="es-PE"/>
              </w:rPr>
            </w:pPr>
            <w:r>
              <w:rPr>
                <w:szCs w:val="22"/>
                <w:lang w:eastAsia="es-PE"/>
              </w:rPr>
              <w:t xml:space="preserve">Las siglas por las cuales se identifica el proyecto </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CLIENTE</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Cliente del producto software a liberar.</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AUTOR</w:t>
            </w:r>
          </w:p>
        </w:tc>
        <w:tc>
          <w:tcPr>
            <w:tcW w:w="5245" w:type="dxa"/>
            <w:shd w:val="clear" w:color="auto" w:fill="auto"/>
          </w:tcPr>
          <w:p w:rsidR="009001DC" w:rsidRPr="00667BD8" w:rsidRDefault="009001DC" w:rsidP="005202E0">
            <w:pPr>
              <w:jc w:val="both"/>
              <w:rPr>
                <w:szCs w:val="22"/>
                <w:lang w:eastAsia="es-PE"/>
              </w:rPr>
            </w:pPr>
            <w:r>
              <w:rPr>
                <w:szCs w:val="22"/>
                <w:lang w:eastAsia="es-PE"/>
              </w:rPr>
              <w:t>Autor del documento de liberación.</w:t>
            </w:r>
          </w:p>
        </w:tc>
      </w:tr>
      <w:tr w:rsidR="009001DC" w:rsidRPr="00D57549" w:rsidTr="009001DC">
        <w:tc>
          <w:tcPr>
            <w:tcW w:w="2842" w:type="dxa"/>
            <w:shd w:val="clear" w:color="auto" w:fill="auto"/>
          </w:tcPr>
          <w:p w:rsidR="009001DC" w:rsidRDefault="009001DC" w:rsidP="005202E0">
            <w:pPr>
              <w:jc w:val="both"/>
              <w:rPr>
                <w:b/>
                <w:szCs w:val="22"/>
                <w:lang w:eastAsia="es-PE"/>
              </w:rPr>
            </w:pPr>
            <w:r>
              <w:rPr>
                <w:b/>
                <w:szCs w:val="22"/>
                <w:lang w:eastAsia="es-PE"/>
              </w:rPr>
              <w:t>PAQUETE</w:t>
            </w:r>
          </w:p>
        </w:tc>
        <w:tc>
          <w:tcPr>
            <w:tcW w:w="5245" w:type="dxa"/>
            <w:shd w:val="clear" w:color="auto" w:fill="auto"/>
          </w:tcPr>
          <w:p w:rsidR="009001DC" w:rsidRDefault="009001DC" w:rsidP="005202E0">
            <w:pPr>
              <w:jc w:val="both"/>
              <w:rPr>
                <w:szCs w:val="22"/>
                <w:lang w:eastAsia="es-PE"/>
              </w:rPr>
            </w:pPr>
            <w:r>
              <w:rPr>
                <w:szCs w:val="22"/>
                <w:lang w:eastAsia="es-PE"/>
              </w:rPr>
              <w:t>Nombre del paquete que se liberara</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FECHA DE ENTREGA</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Fecha en que se efectúa la liberación del producto software.</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ÍTEMS A ENTREGAR</w:t>
            </w:r>
          </w:p>
        </w:tc>
        <w:tc>
          <w:tcPr>
            <w:tcW w:w="5245" w:type="dxa"/>
            <w:shd w:val="clear" w:color="auto" w:fill="auto"/>
          </w:tcPr>
          <w:p w:rsidR="009001DC" w:rsidRPr="00A523A4" w:rsidRDefault="009001DC" w:rsidP="005202E0">
            <w:pPr>
              <w:jc w:val="both"/>
              <w:rPr>
                <w:szCs w:val="22"/>
                <w:lang w:eastAsia="es-PE"/>
              </w:rPr>
            </w:pPr>
            <w:r w:rsidRPr="00667BD8">
              <w:rPr>
                <w:szCs w:val="22"/>
                <w:lang w:eastAsia="es-PE"/>
              </w:rPr>
              <w:t>Se Lista todos los ítems de la configuración que se entregan en la liberación, los datos que se especificaran en dicha lista son los siguientes:</w:t>
            </w:r>
          </w:p>
          <w:p w:rsidR="009001DC" w:rsidRDefault="009001DC" w:rsidP="009001DC">
            <w:pPr>
              <w:pStyle w:val="Prrafodelista"/>
              <w:keepNext/>
              <w:numPr>
                <w:ilvl w:val="0"/>
                <w:numId w:val="41"/>
              </w:numPr>
              <w:spacing w:after="0" w:line="240" w:lineRule="auto"/>
              <w:jc w:val="both"/>
              <w:rPr>
                <w:lang w:eastAsia="es-PE"/>
              </w:rPr>
            </w:pPr>
            <w:r w:rsidRPr="00A561F5">
              <w:rPr>
                <w:lang w:eastAsia="es-PE"/>
              </w:rPr>
              <w:t>Ubicación dentro del paquete de Liberación del ítem.</w:t>
            </w:r>
          </w:p>
          <w:p w:rsidR="009001DC" w:rsidRDefault="009001DC" w:rsidP="009001DC">
            <w:pPr>
              <w:pStyle w:val="Prrafodelista"/>
              <w:keepNext/>
              <w:numPr>
                <w:ilvl w:val="0"/>
                <w:numId w:val="41"/>
              </w:numPr>
              <w:spacing w:after="0" w:line="240" w:lineRule="auto"/>
              <w:jc w:val="both"/>
              <w:rPr>
                <w:lang w:eastAsia="es-PE"/>
              </w:rPr>
            </w:pPr>
            <w:r>
              <w:rPr>
                <w:lang w:eastAsia="es-PE"/>
              </w:rPr>
              <w:t>Nombre</w:t>
            </w:r>
          </w:p>
          <w:p w:rsidR="009001DC" w:rsidRPr="00A561F5" w:rsidRDefault="009001DC" w:rsidP="009001DC">
            <w:pPr>
              <w:pStyle w:val="Prrafodelista"/>
              <w:keepNext/>
              <w:numPr>
                <w:ilvl w:val="0"/>
                <w:numId w:val="41"/>
              </w:numPr>
              <w:spacing w:after="0" w:line="240" w:lineRule="auto"/>
              <w:jc w:val="both"/>
              <w:rPr>
                <w:lang w:eastAsia="es-PE"/>
              </w:rPr>
            </w:pPr>
            <w:r>
              <w:rPr>
                <w:lang w:eastAsia="es-PE"/>
              </w:rPr>
              <w:t>Orden de liberación</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NIVEL DE ACEPTACIÓN</w:t>
            </w:r>
          </w:p>
        </w:tc>
        <w:tc>
          <w:tcPr>
            <w:tcW w:w="5245" w:type="dxa"/>
            <w:shd w:val="clear" w:color="auto" w:fill="auto"/>
          </w:tcPr>
          <w:p w:rsidR="009001DC" w:rsidRDefault="009001DC" w:rsidP="005202E0">
            <w:pPr>
              <w:jc w:val="both"/>
              <w:rPr>
                <w:szCs w:val="22"/>
                <w:lang w:eastAsia="es-PE"/>
              </w:rPr>
            </w:pPr>
            <w:r>
              <w:rPr>
                <w:szCs w:val="22"/>
                <w:lang w:eastAsia="es-PE"/>
              </w:rPr>
              <w:t>Que puede ser:</w:t>
            </w:r>
          </w:p>
          <w:p w:rsidR="009001DC" w:rsidRDefault="009001DC" w:rsidP="009001DC">
            <w:pPr>
              <w:widowControl w:val="0"/>
              <w:numPr>
                <w:ilvl w:val="0"/>
                <w:numId w:val="42"/>
              </w:numPr>
              <w:spacing w:after="0" w:line="240" w:lineRule="atLeast"/>
              <w:jc w:val="both"/>
              <w:rPr>
                <w:szCs w:val="22"/>
                <w:lang w:eastAsia="es-PE"/>
              </w:rPr>
            </w:pPr>
            <w:r>
              <w:rPr>
                <w:szCs w:val="22"/>
                <w:lang w:eastAsia="es-PE"/>
              </w:rPr>
              <w:t>Correcto: Todos los ítems se encuentran correctamente posicionados en el paquete de liberación.</w:t>
            </w:r>
          </w:p>
          <w:p w:rsidR="009001DC" w:rsidRDefault="009001DC" w:rsidP="009001DC">
            <w:pPr>
              <w:widowControl w:val="0"/>
              <w:numPr>
                <w:ilvl w:val="0"/>
                <w:numId w:val="42"/>
              </w:numPr>
              <w:spacing w:after="0" w:line="240" w:lineRule="atLeast"/>
              <w:jc w:val="both"/>
              <w:rPr>
                <w:szCs w:val="22"/>
                <w:lang w:eastAsia="es-PE"/>
              </w:rPr>
            </w:pPr>
            <w:r>
              <w:rPr>
                <w:szCs w:val="22"/>
                <w:lang w:eastAsia="es-PE"/>
              </w:rPr>
              <w:t>Falta de ítem: Faltan ítems que han sido mencionados en la lista de ítems a entregar.</w:t>
            </w:r>
          </w:p>
          <w:p w:rsidR="009001DC" w:rsidRPr="00667BD8" w:rsidRDefault="009001DC" w:rsidP="009001DC">
            <w:pPr>
              <w:widowControl w:val="0"/>
              <w:numPr>
                <w:ilvl w:val="0"/>
                <w:numId w:val="42"/>
              </w:numPr>
              <w:spacing w:after="0" w:line="240" w:lineRule="atLeast"/>
              <w:jc w:val="both"/>
              <w:rPr>
                <w:szCs w:val="22"/>
                <w:lang w:eastAsia="es-PE"/>
              </w:rPr>
            </w:pPr>
            <w:r>
              <w:rPr>
                <w:szCs w:val="22"/>
                <w:lang w:eastAsia="es-PE"/>
              </w:rPr>
              <w:t>Rechazado: Paquete no cumple con las características definidas en el PGC.</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OBSERVACIONES</w:t>
            </w:r>
          </w:p>
        </w:tc>
        <w:tc>
          <w:tcPr>
            <w:tcW w:w="5245" w:type="dxa"/>
            <w:shd w:val="clear" w:color="auto" w:fill="auto"/>
          </w:tcPr>
          <w:p w:rsidR="009001DC" w:rsidRPr="00667BD8" w:rsidRDefault="009001DC" w:rsidP="005202E0">
            <w:pPr>
              <w:jc w:val="both"/>
              <w:rPr>
                <w:szCs w:val="22"/>
                <w:lang w:eastAsia="es-PE"/>
              </w:rPr>
            </w:pPr>
            <w:r>
              <w:rPr>
                <w:szCs w:val="22"/>
                <w:lang w:eastAsia="es-PE"/>
              </w:rPr>
              <w:t>Observaciones sobre la liberación a realizar.</w:t>
            </w:r>
          </w:p>
        </w:tc>
      </w:tr>
    </w:tbl>
    <w:p w:rsidR="009001DC" w:rsidRDefault="009001DC" w:rsidP="009001DC">
      <w:pPr>
        <w:jc w:val="both"/>
      </w:pPr>
      <w:r w:rsidRPr="00A561F5">
        <w:lastRenderedPageBreak/>
        <w:t xml:space="preserve">El equipo de liberación  al recibir la versión del sistema debe de verificar si la información que se le está entregando es correcta, si falta algún ítem o rechazar la versión debido a algunas observaciones que tiene. Para ello en la parte final se debe de seleccionar una de las opciones del nivel de aceptación y opcionalmente completar las observaciones. Finalmente si se llega a un acuerdo se debe de firmar ambas partes. </w:t>
      </w:r>
      <w:r>
        <w:t xml:space="preserve"> </w:t>
      </w:r>
    </w:p>
    <w:p w:rsidR="009001DC" w:rsidRPr="00E448D9" w:rsidRDefault="009001DC" w:rsidP="009001DC">
      <w:pPr>
        <w:rPr>
          <w:lang w:val="es-PE"/>
        </w:rPr>
      </w:pPr>
      <w:r>
        <w:t xml:space="preserve">La estructura para el documento de liberación se encuentra anexada en el siguiente documento: </w:t>
      </w:r>
      <w:proofErr w:type="spellStart"/>
      <w:r w:rsidRPr="008B4EDF">
        <w:rPr>
          <w:b/>
        </w:rPr>
        <w:t>Documentacion</w:t>
      </w:r>
      <w:proofErr w:type="spellEnd"/>
      <w:r w:rsidRPr="008B4EDF">
        <w:rPr>
          <w:b/>
        </w:rPr>
        <w:t>/</w:t>
      </w:r>
      <w:proofErr w:type="spellStart"/>
      <w:r w:rsidRPr="008B4EDF">
        <w:rPr>
          <w:b/>
        </w:rPr>
        <w:t>DL.xlx</w:t>
      </w:r>
      <w:r>
        <w:rPr>
          <w:b/>
        </w:rPr>
        <w:t>s</w:t>
      </w:r>
      <w:proofErr w:type="spellEnd"/>
    </w:p>
    <w:sectPr w:rsidR="009001DC" w:rsidRPr="00E448D9" w:rsidSect="0024295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8F" w:rsidRDefault="00787F8F">
      <w:pPr>
        <w:spacing w:after="0" w:line="240" w:lineRule="auto"/>
      </w:pPr>
      <w:r>
        <w:separator/>
      </w:r>
    </w:p>
  </w:endnote>
  <w:endnote w:type="continuationSeparator" w:id="0">
    <w:p w:rsidR="00787F8F" w:rsidRDefault="0078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F34FA" w:rsidRPr="00D140EE" w:rsidTr="00227347">
      <w:trPr>
        <w:trHeight w:val="304"/>
      </w:trPr>
      <w:tc>
        <w:tcPr>
          <w:tcW w:w="5103" w:type="dxa"/>
        </w:tcPr>
        <w:p w:rsidR="00EF34FA" w:rsidRPr="00017CC0" w:rsidRDefault="00EF34FA" w:rsidP="00894189">
          <w:pPr>
            <w:spacing w:after="720"/>
            <w:ind w:right="360"/>
            <w:rPr>
              <w:b/>
              <w:i/>
              <w:color w:val="auto"/>
            </w:rPr>
          </w:pPr>
          <w:r>
            <w:rPr>
              <w:b/>
              <w:i/>
              <w:color w:val="auto"/>
            </w:rPr>
            <w:t>Plan de Gestión de la configuración del software</w:t>
          </w:r>
        </w:p>
      </w:tc>
      <w:tc>
        <w:tcPr>
          <w:tcW w:w="271" w:type="dxa"/>
        </w:tcPr>
        <w:p w:rsidR="00EF34FA" w:rsidRPr="00D140EE" w:rsidRDefault="00EF34FA" w:rsidP="00894189">
          <w:pPr>
            <w:spacing w:after="720"/>
            <w:jc w:val="center"/>
            <w:rPr>
              <w:color w:val="31849B" w:themeColor="accent5" w:themeShade="BF"/>
            </w:rPr>
          </w:pPr>
        </w:p>
      </w:tc>
      <w:tc>
        <w:tcPr>
          <w:tcW w:w="3238" w:type="dxa"/>
        </w:tcPr>
        <w:p w:rsidR="00EF34FA" w:rsidRPr="00017CC0" w:rsidRDefault="00EF34F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9001DC">
            <w:rPr>
              <w:b/>
              <w:noProof/>
              <w:color w:val="auto"/>
            </w:rPr>
            <w:t>5</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9001DC">
            <w:rPr>
              <w:b/>
              <w:noProof/>
              <w:color w:val="auto"/>
            </w:rPr>
            <w:t>45</w:t>
          </w:r>
          <w:r w:rsidRPr="00017CC0">
            <w:rPr>
              <w:b/>
              <w:color w:val="auto"/>
            </w:rPr>
            <w:fldChar w:fldCharType="end"/>
          </w:r>
        </w:p>
      </w:tc>
    </w:tr>
  </w:tbl>
  <w:p w:rsidR="00EF34FA" w:rsidRDefault="00EF3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8F" w:rsidRDefault="00787F8F">
      <w:pPr>
        <w:spacing w:after="0" w:line="240" w:lineRule="auto"/>
      </w:pPr>
      <w:r>
        <w:separator/>
      </w:r>
    </w:p>
  </w:footnote>
  <w:footnote w:type="continuationSeparator" w:id="0">
    <w:p w:rsidR="00787F8F" w:rsidRDefault="00787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EF34FA" w:rsidTr="001E4616">
      <w:trPr>
        <w:trHeight w:val="1452"/>
      </w:trPr>
      <w:tc>
        <w:tcPr>
          <w:tcW w:w="9009" w:type="dxa"/>
          <w:vAlign w:val="center"/>
        </w:tcPr>
        <w:p w:rsidR="00EF34FA" w:rsidRDefault="00EF34FA" w:rsidP="003F009C">
          <w:pPr>
            <w:pStyle w:val="Encabezado"/>
            <w:tabs>
              <w:tab w:val="clear" w:pos="4419"/>
              <w:tab w:val="clear" w:pos="8838"/>
              <w:tab w:val="left" w:pos="5775"/>
            </w:tabs>
          </w:pPr>
          <w:r>
            <w:rPr>
              <w:noProof/>
              <w:lang w:val="es-ES" w:eastAsia="es-ES"/>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EF34FA" w:rsidRPr="00E11828" w:rsidRDefault="00F22BF1" w:rsidP="00E11828">
    <w:pPr>
      <w:pStyle w:val="Encabezado"/>
    </w:pPr>
    <w:r>
      <w:rPr>
        <w:noProof/>
        <w:lang w:val="es-ES" w:eastAsia="es-ES"/>
      </w:rPr>
      <mc:AlternateContent>
        <mc:Choice Requires="wps">
          <w:drawing>
            <wp:anchor distT="4294967295" distB="4294967295" distL="114300" distR="114300" simplePos="0" relativeHeight="251657728" behindDoc="0" locked="0" layoutInCell="1" allowOverlap="1">
              <wp:simplePos x="0" y="0"/>
              <wp:positionH relativeFrom="column">
                <wp:posOffset>-318135</wp:posOffset>
              </wp:positionH>
              <wp:positionV relativeFrom="paragraph">
                <wp:posOffset>-10796</wp:posOffset>
              </wp:positionV>
              <wp:extent cx="6010275" cy="0"/>
              <wp:effectExtent l="0" t="0" r="9525"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F7A9F33" id="Conector recto 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" strokecolor="black [3040]" strokeweight="1.5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0"/>
  </w:num>
  <w:num w:numId="2">
    <w:abstractNumId w:val="30"/>
  </w:num>
  <w:num w:numId="3">
    <w:abstractNumId w:val="41"/>
  </w:num>
  <w:num w:numId="4">
    <w:abstractNumId w:val="15"/>
  </w:num>
  <w:num w:numId="5">
    <w:abstractNumId w:val="13"/>
  </w:num>
  <w:num w:numId="6">
    <w:abstractNumId w:val="28"/>
  </w:num>
  <w:num w:numId="7">
    <w:abstractNumId w:val="24"/>
  </w:num>
  <w:num w:numId="8">
    <w:abstractNumId w:val="17"/>
  </w:num>
  <w:num w:numId="9">
    <w:abstractNumId w:val="14"/>
  </w:num>
  <w:num w:numId="10">
    <w:abstractNumId w:val="23"/>
  </w:num>
  <w:num w:numId="11">
    <w:abstractNumId w:val="8"/>
  </w:num>
  <w:num w:numId="12">
    <w:abstractNumId w:val="12"/>
  </w:num>
  <w:num w:numId="13">
    <w:abstractNumId w:val="11"/>
  </w:num>
  <w:num w:numId="14">
    <w:abstractNumId w:val="38"/>
  </w:num>
  <w:num w:numId="15">
    <w:abstractNumId w:val="34"/>
  </w:num>
  <w:num w:numId="16">
    <w:abstractNumId w:val="3"/>
  </w:num>
  <w:num w:numId="17">
    <w:abstractNumId w:val="21"/>
  </w:num>
  <w:num w:numId="18">
    <w:abstractNumId w:val="6"/>
  </w:num>
  <w:num w:numId="19">
    <w:abstractNumId w:val="22"/>
  </w:num>
  <w:num w:numId="20">
    <w:abstractNumId w:val="20"/>
  </w:num>
  <w:num w:numId="21">
    <w:abstractNumId w:val="27"/>
  </w:num>
  <w:num w:numId="22">
    <w:abstractNumId w:val="2"/>
  </w:num>
  <w:num w:numId="23">
    <w:abstractNumId w:val="0"/>
  </w:num>
  <w:num w:numId="24">
    <w:abstractNumId w:val="16"/>
  </w:num>
  <w:num w:numId="25">
    <w:abstractNumId w:val="25"/>
  </w:num>
  <w:num w:numId="26">
    <w:abstractNumId w:val="4"/>
  </w:num>
  <w:num w:numId="27">
    <w:abstractNumId w:val="5"/>
  </w:num>
  <w:num w:numId="28">
    <w:abstractNumId w:val="31"/>
  </w:num>
  <w:num w:numId="29">
    <w:abstractNumId w:val="1"/>
  </w:num>
  <w:num w:numId="30">
    <w:abstractNumId w:val="7"/>
  </w:num>
  <w:num w:numId="31">
    <w:abstractNumId w:val="39"/>
  </w:num>
  <w:num w:numId="32">
    <w:abstractNumId w:val="29"/>
  </w:num>
  <w:num w:numId="33">
    <w:abstractNumId w:val="37"/>
  </w:num>
  <w:num w:numId="34">
    <w:abstractNumId w:val="18"/>
  </w:num>
  <w:num w:numId="35">
    <w:abstractNumId w:val="26"/>
  </w:num>
  <w:num w:numId="36">
    <w:abstractNumId w:val="36"/>
  </w:num>
  <w:num w:numId="37">
    <w:abstractNumId w:val="9"/>
  </w:num>
  <w:num w:numId="38">
    <w:abstractNumId w:val="32"/>
  </w:num>
  <w:num w:numId="39">
    <w:abstractNumId w:val="33"/>
  </w:num>
  <w:num w:numId="40">
    <w:abstractNumId w:val="35"/>
  </w:num>
  <w:num w:numId="41">
    <w:abstractNumId w:val="19"/>
  </w:num>
  <w:num w:numId="4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67A40"/>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87F8F"/>
    <w:rsid w:val="00794307"/>
    <w:rsid w:val="00797641"/>
    <w:rsid w:val="007A4231"/>
    <w:rsid w:val="007A6A9B"/>
    <w:rsid w:val="007B0FD0"/>
    <w:rsid w:val="007B12E1"/>
    <w:rsid w:val="007B1CA8"/>
    <w:rsid w:val="007B2EE2"/>
    <w:rsid w:val="007C7889"/>
    <w:rsid w:val="007D1B77"/>
    <w:rsid w:val="007D57A5"/>
    <w:rsid w:val="007D642B"/>
    <w:rsid w:val="007D7158"/>
    <w:rsid w:val="007D7766"/>
    <w:rsid w:val="007E05A1"/>
    <w:rsid w:val="007E5345"/>
    <w:rsid w:val="007F22FB"/>
    <w:rsid w:val="007F70DE"/>
    <w:rsid w:val="00800E67"/>
    <w:rsid w:val="0081324C"/>
    <w:rsid w:val="00813A39"/>
    <w:rsid w:val="008240B0"/>
    <w:rsid w:val="00830810"/>
    <w:rsid w:val="00833787"/>
    <w:rsid w:val="008340B4"/>
    <w:rsid w:val="00835305"/>
    <w:rsid w:val="008465F0"/>
    <w:rsid w:val="0085353B"/>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01DC"/>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448D9"/>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EF34FA"/>
    <w:rsid w:val="00F00B92"/>
    <w:rsid w:val="00F11A2A"/>
    <w:rsid w:val="00F22BF1"/>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26D0"/>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Puest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934E6-55D4-4402-9B6D-54764A22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7292</Words>
  <Characters>40108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Moxito</cp:lastModifiedBy>
  <cp:revision>3</cp:revision>
  <dcterms:created xsi:type="dcterms:W3CDTF">2016-07-02T19:19:00Z</dcterms:created>
  <dcterms:modified xsi:type="dcterms:W3CDTF">2016-07-02T19:44:00Z</dcterms:modified>
</cp:coreProperties>
</file>