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0FD27" w14:textId="59CE6199" w:rsidR="007C0BCE" w:rsidRDefault="004D22C4">
      <w:pPr>
        <w:rPr>
          <w:b/>
          <w:bCs/>
        </w:rPr>
      </w:pPr>
      <w:proofErr w:type="spellStart"/>
      <w:r w:rsidRPr="004D22C4">
        <w:rPr>
          <w:b/>
          <w:bCs/>
        </w:rPr>
        <w:t>Aspivit</w:t>
      </w:r>
      <w:proofErr w:type="spellEnd"/>
      <w:r w:rsidRPr="004D22C4">
        <w:rPr>
          <w:b/>
          <w:bCs/>
        </w:rPr>
        <w:t xml:space="preserve"> Tablet</w:t>
      </w:r>
    </w:p>
    <w:p w14:paraId="6B017020" w14:textId="77777777" w:rsidR="004D22C4" w:rsidRPr="004D22C4" w:rsidRDefault="004D22C4" w:rsidP="004D22C4">
      <w:r w:rsidRPr="004D22C4">
        <w:rPr>
          <w:b/>
          <w:bCs/>
          <w:i/>
          <w:iCs/>
        </w:rPr>
        <w:t>Unique supplement providing omega-3 fatty acids ,multiple vitamins and multiple minerals</w:t>
      </w:r>
    </w:p>
    <w:p w14:paraId="094891F9" w14:textId="77777777" w:rsidR="004D22C4" w:rsidRPr="004D22C4" w:rsidRDefault="004D22C4" w:rsidP="004D22C4">
      <w:r w:rsidRPr="004D22C4">
        <w:rPr>
          <w:b/>
          <w:bCs/>
        </w:rPr>
        <w:t>All Health ,Vitality With Care…</w:t>
      </w:r>
    </w:p>
    <w:p w14:paraId="5D830BEA" w14:textId="1CCC74BF" w:rsidR="004D22C4" w:rsidRDefault="004D22C4">
      <w:pPr>
        <w:rPr>
          <w:b/>
          <w:bCs/>
        </w:rPr>
      </w:pPr>
      <w:proofErr w:type="spellStart"/>
      <w:r w:rsidRPr="004D22C4">
        <w:rPr>
          <w:b/>
          <w:bCs/>
        </w:rPr>
        <w:t>Aspivit</w:t>
      </w:r>
      <w:proofErr w:type="spellEnd"/>
      <w:r w:rsidRPr="004D22C4">
        <w:rPr>
          <w:b/>
          <w:bCs/>
        </w:rPr>
        <w:t xml:space="preserve"> Plus : Rationale-1</w:t>
      </w:r>
    </w:p>
    <w:p w14:paraId="468030B0" w14:textId="77777777" w:rsidR="004D22C4" w:rsidRPr="004D22C4" w:rsidRDefault="004D22C4" w:rsidP="004D22C4">
      <w:pPr>
        <w:numPr>
          <w:ilvl w:val="0"/>
          <w:numId w:val="1"/>
        </w:numPr>
      </w:pPr>
      <w:r w:rsidRPr="004D22C4">
        <w:t>Adequate intake of vital nutrients such as omega-3 fatty acids, vitamins and minerals is essential for maintaining optimal health.</w:t>
      </w:r>
    </w:p>
    <w:p w14:paraId="3ED8B983" w14:textId="77777777" w:rsidR="004D22C4" w:rsidRPr="004D22C4" w:rsidRDefault="004D22C4" w:rsidP="004D22C4">
      <w:pPr>
        <w:numPr>
          <w:ilvl w:val="0"/>
          <w:numId w:val="1"/>
        </w:numPr>
      </w:pPr>
      <w:r w:rsidRPr="004D22C4">
        <w:t xml:space="preserve">Indian diet is usually lacking in important nutrients such as omega-3 fatty acids, Vitamin D3, Vitamin E ,Vitamin C, zinc, selenium </w:t>
      </w:r>
      <w:proofErr w:type="spellStart"/>
      <w:r w:rsidRPr="004D22C4">
        <w:t>etc</w:t>
      </w:r>
      <w:proofErr w:type="spellEnd"/>
      <w:r w:rsidRPr="004D22C4">
        <w:t xml:space="preserve"> </w:t>
      </w:r>
    </w:p>
    <w:p w14:paraId="1B51ADCF" w14:textId="77777777" w:rsidR="004D22C4" w:rsidRPr="004D22C4" w:rsidRDefault="004D22C4" w:rsidP="004D22C4">
      <w:pPr>
        <w:numPr>
          <w:ilvl w:val="0"/>
          <w:numId w:val="1"/>
        </w:numPr>
      </w:pPr>
      <w:r w:rsidRPr="004D22C4">
        <w:t>More than 70-80 % of Indians have deficiency of omega-3 fatty acids and Vitamin D3</w:t>
      </w:r>
    </w:p>
    <w:p w14:paraId="2785A229" w14:textId="77777777" w:rsidR="004D22C4" w:rsidRPr="004D22C4" w:rsidRDefault="004D22C4" w:rsidP="004D22C4">
      <w:pPr>
        <w:numPr>
          <w:ilvl w:val="0"/>
          <w:numId w:val="1"/>
        </w:numPr>
      </w:pPr>
      <w:r w:rsidRPr="004D22C4">
        <w:t>Pregnant women and elderly individuals are particularly more susceptible to develop deficiency of different vital nutrients</w:t>
      </w:r>
    </w:p>
    <w:p w14:paraId="4CAACF11" w14:textId="77777777" w:rsidR="004D22C4" w:rsidRPr="004D22C4" w:rsidRDefault="004D22C4" w:rsidP="004D22C4">
      <w:pPr>
        <w:numPr>
          <w:ilvl w:val="0"/>
          <w:numId w:val="1"/>
        </w:numPr>
      </w:pPr>
      <w:r w:rsidRPr="004D22C4">
        <w:t xml:space="preserve">Lack of vital nutrients makes Indians prone to develop many chronic inflammatory disorders such as CAD, Diabetes, osteoarthritis, rheumatoid arthritis </w:t>
      </w:r>
      <w:proofErr w:type="spellStart"/>
      <w:r w:rsidRPr="004D22C4">
        <w:t>etc</w:t>
      </w:r>
      <w:proofErr w:type="spellEnd"/>
    </w:p>
    <w:p w14:paraId="6AA78672" w14:textId="42E5D89E" w:rsidR="004D22C4" w:rsidRDefault="004D22C4">
      <w:pPr>
        <w:rPr>
          <w:b/>
          <w:bCs/>
        </w:rPr>
      </w:pPr>
      <w:proofErr w:type="spellStart"/>
      <w:r w:rsidRPr="004D22C4">
        <w:rPr>
          <w:b/>
          <w:bCs/>
        </w:rPr>
        <w:t>Aspivit</w:t>
      </w:r>
      <w:proofErr w:type="spellEnd"/>
      <w:r w:rsidRPr="004D22C4">
        <w:rPr>
          <w:b/>
          <w:bCs/>
        </w:rPr>
        <w:t xml:space="preserve"> Plus : Rationale-2</w:t>
      </w:r>
    </w:p>
    <w:p w14:paraId="34B68BF1" w14:textId="77777777" w:rsidR="004D22C4" w:rsidRPr="004D22C4" w:rsidRDefault="004D22C4" w:rsidP="004D22C4">
      <w:pPr>
        <w:numPr>
          <w:ilvl w:val="0"/>
          <w:numId w:val="2"/>
        </w:numPr>
      </w:pPr>
      <w:r w:rsidRPr="004D22C4">
        <w:rPr>
          <w:b/>
          <w:bCs/>
        </w:rPr>
        <w:t>Nutrients with anti-inflammatory and anti-oxidant actions :</w:t>
      </w:r>
    </w:p>
    <w:p w14:paraId="5A2362C2" w14:textId="77777777" w:rsidR="004D22C4" w:rsidRPr="004D22C4" w:rsidRDefault="004D22C4" w:rsidP="004D22C4">
      <w:r w:rsidRPr="004D22C4">
        <w:t xml:space="preserve">            - Reduce the risk of many chronic disorders such as heart disease, hypertension </w:t>
      </w:r>
    </w:p>
    <w:p w14:paraId="1A909963" w14:textId="77777777" w:rsidR="004D22C4" w:rsidRPr="004D22C4" w:rsidRDefault="004D22C4" w:rsidP="004D22C4">
      <w:r w:rsidRPr="004D22C4">
        <w:t xml:space="preserve">             - Help improve control of different diseases such as diabetes</w:t>
      </w:r>
    </w:p>
    <w:p w14:paraId="38593226" w14:textId="77777777" w:rsidR="004D22C4" w:rsidRPr="004D22C4" w:rsidRDefault="004D22C4" w:rsidP="004D22C4">
      <w:r w:rsidRPr="004D22C4">
        <w:t xml:space="preserve">             - Help prevent complications of different diseases</w:t>
      </w:r>
    </w:p>
    <w:p w14:paraId="50E5A4B6" w14:textId="77777777" w:rsidR="004D22C4" w:rsidRPr="004D22C4" w:rsidRDefault="004D22C4" w:rsidP="004D22C4">
      <w:r w:rsidRPr="004D22C4">
        <w:t xml:space="preserve">              - Improve quality of life</w:t>
      </w:r>
    </w:p>
    <w:p w14:paraId="14ECA9D8" w14:textId="77777777" w:rsidR="004D22C4" w:rsidRPr="004D22C4" w:rsidRDefault="004D22C4" w:rsidP="004D22C4">
      <w:r w:rsidRPr="004D22C4">
        <w:t xml:space="preserve">              - Help to achieve and maintain optimal health</w:t>
      </w:r>
    </w:p>
    <w:p w14:paraId="06B3FC3F" w14:textId="26B452B0" w:rsidR="004D22C4" w:rsidRDefault="004D22C4">
      <w:pPr>
        <w:rPr>
          <w:b/>
          <w:bCs/>
        </w:rPr>
      </w:pPr>
      <w:proofErr w:type="spellStart"/>
      <w:r w:rsidRPr="004D22C4">
        <w:rPr>
          <w:b/>
          <w:bCs/>
        </w:rPr>
        <w:t>Aspivit</w:t>
      </w:r>
      <w:proofErr w:type="spellEnd"/>
      <w:r w:rsidRPr="004D22C4">
        <w:rPr>
          <w:b/>
          <w:bCs/>
        </w:rPr>
        <w:t xml:space="preserve"> Tablet : Composition</w:t>
      </w:r>
    </w:p>
    <w:p w14:paraId="37703E9A" w14:textId="77777777" w:rsidR="004D22C4" w:rsidRPr="004D22C4" w:rsidRDefault="004D22C4" w:rsidP="004D22C4">
      <w:r w:rsidRPr="004D22C4">
        <w:rPr>
          <w:b/>
          <w:bCs/>
        </w:rPr>
        <w:t>Each ASPIVIT PLUS Tablet contains:</w:t>
      </w:r>
    </w:p>
    <w:p w14:paraId="681E695E" w14:textId="77777777" w:rsidR="004D22C4" w:rsidRPr="004D22C4" w:rsidRDefault="004D22C4" w:rsidP="004D22C4">
      <w:r w:rsidRPr="004D22C4">
        <w:rPr>
          <w:b/>
          <w:bCs/>
        </w:rPr>
        <w:t>Omega-3-fatty acids:</w:t>
      </w:r>
    </w:p>
    <w:p w14:paraId="71BD29AA" w14:textId="77777777" w:rsidR="004D22C4" w:rsidRPr="004D22C4" w:rsidRDefault="004D22C4" w:rsidP="004D22C4">
      <w:r w:rsidRPr="004D22C4">
        <w:t xml:space="preserve">                                </w:t>
      </w:r>
      <w:proofErr w:type="spellStart"/>
      <w:r w:rsidRPr="004D22C4">
        <w:t>Eicosapentaenoic</w:t>
      </w:r>
      <w:proofErr w:type="spellEnd"/>
      <w:r w:rsidRPr="004D22C4">
        <w:t xml:space="preserve"> acid ( EPA)   90 mg</w:t>
      </w:r>
    </w:p>
    <w:p w14:paraId="00F45BE4" w14:textId="77777777" w:rsidR="004D22C4" w:rsidRPr="004D22C4" w:rsidRDefault="004D22C4" w:rsidP="004D22C4">
      <w:r w:rsidRPr="004D22C4">
        <w:t xml:space="preserve">                                Docosahexaenoic acid ( DHA)  60 mg</w:t>
      </w:r>
    </w:p>
    <w:p w14:paraId="3975FA7E" w14:textId="77777777" w:rsidR="004D22C4" w:rsidRPr="004D22C4" w:rsidRDefault="004D22C4" w:rsidP="004D22C4">
      <w:r w:rsidRPr="004D22C4">
        <w:rPr>
          <w:b/>
          <w:bCs/>
        </w:rPr>
        <w:t>Vitamins:</w:t>
      </w:r>
    </w:p>
    <w:p w14:paraId="7E17843E" w14:textId="77777777" w:rsidR="004D22C4" w:rsidRPr="004D22C4" w:rsidRDefault="004D22C4" w:rsidP="004D22C4">
      <w:r w:rsidRPr="004D22C4">
        <w:t xml:space="preserve">                            Vitamin E acetate 15 mg</w:t>
      </w:r>
    </w:p>
    <w:p w14:paraId="67394D56" w14:textId="77777777" w:rsidR="004D22C4" w:rsidRPr="004D22C4" w:rsidRDefault="004D22C4" w:rsidP="004D22C4">
      <w:r w:rsidRPr="004D22C4">
        <w:t xml:space="preserve">                            Vitamin A (as Palmitate) 900 mcg</w:t>
      </w:r>
    </w:p>
    <w:p w14:paraId="1C58BE2D" w14:textId="77777777" w:rsidR="004D22C4" w:rsidRPr="004D22C4" w:rsidRDefault="004D22C4" w:rsidP="004D22C4">
      <w:r w:rsidRPr="004D22C4">
        <w:t xml:space="preserve">                            Vitamin C 40 mg</w:t>
      </w:r>
    </w:p>
    <w:p w14:paraId="13848756" w14:textId="77777777" w:rsidR="004D22C4" w:rsidRPr="004D22C4" w:rsidRDefault="004D22C4" w:rsidP="004D22C4">
      <w:r w:rsidRPr="004D22C4">
        <w:rPr>
          <w:lang w:val="en-IN"/>
        </w:rPr>
        <w:t xml:space="preserve">                           Vitamin D3 400 IU</w:t>
      </w:r>
    </w:p>
    <w:p w14:paraId="5E48B08D" w14:textId="77777777" w:rsidR="004D22C4" w:rsidRPr="004D22C4" w:rsidRDefault="004D22C4" w:rsidP="004D22C4">
      <w:r w:rsidRPr="004D22C4">
        <w:rPr>
          <w:lang w:val="en-IN"/>
        </w:rPr>
        <w:lastRenderedPageBreak/>
        <w:t xml:space="preserve">                           Vitamin B6 1 mg</w:t>
      </w:r>
    </w:p>
    <w:p w14:paraId="25AA07E9" w14:textId="77777777" w:rsidR="004D22C4" w:rsidRPr="004D22C4" w:rsidRDefault="004D22C4" w:rsidP="004D22C4">
      <w:r w:rsidRPr="004D22C4">
        <w:rPr>
          <w:lang w:val="en-IN"/>
        </w:rPr>
        <w:t xml:space="preserve">                            Folic Acid 0.400mg</w:t>
      </w:r>
    </w:p>
    <w:p w14:paraId="06FE44B3" w14:textId="77777777" w:rsidR="004D22C4" w:rsidRPr="004D22C4" w:rsidRDefault="004D22C4" w:rsidP="004D22C4">
      <w:r w:rsidRPr="004D22C4">
        <w:rPr>
          <w:b/>
          <w:bCs/>
        </w:rPr>
        <w:t>Minerals:</w:t>
      </w:r>
    </w:p>
    <w:p w14:paraId="639E2C57" w14:textId="77777777" w:rsidR="004D22C4" w:rsidRPr="004D22C4" w:rsidRDefault="004D22C4" w:rsidP="004D22C4">
      <w:r w:rsidRPr="004D22C4">
        <w:t xml:space="preserve">                             Magnesium 2 mg</w:t>
      </w:r>
    </w:p>
    <w:p w14:paraId="4617F0FA" w14:textId="77777777" w:rsidR="004D22C4" w:rsidRPr="004D22C4" w:rsidRDefault="004D22C4" w:rsidP="004D22C4">
      <w:r w:rsidRPr="004D22C4">
        <w:t xml:space="preserve">                            Zinc oxide eq. to elemental zinc 7.5 mg</w:t>
      </w:r>
    </w:p>
    <w:p w14:paraId="1F848BD3" w14:textId="77777777" w:rsidR="004D22C4" w:rsidRPr="004D22C4" w:rsidRDefault="004D22C4" w:rsidP="004D22C4">
      <w:r w:rsidRPr="004D22C4">
        <w:rPr>
          <w:lang w:val="en-IN"/>
        </w:rPr>
        <w:t xml:space="preserve">                         Copper sulphate eq. to elemental copper 1mg</w:t>
      </w:r>
    </w:p>
    <w:p w14:paraId="3AF4F1CC" w14:textId="77777777" w:rsidR="004D22C4" w:rsidRPr="004D22C4" w:rsidRDefault="004D22C4" w:rsidP="004D22C4">
      <w:r w:rsidRPr="004D22C4">
        <w:rPr>
          <w:lang w:val="en-IN"/>
        </w:rPr>
        <w:t xml:space="preserve">                         Chromium chloride eq. to elemental chromium 35 mcg</w:t>
      </w:r>
    </w:p>
    <w:p w14:paraId="61ECF846" w14:textId="77777777" w:rsidR="004D22C4" w:rsidRPr="004D22C4" w:rsidRDefault="004D22C4" w:rsidP="004D22C4">
      <w:r w:rsidRPr="004D22C4">
        <w:rPr>
          <w:lang w:val="en-IN"/>
        </w:rPr>
        <w:t xml:space="preserve">                         Selenium dioxide eq. to elemental selenium 40 mcg</w:t>
      </w:r>
    </w:p>
    <w:p w14:paraId="6ED4F204" w14:textId="6A3509E2" w:rsidR="004D22C4" w:rsidRDefault="004D22C4">
      <w:pPr>
        <w:rPr>
          <w:b/>
          <w:bCs/>
        </w:rPr>
      </w:pPr>
      <w:r w:rsidRPr="004D22C4">
        <w:rPr>
          <w:b/>
          <w:bCs/>
        </w:rPr>
        <w:t>Omega-3 fatty acids: Cardio-protective actions</w:t>
      </w:r>
    </w:p>
    <w:p w14:paraId="5704A657" w14:textId="77777777" w:rsidR="004D22C4" w:rsidRPr="004D22C4" w:rsidRDefault="004D22C4" w:rsidP="004D22C4">
      <w:pPr>
        <w:numPr>
          <w:ilvl w:val="0"/>
          <w:numId w:val="3"/>
        </w:numPr>
      </w:pPr>
      <w:r w:rsidRPr="004D22C4">
        <w:rPr>
          <w:b/>
          <w:bCs/>
          <w:lang w:val="en-IN"/>
        </w:rPr>
        <w:t>Omega-3-fatty acids have following beneficial actions in patients with heart disease:</w:t>
      </w:r>
    </w:p>
    <w:p w14:paraId="686E4A78" w14:textId="77777777" w:rsidR="004D22C4" w:rsidRPr="004D22C4" w:rsidRDefault="004D22C4" w:rsidP="004D22C4">
      <w:r w:rsidRPr="004D22C4">
        <w:rPr>
          <w:lang w:val="en-IN"/>
        </w:rPr>
        <w:t xml:space="preserve">         - Lower serum triglyceride levels</w:t>
      </w:r>
    </w:p>
    <w:p w14:paraId="6A2BC8E4" w14:textId="77777777" w:rsidR="004D22C4" w:rsidRPr="004D22C4" w:rsidRDefault="004D22C4" w:rsidP="004D22C4">
      <w:r w:rsidRPr="004D22C4">
        <w:rPr>
          <w:lang w:val="en-IN"/>
        </w:rPr>
        <w:t xml:space="preserve">        -  BP lowering effect </w:t>
      </w:r>
    </w:p>
    <w:p w14:paraId="2CC6B0DD" w14:textId="77777777" w:rsidR="004D22C4" w:rsidRPr="004D22C4" w:rsidRDefault="004D22C4" w:rsidP="004D22C4">
      <w:r w:rsidRPr="004D22C4">
        <w:rPr>
          <w:lang w:val="en-IN"/>
        </w:rPr>
        <w:t xml:space="preserve">        -  Anti-arrhythmic action</w:t>
      </w:r>
    </w:p>
    <w:p w14:paraId="5D7BE68D" w14:textId="77777777" w:rsidR="004D22C4" w:rsidRPr="004D22C4" w:rsidRDefault="004D22C4" w:rsidP="004D22C4">
      <w:r w:rsidRPr="004D22C4">
        <w:rPr>
          <w:lang w:val="en-IN"/>
        </w:rPr>
        <w:t xml:space="preserve">        -  Improve  endothelial function </w:t>
      </w:r>
    </w:p>
    <w:p w14:paraId="75488802" w14:textId="77777777" w:rsidR="004D22C4" w:rsidRPr="004D22C4" w:rsidRDefault="004D22C4" w:rsidP="004D22C4">
      <w:r w:rsidRPr="004D22C4">
        <w:rPr>
          <w:lang w:val="en-IN"/>
        </w:rPr>
        <w:t xml:space="preserve">        -  Reduce platelet aggregation</w:t>
      </w:r>
    </w:p>
    <w:p w14:paraId="7A96BE4B" w14:textId="77777777" w:rsidR="004D22C4" w:rsidRPr="004D22C4" w:rsidRDefault="004D22C4" w:rsidP="004D22C4">
      <w:r w:rsidRPr="004D22C4">
        <w:t xml:space="preserve">        -  </w:t>
      </w:r>
      <w:r w:rsidRPr="004D22C4">
        <w:rPr>
          <w:lang w:val="en-IN"/>
        </w:rPr>
        <w:t>Anti-inflammatory action</w:t>
      </w:r>
    </w:p>
    <w:p w14:paraId="040F2FF9" w14:textId="77777777" w:rsidR="004D22C4" w:rsidRPr="004D22C4" w:rsidRDefault="004D22C4" w:rsidP="004D22C4">
      <w:pPr>
        <w:numPr>
          <w:ilvl w:val="0"/>
          <w:numId w:val="4"/>
        </w:numPr>
      </w:pPr>
      <w:r w:rsidRPr="004D22C4">
        <w:rPr>
          <w:lang w:val="en-IN"/>
        </w:rPr>
        <w:t xml:space="preserve">Several systematic reviews and meta-analyses have reported that  higher dietary or plasma levels of omega-3s are associated with </w:t>
      </w:r>
      <w:r w:rsidRPr="004D22C4">
        <w:rPr>
          <w:b/>
          <w:bCs/>
          <w:u w:val="single"/>
          <w:lang w:val="en-IN"/>
        </w:rPr>
        <w:t xml:space="preserve">a lower risk of heart failure , coronary artery disease, and fatal coronary heart disease </w:t>
      </w:r>
    </w:p>
    <w:p w14:paraId="0FC922A2" w14:textId="6FBFA428" w:rsidR="004D22C4" w:rsidRDefault="004D22C4">
      <w:pPr>
        <w:rPr>
          <w:b/>
          <w:bCs/>
        </w:rPr>
      </w:pPr>
      <w:r w:rsidRPr="004D22C4">
        <w:rPr>
          <w:b/>
          <w:bCs/>
        </w:rPr>
        <w:t xml:space="preserve">Omega-3 fatty acids: AHA Recommendation  </w:t>
      </w:r>
    </w:p>
    <w:p w14:paraId="1EFA05DC" w14:textId="77777777" w:rsidR="004D22C4" w:rsidRPr="004D22C4" w:rsidRDefault="004D22C4" w:rsidP="004D22C4">
      <w:pPr>
        <w:numPr>
          <w:ilvl w:val="0"/>
          <w:numId w:val="5"/>
        </w:numPr>
      </w:pPr>
      <w:r w:rsidRPr="004D22C4">
        <w:t xml:space="preserve">The American Heart Association recommends that people </w:t>
      </w:r>
      <w:r w:rsidRPr="004D22C4">
        <w:rPr>
          <w:u w:val="single"/>
        </w:rPr>
        <w:t>without documented coronary heart disease (CHD, CAD)</w:t>
      </w:r>
      <w:r w:rsidRPr="004D22C4">
        <w:t xml:space="preserve"> eat a variety of fish, preferably oily fish (salmon, tuna, mackerel, herring and trout), </w:t>
      </w:r>
      <w:r w:rsidRPr="004D22C4">
        <w:rPr>
          <w:u w:val="single"/>
        </w:rPr>
        <w:t>at least twice a week</w:t>
      </w:r>
      <w:r w:rsidRPr="004D22C4">
        <w:t>. </w:t>
      </w:r>
    </w:p>
    <w:p w14:paraId="78BF94D2" w14:textId="77777777" w:rsidR="004D22C4" w:rsidRPr="004D22C4" w:rsidRDefault="004D22C4" w:rsidP="004D22C4">
      <w:pPr>
        <w:numPr>
          <w:ilvl w:val="0"/>
          <w:numId w:val="5"/>
        </w:numPr>
      </w:pPr>
      <w:r w:rsidRPr="004D22C4">
        <w:t xml:space="preserve">People </w:t>
      </w:r>
      <w:r w:rsidRPr="004D22C4">
        <w:rPr>
          <w:b/>
          <w:bCs/>
          <w:u w:val="single"/>
        </w:rPr>
        <w:t xml:space="preserve">with documented CHD </w:t>
      </w:r>
      <w:r w:rsidRPr="004D22C4">
        <w:t>are advised to consume about one gram of EPA and DHA (</w:t>
      </w:r>
      <w:proofErr w:type="spellStart"/>
      <w:r w:rsidRPr="004D22C4">
        <w:t>eicosapentaenoic</w:t>
      </w:r>
      <w:proofErr w:type="spellEnd"/>
      <w:r w:rsidRPr="004D22C4">
        <w:t xml:space="preserve"> and docosahexaenoic acids) per day, preferably from oily fish, although EPA+DHA supplements could be considered in consultation with a physician.</w:t>
      </w:r>
    </w:p>
    <w:p w14:paraId="68BD3C90" w14:textId="77777777" w:rsidR="004D22C4" w:rsidRPr="004D22C4" w:rsidRDefault="004D22C4" w:rsidP="004D22C4">
      <w:pPr>
        <w:numPr>
          <w:ilvl w:val="0"/>
          <w:numId w:val="5"/>
        </w:numPr>
      </w:pPr>
      <w:r w:rsidRPr="004D22C4">
        <w:t xml:space="preserve"> People who have </w:t>
      </w:r>
      <w:r w:rsidRPr="004D22C4">
        <w:rPr>
          <w:u w:val="single"/>
        </w:rPr>
        <w:t xml:space="preserve">elevated triglycerides </w:t>
      </w:r>
      <w:r w:rsidRPr="004D22C4">
        <w:t>may need two to four grams of EPA and DHA per day.</w:t>
      </w:r>
    </w:p>
    <w:p w14:paraId="2609798F" w14:textId="3B6D60E5" w:rsidR="004D22C4" w:rsidRDefault="004D22C4">
      <w:pPr>
        <w:rPr>
          <w:b/>
          <w:bCs/>
        </w:rPr>
      </w:pPr>
      <w:r w:rsidRPr="004D22C4">
        <w:rPr>
          <w:b/>
          <w:bCs/>
        </w:rPr>
        <w:t xml:space="preserve">Omega-3 fatty acids: AHA Recommendation  </w:t>
      </w:r>
    </w:p>
    <w:p w14:paraId="1589B267" w14:textId="77777777" w:rsidR="004D22C4" w:rsidRPr="004D22C4" w:rsidRDefault="004D22C4" w:rsidP="004D22C4">
      <w:pPr>
        <w:numPr>
          <w:ilvl w:val="0"/>
          <w:numId w:val="6"/>
        </w:numPr>
      </w:pPr>
      <w:r w:rsidRPr="004D22C4">
        <w:rPr>
          <w:lang w:val="en-IN"/>
        </w:rPr>
        <w:t>In an updated scientific advisory published by The American Heart Association (AHA) on March 13,  2017, in the journal </w:t>
      </w:r>
      <w:hyperlink r:id="rId5" w:history="1">
        <w:r w:rsidRPr="004D22C4">
          <w:rPr>
            <w:rStyle w:val="Hyperlink"/>
            <w:i/>
            <w:iCs/>
            <w:lang w:val="en-IN"/>
          </w:rPr>
          <w:t>Circulation</w:t>
        </w:r>
      </w:hyperlink>
      <w:r w:rsidRPr="004D22C4">
        <w:rPr>
          <w:i/>
          <w:iCs/>
          <w:lang w:val="en-IN"/>
        </w:rPr>
        <w:t>, </w:t>
      </w:r>
      <w:r w:rsidRPr="004D22C4">
        <w:rPr>
          <w:lang w:val="en-IN"/>
        </w:rPr>
        <w:t>the advisory authors state that-</w:t>
      </w:r>
    </w:p>
    <w:p w14:paraId="5E8DE638" w14:textId="77777777" w:rsidR="004D22C4" w:rsidRPr="004D22C4" w:rsidRDefault="004D22C4" w:rsidP="004D22C4">
      <w:r w:rsidRPr="004D22C4">
        <w:rPr>
          <w:lang w:val="en-IN"/>
        </w:rPr>
        <w:t xml:space="preserve">  </w:t>
      </w:r>
      <w:r w:rsidRPr="004D22C4">
        <w:rPr>
          <w:i/>
          <w:iCs/>
          <w:lang w:val="en-IN"/>
        </w:rPr>
        <w:t xml:space="preserve">Omega-3 fish oil supplements can assist with secondary prevention of coronary heart disease (CHD) and </w:t>
      </w:r>
      <w:r w:rsidRPr="004D22C4">
        <w:rPr>
          <w:i/>
          <w:iCs/>
          <w:u w:val="single"/>
          <w:lang w:val="en-IN"/>
        </w:rPr>
        <w:t xml:space="preserve">sudden cardiac death </w:t>
      </w:r>
      <w:r w:rsidRPr="004D22C4">
        <w:rPr>
          <w:i/>
          <w:iCs/>
          <w:lang w:val="en-IN"/>
        </w:rPr>
        <w:t>in patients with prevalent CHD and in patients with heart failure.</w:t>
      </w:r>
    </w:p>
    <w:p w14:paraId="6E2AFA2B" w14:textId="5D714FBC" w:rsidR="004D22C4" w:rsidRDefault="004D22C4">
      <w:pPr>
        <w:rPr>
          <w:b/>
          <w:bCs/>
        </w:rPr>
      </w:pPr>
      <w:r w:rsidRPr="004D22C4">
        <w:rPr>
          <w:b/>
          <w:bCs/>
        </w:rPr>
        <w:lastRenderedPageBreak/>
        <w:t>Omega 3-fatty acids : Diabetes</w:t>
      </w:r>
    </w:p>
    <w:p w14:paraId="3D92D92A" w14:textId="77777777" w:rsidR="004D22C4" w:rsidRPr="004D22C4" w:rsidRDefault="004D22C4" w:rsidP="004D22C4">
      <w:pPr>
        <w:numPr>
          <w:ilvl w:val="0"/>
          <w:numId w:val="7"/>
        </w:numPr>
      </w:pPr>
      <w:r w:rsidRPr="004D22C4">
        <w:rPr>
          <w:lang w:val="en-IN"/>
        </w:rPr>
        <w:t xml:space="preserve">A meta-regression analysis of  </w:t>
      </w:r>
      <w:r w:rsidRPr="004D22C4">
        <w:rPr>
          <w:u w:val="single"/>
          <w:lang w:val="en-IN"/>
        </w:rPr>
        <w:t xml:space="preserve">45 RCTs  involving 2674 people </w:t>
      </w:r>
      <w:r w:rsidRPr="004D22C4">
        <w:rPr>
          <w:lang w:val="en-IN"/>
        </w:rPr>
        <w:t>with T2DM reported that omega-3s supplementation was associated with :</w:t>
      </w:r>
    </w:p>
    <w:p w14:paraId="45A1E963" w14:textId="77777777" w:rsidR="004D22C4" w:rsidRPr="004D22C4" w:rsidRDefault="004D22C4" w:rsidP="004D22C4">
      <w:r w:rsidRPr="004D22C4">
        <w:rPr>
          <w:lang w:val="en-IN"/>
        </w:rPr>
        <w:t xml:space="preserve">  - Significant reductions in LDL-C , VLDL-C , triglycerides  and HbA1c . </w:t>
      </w:r>
    </w:p>
    <w:p w14:paraId="6F835F97" w14:textId="77777777" w:rsidR="004D22C4" w:rsidRPr="004D22C4" w:rsidRDefault="004D22C4" w:rsidP="004D22C4">
      <w:r w:rsidRPr="004D22C4">
        <w:rPr>
          <w:lang w:val="en-IN"/>
        </w:rPr>
        <w:t xml:space="preserve"> -  Omega-3s supplementation was also associated with reduction in plasma levels of TNF-α and IL-6 . </w:t>
      </w:r>
    </w:p>
    <w:p w14:paraId="1DF721E3" w14:textId="77777777" w:rsidR="004D22C4" w:rsidRPr="004D22C4" w:rsidRDefault="004D22C4" w:rsidP="004D22C4">
      <w:pPr>
        <w:numPr>
          <w:ilvl w:val="0"/>
          <w:numId w:val="8"/>
        </w:numPr>
      </w:pPr>
      <w:r w:rsidRPr="004D22C4">
        <w:rPr>
          <w:lang w:val="en-IN"/>
        </w:rPr>
        <w:t>The study concluded that omega-3s supplementation produces favourable hypolipidemic effects, reduces  pro-inflammatory cytokine levels and improves glycaemic control in diabetics</w:t>
      </w:r>
    </w:p>
    <w:p w14:paraId="5F0CB5EA" w14:textId="2B9725BB" w:rsidR="004D22C4" w:rsidRDefault="004D22C4">
      <w:r w:rsidRPr="004D22C4">
        <w:t>Vitamin D3 deficiency</w:t>
      </w:r>
    </w:p>
    <w:p w14:paraId="57F244A2" w14:textId="77777777" w:rsidR="004D22C4" w:rsidRPr="004D22C4" w:rsidRDefault="004D22C4" w:rsidP="004D22C4">
      <w:pPr>
        <w:numPr>
          <w:ilvl w:val="0"/>
          <w:numId w:val="9"/>
        </w:numPr>
      </w:pPr>
      <w:r w:rsidRPr="004D22C4">
        <w:t>Silent epidemic.</w:t>
      </w:r>
    </w:p>
    <w:p w14:paraId="043FD13F" w14:textId="77777777" w:rsidR="004D22C4" w:rsidRPr="004D22C4" w:rsidRDefault="004D22C4" w:rsidP="004D22C4">
      <w:pPr>
        <w:numPr>
          <w:ilvl w:val="0"/>
          <w:numId w:val="9"/>
        </w:numPr>
      </w:pPr>
      <w:r w:rsidRPr="004D22C4">
        <w:t>Vitamin D deficiency is a highly prevalent condition, present</w:t>
      </w:r>
      <w:r w:rsidRPr="004D22C4">
        <w:rPr>
          <w:vertAlign w:val="superscript"/>
        </w:rPr>
        <w:t xml:space="preserve"> </w:t>
      </w:r>
      <w:r w:rsidRPr="004D22C4">
        <w:t xml:space="preserve">in approximately </w:t>
      </w:r>
      <w:r w:rsidRPr="004D22C4">
        <w:rPr>
          <w:b/>
          <w:bCs/>
          <w:u w:val="single"/>
        </w:rPr>
        <w:t xml:space="preserve">30% to 50% </w:t>
      </w:r>
      <w:r w:rsidRPr="004D22C4">
        <w:t>of the general population.</w:t>
      </w:r>
    </w:p>
    <w:p w14:paraId="1F4B21ED" w14:textId="77777777" w:rsidR="004D22C4" w:rsidRPr="004D22C4" w:rsidRDefault="004D22C4" w:rsidP="004D22C4">
      <w:pPr>
        <w:numPr>
          <w:ilvl w:val="0"/>
          <w:numId w:val="9"/>
        </w:numPr>
      </w:pPr>
      <w:r w:rsidRPr="004D22C4">
        <w:t>More prevalent in elderly, women of child bearing age and infants.</w:t>
      </w:r>
    </w:p>
    <w:p w14:paraId="206131E1" w14:textId="77777777" w:rsidR="004D22C4" w:rsidRPr="004D22C4" w:rsidRDefault="004D22C4" w:rsidP="004D22C4">
      <w:pPr>
        <w:numPr>
          <w:ilvl w:val="0"/>
          <w:numId w:val="9"/>
        </w:numPr>
      </w:pPr>
      <w:r w:rsidRPr="004D22C4">
        <w:t xml:space="preserve"> Often unrecognized by clinicians.</w:t>
      </w:r>
    </w:p>
    <w:p w14:paraId="608F33C6" w14:textId="37452644" w:rsidR="004D22C4" w:rsidRDefault="004D22C4">
      <w:pPr>
        <w:rPr>
          <w:b/>
          <w:bCs/>
        </w:rPr>
      </w:pPr>
      <w:r w:rsidRPr="004D22C4">
        <w:rPr>
          <w:b/>
          <w:bCs/>
        </w:rPr>
        <w:t>Vitamin D3 ( Cholecalciferol )</w:t>
      </w:r>
    </w:p>
    <w:p w14:paraId="539FACF8" w14:textId="77777777" w:rsidR="004D22C4" w:rsidRPr="004D22C4" w:rsidRDefault="004D22C4" w:rsidP="004D22C4">
      <w:r w:rsidRPr="004D22C4">
        <w:rPr>
          <w:b/>
          <w:bCs/>
        </w:rPr>
        <w:t>Vitamin D3 Deficiency leads to :</w:t>
      </w:r>
    </w:p>
    <w:p w14:paraId="2FBB9178" w14:textId="77777777" w:rsidR="004D22C4" w:rsidRPr="004D22C4" w:rsidRDefault="004D22C4" w:rsidP="004D22C4">
      <w:pPr>
        <w:numPr>
          <w:ilvl w:val="0"/>
          <w:numId w:val="10"/>
        </w:numPr>
      </w:pPr>
      <w:r w:rsidRPr="004D22C4">
        <w:t>Decreased intestinal absorption of calcium, leading to increased risk of osteoporosis, falls, fractures</w:t>
      </w:r>
    </w:p>
    <w:p w14:paraId="49C8673C" w14:textId="77777777" w:rsidR="004D22C4" w:rsidRPr="004D22C4" w:rsidRDefault="004D22C4" w:rsidP="004D22C4">
      <w:pPr>
        <w:numPr>
          <w:ilvl w:val="0"/>
          <w:numId w:val="10"/>
        </w:numPr>
      </w:pPr>
      <w:r w:rsidRPr="004D22C4">
        <w:t xml:space="preserve"> Muscle weakness and muscle pain</w:t>
      </w:r>
    </w:p>
    <w:p w14:paraId="282D3CF1" w14:textId="77777777" w:rsidR="004D22C4" w:rsidRPr="004D22C4" w:rsidRDefault="004D22C4" w:rsidP="004D22C4">
      <w:pPr>
        <w:numPr>
          <w:ilvl w:val="0"/>
          <w:numId w:val="10"/>
        </w:numPr>
      </w:pPr>
      <w:r w:rsidRPr="004D22C4">
        <w:t>Activation of Renin-Angiotensin-Aldosterone system- increased risk of hypertension</w:t>
      </w:r>
    </w:p>
    <w:p w14:paraId="6A87C2B7" w14:textId="77777777" w:rsidR="004D22C4" w:rsidRPr="004D22C4" w:rsidRDefault="004D22C4" w:rsidP="004D22C4">
      <w:pPr>
        <w:numPr>
          <w:ilvl w:val="0"/>
          <w:numId w:val="10"/>
        </w:numPr>
      </w:pPr>
      <w:r w:rsidRPr="004D22C4">
        <w:t>Increased insulin resistance leading to increased risk of diabetes, obesity  and metabolic syndrome</w:t>
      </w:r>
    </w:p>
    <w:p w14:paraId="7545C629" w14:textId="77777777" w:rsidR="004D22C4" w:rsidRPr="004D22C4" w:rsidRDefault="004D22C4" w:rsidP="004D22C4">
      <w:pPr>
        <w:numPr>
          <w:ilvl w:val="0"/>
          <w:numId w:val="10"/>
        </w:numPr>
      </w:pPr>
      <w:r w:rsidRPr="004D22C4">
        <w:rPr>
          <w:b/>
          <w:bCs/>
        </w:rPr>
        <w:t xml:space="preserve">Decreased immunity- </w:t>
      </w:r>
      <w:r w:rsidRPr="004D22C4">
        <w:t>leading to increased risk of   infections- TB, CAD, Certain cancers</w:t>
      </w:r>
    </w:p>
    <w:p w14:paraId="72D9C043" w14:textId="11389E24" w:rsidR="004D22C4" w:rsidRDefault="004D22C4">
      <w:pPr>
        <w:rPr>
          <w:b/>
          <w:bCs/>
        </w:rPr>
      </w:pPr>
      <w:r w:rsidRPr="004D22C4">
        <w:rPr>
          <w:b/>
          <w:bCs/>
        </w:rPr>
        <w:t>Vitamin D3 &amp; Heart Disease</w:t>
      </w:r>
    </w:p>
    <w:p w14:paraId="7D99520E" w14:textId="77777777" w:rsidR="004D22C4" w:rsidRPr="004D22C4" w:rsidRDefault="004D22C4" w:rsidP="004D22C4">
      <w:pPr>
        <w:numPr>
          <w:ilvl w:val="0"/>
          <w:numId w:val="11"/>
        </w:numPr>
      </w:pPr>
      <w:r w:rsidRPr="004D22C4">
        <w:rPr>
          <w:b/>
          <w:bCs/>
        </w:rPr>
        <w:t xml:space="preserve">Study in 1,739 individuals without cardiovascular disease </w:t>
      </w:r>
    </w:p>
    <w:p w14:paraId="7DEDD7E5" w14:textId="77777777" w:rsidR="004D22C4" w:rsidRPr="004D22C4" w:rsidRDefault="004D22C4" w:rsidP="004D22C4">
      <w:pPr>
        <w:numPr>
          <w:ilvl w:val="0"/>
          <w:numId w:val="11"/>
        </w:numPr>
      </w:pPr>
      <w:r w:rsidRPr="004D22C4">
        <w:rPr>
          <w:b/>
          <w:bCs/>
        </w:rPr>
        <w:t>Baseline 25-OH-Vitamin D levels were assessed and participants were followed for  a mean of 5.4 years.</w:t>
      </w:r>
    </w:p>
    <w:p w14:paraId="2880734A" w14:textId="77777777" w:rsidR="004D22C4" w:rsidRPr="004D22C4" w:rsidRDefault="004D22C4" w:rsidP="004D22C4">
      <w:r w:rsidRPr="004D22C4">
        <w:rPr>
          <w:b/>
          <w:bCs/>
        </w:rPr>
        <w:t xml:space="preserve"> </w:t>
      </w:r>
    </w:p>
    <w:p w14:paraId="62D3A48A" w14:textId="77777777" w:rsidR="004D22C4" w:rsidRPr="004D22C4" w:rsidRDefault="004D22C4" w:rsidP="004D22C4">
      <w:pPr>
        <w:numPr>
          <w:ilvl w:val="0"/>
          <w:numId w:val="12"/>
        </w:numPr>
      </w:pPr>
      <w:r w:rsidRPr="004D22C4">
        <w:rPr>
          <w:b/>
          <w:bCs/>
        </w:rPr>
        <w:t>Compared to having a level &gt;15ng/ml :</w:t>
      </w:r>
    </w:p>
    <w:p w14:paraId="6C5C26FC" w14:textId="77777777" w:rsidR="004D22C4" w:rsidRPr="004D22C4" w:rsidRDefault="004D22C4" w:rsidP="004D22C4">
      <w:r w:rsidRPr="004D22C4">
        <w:rPr>
          <w:b/>
          <w:bCs/>
        </w:rPr>
        <w:t xml:space="preserve"> - 25-(OH)D &lt; 10 ng/mL - 80% greater risk of having a cardiovascular incidence</w:t>
      </w:r>
    </w:p>
    <w:p w14:paraId="26507E1F" w14:textId="77777777" w:rsidR="004D22C4" w:rsidRPr="004D22C4" w:rsidRDefault="004D22C4" w:rsidP="004D22C4">
      <w:r w:rsidRPr="004D22C4">
        <w:rPr>
          <w:b/>
          <w:bCs/>
        </w:rPr>
        <w:t xml:space="preserve">  - 25 (OH)D of 10-15 ng/mL  - 53% increased risk</w:t>
      </w:r>
    </w:p>
    <w:p w14:paraId="79032661" w14:textId="77777777" w:rsidR="004D22C4" w:rsidRPr="004D22C4" w:rsidRDefault="004D22C4" w:rsidP="004D22C4">
      <w:pPr>
        <w:numPr>
          <w:ilvl w:val="1"/>
          <w:numId w:val="13"/>
        </w:numPr>
      </w:pPr>
      <w:r w:rsidRPr="004D22C4">
        <w:rPr>
          <w:b/>
          <w:bCs/>
        </w:rPr>
        <w:lastRenderedPageBreak/>
        <w:t xml:space="preserve">The authors concluded vitamin D deficiency is </w:t>
      </w:r>
      <w:r w:rsidRPr="004D22C4">
        <w:rPr>
          <w:b/>
          <w:bCs/>
          <w:u w:val="single"/>
        </w:rPr>
        <w:t xml:space="preserve">positively correlated </w:t>
      </w:r>
      <w:r w:rsidRPr="004D22C4">
        <w:rPr>
          <w:b/>
          <w:bCs/>
        </w:rPr>
        <w:t xml:space="preserve">with  cardiovascular disease. </w:t>
      </w:r>
    </w:p>
    <w:p w14:paraId="441786DF" w14:textId="4AD1AC0D" w:rsidR="004D22C4" w:rsidRDefault="004D22C4">
      <w:pPr>
        <w:rPr>
          <w:b/>
          <w:bCs/>
        </w:rPr>
      </w:pPr>
      <w:r w:rsidRPr="004D22C4">
        <w:rPr>
          <w:b/>
          <w:bCs/>
        </w:rPr>
        <w:t>Vitamin D3 &amp; Type 2 Diabetes</w:t>
      </w:r>
    </w:p>
    <w:p w14:paraId="20A1752B" w14:textId="77777777" w:rsidR="004D22C4" w:rsidRPr="004D22C4" w:rsidRDefault="004D22C4" w:rsidP="004D22C4">
      <w:pPr>
        <w:numPr>
          <w:ilvl w:val="0"/>
          <w:numId w:val="14"/>
        </w:numPr>
      </w:pPr>
      <w:r w:rsidRPr="004D22C4">
        <w:rPr>
          <w:u w:val="single"/>
        </w:rPr>
        <w:t xml:space="preserve">Significant inverse association </w:t>
      </w:r>
      <w:r w:rsidRPr="004D22C4">
        <w:t>between serum 25-hydroxyvitamin D levels and the risk for type 2 diabetes.</w:t>
      </w:r>
    </w:p>
    <w:p w14:paraId="6D18C0C5" w14:textId="77777777" w:rsidR="004D22C4" w:rsidRPr="004D22C4" w:rsidRDefault="004D22C4" w:rsidP="004D22C4">
      <w:r w:rsidRPr="004D22C4">
        <w:rPr>
          <w:vertAlign w:val="superscript"/>
        </w:rPr>
        <w:t xml:space="preserve"> </w:t>
      </w:r>
      <w:r w:rsidRPr="004D22C4">
        <w:t xml:space="preserve">                                                                                                    (Ref.</w:t>
      </w:r>
      <w:r w:rsidRPr="004D22C4">
        <w:rPr>
          <w:lang w:val="en-IN"/>
        </w:rPr>
        <w:t xml:space="preserve"> Clin </w:t>
      </w:r>
      <w:proofErr w:type="spellStart"/>
      <w:r w:rsidRPr="004D22C4">
        <w:rPr>
          <w:lang w:val="en-IN"/>
        </w:rPr>
        <w:t>Nutr</w:t>
      </w:r>
      <w:proofErr w:type="spellEnd"/>
      <w:r w:rsidRPr="004D22C4">
        <w:rPr>
          <w:lang w:val="en-IN"/>
        </w:rPr>
        <w:t>. 2011 Dec 26)</w:t>
      </w:r>
    </w:p>
    <w:p w14:paraId="69A830B6" w14:textId="77777777" w:rsidR="004D22C4" w:rsidRPr="004D22C4" w:rsidRDefault="004D22C4" w:rsidP="004D22C4">
      <w:pPr>
        <w:numPr>
          <w:ilvl w:val="0"/>
          <w:numId w:val="15"/>
        </w:numPr>
      </w:pPr>
      <w:r w:rsidRPr="004D22C4">
        <w:rPr>
          <w:b/>
          <w:bCs/>
          <w:lang w:val="en-IN"/>
        </w:rPr>
        <w:t xml:space="preserve">Vitamin D supplementation : </w:t>
      </w:r>
    </w:p>
    <w:p w14:paraId="7461ACBA" w14:textId="77777777" w:rsidR="004D22C4" w:rsidRPr="004D22C4" w:rsidRDefault="004D22C4" w:rsidP="004D22C4">
      <w:pPr>
        <w:numPr>
          <w:ilvl w:val="1"/>
          <w:numId w:val="15"/>
        </w:numPr>
      </w:pPr>
      <w:r w:rsidRPr="004D22C4">
        <w:rPr>
          <w:lang w:val="en-IN"/>
        </w:rPr>
        <w:t>Decreases  insulin resistance by 21.4%</w:t>
      </w:r>
    </w:p>
    <w:p w14:paraId="622C4A03" w14:textId="77777777" w:rsidR="004D22C4" w:rsidRPr="004D22C4" w:rsidRDefault="004D22C4" w:rsidP="004D22C4">
      <w:pPr>
        <w:numPr>
          <w:ilvl w:val="1"/>
          <w:numId w:val="15"/>
        </w:numPr>
      </w:pPr>
      <w:r w:rsidRPr="004D22C4">
        <w:rPr>
          <w:lang w:val="en-IN"/>
        </w:rPr>
        <w:t>Increases the first phase insulin secretion (FPIS) significantly by 34.3% in patients with type 2 diabetes.</w:t>
      </w:r>
    </w:p>
    <w:p w14:paraId="58204B67" w14:textId="77777777" w:rsidR="004D22C4" w:rsidRPr="004D22C4" w:rsidRDefault="004D22C4" w:rsidP="004D22C4">
      <w:r w:rsidRPr="004D22C4">
        <w:rPr>
          <w:vertAlign w:val="superscript"/>
        </w:rPr>
        <w:t xml:space="preserve"> </w:t>
      </w:r>
      <w:r w:rsidRPr="004D22C4">
        <w:t xml:space="preserve">                                                                            (Ref.</w:t>
      </w:r>
      <w:r w:rsidRPr="004D22C4">
        <w:rPr>
          <w:lang w:val="en-IN"/>
        </w:rPr>
        <w:t xml:space="preserve"> Int J Clin </w:t>
      </w:r>
      <w:proofErr w:type="spellStart"/>
      <w:r w:rsidRPr="004D22C4">
        <w:rPr>
          <w:lang w:val="en-IN"/>
        </w:rPr>
        <w:t>Pract</w:t>
      </w:r>
      <w:proofErr w:type="spellEnd"/>
      <w:r w:rsidRPr="004D22C4">
        <w:rPr>
          <w:lang w:val="en-IN"/>
        </w:rPr>
        <w:t>. 2003 May;57(4):258-61)</w:t>
      </w:r>
    </w:p>
    <w:p w14:paraId="69F980FD" w14:textId="77777777" w:rsidR="004D22C4" w:rsidRPr="004D22C4" w:rsidRDefault="004D22C4" w:rsidP="004D22C4">
      <w:pPr>
        <w:numPr>
          <w:ilvl w:val="1"/>
          <w:numId w:val="16"/>
        </w:numPr>
      </w:pPr>
      <w:r w:rsidRPr="004D22C4">
        <w:rPr>
          <w:lang w:val="en-IN"/>
        </w:rPr>
        <w:t xml:space="preserve">Vitamin D supplementation significantly </w:t>
      </w:r>
      <w:r w:rsidRPr="004D22C4">
        <w:rPr>
          <w:u w:val="single"/>
          <w:lang w:val="en-IN"/>
        </w:rPr>
        <w:t xml:space="preserve">improves Insulin Sensitivity </w:t>
      </w:r>
      <w:r w:rsidRPr="004D22C4">
        <w:rPr>
          <w:lang w:val="en-IN"/>
        </w:rPr>
        <w:t>and Insulin Resistance compared with placebo.</w:t>
      </w:r>
    </w:p>
    <w:p w14:paraId="23D64A32" w14:textId="77777777" w:rsidR="004D22C4" w:rsidRPr="004D22C4" w:rsidRDefault="004D22C4" w:rsidP="004D22C4">
      <w:r w:rsidRPr="004D22C4">
        <w:rPr>
          <w:lang w:val="en-IN"/>
        </w:rPr>
        <w:t xml:space="preserve">                                                                   ( Ref.</w:t>
      </w:r>
      <w:r w:rsidRPr="004D22C4">
        <w:rPr>
          <w:lang w:val="de-DE"/>
        </w:rPr>
        <w:t xml:space="preserve"> Br J Nutr. 2010 Feb;103(4):549-55).</w:t>
      </w:r>
    </w:p>
    <w:p w14:paraId="6EE9234C" w14:textId="77777777" w:rsidR="004D22C4" w:rsidRPr="004D22C4" w:rsidRDefault="004D22C4" w:rsidP="004D22C4">
      <w:pPr>
        <w:numPr>
          <w:ilvl w:val="1"/>
          <w:numId w:val="17"/>
        </w:numPr>
      </w:pPr>
      <w:r w:rsidRPr="004D22C4">
        <w:rPr>
          <w:lang w:val="en-IN"/>
        </w:rPr>
        <w:t>Vitamin D(3) supplementation improves postprandial insulin sensitivity in apparently healthy men likely to have insulin resistance (centrally obese but non-diabetic).</w:t>
      </w:r>
    </w:p>
    <w:p w14:paraId="00FC113A" w14:textId="77777777" w:rsidR="004D22C4" w:rsidRPr="004D22C4" w:rsidRDefault="004D22C4" w:rsidP="004D22C4">
      <w:r w:rsidRPr="004D22C4">
        <w:rPr>
          <w:vertAlign w:val="superscript"/>
        </w:rPr>
        <w:t xml:space="preserve"> </w:t>
      </w:r>
      <w:r w:rsidRPr="004D22C4">
        <w:t xml:space="preserve">                                                             </w:t>
      </w:r>
      <w:r w:rsidRPr="004D22C4">
        <w:rPr>
          <w:lang w:val="en-IN"/>
        </w:rPr>
        <w:t xml:space="preserve">                 ( </w:t>
      </w:r>
      <w:proofErr w:type="spellStart"/>
      <w:r w:rsidRPr="004D22C4">
        <w:rPr>
          <w:lang w:val="en-IN"/>
        </w:rPr>
        <w:t>Ref.Diabet</w:t>
      </w:r>
      <w:proofErr w:type="spellEnd"/>
      <w:r w:rsidRPr="004D22C4">
        <w:rPr>
          <w:lang w:val="en-IN"/>
        </w:rPr>
        <w:t xml:space="preserve"> Med. 2009 Jan;26(1):19-27)</w:t>
      </w:r>
    </w:p>
    <w:p w14:paraId="68C23AC6" w14:textId="0CEBF743" w:rsidR="004D22C4" w:rsidRDefault="004D22C4">
      <w:pPr>
        <w:rPr>
          <w:b/>
          <w:bCs/>
        </w:rPr>
      </w:pPr>
      <w:proofErr w:type="spellStart"/>
      <w:r w:rsidRPr="004D22C4">
        <w:rPr>
          <w:b/>
          <w:bCs/>
        </w:rPr>
        <w:t>Aspivit</w:t>
      </w:r>
      <w:proofErr w:type="spellEnd"/>
      <w:r w:rsidRPr="004D22C4">
        <w:rPr>
          <w:b/>
          <w:bCs/>
        </w:rPr>
        <w:t xml:space="preserve"> Plus : Role of Vitamin E and C</w:t>
      </w:r>
    </w:p>
    <w:p w14:paraId="7CB75A76" w14:textId="77777777" w:rsidR="004D22C4" w:rsidRPr="004D22C4" w:rsidRDefault="004D22C4" w:rsidP="004D22C4">
      <w:pPr>
        <w:numPr>
          <w:ilvl w:val="0"/>
          <w:numId w:val="18"/>
        </w:numPr>
      </w:pPr>
      <w:r w:rsidRPr="004D22C4">
        <w:t>Vitamin E is a lipid-soluble anti-oxidant, while Vitamin C is a water-soluble anti-oxidant</w:t>
      </w:r>
    </w:p>
    <w:p w14:paraId="2116669E" w14:textId="77777777" w:rsidR="004D22C4" w:rsidRPr="004D22C4" w:rsidRDefault="004D22C4" w:rsidP="004D22C4">
      <w:pPr>
        <w:numPr>
          <w:ilvl w:val="0"/>
          <w:numId w:val="18"/>
        </w:numPr>
      </w:pPr>
      <w:r w:rsidRPr="004D22C4">
        <w:t>Combination of vitamin E &amp; C takes care of intra-cellular as well as extra-cellular free radicals</w:t>
      </w:r>
    </w:p>
    <w:p w14:paraId="736B77B7" w14:textId="77777777" w:rsidR="004D22C4" w:rsidRPr="004D22C4" w:rsidRDefault="004D22C4" w:rsidP="004D22C4">
      <w:pPr>
        <w:numPr>
          <w:ilvl w:val="0"/>
          <w:numId w:val="18"/>
        </w:numPr>
      </w:pPr>
      <w:r w:rsidRPr="004D22C4">
        <w:t>Both have anti-inflammatory actions</w:t>
      </w:r>
    </w:p>
    <w:p w14:paraId="7CDC89C8" w14:textId="77777777" w:rsidR="004D22C4" w:rsidRPr="004D22C4" w:rsidRDefault="004D22C4" w:rsidP="004D22C4">
      <w:pPr>
        <w:numPr>
          <w:ilvl w:val="0"/>
          <w:numId w:val="18"/>
        </w:numPr>
      </w:pPr>
      <w:r w:rsidRPr="004D22C4">
        <w:t>Both enhance immunity</w:t>
      </w:r>
    </w:p>
    <w:p w14:paraId="339EC9D9" w14:textId="77777777" w:rsidR="004D22C4" w:rsidRPr="004D22C4" w:rsidRDefault="004D22C4" w:rsidP="004D22C4">
      <w:pPr>
        <w:numPr>
          <w:ilvl w:val="0"/>
          <w:numId w:val="18"/>
        </w:numPr>
      </w:pPr>
      <w:r w:rsidRPr="004D22C4">
        <w:t>Both have cardio-protective actions- lower lipid levels</w:t>
      </w:r>
    </w:p>
    <w:p w14:paraId="6DB25DF9" w14:textId="77777777" w:rsidR="004D22C4" w:rsidRPr="004D22C4" w:rsidRDefault="004D22C4" w:rsidP="004D22C4">
      <w:pPr>
        <w:numPr>
          <w:ilvl w:val="0"/>
          <w:numId w:val="18"/>
        </w:numPr>
      </w:pPr>
      <w:r w:rsidRPr="004D22C4">
        <w:t>Vitamin C has blood pressure lowering effect</w:t>
      </w:r>
    </w:p>
    <w:p w14:paraId="5379900B" w14:textId="72B22833" w:rsidR="004D22C4" w:rsidRDefault="004D22C4">
      <w:pPr>
        <w:rPr>
          <w:b/>
          <w:bCs/>
        </w:rPr>
      </w:pPr>
      <w:r w:rsidRPr="004D22C4">
        <w:rPr>
          <w:b/>
          <w:bCs/>
        </w:rPr>
        <w:t>Vitamin B6 ( Pyridoxine )</w:t>
      </w:r>
    </w:p>
    <w:p w14:paraId="06ED78CC" w14:textId="77777777" w:rsidR="004D22C4" w:rsidRPr="004D22C4" w:rsidRDefault="004D22C4" w:rsidP="004D22C4">
      <w:pPr>
        <w:numPr>
          <w:ilvl w:val="0"/>
          <w:numId w:val="19"/>
        </w:numPr>
      </w:pPr>
      <w:r w:rsidRPr="004D22C4">
        <w:rPr>
          <w:b/>
          <w:bCs/>
        </w:rPr>
        <w:t xml:space="preserve">A water-soluble vitamin </w:t>
      </w:r>
    </w:p>
    <w:p w14:paraId="5F3FE1DB" w14:textId="77777777" w:rsidR="004D22C4" w:rsidRPr="004D22C4" w:rsidRDefault="004D22C4" w:rsidP="004D22C4">
      <w:pPr>
        <w:numPr>
          <w:ilvl w:val="0"/>
          <w:numId w:val="19"/>
        </w:numPr>
      </w:pPr>
      <w:r w:rsidRPr="004D22C4">
        <w:rPr>
          <w:b/>
          <w:bCs/>
        </w:rPr>
        <w:t>Is needed for more than 100 enzymes involved in protein and carbohydrate metabolism</w:t>
      </w:r>
    </w:p>
    <w:p w14:paraId="30C86DCB" w14:textId="77777777" w:rsidR="004D22C4" w:rsidRPr="004D22C4" w:rsidRDefault="004D22C4" w:rsidP="004D22C4">
      <w:r w:rsidRPr="004D22C4">
        <w:rPr>
          <w:b/>
          <w:bCs/>
        </w:rPr>
        <w:t xml:space="preserve"> </w:t>
      </w:r>
    </w:p>
    <w:p w14:paraId="1428D96B" w14:textId="77777777" w:rsidR="004D22C4" w:rsidRPr="004D22C4" w:rsidRDefault="004D22C4" w:rsidP="004D22C4">
      <w:pPr>
        <w:numPr>
          <w:ilvl w:val="0"/>
          <w:numId w:val="20"/>
        </w:numPr>
      </w:pPr>
      <w:r w:rsidRPr="004D22C4">
        <w:rPr>
          <w:b/>
          <w:bCs/>
        </w:rPr>
        <w:t>Anti-oxidant action</w:t>
      </w:r>
    </w:p>
    <w:p w14:paraId="7E299B16" w14:textId="77777777" w:rsidR="004D22C4" w:rsidRPr="004D22C4" w:rsidRDefault="004D22C4" w:rsidP="004D22C4">
      <w:pPr>
        <w:numPr>
          <w:ilvl w:val="0"/>
          <w:numId w:val="20"/>
        </w:numPr>
      </w:pPr>
      <w:r w:rsidRPr="004D22C4">
        <w:rPr>
          <w:b/>
          <w:bCs/>
        </w:rPr>
        <w:t xml:space="preserve">It is also essential for red blood cell formation- To make hemoglobin </w:t>
      </w:r>
    </w:p>
    <w:p w14:paraId="1D2F8432" w14:textId="77777777" w:rsidR="004D22C4" w:rsidRPr="004D22C4" w:rsidRDefault="004D22C4" w:rsidP="004D22C4">
      <w:pPr>
        <w:numPr>
          <w:ilvl w:val="0"/>
          <w:numId w:val="20"/>
        </w:numPr>
      </w:pPr>
      <w:r w:rsidRPr="004D22C4">
        <w:rPr>
          <w:b/>
          <w:bCs/>
        </w:rPr>
        <w:lastRenderedPageBreak/>
        <w:t>The nervous  system needs vitamin B6 to function efficiently- synthesis of serotonin, dopamine, GABA</w:t>
      </w:r>
    </w:p>
    <w:p w14:paraId="42EF268A" w14:textId="77777777" w:rsidR="004D22C4" w:rsidRPr="004D22C4" w:rsidRDefault="004D22C4" w:rsidP="004D22C4">
      <w:pPr>
        <w:numPr>
          <w:ilvl w:val="0"/>
          <w:numId w:val="20"/>
        </w:numPr>
      </w:pPr>
      <w:r w:rsidRPr="004D22C4">
        <w:rPr>
          <w:b/>
          <w:bCs/>
        </w:rPr>
        <w:t>Immune system- production of antibodies</w:t>
      </w:r>
    </w:p>
    <w:p w14:paraId="6BA654B2" w14:textId="77777777" w:rsidR="004D22C4" w:rsidRPr="004D22C4" w:rsidRDefault="004D22C4" w:rsidP="004D22C4">
      <w:pPr>
        <w:numPr>
          <w:ilvl w:val="0"/>
          <w:numId w:val="20"/>
        </w:numPr>
      </w:pPr>
      <w:r w:rsidRPr="004D22C4">
        <w:rPr>
          <w:b/>
          <w:bCs/>
        </w:rPr>
        <w:t xml:space="preserve">Along with folic acid and </w:t>
      </w:r>
      <w:proofErr w:type="spellStart"/>
      <w:r w:rsidRPr="004D22C4">
        <w:rPr>
          <w:b/>
          <w:bCs/>
        </w:rPr>
        <w:t>methylcobalamin</w:t>
      </w:r>
      <w:proofErr w:type="spellEnd"/>
      <w:r w:rsidRPr="004D22C4">
        <w:rPr>
          <w:b/>
          <w:bCs/>
        </w:rPr>
        <w:t xml:space="preserve"> lowers elevated levels of homocysteine - a risk factor for CAD</w:t>
      </w:r>
    </w:p>
    <w:p w14:paraId="37BD0E9C" w14:textId="02C75DB5" w:rsidR="004D22C4" w:rsidRDefault="004D22C4">
      <w:pPr>
        <w:rPr>
          <w:b/>
          <w:bCs/>
        </w:rPr>
      </w:pPr>
      <w:r w:rsidRPr="004D22C4">
        <w:rPr>
          <w:b/>
          <w:bCs/>
        </w:rPr>
        <w:t>Folic Acid ( vitamin B9 )</w:t>
      </w:r>
    </w:p>
    <w:p w14:paraId="5D2B693F" w14:textId="77777777" w:rsidR="004D22C4" w:rsidRPr="004D22C4" w:rsidRDefault="004D22C4" w:rsidP="004D22C4">
      <w:pPr>
        <w:numPr>
          <w:ilvl w:val="0"/>
          <w:numId w:val="21"/>
        </w:numPr>
      </w:pPr>
      <w:r w:rsidRPr="004D22C4">
        <w:rPr>
          <w:b/>
          <w:bCs/>
        </w:rPr>
        <w:t xml:space="preserve">A water soluble vitamin </w:t>
      </w:r>
    </w:p>
    <w:p w14:paraId="65718454" w14:textId="77777777" w:rsidR="004D22C4" w:rsidRPr="004D22C4" w:rsidRDefault="004D22C4" w:rsidP="004D22C4">
      <w:pPr>
        <w:numPr>
          <w:ilvl w:val="0"/>
          <w:numId w:val="21"/>
        </w:numPr>
      </w:pPr>
      <w:r w:rsidRPr="004D22C4">
        <w:rPr>
          <w:b/>
          <w:bCs/>
        </w:rPr>
        <w:t>Required for normal maturation of RBCs</w:t>
      </w:r>
    </w:p>
    <w:p w14:paraId="4EEE80AD" w14:textId="77777777" w:rsidR="004D22C4" w:rsidRPr="004D22C4" w:rsidRDefault="004D22C4" w:rsidP="004D22C4">
      <w:pPr>
        <w:numPr>
          <w:ilvl w:val="0"/>
          <w:numId w:val="21"/>
        </w:numPr>
      </w:pPr>
      <w:r w:rsidRPr="004D22C4">
        <w:rPr>
          <w:b/>
          <w:bCs/>
        </w:rPr>
        <w:t>Helps lower homocysteine levels- A risk factor for heart disease</w:t>
      </w:r>
    </w:p>
    <w:p w14:paraId="2ECB57D9" w14:textId="77777777" w:rsidR="004D22C4" w:rsidRPr="004D22C4" w:rsidRDefault="004D22C4" w:rsidP="004D22C4">
      <w:pPr>
        <w:numPr>
          <w:ilvl w:val="0"/>
          <w:numId w:val="21"/>
        </w:numPr>
      </w:pPr>
      <w:r w:rsidRPr="004D22C4">
        <w:rPr>
          <w:b/>
          <w:bCs/>
        </w:rPr>
        <w:t xml:space="preserve">Administration during pregnancy prevents neural tube defects </w:t>
      </w:r>
    </w:p>
    <w:p w14:paraId="49F5E1FE" w14:textId="77777777" w:rsidR="004D22C4" w:rsidRPr="004D22C4" w:rsidRDefault="004D22C4" w:rsidP="004D22C4">
      <w:pPr>
        <w:numPr>
          <w:ilvl w:val="0"/>
          <w:numId w:val="21"/>
        </w:numPr>
      </w:pPr>
      <w:r w:rsidRPr="004D22C4">
        <w:rPr>
          <w:b/>
          <w:bCs/>
        </w:rPr>
        <w:t>RDA : 400 mcg/day</w:t>
      </w:r>
    </w:p>
    <w:p w14:paraId="3562A72C" w14:textId="5E95A7E9" w:rsidR="004D22C4" w:rsidRDefault="004D22C4">
      <w:pPr>
        <w:rPr>
          <w:b/>
          <w:bCs/>
        </w:rPr>
      </w:pPr>
      <w:proofErr w:type="spellStart"/>
      <w:r w:rsidRPr="004D22C4">
        <w:rPr>
          <w:b/>
          <w:bCs/>
        </w:rPr>
        <w:t>Aspivit</w:t>
      </w:r>
      <w:proofErr w:type="spellEnd"/>
      <w:r w:rsidRPr="004D22C4">
        <w:rPr>
          <w:b/>
          <w:bCs/>
        </w:rPr>
        <w:t xml:space="preserve"> Tablet : Magnesium</w:t>
      </w:r>
    </w:p>
    <w:p w14:paraId="1B2B6C32" w14:textId="77777777" w:rsidR="004D22C4" w:rsidRPr="004D22C4" w:rsidRDefault="004D22C4" w:rsidP="004D22C4">
      <w:pPr>
        <w:numPr>
          <w:ilvl w:val="0"/>
          <w:numId w:val="22"/>
        </w:numPr>
      </w:pPr>
      <w:r w:rsidRPr="004D22C4">
        <w:rPr>
          <w:lang w:val="en-IN"/>
        </w:rPr>
        <w:t>All cells require magnesium- acts as a critical cofactor for hundreds of enzymes involved in glucose metabolism, protein production, and nucleic acid synthesis</w:t>
      </w:r>
    </w:p>
    <w:p w14:paraId="6BE27535" w14:textId="77777777" w:rsidR="004D22C4" w:rsidRPr="004D22C4" w:rsidRDefault="004D22C4" w:rsidP="004D22C4">
      <w:pPr>
        <w:numPr>
          <w:ilvl w:val="0"/>
          <w:numId w:val="22"/>
        </w:numPr>
      </w:pPr>
      <w:r w:rsidRPr="004D22C4">
        <w:rPr>
          <w:lang w:val="en-IN"/>
        </w:rPr>
        <w:t>Magnesium deficiency (i.e., hypomagnesemia-</w:t>
      </w:r>
      <w:r w:rsidRPr="004D22C4">
        <w:rPr>
          <w:lang w:val="pt-BR"/>
        </w:rPr>
        <w:t xml:space="preserve"> serum magnesium concentration &lt; 0.74 mmol/L) </w:t>
      </w:r>
      <w:r w:rsidRPr="004D22C4">
        <w:rPr>
          <w:lang w:val="en-IN"/>
        </w:rPr>
        <w:t>is relatively common</w:t>
      </w:r>
    </w:p>
    <w:p w14:paraId="69B75130" w14:textId="77777777" w:rsidR="004D22C4" w:rsidRPr="004D22C4" w:rsidRDefault="004D22C4" w:rsidP="004D22C4">
      <w:pPr>
        <w:numPr>
          <w:ilvl w:val="0"/>
          <w:numId w:val="22"/>
        </w:numPr>
      </w:pPr>
      <w:r w:rsidRPr="004D22C4">
        <w:rPr>
          <w:lang w:val="en-IN"/>
        </w:rPr>
        <w:t xml:space="preserve">  Estimated prevalence of 2.5–15% in the general population </w:t>
      </w:r>
    </w:p>
    <w:p w14:paraId="38B27DAC" w14:textId="77777777" w:rsidR="004D22C4" w:rsidRPr="004D22C4" w:rsidRDefault="004D22C4" w:rsidP="004D22C4">
      <w:r w:rsidRPr="004D22C4">
        <w:rPr>
          <w:lang w:val="en-IN"/>
        </w:rPr>
        <w:t xml:space="preserve">                                                                   (</w:t>
      </w:r>
      <w:r w:rsidRPr="004D22C4">
        <w:t xml:space="preserve">Ref. </w:t>
      </w:r>
      <w:r w:rsidRPr="004D22C4">
        <w:rPr>
          <w:lang w:val="de-DE"/>
        </w:rPr>
        <w:t>Ann Clin Biochem. 2014;51(Pt 2):179–88).</w:t>
      </w:r>
    </w:p>
    <w:p w14:paraId="328C0428" w14:textId="77777777" w:rsidR="004D22C4" w:rsidRPr="004D22C4" w:rsidRDefault="004D22C4" w:rsidP="004D22C4">
      <w:pPr>
        <w:numPr>
          <w:ilvl w:val="0"/>
          <w:numId w:val="23"/>
        </w:numPr>
      </w:pPr>
      <w:r w:rsidRPr="004D22C4">
        <w:rPr>
          <w:lang w:val="en-IN"/>
        </w:rPr>
        <w:t xml:space="preserve">Convincing evidence that magnesium deficiency is a significant contributor to chronic low-grade inflammation - </w:t>
      </w:r>
    </w:p>
    <w:p w14:paraId="40882FBF" w14:textId="77777777" w:rsidR="004D22C4" w:rsidRPr="004D22C4" w:rsidRDefault="004D22C4" w:rsidP="004D22C4">
      <w:r w:rsidRPr="004D22C4">
        <w:rPr>
          <w:lang w:val="en-IN"/>
        </w:rPr>
        <w:t xml:space="preserve"> - Chronic low-grade inflammation is a risk factor for  cardiovascular disease, hypertension, and diabetes.</w:t>
      </w:r>
    </w:p>
    <w:p w14:paraId="439C9B96" w14:textId="77777777" w:rsidR="004D22C4" w:rsidRPr="004D22C4" w:rsidRDefault="004D22C4" w:rsidP="004D22C4">
      <w:pPr>
        <w:numPr>
          <w:ilvl w:val="0"/>
          <w:numId w:val="24"/>
        </w:numPr>
      </w:pPr>
      <w:r w:rsidRPr="004D22C4">
        <w:rPr>
          <w:lang w:val="en-IN"/>
        </w:rPr>
        <w:t xml:space="preserve">Increasing dietary magnesium intake is associated with a reduced risk of stroke, heart failure, diabetes and all-cause mortality </w:t>
      </w:r>
    </w:p>
    <w:p w14:paraId="6A09A43A" w14:textId="77777777" w:rsidR="004D22C4" w:rsidRPr="004D22C4" w:rsidRDefault="004D22C4" w:rsidP="004D22C4">
      <w:r w:rsidRPr="004D22C4">
        <w:t xml:space="preserve">                                                                                               ( Ref. </w:t>
      </w:r>
      <w:r w:rsidRPr="004D22C4">
        <w:rPr>
          <w:lang w:val="en-IN"/>
        </w:rPr>
        <w:t>BMC Medicine (2016) 14:210)</w:t>
      </w:r>
    </w:p>
    <w:p w14:paraId="2E5778A0" w14:textId="4806AF79" w:rsidR="004D22C4" w:rsidRDefault="00A55A43">
      <w:pPr>
        <w:rPr>
          <w:b/>
          <w:bCs/>
        </w:rPr>
      </w:pPr>
      <w:proofErr w:type="spellStart"/>
      <w:r w:rsidRPr="00A55A43">
        <w:rPr>
          <w:b/>
          <w:bCs/>
        </w:rPr>
        <w:t>Aspivit</w:t>
      </w:r>
      <w:proofErr w:type="spellEnd"/>
      <w:r w:rsidRPr="00A55A43">
        <w:rPr>
          <w:b/>
          <w:bCs/>
        </w:rPr>
        <w:t xml:space="preserve"> Plus : Zinc, Chromium, Selenium</w:t>
      </w:r>
    </w:p>
    <w:p w14:paraId="2241D536" w14:textId="77777777" w:rsidR="00F639DD" w:rsidRPr="00F639DD" w:rsidRDefault="00F639DD" w:rsidP="00F639DD">
      <w:pPr>
        <w:numPr>
          <w:ilvl w:val="0"/>
          <w:numId w:val="25"/>
        </w:numPr>
      </w:pPr>
      <w:r w:rsidRPr="00F639DD">
        <w:rPr>
          <w:lang w:val="en-IN"/>
        </w:rPr>
        <w:t xml:space="preserve">Zinc is an essential trace element that is biochemically involved in a wide variety of reactions </w:t>
      </w:r>
    </w:p>
    <w:p w14:paraId="529D38C1" w14:textId="77777777" w:rsidR="00F639DD" w:rsidRPr="00F639DD" w:rsidRDefault="00F639DD" w:rsidP="00F639DD">
      <w:pPr>
        <w:numPr>
          <w:ilvl w:val="0"/>
          <w:numId w:val="25"/>
        </w:numPr>
      </w:pPr>
      <w:r w:rsidRPr="00F639DD">
        <w:rPr>
          <w:lang w:val="en-IN"/>
        </w:rPr>
        <w:t xml:space="preserve">Plays an important role in DNA synthesis, cell proliferation, and differentiation. </w:t>
      </w:r>
    </w:p>
    <w:p w14:paraId="74973088" w14:textId="77777777" w:rsidR="00F639DD" w:rsidRPr="00F639DD" w:rsidRDefault="00F639DD" w:rsidP="00F639DD">
      <w:pPr>
        <w:numPr>
          <w:ilvl w:val="0"/>
          <w:numId w:val="25"/>
        </w:numPr>
      </w:pPr>
      <w:r w:rsidRPr="00F639DD">
        <w:rPr>
          <w:lang w:val="en-IN"/>
        </w:rPr>
        <w:t xml:space="preserve"> Zinc is essential for the immune system</w:t>
      </w:r>
    </w:p>
    <w:p w14:paraId="672DCB3D" w14:textId="77777777" w:rsidR="00F639DD" w:rsidRPr="00F639DD" w:rsidRDefault="00F639DD" w:rsidP="00F639DD">
      <w:pPr>
        <w:numPr>
          <w:ilvl w:val="0"/>
          <w:numId w:val="25"/>
        </w:numPr>
      </w:pPr>
      <w:r w:rsidRPr="00F639DD">
        <w:t>Chromium-Insulin sensitizer- increases insulin sensitivity and promotes weight loss</w:t>
      </w:r>
    </w:p>
    <w:p w14:paraId="62DACA7C" w14:textId="77777777" w:rsidR="00F639DD" w:rsidRPr="00F639DD" w:rsidRDefault="00F639DD" w:rsidP="00F639DD">
      <w:pPr>
        <w:numPr>
          <w:ilvl w:val="0"/>
          <w:numId w:val="25"/>
        </w:numPr>
      </w:pPr>
      <w:r w:rsidRPr="00F639DD">
        <w:t>Zinc, Selenium, Chromium increase activity of anti-oxidant enzymes and provide protection against oxidative stress</w:t>
      </w:r>
    </w:p>
    <w:p w14:paraId="43867F36" w14:textId="0D269108" w:rsidR="00A55A43" w:rsidRDefault="00F639DD">
      <w:pPr>
        <w:rPr>
          <w:b/>
          <w:bCs/>
        </w:rPr>
      </w:pPr>
      <w:proofErr w:type="spellStart"/>
      <w:r w:rsidRPr="00F639DD">
        <w:rPr>
          <w:b/>
          <w:bCs/>
        </w:rPr>
        <w:lastRenderedPageBreak/>
        <w:t>Aspivit</w:t>
      </w:r>
      <w:proofErr w:type="spellEnd"/>
      <w:r w:rsidRPr="00F639DD">
        <w:rPr>
          <w:b/>
          <w:bCs/>
        </w:rPr>
        <w:t xml:space="preserve"> Tablet : Target Population</w:t>
      </w:r>
    </w:p>
    <w:p w14:paraId="5C06D006" w14:textId="77777777" w:rsidR="00F639DD" w:rsidRPr="00F639DD" w:rsidRDefault="00F639DD" w:rsidP="00F639DD">
      <w:pPr>
        <w:numPr>
          <w:ilvl w:val="0"/>
          <w:numId w:val="26"/>
        </w:numPr>
      </w:pPr>
      <w:r w:rsidRPr="00F639DD">
        <w:rPr>
          <w:b/>
          <w:bCs/>
        </w:rPr>
        <w:t xml:space="preserve">Who should take </w:t>
      </w: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Plus?</w:t>
      </w:r>
    </w:p>
    <w:p w14:paraId="0C674B27" w14:textId="77777777" w:rsidR="00F639DD" w:rsidRPr="00F639DD" w:rsidRDefault="00F639DD" w:rsidP="00F639DD">
      <w:pPr>
        <w:numPr>
          <w:ilvl w:val="0"/>
          <w:numId w:val="26"/>
        </w:numPr>
      </w:pPr>
      <w:r w:rsidRPr="00F639DD">
        <w:rPr>
          <w:b/>
          <w:bCs/>
        </w:rPr>
        <w:t xml:space="preserve">Regular intake of </w:t>
      </w: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Plus would be beneficial for patients with:</w:t>
      </w:r>
    </w:p>
    <w:p w14:paraId="71BAC9E4" w14:textId="77777777" w:rsidR="00F639DD" w:rsidRPr="00F639DD" w:rsidRDefault="00F639DD" w:rsidP="00F639DD">
      <w:r w:rsidRPr="00F639DD">
        <w:t xml:space="preserve">           - Heart disease- angina, MI</w:t>
      </w:r>
    </w:p>
    <w:p w14:paraId="25E02EE9" w14:textId="77777777" w:rsidR="00F639DD" w:rsidRPr="00F639DD" w:rsidRDefault="00F639DD" w:rsidP="00F639DD">
      <w:r w:rsidRPr="00F639DD">
        <w:t xml:space="preserve">           - Diabetes</w:t>
      </w:r>
    </w:p>
    <w:p w14:paraId="24745685" w14:textId="77777777" w:rsidR="00F639DD" w:rsidRPr="00F639DD" w:rsidRDefault="00F639DD" w:rsidP="00F639DD">
      <w:r w:rsidRPr="00F639DD">
        <w:t xml:space="preserve">          - Hypertension</w:t>
      </w:r>
    </w:p>
    <w:p w14:paraId="1E27F6CC" w14:textId="77777777" w:rsidR="00F639DD" w:rsidRPr="00F639DD" w:rsidRDefault="00F639DD" w:rsidP="00F639DD">
      <w:r w:rsidRPr="00F639DD">
        <w:t xml:space="preserve">          - Dyslipidemia- high cholesterol, high triglycerides</w:t>
      </w:r>
    </w:p>
    <w:p w14:paraId="7E33B8B6" w14:textId="77777777" w:rsidR="00F639DD" w:rsidRPr="00F639DD" w:rsidRDefault="00F639DD" w:rsidP="00F639DD">
      <w:r w:rsidRPr="00F639DD">
        <w:t xml:space="preserve">         - </w:t>
      </w:r>
      <w:proofErr w:type="spellStart"/>
      <w:r w:rsidRPr="00F639DD">
        <w:t>Hyperhomocysteinemia</w:t>
      </w:r>
      <w:proofErr w:type="spellEnd"/>
    </w:p>
    <w:p w14:paraId="21421EB2" w14:textId="77777777" w:rsidR="00F639DD" w:rsidRPr="00F639DD" w:rsidRDefault="00F639DD" w:rsidP="00F639DD">
      <w:r w:rsidRPr="00F639DD">
        <w:t xml:space="preserve">          - Osteoarthritis</w:t>
      </w:r>
    </w:p>
    <w:p w14:paraId="00A060D2" w14:textId="77777777" w:rsidR="00F639DD" w:rsidRPr="00F639DD" w:rsidRDefault="00F639DD" w:rsidP="00F639DD">
      <w:r w:rsidRPr="00F639DD">
        <w:t xml:space="preserve">         - Elderly- 50 plus</w:t>
      </w:r>
    </w:p>
    <w:p w14:paraId="23AEF6B6" w14:textId="77777777" w:rsidR="00F639DD" w:rsidRPr="00F639DD" w:rsidRDefault="00F639DD" w:rsidP="00F639DD">
      <w:r w:rsidRPr="00F639DD">
        <w:t xml:space="preserve">       - Chronic alcoholics</w:t>
      </w:r>
    </w:p>
    <w:p w14:paraId="1B96A94D" w14:textId="18D3DFD0" w:rsidR="00F639DD" w:rsidRDefault="00F639DD" w:rsidP="00F639DD">
      <w:r w:rsidRPr="00F639DD">
        <w:t xml:space="preserve">        - Pregnant women</w:t>
      </w:r>
    </w:p>
    <w:p w14:paraId="133DE962" w14:textId="4C51B6AF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Plus : Role in heart Disease</w:t>
      </w:r>
    </w:p>
    <w:p w14:paraId="02FA9F09" w14:textId="77777777" w:rsidR="00F639DD" w:rsidRPr="00F639DD" w:rsidRDefault="00F639DD" w:rsidP="00F639DD">
      <w:pPr>
        <w:numPr>
          <w:ilvl w:val="0"/>
          <w:numId w:val="27"/>
        </w:numPr>
      </w:pPr>
      <w:r w:rsidRPr="00F639DD">
        <w:t>Chronic low-grade inflammation and oxidative stress play an important role in causation of heart disease, diabetes and obesity</w:t>
      </w:r>
    </w:p>
    <w:p w14:paraId="63B3D18B" w14:textId="77777777" w:rsidR="00F639DD" w:rsidRPr="00F639DD" w:rsidRDefault="00F639DD" w:rsidP="00F639DD">
      <w:pPr>
        <w:numPr>
          <w:ilvl w:val="0"/>
          <w:numId w:val="27"/>
        </w:numPr>
      </w:pPr>
      <w:r w:rsidRPr="00F639DD">
        <w:t>Cardio-protective actions of  Omega-3 fatty acids, vitamins D3, E,C, Folic acid, B6 and that of magnesium, zinc, selenium and copper help in reducing severity of heart disease, improve disease control and reduce mortality</w:t>
      </w:r>
    </w:p>
    <w:p w14:paraId="047AA0F6" w14:textId="77777777" w:rsidR="00F639DD" w:rsidRPr="00F639DD" w:rsidRDefault="00F639DD" w:rsidP="00F639DD">
      <w:pPr>
        <w:numPr>
          <w:ilvl w:val="0"/>
          <w:numId w:val="27"/>
        </w:numPr>
      </w:pPr>
      <w:r w:rsidRPr="00F639DD">
        <w:t>Improves quality of life</w:t>
      </w:r>
    </w:p>
    <w:p w14:paraId="6F7DB137" w14:textId="77777777" w:rsidR="00F639DD" w:rsidRPr="00F639DD" w:rsidRDefault="00F639DD" w:rsidP="00F639DD">
      <w:pPr>
        <w:numPr>
          <w:ilvl w:val="0"/>
          <w:numId w:val="27"/>
        </w:numPr>
      </w:pPr>
      <w:r w:rsidRPr="00F639DD">
        <w:t xml:space="preserve">Can be safely co-prescribed with statins, aspirin, clopidogrel </w:t>
      </w:r>
      <w:proofErr w:type="spellStart"/>
      <w:r w:rsidRPr="00F639DD">
        <w:t>etc</w:t>
      </w:r>
      <w:proofErr w:type="spellEnd"/>
    </w:p>
    <w:p w14:paraId="75DA34DB" w14:textId="10E3293D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 : Role in Diabetes</w:t>
      </w:r>
    </w:p>
    <w:p w14:paraId="0E2A7DE3" w14:textId="77777777" w:rsidR="00F639DD" w:rsidRPr="00F639DD" w:rsidRDefault="00F639DD" w:rsidP="00F639DD">
      <w:r w:rsidRPr="00F639DD">
        <w:rPr>
          <w:b/>
          <w:bCs/>
        </w:rPr>
        <w:t>Ideal supplement for diabetics :</w:t>
      </w:r>
    </w:p>
    <w:p w14:paraId="0F2C38EC" w14:textId="77777777" w:rsidR="00F639DD" w:rsidRPr="00F639DD" w:rsidRDefault="00F639DD" w:rsidP="00F639DD">
      <w:pPr>
        <w:numPr>
          <w:ilvl w:val="0"/>
          <w:numId w:val="28"/>
        </w:numPr>
      </w:pPr>
      <w:r w:rsidRPr="00F639DD">
        <w:t>Provides powerful anti-inflammatory and anti-oxidant actions</w:t>
      </w:r>
    </w:p>
    <w:p w14:paraId="2E9065D7" w14:textId="77777777" w:rsidR="00F639DD" w:rsidRPr="00F639DD" w:rsidRDefault="00F639DD" w:rsidP="00F639DD">
      <w:pPr>
        <w:numPr>
          <w:ilvl w:val="0"/>
          <w:numId w:val="28"/>
        </w:numPr>
      </w:pPr>
      <w:r w:rsidRPr="00F639DD">
        <w:t>Additional blood pressure and serum triglyceride lowering effects</w:t>
      </w:r>
    </w:p>
    <w:p w14:paraId="749FB41B" w14:textId="77777777" w:rsidR="00F639DD" w:rsidRPr="00F639DD" w:rsidRDefault="00F639DD" w:rsidP="00F639DD">
      <w:pPr>
        <w:numPr>
          <w:ilvl w:val="0"/>
          <w:numId w:val="28"/>
        </w:numPr>
      </w:pPr>
      <w:r w:rsidRPr="00F639DD">
        <w:t>Omega-3- fatty acids, vitamin D3,chromium acts as insulin sensitizers and help improve control of diabetes</w:t>
      </w:r>
    </w:p>
    <w:p w14:paraId="2DCD6932" w14:textId="77777777" w:rsidR="00F639DD" w:rsidRPr="00F639DD" w:rsidRDefault="00F639DD" w:rsidP="00F639DD">
      <w:pPr>
        <w:numPr>
          <w:ilvl w:val="0"/>
          <w:numId w:val="28"/>
        </w:numPr>
      </w:pPr>
      <w:r w:rsidRPr="00F639DD">
        <w:t xml:space="preserve"> Helps prevent complications of uncontrolled diabetes</w:t>
      </w:r>
    </w:p>
    <w:p w14:paraId="3C496088" w14:textId="77777777" w:rsidR="00F639DD" w:rsidRPr="00F639DD" w:rsidRDefault="00F639DD" w:rsidP="00F639DD">
      <w:pPr>
        <w:numPr>
          <w:ilvl w:val="0"/>
          <w:numId w:val="28"/>
        </w:numPr>
      </w:pPr>
      <w:r w:rsidRPr="00F639DD">
        <w:t>May help reduce dose of anti-diabetic medications</w:t>
      </w:r>
    </w:p>
    <w:p w14:paraId="6609122D" w14:textId="77777777" w:rsidR="00F639DD" w:rsidRPr="00F639DD" w:rsidRDefault="00F639DD" w:rsidP="00F639DD">
      <w:pPr>
        <w:numPr>
          <w:ilvl w:val="0"/>
          <w:numId w:val="28"/>
        </w:numPr>
      </w:pPr>
      <w:r w:rsidRPr="00F639DD">
        <w:t>Can be safely co-prescribed with all the anti-diabetic drugs</w:t>
      </w:r>
    </w:p>
    <w:p w14:paraId="75B1C207" w14:textId="66F19007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 : Role in Hypertension</w:t>
      </w:r>
    </w:p>
    <w:p w14:paraId="7A0F8F8E" w14:textId="77777777" w:rsidR="00F639DD" w:rsidRPr="00F639DD" w:rsidRDefault="00F639DD" w:rsidP="00F639DD">
      <w:pPr>
        <w:numPr>
          <w:ilvl w:val="0"/>
          <w:numId w:val="29"/>
        </w:numPr>
      </w:pPr>
      <w:r w:rsidRPr="00F639DD">
        <w:lastRenderedPageBreak/>
        <w:t>Complementary blood pressure lowering effect of omega-3 fatty acids, Vitamin D3, Vitamin C and magnesium.</w:t>
      </w:r>
    </w:p>
    <w:p w14:paraId="42032F1A" w14:textId="77777777" w:rsidR="00F639DD" w:rsidRPr="00F639DD" w:rsidRDefault="00F639DD" w:rsidP="00F639DD">
      <w:pPr>
        <w:numPr>
          <w:ilvl w:val="0"/>
          <w:numId w:val="29"/>
        </w:numPr>
      </w:pPr>
      <w:r w:rsidRPr="00F639DD">
        <w:t>Vitamin E,C, A, Zinc, Copper and selenium provide anti-oxidative action and help reduce oxidative stress in hypertensive patients</w:t>
      </w:r>
    </w:p>
    <w:p w14:paraId="0F32BD4F" w14:textId="77777777" w:rsidR="00F639DD" w:rsidRPr="00F639DD" w:rsidRDefault="00F639DD" w:rsidP="00F639DD">
      <w:pPr>
        <w:numPr>
          <w:ilvl w:val="0"/>
          <w:numId w:val="29"/>
        </w:numPr>
      </w:pPr>
      <w:r w:rsidRPr="00F639DD">
        <w:t>Co-prescription with anti-hypertensive drugs improves control of hypertension and reduces the risk of serious complications of hypertension such as myocardial infarction and stroke.</w:t>
      </w:r>
    </w:p>
    <w:p w14:paraId="28953068" w14:textId="77777777" w:rsidR="00F639DD" w:rsidRPr="00F639DD" w:rsidRDefault="00F639DD" w:rsidP="00F639DD">
      <w:pPr>
        <w:numPr>
          <w:ilvl w:val="0"/>
          <w:numId w:val="29"/>
        </w:numPr>
      </w:pPr>
      <w:r w:rsidRPr="00F639DD">
        <w:t>Improves quality of life of patients</w:t>
      </w:r>
    </w:p>
    <w:p w14:paraId="7E6EBBCD" w14:textId="77777777" w:rsidR="00F639DD" w:rsidRPr="00F639DD" w:rsidRDefault="00F639DD" w:rsidP="00F639DD">
      <w:pPr>
        <w:numPr>
          <w:ilvl w:val="0"/>
          <w:numId w:val="29"/>
        </w:numPr>
      </w:pPr>
      <w:r w:rsidRPr="00F639DD">
        <w:t>May reduce the need for anti-hypertensive drugs</w:t>
      </w:r>
    </w:p>
    <w:p w14:paraId="5C2F54BA" w14:textId="6D36E6ED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 : </w:t>
      </w:r>
      <w:proofErr w:type="spellStart"/>
      <w:r w:rsidRPr="00F639DD">
        <w:rPr>
          <w:b/>
          <w:bCs/>
        </w:rPr>
        <w:t>Hyperhomocysteinemia</w:t>
      </w:r>
      <w:proofErr w:type="spellEnd"/>
    </w:p>
    <w:p w14:paraId="059EA43B" w14:textId="77777777" w:rsidR="00F639DD" w:rsidRPr="00F639DD" w:rsidRDefault="00F639DD" w:rsidP="00F639DD">
      <w:pPr>
        <w:numPr>
          <w:ilvl w:val="0"/>
          <w:numId w:val="30"/>
        </w:numPr>
      </w:pPr>
      <w:r w:rsidRPr="00F639DD">
        <w:t xml:space="preserve">Homocysteine-An intermediary amino acid in conversion of methionine to cysteine. </w:t>
      </w:r>
    </w:p>
    <w:p w14:paraId="320F1D0A" w14:textId="77777777" w:rsidR="00F639DD" w:rsidRPr="00F639DD" w:rsidRDefault="00F639DD" w:rsidP="00F639DD">
      <w:pPr>
        <w:numPr>
          <w:ilvl w:val="0"/>
          <w:numId w:val="30"/>
        </w:numPr>
      </w:pPr>
      <w:r w:rsidRPr="00F639DD">
        <w:t xml:space="preserve">Normal homocysteine concentration: 5-15 µmol/L. </w:t>
      </w:r>
    </w:p>
    <w:p w14:paraId="08D9C58E" w14:textId="77777777" w:rsidR="00F639DD" w:rsidRPr="00F639DD" w:rsidRDefault="00F639DD" w:rsidP="00F639DD">
      <w:pPr>
        <w:numPr>
          <w:ilvl w:val="0"/>
          <w:numId w:val="30"/>
        </w:numPr>
      </w:pPr>
      <w:proofErr w:type="spellStart"/>
      <w:r w:rsidRPr="00F639DD">
        <w:rPr>
          <w:b/>
          <w:bCs/>
        </w:rPr>
        <w:t>Hyperhomocysteinemia</w:t>
      </w:r>
      <w:proofErr w:type="spellEnd"/>
      <w:r w:rsidRPr="00F639DD">
        <w:rPr>
          <w:b/>
          <w:bCs/>
        </w:rPr>
        <w:t xml:space="preserve"> classified to:</w:t>
      </w:r>
    </w:p>
    <w:p w14:paraId="257C7F8D" w14:textId="77777777" w:rsidR="00F639DD" w:rsidRPr="00F639DD" w:rsidRDefault="00F639DD" w:rsidP="00F639DD">
      <w:r w:rsidRPr="00F639DD">
        <w:t xml:space="preserve">  -  Moderate (15-30 µmol/L)</w:t>
      </w:r>
    </w:p>
    <w:p w14:paraId="34360915" w14:textId="77777777" w:rsidR="00F639DD" w:rsidRPr="00F639DD" w:rsidRDefault="00F639DD" w:rsidP="00F639DD">
      <w:r w:rsidRPr="00F639DD">
        <w:t xml:space="preserve"> -   Intermediate (30-100 )</w:t>
      </w:r>
    </w:p>
    <w:p w14:paraId="180741B3" w14:textId="77777777" w:rsidR="00F639DD" w:rsidRPr="00F639DD" w:rsidRDefault="00F639DD" w:rsidP="00F639DD">
      <w:r w:rsidRPr="00F639DD">
        <w:t xml:space="preserve"> -  Severe (&gt;100 µmol/L)</w:t>
      </w:r>
    </w:p>
    <w:p w14:paraId="6970260C" w14:textId="77777777" w:rsidR="00F639DD" w:rsidRPr="00F639DD" w:rsidRDefault="00F639DD" w:rsidP="00F639DD">
      <w:pPr>
        <w:numPr>
          <w:ilvl w:val="1"/>
          <w:numId w:val="31"/>
        </w:numPr>
      </w:pPr>
      <w:proofErr w:type="spellStart"/>
      <w:r w:rsidRPr="00F639DD">
        <w:t>Hyperhomocysteinemia</w:t>
      </w:r>
      <w:proofErr w:type="spellEnd"/>
      <w:r w:rsidRPr="00F639DD">
        <w:t xml:space="preserve"> is a risk factor for coronary atherosclerosis ( angina, myocardial infarction),stroke, venous thrombosis</w:t>
      </w:r>
    </w:p>
    <w:p w14:paraId="0E709924" w14:textId="77777777" w:rsidR="00F639DD" w:rsidRPr="00F639DD" w:rsidRDefault="00F639DD" w:rsidP="00F639DD">
      <w:pPr>
        <w:numPr>
          <w:ilvl w:val="1"/>
          <w:numId w:val="31"/>
        </w:numPr>
      </w:pPr>
      <w:r w:rsidRPr="00F639DD">
        <w:t xml:space="preserve">Deficiency of folic acid, Vitamin B6 and B12 can lead to </w:t>
      </w:r>
      <w:proofErr w:type="spellStart"/>
      <w:r w:rsidRPr="00F639DD">
        <w:t>hyperhomocysteinemia</w:t>
      </w:r>
      <w:proofErr w:type="spellEnd"/>
    </w:p>
    <w:p w14:paraId="10AFBA72" w14:textId="77777777" w:rsidR="00F639DD" w:rsidRPr="00F639DD" w:rsidRDefault="00F639DD" w:rsidP="00F639DD">
      <w:pPr>
        <w:numPr>
          <w:ilvl w:val="1"/>
          <w:numId w:val="31"/>
        </w:numPr>
      </w:pPr>
      <w:r w:rsidRPr="00F639DD">
        <w:t>Supplementation with Vitamin B6, Folic acid and  B12 helps in lowering homocysteine levels and reduces risk of MI, Stroke</w:t>
      </w:r>
    </w:p>
    <w:p w14:paraId="6E45FA19" w14:textId="6DDA926F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Plus : Role in arthritis</w:t>
      </w:r>
    </w:p>
    <w:p w14:paraId="42A47EC2" w14:textId="77777777" w:rsidR="00F639DD" w:rsidRPr="00F639DD" w:rsidRDefault="00F639DD" w:rsidP="00F639DD">
      <w:pPr>
        <w:numPr>
          <w:ilvl w:val="0"/>
          <w:numId w:val="32"/>
        </w:numPr>
      </w:pPr>
      <w:r w:rsidRPr="00F639DD">
        <w:t>Osteoarthritis ( OA) and rheumatoid arthritis ( RA) are the two most common chronic inflammatory joint disorders.</w:t>
      </w:r>
    </w:p>
    <w:p w14:paraId="3B9FA1C2" w14:textId="77777777" w:rsidR="00F639DD" w:rsidRPr="00F639DD" w:rsidRDefault="00F639DD" w:rsidP="00F639DD">
      <w:pPr>
        <w:numPr>
          <w:ilvl w:val="0"/>
          <w:numId w:val="32"/>
        </w:numPr>
      </w:pPr>
      <w:r w:rsidRPr="00F639DD">
        <w:t>Apart from inflammation, oxidative stress plays an important role in causation of osteoarthritis and rheumatoid arthritis</w:t>
      </w:r>
    </w:p>
    <w:p w14:paraId="760D5BAD" w14:textId="77777777" w:rsidR="00F639DD" w:rsidRPr="00F639DD" w:rsidRDefault="00F639DD" w:rsidP="00F639DD">
      <w:pPr>
        <w:numPr>
          <w:ilvl w:val="0"/>
          <w:numId w:val="32"/>
        </w:numPr>
      </w:pPr>
      <w:r w:rsidRPr="00F639DD">
        <w:t xml:space="preserve">Omega-3 fatty acids provide powerful anti-inflammatory, anti-oxidant and immune enhancing actions </w:t>
      </w:r>
    </w:p>
    <w:p w14:paraId="7982F1A2" w14:textId="77777777" w:rsidR="00F639DD" w:rsidRPr="00F639DD" w:rsidRDefault="00F639DD" w:rsidP="00F639DD">
      <w:pPr>
        <w:numPr>
          <w:ilvl w:val="0"/>
          <w:numId w:val="32"/>
        </w:numPr>
      </w:pPr>
      <w:r w:rsidRPr="00F639DD">
        <w:t xml:space="preserve">Vitamins E,C, and A, zinc, copper, selenium provide </w:t>
      </w:r>
      <w:r w:rsidRPr="00F639DD">
        <w:rPr>
          <w:u w:val="single"/>
        </w:rPr>
        <w:t>anti-oxidant action-reduce oxidative stress</w:t>
      </w:r>
    </w:p>
    <w:p w14:paraId="2F7CC25F" w14:textId="77777777" w:rsidR="00F639DD" w:rsidRPr="00F639DD" w:rsidRDefault="00F639DD" w:rsidP="00F639DD">
      <w:pPr>
        <w:numPr>
          <w:ilvl w:val="0"/>
          <w:numId w:val="32"/>
        </w:numPr>
      </w:pPr>
      <w:proofErr w:type="spellStart"/>
      <w:r w:rsidRPr="00F639DD">
        <w:t>Aspivit</w:t>
      </w:r>
      <w:proofErr w:type="spellEnd"/>
      <w:r w:rsidRPr="00F639DD">
        <w:t xml:space="preserve"> Plus helps reduce severity of OA and RA through its anti-inflammatory and anti-oxidant actions:</w:t>
      </w:r>
    </w:p>
    <w:p w14:paraId="60398D5A" w14:textId="77777777" w:rsidR="00F639DD" w:rsidRPr="00F639DD" w:rsidRDefault="00F639DD" w:rsidP="00F639DD">
      <w:r w:rsidRPr="00F639DD">
        <w:t xml:space="preserve">        - Helps relieve pain and increase joint mobility</w:t>
      </w:r>
    </w:p>
    <w:p w14:paraId="1AF0A38B" w14:textId="77777777" w:rsidR="00F639DD" w:rsidRPr="00F639DD" w:rsidRDefault="00F639DD" w:rsidP="00F639DD">
      <w:r w:rsidRPr="00F639DD">
        <w:t xml:space="preserve">         - Improves quality of life</w:t>
      </w:r>
    </w:p>
    <w:p w14:paraId="75309692" w14:textId="62793370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lastRenderedPageBreak/>
        <w:t>Aspivit</w:t>
      </w:r>
      <w:proofErr w:type="spellEnd"/>
      <w:r w:rsidRPr="00F639DD">
        <w:rPr>
          <w:b/>
          <w:bCs/>
        </w:rPr>
        <w:t xml:space="preserve"> Tablet : Role in elderly</w:t>
      </w:r>
    </w:p>
    <w:p w14:paraId="504C1110" w14:textId="77777777" w:rsidR="00F639DD" w:rsidRPr="00F639DD" w:rsidRDefault="00F639DD" w:rsidP="00F639DD">
      <w:pPr>
        <w:numPr>
          <w:ilvl w:val="0"/>
          <w:numId w:val="33"/>
        </w:numPr>
      </w:pPr>
      <w:r w:rsidRPr="00F639DD">
        <w:rPr>
          <w:b/>
          <w:bCs/>
        </w:rPr>
        <w:t>Elderly individuals are more prone to develop deficiencies of different vitamins and minerals due to-</w:t>
      </w:r>
    </w:p>
    <w:p w14:paraId="1137750C" w14:textId="77777777" w:rsidR="00F639DD" w:rsidRPr="00F639DD" w:rsidRDefault="00F639DD" w:rsidP="00F639DD">
      <w:r w:rsidRPr="00F639DD">
        <w:t xml:space="preserve">     - Decreased intake due to poor appetite</w:t>
      </w:r>
    </w:p>
    <w:p w14:paraId="179205DC" w14:textId="77777777" w:rsidR="00F639DD" w:rsidRPr="00F639DD" w:rsidRDefault="00F639DD" w:rsidP="00F639DD">
      <w:r w:rsidRPr="00F639DD">
        <w:t xml:space="preserve">     - Deficient diet- difficulty in chewing and swallowing</w:t>
      </w:r>
    </w:p>
    <w:p w14:paraId="57F77AC0" w14:textId="77777777" w:rsidR="00F639DD" w:rsidRPr="00F639DD" w:rsidRDefault="00F639DD" w:rsidP="00F639DD">
      <w:r w:rsidRPr="00F639DD">
        <w:t xml:space="preserve">    - Poor absorption of dietary nutrients from small intestine</w:t>
      </w:r>
    </w:p>
    <w:p w14:paraId="4C2CE992" w14:textId="77777777" w:rsidR="00F639DD" w:rsidRPr="00F639DD" w:rsidRDefault="00F639DD" w:rsidP="00F639DD">
      <w:pPr>
        <w:numPr>
          <w:ilvl w:val="0"/>
          <w:numId w:val="34"/>
        </w:numPr>
      </w:pPr>
      <w:r w:rsidRPr="00F639DD">
        <w:t>Deficiency of omega-3 fatty acids and Vitamin D3 is rampant among Indian elderly</w:t>
      </w:r>
    </w:p>
    <w:p w14:paraId="72096D5D" w14:textId="77777777" w:rsidR="00F639DD" w:rsidRPr="00F639DD" w:rsidRDefault="00F639DD" w:rsidP="00F639DD">
      <w:pPr>
        <w:numPr>
          <w:ilvl w:val="0"/>
          <w:numId w:val="34"/>
        </w:numPr>
      </w:pPr>
      <w:proofErr w:type="spellStart"/>
      <w:r w:rsidRPr="00F639DD">
        <w:t>Aspivit</w:t>
      </w:r>
      <w:proofErr w:type="spellEnd"/>
      <w:r w:rsidRPr="00F639DD">
        <w:t xml:space="preserve"> Plus-Helps correct deficiency of omega-3 fatty acids, Vitamin D3,Zinc,Magnesium,commonly seen among elderly </w:t>
      </w:r>
    </w:p>
    <w:p w14:paraId="6EB57521" w14:textId="77777777" w:rsidR="00F639DD" w:rsidRPr="00F639DD" w:rsidRDefault="00F639DD" w:rsidP="00F639DD">
      <w:pPr>
        <w:numPr>
          <w:ilvl w:val="0"/>
          <w:numId w:val="34"/>
        </w:numPr>
      </w:pPr>
      <w:r w:rsidRPr="00F639DD">
        <w:t>Improves quality of life</w:t>
      </w:r>
    </w:p>
    <w:p w14:paraId="5EB745C6" w14:textId="1878A128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 : Recommended dose</w:t>
      </w:r>
    </w:p>
    <w:p w14:paraId="1811B64D" w14:textId="77777777" w:rsidR="00F639DD" w:rsidRPr="00F639DD" w:rsidRDefault="00F639DD" w:rsidP="00F639DD">
      <w:pPr>
        <w:numPr>
          <w:ilvl w:val="0"/>
          <w:numId w:val="35"/>
        </w:numPr>
      </w:pPr>
      <w:r w:rsidRPr="00F639DD">
        <w:t>One to two tablets daily</w:t>
      </w:r>
    </w:p>
    <w:p w14:paraId="7A8B6BDB" w14:textId="77777777" w:rsidR="00F639DD" w:rsidRPr="00F639DD" w:rsidRDefault="00F639DD" w:rsidP="00F639DD">
      <w:pPr>
        <w:numPr>
          <w:ilvl w:val="0"/>
          <w:numId w:val="35"/>
        </w:numPr>
      </w:pPr>
      <w:r w:rsidRPr="00F639DD">
        <w:t>Preferably after meals</w:t>
      </w:r>
    </w:p>
    <w:p w14:paraId="51B5A020" w14:textId="77777777" w:rsidR="00F639DD" w:rsidRPr="00F639DD" w:rsidRDefault="00F639DD" w:rsidP="00F639DD">
      <w:pPr>
        <w:numPr>
          <w:ilvl w:val="0"/>
          <w:numId w:val="35"/>
        </w:numPr>
      </w:pPr>
      <w:r w:rsidRPr="00F639DD">
        <w:t>Duration: Life-long</w:t>
      </w:r>
    </w:p>
    <w:p w14:paraId="66CB2DE2" w14:textId="2F4A3637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 : Tolerability and Safety</w:t>
      </w:r>
    </w:p>
    <w:p w14:paraId="53105030" w14:textId="77777777" w:rsidR="00F639DD" w:rsidRPr="00F639DD" w:rsidRDefault="00F639DD" w:rsidP="00F639DD">
      <w:pPr>
        <w:numPr>
          <w:ilvl w:val="0"/>
          <w:numId w:val="36"/>
        </w:numPr>
      </w:pPr>
      <w:r w:rsidRPr="00F639DD">
        <w:t>Very well tolerated by majority of patients, including pregnant women and elderly</w:t>
      </w:r>
    </w:p>
    <w:p w14:paraId="33E12877" w14:textId="77777777" w:rsidR="00F639DD" w:rsidRPr="00F639DD" w:rsidRDefault="00F639DD" w:rsidP="00F639DD">
      <w:pPr>
        <w:numPr>
          <w:ilvl w:val="0"/>
          <w:numId w:val="36"/>
        </w:numPr>
      </w:pPr>
      <w:r w:rsidRPr="00F639DD">
        <w:t>Occasional patients may complain of mild gastric irritation, nausea</w:t>
      </w:r>
    </w:p>
    <w:p w14:paraId="5FDA2DB4" w14:textId="77777777" w:rsidR="00F639DD" w:rsidRPr="00F639DD" w:rsidRDefault="00F639DD" w:rsidP="00F639DD">
      <w:pPr>
        <w:numPr>
          <w:ilvl w:val="0"/>
          <w:numId w:val="36"/>
        </w:numPr>
      </w:pPr>
      <w:r w:rsidRPr="00F639DD">
        <w:t>No adverse drug-drug interactions</w:t>
      </w:r>
    </w:p>
    <w:p w14:paraId="50182F60" w14:textId="77777777" w:rsidR="00F639DD" w:rsidRPr="00F639DD" w:rsidRDefault="00F639DD" w:rsidP="00F639DD">
      <w:pPr>
        <w:numPr>
          <w:ilvl w:val="0"/>
          <w:numId w:val="36"/>
        </w:numPr>
      </w:pPr>
      <w:r w:rsidRPr="00F639DD">
        <w:t>Can be safely co-prescribed with other drugs</w:t>
      </w:r>
    </w:p>
    <w:p w14:paraId="4ADE5FAC" w14:textId="77777777" w:rsidR="00F639DD" w:rsidRPr="00F639DD" w:rsidRDefault="00F639DD" w:rsidP="00F639DD">
      <w:pPr>
        <w:numPr>
          <w:ilvl w:val="0"/>
          <w:numId w:val="36"/>
        </w:numPr>
      </w:pPr>
      <w:r w:rsidRPr="00F639DD">
        <w:t>Safe for long term use.</w:t>
      </w:r>
    </w:p>
    <w:p w14:paraId="4D0E9D9E" w14:textId="3BFD103A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 : Salient features</w:t>
      </w:r>
    </w:p>
    <w:p w14:paraId="65964B0B" w14:textId="77777777" w:rsidR="00F639DD" w:rsidRPr="00F639DD" w:rsidRDefault="00F639DD" w:rsidP="00F639DD">
      <w:pPr>
        <w:numPr>
          <w:ilvl w:val="0"/>
          <w:numId w:val="37"/>
        </w:numPr>
      </w:pPr>
      <w:r w:rsidRPr="00F639DD">
        <w:rPr>
          <w:b/>
          <w:bCs/>
        </w:rPr>
        <w:t>An unique supplement providing essential nutrients-</w:t>
      </w:r>
    </w:p>
    <w:p w14:paraId="51C9DDEE" w14:textId="77777777" w:rsidR="00F639DD" w:rsidRPr="00F639DD" w:rsidRDefault="00F639DD" w:rsidP="00F639DD">
      <w:r w:rsidRPr="00F639DD">
        <w:t xml:space="preserve">    -  Omega-3 fatty acids, vitamin D3, E, C, A, B6, Folic acid and vital minerals- Mg, Zn, copper, selenium</w:t>
      </w:r>
    </w:p>
    <w:p w14:paraId="4853D3BE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t>Controls low-grade inflammation and oxidative stress</w:t>
      </w:r>
    </w:p>
    <w:p w14:paraId="52EF0986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t>Beneficial for patients with heart disease, hypertension, diabetes, OA, RA, elderly</w:t>
      </w:r>
    </w:p>
    <w:p w14:paraId="374D29EE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t>Improves disease control</w:t>
      </w:r>
    </w:p>
    <w:p w14:paraId="264E578B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t>Helps prevent complications</w:t>
      </w:r>
    </w:p>
    <w:p w14:paraId="26813F4C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t>Improves quality of life</w:t>
      </w:r>
    </w:p>
    <w:p w14:paraId="47660B3E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t>Safe and well-tolerated</w:t>
      </w:r>
    </w:p>
    <w:p w14:paraId="30CA320D" w14:textId="77777777" w:rsidR="00F639DD" w:rsidRPr="00F639DD" w:rsidRDefault="00F639DD" w:rsidP="00F639DD">
      <w:pPr>
        <w:numPr>
          <w:ilvl w:val="0"/>
          <w:numId w:val="38"/>
        </w:numPr>
      </w:pPr>
      <w:r w:rsidRPr="00F639DD">
        <w:lastRenderedPageBreak/>
        <w:t>Can be safely co-prescribed with other medications</w:t>
      </w:r>
    </w:p>
    <w:p w14:paraId="766454D6" w14:textId="240FEAA0" w:rsidR="00F639DD" w:rsidRDefault="00F639DD" w:rsidP="00F639DD">
      <w:pPr>
        <w:rPr>
          <w:b/>
          <w:bCs/>
        </w:rPr>
      </w:pPr>
      <w:proofErr w:type="spellStart"/>
      <w:r w:rsidRPr="00F639DD">
        <w:rPr>
          <w:b/>
          <w:bCs/>
        </w:rPr>
        <w:t>Aspivit</w:t>
      </w:r>
      <w:proofErr w:type="spellEnd"/>
      <w:r w:rsidRPr="00F639DD">
        <w:rPr>
          <w:b/>
          <w:bCs/>
        </w:rPr>
        <w:t xml:space="preserve"> Tablet: Take home message</w:t>
      </w:r>
    </w:p>
    <w:p w14:paraId="3121FFBE" w14:textId="77777777" w:rsidR="00F639DD" w:rsidRPr="00F639DD" w:rsidRDefault="00F639DD" w:rsidP="00F639DD">
      <w:pPr>
        <w:numPr>
          <w:ilvl w:val="0"/>
          <w:numId w:val="39"/>
        </w:numPr>
      </w:pPr>
      <w:r w:rsidRPr="00F639DD">
        <w:t xml:space="preserve">The incidence of </w:t>
      </w:r>
      <w:r w:rsidRPr="00F639DD">
        <w:rPr>
          <w:u w:val="single"/>
        </w:rPr>
        <w:t xml:space="preserve">heart disease </w:t>
      </w:r>
      <w:r w:rsidRPr="00F639DD">
        <w:t xml:space="preserve">and </w:t>
      </w:r>
      <w:r w:rsidRPr="00F639DD">
        <w:rPr>
          <w:u w:val="single"/>
        </w:rPr>
        <w:t>diabetes</w:t>
      </w:r>
      <w:r w:rsidRPr="00F639DD">
        <w:t xml:space="preserve"> is steadily increasing in Indians</w:t>
      </w:r>
    </w:p>
    <w:p w14:paraId="005CE83B" w14:textId="77777777" w:rsidR="00F639DD" w:rsidRPr="00F639DD" w:rsidRDefault="00F639DD" w:rsidP="00F639DD">
      <w:pPr>
        <w:numPr>
          <w:ilvl w:val="0"/>
          <w:numId w:val="39"/>
        </w:numPr>
      </w:pPr>
      <w:r w:rsidRPr="00F639DD">
        <w:t>Deficiency of omega-3 fatty acids, Vitamin D3 and other vitamins as well as minerals is rampant among Indians</w:t>
      </w:r>
    </w:p>
    <w:p w14:paraId="0745C880" w14:textId="77777777" w:rsidR="00F639DD" w:rsidRPr="00F639DD" w:rsidRDefault="00F639DD" w:rsidP="00F639DD">
      <w:pPr>
        <w:numPr>
          <w:ilvl w:val="0"/>
          <w:numId w:val="39"/>
        </w:numPr>
      </w:pPr>
      <w:r w:rsidRPr="00F639DD">
        <w:t>Healthy Lifestyle changes are an integral part in  management of heart disease and diabetes:</w:t>
      </w:r>
    </w:p>
    <w:p w14:paraId="1B29784C" w14:textId="77777777" w:rsidR="00F639DD" w:rsidRPr="00F639DD" w:rsidRDefault="00F639DD" w:rsidP="00F639DD">
      <w:r w:rsidRPr="00F639DD">
        <w:t xml:space="preserve">            - Healthy Heart Diet, Regular physical exercise, Smoking cessation</w:t>
      </w:r>
    </w:p>
    <w:p w14:paraId="20F8BA64" w14:textId="77777777" w:rsidR="00F639DD" w:rsidRPr="00F639DD" w:rsidRDefault="00F639DD" w:rsidP="00F639DD">
      <w:pPr>
        <w:numPr>
          <w:ilvl w:val="0"/>
          <w:numId w:val="40"/>
        </w:numPr>
      </w:pPr>
      <w:r w:rsidRPr="00F639DD">
        <w:t>Co-administration of nutritional supplements containing omega-3-fatty acids, Vitamin D3 and other vitamins and minerals along with Pharmacotherapy improves control of heart disease and diabetes</w:t>
      </w:r>
    </w:p>
    <w:p w14:paraId="11A8C209" w14:textId="63386936" w:rsidR="00F639DD" w:rsidRDefault="00F639DD" w:rsidP="00F639DD">
      <w:pPr>
        <w:rPr>
          <w:b/>
          <w:bCs/>
        </w:rPr>
      </w:pPr>
      <w:r w:rsidRPr="00F639DD">
        <w:rPr>
          <w:b/>
          <w:bCs/>
        </w:rPr>
        <w:t>Thank You</w:t>
      </w:r>
    </w:p>
    <w:p w14:paraId="3E814B36" w14:textId="77777777" w:rsidR="00F639DD" w:rsidRPr="00F639DD" w:rsidRDefault="00F639DD" w:rsidP="00F639DD">
      <w:r w:rsidRPr="00F639DD">
        <w:rPr>
          <w:b/>
          <w:bCs/>
        </w:rPr>
        <w:t>All Health ,Vitality With Care…</w:t>
      </w:r>
    </w:p>
    <w:p w14:paraId="06291DBA" w14:textId="4396F223" w:rsidR="00F639DD" w:rsidRDefault="00E43E53" w:rsidP="00F639DD">
      <w:r>
        <w:rPr>
          <w:rFonts w:ascii="Helvetica" w:hAnsi="Helvetica" w:cs="Helvetica"/>
          <w:color w:val="D50000"/>
          <w:sz w:val="18"/>
          <w:szCs w:val="18"/>
          <w:shd w:val="clear" w:color="auto" w:fill="FFFFFF"/>
        </w:rPr>
        <w:t>We have not been able to verify your authority to this domain. On your domain registrar's website, locate your Domain Name System (DNS) settings and enter the following two CNAMEs: (Name: www, Destination: ghs.google.com) and (Name: rwdku6j4u2hj, Destination: gv-dwrg3eqffpu72c.dv.googlehosted.com). See https://support.google.com/blogger/answer/1233387 for detailed instructions.</w:t>
      </w:r>
    </w:p>
    <w:sectPr w:rsidR="00F6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20FE"/>
    <w:multiLevelType w:val="hybridMultilevel"/>
    <w:tmpl w:val="AD284672"/>
    <w:lvl w:ilvl="0" w:tplc="E8DE17E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4322B1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E0A0F5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636374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C68189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C0ECC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592A67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8499A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1B63FB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EE92574"/>
    <w:multiLevelType w:val="hybridMultilevel"/>
    <w:tmpl w:val="2FC88114"/>
    <w:lvl w:ilvl="0" w:tplc="5A5ABF0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E6A84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B2A44F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DE2003E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C3A2DA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EA839B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B7CCB7E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1769DF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73EF21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F1123C3"/>
    <w:multiLevelType w:val="hybridMultilevel"/>
    <w:tmpl w:val="622EE3F6"/>
    <w:lvl w:ilvl="0" w:tplc="DA8E009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C9C29C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4EAA65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52410F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227F4A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6DA3E8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54CC73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6FE2B9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15E9B2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6EB7880"/>
    <w:multiLevelType w:val="hybridMultilevel"/>
    <w:tmpl w:val="3CD659D6"/>
    <w:lvl w:ilvl="0" w:tplc="E60CF23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8267C9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6283C6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5EBA1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1C2F6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DB8A8A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D1CDB66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D04CD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00074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79C6229"/>
    <w:multiLevelType w:val="hybridMultilevel"/>
    <w:tmpl w:val="156ADC7C"/>
    <w:lvl w:ilvl="0" w:tplc="322E6B5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07A40B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148C9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5D26D6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14499A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CBED596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23C1690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F24BB98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E70574C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19BA1B96"/>
    <w:multiLevelType w:val="hybridMultilevel"/>
    <w:tmpl w:val="F5288418"/>
    <w:lvl w:ilvl="0" w:tplc="FCFCD30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12B66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40080D6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AA22C9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B250A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346F60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F6A991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AD46788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F9A591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A62565E"/>
    <w:multiLevelType w:val="hybridMultilevel"/>
    <w:tmpl w:val="38FA2936"/>
    <w:lvl w:ilvl="0" w:tplc="7472A9E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91437E2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946095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7EBB0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CC3CF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98E979A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C9A8B0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6E8E6B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E9CDD5C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1A630E45"/>
    <w:multiLevelType w:val="hybridMultilevel"/>
    <w:tmpl w:val="1C100D00"/>
    <w:lvl w:ilvl="0" w:tplc="3DDEF93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BBE708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D2489A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09C232A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344D4A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5CA648E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C389D28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D7EE3B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1660AD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28160B75"/>
    <w:multiLevelType w:val="hybridMultilevel"/>
    <w:tmpl w:val="86C832B8"/>
    <w:lvl w:ilvl="0" w:tplc="3CC81D5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BCAB21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D367E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394A872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330033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9D07FA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632A4E8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F649D2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52C598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29F564BD"/>
    <w:multiLevelType w:val="hybridMultilevel"/>
    <w:tmpl w:val="0A78D844"/>
    <w:lvl w:ilvl="0" w:tplc="5802C218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C084CB4">
      <w:start w:val="1"/>
      <w:numFmt w:val="bullet"/>
      <w:lvlText w:val="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77C7434" w:tentative="1">
      <w:start w:val="1"/>
      <w:numFmt w:val="bullet"/>
      <w:lvlText w:val="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FD47540" w:tentative="1">
      <w:start w:val="1"/>
      <w:numFmt w:val="bullet"/>
      <w:lvlText w:val="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C6980E" w:tentative="1">
      <w:start w:val="1"/>
      <w:numFmt w:val="bullet"/>
      <w:lvlText w:val="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3EE2126" w:tentative="1">
      <w:start w:val="1"/>
      <w:numFmt w:val="bullet"/>
      <w:lvlText w:val="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E5E6B4A" w:tentative="1">
      <w:start w:val="1"/>
      <w:numFmt w:val="bullet"/>
      <w:lvlText w:val="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0A3C0C" w:tentative="1">
      <w:start w:val="1"/>
      <w:numFmt w:val="bullet"/>
      <w:lvlText w:val="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2448DC" w:tentative="1">
      <w:start w:val="1"/>
      <w:numFmt w:val="bullet"/>
      <w:lvlText w:val="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F2A22D1"/>
    <w:multiLevelType w:val="hybridMultilevel"/>
    <w:tmpl w:val="C73833F4"/>
    <w:lvl w:ilvl="0" w:tplc="7804B50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114D54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29E0786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3FE3914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0501460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EC833C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120ACC8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B9CE0D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BECE2B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3A010547"/>
    <w:multiLevelType w:val="hybridMultilevel"/>
    <w:tmpl w:val="45147B6A"/>
    <w:lvl w:ilvl="0" w:tplc="FBD60AE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672445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86E533C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13CEFF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B0E0C5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59A7A6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4E8DB2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708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75AE7F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3A0B79F1"/>
    <w:multiLevelType w:val="hybridMultilevel"/>
    <w:tmpl w:val="EAB2335C"/>
    <w:lvl w:ilvl="0" w:tplc="D266340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0AF16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BAA609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5B4886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E4016A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07A211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CCFC8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C8E268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44AD5C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3C9B4783"/>
    <w:multiLevelType w:val="hybridMultilevel"/>
    <w:tmpl w:val="4566C7B4"/>
    <w:lvl w:ilvl="0" w:tplc="F89407DA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469AF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9FA230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EF8E912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84A3E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BD2BEA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E2018CE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CA4D23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34ACB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3CA72255"/>
    <w:multiLevelType w:val="hybridMultilevel"/>
    <w:tmpl w:val="91525F76"/>
    <w:lvl w:ilvl="0" w:tplc="B73E7EF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1EE00A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362AB4C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190F95A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C7E39BA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2A4833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6200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B07A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B6ED8DC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3E406666"/>
    <w:multiLevelType w:val="hybridMultilevel"/>
    <w:tmpl w:val="3312C56A"/>
    <w:lvl w:ilvl="0" w:tplc="EBB4D55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8288A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3C8DE76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D4287E2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22C506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DA225E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426FD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366600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BC6C58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E9E7C9E"/>
    <w:multiLevelType w:val="hybridMultilevel"/>
    <w:tmpl w:val="12441D38"/>
    <w:lvl w:ilvl="0" w:tplc="2C482CA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C4F47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38CBF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CA1412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844865A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4F6CB2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D0CCCE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A8E35F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8BC973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427678AD"/>
    <w:multiLevelType w:val="hybridMultilevel"/>
    <w:tmpl w:val="9FF608DC"/>
    <w:lvl w:ilvl="0" w:tplc="2F3A170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C60CB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1EDD2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4483F9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110CE0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7E0C0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0A098F8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62056A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F49C9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4663DA3"/>
    <w:multiLevelType w:val="hybridMultilevel"/>
    <w:tmpl w:val="B0D2EA3A"/>
    <w:lvl w:ilvl="0" w:tplc="75C6869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AC815FE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62284E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D2ED6E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0E477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398CBA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6BADBDE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1F830F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5CF47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4CDE383B"/>
    <w:multiLevelType w:val="hybridMultilevel"/>
    <w:tmpl w:val="CED8E082"/>
    <w:lvl w:ilvl="0" w:tplc="90C8D4B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3A534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7696A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DBA2EFC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9A2C9B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7764E4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00C4A3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4B087C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7A482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E7239F7"/>
    <w:multiLevelType w:val="hybridMultilevel"/>
    <w:tmpl w:val="D3D41C76"/>
    <w:lvl w:ilvl="0" w:tplc="3708AA9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28FDD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E8EEB4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C041EA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9DAAEA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B8D5C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1A0972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30020C8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80C24E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5017390F"/>
    <w:multiLevelType w:val="hybridMultilevel"/>
    <w:tmpl w:val="876A625E"/>
    <w:lvl w:ilvl="0" w:tplc="47F4E7A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22C917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B3AB626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3E2808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8FE4320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5C908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1C601B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9669B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F049CC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51451C54"/>
    <w:multiLevelType w:val="hybridMultilevel"/>
    <w:tmpl w:val="0C125D3A"/>
    <w:lvl w:ilvl="0" w:tplc="E9921B38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40B476">
      <w:start w:val="1"/>
      <w:numFmt w:val="bullet"/>
      <w:lvlText w:val="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0647362" w:tentative="1">
      <w:start w:val="1"/>
      <w:numFmt w:val="bullet"/>
      <w:lvlText w:val="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1A4197C" w:tentative="1">
      <w:start w:val="1"/>
      <w:numFmt w:val="bullet"/>
      <w:lvlText w:val="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9852CE" w:tentative="1">
      <w:start w:val="1"/>
      <w:numFmt w:val="bullet"/>
      <w:lvlText w:val="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2447BA" w:tentative="1">
      <w:start w:val="1"/>
      <w:numFmt w:val="bullet"/>
      <w:lvlText w:val="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BCEDB2A" w:tentative="1">
      <w:start w:val="1"/>
      <w:numFmt w:val="bullet"/>
      <w:lvlText w:val="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37A93C4" w:tentative="1">
      <w:start w:val="1"/>
      <w:numFmt w:val="bullet"/>
      <w:lvlText w:val="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E1CE526" w:tentative="1">
      <w:start w:val="1"/>
      <w:numFmt w:val="bullet"/>
      <w:lvlText w:val="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528C19BA"/>
    <w:multiLevelType w:val="hybridMultilevel"/>
    <w:tmpl w:val="56F423A6"/>
    <w:lvl w:ilvl="0" w:tplc="17D2150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D1E4F1E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34EAAD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8909D9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94462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16688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E2883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792B89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084C25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58C015BD"/>
    <w:multiLevelType w:val="hybridMultilevel"/>
    <w:tmpl w:val="3CA4A984"/>
    <w:lvl w:ilvl="0" w:tplc="B69E528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1EEBE3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11083C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114A82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3FC7F5E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DC452E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27EC4A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B6A3C0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F4D598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5A7E688A"/>
    <w:multiLevelType w:val="hybridMultilevel"/>
    <w:tmpl w:val="9A5081E4"/>
    <w:lvl w:ilvl="0" w:tplc="A3405A48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EB4C5B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F4A82A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4B6A12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62AE68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CFAF52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D40882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D010F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B80D86C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5C1027D8"/>
    <w:multiLevelType w:val="hybridMultilevel"/>
    <w:tmpl w:val="79900016"/>
    <w:lvl w:ilvl="0" w:tplc="955A34DE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0208F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156835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B44824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C40DA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25A7BA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D9A780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5A21ED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E5E8D0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604E6ACD"/>
    <w:multiLevelType w:val="hybridMultilevel"/>
    <w:tmpl w:val="1E6A51D0"/>
    <w:lvl w:ilvl="0" w:tplc="18F8458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D802392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30172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544703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97CF28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0CDE3A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DEFAC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822D98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54A7330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61205A01"/>
    <w:multiLevelType w:val="hybridMultilevel"/>
    <w:tmpl w:val="5B6C988E"/>
    <w:lvl w:ilvl="0" w:tplc="F2962CA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17C66F4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D8042C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BB2D5C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D30E33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19A5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D78E30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960350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188B81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63E100F0"/>
    <w:multiLevelType w:val="hybridMultilevel"/>
    <w:tmpl w:val="5F7C9F5A"/>
    <w:lvl w:ilvl="0" w:tplc="B680E8C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4D8F24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683D1E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78E0D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BB6F35C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DF6621E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E2274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0EA73B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A0154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641E247E"/>
    <w:multiLevelType w:val="hybridMultilevel"/>
    <w:tmpl w:val="6E227028"/>
    <w:lvl w:ilvl="0" w:tplc="0BCC150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318F06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C36FF16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41E6DDC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648503E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A74204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F46510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A96C3F0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56EE64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66A87E0A"/>
    <w:multiLevelType w:val="hybridMultilevel"/>
    <w:tmpl w:val="4ED6C23A"/>
    <w:lvl w:ilvl="0" w:tplc="C8700CCA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0AABC2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654E7F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28AD082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04A0C8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AE470C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10E7F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EBE6DC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A60F26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66D55303"/>
    <w:multiLevelType w:val="hybridMultilevel"/>
    <w:tmpl w:val="E814C44C"/>
    <w:lvl w:ilvl="0" w:tplc="2722A2E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304C78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670F20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1459CE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BF2B40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6CE8E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AA093B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808567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122BEE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 w15:restartNumberingAfterBreak="0">
    <w:nsid w:val="6A102DE0"/>
    <w:multiLevelType w:val="hybridMultilevel"/>
    <w:tmpl w:val="2856E5A0"/>
    <w:lvl w:ilvl="0" w:tplc="BB040CB8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DC25E6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3FA3D9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1462F8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A68795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8AE9CF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84A3F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1E2FF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4EA6E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4" w15:restartNumberingAfterBreak="0">
    <w:nsid w:val="6AA173EA"/>
    <w:multiLevelType w:val="hybridMultilevel"/>
    <w:tmpl w:val="3DCE5D6C"/>
    <w:lvl w:ilvl="0" w:tplc="81728708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1DC873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91EFA9C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AEA4CE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E0755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DB4DBE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0CA2E0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E24972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8BE83F8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6C4A15D6"/>
    <w:multiLevelType w:val="hybridMultilevel"/>
    <w:tmpl w:val="E3D29DEE"/>
    <w:lvl w:ilvl="0" w:tplc="2AA8E99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870631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5AC0A5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B41382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CF21A9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698039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89AEF7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234AF66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F84B964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6" w15:restartNumberingAfterBreak="0">
    <w:nsid w:val="6D9A6B3F"/>
    <w:multiLevelType w:val="hybridMultilevel"/>
    <w:tmpl w:val="523C6248"/>
    <w:lvl w:ilvl="0" w:tplc="E404FAF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A2CCF0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4410A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73C365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43A0E6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D60D5E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38E5D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EF488C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4B431F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7" w15:restartNumberingAfterBreak="0">
    <w:nsid w:val="70CC10E5"/>
    <w:multiLevelType w:val="hybridMultilevel"/>
    <w:tmpl w:val="990E2B0E"/>
    <w:lvl w:ilvl="0" w:tplc="0898F014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5C47C82">
      <w:start w:val="1"/>
      <w:numFmt w:val="bullet"/>
      <w:lvlText w:val="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122052" w:tentative="1">
      <w:start w:val="1"/>
      <w:numFmt w:val="bullet"/>
      <w:lvlText w:val="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FC8293E" w:tentative="1">
      <w:start w:val="1"/>
      <w:numFmt w:val="bullet"/>
      <w:lvlText w:val="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484D3AA" w:tentative="1">
      <w:start w:val="1"/>
      <w:numFmt w:val="bullet"/>
      <w:lvlText w:val="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9D03F52" w:tentative="1">
      <w:start w:val="1"/>
      <w:numFmt w:val="bullet"/>
      <w:lvlText w:val="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B84546C" w:tentative="1">
      <w:start w:val="1"/>
      <w:numFmt w:val="bullet"/>
      <w:lvlText w:val="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70E4906" w:tentative="1">
      <w:start w:val="1"/>
      <w:numFmt w:val="bullet"/>
      <w:lvlText w:val="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5E4F016" w:tentative="1">
      <w:start w:val="1"/>
      <w:numFmt w:val="bullet"/>
      <w:lvlText w:val="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742E4806"/>
    <w:multiLevelType w:val="hybridMultilevel"/>
    <w:tmpl w:val="AB6CB9D4"/>
    <w:lvl w:ilvl="0" w:tplc="A3403E7E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564FEE">
      <w:numFmt w:val="bullet"/>
      <w:lvlText w:val="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A18450E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CF4C1A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3E02070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1D83808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B0E998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792E920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8290E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9" w15:restartNumberingAfterBreak="0">
    <w:nsid w:val="7ECA6E73"/>
    <w:multiLevelType w:val="hybridMultilevel"/>
    <w:tmpl w:val="06E02212"/>
    <w:lvl w:ilvl="0" w:tplc="51A226E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E4692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D8A06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F664FD4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9C11A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1EB8E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BC03E3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4AA800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08A2D3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339455683">
    <w:abstractNumId w:val="17"/>
  </w:num>
  <w:num w:numId="2" w16cid:durableId="1206481133">
    <w:abstractNumId w:val="20"/>
  </w:num>
  <w:num w:numId="3" w16cid:durableId="2007203810">
    <w:abstractNumId w:val="35"/>
  </w:num>
  <w:num w:numId="4" w16cid:durableId="1152058387">
    <w:abstractNumId w:val="16"/>
  </w:num>
  <w:num w:numId="5" w16cid:durableId="603267777">
    <w:abstractNumId w:val="33"/>
  </w:num>
  <w:num w:numId="6" w16cid:durableId="1877039865">
    <w:abstractNumId w:val="10"/>
  </w:num>
  <w:num w:numId="7" w16cid:durableId="677998411">
    <w:abstractNumId w:val="21"/>
  </w:num>
  <w:num w:numId="8" w16cid:durableId="1443646284">
    <w:abstractNumId w:val="15"/>
  </w:num>
  <w:num w:numId="9" w16cid:durableId="462115587">
    <w:abstractNumId w:val="1"/>
  </w:num>
  <w:num w:numId="10" w16cid:durableId="21521515">
    <w:abstractNumId w:val="4"/>
  </w:num>
  <w:num w:numId="11" w16cid:durableId="12340091">
    <w:abstractNumId w:val="34"/>
  </w:num>
  <w:num w:numId="12" w16cid:durableId="1976641229">
    <w:abstractNumId w:val="36"/>
  </w:num>
  <w:num w:numId="13" w16cid:durableId="1214972659">
    <w:abstractNumId w:val="28"/>
  </w:num>
  <w:num w:numId="14" w16cid:durableId="462890293">
    <w:abstractNumId w:val="25"/>
  </w:num>
  <w:num w:numId="15" w16cid:durableId="145321338">
    <w:abstractNumId w:val="38"/>
  </w:num>
  <w:num w:numId="16" w16cid:durableId="491414211">
    <w:abstractNumId w:val="37"/>
  </w:num>
  <w:num w:numId="17" w16cid:durableId="570507913">
    <w:abstractNumId w:val="22"/>
  </w:num>
  <w:num w:numId="18" w16cid:durableId="1855070874">
    <w:abstractNumId w:val="13"/>
  </w:num>
  <w:num w:numId="19" w16cid:durableId="126165674">
    <w:abstractNumId w:val="6"/>
  </w:num>
  <w:num w:numId="20" w16cid:durableId="166403130">
    <w:abstractNumId w:val="32"/>
  </w:num>
  <w:num w:numId="21" w16cid:durableId="1749381172">
    <w:abstractNumId w:val="24"/>
  </w:num>
  <w:num w:numId="22" w16cid:durableId="1932348841">
    <w:abstractNumId w:val="23"/>
  </w:num>
  <w:num w:numId="23" w16cid:durableId="522477537">
    <w:abstractNumId w:val="14"/>
  </w:num>
  <w:num w:numId="24" w16cid:durableId="146483807">
    <w:abstractNumId w:val="11"/>
  </w:num>
  <w:num w:numId="25" w16cid:durableId="283125552">
    <w:abstractNumId w:val="39"/>
  </w:num>
  <w:num w:numId="26" w16cid:durableId="1756781930">
    <w:abstractNumId w:val="5"/>
  </w:num>
  <w:num w:numId="27" w16cid:durableId="1012997385">
    <w:abstractNumId w:val="30"/>
  </w:num>
  <w:num w:numId="28" w16cid:durableId="1365518977">
    <w:abstractNumId w:val="0"/>
  </w:num>
  <w:num w:numId="29" w16cid:durableId="458570618">
    <w:abstractNumId w:val="8"/>
  </w:num>
  <w:num w:numId="30" w16cid:durableId="1059325707">
    <w:abstractNumId w:val="7"/>
  </w:num>
  <w:num w:numId="31" w16cid:durableId="1553497089">
    <w:abstractNumId w:val="9"/>
  </w:num>
  <w:num w:numId="32" w16cid:durableId="2103258185">
    <w:abstractNumId w:val="18"/>
  </w:num>
  <w:num w:numId="33" w16cid:durableId="1145051662">
    <w:abstractNumId w:val="31"/>
  </w:num>
  <w:num w:numId="34" w16cid:durableId="877662155">
    <w:abstractNumId w:val="29"/>
  </w:num>
  <w:num w:numId="35" w16cid:durableId="1594584489">
    <w:abstractNumId w:val="12"/>
  </w:num>
  <w:num w:numId="36" w16cid:durableId="1731657777">
    <w:abstractNumId w:val="27"/>
  </w:num>
  <w:num w:numId="37" w16cid:durableId="299382053">
    <w:abstractNumId w:val="26"/>
  </w:num>
  <w:num w:numId="38" w16cid:durableId="496262512">
    <w:abstractNumId w:val="2"/>
  </w:num>
  <w:num w:numId="39" w16cid:durableId="973562349">
    <w:abstractNumId w:val="3"/>
  </w:num>
  <w:num w:numId="40" w16cid:durableId="3206239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C4"/>
    <w:rsid w:val="004D22C4"/>
    <w:rsid w:val="007C0BCE"/>
    <w:rsid w:val="00A55A43"/>
    <w:rsid w:val="00E43E53"/>
    <w:rsid w:val="00F6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124B"/>
  <w15:chartTrackingRefBased/>
  <w15:docId w15:val="{EDFF28A3-3AD0-47BC-9A70-1A723595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2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00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8195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484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103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5242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50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66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944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9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4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48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8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68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3305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45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286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911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0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63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025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502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1474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942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6670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3948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9974">
          <w:marLeft w:val="547"/>
          <w:marRight w:val="0"/>
          <w:marTop w:val="10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6330">
          <w:marLeft w:val="547"/>
          <w:marRight w:val="0"/>
          <w:marTop w:val="10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88">
          <w:marLeft w:val="547"/>
          <w:marRight w:val="0"/>
          <w:marTop w:val="10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6585">
          <w:marLeft w:val="547"/>
          <w:marRight w:val="0"/>
          <w:marTop w:val="10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79928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982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8964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9825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7364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5969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5327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130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690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224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10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633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033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650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6870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14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2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7480">
          <w:marLeft w:val="432"/>
          <w:marRight w:val="0"/>
          <w:marTop w:val="14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7375">
          <w:marLeft w:val="432"/>
          <w:marRight w:val="0"/>
          <w:marTop w:val="14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2858">
          <w:marLeft w:val="432"/>
          <w:marRight w:val="0"/>
          <w:marTop w:val="14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8276">
          <w:marLeft w:val="432"/>
          <w:marRight w:val="0"/>
          <w:marTop w:val="14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0825">
          <w:marLeft w:val="547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9441">
          <w:marLeft w:val="547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3923">
          <w:marLeft w:val="1138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3608">
          <w:marLeft w:val="1138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0577">
          <w:marLeft w:val="1138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6369">
          <w:marLeft w:val="1138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5024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636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5585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742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6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21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332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14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97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4823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4955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6676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5984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2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82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5296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703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1484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09742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8175">
          <w:marLeft w:val="113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50489">
          <w:marLeft w:val="113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4322">
          <w:marLeft w:val="1138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4960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953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8423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28480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642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8266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4903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6501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1272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9523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3516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595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692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16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214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6145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5523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211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515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803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27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228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765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5625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5183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40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6073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496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426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1992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9966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701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829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168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irc.ahajournals.org/content/early/2017/03/13/CIR.00000000000004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2184</Words>
  <Characters>12454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2</cp:revision>
  <dcterms:created xsi:type="dcterms:W3CDTF">2025-03-06T08:30:00Z</dcterms:created>
  <dcterms:modified xsi:type="dcterms:W3CDTF">2025-03-06T10:28:00Z</dcterms:modified>
</cp:coreProperties>
</file>