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9D302" w14:textId="232DD312" w:rsidR="004E02C4" w:rsidRPr="00502AAC" w:rsidRDefault="0045644A" w:rsidP="0010465F">
      <w:pPr>
        <w:pStyle w:val="Title"/>
        <w:jc w:val="center"/>
      </w:pPr>
      <w:r w:rsidRPr="00502AAC">
        <w:t>Cucumber testing – Cum un castravete te ajut</w:t>
      </w:r>
      <w:r w:rsidR="0010465F" w:rsidRPr="00502AAC">
        <w:t>ă</w:t>
      </w:r>
      <w:r w:rsidRPr="00502AAC">
        <w:t xml:space="preserve"> cu testarea</w:t>
      </w:r>
    </w:p>
    <w:p w14:paraId="35BB0E02" w14:textId="310A922A" w:rsidR="0045644A" w:rsidRPr="00502AAC" w:rsidRDefault="0045644A" w:rsidP="0010465F">
      <w:pPr>
        <w:pStyle w:val="Subtitle"/>
        <w:jc w:val="center"/>
      </w:pPr>
      <w:r w:rsidRPr="00502AAC">
        <w:t>Referat Individual</w:t>
      </w:r>
    </w:p>
    <w:p w14:paraId="03214036" w14:textId="158B63C4" w:rsidR="0045644A" w:rsidRPr="00502AAC" w:rsidRDefault="0045644A" w:rsidP="0045644A">
      <w:pPr>
        <w:jc w:val="right"/>
        <w:rPr>
          <w:rStyle w:val="SubtleEmphasis"/>
        </w:rPr>
      </w:pPr>
      <w:r w:rsidRPr="00502AAC">
        <w:rPr>
          <w:rStyle w:val="SubtleEmphasis"/>
        </w:rPr>
        <w:t>Bălescu Alexandru</w:t>
      </w:r>
    </w:p>
    <w:p w14:paraId="66AEE060" w14:textId="55F52432" w:rsidR="0045644A" w:rsidRPr="00502AAC" w:rsidRDefault="0045644A" w:rsidP="0045644A">
      <w:pPr>
        <w:jc w:val="right"/>
        <w:rPr>
          <w:rStyle w:val="SubtleEmphasis"/>
        </w:rPr>
      </w:pPr>
      <w:r w:rsidRPr="00502AAC">
        <w:rPr>
          <w:rStyle w:val="SubtleEmphasis"/>
        </w:rPr>
        <w:t>Grupa 344</w:t>
      </w:r>
    </w:p>
    <w:p w14:paraId="4C040EBB" w14:textId="7A0A36A0" w:rsidR="0045644A" w:rsidRPr="00502AAC" w:rsidRDefault="0010465F" w:rsidP="00E839C8">
      <w:pPr>
        <w:pStyle w:val="Heading1"/>
      </w:pPr>
      <w:r w:rsidRPr="00502AAC">
        <w:t>În primul rând, ce implică Cucumber testing?</w:t>
      </w:r>
    </w:p>
    <w:p w14:paraId="3680BAB2" w14:textId="77777777" w:rsidR="0010465F" w:rsidRPr="00502AAC" w:rsidRDefault="0010465F" w:rsidP="0045644A">
      <w:r w:rsidRPr="00502AAC">
        <w:t>Cucumber este o unealtă software care ajută cu Behavior Driven Development.</w:t>
      </w:r>
    </w:p>
    <w:p w14:paraId="190E0352" w14:textId="77777777" w:rsidR="00E839C8" w:rsidRPr="00502AAC" w:rsidRDefault="00E839C8" w:rsidP="00E839C8">
      <w:pPr>
        <w:pStyle w:val="Heading1"/>
      </w:pPr>
      <w:r w:rsidRPr="00502AAC">
        <w:t>Ce problemă rezolvă testarea cu Cucumber?</w:t>
      </w:r>
    </w:p>
    <w:p w14:paraId="534F94AF" w14:textId="003BCFF5" w:rsidR="00E839C8" w:rsidRPr="00502AAC" w:rsidRDefault="00E839C8" w:rsidP="0045644A">
      <w:r w:rsidRPr="00502AAC">
        <w:t xml:space="preserve">În majoritatea cazurilor, testele sunt greu de citit de către persoanele care nu sunt prea experimentate în domeniu. Tocmai de accea, folosind Cucumber și scriind cod folosind </w:t>
      </w:r>
      <w:r w:rsidRPr="00502AAC">
        <w:t>Gherkin</w:t>
      </w:r>
      <w:r w:rsidRPr="00502AAC">
        <w:t>, testele pot fi scrise în așa mod încât să fie citite într-un limbaj cât mai natural. Astfel, testele scrise folosind Cucumber devin o dovadă concretă a progresului și o garanție a calității pe care o are produsul software. Aceste teste pot fi prezentate facil, eficient și citeț unui public care nu are un fundament tehnic</w:t>
      </w:r>
      <w:r w:rsidR="00502AAC" w:rsidRPr="00502AAC">
        <w:t>.</w:t>
      </w:r>
    </w:p>
    <w:p w14:paraId="17724210" w14:textId="77777777" w:rsidR="00502AAC" w:rsidRPr="00502AAC" w:rsidRDefault="00502AAC" w:rsidP="0045644A"/>
    <w:p w14:paraId="2E09BF7A" w14:textId="3D3C6A8A" w:rsidR="00502AAC" w:rsidRPr="00502AAC" w:rsidRDefault="00502AAC" w:rsidP="00502AAC">
      <w:pPr>
        <w:pStyle w:val="Heading1"/>
      </w:pPr>
      <w:r w:rsidRPr="00502AAC">
        <w:t>Cum funcționează Cucumber?</w:t>
      </w:r>
    </w:p>
    <w:p w14:paraId="36A5356A" w14:textId="38A611AA" w:rsidR="00502AAC" w:rsidRDefault="00502AAC" w:rsidP="0045644A">
      <w:r w:rsidRPr="00502AAC">
        <w:t xml:space="preserve">Cucumber se bazează pe scenarii. Un scenariu este o listă de pași pe care Cucumber îi verifică. Ca Cucumber să înțeleagă scenariile, acestea trebuie scrise folosind </w:t>
      </w:r>
      <w:r w:rsidRPr="00502AAC">
        <w:t>Gherkin</w:t>
      </w:r>
      <w:r w:rsidRPr="00502AAC">
        <w:t xml:space="preserve">. </w:t>
      </w:r>
      <w:r w:rsidRPr="00502AAC">
        <w:t>Gherkin</w:t>
      </w:r>
      <w:r w:rsidRPr="00502AAC">
        <w:t xml:space="preserve"> se bazează pe cuvinte cheie. Acestea se află la fiecare început de linie: Scenario, Example, Given, When, And, Then etc.. Fiecare </w:t>
      </w:r>
      <w:r>
        <w:t>pas este reprezentat de un statement, acest statement corespunde unei funcții. Această asociere se realizează de obicei prin anotări.</w:t>
      </w:r>
    </w:p>
    <w:p w14:paraId="430783FC" w14:textId="77777777" w:rsidR="00E724C2" w:rsidRDefault="00E724C2" w:rsidP="0045644A"/>
    <w:p w14:paraId="6B29F776" w14:textId="75A35B95" w:rsidR="00E724C2" w:rsidRDefault="00E724C2" w:rsidP="00E724C2">
      <w:pPr>
        <w:pStyle w:val="Heading1"/>
      </w:pPr>
      <w:r>
        <w:t>Trade-offs:</w:t>
      </w:r>
    </w:p>
    <w:p w14:paraId="0E6EACF2" w14:textId="31E4BBF3" w:rsidR="00E724C2" w:rsidRDefault="00E724C2" w:rsidP="0045644A">
      <w:r>
        <w:t xml:space="preserve">Acest tip de testare, chiar dacă </w:t>
      </w:r>
      <w:r w:rsidR="00220B43">
        <w:t xml:space="preserve">facilitează înțelegerea de teste scrise pentru cei care nu au background tehnic, face </w:t>
      </w:r>
      <w:r w:rsidR="00220B43">
        <w:t>scierea de teste</w:t>
      </w:r>
      <w:r w:rsidR="00220B43">
        <w:t xml:space="preserve"> mai anevoioasă și mai time-consuming pentru developeri. Totuși, un dezvoltator software bun ar trebui să se concentreze să scrie cod de calitate, citeț și scalabil. </w:t>
      </w:r>
    </w:p>
    <w:p w14:paraId="5BF134DA" w14:textId="77777777" w:rsidR="00220B43" w:rsidRDefault="00220B43" w:rsidP="0045644A"/>
    <w:p w14:paraId="40913B03" w14:textId="08A5F3DC" w:rsidR="00220B43" w:rsidRPr="00220B43" w:rsidRDefault="00220B43" w:rsidP="00220B43">
      <w:pPr>
        <w:pStyle w:val="Heading1"/>
        <w:rPr>
          <w:lang w:val="en-US"/>
        </w:rPr>
      </w:pPr>
      <w:r>
        <w:t>Opinie personală</w:t>
      </w:r>
      <w:r>
        <w:rPr>
          <w:lang w:val="en-US"/>
        </w:rPr>
        <w:t>:</w:t>
      </w:r>
    </w:p>
    <w:p w14:paraId="775FA35F" w14:textId="0940EF86" w:rsidR="00220B43" w:rsidRDefault="00220B43" w:rsidP="0045644A">
      <w:r>
        <w:t>Consider că acest tip de testare are sens în cazul testelor mai ample, care imită comportamentul unui user. Testarea unitară este foarte eficientă pentru a te asigura că o bucată de cod functioneaza as intended. Fiecare tip de testare isi are locul si doar pentru ca poti sa foloseti un singur tip de testare, nu inseamna ca e si recomandat.</w:t>
      </w:r>
    </w:p>
    <w:p w14:paraId="6710793D" w14:textId="77777777" w:rsidR="00E724C2" w:rsidRDefault="00E724C2">
      <w:r>
        <w:br w:type="page"/>
      </w:r>
    </w:p>
    <w:p w14:paraId="66255634" w14:textId="44074C8C" w:rsidR="00502AAC" w:rsidRDefault="00502AAC" w:rsidP="0045644A">
      <w:pPr>
        <w:rPr>
          <w:lang w:val="en-US"/>
        </w:rPr>
      </w:pPr>
      <w:r>
        <w:lastRenderedPageBreak/>
        <w:t>Exemplu</w:t>
      </w:r>
      <w:r>
        <w:rPr>
          <w:lang w:val="en-US"/>
        </w:rPr>
        <w:t>:</w:t>
      </w:r>
    </w:p>
    <w:p w14:paraId="421DEAED" w14:textId="77777777" w:rsidR="00E724C2" w:rsidRPr="00E724C2" w:rsidRDefault="00E724C2" w:rsidP="00E724C2">
      <w:pPr>
        <w:pStyle w:val="HTMLPreformatted"/>
        <w:shd w:val="clear" w:color="auto" w:fill="EFEFEF"/>
        <w:spacing w:after="240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Feature: Is it Friday yet?</w:t>
      </w:r>
    </w:p>
    <w:p w14:paraId="10CA70A6" w14:textId="77777777" w:rsidR="00E724C2" w:rsidRPr="00E724C2" w:rsidRDefault="00E724C2" w:rsidP="00E724C2">
      <w:pPr>
        <w:pStyle w:val="HTMLPreformatted"/>
        <w:shd w:val="clear" w:color="auto" w:fill="EFEFEF"/>
        <w:spacing w:after="240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Everybody wants to know when it's Friday</w:t>
      </w:r>
    </w:p>
    <w:p w14:paraId="41504F05" w14:textId="77777777" w:rsidR="00E724C2" w:rsidRPr="00E724C2" w:rsidRDefault="00E724C2" w:rsidP="00E724C2">
      <w:pPr>
        <w:pStyle w:val="HTMLPreformatted"/>
        <w:shd w:val="clear" w:color="auto" w:fill="EFEFEF"/>
        <w:spacing w:after="240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</w:p>
    <w:p w14:paraId="40F44DEE" w14:textId="77777777" w:rsidR="00E724C2" w:rsidRPr="00E724C2" w:rsidRDefault="00E724C2" w:rsidP="00E724C2">
      <w:pPr>
        <w:pStyle w:val="HTMLPreformatted"/>
        <w:shd w:val="clear" w:color="auto" w:fill="EFEFEF"/>
        <w:spacing w:after="240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Scenario: Sunday isn't Friday</w:t>
      </w:r>
    </w:p>
    <w:p w14:paraId="775E7880" w14:textId="77777777" w:rsidR="00E724C2" w:rsidRPr="00E724C2" w:rsidRDefault="00E724C2" w:rsidP="00E724C2">
      <w:pPr>
        <w:pStyle w:val="HTMLPreformatted"/>
        <w:shd w:val="clear" w:color="auto" w:fill="EFEFEF"/>
        <w:spacing w:after="240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Given today is Sunday</w:t>
      </w:r>
    </w:p>
    <w:p w14:paraId="7E41CCEB" w14:textId="77777777" w:rsidR="00E724C2" w:rsidRPr="00E724C2" w:rsidRDefault="00E724C2" w:rsidP="00E724C2">
      <w:pPr>
        <w:pStyle w:val="HTMLPreformatted"/>
        <w:shd w:val="clear" w:color="auto" w:fill="EFEFEF"/>
        <w:spacing w:after="240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When I ask whether it's Friday yet</w:t>
      </w:r>
    </w:p>
    <w:p w14:paraId="3D5F4E7B" w14:textId="77777777" w:rsidR="00E724C2" w:rsidRPr="00E724C2" w:rsidRDefault="00E724C2" w:rsidP="00E724C2">
      <w:pPr>
        <w:pStyle w:val="HTMLPreformatted"/>
        <w:shd w:val="clear" w:color="auto" w:fill="EFEFEF"/>
        <w:spacing w:after="240"/>
        <w:rPr>
          <w:rFonts w:ascii="Roboto Mono" w:hAnsi="Roboto Mono"/>
          <w:color w:val="212529"/>
          <w:sz w:val="18"/>
          <w:szCs w:val="18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Then I should be told "Nope"</w:t>
      </w:r>
    </w:p>
    <w:p w14:paraId="4831018C" w14:textId="77777777" w:rsidR="00E724C2" w:rsidRDefault="00E724C2" w:rsidP="00E724C2">
      <w:pPr>
        <w:pStyle w:val="HTMLPreformatted"/>
        <w:shd w:val="clear" w:color="auto" w:fill="EFEFEF"/>
      </w:pPr>
    </w:p>
    <w:p w14:paraId="16AD76E0" w14:textId="77777777" w:rsidR="00E724C2" w:rsidRDefault="00E724C2" w:rsidP="00E724C2">
      <w:pPr>
        <w:pStyle w:val="HTMLPreformatted"/>
        <w:shd w:val="clear" w:color="auto" w:fill="EFEFEF"/>
      </w:pPr>
    </w:p>
    <w:p w14:paraId="208A5448" w14:textId="1B152EB4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>
        <w:t>Code:</w:t>
      </w:r>
      <w:r>
        <w:br/>
      </w: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package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hellocucumber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;</w:t>
      </w:r>
    </w:p>
    <w:p w14:paraId="75D02106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22"/>
          <w:szCs w:val="22"/>
        </w:rPr>
      </w:pPr>
    </w:p>
    <w:p w14:paraId="4C8FDF56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import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io.cucumber.java.</w:t>
      </w:r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en.Given</w:t>
      </w:r>
      <w:proofErr w:type="spellEnd"/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;</w:t>
      </w:r>
    </w:p>
    <w:p w14:paraId="4677BF55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import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io.cucumber.java.</w:t>
      </w:r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en.When</w:t>
      </w:r>
      <w:proofErr w:type="spellEnd"/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;</w:t>
      </w:r>
    </w:p>
    <w:p w14:paraId="7AF3F897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import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io.cucumber.java.</w:t>
      </w:r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en.Then</w:t>
      </w:r>
      <w:proofErr w:type="spellEnd"/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;</w:t>
      </w:r>
    </w:p>
    <w:p w14:paraId="7C94BB74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import static </w:t>
      </w:r>
      <w:proofErr w:type="spellStart"/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org.junit.jupiter.api.Assertions</w:t>
      </w:r>
      <w:proofErr w:type="spellEnd"/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.*;</w:t>
      </w:r>
    </w:p>
    <w:p w14:paraId="70E8420E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</w:p>
    <w:p w14:paraId="193B091A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class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IsItFriday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{</w:t>
      </w:r>
    </w:p>
    <w:p w14:paraId="08D8E139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static String </w:t>
      </w:r>
      <w:proofErr w:type="spellStart"/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isItFriday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(</w:t>
      </w:r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String today) {</w:t>
      </w:r>
    </w:p>
    <w:p w14:paraId="0344F2B8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    return null;</w:t>
      </w:r>
    </w:p>
    <w:p w14:paraId="07203A5D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}</w:t>
      </w:r>
    </w:p>
    <w:p w14:paraId="7A6BBA21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}</w:t>
      </w:r>
    </w:p>
    <w:p w14:paraId="11D08B9A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</w:p>
    <w:p w14:paraId="088854D0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public class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Stepdefs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{</w:t>
      </w:r>
    </w:p>
    <w:p w14:paraId="712A5613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private String today;</w:t>
      </w:r>
    </w:p>
    <w:p w14:paraId="0034FEAF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private String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actualAnswer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;</w:t>
      </w:r>
    </w:p>
    <w:p w14:paraId="0C1B22B8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</w:p>
    <w:p w14:paraId="080FA798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@</w:t>
      </w:r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Given(</w:t>
      </w:r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"today is Sunday")</w:t>
      </w:r>
    </w:p>
    <w:p w14:paraId="5B9D1D4B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public void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today_is_</w:t>
      </w:r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Sunday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(</w:t>
      </w:r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) {</w:t>
      </w:r>
    </w:p>
    <w:p w14:paraId="3579A1D6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    today = "Sunday";</w:t>
      </w:r>
    </w:p>
    <w:p w14:paraId="16426EA7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}</w:t>
      </w:r>
    </w:p>
    <w:p w14:paraId="0D9BC354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</w:p>
    <w:p w14:paraId="2BA12C02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@</w:t>
      </w:r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When(</w:t>
      </w:r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"I ask whether it's Friday yet")</w:t>
      </w:r>
    </w:p>
    <w:p w14:paraId="61220EEF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public void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i_ask_whether_it_s_Friday_</w:t>
      </w:r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yet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(</w:t>
      </w:r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) {</w:t>
      </w:r>
    </w:p>
    <w:p w14:paraId="72A3C83A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   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actualAnswer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=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IsItFriday.isItFriday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(today);</w:t>
      </w:r>
    </w:p>
    <w:p w14:paraId="10455E5F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}</w:t>
      </w:r>
    </w:p>
    <w:p w14:paraId="50421B62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</w:p>
    <w:p w14:paraId="13215346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@</w:t>
      </w:r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Then(</w:t>
      </w:r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"I should be told {string}")</w:t>
      </w:r>
    </w:p>
    <w:p w14:paraId="008461A6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public void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i_should_be_</w:t>
      </w:r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told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(</w:t>
      </w:r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String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expectedAnswer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) {</w:t>
      </w:r>
    </w:p>
    <w:p w14:paraId="71A2E023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    </w:t>
      </w:r>
      <w:proofErr w:type="spellStart"/>
      <w:proofErr w:type="gram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assertEquals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(</w:t>
      </w:r>
      <w:proofErr w:type="spellStart"/>
      <w:proofErr w:type="gram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expectedAnswer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, </w:t>
      </w:r>
      <w:proofErr w:type="spellStart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actualAnswer</w:t>
      </w:r>
      <w:proofErr w:type="spellEnd"/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);</w:t>
      </w:r>
    </w:p>
    <w:p w14:paraId="107D9FD2" w14:textId="77777777" w:rsidR="00E724C2" w:rsidRPr="00E724C2" w:rsidRDefault="00E724C2" w:rsidP="00E724C2">
      <w:pPr>
        <w:pStyle w:val="HTMLPreformatted"/>
        <w:shd w:val="clear" w:color="auto" w:fill="EFEFEF"/>
        <w:rPr>
          <w:rStyle w:val="HTMLCode"/>
          <w:rFonts w:ascii="Roboto Mono" w:eastAsiaTheme="minorEastAsia" w:hAnsi="Roboto Mono"/>
          <w:color w:val="212529"/>
          <w:sz w:val="16"/>
          <w:szCs w:val="16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 xml:space="preserve">    }</w:t>
      </w:r>
    </w:p>
    <w:p w14:paraId="3E68F91B" w14:textId="77777777" w:rsidR="00E724C2" w:rsidRPr="00E724C2" w:rsidRDefault="00E724C2" w:rsidP="00E724C2">
      <w:pPr>
        <w:pStyle w:val="HTMLPreformatted"/>
        <w:shd w:val="clear" w:color="auto" w:fill="EFEFEF"/>
        <w:rPr>
          <w:rFonts w:ascii="Roboto Mono" w:hAnsi="Roboto Mono"/>
          <w:color w:val="212529"/>
          <w:sz w:val="18"/>
          <w:szCs w:val="18"/>
        </w:rPr>
      </w:pPr>
      <w:r w:rsidRPr="00E724C2">
        <w:rPr>
          <w:rStyle w:val="HTMLCode"/>
          <w:rFonts w:ascii="Roboto Mono" w:eastAsiaTheme="minorEastAsia" w:hAnsi="Roboto Mono"/>
          <w:color w:val="212529"/>
          <w:sz w:val="16"/>
          <w:szCs w:val="16"/>
        </w:rPr>
        <w:t>}</w:t>
      </w:r>
    </w:p>
    <w:p w14:paraId="45912680" w14:textId="5C295507" w:rsidR="00502AAC" w:rsidRDefault="00502AAC" w:rsidP="0045644A">
      <w:pPr>
        <w:rPr>
          <w:lang w:val="en-US"/>
        </w:rPr>
      </w:pPr>
    </w:p>
    <w:p w14:paraId="7CF7050C" w14:textId="5837246F" w:rsidR="0047685E" w:rsidRDefault="0047685E" w:rsidP="0045644A">
      <w:pPr>
        <w:rPr>
          <w:lang w:val="en-US"/>
        </w:rPr>
      </w:pPr>
      <w:proofErr w:type="spellStart"/>
      <w:r>
        <w:rPr>
          <w:lang w:val="en-US"/>
        </w:rPr>
        <w:t>Referinte</w:t>
      </w:r>
      <w:proofErr w:type="spellEnd"/>
      <w:r>
        <w:rPr>
          <w:lang w:val="en-US"/>
        </w:rPr>
        <w:t>:</w:t>
      </w:r>
    </w:p>
    <w:p w14:paraId="29C5B04B" w14:textId="0444DD43" w:rsidR="0047685E" w:rsidRDefault="0047685E" w:rsidP="0045644A">
      <w:pPr>
        <w:rPr>
          <w:lang w:val="en-US"/>
        </w:rPr>
      </w:pPr>
      <w:hyperlink r:id="rId4" w:history="1">
        <w:r w:rsidRPr="00217FD2">
          <w:rPr>
            <w:rStyle w:val="Hyperlink"/>
            <w:lang w:val="en-US"/>
          </w:rPr>
          <w:t>https://cucumber.io/docs/cucumber/</w:t>
        </w:r>
      </w:hyperlink>
    </w:p>
    <w:p w14:paraId="00EEB856" w14:textId="77777777" w:rsidR="0047685E" w:rsidRPr="00502AAC" w:rsidRDefault="0047685E" w:rsidP="0045644A">
      <w:pPr>
        <w:rPr>
          <w:lang w:val="en-US"/>
        </w:rPr>
      </w:pPr>
    </w:p>
    <w:sectPr w:rsidR="0047685E" w:rsidRPr="0050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A"/>
    <w:rsid w:val="0010465F"/>
    <w:rsid w:val="00220B43"/>
    <w:rsid w:val="0045644A"/>
    <w:rsid w:val="0047685E"/>
    <w:rsid w:val="004E02C4"/>
    <w:rsid w:val="00502AAC"/>
    <w:rsid w:val="00E724C2"/>
    <w:rsid w:val="00E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8FC1"/>
  <w15:chartTrackingRefBased/>
  <w15:docId w15:val="{C2C76EA4-917B-4CA5-ABB6-CBB96699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5F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65F"/>
    <w:rPr>
      <w:rFonts w:eastAsiaTheme="minorEastAsia"/>
      <w:color w:val="5A5A5A" w:themeColor="text1" w:themeTint="A5"/>
      <w:spacing w:val="15"/>
      <w:lang w:val="ro-RO"/>
    </w:rPr>
  </w:style>
  <w:style w:type="character" w:styleId="SubtleEmphasis">
    <w:name w:val="Subtle Emphasis"/>
    <w:basedOn w:val="DefaultParagraphFont"/>
    <w:uiPriority w:val="19"/>
    <w:qFormat/>
    <w:rsid w:val="0010465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839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A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2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6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cumber.io/docs/cuc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Balescu</dc:creator>
  <cp:keywords/>
  <dc:description/>
  <cp:lastModifiedBy>Alexandru Balescu</cp:lastModifiedBy>
  <cp:revision>1</cp:revision>
  <cp:lastPrinted>2024-04-10T00:30:00Z</cp:lastPrinted>
  <dcterms:created xsi:type="dcterms:W3CDTF">2024-04-09T23:26:00Z</dcterms:created>
  <dcterms:modified xsi:type="dcterms:W3CDTF">2024-04-10T00:30:00Z</dcterms:modified>
</cp:coreProperties>
</file>