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1D9230" w14:textId="69E7C005" w:rsidR="00242344" w:rsidRDefault="00601580" w:rsidP="0060158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十五、</w:t>
      </w:r>
      <w:r w:rsidRPr="00601580">
        <w:rPr>
          <w:rFonts w:ascii="宋体" w:eastAsia="宋体" w:hAnsi="宋体" w:hint="eastAsia"/>
          <w:sz w:val="24"/>
          <w:szCs w:val="24"/>
        </w:rPr>
        <w:t>毕业设计管理系统</w:t>
      </w:r>
      <w:r w:rsidRPr="00601580">
        <w:rPr>
          <w:rFonts w:ascii="宋体" w:eastAsia="宋体" w:hAnsi="宋体"/>
          <w:sz w:val="24"/>
          <w:szCs w:val="24"/>
        </w:rPr>
        <w:t>需求分析</w:t>
      </w:r>
    </w:p>
    <w:p w14:paraId="4C38FE4D" w14:textId="77777777" w:rsidR="009258EB" w:rsidRPr="007917FE" w:rsidRDefault="009258EB" w:rsidP="009258EB">
      <w:pPr>
        <w:rPr>
          <w:rFonts w:ascii="宋体" w:eastAsia="宋体" w:hAnsi="宋体"/>
          <w:sz w:val="24"/>
          <w:szCs w:val="24"/>
        </w:rPr>
      </w:pPr>
      <w:r w:rsidRPr="007917FE">
        <w:rPr>
          <w:rFonts w:ascii="宋体" w:eastAsia="宋体" w:hAnsi="宋体" w:hint="eastAsia"/>
          <w:sz w:val="24"/>
          <w:szCs w:val="24"/>
        </w:rPr>
        <w:t>提醒：答案仅作参考</w:t>
      </w:r>
    </w:p>
    <w:p w14:paraId="5539F3F5" w14:textId="77777777" w:rsidR="009258EB" w:rsidRDefault="009258EB" w:rsidP="00601580">
      <w:pPr>
        <w:rPr>
          <w:rFonts w:ascii="宋体" w:eastAsia="宋体" w:hAnsi="宋体"/>
          <w:sz w:val="24"/>
          <w:szCs w:val="24"/>
        </w:rPr>
      </w:pPr>
    </w:p>
    <w:p w14:paraId="564A5897" w14:textId="77777777" w:rsidR="009258EB" w:rsidRDefault="009258EB" w:rsidP="00601580">
      <w:pPr>
        <w:rPr>
          <w:rFonts w:ascii="宋体" w:eastAsia="宋体" w:hAnsi="宋体"/>
          <w:sz w:val="24"/>
          <w:szCs w:val="24"/>
        </w:rPr>
      </w:pPr>
    </w:p>
    <w:p w14:paraId="2071F49E" w14:textId="0FFF6583" w:rsidR="009258EB" w:rsidRDefault="009258EB" w:rsidP="009258EB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  <w:sz w:val="24"/>
          <w:szCs w:val="24"/>
        </w:rPr>
      </w:pPr>
      <w:r w:rsidRPr="009258EB">
        <w:rPr>
          <w:rFonts w:ascii="宋体" w:eastAsia="宋体" w:hAnsi="宋体"/>
          <w:sz w:val="24"/>
          <w:szCs w:val="24"/>
        </w:rPr>
        <w:t>假设你正在为一个在线购物平台进行需求分析，平台用户包括消费者、商家、配送人员、客服</w:t>
      </w:r>
      <w:r w:rsidRPr="009258EB">
        <w:rPr>
          <w:rFonts w:ascii="宋体" w:eastAsia="宋体" w:hAnsi="宋体" w:hint="eastAsia"/>
          <w:sz w:val="24"/>
          <w:szCs w:val="24"/>
        </w:rPr>
        <w:t>代表等。请列出该平台主要的功能需求，并使用用例图进行建模分析。</w:t>
      </w:r>
    </w:p>
    <w:p w14:paraId="300898AD" w14:textId="75C78E73" w:rsidR="009B390B" w:rsidRPr="009B390B" w:rsidRDefault="009B390B" w:rsidP="009B390B">
      <w:pPr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如下图：</w:t>
      </w:r>
    </w:p>
    <w:p w14:paraId="1D72A459" w14:textId="05C5C52D" w:rsidR="009258EB" w:rsidRDefault="00FC3CFE" w:rsidP="009258EB">
      <w:pPr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0F29F4AA" wp14:editId="0045B336">
            <wp:extent cx="5274310" cy="4879340"/>
            <wp:effectExtent l="0" t="0" r="2540" b="0"/>
            <wp:docPr id="20686888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6888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E8C02" w14:textId="15140C68" w:rsidR="009258EB" w:rsidRDefault="00482ED0" w:rsidP="00482ED0">
      <w:pPr>
        <w:jc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图1</w:t>
      </w:r>
      <w:r>
        <w:rPr>
          <w:rFonts w:ascii="宋体" w:eastAsia="宋体" w:hAnsi="宋体"/>
          <w:sz w:val="24"/>
          <w:szCs w:val="24"/>
        </w:rPr>
        <w:t xml:space="preserve">5-1 </w:t>
      </w:r>
      <w:r>
        <w:rPr>
          <w:rFonts w:ascii="宋体" w:eastAsia="宋体" w:hAnsi="宋体" w:hint="eastAsia"/>
          <w:sz w:val="24"/>
          <w:szCs w:val="24"/>
        </w:rPr>
        <w:t>消费者用例图</w:t>
      </w:r>
    </w:p>
    <w:p w14:paraId="543EF66C" w14:textId="03D83B8A" w:rsidR="00CE0816" w:rsidRDefault="00AA7E8D" w:rsidP="00CE0816">
      <w:pPr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970BD94" wp14:editId="6F95C8C6">
            <wp:extent cx="5274310" cy="3822065"/>
            <wp:effectExtent l="0" t="0" r="2540" b="6985"/>
            <wp:docPr id="3203228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3228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1EB45" w14:textId="4F84B069" w:rsidR="00770CE0" w:rsidRDefault="00770CE0" w:rsidP="00353B51">
      <w:pPr>
        <w:jc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图1</w:t>
      </w:r>
      <w:r>
        <w:rPr>
          <w:rFonts w:ascii="宋体" w:eastAsia="宋体" w:hAnsi="宋体"/>
          <w:sz w:val="24"/>
          <w:szCs w:val="24"/>
        </w:rPr>
        <w:t xml:space="preserve">5-2 </w:t>
      </w:r>
      <w:r>
        <w:rPr>
          <w:rFonts w:ascii="宋体" w:eastAsia="宋体" w:hAnsi="宋体" w:hint="eastAsia"/>
          <w:sz w:val="24"/>
          <w:szCs w:val="24"/>
        </w:rPr>
        <w:t>商家用例图</w:t>
      </w:r>
    </w:p>
    <w:p w14:paraId="042D828E" w14:textId="07C37312" w:rsidR="00353B51" w:rsidRDefault="0094109B" w:rsidP="00353B51">
      <w:pPr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70223CD2" wp14:editId="7C1788EF">
            <wp:extent cx="5274310" cy="3694430"/>
            <wp:effectExtent l="0" t="0" r="2540" b="1270"/>
            <wp:docPr id="6064728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4728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0752B" w14:textId="20D72B04" w:rsidR="0094109B" w:rsidRDefault="0094109B" w:rsidP="0094109B">
      <w:pPr>
        <w:jc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图1</w:t>
      </w:r>
      <w:r>
        <w:rPr>
          <w:rFonts w:ascii="宋体" w:eastAsia="宋体" w:hAnsi="宋体"/>
          <w:sz w:val="24"/>
          <w:szCs w:val="24"/>
        </w:rPr>
        <w:t xml:space="preserve">5-3 </w:t>
      </w:r>
      <w:r>
        <w:rPr>
          <w:rFonts w:ascii="宋体" w:eastAsia="宋体" w:hAnsi="宋体" w:hint="eastAsia"/>
          <w:sz w:val="24"/>
          <w:szCs w:val="24"/>
        </w:rPr>
        <w:t>配送人员用例图</w:t>
      </w:r>
    </w:p>
    <w:p w14:paraId="15CC63EB" w14:textId="2ED95ADE" w:rsidR="008C428F" w:rsidRDefault="007B39A7" w:rsidP="008C428F">
      <w:pPr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37FD4D5" wp14:editId="32CB429C">
            <wp:extent cx="5274310" cy="4572635"/>
            <wp:effectExtent l="0" t="0" r="2540" b="0"/>
            <wp:docPr id="16999793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9793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7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E4B73" w14:textId="07C2D7E6" w:rsidR="00EA4507" w:rsidRDefault="00EA4507" w:rsidP="002D653D">
      <w:pPr>
        <w:jc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图1</w:t>
      </w:r>
      <w:r>
        <w:rPr>
          <w:rFonts w:ascii="宋体" w:eastAsia="宋体" w:hAnsi="宋体"/>
          <w:sz w:val="24"/>
          <w:szCs w:val="24"/>
        </w:rPr>
        <w:t xml:space="preserve">5-4 </w:t>
      </w:r>
      <w:r>
        <w:rPr>
          <w:rFonts w:ascii="宋体" w:eastAsia="宋体" w:hAnsi="宋体" w:hint="eastAsia"/>
          <w:sz w:val="24"/>
          <w:szCs w:val="24"/>
        </w:rPr>
        <w:t>客服代表用例图</w:t>
      </w:r>
    </w:p>
    <w:p w14:paraId="79F3059E" w14:textId="77777777" w:rsidR="00347506" w:rsidRDefault="00347506" w:rsidP="00347506">
      <w:pPr>
        <w:rPr>
          <w:rFonts w:ascii="宋体" w:eastAsia="宋体" w:hAnsi="宋体"/>
          <w:sz w:val="24"/>
          <w:szCs w:val="24"/>
        </w:rPr>
      </w:pPr>
    </w:p>
    <w:p w14:paraId="4D48DB6A" w14:textId="77777777" w:rsidR="00347506" w:rsidRDefault="00347506" w:rsidP="00347506">
      <w:pPr>
        <w:rPr>
          <w:rFonts w:ascii="宋体" w:eastAsia="宋体" w:hAnsi="宋体"/>
          <w:sz w:val="24"/>
          <w:szCs w:val="24"/>
        </w:rPr>
      </w:pPr>
    </w:p>
    <w:p w14:paraId="175ACFBA" w14:textId="77777777" w:rsidR="00347506" w:rsidRDefault="00347506" w:rsidP="00347506">
      <w:pPr>
        <w:rPr>
          <w:rFonts w:ascii="宋体" w:eastAsia="宋体" w:hAnsi="宋体"/>
          <w:sz w:val="24"/>
          <w:szCs w:val="24"/>
        </w:rPr>
      </w:pPr>
    </w:p>
    <w:p w14:paraId="54836094" w14:textId="77777777" w:rsidR="00347506" w:rsidRDefault="00347506" w:rsidP="00347506">
      <w:pPr>
        <w:rPr>
          <w:rFonts w:ascii="宋体" w:eastAsia="宋体" w:hAnsi="宋体"/>
          <w:sz w:val="24"/>
          <w:szCs w:val="24"/>
        </w:rPr>
      </w:pPr>
    </w:p>
    <w:p w14:paraId="2252BDF7" w14:textId="77777777" w:rsidR="00347506" w:rsidRDefault="00347506" w:rsidP="00347506">
      <w:pPr>
        <w:rPr>
          <w:rFonts w:ascii="宋体" w:eastAsia="宋体" w:hAnsi="宋体"/>
          <w:sz w:val="24"/>
          <w:szCs w:val="24"/>
        </w:rPr>
      </w:pPr>
    </w:p>
    <w:p w14:paraId="6D56EEAD" w14:textId="77777777" w:rsidR="00347506" w:rsidRDefault="00347506" w:rsidP="00347506">
      <w:pPr>
        <w:rPr>
          <w:rFonts w:ascii="宋体" w:eastAsia="宋体" w:hAnsi="宋体"/>
          <w:sz w:val="24"/>
          <w:szCs w:val="24"/>
        </w:rPr>
      </w:pPr>
    </w:p>
    <w:p w14:paraId="55FC16A0" w14:textId="77777777" w:rsidR="00347506" w:rsidRDefault="00347506" w:rsidP="00347506">
      <w:pPr>
        <w:rPr>
          <w:rFonts w:ascii="宋体" w:eastAsia="宋体" w:hAnsi="宋体"/>
          <w:sz w:val="24"/>
          <w:szCs w:val="24"/>
        </w:rPr>
      </w:pPr>
    </w:p>
    <w:p w14:paraId="7C3FF229" w14:textId="77777777" w:rsidR="00347506" w:rsidRDefault="00347506" w:rsidP="00347506">
      <w:pPr>
        <w:rPr>
          <w:rFonts w:ascii="宋体" w:eastAsia="宋体" w:hAnsi="宋体"/>
          <w:sz w:val="24"/>
          <w:szCs w:val="24"/>
        </w:rPr>
      </w:pPr>
    </w:p>
    <w:p w14:paraId="19EC2935" w14:textId="77777777" w:rsidR="00347506" w:rsidRDefault="00347506" w:rsidP="00347506">
      <w:pPr>
        <w:rPr>
          <w:rFonts w:ascii="宋体" w:eastAsia="宋体" w:hAnsi="宋体"/>
          <w:sz w:val="24"/>
          <w:szCs w:val="24"/>
        </w:rPr>
      </w:pPr>
    </w:p>
    <w:p w14:paraId="520A0A8E" w14:textId="77777777" w:rsidR="00347506" w:rsidRDefault="00347506" w:rsidP="00347506">
      <w:pPr>
        <w:rPr>
          <w:rFonts w:ascii="宋体" w:eastAsia="宋体" w:hAnsi="宋体"/>
          <w:sz w:val="24"/>
          <w:szCs w:val="24"/>
        </w:rPr>
      </w:pPr>
    </w:p>
    <w:p w14:paraId="531142B9" w14:textId="77777777" w:rsidR="00347506" w:rsidRDefault="00347506" w:rsidP="00347506">
      <w:pPr>
        <w:rPr>
          <w:rFonts w:ascii="宋体" w:eastAsia="宋体" w:hAnsi="宋体"/>
          <w:sz w:val="24"/>
          <w:szCs w:val="24"/>
        </w:rPr>
      </w:pPr>
    </w:p>
    <w:p w14:paraId="3382EFEB" w14:textId="77777777" w:rsidR="00347506" w:rsidRDefault="00347506" w:rsidP="00347506">
      <w:pPr>
        <w:rPr>
          <w:rFonts w:ascii="宋体" w:eastAsia="宋体" w:hAnsi="宋体"/>
          <w:sz w:val="24"/>
          <w:szCs w:val="24"/>
        </w:rPr>
      </w:pPr>
    </w:p>
    <w:p w14:paraId="0BC797FD" w14:textId="77777777" w:rsidR="00347506" w:rsidRDefault="00347506" w:rsidP="00347506">
      <w:pPr>
        <w:rPr>
          <w:rFonts w:ascii="宋体" w:eastAsia="宋体" w:hAnsi="宋体"/>
          <w:sz w:val="24"/>
          <w:szCs w:val="24"/>
        </w:rPr>
      </w:pPr>
    </w:p>
    <w:p w14:paraId="4658B8F8" w14:textId="77777777" w:rsidR="00347506" w:rsidRDefault="00347506" w:rsidP="00347506">
      <w:pPr>
        <w:rPr>
          <w:rFonts w:ascii="宋体" w:eastAsia="宋体" w:hAnsi="宋体"/>
          <w:sz w:val="24"/>
          <w:szCs w:val="24"/>
        </w:rPr>
      </w:pPr>
    </w:p>
    <w:p w14:paraId="6B8DB129" w14:textId="77777777" w:rsidR="00347506" w:rsidRDefault="00347506" w:rsidP="00347506">
      <w:pPr>
        <w:rPr>
          <w:rFonts w:ascii="宋体" w:eastAsia="宋体" w:hAnsi="宋体"/>
          <w:sz w:val="24"/>
          <w:szCs w:val="24"/>
        </w:rPr>
      </w:pPr>
    </w:p>
    <w:p w14:paraId="65253E30" w14:textId="77777777" w:rsidR="00347506" w:rsidRDefault="00347506" w:rsidP="00347506">
      <w:pPr>
        <w:rPr>
          <w:rFonts w:ascii="宋体" w:eastAsia="宋体" w:hAnsi="宋体"/>
          <w:sz w:val="24"/>
          <w:szCs w:val="24"/>
        </w:rPr>
      </w:pPr>
    </w:p>
    <w:p w14:paraId="1B8E42B6" w14:textId="77777777" w:rsidR="00347506" w:rsidRDefault="00347506" w:rsidP="00347506">
      <w:pPr>
        <w:rPr>
          <w:rFonts w:ascii="宋体" w:eastAsia="宋体" w:hAnsi="宋体"/>
          <w:sz w:val="24"/>
          <w:szCs w:val="24"/>
        </w:rPr>
      </w:pPr>
    </w:p>
    <w:p w14:paraId="4F35FDF3" w14:textId="77777777" w:rsidR="00347506" w:rsidRDefault="00347506" w:rsidP="00347506">
      <w:pPr>
        <w:rPr>
          <w:rFonts w:ascii="宋体" w:eastAsia="宋体" w:hAnsi="宋体"/>
          <w:sz w:val="24"/>
          <w:szCs w:val="24"/>
        </w:rPr>
      </w:pPr>
    </w:p>
    <w:p w14:paraId="28054AC5" w14:textId="77777777" w:rsidR="00347506" w:rsidRDefault="00347506" w:rsidP="00347506">
      <w:pPr>
        <w:rPr>
          <w:rFonts w:ascii="宋体" w:eastAsia="宋体" w:hAnsi="宋体"/>
          <w:sz w:val="24"/>
          <w:szCs w:val="24"/>
        </w:rPr>
      </w:pPr>
    </w:p>
    <w:p w14:paraId="4EC22817" w14:textId="5217BBDA" w:rsidR="009258EB" w:rsidRPr="009258EB" w:rsidRDefault="009258EB" w:rsidP="009258EB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  <w:sz w:val="24"/>
          <w:szCs w:val="24"/>
        </w:rPr>
      </w:pPr>
      <w:r w:rsidRPr="009258EB">
        <w:rPr>
          <w:rFonts w:ascii="宋体" w:eastAsia="宋体" w:hAnsi="宋体"/>
          <w:sz w:val="24"/>
          <w:szCs w:val="24"/>
        </w:rPr>
        <w:lastRenderedPageBreak/>
        <w:t>分析在线购物平台的角色和对应操作，绘制对应的角色权限矩阵。</w:t>
      </w:r>
    </w:p>
    <w:p w14:paraId="6F3C3ED3" w14:textId="54B44F20" w:rsidR="009258EB" w:rsidRDefault="005F4E58" w:rsidP="009258EB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44C6B0C" wp14:editId="60CAA035">
            <wp:extent cx="5274310" cy="7230110"/>
            <wp:effectExtent l="0" t="0" r="0" b="0"/>
            <wp:docPr id="20795868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586817" name="图片 207958681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3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7E6E6" w14:textId="7911D4FD" w:rsidR="009258EB" w:rsidRDefault="005E1F74" w:rsidP="005E1F74">
      <w:pPr>
        <w:jc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图1</w:t>
      </w:r>
      <w:r>
        <w:rPr>
          <w:rFonts w:ascii="宋体" w:eastAsia="宋体" w:hAnsi="宋体"/>
          <w:sz w:val="24"/>
          <w:szCs w:val="24"/>
        </w:rPr>
        <w:t xml:space="preserve">5-5 </w:t>
      </w:r>
      <w:r w:rsidRPr="009258EB">
        <w:rPr>
          <w:rFonts w:ascii="宋体" w:eastAsia="宋体" w:hAnsi="宋体"/>
          <w:sz w:val="24"/>
          <w:szCs w:val="24"/>
        </w:rPr>
        <w:t>角色权限矩阵</w:t>
      </w:r>
    </w:p>
    <w:p w14:paraId="003C2933" w14:textId="77777777" w:rsidR="005E1F74" w:rsidRDefault="005E1F74" w:rsidP="005E1F74">
      <w:pPr>
        <w:rPr>
          <w:rFonts w:ascii="宋体" w:eastAsia="宋体" w:hAnsi="宋体"/>
          <w:sz w:val="24"/>
          <w:szCs w:val="24"/>
        </w:rPr>
      </w:pPr>
    </w:p>
    <w:p w14:paraId="1484ABD3" w14:textId="77777777" w:rsidR="00FE36BB" w:rsidRDefault="00FE36BB" w:rsidP="005E1F74">
      <w:pPr>
        <w:rPr>
          <w:rFonts w:ascii="宋体" w:eastAsia="宋体" w:hAnsi="宋体"/>
          <w:sz w:val="24"/>
          <w:szCs w:val="24"/>
        </w:rPr>
      </w:pPr>
    </w:p>
    <w:p w14:paraId="33AF3A6B" w14:textId="77777777" w:rsidR="00FE36BB" w:rsidRDefault="00FE36BB" w:rsidP="005E1F74">
      <w:pPr>
        <w:rPr>
          <w:rFonts w:ascii="宋体" w:eastAsia="宋体" w:hAnsi="宋体"/>
          <w:sz w:val="24"/>
          <w:szCs w:val="24"/>
        </w:rPr>
      </w:pPr>
    </w:p>
    <w:p w14:paraId="73CA1C1E" w14:textId="77777777" w:rsidR="00FE36BB" w:rsidRDefault="00FE36BB" w:rsidP="005E1F74">
      <w:pPr>
        <w:rPr>
          <w:rFonts w:ascii="宋体" w:eastAsia="宋体" w:hAnsi="宋体"/>
          <w:sz w:val="24"/>
          <w:szCs w:val="24"/>
        </w:rPr>
      </w:pPr>
    </w:p>
    <w:p w14:paraId="0CBBE08B" w14:textId="77777777" w:rsidR="00FE36BB" w:rsidRDefault="00FE36BB" w:rsidP="005E1F74">
      <w:pPr>
        <w:rPr>
          <w:rFonts w:ascii="宋体" w:eastAsia="宋体" w:hAnsi="宋体"/>
          <w:sz w:val="24"/>
          <w:szCs w:val="24"/>
        </w:rPr>
      </w:pPr>
    </w:p>
    <w:p w14:paraId="622A295C" w14:textId="584F09B0" w:rsidR="009258EB" w:rsidRPr="00D85304" w:rsidRDefault="009258EB" w:rsidP="009258EB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  <w:sz w:val="24"/>
          <w:szCs w:val="24"/>
        </w:rPr>
      </w:pPr>
      <w:r w:rsidRPr="009258EB">
        <w:rPr>
          <w:rFonts w:ascii="宋体" w:eastAsia="宋体" w:hAnsi="宋体"/>
          <w:sz w:val="24"/>
          <w:szCs w:val="24"/>
        </w:rPr>
        <w:lastRenderedPageBreak/>
        <w:t>思考在线购物平台中包含的关键流程，如订单流程、配送流程、评价流程等，应用顺序图、活</w:t>
      </w:r>
      <w:r w:rsidRPr="00D85304">
        <w:rPr>
          <w:rFonts w:ascii="宋体" w:eastAsia="宋体" w:hAnsi="宋体" w:hint="eastAsia"/>
          <w:sz w:val="24"/>
          <w:szCs w:val="24"/>
        </w:rPr>
        <w:t>动图或状态机图对这些流程进行详细分析。</w:t>
      </w:r>
    </w:p>
    <w:p w14:paraId="00ADA35A" w14:textId="25C2443C" w:rsidR="009258EB" w:rsidRDefault="007E6892" w:rsidP="009258EB">
      <w:pPr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28C07B01" wp14:editId="500CBF3F">
            <wp:extent cx="5274310" cy="3246755"/>
            <wp:effectExtent l="0" t="0" r="2540" b="0"/>
            <wp:docPr id="5659021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9021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72218" w14:textId="154FC8C7" w:rsidR="007F6D17" w:rsidRDefault="007F6D17" w:rsidP="00E76322">
      <w:pPr>
        <w:jc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图1</w:t>
      </w:r>
      <w:r>
        <w:rPr>
          <w:rFonts w:ascii="宋体" w:eastAsia="宋体" w:hAnsi="宋体"/>
          <w:sz w:val="24"/>
          <w:szCs w:val="24"/>
        </w:rPr>
        <w:t xml:space="preserve">5-6 </w:t>
      </w:r>
      <w:r w:rsidRPr="009258EB">
        <w:rPr>
          <w:rFonts w:ascii="宋体" w:eastAsia="宋体" w:hAnsi="宋体"/>
          <w:sz w:val="24"/>
          <w:szCs w:val="24"/>
        </w:rPr>
        <w:t>订单流程</w:t>
      </w:r>
      <w:r w:rsidRPr="00D85304">
        <w:rPr>
          <w:rFonts w:ascii="宋体" w:eastAsia="宋体" w:hAnsi="宋体" w:hint="eastAsia"/>
          <w:sz w:val="24"/>
          <w:szCs w:val="24"/>
        </w:rPr>
        <w:t>状态机图</w:t>
      </w:r>
    </w:p>
    <w:p w14:paraId="03B6C27B" w14:textId="7856D304" w:rsidR="00E76322" w:rsidRDefault="00AB21B9" w:rsidP="00E76322">
      <w:pPr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35EA35A4" wp14:editId="4DD068E0">
            <wp:extent cx="5274310" cy="3594735"/>
            <wp:effectExtent l="0" t="0" r="2540" b="5715"/>
            <wp:docPr id="5306166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6166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A3A67" w14:textId="3D3937AF" w:rsidR="00AB21B9" w:rsidRDefault="00AB21B9" w:rsidP="00AB21B9">
      <w:pPr>
        <w:jc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图1</w:t>
      </w:r>
      <w:r>
        <w:rPr>
          <w:rFonts w:ascii="宋体" w:eastAsia="宋体" w:hAnsi="宋体"/>
          <w:sz w:val="24"/>
          <w:szCs w:val="24"/>
        </w:rPr>
        <w:t xml:space="preserve">5-7 </w:t>
      </w:r>
      <w:r w:rsidRPr="009258EB">
        <w:rPr>
          <w:rFonts w:ascii="宋体" w:eastAsia="宋体" w:hAnsi="宋体"/>
          <w:sz w:val="24"/>
          <w:szCs w:val="24"/>
        </w:rPr>
        <w:t>配送流程活</w:t>
      </w:r>
      <w:r w:rsidRPr="00D85304">
        <w:rPr>
          <w:rFonts w:ascii="宋体" w:eastAsia="宋体" w:hAnsi="宋体" w:hint="eastAsia"/>
          <w:sz w:val="24"/>
          <w:szCs w:val="24"/>
        </w:rPr>
        <w:t>动图</w:t>
      </w:r>
    </w:p>
    <w:p w14:paraId="1AA28CF9" w14:textId="7F0A46F9" w:rsidR="00AB21B9" w:rsidRDefault="00E22D3E" w:rsidP="00AB21B9">
      <w:pPr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851C58D" wp14:editId="74F53B01">
            <wp:extent cx="5274310" cy="2758440"/>
            <wp:effectExtent l="0" t="0" r="2540" b="3810"/>
            <wp:docPr id="21031153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1153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DD4BD" w14:textId="260F6FDA" w:rsidR="00E22D3E" w:rsidRDefault="00E22D3E" w:rsidP="00E22D3E">
      <w:pPr>
        <w:jc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图1</w:t>
      </w:r>
      <w:r>
        <w:rPr>
          <w:rFonts w:ascii="宋体" w:eastAsia="宋体" w:hAnsi="宋体"/>
          <w:sz w:val="24"/>
          <w:szCs w:val="24"/>
        </w:rPr>
        <w:t xml:space="preserve">5-8 </w:t>
      </w:r>
      <w:r w:rsidRPr="009258EB">
        <w:rPr>
          <w:rFonts w:ascii="宋体" w:eastAsia="宋体" w:hAnsi="宋体"/>
          <w:sz w:val="24"/>
          <w:szCs w:val="24"/>
        </w:rPr>
        <w:t>评价流程活</w:t>
      </w:r>
      <w:r w:rsidRPr="00D85304">
        <w:rPr>
          <w:rFonts w:ascii="宋体" w:eastAsia="宋体" w:hAnsi="宋体" w:hint="eastAsia"/>
          <w:sz w:val="24"/>
          <w:szCs w:val="24"/>
        </w:rPr>
        <w:t>动图</w:t>
      </w:r>
    </w:p>
    <w:p w14:paraId="2FA49AAA" w14:textId="77777777" w:rsidR="009258EB" w:rsidRDefault="009258EB" w:rsidP="009258EB">
      <w:pPr>
        <w:rPr>
          <w:rFonts w:ascii="宋体" w:eastAsia="宋体" w:hAnsi="宋体"/>
          <w:sz w:val="24"/>
          <w:szCs w:val="24"/>
        </w:rPr>
      </w:pPr>
    </w:p>
    <w:p w14:paraId="06819347" w14:textId="2060763C" w:rsidR="009258EB" w:rsidRPr="009258EB" w:rsidRDefault="009258EB" w:rsidP="009258EB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  <w:sz w:val="24"/>
          <w:szCs w:val="24"/>
        </w:rPr>
      </w:pPr>
      <w:r w:rsidRPr="009258EB">
        <w:rPr>
          <w:rFonts w:ascii="宋体" w:eastAsia="宋体" w:hAnsi="宋体"/>
          <w:sz w:val="24"/>
          <w:szCs w:val="24"/>
        </w:rPr>
        <w:t>思考上述流程中涉及的数据转换，并使用数据流图进行描述。</w:t>
      </w:r>
    </w:p>
    <w:p w14:paraId="45E3DF95" w14:textId="405E580A" w:rsidR="009258EB" w:rsidRDefault="002D4C54" w:rsidP="009258EB">
      <w:pPr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7E64512B" wp14:editId="3D2D155F">
            <wp:extent cx="5274310" cy="4399915"/>
            <wp:effectExtent l="0" t="0" r="2540" b="635"/>
            <wp:docPr id="5988373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8373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4254D" w14:textId="4F0FD759" w:rsidR="009258EB" w:rsidRDefault="00AF6CFF" w:rsidP="00AF6CFF">
      <w:pPr>
        <w:jc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图1</w:t>
      </w:r>
      <w:r>
        <w:rPr>
          <w:rFonts w:ascii="宋体" w:eastAsia="宋体" w:hAnsi="宋体"/>
          <w:sz w:val="24"/>
          <w:szCs w:val="24"/>
        </w:rPr>
        <w:t xml:space="preserve">5-9 </w:t>
      </w:r>
      <w:r>
        <w:rPr>
          <w:rFonts w:ascii="宋体" w:eastAsia="宋体" w:hAnsi="宋体" w:hint="eastAsia"/>
          <w:sz w:val="24"/>
          <w:szCs w:val="24"/>
        </w:rPr>
        <w:t>订单</w:t>
      </w:r>
      <w:r w:rsidR="00380586">
        <w:rPr>
          <w:rFonts w:ascii="宋体" w:eastAsia="宋体" w:hAnsi="宋体" w:hint="eastAsia"/>
          <w:sz w:val="24"/>
          <w:szCs w:val="24"/>
        </w:rPr>
        <w:t>流程</w:t>
      </w:r>
      <w:r>
        <w:rPr>
          <w:rFonts w:ascii="宋体" w:eastAsia="宋体" w:hAnsi="宋体" w:hint="eastAsia"/>
          <w:sz w:val="24"/>
          <w:szCs w:val="24"/>
        </w:rPr>
        <w:t>数据流图</w:t>
      </w:r>
    </w:p>
    <w:p w14:paraId="5C42E0B4" w14:textId="1B1EEADF" w:rsidR="00E56F9F" w:rsidRDefault="004B1005" w:rsidP="00D75C2D">
      <w:pPr>
        <w:jc w:val="center"/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C253BDC" wp14:editId="6C8D9EA1">
            <wp:extent cx="5031813" cy="4281220"/>
            <wp:effectExtent l="0" t="0" r="0" b="5080"/>
            <wp:docPr id="19194125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4125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5818" cy="4284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3E96A" w14:textId="62A88585" w:rsidR="00D75C2D" w:rsidRPr="002D4C54" w:rsidRDefault="00517FF3" w:rsidP="00D75C2D">
      <w:pPr>
        <w:jc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图1</w:t>
      </w:r>
      <w:r>
        <w:rPr>
          <w:rFonts w:ascii="宋体" w:eastAsia="宋体" w:hAnsi="宋体"/>
          <w:sz w:val="24"/>
          <w:szCs w:val="24"/>
        </w:rPr>
        <w:t xml:space="preserve">5-10 </w:t>
      </w:r>
      <w:r>
        <w:rPr>
          <w:rFonts w:ascii="宋体" w:eastAsia="宋体" w:hAnsi="宋体" w:hint="eastAsia"/>
          <w:sz w:val="24"/>
          <w:szCs w:val="24"/>
        </w:rPr>
        <w:t>配送</w:t>
      </w:r>
      <w:r w:rsidR="00380586">
        <w:rPr>
          <w:rFonts w:ascii="宋体" w:eastAsia="宋体" w:hAnsi="宋体" w:hint="eastAsia"/>
          <w:sz w:val="24"/>
          <w:szCs w:val="24"/>
        </w:rPr>
        <w:t>流程</w:t>
      </w:r>
      <w:r>
        <w:rPr>
          <w:rFonts w:ascii="宋体" w:eastAsia="宋体" w:hAnsi="宋体" w:hint="eastAsia"/>
          <w:sz w:val="24"/>
          <w:szCs w:val="24"/>
        </w:rPr>
        <w:t>数据流图</w:t>
      </w:r>
    </w:p>
    <w:p w14:paraId="5E8DCE68" w14:textId="6831AB1D" w:rsidR="009258EB" w:rsidRPr="00951079" w:rsidRDefault="009258EB" w:rsidP="009258EB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  <w:sz w:val="24"/>
          <w:szCs w:val="24"/>
        </w:rPr>
      </w:pPr>
      <w:r w:rsidRPr="009258EB">
        <w:rPr>
          <w:rFonts w:ascii="宋体" w:eastAsia="宋体" w:hAnsi="宋体"/>
          <w:sz w:val="24"/>
          <w:szCs w:val="24"/>
        </w:rPr>
        <w:t>思考在线购物平台中涉及的数据信息，选择一种数据建模的模型，描述主要的对象及它们</w:t>
      </w:r>
      <w:r w:rsidRPr="00951079">
        <w:rPr>
          <w:rFonts w:ascii="宋体" w:eastAsia="宋体" w:hAnsi="宋体" w:hint="eastAsia"/>
          <w:sz w:val="24"/>
          <w:szCs w:val="24"/>
        </w:rPr>
        <w:t>的关系。</w:t>
      </w:r>
    </w:p>
    <w:p w14:paraId="53A12D57" w14:textId="6955558B" w:rsidR="00D75C2D" w:rsidRDefault="002E25A5" w:rsidP="00D75C2D">
      <w:pPr>
        <w:jc w:val="center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393090E6" wp14:editId="36684045">
            <wp:extent cx="4681728" cy="3387010"/>
            <wp:effectExtent l="0" t="0" r="5080" b="4445"/>
            <wp:docPr id="675266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266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7714" cy="3391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1874C" w14:textId="7FE5FCF9" w:rsidR="009258EB" w:rsidRDefault="007F7986" w:rsidP="00D56FA3">
      <w:pPr>
        <w:jc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图1</w:t>
      </w:r>
      <w:r>
        <w:rPr>
          <w:rFonts w:ascii="宋体" w:eastAsia="宋体" w:hAnsi="宋体"/>
          <w:sz w:val="24"/>
          <w:szCs w:val="24"/>
        </w:rPr>
        <w:t xml:space="preserve">5-11 </w:t>
      </w:r>
      <w:r w:rsidRPr="009258EB">
        <w:rPr>
          <w:rFonts w:ascii="宋体" w:eastAsia="宋体" w:hAnsi="宋体"/>
          <w:sz w:val="24"/>
          <w:szCs w:val="24"/>
        </w:rPr>
        <w:t>在线购物平台</w:t>
      </w:r>
      <w:r>
        <w:rPr>
          <w:rFonts w:ascii="宋体" w:eastAsia="宋体" w:hAnsi="宋体" w:hint="eastAsia"/>
          <w:sz w:val="24"/>
          <w:szCs w:val="24"/>
        </w:rPr>
        <w:t>类图</w:t>
      </w:r>
    </w:p>
    <w:p w14:paraId="6B2E0863" w14:textId="53DDB0FA" w:rsidR="00057F5A" w:rsidRDefault="009258EB" w:rsidP="007631CB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  <w:sz w:val="24"/>
          <w:szCs w:val="24"/>
        </w:rPr>
      </w:pPr>
      <w:r w:rsidRPr="009258EB">
        <w:rPr>
          <w:rFonts w:ascii="宋体" w:eastAsia="宋体" w:hAnsi="宋体"/>
          <w:sz w:val="24"/>
          <w:szCs w:val="24"/>
        </w:rPr>
        <w:lastRenderedPageBreak/>
        <w:t>思考在线购物平台中涉及的数据信息，并列出主要的数据字典。</w:t>
      </w:r>
    </w:p>
    <w:p w14:paraId="7CE82A6D" w14:textId="77777777" w:rsidR="004D59D3" w:rsidRPr="00B4519B" w:rsidRDefault="004D59D3" w:rsidP="00B4519B">
      <w:pPr>
        <w:rPr>
          <w:rFonts w:ascii="宋体" w:eastAsia="宋体" w:hAnsi="宋体"/>
          <w:sz w:val="24"/>
          <w:szCs w:val="24"/>
        </w:rPr>
      </w:pPr>
    </w:p>
    <w:p w14:paraId="5C49D100" w14:textId="078FF135" w:rsidR="00883D24" w:rsidRPr="00883D24" w:rsidRDefault="002F68F1" w:rsidP="00A71351">
      <w:pPr>
        <w:jc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表1</w:t>
      </w:r>
      <w:r>
        <w:rPr>
          <w:rFonts w:ascii="宋体" w:eastAsia="宋体" w:hAnsi="宋体"/>
          <w:sz w:val="24"/>
          <w:szCs w:val="24"/>
        </w:rPr>
        <w:t xml:space="preserve">5-1 </w:t>
      </w:r>
      <w:r w:rsidRPr="002F68F1">
        <w:rPr>
          <w:rFonts w:ascii="宋体" w:eastAsia="宋体" w:hAnsi="宋体" w:hint="eastAsia"/>
          <w:sz w:val="24"/>
          <w:szCs w:val="24"/>
        </w:rPr>
        <w:t>客户信息表</w:t>
      </w:r>
    </w:p>
    <w:p w14:paraId="70AE8A61" w14:textId="75691243" w:rsidR="00392D32" w:rsidRDefault="002404F1" w:rsidP="00FE5F67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5AEE8A33" wp14:editId="1A96E83A">
            <wp:extent cx="5274310" cy="2084705"/>
            <wp:effectExtent l="0" t="0" r="0" b="0"/>
            <wp:docPr id="157229798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297989" name="图片 157229798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8D236" w14:textId="64D0E825" w:rsidR="00F15FD0" w:rsidRDefault="00F15FD0" w:rsidP="00F15FD0">
      <w:pPr>
        <w:jc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表1</w:t>
      </w:r>
      <w:r>
        <w:rPr>
          <w:rFonts w:ascii="宋体" w:eastAsia="宋体" w:hAnsi="宋体"/>
          <w:sz w:val="24"/>
          <w:szCs w:val="24"/>
        </w:rPr>
        <w:t xml:space="preserve">5-2 </w:t>
      </w:r>
      <w:r>
        <w:rPr>
          <w:rFonts w:ascii="宋体" w:eastAsia="宋体" w:hAnsi="宋体" w:hint="eastAsia"/>
          <w:sz w:val="24"/>
          <w:szCs w:val="24"/>
        </w:rPr>
        <w:t>收货信息表</w:t>
      </w:r>
    </w:p>
    <w:p w14:paraId="29EC93FB" w14:textId="0E733867" w:rsidR="00F15FD0" w:rsidRDefault="00F15FD0" w:rsidP="00FE5F67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75477E6A" wp14:editId="1A5A237A">
            <wp:extent cx="5274310" cy="2084705"/>
            <wp:effectExtent l="0" t="0" r="0" b="0"/>
            <wp:docPr id="212532631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326310" name="图片 212532631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C5569" w14:textId="09538DC7" w:rsidR="002F68F1" w:rsidRDefault="00057F5A" w:rsidP="00A71351">
      <w:pPr>
        <w:jc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表1</w:t>
      </w:r>
      <w:r>
        <w:rPr>
          <w:rFonts w:ascii="宋体" w:eastAsia="宋体" w:hAnsi="宋体"/>
          <w:sz w:val="24"/>
          <w:szCs w:val="24"/>
        </w:rPr>
        <w:t>5-</w:t>
      </w:r>
      <w:r w:rsidR="004D59D3">
        <w:rPr>
          <w:rFonts w:ascii="宋体" w:eastAsia="宋体" w:hAnsi="宋体"/>
          <w:sz w:val="24"/>
          <w:szCs w:val="24"/>
        </w:rPr>
        <w:t>3</w:t>
      </w:r>
      <w:r>
        <w:rPr>
          <w:rFonts w:ascii="宋体" w:eastAsia="宋体" w:hAnsi="宋体"/>
          <w:sz w:val="24"/>
          <w:szCs w:val="24"/>
        </w:rPr>
        <w:t xml:space="preserve"> </w:t>
      </w:r>
      <w:r w:rsidR="00B4098E">
        <w:rPr>
          <w:rFonts w:ascii="宋体" w:eastAsia="宋体" w:hAnsi="宋体" w:hint="eastAsia"/>
          <w:sz w:val="24"/>
          <w:szCs w:val="24"/>
        </w:rPr>
        <w:t>商</w:t>
      </w:r>
      <w:r w:rsidR="009A2496">
        <w:rPr>
          <w:rFonts w:ascii="宋体" w:eastAsia="宋体" w:hAnsi="宋体" w:hint="eastAsia"/>
          <w:sz w:val="24"/>
          <w:szCs w:val="24"/>
        </w:rPr>
        <w:t>品信息表</w:t>
      </w:r>
    </w:p>
    <w:p w14:paraId="30E5810A" w14:textId="59602088" w:rsidR="000E335F" w:rsidRDefault="00DC1240" w:rsidP="009258EB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57CCEEA7" wp14:editId="1798E05A">
            <wp:extent cx="5274310" cy="2589530"/>
            <wp:effectExtent l="0" t="0" r="0" b="0"/>
            <wp:docPr id="98892528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925283" name="图片 98892528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523FC" w14:textId="77777777" w:rsidR="00121640" w:rsidRDefault="00121640" w:rsidP="009258EB">
      <w:pPr>
        <w:rPr>
          <w:rFonts w:ascii="宋体" w:eastAsia="宋体" w:hAnsi="宋体"/>
          <w:sz w:val="24"/>
          <w:szCs w:val="24"/>
        </w:rPr>
      </w:pPr>
    </w:p>
    <w:p w14:paraId="2AB17F8E" w14:textId="77777777" w:rsidR="00121640" w:rsidRDefault="00121640" w:rsidP="009258EB">
      <w:pPr>
        <w:rPr>
          <w:rFonts w:ascii="宋体" w:eastAsia="宋体" w:hAnsi="宋体"/>
          <w:sz w:val="24"/>
          <w:szCs w:val="24"/>
        </w:rPr>
      </w:pPr>
    </w:p>
    <w:p w14:paraId="55D6FA4F" w14:textId="77777777" w:rsidR="00121640" w:rsidRDefault="00121640" w:rsidP="009258EB">
      <w:pPr>
        <w:rPr>
          <w:rFonts w:ascii="宋体" w:eastAsia="宋体" w:hAnsi="宋体"/>
          <w:sz w:val="24"/>
          <w:szCs w:val="24"/>
        </w:rPr>
      </w:pPr>
    </w:p>
    <w:p w14:paraId="23DAF30E" w14:textId="718C889A" w:rsidR="000E335F" w:rsidRDefault="000E335F" w:rsidP="00A71351">
      <w:pPr>
        <w:jc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表1</w:t>
      </w:r>
      <w:r>
        <w:rPr>
          <w:rFonts w:ascii="宋体" w:eastAsia="宋体" w:hAnsi="宋体"/>
          <w:sz w:val="24"/>
          <w:szCs w:val="24"/>
        </w:rPr>
        <w:t>5-</w:t>
      </w:r>
      <w:r w:rsidR="009630F5">
        <w:rPr>
          <w:rFonts w:ascii="宋体" w:eastAsia="宋体" w:hAnsi="宋体"/>
          <w:sz w:val="24"/>
          <w:szCs w:val="24"/>
        </w:rPr>
        <w:t>4</w:t>
      </w:r>
      <w:r>
        <w:rPr>
          <w:rFonts w:ascii="宋体" w:eastAsia="宋体" w:hAnsi="宋体"/>
          <w:sz w:val="24"/>
          <w:szCs w:val="24"/>
        </w:rPr>
        <w:t xml:space="preserve"> </w:t>
      </w:r>
      <w:r w:rsidR="009A2496">
        <w:rPr>
          <w:rFonts w:ascii="宋体" w:eastAsia="宋体" w:hAnsi="宋体" w:hint="eastAsia"/>
          <w:sz w:val="24"/>
          <w:szCs w:val="24"/>
        </w:rPr>
        <w:t>订单信息表</w:t>
      </w:r>
    </w:p>
    <w:p w14:paraId="6767906F" w14:textId="28C34415" w:rsidR="005D7E75" w:rsidRDefault="009F71FA" w:rsidP="009258EB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61790B3" wp14:editId="6A701EDC">
            <wp:extent cx="5274310" cy="2801620"/>
            <wp:effectExtent l="0" t="0" r="0" b="0"/>
            <wp:docPr id="14894735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47355" name="图片 14894735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B181E" w14:textId="31381750" w:rsidR="005D7E75" w:rsidRDefault="000E335F" w:rsidP="00A71351">
      <w:pPr>
        <w:jc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表1</w:t>
      </w:r>
      <w:r>
        <w:rPr>
          <w:rFonts w:ascii="宋体" w:eastAsia="宋体" w:hAnsi="宋体"/>
          <w:sz w:val="24"/>
          <w:szCs w:val="24"/>
        </w:rPr>
        <w:t>5-</w:t>
      </w:r>
      <w:r w:rsidR="009630F5">
        <w:rPr>
          <w:rFonts w:ascii="宋体" w:eastAsia="宋体" w:hAnsi="宋体"/>
          <w:sz w:val="24"/>
          <w:szCs w:val="24"/>
        </w:rPr>
        <w:t>5</w:t>
      </w:r>
      <w:r w:rsidR="008F1365">
        <w:rPr>
          <w:rFonts w:ascii="宋体" w:eastAsia="宋体" w:hAnsi="宋体"/>
          <w:sz w:val="24"/>
          <w:szCs w:val="24"/>
        </w:rPr>
        <w:t xml:space="preserve"> </w:t>
      </w:r>
      <w:r w:rsidR="008F1365">
        <w:rPr>
          <w:rFonts w:ascii="宋体" w:eastAsia="宋体" w:hAnsi="宋体" w:hint="eastAsia"/>
          <w:sz w:val="24"/>
          <w:szCs w:val="24"/>
        </w:rPr>
        <w:t>支付记录表</w:t>
      </w:r>
    </w:p>
    <w:p w14:paraId="2367867F" w14:textId="521DA0FC" w:rsidR="005D7E75" w:rsidRDefault="00F658A1" w:rsidP="009258EB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55B5BF7C" wp14:editId="17A10C37">
            <wp:extent cx="5274310" cy="1654810"/>
            <wp:effectExtent l="0" t="0" r="0" b="0"/>
            <wp:docPr id="149433391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333915" name="图片 149433391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8E803" w14:textId="57C7F611" w:rsidR="009258EB" w:rsidRDefault="00D8727A" w:rsidP="00D8727A">
      <w:pPr>
        <w:jc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表1</w:t>
      </w:r>
      <w:r>
        <w:rPr>
          <w:rFonts w:ascii="宋体" w:eastAsia="宋体" w:hAnsi="宋体"/>
          <w:sz w:val="24"/>
          <w:szCs w:val="24"/>
        </w:rPr>
        <w:t>5-</w:t>
      </w:r>
      <w:r w:rsidR="009630F5">
        <w:rPr>
          <w:rFonts w:ascii="宋体" w:eastAsia="宋体" w:hAnsi="宋体"/>
          <w:sz w:val="24"/>
          <w:szCs w:val="24"/>
        </w:rPr>
        <w:t>6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快递员信息表</w:t>
      </w:r>
    </w:p>
    <w:p w14:paraId="3C9B0CBC" w14:textId="5153BD0E" w:rsidR="00161D15" w:rsidRDefault="00033493" w:rsidP="00161D15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14889FF9" wp14:editId="49195A2E">
            <wp:extent cx="5274310" cy="1986280"/>
            <wp:effectExtent l="0" t="0" r="0" b="0"/>
            <wp:docPr id="183746452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464525" name="图片 183746452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74F4C" w14:textId="77777777" w:rsidR="009630F5" w:rsidRDefault="009630F5" w:rsidP="00161D15">
      <w:pPr>
        <w:rPr>
          <w:rFonts w:ascii="宋体" w:eastAsia="宋体" w:hAnsi="宋体"/>
          <w:sz w:val="24"/>
          <w:szCs w:val="24"/>
        </w:rPr>
      </w:pPr>
    </w:p>
    <w:p w14:paraId="33698800" w14:textId="77777777" w:rsidR="009630F5" w:rsidRDefault="009630F5" w:rsidP="00161D15">
      <w:pPr>
        <w:rPr>
          <w:rFonts w:ascii="宋体" w:eastAsia="宋体" w:hAnsi="宋体"/>
          <w:sz w:val="24"/>
          <w:szCs w:val="24"/>
        </w:rPr>
      </w:pPr>
    </w:p>
    <w:p w14:paraId="170C7E60" w14:textId="77777777" w:rsidR="009630F5" w:rsidRDefault="009630F5" w:rsidP="00161D15">
      <w:pPr>
        <w:rPr>
          <w:rFonts w:ascii="宋体" w:eastAsia="宋体" w:hAnsi="宋体"/>
          <w:sz w:val="24"/>
          <w:szCs w:val="24"/>
        </w:rPr>
      </w:pPr>
    </w:p>
    <w:p w14:paraId="4D15B9D9" w14:textId="77777777" w:rsidR="009630F5" w:rsidRDefault="009630F5" w:rsidP="00161D15">
      <w:pPr>
        <w:rPr>
          <w:rFonts w:ascii="宋体" w:eastAsia="宋体" w:hAnsi="宋体"/>
          <w:sz w:val="24"/>
          <w:szCs w:val="24"/>
        </w:rPr>
      </w:pPr>
    </w:p>
    <w:p w14:paraId="506F1A2B" w14:textId="77777777" w:rsidR="009630F5" w:rsidRDefault="009630F5" w:rsidP="00161D15">
      <w:pPr>
        <w:rPr>
          <w:rFonts w:ascii="宋体" w:eastAsia="宋体" w:hAnsi="宋体"/>
          <w:sz w:val="24"/>
          <w:szCs w:val="24"/>
        </w:rPr>
      </w:pPr>
    </w:p>
    <w:p w14:paraId="633717F3" w14:textId="77777777" w:rsidR="009630F5" w:rsidRDefault="009630F5" w:rsidP="00161D15">
      <w:pPr>
        <w:rPr>
          <w:rFonts w:ascii="宋体" w:eastAsia="宋体" w:hAnsi="宋体"/>
          <w:sz w:val="24"/>
          <w:szCs w:val="24"/>
        </w:rPr>
      </w:pPr>
    </w:p>
    <w:p w14:paraId="11C346E6" w14:textId="5044F52B" w:rsidR="00161D15" w:rsidRPr="00D8727A" w:rsidRDefault="00161D15" w:rsidP="00D8727A">
      <w:pPr>
        <w:jc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表1</w:t>
      </w:r>
      <w:r>
        <w:rPr>
          <w:rFonts w:ascii="宋体" w:eastAsia="宋体" w:hAnsi="宋体"/>
          <w:sz w:val="24"/>
          <w:szCs w:val="24"/>
        </w:rPr>
        <w:t>5-</w:t>
      </w:r>
      <w:r w:rsidR="009630F5">
        <w:rPr>
          <w:rFonts w:ascii="宋体" w:eastAsia="宋体" w:hAnsi="宋体"/>
          <w:sz w:val="24"/>
          <w:szCs w:val="24"/>
        </w:rPr>
        <w:t>7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快递员辖区表</w:t>
      </w:r>
    </w:p>
    <w:p w14:paraId="59070279" w14:textId="19C81D6B" w:rsidR="0083380D" w:rsidRDefault="00DD12E3" w:rsidP="009258EB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D1D6319" wp14:editId="26D8FD05">
            <wp:extent cx="5274310" cy="1438275"/>
            <wp:effectExtent l="0" t="0" r="0" b="0"/>
            <wp:docPr id="5338503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85035" name="图片 5338503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BD2B3" w14:textId="0978BA7C" w:rsidR="0083380D" w:rsidRDefault="00D8727A" w:rsidP="0019389B">
      <w:pPr>
        <w:jc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表1</w:t>
      </w:r>
      <w:r>
        <w:rPr>
          <w:rFonts w:ascii="宋体" w:eastAsia="宋体" w:hAnsi="宋体"/>
          <w:sz w:val="24"/>
          <w:szCs w:val="24"/>
        </w:rPr>
        <w:t>5-</w:t>
      </w:r>
      <w:r w:rsidR="009630F5">
        <w:rPr>
          <w:rFonts w:ascii="宋体" w:eastAsia="宋体" w:hAnsi="宋体"/>
          <w:sz w:val="24"/>
          <w:szCs w:val="24"/>
        </w:rPr>
        <w:t>8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配送</w:t>
      </w:r>
      <w:r w:rsidR="00C41A46">
        <w:rPr>
          <w:rFonts w:ascii="宋体" w:eastAsia="宋体" w:hAnsi="宋体" w:hint="eastAsia"/>
          <w:sz w:val="24"/>
          <w:szCs w:val="24"/>
        </w:rPr>
        <w:t>记录</w:t>
      </w:r>
      <w:r>
        <w:rPr>
          <w:rFonts w:ascii="宋体" w:eastAsia="宋体" w:hAnsi="宋体" w:hint="eastAsia"/>
          <w:sz w:val="24"/>
          <w:szCs w:val="24"/>
        </w:rPr>
        <w:t>表</w:t>
      </w:r>
    </w:p>
    <w:p w14:paraId="7AB9DD4E" w14:textId="7796E037" w:rsidR="008C49F2" w:rsidRPr="00C23D53" w:rsidRDefault="00CB03FC" w:rsidP="009258EB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134056E9" wp14:editId="1832A833">
            <wp:extent cx="5274310" cy="1438275"/>
            <wp:effectExtent l="0" t="0" r="0" b="0"/>
            <wp:docPr id="45196297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962978" name="图片 45196297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2841E" w14:textId="7F7C7DEC" w:rsidR="0083380D" w:rsidRDefault="0083380D" w:rsidP="00233871">
      <w:pPr>
        <w:jc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表1</w:t>
      </w:r>
      <w:r>
        <w:rPr>
          <w:rFonts w:ascii="宋体" w:eastAsia="宋体" w:hAnsi="宋体"/>
          <w:sz w:val="24"/>
          <w:szCs w:val="24"/>
        </w:rPr>
        <w:t>5-</w:t>
      </w:r>
      <w:r w:rsidR="009630F5">
        <w:rPr>
          <w:rFonts w:ascii="宋体" w:eastAsia="宋体" w:hAnsi="宋体"/>
          <w:sz w:val="24"/>
          <w:szCs w:val="24"/>
        </w:rPr>
        <w:t>9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配送行程信息表</w:t>
      </w:r>
    </w:p>
    <w:p w14:paraId="1A2AEA23" w14:textId="2363227A" w:rsidR="0083380D" w:rsidRDefault="008C49F2" w:rsidP="009258EB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D2E65C2" wp14:editId="70BF03C5">
            <wp:extent cx="5274310" cy="1712595"/>
            <wp:effectExtent l="0" t="0" r="0" b="0"/>
            <wp:docPr id="158929370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293700" name="图片 158929370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531ED" w14:textId="3DEBDF6D" w:rsidR="009258EB" w:rsidRPr="004E2638" w:rsidRDefault="009258EB" w:rsidP="009258EB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  <w:sz w:val="24"/>
          <w:szCs w:val="24"/>
        </w:rPr>
      </w:pPr>
      <w:r w:rsidRPr="009258EB">
        <w:rPr>
          <w:rFonts w:ascii="宋体" w:eastAsia="宋体" w:hAnsi="宋体"/>
          <w:sz w:val="24"/>
          <w:szCs w:val="24"/>
        </w:rPr>
        <w:t>思考在线购物平台中可能涉及的非功能性需求，筛选出最重要的5个质量属性，并进行需求</w:t>
      </w:r>
      <w:r w:rsidRPr="00951079">
        <w:rPr>
          <w:rFonts w:ascii="宋体" w:eastAsia="宋体" w:hAnsi="宋体" w:hint="eastAsia"/>
          <w:sz w:val="24"/>
          <w:szCs w:val="24"/>
        </w:rPr>
        <w:t>描述。</w:t>
      </w:r>
    </w:p>
    <w:p w14:paraId="6F7A76CE" w14:textId="42C265B9" w:rsidR="009258EB" w:rsidRPr="00A31A1E" w:rsidRDefault="00501A9B" w:rsidP="00A31A1E">
      <w:pPr>
        <w:pStyle w:val="a7"/>
        <w:widowControl/>
        <w:numPr>
          <w:ilvl w:val="0"/>
          <w:numId w:val="5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31A1E">
        <w:rPr>
          <w:rFonts w:ascii="宋体" w:eastAsia="宋体" w:hAnsi="宋体" w:cs="宋体" w:hint="eastAsia"/>
          <w:kern w:val="0"/>
          <w:sz w:val="24"/>
          <w:szCs w:val="24"/>
        </w:rPr>
        <w:t>可靠性</w:t>
      </w:r>
    </w:p>
    <w:p w14:paraId="4A79BEE4" w14:textId="19DE6573" w:rsidR="00501A9B" w:rsidRPr="00A31A1E" w:rsidRDefault="00501A9B" w:rsidP="00A31A1E">
      <w:pPr>
        <w:pStyle w:val="a7"/>
        <w:widowControl/>
        <w:numPr>
          <w:ilvl w:val="0"/>
          <w:numId w:val="7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31A1E">
        <w:rPr>
          <w:rFonts w:ascii="宋体" w:eastAsia="宋体" w:hAnsi="宋体" w:cs="宋体" w:hint="eastAsia"/>
          <w:kern w:val="0"/>
          <w:sz w:val="24"/>
          <w:szCs w:val="24"/>
        </w:rPr>
        <w:t>系统必须能够7</w:t>
      </w:r>
      <w:r w:rsidRPr="00A31A1E">
        <w:rPr>
          <w:rFonts w:ascii="宋体" w:eastAsia="宋体" w:hAnsi="宋体" w:cs="宋体"/>
          <w:kern w:val="0"/>
          <w:sz w:val="24"/>
          <w:szCs w:val="24"/>
        </w:rPr>
        <w:t>x24</w:t>
      </w:r>
      <w:r w:rsidRPr="00A31A1E">
        <w:rPr>
          <w:rFonts w:ascii="宋体" w:eastAsia="宋体" w:hAnsi="宋体" w:cs="宋体" w:hint="eastAsia"/>
          <w:kern w:val="0"/>
          <w:sz w:val="24"/>
          <w:szCs w:val="24"/>
        </w:rPr>
        <w:t>不间断运行。</w:t>
      </w:r>
    </w:p>
    <w:p w14:paraId="44DA8A0A" w14:textId="2287256A" w:rsidR="00501A9B" w:rsidRPr="00A31A1E" w:rsidRDefault="00501A9B" w:rsidP="00A31A1E">
      <w:pPr>
        <w:pStyle w:val="a7"/>
        <w:widowControl/>
        <w:numPr>
          <w:ilvl w:val="0"/>
          <w:numId w:val="7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31A1E">
        <w:rPr>
          <w:rFonts w:ascii="宋体" w:eastAsia="宋体" w:hAnsi="宋体" w:cs="宋体" w:hint="eastAsia"/>
          <w:kern w:val="0"/>
          <w:sz w:val="24"/>
          <w:szCs w:val="24"/>
        </w:rPr>
        <w:t>系统能够定期自动备份数据，当故障发生时，能够使用备份恢复。</w:t>
      </w:r>
    </w:p>
    <w:p w14:paraId="326748F7" w14:textId="560557E8" w:rsidR="00501A9B" w:rsidRPr="00A31A1E" w:rsidRDefault="00501A9B" w:rsidP="00A31A1E">
      <w:pPr>
        <w:pStyle w:val="a7"/>
        <w:widowControl/>
        <w:numPr>
          <w:ilvl w:val="0"/>
          <w:numId w:val="7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31A1E">
        <w:rPr>
          <w:rFonts w:ascii="宋体" w:eastAsia="宋体" w:hAnsi="宋体" w:cs="宋体" w:hint="eastAsia"/>
          <w:kern w:val="0"/>
          <w:sz w:val="24"/>
          <w:szCs w:val="24"/>
        </w:rPr>
        <w:t>系统起动时间不应该超过3</w:t>
      </w:r>
      <w:r w:rsidRPr="00A31A1E">
        <w:rPr>
          <w:rFonts w:ascii="宋体" w:eastAsia="宋体" w:hAnsi="宋体" w:cs="宋体"/>
          <w:kern w:val="0"/>
          <w:sz w:val="24"/>
          <w:szCs w:val="24"/>
        </w:rPr>
        <w:t>0</w:t>
      </w:r>
      <w:r w:rsidRPr="00A31A1E">
        <w:rPr>
          <w:rFonts w:ascii="宋体" w:eastAsia="宋体" w:hAnsi="宋体" w:cs="宋体" w:hint="eastAsia"/>
          <w:kern w:val="0"/>
          <w:sz w:val="24"/>
          <w:szCs w:val="24"/>
        </w:rPr>
        <w:t>分钟。</w:t>
      </w:r>
    </w:p>
    <w:p w14:paraId="74F5A120" w14:textId="54309677" w:rsidR="00501A9B" w:rsidRPr="00A31A1E" w:rsidRDefault="00501A9B" w:rsidP="00A31A1E">
      <w:pPr>
        <w:pStyle w:val="a7"/>
        <w:widowControl/>
        <w:numPr>
          <w:ilvl w:val="0"/>
          <w:numId w:val="7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31A1E">
        <w:rPr>
          <w:rFonts w:ascii="宋体" w:eastAsia="宋体" w:hAnsi="宋体" w:cs="宋体" w:hint="eastAsia"/>
          <w:kern w:val="0"/>
          <w:sz w:val="24"/>
          <w:szCs w:val="24"/>
        </w:rPr>
        <w:t>系统发生故障，恢复时间不应超过2小时。</w:t>
      </w:r>
    </w:p>
    <w:p w14:paraId="65216813" w14:textId="07FD3E95" w:rsidR="00501A9B" w:rsidRPr="00A31A1E" w:rsidRDefault="00501A9B" w:rsidP="00A31A1E">
      <w:pPr>
        <w:pStyle w:val="a7"/>
        <w:widowControl/>
        <w:numPr>
          <w:ilvl w:val="0"/>
          <w:numId w:val="7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31A1E">
        <w:rPr>
          <w:rFonts w:ascii="宋体" w:eastAsia="宋体" w:hAnsi="宋体" w:cs="宋体" w:hint="eastAsia"/>
          <w:kern w:val="0"/>
          <w:sz w:val="24"/>
          <w:szCs w:val="24"/>
        </w:rPr>
        <w:t>用户非活动状态下每次会话时间必须保持3</w:t>
      </w:r>
      <w:r w:rsidRPr="00A31A1E">
        <w:rPr>
          <w:rFonts w:ascii="宋体" w:eastAsia="宋体" w:hAnsi="宋体" w:cs="宋体"/>
          <w:kern w:val="0"/>
          <w:sz w:val="24"/>
          <w:szCs w:val="24"/>
        </w:rPr>
        <w:t>0</w:t>
      </w:r>
      <w:r w:rsidRPr="00A31A1E">
        <w:rPr>
          <w:rFonts w:ascii="宋体" w:eastAsia="宋体" w:hAnsi="宋体" w:cs="宋体" w:hint="eastAsia"/>
          <w:kern w:val="0"/>
          <w:sz w:val="24"/>
          <w:szCs w:val="24"/>
        </w:rPr>
        <w:t>分钟。</w:t>
      </w:r>
    </w:p>
    <w:p w14:paraId="2B6BC37D" w14:textId="7FCF2F9C" w:rsidR="00501A9B" w:rsidRDefault="00501A9B" w:rsidP="00A31A1E">
      <w:pPr>
        <w:pStyle w:val="a7"/>
        <w:widowControl/>
        <w:numPr>
          <w:ilvl w:val="0"/>
          <w:numId w:val="7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31A1E">
        <w:rPr>
          <w:rFonts w:ascii="宋体" w:eastAsia="宋体" w:hAnsi="宋体" w:cs="宋体" w:hint="eastAsia"/>
          <w:kern w:val="0"/>
          <w:sz w:val="24"/>
          <w:szCs w:val="24"/>
        </w:rPr>
        <w:t>单个会话发生错误的时候，不影响其他会话。</w:t>
      </w:r>
    </w:p>
    <w:p w14:paraId="6D65A8A0" w14:textId="7E9D80CA" w:rsidR="00991029" w:rsidRDefault="00991029" w:rsidP="00991029">
      <w:pPr>
        <w:pStyle w:val="a7"/>
        <w:widowControl/>
        <w:numPr>
          <w:ilvl w:val="0"/>
          <w:numId w:val="5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91029">
        <w:rPr>
          <w:rFonts w:ascii="宋体" w:eastAsia="宋体" w:hAnsi="宋体" w:cs="宋体" w:hint="eastAsia"/>
          <w:kern w:val="0"/>
          <w:sz w:val="24"/>
          <w:szCs w:val="24"/>
        </w:rPr>
        <w:t>性能</w:t>
      </w:r>
    </w:p>
    <w:p w14:paraId="313B0856" w14:textId="2EE5135F" w:rsidR="00991029" w:rsidRPr="003E5733" w:rsidRDefault="00991029" w:rsidP="003E5733">
      <w:pPr>
        <w:pStyle w:val="a7"/>
        <w:widowControl/>
        <w:numPr>
          <w:ilvl w:val="0"/>
          <w:numId w:val="8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E5733">
        <w:rPr>
          <w:rFonts w:ascii="宋体" w:eastAsia="宋体" w:hAnsi="宋体" w:cs="宋体" w:hint="eastAsia"/>
          <w:kern w:val="0"/>
          <w:sz w:val="24"/>
          <w:szCs w:val="24"/>
        </w:rPr>
        <w:t>单个用户会话响应时间不应超过</w:t>
      </w:r>
      <w:r w:rsidR="00345424">
        <w:rPr>
          <w:rFonts w:ascii="宋体" w:eastAsia="宋体" w:hAnsi="宋体" w:cs="宋体"/>
          <w:kern w:val="0"/>
          <w:sz w:val="24"/>
          <w:szCs w:val="24"/>
        </w:rPr>
        <w:t>3</w:t>
      </w:r>
      <w:r w:rsidRPr="003E5733">
        <w:rPr>
          <w:rFonts w:ascii="宋体" w:eastAsia="宋体" w:hAnsi="宋体" w:cs="宋体" w:hint="eastAsia"/>
          <w:kern w:val="0"/>
          <w:sz w:val="24"/>
          <w:szCs w:val="24"/>
        </w:rPr>
        <w:t>秒。</w:t>
      </w:r>
    </w:p>
    <w:p w14:paraId="0EF9FC6B" w14:textId="333CF052" w:rsidR="00991029" w:rsidRPr="003E5733" w:rsidRDefault="00991029" w:rsidP="003E5733">
      <w:pPr>
        <w:pStyle w:val="a7"/>
        <w:widowControl/>
        <w:numPr>
          <w:ilvl w:val="0"/>
          <w:numId w:val="8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E5733">
        <w:rPr>
          <w:rFonts w:ascii="宋体" w:eastAsia="宋体" w:hAnsi="宋体" w:cs="宋体" w:hint="eastAsia"/>
          <w:kern w:val="0"/>
          <w:sz w:val="24"/>
          <w:szCs w:val="24"/>
        </w:rPr>
        <w:t>系统并发量不低于1</w:t>
      </w:r>
      <w:r w:rsidRPr="003E5733">
        <w:rPr>
          <w:rFonts w:ascii="宋体" w:eastAsia="宋体" w:hAnsi="宋体" w:cs="宋体"/>
          <w:kern w:val="0"/>
          <w:sz w:val="24"/>
          <w:szCs w:val="24"/>
        </w:rPr>
        <w:t>0000</w:t>
      </w:r>
      <w:r w:rsidRPr="003E5733">
        <w:rPr>
          <w:rFonts w:ascii="宋体" w:eastAsia="宋体" w:hAnsi="宋体" w:cs="宋体" w:hint="eastAsia"/>
          <w:kern w:val="0"/>
          <w:sz w:val="24"/>
          <w:szCs w:val="24"/>
        </w:rPr>
        <w:t>个用户。</w:t>
      </w:r>
    </w:p>
    <w:p w14:paraId="751F8910" w14:textId="62299109" w:rsidR="00991029" w:rsidRPr="003E5733" w:rsidRDefault="00991029" w:rsidP="003E5733">
      <w:pPr>
        <w:pStyle w:val="a7"/>
        <w:widowControl/>
        <w:numPr>
          <w:ilvl w:val="0"/>
          <w:numId w:val="8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E5733">
        <w:rPr>
          <w:rFonts w:ascii="宋体" w:eastAsia="宋体" w:hAnsi="宋体" w:cs="宋体" w:hint="eastAsia"/>
          <w:kern w:val="0"/>
          <w:sz w:val="24"/>
          <w:szCs w:val="24"/>
        </w:rPr>
        <w:t>当并发量达到最大时，C</w:t>
      </w:r>
      <w:r w:rsidRPr="003E5733">
        <w:rPr>
          <w:rFonts w:ascii="宋体" w:eastAsia="宋体" w:hAnsi="宋体" w:cs="宋体"/>
          <w:kern w:val="0"/>
          <w:sz w:val="24"/>
          <w:szCs w:val="24"/>
        </w:rPr>
        <w:t>PU</w:t>
      </w:r>
      <w:r w:rsidRPr="003E5733">
        <w:rPr>
          <w:rFonts w:ascii="宋体" w:eastAsia="宋体" w:hAnsi="宋体" w:cs="宋体" w:hint="eastAsia"/>
          <w:kern w:val="0"/>
          <w:sz w:val="24"/>
          <w:szCs w:val="24"/>
        </w:rPr>
        <w:t>利用率及内存使用率不超过5</w:t>
      </w:r>
      <w:r w:rsidRPr="003E5733">
        <w:rPr>
          <w:rFonts w:ascii="宋体" w:eastAsia="宋体" w:hAnsi="宋体" w:cs="宋体"/>
          <w:kern w:val="0"/>
          <w:sz w:val="24"/>
          <w:szCs w:val="24"/>
        </w:rPr>
        <w:t>0%</w:t>
      </w:r>
      <w:r w:rsidRPr="003E5733">
        <w:rPr>
          <w:rFonts w:ascii="宋体" w:eastAsia="宋体" w:hAnsi="宋体" w:cs="宋体" w:hint="eastAsia"/>
          <w:kern w:val="0"/>
          <w:sz w:val="24"/>
          <w:szCs w:val="24"/>
        </w:rPr>
        <w:t>。</w:t>
      </w:r>
    </w:p>
    <w:p w14:paraId="017A8A4C" w14:textId="2005C145" w:rsidR="00991029" w:rsidRDefault="00991029" w:rsidP="003E5733">
      <w:pPr>
        <w:pStyle w:val="a7"/>
        <w:widowControl/>
        <w:numPr>
          <w:ilvl w:val="0"/>
          <w:numId w:val="8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E5733">
        <w:rPr>
          <w:rFonts w:ascii="宋体" w:eastAsia="宋体" w:hAnsi="宋体" w:cs="宋体" w:hint="eastAsia"/>
          <w:kern w:val="0"/>
          <w:sz w:val="24"/>
          <w:szCs w:val="24"/>
        </w:rPr>
        <w:t>系统支持群集和负载均衡，以保证系统性能的可扩展性。</w:t>
      </w:r>
    </w:p>
    <w:p w14:paraId="039920E2" w14:textId="662636FB" w:rsidR="003E5733" w:rsidRDefault="00E01766" w:rsidP="00E01766">
      <w:pPr>
        <w:pStyle w:val="a7"/>
        <w:widowControl/>
        <w:numPr>
          <w:ilvl w:val="0"/>
          <w:numId w:val="5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01766">
        <w:rPr>
          <w:rFonts w:ascii="宋体" w:eastAsia="宋体" w:hAnsi="宋体" w:cs="宋体" w:hint="eastAsia"/>
          <w:kern w:val="0"/>
          <w:sz w:val="24"/>
          <w:szCs w:val="24"/>
        </w:rPr>
        <w:t>安全性</w:t>
      </w:r>
    </w:p>
    <w:p w14:paraId="05AD80E6" w14:textId="1834A2A5" w:rsidR="00E01766" w:rsidRPr="00111494" w:rsidRDefault="00E01766" w:rsidP="00111494">
      <w:pPr>
        <w:pStyle w:val="a7"/>
        <w:widowControl/>
        <w:numPr>
          <w:ilvl w:val="0"/>
          <w:numId w:val="9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01766"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>确保用户在创建账户时经过有效的身份验证，防止虚假账户的创建。</w:t>
      </w:r>
      <w:r w:rsidRPr="00E01766">
        <w:rPr>
          <w:rFonts w:ascii="宋体" w:eastAsia="宋体" w:hAnsi="宋体" w:cs="宋体"/>
          <w:kern w:val="0"/>
          <w:sz w:val="24"/>
          <w:szCs w:val="24"/>
        </w:rPr>
        <w:t>提倡用户使用强密码</w:t>
      </w:r>
      <w:r w:rsidR="00111494">
        <w:rPr>
          <w:rFonts w:ascii="宋体" w:eastAsia="宋体" w:hAnsi="宋体" w:cs="宋体" w:hint="eastAsia"/>
          <w:kern w:val="0"/>
          <w:sz w:val="24"/>
          <w:szCs w:val="24"/>
        </w:rPr>
        <w:t>（</w:t>
      </w:r>
      <w:r w:rsidR="00111494" w:rsidRPr="00111494">
        <w:rPr>
          <w:rFonts w:ascii="宋体" w:eastAsia="宋体" w:hAnsi="宋体" w:cs="宋体" w:hint="eastAsia"/>
          <w:kern w:val="0"/>
          <w:sz w:val="24"/>
          <w:szCs w:val="24"/>
        </w:rPr>
        <w:t>要包含数字、字母和特殊字符，且不少于</w:t>
      </w:r>
      <w:r w:rsidR="00111494" w:rsidRPr="00111494">
        <w:rPr>
          <w:rFonts w:ascii="宋体" w:eastAsia="宋体" w:hAnsi="宋体" w:cs="宋体"/>
          <w:kern w:val="0"/>
          <w:sz w:val="24"/>
          <w:szCs w:val="24"/>
        </w:rPr>
        <w:t xml:space="preserve"> 8 位</w:t>
      </w:r>
      <w:r w:rsidR="00111494" w:rsidRPr="00111494">
        <w:rPr>
          <w:rFonts w:ascii="宋体" w:eastAsia="宋体" w:hAnsi="宋体" w:cs="宋体" w:hint="eastAsia"/>
          <w:kern w:val="0"/>
          <w:sz w:val="24"/>
          <w:szCs w:val="24"/>
        </w:rPr>
        <w:t>）</w:t>
      </w:r>
      <w:r w:rsidRPr="00111494">
        <w:rPr>
          <w:rFonts w:ascii="宋体" w:eastAsia="宋体" w:hAnsi="宋体" w:cs="宋体"/>
          <w:kern w:val="0"/>
          <w:sz w:val="24"/>
          <w:szCs w:val="24"/>
        </w:rPr>
        <w:t>，并定期强制更改密码。支持多因素身份验证，如手机短信、邮箱验证、指纹识别等。</w:t>
      </w:r>
    </w:p>
    <w:p w14:paraId="2AAF5C50" w14:textId="75724094" w:rsidR="007F2B86" w:rsidRDefault="007F2B86" w:rsidP="007F2B86">
      <w:pPr>
        <w:pStyle w:val="a7"/>
        <w:widowControl/>
        <w:numPr>
          <w:ilvl w:val="0"/>
          <w:numId w:val="9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F2B86">
        <w:rPr>
          <w:rFonts w:ascii="宋体" w:eastAsia="宋体" w:hAnsi="宋体" w:cs="宋体"/>
          <w:kern w:val="0"/>
          <w:sz w:val="24"/>
          <w:szCs w:val="24"/>
        </w:rPr>
        <w:t>使用加密的支付通道，以防止支付信息泄露。强制要求用户设置支付密码，用于敏感操作和支付验证。</w:t>
      </w:r>
    </w:p>
    <w:p w14:paraId="6D728682" w14:textId="1966576B" w:rsidR="00C367A1" w:rsidRDefault="00C367A1" w:rsidP="00C367A1">
      <w:pPr>
        <w:pStyle w:val="a7"/>
        <w:widowControl/>
        <w:numPr>
          <w:ilvl w:val="0"/>
          <w:numId w:val="9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367A1">
        <w:rPr>
          <w:rFonts w:ascii="宋体" w:eastAsia="宋体" w:hAnsi="宋体" w:cs="宋体"/>
          <w:kern w:val="0"/>
          <w:sz w:val="24"/>
          <w:szCs w:val="24"/>
        </w:rPr>
        <w:t>提供明确的隐私政策，说明个人信息的收集和使用方式。对用户和交易数据进行加密，防止数据泄露。</w:t>
      </w:r>
    </w:p>
    <w:p w14:paraId="3A8AE5FA" w14:textId="6FF496A1" w:rsidR="003A5421" w:rsidRDefault="003A5421" w:rsidP="003A5421">
      <w:pPr>
        <w:pStyle w:val="a7"/>
        <w:widowControl/>
        <w:numPr>
          <w:ilvl w:val="0"/>
          <w:numId w:val="9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A5421">
        <w:rPr>
          <w:rFonts w:ascii="宋体" w:eastAsia="宋体" w:hAnsi="宋体" w:cs="宋体" w:hint="eastAsia"/>
          <w:kern w:val="0"/>
          <w:sz w:val="24"/>
          <w:szCs w:val="24"/>
        </w:rPr>
        <w:t>要求商家和用户完成实名认证，减少虚假信息和欺诈交易。</w:t>
      </w:r>
      <w:r w:rsidRPr="003A5421">
        <w:rPr>
          <w:rFonts w:ascii="宋体" w:eastAsia="宋体" w:hAnsi="宋体" w:cs="宋体"/>
          <w:kern w:val="0"/>
          <w:sz w:val="24"/>
          <w:szCs w:val="24"/>
        </w:rPr>
        <w:t>提供用户评价和商家信誉评分，帮助用户选择可信赖的商家。</w:t>
      </w:r>
      <w:r w:rsidRPr="003A5421">
        <w:rPr>
          <w:rFonts w:ascii="宋体" w:eastAsia="宋体" w:hAnsi="宋体" w:cs="宋体" w:hint="eastAsia"/>
          <w:kern w:val="0"/>
          <w:sz w:val="24"/>
          <w:szCs w:val="24"/>
        </w:rPr>
        <w:t>提供担保交易机制，确保买卖双方权益。</w:t>
      </w:r>
    </w:p>
    <w:p w14:paraId="3B534294" w14:textId="462F48EA" w:rsidR="006C59F4" w:rsidRDefault="006C59F4" w:rsidP="003A5421">
      <w:pPr>
        <w:pStyle w:val="a7"/>
        <w:widowControl/>
        <w:numPr>
          <w:ilvl w:val="0"/>
          <w:numId w:val="9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C59F4">
        <w:rPr>
          <w:rFonts w:ascii="宋体" w:eastAsia="宋体" w:hAnsi="宋体" w:cs="宋体" w:hint="eastAsia"/>
          <w:kern w:val="0"/>
          <w:sz w:val="24"/>
          <w:szCs w:val="24"/>
        </w:rPr>
        <w:t>为了高效拦截机器行为、防止恶意登录，登录时应该增加文字点选认证。</w:t>
      </w:r>
    </w:p>
    <w:p w14:paraId="53E67D03" w14:textId="59879BF2" w:rsidR="006C59F4" w:rsidRDefault="006C59F4" w:rsidP="003A5421">
      <w:pPr>
        <w:pStyle w:val="a7"/>
        <w:widowControl/>
        <w:numPr>
          <w:ilvl w:val="0"/>
          <w:numId w:val="9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C59F4">
        <w:rPr>
          <w:rFonts w:ascii="宋体" w:eastAsia="宋体" w:hAnsi="宋体" w:cs="宋体" w:hint="eastAsia"/>
          <w:kern w:val="0"/>
          <w:sz w:val="24"/>
          <w:szCs w:val="24"/>
        </w:rPr>
        <w:t>用户的所有访问行为均需以日志的形式记录，系统至少要保存近半年的日志记录</w:t>
      </w:r>
      <w:r w:rsidR="006751F1">
        <w:rPr>
          <w:rFonts w:ascii="宋体" w:eastAsia="宋体" w:hAnsi="宋体" w:cs="宋体" w:hint="eastAsia"/>
          <w:kern w:val="0"/>
          <w:sz w:val="24"/>
          <w:szCs w:val="24"/>
        </w:rPr>
        <w:t>。</w:t>
      </w:r>
    </w:p>
    <w:p w14:paraId="572B570D" w14:textId="4D525292" w:rsidR="00C5455E" w:rsidRPr="00C5455E" w:rsidRDefault="0026621F" w:rsidP="00C5455E">
      <w:pPr>
        <w:pStyle w:val="a7"/>
        <w:widowControl/>
        <w:numPr>
          <w:ilvl w:val="0"/>
          <w:numId w:val="5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易用性</w:t>
      </w:r>
    </w:p>
    <w:p w14:paraId="7567DB1F" w14:textId="6313BAD6" w:rsidR="00C5455E" w:rsidRPr="00604530" w:rsidRDefault="00C5455E" w:rsidP="00604530">
      <w:pPr>
        <w:pStyle w:val="a7"/>
        <w:widowControl/>
        <w:numPr>
          <w:ilvl w:val="0"/>
          <w:numId w:val="10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4530">
        <w:rPr>
          <w:rFonts w:ascii="宋体" w:eastAsia="宋体" w:hAnsi="宋体" w:cs="宋体" w:hint="eastAsia"/>
          <w:kern w:val="0"/>
          <w:sz w:val="24"/>
          <w:szCs w:val="24"/>
        </w:rPr>
        <w:t>系统应该根据不同的用户权限生成不同的操作功能页面，这样可以在显示层面简化系统的功能层次，用户能够直观地选择相应的操作权限。</w:t>
      </w:r>
    </w:p>
    <w:p w14:paraId="2C4E3D62" w14:textId="69FDCE25" w:rsidR="00C5455E" w:rsidRPr="00604530" w:rsidRDefault="00C5455E" w:rsidP="00604530">
      <w:pPr>
        <w:pStyle w:val="a7"/>
        <w:widowControl/>
        <w:numPr>
          <w:ilvl w:val="0"/>
          <w:numId w:val="10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4530">
        <w:rPr>
          <w:rFonts w:ascii="宋体" w:eastAsia="宋体" w:hAnsi="宋体" w:cs="宋体"/>
          <w:kern w:val="0"/>
          <w:sz w:val="24"/>
          <w:szCs w:val="24"/>
        </w:rPr>
        <w:t>编写在线帮助文件，帮助用户学习系统的使用方法。</w:t>
      </w:r>
    </w:p>
    <w:p w14:paraId="1681920A" w14:textId="136364EF" w:rsidR="00C5455E" w:rsidRPr="00604530" w:rsidRDefault="00C5455E" w:rsidP="00604530">
      <w:pPr>
        <w:pStyle w:val="a7"/>
        <w:widowControl/>
        <w:numPr>
          <w:ilvl w:val="0"/>
          <w:numId w:val="10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4530">
        <w:rPr>
          <w:rFonts w:ascii="宋体" w:eastAsia="宋体" w:hAnsi="宋体" w:cs="宋体"/>
          <w:kern w:val="0"/>
          <w:sz w:val="24"/>
          <w:szCs w:val="24"/>
        </w:rPr>
        <w:t>在用户操作过程中采用简体中文字进行提示，以便用户理解。对于任何系统的错误、录入过</w:t>
      </w:r>
      <w:r w:rsidRPr="00604530">
        <w:rPr>
          <w:rFonts w:ascii="宋体" w:eastAsia="宋体" w:hAnsi="宋体" w:cs="宋体" w:hint="eastAsia"/>
          <w:kern w:val="0"/>
          <w:sz w:val="24"/>
          <w:szCs w:val="24"/>
        </w:rPr>
        <w:t>程中出现的错误，在错误提示后返回原录入焦点。</w:t>
      </w:r>
    </w:p>
    <w:p w14:paraId="5105C22A" w14:textId="7B58605C" w:rsidR="00C5455E" w:rsidRPr="00604530" w:rsidRDefault="00C5455E" w:rsidP="00604530">
      <w:pPr>
        <w:pStyle w:val="a7"/>
        <w:widowControl/>
        <w:numPr>
          <w:ilvl w:val="0"/>
          <w:numId w:val="10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04530">
        <w:rPr>
          <w:rFonts w:ascii="宋体" w:eastAsia="宋体" w:hAnsi="宋体" w:cs="宋体"/>
          <w:kern w:val="0"/>
          <w:sz w:val="24"/>
          <w:szCs w:val="24"/>
        </w:rPr>
        <w:t>在95%的情况下，第一次使用系统的</w:t>
      </w:r>
      <w:r w:rsidR="00604530">
        <w:rPr>
          <w:rFonts w:ascii="宋体" w:eastAsia="宋体" w:hAnsi="宋体" w:cs="宋体" w:hint="eastAsia"/>
          <w:kern w:val="0"/>
          <w:sz w:val="24"/>
          <w:szCs w:val="24"/>
        </w:rPr>
        <w:t>用户</w:t>
      </w:r>
      <w:r w:rsidRPr="00604530">
        <w:rPr>
          <w:rFonts w:ascii="宋体" w:eastAsia="宋体" w:hAnsi="宋体" w:cs="宋体"/>
          <w:kern w:val="0"/>
          <w:sz w:val="24"/>
          <w:szCs w:val="24"/>
        </w:rPr>
        <w:t>，应该在不超过10min的熟悉和适应后，</w:t>
      </w:r>
      <w:r w:rsidR="004D5C52">
        <w:rPr>
          <w:rFonts w:ascii="宋体" w:eastAsia="宋体" w:hAnsi="宋体" w:cs="宋体" w:hint="eastAsia"/>
          <w:kern w:val="0"/>
          <w:sz w:val="24"/>
          <w:szCs w:val="24"/>
        </w:rPr>
        <w:t>能较为熟练的使用关键功能</w:t>
      </w:r>
      <w:r w:rsidRPr="00604530">
        <w:rPr>
          <w:rFonts w:ascii="宋体" w:eastAsia="宋体" w:hAnsi="宋体" w:cs="宋体" w:hint="eastAsia"/>
          <w:kern w:val="0"/>
          <w:sz w:val="24"/>
          <w:szCs w:val="24"/>
        </w:rPr>
        <w:t>。</w:t>
      </w:r>
    </w:p>
    <w:p w14:paraId="2346E684" w14:textId="77777777" w:rsidR="003E33BB" w:rsidRDefault="007164DC" w:rsidP="003E33BB">
      <w:pPr>
        <w:pStyle w:val="a7"/>
        <w:widowControl/>
        <w:numPr>
          <w:ilvl w:val="0"/>
          <w:numId w:val="10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E33BB">
        <w:rPr>
          <w:rFonts w:ascii="宋体" w:eastAsia="宋体" w:hAnsi="宋体" w:cs="宋体" w:hint="eastAsia"/>
          <w:kern w:val="0"/>
          <w:sz w:val="24"/>
          <w:szCs w:val="24"/>
        </w:rPr>
        <w:t>确保平台能够适应不同设备和屏幕尺寸，提供一致的用户体验。响应式设计有助于移动设备和桌面用户都能方便地使用平台。</w:t>
      </w:r>
    </w:p>
    <w:p w14:paraId="21E4706A" w14:textId="00BD6804" w:rsidR="003E33BB" w:rsidRPr="003E33BB" w:rsidRDefault="003E33BB" w:rsidP="003E33BB">
      <w:pPr>
        <w:pStyle w:val="a7"/>
        <w:widowControl/>
        <w:numPr>
          <w:ilvl w:val="0"/>
          <w:numId w:val="10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E33BB">
        <w:rPr>
          <w:rFonts w:ascii="宋体" w:eastAsia="宋体" w:hAnsi="宋体" w:cs="宋体" w:hint="eastAsia"/>
          <w:kern w:val="0"/>
          <w:sz w:val="24"/>
          <w:szCs w:val="24"/>
        </w:rPr>
        <w:t>优化购物流程，简化结账过程，减少繁琐步骤。提供清晰的购物车和结算页面，确保用户能够轻松完成购买。</w:t>
      </w:r>
    </w:p>
    <w:p w14:paraId="7CAEAE7F" w14:textId="380C5DBC" w:rsidR="00A04ABA" w:rsidRPr="006F08C9" w:rsidRDefault="00A04ABA" w:rsidP="006F08C9">
      <w:pPr>
        <w:pStyle w:val="a7"/>
        <w:widowControl/>
        <w:numPr>
          <w:ilvl w:val="0"/>
          <w:numId w:val="5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04ABA">
        <w:rPr>
          <w:rFonts w:ascii="宋体" w:eastAsia="宋体" w:hAnsi="宋体" w:cs="宋体" w:hint="eastAsia"/>
          <w:kern w:val="0"/>
          <w:sz w:val="24"/>
          <w:szCs w:val="24"/>
        </w:rPr>
        <w:t>完整性</w:t>
      </w:r>
    </w:p>
    <w:p w14:paraId="662A2E86" w14:textId="28D68D61" w:rsidR="00A04ABA" w:rsidRDefault="00A04ABA" w:rsidP="006F07AB">
      <w:pPr>
        <w:pStyle w:val="a7"/>
        <w:widowControl/>
        <w:numPr>
          <w:ilvl w:val="0"/>
          <w:numId w:val="11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F07AB">
        <w:rPr>
          <w:rFonts w:ascii="宋体" w:eastAsia="宋体" w:hAnsi="宋体" w:cs="宋体"/>
          <w:kern w:val="0"/>
          <w:sz w:val="24"/>
          <w:szCs w:val="24"/>
        </w:rPr>
        <w:t>设计定期的数据备份和恢复机制，以应对可能发生的数据丢失或损坏情况。确保在意外事件发生时，能够迅速恢复系统到正常运行状态。</w:t>
      </w:r>
    </w:p>
    <w:p w14:paraId="63334665" w14:textId="37570FE4" w:rsidR="00DB25EA" w:rsidRPr="00261482" w:rsidRDefault="00261482" w:rsidP="00261482">
      <w:pPr>
        <w:pStyle w:val="a7"/>
        <w:widowControl/>
        <w:numPr>
          <w:ilvl w:val="0"/>
          <w:numId w:val="11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1482">
        <w:rPr>
          <w:rFonts w:ascii="宋体" w:eastAsia="宋体" w:hAnsi="宋体" w:cs="宋体" w:hint="eastAsia"/>
          <w:kern w:val="0"/>
          <w:sz w:val="24"/>
          <w:szCs w:val="24"/>
        </w:rPr>
        <w:t>执行完文件备份后，系统应该对备份文件和原始文件进行验证，如果存在矛盾，需要生成报告。</w:t>
      </w:r>
    </w:p>
    <w:p w14:paraId="5074C25D" w14:textId="77777777" w:rsidR="006F08C9" w:rsidRPr="006F07AB" w:rsidRDefault="00A04ABA" w:rsidP="006F07AB">
      <w:pPr>
        <w:pStyle w:val="a7"/>
        <w:widowControl/>
        <w:numPr>
          <w:ilvl w:val="0"/>
          <w:numId w:val="11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F07AB">
        <w:rPr>
          <w:rFonts w:ascii="宋体" w:eastAsia="宋体" w:hAnsi="宋体" w:cs="宋体"/>
          <w:kern w:val="0"/>
          <w:sz w:val="24"/>
          <w:szCs w:val="24"/>
        </w:rPr>
        <w:t>在交易过程中，实现可靠的事务处理机制，以确保订单、支付和库存等关键数据的完整性。避免因为系统崩溃或其他异常情况而导致的数据丢失或错误。</w:t>
      </w:r>
    </w:p>
    <w:p w14:paraId="59526131" w14:textId="46E76225" w:rsidR="00A04ABA" w:rsidRPr="00836448" w:rsidRDefault="00A04ABA" w:rsidP="00836448">
      <w:pPr>
        <w:pStyle w:val="a7"/>
        <w:widowControl/>
        <w:numPr>
          <w:ilvl w:val="0"/>
          <w:numId w:val="11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F07AB">
        <w:rPr>
          <w:rFonts w:ascii="宋体" w:eastAsia="宋体" w:hAnsi="宋体" w:cs="宋体"/>
          <w:kern w:val="0"/>
          <w:sz w:val="24"/>
          <w:szCs w:val="24"/>
        </w:rPr>
        <w:t>确保系统实施严格的身份验证和授权机制，以防止未经授权的访问和数据篡改。使用安全令牌和加密技术来保护用户身份和</w:t>
      </w:r>
      <w:r w:rsidR="001134B3" w:rsidRPr="006F07AB">
        <w:rPr>
          <w:rFonts w:ascii="宋体" w:eastAsia="宋体" w:hAnsi="宋体" w:cs="宋体" w:hint="eastAsia"/>
          <w:kern w:val="0"/>
          <w:sz w:val="24"/>
          <w:szCs w:val="24"/>
        </w:rPr>
        <w:t>交易信息等</w:t>
      </w:r>
      <w:r w:rsidRPr="006F07AB">
        <w:rPr>
          <w:rFonts w:ascii="宋体" w:eastAsia="宋体" w:hAnsi="宋体" w:cs="宋体"/>
          <w:kern w:val="0"/>
          <w:sz w:val="24"/>
          <w:szCs w:val="24"/>
        </w:rPr>
        <w:t>敏感数据。</w:t>
      </w:r>
    </w:p>
    <w:p w14:paraId="45CC9B91" w14:textId="689C59DD" w:rsidR="00A04ABA" w:rsidRPr="00C62C09" w:rsidRDefault="00A04ABA" w:rsidP="00A04ABA">
      <w:pPr>
        <w:pStyle w:val="a7"/>
        <w:widowControl/>
        <w:numPr>
          <w:ilvl w:val="0"/>
          <w:numId w:val="11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F07AB">
        <w:rPr>
          <w:rFonts w:ascii="宋体" w:eastAsia="宋体" w:hAnsi="宋体" w:cs="宋体"/>
          <w:kern w:val="0"/>
          <w:sz w:val="24"/>
          <w:szCs w:val="24"/>
        </w:rPr>
        <w:t>为每一笔交易实现唯一的标识符，以便在需要时能够追踪和审计交易历史。确保订单、支付和配送等环节的完整性和透明性。</w:t>
      </w:r>
    </w:p>
    <w:p w14:paraId="0F2A7839" w14:textId="2F2C44FF" w:rsidR="0022327F" w:rsidRPr="00202A8F" w:rsidRDefault="00A04ABA" w:rsidP="00DB25EA">
      <w:pPr>
        <w:pStyle w:val="a7"/>
        <w:widowControl/>
        <w:numPr>
          <w:ilvl w:val="0"/>
          <w:numId w:val="11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F07AB">
        <w:rPr>
          <w:rFonts w:ascii="宋体" w:eastAsia="宋体" w:hAnsi="宋体" w:cs="宋体"/>
          <w:kern w:val="0"/>
          <w:sz w:val="24"/>
          <w:szCs w:val="24"/>
        </w:rPr>
        <w:t>采用加密协议，确保用户敏感数据在传输和存储过程中的安全性。使用HTTPS协议来加密用户与服务器之间的通信。</w:t>
      </w:r>
    </w:p>
    <w:p w14:paraId="1184BC9D" w14:textId="4C79D621" w:rsidR="009258EB" w:rsidRDefault="009258EB" w:rsidP="009258EB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  <w:sz w:val="24"/>
          <w:szCs w:val="24"/>
        </w:rPr>
      </w:pPr>
      <w:r w:rsidRPr="009258EB">
        <w:rPr>
          <w:rFonts w:ascii="宋体" w:eastAsia="宋体" w:hAnsi="宋体"/>
          <w:sz w:val="24"/>
          <w:szCs w:val="24"/>
        </w:rPr>
        <w:t>整理上述需求分析的结果，试着编写出一份需求规格说明书。</w:t>
      </w:r>
    </w:p>
    <w:p w14:paraId="3F1008CE" w14:textId="41B0C5D0" w:rsidR="009258EB" w:rsidRDefault="003235D1" w:rsidP="009258EB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见附录</w:t>
      </w:r>
      <w:r w:rsidR="00354855">
        <w:rPr>
          <w:rFonts w:ascii="宋体" w:eastAsia="宋体" w:hAnsi="宋体" w:hint="eastAsia"/>
          <w:sz w:val="24"/>
          <w:szCs w:val="24"/>
        </w:rPr>
        <w:t>《在线购物平台需求规格说明书》</w:t>
      </w:r>
    </w:p>
    <w:p w14:paraId="1449A5C1" w14:textId="77777777" w:rsidR="009258EB" w:rsidRPr="009258EB" w:rsidRDefault="009258EB" w:rsidP="009258EB">
      <w:pPr>
        <w:rPr>
          <w:rFonts w:ascii="宋体" w:eastAsia="宋体" w:hAnsi="宋体"/>
          <w:sz w:val="24"/>
          <w:szCs w:val="24"/>
        </w:rPr>
      </w:pPr>
    </w:p>
    <w:sectPr w:rsidR="009258EB" w:rsidRPr="009258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AC1B55" w14:textId="77777777" w:rsidR="00A5156D" w:rsidRDefault="00A5156D" w:rsidP="00601580">
      <w:r>
        <w:separator/>
      </w:r>
    </w:p>
  </w:endnote>
  <w:endnote w:type="continuationSeparator" w:id="0">
    <w:p w14:paraId="3F476960" w14:textId="77777777" w:rsidR="00A5156D" w:rsidRDefault="00A5156D" w:rsidP="006015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0606C1" w14:textId="77777777" w:rsidR="00A5156D" w:rsidRDefault="00A5156D" w:rsidP="00601580">
      <w:r>
        <w:separator/>
      </w:r>
    </w:p>
  </w:footnote>
  <w:footnote w:type="continuationSeparator" w:id="0">
    <w:p w14:paraId="3A6E41AF" w14:textId="77777777" w:rsidR="00A5156D" w:rsidRDefault="00A5156D" w:rsidP="006015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D15A81"/>
    <w:multiLevelType w:val="hybridMultilevel"/>
    <w:tmpl w:val="979CE5F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EF4638F"/>
    <w:multiLevelType w:val="hybridMultilevel"/>
    <w:tmpl w:val="79D2D860"/>
    <w:lvl w:ilvl="0" w:tplc="937EE636">
      <w:start w:val="1"/>
      <w:numFmt w:val="upperLetter"/>
      <w:suff w:val="space"/>
      <w:lvlText w:val="%1.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" w15:restartNumberingAfterBreak="0">
    <w:nsid w:val="405A10B1"/>
    <w:multiLevelType w:val="hybridMultilevel"/>
    <w:tmpl w:val="34144734"/>
    <w:lvl w:ilvl="0" w:tplc="ED1861F2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62B72AA"/>
    <w:multiLevelType w:val="hybridMultilevel"/>
    <w:tmpl w:val="581E0062"/>
    <w:lvl w:ilvl="0" w:tplc="AF6C6D9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48D4C63"/>
    <w:multiLevelType w:val="hybridMultilevel"/>
    <w:tmpl w:val="F3A0D9DA"/>
    <w:lvl w:ilvl="0" w:tplc="2B8CDE52">
      <w:start w:val="1"/>
      <w:numFmt w:val="upperLetter"/>
      <w:suff w:val="space"/>
      <w:lvlText w:val="%1.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679E7573"/>
    <w:multiLevelType w:val="hybridMultilevel"/>
    <w:tmpl w:val="8C563A0E"/>
    <w:lvl w:ilvl="0" w:tplc="D22A2EC8">
      <w:start w:val="1"/>
      <w:numFmt w:val="decimal"/>
      <w:suff w:val="space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7FD12B5"/>
    <w:multiLevelType w:val="hybridMultilevel"/>
    <w:tmpl w:val="F9CCC0B2"/>
    <w:lvl w:ilvl="0" w:tplc="04D4A50A">
      <w:start w:val="1"/>
      <w:numFmt w:val="upperLetter"/>
      <w:suff w:val="space"/>
      <w:lvlText w:val="%1.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7" w15:restartNumberingAfterBreak="0">
    <w:nsid w:val="6E8064EB"/>
    <w:multiLevelType w:val="hybridMultilevel"/>
    <w:tmpl w:val="F8C06738"/>
    <w:lvl w:ilvl="0" w:tplc="04090015">
      <w:start w:val="1"/>
      <w:numFmt w:val="upperLetter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6ECF4777"/>
    <w:multiLevelType w:val="hybridMultilevel"/>
    <w:tmpl w:val="15165DFC"/>
    <w:lvl w:ilvl="0" w:tplc="39422CC4">
      <w:start w:val="1"/>
      <w:numFmt w:val="upperLetter"/>
      <w:suff w:val="space"/>
      <w:lvlText w:val="%1.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9" w15:restartNumberingAfterBreak="0">
    <w:nsid w:val="76155D94"/>
    <w:multiLevelType w:val="hybridMultilevel"/>
    <w:tmpl w:val="50680460"/>
    <w:lvl w:ilvl="0" w:tplc="E26245E0">
      <w:start w:val="1"/>
      <w:numFmt w:val="decimal"/>
      <w:suff w:val="space"/>
      <w:lvlText w:val="（%1）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78942018"/>
    <w:multiLevelType w:val="hybridMultilevel"/>
    <w:tmpl w:val="77F8F4C2"/>
    <w:lvl w:ilvl="0" w:tplc="ACACE482">
      <w:start w:val="1"/>
      <w:numFmt w:val="upperLetter"/>
      <w:suff w:val="space"/>
      <w:lvlText w:val="%1.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1170868006">
    <w:abstractNumId w:val="5"/>
  </w:num>
  <w:num w:numId="2" w16cid:durableId="1200357589">
    <w:abstractNumId w:val="0"/>
  </w:num>
  <w:num w:numId="3" w16cid:durableId="750852619">
    <w:abstractNumId w:val="2"/>
  </w:num>
  <w:num w:numId="4" w16cid:durableId="210002011">
    <w:abstractNumId w:val="3"/>
  </w:num>
  <w:num w:numId="5" w16cid:durableId="184293550">
    <w:abstractNumId w:val="9"/>
  </w:num>
  <w:num w:numId="6" w16cid:durableId="372729061">
    <w:abstractNumId w:val="7"/>
  </w:num>
  <w:num w:numId="7" w16cid:durableId="851601106">
    <w:abstractNumId w:val="4"/>
  </w:num>
  <w:num w:numId="8" w16cid:durableId="2054038869">
    <w:abstractNumId w:val="10"/>
  </w:num>
  <w:num w:numId="9" w16cid:durableId="655063807">
    <w:abstractNumId w:val="6"/>
  </w:num>
  <w:num w:numId="10" w16cid:durableId="334921130">
    <w:abstractNumId w:val="1"/>
  </w:num>
  <w:num w:numId="11" w16cid:durableId="20915353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D93"/>
    <w:rsid w:val="0002002D"/>
    <w:rsid w:val="00033493"/>
    <w:rsid w:val="00057F5A"/>
    <w:rsid w:val="00082204"/>
    <w:rsid w:val="0008740A"/>
    <w:rsid w:val="00091FA8"/>
    <w:rsid w:val="000E335F"/>
    <w:rsid w:val="00111494"/>
    <w:rsid w:val="001134B3"/>
    <w:rsid w:val="001154CA"/>
    <w:rsid w:val="00121640"/>
    <w:rsid w:val="00161D15"/>
    <w:rsid w:val="0019389B"/>
    <w:rsid w:val="001C002C"/>
    <w:rsid w:val="00202A8F"/>
    <w:rsid w:val="00202E11"/>
    <w:rsid w:val="0022327F"/>
    <w:rsid w:val="00233871"/>
    <w:rsid w:val="002404F1"/>
    <w:rsid w:val="00242344"/>
    <w:rsid w:val="00261482"/>
    <w:rsid w:val="0026621F"/>
    <w:rsid w:val="0026731E"/>
    <w:rsid w:val="00296102"/>
    <w:rsid w:val="002B321F"/>
    <w:rsid w:val="002D4C54"/>
    <w:rsid w:val="002D653D"/>
    <w:rsid w:val="002E25A5"/>
    <w:rsid w:val="002F5928"/>
    <w:rsid w:val="002F68F1"/>
    <w:rsid w:val="003235D1"/>
    <w:rsid w:val="00345424"/>
    <w:rsid w:val="00347506"/>
    <w:rsid w:val="00353B51"/>
    <w:rsid w:val="00354855"/>
    <w:rsid w:val="00380586"/>
    <w:rsid w:val="00392D32"/>
    <w:rsid w:val="003963C6"/>
    <w:rsid w:val="003A5421"/>
    <w:rsid w:val="003C5E86"/>
    <w:rsid w:val="003E33BB"/>
    <w:rsid w:val="003E5733"/>
    <w:rsid w:val="00482ED0"/>
    <w:rsid w:val="004B1005"/>
    <w:rsid w:val="004B1B3C"/>
    <w:rsid w:val="004C495D"/>
    <w:rsid w:val="004D59D3"/>
    <w:rsid w:val="004D5C52"/>
    <w:rsid w:val="004E2638"/>
    <w:rsid w:val="00501A9B"/>
    <w:rsid w:val="00503F13"/>
    <w:rsid w:val="00507A99"/>
    <w:rsid w:val="00517FF3"/>
    <w:rsid w:val="0053112D"/>
    <w:rsid w:val="00590C9F"/>
    <w:rsid w:val="005A5CF4"/>
    <w:rsid w:val="005D7E75"/>
    <w:rsid w:val="005E1F03"/>
    <w:rsid w:val="005E1F74"/>
    <w:rsid w:val="005F4E58"/>
    <w:rsid w:val="005F6EE0"/>
    <w:rsid w:val="00601580"/>
    <w:rsid w:val="00604530"/>
    <w:rsid w:val="00615E19"/>
    <w:rsid w:val="0063226B"/>
    <w:rsid w:val="006501DE"/>
    <w:rsid w:val="006751F1"/>
    <w:rsid w:val="006A1ACF"/>
    <w:rsid w:val="006C59F4"/>
    <w:rsid w:val="006F07AB"/>
    <w:rsid w:val="006F08C9"/>
    <w:rsid w:val="006F6D99"/>
    <w:rsid w:val="007164DC"/>
    <w:rsid w:val="00735A7C"/>
    <w:rsid w:val="00761402"/>
    <w:rsid w:val="007631CB"/>
    <w:rsid w:val="00770CE0"/>
    <w:rsid w:val="00797107"/>
    <w:rsid w:val="007B39A7"/>
    <w:rsid w:val="007D3D93"/>
    <w:rsid w:val="007E15A3"/>
    <w:rsid w:val="007E6892"/>
    <w:rsid w:val="007F2B86"/>
    <w:rsid w:val="007F52E3"/>
    <w:rsid w:val="007F6D17"/>
    <w:rsid w:val="007F7986"/>
    <w:rsid w:val="00802C26"/>
    <w:rsid w:val="00830AE3"/>
    <w:rsid w:val="0083380D"/>
    <w:rsid w:val="00836448"/>
    <w:rsid w:val="0085027D"/>
    <w:rsid w:val="00870F62"/>
    <w:rsid w:val="00883D24"/>
    <w:rsid w:val="008B0F5E"/>
    <w:rsid w:val="008C428F"/>
    <w:rsid w:val="008C49F2"/>
    <w:rsid w:val="008D5A07"/>
    <w:rsid w:val="008F1365"/>
    <w:rsid w:val="009258EB"/>
    <w:rsid w:val="0094109B"/>
    <w:rsid w:val="00951079"/>
    <w:rsid w:val="00957643"/>
    <w:rsid w:val="009630F5"/>
    <w:rsid w:val="00966DAC"/>
    <w:rsid w:val="00991029"/>
    <w:rsid w:val="009A2496"/>
    <w:rsid w:val="009B390B"/>
    <w:rsid w:val="009F2631"/>
    <w:rsid w:val="009F71FA"/>
    <w:rsid w:val="00A04ABA"/>
    <w:rsid w:val="00A10E29"/>
    <w:rsid w:val="00A31A1E"/>
    <w:rsid w:val="00A35883"/>
    <w:rsid w:val="00A5156D"/>
    <w:rsid w:val="00A71351"/>
    <w:rsid w:val="00A8760F"/>
    <w:rsid w:val="00AA4372"/>
    <w:rsid w:val="00AA7E8D"/>
    <w:rsid w:val="00AB21B9"/>
    <w:rsid w:val="00AF6CFF"/>
    <w:rsid w:val="00B052AB"/>
    <w:rsid w:val="00B1645D"/>
    <w:rsid w:val="00B26E27"/>
    <w:rsid w:val="00B4098E"/>
    <w:rsid w:val="00B4519B"/>
    <w:rsid w:val="00B7577E"/>
    <w:rsid w:val="00B9573D"/>
    <w:rsid w:val="00C21500"/>
    <w:rsid w:val="00C23D53"/>
    <w:rsid w:val="00C367A1"/>
    <w:rsid w:val="00C41A46"/>
    <w:rsid w:val="00C5455E"/>
    <w:rsid w:val="00C62C09"/>
    <w:rsid w:val="00C647DD"/>
    <w:rsid w:val="00C67FC8"/>
    <w:rsid w:val="00CB03FC"/>
    <w:rsid w:val="00CE0816"/>
    <w:rsid w:val="00D30AE9"/>
    <w:rsid w:val="00D52483"/>
    <w:rsid w:val="00D56FA3"/>
    <w:rsid w:val="00D608A4"/>
    <w:rsid w:val="00D75C2D"/>
    <w:rsid w:val="00D83ADC"/>
    <w:rsid w:val="00D85304"/>
    <w:rsid w:val="00D8727A"/>
    <w:rsid w:val="00DB25EA"/>
    <w:rsid w:val="00DC1240"/>
    <w:rsid w:val="00DD12E3"/>
    <w:rsid w:val="00E01766"/>
    <w:rsid w:val="00E04A54"/>
    <w:rsid w:val="00E1737D"/>
    <w:rsid w:val="00E22D3E"/>
    <w:rsid w:val="00E56F9F"/>
    <w:rsid w:val="00E72413"/>
    <w:rsid w:val="00E76322"/>
    <w:rsid w:val="00E96C84"/>
    <w:rsid w:val="00EA4507"/>
    <w:rsid w:val="00EB34FA"/>
    <w:rsid w:val="00F15FD0"/>
    <w:rsid w:val="00F40341"/>
    <w:rsid w:val="00F658A1"/>
    <w:rsid w:val="00F65AC4"/>
    <w:rsid w:val="00F76DCE"/>
    <w:rsid w:val="00F85779"/>
    <w:rsid w:val="00F922DD"/>
    <w:rsid w:val="00FC00F3"/>
    <w:rsid w:val="00FC3CFE"/>
    <w:rsid w:val="00FE36BB"/>
    <w:rsid w:val="00FE5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66119E"/>
  <w15:chartTrackingRefBased/>
  <w15:docId w15:val="{E369A2C6-78F5-4359-86FB-C5FDF042F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0158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0158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0158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01580"/>
    <w:rPr>
      <w:sz w:val="18"/>
      <w:szCs w:val="18"/>
    </w:rPr>
  </w:style>
  <w:style w:type="paragraph" w:styleId="a7">
    <w:name w:val="List Paragraph"/>
    <w:basedOn w:val="a"/>
    <w:uiPriority w:val="34"/>
    <w:qFormat/>
    <w:rsid w:val="009258E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37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2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66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01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76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8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57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12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367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541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92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41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8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72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64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4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8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90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0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98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22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12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9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0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64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76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6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4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6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2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0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9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92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64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1192</TotalTime>
  <Pages>12</Pages>
  <Words>292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静静 我想</dc:creator>
  <cp:keywords/>
  <dc:description/>
  <cp:lastModifiedBy>静静 我想</cp:lastModifiedBy>
  <cp:revision>151</cp:revision>
  <dcterms:created xsi:type="dcterms:W3CDTF">2024-01-27T13:34:00Z</dcterms:created>
  <dcterms:modified xsi:type="dcterms:W3CDTF">2024-02-17T14:42:00Z</dcterms:modified>
</cp:coreProperties>
</file>