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104" w:rsidRDefault="00557104">
      <w:pPr>
        <w:rPr>
          <w:rFonts w:ascii="Times New Roman" w:hAnsi="Times New Roman" w:cs="Times New Roman"/>
          <w:sz w:val="48"/>
          <w:szCs w:val="48"/>
        </w:rPr>
      </w:pPr>
    </w:p>
    <w:p w:rsidR="00305219" w:rsidRDefault="00557104" w:rsidP="00557104">
      <w:pPr>
        <w:tabs>
          <w:tab w:val="left" w:pos="2805"/>
        </w:tabs>
        <w:rPr>
          <w:rFonts w:ascii="Times New Roman" w:hAnsi="Times New Roman" w:cs="Times New Roman"/>
          <w:sz w:val="48"/>
          <w:szCs w:val="48"/>
        </w:rPr>
      </w:pPr>
      <w:proofErr w:type="spellStart"/>
      <w:r w:rsidRPr="00557104">
        <w:rPr>
          <w:rFonts w:ascii="Times New Roman" w:hAnsi="Times New Roman" w:cs="Times New Roman"/>
          <w:sz w:val="48"/>
          <w:szCs w:val="48"/>
        </w:rPr>
        <w:t>DrogaVida</w:t>
      </w:r>
      <w:proofErr w:type="spellEnd"/>
      <w:r>
        <w:rPr>
          <w:rFonts w:ascii="Times New Roman" w:hAnsi="Times New Roman" w:cs="Times New Roman"/>
          <w:sz w:val="48"/>
          <w:szCs w:val="48"/>
        </w:rPr>
        <w:tab/>
      </w:r>
    </w:p>
    <w:p w:rsidR="00557104" w:rsidRDefault="00557104" w:rsidP="00557104">
      <w:pPr>
        <w:tabs>
          <w:tab w:val="left" w:pos="2805"/>
        </w:tabs>
        <w:rPr>
          <w:rFonts w:ascii="Times New Roman" w:hAnsi="Times New Roman" w:cs="Times New Roman"/>
          <w:sz w:val="48"/>
          <w:szCs w:val="48"/>
        </w:rPr>
      </w:pPr>
    </w:p>
    <w:p w:rsidR="00557104" w:rsidRDefault="007F075A" w:rsidP="00557104">
      <w:pPr>
        <w:tabs>
          <w:tab w:val="left" w:pos="28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Requisitos </w:t>
      </w:r>
      <w:r w:rsidR="00557104">
        <w:rPr>
          <w:rFonts w:ascii="Times New Roman" w:hAnsi="Times New Roman" w:cs="Times New Roman"/>
          <w:sz w:val="32"/>
          <w:szCs w:val="32"/>
        </w:rPr>
        <w:t xml:space="preserve">Não </w:t>
      </w:r>
      <w:r>
        <w:rPr>
          <w:rFonts w:ascii="Times New Roman" w:hAnsi="Times New Roman" w:cs="Times New Roman"/>
          <w:sz w:val="32"/>
          <w:szCs w:val="32"/>
        </w:rPr>
        <w:t>Funcional</w:t>
      </w:r>
    </w:p>
    <w:p w:rsidR="00557104" w:rsidRDefault="007F075A" w:rsidP="00557104">
      <w:pPr>
        <w:tabs>
          <w:tab w:val="left" w:pos="28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RFN01: </w:t>
      </w:r>
      <w:r w:rsidR="00557104">
        <w:rPr>
          <w:rFonts w:ascii="Times New Roman" w:hAnsi="Times New Roman" w:cs="Times New Roman"/>
          <w:sz w:val="24"/>
          <w:szCs w:val="24"/>
        </w:rPr>
        <w:t>Não entrega o medicamento com receita</w:t>
      </w:r>
      <w:r w:rsidR="007A660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57104" w:rsidRDefault="00557104" w:rsidP="00557104">
      <w:pPr>
        <w:tabs>
          <w:tab w:val="left" w:pos="28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7104" w:rsidRPr="00557104" w:rsidRDefault="007F075A" w:rsidP="00557104">
      <w:pPr>
        <w:tabs>
          <w:tab w:val="left" w:pos="2805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Requisito </w:t>
      </w:r>
      <w:r w:rsidR="00557104" w:rsidRPr="00557104">
        <w:rPr>
          <w:rFonts w:ascii="Times New Roman" w:hAnsi="Times New Roman" w:cs="Times New Roman"/>
          <w:sz w:val="32"/>
          <w:szCs w:val="32"/>
        </w:rPr>
        <w:t>Funcional</w:t>
      </w:r>
    </w:p>
    <w:p w:rsidR="007F075A" w:rsidRDefault="007F075A" w:rsidP="006A52E6">
      <w:pPr>
        <w:tabs>
          <w:tab w:val="left" w:pos="28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RF01: </w:t>
      </w:r>
      <w:r w:rsidR="00557104">
        <w:rPr>
          <w:rFonts w:ascii="Times New Roman" w:hAnsi="Times New Roman" w:cs="Times New Roman"/>
          <w:sz w:val="24"/>
          <w:szCs w:val="24"/>
        </w:rPr>
        <w:t>Entrega em âmbito nacional</w:t>
      </w:r>
    </w:p>
    <w:p w:rsidR="00557104" w:rsidRDefault="007F075A" w:rsidP="006A52E6">
      <w:pPr>
        <w:tabs>
          <w:tab w:val="left" w:pos="28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RF02:</w:t>
      </w:r>
      <w:r w:rsidR="00557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557104">
        <w:rPr>
          <w:rFonts w:ascii="Times New Roman" w:hAnsi="Times New Roman" w:cs="Times New Roman"/>
          <w:sz w:val="24"/>
          <w:szCs w:val="24"/>
        </w:rPr>
        <w:t>rodutos e medicamentos com desconto</w:t>
      </w:r>
      <w:r w:rsidR="000D2F62">
        <w:rPr>
          <w:rFonts w:ascii="Times New Roman" w:hAnsi="Times New Roman" w:cs="Times New Roman"/>
          <w:sz w:val="24"/>
          <w:szCs w:val="24"/>
        </w:rPr>
        <w:t>,</w:t>
      </w:r>
      <w:r w:rsidR="00557104">
        <w:rPr>
          <w:rFonts w:ascii="Times New Roman" w:hAnsi="Times New Roman" w:cs="Times New Roman"/>
          <w:sz w:val="24"/>
          <w:szCs w:val="24"/>
        </w:rPr>
        <w:t xml:space="preserve"> sem a necessidade de apresentar plano de saúde.</w:t>
      </w:r>
    </w:p>
    <w:p w:rsidR="00557104" w:rsidRPr="00557104" w:rsidRDefault="00557104" w:rsidP="00557104">
      <w:pPr>
        <w:tabs>
          <w:tab w:val="left" w:pos="28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57104" w:rsidRPr="00557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04"/>
    <w:rsid w:val="000A156B"/>
    <w:rsid w:val="000D2F62"/>
    <w:rsid w:val="00286420"/>
    <w:rsid w:val="00557104"/>
    <w:rsid w:val="005F3689"/>
    <w:rsid w:val="006A52E6"/>
    <w:rsid w:val="007A6603"/>
    <w:rsid w:val="007F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61AA"/>
  <w15:chartTrackingRefBased/>
  <w15:docId w15:val="{B99EA6AD-F946-41CD-85DF-96BAE40D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EE19CE1E4A4D41975EE8189B798EDD" ma:contentTypeVersion="6" ma:contentTypeDescription="Crie um novo documento." ma:contentTypeScope="" ma:versionID="ff99d0bffb190b7a59bac3b7d63a8f5d">
  <xsd:schema xmlns:xsd="http://www.w3.org/2001/XMLSchema" xmlns:xs="http://www.w3.org/2001/XMLSchema" xmlns:p="http://schemas.microsoft.com/office/2006/metadata/properties" xmlns:ns2="0ca75741-adfb-4b50-af98-2eb0bd5298fd" targetNamespace="http://schemas.microsoft.com/office/2006/metadata/properties" ma:root="true" ma:fieldsID="7c3598168e9d0c7e149c5c8c1031acf1" ns2:_="">
    <xsd:import namespace="0ca75741-adfb-4b50-af98-2eb0bd529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75741-adfb-4b50-af98-2eb0bd529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D79455-0D3A-4108-8B63-F3048D3C12FB}"/>
</file>

<file path=customXml/itemProps2.xml><?xml version="1.0" encoding="utf-8"?>
<ds:datastoreItem xmlns:ds="http://schemas.openxmlformats.org/officeDocument/2006/customXml" ds:itemID="{A3CDABFB-5190-4A9C-B561-174960F7ED19}"/>
</file>

<file path=customXml/itemProps3.xml><?xml version="1.0" encoding="utf-8"?>
<ds:datastoreItem xmlns:ds="http://schemas.openxmlformats.org/officeDocument/2006/customXml" ds:itemID="{75D21E8B-A477-4A41-A89B-B69451F63B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002</dc:creator>
  <cp:keywords/>
  <dc:description/>
  <cp:lastModifiedBy>Laboratório 002</cp:lastModifiedBy>
  <cp:revision>5</cp:revision>
  <dcterms:created xsi:type="dcterms:W3CDTF">2021-07-07T14:25:00Z</dcterms:created>
  <dcterms:modified xsi:type="dcterms:W3CDTF">2021-07-07T14:44:00Z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0x0101008FEE19CE1E4A4D41975EE8189B798EDD</vt:lpwstr>
  </property>
</Properties>
</file>