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Compte Rendu du 15 Décembre 2022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4"/>
        <w:rPr>
          <w:color w:val="000000"/>
          <w:sz w:val="22"/>
          <w:szCs w:val="22"/>
        </w:rPr>
      </w:pPr>
      <w:bookmarkStart w:colFirst="0" w:colLast="0" w:name="_k5m03r9fyl96" w:id="0"/>
      <w:bookmarkEnd w:id="0"/>
      <w:r w:rsidDel="00000000" w:rsidR="00000000" w:rsidRPr="00000000">
        <w:rPr>
          <w:b w:val="1"/>
          <w:color w:val="000000"/>
          <w:sz w:val="22"/>
          <w:szCs w:val="22"/>
          <w:rtl w:val="0"/>
        </w:rPr>
        <w:t xml:space="preserve">Date</w:t>
      </w:r>
      <w:r w:rsidDel="00000000" w:rsidR="00000000" w:rsidRPr="00000000">
        <w:rPr>
          <w:color w:val="000000"/>
          <w:sz w:val="22"/>
          <w:szCs w:val="22"/>
          <w:rtl w:val="0"/>
        </w:rPr>
        <w:t xml:space="preserve"> : Jeudi 15 Décembre 2022</w:t>
      </w:r>
    </w:p>
    <w:p w:rsidR="00000000" w:rsidDel="00000000" w:rsidP="00000000" w:rsidRDefault="00000000" w:rsidRPr="00000000" w14:paraId="00000006">
      <w:pPr>
        <w:pStyle w:val="Heading4"/>
        <w:rPr>
          <w:color w:val="000000"/>
          <w:sz w:val="22"/>
          <w:szCs w:val="22"/>
        </w:rPr>
      </w:pPr>
      <w:bookmarkStart w:colFirst="0" w:colLast="0" w:name="_8v44652lmk9z" w:id="1"/>
      <w:bookmarkEnd w:id="1"/>
      <w:r w:rsidDel="00000000" w:rsidR="00000000" w:rsidRPr="00000000">
        <w:rPr>
          <w:b w:val="1"/>
          <w:color w:val="000000"/>
          <w:sz w:val="22"/>
          <w:szCs w:val="22"/>
          <w:rtl w:val="0"/>
        </w:rPr>
        <w:t xml:space="preserve">Horaire</w:t>
      </w:r>
      <w:r w:rsidDel="00000000" w:rsidR="00000000" w:rsidRPr="00000000">
        <w:rPr>
          <w:color w:val="000000"/>
          <w:sz w:val="22"/>
          <w:szCs w:val="22"/>
          <w:rtl w:val="0"/>
        </w:rPr>
        <w:t xml:space="preserve"> : 13h45 - 17h45 </w:t>
      </w:r>
    </w:p>
    <w:p w:rsidR="00000000" w:rsidDel="00000000" w:rsidP="00000000" w:rsidRDefault="00000000" w:rsidRPr="00000000" w14:paraId="00000007">
      <w:pPr>
        <w:pStyle w:val="Heading4"/>
        <w:rPr>
          <w:color w:val="000000"/>
          <w:sz w:val="22"/>
          <w:szCs w:val="22"/>
        </w:rPr>
      </w:pPr>
      <w:bookmarkStart w:colFirst="0" w:colLast="0" w:name="_ke1op4hqpcj5" w:id="2"/>
      <w:bookmarkEnd w:id="2"/>
      <w:r w:rsidDel="00000000" w:rsidR="00000000" w:rsidRPr="00000000">
        <w:rPr>
          <w:b w:val="1"/>
          <w:color w:val="000000"/>
          <w:sz w:val="22"/>
          <w:szCs w:val="22"/>
          <w:rtl w:val="0"/>
        </w:rPr>
        <w:t xml:space="preserve">Lieu</w:t>
      </w:r>
      <w:r w:rsidDel="00000000" w:rsidR="00000000" w:rsidRPr="00000000">
        <w:rPr>
          <w:color w:val="000000"/>
          <w:sz w:val="22"/>
          <w:szCs w:val="22"/>
          <w:rtl w:val="0"/>
        </w:rPr>
        <w:t xml:space="preserve"> : Salle de classe n° R 200</w:t>
      </w:r>
    </w:p>
    <w:p w:rsidR="00000000" w:rsidDel="00000000" w:rsidP="00000000" w:rsidRDefault="00000000" w:rsidRPr="00000000" w14:paraId="00000008">
      <w:pPr>
        <w:pStyle w:val="Heading4"/>
        <w:rPr/>
      </w:pPr>
      <w:bookmarkStart w:colFirst="0" w:colLast="0" w:name="_3yjvk22w2d6o" w:id="3"/>
      <w:bookmarkEnd w:id="3"/>
      <w:r w:rsidDel="00000000" w:rsidR="00000000" w:rsidRPr="00000000">
        <w:rPr>
          <w:b w:val="1"/>
          <w:color w:val="000000"/>
          <w:sz w:val="22"/>
          <w:szCs w:val="22"/>
          <w:rtl w:val="0"/>
        </w:rPr>
        <w:t xml:space="preserve">Nom des participants</w:t>
      </w:r>
      <w:r w:rsidDel="00000000" w:rsidR="00000000" w:rsidRPr="00000000">
        <w:rPr>
          <w:color w:val="000000"/>
          <w:sz w:val="22"/>
          <w:szCs w:val="22"/>
          <w:rtl w:val="0"/>
        </w:rPr>
        <w:t xml:space="preserve"> : </w:t>
      </w:r>
      <w:r w:rsidDel="00000000" w:rsidR="00000000" w:rsidRPr="00000000">
        <w:rPr>
          <w:rtl w:val="0"/>
        </w:rPr>
      </w:r>
    </w:p>
    <w:p w:rsidR="00000000" w:rsidDel="00000000" w:rsidP="00000000" w:rsidRDefault="00000000" w:rsidRPr="00000000" w14:paraId="00000009">
      <w:pPr>
        <w:pStyle w:val="Heading4"/>
        <w:rPr/>
      </w:pPr>
      <w:bookmarkStart w:colFirst="0" w:colLast="0" w:name="_yd2jjkj3htie" w:id="4"/>
      <w:bookmarkEnd w:id="4"/>
      <w:r w:rsidDel="00000000" w:rsidR="00000000" w:rsidRPr="00000000">
        <w:rPr>
          <w:b w:val="1"/>
          <w:color w:val="000000"/>
          <w:sz w:val="22"/>
          <w:szCs w:val="22"/>
          <w:rtl w:val="0"/>
        </w:rPr>
        <w:t xml:space="preserve">Objectif</w:t>
      </w:r>
      <w:r w:rsidDel="00000000" w:rsidR="00000000" w:rsidRPr="00000000">
        <w:rPr>
          <w:color w:val="000000"/>
          <w:sz w:val="22"/>
          <w:szCs w:val="22"/>
          <w:rtl w:val="0"/>
        </w:rPr>
        <w:t xml:space="preserve"> : Finalisation des pages web en html et css + Implémentation du modèle MVC + Recherche sur internet pour upload un fichier</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Amney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Tharshaan</w:t>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Dans un premier temps j’ai effectué plusieurs recherches sur comment </w:t>
      </w:r>
      <w:r w:rsidDel="00000000" w:rsidR="00000000" w:rsidRPr="00000000">
        <w:rPr>
          <w:rtl w:val="0"/>
        </w:rPr>
        <w:t xml:space="preserve">upload</w:t>
      </w:r>
      <w:r w:rsidDel="00000000" w:rsidR="00000000" w:rsidRPr="00000000">
        <w:rPr>
          <w:rtl w:val="0"/>
        </w:rPr>
        <w:t xml:space="preserve"> un fichier, ensuite après les recherches, j'ai realiser des tests pour voir si mes fonctions ont été réussies, ou non, et visibles dans la base de donnée.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Ony : </w:t>
      </w:r>
      <w:r w:rsidDel="00000000" w:rsidR="00000000" w:rsidRPr="00000000">
        <w:rPr>
          <w:rtl w:val="0"/>
        </w:rPr>
        <w:t xml:space="preserve">Durant cette séance du 15 décembre 2022, j’ai effectué la page d’inscription (HTML et CSS) de notre plateforme de gestion des stages. Nous avons également fait le lien entre la structure MVC </w:t>
      </w:r>
      <w:r w:rsidDel="00000000" w:rsidR="00000000" w:rsidRPr="00000000">
        <w:rPr>
          <w:rtl w:val="0"/>
        </w:rPr>
        <w:t xml:space="preserve">d’Aucéane</w:t>
      </w:r>
      <w:r w:rsidDel="00000000" w:rsidR="00000000" w:rsidRPr="00000000">
        <w:rPr>
          <w:rtl w:val="0"/>
        </w:rPr>
        <w:t xml:space="preserve"> et la mienne.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Océane : </w:t>
      </w:r>
    </w:p>
    <w:p w:rsidR="00000000" w:rsidDel="00000000" w:rsidP="00000000" w:rsidRDefault="00000000" w:rsidRPr="00000000" w14:paraId="00000019">
      <w:pPr>
        <w:rPr/>
      </w:pPr>
      <w:r w:rsidDel="00000000" w:rsidR="00000000" w:rsidRPr="00000000">
        <w:rPr>
          <w:rtl w:val="0"/>
        </w:rPr>
        <w:t xml:space="preserve">Durant cette séance, j’ai effectué le html et le css de la page d'accueil. Je me suis également renseigné sur la fonctionnalité que nous devions faire et les différents liens avec la base de données dont nous aurions besoin.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Aucéane :</w:t>
      </w:r>
    </w:p>
    <w:p w:rsidR="00000000" w:rsidDel="00000000" w:rsidP="00000000" w:rsidRDefault="00000000" w:rsidRPr="00000000" w14:paraId="0000001D">
      <w:pPr>
        <w:rPr/>
      </w:pPr>
      <w:r w:rsidDel="00000000" w:rsidR="00000000" w:rsidRPr="00000000">
        <w:rPr>
          <w:rtl w:val="0"/>
        </w:rPr>
        <w:t xml:space="preserve">Mise en lien entre la structure MVC que j'avais faite et celle d’Ony, en y faisant les liaisons et aussi l’accès aux autres pages.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