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41D9E" w14:textId="4B00EF5B" w:rsidR="00125EB7" w:rsidRPr="005E472E" w:rsidRDefault="00124C95" w:rsidP="005E472E">
      <w:pPr>
        <w:jc w:val="center"/>
        <w:rPr>
          <w:rFonts w:ascii="Times New Roman" w:hAnsi="Times New Roman" w:cs="Times New Roman"/>
          <w:b/>
          <w:sz w:val="32"/>
          <w:szCs w:val="32"/>
        </w:rPr>
      </w:pPr>
      <w:r w:rsidRPr="005E472E">
        <w:rPr>
          <w:rFonts w:ascii="Times New Roman" w:hAnsi="Times New Roman" w:cs="Times New Roman"/>
          <w:b/>
          <w:sz w:val="32"/>
          <w:szCs w:val="32"/>
        </w:rPr>
        <w:t>MEASURING THE IMPACT OF DISCIPLINE ON NBA PLAYER PERFORMANCE</w:t>
      </w:r>
    </w:p>
    <w:p w14:paraId="133E3C3D" w14:textId="77777777" w:rsidR="00124C95" w:rsidRPr="00F6266A" w:rsidRDefault="00124C95" w:rsidP="00124C95">
      <w:pPr>
        <w:pBdr>
          <w:bottom w:val="single" w:sz="4" w:space="1" w:color="auto"/>
        </w:pBdr>
        <w:jc w:val="center"/>
        <w:rPr>
          <w:rFonts w:ascii="Times New Roman" w:hAnsi="Times New Roman" w:cs="Times New Roman"/>
        </w:rPr>
      </w:pPr>
    </w:p>
    <w:p w14:paraId="0A712106" w14:textId="77777777" w:rsidR="00014C24" w:rsidRDefault="00014C24" w:rsidP="00124C95">
      <w:pPr>
        <w:jc w:val="center"/>
        <w:rPr>
          <w:rFonts w:ascii="Times New Roman" w:hAnsi="Times New Roman" w:cs="Times New Roman"/>
        </w:rPr>
      </w:pPr>
    </w:p>
    <w:p w14:paraId="5599B578" w14:textId="1E50560B" w:rsidR="00124C95" w:rsidRDefault="00124C95" w:rsidP="001A4E9A">
      <w:pPr>
        <w:spacing w:line="480" w:lineRule="auto"/>
        <w:jc w:val="center"/>
        <w:rPr>
          <w:rFonts w:ascii="Times New Roman" w:hAnsi="Times New Roman" w:cs="Times New Roman"/>
        </w:rPr>
      </w:pPr>
      <w:r>
        <w:rPr>
          <w:rFonts w:ascii="Times New Roman" w:hAnsi="Times New Roman" w:cs="Times New Roman"/>
        </w:rPr>
        <w:t>A Technical Paper</w:t>
      </w:r>
    </w:p>
    <w:p w14:paraId="4458D0D5" w14:textId="7EAA28C6" w:rsidR="00124C95" w:rsidRDefault="005E472E" w:rsidP="001A4E9A">
      <w:pPr>
        <w:spacing w:line="480" w:lineRule="auto"/>
        <w:jc w:val="center"/>
        <w:rPr>
          <w:rFonts w:ascii="Times New Roman" w:hAnsi="Times New Roman" w:cs="Times New Roman"/>
        </w:rPr>
      </w:pPr>
      <w:r>
        <w:rPr>
          <w:rFonts w:ascii="Times New Roman" w:hAnsi="Times New Roman" w:cs="Times New Roman"/>
        </w:rPr>
        <w:t>Completed in Partial Fulfillment</w:t>
      </w:r>
    </w:p>
    <w:p w14:paraId="6E82C106" w14:textId="62953C4E" w:rsidR="00124C95" w:rsidRDefault="00124C95" w:rsidP="001A4E9A">
      <w:pPr>
        <w:spacing w:line="480" w:lineRule="auto"/>
        <w:jc w:val="center"/>
        <w:rPr>
          <w:rFonts w:ascii="Times New Roman" w:hAnsi="Times New Roman" w:cs="Times New Roman"/>
        </w:rPr>
      </w:pPr>
      <w:r>
        <w:rPr>
          <w:rFonts w:ascii="Times New Roman" w:hAnsi="Times New Roman" w:cs="Times New Roman"/>
        </w:rPr>
        <w:t>of the Requirements for the Degree</w:t>
      </w:r>
    </w:p>
    <w:p w14:paraId="12376251" w14:textId="7308717E" w:rsidR="00124C95" w:rsidRDefault="00124C95" w:rsidP="001A4E9A">
      <w:pPr>
        <w:spacing w:line="480" w:lineRule="auto"/>
        <w:jc w:val="center"/>
        <w:rPr>
          <w:rFonts w:ascii="Times New Roman" w:hAnsi="Times New Roman" w:cs="Times New Roman"/>
        </w:rPr>
      </w:pPr>
      <w:r>
        <w:rPr>
          <w:rFonts w:ascii="Times New Roman" w:hAnsi="Times New Roman" w:cs="Times New Roman"/>
        </w:rPr>
        <w:t>Master of Science</w:t>
      </w:r>
    </w:p>
    <w:p w14:paraId="71C37911" w14:textId="25F6D367" w:rsidR="00124C95" w:rsidRDefault="00124C95" w:rsidP="001A4E9A">
      <w:pPr>
        <w:spacing w:line="480" w:lineRule="auto"/>
        <w:jc w:val="center"/>
        <w:rPr>
          <w:rFonts w:ascii="Times New Roman" w:hAnsi="Times New Roman" w:cs="Times New Roman"/>
        </w:rPr>
      </w:pPr>
      <w:r>
        <w:rPr>
          <w:rFonts w:ascii="Times New Roman" w:hAnsi="Times New Roman" w:cs="Times New Roman"/>
        </w:rPr>
        <w:t>Applied Economics and Statistics</w:t>
      </w:r>
    </w:p>
    <w:p w14:paraId="66BFEB7C" w14:textId="6BB9E57C" w:rsidR="005E472E" w:rsidRDefault="005E472E" w:rsidP="001A4E9A">
      <w:pPr>
        <w:spacing w:line="480" w:lineRule="auto"/>
        <w:jc w:val="center"/>
        <w:rPr>
          <w:rFonts w:ascii="Times New Roman" w:hAnsi="Times New Roman" w:cs="Times New Roman"/>
        </w:rPr>
      </w:pPr>
      <w:r>
        <w:rPr>
          <w:rFonts w:ascii="Times New Roman" w:hAnsi="Times New Roman" w:cs="Times New Roman"/>
        </w:rPr>
        <w:t>Clemson University</w:t>
      </w:r>
    </w:p>
    <w:p w14:paraId="0918EE2A" w14:textId="77777777" w:rsidR="00124C95" w:rsidRPr="009B6DA5" w:rsidRDefault="00124C95" w:rsidP="00124C95">
      <w:pPr>
        <w:pBdr>
          <w:bottom w:val="single" w:sz="4" w:space="1" w:color="auto"/>
        </w:pBdr>
        <w:jc w:val="center"/>
        <w:rPr>
          <w:rFonts w:ascii="Times New Roman" w:hAnsi="Times New Roman" w:cs="Times New Roman"/>
        </w:rPr>
      </w:pPr>
    </w:p>
    <w:p w14:paraId="6E65CC19" w14:textId="77777777" w:rsidR="00014C24" w:rsidRPr="009B6DA5" w:rsidRDefault="00014C24">
      <w:pPr>
        <w:rPr>
          <w:rFonts w:ascii="Times New Roman" w:hAnsi="Times New Roman" w:cs="Times New Roman"/>
        </w:rPr>
      </w:pPr>
    </w:p>
    <w:p w14:paraId="5253DE5B" w14:textId="486956F9" w:rsidR="00014C24" w:rsidRDefault="00124C95" w:rsidP="00550D92">
      <w:pPr>
        <w:spacing w:line="480" w:lineRule="auto"/>
        <w:jc w:val="center"/>
        <w:rPr>
          <w:rFonts w:ascii="Times New Roman" w:hAnsi="Times New Roman" w:cs="Times New Roman"/>
        </w:rPr>
      </w:pPr>
      <w:r>
        <w:rPr>
          <w:rFonts w:ascii="Times New Roman" w:hAnsi="Times New Roman" w:cs="Times New Roman"/>
        </w:rPr>
        <w:t>by</w:t>
      </w:r>
    </w:p>
    <w:p w14:paraId="1C756946" w14:textId="108E609B" w:rsidR="00124C95" w:rsidRDefault="001B0ABD" w:rsidP="00550D92">
      <w:pPr>
        <w:spacing w:line="480" w:lineRule="auto"/>
        <w:jc w:val="center"/>
        <w:rPr>
          <w:rFonts w:ascii="Times New Roman" w:hAnsi="Times New Roman" w:cs="Times New Roman"/>
        </w:rPr>
      </w:pPr>
      <w:r>
        <w:rPr>
          <w:rFonts w:ascii="Times New Roman" w:hAnsi="Times New Roman" w:cs="Times New Roman"/>
        </w:rPr>
        <w:t xml:space="preserve">Bryan </w:t>
      </w:r>
      <w:r w:rsidR="00A439E7">
        <w:rPr>
          <w:rFonts w:ascii="Times New Roman" w:hAnsi="Times New Roman" w:cs="Times New Roman"/>
        </w:rPr>
        <w:t>A</w:t>
      </w:r>
      <w:r w:rsidR="00124C95">
        <w:rPr>
          <w:rFonts w:ascii="Times New Roman" w:hAnsi="Times New Roman" w:cs="Times New Roman"/>
        </w:rPr>
        <w:t>llen Davis</w:t>
      </w:r>
    </w:p>
    <w:p w14:paraId="0F1F0CFC" w14:textId="77777777" w:rsidR="00124C95" w:rsidRPr="009B6DA5" w:rsidRDefault="00124C95" w:rsidP="00124C95">
      <w:pPr>
        <w:pBdr>
          <w:bottom w:val="single" w:sz="4" w:space="1" w:color="auto"/>
        </w:pBdr>
        <w:jc w:val="center"/>
        <w:rPr>
          <w:rFonts w:ascii="Times New Roman" w:hAnsi="Times New Roman" w:cs="Times New Roman"/>
        </w:rPr>
      </w:pPr>
    </w:p>
    <w:p w14:paraId="76862BE3" w14:textId="77777777" w:rsidR="00014C24" w:rsidRDefault="00014C24">
      <w:pPr>
        <w:rPr>
          <w:rFonts w:ascii="Times New Roman" w:hAnsi="Times New Roman" w:cs="Times New Roman"/>
        </w:rPr>
      </w:pPr>
    </w:p>
    <w:p w14:paraId="56AA3C97" w14:textId="3B1B9551" w:rsidR="00124C95" w:rsidRDefault="00124C95" w:rsidP="00550D92">
      <w:pPr>
        <w:spacing w:line="480" w:lineRule="auto"/>
        <w:jc w:val="center"/>
        <w:rPr>
          <w:rFonts w:ascii="Times New Roman" w:hAnsi="Times New Roman" w:cs="Times New Roman"/>
        </w:rPr>
      </w:pPr>
      <w:r>
        <w:rPr>
          <w:rFonts w:ascii="Times New Roman" w:hAnsi="Times New Roman" w:cs="Times New Roman"/>
        </w:rPr>
        <w:t>Dr. David Willis, Committee Chair</w:t>
      </w:r>
    </w:p>
    <w:p w14:paraId="5BE35408" w14:textId="189E712C" w:rsidR="00124C95" w:rsidRDefault="00124C95" w:rsidP="00550D92">
      <w:pPr>
        <w:spacing w:line="480" w:lineRule="auto"/>
        <w:jc w:val="center"/>
        <w:rPr>
          <w:rFonts w:ascii="Times New Roman" w:hAnsi="Times New Roman" w:cs="Times New Roman"/>
        </w:rPr>
      </w:pPr>
      <w:r>
        <w:rPr>
          <w:rFonts w:ascii="Times New Roman" w:hAnsi="Times New Roman" w:cs="Times New Roman"/>
        </w:rPr>
        <w:t>Dr. Scott Baier</w:t>
      </w:r>
    </w:p>
    <w:p w14:paraId="2C3C192C" w14:textId="116863B4" w:rsidR="00124C95" w:rsidRPr="009B6DA5" w:rsidRDefault="00124C95" w:rsidP="00550D92">
      <w:pPr>
        <w:spacing w:line="480" w:lineRule="auto"/>
        <w:jc w:val="center"/>
        <w:rPr>
          <w:rFonts w:ascii="Times New Roman" w:hAnsi="Times New Roman" w:cs="Times New Roman"/>
        </w:rPr>
      </w:pPr>
      <w:r>
        <w:rPr>
          <w:rFonts w:ascii="Times New Roman" w:hAnsi="Times New Roman" w:cs="Times New Roman"/>
        </w:rPr>
        <w:t>Dr. Raymond Sauer</w:t>
      </w:r>
    </w:p>
    <w:p w14:paraId="144E93B6" w14:textId="77777777" w:rsidR="00014C24" w:rsidRPr="009B6DA5" w:rsidRDefault="00014C24" w:rsidP="00124C95">
      <w:pPr>
        <w:jc w:val="center"/>
        <w:rPr>
          <w:rFonts w:ascii="Times New Roman" w:hAnsi="Times New Roman" w:cs="Times New Roman"/>
        </w:rPr>
      </w:pPr>
    </w:p>
    <w:p w14:paraId="2585647E" w14:textId="77777777" w:rsidR="00014C24" w:rsidRDefault="00014C24">
      <w:pPr>
        <w:rPr>
          <w:rFonts w:ascii="Times New Roman" w:hAnsi="Times New Roman" w:cs="Times New Roman"/>
        </w:rPr>
      </w:pPr>
    </w:p>
    <w:p w14:paraId="60EB2525" w14:textId="77777777" w:rsidR="005E472E" w:rsidRDefault="005E472E">
      <w:pPr>
        <w:rPr>
          <w:rFonts w:ascii="Times New Roman" w:hAnsi="Times New Roman" w:cs="Times New Roman"/>
        </w:rPr>
      </w:pPr>
    </w:p>
    <w:p w14:paraId="37FCE7F7" w14:textId="77777777" w:rsidR="005E472E" w:rsidRDefault="005E472E">
      <w:pPr>
        <w:rPr>
          <w:rFonts w:ascii="Times New Roman" w:hAnsi="Times New Roman" w:cs="Times New Roman"/>
        </w:rPr>
      </w:pPr>
    </w:p>
    <w:p w14:paraId="7C5BBB4E" w14:textId="77777777" w:rsidR="005E472E" w:rsidRDefault="005E472E">
      <w:pPr>
        <w:rPr>
          <w:rFonts w:ascii="Times New Roman" w:hAnsi="Times New Roman" w:cs="Times New Roman"/>
        </w:rPr>
      </w:pPr>
    </w:p>
    <w:p w14:paraId="662D9199" w14:textId="77777777" w:rsidR="005E472E" w:rsidRPr="009B6DA5" w:rsidRDefault="005E472E">
      <w:pPr>
        <w:rPr>
          <w:rFonts w:ascii="Times New Roman" w:hAnsi="Times New Roman" w:cs="Times New Roman"/>
        </w:rPr>
      </w:pPr>
    </w:p>
    <w:p w14:paraId="096CF22B" w14:textId="77777777" w:rsidR="00014C24" w:rsidRPr="009B6DA5" w:rsidRDefault="00014C24">
      <w:pPr>
        <w:rPr>
          <w:rFonts w:ascii="Times New Roman" w:hAnsi="Times New Roman" w:cs="Times New Roman"/>
        </w:rPr>
      </w:pPr>
    </w:p>
    <w:p w14:paraId="33931E88" w14:textId="77777777" w:rsidR="00014C24" w:rsidRPr="009B6DA5" w:rsidRDefault="00014C24">
      <w:pPr>
        <w:rPr>
          <w:rFonts w:ascii="Times New Roman" w:hAnsi="Times New Roman" w:cs="Times New Roman"/>
        </w:rPr>
      </w:pPr>
    </w:p>
    <w:p w14:paraId="2E07291D" w14:textId="77777777" w:rsidR="00014C24" w:rsidRPr="009B6DA5" w:rsidRDefault="00014C24">
      <w:pPr>
        <w:rPr>
          <w:rFonts w:ascii="Times New Roman" w:hAnsi="Times New Roman" w:cs="Times New Roman"/>
        </w:rPr>
      </w:pPr>
    </w:p>
    <w:p w14:paraId="63C111FA" w14:textId="77777777" w:rsidR="00014C24" w:rsidRPr="009B6DA5" w:rsidRDefault="00014C24">
      <w:pPr>
        <w:rPr>
          <w:rFonts w:ascii="Times New Roman" w:hAnsi="Times New Roman" w:cs="Times New Roman"/>
        </w:rPr>
      </w:pPr>
    </w:p>
    <w:p w14:paraId="00DB98DD" w14:textId="77777777" w:rsidR="00014C24" w:rsidRPr="009B6DA5" w:rsidRDefault="00014C24">
      <w:pPr>
        <w:rPr>
          <w:rFonts w:ascii="Times New Roman" w:hAnsi="Times New Roman" w:cs="Times New Roman"/>
        </w:rPr>
      </w:pPr>
    </w:p>
    <w:p w14:paraId="0383FF20" w14:textId="77777777" w:rsidR="00014C24" w:rsidRPr="009B6DA5" w:rsidRDefault="00014C24">
      <w:pPr>
        <w:rPr>
          <w:rFonts w:ascii="Times New Roman" w:hAnsi="Times New Roman" w:cs="Times New Roman"/>
        </w:rPr>
      </w:pPr>
    </w:p>
    <w:p w14:paraId="79DF21E0" w14:textId="77777777" w:rsidR="00014C24" w:rsidRPr="009B6DA5" w:rsidRDefault="00014C24">
      <w:pPr>
        <w:rPr>
          <w:rFonts w:ascii="Times New Roman" w:hAnsi="Times New Roman" w:cs="Times New Roman"/>
        </w:rPr>
      </w:pPr>
    </w:p>
    <w:p w14:paraId="00237D02" w14:textId="77777777" w:rsidR="00014C24" w:rsidRPr="009B6DA5" w:rsidRDefault="00014C24">
      <w:pPr>
        <w:rPr>
          <w:rFonts w:ascii="Times New Roman" w:hAnsi="Times New Roman" w:cs="Times New Roman"/>
        </w:rPr>
      </w:pPr>
    </w:p>
    <w:p w14:paraId="4245C196" w14:textId="77777777" w:rsidR="00777676" w:rsidRDefault="00777676" w:rsidP="006D1DCB">
      <w:pPr>
        <w:outlineLvl w:val="0"/>
        <w:rPr>
          <w:rFonts w:ascii="Times New Roman" w:hAnsi="Times New Roman" w:cs="Times New Roman"/>
        </w:rPr>
      </w:pPr>
    </w:p>
    <w:p w14:paraId="223E416F" w14:textId="406DEC3C" w:rsidR="00295982" w:rsidRDefault="000C20AE" w:rsidP="006D1DCB">
      <w:pPr>
        <w:outlineLvl w:val="0"/>
        <w:rPr>
          <w:rFonts w:ascii="Times New Roman" w:hAnsi="Times New Roman" w:cs="Times New Roman"/>
          <w:b/>
          <w:u w:val="single"/>
        </w:rPr>
      </w:pPr>
      <w:bookmarkStart w:id="0" w:name="_GoBack"/>
      <w:bookmarkEnd w:id="0"/>
      <w:r w:rsidRPr="00EC59BE">
        <w:rPr>
          <w:rFonts w:ascii="Times New Roman" w:hAnsi="Times New Roman" w:cs="Times New Roman"/>
          <w:b/>
          <w:u w:val="single"/>
        </w:rPr>
        <w:lastRenderedPageBreak/>
        <w:t>Table of Contents</w:t>
      </w:r>
    </w:p>
    <w:p w14:paraId="4960F114" w14:textId="270D571F" w:rsidR="00295982" w:rsidRPr="00295982" w:rsidRDefault="00295982" w:rsidP="00295982">
      <w:pPr>
        <w:jc w:val="right"/>
        <w:outlineLvl w:val="0"/>
        <w:rPr>
          <w:rFonts w:ascii="Times New Roman" w:hAnsi="Times New Roman" w:cs="Times New Roman"/>
        </w:rPr>
      </w:pPr>
      <w:r w:rsidRPr="00295982">
        <w:rPr>
          <w:rFonts w:ascii="Times New Roman" w:hAnsi="Times New Roman" w:cs="Times New Roman"/>
        </w:rPr>
        <w:t>Page</w:t>
      </w:r>
    </w:p>
    <w:p w14:paraId="7989A32D" w14:textId="77777777" w:rsidR="000C20AE" w:rsidRDefault="000C20AE" w:rsidP="006D1DCB">
      <w:pPr>
        <w:outlineLvl w:val="0"/>
        <w:rPr>
          <w:rFonts w:ascii="Times New Roman" w:hAnsi="Times New Roman" w:cs="Times New Roman"/>
          <w:u w:val="single"/>
        </w:rPr>
      </w:pPr>
    </w:p>
    <w:p w14:paraId="771E6F72" w14:textId="775DF21F" w:rsidR="008D313F" w:rsidRDefault="008D313F" w:rsidP="000505E4">
      <w:pPr>
        <w:spacing w:line="480" w:lineRule="auto"/>
        <w:outlineLvl w:val="0"/>
        <w:rPr>
          <w:rFonts w:ascii="Times New Roman" w:hAnsi="Times New Roman" w:cs="Times New Roman"/>
        </w:rPr>
      </w:pPr>
      <w:r>
        <w:rPr>
          <w:rFonts w:ascii="Times New Roman" w:hAnsi="Times New Roman" w:cs="Times New Roman"/>
        </w:rPr>
        <w:t>Abstract</w:t>
      </w:r>
      <w:r w:rsidR="00D620C4">
        <w:rPr>
          <w:rFonts w:ascii="Times New Roman" w:hAnsi="Times New Roman" w:cs="Times New Roman"/>
        </w:rPr>
        <w:t>……………</w:t>
      </w:r>
      <w:r w:rsidR="000505E4">
        <w:rPr>
          <w:rFonts w:ascii="Times New Roman" w:hAnsi="Times New Roman" w:cs="Times New Roman"/>
        </w:rPr>
        <w:t>…………..</w:t>
      </w:r>
      <w:r w:rsidR="00D620C4">
        <w:rPr>
          <w:rFonts w:ascii="Times New Roman" w:hAnsi="Times New Roman" w:cs="Times New Roman"/>
        </w:rPr>
        <w:t>…………………………………………………………………</w:t>
      </w:r>
      <w:r w:rsidR="005B5286">
        <w:rPr>
          <w:rFonts w:ascii="Times New Roman" w:hAnsi="Times New Roman" w:cs="Times New Roman"/>
        </w:rPr>
        <w:t>..</w:t>
      </w:r>
      <w:r w:rsidR="00D620C4">
        <w:rPr>
          <w:rFonts w:ascii="Times New Roman" w:hAnsi="Times New Roman" w:cs="Times New Roman"/>
        </w:rPr>
        <w:t>3</w:t>
      </w:r>
    </w:p>
    <w:p w14:paraId="36E79A95" w14:textId="36CC0FDD" w:rsidR="000505E4" w:rsidRDefault="000505E4" w:rsidP="000505E4">
      <w:pPr>
        <w:outlineLvl w:val="0"/>
        <w:rPr>
          <w:rFonts w:ascii="Times New Roman" w:hAnsi="Times New Roman" w:cs="Times New Roman"/>
        </w:rPr>
      </w:pPr>
      <w:r w:rsidRPr="000505E4">
        <w:rPr>
          <w:rFonts w:ascii="Times New Roman" w:hAnsi="Times New Roman" w:cs="Times New Roman"/>
        </w:rPr>
        <w:t>Chapter</w:t>
      </w:r>
      <w:r>
        <w:rPr>
          <w:rFonts w:ascii="Times New Roman" w:hAnsi="Times New Roman" w:cs="Times New Roman"/>
        </w:rPr>
        <w:t>:</w:t>
      </w:r>
    </w:p>
    <w:p w14:paraId="0439C1CA" w14:textId="77777777" w:rsidR="000505E4" w:rsidRPr="000505E4" w:rsidRDefault="000505E4" w:rsidP="000505E4">
      <w:pPr>
        <w:outlineLvl w:val="0"/>
        <w:rPr>
          <w:rFonts w:ascii="Times New Roman" w:hAnsi="Times New Roman" w:cs="Times New Roman"/>
        </w:rPr>
      </w:pPr>
    </w:p>
    <w:p w14:paraId="65A6725B" w14:textId="447BA127" w:rsidR="008D313F" w:rsidRDefault="008D313F" w:rsidP="005B5286">
      <w:pPr>
        <w:pStyle w:val="ListParagraph"/>
        <w:numPr>
          <w:ilvl w:val="0"/>
          <w:numId w:val="3"/>
        </w:numPr>
        <w:spacing w:line="480" w:lineRule="auto"/>
        <w:outlineLvl w:val="0"/>
        <w:rPr>
          <w:rFonts w:ascii="Times New Roman" w:hAnsi="Times New Roman" w:cs="Times New Roman"/>
        </w:rPr>
      </w:pPr>
      <w:r w:rsidRPr="005B5286">
        <w:rPr>
          <w:rFonts w:ascii="Times New Roman" w:hAnsi="Times New Roman" w:cs="Times New Roman"/>
        </w:rPr>
        <w:t>Introduction</w:t>
      </w:r>
      <w:r w:rsidR="005B5286">
        <w:rPr>
          <w:rFonts w:ascii="Times New Roman" w:hAnsi="Times New Roman" w:cs="Times New Roman"/>
        </w:rPr>
        <w:t>…………………………………………………………………..</w:t>
      </w:r>
      <w:r w:rsidR="00D620C4" w:rsidRPr="005B5286">
        <w:rPr>
          <w:rFonts w:ascii="Times New Roman" w:hAnsi="Times New Roman" w:cs="Times New Roman"/>
        </w:rPr>
        <w:t>………..4</w:t>
      </w:r>
    </w:p>
    <w:p w14:paraId="563134C4" w14:textId="6854AA07" w:rsidR="00540A82" w:rsidRPr="005B5286" w:rsidRDefault="00540A82" w:rsidP="005B5286">
      <w:pPr>
        <w:pStyle w:val="ListParagraph"/>
        <w:numPr>
          <w:ilvl w:val="0"/>
          <w:numId w:val="3"/>
        </w:numPr>
        <w:spacing w:line="480" w:lineRule="auto"/>
        <w:outlineLvl w:val="0"/>
        <w:rPr>
          <w:rFonts w:ascii="Times New Roman" w:hAnsi="Times New Roman" w:cs="Times New Roman"/>
        </w:rPr>
      </w:pPr>
      <w:r>
        <w:rPr>
          <w:rFonts w:ascii="Times New Roman" w:hAnsi="Times New Roman" w:cs="Times New Roman"/>
        </w:rPr>
        <w:t>Literature Review……………………………………………………………………...</w:t>
      </w:r>
      <w:r w:rsidR="0072739A">
        <w:rPr>
          <w:rFonts w:ascii="Times New Roman" w:hAnsi="Times New Roman" w:cs="Times New Roman"/>
        </w:rPr>
        <w:t>6</w:t>
      </w:r>
    </w:p>
    <w:p w14:paraId="2500F7DD" w14:textId="46DC21BF" w:rsidR="008D313F" w:rsidRPr="005B5286" w:rsidRDefault="00734E5F" w:rsidP="005B5286">
      <w:pPr>
        <w:pStyle w:val="ListParagraph"/>
        <w:numPr>
          <w:ilvl w:val="0"/>
          <w:numId w:val="3"/>
        </w:numPr>
        <w:spacing w:line="480" w:lineRule="auto"/>
        <w:outlineLvl w:val="0"/>
        <w:rPr>
          <w:rFonts w:ascii="Times New Roman" w:hAnsi="Times New Roman" w:cs="Times New Roman"/>
        </w:rPr>
      </w:pPr>
      <w:r w:rsidRPr="005B5286">
        <w:rPr>
          <w:rFonts w:ascii="Times New Roman" w:hAnsi="Times New Roman" w:cs="Times New Roman"/>
        </w:rPr>
        <w:t xml:space="preserve">Research </w:t>
      </w:r>
      <w:r w:rsidR="008D313F" w:rsidRPr="005B5286">
        <w:rPr>
          <w:rFonts w:ascii="Times New Roman" w:hAnsi="Times New Roman" w:cs="Times New Roman"/>
        </w:rPr>
        <w:t>Methodology</w:t>
      </w:r>
      <w:r w:rsidRPr="005B5286">
        <w:rPr>
          <w:rFonts w:ascii="Times New Roman" w:hAnsi="Times New Roman" w:cs="Times New Roman"/>
        </w:rPr>
        <w:t xml:space="preserve"> &amp; Technical Terms……</w:t>
      </w:r>
      <w:r w:rsidR="005B5286">
        <w:rPr>
          <w:rFonts w:ascii="Times New Roman" w:hAnsi="Times New Roman" w:cs="Times New Roman"/>
        </w:rPr>
        <w:t>…………………..</w:t>
      </w:r>
      <w:r w:rsidR="00600F83">
        <w:rPr>
          <w:rFonts w:ascii="Times New Roman" w:hAnsi="Times New Roman" w:cs="Times New Roman"/>
        </w:rPr>
        <w:t>………………</w:t>
      </w:r>
      <w:r w:rsidR="0072739A">
        <w:rPr>
          <w:rFonts w:ascii="Times New Roman" w:hAnsi="Times New Roman" w:cs="Times New Roman"/>
        </w:rPr>
        <w:t>…8</w:t>
      </w:r>
    </w:p>
    <w:p w14:paraId="605C15CB" w14:textId="44023DA0" w:rsidR="00DE5630" w:rsidRDefault="00920E63" w:rsidP="005B5286">
      <w:pPr>
        <w:pStyle w:val="ListParagraph"/>
        <w:numPr>
          <w:ilvl w:val="0"/>
          <w:numId w:val="3"/>
        </w:numPr>
        <w:spacing w:line="480" w:lineRule="auto"/>
        <w:outlineLvl w:val="0"/>
        <w:rPr>
          <w:rFonts w:ascii="Times New Roman" w:hAnsi="Times New Roman" w:cs="Times New Roman"/>
        </w:rPr>
      </w:pPr>
      <w:r w:rsidRPr="005B5286">
        <w:rPr>
          <w:rFonts w:ascii="Times New Roman" w:hAnsi="Times New Roman" w:cs="Times New Roman"/>
        </w:rPr>
        <w:t xml:space="preserve">General Empirical Model </w:t>
      </w:r>
      <w:r w:rsidR="00A603B4" w:rsidRPr="005B5286">
        <w:rPr>
          <w:rFonts w:ascii="Times New Roman" w:hAnsi="Times New Roman" w:cs="Times New Roman"/>
        </w:rPr>
        <w:t>Constructio</w:t>
      </w:r>
      <w:r w:rsidRPr="005B5286">
        <w:rPr>
          <w:rFonts w:ascii="Times New Roman" w:hAnsi="Times New Roman" w:cs="Times New Roman"/>
        </w:rPr>
        <w:t>n</w:t>
      </w:r>
      <w:r w:rsidR="00D620C4" w:rsidRPr="005B5286">
        <w:rPr>
          <w:rFonts w:ascii="Times New Roman" w:hAnsi="Times New Roman" w:cs="Times New Roman"/>
        </w:rPr>
        <w:t>…</w:t>
      </w:r>
      <w:r w:rsidRPr="005B5286">
        <w:rPr>
          <w:rFonts w:ascii="Times New Roman" w:hAnsi="Times New Roman" w:cs="Times New Roman"/>
        </w:rPr>
        <w:t>…..</w:t>
      </w:r>
      <w:r w:rsidR="00D620C4" w:rsidRPr="005B5286">
        <w:rPr>
          <w:rFonts w:ascii="Times New Roman" w:hAnsi="Times New Roman" w:cs="Times New Roman"/>
        </w:rPr>
        <w:t>…</w:t>
      </w:r>
      <w:r w:rsidR="005B5286">
        <w:rPr>
          <w:rFonts w:ascii="Times New Roman" w:hAnsi="Times New Roman" w:cs="Times New Roman"/>
        </w:rPr>
        <w:t>......</w:t>
      </w:r>
      <w:r w:rsidR="002B6955">
        <w:rPr>
          <w:rFonts w:ascii="Times New Roman" w:hAnsi="Times New Roman" w:cs="Times New Roman"/>
        </w:rPr>
        <w:t>………………………………...15</w:t>
      </w:r>
    </w:p>
    <w:p w14:paraId="5C234011" w14:textId="13CB216F" w:rsidR="00323CB7" w:rsidRDefault="00323CB7" w:rsidP="00323CB7">
      <w:pPr>
        <w:pStyle w:val="ListParagraph"/>
        <w:spacing w:line="480" w:lineRule="auto"/>
        <w:ind w:left="1440"/>
        <w:outlineLvl w:val="0"/>
        <w:rPr>
          <w:rFonts w:ascii="Times New Roman" w:hAnsi="Times New Roman" w:cs="Times New Roman"/>
        </w:rPr>
      </w:pPr>
      <w:r>
        <w:rPr>
          <w:rFonts w:ascii="Times New Roman" w:hAnsi="Times New Roman" w:cs="Times New Roman"/>
        </w:rPr>
        <w:t>Regression Mod</w:t>
      </w:r>
      <w:r w:rsidR="00E0535E">
        <w:rPr>
          <w:rFonts w:ascii="Times New Roman" w:hAnsi="Times New Roman" w:cs="Times New Roman"/>
        </w:rPr>
        <w:t>el 1……………………</w:t>
      </w:r>
      <w:r w:rsidR="004E09A2">
        <w:rPr>
          <w:rFonts w:ascii="Times New Roman" w:hAnsi="Times New Roman" w:cs="Times New Roman"/>
        </w:rPr>
        <w:t>………………………………………...16</w:t>
      </w:r>
    </w:p>
    <w:p w14:paraId="7F2222DB" w14:textId="72ACB8BA" w:rsidR="00323CB7" w:rsidRDefault="00323CB7" w:rsidP="00323CB7">
      <w:pPr>
        <w:pStyle w:val="ListParagraph"/>
        <w:spacing w:line="480" w:lineRule="auto"/>
        <w:ind w:left="1440"/>
        <w:outlineLvl w:val="0"/>
        <w:rPr>
          <w:rFonts w:ascii="Times New Roman" w:hAnsi="Times New Roman" w:cs="Times New Roman"/>
        </w:rPr>
      </w:pPr>
      <w:r>
        <w:rPr>
          <w:rFonts w:ascii="Times New Roman" w:hAnsi="Times New Roman" w:cs="Times New Roman"/>
        </w:rPr>
        <w:t>Regression Mod</w:t>
      </w:r>
      <w:r w:rsidR="004E09A2">
        <w:rPr>
          <w:rFonts w:ascii="Times New Roman" w:hAnsi="Times New Roman" w:cs="Times New Roman"/>
        </w:rPr>
        <w:t>el 2……………………………………………………………...17</w:t>
      </w:r>
    </w:p>
    <w:p w14:paraId="1EB3AB88" w14:textId="5B142C68" w:rsidR="00B455C9" w:rsidRDefault="00B455C9" w:rsidP="00323CB7">
      <w:pPr>
        <w:pStyle w:val="ListParagraph"/>
        <w:spacing w:line="480" w:lineRule="auto"/>
        <w:ind w:left="1440"/>
        <w:outlineLvl w:val="0"/>
        <w:rPr>
          <w:rFonts w:ascii="Times New Roman" w:hAnsi="Times New Roman" w:cs="Times New Roman"/>
        </w:rPr>
      </w:pPr>
      <w:r>
        <w:rPr>
          <w:rFonts w:ascii="Times New Roman" w:hAnsi="Times New Roman" w:cs="Times New Roman"/>
        </w:rPr>
        <w:t>Regression Model 3……………………………………………………………...</w:t>
      </w:r>
      <w:r w:rsidR="004E09A2">
        <w:rPr>
          <w:rFonts w:ascii="Times New Roman" w:hAnsi="Times New Roman" w:cs="Times New Roman"/>
        </w:rPr>
        <w:t>18</w:t>
      </w:r>
    </w:p>
    <w:p w14:paraId="00668A8A" w14:textId="69119B40" w:rsidR="00767A44" w:rsidRPr="005B5286" w:rsidRDefault="00767A44" w:rsidP="00323CB7">
      <w:pPr>
        <w:pStyle w:val="ListParagraph"/>
        <w:spacing w:line="480" w:lineRule="auto"/>
        <w:ind w:left="1440"/>
        <w:outlineLvl w:val="0"/>
        <w:rPr>
          <w:rFonts w:ascii="Times New Roman" w:hAnsi="Times New Roman" w:cs="Times New Roman"/>
        </w:rPr>
      </w:pPr>
      <w:r>
        <w:rPr>
          <w:rFonts w:ascii="Times New Roman" w:hAnsi="Times New Roman" w:cs="Times New Roman"/>
        </w:rPr>
        <w:t>Regression Mode</w:t>
      </w:r>
      <w:r w:rsidR="004E09A2">
        <w:rPr>
          <w:rFonts w:ascii="Times New Roman" w:hAnsi="Times New Roman" w:cs="Times New Roman"/>
        </w:rPr>
        <w:t>ls 4-6…………………………………………………………..19</w:t>
      </w:r>
    </w:p>
    <w:p w14:paraId="2557D04F" w14:textId="6C52CC1A" w:rsidR="008D313F" w:rsidRPr="005B5286" w:rsidRDefault="008D313F" w:rsidP="005B5286">
      <w:pPr>
        <w:pStyle w:val="ListParagraph"/>
        <w:numPr>
          <w:ilvl w:val="0"/>
          <w:numId w:val="3"/>
        </w:numPr>
        <w:spacing w:line="480" w:lineRule="auto"/>
        <w:outlineLvl w:val="0"/>
        <w:rPr>
          <w:rFonts w:ascii="Times New Roman" w:hAnsi="Times New Roman" w:cs="Times New Roman"/>
        </w:rPr>
      </w:pPr>
      <w:r w:rsidRPr="005B5286">
        <w:rPr>
          <w:rFonts w:ascii="Times New Roman" w:hAnsi="Times New Roman" w:cs="Times New Roman"/>
        </w:rPr>
        <w:t>Results</w:t>
      </w:r>
      <w:r w:rsidR="005B5286">
        <w:rPr>
          <w:rFonts w:ascii="Times New Roman" w:hAnsi="Times New Roman" w:cs="Times New Roman"/>
        </w:rPr>
        <w:t>………………………..</w:t>
      </w:r>
      <w:r w:rsidR="004E09A2">
        <w:rPr>
          <w:rFonts w:ascii="Times New Roman" w:hAnsi="Times New Roman" w:cs="Times New Roman"/>
        </w:rPr>
        <w:t>………………………………………………………21</w:t>
      </w:r>
    </w:p>
    <w:p w14:paraId="34DF3DD8" w14:textId="4ECEE9B6" w:rsidR="008D313F" w:rsidRPr="005B5286" w:rsidRDefault="008D313F" w:rsidP="005B5286">
      <w:pPr>
        <w:pStyle w:val="ListParagraph"/>
        <w:numPr>
          <w:ilvl w:val="0"/>
          <w:numId w:val="3"/>
        </w:numPr>
        <w:spacing w:line="480" w:lineRule="auto"/>
        <w:outlineLvl w:val="0"/>
        <w:rPr>
          <w:rFonts w:ascii="Times New Roman" w:hAnsi="Times New Roman" w:cs="Times New Roman"/>
        </w:rPr>
      </w:pPr>
      <w:r w:rsidRPr="005B5286">
        <w:rPr>
          <w:rFonts w:ascii="Times New Roman" w:hAnsi="Times New Roman" w:cs="Times New Roman"/>
        </w:rPr>
        <w:t>Discussion</w:t>
      </w:r>
      <w:r w:rsidR="005B5286">
        <w:rPr>
          <w:rFonts w:ascii="Times New Roman" w:hAnsi="Times New Roman" w:cs="Times New Roman"/>
        </w:rPr>
        <w:t>……………………..</w:t>
      </w:r>
      <w:r w:rsidR="004E09A2">
        <w:rPr>
          <w:rFonts w:ascii="Times New Roman" w:hAnsi="Times New Roman" w:cs="Times New Roman"/>
        </w:rPr>
        <w:t>……………………………………………………..29</w:t>
      </w:r>
    </w:p>
    <w:p w14:paraId="4081993B" w14:textId="66ECDBC5" w:rsidR="000D2785" w:rsidRDefault="000D2785" w:rsidP="00FE7EBD">
      <w:pPr>
        <w:pStyle w:val="ListParagraph"/>
        <w:spacing w:line="480" w:lineRule="auto"/>
        <w:ind w:left="1080" w:firstLine="360"/>
        <w:outlineLvl w:val="0"/>
        <w:rPr>
          <w:rFonts w:ascii="Times New Roman" w:hAnsi="Times New Roman" w:cs="Times New Roman"/>
        </w:rPr>
      </w:pPr>
      <w:r w:rsidRPr="005B5286">
        <w:rPr>
          <w:rFonts w:ascii="Times New Roman" w:hAnsi="Times New Roman" w:cs="Times New Roman"/>
        </w:rPr>
        <w:t>Limitations</w:t>
      </w:r>
      <w:r w:rsidR="005B5286">
        <w:rPr>
          <w:rFonts w:ascii="Times New Roman" w:hAnsi="Times New Roman" w:cs="Times New Roman"/>
        </w:rPr>
        <w:t>……………..</w:t>
      </w:r>
      <w:r w:rsidR="00FA1C24" w:rsidRPr="005B5286">
        <w:rPr>
          <w:rFonts w:ascii="Times New Roman" w:hAnsi="Times New Roman" w:cs="Times New Roman"/>
        </w:rPr>
        <w:t>………………………………………</w:t>
      </w:r>
      <w:r w:rsidR="00FE7EBD">
        <w:rPr>
          <w:rFonts w:ascii="Times New Roman" w:hAnsi="Times New Roman" w:cs="Times New Roman"/>
        </w:rPr>
        <w:t>………………..</w:t>
      </w:r>
      <w:r w:rsidR="004E09A2">
        <w:rPr>
          <w:rFonts w:ascii="Times New Roman" w:hAnsi="Times New Roman" w:cs="Times New Roman"/>
        </w:rPr>
        <w:t>.32</w:t>
      </w:r>
    </w:p>
    <w:p w14:paraId="4E73E721" w14:textId="57A08DAD" w:rsidR="00FE7EBD" w:rsidRPr="005B5286" w:rsidRDefault="00FE7EBD" w:rsidP="00FE7EBD">
      <w:pPr>
        <w:pStyle w:val="ListParagraph"/>
        <w:spacing w:line="480" w:lineRule="auto"/>
        <w:ind w:left="1080" w:firstLine="360"/>
        <w:outlineLvl w:val="0"/>
        <w:rPr>
          <w:rFonts w:ascii="Times New Roman" w:hAnsi="Times New Roman" w:cs="Times New Roman"/>
        </w:rPr>
      </w:pPr>
      <w:r>
        <w:rPr>
          <w:rFonts w:ascii="Times New Roman" w:hAnsi="Times New Roman" w:cs="Times New Roman"/>
        </w:rPr>
        <w:t>Future Research………………………………………………………………….</w:t>
      </w:r>
      <w:r w:rsidR="004E09A2">
        <w:rPr>
          <w:rFonts w:ascii="Times New Roman" w:hAnsi="Times New Roman" w:cs="Times New Roman"/>
        </w:rPr>
        <w:t>34</w:t>
      </w:r>
    </w:p>
    <w:p w14:paraId="02D3372A" w14:textId="411C5C5F" w:rsidR="008D313F" w:rsidRDefault="008D313F" w:rsidP="005B5286">
      <w:pPr>
        <w:pStyle w:val="ListParagraph"/>
        <w:numPr>
          <w:ilvl w:val="0"/>
          <w:numId w:val="3"/>
        </w:numPr>
        <w:spacing w:line="480" w:lineRule="auto"/>
        <w:outlineLvl w:val="0"/>
        <w:rPr>
          <w:rFonts w:ascii="Times New Roman" w:hAnsi="Times New Roman" w:cs="Times New Roman"/>
        </w:rPr>
      </w:pPr>
      <w:r w:rsidRPr="005B5286">
        <w:rPr>
          <w:rFonts w:ascii="Times New Roman" w:hAnsi="Times New Roman" w:cs="Times New Roman"/>
        </w:rPr>
        <w:t>Conclusion</w:t>
      </w:r>
      <w:r w:rsidR="00FA1C24" w:rsidRPr="005B5286">
        <w:rPr>
          <w:rFonts w:ascii="Times New Roman" w:hAnsi="Times New Roman" w:cs="Times New Roman"/>
        </w:rPr>
        <w:t>…………</w:t>
      </w:r>
      <w:r w:rsidR="005B5286">
        <w:rPr>
          <w:rFonts w:ascii="Times New Roman" w:hAnsi="Times New Roman" w:cs="Times New Roman"/>
        </w:rPr>
        <w:t>………..</w:t>
      </w:r>
      <w:r w:rsidR="004E09A2">
        <w:rPr>
          <w:rFonts w:ascii="Times New Roman" w:hAnsi="Times New Roman" w:cs="Times New Roman"/>
        </w:rPr>
        <w:t>……………………………………………………….35</w:t>
      </w:r>
    </w:p>
    <w:p w14:paraId="6DC35F08" w14:textId="2923EDE0" w:rsidR="001E254E" w:rsidRPr="000505E4" w:rsidRDefault="00006EEF" w:rsidP="001E254E">
      <w:pPr>
        <w:spacing w:line="480" w:lineRule="auto"/>
        <w:ind w:left="360"/>
        <w:outlineLvl w:val="0"/>
        <w:rPr>
          <w:rFonts w:ascii="Times New Roman" w:hAnsi="Times New Roman" w:cs="Times New Roman"/>
        </w:rPr>
      </w:pPr>
      <w:r w:rsidRPr="000505E4">
        <w:rPr>
          <w:rFonts w:ascii="Times New Roman" w:hAnsi="Times New Roman" w:cs="Times New Roman"/>
        </w:rPr>
        <w:t>References …………………………………………………</w:t>
      </w:r>
      <w:r w:rsidR="000505E4">
        <w:rPr>
          <w:rFonts w:ascii="Times New Roman" w:hAnsi="Times New Roman" w:cs="Times New Roman"/>
        </w:rPr>
        <w:t>………</w:t>
      </w:r>
      <w:r w:rsidR="004E09A2">
        <w:rPr>
          <w:rFonts w:ascii="Times New Roman" w:hAnsi="Times New Roman" w:cs="Times New Roman"/>
        </w:rPr>
        <w:t>………………………...36</w:t>
      </w:r>
    </w:p>
    <w:p w14:paraId="2FC39DB0" w14:textId="00113C8F" w:rsidR="000D2785" w:rsidRDefault="000D2785" w:rsidP="000505E4">
      <w:pPr>
        <w:spacing w:line="480" w:lineRule="auto"/>
        <w:ind w:firstLine="360"/>
        <w:outlineLvl w:val="0"/>
        <w:rPr>
          <w:rFonts w:ascii="Times New Roman" w:hAnsi="Times New Roman" w:cs="Times New Roman"/>
        </w:rPr>
      </w:pPr>
      <w:r w:rsidRPr="000505E4">
        <w:rPr>
          <w:rFonts w:ascii="Times New Roman" w:hAnsi="Times New Roman" w:cs="Times New Roman"/>
        </w:rPr>
        <w:t>Appendix</w:t>
      </w:r>
      <w:r w:rsidR="005B5286" w:rsidRPr="000505E4">
        <w:rPr>
          <w:rFonts w:ascii="Times New Roman" w:hAnsi="Times New Roman" w:cs="Times New Roman"/>
        </w:rPr>
        <w:t>…</w:t>
      </w:r>
      <w:r w:rsidR="000505E4" w:rsidRPr="000505E4">
        <w:rPr>
          <w:rFonts w:ascii="Times New Roman" w:hAnsi="Times New Roman" w:cs="Times New Roman"/>
        </w:rPr>
        <w:t>..</w:t>
      </w:r>
      <w:r w:rsidR="005B5286" w:rsidRPr="000505E4">
        <w:rPr>
          <w:rFonts w:ascii="Times New Roman" w:hAnsi="Times New Roman" w:cs="Times New Roman"/>
        </w:rPr>
        <w:t>……………………………..</w:t>
      </w:r>
      <w:r w:rsidR="00FA1C24" w:rsidRPr="000505E4">
        <w:rPr>
          <w:rFonts w:ascii="Times New Roman" w:hAnsi="Times New Roman" w:cs="Times New Roman"/>
        </w:rPr>
        <w:t>……………………………</w:t>
      </w:r>
      <w:r w:rsidR="000505E4">
        <w:rPr>
          <w:rFonts w:ascii="Times New Roman" w:hAnsi="Times New Roman" w:cs="Times New Roman"/>
        </w:rPr>
        <w:t>……..</w:t>
      </w:r>
      <w:r w:rsidR="00FA1C24" w:rsidRPr="000505E4">
        <w:rPr>
          <w:rFonts w:ascii="Times New Roman" w:hAnsi="Times New Roman" w:cs="Times New Roman"/>
        </w:rPr>
        <w:t>……………</w:t>
      </w:r>
      <w:r w:rsidR="00B26BCF" w:rsidRPr="000505E4">
        <w:rPr>
          <w:rFonts w:ascii="Times New Roman" w:hAnsi="Times New Roman" w:cs="Times New Roman"/>
        </w:rPr>
        <w:t>....</w:t>
      </w:r>
      <w:r w:rsidR="004E09A2">
        <w:rPr>
          <w:rFonts w:ascii="Times New Roman" w:hAnsi="Times New Roman" w:cs="Times New Roman"/>
        </w:rPr>
        <w:t>38</w:t>
      </w:r>
    </w:p>
    <w:p w14:paraId="4EBF1C92" w14:textId="13B2EF76" w:rsidR="001E254E" w:rsidRDefault="001E254E" w:rsidP="001E254E">
      <w:pPr>
        <w:spacing w:line="480" w:lineRule="auto"/>
        <w:ind w:left="360" w:firstLine="360"/>
        <w:outlineLvl w:val="0"/>
        <w:rPr>
          <w:rFonts w:ascii="Times New Roman" w:hAnsi="Times New Roman" w:cs="Times New Roman"/>
        </w:rPr>
      </w:pPr>
      <w:r>
        <w:rPr>
          <w:rFonts w:ascii="Times New Roman" w:hAnsi="Times New Roman" w:cs="Times New Roman"/>
        </w:rPr>
        <w:t>Tables A-1 and A-2………………………………………………………………………</w:t>
      </w:r>
      <w:r w:rsidR="004E09A2">
        <w:rPr>
          <w:rFonts w:ascii="Times New Roman" w:hAnsi="Times New Roman" w:cs="Times New Roman"/>
        </w:rPr>
        <w:t>39</w:t>
      </w:r>
    </w:p>
    <w:p w14:paraId="492C978F" w14:textId="5CCDE98D" w:rsidR="001E254E" w:rsidRDefault="001E254E" w:rsidP="001E254E">
      <w:pPr>
        <w:spacing w:line="480" w:lineRule="auto"/>
        <w:ind w:left="360"/>
        <w:outlineLvl w:val="0"/>
        <w:rPr>
          <w:rFonts w:ascii="Times New Roman" w:hAnsi="Times New Roman" w:cs="Times New Roman"/>
        </w:rPr>
      </w:pPr>
      <w:r>
        <w:rPr>
          <w:rFonts w:ascii="Times New Roman" w:hAnsi="Times New Roman" w:cs="Times New Roman"/>
        </w:rPr>
        <w:tab/>
        <w:t>Tables A-3 and A-4……………………………………………………………................</w:t>
      </w:r>
      <w:r w:rsidR="004E09A2">
        <w:rPr>
          <w:rFonts w:ascii="Times New Roman" w:hAnsi="Times New Roman" w:cs="Times New Roman"/>
        </w:rPr>
        <w:t>40</w:t>
      </w:r>
    </w:p>
    <w:p w14:paraId="45D6B8B7" w14:textId="3C34CDA8" w:rsidR="001E254E" w:rsidRDefault="001E254E" w:rsidP="001E254E">
      <w:pPr>
        <w:spacing w:line="480" w:lineRule="auto"/>
        <w:ind w:left="360"/>
        <w:outlineLvl w:val="0"/>
        <w:rPr>
          <w:rFonts w:ascii="Times New Roman" w:hAnsi="Times New Roman" w:cs="Times New Roman"/>
        </w:rPr>
      </w:pPr>
      <w:r>
        <w:rPr>
          <w:rFonts w:ascii="Times New Roman" w:hAnsi="Times New Roman" w:cs="Times New Roman"/>
        </w:rPr>
        <w:tab/>
        <w:t>Table A-5…………………………………………………………...................................</w:t>
      </w:r>
      <w:r w:rsidR="004E09A2">
        <w:rPr>
          <w:rFonts w:ascii="Times New Roman" w:hAnsi="Times New Roman" w:cs="Times New Roman"/>
        </w:rPr>
        <w:t>41</w:t>
      </w:r>
    </w:p>
    <w:p w14:paraId="566B38C1" w14:textId="4FADAB52" w:rsidR="001E254E" w:rsidRPr="000505E4" w:rsidRDefault="001E254E" w:rsidP="001E254E">
      <w:pPr>
        <w:spacing w:line="480" w:lineRule="auto"/>
        <w:ind w:left="360"/>
        <w:outlineLvl w:val="0"/>
        <w:rPr>
          <w:rFonts w:ascii="Times New Roman" w:hAnsi="Times New Roman" w:cs="Times New Roman"/>
        </w:rPr>
      </w:pPr>
      <w:r>
        <w:rPr>
          <w:rFonts w:ascii="Times New Roman" w:hAnsi="Times New Roman" w:cs="Times New Roman"/>
        </w:rPr>
        <w:tab/>
        <w:t>Figure A-1…………………………………..……………………………………………</w:t>
      </w:r>
      <w:r w:rsidR="004E09A2">
        <w:rPr>
          <w:rFonts w:ascii="Times New Roman" w:hAnsi="Times New Roman" w:cs="Times New Roman"/>
        </w:rPr>
        <w:t>42</w:t>
      </w:r>
    </w:p>
    <w:p w14:paraId="00B10F97" w14:textId="0DD8C0B6" w:rsidR="001E254E" w:rsidRDefault="00EE713F" w:rsidP="001E254E">
      <w:pPr>
        <w:spacing w:line="480" w:lineRule="auto"/>
        <w:ind w:firstLine="360"/>
        <w:outlineLvl w:val="0"/>
        <w:rPr>
          <w:rFonts w:ascii="Times New Roman" w:hAnsi="Times New Roman" w:cs="Times New Roman"/>
        </w:rPr>
      </w:pPr>
      <w:r>
        <w:rPr>
          <w:rFonts w:ascii="Times New Roman" w:hAnsi="Times New Roman" w:cs="Times New Roman"/>
        </w:rPr>
        <w:t>`</w:t>
      </w:r>
      <w:r w:rsidR="00287F7E">
        <w:rPr>
          <w:rFonts w:ascii="Times New Roman" w:hAnsi="Times New Roman" w:cs="Times New Roman"/>
        </w:rPr>
        <w:tab/>
      </w:r>
      <w:r w:rsidR="000D2785" w:rsidRPr="000505E4">
        <w:rPr>
          <w:rFonts w:ascii="Times New Roman" w:hAnsi="Times New Roman" w:cs="Times New Roman"/>
        </w:rPr>
        <w:t>Glossary</w:t>
      </w:r>
      <w:r w:rsidR="005B5286" w:rsidRPr="000505E4">
        <w:rPr>
          <w:rFonts w:ascii="Times New Roman" w:hAnsi="Times New Roman" w:cs="Times New Roman"/>
        </w:rPr>
        <w:t>……………..</w:t>
      </w:r>
      <w:r w:rsidR="00FA1C24" w:rsidRPr="000505E4">
        <w:rPr>
          <w:rFonts w:ascii="Times New Roman" w:hAnsi="Times New Roman" w:cs="Times New Roman"/>
        </w:rPr>
        <w:t>………</w:t>
      </w:r>
      <w:r w:rsidR="000505E4">
        <w:rPr>
          <w:rFonts w:ascii="Times New Roman" w:hAnsi="Times New Roman" w:cs="Times New Roman"/>
        </w:rPr>
        <w:t>………</w:t>
      </w:r>
      <w:r w:rsidR="00287F7E">
        <w:rPr>
          <w:rFonts w:ascii="Times New Roman" w:hAnsi="Times New Roman" w:cs="Times New Roman"/>
        </w:rPr>
        <w:t>…………………………………………………...</w:t>
      </w:r>
      <w:r w:rsidR="004E09A2">
        <w:rPr>
          <w:rFonts w:ascii="Times New Roman" w:hAnsi="Times New Roman" w:cs="Times New Roman"/>
        </w:rPr>
        <w:t>43</w:t>
      </w:r>
    </w:p>
    <w:p w14:paraId="04AB99CD" w14:textId="1D004821" w:rsidR="00F66FE9" w:rsidRPr="00BA02BE" w:rsidRDefault="00014C24" w:rsidP="00BA02BE">
      <w:pPr>
        <w:spacing w:line="480" w:lineRule="auto"/>
        <w:outlineLvl w:val="0"/>
        <w:rPr>
          <w:rFonts w:ascii="Times New Roman" w:hAnsi="Times New Roman" w:cs="Times New Roman"/>
        </w:rPr>
      </w:pPr>
      <w:r w:rsidRPr="00EC59BE">
        <w:rPr>
          <w:rFonts w:ascii="Times New Roman" w:hAnsi="Times New Roman" w:cs="Times New Roman"/>
          <w:b/>
          <w:u w:val="single"/>
        </w:rPr>
        <w:lastRenderedPageBreak/>
        <w:t>Abstr</w:t>
      </w:r>
      <w:r w:rsidR="00F66FE9" w:rsidRPr="00EC59BE">
        <w:rPr>
          <w:rFonts w:ascii="Times New Roman" w:hAnsi="Times New Roman" w:cs="Times New Roman"/>
          <w:b/>
          <w:u w:val="single"/>
        </w:rPr>
        <w:t>act</w:t>
      </w:r>
    </w:p>
    <w:p w14:paraId="6F32A8CE" w14:textId="232D6108" w:rsidR="00F66FE9" w:rsidRPr="00EE25A6" w:rsidRDefault="00EE25A6" w:rsidP="0030585E">
      <w:pPr>
        <w:spacing w:line="480" w:lineRule="auto"/>
        <w:outlineLvl w:val="0"/>
        <w:rPr>
          <w:rFonts w:ascii="Times New Roman" w:hAnsi="Times New Roman" w:cs="Times New Roman"/>
        </w:rPr>
      </w:pPr>
      <w:r>
        <w:rPr>
          <w:rFonts w:ascii="Times New Roman" w:hAnsi="Times New Roman" w:cs="Times New Roman"/>
        </w:rPr>
        <w:t xml:space="preserve">This study </w:t>
      </w:r>
      <w:r w:rsidR="00365F8F">
        <w:rPr>
          <w:rFonts w:ascii="Times New Roman" w:hAnsi="Times New Roman" w:cs="Times New Roman"/>
        </w:rPr>
        <w:t>examines the impact of</w:t>
      </w:r>
      <w:r w:rsidR="00CC597E">
        <w:rPr>
          <w:rFonts w:ascii="Times New Roman" w:hAnsi="Times New Roman" w:cs="Times New Roman"/>
        </w:rPr>
        <w:t xml:space="preserve"> suspending players in the National Basketball Association (NBA) </w:t>
      </w:r>
      <w:r w:rsidR="00E8441C">
        <w:rPr>
          <w:rFonts w:ascii="Times New Roman" w:hAnsi="Times New Roman" w:cs="Times New Roman"/>
        </w:rPr>
        <w:t xml:space="preserve">on post-suspension </w:t>
      </w:r>
      <w:r w:rsidR="0069598F">
        <w:rPr>
          <w:rFonts w:ascii="Times New Roman" w:hAnsi="Times New Roman" w:cs="Times New Roman"/>
        </w:rPr>
        <w:t>performance</w:t>
      </w:r>
      <w:r w:rsidR="00F019AF">
        <w:rPr>
          <w:rFonts w:ascii="Times New Roman" w:hAnsi="Times New Roman" w:cs="Times New Roman"/>
        </w:rPr>
        <w:t xml:space="preserve">.  </w:t>
      </w:r>
      <w:r w:rsidR="0030585E">
        <w:rPr>
          <w:rFonts w:ascii="Times New Roman" w:hAnsi="Times New Roman" w:cs="Times New Roman"/>
        </w:rPr>
        <w:t xml:space="preserve">This </w:t>
      </w:r>
      <w:r w:rsidR="00E8441C">
        <w:rPr>
          <w:rFonts w:ascii="Times New Roman" w:hAnsi="Times New Roman" w:cs="Times New Roman"/>
        </w:rPr>
        <w:t>is</w:t>
      </w:r>
      <w:r w:rsidR="0030585E">
        <w:rPr>
          <w:rFonts w:ascii="Times New Roman" w:hAnsi="Times New Roman" w:cs="Times New Roman"/>
        </w:rPr>
        <w:t xml:space="preserve"> done</w:t>
      </w:r>
      <w:r w:rsidR="00CC597E">
        <w:rPr>
          <w:rFonts w:ascii="Times New Roman" w:hAnsi="Times New Roman" w:cs="Times New Roman"/>
        </w:rPr>
        <w:t xml:space="preserve"> </w:t>
      </w:r>
      <w:r w:rsidR="0030585E">
        <w:rPr>
          <w:rFonts w:ascii="Times New Roman" w:hAnsi="Times New Roman" w:cs="Times New Roman"/>
        </w:rPr>
        <w:t xml:space="preserve">by </w:t>
      </w:r>
      <w:r w:rsidR="00CC597E">
        <w:rPr>
          <w:rFonts w:ascii="Times New Roman" w:hAnsi="Times New Roman" w:cs="Times New Roman"/>
        </w:rPr>
        <w:t>observing</w:t>
      </w:r>
      <w:r w:rsidR="00E8441C">
        <w:rPr>
          <w:rFonts w:ascii="Times New Roman" w:hAnsi="Times New Roman" w:cs="Times New Roman"/>
        </w:rPr>
        <w:t xml:space="preserve"> both</w:t>
      </w:r>
      <w:r w:rsidR="00CC597E">
        <w:rPr>
          <w:rFonts w:ascii="Times New Roman" w:hAnsi="Times New Roman" w:cs="Times New Roman"/>
        </w:rPr>
        <w:t xml:space="preserve"> productivity</w:t>
      </w:r>
      <w:r w:rsidR="00837962">
        <w:rPr>
          <w:rFonts w:ascii="Times New Roman" w:hAnsi="Times New Roman" w:cs="Times New Roman"/>
        </w:rPr>
        <w:t xml:space="preserve"> changes</w:t>
      </w:r>
      <w:r w:rsidR="00CC597E">
        <w:rPr>
          <w:rFonts w:ascii="Times New Roman" w:hAnsi="Times New Roman" w:cs="Times New Roman"/>
        </w:rPr>
        <w:t xml:space="preserve"> and </w:t>
      </w:r>
      <w:r w:rsidR="00F77664">
        <w:rPr>
          <w:rFonts w:ascii="Times New Roman" w:hAnsi="Times New Roman" w:cs="Times New Roman"/>
        </w:rPr>
        <w:t xml:space="preserve">behavior </w:t>
      </w:r>
      <w:r w:rsidR="00CC597E">
        <w:rPr>
          <w:rFonts w:ascii="Times New Roman" w:hAnsi="Times New Roman" w:cs="Times New Roman"/>
        </w:rPr>
        <w:t xml:space="preserve">changes </w:t>
      </w:r>
      <w:r w:rsidR="00F77664">
        <w:rPr>
          <w:rFonts w:ascii="Times New Roman" w:hAnsi="Times New Roman" w:cs="Times New Roman"/>
        </w:rPr>
        <w:t>via</w:t>
      </w:r>
      <w:r w:rsidR="00CC597E">
        <w:rPr>
          <w:rFonts w:ascii="Times New Roman" w:hAnsi="Times New Roman" w:cs="Times New Roman"/>
        </w:rPr>
        <w:t xml:space="preserve"> box score statistics</w:t>
      </w:r>
      <w:r w:rsidR="0069598F">
        <w:rPr>
          <w:rFonts w:ascii="Times New Roman" w:hAnsi="Times New Roman" w:cs="Times New Roman"/>
        </w:rPr>
        <w:t xml:space="preserve"> pre and post-suspension</w:t>
      </w:r>
      <w:r w:rsidR="00CC597E">
        <w:rPr>
          <w:rFonts w:ascii="Times New Roman" w:hAnsi="Times New Roman" w:cs="Times New Roman"/>
        </w:rPr>
        <w:t xml:space="preserve">, </w:t>
      </w:r>
      <w:r w:rsidR="0030585E">
        <w:rPr>
          <w:rFonts w:ascii="Times New Roman" w:hAnsi="Times New Roman" w:cs="Times New Roman"/>
        </w:rPr>
        <w:t>identifying characteristics of player suspension</w:t>
      </w:r>
      <w:r w:rsidR="0069598F">
        <w:rPr>
          <w:rFonts w:ascii="Times New Roman" w:hAnsi="Times New Roman" w:cs="Times New Roman"/>
        </w:rPr>
        <w:t>s</w:t>
      </w:r>
      <w:r w:rsidR="0030585E">
        <w:rPr>
          <w:rFonts w:ascii="Times New Roman" w:hAnsi="Times New Roman" w:cs="Times New Roman"/>
        </w:rPr>
        <w:t xml:space="preserve"> </w:t>
      </w:r>
      <w:r w:rsidR="0069598F">
        <w:rPr>
          <w:rFonts w:ascii="Times New Roman" w:hAnsi="Times New Roman" w:cs="Times New Roman"/>
        </w:rPr>
        <w:t>that</w:t>
      </w:r>
      <w:r w:rsidR="0030585E">
        <w:rPr>
          <w:rFonts w:ascii="Times New Roman" w:hAnsi="Times New Roman" w:cs="Times New Roman"/>
        </w:rPr>
        <w:t xml:space="preserve"> contribute to those changes, and measuring their marginal impact. </w:t>
      </w:r>
      <w:r w:rsidR="004C3C25">
        <w:rPr>
          <w:rFonts w:ascii="Times New Roman" w:hAnsi="Times New Roman" w:cs="Times New Roman"/>
        </w:rPr>
        <w:t xml:space="preserve"> </w:t>
      </w:r>
      <w:r w:rsidR="0030585E">
        <w:rPr>
          <w:rFonts w:ascii="Times New Roman" w:hAnsi="Times New Roman" w:cs="Times New Roman"/>
        </w:rPr>
        <w:t>Through this method, coaching staffs, NBA front offices, and die-hard fans will have a</w:t>
      </w:r>
      <w:r w:rsidR="0069598F">
        <w:rPr>
          <w:rFonts w:ascii="Times New Roman" w:hAnsi="Times New Roman" w:cs="Times New Roman"/>
        </w:rPr>
        <w:t>n</w:t>
      </w:r>
      <w:r w:rsidR="0030585E">
        <w:rPr>
          <w:rFonts w:ascii="Times New Roman" w:hAnsi="Times New Roman" w:cs="Times New Roman"/>
        </w:rPr>
        <w:t xml:space="preserve"> </w:t>
      </w:r>
      <w:r w:rsidR="0069598F">
        <w:rPr>
          <w:rFonts w:ascii="Times New Roman" w:hAnsi="Times New Roman" w:cs="Times New Roman"/>
        </w:rPr>
        <w:t xml:space="preserve">improved understanding of </w:t>
      </w:r>
      <w:r w:rsidR="0030585E">
        <w:rPr>
          <w:rFonts w:ascii="Times New Roman" w:hAnsi="Times New Roman" w:cs="Times New Roman"/>
        </w:rPr>
        <w:t xml:space="preserve">how they can expect basketball players to perform for or against </w:t>
      </w:r>
      <w:r w:rsidR="0069598F">
        <w:rPr>
          <w:rFonts w:ascii="Times New Roman" w:hAnsi="Times New Roman" w:cs="Times New Roman"/>
        </w:rPr>
        <w:t>a</w:t>
      </w:r>
      <w:r w:rsidR="0030585E">
        <w:rPr>
          <w:rFonts w:ascii="Times New Roman" w:hAnsi="Times New Roman" w:cs="Times New Roman"/>
        </w:rPr>
        <w:t xml:space="preserve"> team following disciplinary action. </w:t>
      </w:r>
    </w:p>
    <w:p w14:paraId="0582EA7D" w14:textId="77777777" w:rsidR="00F66FE9" w:rsidRDefault="00F66FE9" w:rsidP="006D1DCB">
      <w:pPr>
        <w:outlineLvl w:val="0"/>
        <w:rPr>
          <w:rFonts w:ascii="Times New Roman" w:hAnsi="Times New Roman" w:cs="Times New Roman"/>
          <w:u w:val="single"/>
        </w:rPr>
      </w:pPr>
    </w:p>
    <w:p w14:paraId="0A6A766F" w14:textId="77777777" w:rsidR="00F66FE9" w:rsidRDefault="00F66FE9" w:rsidP="006D1DCB">
      <w:pPr>
        <w:outlineLvl w:val="0"/>
        <w:rPr>
          <w:rFonts w:ascii="Times New Roman" w:hAnsi="Times New Roman" w:cs="Times New Roman"/>
          <w:u w:val="single"/>
        </w:rPr>
      </w:pPr>
    </w:p>
    <w:p w14:paraId="314E3C91" w14:textId="77777777" w:rsidR="00F66FE9" w:rsidRDefault="00F66FE9" w:rsidP="006D1DCB">
      <w:pPr>
        <w:outlineLvl w:val="0"/>
        <w:rPr>
          <w:rFonts w:ascii="Times New Roman" w:hAnsi="Times New Roman" w:cs="Times New Roman"/>
          <w:u w:val="single"/>
        </w:rPr>
      </w:pPr>
    </w:p>
    <w:p w14:paraId="21766204" w14:textId="77777777" w:rsidR="00F66FE9" w:rsidRDefault="00F66FE9" w:rsidP="006D1DCB">
      <w:pPr>
        <w:outlineLvl w:val="0"/>
        <w:rPr>
          <w:rFonts w:ascii="Times New Roman" w:hAnsi="Times New Roman" w:cs="Times New Roman"/>
          <w:u w:val="single"/>
        </w:rPr>
      </w:pPr>
    </w:p>
    <w:p w14:paraId="559AF70A" w14:textId="77777777" w:rsidR="00F66FE9" w:rsidRDefault="00F66FE9" w:rsidP="006D1DCB">
      <w:pPr>
        <w:outlineLvl w:val="0"/>
        <w:rPr>
          <w:rFonts w:ascii="Times New Roman" w:hAnsi="Times New Roman" w:cs="Times New Roman"/>
          <w:u w:val="single"/>
        </w:rPr>
      </w:pPr>
    </w:p>
    <w:p w14:paraId="35040E54" w14:textId="77777777" w:rsidR="00F66FE9" w:rsidRDefault="00F66FE9" w:rsidP="006D1DCB">
      <w:pPr>
        <w:outlineLvl w:val="0"/>
        <w:rPr>
          <w:rFonts w:ascii="Times New Roman" w:hAnsi="Times New Roman" w:cs="Times New Roman"/>
          <w:u w:val="single"/>
        </w:rPr>
      </w:pPr>
    </w:p>
    <w:p w14:paraId="77A6823B" w14:textId="77777777" w:rsidR="00F66FE9" w:rsidRDefault="00F66FE9" w:rsidP="006D1DCB">
      <w:pPr>
        <w:outlineLvl w:val="0"/>
        <w:rPr>
          <w:rFonts w:ascii="Times New Roman" w:hAnsi="Times New Roman" w:cs="Times New Roman"/>
          <w:u w:val="single"/>
        </w:rPr>
      </w:pPr>
    </w:p>
    <w:p w14:paraId="49DF09D8" w14:textId="77777777" w:rsidR="00F66FE9" w:rsidRDefault="00F66FE9" w:rsidP="006D1DCB">
      <w:pPr>
        <w:outlineLvl w:val="0"/>
        <w:rPr>
          <w:rFonts w:ascii="Times New Roman" w:hAnsi="Times New Roman" w:cs="Times New Roman"/>
          <w:u w:val="single"/>
        </w:rPr>
      </w:pPr>
    </w:p>
    <w:p w14:paraId="0C89796A" w14:textId="77777777" w:rsidR="00F66FE9" w:rsidRDefault="00F66FE9" w:rsidP="006D1DCB">
      <w:pPr>
        <w:outlineLvl w:val="0"/>
        <w:rPr>
          <w:rFonts w:ascii="Times New Roman" w:hAnsi="Times New Roman" w:cs="Times New Roman"/>
          <w:u w:val="single"/>
        </w:rPr>
      </w:pPr>
    </w:p>
    <w:p w14:paraId="11039819" w14:textId="77777777" w:rsidR="00F66FE9" w:rsidRDefault="00F66FE9" w:rsidP="006D1DCB">
      <w:pPr>
        <w:outlineLvl w:val="0"/>
        <w:rPr>
          <w:rFonts w:ascii="Times New Roman" w:hAnsi="Times New Roman" w:cs="Times New Roman"/>
          <w:u w:val="single"/>
        </w:rPr>
      </w:pPr>
    </w:p>
    <w:p w14:paraId="51EEC096" w14:textId="77777777" w:rsidR="00F66FE9" w:rsidRDefault="00F66FE9" w:rsidP="006D1DCB">
      <w:pPr>
        <w:outlineLvl w:val="0"/>
        <w:rPr>
          <w:rFonts w:ascii="Times New Roman" w:hAnsi="Times New Roman" w:cs="Times New Roman"/>
          <w:u w:val="single"/>
        </w:rPr>
      </w:pPr>
    </w:p>
    <w:p w14:paraId="4F5F1B99" w14:textId="77777777" w:rsidR="00F66FE9" w:rsidRDefault="00F66FE9" w:rsidP="006D1DCB">
      <w:pPr>
        <w:outlineLvl w:val="0"/>
        <w:rPr>
          <w:rFonts w:ascii="Times New Roman" w:hAnsi="Times New Roman" w:cs="Times New Roman"/>
          <w:u w:val="single"/>
        </w:rPr>
      </w:pPr>
    </w:p>
    <w:p w14:paraId="0EB2A602" w14:textId="77777777" w:rsidR="00F66FE9" w:rsidRDefault="00F66FE9" w:rsidP="006D1DCB">
      <w:pPr>
        <w:outlineLvl w:val="0"/>
        <w:rPr>
          <w:rFonts w:ascii="Times New Roman" w:hAnsi="Times New Roman" w:cs="Times New Roman"/>
          <w:u w:val="single"/>
        </w:rPr>
      </w:pPr>
    </w:p>
    <w:p w14:paraId="76976401" w14:textId="77777777" w:rsidR="00F66FE9" w:rsidRDefault="00F66FE9" w:rsidP="006D1DCB">
      <w:pPr>
        <w:outlineLvl w:val="0"/>
        <w:rPr>
          <w:rFonts w:ascii="Times New Roman" w:hAnsi="Times New Roman" w:cs="Times New Roman"/>
          <w:u w:val="single"/>
        </w:rPr>
      </w:pPr>
    </w:p>
    <w:p w14:paraId="28E46CEE" w14:textId="77777777" w:rsidR="00F66FE9" w:rsidRDefault="00F66FE9" w:rsidP="006D1DCB">
      <w:pPr>
        <w:outlineLvl w:val="0"/>
        <w:rPr>
          <w:rFonts w:ascii="Times New Roman" w:hAnsi="Times New Roman" w:cs="Times New Roman"/>
          <w:u w:val="single"/>
        </w:rPr>
      </w:pPr>
    </w:p>
    <w:p w14:paraId="5E33B5F5" w14:textId="77777777" w:rsidR="00F66FE9" w:rsidRDefault="00F66FE9" w:rsidP="006D1DCB">
      <w:pPr>
        <w:outlineLvl w:val="0"/>
        <w:rPr>
          <w:rFonts w:ascii="Times New Roman" w:hAnsi="Times New Roman" w:cs="Times New Roman"/>
          <w:u w:val="single"/>
        </w:rPr>
      </w:pPr>
    </w:p>
    <w:p w14:paraId="00D86D7F" w14:textId="77777777" w:rsidR="00F66FE9" w:rsidRDefault="00F66FE9" w:rsidP="006D1DCB">
      <w:pPr>
        <w:outlineLvl w:val="0"/>
        <w:rPr>
          <w:rFonts w:ascii="Times New Roman" w:hAnsi="Times New Roman" w:cs="Times New Roman"/>
          <w:u w:val="single"/>
        </w:rPr>
      </w:pPr>
    </w:p>
    <w:p w14:paraId="09ED4D6C" w14:textId="77777777" w:rsidR="00F66FE9" w:rsidRDefault="00F66FE9" w:rsidP="006D1DCB">
      <w:pPr>
        <w:outlineLvl w:val="0"/>
        <w:rPr>
          <w:rFonts w:ascii="Times New Roman" w:hAnsi="Times New Roman" w:cs="Times New Roman"/>
          <w:u w:val="single"/>
        </w:rPr>
      </w:pPr>
    </w:p>
    <w:p w14:paraId="6FBFE91F" w14:textId="77777777" w:rsidR="00F66FE9" w:rsidRDefault="00F66FE9" w:rsidP="006D1DCB">
      <w:pPr>
        <w:outlineLvl w:val="0"/>
        <w:rPr>
          <w:rFonts w:ascii="Times New Roman" w:hAnsi="Times New Roman" w:cs="Times New Roman"/>
          <w:u w:val="single"/>
        </w:rPr>
      </w:pPr>
    </w:p>
    <w:p w14:paraId="305F3B24" w14:textId="77777777" w:rsidR="00F66FE9" w:rsidRDefault="00F66FE9" w:rsidP="006D1DCB">
      <w:pPr>
        <w:outlineLvl w:val="0"/>
        <w:rPr>
          <w:rFonts w:ascii="Times New Roman" w:hAnsi="Times New Roman" w:cs="Times New Roman"/>
          <w:u w:val="single"/>
        </w:rPr>
      </w:pPr>
    </w:p>
    <w:p w14:paraId="1BB6D7D9" w14:textId="77777777" w:rsidR="00550D92" w:rsidRDefault="00550D92" w:rsidP="006D1DCB">
      <w:pPr>
        <w:outlineLvl w:val="0"/>
        <w:rPr>
          <w:rFonts w:ascii="Times New Roman" w:hAnsi="Times New Roman" w:cs="Times New Roman"/>
          <w:u w:val="single"/>
        </w:rPr>
      </w:pPr>
    </w:p>
    <w:p w14:paraId="50835EEC" w14:textId="77777777" w:rsidR="00550D92" w:rsidRDefault="00550D92" w:rsidP="006D1DCB">
      <w:pPr>
        <w:outlineLvl w:val="0"/>
        <w:rPr>
          <w:rFonts w:ascii="Times New Roman" w:hAnsi="Times New Roman" w:cs="Times New Roman"/>
          <w:u w:val="single"/>
        </w:rPr>
      </w:pPr>
    </w:p>
    <w:p w14:paraId="1A921E4B" w14:textId="77777777" w:rsidR="00B455C9" w:rsidRDefault="00B455C9" w:rsidP="006D1DCB">
      <w:pPr>
        <w:outlineLvl w:val="0"/>
        <w:rPr>
          <w:rFonts w:ascii="Times New Roman" w:hAnsi="Times New Roman" w:cs="Times New Roman"/>
          <w:u w:val="single"/>
        </w:rPr>
      </w:pPr>
    </w:p>
    <w:p w14:paraId="72A0E0E9" w14:textId="77777777" w:rsidR="00B455C9" w:rsidRDefault="00B455C9" w:rsidP="006D1DCB">
      <w:pPr>
        <w:outlineLvl w:val="0"/>
        <w:rPr>
          <w:rFonts w:ascii="Times New Roman" w:hAnsi="Times New Roman" w:cs="Times New Roman"/>
          <w:u w:val="single"/>
        </w:rPr>
      </w:pPr>
    </w:p>
    <w:p w14:paraId="20E1374B" w14:textId="77777777" w:rsidR="00B455C9" w:rsidRDefault="00B455C9" w:rsidP="006D1DCB">
      <w:pPr>
        <w:outlineLvl w:val="0"/>
        <w:rPr>
          <w:rFonts w:ascii="Times New Roman" w:hAnsi="Times New Roman" w:cs="Times New Roman"/>
          <w:u w:val="single"/>
        </w:rPr>
      </w:pPr>
    </w:p>
    <w:p w14:paraId="7B12FA68" w14:textId="77777777" w:rsidR="00B455C9" w:rsidRDefault="00B455C9" w:rsidP="006D1DCB">
      <w:pPr>
        <w:outlineLvl w:val="0"/>
        <w:rPr>
          <w:rFonts w:ascii="Times New Roman" w:hAnsi="Times New Roman" w:cs="Times New Roman"/>
          <w:u w:val="single"/>
        </w:rPr>
      </w:pPr>
    </w:p>
    <w:p w14:paraId="497AFAF0" w14:textId="77777777" w:rsidR="008D313F" w:rsidRDefault="008D313F" w:rsidP="00EE5F1D">
      <w:pPr>
        <w:outlineLvl w:val="0"/>
        <w:rPr>
          <w:rFonts w:ascii="Times New Roman" w:hAnsi="Times New Roman" w:cs="Times New Roman"/>
          <w:u w:val="single"/>
        </w:rPr>
      </w:pPr>
    </w:p>
    <w:p w14:paraId="02C819C1" w14:textId="77777777" w:rsidR="00823568" w:rsidRDefault="00823568" w:rsidP="00EE5F1D">
      <w:pPr>
        <w:outlineLvl w:val="0"/>
        <w:rPr>
          <w:rFonts w:ascii="Times New Roman" w:hAnsi="Times New Roman" w:cs="Times New Roman"/>
          <w:b/>
          <w:u w:val="single"/>
        </w:rPr>
      </w:pPr>
    </w:p>
    <w:p w14:paraId="09DFEE3D" w14:textId="77777777" w:rsidR="00063EAF" w:rsidRDefault="00063EAF" w:rsidP="00EE5F1D">
      <w:pPr>
        <w:outlineLvl w:val="0"/>
        <w:rPr>
          <w:rFonts w:ascii="Times New Roman" w:hAnsi="Times New Roman" w:cs="Times New Roman"/>
          <w:b/>
          <w:u w:val="single"/>
        </w:rPr>
      </w:pPr>
    </w:p>
    <w:p w14:paraId="2B84F51A" w14:textId="77777777" w:rsidR="00777676" w:rsidRDefault="00777676" w:rsidP="00EE5F1D">
      <w:pPr>
        <w:outlineLvl w:val="0"/>
        <w:rPr>
          <w:rFonts w:ascii="Times New Roman" w:hAnsi="Times New Roman" w:cs="Times New Roman"/>
          <w:b/>
          <w:u w:val="single"/>
        </w:rPr>
      </w:pPr>
    </w:p>
    <w:p w14:paraId="56C6CC53" w14:textId="6BB26D8D" w:rsidR="00B02A9E" w:rsidRPr="005B5286" w:rsidRDefault="00B02A9E" w:rsidP="005B5286">
      <w:pPr>
        <w:pStyle w:val="ListParagraph"/>
        <w:numPr>
          <w:ilvl w:val="0"/>
          <w:numId w:val="6"/>
        </w:numPr>
        <w:outlineLvl w:val="0"/>
        <w:rPr>
          <w:rFonts w:ascii="Times New Roman" w:hAnsi="Times New Roman" w:cs="Times New Roman"/>
          <w:b/>
          <w:u w:val="single"/>
        </w:rPr>
      </w:pPr>
      <w:r w:rsidRPr="005B5286">
        <w:rPr>
          <w:rFonts w:ascii="Times New Roman" w:hAnsi="Times New Roman" w:cs="Times New Roman"/>
          <w:b/>
          <w:u w:val="single"/>
        </w:rPr>
        <w:lastRenderedPageBreak/>
        <w:t>Introduction</w:t>
      </w:r>
    </w:p>
    <w:p w14:paraId="23997CB2" w14:textId="77777777" w:rsidR="008149CB" w:rsidRPr="009B6DA5" w:rsidRDefault="008149CB">
      <w:pPr>
        <w:rPr>
          <w:rFonts w:ascii="Times New Roman" w:hAnsi="Times New Roman" w:cs="Times New Roman"/>
        </w:rPr>
      </w:pPr>
    </w:p>
    <w:p w14:paraId="1D6B7C2D" w14:textId="0ED23E36" w:rsidR="004E1A54" w:rsidRDefault="00AB451B" w:rsidP="00066A8B">
      <w:pPr>
        <w:spacing w:line="480" w:lineRule="auto"/>
        <w:ind w:firstLine="720"/>
        <w:rPr>
          <w:rFonts w:ascii="Times New Roman" w:hAnsi="Times New Roman" w:cs="Times New Roman"/>
        </w:rPr>
      </w:pPr>
      <w:r w:rsidRPr="009B6DA5">
        <w:rPr>
          <w:rFonts w:ascii="Times New Roman" w:hAnsi="Times New Roman" w:cs="Times New Roman"/>
        </w:rPr>
        <w:t xml:space="preserve">The National Basketball Association (NBA) has </w:t>
      </w:r>
      <w:r w:rsidR="009B6DA5">
        <w:rPr>
          <w:rFonts w:ascii="Times New Roman" w:hAnsi="Times New Roman" w:cs="Times New Roman"/>
        </w:rPr>
        <w:t>spiked</w:t>
      </w:r>
      <w:r w:rsidR="009A0B97">
        <w:rPr>
          <w:rFonts w:ascii="Times New Roman" w:hAnsi="Times New Roman" w:cs="Times New Roman"/>
        </w:rPr>
        <w:t xml:space="preserve"> </w:t>
      </w:r>
      <w:r w:rsidRPr="009B6DA5">
        <w:rPr>
          <w:rFonts w:ascii="Times New Roman" w:hAnsi="Times New Roman" w:cs="Times New Roman"/>
        </w:rPr>
        <w:t>in popularity</w:t>
      </w:r>
      <w:r w:rsidR="009B6DA5" w:rsidRPr="009B6DA5">
        <w:rPr>
          <w:rFonts w:ascii="Times New Roman" w:hAnsi="Times New Roman" w:cs="Times New Roman"/>
        </w:rPr>
        <w:t xml:space="preserve"> in recent years, and </w:t>
      </w:r>
      <w:r w:rsidR="009B6DA5">
        <w:rPr>
          <w:rFonts w:ascii="Times New Roman" w:hAnsi="Times New Roman" w:cs="Times New Roman"/>
        </w:rPr>
        <w:t xml:space="preserve">league </w:t>
      </w:r>
      <w:r w:rsidR="009B6DA5" w:rsidRPr="009B6DA5">
        <w:rPr>
          <w:rFonts w:ascii="Times New Roman" w:hAnsi="Times New Roman" w:cs="Times New Roman"/>
        </w:rPr>
        <w:t>vi</w:t>
      </w:r>
      <w:r w:rsidR="009B6DA5">
        <w:rPr>
          <w:rFonts w:ascii="Times New Roman" w:hAnsi="Times New Roman" w:cs="Times New Roman"/>
        </w:rPr>
        <w:t xml:space="preserve">ewership </w:t>
      </w:r>
      <w:r w:rsidR="00660B1E">
        <w:rPr>
          <w:rFonts w:ascii="Times New Roman" w:hAnsi="Times New Roman" w:cs="Times New Roman"/>
        </w:rPr>
        <w:t xml:space="preserve">is at </w:t>
      </w:r>
      <w:r w:rsidR="00E02AA0">
        <w:rPr>
          <w:rFonts w:ascii="Times New Roman" w:hAnsi="Times New Roman" w:cs="Times New Roman"/>
        </w:rPr>
        <w:t xml:space="preserve">an </w:t>
      </w:r>
      <w:r w:rsidR="00660B1E">
        <w:rPr>
          <w:rFonts w:ascii="Times New Roman" w:hAnsi="Times New Roman" w:cs="Times New Roman"/>
        </w:rPr>
        <w:t>all-time high.</w:t>
      </w:r>
      <w:r w:rsidR="002B0132">
        <w:rPr>
          <w:rFonts w:ascii="Times New Roman" w:hAnsi="Times New Roman" w:cs="Times New Roman"/>
        </w:rPr>
        <w:t xml:space="preserve"> </w:t>
      </w:r>
      <w:r w:rsidR="00D05135">
        <w:rPr>
          <w:rFonts w:ascii="Times New Roman" w:hAnsi="Times New Roman" w:cs="Times New Roman"/>
        </w:rPr>
        <w:t xml:space="preserve"> </w:t>
      </w:r>
      <w:r w:rsidR="002B0132">
        <w:rPr>
          <w:rFonts w:ascii="Times New Roman" w:hAnsi="Times New Roman" w:cs="Times New Roman"/>
        </w:rPr>
        <w:t>Moreover,</w:t>
      </w:r>
      <w:r w:rsidR="004E1A54">
        <w:rPr>
          <w:rFonts w:ascii="Times New Roman" w:hAnsi="Times New Roman" w:cs="Times New Roman"/>
        </w:rPr>
        <w:t xml:space="preserve"> </w:t>
      </w:r>
      <w:r w:rsidR="00B50125">
        <w:rPr>
          <w:rFonts w:ascii="Times New Roman" w:hAnsi="Times New Roman" w:cs="Times New Roman"/>
        </w:rPr>
        <w:t>t</w:t>
      </w:r>
      <w:r w:rsidR="004E1A54">
        <w:rPr>
          <w:rFonts w:ascii="Times New Roman" w:hAnsi="Times New Roman" w:cs="Times New Roman"/>
        </w:rPr>
        <w:t>he emergence of the field of basketball analytics has shifted teams’ in-game objective</w:t>
      </w:r>
      <w:r w:rsidR="000B436D">
        <w:rPr>
          <w:rFonts w:ascii="Times New Roman" w:hAnsi="Times New Roman" w:cs="Times New Roman"/>
        </w:rPr>
        <w:t>s</w:t>
      </w:r>
      <w:r w:rsidR="004E1A54">
        <w:rPr>
          <w:rFonts w:ascii="Times New Roman" w:hAnsi="Times New Roman" w:cs="Times New Roman"/>
        </w:rPr>
        <w:t xml:space="preserve"> to</w:t>
      </w:r>
      <w:r w:rsidR="000B436D">
        <w:rPr>
          <w:rFonts w:ascii="Times New Roman" w:hAnsi="Times New Roman" w:cs="Times New Roman"/>
        </w:rPr>
        <w:t>ward</w:t>
      </w:r>
      <w:r w:rsidR="004E1A54">
        <w:rPr>
          <w:rFonts w:ascii="Times New Roman" w:hAnsi="Times New Roman" w:cs="Times New Roman"/>
        </w:rPr>
        <w:t xml:space="preserve"> shooting more three-pointers and </w:t>
      </w:r>
      <w:r w:rsidR="002B0132">
        <w:rPr>
          <w:rFonts w:ascii="Times New Roman" w:hAnsi="Times New Roman" w:cs="Times New Roman"/>
        </w:rPr>
        <w:t xml:space="preserve">high-percentage </w:t>
      </w:r>
      <w:r w:rsidR="000B436D">
        <w:rPr>
          <w:rFonts w:ascii="Times New Roman" w:hAnsi="Times New Roman" w:cs="Times New Roman"/>
        </w:rPr>
        <w:t>shots close to the rim</w:t>
      </w:r>
      <w:r w:rsidR="004E1A54">
        <w:rPr>
          <w:rFonts w:ascii="Times New Roman" w:hAnsi="Times New Roman" w:cs="Times New Roman"/>
        </w:rPr>
        <w:t xml:space="preserve"> on offense, </w:t>
      </w:r>
      <w:r w:rsidR="002B0132">
        <w:rPr>
          <w:rFonts w:ascii="Times New Roman" w:hAnsi="Times New Roman" w:cs="Times New Roman"/>
        </w:rPr>
        <w:t>and</w:t>
      </w:r>
      <w:r w:rsidR="004E1A54">
        <w:rPr>
          <w:rFonts w:ascii="Times New Roman" w:hAnsi="Times New Roman" w:cs="Times New Roman"/>
        </w:rPr>
        <w:t xml:space="preserve"> forcing</w:t>
      </w:r>
      <w:r w:rsidR="007B38A5">
        <w:rPr>
          <w:rFonts w:ascii="Times New Roman" w:hAnsi="Times New Roman" w:cs="Times New Roman"/>
        </w:rPr>
        <w:t xml:space="preserve"> long</w:t>
      </w:r>
      <w:r w:rsidR="004E1A54">
        <w:rPr>
          <w:rFonts w:ascii="Times New Roman" w:hAnsi="Times New Roman" w:cs="Times New Roman"/>
        </w:rPr>
        <w:t xml:space="preserve"> midrange jumpshots on defense. </w:t>
      </w:r>
      <w:r w:rsidR="004C3C25">
        <w:rPr>
          <w:rFonts w:ascii="Times New Roman" w:hAnsi="Times New Roman" w:cs="Times New Roman"/>
        </w:rPr>
        <w:t xml:space="preserve"> </w:t>
      </w:r>
      <w:r w:rsidR="009C7C24">
        <w:rPr>
          <w:rFonts w:ascii="Times New Roman" w:hAnsi="Times New Roman" w:cs="Times New Roman"/>
        </w:rPr>
        <w:t xml:space="preserve">In fact, the 2017-18 Houston Rockets became the first team in NBA history to attempt more 3-point shots than two point shots </w:t>
      </w:r>
      <w:r w:rsidR="00287F7E">
        <w:rPr>
          <w:rFonts w:ascii="Times New Roman" w:hAnsi="Times New Roman" w:cs="Times New Roman"/>
        </w:rPr>
        <w:t>in</w:t>
      </w:r>
      <w:r w:rsidR="00944250">
        <w:rPr>
          <w:rFonts w:ascii="Times New Roman" w:hAnsi="Times New Roman" w:cs="Times New Roman"/>
        </w:rPr>
        <w:t xml:space="preserve"> a season </w:t>
      </w:r>
      <w:r w:rsidR="009C7C24">
        <w:rPr>
          <w:rFonts w:ascii="Times New Roman" w:hAnsi="Times New Roman" w:cs="Times New Roman"/>
        </w:rPr>
        <w:t xml:space="preserve">(Basketball-reference, 2018).  </w:t>
      </w:r>
      <w:r w:rsidR="004E1A54">
        <w:rPr>
          <w:rFonts w:ascii="Times New Roman" w:hAnsi="Times New Roman" w:cs="Times New Roman"/>
        </w:rPr>
        <w:t xml:space="preserve">This has made the game more </w:t>
      </w:r>
      <w:r w:rsidR="000B436D">
        <w:rPr>
          <w:rFonts w:ascii="Times New Roman" w:hAnsi="Times New Roman" w:cs="Times New Roman"/>
        </w:rPr>
        <w:t xml:space="preserve">exciting and </w:t>
      </w:r>
      <w:r w:rsidR="004E1A54">
        <w:rPr>
          <w:rFonts w:ascii="Times New Roman" w:hAnsi="Times New Roman" w:cs="Times New Roman"/>
        </w:rPr>
        <w:t xml:space="preserve">viewer-friendly, while helping teams make the most of each </w:t>
      </w:r>
      <w:r w:rsidR="002B0132">
        <w:rPr>
          <w:rFonts w:ascii="Times New Roman" w:hAnsi="Times New Roman" w:cs="Times New Roman"/>
        </w:rPr>
        <w:t>possession</w:t>
      </w:r>
      <w:r w:rsidR="004E1A54">
        <w:rPr>
          <w:rFonts w:ascii="Times New Roman" w:hAnsi="Times New Roman" w:cs="Times New Roman"/>
        </w:rPr>
        <w:t xml:space="preserve">. </w:t>
      </w:r>
    </w:p>
    <w:p w14:paraId="06C460F9" w14:textId="5F84EC80" w:rsidR="008D3749" w:rsidRDefault="000951B4" w:rsidP="00272F42">
      <w:pPr>
        <w:spacing w:line="480" w:lineRule="auto"/>
        <w:ind w:firstLine="720"/>
        <w:rPr>
          <w:rFonts w:ascii="Times New Roman" w:hAnsi="Times New Roman" w:cs="Times New Roman"/>
        </w:rPr>
      </w:pPr>
      <w:r>
        <w:rPr>
          <w:rFonts w:ascii="Times New Roman" w:hAnsi="Times New Roman" w:cs="Times New Roman"/>
        </w:rPr>
        <w:t>While the statistical strategy of how to play the game at peak efficiency has been thoroughly studied by basketball</w:t>
      </w:r>
      <w:r w:rsidR="00C01F80">
        <w:rPr>
          <w:rFonts w:ascii="Times New Roman" w:hAnsi="Times New Roman" w:cs="Times New Roman"/>
        </w:rPr>
        <w:t xml:space="preserve"> researchers and</w:t>
      </w:r>
      <w:r>
        <w:rPr>
          <w:rFonts w:ascii="Times New Roman" w:hAnsi="Times New Roman" w:cs="Times New Roman"/>
        </w:rPr>
        <w:t xml:space="preserve"> enthusiasts</w:t>
      </w:r>
      <w:r w:rsidR="0030427E">
        <w:rPr>
          <w:rFonts w:ascii="Times New Roman" w:hAnsi="Times New Roman" w:cs="Times New Roman"/>
        </w:rPr>
        <w:t xml:space="preserve"> such as Dean Oliver (</w:t>
      </w:r>
      <w:r w:rsidR="002A7F20">
        <w:rPr>
          <w:rFonts w:ascii="Times New Roman" w:hAnsi="Times New Roman" w:cs="Times New Roman"/>
        </w:rPr>
        <w:t>2004)</w:t>
      </w:r>
      <w:r>
        <w:rPr>
          <w:rFonts w:ascii="Times New Roman" w:hAnsi="Times New Roman" w:cs="Times New Roman"/>
        </w:rPr>
        <w:t xml:space="preserve">, some exogenous factors </w:t>
      </w:r>
      <w:r w:rsidR="003651AC">
        <w:rPr>
          <w:rFonts w:ascii="Times New Roman" w:hAnsi="Times New Roman" w:cs="Times New Roman"/>
        </w:rPr>
        <w:t>which influence</w:t>
      </w:r>
      <w:r>
        <w:rPr>
          <w:rFonts w:ascii="Times New Roman" w:hAnsi="Times New Roman" w:cs="Times New Roman"/>
        </w:rPr>
        <w:t xml:space="preserve"> </w:t>
      </w:r>
      <w:r w:rsidR="001424C3">
        <w:rPr>
          <w:rFonts w:ascii="Times New Roman" w:hAnsi="Times New Roman" w:cs="Times New Roman"/>
        </w:rPr>
        <w:t>player</w:t>
      </w:r>
      <w:r>
        <w:rPr>
          <w:rFonts w:ascii="Times New Roman" w:hAnsi="Times New Roman" w:cs="Times New Roman"/>
        </w:rPr>
        <w:t xml:space="preserve"> performance such as player discipline have not been</w:t>
      </w:r>
      <w:r w:rsidR="0037588E">
        <w:rPr>
          <w:rFonts w:ascii="Times New Roman" w:hAnsi="Times New Roman" w:cs="Times New Roman"/>
        </w:rPr>
        <w:t xml:space="preserve"> fully analyzed</w:t>
      </w:r>
      <w:r>
        <w:rPr>
          <w:rFonts w:ascii="Times New Roman" w:hAnsi="Times New Roman" w:cs="Times New Roman"/>
        </w:rPr>
        <w:t>.</w:t>
      </w:r>
      <w:r w:rsidR="00923418">
        <w:rPr>
          <w:rFonts w:ascii="Times New Roman" w:hAnsi="Times New Roman" w:cs="Times New Roman"/>
        </w:rPr>
        <w:t xml:space="preserve"> </w:t>
      </w:r>
      <w:r w:rsidR="009D3DCD">
        <w:rPr>
          <w:rFonts w:ascii="Times New Roman" w:hAnsi="Times New Roman" w:cs="Times New Roman"/>
        </w:rPr>
        <w:t xml:space="preserve"> </w:t>
      </w:r>
      <w:r w:rsidR="00923418">
        <w:rPr>
          <w:rFonts w:ascii="Times New Roman" w:hAnsi="Times New Roman" w:cs="Times New Roman"/>
        </w:rPr>
        <w:t xml:space="preserve">With </w:t>
      </w:r>
      <w:r w:rsidR="003573E8">
        <w:rPr>
          <w:rFonts w:ascii="Times New Roman" w:hAnsi="Times New Roman" w:cs="Times New Roman"/>
        </w:rPr>
        <w:t>social media</w:t>
      </w:r>
      <w:r w:rsidR="00E02AA0">
        <w:rPr>
          <w:rFonts w:ascii="Times New Roman" w:hAnsi="Times New Roman" w:cs="Times New Roman"/>
        </w:rPr>
        <w:t xml:space="preserve"> providing</w:t>
      </w:r>
      <w:r w:rsidR="00D12482">
        <w:rPr>
          <w:rFonts w:ascii="Times New Roman" w:hAnsi="Times New Roman" w:cs="Times New Roman"/>
        </w:rPr>
        <w:t xml:space="preserve"> </w:t>
      </w:r>
      <w:r w:rsidR="00E02AA0">
        <w:rPr>
          <w:rFonts w:ascii="Times New Roman" w:hAnsi="Times New Roman" w:cs="Times New Roman"/>
        </w:rPr>
        <w:t>increasing amounts of</w:t>
      </w:r>
      <w:r w:rsidR="00D12482">
        <w:rPr>
          <w:rFonts w:ascii="Times New Roman" w:hAnsi="Times New Roman" w:cs="Times New Roman"/>
        </w:rPr>
        <w:t xml:space="preserve"> access</w:t>
      </w:r>
      <w:r w:rsidR="001424C3">
        <w:rPr>
          <w:rFonts w:ascii="Times New Roman" w:hAnsi="Times New Roman" w:cs="Times New Roman"/>
        </w:rPr>
        <w:t xml:space="preserve"> </w:t>
      </w:r>
      <w:r w:rsidR="00E02AA0">
        <w:rPr>
          <w:rFonts w:ascii="Times New Roman" w:hAnsi="Times New Roman" w:cs="Times New Roman"/>
        </w:rPr>
        <w:t>to basketball fans</w:t>
      </w:r>
      <w:r w:rsidR="00D12482">
        <w:rPr>
          <w:rFonts w:ascii="Times New Roman" w:hAnsi="Times New Roman" w:cs="Times New Roman"/>
        </w:rPr>
        <w:t>, there are now more eyes on player actions and emotions within the game than ever.</w:t>
      </w:r>
      <w:r w:rsidR="004C3C25">
        <w:rPr>
          <w:rFonts w:ascii="Times New Roman" w:hAnsi="Times New Roman" w:cs="Times New Roman"/>
        </w:rPr>
        <w:t xml:space="preserve"> </w:t>
      </w:r>
      <w:r w:rsidR="00D05135">
        <w:rPr>
          <w:rFonts w:ascii="Times New Roman" w:hAnsi="Times New Roman" w:cs="Times New Roman"/>
        </w:rPr>
        <w:t xml:space="preserve"> </w:t>
      </w:r>
      <w:r w:rsidR="00666169">
        <w:rPr>
          <w:rFonts w:ascii="Times New Roman" w:hAnsi="Times New Roman" w:cs="Times New Roman"/>
        </w:rPr>
        <w:t>Despite being t</w:t>
      </w:r>
      <w:r w:rsidR="003005FD">
        <w:rPr>
          <w:rFonts w:ascii="Times New Roman" w:hAnsi="Times New Roman" w:cs="Times New Roman"/>
        </w:rPr>
        <w:t>he third most popular league (behind the N</w:t>
      </w:r>
      <w:r w:rsidR="00272F42">
        <w:rPr>
          <w:rFonts w:ascii="Times New Roman" w:hAnsi="Times New Roman" w:cs="Times New Roman"/>
        </w:rPr>
        <w:t xml:space="preserve">ational </w:t>
      </w:r>
      <w:r w:rsidR="003005FD">
        <w:rPr>
          <w:rFonts w:ascii="Times New Roman" w:hAnsi="Times New Roman" w:cs="Times New Roman"/>
        </w:rPr>
        <w:t>F</w:t>
      </w:r>
      <w:r w:rsidR="00272F42">
        <w:rPr>
          <w:rFonts w:ascii="Times New Roman" w:hAnsi="Times New Roman" w:cs="Times New Roman"/>
        </w:rPr>
        <w:t xml:space="preserve">ootball </w:t>
      </w:r>
      <w:r w:rsidR="003005FD">
        <w:rPr>
          <w:rFonts w:ascii="Times New Roman" w:hAnsi="Times New Roman" w:cs="Times New Roman"/>
        </w:rPr>
        <w:t>L</w:t>
      </w:r>
      <w:r w:rsidR="00272F42">
        <w:rPr>
          <w:rFonts w:ascii="Times New Roman" w:hAnsi="Times New Roman" w:cs="Times New Roman"/>
        </w:rPr>
        <w:t>eague (NFL)</w:t>
      </w:r>
      <w:r w:rsidR="003005FD">
        <w:rPr>
          <w:rFonts w:ascii="Times New Roman" w:hAnsi="Times New Roman" w:cs="Times New Roman"/>
        </w:rPr>
        <w:t xml:space="preserve"> and M</w:t>
      </w:r>
      <w:r w:rsidR="00272F42">
        <w:rPr>
          <w:rFonts w:ascii="Times New Roman" w:hAnsi="Times New Roman" w:cs="Times New Roman"/>
        </w:rPr>
        <w:t xml:space="preserve">ajor </w:t>
      </w:r>
      <w:r w:rsidR="003005FD">
        <w:rPr>
          <w:rFonts w:ascii="Times New Roman" w:hAnsi="Times New Roman" w:cs="Times New Roman"/>
        </w:rPr>
        <w:t>L</w:t>
      </w:r>
      <w:r w:rsidR="00272F42">
        <w:rPr>
          <w:rFonts w:ascii="Times New Roman" w:hAnsi="Times New Roman" w:cs="Times New Roman"/>
        </w:rPr>
        <w:t xml:space="preserve">eague </w:t>
      </w:r>
      <w:r w:rsidR="003005FD">
        <w:rPr>
          <w:rFonts w:ascii="Times New Roman" w:hAnsi="Times New Roman" w:cs="Times New Roman"/>
        </w:rPr>
        <w:t>B</w:t>
      </w:r>
      <w:r w:rsidR="00272F42">
        <w:rPr>
          <w:rFonts w:ascii="Times New Roman" w:hAnsi="Times New Roman" w:cs="Times New Roman"/>
        </w:rPr>
        <w:t>aseball (MLB)</w:t>
      </w:r>
      <w:r w:rsidR="003005FD">
        <w:rPr>
          <w:rFonts w:ascii="Times New Roman" w:hAnsi="Times New Roman" w:cs="Times New Roman"/>
        </w:rPr>
        <w:t xml:space="preserve">) </w:t>
      </w:r>
      <w:r w:rsidR="0061361B">
        <w:rPr>
          <w:rFonts w:ascii="Times New Roman" w:hAnsi="Times New Roman" w:cs="Times New Roman"/>
        </w:rPr>
        <w:t xml:space="preserve">in </w:t>
      </w:r>
      <w:r w:rsidR="003651AC">
        <w:rPr>
          <w:rFonts w:ascii="Times New Roman" w:hAnsi="Times New Roman" w:cs="Times New Roman"/>
        </w:rPr>
        <w:t>2015, the NBA has</w:t>
      </w:r>
      <w:r w:rsidR="003005FD">
        <w:rPr>
          <w:rFonts w:ascii="Times New Roman" w:hAnsi="Times New Roman" w:cs="Times New Roman"/>
        </w:rPr>
        <w:t xml:space="preserve"> amass</w:t>
      </w:r>
      <w:r w:rsidR="003651AC">
        <w:rPr>
          <w:rFonts w:ascii="Times New Roman" w:hAnsi="Times New Roman" w:cs="Times New Roman"/>
        </w:rPr>
        <w:t>ed</w:t>
      </w:r>
      <w:r w:rsidR="00026E02">
        <w:rPr>
          <w:rFonts w:ascii="Times New Roman" w:hAnsi="Times New Roman" w:cs="Times New Roman"/>
        </w:rPr>
        <w:t xml:space="preserve"> over 92 million followers across Facebook, Twitter, and Instagram through </w:t>
      </w:r>
      <w:r w:rsidR="00815415">
        <w:rPr>
          <w:rFonts w:ascii="Times New Roman" w:hAnsi="Times New Roman" w:cs="Times New Roman"/>
        </w:rPr>
        <w:t xml:space="preserve">July of </w:t>
      </w:r>
      <w:r w:rsidR="000869DC">
        <w:rPr>
          <w:rFonts w:ascii="Times New Roman" w:hAnsi="Times New Roman" w:cs="Times New Roman"/>
        </w:rPr>
        <w:t xml:space="preserve">2018 </w:t>
      </w:r>
      <w:r w:rsidR="00026E02">
        <w:rPr>
          <w:rFonts w:ascii="Times New Roman" w:hAnsi="Times New Roman" w:cs="Times New Roman"/>
        </w:rPr>
        <w:t>(Public Policy Polling, 2016).</w:t>
      </w:r>
      <w:r w:rsidR="00666169">
        <w:rPr>
          <w:rFonts w:ascii="Times New Roman" w:hAnsi="Times New Roman" w:cs="Times New Roman"/>
        </w:rPr>
        <w:t xml:space="preserve"> </w:t>
      </w:r>
      <w:r w:rsidR="002F41AE">
        <w:rPr>
          <w:rFonts w:ascii="Times New Roman" w:hAnsi="Times New Roman" w:cs="Times New Roman"/>
        </w:rPr>
        <w:t xml:space="preserve"> This number exceeds </w:t>
      </w:r>
      <w:r w:rsidR="000869DC">
        <w:rPr>
          <w:rFonts w:ascii="Times New Roman" w:hAnsi="Times New Roman" w:cs="Times New Roman"/>
        </w:rPr>
        <w:t>the NFL</w:t>
      </w:r>
      <w:r w:rsidR="002F41AE">
        <w:rPr>
          <w:rFonts w:ascii="Times New Roman" w:hAnsi="Times New Roman" w:cs="Times New Roman"/>
        </w:rPr>
        <w:t>’s</w:t>
      </w:r>
      <w:r w:rsidR="000869DC">
        <w:rPr>
          <w:rFonts w:ascii="Times New Roman" w:hAnsi="Times New Roman" w:cs="Times New Roman"/>
        </w:rPr>
        <w:t xml:space="preserve"> (52.5 million followers) and MLB</w:t>
      </w:r>
      <w:r w:rsidR="002F41AE">
        <w:rPr>
          <w:rFonts w:ascii="Times New Roman" w:hAnsi="Times New Roman" w:cs="Times New Roman"/>
        </w:rPr>
        <w:t>’s</w:t>
      </w:r>
      <w:r w:rsidR="000869DC">
        <w:rPr>
          <w:rFonts w:ascii="Times New Roman" w:hAnsi="Times New Roman" w:cs="Times New Roman"/>
        </w:rPr>
        <w:t xml:space="preserve"> (19.4 million</w:t>
      </w:r>
      <w:r w:rsidR="002F41AE">
        <w:rPr>
          <w:rFonts w:ascii="Times New Roman" w:hAnsi="Times New Roman" w:cs="Times New Roman"/>
        </w:rPr>
        <w:t xml:space="preserve"> followers</w:t>
      </w:r>
      <w:r w:rsidR="000869DC">
        <w:rPr>
          <w:rFonts w:ascii="Times New Roman" w:hAnsi="Times New Roman" w:cs="Times New Roman"/>
        </w:rPr>
        <w:t xml:space="preserve">) combined.  </w:t>
      </w:r>
      <w:r w:rsidR="00414D8B">
        <w:rPr>
          <w:rFonts w:ascii="Times New Roman" w:hAnsi="Times New Roman" w:cs="Times New Roman"/>
        </w:rPr>
        <w:t xml:space="preserve">As a result of </w:t>
      </w:r>
      <w:r w:rsidR="00D12482">
        <w:rPr>
          <w:rFonts w:ascii="Times New Roman" w:hAnsi="Times New Roman" w:cs="Times New Roman"/>
        </w:rPr>
        <w:t xml:space="preserve">increased </w:t>
      </w:r>
      <w:r w:rsidR="00414D8B">
        <w:rPr>
          <w:rFonts w:ascii="Times New Roman" w:hAnsi="Times New Roman" w:cs="Times New Roman"/>
        </w:rPr>
        <w:t>monitoring by its fan base</w:t>
      </w:r>
      <w:r w:rsidR="00D12482">
        <w:rPr>
          <w:rFonts w:ascii="Times New Roman" w:hAnsi="Times New Roman" w:cs="Times New Roman"/>
        </w:rPr>
        <w:t>, it has become</w:t>
      </w:r>
      <w:r w:rsidR="004E1A54">
        <w:rPr>
          <w:rFonts w:ascii="Times New Roman" w:hAnsi="Times New Roman" w:cs="Times New Roman"/>
        </w:rPr>
        <w:t xml:space="preserve"> imperative for the </w:t>
      </w:r>
      <w:r w:rsidR="000869DC">
        <w:rPr>
          <w:rFonts w:ascii="Times New Roman" w:hAnsi="Times New Roman" w:cs="Times New Roman"/>
        </w:rPr>
        <w:t>NBA</w:t>
      </w:r>
      <w:r w:rsidR="004E1A54">
        <w:rPr>
          <w:rFonts w:ascii="Times New Roman" w:hAnsi="Times New Roman" w:cs="Times New Roman"/>
        </w:rPr>
        <w:t xml:space="preserve"> and </w:t>
      </w:r>
      <w:r w:rsidR="000869DC">
        <w:rPr>
          <w:rFonts w:ascii="Times New Roman" w:hAnsi="Times New Roman" w:cs="Times New Roman"/>
        </w:rPr>
        <w:t>NBA</w:t>
      </w:r>
      <w:r w:rsidR="004E1A54">
        <w:rPr>
          <w:rFonts w:ascii="Times New Roman" w:hAnsi="Times New Roman" w:cs="Times New Roman"/>
        </w:rPr>
        <w:t xml:space="preserve"> </w:t>
      </w:r>
      <w:r w:rsidR="000869DC">
        <w:rPr>
          <w:rFonts w:ascii="Times New Roman" w:hAnsi="Times New Roman" w:cs="Times New Roman"/>
        </w:rPr>
        <w:t>franchises</w:t>
      </w:r>
      <w:r w:rsidR="004E1A54">
        <w:rPr>
          <w:rFonts w:ascii="Times New Roman" w:hAnsi="Times New Roman" w:cs="Times New Roman"/>
        </w:rPr>
        <w:t xml:space="preserve"> to </w:t>
      </w:r>
      <w:r w:rsidR="00587A97">
        <w:rPr>
          <w:rFonts w:ascii="Times New Roman" w:hAnsi="Times New Roman" w:cs="Times New Roman"/>
        </w:rPr>
        <w:t xml:space="preserve">closely monitor and </w:t>
      </w:r>
      <w:r w:rsidR="004E1A54">
        <w:rPr>
          <w:rFonts w:ascii="Times New Roman" w:hAnsi="Times New Roman" w:cs="Times New Roman"/>
        </w:rPr>
        <w:t xml:space="preserve">discipline players </w:t>
      </w:r>
      <w:r>
        <w:rPr>
          <w:rFonts w:ascii="Times New Roman" w:hAnsi="Times New Roman" w:cs="Times New Roman"/>
        </w:rPr>
        <w:t>when they</w:t>
      </w:r>
      <w:r w:rsidR="004E1A54">
        <w:rPr>
          <w:rFonts w:ascii="Times New Roman" w:hAnsi="Times New Roman" w:cs="Times New Roman"/>
        </w:rPr>
        <w:t xml:space="preserve"> fail to uphold the high </w:t>
      </w:r>
      <w:r w:rsidR="00393354">
        <w:rPr>
          <w:rFonts w:ascii="Times New Roman" w:hAnsi="Times New Roman" w:cs="Times New Roman"/>
        </w:rPr>
        <w:t xml:space="preserve">behavioral </w:t>
      </w:r>
      <w:r w:rsidR="004E1A54">
        <w:rPr>
          <w:rFonts w:ascii="Times New Roman" w:hAnsi="Times New Roman" w:cs="Times New Roman"/>
        </w:rPr>
        <w:t>standards</w:t>
      </w:r>
      <w:r w:rsidR="00393354">
        <w:rPr>
          <w:rFonts w:ascii="Times New Roman" w:hAnsi="Times New Roman" w:cs="Times New Roman"/>
        </w:rPr>
        <w:t xml:space="preserve"> </w:t>
      </w:r>
      <w:r w:rsidR="000869DC">
        <w:rPr>
          <w:rFonts w:ascii="Times New Roman" w:hAnsi="Times New Roman" w:cs="Times New Roman"/>
        </w:rPr>
        <w:t>expected of</w:t>
      </w:r>
      <w:r w:rsidR="00E02AA0">
        <w:rPr>
          <w:rFonts w:ascii="Times New Roman" w:hAnsi="Times New Roman" w:cs="Times New Roman"/>
        </w:rPr>
        <w:t xml:space="preserve"> professional basketball</w:t>
      </w:r>
      <w:r w:rsidR="004E1A54">
        <w:rPr>
          <w:rFonts w:ascii="Times New Roman" w:hAnsi="Times New Roman" w:cs="Times New Roman"/>
        </w:rPr>
        <w:t xml:space="preserve"> player</w:t>
      </w:r>
      <w:r w:rsidR="000869DC">
        <w:rPr>
          <w:rFonts w:ascii="Times New Roman" w:hAnsi="Times New Roman" w:cs="Times New Roman"/>
        </w:rPr>
        <w:t>s</w:t>
      </w:r>
      <w:r w:rsidR="004E1A54">
        <w:rPr>
          <w:rFonts w:ascii="Times New Roman" w:hAnsi="Times New Roman" w:cs="Times New Roman"/>
        </w:rPr>
        <w:t xml:space="preserve">. </w:t>
      </w:r>
      <w:r w:rsidR="004C3C25">
        <w:rPr>
          <w:rFonts w:ascii="Times New Roman" w:hAnsi="Times New Roman" w:cs="Times New Roman"/>
        </w:rPr>
        <w:t xml:space="preserve"> </w:t>
      </w:r>
    </w:p>
    <w:p w14:paraId="1FF29CFE" w14:textId="7F8EADA6" w:rsidR="00D90F6E" w:rsidRDefault="00D134CA" w:rsidP="00066A8B">
      <w:pPr>
        <w:spacing w:line="480" w:lineRule="auto"/>
        <w:ind w:firstLine="720"/>
        <w:rPr>
          <w:rFonts w:ascii="Times New Roman" w:hAnsi="Times New Roman" w:cs="Times New Roman"/>
        </w:rPr>
      </w:pPr>
      <w:r>
        <w:rPr>
          <w:rFonts w:ascii="Times New Roman" w:hAnsi="Times New Roman" w:cs="Times New Roman"/>
        </w:rPr>
        <w:t xml:space="preserve">To preface the </w:t>
      </w:r>
      <w:r w:rsidR="00E4364D">
        <w:rPr>
          <w:rFonts w:ascii="Times New Roman" w:hAnsi="Times New Roman" w:cs="Times New Roman"/>
        </w:rPr>
        <w:t>motivation</w:t>
      </w:r>
      <w:r>
        <w:rPr>
          <w:rFonts w:ascii="Times New Roman" w:hAnsi="Times New Roman" w:cs="Times New Roman"/>
        </w:rPr>
        <w:t xml:space="preserve"> of this study, the NBA league office is responsible for handing out </w:t>
      </w:r>
      <w:r w:rsidR="00E4364D">
        <w:rPr>
          <w:rFonts w:ascii="Times New Roman" w:hAnsi="Times New Roman" w:cs="Times New Roman"/>
        </w:rPr>
        <w:t>discipline</w:t>
      </w:r>
      <w:r>
        <w:rPr>
          <w:rFonts w:ascii="Times New Roman" w:hAnsi="Times New Roman" w:cs="Times New Roman"/>
        </w:rPr>
        <w:t xml:space="preserve"> to players upon review</w:t>
      </w:r>
      <w:r w:rsidR="00E4364D">
        <w:rPr>
          <w:rFonts w:ascii="Times New Roman" w:hAnsi="Times New Roman" w:cs="Times New Roman"/>
        </w:rPr>
        <w:t xml:space="preserve"> or investigation</w:t>
      </w:r>
      <w:r>
        <w:rPr>
          <w:rFonts w:ascii="Times New Roman" w:hAnsi="Times New Roman" w:cs="Times New Roman"/>
        </w:rPr>
        <w:t xml:space="preserve"> of </w:t>
      </w:r>
      <w:r w:rsidR="00AC4365">
        <w:rPr>
          <w:rFonts w:ascii="Times New Roman" w:hAnsi="Times New Roman" w:cs="Times New Roman"/>
        </w:rPr>
        <w:t xml:space="preserve">questionable incidents (NBA Rule Book, 2015-2016).  The league office </w:t>
      </w:r>
      <w:r w:rsidR="009939D9">
        <w:rPr>
          <w:rFonts w:ascii="Times New Roman" w:hAnsi="Times New Roman" w:cs="Times New Roman"/>
        </w:rPr>
        <w:t>is</w:t>
      </w:r>
      <w:r w:rsidR="00A0435A">
        <w:rPr>
          <w:rFonts w:ascii="Times New Roman" w:hAnsi="Times New Roman" w:cs="Times New Roman"/>
        </w:rPr>
        <w:t xml:space="preserve"> </w:t>
      </w:r>
      <w:r w:rsidR="009939D9">
        <w:rPr>
          <w:rFonts w:ascii="Times New Roman" w:hAnsi="Times New Roman" w:cs="Times New Roman"/>
        </w:rPr>
        <w:t>comprised of</w:t>
      </w:r>
      <w:r w:rsidR="00E4364D">
        <w:rPr>
          <w:rFonts w:ascii="Times New Roman" w:hAnsi="Times New Roman" w:cs="Times New Roman"/>
        </w:rPr>
        <w:t xml:space="preserve"> the</w:t>
      </w:r>
      <w:r w:rsidR="00660A92">
        <w:rPr>
          <w:rFonts w:ascii="Times New Roman" w:hAnsi="Times New Roman" w:cs="Times New Roman"/>
        </w:rPr>
        <w:t xml:space="preserve"> l</w:t>
      </w:r>
      <w:r w:rsidR="009939D9">
        <w:rPr>
          <w:rFonts w:ascii="Times New Roman" w:hAnsi="Times New Roman" w:cs="Times New Roman"/>
        </w:rPr>
        <w:t>eague</w:t>
      </w:r>
      <w:r w:rsidR="00E4364D">
        <w:rPr>
          <w:rFonts w:ascii="Times New Roman" w:hAnsi="Times New Roman" w:cs="Times New Roman"/>
        </w:rPr>
        <w:t xml:space="preserve"> commissioner and his cabinet. </w:t>
      </w:r>
      <w:r w:rsidR="00A0435A">
        <w:rPr>
          <w:rFonts w:ascii="Times New Roman" w:hAnsi="Times New Roman" w:cs="Times New Roman"/>
        </w:rPr>
        <w:lastRenderedPageBreak/>
        <w:t>(NBA Rule Book, 2015-2016)</w:t>
      </w:r>
      <w:r w:rsidR="00E4364D">
        <w:rPr>
          <w:rFonts w:ascii="Times New Roman" w:hAnsi="Times New Roman" w:cs="Times New Roman"/>
        </w:rPr>
        <w:t xml:space="preserve">.  </w:t>
      </w:r>
      <w:r w:rsidR="000869DC">
        <w:rPr>
          <w:rFonts w:ascii="Times New Roman" w:hAnsi="Times New Roman" w:cs="Times New Roman"/>
        </w:rPr>
        <w:t>In addition to league discipline, individual teams may punish their players for violating team rules</w:t>
      </w:r>
      <w:r w:rsidR="00E81D32">
        <w:rPr>
          <w:rFonts w:ascii="Times New Roman" w:hAnsi="Times New Roman" w:cs="Times New Roman"/>
        </w:rPr>
        <w:t xml:space="preserve">.  </w:t>
      </w:r>
      <w:r w:rsidR="001424C3">
        <w:rPr>
          <w:rFonts w:ascii="Times New Roman" w:hAnsi="Times New Roman" w:cs="Times New Roman"/>
        </w:rPr>
        <w:t>Bearing this in mind, the league and</w:t>
      </w:r>
      <w:r w:rsidR="00605345">
        <w:rPr>
          <w:rFonts w:ascii="Times New Roman" w:hAnsi="Times New Roman" w:cs="Times New Roman"/>
        </w:rPr>
        <w:t xml:space="preserve"> </w:t>
      </w:r>
      <w:r w:rsidR="00AC4365">
        <w:rPr>
          <w:rFonts w:ascii="Times New Roman" w:hAnsi="Times New Roman" w:cs="Times New Roman"/>
        </w:rPr>
        <w:t xml:space="preserve">especially </w:t>
      </w:r>
      <w:r w:rsidR="00605345">
        <w:rPr>
          <w:rFonts w:ascii="Times New Roman" w:hAnsi="Times New Roman" w:cs="Times New Roman"/>
        </w:rPr>
        <w:t>its</w:t>
      </w:r>
      <w:r w:rsidR="001424C3">
        <w:rPr>
          <w:rFonts w:ascii="Times New Roman" w:hAnsi="Times New Roman" w:cs="Times New Roman"/>
        </w:rPr>
        <w:t xml:space="preserve"> teams </w:t>
      </w:r>
      <w:r w:rsidR="00605345">
        <w:rPr>
          <w:rFonts w:ascii="Times New Roman" w:hAnsi="Times New Roman" w:cs="Times New Roman"/>
        </w:rPr>
        <w:t xml:space="preserve">need </w:t>
      </w:r>
      <w:r w:rsidR="001424C3">
        <w:rPr>
          <w:rFonts w:ascii="Times New Roman" w:hAnsi="Times New Roman" w:cs="Times New Roman"/>
        </w:rPr>
        <w:t>to understand the</w:t>
      </w:r>
      <w:r w:rsidR="00605345">
        <w:rPr>
          <w:rFonts w:ascii="Times New Roman" w:hAnsi="Times New Roman" w:cs="Times New Roman"/>
        </w:rPr>
        <w:t xml:space="preserve"> perhaps unforeseen</w:t>
      </w:r>
      <w:r w:rsidR="001424C3">
        <w:rPr>
          <w:rFonts w:ascii="Times New Roman" w:hAnsi="Times New Roman" w:cs="Times New Roman"/>
        </w:rPr>
        <w:t xml:space="preserve"> on-court impact</w:t>
      </w:r>
      <w:r w:rsidR="000869DC">
        <w:rPr>
          <w:rFonts w:ascii="Times New Roman" w:hAnsi="Times New Roman" w:cs="Times New Roman"/>
        </w:rPr>
        <w:t xml:space="preserve"> that</w:t>
      </w:r>
      <w:r w:rsidR="001424C3">
        <w:rPr>
          <w:rFonts w:ascii="Times New Roman" w:hAnsi="Times New Roman" w:cs="Times New Roman"/>
        </w:rPr>
        <w:t xml:space="preserve"> disciplinary actions may have</w:t>
      </w:r>
      <w:r w:rsidR="00605345">
        <w:rPr>
          <w:rFonts w:ascii="Times New Roman" w:hAnsi="Times New Roman" w:cs="Times New Roman"/>
        </w:rPr>
        <w:t xml:space="preserve"> </w:t>
      </w:r>
      <w:r w:rsidR="000869DC">
        <w:rPr>
          <w:rFonts w:ascii="Times New Roman" w:hAnsi="Times New Roman" w:cs="Times New Roman"/>
        </w:rPr>
        <w:t>on player performance,</w:t>
      </w:r>
      <w:r w:rsidR="00605345">
        <w:rPr>
          <w:rFonts w:ascii="Times New Roman" w:hAnsi="Times New Roman" w:cs="Times New Roman"/>
        </w:rPr>
        <w:t xml:space="preserve"> if a team </w:t>
      </w:r>
      <w:r w:rsidR="0074482D">
        <w:rPr>
          <w:rFonts w:ascii="Times New Roman" w:hAnsi="Times New Roman" w:cs="Times New Roman"/>
        </w:rPr>
        <w:t>intends</w:t>
      </w:r>
      <w:r w:rsidR="00605345">
        <w:rPr>
          <w:rFonts w:ascii="Times New Roman" w:hAnsi="Times New Roman" w:cs="Times New Roman"/>
        </w:rPr>
        <w:t xml:space="preserve"> to optimize its on-court performance</w:t>
      </w:r>
      <w:r w:rsidR="00E81D32">
        <w:rPr>
          <w:rFonts w:ascii="Times New Roman" w:hAnsi="Times New Roman" w:cs="Times New Roman"/>
        </w:rPr>
        <w:t xml:space="preserve"> and if the league wants its players to play to their capabilities</w:t>
      </w:r>
      <w:r w:rsidR="001424C3">
        <w:rPr>
          <w:rFonts w:ascii="Times New Roman" w:hAnsi="Times New Roman" w:cs="Times New Roman"/>
        </w:rPr>
        <w:t>.</w:t>
      </w:r>
      <w:r w:rsidR="0036590E">
        <w:rPr>
          <w:rFonts w:ascii="Times New Roman" w:hAnsi="Times New Roman" w:cs="Times New Roman"/>
        </w:rPr>
        <w:t xml:space="preserve"> </w:t>
      </w:r>
      <w:r w:rsidR="004C3C25">
        <w:rPr>
          <w:rFonts w:ascii="Times New Roman" w:hAnsi="Times New Roman" w:cs="Times New Roman"/>
        </w:rPr>
        <w:t xml:space="preserve"> </w:t>
      </w:r>
      <w:r w:rsidR="00EA3FD7">
        <w:rPr>
          <w:rFonts w:ascii="Times New Roman" w:hAnsi="Times New Roman" w:cs="Times New Roman"/>
        </w:rPr>
        <w:t>This study estimate</w:t>
      </w:r>
      <w:r w:rsidR="000869DC">
        <w:rPr>
          <w:rFonts w:ascii="Times New Roman" w:hAnsi="Times New Roman" w:cs="Times New Roman"/>
        </w:rPr>
        <w:t>s</w:t>
      </w:r>
      <w:r w:rsidR="00EA3FD7">
        <w:rPr>
          <w:rFonts w:ascii="Times New Roman" w:hAnsi="Times New Roman" w:cs="Times New Roman"/>
        </w:rPr>
        <w:t xml:space="preserve"> the </w:t>
      </w:r>
      <w:r w:rsidR="00215A76">
        <w:rPr>
          <w:rFonts w:ascii="Times New Roman" w:hAnsi="Times New Roman" w:cs="Times New Roman"/>
        </w:rPr>
        <w:t xml:space="preserve">average </w:t>
      </w:r>
      <w:r w:rsidR="00EA3FD7">
        <w:rPr>
          <w:rFonts w:ascii="Times New Roman" w:hAnsi="Times New Roman" w:cs="Times New Roman"/>
        </w:rPr>
        <w:t xml:space="preserve">effect that NBA </w:t>
      </w:r>
      <w:r w:rsidR="00D12482">
        <w:rPr>
          <w:rFonts w:ascii="Times New Roman" w:hAnsi="Times New Roman" w:cs="Times New Roman"/>
        </w:rPr>
        <w:t>player suspensions</w:t>
      </w:r>
      <w:r w:rsidR="00215A76">
        <w:rPr>
          <w:rFonts w:ascii="Times New Roman" w:hAnsi="Times New Roman" w:cs="Times New Roman"/>
        </w:rPr>
        <w:t xml:space="preserve"> </w:t>
      </w:r>
      <w:r w:rsidR="00343839">
        <w:rPr>
          <w:rFonts w:ascii="Times New Roman" w:hAnsi="Times New Roman" w:cs="Times New Roman"/>
        </w:rPr>
        <w:t>have</w:t>
      </w:r>
      <w:r w:rsidR="00215A76">
        <w:rPr>
          <w:rFonts w:ascii="Times New Roman" w:hAnsi="Times New Roman" w:cs="Times New Roman"/>
        </w:rPr>
        <w:t xml:space="preserve"> on player performanc</w:t>
      </w:r>
      <w:r w:rsidR="004663FA">
        <w:rPr>
          <w:rFonts w:ascii="Times New Roman" w:hAnsi="Times New Roman" w:cs="Times New Roman"/>
        </w:rPr>
        <w:t>e</w:t>
      </w:r>
      <w:r w:rsidR="00E81D32">
        <w:rPr>
          <w:rFonts w:ascii="Times New Roman" w:hAnsi="Times New Roman" w:cs="Times New Roman"/>
        </w:rPr>
        <w:t>, and</w:t>
      </w:r>
      <w:r w:rsidR="00567850">
        <w:rPr>
          <w:rFonts w:ascii="Times New Roman" w:hAnsi="Times New Roman" w:cs="Times New Roman"/>
        </w:rPr>
        <w:t xml:space="preserve"> </w:t>
      </w:r>
      <w:r w:rsidR="00E81D32">
        <w:rPr>
          <w:rFonts w:ascii="Times New Roman" w:hAnsi="Times New Roman" w:cs="Times New Roman"/>
        </w:rPr>
        <w:t>b</w:t>
      </w:r>
      <w:r w:rsidR="00567850">
        <w:rPr>
          <w:rFonts w:ascii="Times New Roman" w:hAnsi="Times New Roman" w:cs="Times New Roman"/>
        </w:rPr>
        <w:t>y accomplishing this</w:t>
      </w:r>
      <w:r w:rsidR="00343839">
        <w:rPr>
          <w:rFonts w:ascii="Times New Roman" w:hAnsi="Times New Roman" w:cs="Times New Roman"/>
        </w:rPr>
        <w:t xml:space="preserve"> task</w:t>
      </w:r>
      <w:r w:rsidR="00567850">
        <w:rPr>
          <w:rFonts w:ascii="Times New Roman" w:hAnsi="Times New Roman" w:cs="Times New Roman"/>
        </w:rPr>
        <w:t>,</w:t>
      </w:r>
      <w:r w:rsidR="00343839">
        <w:rPr>
          <w:rFonts w:ascii="Times New Roman" w:hAnsi="Times New Roman" w:cs="Times New Roman"/>
        </w:rPr>
        <w:t xml:space="preserve"> team management</w:t>
      </w:r>
      <w:r w:rsidR="00567850">
        <w:rPr>
          <w:rFonts w:ascii="Times New Roman" w:hAnsi="Times New Roman" w:cs="Times New Roman"/>
        </w:rPr>
        <w:t xml:space="preserve"> </w:t>
      </w:r>
      <w:r w:rsidR="00FF344C">
        <w:rPr>
          <w:rFonts w:ascii="Times New Roman" w:hAnsi="Times New Roman" w:cs="Times New Roman"/>
        </w:rPr>
        <w:t>can better</w:t>
      </w:r>
      <w:r w:rsidR="00567850">
        <w:rPr>
          <w:rFonts w:ascii="Times New Roman" w:hAnsi="Times New Roman" w:cs="Times New Roman"/>
        </w:rPr>
        <w:t xml:space="preserve"> </w:t>
      </w:r>
      <w:r w:rsidR="00FF344C">
        <w:rPr>
          <w:rFonts w:ascii="Times New Roman" w:hAnsi="Times New Roman" w:cs="Times New Roman"/>
        </w:rPr>
        <w:t>anticipate the impact that</w:t>
      </w:r>
      <w:r w:rsidR="00567850">
        <w:rPr>
          <w:rFonts w:ascii="Times New Roman" w:hAnsi="Times New Roman" w:cs="Times New Roman"/>
        </w:rPr>
        <w:t xml:space="preserve"> </w:t>
      </w:r>
      <w:r w:rsidR="00FF344C">
        <w:rPr>
          <w:rFonts w:ascii="Times New Roman" w:hAnsi="Times New Roman" w:cs="Times New Roman"/>
        </w:rPr>
        <w:t>suspensions have</w:t>
      </w:r>
      <w:r w:rsidR="00E02AA0">
        <w:rPr>
          <w:rFonts w:ascii="Times New Roman" w:hAnsi="Times New Roman" w:cs="Times New Roman"/>
        </w:rPr>
        <w:t xml:space="preserve"> </w:t>
      </w:r>
      <w:r w:rsidR="00AD3173">
        <w:rPr>
          <w:rFonts w:ascii="Times New Roman" w:hAnsi="Times New Roman" w:cs="Times New Roman"/>
        </w:rPr>
        <w:t xml:space="preserve">on player productivity </w:t>
      </w:r>
      <w:r w:rsidR="000869DC">
        <w:rPr>
          <w:rFonts w:ascii="Times New Roman" w:hAnsi="Times New Roman" w:cs="Times New Roman"/>
        </w:rPr>
        <w:t>post-suspension</w:t>
      </w:r>
      <w:r w:rsidR="00570450">
        <w:rPr>
          <w:rFonts w:ascii="Times New Roman" w:hAnsi="Times New Roman" w:cs="Times New Roman"/>
        </w:rPr>
        <w:t xml:space="preserve">.  </w:t>
      </w:r>
      <w:r w:rsidR="00FF344C">
        <w:rPr>
          <w:rFonts w:ascii="Times New Roman" w:hAnsi="Times New Roman" w:cs="Times New Roman"/>
        </w:rPr>
        <w:t xml:space="preserve">Such information will potentially yield </w:t>
      </w:r>
      <w:r w:rsidR="00E02AA0">
        <w:rPr>
          <w:rFonts w:ascii="Times New Roman" w:hAnsi="Times New Roman" w:cs="Times New Roman"/>
        </w:rPr>
        <w:t>results</w:t>
      </w:r>
      <w:r w:rsidR="00FF344C">
        <w:rPr>
          <w:rFonts w:ascii="Times New Roman" w:hAnsi="Times New Roman" w:cs="Times New Roman"/>
        </w:rPr>
        <w:t xml:space="preserve"> that would allow </w:t>
      </w:r>
      <w:r w:rsidR="00AC7A34">
        <w:rPr>
          <w:rFonts w:ascii="Times New Roman" w:hAnsi="Times New Roman" w:cs="Times New Roman"/>
        </w:rPr>
        <w:t>team</w:t>
      </w:r>
      <w:r w:rsidR="00FF344C">
        <w:rPr>
          <w:rFonts w:ascii="Times New Roman" w:hAnsi="Times New Roman" w:cs="Times New Roman"/>
        </w:rPr>
        <w:t>s</w:t>
      </w:r>
      <w:r w:rsidR="00AC7A34">
        <w:rPr>
          <w:rFonts w:ascii="Times New Roman" w:hAnsi="Times New Roman" w:cs="Times New Roman"/>
        </w:rPr>
        <w:t xml:space="preserve"> to adjust </w:t>
      </w:r>
      <w:r w:rsidR="00FF344C">
        <w:rPr>
          <w:rFonts w:ascii="Times New Roman" w:hAnsi="Times New Roman" w:cs="Times New Roman"/>
        </w:rPr>
        <w:t>their</w:t>
      </w:r>
      <w:r w:rsidR="00AC7A34">
        <w:rPr>
          <w:rFonts w:ascii="Times New Roman" w:hAnsi="Times New Roman" w:cs="Times New Roman"/>
        </w:rPr>
        <w:t xml:space="preserve"> gameplan</w:t>
      </w:r>
      <w:r w:rsidR="00FF344C">
        <w:rPr>
          <w:rFonts w:ascii="Times New Roman" w:hAnsi="Times New Roman" w:cs="Times New Roman"/>
        </w:rPr>
        <w:t>s to improve overall team performance</w:t>
      </w:r>
      <w:r w:rsidR="000869DC">
        <w:rPr>
          <w:rFonts w:ascii="Times New Roman" w:hAnsi="Times New Roman" w:cs="Times New Roman"/>
        </w:rPr>
        <w:t>.</w:t>
      </w:r>
    </w:p>
    <w:p w14:paraId="5B31CCD9" w14:textId="6BB50B86" w:rsidR="009D5454" w:rsidRDefault="003658E3" w:rsidP="000E54C6">
      <w:pPr>
        <w:spacing w:line="480" w:lineRule="auto"/>
        <w:ind w:firstLine="720"/>
        <w:rPr>
          <w:rFonts w:ascii="Times New Roman" w:hAnsi="Times New Roman" w:cs="Times New Roman"/>
        </w:rPr>
      </w:pPr>
      <w:r>
        <w:rPr>
          <w:rFonts w:ascii="Times New Roman" w:hAnsi="Times New Roman" w:cs="Times New Roman"/>
        </w:rPr>
        <w:t xml:space="preserve">NBA players are unique individuals, </w:t>
      </w:r>
      <w:r w:rsidR="005E7328">
        <w:rPr>
          <w:rFonts w:ascii="Times New Roman" w:hAnsi="Times New Roman" w:cs="Times New Roman"/>
        </w:rPr>
        <w:t xml:space="preserve">but </w:t>
      </w:r>
      <w:r>
        <w:rPr>
          <w:rFonts w:ascii="Times New Roman" w:hAnsi="Times New Roman" w:cs="Times New Roman"/>
        </w:rPr>
        <w:t xml:space="preserve">if there is </w:t>
      </w:r>
      <w:r w:rsidR="0036590E">
        <w:rPr>
          <w:rFonts w:ascii="Times New Roman" w:hAnsi="Times New Roman" w:cs="Times New Roman"/>
        </w:rPr>
        <w:t xml:space="preserve">indeed </w:t>
      </w:r>
      <w:r w:rsidR="000869DC">
        <w:rPr>
          <w:rFonts w:ascii="Times New Roman" w:hAnsi="Times New Roman" w:cs="Times New Roman"/>
        </w:rPr>
        <w:t xml:space="preserve">an impact of suspensions on </w:t>
      </w:r>
      <w:r w:rsidR="0036590E">
        <w:rPr>
          <w:rFonts w:ascii="Times New Roman" w:hAnsi="Times New Roman" w:cs="Times New Roman"/>
        </w:rPr>
        <w:t>in-</w:t>
      </w:r>
      <w:r>
        <w:rPr>
          <w:rFonts w:ascii="Times New Roman" w:hAnsi="Times New Roman" w:cs="Times New Roman"/>
        </w:rPr>
        <w:t>game performance</w:t>
      </w:r>
      <w:r w:rsidR="000869DC">
        <w:rPr>
          <w:rFonts w:ascii="Times New Roman" w:hAnsi="Times New Roman" w:cs="Times New Roman"/>
        </w:rPr>
        <w:t xml:space="preserve"> post-suspension</w:t>
      </w:r>
      <w:r>
        <w:rPr>
          <w:rFonts w:ascii="Times New Roman" w:hAnsi="Times New Roman" w:cs="Times New Roman"/>
        </w:rPr>
        <w:t>,</w:t>
      </w:r>
      <w:r w:rsidR="005E7328">
        <w:rPr>
          <w:rFonts w:ascii="Times New Roman" w:hAnsi="Times New Roman" w:cs="Times New Roman"/>
        </w:rPr>
        <w:t xml:space="preserve"> we would expect it to only be temporary.</w:t>
      </w:r>
      <w:r w:rsidR="00C770EC">
        <w:rPr>
          <w:rFonts w:ascii="Times New Roman" w:hAnsi="Times New Roman" w:cs="Times New Roman"/>
        </w:rPr>
        <w:t xml:space="preserve"> </w:t>
      </w:r>
      <w:r w:rsidR="004C3C25">
        <w:rPr>
          <w:rFonts w:ascii="Times New Roman" w:hAnsi="Times New Roman" w:cs="Times New Roman"/>
        </w:rPr>
        <w:t xml:space="preserve"> </w:t>
      </w:r>
      <w:r w:rsidR="00C770EC">
        <w:rPr>
          <w:rFonts w:ascii="Times New Roman" w:hAnsi="Times New Roman" w:cs="Times New Roman"/>
        </w:rPr>
        <w:t>Just as the amount of time it takes players to fully recover from</w:t>
      </w:r>
      <w:r w:rsidR="00215A76">
        <w:rPr>
          <w:rFonts w:ascii="Times New Roman" w:hAnsi="Times New Roman" w:cs="Times New Roman"/>
        </w:rPr>
        <w:t xml:space="preserve"> </w:t>
      </w:r>
      <w:r w:rsidR="00E4364D">
        <w:rPr>
          <w:rFonts w:ascii="Times New Roman" w:hAnsi="Times New Roman" w:cs="Times New Roman"/>
        </w:rPr>
        <w:t>a</w:t>
      </w:r>
      <w:r w:rsidR="00215A76">
        <w:rPr>
          <w:rFonts w:ascii="Times New Roman" w:hAnsi="Times New Roman" w:cs="Times New Roman"/>
        </w:rPr>
        <w:t xml:space="preserve"> </w:t>
      </w:r>
      <w:r w:rsidR="00E4364D">
        <w:rPr>
          <w:rFonts w:ascii="Times New Roman" w:hAnsi="Times New Roman" w:cs="Times New Roman"/>
        </w:rPr>
        <w:t>similar</w:t>
      </w:r>
      <w:r w:rsidR="000E54C6">
        <w:rPr>
          <w:rFonts w:ascii="Times New Roman" w:hAnsi="Times New Roman" w:cs="Times New Roman"/>
        </w:rPr>
        <w:t xml:space="preserve"> physical</w:t>
      </w:r>
      <w:r w:rsidR="00C770EC">
        <w:rPr>
          <w:rFonts w:ascii="Times New Roman" w:hAnsi="Times New Roman" w:cs="Times New Roman"/>
        </w:rPr>
        <w:t xml:space="preserve"> injury </w:t>
      </w:r>
      <w:r w:rsidR="00FF5F43">
        <w:rPr>
          <w:rFonts w:ascii="Times New Roman" w:hAnsi="Times New Roman" w:cs="Times New Roman"/>
        </w:rPr>
        <w:t>varies</w:t>
      </w:r>
      <w:r w:rsidR="00C770EC">
        <w:rPr>
          <w:rFonts w:ascii="Times New Roman" w:hAnsi="Times New Roman" w:cs="Times New Roman"/>
        </w:rPr>
        <w:t xml:space="preserve"> from player-to-player, </w:t>
      </w:r>
      <w:r w:rsidR="00E4364D">
        <w:rPr>
          <w:rFonts w:ascii="Times New Roman" w:hAnsi="Times New Roman" w:cs="Times New Roman"/>
        </w:rPr>
        <w:t xml:space="preserve">there </w:t>
      </w:r>
      <w:r w:rsidR="000E54C6">
        <w:rPr>
          <w:rFonts w:ascii="Times New Roman" w:hAnsi="Times New Roman" w:cs="Times New Roman"/>
        </w:rPr>
        <w:t xml:space="preserve">may </w:t>
      </w:r>
      <w:r w:rsidR="00E4364D">
        <w:rPr>
          <w:rFonts w:ascii="Times New Roman" w:hAnsi="Times New Roman" w:cs="Times New Roman"/>
        </w:rPr>
        <w:t xml:space="preserve">be </w:t>
      </w:r>
      <w:r w:rsidR="00FF5F43">
        <w:rPr>
          <w:rFonts w:ascii="Times New Roman" w:hAnsi="Times New Roman" w:cs="Times New Roman"/>
        </w:rPr>
        <w:t xml:space="preserve">variability in </w:t>
      </w:r>
      <w:r w:rsidR="000E54C6">
        <w:rPr>
          <w:rFonts w:ascii="Times New Roman" w:hAnsi="Times New Roman" w:cs="Times New Roman"/>
        </w:rPr>
        <w:t>the recovery time</w:t>
      </w:r>
      <w:r w:rsidR="00FF5F43">
        <w:rPr>
          <w:rFonts w:ascii="Times New Roman" w:hAnsi="Times New Roman" w:cs="Times New Roman"/>
        </w:rPr>
        <w:t xml:space="preserve"> from </w:t>
      </w:r>
      <w:r w:rsidR="00D90F6E">
        <w:rPr>
          <w:rFonts w:ascii="Times New Roman" w:hAnsi="Times New Roman" w:cs="Times New Roman"/>
        </w:rPr>
        <w:t>a</w:t>
      </w:r>
      <w:r w:rsidR="00FF5F43">
        <w:rPr>
          <w:rFonts w:ascii="Times New Roman" w:hAnsi="Times New Roman" w:cs="Times New Roman"/>
        </w:rPr>
        <w:t xml:space="preserve"> suspension</w:t>
      </w:r>
      <w:r w:rsidR="000E54C6">
        <w:rPr>
          <w:rFonts w:ascii="Times New Roman" w:hAnsi="Times New Roman" w:cs="Times New Roman"/>
        </w:rPr>
        <w:t xml:space="preserve"> effect</w:t>
      </w:r>
      <w:r w:rsidR="00FF5F43">
        <w:rPr>
          <w:rFonts w:ascii="Times New Roman" w:hAnsi="Times New Roman" w:cs="Times New Roman"/>
        </w:rPr>
        <w:t xml:space="preserve">. </w:t>
      </w:r>
      <w:r w:rsidR="004C3C25">
        <w:rPr>
          <w:rFonts w:ascii="Times New Roman" w:hAnsi="Times New Roman" w:cs="Times New Roman"/>
        </w:rPr>
        <w:t xml:space="preserve"> </w:t>
      </w:r>
      <w:r w:rsidR="00AD3173">
        <w:rPr>
          <w:rFonts w:ascii="Times New Roman" w:hAnsi="Times New Roman" w:cs="Times New Roman"/>
        </w:rPr>
        <w:t>Moreover, it is hypothesized</w:t>
      </w:r>
      <w:r w:rsidR="0036590E">
        <w:rPr>
          <w:rFonts w:ascii="Times New Roman" w:hAnsi="Times New Roman" w:cs="Times New Roman"/>
        </w:rPr>
        <w:t xml:space="preserve"> that the</w:t>
      </w:r>
      <w:r w:rsidR="005E7328">
        <w:rPr>
          <w:rFonts w:ascii="Times New Roman" w:hAnsi="Times New Roman" w:cs="Times New Roman"/>
        </w:rPr>
        <w:t xml:space="preserve"> effect</w:t>
      </w:r>
      <w:r w:rsidR="00FF5F43">
        <w:rPr>
          <w:rFonts w:ascii="Times New Roman" w:hAnsi="Times New Roman" w:cs="Times New Roman"/>
        </w:rPr>
        <w:t xml:space="preserve">, </w:t>
      </w:r>
      <w:r w:rsidR="00317BA5">
        <w:rPr>
          <w:rFonts w:ascii="Times New Roman" w:hAnsi="Times New Roman" w:cs="Times New Roman"/>
        </w:rPr>
        <w:t>should it</w:t>
      </w:r>
      <w:r w:rsidR="00FF5F43">
        <w:rPr>
          <w:rFonts w:ascii="Times New Roman" w:hAnsi="Times New Roman" w:cs="Times New Roman"/>
        </w:rPr>
        <w:t xml:space="preserve"> exist,</w:t>
      </w:r>
      <w:r>
        <w:rPr>
          <w:rFonts w:ascii="Times New Roman" w:hAnsi="Times New Roman" w:cs="Times New Roman"/>
        </w:rPr>
        <w:t xml:space="preserve"> </w:t>
      </w:r>
      <w:r w:rsidR="000E54C6">
        <w:rPr>
          <w:rFonts w:ascii="Times New Roman" w:hAnsi="Times New Roman" w:cs="Times New Roman"/>
        </w:rPr>
        <w:t>would be most noticeable in</w:t>
      </w:r>
      <w:r>
        <w:rPr>
          <w:rFonts w:ascii="Times New Roman" w:hAnsi="Times New Roman" w:cs="Times New Roman"/>
        </w:rPr>
        <w:t xml:space="preserve"> the first game the player plays after </w:t>
      </w:r>
      <w:r w:rsidR="0036590E">
        <w:rPr>
          <w:rFonts w:ascii="Times New Roman" w:hAnsi="Times New Roman" w:cs="Times New Roman"/>
        </w:rPr>
        <w:t>serving</w:t>
      </w:r>
      <w:r>
        <w:rPr>
          <w:rFonts w:ascii="Times New Roman" w:hAnsi="Times New Roman" w:cs="Times New Roman"/>
        </w:rPr>
        <w:t xml:space="preserve"> his suspension</w:t>
      </w:r>
      <w:r w:rsidR="00317BA5">
        <w:rPr>
          <w:rFonts w:ascii="Times New Roman" w:hAnsi="Times New Roman" w:cs="Times New Roman"/>
        </w:rPr>
        <w:t xml:space="preserve">. </w:t>
      </w:r>
    </w:p>
    <w:p w14:paraId="6A3609FA" w14:textId="3021E859" w:rsidR="00671DFD" w:rsidRDefault="000E54C6" w:rsidP="00671DFD">
      <w:pPr>
        <w:spacing w:line="480" w:lineRule="auto"/>
        <w:ind w:firstLine="720"/>
        <w:rPr>
          <w:rFonts w:ascii="Times New Roman" w:hAnsi="Times New Roman" w:cs="Times New Roman"/>
        </w:rPr>
      </w:pPr>
      <w:r>
        <w:rPr>
          <w:rFonts w:ascii="Times New Roman" w:hAnsi="Times New Roman" w:cs="Times New Roman"/>
        </w:rPr>
        <w:t>Two hypotheses will be</w:t>
      </w:r>
      <w:r w:rsidR="00AD3173">
        <w:rPr>
          <w:rFonts w:ascii="Times New Roman" w:hAnsi="Times New Roman" w:cs="Times New Roman"/>
        </w:rPr>
        <w:t xml:space="preserve"> statistically</w:t>
      </w:r>
      <w:r>
        <w:rPr>
          <w:rFonts w:ascii="Times New Roman" w:hAnsi="Times New Roman" w:cs="Times New Roman"/>
        </w:rPr>
        <w:t xml:space="preserve"> </w:t>
      </w:r>
      <w:r w:rsidR="00AD3173">
        <w:rPr>
          <w:rFonts w:ascii="Times New Roman" w:hAnsi="Times New Roman" w:cs="Times New Roman"/>
        </w:rPr>
        <w:t>tested</w:t>
      </w:r>
      <w:r>
        <w:rPr>
          <w:rFonts w:ascii="Times New Roman" w:hAnsi="Times New Roman" w:cs="Times New Roman"/>
        </w:rPr>
        <w:t>.</w:t>
      </w:r>
      <w:r w:rsidR="005200DE">
        <w:rPr>
          <w:rFonts w:ascii="Times New Roman" w:hAnsi="Times New Roman" w:cs="Times New Roman"/>
        </w:rPr>
        <w:t xml:space="preserve"> </w:t>
      </w:r>
      <w:r w:rsidR="004C3C25">
        <w:rPr>
          <w:rFonts w:ascii="Times New Roman" w:hAnsi="Times New Roman" w:cs="Times New Roman"/>
        </w:rPr>
        <w:t xml:space="preserve"> </w:t>
      </w:r>
      <w:r w:rsidR="00382902">
        <w:rPr>
          <w:rFonts w:ascii="Times New Roman" w:hAnsi="Times New Roman" w:cs="Times New Roman"/>
        </w:rPr>
        <w:t>The first is t</w:t>
      </w:r>
      <w:r w:rsidR="00716A22">
        <w:rPr>
          <w:rFonts w:ascii="Times New Roman" w:hAnsi="Times New Roman" w:cs="Times New Roman"/>
        </w:rPr>
        <w:t>he</w:t>
      </w:r>
      <w:r w:rsidR="00462088">
        <w:rPr>
          <w:rFonts w:ascii="Times New Roman" w:hAnsi="Times New Roman" w:cs="Times New Roman"/>
        </w:rPr>
        <w:t xml:space="preserve"> </w:t>
      </w:r>
      <w:r w:rsidR="004C2415">
        <w:rPr>
          <w:rFonts w:ascii="Times New Roman" w:hAnsi="Times New Roman" w:cs="Times New Roman"/>
        </w:rPr>
        <w:t>positive effect</w:t>
      </w:r>
      <w:r w:rsidR="00462088">
        <w:rPr>
          <w:rFonts w:ascii="Times New Roman" w:hAnsi="Times New Roman" w:cs="Times New Roman"/>
        </w:rPr>
        <w:t xml:space="preserve"> hypothesis, which would entail the player</w:t>
      </w:r>
      <w:r w:rsidR="004C2415">
        <w:rPr>
          <w:rFonts w:ascii="Times New Roman" w:hAnsi="Times New Roman" w:cs="Times New Roman"/>
        </w:rPr>
        <w:t xml:space="preserve"> being more productive in the game following a suspension than before he was suspended. </w:t>
      </w:r>
      <w:r w:rsidR="004C3C25">
        <w:rPr>
          <w:rFonts w:ascii="Times New Roman" w:hAnsi="Times New Roman" w:cs="Times New Roman"/>
        </w:rPr>
        <w:t xml:space="preserve"> </w:t>
      </w:r>
      <w:r w:rsidR="004C2415">
        <w:rPr>
          <w:rFonts w:ascii="Times New Roman" w:hAnsi="Times New Roman" w:cs="Times New Roman"/>
        </w:rPr>
        <w:t xml:space="preserve">This may be a result of </w:t>
      </w:r>
      <w:r w:rsidR="00AD3173">
        <w:rPr>
          <w:rFonts w:ascii="Times New Roman" w:hAnsi="Times New Roman" w:cs="Times New Roman"/>
        </w:rPr>
        <w:t xml:space="preserve">the player </w:t>
      </w:r>
      <w:r w:rsidR="004C2415">
        <w:rPr>
          <w:rFonts w:ascii="Times New Roman" w:hAnsi="Times New Roman" w:cs="Times New Roman"/>
        </w:rPr>
        <w:t xml:space="preserve">having extra motivation to make up for missed games due to the suspension, or </w:t>
      </w:r>
      <w:r w:rsidR="003A1965">
        <w:rPr>
          <w:rFonts w:ascii="Times New Roman" w:hAnsi="Times New Roman" w:cs="Times New Roman"/>
        </w:rPr>
        <w:t>having extra motivation</w:t>
      </w:r>
      <w:r w:rsidR="004C2415">
        <w:rPr>
          <w:rFonts w:ascii="Times New Roman" w:hAnsi="Times New Roman" w:cs="Times New Roman"/>
        </w:rPr>
        <w:t xml:space="preserve"> </w:t>
      </w:r>
      <w:r w:rsidR="003A1965">
        <w:rPr>
          <w:rFonts w:ascii="Times New Roman" w:hAnsi="Times New Roman" w:cs="Times New Roman"/>
        </w:rPr>
        <w:t>due to the</w:t>
      </w:r>
      <w:r w:rsidR="004C2415">
        <w:rPr>
          <w:rFonts w:ascii="Times New Roman" w:hAnsi="Times New Roman" w:cs="Times New Roman"/>
        </w:rPr>
        <w:t xml:space="preserve"> </w:t>
      </w:r>
      <w:r w:rsidR="003A1965">
        <w:rPr>
          <w:rFonts w:ascii="Times New Roman" w:hAnsi="Times New Roman" w:cs="Times New Roman"/>
        </w:rPr>
        <w:t>nature or cause</w:t>
      </w:r>
      <w:r w:rsidR="004C2415">
        <w:rPr>
          <w:rFonts w:ascii="Times New Roman" w:hAnsi="Times New Roman" w:cs="Times New Roman"/>
        </w:rPr>
        <w:t xml:space="preserve"> of the suspension. </w:t>
      </w:r>
      <w:r w:rsidR="004C3C25">
        <w:rPr>
          <w:rFonts w:ascii="Times New Roman" w:hAnsi="Times New Roman" w:cs="Times New Roman"/>
        </w:rPr>
        <w:t xml:space="preserve"> </w:t>
      </w:r>
      <w:r w:rsidR="00427FCC">
        <w:rPr>
          <w:rFonts w:ascii="Times New Roman" w:hAnsi="Times New Roman" w:cs="Times New Roman"/>
        </w:rPr>
        <w:t>The second hypothesis is</w:t>
      </w:r>
      <w:r w:rsidR="003A1965">
        <w:rPr>
          <w:rFonts w:ascii="Times New Roman" w:hAnsi="Times New Roman" w:cs="Times New Roman"/>
        </w:rPr>
        <w:t xml:space="preserve"> the negative effect hypothesis</w:t>
      </w:r>
      <w:r w:rsidR="00427FCC">
        <w:rPr>
          <w:rFonts w:ascii="Times New Roman" w:hAnsi="Times New Roman" w:cs="Times New Roman"/>
        </w:rPr>
        <w:t>, which</w:t>
      </w:r>
      <w:r w:rsidR="003A1965">
        <w:rPr>
          <w:rFonts w:ascii="Times New Roman" w:hAnsi="Times New Roman" w:cs="Times New Roman"/>
        </w:rPr>
        <w:t xml:space="preserve"> entail</w:t>
      </w:r>
      <w:r w:rsidR="00427FCC">
        <w:rPr>
          <w:rFonts w:ascii="Times New Roman" w:hAnsi="Times New Roman" w:cs="Times New Roman"/>
        </w:rPr>
        <w:t>s</w:t>
      </w:r>
      <w:r w:rsidR="003A1965">
        <w:rPr>
          <w:rFonts w:ascii="Times New Roman" w:hAnsi="Times New Roman" w:cs="Times New Roman"/>
        </w:rPr>
        <w:t xml:space="preserve"> the player being less productive in the game than </w:t>
      </w:r>
      <w:r>
        <w:rPr>
          <w:rFonts w:ascii="Times New Roman" w:hAnsi="Times New Roman" w:cs="Times New Roman"/>
        </w:rPr>
        <w:t xml:space="preserve">before </w:t>
      </w:r>
      <w:r w:rsidR="003A1965">
        <w:rPr>
          <w:rFonts w:ascii="Times New Roman" w:hAnsi="Times New Roman" w:cs="Times New Roman"/>
        </w:rPr>
        <w:t xml:space="preserve">being suspended. </w:t>
      </w:r>
      <w:r w:rsidR="004C3C25">
        <w:rPr>
          <w:rFonts w:ascii="Times New Roman" w:hAnsi="Times New Roman" w:cs="Times New Roman"/>
        </w:rPr>
        <w:t xml:space="preserve"> </w:t>
      </w:r>
      <w:r w:rsidR="003A1965">
        <w:rPr>
          <w:rFonts w:ascii="Times New Roman" w:hAnsi="Times New Roman" w:cs="Times New Roman"/>
        </w:rPr>
        <w:t xml:space="preserve">This effect may be a result of </w:t>
      </w:r>
      <w:r>
        <w:rPr>
          <w:rFonts w:ascii="Times New Roman" w:hAnsi="Times New Roman" w:cs="Times New Roman"/>
        </w:rPr>
        <w:t xml:space="preserve">loss of rhythm </w:t>
      </w:r>
      <w:r w:rsidR="00427FCC">
        <w:rPr>
          <w:rFonts w:ascii="Times New Roman" w:hAnsi="Times New Roman" w:cs="Times New Roman"/>
        </w:rPr>
        <w:t>and/</w:t>
      </w:r>
      <w:r>
        <w:rPr>
          <w:rFonts w:ascii="Times New Roman" w:hAnsi="Times New Roman" w:cs="Times New Roman"/>
        </w:rPr>
        <w:t>or physical conditioning</w:t>
      </w:r>
      <w:r w:rsidR="003A1965">
        <w:rPr>
          <w:rFonts w:ascii="Times New Roman" w:hAnsi="Times New Roman" w:cs="Times New Roman"/>
        </w:rPr>
        <w:t xml:space="preserve">, or </w:t>
      </w:r>
      <w:r>
        <w:rPr>
          <w:rFonts w:ascii="Times New Roman" w:hAnsi="Times New Roman" w:cs="Times New Roman"/>
        </w:rPr>
        <w:t>the</w:t>
      </w:r>
      <w:r w:rsidR="003A1965">
        <w:rPr>
          <w:rFonts w:ascii="Times New Roman" w:hAnsi="Times New Roman" w:cs="Times New Roman"/>
        </w:rPr>
        <w:t xml:space="preserve"> player feeling shame for his actions</w:t>
      </w:r>
      <w:r>
        <w:rPr>
          <w:rFonts w:ascii="Times New Roman" w:hAnsi="Times New Roman" w:cs="Times New Roman"/>
        </w:rPr>
        <w:t xml:space="preserve"> which negatively affect his on-court performance.</w:t>
      </w:r>
    </w:p>
    <w:p w14:paraId="5F93F857" w14:textId="6E66A79A" w:rsidR="00BE48FD" w:rsidRDefault="0053130B" w:rsidP="00671DFD">
      <w:pPr>
        <w:pStyle w:val="ListParagraph"/>
        <w:numPr>
          <w:ilvl w:val="0"/>
          <w:numId w:val="6"/>
        </w:numPr>
        <w:rPr>
          <w:rFonts w:ascii="Times New Roman" w:hAnsi="Times New Roman" w:cs="Times New Roman"/>
          <w:b/>
          <w:u w:val="single"/>
        </w:rPr>
      </w:pPr>
      <w:r w:rsidRPr="0053130B">
        <w:rPr>
          <w:rFonts w:ascii="Times New Roman" w:hAnsi="Times New Roman" w:cs="Times New Roman"/>
          <w:b/>
          <w:u w:val="single"/>
        </w:rPr>
        <w:lastRenderedPageBreak/>
        <w:t>Literature Review</w:t>
      </w:r>
    </w:p>
    <w:p w14:paraId="457DD7E7" w14:textId="77777777" w:rsidR="00647441" w:rsidRDefault="00647441" w:rsidP="00647441">
      <w:pPr>
        <w:ind w:firstLine="720"/>
        <w:rPr>
          <w:rFonts w:ascii="Times New Roman" w:hAnsi="Times New Roman" w:cs="Times New Roman"/>
        </w:rPr>
      </w:pPr>
    </w:p>
    <w:p w14:paraId="3748C9E5" w14:textId="6F65EE2B" w:rsidR="004C0D25" w:rsidRDefault="003F4137" w:rsidP="00D95C93">
      <w:pPr>
        <w:spacing w:line="480" w:lineRule="auto"/>
        <w:ind w:firstLine="720"/>
        <w:rPr>
          <w:rFonts w:ascii="Times New Roman" w:hAnsi="Times New Roman" w:cs="Times New Roman"/>
        </w:rPr>
      </w:pPr>
      <w:r>
        <w:rPr>
          <w:rFonts w:ascii="Times New Roman" w:hAnsi="Times New Roman" w:cs="Times New Roman"/>
        </w:rPr>
        <w:t>While t</w:t>
      </w:r>
      <w:r w:rsidR="00840D58">
        <w:rPr>
          <w:rFonts w:ascii="Times New Roman" w:hAnsi="Times New Roman" w:cs="Times New Roman"/>
        </w:rPr>
        <w:t xml:space="preserve">here </w:t>
      </w:r>
      <w:r w:rsidR="00F275FC">
        <w:rPr>
          <w:rFonts w:ascii="Times New Roman" w:hAnsi="Times New Roman" w:cs="Times New Roman"/>
        </w:rPr>
        <w:t>is lim</w:t>
      </w:r>
      <w:r w:rsidR="00AD004C">
        <w:rPr>
          <w:rFonts w:ascii="Times New Roman" w:hAnsi="Times New Roman" w:cs="Times New Roman"/>
        </w:rPr>
        <w:t xml:space="preserve">ited research pertaining to </w:t>
      </w:r>
      <w:r>
        <w:rPr>
          <w:rFonts w:ascii="Times New Roman" w:hAnsi="Times New Roman" w:cs="Times New Roman"/>
        </w:rPr>
        <w:t xml:space="preserve">the effects </w:t>
      </w:r>
      <w:r w:rsidR="00010C6B">
        <w:rPr>
          <w:rFonts w:ascii="Times New Roman" w:hAnsi="Times New Roman" w:cs="Times New Roman"/>
        </w:rPr>
        <w:t>that</w:t>
      </w:r>
      <w:r>
        <w:rPr>
          <w:rFonts w:ascii="Times New Roman" w:hAnsi="Times New Roman" w:cs="Times New Roman"/>
        </w:rPr>
        <w:t xml:space="preserve"> discipline</w:t>
      </w:r>
      <w:r w:rsidR="00010C6B">
        <w:rPr>
          <w:rFonts w:ascii="Times New Roman" w:hAnsi="Times New Roman" w:cs="Times New Roman"/>
        </w:rPr>
        <w:t xml:space="preserve"> </w:t>
      </w:r>
      <w:r w:rsidR="00452C77">
        <w:rPr>
          <w:rFonts w:ascii="Times New Roman" w:hAnsi="Times New Roman" w:cs="Times New Roman"/>
        </w:rPr>
        <w:t>has</w:t>
      </w:r>
      <w:r>
        <w:rPr>
          <w:rFonts w:ascii="Times New Roman" w:hAnsi="Times New Roman" w:cs="Times New Roman"/>
        </w:rPr>
        <w:t xml:space="preserve"> on NBA player performance</w:t>
      </w:r>
      <w:r w:rsidR="00073AA1">
        <w:rPr>
          <w:rFonts w:ascii="Times New Roman" w:hAnsi="Times New Roman" w:cs="Times New Roman"/>
        </w:rPr>
        <w:t xml:space="preserve">, </w:t>
      </w:r>
      <w:r w:rsidR="000E54C6">
        <w:rPr>
          <w:rFonts w:ascii="Times New Roman" w:hAnsi="Times New Roman" w:cs="Times New Roman"/>
        </w:rPr>
        <w:t>some</w:t>
      </w:r>
      <w:r w:rsidR="00F756B2">
        <w:rPr>
          <w:rFonts w:ascii="Times New Roman" w:hAnsi="Times New Roman" w:cs="Times New Roman"/>
        </w:rPr>
        <w:t xml:space="preserve"> studies </w:t>
      </w:r>
      <w:r w:rsidR="000E54C6">
        <w:rPr>
          <w:rFonts w:ascii="Times New Roman" w:hAnsi="Times New Roman" w:cs="Times New Roman"/>
        </w:rPr>
        <w:t>have found</w:t>
      </w:r>
      <w:r w:rsidR="00F756B2">
        <w:rPr>
          <w:rFonts w:ascii="Times New Roman" w:hAnsi="Times New Roman" w:cs="Times New Roman"/>
        </w:rPr>
        <w:t xml:space="preserve"> </w:t>
      </w:r>
      <w:r w:rsidR="000E54C6">
        <w:rPr>
          <w:rFonts w:ascii="Times New Roman" w:hAnsi="Times New Roman" w:cs="Times New Roman"/>
        </w:rPr>
        <w:t>relationships</w:t>
      </w:r>
      <w:r w:rsidR="00F756B2">
        <w:rPr>
          <w:rFonts w:ascii="Times New Roman" w:hAnsi="Times New Roman" w:cs="Times New Roman"/>
        </w:rPr>
        <w:t xml:space="preserve"> </w:t>
      </w:r>
      <w:r w:rsidR="001D6954">
        <w:rPr>
          <w:rFonts w:ascii="Times New Roman" w:hAnsi="Times New Roman" w:cs="Times New Roman"/>
        </w:rPr>
        <w:t>involving the</w:t>
      </w:r>
      <w:r w:rsidR="001F41B0">
        <w:rPr>
          <w:rFonts w:ascii="Times New Roman" w:hAnsi="Times New Roman" w:cs="Times New Roman"/>
        </w:rPr>
        <w:t xml:space="preserve"> characteristics of </w:t>
      </w:r>
      <w:r w:rsidR="00F756B2">
        <w:rPr>
          <w:rFonts w:ascii="Times New Roman" w:hAnsi="Times New Roman" w:cs="Times New Roman"/>
        </w:rPr>
        <w:t xml:space="preserve">NBA player discipline. </w:t>
      </w:r>
      <w:r w:rsidR="001C12EB">
        <w:rPr>
          <w:rFonts w:ascii="Times New Roman" w:hAnsi="Times New Roman" w:cs="Times New Roman"/>
        </w:rPr>
        <w:t>M</w:t>
      </w:r>
      <w:r w:rsidR="008336C6">
        <w:rPr>
          <w:rFonts w:ascii="Times New Roman" w:hAnsi="Times New Roman" w:cs="Times New Roman"/>
        </w:rPr>
        <w:t xml:space="preserve">cCutcheon (2016) </w:t>
      </w:r>
      <w:r w:rsidR="00325F46">
        <w:rPr>
          <w:rFonts w:ascii="Times New Roman" w:hAnsi="Times New Roman" w:cs="Times New Roman"/>
        </w:rPr>
        <w:t>found that NBA players who have a hist</w:t>
      </w:r>
      <w:r w:rsidR="001C12EB">
        <w:rPr>
          <w:rFonts w:ascii="Times New Roman" w:hAnsi="Times New Roman" w:cs="Times New Roman"/>
        </w:rPr>
        <w:t xml:space="preserve">ory of being punished via fine or suspension are less likely to be deterred from once again committing a punishable offense, compared to players who have fewer previous offenses.  </w:t>
      </w:r>
      <w:r w:rsidR="001D6954">
        <w:rPr>
          <w:rFonts w:ascii="Times New Roman" w:hAnsi="Times New Roman" w:cs="Times New Roman"/>
        </w:rPr>
        <w:t>T</w:t>
      </w:r>
      <w:r w:rsidR="001C12EB">
        <w:rPr>
          <w:rFonts w:ascii="Times New Roman" w:hAnsi="Times New Roman" w:cs="Times New Roman"/>
        </w:rPr>
        <w:t xml:space="preserve">he average amount of time between punishments </w:t>
      </w:r>
      <w:r w:rsidR="00CA254D">
        <w:rPr>
          <w:rFonts w:ascii="Times New Roman" w:hAnsi="Times New Roman" w:cs="Times New Roman"/>
        </w:rPr>
        <w:t>is</w:t>
      </w:r>
      <w:r w:rsidR="001C12EB">
        <w:rPr>
          <w:rFonts w:ascii="Times New Roman" w:hAnsi="Times New Roman" w:cs="Times New Roman"/>
        </w:rPr>
        <w:t xml:space="preserve"> less for </w:t>
      </w:r>
      <w:r w:rsidR="002F41AE">
        <w:rPr>
          <w:rFonts w:ascii="Times New Roman" w:hAnsi="Times New Roman" w:cs="Times New Roman"/>
        </w:rPr>
        <w:t>players</w:t>
      </w:r>
      <w:r w:rsidR="001C12EB">
        <w:rPr>
          <w:rFonts w:ascii="Times New Roman" w:hAnsi="Times New Roman" w:cs="Times New Roman"/>
        </w:rPr>
        <w:t xml:space="preserve"> with more offenses (McCutcheon, 2016).  Thi</w:t>
      </w:r>
      <w:r w:rsidR="001D6954">
        <w:rPr>
          <w:rFonts w:ascii="Times New Roman" w:hAnsi="Times New Roman" w:cs="Times New Roman"/>
        </w:rPr>
        <w:t>s implies</w:t>
      </w:r>
      <w:r w:rsidR="001C12EB">
        <w:rPr>
          <w:rFonts w:ascii="Times New Roman" w:hAnsi="Times New Roman" w:cs="Times New Roman"/>
        </w:rPr>
        <w:t xml:space="preserve"> that players with a history of being punished are </w:t>
      </w:r>
      <w:r w:rsidR="004C0D25">
        <w:rPr>
          <w:rFonts w:ascii="Times New Roman" w:hAnsi="Times New Roman" w:cs="Times New Roman"/>
        </w:rPr>
        <w:t>more likely to continue the deviant behavior that resulted in a suspension in the future</w:t>
      </w:r>
      <w:r w:rsidR="001C12EB">
        <w:rPr>
          <w:rFonts w:ascii="Times New Roman" w:hAnsi="Times New Roman" w:cs="Times New Roman"/>
        </w:rPr>
        <w:t>.</w:t>
      </w:r>
      <w:r w:rsidR="004C0D25">
        <w:rPr>
          <w:rFonts w:ascii="Times New Roman" w:hAnsi="Times New Roman" w:cs="Times New Roman"/>
        </w:rPr>
        <w:t xml:space="preserve">  However, this research focused on both fines and suspensions, and did not focus on game performance post-suspension.</w:t>
      </w:r>
    </w:p>
    <w:p w14:paraId="2CD06266" w14:textId="697A7C16" w:rsidR="00B44224" w:rsidRDefault="00CF3D6D" w:rsidP="004C0D25">
      <w:pPr>
        <w:spacing w:line="480" w:lineRule="auto"/>
        <w:ind w:firstLine="720"/>
        <w:rPr>
          <w:rFonts w:ascii="Times New Roman" w:hAnsi="Times New Roman" w:cs="Times New Roman"/>
        </w:rPr>
      </w:pPr>
      <w:r>
        <w:rPr>
          <w:rFonts w:ascii="Times New Roman" w:hAnsi="Times New Roman" w:cs="Times New Roman"/>
        </w:rPr>
        <w:t>The</w:t>
      </w:r>
      <w:r w:rsidR="003B4938">
        <w:rPr>
          <w:rFonts w:ascii="Times New Roman" w:hAnsi="Times New Roman" w:cs="Times New Roman"/>
        </w:rPr>
        <w:t xml:space="preserve"> </w:t>
      </w:r>
      <w:r w:rsidR="00CA254D">
        <w:rPr>
          <w:rFonts w:ascii="Times New Roman" w:hAnsi="Times New Roman" w:cs="Times New Roman"/>
        </w:rPr>
        <w:t xml:space="preserve">majority of </w:t>
      </w:r>
      <w:r w:rsidR="003B4938">
        <w:rPr>
          <w:rFonts w:ascii="Times New Roman" w:hAnsi="Times New Roman" w:cs="Times New Roman"/>
        </w:rPr>
        <w:t xml:space="preserve">NBA </w:t>
      </w:r>
      <w:r w:rsidR="00DA14F1">
        <w:rPr>
          <w:rFonts w:ascii="Times New Roman" w:hAnsi="Times New Roman" w:cs="Times New Roman"/>
        </w:rPr>
        <w:t>suspensions</w:t>
      </w:r>
      <w:r w:rsidR="003B4938">
        <w:rPr>
          <w:rFonts w:ascii="Times New Roman" w:hAnsi="Times New Roman" w:cs="Times New Roman"/>
        </w:rPr>
        <w:t xml:space="preserve"> come as a resu</w:t>
      </w:r>
      <w:r>
        <w:rPr>
          <w:rFonts w:ascii="Times New Roman" w:hAnsi="Times New Roman" w:cs="Times New Roman"/>
        </w:rPr>
        <w:t xml:space="preserve">lt of fighting and intimidation (Nagel, 2004). The NBA </w:t>
      </w:r>
      <w:r w:rsidR="00CA254D">
        <w:rPr>
          <w:rFonts w:ascii="Times New Roman" w:hAnsi="Times New Roman" w:cs="Times New Roman"/>
        </w:rPr>
        <w:t>has also had</w:t>
      </w:r>
      <w:r w:rsidR="003B4938">
        <w:rPr>
          <w:rFonts w:ascii="Times New Roman" w:hAnsi="Times New Roman" w:cs="Times New Roman"/>
        </w:rPr>
        <w:t xml:space="preserve"> more </w:t>
      </w:r>
      <w:r>
        <w:rPr>
          <w:rFonts w:ascii="Times New Roman" w:hAnsi="Times New Roman" w:cs="Times New Roman"/>
        </w:rPr>
        <w:t>fighting caused suspensions than</w:t>
      </w:r>
      <w:r w:rsidR="003B4938">
        <w:rPr>
          <w:rFonts w:ascii="Times New Roman" w:hAnsi="Times New Roman" w:cs="Times New Roman"/>
        </w:rPr>
        <w:t xml:space="preserve"> the other </w:t>
      </w:r>
      <w:r w:rsidR="00E17489">
        <w:rPr>
          <w:rFonts w:ascii="Times New Roman" w:hAnsi="Times New Roman" w:cs="Times New Roman"/>
        </w:rPr>
        <w:t>three</w:t>
      </w:r>
      <w:r w:rsidR="003B4938">
        <w:rPr>
          <w:rFonts w:ascii="Times New Roman" w:hAnsi="Times New Roman" w:cs="Times New Roman"/>
        </w:rPr>
        <w:t xml:space="preserve"> major North American sports from 1995-1999, despite basketball being categorized as a non-contact sport (Nagel, 2004).</w:t>
      </w:r>
      <w:r w:rsidR="003D5470">
        <w:rPr>
          <w:rFonts w:ascii="Times New Roman" w:hAnsi="Times New Roman" w:cs="Times New Roman"/>
        </w:rPr>
        <w:t xml:space="preserve"> </w:t>
      </w:r>
      <w:r w:rsidR="0079797B">
        <w:rPr>
          <w:rFonts w:ascii="Times New Roman" w:hAnsi="Times New Roman" w:cs="Times New Roman"/>
        </w:rPr>
        <w:t xml:space="preserve"> The 2015-16 NBA rule book has a section dedicated specifically to the consequences of fighting, </w:t>
      </w:r>
      <w:r w:rsidR="00CA254D">
        <w:rPr>
          <w:rFonts w:ascii="Times New Roman" w:hAnsi="Times New Roman" w:cs="Times New Roman"/>
        </w:rPr>
        <w:t>motivated</w:t>
      </w:r>
      <w:r>
        <w:rPr>
          <w:rFonts w:ascii="Times New Roman" w:hAnsi="Times New Roman" w:cs="Times New Roman"/>
        </w:rPr>
        <w:t xml:space="preserve"> by</w:t>
      </w:r>
      <w:r w:rsidR="0079797B">
        <w:rPr>
          <w:rFonts w:ascii="Times New Roman" w:hAnsi="Times New Roman" w:cs="Times New Roman"/>
        </w:rPr>
        <w:t xml:space="preserve"> the negative image that fighting tends to paint </w:t>
      </w:r>
      <w:r>
        <w:rPr>
          <w:rFonts w:ascii="Times New Roman" w:hAnsi="Times New Roman" w:cs="Times New Roman"/>
        </w:rPr>
        <w:t>the</w:t>
      </w:r>
      <w:r w:rsidR="0079797B">
        <w:rPr>
          <w:rFonts w:ascii="Times New Roman" w:hAnsi="Times New Roman" w:cs="Times New Roman"/>
        </w:rPr>
        <w:t xml:space="preserve"> league</w:t>
      </w:r>
      <w:r w:rsidR="00191D45">
        <w:rPr>
          <w:rFonts w:ascii="Times New Roman" w:hAnsi="Times New Roman" w:cs="Times New Roman"/>
        </w:rPr>
        <w:t xml:space="preserve"> (NBA Rule Book, 2015-2016)</w:t>
      </w:r>
      <w:r w:rsidR="0079797B">
        <w:rPr>
          <w:rFonts w:ascii="Times New Roman" w:hAnsi="Times New Roman" w:cs="Times New Roman"/>
        </w:rPr>
        <w:t>.</w:t>
      </w:r>
    </w:p>
    <w:p w14:paraId="62A607B7" w14:textId="12AC415D" w:rsidR="00251879" w:rsidRDefault="0079797B" w:rsidP="00671DFD">
      <w:pPr>
        <w:spacing w:line="480" w:lineRule="auto"/>
        <w:ind w:firstLine="720"/>
        <w:rPr>
          <w:rFonts w:ascii="Times New Roman" w:hAnsi="Times New Roman" w:cs="Times New Roman"/>
        </w:rPr>
      </w:pPr>
      <w:r>
        <w:rPr>
          <w:rFonts w:ascii="Times New Roman" w:hAnsi="Times New Roman" w:cs="Times New Roman"/>
        </w:rPr>
        <w:t xml:space="preserve">Public perception of professional athletes </w:t>
      </w:r>
      <w:r w:rsidR="00E3671F">
        <w:rPr>
          <w:rFonts w:ascii="Times New Roman" w:hAnsi="Times New Roman" w:cs="Times New Roman"/>
        </w:rPr>
        <w:t>(</w:t>
      </w:r>
      <w:r>
        <w:rPr>
          <w:rFonts w:ascii="Times New Roman" w:hAnsi="Times New Roman" w:cs="Times New Roman"/>
        </w:rPr>
        <w:t>and the NBA in particular</w:t>
      </w:r>
      <w:r w:rsidR="00E3671F">
        <w:rPr>
          <w:rFonts w:ascii="Times New Roman" w:hAnsi="Times New Roman" w:cs="Times New Roman"/>
        </w:rPr>
        <w:t>)</w:t>
      </w:r>
      <w:r>
        <w:rPr>
          <w:rFonts w:ascii="Times New Roman" w:hAnsi="Times New Roman" w:cs="Times New Roman"/>
        </w:rPr>
        <w:t xml:space="preserve"> is a</w:t>
      </w:r>
      <w:r w:rsidR="00B44224">
        <w:rPr>
          <w:rFonts w:ascii="Times New Roman" w:hAnsi="Times New Roman" w:cs="Times New Roman"/>
        </w:rPr>
        <w:t xml:space="preserve">nother </w:t>
      </w:r>
      <w:r w:rsidR="00957B01">
        <w:rPr>
          <w:rFonts w:ascii="Times New Roman" w:hAnsi="Times New Roman" w:cs="Times New Roman"/>
        </w:rPr>
        <w:t>relevant area of</w:t>
      </w:r>
      <w:r w:rsidR="00720517">
        <w:rPr>
          <w:rFonts w:ascii="Times New Roman" w:hAnsi="Times New Roman" w:cs="Times New Roman"/>
        </w:rPr>
        <w:t xml:space="preserve"> prior</w:t>
      </w:r>
      <w:r w:rsidR="00957B01">
        <w:rPr>
          <w:rFonts w:ascii="Times New Roman" w:hAnsi="Times New Roman" w:cs="Times New Roman"/>
        </w:rPr>
        <w:t xml:space="preserve"> research. </w:t>
      </w:r>
      <w:r>
        <w:rPr>
          <w:rFonts w:ascii="Times New Roman" w:hAnsi="Times New Roman" w:cs="Times New Roman"/>
        </w:rPr>
        <w:t xml:space="preserve"> </w:t>
      </w:r>
      <w:r w:rsidR="00F341AE">
        <w:rPr>
          <w:rFonts w:ascii="Times New Roman" w:hAnsi="Times New Roman" w:cs="Times New Roman"/>
        </w:rPr>
        <w:t xml:space="preserve">In a 2015 national survey </w:t>
      </w:r>
      <w:r w:rsidR="00720517">
        <w:rPr>
          <w:rFonts w:ascii="Times New Roman" w:hAnsi="Times New Roman" w:cs="Times New Roman"/>
        </w:rPr>
        <w:t>of</w:t>
      </w:r>
      <w:r w:rsidR="00F341AE">
        <w:rPr>
          <w:rFonts w:ascii="Times New Roman" w:hAnsi="Times New Roman" w:cs="Times New Roman"/>
        </w:rPr>
        <w:t xml:space="preserve"> </w:t>
      </w:r>
      <w:r>
        <w:rPr>
          <w:rFonts w:ascii="Times New Roman" w:hAnsi="Times New Roman" w:cs="Times New Roman"/>
        </w:rPr>
        <w:t>1,009</w:t>
      </w:r>
      <w:r w:rsidR="00F341AE">
        <w:rPr>
          <w:rFonts w:ascii="Times New Roman" w:hAnsi="Times New Roman" w:cs="Times New Roman"/>
        </w:rPr>
        <w:t xml:space="preserve"> adults</w:t>
      </w:r>
      <w:r w:rsidR="00720517">
        <w:rPr>
          <w:rFonts w:ascii="Times New Roman" w:hAnsi="Times New Roman" w:cs="Times New Roman"/>
        </w:rPr>
        <w:t xml:space="preserve">, more than half responded that professional athletes serve as worse role models than “10 to 20 years ago” (Cohn, 2015). </w:t>
      </w:r>
      <w:r>
        <w:rPr>
          <w:rFonts w:ascii="Times New Roman" w:hAnsi="Times New Roman" w:cs="Times New Roman"/>
        </w:rPr>
        <w:t xml:space="preserve"> </w:t>
      </w:r>
      <w:r w:rsidR="0037682A">
        <w:rPr>
          <w:rFonts w:ascii="Times New Roman" w:hAnsi="Times New Roman" w:cs="Times New Roman"/>
        </w:rPr>
        <w:t xml:space="preserve">Cohn (2015) </w:t>
      </w:r>
      <w:r w:rsidR="00CF3D6D">
        <w:rPr>
          <w:rFonts w:ascii="Times New Roman" w:hAnsi="Times New Roman" w:cs="Times New Roman"/>
        </w:rPr>
        <w:t>also notes</w:t>
      </w:r>
      <w:r w:rsidR="0037682A">
        <w:rPr>
          <w:rFonts w:ascii="Times New Roman" w:hAnsi="Times New Roman" w:cs="Times New Roman"/>
        </w:rPr>
        <w:t xml:space="preserve"> that the growth</w:t>
      </w:r>
      <w:r w:rsidR="00F50DD6">
        <w:rPr>
          <w:rFonts w:ascii="Times New Roman" w:hAnsi="Times New Roman" w:cs="Times New Roman"/>
        </w:rPr>
        <w:t xml:space="preserve"> of technology </w:t>
      </w:r>
      <w:r w:rsidR="00940620">
        <w:rPr>
          <w:rFonts w:ascii="Times New Roman" w:hAnsi="Times New Roman" w:cs="Times New Roman"/>
        </w:rPr>
        <w:t xml:space="preserve">and social media </w:t>
      </w:r>
      <w:r w:rsidR="00191D45">
        <w:rPr>
          <w:rFonts w:ascii="Times New Roman" w:hAnsi="Times New Roman" w:cs="Times New Roman"/>
        </w:rPr>
        <w:t>has played</w:t>
      </w:r>
      <w:r w:rsidR="00F50DD6">
        <w:rPr>
          <w:rFonts w:ascii="Times New Roman" w:hAnsi="Times New Roman" w:cs="Times New Roman"/>
        </w:rPr>
        <w:t xml:space="preserve"> a large part in this change in public perception of professional athletes. </w:t>
      </w:r>
      <w:r w:rsidR="009939D9">
        <w:rPr>
          <w:rFonts w:ascii="Times New Roman" w:hAnsi="Times New Roman" w:cs="Times New Roman"/>
        </w:rPr>
        <w:t xml:space="preserve"> </w:t>
      </w:r>
      <w:r w:rsidR="001D6954">
        <w:rPr>
          <w:rFonts w:ascii="Times New Roman" w:hAnsi="Times New Roman" w:cs="Times New Roman"/>
        </w:rPr>
        <w:t>P</w:t>
      </w:r>
      <w:r w:rsidR="00E3671F">
        <w:rPr>
          <w:rFonts w:ascii="Times New Roman" w:hAnsi="Times New Roman" w:cs="Times New Roman"/>
        </w:rPr>
        <w:t xml:space="preserve">layer wrongdoings </w:t>
      </w:r>
      <w:r w:rsidR="009939D9">
        <w:rPr>
          <w:rFonts w:ascii="Times New Roman" w:hAnsi="Times New Roman" w:cs="Times New Roman"/>
        </w:rPr>
        <w:t>rarely go</w:t>
      </w:r>
      <w:r w:rsidR="00E3671F">
        <w:rPr>
          <w:rFonts w:ascii="Times New Roman" w:hAnsi="Times New Roman" w:cs="Times New Roman"/>
        </w:rPr>
        <w:t xml:space="preserve"> unnoticed with the advent to 21</w:t>
      </w:r>
      <w:r w:rsidR="00E3671F" w:rsidRPr="00E3671F">
        <w:rPr>
          <w:rFonts w:ascii="Times New Roman" w:hAnsi="Times New Roman" w:cs="Times New Roman"/>
          <w:vertAlign w:val="superscript"/>
        </w:rPr>
        <w:t>st</w:t>
      </w:r>
      <w:r w:rsidR="00E3671F">
        <w:rPr>
          <w:rFonts w:ascii="Times New Roman" w:hAnsi="Times New Roman" w:cs="Times New Roman"/>
        </w:rPr>
        <w:t xml:space="preserve"> century technology.</w:t>
      </w:r>
      <w:r w:rsidR="009939D9">
        <w:rPr>
          <w:rFonts w:ascii="Times New Roman" w:hAnsi="Times New Roman" w:cs="Times New Roman"/>
        </w:rPr>
        <w:t xml:space="preserve"> </w:t>
      </w:r>
      <w:r w:rsidR="00E3671F">
        <w:rPr>
          <w:rFonts w:ascii="Times New Roman" w:hAnsi="Times New Roman" w:cs="Times New Roman"/>
        </w:rPr>
        <w:t xml:space="preserve"> </w:t>
      </w:r>
      <w:r w:rsidR="00564920">
        <w:rPr>
          <w:rFonts w:ascii="Times New Roman" w:hAnsi="Times New Roman" w:cs="Times New Roman"/>
        </w:rPr>
        <w:t xml:space="preserve">News of athlete misbehavior was reported on 22 out of 28 days </w:t>
      </w:r>
      <w:r w:rsidR="00CF3D6D">
        <w:rPr>
          <w:rFonts w:ascii="Times New Roman" w:hAnsi="Times New Roman" w:cs="Times New Roman"/>
        </w:rPr>
        <w:t>in</w:t>
      </w:r>
      <w:r w:rsidR="00564920">
        <w:rPr>
          <w:rFonts w:ascii="Times New Roman" w:hAnsi="Times New Roman" w:cs="Times New Roman"/>
        </w:rPr>
        <w:t xml:space="preserve"> February, 2009 according to Kim and Parlow (2009).</w:t>
      </w:r>
      <w:r w:rsidR="004127A6">
        <w:rPr>
          <w:rFonts w:ascii="Times New Roman" w:hAnsi="Times New Roman" w:cs="Times New Roman"/>
        </w:rPr>
        <w:t xml:space="preserve">  </w:t>
      </w:r>
      <w:r w:rsidR="00AD008B">
        <w:rPr>
          <w:rFonts w:ascii="Times New Roman" w:hAnsi="Times New Roman" w:cs="Times New Roman"/>
        </w:rPr>
        <w:t xml:space="preserve">The public nature of player </w:t>
      </w:r>
      <w:r w:rsidR="00AD008B">
        <w:rPr>
          <w:rFonts w:ascii="Times New Roman" w:hAnsi="Times New Roman" w:cs="Times New Roman"/>
        </w:rPr>
        <w:lastRenderedPageBreak/>
        <w:t>punishments</w:t>
      </w:r>
      <w:r w:rsidR="005A5BAD">
        <w:rPr>
          <w:rFonts w:ascii="Times New Roman" w:hAnsi="Times New Roman" w:cs="Times New Roman"/>
        </w:rPr>
        <w:t xml:space="preserve"> may have some psychological bearing on the</w:t>
      </w:r>
      <w:r w:rsidR="00AD008B">
        <w:rPr>
          <w:rFonts w:ascii="Times New Roman" w:hAnsi="Times New Roman" w:cs="Times New Roman"/>
        </w:rPr>
        <w:t xml:space="preserve"> disciplined</w:t>
      </w:r>
      <w:r w:rsidR="005A5BAD">
        <w:rPr>
          <w:rFonts w:ascii="Times New Roman" w:hAnsi="Times New Roman" w:cs="Times New Roman"/>
        </w:rPr>
        <w:t xml:space="preserve"> player due t</w:t>
      </w:r>
      <w:r w:rsidR="009939D9">
        <w:rPr>
          <w:rFonts w:ascii="Times New Roman" w:hAnsi="Times New Roman" w:cs="Times New Roman"/>
        </w:rPr>
        <w:t xml:space="preserve">o their image being tarnished.  </w:t>
      </w:r>
      <w:r w:rsidR="005A5BAD">
        <w:rPr>
          <w:rFonts w:ascii="Times New Roman" w:hAnsi="Times New Roman" w:cs="Times New Roman"/>
        </w:rPr>
        <w:t xml:space="preserve">This is somewhat unjust, considering that </w:t>
      </w:r>
      <w:r w:rsidR="00AA0D01">
        <w:rPr>
          <w:rFonts w:ascii="Times New Roman" w:hAnsi="Times New Roman" w:cs="Times New Roman"/>
        </w:rPr>
        <w:t>arrest rates</w:t>
      </w:r>
      <w:r w:rsidR="00272F42">
        <w:rPr>
          <w:rFonts w:ascii="Times New Roman" w:hAnsi="Times New Roman" w:cs="Times New Roman"/>
        </w:rPr>
        <w:t xml:space="preserve"> among athletes</w:t>
      </w:r>
      <w:r w:rsidR="00AA0D01">
        <w:rPr>
          <w:rFonts w:ascii="Times New Roman" w:hAnsi="Times New Roman" w:cs="Times New Roman"/>
        </w:rPr>
        <w:t xml:space="preserve"> in the four </w:t>
      </w:r>
      <w:r w:rsidR="005A5BAD">
        <w:rPr>
          <w:rFonts w:ascii="Times New Roman" w:hAnsi="Times New Roman" w:cs="Times New Roman"/>
        </w:rPr>
        <w:t xml:space="preserve">major North American sports </w:t>
      </w:r>
      <w:r w:rsidR="00AA0D01">
        <w:rPr>
          <w:rFonts w:ascii="Times New Roman" w:hAnsi="Times New Roman" w:cs="Times New Roman"/>
        </w:rPr>
        <w:t>leagues were lower than the national average</w:t>
      </w:r>
      <w:r w:rsidR="008A7344">
        <w:rPr>
          <w:rFonts w:ascii="Times New Roman" w:hAnsi="Times New Roman" w:cs="Times New Roman"/>
        </w:rPr>
        <w:t xml:space="preserve"> arrest rate</w:t>
      </w:r>
      <w:r w:rsidR="00AA0D01">
        <w:rPr>
          <w:rFonts w:ascii="Times New Roman" w:hAnsi="Times New Roman" w:cs="Times New Roman"/>
        </w:rPr>
        <w:t xml:space="preserve"> for males between the ages of 20 and 39</w:t>
      </w:r>
      <w:r w:rsidR="00E3671F">
        <w:rPr>
          <w:rFonts w:ascii="Times New Roman" w:hAnsi="Times New Roman" w:cs="Times New Roman"/>
        </w:rPr>
        <w:t xml:space="preserve"> (Leal et al., 2015, Tracy, 2014)</w:t>
      </w:r>
      <w:r w:rsidR="00AA0D01">
        <w:rPr>
          <w:rFonts w:ascii="Times New Roman" w:hAnsi="Times New Roman" w:cs="Times New Roman"/>
        </w:rPr>
        <w:t xml:space="preserve">. </w:t>
      </w:r>
    </w:p>
    <w:p w14:paraId="5DDBDEDE" w14:textId="6E5F1331" w:rsidR="00C146B9" w:rsidRDefault="00C146B9" w:rsidP="00C146B9">
      <w:pPr>
        <w:spacing w:line="480" w:lineRule="auto"/>
        <w:rPr>
          <w:rFonts w:ascii="Times New Roman" w:hAnsi="Times New Roman" w:cs="Times New Roman"/>
        </w:rPr>
      </w:pPr>
      <w:r>
        <w:rPr>
          <w:rFonts w:ascii="Times New Roman" w:hAnsi="Times New Roman" w:cs="Times New Roman"/>
        </w:rPr>
        <w:tab/>
      </w:r>
      <w:r w:rsidR="00CF3D6D">
        <w:rPr>
          <w:rFonts w:ascii="Times New Roman" w:hAnsi="Times New Roman" w:cs="Times New Roman"/>
        </w:rPr>
        <w:t>Historically, t</w:t>
      </w:r>
      <w:r>
        <w:rPr>
          <w:rFonts w:ascii="Times New Roman" w:hAnsi="Times New Roman" w:cs="Times New Roman"/>
        </w:rPr>
        <w:t xml:space="preserve">he NBA’s image hasn’t always been as pristine as it currently </w:t>
      </w:r>
      <w:r w:rsidR="00CF3D6D">
        <w:rPr>
          <w:rFonts w:ascii="Times New Roman" w:hAnsi="Times New Roman" w:cs="Times New Roman"/>
        </w:rPr>
        <w:t>is,</w:t>
      </w:r>
      <w:r w:rsidR="00CA254D">
        <w:rPr>
          <w:rFonts w:ascii="Times New Roman" w:hAnsi="Times New Roman" w:cs="Times New Roman"/>
        </w:rPr>
        <w:t xml:space="preserve"> </w:t>
      </w:r>
      <w:r w:rsidR="00726002">
        <w:rPr>
          <w:rFonts w:ascii="Times New Roman" w:hAnsi="Times New Roman" w:cs="Times New Roman"/>
        </w:rPr>
        <w:t xml:space="preserve">and its restoration is </w:t>
      </w:r>
      <w:r w:rsidR="00CA254D">
        <w:rPr>
          <w:rFonts w:ascii="Times New Roman" w:hAnsi="Times New Roman" w:cs="Times New Roman"/>
        </w:rPr>
        <w:t>likely a function of today’s</w:t>
      </w:r>
      <w:r w:rsidR="00CF3D6D">
        <w:rPr>
          <w:rFonts w:ascii="Times New Roman" w:hAnsi="Times New Roman" w:cs="Times New Roman"/>
        </w:rPr>
        <w:t xml:space="preserve"> stricter</w:t>
      </w:r>
      <w:r w:rsidR="00CA254D">
        <w:rPr>
          <w:rFonts w:ascii="Times New Roman" w:hAnsi="Times New Roman" w:cs="Times New Roman"/>
        </w:rPr>
        <w:t xml:space="preserve"> league suspension policy</w:t>
      </w:r>
      <w:r w:rsidR="00F65A83">
        <w:rPr>
          <w:rFonts w:ascii="Times New Roman" w:hAnsi="Times New Roman" w:cs="Times New Roman"/>
        </w:rPr>
        <w:t xml:space="preserve">.  </w:t>
      </w:r>
      <w:r w:rsidR="004E114C">
        <w:rPr>
          <w:rFonts w:ascii="Times New Roman" w:hAnsi="Times New Roman" w:cs="Times New Roman"/>
        </w:rPr>
        <w:t>Ber</w:t>
      </w:r>
      <w:r w:rsidR="00CA254D">
        <w:rPr>
          <w:rFonts w:ascii="Times New Roman" w:hAnsi="Times New Roman" w:cs="Times New Roman"/>
        </w:rPr>
        <w:t>ry and Smith (2000) acknowledge</w:t>
      </w:r>
      <w:r w:rsidR="004E114C">
        <w:rPr>
          <w:rFonts w:ascii="Times New Roman" w:hAnsi="Times New Roman" w:cs="Times New Roman"/>
        </w:rPr>
        <w:t xml:space="preserve"> the </w:t>
      </w:r>
      <w:r w:rsidR="00F35796">
        <w:rPr>
          <w:rFonts w:ascii="Times New Roman" w:hAnsi="Times New Roman" w:cs="Times New Roman"/>
        </w:rPr>
        <w:t>aim</w:t>
      </w:r>
      <w:r w:rsidR="004E114C">
        <w:rPr>
          <w:rFonts w:ascii="Times New Roman" w:hAnsi="Times New Roman" w:cs="Times New Roman"/>
        </w:rPr>
        <w:t xml:space="preserve"> of</w:t>
      </w:r>
      <w:r w:rsidR="00F35796">
        <w:rPr>
          <w:rFonts w:ascii="Times New Roman" w:hAnsi="Times New Roman" w:cs="Times New Roman"/>
        </w:rPr>
        <w:t xml:space="preserve"> discipline in professional </w:t>
      </w:r>
      <w:r w:rsidR="004E114C">
        <w:rPr>
          <w:rFonts w:ascii="Times New Roman" w:hAnsi="Times New Roman" w:cs="Times New Roman"/>
        </w:rPr>
        <w:t xml:space="preserve">sport leagues is to </w:t>
      </w:r>
      <w:r w:rsidR="00F35796">
        <w:rPr>
          <w:rFonts w:ascii="Times New Roman" w:hAnsi="Times New Roman" w:cs="Times New Roman"/>
        </w:rPr>
        <w:t xml:space="preserve">discourage negative player activity.  </w:t>
      </w:r>
      <w:r w:rsidR="00CF3D6D">
        <w:rPr>
          <w:rFonts w:ascii="Times New Roman" w:hAnsi="Times New Roman" w:cs="Times New Roman"/>
        </w:rPr>
        <w:t>For example, t</w:t>
      </w:r>
      <w:r w:rsidR="00F35796">
        <w:rPr>
          <w:rFonts w:ascii="Times New Roman" w:hAnsi="Times New Roman" w:cs="Times New Roman"/>
        </w:rPr>
        <w:t xml:space="preserve">he NBA dealt with a huge </w:t>
      </w:r>
      <w:r w:rsidR="00F65A83">
        <w:rPr>
          <w:rFonts w:ascii="Times New Roman" w:hAnsi="Times New Roman" w:cs="Times New Roman"/>
        </w:rPr>
        <w:t>cocaine</w:t>
      </w:r>
      <w:r w:rsidR="00F35796">
        <w:rPr>
          <w:rFonts w:ascii="Times New Roman" w:hAnsi="Times New Roman" w:cs="Times New Roman"/>
        </w:rPr>
        <w:t xml:space="preserve"> problem in the </w:t>
      </w:r>
      <w:r w:rsidR="00F65A83">
        <w:rPr>
          <w:rFonts w:ascii="Times New Roman" w:hAnsi="Times New Roman" w:cs="Times New Roman"/>
        </w:rPr>
        <w:t xml:space="preserve">1970’s and early </w:t>
      </w:r>
      <w:r w:rsidR="00F35796">
        <w:rPr>
          <w:rFonts w:ascii="Times New Roman" w:hAnsi="Times New Roman" w:cs="Times New Roman"/>
        </w:rPr>
        <w:t>1980’s</w:t>
      </w:r>
      <w:r w:rsidR="00F65A83">
        <w:rPr>
          <w:rFonts w:ascii="Times New Roman" w:hAnsi="Times New Roman" w:cs="Times New Roman"/>
        </w:rPr>
        <w:t xml:space="preserve"> </w:t>
      </w:r>
      <w:r w:rsidR="00CF3D6D">
        <w:rPr>
          <w:rFonts w:ascii="Times New Roman" w:hAnsi="Times New Roman" w:cs="Times New Roman"/>
        </w:rPr>
        <w:t>by banishing multiple players</w:t>
      </w:r>
      <w:r w:rsidR="00F65A83">
        <w:rPr>
          <w:rFonts w:ascii="Times New Roman" w:hAnsi="Times New Roman" w:cs="Times New Roman"/>
        </w:rPr>
        <w:t xml:space="preserve"> from the league,</w:t>
      </w:r>
      <w:r w:rsidR="00CF3D6D">
        <w:rPr>
          <w:rFonts w:ascii="Times New Roman" w:hAnsi="Times New Roman" w:cs="Times New Roman"/>
        </w:rPr>
        <w:t xml:space="preserve"> in order</w:t>
      </w:r>
      <w:r w:rsidR="00F65A83">
        <w:rPr>
          <w:rFonts w:ascii="Times New Roman" w:hAnsi="Times New Roman" w:cs="Times New Roman"/>
        </w:rPr>
        <w:t xml:space="preserve"> </w:t>
      </w:r>
      <w:r w:rsidR="00CF3D6D">
        <w:rPr>
          <w:rFonts w:ascii="Times New Roman" w:hAnsi="Times New Roman" w:cs="Times New Roman"/>
        </w:rPr>
        <w:t>to improve its</w:t>
      </w:r>
      <w:r w:rsidR="00F65A83">
        <w:rPr>
          <w:rFonts w:ascii="Times New Roman" w:hAnsi="Times New Roman" w:cs="Times New Roman"/>
        </w:rPr>
        <w:t xml:space="preserve"> image.  Once policies and other conduct codes were implemented by commissioner David Stern (hired in 1984), the popularity of the NBA began to </w:t>
      </w:r>
      <w:r w:rsidR="00385D85">
        <w:rPr>
          <w:rFonts w:ascii="Times New Roman" w:hAnsi="Times New Roman" w:cs="Times New Roman"/>
        </w:rPr>
        <w:t>grow, ultimately</w:t>
      </w:r>
      <w:r w:rsidR="00F65A83">
        <w:rPr>
          <w:rFonts w:ascii="Times New Roman" w:hAnsi="Times New Roman" w:cs="Times New Roman"/>
        </w:rPr>
        <w:t xml:space="preserve"> </w:t>
      </w:r>
      <w:r w:rsidR="00385D85">
        <w:rPr>
          <w:rFonts w:ascii="Times New Roman" w:hAnsi="Times New Roman" w:cs="Times New Roman"/>
        </w:rPr>
        <w:t xml:space="preserve">reaching the </w:t>
      </w:r>
      <w:r w:rsidR="00F65A83">
        <w:rPr>
          <w:rFonts w:ascii="Times New Roman" w:hAnsi="Times New Roman" w:cs="Times New Roman"/>
        </w:rPr>
        <w:t>level it</w:t>
      </w:r>
      <w:r w:rsidR="00D72BF7">
        <w:rPr>
          <w:rFonts w:ascii="Times New Roman" w:hAnsi="Times New Roman" w:cs="Times New Roman"/>
        </w:rPr>
        <w:t xml:space="preserve"> i</w:t>
      </w:r>
      <w:r w:rsidR="00CF3D6D">
        <w:rPr>
          <w:rFonts w:ascii="Times New Roman" w:hAnsi="Times New Roman" w:cs="Times New Roman"/>
        </w:rPr>
        <w:t xml:space="preserve">s </w:t>
      </w:r>
      <w:r w:rsidR="00F65A83">
        <w:rPr>
          <w:rFonts w:ascii="Times New Roman" w:hAnsi="Times New Roman" w:cs="Times New Roman"/>
        </w:rPr>
        <w:t>today.  Because of past</w:t>
      </w:r>
      <w:r w:rsidR="00CF3D6D">
        <w:rPr>
          <w:rFonts w:ascii="Times New Roman" w:hAnsi="Times New Roman" w:cs="Times New Roman"/>
        </w:rPr>
        <w:t xml:space="preserve"> issues</w:t>
      </w:r>
      <w:r w:rsidR="00F65A83">
        <w:rPr>
          <w:rFonts w:ascii="Times New Roman" w:hAnsi="Times New Roman" w:cs="Times New Roman"/>
        </w:rPr>
        <w:t xml:space="preserve">, the NBA league </w:t>
      </w:r>
      <w:r w:rsidR="00CF3D6D">
        <w:rPr>
          <w:rFonts w:ascii="Times New Roman" w:hAnsi="Times New Roman" w:cs="Times New Roman"/>
        </w:rPr>
        <w:t>office doe</w:t>
      </w:r>
      <w:r w:rsidR="00385D85">
        <w:rPr>
          <w:rFonts w:ascii="Times New Roman" w:hAnsi="Times New Roman" w:cs="Times New Roman"/>
        </w:rPr>
        <w:t xml:space="preserve">s </w:t>
      </w:r>
      <w:r w:rsidR="00CF3D6D">
        <w:rPr>
          <w:rFonts w:ascii="Times New Roman" w:hAnsi="Times New Roman" w:cs="Times New Roman"/>
        </w:rPr>
        <w:t>not want</w:t>
      </w:r>
      <w:r w:rsidR="00385D85">
        <w:rPr>
          <w:rFonts w:ascii="Times New Roman" w:hAnsi="Times New Roman" w:cs="Times New Roman"/>
        </w:rPr>
        <w:t xml:space="preserve"> its image tarnished</w:t>
      </w:r>
      <w:r w:rsidR="00272F42">
        <w:rPr>
          <w:rFonts w:ascii="Times New Roman" w:hAnsi="Times New Roman" w:cs="Times New Roman"/>
        </w:rPr>
        <w:t xml:space="preserve"> again</w:t>
      </w:r>
      <w:r w:rsidR="00CF3D6D">
        <w:rPr>
          <w:rFonts w:ascii="Times New Roman" w:hAnsi="Times New Roman" w:cs="Times New Roman"/>
        </w:rPr>
        <w:t xml:space="preserve">, and </w:t>
      </w:r>
      <w:r w:rsidR="00385D85">
        <w:rPr>
          <w:rFonts w:ascii="Times New Roman" w:hAnsi="Times New Roman" w:cs="Times New Roman"/>
        </w:rPr>
        <w:t>administers punishment</w:t>
      </w:r>
      <w:r w:rsidR="00034374">
        <w:rPr>
          <w:rFonts w:ascii="Times New Roman" w:hAnsi="Times New Roman" w:cs="Times New Roman"/>
        </w:rPr>
        <w:t>s</w:t>
      </w:r>
      <w:r w:rsidR="00385D85">
        <w:rPr>
          <w:rFonts w:ascii="Times New Roman" w:hAnsi="Times New Roman" w:cs="Times New Roman"/>
        </w:rPr>
        <w:t xml:space="preserve"> accordingly.  </w:t>
      </w:r>
      <w:r w:rsidR="000B6B8F">
        <w:rPr>
          <w:rFonts w:ascii="Times New Roman" w:hAnsi="Times New Roman" w:cs="Times New Roman"/>
        </w:rPr>
        <w:t>The results from Nagel’s (</w:t>
      </w:r>
      <w:r w:rsidR="00CA254D">
        <w:rPr>
          <w:rFonts w:ascii="Times New Roman" w:hAnsi="Times New Roman" w:cs="Times New Roman"/>
        </w:rPr>
        <w:t>2004) study reaffirm this claim; he concludes</w:t>
      </w:r>
      <w:r w:rsidR="000B6B8F">
        <w:rPr>
          <w:rFonts w:ascii="Times New Roman" w:hAnsi="Times New Roman" w:cs="Times New Roman"/>
        </w:rPr>
        <w:t xml:space="preserve"> that the four major North American professional sport leagues likely use punishments as a public relations tool and not as a meaningf</w:t>
      </w:r>
      <w:r w:rsidR="00CA254D">
        <w:rPr>
          <w:rFonts w:ascii="Times New Roman" w:hAnsi="Times New Roman" w:cs="Times New Roman"/>
        </w:rPr>
        <w:t>ul deterrent to player behavior</w:t>
      </w:r>
      <w:r w:rsidR="000B6B8F">
        <w:rPr>
          <w:rFonts w:ascii="Times New Roman" w:hAnsi="Times New Roman" w:cs="Times New Roman"/>
        </w:rPr>
        <w:t xml:space="preserve">. </w:t>
      </w:r>
    </w:p>
    <w:p w14:paraId="18E92015" w14:textId="1327FE8E" w:rsidR="000B6B8F" w:rsidRDefault="000B6B8F" w:rsidP="00671DFD">
      <w:pPr>
        <w:spacing w:line="480" w:lineRule="auto"/>
        <w:ind w:firstLine="720"/>
        <w:rPr>
          <w:rFonts w:ascii="Times New Roman" w:hAnsi="Times New Roman" w:cs="Times New Roman"/>
        </w:rPr>
      </w:pPr>
      <w:r>
        <w:rPr>
          <w:rFonts w:ascii="Times New Roman" w:hAnsi="Times New Roman" w:cs="Times New Roman"/>
        </w:rPr>
        <w:t>Other</w:t>
      </w:r>
      <w:r w:rsidR="003F4137">
        <w:rPr>
          <w:rFonts w:ascii="Times New Roman" w:hAnsi="Times New Roman" w:cs="Times New Roman"/>
        </w:rPr>
        <w:t xml:space="preserve"> studies done</w:t>
      </w:r>
      <w:r>
        <w:rPr>
          <w:rFonts w:ascii="Times New Roman" w:hAnsi="Times New Roman" w:cs="Times New Roman"/>
        </w:rPr>
        <w:t xml:space="preserve"> in the realm of sport science have </w:t>
      </w:r>
      <w:r w:rsidR="00CF3D6D">
        <w:rPr>
          <w:rFonts w:ascii="Times New Roman" w:hAnsi="Times New Roman" w:cs="Times New Roman"/>
        </w:rPr>
        <w:t>documented</w:t>
      </w:r>
      <w:r w:rsidR="003F4137">
        <w:rPr>
          <w:rFonts w:ascii="Times New Roman" w:hAnsi="Times New Roman" w:cs="Times New Roman"/>
        </w:rPr>
        <w:t xml:space="preserve"> changes in the</w:t>
      </w:r>
      <w:r w:rsidR="00452C77">
        <w:rPr>
          <w:rFonts w:ascii="Times New Roman" w:hAnsi="Times New Roman" w:cs="Times New Roman"/>
        </w:rPr>
        <w:t xml:space="preserve"> overall</w:t>
      </w:r>
      <w:r w:rsidR="003F4137">
        <w:rPr>
          <w:rFonts w:ascii="Times New Roman" w:hAnsi="Times New Roman" w:cs="Times New Roman"/>
        </w:rPr>
        <w:t xml:space="preserve"> athletic performance of NBA players during the course of a season. </w:t>
      </w:r>
      <w:r w:rsidR="009939D9">
        <w:rPr>
          <w:rFonts w:ascii="Times New Roman" w:hAnsi="Times New Roman" w:cs="Times New Roman"/>
        </w:rPr>
        <w:t xml:space="preserve"> </w:t>
      </w:r>
      <w:r>
        <w:rPr>
          <w:rFonts w:ascii="Times New Roman" w:hAnsi="Times New Roman" w:cs="Times New Roman"/>
        </w:rPr>
        <w:t>It</w:t>
      </w:r>
      <w:r w:rsidR="003F4137">
        <w:rPr>
          <w:rFonts w:ascii="Times New Roman" w:hAnsi="Times New Roman" w:cs="Times New Roman"/>
        </w:rPr>
        <w:t xml:space="preserve"> has </w:t>
      </w:r>
      <w:r>
        <w:rPr>
          <w:rFonts w:ascii="Times New Roman" w:hAnsi="Times New Roman" w:cs="Times New Roman"/>
        </w:rPr>
        <w:t xml:space="preserve">been </w:t>
      </w:r>
      <w:r w:rsidR="003F4137">
        <w:rPr>
          <w:rFonts w:ascii="Times New Roman" w:hAnsi="Times New Roman" w:cs="Times New Roman"/>
        </w:rPr>
        <w:t xml:space="preserve">shown that </w:t>
      </w:r>
      <w:r>
        <w:rPr>
          <w:rFonts w:ascii="Times New Roman" w:hAnsi="Times New Roman" w:cs="Times New Roman"/>
        </w:rPr>
        <w:t>compared to non-starters</w:t>
      </w:r>
      <w:r w:rsidR="00E034B7">
        <w:rPr>
          <w:rFonts w:ascii="Times New Roman" w:hAnsi="Times New Roman" w:cs="Times New Roman"/>
        </w:rPr>
        <w:t xml:space="preserve"> (</w:t>
      </w:r>
      <w:r w:rsidR="00272F42">
        <w:rPr>
          <w:rFonts w:ascii="Times New Roman" w:hAnsi="Times New Roman" w:cs="Times New Roman"/>
        </w:rPr>
        <w:t xml:space="preserve">i.e. </w:t>
      </w:r>
      <w:r w:rsidR="00E034B7">
        <w:rPr>
          <w:rFonts w:ascii="Times New Roman" w:hAnsi="Times New Roman" w:cs="Times New Roman"/>
        </w:rPr>
        <w:t xml:space="preserve">players who are </w:t>
      </w:r>
      <w:r w:rsidR="00272F42">
        <w:rPr>
          <w:rFonts w:ascii="Times New Roman" w:hAnsi="Times New Roman" w:cs="Times New Roman"/>
        </w:rPr>
        <w:t>on the bench</w:t>
      </w:r>
      <w:r w:rsidR="00E034B7">
        <w:rPr>
          <w:rFonts w:ascii="Times New Roman" w:hAnsi="Times New Roman" w:cs="Times New Roman"/>
        </w:rPr>
        <w:t xml:space="preserve"> </w:t>
      </w:r>
      <w:r w:rsidR="00CF3D6D">
        <w:rPr>
          <w:rFonts w:ascii="Times New Roman" w:hAnsi="Times New Roman" w:cs="Times New Roman"/>
        </w:rPr>
        <w:t>at</w:t>
      </w:r>
      <w:r w:rsidR="00E034B7">
        <w:rPr>
          <w:rFonts w:ascii="Times New Roman" w:hAnsi="Times New Roman" w:cs="Times New Roman"/>
        </w:rPr>
        <w:t xml:space="preserve"> tipoff)</w:t>
      </w:r>
      <w:r>
        <w:rPr>
          <w:rFonts w:ascii="Times New Roman" w:hAnsi="Times New Roman" w:cs="Times New Roman"/>
        </w:rPr>
        <w:t>, starting NBA players</w:t>
      </w:r>
      <w:r w:rsidR="00E034B7">
        <w:rPr>
          <w:rFonts w:ascii="Times New Roman" w:hAnsi="Times New Roman" w:cs="Times New Roman"/>
        </w:rPr>
        <w:t xml:space="preserve"> </w:t>
      </w:r>
      <w:r w:rsidR="00CA254D">
        <w:rPr>
          <w:rFonts w:ascii="Times New Roman" w:hAnsi="Times New Roman" w:cs="Times New Roman"/>
        </w:rPr>
        <w:t>are</w:t>
      </w:r>
      <w:r w:rsidR="00E034B7">
        <w:rPr>
          <w:rFonts w:ascii="Times New Roman" w:hAnsi="Times New Roman" w:cs="Times New Roman"/>
        </w:rPr>
        <w:t xml:space="preserve"> better at</w:t>
      </w:r>
      <w:r>
        <w:rPr>
          <w:rFonts w:ascii="Times New Roman" w:hAnsi="Times New Roman" w:cs="Times New Roman"/>
        </w:rPr>
        <w:t xml:space="preserve"> maintain</w:t>
      </w:r>
      <w:r w:rsidR="00E034B7">
        <w:rPr>
          <w:rFonts w:ascii="Times New Roman" w:hAnsi="Times New Roman" w:cs="Times New Roman"/>
        </w:rPr>
        <w:t>ing</w:t>
      </w:r>
      <w:r>
        <w:rPr>
          <w:rFonts w:ascii="Times New Roman" w:hAnsi="Times New Roman" w:cs="Times New Roman"/>
        </w:rPr>
        <w:t xml:space="preserve"> t</w:t>
      </w:r>
      <w:r w:rsidR="00CA254D">
        <w:rPr>
          <w:rFonts w:ascii="Times New Roman" w:hAnsi="Times New Roman" w:cs="Times New Roman"/>
        </w:rPr>
        <w:t>heir physical performance level</w:t>
      </w:r>
      <w:r>
        <w:rPr>
          <w:rFonts w:ascii="Times New Roman" w:hAnsi="Times New Roman" w:cs="Times New Roman"/>
        </w:rPr>
        <w:t xml:space="preserve"> and body composition over the course of a full season, showed </w:t>
      </w:r>
      <w:r w:rsidR="00CF3D6D">
        <w:rPr>
          <w:rFonts w:ascii="Times New Roman" w:hAnsi="Times New Roman" w:cs="Times New Roman"/>
        </w:rPr>
        <w:t>greater improvement</w:t>
      </w:r>
      <w:r>
        <w:rPr>
          <w:rFonts w:ascii="Times New Roman" w:hAnsi="Times New Roman" w:cs="Times New Roman"/>
        </w:rPr>
        <w:t xml:space="preserve"> in vertical jump power and reaction time compared to non-starters</w:t>
      </w:r>
      <w:r w:rsidR="00E034B7">
        <w:rPr>
          <w:rFonts w:ascii="Times New Roman" w:hAnsi="Times New Roman" w:cs="Times New Roman"/>
        </w:rPr>
        <w:t xml:space="preserve">, but </w:t>
      </w:r>
      <w:r w:rsidR="00E840CD">
        <w:rPr>
          <w:rFonts w:ascii="Times New Roman" w:hAnsi="Times New Roman" w:cs="Times New Roman"/>
        </w:rPr>
        <w:t xml:space="preserve">tended </w:t>
      </w:r>
      <w:r w:rsidR="00E034B7">
        <w:rPr>
          <w:rFonts w:ascii="Times New Roman" w:hAnsi="Times New Roman" w:cs="Times New Roman"/>
        </w:rPr>
        <w:t>to be more fatigued</w:t>
      </w:r>
      <w:r>
        <w:rPr>
          <w:rFonts w:ascii="Times New Roman" w:hAnsi="Times New Roman" w:cs="Times New Roman"/>
        </w:rPr>
        <w:t xml:space="preserve"> (Gonzalez, 2013). </w:t>
      </w:r>
      <w:r w:rsidR="00E034B7">
        <w:rPr>
          <w:rFonts w:ascii="Times New Roman" w:hAnsi="Times New Roman" w:cs="Times New Roman"/>
        </w:rPr>
        <w:t xml:space="preserve"> Gonzalez’s (2013) study </w:t>
      </w:r>
      <w:r w:rsidR="00CA254D">
        <w:rPr>
          <w:rFonts w:ascii="Times New Roman" w:hAnsi="Times New Roman" w:cs="Times New Roman"/>
        </w:rPr>
        <w:t>documents</w:t>
      </w:r>
      <w:r w:rsidR="00E034B7">
        <w:rPr>
          <w:rFonts w:ascii="Times New Roman" w:hAnsi="Times New Roman" w:cs="Times New Roman"/>
        </w:rPr>
        <w:t xml:space="preserve"> that there are physical differences between starters and non-starters, which is likely to have </w:t>
      </w:r>
      <w:r w:rsidR="008A7344">
        <w:rPr>
          <w:rFonts w:ascii="Times New Roman" w:hAnsi="Times New Roman" w:cs="Times New Roman"/>
        </w:rPr>
        <w:t>an influence</w:t>
      </w:r>
      <w:r w:rsidR="00E034B7">
        <w:rPr>
          <w:rFonts w:ascii="Times New Roman" w:hAnsi="Times New Roman" w:cs="Times New Roman"/>
        </w:rPr>
        <w:t xml:space="preserve"> on their </w:t>
      </w:r>
      <w:r w:rsidR="00600F83">
        <w:rPr>
          <w:rFonts w:ascii="Times New Roman" w:hAnsi="Times New Roman" w:cs="Times New Roman"/>
        </w:rPr>
        <w:t>on-court</w:t>
      </w:r>
      <w:r w:rsidR="00E034B7">
        <w:rPr>
          <w:rFonts w:ascii="Times New Roman" w:hAnsi="Times New Roman" w:cs="Times New Roman"/>
        </w:rPr>
        <w:t xml:space="preserve"> performance.</w:t>
      </w:r>
    </w:p>
    <w:p w14:paraId="4617A397" w14:textId="1D470A9E" w:rsidR="00BB1469" w:rsidRPr="005B5286" w:rsidRDefault="00920E63" w:rsidP="005B5286">
      <w:pPr>
        <w:pStyle w:val="ListParagraph"/>
        <w:numPr>
          <w:ilvl w:val="0"/>
          <w:numId w:val="6"/>
        </w:numPr>
        <w:outlineLvl w:val="0"/>
        <w:rPr>
          <w:rFonts w:ascii="Times New Roman" w:hAnsi="Times New Roman" w:cs="Times New Roman"/>
          <w:b/>
          <w:u w:val="single"/>
        </w:rPr>
      </w:pPr>
      <w:r w:rsidRPr="005B5286">
        <w:rPr>
          <w:rFonts w:ascii="Times New Roman" w:hAnsi="Times New Roman" w:cs="Times New Roman"/>
          <w:b/>
          <w:u w:val="single"/>
        </w:rPr>
        <w:lastRenderedPageBreak/>
        <w:t xml:space="preserve">Research </w:t>
      </w:r>
      <w:r w:rsidR="00E56426" w:rsidRPr="005B5286">
        <w:rPr>
          <w:rFonts w:ascii="Times New Roman" w:hAnsi="Times New Roman" w:cs="Times New Roman"/>
          <w:b/>
          <w:u w:val="single"/>
        </w:rPr>
        <w:t>Methodology</w:t>
      </w:r>
      <w:r w:rsidRPr="005B5286">
        <w:rPr>
          <w:rFonts w:ascii="Times New Roman" w:hAnsi="Times New Roman" w:cs="Times New Roman"/>
          <w:b/>
          <w:u w:val="single"/>
        </w:rPr>
        <w:t xml:space="preserve"> &amp; Technical Terms</w:t>
      </w:r>
    </w:p>
    <w:p w14:paraId="1844FD23" w14:textId="77777777" w:rsidR="00FF5C6A" w:rsidRDefault="00FF5C6A" w:rsidP="009056BA">
      <w:pPr>
        <w:ind w:firstLine="720"/>
        <w:rPr>
          <w:rFonts w:ascii="Times New Roman" w:hAnsi="Times New Roman" w:cs="Times New Roman"/>
        </w:rPr>
      </w:pPr>
    </w:p>
    <w:p w14:paraId="3EEBF1F6" w14:textId="5E3895B5" w:rsidR="00E56426" w:rsidRDefault="006759E3" w:rsidP="00F66FE9">
      <w:pPr>
        <w:spacing w:line="480" w:lineRule="auto"/>
        <w:rPr>
          <w:rFonts w:ascii="Times New Roman" w:hAnsi="Times New Roman" w:cs="Times New Roman"/>
        </w:rPr>
      </w:pPr>
      <w:r>
        <w:rPr>
          <w:rFonts w:ascii="Times New Roman" w:hAnsi="Times New Roman" w:cs="Times New Roman"/>
        </w:rPr>
        <w:tab/>
      </w:r>
      <w:r w:rsidR="00D43F97">
        <w:rPr>
          <w:rFonts w:ascii="Times New Roman" w:hAnsi="Times New Roman" w:cs="Times New Roman"/>
        </w:rPr>
        <w:t>Before</w:t>
      </w:r>
      <w:r w:rsidR="0075101F">
        <w:rPr>
          <w:rFonts w:ascii="Times New Roman" w:hAnsi="Times New Roman" w:cs="Times New Roman"/>
        </w:rPr>
        <w:t xml:space="preserve"> </w:t>
      </w:r>
      <w:r w:rsidR="000F45B7">
        <w:rPr>
          <w:rFonts w:ascii="Times New Roman" w:hAnsi="Times New Roman" w:cs="Times New Roman"/>
        </w:rPr>
        <w:t xml:space="preserve">the question “What effect does a suspension have on NBA player performance?” </w:t>
      </w:r>
      <w:r w:rsidR="00D43F97">
        <w:rPr>
          <w:rFonts w:ascii="Times New Roman" w:hAnsi="Times New Roman" w:cs="Times New Roman"/>
        </w:rPr>
        <w:t>can be answered, a</w:t>
      </w:r>
      <w:r w:rsidR="000F45B7">
        <w:rPr>
          <w:rFonts w:ascii="Times New Roman" w:hAnsi="Times New Roman" w:cs="Times New Roman"/>
        </w:rPr>
        <w:t xml:space="preserve"> </w:t>
      </w:r>
      <w:r w:rsidR="00AB02BC">
        <w:rPr>
          <w:rFonts w:ascii="Times New Roman" w:hAnsi="Times New Roman" w:cs="Times New Roman"/>
        </w:rPr>
        <w:t>measure of player performance</w:t>
      </w:r>
      <w:r w:rsidR="009924E1">
        <w:rPr>
          <w:rFonts w:ascii="Times New Roman" w:hAnsi="Times New Roman" w:cs="Times New Roman"/>
        </w:rPr>
        <w:t xml:space="preserve"> </w:t>
      </w:r>
      <w:r w:rsidR="00D43F97">
        <w:rPr>
          <w:rFonts w:ascii="Times New Roman" w:hAnsi="Times New Roman" w:cs="Times New Roman"/>
        </w:rPr>
        <w:t>post-suspension is needed</w:t>
      </w:r>
      <w:r w:rsidR="00AB02BC">
        <w:rPr>
          <w:rFonts w:ascii="Times New Roman" w:hAnsi="Times New Roman" w:cs="Times New Roman"/>
        </w:rPr>
        <w:t xml:space="preserve">. </w:t>
      </w:r>
      <w:r w:rsidR="004C3C25">
        <w:rPr>
          <w:rFonts w:ascii="Times New Roman" w:hAnsi="Times New Roman" w:cs="Times New Roman"/>
        </w:rPr>
        <w:t xml:space="preserve"> </w:t>
      </w:r>
      <w:r w:rsidR="001F10AC">
        <w:rPr>
          <w:rFonts w:ascii="Times New Roman" w:hAnsi="Times New Roman" w:cs="Times New Roman"/>
        </w:rPr>
        <w:t>Because t</w:t>
      </w:r>
      <w:r w:rsidR="00217828">
        <w:rPr>
          <w:rFonts w:ascii="Times New Roman" w:hAnsi="Times New Roman" w:cs="Times New Roman"/>
        </w:rPr>
        <w:t>his</w:t>
      </w:r>
      <w:r w:rsidR="00B7283D">
        <w:rPr>
          <w:rFonts w:ascii="Times New Roman" w:hAnsi="Times New Roman" w:cs="Times New Roman"/>
        </w:rPr>
        <w:t xml:space="preserve"> </w:t>
      </w:r>
      <w:r w:rsidR="001F10AC">
        <w:rPr>
          <w:rFonts w:ascii="Times New Roman" w:hAnsi="Times New Roman" w:cs="Times New Roman"/>
        </w:rPr>
        <w:t xml:space="preserve">suspension effect </w:t>
      </w:r>
      <w:r w:rsidR="00CA254D">
        <w:rPr>
          <w:rFonts w:ascii="Times New Roman" w:hAnsi="Times New Roman" w:cs="Times New Roman"/>
        </w:rPr>
        <w:t>is hypothesized to be most observable</w:t>
      </w:r>
      <w:r w:rsidR="001F10AC">
        <w:rPr>
          <w:rFonts w:ascii="Times New Roman" w:hAnsi="Times New Roman" w:cs="Times New Roman"/>
        </w:rPr>
        <w:t xml:space="preserve"> in the first game following suspension, </w:t>
      </w:r>
      <w:r w:rsidR="00025BCC">
        <w:rPr>
          <w:rFonts w:ascii="Times New Roman" w:hAnsi="Times New Roman" w:cs="Times New Roman"/>
        </w:rPr>
        <w:t>the</w:t>
      </w:r>
      <w:r w:rsidR="001F10AC">
        <w:rPr>
          <w:rFonts w:ascii="Times New Roman" w:hAnsi="Times New Roman" w:cs="Times New Roman"/>
        </w:rPr>
        <w:t xml:space="preserve"> depende</w:t>
      </w:r>
      <w:r w:rsidR="005F0FA0">
        <w:rPr>
          <w:rFonts w:ascii="Times New Roman" w:hAnsi="Times New Roman" w:cs="Times New Roman"/>
        </w:rPr>
        <w:t xml:space="preserve">nt variable </w:t>
      </w:r>
      <w:r w:rsidR="00025BCC">
        <w:rPr>
          <w:rFonts w:ascii="Times New Roman" w:hAnsi="Times New Roman" w:cs="Times New Roman"/>
        </w:rPr>
        <w:t xml:space="preserve">of interest </w:t>
      </w:r>
      <w:r w:rsidR="005F0FA0">
        <w:rPr>
          <w:rFonts w:ascii="Times New Roman" w:hAnsi="Times New Roman" w:cs="Times New Roman"/>
        </w:rPr>
        <w:t xml:space="preserve">must </w:t>
      </w:r>
      <w:r w:rsidR="00E50138">
        <w:rPr>
          <w:rFonts w:ascii="Times New Roman" w:hAnsi="Times New Roman" w:cs="Times New Roman"/>
        </w:rPr>
        <w:t xml:space="preserve">also </w:t>
      </w:r>
      <w:r w:rsidR="00025BCC">
        <w:rPr>
          <w:rFonts w:ascii="Times New Roman" w:hAnsi="Times New Roman" w:cs="Times New Roman"/>
        </w:rPr>
        <w:t>hold</w:t>
      </w:r>
      <w:r w:rsidR="005F0FA0">
        <w:rPr>
          <w:rFonts w:ascii="Times New Roman" w:hAnsi="Times New Roman" w:cs="Times New Roman"/>
        </w:rPr>
        <w:t xml:space="preserve"> significance</w:t>
      </w:r>
      <w:r w:rsidR="001F10AC">
        <w:rPr>
          <w:rFonts w:ascii="Times New Roman" w:hAnsi="Times New Roman" w:cs="Times New Roman"/>
        </w:rPr>
        <w:t xml:space="preserve"> for a single game. </w:t>
      </w:r>
      <w:r w:rsidR="004C3C25">
        <w:rPr>
          <w:rFonts w:ascii="Times New Roman" w:hAnsi="Times New Roman" w:cs="Times New Roman"/>
        </w:rPr>
        <w:t xml:space="preserve"> </w:t>
      </w:r>
      <w:r w:rsidR="00025BCC">
        <w:rPr>
          <w:rFonts w:ascii="Times New Roman" w:hAnsi="Times New Roman" w:cs="Times New Roman"/>
        </w:rPr>
        <w:t>However, b</w:t>
      </w:r>
      <w:r w:rsidR="00AB02BC">
        <w:rPr>
          <w:rFonts w:ascii="Times New Roman" w:hAnsi="Times New Roman" w:cs="Times New Roman"/>
        </w:rPr>
        <w:t>asketball players can contribute to a game in a number of ways</w:t>
      </w:r>
      <w:r w:rsidR="00025BCC">
        <w:rPr>
          <w:rFonts w:ascii="Times New Roman" w:hAnsi="Times New Roman" w:cs="Times New Roman"/>
        </w:rPr>
        <w:t xml:space="preserve"> both positively and negatively</w:t>
      </w:r>
      <w:r w:rsidR="00AB02BC">
        <w:rPr>
          <w:rFonts w:ascii="Times New Roman" w:hAnsi="Times New Roman" w:cs="Times New Roman"/>
        </w:rPr>
        <w:t xml:space="preserve">, </w:t>
      </w:r>
      <w:r w:rsidR="008540AD">
        <w:rPr>
          <w:rFonts w:ascii="Times New Roman" w:hAnsi="Times New Roman" w:cs="Times New Roman"/>
        </w:rPr>
        <w:t xml:space="preserve">and there are many different </w:t>
      </w:r>
      <w:r w:rsidR="00095361">
        <w:rPr>
          <w:rFonts w:ascii="Times New Roman" w:hAnsi="Times New Roman" w:cs="Times New Roman"/>
        </w:rPr>
        <w:t xml:space="preserve">linear </w:t>
      </w:r>
      <w:r w:rsidR="008540AD">
        <w:rPr>
          <w:rFonts w:ascii="Times New Roman" w:hAnsi="Times New Roman" w:cs="Times New Roman"/>
        </w:rPr>
        <w:t xml:space="preserve">combinations of </w:t>
      </w:r>
      <w:r w:rsidR="00470BEB">
        <w:rPr>
          <w:rFonts w:ascii="Times New Roman" w:hAnsi="Times New Roman" w:cs="Times New Roman"/>
        </w:rPr>
        <w:t xml:space="preserve">box-score </w:t>
      </w:r>
      <w:r w:rsidR="008540AD">
        <w:rPr>
          <w:rFonts w:ascii="Times New Roman" w:hAnsi="Times New Roman" w:cs="Times New Roman"/>
        </w:rPr>
        <w:t>statistics that could</w:t>
      </w:r>
      <w:r w:rsidR="003315E0">
        <w:rPr>
          <w:rFonts w:ascii="Times New Roman" w:hAnsi="Times New Roman" w:cs="Times New Roman"/>
        </w:rPr>
        <w:t xml:space="preserve"> qualify</w:t>
      </w:r>
      <w:r w:rsidR="008540AD">
        <w:rPr>
          <w:rFonts w:ascii="Times New Roman" w:hAnsi="Times New Roman" w:cs="Times New Roman"/>
        </w:rPr>
        <w:t xml:space="preserve"> a</w:t>
      </w:r>
      <w:r w:rsidR="003315E0">
        <w:rPr>
          <w:rFonts w:ascii="Times New Roman" w:hAnsi="Times New Roman" w:cs="Times New Roman"/>
        </w:rPr>
        <w:t xml:space="preserve"> performance as being</w:t>
      </w:r>
      <w:r w:rsidR="008540AD">
        <w:rPr>
          <w:rFonts w:ascii="Times New Roman" w:hAnsi="Times New Roman" w:cs="Times New Roman"/>
        </w:rPr>
        <w:t xml:space="preserve"> “good”</w:t>
      </w:r>
      <w:r w:rsidR="003814A0">
        <w:rPr>
          <w:rFonts w:ascii="Times New Roman" w:hAnsi="Times New Roman" w:cs="Times New Roman"/>
        </w:rPr>
        <w:t xml:space="preserve"> or “bad”</w:t>
      </w:r>
      <w:r w:rsidR="008540AD">
        <w:rPr>
          <w:rFonts w:ascii="Times New Roman" w:hAnsi="Times New Roman" w:cs="Times New Roman"/>
        </w:rPr>
        <w:t xml:space="preserve">. </w:t>
      </w:r>
      <w:r w:rsidR="004C3C25">
        <w:rPr>
          <w:rFonts w:ascii="Times New Roman" w:hAnsi="Times New Roman" w:cs="Times New Roman"/>
        </w:rPr>
        <w:t xml:space="preserve"> </w:t>
      </w:r>
      <w:r w:rsidR="003315E0">
        <w:rPr>
          <w:rFonts w:ascii="Times New Roman" w:hAnsi="Times New Roman" w:cs="Times New Roman"/>
        </w:rPr>
        <w:t xml:space="preserve">To account for this, a </w:t>
      </w:r>
      <w:r w:rsidR="003814A0">
        <w:rPr>
          <w:rFonts w:ascii="Times New Roman" w:hAnsi="Times New Roman" w:cs="Times New Roman"/>
        </w:rPr>
        <w:t xml:space="preserve">single </w:t>
      </w:r>
      <w:r w:rsidR="003315E0">
        <w:rPr>
          <w:rFonts w:ascii="Times New Roman" w:hAnsi="Times New Roman" w:cs="Times New Roman"/>
        </w:rPr>
        <w:t xml:space="preserve">measure of overall productivity needed to be used </w:t>
      </w:r>
      <w:r w:rsidR="00095361">
        <w:rPr>
          <w:rFonts w:ascii="Times New Roman" w:hAnsi="Times New Roman" w:cs="Times New Roman"/>
        </w:rPr>
        <w:t>to</w:t>
      </w:r>
      <w:r w:rsidR="003315E0">
        <w:rPr>
          <w:rFonts w:ascii="Times New Roman" w:hAnsi="Times New Roman" w:cs="Times New Roman"/>
        </w:rPr>
        <w:t xml:space="preserve"> measure</w:t>
      </w:r>
      <w:r w:rsidR="009F6C4E">
        <w:rPr>
          <w:rFonts w:ascii="Times New Roman" w:hAnsi="Times New Roman" w:cs="Times New Roman"/>
        </w:rPr>
        <w:t xml:space="preserve"> game</w:t>
      </w:r>
      <w:r w:rsidR="003315E0">
        <w:rPr>
          <w:rFonts w:ascii="Times New Roman" w:hAnsi="Times New Roman" w:cs="Times New Roman"/>
        </w:rPr>
        <w:t xml:space="preserve"> performance. </w:t>
      </w:r>
      <w:r w:rsidR="004C3C25">
        <w:rPr>
          <w:rFonts w:ascii="Times New Roman" w:hAnsi="Times New Roman" w:cs="Times New Roman"/>
        </w:rPr>
        <w:t xml:space="preserve"> </w:t>
      </w:r>
      <w:r w:rsidR="003315E0">
        <w:rPr>
          <w:rFonts w:ascii="Times New Roman" w:hAnsi="Times New Roman" w:cs="Times New Roman"/>
        </w:rPr>
        <w:t>O</w:t>
      </w:r>
      <w:r w:rsidR="00AB02BC">
        <w:rPr>
          <w:rFonts w:ascii="Times New Roman" w:hAnsi="Times New Roman" w:cs="Times New Roman"/>
        </w:rPr>
        <w:t xml:space="preserve">ne of the </w:t>
      </w:r>
      <w:r w:rsidR="005F0E3D">
        <w:rPr>
          <w:rFonts w:ascii="Times New Roman" w:hAnsi="Times New Roman" w:cs="Times New Roman"/>
        </w:rPr>
        <w:t>best per game metrics of measuring player pro</w:t>
      </w:r>
      <w:r w:rsidR="00200F6B">
        <w:rPr>
          <w:rFonts w:ascii="Times New Roman" w:hAnsi="Times New Roman" w:cs="Times New Roman"/>
        </w:rPr>
        <w:t xml:space="preserve">ductivity is John Hollinger’s </w:t>
      </w:r>
      <w:r w:rsidR="000030E1">
        <w:rPr>
          <w:rFonts w:ascii="Times New Roman" w:hAnsi="Times New Roman" w:cs="Times New Roman"/>
        </w:rPr>
        <w:t>game score</w:t>
      </w:r>
      <w:r w:rsidR="00200F6B">
        <w:rPr>
          <w:rFonts w:ascii="Times New Roman" w:hAnsi="Times New Roman" w:cs="Times New Roman"/>
        </w:rPr>
        <w:t xml:space="preserve"> statistic</w:t>
      </w:r>
      <w:r w:rsidR="000030E1">
        <w:rPr>
          <w:rFonts w:ascii="Times New Roman" w:hAnsi="Times New Roman" w:cs="Times New Roman"/>
        </w:rPr>
        <w:t>.</w:t>
      </w:r>
      <w:r w:rsidR="009D3DCD">
        <w:rPr>
          <w:rFonts w:ascii="Times New Roman" w:hAnsi="Times New Roman" w:cs="Times New Roman"/>
        </w:rPr>
        <w:t xml:space="preserve"> </w:t>
      </w:r>
      <w:r w:rsidR="00F67083">
        <w:rPr>
          <w:rFonts w:ascii="Times New Roman" w:hAnsi="Times New Roman" w:cs="Times New Roman"/>
        </w:rPr>
        <w:t xml:space="preserve"> </w:t>
      </w:r>
      <w:r w:rsidR="004527F9">
        <w:rPr>
          <w:rFonts w:ascii="Times New Roman" w:hAnsi="Times New Roman" w:cs="Times New Roman"/>
        </w:rPr>
        <w:t>Hollinger’s game score</w:t>
      </w:r>
      <w:r w:rsidR="005F654D">
        <w:rPr>
          <w:rFonts w:ascii="Times New Roman" w:hAnsi="Times New Roman" w:cs="Times New Roman"/>
        </w:rPr>
        <w:t xml:space="preserve"> formula</w:t>
      </w:r>
      <w:r w:rsidR="004527F9">
        <w:rPr>
          <w:rFonts w:ascii="Times New Roman" w:hAnsi="Times New Roman" w:cs="Times New Roman"/>
        </w:rPr>
        <w:t xml:space="preserve"> is</w:t>
      </w:r>
      <w:r w:rsidR="000B5AC6">
        <w:rPr>
          <w:rFonts w:ascii="Times New Roman" w:hAnsi="Times New Roman" w:cs="Times New Roman"/>
        </w:rPr>
        <w:t xml:space="preserve"> reported as equation 1 below</w:t>
      </w:r>
      <w:r w:rsidR="004527F9">
        <w:rPr>
          <w:rFonts w:ascii="Times New Roman" w:hAnsi="Times New Roman" w:cs="Times New Roman"/>
        </w:rPr>
        <w:t>:</w:t>
      </w:r>
    </w:p>
    <w:p w14:paraId="7CAE3212" w14:textId="77777777" w:rsidR="0062361A" w:rsidRDefault="0062361A" w:rsidP="006759E3">
      <w:pPr>
        <w:rPr>
          <w:rFonts w:ascii="Times New Roman" w:hAnsi="Times New Roman" w:cs="Times New Roman"/>
        </w:rPr>
      </w:pPr>
    </w:p>
    <w:tbl>
      <w:tblPr>
        <w:tblpPr w:leftFromText="180" w:rightFromText="180" w:vertAnchor="text" w:tblpXSpec="center" w:tblpY="238"/>
        <w:tblW w:w="10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2"/>
      </w:tblGrid>
      <w:tr w:rsidR="00E610DA" w14:paraId="5D1FB9AB" w14:textId="77777777" w:rsidTr="00316A6B">
        <w:trPr>
          <w:trHeight w:val="687"/>
        </w:trPr>
        <w:tc>
          <w:tcPr>
            <w:tcW w:w="10082" w:type="dxa"/>
          </w:tcPr>
          <w:p w14:paraId="41C3D639" w14:textId="77777777" w:rsidR="00D43E5C" w:rsidRDefault="00D43E5C" w:rsidP="00D43E5C">
            <w:pPr>
              <w:ind w:left="279"/>
              <w:rPr>
                <w:rFonts w:ascii="Times New Roman" w:hAnsi="Times New Roman" w:cs="Times New Roman"/>
              </w:rPr>
            </w:pPr>
          </w:p>
          <w:p w14:paraId="45E60695" w14:textId="66B3F14E" w:rsidR="00AA624E" w:rsidRPr="007E0107" w:rsidRDefault="00095361" w:rsidP="00AA624E">
            <w:pPr>
              <w:spacing w:line="480" w:lineRule="auto"/>
              <w:rPr>
                <w:rFonts w:ascii="Times New Roman" w:eastAsia="Times New Roman" w:hAnsi="Times New Roman" w:cs="Times New Roman"/>
                <w:b/>
                <w:color w:val="333333"/>
                <w:u w:val="single"/>
                <w:shd w:val="clear" w:color="auto" w:fill="FFFFFF"/>
              </w:rPr>
            </w:pPr>
            <w:r>
              <w:rPr>
                <w:rFonts w:ascii="Times New Roman" w:eastAsia="Times New Roman" w:hAnsi="Times New Roman" w:cs="Times New Roman"/>
                <w:b/>
                <w:color w:val="333333"/>
                <w:u w:val="single"/>
                <w:shd w:val="clear" w:color="auto" w:fill="FFFFFF"/>
              </w:rPr>
              <w:t xml:space="preserve">Hollinger’s </w:t>
            </w:r>
            <w:r w:rsidR="00AA624E" w:rsidRPr="007E0107">
              <w:rPr>
                <w:rFonts w:ascii="Times New Roman" w:eastAsia="Times New Roman" w:hAnsi="Times New Roman" w:cs="Times New Roman"/>
                <w:b/>
                <w:color w:val="333333"/>
                <w:u w:val="single"/>
                <w:shd w:val="clear" w:color="auto" w:fill="FFFFFF"/>
              </w:rPr>
              <w:t>Game Score Formula</w:t>
            </w:r>
          </w:p>
          <w:p w14:paraId="10FE21F3" w14:textId="20444168" w:rsidR="00D43E5C" w:rsidRPr="004527F9" w:rsidRDefault="00D43E5C" w:rsidP="007E0107">
            <w:pPr>
              <w:spacing w:line="480" w:lineRule="auto"/>
              <w:rPr>
                <w:rFonts w:ascii="Times New Roman" w:eastAsia="Times New Roman" w:hAnsi="Times New Roman" w:cs="Times New Roman"/>
              </w:rPr>
            </w:pPr>
            <w:r w:rsidRPr="00D43E5C">
              <w:rPr>
                <w:rFonts w:ascii="Times New Roman" w:eastAsia="Times New Roman" w:hAnsi="Times New Roman" w:cs="Times New Roman"/>
                <w:color w:val="333333"/>
                <w:shd w:val="clear" w:color="auto" w:fill="FFFFFF"/>
              </w:rPr>
              <w:t>Game Score = Points + (</w:t>
            </w:r>
            <w:r w:rsidRPr="009F0FFD">
              <w:rPr>
                <w:rFonts w:ascii="Times New Roman" w:eastAsia="Times New Roman" w:hAnsi="Times New Roman" w:cs="Times New Roman"/>
                <w:b/>
                <w:color w:val="333333"/>
                <w:shd w:val="clear" w:color="auto" w:fill="FFFFFF"/>
              </w:rPr>
              <w:t>0.4</w:t>
            </w:r>
            <w:r w:rsidR="00AA624E">
              <w:rPr>
                <w:rFonts w:ascii="Times New Roman" w:eastAsia="Times New Roman" w:hAnsi="Times New Roman" w:cs="Times New Roman"/>
                <w:color w:val="333333"/>
                <w:shd w:val="clear" w:color="auto" w:fill="FFFFFF"/>
              </w:rPr>
              <w:t>*</w:t>
            </w:r>
            <w:r w:rsidRPr="00D43E5C">
              <w:rPr>
                <w:rFonts w:ascii="Times New Roman" w:eastAsia="Times New Roman" w:hAnsi="Times New Roman" w:cs="Times New Roman"/>
                <w:color w:val="333333"/>
                <w:shd w:val="clear" w:color="auto" w:fill="FFFFFF"/>
              </w:rPr>
              <w:t>Field Goals Made) - (</w:t>
            </w:r>
            <w:r w:rsidRPr="009F0FFD">
              <w:rPr>
                <w:rFonts w:ascii="Times New Roman" w:eastAsia="Times New Roman" w:hAnsi="Times New Roman" w:cs="Times New Roman"/>
                <w:b/>
                <w:color w:val="333333"/>
                <w:shd w:val="clear" w:color="auto" w:fill="FFFFFF"/>
              </w:rPr>
              <w:t>0.7</w:t>
            </w:r>
            <w:r w:rsidR="00CE5593">
              <w:rPr>
                <w:rFonts w:ascii="Times New Roman" w:eastAsia="Times New Roman" w:hAnsi="Times New Roman" w:cs="Times New Roman"/>
                <w:color w:val="333333"/>
                <w:shd w:val="clear" w:color="auto" w:fill="FFFFFF"/>
              </w:rPr>
              <w:t>*</w:t>
            </w:r>
            <w:r w:rsidR="00AA624E">
              <w:rPr>
                <w:rFonts w:ascii="Times New Roman" w:eastAsia="Times New Roman" w:hAnsi="Times New Roman" w:cs="Times New Roman"/>
                <w:color w:val="333333"/>
                <w:shd w:val="clear" w:color="auto" w:fill="FFFFFF"/>
              </w:rPr>
              <w:t xml:space="preserve">Field Goals Attempted) - </w:t>
            </w:r>
            <w:r w:rsidRPr="009F0FFD">
              <w:rPr>
                <w:rFonts w:ascii="Times New Roman" w:eastAsia="Times New Roman" w:hAnsi="Times New Roman" w:cs="Times New Roman"/>
                <w:b/>
                <w:color w:val="333333"/>
                <w:shd w:val="clear" w:color="auto" w:fill="FFFFFF"/>
              </w:rPr>
              <w:t>0.4</w:t>
            </w:r>
            <w:r w:rsidRPr="00D43E5C">
              <w:rPr>
                <w:rFonts w:ascii="Times New Roman" w:eastAsia="Times New Roman" w:hAnsi="Times New Roman" w:cs="Times New Roman"/>
                <w:color w:val="333333"/>
                <w:shd w:val="clear" w:color="auto" w:fill="FFFFFF"/>
              </w:rPr>
              <w:t>*</w:t>
            </w:r>
            <w:r w:rsidR="00CE5593">
              <w:rPr>
                <w:rFonts w:ascii="Times New Roman" w:eastAsia="Times New Roman" w:hAnsi="Times New Roman" w:cs="Times New Roman"/>
                <w:color w:val="333333"/>
                <w:shd w:val="clear" w:color="auto" w:fill="FFFFFF"/>
              </w:rPr>
              <w:t xml:space="preserve"> </w:t>
            </w:r>
            <w:r w:rsidRPr="00D43E5C">
              <w:rPr>
                <w:rFonts w:ascii="Times New Roman" w:eastAsia="Times New Roman" w:hAnsi="Times New Roman" w:cs="Times New Roman"/>
                <w:color w:val="333333"/>
                <w:shd w:val="clear" w:color="auto" w:fill="FFFFFF"/>
              </w:rPr>
              <w:t>(Free Throws Attempted</w:t>
            </w:r>
            <w:r>
              <w:rPr>
                <w:rFonts w:ascii="Times New Roman" w:eastAsia="Times New Roman" w:hAnsi="Times New Roman" w:cs="Times New Roman"/>
                <w:color w:val="333333"/>
                <w:shd w:val="clear" w:color="auto" w:fill="FFFFFF"/>
              </w:rPr>
              <w:t xml:space="preserve"> - </w:t>
            </w:r>
            <w:r w:rsidRPr="00D43E5C">
              <w:rPr>
                <w:rFonts w:ascii="Times New Roman" w:eastAsia="Times New Roman" w:hAnsi="Times New Roman" w:cs="Times New Roman"/>
                <w:color w:val="333333"/>
                <w:shd w:val="clear" w:color="auto" w:fill="FFFFFF"/>
              </w:rPr>
              <w:t>Free Throws Made)</w:t>
            </w:r>
            <w:r w:rsidRPr="004527F9">
              <w:rPr>
                <w:rFonts w:ascii="Times New Roman" w:eastAsia="Times New Roman" w:hAnsi="Times New Roman" w:cs="Times New Roman"/>
                <w:color w:val="333333"/>
                <w:shd w:val="clear" w:color="auto" w:fill="FFFFFF"/>
              </w:rPr>
              <w:t xml:space="preserve"> + </w:t>
            </w:r>
            <w:r w:rsidRPr="00D43E5C">
              <w:rPr>
                <w:rFonts w:ascii="Times New Roman" w:eastAsia="Times New Roman" w:hAnsi="Times New Roman" w:cs="Times New Roman"/>
                <w:color w:val="333333"/>
                <w:shd w:val="clear" w:color="auto" w:fill="FFFFFF"/>
              </w:rPr>
              <w:t>(</w:t>
            </w:r>
            <w:r w:rsidRPr="009F0FFD">
              <w:rPr>
                <w:rFonts w:ascii="Times New Roman" w:eastAsia="Times New Roman" w:hAnsi="Times New Roman" w:cs="Times New Roman"/>
                <w:b/>
                <w:color w:val="333333"/>
                <w:shd w:val="clear" w:color="auto" w:fill="FFFFFF"/>
              </w:rPr>
              <w:t>0.7</w:t>
            </w:r>
            <w:r w:rsidR="00AA624E">
              <w:rPr>
                <w:rFonts w:ascii="Times New Roman" w:eastAsia="Times New Roman" w:hAnsi="Times New Roman" w:cs="Times New Roman"/>
                <w:color w:val="333333"/>
                <w:shd w:val="clear" w:color="auto" w:fill="FFFFFF"/>
              </w:rPr>
              <w:t>*</w:t>
            </w:r>
            <w:r w:rsidRPr="004527F9">
              <w:rPr>
                <w:rFonts w:ascii="Times New Roman" w:eastAsia="Times New Roman" w:hAnsi="Times New Roman" w:cs="Times New Roman"/>
                <w:color w:val="333333"/>
                <w:shd w:val="clear" w:color="auto" w:fill="FFFFFF"/>
              </w:rPr>
              <w:t>O</w:t>
            </w:r>
            <w:r w:rsidRPr="00D43E5C">
              <w:rPr>
                <w:rFonts w:ascii="Times New Roman" w:eastAsia="Times New Roman" w:hAnsi="Times New Roman" w:cs="Times New Roman"/>
                <w:color w:val="333333"/>
                <w:shd w:val="clear" w:color="auto" w:fill="FFFFFF"/>
              </w:rPr>
              <w:t>ffensive Rebounds) + (</w:t>
            </w:r>
            <w:r w:rsidRPr="009F0FFD">
              <w:rPr>
                <w:rFonts w:ascii="Times New Roman" w:eastAsia="Times New Roman" w:hAnsi="Times New Roman" w:cs="Times New Roman"/>
                <w:b/>
                <w:color w:val="333333"/>
                <w:shd w:val="clear" w:color="auto" w:fill="FFFFFF"/>
              </w:rPr>
              <w:t>0.3</w:t>
            </w:r>
            <w:r w:rsidR="00AA624E">
              <w:rPr>
                <w:rFonts w:ascii="Times New Roman" w:eastAsia="Times New Roman" w:hAnsi="Times New Roman" w:cs="Times New Roman"/>
                <w:color w:val="333333"/>
                <w:shd w:val="clear" w:color="auto" w:fill="FFFFFF"/>
              </w:rPr>
              <w:t>*</w:t>
            </w:r>
            <w:r w:rsidRPr="00D43E5C">
              <w:rPr>
                <w:rFonts w:ascii="Times New Roman" w:eastAsia="Times New Roman" w:hAnsi="Times New Roman" w:cs="Times New Roman"/>
                <w:color w:val="333333"/>
                <w:shd w:val="clear" w:color="auto" w:fill="FFFFFF"/>
              </w:rPr>
              <w:t>Defensive Rebounds) + Steals + (</w:t>
            </w:r>
            <w:r w:rsidRPr="009F0FFD">
              <w:rPr>
                <w:rFonts w:ascii="Times New Roman" w:eastAsia="Times New Roman" w:hAnsi="Times New Roman" w:cs="Times New Roman"/>
                <w:b/>
                <w:color w:val="333333"/>
                <w:shd w:val="clear" w:color="auto" w:fill="FFFFFF"/>
              </w:rPr>
              <w:t>0.7</w:t>
            </w:r>
            <w:r w:rsidR="00AA624E">
              <w:rPr>
                <w:rFonts w:ascii="Times New Roman" w:eastAsia="Times New Roman" w:hAnsi="Times New Roman" w:cs="Times New Roman"/>
                <w:color w:val="333333"/>
                <w:shd w:val="clear" w:color="auto" w:fill="FFFFFF"/>
              </w:rPr>
              <w:t>*</w:t>
            </w:r>
            <w:r w:rsidRPr="00D43E5C">
              <w:rPr>
                <w:rFonts w:ascii="Times New Roman" w:eastAsia="Times New Roman" w:hAnsi="Times New Roman" w:cs="Times New Roman"/>
                <w:color w:val="333333"/>
                <w:shd w:val="clear" w:color="auto" w:fill="FFFFFF"/>
              </w:rPr>
              <w:t>Assists) + (</w:t>
            </w:r>
            <w:r w:rsidRPr="009F0FFD">
              <w:rPr>
                <w:rFonts w:ascii="Times New Roman" w:eastAsia="Times New Roman" w:hAnsi="Times New Roman" w:cs="Times New Roman"/>
                <w:b/>
                <w:color w:val="333333"/>
                <w:shd w:val="clear" w:color="auto" w:fill="FFFFFF"/>
              </w:rPr>
              <w:t>0.7</w:t>
            </w:r>
            <w:r w:rsidR="00AA624E">
              <w:rPr>
                <w:rFonts w:ascii="Times New Roman" w:eastAsia="Times New Roman" w:hAnsi="Times New Roman" w:cs="Times New Roman"/>
                <w:color w:val="333333"/>
                <w:shd w:val="clear" w:color="auto" w:fill="FFFFFF"/>
              </w:rPr>
              <w:t>*</w:t>
            </w:r>
            <w:r w:rsidRPr="00D43E5C">
              <w:rPr>
                <w:rFonts w:ascii="Times New Roman" w:eastAsia="Times New Roman" w:hAnsi="Times New Roman" w:cs="Times New Roman"/>
                <w:color w:val="333333"/>
                <w:shd w:val="clear" w:color="auto" w:fill="FFFFFF"/>
              </w:rPr>
              <w:t>Blocks) – (</w:t>
            </w:r>
            <w:r w:rsidRPr="009F0FFD">
              <w:rPr>
                <w:rFonts w:ascii="Times New Roman" w:eastAsia="Times New Roman" w:hAnsi="Times New Roman" w:cs="Times New Roman"/>
                <w:b/>
                <w:color w:val="333333"/>
                <w:shd w:val="clear" w:color="auto" w:fill="FFFFFF"/>
              </w:rPr>
              <w:t>0.4</w:t>
            </w:r>
            <w:r w:rsidRPr="00D43E5C">
              <w:rPr>
                <w:rFonts w:ascii="Times New Roman" w:eastAsia="Times New Roman" w:hAnsi="Times New Roman" w:cs="Times New Roman"/>
                <w:color w:val="333333"/>
                <w:shd w:val="clear" w:color="auto" w:fill="FFFFFF"/>
              </w:rPr>
              <w:t xml:space="preserve">*Fouls) </w:t>
            </w:r>
            <w:r w:rsidR="00537BE2">
              <w:rPr>
                <w:rFonts w:ascii="Times New Roman" w:eastAsia="Times New Roman" w:hAnsi="Times New Roman" w:cs="Times New Roman"/>
                <w:color w:val="333333"/>
                <w:shd w:val="clear" w:color="auto" w:fill="FFFFFF"/>
              </w:rPr>
              <w:t>–</w:t>
            </w:r>
            <w:r w:rsidRPr="004527F9">
              <w:rPr>
                <w:rFonts w:ascii="Times New Roman" w:eastAsia="Times New Roman" w:hAnsi="Times New Roman" w:cs="Times New Roman"/>
                <w:color w:val="333333"/>
                <w:shd w:val="clear" w:color="auto" w:fill="FFFFFF"/>
              </w:rPr>
              <w:t xml:space="preserve"> </w:t>
            </w:r>
            <w:r w:rsidRPr="00D43E5C">
              <w:rPr>
                <w:rFonts w:ascii="Times New Roman" w:eastAsia="Times New Roman" w:hAnsi="Times New Roman" w:cs="Times New Roman"/>
                <w:color w:val="333333"/>
                <w:shd w:val="clear" w:color="auto" w:fill="FFFFFF"/>
              </w:rPr>
              <w:t>Turnovers</w:t>
            </w:r>
            <w:r w:rsidR="00CE5593">
              <w:rPr>
                <w:rFonts w:ascii="Times New Roman" w:eastAsia="Times New Roman" w:hAnsi="Times New Roman" w:cs="Times New Roman"/>
                <w:color w:val="333333"/>
                <w:shd w:val="clear" w:color="auto" w:fill="FFFFFF"/>
              </w:rPr>
              <w:t xml:space="preserve">                       </w:t>
            </w:r>
            <w:r w:rsidR="00AA624E">
              <w:rPr>
                <w:rFonts w:ascii="Times New Roman" w:eastAsia="Times New Roman" w:hAnsi="Times New Roman" w:cs="Times New Roman"/>
                <w:color w:val="333333"/>
                <w:shd w:val="clear" w:color="auto" w:fill="FFFFFF"/>
              </w:rPr>
              <w:t xml:space="preserve">                                      </w:t>
            </w:r>
            <w:r w:rsidR="00CE5593">
              <w:rPr>
                <w:rFonts w:ascii="Times New Roman" w:eastAsia="Times New Roman" w:hAnsi="Times New Roman" w:cs="Times New Roman"/>
                <w:color w:val="333333"/>
                <w:shd w:val="clear" w:color="auto" w:fill="FFFFFF"/>
              </w:rPr>
              <w:t xml:space="preserve"> </w:t>
            </w:r>
            <w:r w:rsidR="00537BE2" w:rsidRPr="001E254E">
              <w:rPr>
                <w:rFonts w:ascii="Times New Roman" w:eastAsia="Times New Roman" w:hAnsi="Times New Roman" w:cs="Times New Roman"/>
                <w:b/>
                <w:color w:val="333333"/>
                <w:shd w:val="clear" w:color="auto" w:fill="FFFFFF"/>
              </w:rPr>
              <w:t>(1)</w:t>
            </w:r>
            <w:r w:rsidR="00537BE2">
              <w:rPr>
                <w:rFonts w:ascii="Times New Roman" w:eastAsia="Times New Roman" w:hAnsi="Times New Roman" w:cs="Times New Roman"/>
                <w:color w:val="333333"/>
                <w:shd w:val="clear" w:color="auto" w:fill="FFFFFF"/>
              </w:rPr>
              <w:t xml:space="preserve">      </w:t>
            </w:r>
          </w:p>
          <w:p w14:paraId="00692792" w14:textId="77777777" w:rsidR="00D43E5C" w:rsidRDefault="00D43E5C" w:rsidP="00D43E5C">
            <w:pPr>
              <w:ind w:left="279"/>
              <w:rPr>
                <w:rFonts w:ascii="Times New Roman" w:hAnsi="Times New Roman" w:cs="Times New Roman"/>
              </w:rPr>
            </w:pPr>
          </w:p>
        </w:tc>
      </w:tr>
    </w:tbl>
    <w:p w14:paraId="01D4DA34" w14:textId="77777777" w:rsidR="00F66FE9" w:rsidRDefault="00F66FE9" w:rsidP="002E6757">
      <w:pPr>
        <w:spacing w:line="480" w:lineRule="auto"/>
        <w:rPr>
          <w:rFonts w:ascii="Times New Roman" w:eastAsia="Times New Roman" w:hAnsi="Times New Roman" w:cs="Times New Roman"/>
          <w:color w:val="333333"/>
          <w:sz w:val="26"/>
          <w:szCs w:val="26"/>
          <w:shd w:val="clear" w:color="auto" w:fill="FFFFFF"/>
        </w:rPr>
      </w:pPr>
    </w:p>
    <w:p w14:paraId="52EEA04A" w14:textId="2BB68E43" w:rsidR="00062375" w:rsidRDefault="00062375" w:rsidP="00BA02BE">
      <w:pPr>
        <w:spacing w:line="480" w:lineRule="auto"/>
        <w:ind w:firstLine="72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Game score </w:t>
      </w:r>
      <w:r w:rsidR="00D43E5C" w:rsidRPr="00D43E5C">
        <w:rPr>
          <w:rFonts w:ascii="Times New Roman" w:eastAsia="Times New Roman" w:hAnsi="Times New Roman" w:cs="Times New Roman"/>
          <w:color w:val="333333"/>
          <w:shd w:val="clear" w:color="auto" w:fill="FFFFFF"/>
        </w:rPr>
        <w:t>account</w:t>
      </w:r>
      <w:r>
        <w:rPr>
          <w:rFonts w:ascii="Times New Roman" w:eastAsia="Times New Roman" w:hAnsi="Times New Roman" w:cs="Times New Roman"/>
          <w:color w:val="333333"/>
          <w:shd w:val="clear" w:color="auto" w:fill="FFFFFF"/>
        </w:rPr>
        <w:t>s for</w:t>
      </w:r>
      <w:r w:rsidR="00D43E5C" w:rsidRPr="00D43E5C">
        <w:rPr>
          <w:rFonts w:ascii="Times New Roman" w:eastAsia="Times New Roman" w:hAnsi="Times New Roman" w:cs="Times New Roman"/>
          <w:color w:val="333333"/>
          <w:shd w:val="clear" w:color="auto" w:fill="FFFFFF"/>
        </w:rPr>
        <w:t xml:space="preserve"> </w:t>
      </w:r>
      <w:r w:rsidR="0028020D">
        <w:rPr>
          <w:rFonts w:ascii="Times New Roman" w:eastAsia="Times New Roman" w:hAnsi="Times New Roman" w:cs="Times New Roman"/>
          <w:color w:val="333333"/>
          <w:shd w:val="clear" w:color="auto" w:fill="FFFFFF"/>
        </w:rPr>
        <w:t>nearly every quantifiable</w:t>
      </w:r>
      <w:r w:rsidR="00991DCB">
        <w:rPr>
          <w:rFonts w:ascii="Times New Roman" w:eastAsia="Times New Roman" w:hAnsi="Times New Roman" w:cs="Times New Roman"/>
          <w:color w:val="333333"/>
          <w:shd w:val="clear" w:color="auto" w:fill="FFFFFF"/>
        </w:rPr>
        <w:t xml:space="preserve"> box-score</w:t>
      </w:r>
      <w:r w:rsidR="0028020D">
        <w:rPr>
          <w:rFonts w:ascii="Times New Roman" w:eastAsia="Times New Roman" w:hAnsi="Times New Roman" w:cs="Times New Roman"/>
          <w:color w:val="333333"/>
          <w:shd w:val="clear" w:color="auto" w:fill="FFFFFF"/>
        </w:rPr>
        <w:t xml:space="preserve"> statistic of game performance</w:t>
      </w:r>
      <w:r w:rsidR="005F0FA0">
        <w:rPr>
          <w:rFonts w:ascii="Times New Roman" w:eastAsia="Times New Roman" w:hAnsi="Times New Roman" w:cs="Times New Roman"/>
          <w:color w:val="333333"/>
          <w:shd w:val="clear" w:color="auto" w:fill="FFFFFF"/>
        </w:rPr>
        <w:t xml:space="preserve">, </w:t>
      </w:r>
      <w:r w:rsidR="0028020D">
        <w:rPr>
          <w:rFonts w:ascii="Times New Roman" w:eastAsia="Times New Roman" w:hAnsi="Times New Roman" w:cs="Times New Roman"/>
          <w:color w:val="333333"/>
          <w:shd w:val="clear" w:color="auto" w:fill="FFFFFF"/>
        </w:rPr>
        <w:t>and</w:t>
      </w:r>
      <w:r w:rsidR="00D43E5C" w:rsidRPr="00D43E5C">
        <w:rPr>
          <w:rFonts w:ascii="Times New Roman" w:eastAsia="Times New Roman" w:hAnsi="Times New Roman" w:cs="Times New Roman"/>
          <w:color w:val="333333"/>
          <w:shd w:val="clear" w:color="auto" w:fill="FFFFFF"/>
        </w:rPr>
        <w:t xml:space="preserve"> weights </w:t>
      </w:r>
      <w:r>
        <w:rPr>
          <w:rFonts w:ascii="Times New Roman" w:eastAsia="Times New Roman" w:hAnsi="Times New Roman" w:cs="Times New Roman"/>
          <w:color w:val="333333"/>
          <w:shd w:val="clear" w:color="auto" w:fill="FFFFFF"/>
        </w:rPr>
        <w:t xml:space="preserve">each </w:t>
      </w:r>
      <w:r w:rsidR="009D3DCD">
        <w:rPr>
          <w:rFonts w:ascii="Times New Roman" w:eastAsia="Times New Roman" w:hAnsi="Times New Roman" w:cs="Times New Roman"/>
          <w:color w:val="333333"/>
          <w:shd w:val="clear" w:color="auto" w:fill="FFFFFF"/>
        </w:rPr>
        <w:t xml:space="preserve">box-score </w:t>
      </w:r>
      <w:r>
        <w:rPr>
          <w:rFonts w:ascii="Times New Roman" w:eastAsia="Times New Roman" w:hAnsi="Times New Roman" w:cs="Times New Roman"/>
          <w:color w:val="333333"/>
          <w:shd w:val="clear" w:color="auto" w:fill="FFFFFF"/>
        </w:rPr>
        <w:t>statistic</w:t>
      </w:r>
      <w:r w:rsidR="00D43E5C" w:rsidRPr="00D43E5C">
        <w:rPr>
          <w:rFonts w:ascii="Times New Roman" w:eastAsia="Times New Roman" w:hAnsi="Times New Roman" w:cs="Times New Roman"/>
          <w:color w:val="333333"/>
          <w:shd w:val="clear" w:color="auto" w:fill="FFFFFF"/>
        </w:rPr>
        <w:t xml:space="preserve"> to follow the same scale as points scored</w:t>
      </w:r>
      <w:r w:rsidR="001D1385">
        <w:rPr>
          <w:rFonts w:ascii="Times New Roman" w:eastAsia="Times New Roman" w:hAnsi="Times New Roman" w:cs="Times New Roman"/>
          <w:color w:val="333333"/>
          <w:shd w:val="clear" w:color="auto" w:fill="FFFFFF"/>
        </w:rPr>
        <w:t xml:space="preserve"> (“What is Game Score”, 2015)</w:t>
      </w:r>
      <w:r w:rsidR="00D43E5C" w:rsidRPr="00D43E5C">
        <w:rPr>
          <w:rFonts w:ascii="Times New Roman" w:eastAsia="Times New Roman" w:hAnsi="Times New Roman" w:cs="Times New Roman"/>
          <w:color w:val="333333"/>
          <w:shd w:val="clear" w:color="auto" w:fill="FFFFFF"/>
        </w:rPr>
        <w:t xml:space="preserve">. </w:t>
      </w:r>
      <w:r w:rsidR="004C3C25">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A</w:t>
      </w:r>
      <w:r w:rsidR="009924E1">
        <w:rPr>
          <w:rFonts w:ascii="Times New Roman" w:eastAsia="Times New Roman" w:hAnsi="Times New Roman" w:cs="Times New Roman"/>
          <w:color w:val="333333"/>
          <w:shd w:val="clear" w:color="auto" w:fill="FFFFFF"/>
        </w:rPr>
        <w:t xml:space="preserve"> game score of 10 is considered average, while a game score of 40 is considered outstanding.</w:t>
      </w:r>
    </w:p>
    <w:p w14:paraId="2EDBD5EF" w14:textId="27881A2A" w:rsidR="00BA02BE" w:rsidRDefault="0062361A" w:rsidP="00BA02BE">
      <w:pPr>
        <w:spacing w:line="480" w:lineRule="auto"/>
        <w:ind w:firstLine="72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w:t>
      </w:r>
    </w:p>
    <w:p w14:paraId="42FBFF8C" w14:textId="32F777F4" w:rsidR="00316A6B" w:rsidRDefault="00C02A93" w:rsidP="00AA624E">
      <w:pPr>
        <w:spacing w:line="480" w:lineRule="auto"/>
        <w:ind w:firstLine="720"/>
        <w:rPr>
          <w:rFonts w:ascii="Times New Roman" w:eastAsia="Times New Roman" w:hAnsi="Times New Roman" w:cs="Times New Roman"/>
          <w:color w:val="333333"/>
          <w:shd w:val="clear" w:color="auto" w:fill="FFFFFF"/>
        </w:rPr>
      </w:pPr>
      <w:r>
        <w:rPr>
          <w:noProof/>
        </w:rPr>
        <w:lastRenderedPageBreak/>
        <mc:AlternateContent>
          <mc:Choice Requires="wps">
            <w:drawing>
              <wp:anchor distT="0" distB="0" distL="114300" distR="114300" simplePos="0" relativeHeight="251660288" behindDoc="0" locked="0" layoutInCell="1" allowOverlap="1" wp14:anchorId="5424595C" wp14:editId="1061CFB2">
                <wp:simplePos x="0" y="0"/>
                <wp:positionH relativeFrom="column">
                  <wp:posOffset>0</wp:posOffset>
                </wp:positionH>
                <wp:positionV relativeFrom="paragraph">
                  <wp:posOffset>0</wp:posOffset>
                </wp:positionV>
                <wp:extent cx="5943600" cy="3070860"/>
                <wp:effectExtent l="0" t="0" r="25400" b="20320"/>
                <wp:wrapSquare wrapText="bothSides"/>
                <wp:docPr id="11" name="Text Box 11"/>
                <wp:cNvGraphicFramePr/>
                <a:graphic xmlns:a="http://schemas.openxmlformats.org/drawingml/2006/main">
                  <a:graphicData uri="http://schemas.microsoft.com/office/word/2010/wordprocessingShape">
                    <wps:wsp>
                      <wps:cNvSpPr txBox="1"/>
                      <wps:spPr>
                        <a:xfrm>
                          <a:off x="0" y="0"/>
                          <a:ext cx="5943600" cy="3070860"/>
                        </a:xfrm>
                        <a:prstGeom prst="rect">
                          <a:avLst/>
                        </a:prstGeom>
                        <a:noFill/>
                        <a:ln w="0">
                          <a:solidFill>
                            <a:schemeClr val="tx1"/>
                          </a:solidFill>
                        </a:ln>
                        <a:effectLst/>
                      </wps:spPr>
                      <wps:txbx>
                        <w:txbxContent>
                          <w:p w14:paraId="013B2E0A" w14:textId="77777777" w:rsidR="00770852" w:rsidRDefault="00770852" w:rsidP="008D313F">
                            <w:pPr>
                              <w:rPr>
                                <w:rFonts w:ascii="Times New Roman" w:eastAsia="Times New Roman" w:hAnsi="Times New Roman" w:cs="Times New Roman"/>
                                <w:b/>
                                <w:color w:val="333333"/>
                                <w:u w:val="single"/>
                                <w:shd w:val="clear" w:color="auto" w:fill="FFFFFF"/>
                              </w:rPr>
                            </w:pPr>
                          </w:p>
                          <w:p w14:paraId="3F2B355C" w14:textId="77AAE262" w:rsidR="00770852" w:rsidRPr="007E0107" w:rsidRDefault="00770852" w:rsidP="00AA624E">
                            <w:pPr>
                              <w:spacing w:line="480" w:lineRule="auto"/>
                              <w:rPr>
                                <w:rFonts w:ascii="Times New Roman" w:eastAsia="Times New Roman" w:hAnsi="Times New Roman" w:cs="Times New Roman"/>
                                <w:b/>
                                <w:color w:val="333333"/>
                                <w:u w:val="single"/>
                                <w:shd w:val="clear" w:color="auto" w:fill="FFFFFF"/>
                              </w:rPr>
                            </w:pPr>
                            <w:r w:rsidRPr="007E0107">
                              <w:rPr>
                                <w:rFonts w:ascii="Times New Roman" w:eastAsia="Times New Roman" w:hAnsi="Times New Roman" w:cs="Times New Roman"/>
                                <w:b/>
                                <w:color w:val="333333"/>
                                <w:u w:val="single"/>
                                <w:shd w:val="clear" w:color="auto" w:fill="FFFFFF"/>
                              </w:rPr>
                              <w:t>Game Score Calculation Example: Carmelo Anthony</w:t>
                            </w:r>
                          </w:p>
                          <w:p w14:paraId="4DA3E54A" w14:textId="77777777" w:rsidR="00770852" w:rsidRDefault="00770852" w:rsidP="00AA624E">
                            <w:pPr>
                              <w:spacing w:line="480" w:lineRule="auto"/>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The data set from this study includes a game played by Carmelo Anthony, who returned from a one game suspension for the New York Knicks against the Chicago Bulls in the 2012-13 season. Anthony finished the game with 39 points on 14-32 field goal shooting and 7-9 free throw shooting, along with 6 defensive rebounds and 2 offensive rebounds, 1 steal, 5 assists, 1 block, 3 fouls, and 3 turnovers.  Therefore, Anthony’s game score for this game was </w:t>
                            </w:r>
                          </w:p>
                          <w:p w14:paraId="1B255B8F" w14:textId="23A013CA" w:rsidR="00770852" w:rsidRPr="00776114" w:rsidRDefault="00770852" w:rsidP="00AA624E">
                            <w:pPr>
                              <w:spacing w:line="480" w:lineRule="auto"/>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39 + (</w:t>
                            </w:r>
                            <w:r w:rsidRPr="009F0FFD">
                              <w:rPr>
                                <w:rFonts w:ascii="Times New Roman" w:eastAsia="Times New Roman" w:hAnsi="Times New Roman" w:cs="Times New Roman"/>
                                <w:b/>
                                <w:color w:val="333333"/>
                                <w:shd w:val="clear" w:color="auto" w:fill="FFFFFF"/>
                              </w:rPr>
                              <w:t>0.4</w:t>
                            </w:r>
                            <w:r>
                              <w:rPr>
                                <w:rFonts w:ascii="Times New Roman" w:eastAsia="Times New Roman" w:hAnsi="Times New Roman" w:cs="Times New Roman"/>
                                <w:color w:val="333333"/>
                                <w:shd w:val="clear" w:color="auto" w:fill="FFFFFF"/>
                              </w:rPr>
                              <w:t>*14) – (</w:t>
                            </w:r>
                            <w:r w:rsidRPr="009F0FFD">
                              <w:rPr>
                                <w:rFonts w:ascii="Times New Roman" w:eastAsia="Times New Roman" w:hAnsi="Times New Roman" w:cs="Times New Roman"/>
                                <w:b/>
                                <w:color w:val="333333"/>
                                <w:shd w:val="clear" w:color="auto" w:fill="FFFFFF"/>
                              </w:rPr>
                              <w:t>0.7</w:t>
                            </w:r>
                            <w:r>
                              <w:rPr>
                                <w:rFonts w:ascii="Times New Roman" w:eastAsia="Times New Roman" w:hAnsi="Times New Roman" w:cs="Times New Roman"/>
                                <w:color w:val="333333"/>
                                <w:shd w:val="clear" w:color="auto" w:fill="FFFFFF"/>
                              </w:rPr>
                              <w:t>*32) –</w:t>
                            </w:r>
                            <w:r w:rsidRPr="009F0FFD">
                              <w:rPr>
                                <w:rFonts w:ascii="Times New Roman" w:eastAsia="Times New Roman" w:hAnsi="Times New Roman" w:cs="Times New Roman"/>
                                <w:b/>
                                <w:color w:val="333333"/>
                                <w:shd w:val="clear" w:color="auto" w:fill="FFFFFF"/>
                              </w:rPr>
                              <w:t xml:space="preserve"> 0.4</w:t>
                            </w:r>
                            <w:r>
                              <w:rPr>
                                <w:rFonts w:ascii="Times New Roman" w:eastAsia="Times New Roman" w:hAnsi="Times New Roman" w:cs="Times New Roman"/>
                                <w:color w:val="333333"/>
                                <w:shd w:val="clear" w:color="auto" w:fill="FFFFFF"/>
                              </w:rPr>
                              <w:t>*(9-7) + (</w:t>
                            </w:r>
                            <w:r>
                              <w:rPr>
                                <w:rFonts w:ascii="Times New Roman" w:eastAsia="Times New Roman" w:hAnsi="Times New Roman" w:cs="Times New Roman"/>
                                <w:b/>
                                <w:color w:val="333333"/>
                                <w:shd w:val="clear" w:color="auto" w:fill="FFFFFF"/>
                              </w:rPr>
                              <w:t>0.7</w:t>
                            </w:r>
                            <w:r>
                              <w:rPr>
                                <w:rFonts w:ascii="Times New Roman" w:eastAsia="Times New Roman" w:hAnsi="Times New Roman" w:cs="Times New Roman"/>
                                <w:color w:val="333333"/>
                                <w:shd w:val="clear" w:color="auto" w:fill="FFFFFF"/>
                              </w:rPr>
                              <w:t>*2) + (</w:t>
                            </w:r>
                            <w:r w:rsidRPr="00D71723">
                              <w:rPr>
                                <w:rFonts w:ascii="Times New Roman" w:eastAsia="Times New Roman" w:hAnsi="Times New Roman" w:cs="Times New Roman"/>
                                <w:b/>
                                <w:color w:val="333333"/>
                                <w:shd w:val="clear" w:color="auto" w:fill="FFFFFF"/>
                              </w:rPr>
                              <w:t>0.3</w:t>
                            </w:r>
                            <w:r>
                              <w:rPr>
                                <w:rFonts w:ascii="Times New Roman" w:eastAsia="Times New Roman" w:hAnsi="Times New Roman" w:cs="Times New Roman"/>
                                <w:color w:val="333333"/>
                                <w:shd w:val="clear" w:color="auto" w:fill="FFFFFF"/>
                              </w:rPr>
                              <w:t>*6) + 1 + (</w:t>
                            </w:r>
                            <w:r w:rsidRPr="00D71723">
                              <w:rPr>
                                <w:rFonts w:ascii="Times New Roman" w:eastAsia="Times New Roman" w:hAnsi="Times New Roman" w:cs="Times New Roman"/>
                                <w:b/>
                                <w:color w:val="333333"/>
                                <w:shd w:val="clear" w:color="auto" w:fill="FFFFFF"/>
                              </w:rPr>
                              <w:t>0.7</w:t>
                            </w:r>
                            <w:r>
                              <w:rPr>
                                <w:rFonts w:ascii="Times New Roman" w:eastAsia="Times New Roman" w:hAnsi="Times New Roman" w:cs="Times New Roman"/>
                                <w:b/>
                                <w:color w:val="333333"/>
                                <w:shd w:val="clear" w:color="auto" w:fill="FFFFFF"/>
                              </w:rPr>
                              <w:t xml:space="preserve">* </w:t>
                            </w:r>
                            <w:r>
                              <w:rPr>
                                <w:rFonts w:ascii="Times New Roman" w:eastAsia="Times New Roman" w:hAnsi="Times New Roman" w:cs="Times New Roman"/>
                                <w:color w:val="333333"/>
                                <w:shd w:val="clear" w:color="auto" w:fill="FFFFFF"/>
                              </w:rPr>
                              <w:t>5) + (</w:t>
                            </w:r>
                            <w:r>
                              <w:rPr>
                                <w:rFonts w:ascii="Times New Roman" w:eastAsia="Times New Roman" w:hAnsi="Times New Roman" w:cs="Times New Roman"/>
                                <w:b/>
                                <w:color w:val="333333"/>
                                <w:shd w:val="clear" w:color="auto" w:fill="FFFFFF"/>
                              </w:rPr>
                              <w:t>0.7*</w:t>
                            </w:r>
                            <w:r>
                              <w:rPr>
                                <w:rFonts w:ascii="Times New Roman" w:eastAsia="Times New Roman" w:hAnsi="Times New Roman" w:cs="Times New Roman"/>
                                <w:color w:val="333333"/>
                                <w:shd w:val="clear" w:color="auto" w:fill="FFFFFF"/>
                              </w:rPr>
                              <w:t>1) – (</w:t>
                            </w:r>
                            <w:r w:rsidRPr="00E02A30">
                              <w:rPr>
                                <w:rFonts w:ascii="Times New Roman" w:eastAsia="Times New Roman" w:hAnsi="Times New Roman" w:cs="Times New Roman"/>
                                <w:b/>
                                <w:color w:val="333333"/>
                                <w:shd w:val="clear" w:color="auto" w:fill="FFFFFF"/>
                              </w:rPr>
                              <w:t>0.4</w:t>
                            </w:r>
                            <w:r>
                              <w:rPr>
                                <w:rFonts w:ascii="Times New Roman" w:eastAsia="Times New Roman" w:hAnsi="Times New Roman" w:cs="Times New Roman"/>
                                <w:color w:val="333333"/>
                                <w:shd w:val="clear" w:color="auto" w:fill="FFFFFF"/>
                              </w:rPr>
                              <w:t>*3) – 3 = 25.6.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type w14:anchorId="5424595C" id="_x0000_t202" coordsize="21600,21600" o:spt="202" path="m0,0l0,21600,21600,21600,21600,0xe">
                <v:stroke joinstyle="miter"/>
                <v:path gradientshapeok="t" o:connecttype="rect"/>
              </v:shapetype>
              <v:shape id="Text Box 11" o:spid="_x0000_s1026" type="#_x0000_t202" style="position:absolute;left:0;text-align:left;margin-left:0;margin-top:0;width:468pt;height:241.8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ukUUECAACFBAAADgAAAGRycy9lMm9Eb2MueG1srFRbb9owFH6ftP9g+X1NoPSGCBWjYpqE2kow&#10;9dk4DkRyfCzbJel+/T47QFHXp2kv5tw4l+87J5P7rtFsr5yvyRR8cJFzpoyksjbbgv9aL77dcuaD&#10;MKXQZFTB35Tn99OvXyatHash7UiXyjEkMX7c2oLvQrDjLPNypxrhL8gqA2dFrhEBqttmpRMtsjc6&#10;G+b5ddaSK60jqbyH9aF38mnKX1VKhqeq8iowXXD0FtLr0ruJbzadiPHWCbur5aEN8Q9dNKI2KHpK&#10;9SCCYK+u/itVU0tHnqpwIanJqKpqqdIMmGaQf5hmtRNWpVkAjrcnmPz/Sysf98+O1SW4G3BmRAOO&#10;1qoL7Dt1DCbg01o/RtjKIjB0sCP2aPcwxrG7yjXxFwMx+IH02wndmE3CeHU3urzO4ZLwXeY3+e11&#10;wj97/7t1PvxQ1LAoFNyBvoSq2C99QCsIPYbEaoYWtdaJQm1YGytGsyddl9GTlLhJaq4d2wvsQOhS&#10;70h0FgVNmxis0sYcasW5+/miFLpNdwBjQ+UbsHDUb5O3clGj36Xw4Vk4rA9mxEmEJzyVJvRFB4mz&#10;Hbnfn9ljPFiFl7MW61hwg3vhTP80YPtuMBrF7U3K6OpmCMWdezbnHvPazAmzglD0lsQYH/RRrBw1&#10;L7ibWawJlzASlQHOUZyH/kRwd1LNZikI+2pFWJqVlTF1hCtyse5ehLMHwgK4fqTj2orxB9762MSK&#10;nb0GsJdIjfD2mILhqGDXE9eHu4zHdK6nqPevx/QPAAAA//8DAFBLAwQUAAYACAAAACEAStQt29sA&#10;AAAFAQAADwAAAGRycy9kb3ducmV2LnhtbEyPwU7DMBBE70j8g7VI3KhTgqIS4lQQChcubQFx3cbb&#10;JCJeR7Hbhr9n4QKXkUazmnlbLCfXqyONofNsYD5LQBHX3nbcGHh7fbpagAoR2WLvmQx8UYBleX5W&#10;YG79iTd03MZGSQmHHA20MQ651qFuyWGY+YFYsr0fHUaxY6PtiCcpd72+TpJMO+xYFlocqGqp/twe&#10;nIFu+Fg9YOrfN6t18jKvHiu/f+6MubyY7u9ARZri3zH84As6lMK08we2QfUG5JH4q5LdppnYnYGb&#10;RZqBLgv9n778BgAA//8DAFBLAQItABQABgAIAAAAIQDkmcPA+wAAAOEBAAATAAAAAAAAAAAAAAAA&#10;AAAAAABbQ29udGVudF9UeXBlc10ueG1sUEsBAi0AFAAGAAgAAAAhACOyauHXAAAAlAEAAAsAAAAA&#10;AAAAAAAAAAAALAEAAF9yZWxzLy5yZWxzUEsBAi0AFAAGAAgAAAAhABT7pFFBAgAAhQQAAA4AAAAA&#10;AAAAAAAAAAAALAIAAGRycy9lMm9Eb2MueG1sUEsBAi0AFAAGAAgAAAAhAErULdvbAAAABQEAAA8A&#10;AAAAAAAAAAAAAAAAmQQAAGRycy9kb3ducmV2LnhtbFBLBQYAAAAABAAEAPMAAAChBQAAAAA=&#10;" filled="f" strokecolor="black [3213]" strokeweight="0">
                <v:textbox style="mso-fit-shape-to-text:t">
                  <w:txbxContent>
                    <w:p w14:paraId="013B2E0A" w14:textId="77777777" w:rsidR="00770852" w:rsidRDefault="00770852" w:rsidP="008D313F">
                      <w:pPr>
                        <w:rPr>
                          <w:rFonts w:ascii="Times New Roman" w:eastAsia="Times New Roman" w:hAnsi="Times New Roman" w:cs="Times New Roman"/>
                          <w:b/>
                          <w:color w:val="333333"/>
                          <w:u w:val="single"/>
                          <w:shd w:val="clear" w:color="auto" w:fill="FFFFFF"/>
                        </w:rPr>
                      </w:pPr>
                    </w:p>
                    <w:p w14:paraId="3F2B355C" w14:textId="77AAE262" w:rsidR="00770852" w:rsidRPr="007E0107" w:rsidRDefault="00770852" w:rsidP="00AA624E">
                      <w:pPr>
                        <w:spacing w:line="480" w:lineRule="auto"/>
                        <w:rPr>
                          <w:rFonts w:ascii="Times New Roman" w:eastAsia="Times New Roman" w:hAnsi="Times New Roman" w:cs="Times New Roman"/>
                          <w:b/>
                          <w:color w:val="333333"/>
                          <w:u w:val="single"/>
                          <w:shd w:val="clear" w:color="auto" w:fill="FFFFFF"/>
                        </w:rPr>
                      </w:pPr>
                      <w:r w:rsidRPr="007E0107">
                        <w:rPr>
                          <w:rFonts w:ascii="Times New Roman" w:eastAsia="Times New Roman" w:hAnsi="Times New Roman" w:cs="Times New Roman"/>
                          <w:b/>
                          <w:color w:val="333333"/>
                          <w:u w:val="single"/>
                          <w:shd w:val="clear" w:color="auto" w:fill="FFFFFF"/>
                        </w:rPr>
                        <w:t>Game Score Calculation Example: Carmelo Anthony</w:t>
                      </w:r>
                    </w:p>
                    <w:p w14:paraId="4DA3E54A" w14:textId="77777777" w:rsidR="00770852" w:rsidRDefault="00770852" w:rsidP="00AA624E">
                      <w:pPr>
                        <w:spacing w:line="480" w:lineRule="auto"/>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The data set from this study includes a game played by Carmelo Anthony, who returned from a one game suspension for the New York Knicks against the Chicago Bulls in the 2012-13 season. Anthony finished the game with 39 points on 14-32 field goal shooting and 7-9 free throw shooting, along with 6 defensive rebounds and 2 offensive rebounds, 1 steal, 5 assists, 1 block, 3 fouls, and 3 turnovers.  Therefore, Anthony’s game score for this game was </w:t>
                      </w:r>
                    </w:p>
                    <w:p w14:paraId="1B255B8F" w14:textId="23A013CA" w:rsidR="00770852" w:rsidRPr="00776114" w:rsidRDefault="00770852" w:rsidP="00AA624E">
                      <w:pPr>
                        <w:spacing w:line="480" w:lineRule="auto"/>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39 + (</w:t>
                      </w:r>
                      <w:r w:rsidRPr="009F0FFD">
                        <w:rPr>
                          <w:rFonts w:ascii="Times New Roman" w:eastAsia="Times New Roman" w:hAnsi="Times New Roman" w:cs="Times New Roman"/>
                          <w:b/>
                          <w:color w:val="333333"/>
                          <w:shd w:val="clear" w:color="auto" w:fill="FFFFFF"/>
                        </w:rPr>
                        <w:t>0.4</w:t>
                      </w:r>
                      <w:r>
                        <w:rPr>
                          <w:rFonts w:ascii="Times New Roman" w:eastAsia="Times New Roman" w:hAnsi="Times New Roman" w:cs="Times New Roman"/>
                          <w:color w:val="333333"/>
                          <w:shd w:val="clear" w:color="auto" w:fill="FFFFFF"/>
                        </w:rPr>
                        <w:t>*14) – (</w:t>
                      </w:r>
                      <w:r w:rsidRPr="009F0FFD">
                        <w:rPr>
                          <w:rFonts w:ascii="Times New Roman" w:eastAsia="Times New Roman" w:hAnsi="Times New Roman" w:cs="Times New Roman"/>
                          <w:b/>
                          <w:color w:val="333333"/>
                          <w:shd w:val="clear" w:color="auto" w:fill="FFFFFF"/>
                        </w:rPr>
                        <w:t>0.7</w:t>
                      </w:r>
                      <w:r>
                        <w:rPr>
                          <w:rFonts w:ascii="Times New Roman" w:eastAsia="Times New Roman" w:hAnsi="Times New Roman" w:cs="Times New Roman"/>
                          <w:color w:val="333333"/>
                          <w:shd w:val="clear" w:color="auto" w:fill="FFFFFF"/>
                        </w:rPr>
                        <w:t>*32) –</w:t>
                      </w:r>
                      <w:r w:rsidRPr="009F0FFD">
                        <w:rPr>
                          <w:rFonts w:ascii="Times New Roman" w:eastAsia="Times New Roman" w:hAnsi="Times New Roman" w:cs="Times New Roman"/>
                          <w:b/>
                          <w:color w:val="333333"/>
                          <w:shd w:val="clear" w:color="auto" w:fill="FFFFFF"/>
                        </w:rPr>
                        <w:t xml:space="preserve"> 0.4</w:t>
                      </w:r>
                      <w:r>
                        <w:rPr>
                          <w:rFonts w:ascii="Times New Roman" w:eastAsia="Times New Roman" w:hAnsi="Times New Roman" w:cs="Times New Roman"/>
                          <w:color w:val="333333"/>
                          <w:shd w:val="clear" w:color="auto" w:fill="FFFFFF"/>
                        </w:rPr>
                        <w:t>*(9-7) + (</w:t>
                      </w:r>
                      <w:r>
                        <w:rPr>
                          <w:rFonts w:ascii="Times New Roman" w:eastAsia="Times New Roman" w:hAnsi="Times New Roman" w:cs="Times New Roman"/>
                          <w:b/>
                          <w:color w:val="333333"/>
                          <w:shd w:val="clear" w:color="auto" w:fill="FFFFFF"/>
                        </w:rPr>
                        <w:t>0.7</w:t>
                      </w:r>
                      <w:r>
                        <w:rPr>
                          <w:rFonts w:ascii="Times New Roman" w:eastAsia="Times New Roman" w:hAnsi="Times New Roman" w:cs="Times New Roman"/>
                          <w:color w:val="333333"/>
                          <w:shd w:val="clear" w:color="auto" w:fill="FFFFFF"/>
                        </w:rPr>
                        <w:t>*2) + (</w:t>
                      </w:r>
                      <w:r w:rsidRPr="00D71723">
                        <w:rPr>
                          <w:rFonts w:ascii="Times New Roman" w:eastAsia="Times New Roman" w:hAnsi="Times New Roman" w:cs="Times New Roman"/>
                          <w:b/>
                          <w:color w:val="333333"/>
                          <w:shd w:val="clear" w:color="auto" w:fill="FFFFFF"/>
                        </w:rPr>
                        <w:t>0.3</w:t>
                      </w:r>
                      <w:r>
                        <w:rPr>
                          <w:rFonts w:ascii="Times New Roman" w:eastAsia="Times New Roman" w:hAnsi="Times New Roman" w:cs="Times New Roman"/>
                          <w:color w:val="333333"/>
                          <w:shd w:val="clear" w:color="auto" w:fill="FFFFFF"/>
                        </w:rPr>
                        <w:t>*6) + 1 + (</w:t>
                      </w:r>
                      <w:r w:rsidRPr="00D71723">
                        <w:rPr>
                          <w:rFonts w:ascii="Times New Roman" w:eastAsia="Times New Roman" w:hAnsi="Times New Roman" w:cs="Times New Roman"/>
                          <w:b/>
                          <w:color w:val="333333"/>
                          <w:shd w:val="clear" w:color="auto" w:fill="FFFFFF"/>
                        </w:rPr>
                        <w:t>0.7</w:t>
                      </w:r>
                      <w:r>
                        <w:rPr>
                          <w:rFonts w:ascii="Times New Roman" w:eastAsia="Times New Roman" w:hAnsi="Times New Roman" w:cs="Times New Roman"/>
                          <w:b/>
                          <w:color w:val="333333"/>
                          <w:shd w:val="clear" w:color="auto" w:fill="FFFFFF"/>
                        </w:rPr>
                        <w:t xml:space="preserve">* </w:t>
                      </w:r>
                      <w:r>
                        <w:rPr>
                          <w:rFonts w:ascii="Times New Roman" w:eastAsia="Times New Roman" w:hAnsi="Times New Roman" w:cs="Times New Roman"/>
                          <w:color w:val="333333"/>
                          <w:shd w:val="clear" w:color="auto" w:fill="FFFFFF"/>
                        </w:rPr>
                        <w:t>5) + (</w:t>
                      </w:r>
                      <w:r>
                        <w:rPr>
                          <w:rFonts w:ascii="Times New Roman" w:eastAsia="Times New Roman" w:hAnsi="Times New Roman" w:cs="Times New Roman"/>
                          <w:b/>
                          <w:color w:val="333333"/>
                          <w:shd w:val="clear" w:color="auto" w:fill="FFFFFF"/>
                        </w:rPr>
                        <w:t>0.7*</w:t>
                      </w:r>
                      <w:r>
                        <w:rPr>
                          <w:rFonts w:ascii="Times New Roman" w:eastAsia="Times New Roman" w:hAnsi="Times New Roman" w:cs="Times New Roman"/>
                          <w:color w:val="333333"/>
                          <w:shd w:val="clear" w:color="auto" w:fill="FFFFFF"/>
                        </w:rPr>
                        <w:t>1) – (</w:t>
                      </w:r>
                      <w:r w:rsidRPr="00E02A30">
                        <w:rPr>
                          <w:rFonts w:ascii="Times New Roman" w:eastAsia="Times New Roman" w:hAnsi="Times New Roman" w:cs="Times New Roman"/>
                          <w:b/>
                          <w:color w:val="333333"/>
                          <w:shd w:val="clear" w:color="auto" w:fill="FFFFFF"/>
                        </w:rPr>
                        <w:t>0.4</w:t>
                      </w:r>
                      <w:r>
                        <w:rPr>
                          <w:rFonts w:ascii="Times New Roman" w:eastAsia="Times New Roman" w:hAnsi="Times New Roman" w:cs="Times New Roman"/>
                          <w:color w:val="333333"/>
                          <w:shd w:val="clear" w:color="auto" w:fill="FFFFFF"/>
                        </w:rPr>
                        <w:t>*3) – 3 = 25.6.</w:t>
                      </w:r>
                    </w:p>
                  </w:txbxContent>
                </v:textbox>
                <w10:wrap type="square"/>
              </v:shape>
            </w:pict>
          </mc:Fallback>
        </mc:AlternateContent>
      </w:r>
    </w:p>
    <w:p w14:paraId="26BBDEEF" w14:textId="5B6CAE3E" w:rsidR="002C4F94" w:rsidRDefault="0033741C" w:rsidP="004E4892">
      <w:pPr>
        <w:spacing w:line="480" w:lineRule="auto"/>
        <w:ind w:firstLine="72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In addition to the change in overall</w:t>
      </w:r>
      <w:r w:rsidR="00176C50">
        <w:rPr>
          <w:rFonts w:ascii="Times New Roman" w:eastAsia="Times New Roman" w:hAnsi="Times New Roman" w:cs="Times New Roman"/>
          <w:color w:val="333333"/>
          <w:shd w:val="clear" w:color="auto" w:fill="FFFFFF"/>
        </w:rPr>
        <w:t xml:space="preserve"> player</w:t>
      </w:r>
      <w:r>
        <w:rPr>
          <w:rFonts w:ascii="Times New Roman" w:eastAsia="Times New Roman" w:hAnsi="Times New Roman" w:cs="Times New Roman"/>
          <w:color w:val="333333"/>
          <w:shd w:val="clear" w:color="auto" w:fill="FFFFFF"/>
        </w:rPr>
        <w:t xml:space="preserve"> productivity of a player</w:t>
      </w:r>
      <w:r w:rsidR="00176C50">
        <w:rPr>
          <w:rFonts w:ascii="Times New Roman" w:eastAsia="Times New Roman" w:hAnsi="Times New Roman" w:cs="Times New Roman"/>
          <w:color w:val="333333"/>
          <w:shd w:val="clear" w:color="auto" w:fill="FFFFFF"/>
        </w:rPr>
        <w:t xml:space="preserve"> observed through game score</w:t>
      </w:r>
      <w:r>
        <w:rPr>
          <w:rFonts w:ascii="Times New Roman" w:eastAsia="Times New Roman" w:hAnsi="Times New Roman" w:cs="Times New Roman"/>
          <w:color w:val="333333"/>
          <w:shd w:val="clear" w:color="auto" w:fill="FFFFFF"/>
        </w:rPr>
        <w:t xml:space="preserve">, </w:t>
      </w:r>
      <w:r w:rsidR="00E8138E">
        <w:rPr>
          <w:rFonts w:ascii="Times New Roman" w:eastAsia="Times New Roman" w:hAnsi="Times New Roman" w:cs="Times New Roman"/>
          <w:color w:val="333333"/>
          <w:shd w:val="clear" w:color="auto" w:fill="FFFFFF"/>
        </w:rPr>
        <w:t>more limited measures of player performance/activity can be used as dependent variables</w:t>
      </w:r>
      <w:r w:rsidR="008E0B28">
        <w:rPr>
          <w:rFonts w:ascii="Times New Roman" w:eastAsia="Times New Roman" w:hAnsi="Times New Roman" w:cs="Times New Roman"/>
          <w:color w:val="333333"/>
          <w:shd w:val="clear" w:color="auto" w:fill="FFFFFF"/>
        </w:rPr>
        <w:t>,</w:t>
      </w:r>
      <w:r w:rsidR="00E8138E">
        <w:rPr>
          <w:rFonts w:ascii="Times New Roman" w:eastAsia="Times New Roman" w:hAnsi="Times New Roman" w:cs="Times New Roman"/>
          <w:color w:val="333333"/>
          <w:shd w:val="clear" w:color="auto" w:fill="FFFFFF"/>
        </w:rPr>
        <w:t xml:space="preserve"> </w:t>
      </w:r>
      <w:r w:rsidR="008E0B28">
        <w:rPr>
          <w:rFonts w:ascii="Times New Roman" w:eastAsia="Times New Roman" w:hAnsi="Times New Roman" w:cs="Times New Roman"/>
          <w:color w:val="333333"/>
          <w:shd w:val="clear" w:color="auto" w:fill="FFFFFF"/>
        </w:rPr>
        <w:t>and the impact of suspension</w:t>
      </w:r>
      <w:r w:rsidR="00E8138E">
        <w:rPr>
          <w:rFonts w:ascii="Times New Roman" w:eastAsia="Times New Roman" w:hAnsi="Times New Roman" w:cs="Times New Roman"/>
          <w:color w:val="333333"/>
          <w:shd w:val="clear" w:color="auto" w:fill="FFFFFF"/>
        </w:rPr>
        <w:t>s</w:t>
      </w:r>
      <w:r w:rsidR="008E0B28">
        <w:rPr>
          <w:rFonts w:ascii="Times New Roman" w:eastAsia="Times New Roman" w:hAnsi="Times New Roman" w:cs="Times New Roman"/>
          <w:color w:val="333333"/>
          <w:shd w:val="clear" w:color="auto" w:fill="FFFFFF"/>
        </w:rPr>
        <w:t xml:space="preserve"> on these measures can be measured</w:t>
      </w:r>
      <w:r w:rsidR="00FE37D9">
        <w:rPr>
          <w:rFonts w:ascii="Times New Roman" w:eastAsia="Times New Roman" w:hAnsi="Times New Roman" w:cs="Times New Roman"/>
          <w:color w:val="333333"/>
          <w:shd w:val="clear" w:color="auto" w:fill="FFFFFF"/>
        </w:rPr>
        <w:t xml:space="preserve">. </w:t>
      </w:r>
      <w:r w:rsidR="00212F25">
        <w:rPr>
          <w:rFonts w:ascii="Times New Roman" w:eastAsia="Times New Roman" w:hAnsi="Times New Roman" w:cs="Times New Roman"/>
          <w:color w:val="333333"/>
          <w:shd w:val="clear" w:color="auto" w:fill="FFFFFF"/>
        </w:rPr>
        <w:t xml:space="preserve"> </w:t>
      </w:r>
      <w:r w:rsidR="00E8138E">
        <w:rPr>
          <w:rFonts w:ascii="Times New Roman" w:eastAsia="Times New Roman" w:hAnsi="Times New Roman" w:cs="Times New Roman"/>
          <w:color w:val="333333"/>
          <w:shd w:val="clear" w:color="auto" w:fill="FFFFFF"/>
        </w:rPr>
        <w:t xml:space="preserve">For example, changes in personal fouls (PF), </w:t>
      </w:r>
      <w:r w:rsidR="00FE7AEF">
        <w:rPr>
          <w:rFonts w:ascii="Times New Roman" w:eastAsia="Times New Roman" w:hAnsi="Times New Roman" w:cs="Times New Roman"/>
          <w:color w:val="333333"/>
          <w:shd w:val="clear" w:color="auto" w:fill="FFFFFF"/>
        </w:rPr>
        <w:t>field goal attempts</w:t>
      </w:r>
      <w:r w:rsidR="00121709">
        <w:rPr>
          <w:rFonts w:ascii="Times New Roman" w:eastAsia="Times New Roman" w:hAnsi="Times New Roman" w:cs="Times New Roman"/>
          <w:color w:val="333333"/>
          <w:shd w:val="clear" w:color="auto" w:fill="FFFFFF"/>
        </w:rPr>
        <w:t xml:space="preserve"> (FGA)</w:t>
      </w:r>
      <w:r w:rsidR="00FE7AEF">
        <w:rPr>
          <w:rFonts w:ascii="Times New Roman" w:eastAsia="Times New Roman" w:hAnsi="Times New Roman" w:cs="Times New Roman"/>
          <w:color w:val="333333"/>
          <w:shd w:val="clear" w:color="auto" w:fill="FFFFFF"/>
        </w:rPr>
        <w:t>, free throw</w:t>
      </w:r>
      <w:r w:rsidR="005071D6">
        <w:rPr>
          <w:rFonts w:ascii="Times New Roman" w:eastAsia="Times New Roman" w:hAnsi="Times New Roman" w:cs="Times New Roman"/>
          <w:color w:val="333333"/>
          <w:shd w:val="clear" w:color="auto" w:fill="FFFFFF"/>
        </w:rPr>
        <w:t xml:space="preserve"> attempts</w:t>
      </w:r>
      <w:r w:rsidR="00121709">
        <w:rPr>
          <w:rFonts w:ascii="Times New Roman" w:eastAsia="Times New Roman" w:hAnsi="Times New Roman" w:cs="Times New Roman"/>
          <w:color w:val="333333"/>
          <w:shd w:val="clear" w:color="auto" w:fill="FFFFFF"/>
        </w:rPr>
        <w:t xml:space="preserve"> (FTA)</w:t>
      </w:r>
      <w:r w:rsidR="005071D6">
        <w:rPr>
          <w:rFonts w:ascii="Times New Roman" w:eastAsia="Times New Roman" w:hAnsi="Times New Roman" w:cs="Times New Roman"/>
          <w:color w:val="333333"/>
          <w:shd w:val="clear" w:color="auto" w:fill="FFFFFF"/>
        </w:rPr>
        <w:t>, and turnovers</w:t>
      </w:r>
      <w:r w:rsidR="00121709">
        <w:rPr>
          <w:rFonts w:ascii="Times New Roman" w:eastAsia="Times New Roman" w:hAnsi="Times New Roman" w:cs="Times New Roman"/>
          <w:color w:val="333333"/>
          <w:shd w:val="clear" w:color="auto" w:fill="FFFFFF"/>
        </w:rPr>
        <w:t xml:space="preserve"> (TOV)</w:t>
      </w:r>
      <w:r w:rsidR="00E8138E">
        <w:rPr>
          <w:rFonts w:ascii="Times New Roman" w:eastAsia="Times New Roman" w:hAnsi="Times New Roman" w:cs="Times New Roman"/>
          <w:color w:val="333333"/>
          <w:shd w:val="clear" w:color="auto" w:fill="FFFFFF"/>
        </w:rPr>
        <w:t xml:space="preserve"> may be observed post-suspension</w:t>
      </w:r>
      <w:r w:rsidR="005071D6">
        <w:rPr>
          <w:rFonts w:ascii="Times New Roman" w:eastAsia="Times New Roman" w:hAnsi="Times New Roman" w:cs="Times New Roman"/>
          <w:color w:val="333333"/>
          <w:shd w:val="clear" w:color="auto" w:fill="FFFFFF"/>
        </w:rPr>
        <w:t>.</w:t>
      </w:r>
      <w:r w:rsidR="00FE7AEF">
        <w:rPr>
          <w:rFonts w:ascii="Times New Roman" w:eastAsia="Times New Roman" w:hAnsi="Times New Roman" w:cs="Times New Roman"/>
          <w:color w:val="333333"/>
          <w:shd w:val="clear" w:color="auto" w:fill="FFFFFF"/>
        </w:rPr>
        <w:t xml:space="preserve"> </w:t>
      </w:r>
      <w:r w:rsidR="00445C21">
        <w:rPr>
          <w:rFonts w:ascii="Times New Roman" w:eastAsia="Times New Roman" w:hAnsi="Times New Roman" w:cs="Times New Roman"/>
          <w:color w:val="333333"/>
          <w:shd w:val="clear" w:color="auto" w:fill="FFFFFF"/>
        </w:rPr>
        <w:t xml:space="preserve"> Moreover, in equation (1), each of these four measures captures negative behavioral </w:t>
      </w:r>
      <w:r w:rsidR="002C4F94">
        <w:rPr>
          <w:rFonts w:ascii="Times New Roman" w:eastAsia="Times New Roman" w:hAnsi="Times New Roman" w:cs="Times New Roman"/>
          <w:color w:val="333333"/>
          <w:shd w:val="clear" w:color="auto" w:fill="FFFFFF"/>
        </w:rPr>
        <w:t>response.</w:t>
      </w:r>
      <w:r w:rsidR="00445C21">
        <w:rPr>
          <w:rFonts w:ascii="Times New Roman" w:eastAsia="Times New Roman" w:hAnsi="Times New Roman" w:cs="Times New Roman"/>
          <w:color w:val="333333"/>
          <w:shd w:val="clear" w:color="auto" w:fill="FFFFFF"/>
        </w:rPr>
        <w:t xml:space="preserve"> </w:t>
      </w:r>
      <w:r w:rsidR="00720517">
        <w:rPr>
          <w:rFonts w:ascii="Times New Roman" w:eastAsia="Times New Roman" w:hAnsi="Times New Roman" w:cs="Times New Roman"/>
          <w:color w:val="333333"/>
          <w:shd w:val="clear" w:color="auto" w:fill="FFFFFF"/>
        </w:rPr>
        <w:t xml:space="preserve"> </w:t>
      </w:r>
      <w:r w:rsidR="005071D6">
        <w:rPr>
          <w:rFonts w:ascii="Times New Roman" w:eastAsia="Times New Roman" w:hAnsi="Times New Roman" w:cs="Times New Roman"/>
          <w:color w:val="333333"/>
          <w:shd w:val="clear" w:color="auto" w:fill="FFFFFF"/>
        </w:rPr>
        <w:t xml:space="preserve">These four </w:t>
      </w:r>
      <w:r w:rsidR="00B91320">
        <w:rPr>
          <w:rFonts w:ascii="Times New Roman" w:eastAsia="Times New Roman" w:hAnsi="Times New Roman" w:cs="Times New Roman"/>
          <w:color w:val="333333"/>
          <w:shd w:val="clear" w:color="auto" w:fill="FFFFFF"/>
        </w:rPr>
        <w:t>box-score statistics</w:t>
      </w:r>
      <w:r w:rsidR="00FE7AEF">
        <w:rPr>
          <w:rFonts w:ascii="Times New Roman" w:eastAsia="Times New Roman" w:hAnsi="Times New Roman" w:cs="Times New Roman"/>
          <w:color w:val="333333"/>
          <w:shd w:val="clear" w:color="auto" w:fill="FFFFFF"/>
        </w:rPr>
        <w:t xml:space="preserve"> </w:t>
      </w:r>
      <w:r w:rsidR="00901507">
        <w:rPr>
          <w:rFonts w:ascii="Times New Roman" w:eastAsia="Times New Roman" w:hAnsi="Times New Roman" w:cs="Times New Roman"/>
          <w:color w:val="333333"/>
          <w:shd w:val="clear" w:color="auto" w:fill="FFFFFF"/>
        </w:rPr>
        <w:t>may be</w:t>
      </w:r>
      <w:r w:rsidR="008B7AAF">
        <w:rPr>
          <w:rFonts w:ascii="Times New Roman" w:eastAsia="Times New Roman" w:hAnsi="Times New Roman" w:cs="Times New Roman"/>
          <w:color w:val="333333"/>
          <w:shd w:val="clear" w:color="auto" w:fill="FFFFFF"/>
        </w:rPr>
        <w:t xml:space="preserve"> </w:t>
      </w:r>
      <w:r w:rsidR="00EB5BA0">
        <w:rPr>
          <w:rFonts w:ascii="Times New Roman" w:eastAsia="Times New Roman" w:hAnsi="Times New Roman" w:cs="Times New Roman"/>
          <w:color w:val="333333"/>
          <w:shd w:val="clear" w:color="auto" w:fill="FFFFFF"/>
        </w:rPr>
        <w:t xml:space="preserve">used </w:t>
      </w:r>
      <w:r w:rsidR="00B91320">
        <w:rPr>
          <w:rFonts w:ascii="Times New Roman" w:eastAsia="Times New Roman" w:hAnsi="Times New Roman" w:cs="Times New Roman"/>
          <w:color w:val="333333"/>
          <w:shd w:val="clear" w:color="auto" w:fill="FFFFFF"/>
        </w:rPr>
        <w:t>to construct</w:t>
      </w:r>
      <w:r w:rsidR="00EB5BA0">
        <w:rPr>
          <w:rFonts w:ascii="Times New Roman" w:eastAsia="Times New Roman" w:hAnsi="Times New Roman" w:cs="Times New Roman"/>
          <w:color w:val="333333"/>
          <w:shd w:val="clear" w:color="auto" w:fill="FFFFFF"/>
        </w:rPr>
        <w:t xml:space="preserve"> </w:t>
      </w:r>
      <w:r w:rsidR="00D03C87">
        <w:rPr>
          <w:rFonts w:ascii="Times New Roman" w:eastAsia="Times New Roman" w:hAnsi="Times New Roman" w:cs="Times New Roman"/>
          <w:color w:val="333333"/>
          <w:shd w:val="clear" w:color="auto" w:fill="FFFFFF"/>
        </w:rPr>
        <w:t xml:space="preserve">separate </w:t>
      </w:r>
      <w:r w:rsidR="00B91320">
        <w:rPr>
          <w:rFonts w:ascii="Times New Roman" w:eastAsia="Times New Roman" w:hAnsi="Times New Roman" w:cs="Times New Roman"/>
          <w:color w:val="333333"/>
          <w:shd w:val="clear" w:color="auto" w:fill="FFFFFF"/>
        </w:rPr>
        <w:t xml:space="preserve">response variables </w:t>
      </w:r>
      <w:r w:rsidR="00F91E19">
        <w:rPr>
          <w:rFonts w:ascii="Times New Roman" w:eastAsia="Times New Roman" w:hAnsi="Times New Roman" w:cs="Times New Roman"/>
          <w:color w:val="333333"/>
          <w:shd w:val="clear" w:color="auto" w:fill="FFFFFF"/>
        </w:rPr>
        <w:t>to</w:t>
      </w:r>
      <w:r w:rsidR="005071D6">
        <w:rPr>
          <w:rFonts w:ascii="Times New Roman" w:eastAsia="Times New Roman" w:hAnsi="Times New Roman" w:cs="Times New Roman"/>
          <w:color w:val="333333"/>
          <w:shd w:val="clear" w:color="auto" w:fill="FFFFFF"/>
        </w:rPr>
        <w:t xml:space="preserve"> capture</w:t>
      </w:r>
      <w:r w:rsidR="00E63D05">
        <w:rPr>
          <w:rFonts w:ascii="Times New Roman" w:eastAsia="Times New Roman" w:hAnsi="Times New Roman" w:cs="Times New Roman"/>
          <w:color w:val="333333"/>
          <w:shd w:val="clear" w:color="auto" w:fill="FFFFFF"/>
        </w:rPr>
        <w:t xml:space="preserve"> </w:t>
      </w:r>
      <w:r w:rsidR="008B7AAF">
        <w:rPr>
          <w:rFonts w:ascii="Times New Roman" w:eastAsia="Times New Roman" w:hAnsi="Times New Roman" w:cs="Times New Roman"/>
          <w:color w:val="333333"/>
          <w:shd w:val="clear" w:color="auto" w:fill="FFFFFF"/>
        </w:rPr>
        <w:t>changes in</w:t>
      </w:r>
      <w:r w:rsidR="00EB5BA0">
        <w:rPr>
          <w:rFonts w:ascii="Times New Roman" w:eastAsia="Times New Roman" w:hAnsi="Times New Roman" w:cs="Times New Roman"/>
          <w:color w:val="333333"/>
          <w:shd w:val="clear" w:color="auto" w:fill="FFFFFF"/>
        </w:rPr>
        <w:t xml:space="preserve"> </w:t>
      </w:r>
      <w:r w:rsidR="00E13C71">
        <w:rPr>
          <w:rFonts w:ascii="Times New Roman" w:eastAsia="Times New Roman" w:hAnsi="Times New Roman" w:cs="Times New Roman"/>
          <w:color w:val="333333"/>
          <w:shd w:val="clear" w:color="auto" w:fill="FFFFFF"/>
        </w:rPr>
        <w:t xml:space="preserve">on-court </w:t>
      </w:r>
      <w:r w:rsidR="00EB5BA0">
        <w:rPr>
          <w:rFonts w:ascii="Times New Roman" w:eastAsia="Times New Roman" w:hAnsi="Times New Roman" w:cs="Times New Roman"/>
          <w:color w:val="333333"/>
          <w:shd w:val="clear" w:color="auto" w:fill="FFFFFF"/>
        </w:rPr>
        <w:t>player behavior</w:t>
      </w:r>
      <w:r w:rsidR="004E4892">
        <w:rPr>
          <w:rFonts w:ascii="Times New Roman" w:eastAsia="Times New Roman" w:hAnsi="Times New Roman" w:cs="Times New Roman"/>
          <w:color w:val="333333"/>
          <w:shd w:val="clear" w:color="auto" w:fill="FFFFFF"/>
        </w:rPr>
        <w:t>, since players may be pressing harder and commit more fouls, turnovers, or shoot more upon returning from a suspension.</w:t>
      </w:r>
    </w:p>
    <w:p w14:paraId="2C5F513D" w14:textId="72B5953D" w:rsidR="009B132B" w:rsidRDefault="002C4F94" w:rsidP="00E8138E">
      <w:pPr>
        <w:spacing w:line="480" w:lineRule="auto"/>
        <w:ind w:firstLine="72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I</w:t>
      </w:r>
      <w:r w:rsidR="00D03C87">
        <w:rPr>
          <w:rFonts w:ascii="Times New Roman" w:eastAsia="Times New Roman" w:hAnsi="Times New Roman" w:cs="Times New Roman"/>
          <w:color w:val="333333"/>
          <w:shd w:val="clear" w:color="auto" w:fill="FFFFFF"/>
        </w:rPr>
        <w:t>nstead of separately using field goal attempts and free throw attempts</w:t>
      </w:r>
      <w:r w:rsidR="00121709">
        <w:rPr>
          <w:rFonts w:ascii="Times New Roman" w:eastAsia="Times New Roman" w:hAnsi="Times New Roman" w:cs="Times New Roman"/>
          <w:color w:val="333333"/>
          <w:shd w:val="clear" w:color="auto" w:fill="FFFFFF"/>
        </w:rPr>
        <w:t xml:space="preserve"> </w:t>
      </w:r>
      <w:r w:rsidR="00974D5D">
        <w:rPr>
          <w:rFonts w:ascii="Times New Roman" w:eastAsia="Times New Roman" w:hAnsi="Times New Roman" w:cs="Times New Roman"/>
          <w:color w:val="333333"/>
          <w:shd w:val="clear" w:color="auto" w:fill="FFFFFF"/>
        </w:rPr>
        <w:t>as response variables</w:t>
      </w:r>
      <w:r w:rsidR="00D03C87">
        <w:rPr>
          <w:rFonts w:ascii="Times New Roman" w:eastAsia="Times New Roman" w:hAnsi="Times New Roman" w:cs="Times New Roman"/>
          <w:color w:val="333333"/>
          <w:shd w:val="clear" w:color="auto" w:fill="FFFFFF"/>
        </w:rPr>
        <w:t xml:space="preserve">, a </w:t>
      </w:r>
      <w:r w:rsidR="00974D5D">
        <w:rPr>
          <w:rFonts w:ascii="Times New Roman" w:eastAsia="Times New Roman" w:hAnsi="Times New Roman" w:cs="Times New Roman"/>
          <w:color w:val="333333"/>
          <w:shd w:val="clear" w:color="auto" w:fill="FFFFFF"/>
        </w:rPr>
        <w:t xml:space="preserve">single </w:t>
      </w:r>
      <w:r w:rsidR="00D03C87">
        <w:rPr>
          <w:rFonts w:ascii="Times New Roman" w:eastAsia="Times New Roman" w:hAnsi="Times New Roman" w:cs="Times New Roman"/>
          <w:color w:val="333333"/>
          <w:shd w:val="clear" w:color="auto" w:fill="FFFFFF"/>
        </w:rPr>
        <w:t>statistic cal</w:t>
      </w:r>
      <w:r w:rsidR="003315E0">
        <w:rPr>
          <w:rFonts w:ascii="Times New Roman" w:eastAsia="Times New Roman" w:hAnsi="Times New Roman" w:cs="Times New Roman"/>
          <w:color w:val="333333"/>
          <w:shd w:val="clear" w:color="auto" w:fill="FFFFFF"/>
        </w:rPr>
        <w:t>led t</w:t>
      </w:r>
      <w:r w:rsidR="00D03C87">
        <w:rPr>
          <w:rFonts w:ascii="Times New Roman" w:eastAsia="Times New Roman" w:hAnsi="Times New Roman" w:cs="Times New Roman"/>
          <w:color w:val="333333"/>
          <w:shd w:val="clear" w:color="auto" w:fill="FFFFFF"/>
        </w:rPr>
        <w:t xml:space="preserve">rue </w:t>
      </w:r>
      <w:r w:rsidR="0027059F">
        <w:rPr>
          <w:rFonts w:ascii="Times New Roman" w:eastAsia="Times New Roman" w:hAnsi="Times New Roman" w:cs="Times New Roman"/>
          <w:color w:val="333333"/>
          <w:shd w:val="clear" w:color="auto" w:fill="FFFFFF"/>
        </w:rPr>
        <w:t>shot</w:t>
      </w:r>
      <w:r w:rsidR="00D03C87">
        <w:rPr>
          <w:rFonts w:ascii="Times New Roman" w:eastAsia="Times New Roman" w:hAnsi="Times New Roman" w:cs="Times New Roman"/>
          <w:color w:val="333333"/>
          <w:shd w:val="clear" w:color="auto" w:fill="FFFFFF"/>
        </w:rPr>
        <w:t xml:space="preserve"> attempts</w:t>
      </w:r>
      <w:r w:rsidR="00121709">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which</w:t>
      </w:r>
      <w:r w:rsidR="00172234">
        <w:rPr>
          <w:rFonts w:ascii="Times New Roman" w:eastAsia="Times New Roman" w:hAnsi="Times New Roman" w:cs="Times New Roman"/>
          <w:color w:val="333333"/>
          <w:shd w:val="clear" w:color="auto" w:fill="FFFFFF"/>
        </w:rPr>
        <w:t xml:space="preserve"> </w:t>
      </w:r>
      <w:r w:rsidR="00B91320">
        <w:rPr>
          <w:rFonts w:ascii="Times New Roman" w:eastAsia="Times New Roman" w:hAnsi="Times New Roman" w:cs="Times New Roman"/>
          <w:color w:val="333333"/>
          <w:shd w:val="clear" w:color="auto" w:fill="FFFFFF"/>
        </w:rPr>
        <w:t xml:space="preserve">combines </w:t>
      </w:r>
      <w:r w:rsidR="00172234">
        <w:rPr>
          <w:rFonts w:ascii="Times New Roman" w:eastAsia="Times New Roman" w:hAnsi="Times New Roman" w:cs="Times New Roman"/>
          <w:color w:val="333333"/>
          <w:shd w:val="clear" w:color="auto" w:fill="FFFFFF"/>
        </w:rPr>
        <w:t>the two</w:t>
      </w:r>
      <w:r>
        <w:rPr>
          <w:rFonts w:ascii="Times New Roman" w:eastAsia="Times New Roman" w:hAnsi="Times New Roman" w:cs="Times New Roman"/>
          <w:color w:val="333333"/>
          <w:shd w:val="clear" w:color="auto" w:fill="FFFFFF"/>
        </w:rPr>
        <w:t xml:space="preserve"> measures is likely a better overall measure. True shot attempt</w:t>
      </w:r>
      <w:r w:rsidR="00B91320">
        <w:rPr>
          <w:rFonts w:ascii="Times New Roman" w:eastAsia="Times New Roman" w:hAnsi="Times New Roman" w:cs="Times New Roman"/>
          <w:color w:val="333333"/>
          <w:shd w:val="clear" w:color="auto" w:fill="FFFFFF"/>
        </w:rPr>
        <w:t>s</w:t>
      </w:r>
      <w:r>
        <w:rPr>
          <w:rFonts w:ascii="Times New Roman" w:eastAsia="Times New Roman" w:hAnsi="Times New Roman" w:cs="Times New Roman"/>
          <w:color w:val="333333"/>
          <w:shd w:val="clear" w:color="auto" w:fill="FFFFFF"/>
        </w:rPr>
        <w:t xml:space="preserve"> is computed as a separate function,</w:t>
      </w:r>
      <w:r w:rsidR="009B132B">
        <w:rPr>
          <w:rFonts w:ascii="Times New Roman" w:eastAsia="Times New Roman" w:hAnsi="Times New Roman" w:cs="Times New Roman"/>
          <w:color w:val="333333"/>
          <w:shd w:val="clear" w:color="auto" w:fill="FFFFFF"/>
        </w:rPr>
        <w:t xml:space="preserve"> </w:t>
      </w:r>
      <w:r w:rsidR="00D03C87">
        <w:rPr>
          <w:rFonts w:ascii="Times New Roman" w:eastAsia="Times New Roman" w:hAnsi="Times New Roman" w:cs="Times New Roman"/>
          <w:color w:val="333333"/>
          <w:shd w:val="clear" w:color="auto" w:fill="FFFFFF"/>
        </w:rPr>
        <w:t xml:space="preserve">i.e. </w:t>
      </w:r>
    </w:p>
    <w:p w14:paraId="25A4A987" w14:textId="79D7E36E" w:rsidR="00CB1F9B" w:rsidRDefault="007E0107" w:rsidP="009B132B">
      <w:pPr>
        <w:spacing w:line="480" w:lineRule="auto"/>
        <w:ind w:firstLine="720"/>
        <w:rPr>
          <w:rFonts w:ascii="Times New Roman" w:eastAsia="Times New Roman" w:hAnsi="Times New Roman" w:cs="Times New Roman"/>
          <w:color w:val="333333"/>
          <w:shd w:val="clear" w:color="auto" w:fill="FFFFFF"/>
        </w:rPr>
      </w:pPr>
      <w:r>
        <w:rPr>
          <w:noProof/>
        </w:rPr>
        <w:lastRenderedPageBreak/>
        <mc:AlternateContent>
          <mc:Choice Requires="wps">
            <w:drawing>
              <wp:anchor distT="0" distB="0" distL="114300" distR="114300" simplePos="0" relativeHeight="251662336" behindDoc="0" locked="0" layoutInCell="1" allowOverlap="1" wp14:anchorId="5006651B" wp14:editId="0742ADDF">
                <wp:simplePos x="0" y="0"/>
                <wp:positionH relativeFrom="column">
                  <wp:posOffset>1769745</wp:posOffset>
                </wp:positionH>
                <wp:positionV relativeFrom="paragraph">
                  <wp:posOffset>192405</wp:posOffset>
                </wp:positionV>
                <wp:extent cx="2137410" cy="967740"/>
                <wp:effectExtent l="0" t="0" r="21590" b="15240"/>
                <wp:wrapSquare wrapText="bothSides"/>
                <wp:docPr id="12" name="Text Box 12"/>
                <wp:cNvGraphicFramePr/>
                <a:graphic xmlns:a="http://schemas.openxmlformats.org/drawingml/2006/main">
                  <a:graphicData uri="http://schemas.microsoft.com/office/word/2010/wordprocessingShape">
                    <wps:wsp>
                      <wps:cNvSpPr txBox="1"/>
                      <wps:spPr>
                        <a:xfrm>
                          <a:off x="0" y="0"/>
                          <a:ext cx="2137410" cy="967740"/>
                        </a:xfrm>
                        <a:prstGeom prst="rect">
                          <a:avLst/>
                        </a:prstGeom>
                        <a:noFill/>
                        <a:ln w="0">
                          <a:solidFill>
                            <a:schemeClr val="tx1"/>
                          </a:solidFill>
                        </a:ln>
                        <a:effectLst/>
                      </wps:spPr>
                      <wps:txbx>
                        <w:txbxContent>
                          <w:p w14:paraId="5F22E42B" w14:textId="77777777" w:rsidR="00770852" w:rsidRDefault="00770852" w:rsidP="008D313F">
                            <w:pPr>
                              <w:rPr>
                                <w:rFonts w:ascii="Times New Roman" w:eastAsia="Times New Roman" w:hAnsi="Times New Roman" w:cs="Times New Roman"/>
                                <w:b/>
                                <w:color w:val="333333"/>
                                <w:u w:val="single"/>
                                <w:shd w:val="clear" w:color="auto" w:fill="FFFFFF"/>
                              </w:rPr>
                            </w:pPr>
                          </w:p>
                          <w:p w14:paraId="3A02F7B3" w14:textId="521AEDE7" w:rsidR="00770852" w:rsidRDefault="00770852" w:rsidP="007E0107">
                            <w:pPr>
                              <w:spacing w:line="480" w:lineRule="auto"/>
                              <w:rPr>
                                <w:rFonts w:ascii="Times New Roman" w:eastAsia="Times New Roman" w:hAnsi="Times New Roman" w:cs="Times New Roman"/>
                                <w:color w:val="333333"/>
                                <w:shd w:val="clear" w:color="auto" w:fill="FFFFFF"/>
                              </w:rPr>
                            </w:pPr>
                            <w:r w:rsidRPr="007E0107">
                              <w:rPr>
                                <w:rFonts w:ascii="Times New Roman" w:eastAsia="Times New Roman" w:hAnsi="Times New Roman" w:cs="Times New Roman"/>
                                <w:b/>
                                <w:color w:val="333333"/>
                                <w:u w:val="single"/>
                                <w:shd w:val="clear" w:color="auto" w:fill="FFFFFF"/>
                              </w:rPr>
                              <w:t>True Shot Attempts Formula</w:t>
                            </w:r>
                          </w:p>
                          <w:p w14:paraId="6FC0D656" w14:textId="6E0A23F3" w:rsidR="00770852" w:rsidRPr="001E254E" w:rsidRDefault="00770852" w:rsidP="00D05135">
                            <w:pPr>
                              <w:spacing w:line="480" w:lineRule="auto"/>
                              <w:rPr>
                                <w:rFonts w:ascii="Times New Roman" w:eastAsia="Times New Roman" w:hAnsi="Times New Roman" w:cs="Times New Roman"/>
                                <w:b/>
                                <w:color w:val="333333"/>
                                <w:shd w:val="clear" w:color="auto" w:fill="FFFFFF"/>
                              </w:rPr>
                            </w:pPr>
                            <w:r>
                              <w:rPr>
                                <w:rFonts w:ascii="Times New Roman" w:eastAsia="Times New Roman" w:hAnsi="Times New Roman" w:cs="Times New Roman"/>
                                <w:color w:val="333333"/>
                                <w:shd w:val="clear" w:color="auto" w:fill="FFFFFF"/>
                              </w:rPr>
                              <w:t xml:space="preserve">TSA = FGA + 0.44*FTA   </w:t>
                            </w:r>
                            <w:r w:rsidRPr="001E254E">
                              <w:rPr>
                                <w:rFonts w:ascii="Times New Roman" w:eastAsia="Times New Roman" w:hAnsi="Times New Roman" w:cs="Times New Roman"/>
                                <w:b/>
                                <w:color w:val="333333"/>
                                <w:shd w:val="clear" w:color="auto" w:fill="FFFFFF"/>
                              </w:rPr>
                              <w:t xml:space="preserv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006651B" id="Text Box 12" o:spid="_x0000_s1027" type="#_x0000_t202" style="position:absolute;left:0;text-align:left;margin-left:139.35pt;margin-top:15.15pt;width:168.3pt;height:76.2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fnIEICAACLBAAADgAAAGRycy9lMm9Eb2MueG1srFRNj9owEL1X6n+wfC8BSpcuIqwoK6pKaHcl&#10;qPZsHAciOR7LNiT01/fZARZte6p6MfPFfLw3k+lDW2t2VM5XZHI+6PU5U0ZSUZldzn9ulp++cuaD&#10;MIXQZFTOT8rzh9nHD9PGTtSQ9qQL5RiSGD9pbM73IdhJlnm5V7XwPbLKwFmSq0WA6nZZ4USD7LXO&#10;hv3+XdaQK6wjqbyH9bFz8lnKX5ZKhuey9CownXP0FtLr0ruNbzabisnOCbuv5LkN8Q9d1KIyKHpN&#10;9SiCYAdX/ZGqrqQjT2XoSaozKstKqjQDphn0302z3gur0iwAx9srTP7/pZVPxxfHqgLcDTkzogZH&#10;G9UG9o1aBhPwaayfIGxtERha2BF7sXsY49ht6er4i4EY/ED6dEU3ZpMwDgefx6MBXBK++7vxeJTg&#10;z97+bZ0P3xXVLAo5d2AvgSqOKx/QCUIvIbGYoWWldWJQG9bEgtHsSVdF9CQlLpJaaMeOAisQ2tQ6&#10;Et1EQdMmBqu0MOdacexuvCiFdtt2MF1G31JxAiKOup3yVi4rtL0SPrwIhyXCpDiM8Iyn1IT26Cxx&#10;tif362/2GA9u4eWswVLm3OBqONM/DDi/H4wAGQtJGX0ZD6G4W8/21mMO9YIw8gAHaGUSY3zQF7F0&#10;VL/ieuaxJlzCSFQGRhdxEbpDwfVJNZ+nIGytFWFl1lbG1BG1SMmmfRXOnnkLYPyJLssrJu/o62IT&#10;OXZ+CCAxcRtR7jAF0VHBxifKz9cZT+pWT1Fv35DZbwAAAP//AwBQSwMEFAAGAAgAAAAhAPslcNPf&#10;AAAACgEAAA8AAABkcnMvZG93bnJldi54bWxMj8FOwzAMhu9IvENkJG4saSvWqjSdoAwuXNhg2jVr&#10;sjaicaom28rbY05ws+VPv7+/Ws1uYGczBetRQrIQwAy2XlvsJHx+vNwVwEJUqNXg0Uj4NgFW9fVV&#10;pUrtL7gx523sGIVgKJWEPsax5Dy0vXEqLPxokG5HPzkVaZ06rid1oXA38FSIJXfKIn3o1Wia3rRf&#10;25OTYMf9+kllfrdZv4u3pHlu/PHVSnl7Mz8+AItmjn8w/OqTOtTkdPAn1IENEtK8yAmVkIkMGAHL&#10;5J6GA5FFmgOvK/6/Qv0DAAD//wMAUEsBAi0AFAAGAAgAAAAhAOSZw8D7AAAA4QEAABMAAAAAAAAA&#10;AAAAAAAAAAAAAFtDb250ZW50X1R5cGVzXS54bWxQSwECLQAUAAYACAAAACEAI7Jq4dcAAACUAQAA&#10;CwAAAAAAAAAAAAAAAAAsAQAAX3JlbHMvLnJlbHNQSwECLQAUAAYACAAAACEAyrfnIEICAACLBAAA&#10;DgAAAAAAAAAAAAAAAAAsAgAAZHJzL2Uyb0RvYy54bWxQSwECLQAUAAYACAAAACEA+yVw098AAAAK&#10;AQAADwAAAAAAAAAAAAAAAACaBAAAZHJzL2Rvd25yZXYueG1sUEsFBgAAAAAEAAQA8wAAAKYFAAAA&#10;AA==&#10;" filled="f" strokecolor="black [3213]" strokeweight="0">
                <v:textbox style="mso-fit-shape-to-text:t">
                  <w:txbxContent>
                    <w:p w14:paraId="5F22E42B" w14:textId="77777777" w:rsidR="00770852" w:rsidRDefault="00770852" w:rsidP="008D313F">
                      <w:pPr>
                        <w:rPr>
                          <w:rFonts w:ascii="Times New Roman" w:eastAsia="Times New Roman" w:hAnsi="Times New Roman" w:cs="Times New Roman"/>
                          <w:b/>
                          <w:color w:val="333333"/>
                          <w:u w:val="single"/>
                          <w:shd w:val="clear" w:color="auto" w:fill="FFFFFF"/>
                        </w:rPr>
                      </w:pPr>
                    </w:p>
                    <w:p w14:paraId="3A02F7B3" w14:textId="521AEDE7" w:rsidR="00770852" w:rsidRDefault="00770852" w:rsidP="007E0107">
                      <w:pPr>
                        <w:spacing w:line="480" w:lineRule="auto"/>
                        <w:rPr>
                          <w:rFonts w:ascii="Times New Roman" w:eastAsia="Times New Roman" w:hAnsi="Times New Roman" w:cs="Times New Roman"/>
                          <w:color w:val="333333"/>
                          <w:shd w:val="clear" w:color="auto" w:fill="FFFFFF"/>
                        </w:rPr>
                      </w:pPr>
                      <w:r w:rsidRPr="007E0107">
                        <w:rPr>
                          <w:rFonts w:ascii="Times New Roman" w:eastAsia="Times New Roman" w:hAnsi="Times New Roman" w:cs="Times New Roman"/>
                          <w:b/>
                          <w:color w:val="333333"/>
                          <w:u w:val="single"/>
                          <w:shd w:val="clear" w:color="auto" w:fill="FFFFFF"/>
                        </w:rPr>
                        <w:t>True Shot Attempts Formula</w:t>
                      </w:r>
                    </w:p>
                    <w:p w14:paraId="6FC0D656" w14:textId="6E0A23F3" w:rsidR="00770852" w:rsidRPr="001E254E" w:rsidRDefault="00770852" w:rsidP="00D05135">
                      <w:pPr>
                        <w:spacing w:line="480" w:lineRule="auto"/>
                        <w:rPr>
                          <w:rFonts w:ascii="Times New Roman" w:eastAsia="Times New Roman" w:hAnsi="Times New Roman" w:cs="Times New Roman"/>
                          <w:b/>
                          <w:color w:val="333333"/>
                          <w:shd w:val="clear" w:color="auto" w:fill="FFFFFF"/>
                        </w:rPr>
                      </w:pPr>
                      <w:r>
                        <w:rPr>
                          <w:rFonts w:ascii="Times New Roman" w:eastAsia="Times New Roman" w:hAnsi="Times New Roman" w:cs="Times New Roman"/>
                          <w:color w:val="333333"/>
                          <w:shd w:val="clear" w:color="auto" w:fill="FFFFFF"/>
                        </w:rPr>
                        <w:t xml:space="preserve">TSA = FGA + 0.44*FTA   </w:t>
                      </w:r>
                      <w:proofErr w:type="gramStart"/>
                      <w:r w:rsidRPr="001E254E">
                        <w:rPr>
                          <w:rFonts w:ascii="Times New Roman" w:eastAsia="Times New Roman" w:hAnsi="Times New Roman" w:cs="Times New Roman"/>
                          <w:b/>
                          <w:color w:val="333333"/>
                          <w:shd w:val="clear" w:color="auto" w:fill="FFFFFF"/>
                        </w:rPr>
                        <w:t xml:space="preserve">   (</w:t>
                      </w:r>
                      <w:proofErr w:type="gramEnd"/>
                      <w:r w:rsidRPr="001E254E">
                        <w:rPr>
                          <w:rFonts w:ascii="Times New Roman" w:eastAsia="Times New Roman" w:hAnsi="Times New Roman" w:cs="Times New Roman"/>
                          <w:b/>
                          <w:color w:val="333333"/>
                          <w:shd w:val="clear" w:color="auto" w:fill="FFFFFF"/>
                        </w:rPr>
                        <w:t>2)</w:t>
                      </w:r>
                    </w:p>
                  </w:txbxContent>
                </v:textbox>
                <w10:wrap type="square"/>
              </v:shape>
            </w:pict>
          </mc:Fallback>
        </mc:AlternateContent>
      </w:r>
    </w:p>
    <w:p w14:paraId="390875FD" w14:textId="1350B82D" w:rsidR="00CB1F9B" w:rsidRDefault="00CB1F9B" w:rsidP="009B132B">
      <w:pPr>
        <w:spacing w:line="480" w:lineRule="auto"/>
        <w:ind w:firstLine="720"/>
        <w:jc w:val="center"/>
        <w:rPr>
          <w:rFonts w:ascii="Times New Roman" w:eastAsia="Times New Roman" w:hAnsi="Times New Roman" w:cs="Times New Roman"/>
          <w:color w:val="333333"/>
          <w:shd w:val="clear" w:color="auto" w:fill="FFFFFF"/>
        </w:rPr>
      </w:pPr>
    </w:p>
    <w:p w14:paraId="5A6D1505" w14:textId="77777777" w:rsidR="007E0107" w:rsidRDefault="007E0107" w:rsidP="005F0FA0">
      <w:pPr>
        <w:spacing w:line="480" w:lineRule="auto"/>
        <w:ind w:firstLine="720"/>
        <w:rPr>
          <w:rFonts w:ascii="Times New Roman" w:eastAsia="Times New Roman" w:hAnsi="Times New Roman" w:cs="Times New Roman"/>
          <w:color w:val="333333"/>
          <w:shd w:val="clear" w:color="auto" w:fill="FFFFFF"/>
        </w:rPr>
      </w:pPr>
    </w:p>
    <w:p w14:paraId="1CC57805" w14:textId="77777777" w:rsidR="00063EAF" w:rsidRDefault="00063EAF" w:rsidP="005F0FA0">
      <w:pPr>
        <w:spacing w:line="480" w:lineRule="auto"/>
        <w:ind w:firstLine="720"/>
        <w:rPr>
          <w:rFonts w:ascii="Times New Roman" w:eastAsia="Times New Roman" w:hAnsi="Times New Roman" w:cs="Times New Roman"/>
          <w:color w:val="333333"/>
          <w:shd w:val="clear" w:color="auto" w:fill="FFFFFF"/>
        </w:rPr>
      </w:pPr>
    </w:p>
    <w:p w14:paraId="6F7DB6B9" w14:textId="7DAD054D" w:rsidR="00AD37C6" w:rsidRDefault="006A07FD" w:rsidP="00671DFD">
      <w:pPr>
        <w:spacing w:line="480" w:lineRule="auto"/>
        <w:ind w:firstLine="72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w:t>
      </w:r>
      <w:r w:rsidR="007218B9">
        <w:rPr>
          <w:rFonts w:ascii="Times New Roman" w:eastAsia="Times New Roman" w:hAnsi="Times New Roman" w:cs="Times New Roman"/>
          <w:color w:val="333333"/>
          <w:shd w:val="clear" w:color="auto" w:fill="FFFFFF"/>
        </w:rPr>
        <w:t xml:space="preserve">The true shot attempts formula recognizes that a field goal attempt is not counted when a player is fouled, unless </w:t>
      </w:r>
      <w:r w:rsidR="00C96BE2">
        <w:rPr>
          <w:rFonts w:ascii="Times New Roman" w:eastAsia="Times New Roman" w:hAnsi="Times New Roman" w:cs="Times New Roman"/>
          <w:color w:val="333333"/>
          <w:shd w:val="clear" w:color="auto" w:fill="FFFFFF"/>
        </w:rPr>
        <w:t>the player scores the basket while being fouled on a field goal attempt</w:t>
      </w:r>
      <w:r w:rsidR="00172234">
        <w:rPr>
          <w:rFonts w:ascii="Times New Roman" w:eastAsia="Times New Roman" w:hAnsi="Times New Roman" w:cs="Times New Roman"/>
          <w:color w:val="333333"/>
          <w:shd w:val="clear" w:color="auto" w:fill="FFFFFF"/>
        </w:rPr>
        <w:t xml:space="preserve">. </w:t>
      </w:r>
      <w:r w:rsidR="004C3C25">
        <w:rPr>
          <w:rFonts w:ascii="Times New Roman" w:eastAsia="Times New Roman" w:hAnsi="Times New Roman" w:cs="Times New Roman"/>
          <w:color w:val="333333"/>
          <w:shd w:val="clear" w:color="auto" w:fill="FFFFFF"/>
        </w:rPr>
        <w:t xml:space="preserve"> </w:t>
      </w:r>
      <w:r w:rsidR="00172234">
        <w:rPr>
          <w:rFonts w:ascii="Times New Roman" w:eastAsia="Times New Roman" w:hAnsi="Times New Roman" w:cs="Times New Roman"/>
          <w:color w:val="333333"/>
          <w:shd w:val="clear" w:color="auto" w:fill="FFFFFF"/>
        </w:rPr>
        <w:t xml:space="preserve">The coefficient of 0.44 indicates the population proportion of free throw attempts that result </w:t>
      </w:r>
      <w:r w:rsidR="00C96BE2">
        <w:rPr>
          <w:rFonts w:ascii="Times New Roman" w:eastAsia="Times New Roman" w:hAnsi="Times New Roman" w:cs="Times New Roman"/>
          <w:color w:val="333333"/>
          <w:shd w:val="clear" w:color="auto" w:fill="FFFFFF"/>
        </w:rPr>
        <w:t>from</w:t>
      </w:r>
      <w:r w:rsidR="008B7AAF">
        <w:rPr>
          <w:rFonts w:ascii="Times New Roman" w:eastAsia="Times New Roman" w:hAnsi="Times New Roman" w:cs="Times New Roman"/>
          <w:color w:val="333333"/>
          <w:shd w:val="clear" w:color="auto" w:fill="FFFFFF"/>
        </w:rPr>
        <w:t xml:space="preserve"> a shooting foul</w:t>
      </w:r>
      <w:r w:rsidR="00172234">
        <w:rPr>
          <w:rFonts w:ascii="Times New Roman" w:eastAsia="Times New Roman" w:hAnsi="Times New Roman" w:cs="Times New Roman"/>
          <w:color w:val="333333"/>
          <w:shd w:val="clear" w:color="auto" w:fill="FFFFFF"/>
        </w:rPr>
        <w:t xml:space="preserve">. </w:t>
      </w:r>
      <w:r w:rsidR="004C3C25">
        <w:rPr>
          <w:rFonts w:ascii="Times New Roman" w:eastAsia="Times New Roman" w:hAnsi="Times New Roman" w:cs="Times New Roman"/>
          <w:color w:val="333333"/>
          <w:shd w:val="clear" w:color="auto" w:fill="FFFFFF"/>
        </w:rPr>
        <w:t xml:space="preserve"> </w:t>
      </w:r>
      <w:r w:rsidR="00172234">
        <w:rPr>
          <w:rFonts w:ascii="Times New Roman" w:eastAsia="Times New Roman" w:hAnsi="Times New Roman" w:cs="Times New Roman"/>
          <w:color w:val="333333"/>
          <w:shd w:val="clear" w:color="auto" w:fill="FFFFFF"/>
        </w:rPr>
        <w:t>For this reason, true shooting attempts</w:t>
      </w:r>
      <w:r w:rsidR="003315E0">
        <w:rPr>
          <w:rFonts w:ascii="Times New Roman" w:eastAsia="Times New Roman" w:hAnsi="Times New Roman" w:cs="Times New Roman"/>
          <w:color w:val="333333"/>
          <w:shd w:val="clear" w:color="auto" w:fill="FFFFFF"/>
        </w:rPr>
        <w:t xml:space="preserve"> </w:t>
      </w:r>
      <w:r w:rsidR="00C96BE2">
        <w:rPr>
          <w:rFonts w:ascii="Times New Roman" w:eastAsia="Times New Roman" w:hAnsi="Times New Roman" w:cs="Times New Roman"/>
          <w:color w:val="333333"/>
          <w:shd w:val="clear" w:color="auto" w:fill="FFFFFF"/>
        </w:rPr>
        <w:t xml:space="preserve">is a better measure of overall player </w:t>
      </w:r>
      <w:r w:rsidR="003315E0">
        <w:rPr>
          <w:rFonts w:ascii="Times New Roman" w:eastAsia="Times New Roman" w:hAnsi="Times New Roman" w:cs="Times New Roman"/>
          <w:color w:val="333333"/>
          <w:shd w:val="clear" w:color="auto" w:fill="FFFFFF"/>
        </w:rPr>
        <w:t xml:space="preserve">aggressiveness </w:t>
      </w:r>
      <w:r w:rsidR="00042DEB">
        <w:rPr>
          <w:rFonts w:ascii="Times New Roman" w:eastAsia="Times New Roman" w:hAnsi="Times New Roman" w:cs="Times New Roman"/>
          <w:color w:val="333333"/>
          <w:shd w:val="clear" w:color="auto" w:fill="FFFFFF"/>
        </w:rPr>
        <w:t>in attempting to score</w:t>
      </w:r>
      <w:r w:rsidR="003315E0">
        <w:rPr>
          <w:rFonts w:ascii="Times New Roman" w:eastAsia="Times New Roman" w:hAnsi="Times New Roman" w:cs="Times New Roman"/>
          <w:color w:val="333333"/>
          <w:shd w:val="clear" w:color="auto" w:fill="FFFFFF"/>
        </w:rPr>
        <w:t xml:space="preserve"> </w:t>
      </w:r>
      <w:r w:rsidR="00172234">
        <w:rPr>
          <w:rFonts w:ascii="Times New Roman" w:eastAsia="Times New Roman" w:hAnsi="Times New Roman" w:cs="Times New Roman"/>
          <w:color w:val="333333"/>
          <w:shd w:val="clear" w:color="auto" w:fill="FFFFFF"/>
        </w:rPr>
        <w:t xml:space="preserve">than </w:t>
      </w:r>
      <w:r w:rsidR="008B7AAF">
        <w:rPr>
          <w:rFonts w:ascii="Times New Roman" w:eastAsia="Times New Roman" w:hAnsi="Times New Roman" w:cs="Times New Roman"/>
          <w:color w:val="333333"/>
          <w:shd w:val="clear" w:color="auto" w:fill="FFFFFF"/>
        </w:rPr>
        <w:t>simply</w:t>
      </w:r>
      <w:r w:rsidR="00042DEB">
        <w:rPr>
          <w:rFonts w:ascii="Times New Roman" w:eastAsia="Times New Roman" w:hAnsi="Times New Roman" w:cs="Times New Roman"/>
          <w:color w:val="333333"/>
          <w:shd w:val="clear" w:color="auto" w:fill="FFFFFF"/>
        </w:rPr>
        <w:t xml:space="preserve"> </w:t>
      </w:r>
      <w:r w:rsidR="008B7AAF">
        <w:rPr>
          <w:rFonts w:ascii="Times New Roman" w:eastAsia="Times New Roman" w:hAnsi="Times New Roman" w:cs="Times New Roman"/>
          <w:color w:val="333333"/>
          <w:shd w:val="clear" w:color="auto" w:fill="FFFFFF"/>
        </w:rPr>
        <w:t>field goal attempts</w:t>
      </w:r>
      <w:r w:rsidR="00172234">
        <w:rPr>
          <w:rFonts w:ascii="Times New Roman" w:eastAsia="Times New Roman" w:hAnsi="Times New Roman" w:cs="Times New Roman"/>
          <w:color w:val="333333"/>
          <w:shd w:val="clear" w:color="auto" w:fill="FFFFFF"/>
        </w:rPr>
        <w:t xml:space="preserve"> </w:t>
      </w:r>
      <w:r w:rsidR="00042DEB">
        <w:rPr>
          <w:rFonts w:ascii="Times New Roman" w:eastAsia="Times New Roman" w:hAnsi="Times New Roman" w:cs="Times New Roman"/>
          <w:color w:val="333333"/>
          <w:shd w:val="clear" w:color="auto" w:fill="FFFFFF"/>
        </w:rPr>
        <w:t>or</w:t>
      </w:r>
      <w:r w:rsidR="00172234">
        <w:rPr>
          <w:rFonts w:ascii="Times New Roman" w:eastAsia="Times New Roman" w:hAnsi="Times New Roman" w:cs="Times New Roman"/>
          <w:color w:val="333333"/>
          <w:shd w:val="clear" w:color="auto" w:fill="FFFFFF"/>
        </w:rPr>
        <w:t xml:space="preserve"> free throw attempts</w:t>
      </w:r>
      <w:r w:rsidR="00D03C87">
        <w:rPr>
          <w:rFonts w:ascii="Times New Roman" w:eastAsia="Times New Roman" w:hAnsi="Times New Roman" w:cs="Times New Roman"/>
          <w:color w:val="333333"/>
          <w:shd w:val="clear" w:color="auto" w:fill="FFFFFF"/>
        </w:rPr>
        <w:t>.</w:t>
      </w:r>
      <w:r w:rsidR="00164A5A">
        <w:rPr>
          <w:rFonts w:ascii="Times New Roman" w:eastAsia="Times New Roman" w:hAnsi="Times New Roman" w:cs="Times New Roman"/>
          <w:color w:val="333333"/>
          <w:shd w:val="clear" w:color="auto" w:fill="FFFFFF"/>
        </w:rPr>
        <w:t xml:space="preserve"> </w:t>
      </w:r>
      <w:r w:rsidR="00E127A2">
        <w:rPr>
          <w:rFonts w:ascii="Times New Roman" w:eastAsia="Times New Roman" w:hAnsi="Times New Roman" w:cs="Times New Roman"/>
          <w:color w:val="333333"/>
          <w:shd w:val="clear" w:color="auto" w:fill="FFFFFF"/>
        </w:rPr>
        <w:t xml:space="preserve"> </w:t>
      </w:r>
      <w:r w:rsidR="00164A5A" w:rsidRPr="00622B10">
        <w:rPr>
          <w:rFonts w:ascii="Times New Roman" w:eastAsia="Times New Roman" w:hAnsi="Times New Roman" w:cs="Times New Roman"/>
          <w:color w:val="333333"/>
          <w:shd w:val="clear" w:color="auto" w:fill="FFFFFF"/>
        </w:rPr>
        <w:t>Further information regarding the true shot attempts</w:t>
      </w:r>
      <w:r w:rsidR="008B7AAF" w:rsidRPr="00622B10">
        <w:rPr>
          <w:rFonts w:ascii="Times New Roman" w:eastAsia="Times New Roman" w:hAnsi="Times New Roman" w:cs="Times New Roman"/>
          <w:color w:val="333333"/>
          <w:shd w:val="clear" w:color="auto" w:fill="FFFFFF"/>
        </w:rPr>
        <w:t xml:space="preserve"> statistic</w:t>
      </w:r>
      <w:r w:rsidR="00164A5A" w:rsidRPr="00622B10">
        <w:rPr>
          <w:rFonts w:ascii="Times New Roman" w:eastAsia="Times New Roman" w:hAnsi="Times New Roman" w:cs="Times New Roman"/>
          <w:color w:val="333333"/>
          <w:shd w:val="clear" w:color="auto" w:fill="FFFFFF"/>
        </w:rPr>
        <w:t xml:space="preserve"> </w:t>
      </w:r>
      <w:r w:rsidR="00C96BE2">
        <w:rPr>
          <w:rFonts w:ascii="Times New Roman" w:eastAsia="Times New Roman" w:hAnsi="Times New Roman" w:cs="Times New Roman"/>
          <w:color w:val="333333"/>
          <w:shd w:val="clear" w:color="auto" w:fill="FFFFFF"/>
        </w:rPr>
        <w:t>is reported</w:t>
      </w:r>
      <w:r w:rsidR="00164A5A" w:rsidRPr="00622B10">
        <w:rPr>
          <w:rFonts w:ascii="Times New Roman" w:eastAsia="Times New Roman" w:hAnsi="Times New Roman" w:cs="Times New Roman"/>
          <w:color w:val="333333"/>
          <w:shd w:val="clear" w:color="auto" w:fill="FFFFFF"/>
        </w:rPr>
        <w:t xml:space="preserve"> in the glossary section of the appendix.</w:t>
      </w:r>
    </w:p>
    <w:p w14:paraId="139A1A91" w14:textId="219D8501" w:rsidR="00F870E5" w:rsidRDefault="0045537D" w:rsidP="00F870E5">
      <w:pPr>
        <w:spacing w:line="480" w:lineRule="auto"/>
        <w:ind w:firstLine="720"/>
        <w:rPr>
          <w:rFonts w:ascii="Times New Roman" w:eastAsia="Times New Roman" w:hAnsi="Times New Roman" w:cs="Times New Roman"/>
          <w:color w:val="333333"/>
          <w:shd w:val="clear" w:color="auto" w:fill="FFFFFF"/>
        </w:rPr>
      </w:pPr>
      <w:r>
        <w:rPr>
          <w:noProof/>
        </w:rPr>
        <mc:AlternateContent>
          <mc:Choice Requires="wps">
            <w:drawing>
              <wp:anchor distT="0" distB="0" distL="114300" distR="114300" simplePos="0" relativeHeight="251664384" behindDoc="0" locked="0" layoutInCell="1" allowOverlap="1" wp14:anchorId="7F1B8F77" wp14:editId="02D228E4">
                <wp:simplePos x="0" y="0"/>
                <wp:positionH relativeFrom="column">
                  <wp:posOffset>162560</wp:posOffset>
                </wp:positionH>
                <wp:positionV relativeFrom="paragraph">
                  <wp:posOffset>2184400</wp:posOffset>
                </wp:positionV>
                <wp:extent cx="5483225" cy="1078865"/>
                <wp:effectExtent l="0" t="0" r="28575" b="13335"/>
                <wp:wrapSquare wrapText="bothSides"/>
                <wp:docPr id="14" name="Text Box 14"/>
                <wp:cNvGraphicFramePr/>
                <a:graphic xmlns:a="http://schemas.openxmlformats.org/drawingml/2006/main">
                  <a:graphicData uri="http://schemas.microsoft.com/office/word/2010/wordprocessingShape">
                    <wps:wsp>
                      <wps:cNvSpPr txBox="1"/>
                      <wps:spPr>
                        <a:xfrm>
                          <a:off x="0" y="0"/>
                          <a:ext cx="5483225" cy="1078865"/>
                        </a:xfrm>
                        <a:prstGeom prst="rect">
                          <a:avLst/>
                        </a:prstGeom>
                        <a:noFill/>
                        <a:ln w="0">
                          <a:solidFill>
                            <a:schemeClr val="tx1"/>
                          </a:solidFill>
                        </a:ln>
                        <a:effectLst/>
                      </wps:spPr>
                      <wps:txbx>
                        <w:txbxContent>
                          <w:p w14:paraId="0C76B1DC" w14:textId="77777777" w:rsidR="00770852" w:rsidRDefault="00770852" w:rsidP="008D313F">
                            <w:pPr>
                              <w:tabs>
                                <w:tab w:val="left" w:pos="0"/>
                              </w:tabs>
                              <w:ind w:left="806" w:hanging="806"/>
                              <w:rPr>
                                <w:rFonts w:ascii="Times New Roman" w:eastAsia="Times New Roman" w:hAnsi="Times New Roman" w:cs="Times New Roman"/>
                                <w:b/>
                                <w:color w:val="333333"/>
                                <w:u w:val="single"/>
                                <w:shd w:val="clear" w:color="auto" w:fill="FFFFFF"/>
                              </w:rPr>
                            </w:pPr>
                          </w:p>
                          <w:p w14:paraId="0B99C10E" w14:textId="77777777" w:rsidR="00770852" w:rsidRPr="007A4D24" w:rsidRDefault="00770852" w:rsidP="007A4D24">
                            <w:pPr>
                              <w:tabs>
                                <w:tab w:val="left" w:pos="0"/>
                              </w:tabs>
                              <w:spacing w:line="480" w:lineRule="auto"/>
                              <w:ind w:left="810" w:hanging="810"/>
                              <w:rPr>
                                <w:rFonts w:ascii="Times New Roman" w:eastAsia="Times New Roman" w:hAnsi="Times New Roman" w:cs="Times New Roman"/>
                                <w:b/>
                                <w:color w:val="333333"/>
                                <w:shd w:val="clear" w:color="auto" w:fill="FFFFFF"/>
                              </w:rPr>
                            </w:pPr>
                            <w:r w:rsidRPr="007A4D24">
                              <w:rPr>
                                <w:rFonts w:ascii="Times New Roman" w:eastAsia="Times New Roman" w:hAnsi="Times New Roman" w:cs="Times New Roman"/>
                                <w:b/>
                                <w:color w:val="333333"/>
                                <w:u w:val="single"/>
                                <w:shd w:val="clear" w:color="auto" w:fill="FFFFFF"/>
                              </w:rPr>
                              <w:t>Per-36 Minute Transformation</w:t>
                            </w:r>
                            <w:r w:rsidRPr="007A4D24">
                              <w:rPr>
                                <w:rFonts w:ascii="Times New Roman" w:eastAsia="Times New Roman" w:hAnsi="Times New Roman" w:cs="Times New Roman"/>
                                <w:b/>
                                <w:color w:val="333333"/>
                                <w:shd w:val="clear" w:color="auto" w:fill="FFFFFF"/>
                              </w:rPr>
                              <w:t>:</w:t>
                            </w:r>
                          </w:p>
                          <w:p w14:paraId="40398866" w14:textId="28666B21" w:rsidR="00770852" w:rsidRPr="007A4D24" w:rsidRDefault="00770852" w:rsidP="007A4D24">
                            <w:pPr>
                              <w:tabs>
                                <w:tab w:val="left" w:pos="0"/>
                              </w:tabs>
                              <w:spacing w:line="480" w:lineRule="auto"/>
                              <w:ind w:left="810" w:hanging="81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Response statistic per 36 minutes = 36*(Response statistic/Minutes Played)         </w:t>
                            </w:r>
                            <w:r w:rsidRPr="00C96BE2">
                              <w:rPr>
                                <w:rFonts w:ascii="Times New Roman" w:eastAsia="Times New Roman" w:hAnsi="Times New Roman" w:cs="Times New Roman"/>
                                <w:b/>
                                <w:color w:val="333333"/>
                                <w:shd w:val="clear" w:color="auto" w:fill="FFFFFF"/>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F1B8F77" id="Text Box 14" o:spid="_x0000_s1028" type="#_x0000_t202" style="position:absolute;left:0;text-align:left;margin-left:12.8pt;margin-top:172pt;width:431.75pt;height:8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QvsUsCAACQBAAADgAAAGRycy9lMm9Eb2MueG1srFTBbtswDL0P2D8Iuq9OsqTNgjpF1qLDgKIt&#10;0A49K7LcGJBFTVJid1+/Rzlpg26nYRdFJJ9J8fEx5xd9a8XOhNiQK+X4ZCSFcZqqxj2X8sfj9ae5&#10;FDEpVylLzpTyxUR5sfz44bzzCzOhDdnKBIEkLi46X8pNSn5RFFFvTKviCXnjEKwptCrBDM9FFVSH&#10;7K0tJqPRadFRqHwgbWKE92oIymXOX9dGp7u6jiYJW0q8LeUz5HPNZ7E8V4vnoPym0ftnqH94Rasa&#10;h6Kvqa5UUmIbmj9StY0OFKlOJ5raguq60Sb3gG7Go3fdPGyUN7kXkBP9K03x/6XVt7v7IJoKs5tK&#10;4VSLGT2aPomv1Au4wE/n4wKwBw9g6uEH9uCPcHLbfR1a/kVDAnEw/fLKLmfTcM6m88+TyUwKjdh4&#10;dDafn844T/H2uQ8xfTPUCr6UMmB8mVW1u4lpgB4gXM3RdWNtHqF1ouOK7I5km4oj2WAlmUsbxE5B&#10;A6nPb0fNIxQs6xhssmL2tbjvoT++pX7dZ54mh97XVL2AkkCDqKLX1w2efaNiulcBKgIL2Ix0h6O2&#10;hOfR/ibFhsKvv/kZj+EiKkUHVZYy/tyqYKSw3x3G/mU8nbKMszGdnU1ghOPI+jjitu0loekxdtDr&#10;fGV8sodrHah9wgKtuCpCymnULqVO4WBcpmFbsILarFYZBul6lW7cg9ecnJnjsTz2Tyr4/ewSxn5L&#10;BwWrxbsRDlj+0tFqm6hu8nyZ6YFX6IINyD4rZL+ivFfHdka9/ZEsfwMAAP//AwBQSwMEFAAGAAgA&#10;AAAhABDWmUTgAAAACgEAAA8AAABkcnMvZG93bnJldi54bWxMj8FOwzAQRO9I/IO1SNyonbQpaYhT&#10;oagIiRspHLi5sUmi2usodtvw9ywnelzt08ybcjs7y85mCoNHCclCADPYej1gJ+Fj//KQAwtRoVbW&#10;o5HwYwJsq9ubUhXaX/DdnJvYMQrBUCgJfYxjwXloe+NUWPjRIP2+/eRUpHPquJ7UhcKd5akQa+7U&#10;gNTQq9HUvWmPzclRSfr6ldja1W/73fFRfIqs2c2ZlPd38/MTsGjm+A/Dnz6pQ0VOB39CHZiVkGZr&#10;IiUsVyvaRECebxJgBwlZstwAr0p+PaH6BQAA//8DAFBLAQItABQABgAIAAAAIQDkmcPA+wAAAOEB&#10;AAATAAAAAAAAAAAAAAAAAAAAAABbQ29udGVudF9UeXBlc10ueG1sUEsBAi0AFAAGAAgAAAAhACOy&#10;auHXAAAAlAEAAAsAAAAAAAAAAAAAAAAALAEAAF9yZWxzLy5yZWxzUEsBAi0AFAAGAAgAAAAhADfE&#10;L7FLAgAAkAQAAA4AAAAAAAAAAAAAAAAALAIAAGRycy9lMm9Eb2MueG1sUEsBAi0AFAAGAAgAAAAh&#10;ABDWmUTgAAAACgEAAA8AAAAAAAAAAAAAAAAAowQAAGRycy9kb3ducmV2LnhtbFBLBQYAAAAABAAE&#10;APMAAACwBQAAAAA=&#10;" filled="f" strokecolor="black [3213]" strokeweight="0">
                <v:textbox>
                  <w:txbxContent>
                    <w:p w14:paraId="0C76B1DC" w14:textId="77777777" w:rsidR="00770852" w:rsidRDefault="00770852" w:rsidP="008D313F">
                      <w:pPr>
                        <w:tabs>
                          <w:tab w:val="left" w:pos="0"/>
                        </w:tabs>
                        <w:ind w:left="806" w:hanging="806"/>
                        <w:rPr>
                          <w:rFonts w:ascii="Times New Roman" w:eastAsia="Times New Roman" w:hAnsi="Times New Roman" w:cs="Times New Roman"/>
                          <w:b/>
                          <w:color w:val="333333"/>
                          <w:u w:val="single"/>
                          <w:shd w:val="clear" w:color="auto" w:fill="FFFFFF"/>
                        </w:rPr>
                      </w:pPr>
                    </w:p>
                    <w:p w14:paraId="0B99C10E" w14:textId="77777777" w:rsidR="00770852" w:rsidRPr="007A4D24" w:rsidRDefault="00770852" w:rsidP="007A4D24">
                      <w:pPr>
                        <w:tabs>
                          <w:tab w:val="left" w:pos="0"/>
                        </w:tabs>
                        <w:spacing w:line="480" w:lineRule="auto"/>
                        <w:ind w:left="810" w:hanging="810"/>
                        <w:rPr>
                          <w:rFonts w:ascii="Times New Roman" w:eastAsia="Times New Roman" w:hAnsi="Times New Roman" w:cs="Times New Roman"/>
                          <w:b/>
                          <w:color w:val="333333"/>
                          <w:shd w:val="clear" w:color="auto" w:fill="FFFFFF"/>
                        </w:rPr>
                      </w:pPr>
                      <w:r w:rsidRPr="007A4D24">
                        <w:rPr>
                          <w:rFonts w:ascii="Times New Roman" w:eastAsia="Times New Roman" w:hAnsi="Times New Roman" w:cs="Times New Roman"/>
                          <w:b/>
                          <w:color w:val="333333"/>
                          <w:u w:val="single"/>
                          <w:shd w:val="clear" w:color="auto" w:fill="FFFFFF"/>
                        </w:rPr>
                        <w:t>Per-36 Minute Transformation</w:t>
                      </w:r>
                      <w:r w:rsidRPr="007A4D24">
                        <w:rPr>
                          <w:rFonts w:ascii="Times New Roman" w:eastAsia="Times New Roman" w:hAnsi="Times New Roman" w:cs="Times New Roman"/>
                          <w:b/>
                          <w:color w:val="333333"/>
                          <w:shd w:val="clear" w:color="auto" w:fill="FFFFFF"/>
                        </w:rPr>
                        <w:t>:</w:t>
                      </w:r>
                    </w:p>
                    <w:p w14:paraId="40398866" w14:textId="28666B21" w:rsidR="00770852" w:rsidRPr="007A4D24" w:rsidRDefault="00770852" w:rsidP="007A4D24">
                      <w:pPr>
                        <w:tabs>
                          <w:tab w:val="left" w:pos="0"/>
                        </w:tabs>
                        <w:spacing w:line="480" w:lineRule="auto"/>
                        <w:ind w:left="810" w:hanging="81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Response statistic per 36 minutes = 36*(Response statistic/Minutes </w:t>
                      </w:r>
                      <w:proofErr w:type="gramStart"/>
                      <w:r>
                        <w:rPr>
                          <w:rFonts w:ascii="Times New Roman" w:eastAsia="Times New Roman" w:hAnsi="Times New Roman" w:cs="Times New Roman"/>
                          <w:color w:val="333333"/>
                          <w:shd w:val="clear" w:color="auto" w:fill="FFFFFF"/>
                        </w:rPr>
                        <w:t xml:space="preserve">Played)   </w:t>
                      </w:r>
                      <w:proofErr w:type="gramEnd"/>
                      <w:r>
                        <w:rPr>
                          <w:rFonts w:ascii="Times New Roman" w:eastAsia="Times New Roman" w:hAnsi="Times New Roman" w:cs="Times New Roman"/>
                          <w:color w:val="333333"/>
                          <w:shd w:val="clear" w:color="auto" w:fill="FFFFFF"/>
                        </w:rPr>
                        <w:t xml:space="preserve">      </w:t>
                      </w:r>
                      <w:r w:rsidRPr="00C96BE2">
                        <w:rPr>
                          <w:rFonts w:ascii="Times New Roman" w:eastAsia="Times New Roman" w:hAnsi="Times New Roman" w:cs="Times New Roman"/>
                          <w:b/>
                          <w:color w:val="333333"/>
                          <w:shd w:val="clear" w:color="auto" w:fill="FFFFFF"/>
                        </w:rPr>
                        <w:t>(3)</w:t>
                      </w:r>
                    </w:p>
                  </w:txbxContent>
                </v:textbox>
                <w10:wrap type="square"/>
              </v:shape>
            </w:pict>
          </mc:Fallback>
        </mc:AlternateContent>
      </w:r>
      <w:r w:rsidR="00785C93">
        <w:rPr>
          <w:rFonts w:ascii="Times New Roman" w:eastAsia="Times New Roman" w:hAnsi="Times New Roman" w:cs="Times New Roman"/>
          <w:color w:val="333333"/>
          <w:shd w:val="clear" w:color="auto" w:fill="FFFFFF"/>
        </w:rPr>
        <w:t xml:space="preserve">To </w:t>
      </w:r>
      <w:r w:rsidR="00C96BE2">
        <w:rPr>
          <w:rFonts w:ascii="Times New Roman" w:eastAsia="Times New Roman" w:hAnsi="Times New Roman" w:cs="Times New Roman"/>
          <w:color w:val="333333"/>
          <w:shd w:val="clear" w:color="auto" w:fill="FFFFFF"/>
        </w:rPr>
        <w:t>make</w:t>
      </w:r>
      <w:r w:rsidR="00785C93">
        <w:rPr>
          <w:rFonts w:ascii="Times New Roman" w:eastAsia="Times New Roman" w:hAnsi="Times New Roman" w:cs="Times New Roman"/>
          <w:color w:val="333333"/>
          <w:shd w:val="clear" w:color="auto" w:fill="FFFFFF"/>
        </w:rPr>
        <w:t xml:space="preserve"> the game score </w:t>
      </w:r>
      <w:r w:rsidR="00C96BE2">
        <w:rPr>
          <w:rFonts w:ascii="Times New Roman" w:eastAsia="Times New Roman" w:hAnsi="Times New Roman" w:cs="Times New Roman"/>
          <w:color w:val="333333"/>
          <w:shd w:val="clear" w:color="auto" w:fill="FFFFFF"/>
        </w:rPr>
        <w:t>statistic (or other response statistics) comparable across players</w:t>
      </w:r>
      <w:r w:rsidR="00785C93">
        <w:rPr>
          <w:rFonts w:ascii="Times New Roman" w:eastAsia="Times New Roman" w:hAnsi="Times New Roman" w:cs="Times New Roman"/>
          <w:color w:val="333333"/>
          <w:shd w:val="clear" w:color="auto" w:fill="FFFFFF"/>
        </w:rPr>
        <w:t xml:space="preserve">, the </w:t>
      </w:r>
      <w:r w:rsidR="00C96BE2">
        <w:rPr>
          <w:rFonts w:ascii="Times New Roman" w:eastAsia="Times New Roman" w:hAnsi="Times New Roman" w:cs="Times New Roman"/>
          <w:color w:val="333333"/>
          <w:shd w:val="clear" w:color="auto" w:fill="FFFFFF"/>
        </w:rPr>
        <w:t>measure</w:t>
      </w:r>
      <w:r w:rsidR="00785C93">
        <w:rPr>
          <w:rFonts w:ascii="Times New Roman" w:eastAsia="Times New Roman" w:hAnsi="Times New Roman" w:cs="Times New Roman"/>
          <w:color w:val="333333"/>
          <w:shd w:val="clear" w:color="auto" w:fill="FFFFFF"/>
        </w:rPr>
        <w:t xml:space="preserve"> </w:t>
      </w:r>
      <w:r w:rsidR="00C96BE2">
        <w:rPr>
          <w:rFonts w:ascii="Times New Roman" w:eastAsia="Times New Roman" w:hAnsi="Times New Roman" w:cs="Times New Roman"/>
          <w:color w:val="333333"/>
          <w:shd w:val="clear" w:color="auto" w:fill="FFFFFF"/>
        </w:rPr>
        <w:t xml:space="preserve">must </w:t>
      </w:r>
      <w:r w:rsidR="00B03C30">
        <w:rPr>
          <w:rFonts w:ascii="Times New Roman" w:eastAsia="Times New Roman" w:hAnsi="Times New Roman" w:cs="Times New Roman"/>
          <w:color w:val="333333"/>
          <w:shd w:val="clear" w:color="auto" w:fill="FFFFFF"/>
        </w:rPr>
        <w:t>be</w:t>
      </w:r>
      <w:r w:rsidR="00785C93">
        <w:rPr>
          <w:rFonts w:ascii="Times New Roman" w:eastAsia="Times New Roman" w:hAnsi="Times New Roman" w:cs="Times New Roman"/>
          <w:color w:val="333333"/>
          <w:shd w:val="clear" w:color="auto" w:fill="FFFFFF"/>
        </w:rPr>
        <w:t xml:space="preserve"> </w:t>
      </w:r>
      <w:r w:rsidR="00E127A2">
        <w:rPr>
          <w:rFonts w:ascii="Times New Roman" w:eastAsia="Times New Roman" w:hAnsi="Times New Roman" w:cs="Times New Roman"/>
          <w:color w:val="333333"/>
          <w:shd w:val="clear" w:color="auto" w:fill="FFFFFF"/>
        </w:rPr>
        <w:t xml:space="preserve">adjusted for minutes played. </w:t>
      </w:r>
      <w:r w:rsidR="009D3DCD">
        <w:rPr>
          <w:rFonts w:ascii="Times New Roman" w:eastAsia="Times New Roman" w:hAnsi="Times New Roman" w:cs="Times New Roman"/>
          <w:color w:val="333333"/>
          <w:shd w:val="clear" w:color="auto" w:fill="FFFFFF"/>
        </w:rPr>
        <w:t xml:space="preserve"> </w:t>
      </w:r>
      <w:r w:rsidR="00C96BE2">
        <w:rPr>
          <w:rFonts w:ascii="Times New Roman" w:eastAsia="Times New Roman" w:hAnsi="Times New Roman" w:cs="Times New Roman"/>
          <w:color w:val="333333"/>
          <w:shd w:val="clear" w:color="auto" w:fill="FFFFFF"/>
        </w:rPr>
        <w:t>Clearly</w:t>
      </w:r>
      <w:r w:rsidR="006C27EC">
        <w:rPr>
          <w:rFonts w:ascii="Times New Roman" w:eastAsia="Times New Roman" w:hAnsi="Times New Roman" w:cs="Times New Roman"/>
          <w:color w:val="333333"/>
          <w:shd w:val="clear" w:color="auto" w:fill="FFFFFF"/>
        </w:rPr>
        <w:t xml:space="preserve"> i</w:t>
      </w:r>
      <w:r w:rsidR="00D03C87">
        <w:rPr>
          <w:rFonts w:ascii="Times New Roman" w:eastAsia="Times New Roman" w:hAnsi="Times New Roman" w:cs="Times New Roman"/>
          <w:color w:val="333333"/>
          <w:shd w:val="clear" w:color="auto" w:fill="FFFFFF"/>
        </w:rPr>
        <w:t xml:space="preserve">f a player plays more minutes </w:t>
      </w:r>
      <w:r w:rsidR="0030585E">
        <w:rPr>
          <w:rFonts w:ascii="Times New Roman" w:eastAsia="Times New Roman" w:hAnsi="Times New Roman" w:cs="Times New Roman"/>
          <w:color w:val="333333"/>
          <w:shd w:val="clear" w:color="auto" w:fill="FFFFFF"/>
        </w:rPr>
        <w:t xml:space="preserve">in a game </w:t>
      </w:r>
      <w:r w:rsidR="00D03C87">
        <w:rPr>
          <w:rFonts w:ascii="Times New Roman" w:eastAsia="Times New Roman" w:hAnsi="Times New Roman" w:cs="Times New Roman"/>
          <w:color w:val="333333"/>
          <w:shd w:val="clear" w:color="auto" w:fill="FFFFFF"/>
        </w:rPr>
        <w:t xml:space="preserve">than another </w:t>
      </w:r>
      <w:r w:rsidR="0030585E">
        <w:rPr>
          <w:rFonts w:ascii="Times New Roman" w:eastAsia="Times New Roman" w:hAnsi="Times New Roman" w:cs="Times New Roman"/>
          <w:color w:val="333333"/>
          <w:shd w:val="clear" w:color="auto" w:fill="FFFFFF"/>
        </w:rPr>
        <w:t>player</w:t>
      </w:r>
      <w:r w:rsidR="00D03C87">
        <w:rPr>
          <w:rFonts w:ascii="Times New Roman" w:eastAsia="Times New Roman" w:hAnsi="Times New Roman" w:cs="Times New Roman"/>
          <w:color w:val="333333"/>
          <w:shd w:val="clear" w:color="auto" w:fill="FFFFFF"/>
        </w:rPr>
        <w:t xml:space="preserve">, he has more opportunities to boost his numbers in each </w:t>
      </w:r>
      <w:r w:rsidR="00903F9D">
        <w:rPr>
          <w:rFonts w:ascii="Times New Roman" w:eastAsia="Times New Roman" w:hAnsi="Times New Roman" w:cs="Times New Roman"/>
          <w:color w:val="333333"/>
          <w:shd w:val="clear" w:color="auto" w:fill="FFFFFF"/>
        </w:rPr>
        <w:t xml:space="preserve">statistical </w:t>
      </w:r>
      <w:r w:rsidR="00D03C87">
        <w:rPr>
          <w:rFonts w:ascii="Times New Roman" w:eastAsia="Times New Roman" w:hAnsi="Times New Roman" w:cs="Times New Roman"/>
          <w:color w:val="333333"/>
          <w:shd w:val="clear" w:color="auto" w:fill="FFFFFF"/>
        </w:rPr>
        <w:t>category</w:t>
      </w:r>
      <w:r w:rsidR="006A07FD">
        <w:rPr>
          <w:rFonts w:ascii="Times New Roman" w:eastAsia="Times New Roman" w:hAnsi="Times New Roman" w:cs="Times New Roman"/>
          <w:color w:val="333333"/>
          <w:shd w:val="clear" w:color="auto" w:fill="FFFFFF"/>
        </w:rPr>
        <w:t>.</w:t>
      </w:r>
      <w:r w:rsidR="00D03C87">
        <w:rPr>
          <w:rFonts w:ascii="Times New Roman" w:eastAsia="Times New Roman" w:hAnsi="Times New Roman" w:cs="Times New Roman"/>
          <w:color w:val="333333"/>
          <w:shd w:val="clear" w:color="auto" w:fill="FFFFFF"/>
        </w:rPr>
        <w:t xml:space="preserve"> </w:t>
      </w:r>
      <w:r w:rsidR="004C3C25">
        <w:rPr>
          <w:rFonts w:ascii="Times New Roman" w:eastAsia="Times New Roman" w:hAnsi="Times New Roman" w:cs="Times New Roman"/>
          <w:color w:val="333333"/>
          <w:shd w:val="clear" w:color="auto" w:fill="FFFFFF"/>
        </w:rPr>
        <w:t xml:space="preserve"> </w:t>
      </w:r>
      <w:r w:rsidR="005F0FA0">
        <w:rPr>
          <w:rFonts w:ascii="Times New Roman" w:eastAsia="Times New Roman" w:hAnsi="Times New Roman" w:cs="Times New Roman"/>
          <w:color w:val="333333"/>
          <w:shd w:val="clear" w:color="auto" w:fill="FFFFFF"/>
        </w:rPr>
        <w:t xml:space="preserve">To account for </w:t>
      </w:r>
      <w:r w:rsidR="006C27EC">
        <w:rPr>
          <w:rFonts w:ascii="Times New Roman" w:eastAsia="Times New Roman" w:hAnsi="Times New Roman" w:cs="Times New Roman"/>
          <w:color w:val="333333"/>
          <w:shd w:val="clear" w:color="auto" w:fill="FFFFFF"/>
        </w:rPr>
        <w:t>this</w:t>
      </w:r>
      <w:r w:rsidR="005F0FA0">
        <w:rPr>
          <w:rFonts w:ascii="Times New Roman" w:eastAsia="Times New Roman" w:hAnsi="Times New Roman" w:cs="Times New Roman"/>
          <w:color w:val="333333"/>
          <w:shd w:val="clear" w:color="auto" w:fill="FFFFFF"/>
        </w:rPr>
        <w:t xml:space="preserve">, </w:t>
      </w:r>
      <w:r w:rsidR="00785C93">
        <w:rPr>
          <w:rFonts w:ascii="Times New Roman" w:eastAsia="Times New Roman" w:hAnsi="Times New Roman" w:cs="Times New Roman"/>
          <w:color w:val="333333"/>
          <w:shd w:val="clear" w:color="auto" w:fill="FFFFFF"/>
        </w:rPr>
        <w:t xml:space="preserve">all </w:t>
      </w:r>
      <w:r w:rsidR="00C96BE2">
        <w:rPr>
          <w:rFonts w:ascii="Times New Roman" w:eastAsia="Times New Roman" w:hAnsi="Times New Roman" w:cs="Times New Roman"/>
          <w:color w:val="333333"/>
          <w:shd w:val="clear" w:color="auto" w:fill="FFFFFF"/>
        </w:rPr>
        <w:t>potential</w:t>
      </w:r>
      <w:r w:rsidR="00D05CAA">
        <w:rPr>
          <w:rFonts w:ascii="Times New Roman" w:eastAsia="Times New Roman" w:hAnsi="Times New Roman" w:cs="Times New Roman"/>
          <w:color w:val="333333"/>
          <w:shd w:val="clear" w:color="auto" w:fill="FFFFFF"/>
        </w:rPr>
        <w:t xml:space="preserve"> </w:t>
      </w:r>
      <w:r w:rsidR="00EE5F1D">
        <w:rPr>
          <w:rFonts w:ascii="Times New Roman" w:eastAsia="Times New Roman" w:hAnsi="Times New Roman" w:cs="Times New Roman"/>
          <w:color w:val="333333"/>
          <w:shd w:val="clear" w:color="auto" w:fill="FFFFFF"/>
        </w:rPr>
        <w:t>response</w:t>
      </w:r>
      <w:r w:rsidR="00D03C87">
        <w:rPr>
          <w:rFonts w:ascii="Times New Roman" w:eastAsia="Times New Roman" w:hAnsi="Times New Roman" w:cs="Times New Roman"/>
          <w:color w:val="333333"/>
          <w:shd w:val="clear" w:color="auto" w:fill="FFFFFF"/>
        </w:rPr>
        <w:t xml:space="preserve"> statistic</w:t>
      </w:r>
      <w:r w:rsidR="00EE5F1D">
        <w:rPr>
          <w:rFonts w:ascii="Times New Roman" w:eastAsia="Times New Roman" w:hAnsi="Times New Roman" w:cs="Times New Roman"/>
          <w:color w:val="333333"/>
          <w:shd w:val="clear" w:color="auto" w:fill="FFFFFF"/>
        </w:rPr>
        <w:t>s</w:t>
      </w:r>
      <w:r w:rsidR="00D03C87">
        <w:rPr>
          <w:rFonts w:ascii="Times New Roman" w:eastAsia="Times New Roman" w:hAnsi="Times New Roman" w:cs="Times New Roman"/>
          <w:color w:val="333333"/>
          <w:shd w:val="clear" w:color="auto" w:fill="FFFFFF"/>
        </w:rPr>
        <w:t xml:space="preserve"> </w:t>
      </w:r>
      <w:r w:rsidR="00125CC2">
        <w:rPr>
          <w:rFonts w:ascii="Times New Roman" w:eastAsia="Times New Roman" w:hAnsi="Times New Roman" w:cs="Times New Roman"/>
          <w:color w:val="333333"/>
          <w:shd w:val="clear" w:color="auto" w:fill="FFFFFF"/>
        </w:rPr>
        <w:t>(</w:t>
      </w:r>
      <w:r w:rsidR="00785C93">
        <w:rPr>
          <w:rFonts w:ascii="Times New Roman" w:eastAsia="Times New Roman" w:hAnsi="Times New Roman" w:cs="Times New Roman"/>
          <w:color w:val="333333"/>
          <w:shd w:val="clear" w:color="auto" w:fill="FFFFFF"/>
        </w:rPr>
        <w:t>game score, true shot attempts, fouls and turnovers)</w:t>
      </w:r>
      <w:r w:rsidR="00D03C87">
        <w:rPr>
          <w:rFonts w:ascii="Times New Roman" w:eastAsia="Times New Roman" w:hAnsi="Times New Roman" w:cs="Times New Roman"/>
          <w:color w:val="333333"/>
          <w:shd w:val="clear" w:color="auto" w:fill="FFFFFF"/>
        </w:rPr>
        <w:t xml:space="preserve"> </w:t>
      </w:r>
      <w:r w:rsidR="00C96BE2">
        <w:rPr>
          <w:rFonts w:ascii="Times New Roman" w:eastAsia="Times New Roman" w:hAnsi="Times New Roman" w:cs="Times New Roman"/>
          <w:color w:val="333333"/>
          <w:shd w:val="clear" w:color="auto" w:fill="FFFFFF"/>
        </w:rPr>
        <w:t>need to be</w:t>
      </w:r>
      <w:r w:rsidR="006A07FD">
        <w:rPr>
          <w:rFonts w:ascii="Times New Roman" w:eastAsia="Times New Roman" w:hAnsi="Times New Roman" w:cs="Times New Roman"/>
          <w:color w:val="333333"/>
          <w:shd w:val="clear" w:color="auto" w:fill="FFFFFF"/>
        </w:rPr>
        <w:t xml:space="preserve"> </w:t>
      </w:r>
      <w:r w:rsidR="00125CC2">
        <w:rPr>
          <w:rFonts w:ascii="Times New Roman" w:eastAsia="Times New Roman" w:hAnsi="Times New Roman" w:cs="Times New Roman"/>
          <w:color w:val="333333"/>
          <w:shd w:val="clear" w:color="auto" w:fill="FFFFFF"/>
        </w:rPr>
        <w:t xml:space="preserve">normalized </w:t>
      </w:r>
      <w:r w:rsidR="00D03C87">
        <w:rPr>
          <w:rFonts w:ascii="Times New Roman" w:eastAsia="Times New Roman" w:hAnsi="Times New Roman" w:cs="Times New Roman"/>
          <w:color w:val="333333"/>
          <w:shd w:val="clear" w:color="auto" w:fill="FFFFFF"/>
        </w:rPr>
        <w:t xml:space="preserve">to a per-36 minute </w:t>
      </w:r>
      <w:r w:rsidR="00121709">
        <w:rPr>
          <w:rFonts w:ascii="Times New Roman" w:eastAsia="Times New Roman" w:hAnsi="Times New Roman" w:cs="Times New Roman"/>
          <w:color w:val="333333"/>
          <w:shd w:val="clear" w:color="auto" w:fill="FFFFFF"/>
        </w:rPr>
        <w:t>scale</w:t>
      </w:r>
      <w:r w:rsidR="00D03C87">
        <w:rPr>
          <w:rFonts w:ascii="Times New Roman" w:eastAsia="Times New Roman" w:hAnsi="Times New Roman" w:cs="Times New Roman"/>
          <w:color w:val="333333"/>
          <w:shd w:val="clear" w:color="auto" w:fill="FFFFFF"/>
        </w:rPr>
        <w:t>,</w:t>
      </w:r>
      <w:r w:rsidR="00125CC2">
        <w:rPr>
          <w:rFonts w:ascii="Times New Roman" w:eastAsia="Times New Roman" w:hAnsi="Times New Roman" w:cs="Times New Roman"/>
          <w:color w:val="333333"/>
          <w:shd w:val="clear" w:color="auto" w:fill="FFFFFF"/>
        </w:rPr>
        <w:t xml:space="preserve"> and were</w:t>
      </w:r>
      <w:r w:rsidR="00D03C87">
        <w:rPr>
          <w:rFonts w:ascii="Times New Roman" w:eastAsia="Times New Roman" w:hAnsi="Times New Roman" w:cs="Times New Roman"/>
          <w:color w:val="333333"/>
          <w:shd w:val="clear" w:color="auto" w:fill="FFFFFF"/>
        </w:rPr>
        <w:t xml:space="preserve"> </w:t>
      </w:r>
      <w:r w:rsidR="00125CC2">
        <w:rPr>
          <w:rFonts w:ascii="Times New Roman" w:eastAsia="Times New Roman" w:hAnsi="Times New Roman" w:cs="Times New Roman"/>
          <w:color w:val="333333"/>
          <w:shd w:val="clear" w:color="auto" w:fill="FFFFFF"/>
        </w:rPr>
        <w:t>transformed</w:t>
      </w:r>
      <w:r w:rsidR="00EE5F1D">
        <w:rPr>
          <w:rFonts w:ascii="Times New Roman" w:eastAsia="Times New Roman" w:hAnsi="Times New Roman" w:cs="Times New Roman"/>
          <w:color w:val="333333"/>
          <w:shd w:val="clear" w:color="auto" w:fill="FFFFFF"/>
        </w:rPr>
        <w:t xml:space="preserve"> as </w:t>
      </w:r>
      <w:r w:rsidR="00C96BE2">
        <w:rPr>
          <w:rFonts w:ascii="Times New Roman" w:eastAsia="Times New Roman" w:hAnsi="Times New Roman" w:cs="Times New Roman"/>
          <w:color w:val="333333"/>
          <w:shd w:val="clear" w:color="auto" w:fill="FFFFFF"/>
        </w:rPr>
        <w:t>shown in equation 3</w:t>
      </w:r>
      <w:r w:rsidR="00F870E5">
        <w:rPr>
          <w:rFonts w:ascii="Times New Roman" w:eastAsia="Times New Roman" w:hAnsi="Times New Roman" w:cs="Times New Roman"/>
          <w:color w:val="333333"/>
          <w:shd w:val="clear" w:color="auto" w:fill="FFFFFF"/>
        </w:rPr>
        <w:t>:</w:t>
      </w:r>
    </w:p>
    <w:p w14:paraId="20B9D12B" w14:textId="77777777" w:rsidR="00F870E5" w:rsidRPr="0045537D" w:rsidRDefault="00F870E5" w:rsidP="00C96BE2">
      <w:pPr>
        <w:spacing w:line="480" w:lineRule="auto"/>
        <w:ind w:firstLine="720"/>
        <w:rPr>
          <w:rFonts w:ascii="Times New Roman" w:eastAsia="Times New Roman" w:hAnsi="Times New Roman" w:cs="Times New Roman"/>
          <w:color w:val="333333"/>
          <w:shd w:val="clear" w:color="auto" w:fill="FFFFFF"/>
        </w:rPr>
      </w:pPr>
    </w:p>
    <w:p w14:paraId="1A89A8CD" w14:textId="4F025CC9" w:rsidR="003315E0" w:rsidRDefault="00332F63" w:rsidP="00F870E5">
      <w:pPr>
        <w:spacing w:line="480" w:lineRule="auto"/>
        <w:ind w:firstLine="720"/>
        <w:rPr>
          <w:rFonts w:ascii="Times New Roman" w:hAnsi="Times New Roman" w:cs="Times New Roman"/>
        </w:rPr>
      </w:pPr>
      <w:r>
        <w:rPr>
          <w:rFonts w:ascii="Times New Roman" w:hAnsi="Times New Roman" w:cs="Times New Roman"/>
        </w:rPr>
        <w:t xml:space="preserve">To </w:t>
      </w:r>
      <w:r w:rsidR="00C96BE2">
        <w:rPr>
          <w:rFonts w:ascii="Times New Roman" w:hAnsi="Times New Roman" w:cs="Times New Roman"/>
        </w:rPr>
        <w:t>derive</w:t>
      </w:r>
      <w:r w:rsidR="00C8184D">
        <w:rPr>
          <w:rFonts w:ascii="Times New Roman" w:hAnsi="Times New Roman" w:cs="Times New Roman"/>
        </w:rPr>
        <w:t xml:space="preserve"> the </w:t>
      </w:r>
      <w:r w:rsidR="00A61A74">
        <w:rPr>
          <w:rFonts w:ascii="Times New Roman" w:hAnsi="Times New Roman" w:cs="Times New Roman"/>
        </w:rPr>
        <w:t>dependent</w:t>
      </w:r>
      <w:r w:rsidR="007E4E2D">
        <w:rPr>
          <w:rFonts w:ascii="Times New Roman" w:hAnsi="Times New Roman" w:cs="Times New Roman"/>
        </w:rPr>
        <w:t xml:space="preserve"> variable</w:t>
      </w:r>
      <w:r w:rsidR="00A61A74">
        <w:rPr>
          <w:rFonts w:ascii="Times New Roman" w:hAnsi="Times New Roman" w:cs="Times New Roman"/>
        </w:rPr>
        <w:t>(s)</w:t>
      </w:r>
      <w:r w:rsidR="007E4E2D">
        <w:rPr>
          <w:rFonts w:ascii="Times New Roman" w:hAnsi="Times New Roman" w:cs="Times New Roman"/>
        </w:rPr>
        <w:t xml:space="preserve"> </w:t>
      </w:r>
      <w:r w:rsidR="00A61A74">
        <w:rPr>
          <w:rFonts w:ascii="Times New Roman" w:hAnsi="Times New Roman" w:cs="Times New Roman"/>
        </w:rPr>
        <w:t>used</w:t>
      </w:r>
      <w:r w:rsidR="00C8184D">
        <w:rPr>
          <w:rFonts w:ascii="Times New Roman" w:hAnsi="Times New Roman" w:cs="Times New Roman"/>
        </w:rPr>
        <w:t xml:space="preserve"> in the </w:t>
      </w:r>
      <w:r w:rsidR="00A61A74">
        <w:rPr>
          <w:rFonts w:ascii="Times New Roman" w:hAnsi="Times New Roman" w:cs="Times New Roman"/>
        </w:rPr>
        <w:t xml:space="preserve">empirical </w:t>
      </w:r>
      <w:r w:rsidR="00C8184D">
        <w:rPr>
          <w:rFonts w:ascii="Times New Roman" w:hAnsi="Times New Roman" w:cs="Times New Roman"/>
        </w:rPr>
        <w:t>regression model</w:t>
      </w:r>
      <w:r w:rsidR="00A61A74">
        <w:rPr>
          <w:rFonts w:ascii="Times New Roman" w:hAnsi="Times New Roman" w:cs="Times New Roman"/>
        </w:rPr>
        <w:t>s</w:t>
      </w:r>
      <w:r w:rsidR="000E09FA">
        <w:rPr>
          <w:rFonts w:ascii="Times New Roman" w:hAnsi="Times New Roman" w:cs="Times New Roman"/>
        </w:rPr>
        <w:t xml:space="preserve"> (</w:t>
      </w:r>
      <w:r w:rsidR="00197022">
        <w:rPr>
          <w:rFonts w:ascii="Times New Roman" w:hAnsi="Times New Roman" w:cs="Times New Roman"/>
        </w:rPr>
        <w:t>the change in the response statistic pre and post suspension</w:t>
      </w:r>
      <w:r w:rsidR="000E09FA">
        <w:rPr>
          <w:rFonts w:ascii="Times New Roman" w:hAnsi="Times New Roman" w:cs="Times New Roman"/>
        </w:rPr>
        <w:t>)</w:t>
      </w:r>
      <w:r w:rsidR="00197022">
        <w:rPr>
          <w:rFonts w:ascii="Times New Roman" w:hAnsi="Times New Roman" w:cs="Times New Roman"/>
        </w:rPr>
        <w:t xml:space="preserve">, </w:t>
      </w:r>
      <w:r w:rsidR="000E09FA">
        <w:rPr>
          <w:rFonts w:ascii="Times New Roman" w:hAnsi="Times New Roman" w:cs="Times New Roman"/>
        </w:rPr>
        <w:t xml:space="preserve">the normalized average statistics needed to </w:t>
      </w:r>
      <w:r w:rsidR="000E09FA">
        <w:rPr>
          <w:rFonts w:ascii="Times New Roman" w:hAnsi="Times New Roman" w:cs="Times New Roman"/>
        </w:rPr>
        <w:lastRenderedPageBreak/>
        <w:t>calculate game score were calculated for all games preceding suspension and the game immediately following suspension were obtained</w:t>
      </w:r>
      <w:r w:rsidR="007A5170">
        <w:rPr>
          <w:rFonts w:ascii="Times New Roman" w:hAnsi="Times New Roman" w:cs="Times New Roman"/>
        </w:rPr>
        <w:t xml:space="preserve">. </w:t>
      </w:r>
      <w:r w:rsidR="004C3C25">
        <w:rPr>
          <w:rFonts w:ascii="Times New Roman" w:hAnsi="Times New Roman" w:cs="Times New Roman"/>
        </w:rPr>
        <w:t xml:space="preserve"> </w:t>
      </w:r>
      <w:r w:rsidR="00541770">
        <w:rPr>
          <w:rFonts w:ascii="Times New Roman" w:hAnsi="Times New Roman" w:cs="Times New Roman"/>
        </w:rPr>
        <w:t xml:space="preserve">The </w:t>
      </w:r>
      <w:r>
        <w:rPr>
          <w:rFonts w:ascii="Times New Roman" w:hAnsi="Times New Roman" w:cs="Times New Roman"/>
        </w:rPr>
        <w:t>difference in the</w:t>
      </w:r>
      <w:r w:rsidR="00125CC2">
        <w:rPr>
          <w:rFonts w:ascii="Times New Roman" w:hAnsi="Times New Roman" w:cs="Times New Roman"/>
        </w:rPr>
        <w:t xml:space="preserve"> normalized</w:t>
      </w:r>
      <w:r>
        <w:rPr>
          <w:rFonts w:ascii="Times New Roman" w:hAnsi="Times New Roman" w:cs="Times New Roman"/>
        </w:rPr>
        <w:t xml:space="preserve"> average </w:t>
      </w:r>
      <w:r w:rsidR="00D23D2C">
        <w:rPr>
          <w:rFonts w:ascii="Times New Roman" w:hAnsi="Times New Roman" w:cs="Times New Roman"/>
        </w:rPr>
        <w:t>game score</w:t>
      </w:r>
      <w:r w:rsidR="00541770">
        <w:rPr>
          <w:rFonts w:ascii="Times New Roman" w:hAnsi="Times New Roman" w:cs="Times New Roman"/>
        </w:rPr>
        <w:t xml:space="preserve"> (or other response measures)</w:t>
      </w:r>
      <w:r w:rsidR="007E4E2D">
        <w:rPr>
          <w:rFonts w:ascii="Times New Roman" w:hAnsi="Times New Roman" w:cs="Times New Roman"/>
        </w:rPr>
        <w:t xml:space="preserve"> before the player was su</w:t>
      </w:r>
      <w:r w:rsidR="00172234">
        <w:rPr>
          <w:rFonts w:ascii="Times New Roman" w:hAnsi="Times New Roman" w:cs="Times New Roman"/>
        </w:rPr>
        <w:t xml:space="preserve">spended and the </w:t>
      </w:r>
      <w:r w:rsidR="00125CC2">
        <w:rPr>
          <w:rFonts w:ascii="Times New Roman" w:hAnsi="Times New Roman" w:cs="Times New Roman"/>
        </w:rPr>
        <w:t xml:space="preserve">normalized </w:t>
      </w:r>
      <w:r w:rsidR="00172234">
        <w:rPr>
          <w:rFonts w:ascii="Times New Roman" w:hAnsi="Times New Roman" w:cs="Times New Roman"/>
        </w:rPr>
        <w:t>game score</w:t>
      </w:r>
      <w:r w:rsidR="00541770">
        <w:rPr>
          <w:rFonts w:ascii="Times New Roman" w:hAnsi="Times New Roman" w:cs="Times New Roman"/>
        </w:rPr>
        <w:t xml:space="preserve"> (or other response measures)</w:t>
      </w:r>
      <w:r w:rsidR="007E4E2D">
        <w:rPr>
          <w:rFonts w:ascii="Times New Roman" w:hAnsi="Times New Roman" w:cs="Times New Roman"/>
        </w:rPr>
        <w:t xml:space="preserve"> in the game immediately following the suspension </w:t>
      </w:r>
      <w:r w:rsidR="008B7AAF">
        <w:rPr>
          <w:rFonts w:ascii="Times New Roman" w:hAnsi="Times New Roman" w:cs="Times New Roman"/>
        </w:rPr>
        <w:t>were</w:t>
      </w:r>
      <w:r w:rsidR="007E4E2D">
        <w:rPr>
          <w:rFonts w:ascii="Times New Roman" w:hAnsi="Times New Roman" w:cs="Times New Roman"/>
        </w:rPr>
        <w:t xml:space="preserve"> </w:t>
      </w:r>
      <w:r w:rsidR="008B7AAF">
        <w:rPr>
          <w:rFonts w:ascii="Times New Roman" w:hAnsi="Times New Roman" w:cs="Times New Roman"/>
        </w:rPr>
        <w:t>calculated</w:t>
      </w:r>
      <w:r w:rsidR="00125CC2">
        <w:rPr>
          <w:rFonts w:ascii="Times New Roman" w:hAnsi="Times New Roman" w:cs="Times New Roman"/>
        </w:rPr>
        <w:t>.  I</w:t>
      </w:r>
      <w:r w:rsidR="008E11A1">
        <w:rPr>
          <w:rFonts w:ascii="Times New Roman" w:hAnsi="Times New Roman" w:cs="Times New Roman"/>
        </w:rPr>
        <w:t xml:space="preserve">f a player was suspended multiple times in a season, the average </w:t>
      </w:r>
      <w:r w:rsidR="00960CC2">
        <w:rPr>
          <w:rFonts w:ascii="Times New Roman" w:hAnsi="Times New Roman" w:cs="Times New Roman"/>
        </w:rPr>
        <w:t>difference</w:t>
      </w:r>
      <w:r w:rsidR="008E11A1">
        <w:rPr>
          <w:rFonts w:ascii="Times New Roman" w:hAnsi="Times New Roman" w:cs="Times New Roman"/>
        </w:rPr>
        <w:t xml:space="preserve"> was calculated </w:t>
      </w:r>
      <w:r w:rsidR="00960CC2">
        <w:rPr>
          <w:rFonts w:ascii="Times New Roman" w:hAnsi="Times New Roman" w:cs="Times New Roman"/>
        </w:rPr>
        <w:t>using</w:t>
      </w:r>
      <w:r w:rsidR="008E11A1">
        <w:rPr>
          <w:rFonts w:ascii="Times New Roman" w:hAnsi="Times New Roman" w:cs="Times New Roman"/>
        </w:rPr>
        <w:t xml:space="preserve"> the </w:t>
      </w:r>
      <w:r w:rsidR="00960CC2">
        <w:rPr>
          <w:rFonts w:ascii="Times New Roman" w:hAnsi="Times New Roman" w:cs="Times New Roman"/>
        </w:rPr>
        <w:t xml:space="preserve">statistics from the </w:t>
      </w:r>
      <w:r w:rsidR="008E11A1">
        <w:rPr>
          <w:rFonts w:ascii="Times New Roman" w:hAnsi="Times New Roman" w:cs="Times New Roman"/>
        </w:rPr>
        <w:t xml:space="preserve">games </w:t>
      </w:r>
      <w:r w:rsidR="00960CC2">
        <w:rPr>
          <w:rFonts w:ascii="Times New Roman" w:hAnsi="Times New Roman" w:cs="Times New Roman"/>
        </w:rPr>
        <w:t>starting from</w:t>
      </w:r>
      <w:r w:rsidR="008E11A1">
        <w:rPr>
          <w:rFonts w:ascii="Times New Roman" w:hAnsi="Times New Roman" w:cs="Times New Roman"/>
        </w:rPr>
        <w:t xml:space="preserve"> their </w:t>
      </w:r>
      <w:r w:rsidR="00960CC2">
        <w:rPr>
          <w:rFonts w:ascii="Times New Roman" w:hAnsi="Times New Roman" w:cs="Times New Roman"/>
        </w:rPr>
        <w:t xml:space="preserve">return from their </w:t>
      </w:r>
      <w:r w:rsidR="008E11A1">
        <w:rPr>
          <w:rFonts w:ascii="Times New Roman" w:hAnsi="Times New Roman" w:cs="Times New Roman"/>
        </w:rPr>
        <w:t xml:space="preserve">prior suspension, up until the suspension of interest. </w:t>
      </w:r>
      <w:r w:rsidR="004C3C25">
        <w:rPr>
          <w:rFonts w:ascii="Times New Roman" w:hAnsi="Times New Roman" w:cs="Times New Roman"/>
        </w:rPr>
        <w:t xml:space="preserve"> </w:t>
      </w:r>
      <w:r w:rsidR="00CD0DDF">
        <w:rPr>
          <w:rFonts w:ascii="Times New Roman" w:hAnsi="Times New Roman" w:cs="Times New Roman"/>
        </w:rPr>
        <w:t>The</w:t>
      </w:r>
      <w:r w:rsidR="00247834">
        <w:rPr>
          <w:rFonts w:ascii="Times New Roman" w:hAnsi="Times New Roman" w:cs="Times New Roman"/>
        </w:rPr>
        <w:t xml:space="preserve"> box score</w:t>
      </w:r>
      <w:r w:rsidR="00CD0DDF">
        <w:rPr>
          <w:rFonts w:ascii="Times New Roman" w:hAnsi="Times New Roman" w:cs="Times New Roman"/>
        </w:rPr>
        <w:t xml:space="preserve"> data</w:t>
      </w:r>
      <w:r w:rsidR="00541770">
        <w:rPr>
          <w:rFonts w:ascii="Times New Roman" w:hAnsi="Times New Roman" w:cs="Times New Roman"/>
        </w:rPr>
        <w:t xml:space="preserve"> used in this analysis</w:t>
      </w:r>
      <w:r w:rsidR="008E11A1">
        <w:rPr>
          <w:rFonts w:ascii="Times New Roman" w:hAnsi="Times New Roman" w:cs="Times New Roman"/>
        </w:rPr>
        <w:t xml:space="preserve"> </w:t>
      </w:r>
      <w:r w:rsidR="007A5170">
        <w:rPr>
          <w:rFonts w:ascii="Times New Roman" w:hAnsi="Times New Roman" w:cs="Times New Roman"/>
        </w:rPr>
        <w:t>was collected from</w:t>
      </w:r>
      <w:r w:rsidR="008E11A1">
        <w:rPr>
          <w:rFonts w:ascii="Times New Roman" w:hAnsi="Times New Roman" w:cs="Times New Roman"/>
        </w:rPr>
        <w:t xml:space="preserve"> player game logs </w:t>
      </w:r>
      <w:r w:rsidR="00172234">
        <w:rPr>
          <w:rFonts w:ascii="Times New Roman" w:hAnsi="Times New Roman" w:cs="Times New Roman"/>
        </w:rPr>
        <w:t>found on</w:t>
      </w:r>
      <w:r w:rsidR="007A5170">
        <w:rPr>
          <w:rFonts w:ascii="Times New Roman" w:hAnsi="Times New Roman" w:cs="Times New Roman"/>
        </w:rPr>
        <w:t xml:space="preserve"> </w:t>
      </w:r>
      <w:hyperlink r:id="rId7" w:history="1">
        <w:r w:rsidR="005F0FA0" w:rsidRPr="004730E8">
          <w:rPr>
            <w:rStyle w:val="Hyperlink"/>
            <w:rFonts w:ascii="Times New Roman" w:hAnsi="Times New Roman" w:cs="Times New Roman"/>
          </w:rPr>
          <w:t>www.basketballreference.com</w:t>
        </w:r>
      </w:hyperlink>
      <w:r w:rsidR="00CD0DDF">
        <w:rPr>
          <w:rFonts w:ascii="Times New Roman" w:hAnsi="Times New Roman" w:cs="Times New Roman"/>
        </w:rPr>
        <w:t xml:space="preserve"> and compiled into a Microsoft Excel spreadsheet</w:t>
      </w:r>
      <w:r w:rsidR="007A5170">
        <w:rPr>
          <w:rFonts w:ascii="Times New Roman" w:hAnsi="Times New Roman" w:cs="Times New Roman"/>
        </w:rPr>
        <w:t>.</w:t>
      </w:r>
    </w:p>
    <w:p w14:paraId="046CA2D6" w14:textId="413B9879" w:rsidR="003315E0" w:rsidRDefault="00B11E0A" w:rsidP="00671DFD">
      <w:pPr>
        <w:spacing w:line="480" w:lineRule="auto"/>
        <w:ind w:firstLine="72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It</w:t>
      </w:r>
      <w:r w:rsidR="008B7AAF">
        <w:rPr>
          <w:rFonts w:ascii="Times New Roman" w:eastAsia="Times New Roman" w:hAnsi="Times New Roman" w:cs="Times New Roman"/>
          <w:color w:val="333333"/>
          <w:shd w:val="clear" w:color="auto" w:fill="FFFFFF"/>
        </w:rPr>
        <w:t xml:space="preserve"> </w:t>
      </w:r>
      <w:r w:rsidR="00541770">
        <w:rPr>
          <w:rFonts w:ascii="Times New Roman" w:eastAsia="Times New Roman" w:hAnsi="Times New Roman" w:cs="Times New Roman"/>
          <w:color w:val="333333"/>
          <w:shd w:val="clear" w:color="auto" w:fill="FFFFFF"/>
        </w:rPr>
        <w:t>is</w:t>
      </w:r>
      <w:r>
        <w:rPr>
          <w:rFonts w:ascii="Times New Roman" w:eastAsia="Times New Roman" w:hAnsi="Times New Roman" w:cs="Times New Roman"/>
          <w:color w:val="333333"/>
          <w:shd w:val="clear" w:color="auto" w:fill="FFFFFF"/>
        </w:rPr>
        <w:t xml:space="preserve"> also important to </w:t>
      </w:r>
      <w:r w:rsidR="00541770">
        <w:rPr>
          <w:rFonts w:ascii="Times New Roman" w:eastAsia="Times New Roman" w:hAnsi="Times New Roman" w:cs="Times New Roman"/>
          <w:color w:val="333333"/>
          <w:shd w:val="clear" w:color="auto" w:fill="FFFFFF"/>
        </w:rPr>
        <w:t>control the</w:t>
      </w:r>
      <w:r>
        <w:rPr>
          <w:rFonts w:ascii="Times New Roman" w:eastAsia="Times New Roman" w:hAnsi="Times New Roman" w:cs="Times New Roman"/>
          <w:color w:val="333333"/>
          <w:shd w:val="clear" w:color="auto" w:fill="FFFFFF"/>
        </w:rPr>
        <w:t xml:space="preserve"> </w:t>
      </w:r>
      <w:r w:rsidR="00EE30A2">
        <w:rPr>
          <w:rFonts w:ascii="Times New Roman" w:eastAsia="Times New Roman" w:hAnsi="Times New Roman" w:cs="Times New Roman"/>
          <w:color w:val="333333"/>
          <w:shd w:val="clear" w:color="auto" w:fill="FFFFFF"/>
        </w:rPr>
        <w:t xml:space="preserve">difference in minutes played </w:t>
      </w:r>
      <w:r w:rsidR="00541770">
        <w:rPr>
          <w:rFonts w:ascii="Times New Roman" w:eastAsia="Times New Roman" w:hAnsi="Times New Roman" w:cs="Times New Roman"/>
          <w:color w:val="333333"/>
          <w:shd w:val="clear" w:color="auto" w:fill="FFFFFF"/>
        </w:rPr>
        <w:t>per game before and after suspension</w:t>
      </w:r>
      <w:r w:rsidR="00EE30A2">
        <w:rPr>
          <w:rFonts w:ascii="Times New Roman" w:eastAsia="Times New Roman" w:hAnsi="Times New Roman" w:cs="Times New Roman"/>
          <w:color w:val="333333"/>
          <w:shd w:val="clear" w:color="auto" w:fill="FFFFFF"/>
        </w:rPr>
        <w:t xml:space="preserve">. </w:t>
      </w:r>
      <w:r w:rsidR="00521F02">
        <w:rPr>
          <w:rFonts w:ascii="Times New Roman" w:eastAsia="Times New Roman" w:hAnsi="Times New Roman" w:cs="Times New Roman"/>
          <w:color w:val="333333"/>
          <w:shd w:val="clear" w:color="auto" w:fill="FFFFFF"/>
        </w:rPr>
        <w:t xml:space="preserve"> </w:t>
      </w:r>
      <w:r w:rsidR="00541770">
        <w:rPr>
          <w:rFonts w:ascii="Times New Roman" w:eastAsia="Times New Roman" w:hAnsi="Times New Roman" w:cs="Times New Roman"/>
          <w:color w:val="333333"/>
          <w:shd w:val="clear" w:color="auto" w:fill="FFFFFF"/>
        </w:rPr>
        <w:t>I</w:t>
      </w:r>
      <w:r w:rsidR="005F0FA0">
        <w:rPr>
          <w:rFonts w:ascii="Times New Roman" w:eastAsia="Times New Roman" w:hAnsi="Times New Roman" w:cs="Times New Roman"/>
          <w:color w:val="333333"/>
          <w:shd w:val="clear" w:color="auto" w:fill="FFFFFF"/>
        </w:rPr>
        <w:t xml:space="preserve">f a player’s average minutes per game </w:t>
      </w:r>
      <w:r w:rsidR="008B7AAF">
        <w:rPr>
          <w:rFonts w:ascii="Times New Roman" w:eastAsia="Times New Roman" w:hAnsi="Times New Roman" w:cs="Times New Roman"/>
          <w:color w:val="333333"/>
          <w:shd w:val="clear" w:color="auto" w:fill="FFFFFF"/>
        </w:rPr>
        <w:t>pre-suspension</w:t>
      </w:r>
      <w:r w:rsidR="005F0FA0">
        <w:rPr>
          <w:rFonts w:ascii="Times New Roman" w:eastAsia="Times New Roman" w:hAnsi="Times New Roman" w:cs="Times New Roman"/>
          <w:color w:val="333333"/>
          <w:shd w:val="clear" w:color="auto" w:fill="FFFFFF"/>
        </w:rPr>
        <w:t xml:space="preserve"> </w:t>
      </w:r>
      <w:r w:rsidR="006C27EC">
        <w:rPr>
          <w:rFonts w:ascii="Times New Roman" w:eastAsia="Times New Roman" w:hAnsi="Times New Roman" w:cs="Times New Roman"/>
          <w:color w:val="333333"/>
          <w:shd w:val="clear" w:color="auto" w:fill="FFFFFF"/>
        </w:rPr>
        <w:t>significantly differed</w:t>
      </w:r>
      <w:r w:rsidR="005F0FA0">
        <w:rPr>
          <w:rFonts w:ascii="Times New Roman" w:eastAsia="Times New Roman" w:hAnsi="Times New Roman" w:cs="Times New Roman"/>
          <w:color w:val="333333"/>
          <w:shd w:val="clear" w:color="auto" w:fill="FFFFFF"/>
        </w:rPr>
        <w:t xml:space="preserve"> </w:t>
      </w:r>
      <w:r w:rsidR="006C27EC">
        <w:rPr>
          <w:rFonts w:ascii="Times New Roman" w:eastAsia="Times New Roman" w:hAnsi="Times New Roman" w:cs="Times New Roman"/>
          <w:color w:val="333333"/>
          <w:shd w:val="clear" w:color="auto" w:fill="FFFFFF"/>
        </w:rPr>
        <w:t xml:space="preserve">from </w:t>
      </w:r>
      <w:r w:rsidR="005F0FA0">
        <w:rPr>
          <w:rFonts w:ascii="Times New Roman" w:eastAsia="Times New Roman" w:hAnsi="Times New Roman" w:cs="Times New Roman"/>
          <w:color w:val="333333"/>
          <w:shd w:val="clear" w:color="auto" w:fill="FFFFFF"/>
        </w:rPr>
        <w:t xml:space="preserve">the minutes played in the game </w:t>
      </w:r>
      <w:r w:rsidR="008B7AAF">
        <w:rPr>
          <w:rFonts w:ascii="Times New Roman" w:eastAsia="Times New Roman" w:hAnsi="Times New Roman" w:cs="Times New Roman"/>
          <w:color w:val="333333"/>
          <w:shd w:val="clear" w:color="auto" w:fill="FFFFFF"/>
        </w:rPr>
        <w:t>post-suspension</w:t>
      </w:r>
      <w:r w:rsidR="006C27EC">
        <w:rPr>
          <w:rFonts w:ascii="Times New Roman" w:eastAsia="Times New Roman" w:hAnsi="Times New Roman" w:cs="Times New Roman"/>
          <w:color w:val="333333"/>
          <w:shd w:val="clear" w:color="auto" w:fill="FFFFFF"/>
        </w:rPr>
        <w:t xml:space="preserve">, any results </w:t>
      </w:r>
      <w:r w:rsidR="005F0FA0">
        <w:rPr>
          <w:rFonts w:ascii="Times New Roman" w:eastAsia="Times New Roman" w:hAnsi="Times New Roman" w:cs="Times New Roman"/>
          <w:color w:val="333333"/>
          <w:shd w:val="clear" w:color="auto" w:fill="FFFFFF"/>
        </w:rPr>
        <w:t>obtain</w:t>
      </w:r>
      <w:r w:rsidR="006C27EC">
        <w:rPr>
          <w:rFonts w:ascii="Times New Roman" w:eastAsia="Times New Roman" w:hAnsi="Times New Roman" w:cs="Times New Roman"/>
          <w:color w:val="333333"/>
          <w:shd w:val="clear" w:color="auto" w:fill="FFFFFF"/>
        </w:rPr>
        <w:t xml:space="preserve">ed using the </w:t>
      </w:r>
      <w:r w:rsidR="00EE30A2">
        <w:rPr>
          <w:rFonts w:ascii="Times New Roman" w:eastAsia="Times New Roman" w:hAnsi="Times New Roman" w:cs="Times New Roman"/>
          <w:color w:val="333333"/>
          <w:shd w:val="clear" w:color="auto" w:fill="FFFFFF"/>
        </w:rPr>
        <w:t>normalized</w:t>
      </w:r>
      <w:r w:rsidR="006C27EC">
        <w:rPr>
          <w:rFonts w:ascii="Times New Roman" w:eastAsia="Times New Roman" w:hAnsi="Times New Roman" w:cs="Times New Roman"/>
          <w:color w:val="333333"/>
          <w:shd w:val="clear" w:color="auto" w:fill="FFFFFF"/>
        </w:rPr>
        <w:t xml:space="preserve"> response </w:t>
      </w:r>
      <w:r w:rsidR="00541770">
        <w:rPr>
          <w:rFonts w:ascii="Times New Roman" w:eastAsia="Times New Roman" w:hAnsi="Times New Roman" w:cs="Times New Roman"/>
          <w:color w:val="333333"/>
          <w:shd w:val="clear" w:color="auto" w:fill="FFFFFF"/>
        </w:rPr>
        <w:t>measures</w:t>
      </w:r>
      <w:r w:rsidR="006C27EC">
        <w:rPr>
          <w:rFonts w:ascii="Times New Roman" w:eastAsia="Times New Roman" w:hAnsi="Times New Roman" w:cs="Times New Roman"/>
          <w:color w:val="333333"/>
          <w:shd w:val="clear" w:color="auto" w:fill="FFFFFF"/>
        </w:rPr>
        <w:t xml:space="preserve"> would</w:t>
      </w:r>
      <w:r w:rsidR="005F0FA0">
        <w:rPr>
          <w:rFonts w:ascii="Times New Roman" w:eastAsia="Times New Roman" w:hAnsi="Times New Roman" w:cs="Times New Roman"/>
          <w:color w:val="333333"/>
          <w:shd w:val="clear" w:color="auto" w:fill="FFFFFF"/>
        </w:rPr>
        <w:t xml:space="preserve"> be vulnerable to </w:t>
      </w:r>
      <w:r w:rsidR="006C27EC">
        <w:rPr>
          <w:rFonts w:ascii="Times New Roman" w:eastAsia="Times New Roman" w:hAnsi="Times New Roman" w:cs="Times New Roman"/>
          <w:color w:val="333333"/>
          <w:shd w:val="clear" w:color="auto" w:fill="FFFFFF"/>
        </w:rPr>
        <w:t>imbalances in statistical</w:t>
      </w:r>
      <w:r w:rsidR="005F0FA0">
        <w:rPr>
          <w:rFonts w:ascii="Times New Roman" w:eastAsia="Times New Roman" w:hAnsi="Times New Roman" w:cs="Times New Roman"/>
          <w:color w:val="333333"/>
          <w:shd w:val="clear" w:color="auto" w:fill="FFFFFF"/>
        </w:rPr>
        <w:t xml:space="preserve"> extrapolation</w:t>
      </w:r>
      <w:r w:rsidR="006C27EC">
        <w:rPr>
          <w:rFonts w:ascii="Times New Roman" w:eastAsia="Times New Roman" w:hAnsi="Times New Roman" w:cs="Times New Roman"/>
          <w:color w:val="333333"/>
          <w:shd w:val="clear" w:color="auto" w:fill="FFFFFF"/>
        </w:rPr>
        <w:t xml:space="preserve">, which could introduce </w:t>
      </w:r>
      <w:r w:rsidR="00541770">
        <w:rPr>
          <w:rFonts w:ascii="Times New Roman" w:eastAsia="Times New Roman" w:hAnsi="Times New Roman" w:cs="Times New Roman"/>
          <w:color w:val="333333"/>
          <w:shd w:val="clear" w:color="auto" w:fill="FFFFFF"/>
        </w:rPr>
        <w:t>considerable error into the response variable</w:t>
      </w:r>
      <w:r w:rsidR="005F0FA0">
        <w:rPr>
          <w:rFonts w:ascii="Times New Roman" w:eastAsia="Times New Roman" w:hAnsi="Times New Roman" w:cs="Times New Roman"/>
          <w:color w:val="333333"/>
          <w:shd w:val="clear" w:color="auto" w:fill="FFFFFF"/>
        </w:rPr>
        <w:t>.</w:t>
      </w:r>
      <w:r w:rsidR="006C27EC">
        <w:rPr>
          <w:rFonts w:ascii="Times New Roman" w:eastAsia="Times New Roman" w:hAnsi="Times New Roman" w:cs="Times New Roman"/>
          <w:color w:val="333333"/>
          <w:shd w:val="clear" w:color="auto" w:fill="FFFFFF"/>
        </w:rPr>
        <w:t xml:space="preserve"> </w:t>
      </w:r>
      <w:r w:rsidR="004C3C25">
        <w:rPr>
          <w:rFonts w:ascii="Times New Roman" w:eastAsia="Times New Roman" w:hAnsi="Times New Roman" w:cs="Times New Roman"/>
          <w:color w:val="333333"/>
          <w:shd w:val="clear" w:color="auto" w:fill="FFFFFF"/>
        </w:rPr>
        <w:t xml:space="preserve"> </w:t>
      </w:r>
      <w:r w:rsidR="006C27EC">
        <w:rPr>
          <w:rFonts w:ascii="Times New Roman" w:eastAsia="Times New Roman" w:hAnsi="Times New Roman" w:cs="Times New Roman"/>
          <w:color w:val="333333"/>
          <w:shd w:val="clear" w:color="auto" w:fill="FFFFFF"/>
        </w:rPr>
        <w:t xml:space="preserve">To account for this, a </w:t>
      </w:r>
      <w:r w:rsidR="00AB0080">
        <w:rPr>
          <w:rFonts w:ascii="Times New Roman" w:eastAsia="Times New Roman" w:hAnsi="Times New Roman" w:cs="Times New Roman"/>
          <w:i/>
          <w:color w:val="333333"/>
          <w:shd w:val="clear" w:color="auto" w:fill="FFFFFF"/>
        </w:rPr>
        <w:t>t</w:t>
      </w:r>
      <w:r w:rsidR="006C27EC">
        <w:rPr>
          <w:rFonts w:ascii="Times New Roman" w:eastAsia="Times New Roman" w:hAnsi="Times New Roman" w:cs="Times New Roman"/>
          <w:color w:val="333333"/>
          <w:shd w:val="clear" w:color="auto" w:fill="FFFFFF"/>
        </w:rPr>
        <w:t xml:space="preserve">-test </w:t>
      </w:r>
      <w:r w:rsidR="00541770">
        <w:rPr>
          <w:rFonts w:ascii="Times New Roman" w:eastAsia="Times New Roman" w:hAnsi="Times New Roman" w:cs="Times New Roman"/>
          <w:color w:val="333333"/>
          <w:shd w:val="clear" w:color="auto" w:fill="FFFFFF"/>
        </w:rPr>
        <w:t xml:space="preserve">is used </w:t>
      </w:r>
      <w:r w:rsidR="006C27EC">
        <w:rPr>
          <w:rFonts w:ascii="Times New Roman" w:eastAsia="Times New Roman" w:hAnsi="Times New Roman" w:cs="Times New Roman"/>
          <w:color w:val="333333"/>
          <w:shd w:val="clear" w:color="auto" w:fill="FFFFFF"/>
        </w:rPr>
        <w:t xml:space="preserve">to check whether </w:t>
      </w:r>
      <w:r w:rsidR="00F30E42">
        <w:rPr>
          <w:rFonts w:ascii="Times New Roman" w:eastAsia="Times New Roman" w:hAnsi="Times New Roman" w:cs="Times New Roman"/>
          <w:color w:val="333333"/>
          <w:shd w:val="clear" w:color="auto" w:fill="FFFFFF"/>
        </w:rPr>
        <w:t>minutes</w:t>
      </w:r>
      <w:r w:rsidR="00541770">
        <w:rPr>
          <w:rFonts w:ascii="Times New Roman" w:eastAsia="Times New Roman" w:hAnsi="Times New Roman" w:cs="Times New Roman"/>
          <w:color w:val="333333"/>
          <w:shd w:val="clear" w:color="auto" w:fill="FFFFFF"/>
        </w:rPr>
        <w:t xml:space="preserve"> played</w:t>
      </w:r>
      <w:r w:rsidR="00F30E42">
        <w:rPr>
          <w:rFonts w:ascii="Times New Roman" w:eastAsia="Times New Roman" w:hAnsi="Times New Roman" w:cs="Times New Roman"/>
          <w:color w:val="333333"/>
          <w:shd w:val="clear" w:color="auto" w:fill="FFFFFF"/>
        </w:rPr>
        <w:t xml:space="preserve"> </w:t>
      </w:r>
      <w:r w:rsidR="00A33D6E">
        <w:rPr>
          <w:rFonts w:ascii="Times New Roman" w:eastAsia="Times New Roman" w:hAnsi="Times New Roman" w:cs="Times New Roman"/>
          <w:color w:val="333333"/>
          <w:shd w:val="clear" w:color="auto" w:fill="FFFFFF"/>
        </w:rPr>
        <w:t xml:space="preserve">per game </w:t>
      </w:r>
      <w:r w:rsidR="00F30E42">
        <w:rPr>
          <w:rFonts w:ascii="Times New Roman" w:eastAsia="Times New Roman" w:hAnsi="Times New Roman" w:cs="Times New Roman"/>
          <w:color w:val="333333"/>
          <w:shd w:val="clear" w:color="auto" w:fill="FFFFFF"/>
        </w:rPr>
        <w:t>pre-suspension (MP1)</w:t>
      </w:r>
      <w:r w:rsidR="00F93407">
        <w:rPr>
          <w:rFonts w:ascii="Times New Roman" w:eastAsia="Times New Roman" w:hAnsi="Times New Roman" w:cs="Times New Roman"/>
          <w:color w:val="333333"/>
          <w:shd w:val="clear" w:color="auto" w:fill="FFFFFF"/>
        </w:rPr>
        <w:t xml:space="preserve"> significantly</w:t>
      </w:r>
      <w:r w:rsidR="00F30E42">
        <w:rPr>
          <w:rFonts w:ascii="Times New Roman" w:eastAsia="Times New Roman" w:hAnsi="Times New Roman" w:cs="Times New Roman"/>
          <w:color w:val="333333"/>
          <w:shd w:val="clear" w:color="auto" w:fill="FFFFFF"/>
        </w:rPr>
        <w:t xml:space="preserve"> differed from the minutes played</w:t>
      </w:r>
      <w:r w:rsidR="00541770">
        <w:rPr>
          <w:rFonts w:ascii="Times New Roman" w:eastAsia="Times New Roman" w:hAnsi="Times New Roman" w:cs="Times New Roman"/>
          <w:color w:val="333333"/>
          <w:shd w:val="clear" w:color="auto" w:fill="FFFFFF"/>
        </w:rPr>
        <w:t xml:space="preserve"> in</w:t>
      </w:r>
      <w:r w:rsidR="00F30E42">
        <w:rPr>
          <w:rFonts w:ascii="Times New Roman" w:eastAsia="Times New Roman" w:hAnsi="Times New Roman" w:cs="Times New Roman"/>
          <w:color w:val="333333"/>
          <w:shd w:val="clear" w:color="auto" w:fill="FFFFFF"/>
        </w:rPr>
        <w:t xml:space="preserve"> </w:t>
      </w:r>
      <w:r w:rsidR="00541770">
        <w:rPr>
          <w:rFonts w:ascii="Times New Roman" w:eastAsia="Times New Roman" w:hAnsi="Times New Roman" w:cs="Times New Roman"/>
          <w:color w:val="333333"/>
          <w:shd w:val="clear" w:color="auto" w:fill="FFFFFF"/>
        </w:rPr>
        <w:t>the</w:t>
      </w:r>
      <w:r w:rsidR="00F30E42">
        <w:rPr>
          <w:rFonts w:ascii="Times New Roman" w:eastAsia="Times New Roman" w:hAnsi="Times New Roman" w:cs="Times New Roman"/>
          <w:color w:val="333333"/>
          <w:shd w:val="clear" w:color="auto" w:fill="FFFFFF"/>
        </w:rPr>
        <w:t xml:space="preserve"> </w:t>
      </w:r>
      <w:r w:rsidR="00541770">
        <w:rPr>
          <w:rFonts w:ascii="Times New Roman" w:eastAsia="Times New Roman" w:hAnsi="Times New Roman" w:cs="Times New Roman"/>
          <w:color w:val="333333"/>
          <w:shd w:val="clear" w:color="auto" w:fill="FFFFFF"/>
        </w:rPr>
        <w:t xml:space="preserve">first </w:t>
      </w:r>
      <w:r w:rsidR="00F30E42">
        <w:rPr>
          <w:rFonts w:ascii="Times New Roman" w:eastAsia="Times New Roman" w:hAnsi="Times New Roman" w:cs="Times New Roman"/>
          <w:color w:val="333333"/>
          <w:shd w:val="clear" w:color="auto" w:fill="FFFFFF"/>
        </w:rPr>
        <w:t>game post-suspension (MP2).</w:t>
      </w:r>
    </w:p>
    <w:p w14:paraId="50838F25" w14:textId="40B667A4" w:rsidR="00383D5A" w:rsidRPr="00BA02BE" w:rsidRDefault="0016570B" w:rsidP="00BA02BE">
      <w:pPr>
        <w:spacing w:line="480" w:lineRule="auto"/>
        <w:ind w:firstLine="72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To perform</w:t>
      </w:r>
      <w:r w:rsidR="00DC782C" w:rsidRPr="00B74357">
        <w:rPr>
          <w:rFonts w:ascii="Times New Roman" w:eastAsia="Times New Roman" w:hAnsi="Times New Roman" w:cs="Times New Roman"/>
          <w:color w:val="333333"/>
          <w:shd w:val="clear" w:color="auto" w:fill="FFFFFF"/>
        </w:rPr>
        <w:t xml:space="preserve"> the </w:t>
      </w:r>
      <w:r w:rsidR="006147D3">
        <w:rPr>
          <w:rFonts w:ascii="Times New Roman" w:eastAsia="Times New Roman" w:hAnsi="Times New Roman" w:cs="Times New Roman"/>
          <w:i/>
          <w:color w:val="333333"/>
          <w:shd w:val="clear" w:color="auto" w:fill="FFFFFF"/>
        </w:rPr>
        <w:t>t</w:t>
      </w:r>
      <w:r>
        <w:rPr>
          <w:rFonts w:ascii="Times New Roman" w:eastAsia="Times New Roman" w:hAnsi="Times New Roman" w:cs="Times New Roman"/>
          <w:color w:val="333333"/>
          <w:shd w:val="clear" w:color="auto" w:fill="FFFFFF"/>
        </w:rPr>
        <w:t>-test, a</w:t>
      </w:r>
      <w:r w:rsidR="00176F57">
        <w:rPr>
          <w:rFonts w:ascii="Times New Roman" w:eastAsia="Times New Roman" w:hAnsi="Times New Roman" w:cs="Times New Roman"/>
          <w:color w:val="333333"/>
          <w:shd w:val="clear" w:color="auto" w:fill="FFFFFF"/>
        </w:rPr>
        <w:t>n additional</w:t>
      </w:r>
      <w:r>
        <w:rPr>
          <w:rFonts w:ascii="Times New Roman" w:eastAsia="Times New Roman" w:hAnsi="Times New Roman" w:cs="Times New Roman"/>
          <w:color w:val="333333"/>
          <w:shd w:val="clear" w:color="auto" w:fill="FFFFFF"/>
        </w:rPr>
        <w:t xml:space="preserve"> test was conducted to determine the appropriate </w:t>
      </w:r>
      <w:r w:rsidR="00176F57">
        <w:rPr>
          <w:rFonts w:ascii="Times New Roman" w:eastAsia="Times New Roman" w:hAnsi="Times New Roman" w:cs="Times New Roman"/>
          <w:color w:val="333333"/>
          <w:shd w:val="clear" w:color="auto" w:fill="FFFFFF"/>
        </w:rPr>
        <w:t>procedure</w:t>
      </w:r>
      <w:r w:rsidR="003315E0">
        <w:rPr>
          <w:rFonts w:ascii="Times New Roman" w:eastAsia="Times New Roman" w:hAnsi="Times New Roman" w:cs="Times New Roman"/>
          <w:color w:val="333333"/>
          <w:shd w:val="clear" w:color="auto" w:fill="FFFFFF"/>
        </w:rPr>
        <w:t>.</w:t>
      </w:r>
      <w:r>
        <w:rPr>
          <w:rFonts w:ascii="Times New Roman" w:eastAsia="Times New Roman" w:hAnsi="Times New Roman" w:cs="Times New Roman"/>
          <w:color w:val="333333"/>
          <w:shd w:val="clear" w:color="auto" w:fill="FFFFFF"/>
        </w:rPr>
        <w:t xml:space="preserve">  That is, an F-test should be conducted to determine if the pre and post suspension dependent va</w:t>
      </w:r>
      <w:r w:rsidR="00347094">
        <w:rPr>
          <w:rFonts w:ascii="Times New Roman" w:eastAsia="Times New Roman" w:hAnsi="Times New Roman" w:cs="Times New Roman"/>
          <w:color w:val="333333"/>
          <w:shd w:val="clear" w:color="auto" w:fill="FFFFFF"/>
        </w:rPr>
        <w:t xml:space="preserve">riables’ variances are equal.  If the two variances are not statistically different, the pooled variance </w:t>
      </w:r>
      <w:r w:rsidR="00347094" w:rsidRPr="00347094">
        <w:rPr>
          <w:rFonts w:ascii="Times New Roman" w:eastAsia="Times New Roman" w:hAnsi="Times New Roman" w:cs="Times New Roman"/>
          <w:i/>
          <w:color w:val="333333"/>
          <w:shd w:val="clear" w:color="auto" w:fill="FFFFFF"/>
        </w:rPr>
        <w:t>t</w:t>
      </w:r>
      <w:r w:rsidR="00347094">
        <w:rPr>
          <w:rFonts w:ascii="Times New Roman" w:eastAsia="Times New Roman" w:hAnsi="Times New Roman" w:cs="Times New Roman"/>
          <w:color w:val="333333"/>
          <w:shd w:val="clear" w:color="auto" w:fill="FFFFFF"/>
        </w:rPr>
        <w:t xml:space="preserve">-test specification is used, as shown in equation 5.  However, if the F-test rejects the null hypothesis of equal variances, the Welch’s </w:t>
      </w:r>
      <w:r w:rsidR="00347094" w:rsidRPr="00347094">
        <w:rPr>
          <w:rFonts w:ascii="Times New Roman" w:eastAsia="Times New Roman" w:hAnsi="Times New Roman" w:cs="Times New Roman"/>
          <w:i/>
          <w:color w:val="333333"/>
          <w:shd w:val="clear" w:color="auto" w:fill="FFFFFF"/>
        </w:rPr>
        <w:t>t</w:t>
      </w:r>
      <w:r w:rsidR="00347094">
        <w:rPr>
          <w:rFonts w:ascii="Times New Roman" w:eastAsia="Times New Roman" w:hAnsi="Times New Roman" w:cs="Times New Roman"/>
          <w:color w:val="333333"/>
          <w:shd w:val="clear" w:color="auto" w:fill="FFFFFF"/>
        </w:rPr>
        <w:t xml:space="preserve">-test is used, as shown in equation 4. </w:t>
      </w:r>
    </w:p>
    <w:p w14:paraId="0BA7C9A9" w14:textId="160F5F42" w:rsidR="007C6064" w:rsidRDefault="00035429" w:rsidP="00B74357">
      <w:pPr>
        <w:spacing w:line="480" w:lineRule="auto"/>
        <w:rPr>
          <w:rFonts w:ascii="Times New Roman" w:hAnsi="Times New Roman" w:cs="Times New Roman"/>
        </w:rPr>
      </w:pPr>
      <w:r>
        <w:rPr>
          <w:noProof/>
        </w:rPr>
        <w:lastRenderedPageBreak/>
        <mc:AlternateContent>
          <mc:Choice Requires="wps">
            <w:drawing>
              <wp:anchor distT="0" distB="0" distL="114300" distR="114300" simplePos="0" relativeHeight="251666432" behindDoc="0" locked="0" layoutInCell="1" allowOverlap="1" wp14:anchorId="66C63400" wp14:editId="158D9B02">
                <wp:simplePos x="0" y="0"/>
                <wp:positionH relativeFrom="column">
                  <wp:posOffset>1311275</wp:posOffset>
                </wp:positionH>
                <wp:positionV relativeFrom="paragraph">
                  <wp:posOffset>0</wp:posOffset>
                </wp:positionV>
                <wp:extent cx="3349625" cy="1602740"/>
                <wp:effectExtent l="0" t="0" r="28575" b="22860"/>
                <wp:wrapSquare wrapText="bothSides"/>
                <wp:docPr id="1" name="Text Box 1"/>
                <wp:cNvGraphicFramePr/>
                <a:graphic xmlns:a="http://schemas.openxmlformats.org/drawingml/2006/main">
                  <a:graphicData uri="http://schemas.microsoft.com/office/word/2010/wordprocessingShape">
                    <wps:wsp>
                      <wps:cNvSpPr txBox="1"/>
                      <wps:spPr>
                        <a:xfrm>
                          <a:off x="0" y="0"/>
                          <a:ext cx="3349625" cy="1602740"/>
                        </a:xfrm>
                        <a:prstGeom prst="rect">
                          <a:avLst/>
                        </a:prstGeom>
                        <a:noFill/>
                        <a:ln w="0">
                          <a:solidFill>
                            <a:schemeClr val="tx1"/>
                          </a:solidFill>
                        </a:ln>
                        <a:effectLst/>
                      </wps:spPr>
                      <wps:txbx>
                        <w:txbxContent>
                          <w:p w14:paraId="2D0D0D2F" w14:textId="76934234" w:rsidR="00770852" w:rsidRPr="00035429" w:rsidRDefault="00770852" w:rsidP="00035429">
                            <w:pPr>
                              <w:spacing w:line="480" w:lineRule="auto"/>
                              <w:rPr>
                                <w:rFonts w:ascii="Times New Roman" w:eastAsia="Times New Roman" w:hAnsi="Times New Roman" w:cs="Times New Roman"/>
                                <w:b/>
                                <w:color w:val="333333"/>
                                <w:u w:val="single"/>
                                <w:shd w:val="clear" w:color="auto" w:fill="FFFFFF"/>
                              </w:rPr>
                            </w:pPr>
                            <w:r w:rsidRPr="00035429">
                              <w:rPr>
                                <w:rFonts w:ascii="Times New Roman" w:eastAsia="Times New Roman" w:hAnsi="Times New Roman" w:cs="Times New Roman"/>
                                <w:b/>
                                <w:color w:val="333333"/>
                                <w:u w:val="single"/>
                                <w:shd w:val="clear" w:color="auto" w:fill="FFFFFF"/>
                              </w:rPr>
                              <w:t>T-statistic for Welch’s T-test</w:t>
                            </w:r>
                            <w:r>
                              <w:rPr>
                                <w:rFonts w:ascii="Times New Roman" w:eastAsia="Times New Roman" w:hAnsi="Times New Roman" w:cs="Times New Roman"/>
                                <w:b/>
                                <w:color w:val="333333"/>
                                <w:shd w:val="clear" w:color="auto" w:fill="FFFFFF"/>
                              </w:rPr>
                              <w:t>:</w:t>
                            </w:r>
                          </w:p>
                          <w:p w14:paraId="68BF8197" w14:textId="402AACCD" w:rsidR="00770852" w:rsidRPr="009C18FC" w:rsidRDefault="00770852" w:rsidP="00035429">
                            <w:pPr>
                              <w:spacing w:line="480" w:lineRule="auto"/>
                              <w:ind w:firstLine="720"/>
                              <w:rPr>
                                <w:rFonts w:ascii="Times New Roman" w:eastAsia="Times New Roman" w:hAnsi="Times New Roman" w:cs="Times New Roman"/>
                                <w:noProof/>
                                <w:color w:val="333333"/>
                                <w:shd w:val="clear" w:color="auto" w:fill="FFFFFF"/>
                              </w:rPr>
                            </w:pPr>
                            <w:r>
                              <w:rPr>
                                <w:rFonts w:ascii="Times New Roman" w:eastAsia="Times New Roman" w:hAnsi="Times New Roman" w:cs="Times New Roman"/>
                                <w:noProof/>
                                <w:color w:val="333333"/>
                                <w:shd w:val="clear" w:color="auto" w:fill="FFFFFF"/>
                              </w:rPr>
                              <w:drawing>
                                <wp:inline distT="0" distB="0" distL="0" distR="0" wp14:anchorId="1B7AF0EF" wp14:editId="5679B486">
                                  <wp:extent cx="2276668" cy="1055615"/>
                                  <wp:effectExtent l="0" t="0" r="9525" b="11430"/>
                                  <wp:docPr id="22" name="Picture 22" descr="tsta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tat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3985" cy="1068281"/>
                                          </a:xfrm>
                                          <a:prstGeom prst="rect">
                                            <a:avLst/>
                                          </a:prstGeom>
                                          <a:noFill/>
                                          <a:ln>
                                            <a:noFill/>
                                          </a:ln>
                                        </pic:spPr>
                                      </pic:pic>
                                    </a:graphicData>
                                  </a:graphic>
                                </wp:inline>
                              </w:drawing>
                            </w:r>
                            <w:r>
                              <w:rPr>
                                <w:rFonts w:ascii="Times New Roman" w:eastAsia="Times New Roman" w:hAnsi="Times New Roman" w:cs="Times New Roman"/>
                                <w:noProof/>
                                <w:color w:val="333333"/>
                                <w:shd w:val="clear" w:color="auto" w:fill="FFFFFF"/>
                              </w:rPr>
                              <w:t xml:space="preserve">     </w:t>
                            </w:r>
                            <w:r w:rsidRPr="0046487E">
                              <w:rPr>
                                <w:rFonts w:ascii="Times New Roman" w:eastAsia="Times New Roman" w:hAnsi="Times New Roman" w:cs="Times New Roman"/>
                                <w:b/>
                                <w:noProof/>
                                <w:color w:val="333333"/>
                                <w:shd w:val="clear" w:color="auto" w:fill="FFFFFF"/>
                              </w:rPr>
                              <w:t xml:space="preserve"> (4</w:t>
                            </w:r>
                            <w:r>
                              <w:rPr>
                                <w:rFonts w:ascii="Times New Roman" w:eastAsia="Times New Roman" w:hAnsi="Times New Roman" w:cs="Times New Roman"/>
                                <w:noProof/>
                                <w:color w:val="333333"/>
                                <w:shd w:val="clear"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6C63400" id="Text Box 1" o:spid="_x0000_s1029" type="#_x0000_t202" style="position:absolute;margin-left:103.25pt;margin-top:0;width:263.75pt;height:12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aeqUkCAACOBAAADgAAAGRycy9lMm9Eb2MueG1srFTLbtswELwX6D8QvDfyKy8jcuAmSFEgSAI4&#10;Rc40RdkCKC5L0pbSr+8sbSdG2lPRC83dHe1jZumr6761YmtCbMiVcngykMI4TVXjVqX88Xz35UKK&#10;mJSrlCVnSvlqoryeff501fmpGdGabGWCQBIXp50v5TolPy2KqNemVfGEvHEI1hRalWCGVVEF1SF7&#10;a4vRYHBWdBQqH0ibGOG93QXlLOeva6PTY11Hk4QtJXpL+Qz5XPJZzK7UdBWUXzd634b6hy5a1TgU&#10;fUt1q5ISm9D8kaptdKBIdTrR1BZU1402eQZMMxx8mGaxVt7kWUBO9G80xf+XVj9sn4JoKmgnhVMt&#10;JHo2fRJfqRdDZqfzcQrQwgOWergZufdHOHnovg4t/2IcgTh4fn3jlpNpOMfjyeXZ6FQKjdjwbDA6&#10;n2T2i/fPfYjpm6FW8KWUAeJlTtX2PiaUBPQA4WqO7hprs4DWiY4rsjuSbSqOZIP3yNzYILYKG5D6&#10;3DsSHaFgWcdgk/dlX4vn3s3Ht9Qv+8zS+DD7kqpXUBJot1LR67sGbd+rmJ5UwA6BBbyL9IijtoT2&#10;aH+TYk3h19/8jIe0iErRYSdLGX9uVDBS2O8Ool8OJyBNpGxMTs9HMMJxZHkccZv2hjA0hEV3+cr4&#10;ZA/XOlD7gucz56oIKadRu5Q6hYNxk3ZvBQ9Qm/k8w7C4XqV7t/CakzNzLMtz/6KC32uXIPsDHfZX&#10;TT9IuMPyl47mm0R1k/Vlpne8Qmw2sPRZ9v0D5Vd1bGfU+9/I7DcAAAD//wMAUEsDBBQABgAIAAAA&#10;IQAqsgG23AAAAAgBAAAPAAAAZHJzL2Rvd25yZXYueG1sTE/LTsMwELwj8Q/WInGjdkPTohCnQlER&#10;EjdSOHBz4yWJaq+j2G3D37Oc4LazM5pHuZ29E2ec4hBIw3KhQCC1wQ7UaXjfP989gIjJkDUuEGr4&#10;xgjb6vqqNIUNF3rDc5M6wSYUC6OhT2kspIxtj97ERRiRmPsKkzeJ4dRJO5kLm3snM6XW0puBOKE3&#10;I9Y9tsfm5Dkke/lcutrXr/vdcaM+VN7s5lzr25v56RFEwjn9ieG3PleHijsdwolsFE5DptY5SzXw&#10;IqY39ys+DvzPsxXIqpT/B1Q/AAAA//8DAFBLAQItABQABgAIAAAAIQDkmcPA+wAAAOEBAAATAAAA&#10;AAAAAAAAAAAAAAAAAABbQ29udGVudF9UeXBlc10ueG1sUEsBAi0AFAAGAAgAAAAhACOyauHXAAAA&#10;lAEAAAsAAAAAAAAAAAAAAAAALAEAAF9yZWxzLy5yZWxzUEsBAi0AFAAGAAgAAAAhAHZWnqlJAgAA&#10;jgQAAA4AAAAAAAAAAAAAAAAALAIAAGRycy9lMm9Eb2MueG1sUEsBAi0AFAAGAAgAAAAhACqyAbbc&#10;AAAACAEAAA8AAAAAAAAAAAAAAAAAoQQAAGRycy9kb3ducmV2LnhtbFBLBQYAAAAABAAEAPMAAACq&#10;BQAAAAA=&#10;" filled="f" strokecolor="black [3213]" strokeweight="0">
                <v:textbox>
                  <w:txbxContent>
                    <w:p w14:paraId="2D0D0D2F" w14:textId="76934234" w:rsidR="00770852" w:rsidRPr="00035429" w:rsidRDefault="00770852" w:rsidP="00035429">
                      <w:pPr>
                        <w:spacing w:line="480" w:lineRule="auto"/>
                        <w:rPr>
                          <w:rFonts w:ascii="Times New Roman" w:eastAsia="Times New Roman" w:hAnsi="Times New Roman" w:cs="Times New Roman"/>
                          <w:b/>
                          <w:color w:val="333333"/>
                          <w:u w:val="single"/>
                          <w:shd w:val="clear" w:color="auto" w:fill="FFFFFF"/>
                        </w:rPr>
                      </w:pPr>
                      <w:r w:rsidRPr="00035429">
                        <w:rPr>
                          <w:rFonts w:ascii="Times New Roman" w:eastAsia="Times New Roman" w:hAnsi="Times New Roman" w:cs="Times New Roman"/>
                          <w:b/>
                          <w:color w:val="333333"/>
                          <w:u w:val="single"/>
                          <w:shd w:val="clear" w:color="auto" w:fill="FFFFFF"/>
                        </w:rPr>
                        <w:t>T-statistic for Welch’s T-test</w:t>
                      </w:r>
                      <w:r>
                        <w:rPr>
                          <w:rFonts w:ascii="Times New Roman" w:eastAsia="Times New Roman" w:hAnsi="Times New Roman" w:cs="Times New Roman"/>
                          <w:b/>
                          <w:color w:val="333333"/>
                          <w:shd w:val="clear" w:color="auto" w:fill="FFFFFF"/>
                        </w:rPr>
                        <w:t>:</w:t>
                      </w:r>
                    </w:p>
                    <w:p w14:paraId="68BF8197" w14:textId="402AACCD" w:rsidR="00770852" w:rsidRPr="009C18FC" w:rsidRDefault="00770852" w:rsidP="00035429">
                      <w:pPr>
                        <w:spacing w:line="480" w:lineRule="auto"/>
                        <w:ind w:firstLine="720"/>
                        <w:rPr>
                          <w:rFonts w:ascii="Times New Roman" w:eastAsia="Times New Roman" w:hAnsi="Times New Roman" w:cs="Times New Roman"/>
                          <w:noProof/>
                          <w:color w:val="333333"/>
                          <w:shd w:val="clear" w:color="auto" w:fill="FFFFFF"/>
                        </w:rPr>
                      </w:pPr>
                      <w:r>
                        <w:rPr>
                          <w:rFonts w:ascii="Times New Roman" w:eastAsia="Times New Roman" w:hAnsi="Times New Roman" w:cs="Times New Roman"/>
                          <w:noProof/>
                          <w:color w:val="333333"/>
                          <w:shd w:val="clear" w:color="auto" w:fill="FFFFFF"/>
                        </w:rPr>
                        <w:drawing>
                          <wp:inline distT="0" distB="0" distL="0" distR="0" wp14:anchorId="1B7AF0EF" wp14:editId="5679B486">
                            <wp:extent cx="2276668" cy="1055615"/>
                            <wp:effectExtent l="0" t="0" r="9525" b="11430"/>
                            <wp:docPr id="22" name="Picture 22" descr="tsta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tat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3985" cy="1068281"/>
                                    </a:xfrm>
                                    <a:prstGeom prst="rect">
                                      <a:avLst/>
                                    </a:prstGeom>
                                    <a:noFill/>
                                    <a:ln>
                                      <a:noFill/>
                                    </a:ln>
                                  </pic:spPr>
                                </pic:pic>
                              </a:graphicData>
                            </a:graphic>
                          </wp:inline>
                        </w:drawing>
                      </w:r>
                      <w:r>
                        <w:rPr>
                          <w:rFonts w:ascii="Times New Roman" w:eastAsia="Times New Roman" w:hAnsi="Times New Roman" w:cs="Times New Roman"/>
                          <w:noProof/>
                          <w:color w:val="333333"/>
                          <w:shd w:val="clear" w:color="auto" w:fill="FFFFFF"/>
                        </w:rPr>
                        <w:t xml:space="preserve">     </w:t>
                      </w:r>
                      <w:r w:rsidRPr="0046487E">
                        <w:rPr>
                          <w:rFonts w:ascii="Times New Roman" w:eastAsia="Times New Roman" w:hAnsi="Times New Roman" w:cs="Times New Roman"/>
                          <w:b/>
                          <w:noProof/>
                          <w:color w:val="333333"/>
                          <w:shd w:val="clear" w:color="auto" w:fill="FFFFFF"/>
                        </w:rPr>
                        <w:t xml:space="preserve"> (4</w:t>
                      </w:r>
                      <w:r>
                        <w:rPr>
                          <w:rFonts w:ascii="Times New Roman" w:eastAsia="Times New Roman" w:hAnsi="Times New Roman" w:cs="Times New Roman"/>
                          <w:noProof/>
                          <w:color w:val="333333"/>
                          <w:shd w:val="clear" w:color="auto" w:fill="FFFFFF"/>
                        </w:rPr>
                        <w:t>)</w:t>
                      </w:r>
                    </w:p>
                  </w:txbxContent>
                </v:textbox>
                <w10:wrap type="square"/>
              </v:shape>
            </w:pict>
          </mc:Fallback>
        </mc:AlternateContent>
      </w:r>
    </w:p>
    <w:p w14:paraId="223A7B00" w14:textId="77777777" w:rsidR="00C17371" w:rsidRDefault="00C17371" w:rsidP="00B74357">
      <w:pPr>
        <w:spacing w:line="480" w:lineRule="auto"/>
        <w:rPr>
          <w:rFonts w:ascii="Times New Roman" w:hAnsi="Times New Roman" w:cs="Times New Roman"/>
        </w:rPr>
      </w:pPr>
    </w:p>
    <w:p w14:paraId="2D3E02AB" w14:textId="02CCB89D" w:rsidR="00035429" w:rsidRDefault="00035429" w:rsidP="00C17371">
      <w:pPr>
        <w:spacing w:line="480" w:lineRule="auto"/>
        <w:ind w:firstLine="720"/>
        <w:jc w:val="center"/>
        <w:rPr>
          <w:rFonts w:ascii="Times New Roman" w:hAnsi="Times New Roman" w:cs="Times New Roman"/>
        </w:rPr>
      </w:pPr>
    </w:p>
    <w:p w14:paraId="3EF93502" w14:textId="0BABDD15" w:rsidR="00035429" w:rsidRDefault="00035429" w:rsidP="00C17371">
      <w:pPr>
        <w:spacing w:line="480" w:lineRule="auto"/>
        <w:ind w:firstLine="720"/>
        <w:jc w:val="center"/>
        <w:rPr>
          <w:rFonts w:ascii="Times New Roman" w:hAnsi="Times New Roman" w:cs="Times New Roman"/>
        </w:rPr>
      </w:pPr>
    </w:p>
    <w:p w14:paraId="767D682B" w14:textId="2132FFCC" w:rsidR="00035429" w:rsidRDefault="00035429" w:rsidP="00BA02BE">
      <w:pPr>
        <w:spacing w:line="480" w:lineRule="auto"/>
        <w:ind w:firstLine="720"/>
        <w:jc w:val="center"/>
        <w:rPr>
          <w:rFonts w:ascii="Times New Roman" w:hAnsi="Times New Roman" w:cs="Times New Roman"/>
        </w:rPr>
      </w:pPr>
      <w:r>
        <w:rPr>
          <w:noProof/>
        </w:rPr>
        <mc:AlternateContent>
          <mc:Choice Requires="wps">
            <w:drawing>
              <wp:anchor distT="0" distB="0" distL="114300" distR="114300" simplePos="0" relativeHeight="251668480" behindDoc="0" locked="0" layoutInCell="1" allowOverlap="1" wp14:anchorId="3C660E37" wp14:editId="79EB27AF">
                <wp:simplePos x="0" y="0"/>
                <wp:positionH relativeFrom="column">
                  <wp:posOffset>165100</wp:posOffset>
                </wp:positionH>
                <wp:positionV relativeFrom="paragraph">
                  <wp:posOffset>429260</wp:posOffset>
                </wp:positionV>
                <wp:extent cx="5598795" cy="1516380"/>
                <wp:effectExtent l="0" t="0" r="14605" b="15240"/>
                <wp:wrapSquare wrapText="bothSides"/>
                <wp:docPr id="16" name="Text Box 16"/>
                <wp:cNvGraphicFramePr/>
                <a:graphic xmlns:a="http://schemas.openxmlformats.org/drawingml/2006/main">
                  <a:graphicData uri="http://schemas.microsoft.com/office/word/2010/wordprocessingShape">
                    <wps:wsp>
                      <wps:cNvSpPr txBox="1"/>
                      <wps:spPr>
                        <a:xfrm>
                          <a:off x="0" y="0"/>
                          <a:ext cx="5598795" cy="1516380"/>
                        </a:xfrm>
                        <a:prstGeom prst="rect">
                          <a:avLst/>
                        </a:prstGeom>
                        <a:noFill/>
                        <a:ln w="0">
                          <a:solidFill>
                            <a:schemeClr val="tx1"/>
                          </a:solidFill>
                        </a:ln>
                        <a:effectLst/>
                      </wps:spPr>
                      <wps:txbx>
                        <w:txbxContent>
                          <w:p w14:paraId="65FAD7D7" w14:textId="2D9009D1" w:rsidR="00770852" w:rsidRPr="00035429" w:rsidRDefault="00770852" w:rsidP="00035429">
                            <w:pPr>
                              <w:spacing w:line="480" w:lineRule="auto"/>
                              <w:rPr>
                                <w:rFonts w:ascii="Times New Roman" w:hAnsi="Times New Roman" w:cs="Times New Roman"/>
                                <w:b/>
                              </w:rPr>
                            </w:pPr>
                            <w:r w:rsidRPr="00035429">
                              <w:rPr>
                                <w:rFonts w:ascii="Times New Roman" w:hAnsi="Times New Roman" w:cs="Times New Roman"/>
                                <w:b/>
                                <w:u w:val="single"/>
                              </w:rPr>
                              <w:t>T-statistic for pooled variance test</w:t>
                            </w:r>
                            <w:r>
                              <w:rPr>
                                <w:rFonts w:ascii="Times New Roman" w:hAnsi="Times New Roman" w:cs="Times New Roman"/>
                                <w:b/>
                              </w:rPr>
                              <w:t>:</w:t>
                            </w:r>
                          </w:p>
                          <w:p w14:paraId="63373F3A" w14:textId="748049BB" w:rsidR="00770852" w:rsidRPr="00E5449C" w:rsidRDefault="00770852">
                            <w:pPr>
                              <w:rPr>
                                <w:rFonts w:ascii="Times New Roman" w:eastAsia="Times New Roman" w:hAnsi="Times New Roman" w:cs="Times New Roman"/>
                                <w:noProof/>
                              </w:rPr>
                            </w:pPr>
                            <w:r w:rsidRPr="00C17371">
                              <w:rPr>
                                <w:rFonts w:ascii="Times New Roman" w:eastAsia="Times New Roman" w:hAnsi="Times New Roman" w:cs="Times New Roman"/>
                                <w:noProof/>
                              </w:rPr>
                              <w:drawing>
                                <wp:inline distT="0" distB="0" distL="0" distR="0" wp14:anchorId="56006E34" wp14:editId="69909DCD">
                                  <wp:extent cx="2054440" cy="1031240"/>
                                  <wp:effectExtent l="0" t="0" r="0" b="10160"/>
                                  <wp:docPr id="23" name="Picture 23" descr="http://www.stat.yale.edu/Courses/1997-98/101/tstat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at.yale.edu/Courses/1997-98/101/tstat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0687" cy="1034376"/>
                                          </a:xfrm>
                                          <a:prstGeom prst="rect">
                                            <a:avLst/>
                                          </a:prstGeom>
                                          <a:noFill/>
                                          <a:ln>
                                            <a:noFill/>
                                          </a:ln>
                                        </pic:spPr>
                                      </pic:pic>
                                    </a:graphicData>
                                  </a:graphic>
                                </wp:inline>
                              </w:drawing>
                            </w:r>
                            <w:r w:rsidRPr="00C17371">
                              <w:rPr>
                                <w:rFonts w:eastAsia="Times New Roman"/>
                              </w:rPr>
                              <w:t xml:space="preserve"> </w:t>
                            </w:r>
                            <w:r>
                              <w:rPr>
                                <w:noProof/>
                              </w:rPr>
                              <w:drawing>
                                <wp:inline distT="0" distB="0" distL="0" distR="0" wp14:anchorId="4984755A" wp14:editId="7996EC36">
                                  <wp:extent cx="2788920" cy="810895"/>
                                  <wp:effectExtent l="0" t="0" r="5080" b="0"/>
                                  <wp:docPr id="24" name="Picture 24" descr="http://www.stat.yale.edu/Courses/1997-98/101/tpool.gif"/>
                                  <wp:cNvGraphicFramePr/>
                                  <a:graphic xmlns:a="http://schemas.openxmlformats.org/drawingml/2006/main">
                                    <a:graphicData uri="http://schemas.openxmlformats.org/drawingml/2006/picture">
                                      <pic:pic xmlns:pic="http://schemas.openxmlformats.org/drawingml/2006/picture">
                                        <pic:nvPicPr>
                                          <pic:cNvPr id="10" name="Picture 10" descr="http://www.stat.yale.edu/Courses/1997-98/101/tpool.gif"/>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920" cy="810895"/>
                                          </a:xfrm>
                                          <a:prstGeom prst="rect">
                                            <a:avLst/>
                                          </a:prstGeom>
                                          <a:noFill/>
                                          <a:ln>
                                            <a:noFill/>
                                          </a:ln>
                                        </pic:spPr>
                                      </pic:pic>
                                    </a:graphicData>
                                  </a:graphic>
                                </wp:inline>
                              </w:drawing>
                            </w:r>
                            <w:r w:rsidRPr="0046487E">
                              <w:rPr>
                                <w:rFonts w:ascii="Times New Roman" w:eastAsia="Times New Roman" w:hAnsi="Times New Roman" w:cs="Times New Roman"/>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w14:anchorId="3C660E37" id="Text Box 16" o:spid="_x0000_s1030" type="#_x0000_t202" style="position:absolute;left:0;text-align:left;margin-left:13pt;margin-top:33.8pt;width:440.85pt;height:119.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8yokgCAACOBAAADgAAAGRycy9lMm9Eb2MueG1srFRdb9owFH2ftP9g+X0NdNBCRKhYq06TUFup&#10;rfpsHKdEcnw925CwX79jh7So29O0F3O/uB/n3JvFVddotlfO12QKPj4bcaaMpLI2rwV/frr9MuPM&#10;B2FKocmogh+U51fLz58Wrc3VOW1Jl8oxJDE+b23BtyHYPMu83KpG+DOyysBZkWtEgOpes9KJFtkb&#10;nZ2PRhdZS660jqTyHtab3smXKX9VKRnuq8qrwHTB0VtIr0vvJr7ZciHyVyfstpbHNsQ/dNGI2qDo&#10;W6obEQTbufqPVE0tHXmqwpmkJqOqqqVKM2Ca8ejDNI9bYVWaBeB4+waT/39p5d3+wbG6BHcXnBnR&#10;gKMn1QX2jToGE/Bprc8R9mgRGDrYETvYPYxx7K5yTfzFQAx+IH14QzdmkzBOp/PZ5XzKmYRvPB1f&#10;fJ0l/LP3v1vnw3dFDYtCwR3oS6iK/doHtILQISRWM3Rba50o1Ia1sWI0e9J1GT1JiZukrrVje4Ed&#10;CF3qHYlOoqBpE4NV2phjrTh3P1+UQrfpEk6TYfYNlQdA4qhfKm/lbY2218KHB+GwRUABlxHu8VSa&#10;0B4dJc625H79zR7jQS68nLXYyoL7nzvhFGf6hwHt8/FkEtc4KZPp5TkUd+rZnHrMrrkmDD3GDVqZ&#10;xBgf9CBWjpoXHNAqVoVLGInaQGkQr0N/KzhAqVarFITFtSKszaOVMXXELZLy1L0IZ4/MBZB+R8P+&#10;ivwDgX1soseudgE0JnYjzj2qoDoqWPpE+vFA41Wd6inq/TOy/A0AAP//AwBQSwMEFAAGAAgAAAAh&#10;ACRUCmHcAAAACQEAAA8AAABkcnMvZG93bnJldi54bWxMj8FOwzAQRO9I/IO1SNyo3RaSNmRTARVn&#10;1JYPcOMliYjXIXad8PeYExxHM5p5U+5m24tIo+8cIywXCgRx7UzHDcL76fVuA8IHzUb3jgnhmzzs&#10;quurUhfGTXygeAyNSCXsC43QhjAUUvq6Jav9wg3Eyftwo9UhybGRZtRTKre9XCmVSas7TgutHuil&#10;pfrzeLEIX+vmdHjb7h9UtHu3jBuppueIeHszPz2CCDSHvzD84id0qBLT2V3YeNEjrLJ0JSBkeQYi&#10;+VuV5yDOCGuV3YOsSvn/QfUDAAD//wMAUEsBAi0AFAAGAAgAAAAhAOSZw8D7AAAA4QEAABMAAAAA&#10;AAAAAAAAAAAAAAAAAFtDb250ZW50X1R5cGVzXS54bWxQSwECLQAUAAYACAAAACEAI7Jq4dcAAACU&#10;AQAACwAAAAAAAAAAAAAAAAAsAQAAX3JlbHMvLnJlbHNQSwECLQAUAAYACAAAACEA8w8yokgCAACO&#10;BAAADgAAAAAAAAAAAAAAAAAsAgAAZHJzL2Uyb0RvYy54bWxQSwECLQAUAAYACAAAACEAJFQKYdwA&#10;AAAJAQAADwAAAAAAAAAAAAAAAACgBAAAZHJzL2Rvd25yZXYueG1sUEsFBgAAAAAEAAQA8wAAAKkF&#10;AAAAAA==&#10;" filled="f" strokecolor="black [3213]" strokeweight="0">
                <v:textbox style="mso-fit-shape-to-text:t">
                  <w:txbxContent>
                    <w:p w14:paraId="65FAD7D7" w14:textId="2D9009D1" w:rsidR="00770852" w:rsidRPr="00035429" w:rsidRDefault="00770852" w:rsidP="00035429">
                      <w:pPr>
                        <w:spacing w:line="480" w:lineRule="auto"/>
                        <w:rPr>
                          <w:rFonts w:ascii="Times New Roman" w:hAnsi="Times New Roman" w:cs="Times New Roman"/>
                          <w:b/>
                        </w:rPr>
                      </w:pPr>
                      <w:r w:rsidRPr="00035429">
                        <w:rPr>
                          <w:rFonts w:ascii="Times New Roman" w:hAnsi="Times New Roman" w:cs="Times New Roman"/>
                          <w:b/>
                          <w:u w:val="single"/>
                        </w:rPr>
                        <w:t>T-statistic for pooled variance test</w:t>
                      </w:r>
                      <w:r>
                        <w:rPr>
                          <w:rFonts w:ascii="Times New Roman" w:hAnsi="Times New Roman" w:cs="Times New Roman"/>
                          <w:b/>
                        </w:rPr>
                        <w:t>:</w:t>
                      </w:r>
                    </w:p>
                    <w:p w14:paraId="63373F3A" w14:textId="748049BB" w:rsidR="00770852" w:rsidRPr="00E5449C" w:rsidRDefault="00770852">
                      <w:pPr>
                        <w:rPr>
                          <w:rFonts w:ascii="Times New Roman" w:eastAsia="Times New Roman" w:hAnsi="Times New Roman" w:cs="Times New Roman"/>
                          <w:noProof/>
                        </w:rPr>
                      </w:pPr>
                      <w:r w:rsidRPr="00C17371">
                        <w:rPr>
                          <w:rFonts w:ascii="Times New Roman" w:eastAsia="Times New Roman" w:hAnsi="Times New Roman" w:cs="Times New Roman"/>
                          <w:noProof/>
                        </w:rPr>
                        <w:drawing>
                          <wp:inline distT="0" distB="0" distL="0" distR="0" wp14:anchorId="56006E34" wp14:editId="69909DCD">
                            <wp:extent cx="2054440" cy="1031240"/>
                            <wp:effectExtent l="0" t="0" r="0" b="10160"/>
                            <wp:docPr id="23" name="Picture 23" descr="http://www.stat.yale.edu/Courses/1997-98/101/tstat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at.yale.edu/Courses/1997-98/101/tstatp.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0687" cy="1034376"/>
                                    </a:xfrm>
                                    <a:prstGeom prst="rect">
                                      <a:avLst/>
                                    </a:prstGeom>
                                    <a:noFill/>
                                    <a:ln>
                                      <a:noFill/>
                                    </a:ln>
                                  </pic:spPr>
                                </pic:pic>
                              </a:graphicData>
                            </a:graphic>
                          </wp:inline>
                        </w:drawing>
                      </w:r>
                      <w:r w:rsidRPr="00C17371">
                        <w:rPr>
                          <w:rFonts w:eastAsia="Times New Roman"/>
                        </w:rPr>
                        <w:t xml:space="preserve"> </w:t>
                      </w:r>
                      <w:r>
                        <w:rPr>
                          <w:noProof/>
                        </w:rPr>
                        <w:drawing>
                          <wp:inline distT="0" distB="0" distL="0" distR="0" wp14:anchorId="4984755A" wp14:editId="7996EC36">
                            <wp:extent cx="2788920" cy="810895"/>
                            <wp:effectExtent l="0" t="0" r="5080" b="0"/>
                            <wp:docPr id="24" name="Picture 24" descr="http://www.stat.yale.edu/Courses/1997-98/101/tpool.gif"/>
                            <wp:cNvGraphicFramePr/>
                            <a:graphic xmlns:a="http://schemas.openxmlformats.org/drawingml/2006/main">
                              <a:graphicData uri="http://schemas.openxmlformats.org/drawingml/2006/picture">
                                <pic:pic xmlns:pic="http://schemas.openxmlformats.org/drawingml/2006/picture">
                                  <pic:nvPicPr>
                                    <pic:cNvPr id="10" name="Picture 10" descr="http://www.stat.yale.edu/Courses/1997-98/101/tpool.gif"/>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8920" cy="810895"/>
                                    </a:xfrm>
                                    <a:prstGeom prst="rect">
                                      <a:avLst/>
                                    </a:prstGeom>
                                    <a:noFill/>
                                    <a:ln>
                                      <a:noFill/>
                                    </a:ln>
                                  </pic:spPr>
                                </pic:pic>
                              </a:graphicData>
                            </a:graphic>
                          </wp:inline>
                        </w:drawing>
                      </w:r>
                      <w:r w:rsidRPr="0046487E">
                        <w:rPr>
                          <w:rFonts w:ascii="Times New Roman" w:eastAsia="Times New Roman" w:hAnsi="Times New Roman" w:cs="Times New Roman"/>
                          <w:b/>
                        </w:rPr>
                        <w:t>(5)</w:t>
                      </w:r>
                    </w:p>
                  </w:txbxContent>
                </v:textbox>
                <w10:wrap type="square"/>
              </v:shape>
            </w:pict>
          </mc:Fallback>
        </mc:AlternateContent>
      </w:r>
    </w:p>
    <w:p w14:paraId="4C34569A" w14:textId="77777777" w:rsidR="00347094" w:rsidRDefault="00347094" w:rsidP="006376B6">
      <w:pPr>
        <w:spacing w:line="480" w:lineRule="auto"/>
        <w:ind w:firstLine="720"/>
        <w:rPr>
          <w:rFonts w:ascii="Times New Roman" w:hAnsi="Times New Roman" w:cs="Times New Roman"/>
        </w:rPr>
      </w:pPr>
    </w:p>
    <w:p w14:paraId="6E87C6CD" w14:textId="3597A539" w:rsidR="00404200" w:rsidRDefault="00347094" w:rsidP="006376B6">
      <w:pPr>
        <w:spacing w:line="480" w:lineRule="auto"/>
        <w:ind w:firstLine="720"/>
        <w:rPr>
          <w:rFonts w:ascii="Times New Roman" w:hAnsi="Times New Roman" w:cs="Times New Roman"/>
        </w:rPr>
      </w:pPr>
      <w:r>
        <w:rPr>
          <w:rFonts w:ascii="Times New Roman" w:hAnsi="Times New Roman" w:cs="Times New Roman"/>
        </w:rPr>
        <w:t xml:space="preserve">After the prior </w:t>
      </w:r>
      <w:r>
        <w:rPr>
          <w:rFonts w:ascii="Times New Roman" w:hAnsi="Times New Roman" w:cs="Times New Roman"/>
          <w:i/>
        </w:rPr>
        <w:t>t</w:t>
      </w:r>
      <w:r>
        <w:rPr>
          <w:rFonts w:ascii="Times New Roman" w:hAnsi="Times New Roman" w:cs="Times New Roman"/>
        </w:rPr>
        <w:t>-tests are used to</w:t>
      </w:r>
      <w:r w:rsidR="0038548F">
        <w:rPr>
          <w:rFonts w:ascii="Times New Roman" w:hAnsi="Times New Roman" w:cs="Times New Roman"/>
        </w:rPr>
        <w:t xml:space="preserve"> account for any error in extrapolating with minutes and then</w:t>
      </w:r>
      <w:r>
        <w:rPr>
          <w:rFonts w:ascii="Times New Roman" w:hAnsi="Times New Roman" w:cs="Times New Roman"/>
        </w:rPr>
        <w:t xml:space="preserve"> identify</w:t>
      </w:r>
      <w:r w:rsidR="0038548F">
        <w:rPr>
          <w:rFonts w:ascii="Times New Roman" w:hAnsi="Times New Roman" w:cs="Times New Roman"/>
        </w:rPr>
        <w:t>ing</w:t>
      </w:r>
      <w:r>
        <w:rPr>
          <w:rFonts w:ascii="Times New Roman" w:hAnsi="Times New Roman" w:cs="Times New Roman"/>
        </w:rPr>
        <w:t xml:space="preserve"> </w:t>
      </w:r>
      <w:r w:rsidR="00C73B6F">
        <w:rPr>
          <w:rFonts w:ascii="Times New Roman" w:hAnsi="Times New Roman" w:cs="Times New Roman"/>
        </w:rPr>
        <w:t xml:space="preserve">potential response dependent variables </w:t>
      </w:r>
      <w:r w:rsidR="0038548F">
        <w:rPr>
          <w:rFonts w:ascii="Times New Roman" w:hAnsi="Times New Roman" w:cs="Times New Roman"/>
        </w:rPr>
        <w:t>(those</w:t>
      </w:r>
      <w:r w:rsidR="00C73B6F">
        <w:rPr>
          <w:rFonts w:ascii="Times New Roman" w:hAnsi="Times New Roman" w:cs="Times New Roman"/>
        </w:rPr>
        <w:t xml:space="preserve"> </w:t>
      </w:r>
      <w:r w:rsidR="0038548F">
        <w:rPr>
          <w:rFonts w:ascii="Times New Roman" w:hAnsi="Times New Roman" w:cs="Times New Roman"/>
        </w:rPr>
        <w:t xml:space="preserve">which </w:t>
      </w:r>
      <w:r w:rsidR="00C73B6F">
        <w:rPr>
          <w:rFonts w:ascii="Times New Roman" w:hAnsi="Times New Roman" w:cs="Times New Roman"/>
        </w:rPr>
        <w:t xml:space="preserve">had </w:t>
      </w:r>
      <w:r w:rsidR="0038548F">
        <w:rPr>
          <w:rFonts w:ascii="Times New Roman" w:hAnsi="Times New Roman" w:cs="Times New Roman"/>
        </w:rPr>
        <w:t xml:space="preserve">a </w:t>
      </w:r>
      <w:r w:rsidR="00C73B6F">
        <w:rPr>
          <w:rFonts w:ascii="Times New Roman" w:hAnsi="Times New Roman" w:cs="Times New Roman"/>
        </w:rPr>
        <w:t xml:space="preserve">significant </w:t>
      </w:r>
      <w:r w:rsidR="0038548F">
        <w:rPr>
          <w:rFonts w:ascii="Times New Roman" w:hAnsi="Times New Roman" w:cs="Times New Roman"/>
        </w:rPr>
        <w:t xml:space="preserve">change in their </w:t>
      </w:r>
      <w:r w:rsidR="00C73B6F">
        <w:rPr>
          <w:rFonts w:ascii="Times New Roman" w:hAnsi="Times New Roman" w:cs="Times New Roman"/>
        </w:rPr>
        <w:t xml:space="preserve">pre and post suspension </w:t>
      </w:r>
      <w:r w:rsidR="0038548F">
        <w:rPr>
          <w:rFonts w:ascii="Times New Roman" w:hAnsi="Times New Roman" w:cs="Times New Roman"/>
        </w:rPr>
        <w:t>levels)</w:t>
      </w:r>
      <w:r w:rsidR="00C73B6F">
        <w:rPr>
          <w:rFonts w:ascii="Times New Roman" w:hAnsi="Times New Roman" w:cs="Times New Roman"/>
        </w:rPr>
        <w:t>, a set of explanatory variables is specified to explain the change.  Broadly speaking, it is hypothesized that the change in player performance can be explained by two dominant considerations: Suspension characteristics and player characteristics.</w:t>
      </w:r>
      <w:r w:rsidR="001811B4">
        <w:rPr>
          <w:rFonts w:ascii="Times New Roman" w:hAnsi="Times New Roman" w:cs="Times New Roman"/>
        </w:rPr>
        <w:t xml:space="preserve"> </w:t>
      </w:r>
      <w:r w:rsidR="00C73B6F">
        <w:rPr>
          <w:rFonts w:ascii="Times New Roman" w:hAnsi="Times New Roman" w:cs="Times New Roman"/>
        </w:rPr>
        <w:t xml:space="preserve"> A set of zero-one dummy variables was used to quan</w:t>
      </w:r>
      <w:r w:rsidR="002B6955">
        <w:rPr>
          <w:rFonts w:ascii="Times New Roman" w:hAnsi="Times New Roman" w:cs="Times New Roman"/>
        </w:rPr>
        <w:t>tify suspension characteristics, and are listed in Table 1:</w:t>
      </w:r>
      <w:r w:rsidR="00C73B6F">
        <w:rPr>
          <w:rFonts w:ascii="Times New Roman" w:hAnsi="Times New Roman" w:cs="Times New Roman"/>
        </w:rPr>
        <w:t xml:space="preserve"> </w:t>
      </w:r>
    </w:p>
    <w:p w14:paraId="0F53AAF5" w14:textId="77777777" w:rsidR="002B6955" w:rsidRDefault="002B6955" w:rsidP="006376B6">
      <w:pPr>
        <w:spacing w:line="480" w:lineRule="auto"/>
        <w:ind w:firstLine="720"/>
        <w:rPr>
          <w:rFonts w:ascii="Times New Roman" w:hAnsi="Times New Roman" w:cs="Times New Roman"/>
        </w:rPr>
      </w:pPr>
    </w:p>
    <w:p w14:paraId="17D244C2" w14:textId="77777777" w:rsidR="002B6955" w:rsidRDefault="002B6955" w:rsidP="006376B6">
      <w:pPr>
        <w:spacing w:line="480" w:lineRule="auto"/>
        <w:ind w:firstLine="720"/>
        <w:rPr>
          <w:rFonts w:ascii="Times New Roman" w:hAnsi="Times New Roman" w:cs="Times New Roman"/>
        </w:rPr>
      </w:pPr>
    </w:p>
    <w:p w14:paraId="78A49273" w14:textId="77777777" w:rsidR="002B6955" w:rsidRDefault="002B6955" w:rsidP="006376B6">
      <w:pPr>
        <w:spacing w:line="480" w:lineRule="auto"/>
        <w:ind w:firstLine="720"/>
        <w:rPr>
          <w:rFonts w:ascii="Times New Roman" w:hAnsi="Times New Roman" w:cs="Times New Roman"/>
        </w:rPr>
      </w:pPr>
    </w:p>
    <w:p w14:paraId="5C934D06" w14:textId="77777777" w:rsidR="002B6955" w:rsidRDefault="002B6955" w:rsidP="006376B6">
      <w:pPr>
        <w:spacing w:line="480" w:lineRule="auto"/>
        <w:ind w:firstLine="720"/>
        <w:rPr>
          <w:rFonts w:ascii="Times New Roman" w:hAnsi="Times New Roman" w:cs="Times New Roman"/>
        </w:rPr>
      </w:pPr>
    </w:p>
    <w:p w14:paraId="19FEB3C7" w14:textId="77777777" w:rsidR="002B6955" w:rsidRDefault="002B6955" w:rsidP="006376B6">
      <w:pPr>
        <w:spacing w:line="480" w:lineRule="auto"/>
        <w:ind w:firstLine="720"/>
        <w:rPr>
          <w:rFonts w:ascii="Times New Roman" w:hAnsi="Times New Roman" w:cs="Times New Roman"/>
        </w:rPr>
      </w:pPr>
    </w:p>
    <w:p w14:paraId="49E68E74" w14:textId="77777777" w:rsidR="002B6955" w:rsidRDefault="002B6955" w:rsidP="002B6955">
      <w:pPr>
        <w:spacing w:line="480" w:lineRule="auto"/>
        <w:rPr>
          <w:rFonts w:ascii="Times New Roman" w:hAnsi="Times New Roman" w:cs="Times New Roman"/>
        </w:rPr>
      </w:pPr>
    </w:p>
    <w:p w14:paraId="2CF3D281" w14:textId="5C747984" w:rsidR="002B6955" w:rsidRPr="00347094" w:rsidRDefault="002B6955" w:rsidP="002B6955">
      <w:pPr>
        <w:spacing w:line="480" w:lineRule="auto"/>
        <w:rPr>
          <w:rFonts w:ascii="Times New Roman" w:hAnsi="Times New Roman" w:cs="Times New Roman"/>
        </w:rPr>
      </w:pPr>
      <w:r w:rsidRPr="002B6955">
        <w:rPr>
          <w:rFonts w:ascii="Times New Roman" w:hAnsi="Times New Roman" w:cs="Times New Roman"/>
          <w:u w:val="single"/>
        </w:rPr>
        <w:lastRenderedPageBreak/>
        <w:t>Table 1</w:t>
      </w:r>
      <w:r>
        <w:rPr>
          <w:rFonts w:ascii="Times New Roman" w:hAnsi="Times New Roman" w:cs="Times New Roman"/>
        </w:rPr>
        <w:t xml:space="preserve">: Description of Suspension Characteristic </w:t>
      </w:r>
      <w:r w:rsidR="00EB1CF3">
        <w:rPr>
          <w:rFonts w:ascii="Times New Roman" w:hAnsi="Times New Roman" w:cs="Times New Roman"/>
        </w:rPr>
        <w:t xml:space="preserve">Explanatory </w:t>
      </w:r>
      <w:r>
        <w:rPr>
          <w:rFonts w:ascii="Times New Roman" w:hAnsi="Times New Roman" w:cs="Times New Roman"/>
        </w:rPr>
        <w:t>Variables</w:t>
      </w:r>
    </w:p>
    <w:tbl>
      <w:tblPr>
        <w:tblStyle w:val="TableGrid"/>
        <w:tblW w:w="10162" w:type="dxa"/>
        <w:tblBorders>
          <w:insideH w:val="none" w:sz="0" w:space="0" w:color="auto"/>
          <w:insideV w:val="none" w:sz="0" w:space="0" w:color="auto"/>
        </w:tblBorders>
        <w:tblLook w:val="04A0" w:firstRow="1" w:lastRow="0" w:firstColumn="1" w:lastColumn="0" w:noHBand="0" w:noVBand="1"/>
      </w:tblPr>
      <w:tblGrid>
        <w:gridCol w:w="5081"/>
        <w:gridCol w:w="5081"/>
      </w:tblGrid>
      <w:tr w:rsidR="002B6955" w:rsidRPr="004F226C" w14:paraId="74EBF346" w14:textId="77777777" w:rsidTr="002A5AAE">
        <w:trPr>
          <w:trHeight w:val="584"/>
        </w:trPr>
        <w:tc>
          <w:tcPr>
            <w:tcW w:w="5081" w:type="dxa"/>
            <w:tcBorders>
              <w:top w:val="single" w:sz="4" w:space="0" w:color="auto"/>
              <w:left w:val="nil"/>
              <w:bottom w:val="single" w:sz="4" w:space="0" w:color="auto"/>
            </w:tcBorders>
          </w:tcPr>
          <w:p w14:paraId="080F044E" w14:textId="77777777" w:rsidR="002B6955" w:rsidRDefault="002B6955" w:rsidP="002A5AAE">
            <w:pPr>
              <w:rPr>
                <w:rFonts w:ascii="Times New Roman" w:hAnsi="Times New Roman" w:cs="Times New Roman"/>
              </w:rPr>
            </w:pPr>
            <w:r w:rsidRPr="004F226C">
              <w:rPr>
                <w:rFonts w:ascii="Times New Roman" w:hAnsi="Times New Roman" w:cs="Times New Roman"/>
              </w:rPr>
              <w:t>Variable</w:t>
            </w:r>
          </w:p>
          <w:p w14:paraId="4324D244" w14:textId="77777777" w:rsidR="002B6955" w:rsidRPr="004F226C" w:rsidRDefault="002B6955" w:rsidP="002A5AAE">
            <w:pPr>
              <w:rPr>
                <w:rFonts w:ascii="Times New Roman" w:hAnsi="Times New Roman" w:cs="Times New Roman"/>
              </w:rPr>
            </w:pPr>
          </w:p>
        </w:tc>
        <w:tc>
          <w:tcPr>
            <w:tcW w:w="5081" w:type="dxa"/>
            <w:tcBorders>
              <w:top w:val="single" w:sz="4" w:space="0" w:color="auto"/>
              <w:bottom w:val="single" w:sz="4" w:space="0" w:color="auto"/>
              <w:right w:val="nil"/>
            </w:tcBorders>
          </w:tcPr>
          <w:p w14:paraId="76A361CD" w14:textId="77777777" w:rsidR="002B6955" w:rsidRPr="004F226C" w:rsidRDefault="002B6955" w:rsidP="002A5AAE">
            <w:pPr>
              <w:rPr>
                <w:rFonts w:ascii="Times New Roman" w:hAnsi="Times New Roman" w:cs="Times New Roman"/>
              </w:rPr>
            </w:pPr>
            <w:r w:rsidRPr="004F226C">
              <w:rPr>
                <w:rFonts w:ascii="Times New Roman" w:hAnsi="Times New Roman" w:cs="Times New Roman"/>
              </w:rPr>
              <w:t>Description</w:t>
            </w:r>
          </w:p>
        </w:tc>
      </w:tr>
      <w:tr w:rsidR="002B6955" w:rsidRPr="004F226C" w14:paraId="150E7341" w14:textId="77777777" w:rsidTr="002A5AAE">
        <w:trPr>
          <w:trHeight w:val="872"/>
        </w:trPr>
        <w:tc>
          <w:tcPr>
            <w:tcW w:w="5081" w:type="dxa"/>
            <w:tcBorders>
              <w:top w:val="single" w:sz="4" w:space="0" w:color="auto"/>
              <w:left w:val="nil"/>
              <w:bottom w:val="nil"/>
              <w:right w:val="nil"/>
            </w:tcBorders>
          </w:tcPr>
          <w:p w14:paraId="1AE0C3BC" w14:textId="77777777" w:rsidR="002B6955" w:rsidRPr="004F226C" w:rsidRDefault="002B6955" w:rsidP="002A5AAE">
            <w:pPr>
              <w:rPr>
                <w:rFonts w:ascii="Times New Roman" w:hAnsi="Times New Roman" w:cs="Times New Roman"/>
              </w:rPr>
            </w:pPr>
            <w:r w:rsidRPr="004F226C">
              <w:rPr>
                <w:rFonts w:ascii="Times New Roman" w:hAnsi="Times New Roman" w:cs="Times New Roman"/>
              </w:rPr>
              <w:t>multi</w:t>
            </w:r>
          </w:p>
        </w:tc>
        <w:tc>
          <w:tcPr>
            <w:tcW w:w="5081" w:type="dxa"/>
            <w:tcBorders>
              <w:top w:val="single" w:sz="4" w:space="0" w:color="auto"/>
              <w:left w:val="nil"/>
              <w:bottom w:val="nil"/>
              <w:right w:val="nil"/>
            </w:tcBorders>
          </w:tcPr>
          <w:p w14:paraId="3BC1CE27" w14:textId="77777777" w:rsidR="002B6955" w:rsidRPr="004F226C" w:rsidRDefault="002B6955" w:rsidP="002A5AAE">
            <w:pPr>
              <w:rPr>
                <w:rFonts w:ascii="Times New Roman" w:hAnsi="Times New Roman" w:cs="Times New Roman"/>
              </w:rPr>
            </w:pPr>
            <w:r w:rsidRPr="004F226C">
              <w:rPr>
                <w:rFonts w:ascii="Times New Roman" w:hAnsi="Times New Roman" w:cs="Times New Roman"/>
              </w:rPr>
              <w:t>Equal to 1 if the suspension was for more than one game, equal to 0 otherwise</w:t>
            </w:r>
          </w:p>
        </w:tc>
      </w:tr>
      <w:tr w:rsidR="002B6955" w:rsidRPr="004F226C" w14:paraId="39CAAB79" w14:textId="77777777" w:rsidTr="002A5AAE">
        <w:trPr>
          <w:trHeight w:val="1270"/>
        </w:trPr>
        <w:tc>
          <w:tcPr>
            <w:tcW w:w="5081" w:type="dxa"/>
            <w:tcBorders>
              <w:top w:val="nil"/>
              <w:left w:val="nil"/>
              <w:bottom w:val="nil"/>
              <w:right w:val="nil"/>
            </w:tcBorders>
          </w:tcPr>
          <w:p w14:paraId="66684A38" w14:textId="77777777" w:rsidR="002B6955" w:rsidRPr="004F226C" w:rsidRDefault="002B6955" w:rsidP="002A5AAE">
            <w:pPr>
              <w:rPr>
                <w:rFonts w:ascii="Times New Roman" w:hAnsi="Times New Roman" w:cs="Times New Roman"/>
              </w:rPr>
            </w:pPr>
            <w:r w:rsidRPr="004F226C">
              <w:rPr>
                <w:rFonts w:ascii="Times New Roman" w:hAnsi="Times New Roman" w:cs="Times New Roman"/>
              </w:rPr>
              <w:t>ref</w:t>
            </w:r>
          </w:p>
        </w:tc>
        <w:tc>
          <w:tcPr>
            <w:tcW w:w="5081" w:type="dxa"/>
            <w:tcBorders>
              <w:top w:val="nil"/>
              <w:left w:val="nil"/>
              <w:bottom w:val="nil"/>
              <w:right w:val="nil"/>
            </w:tcBorders>
          </w:tcPr>
          <w:p w14:paraId="49F43CBB" w14:textId="77777777" w:rsidR="002B6955" w:rsidRPr="004F226C" w:rsidRDefault="002B6955" w:rsidP="002A5AAE">
            <w:pPr>
              <w:rPr>
                <w:rFonts w:ascii="Times New Roman" w:hAnsi="Times New Roman" w:cs="Times New Roman"/>
              </w:rPr>
            </w:pPr>
            <w:r w:rsidRPr="004F226C">
              <w:rPr>
                <w:rFonts w:ascii="Times New Roman" w:hAnsi="Times New Roman" w:cs="Times New Roman"/>
              </w:rPr>
              <w:t>Equal to 1 if the incident which caused the suspension involved a referee, equal to 0 otherwise</w:t>
            </w:r>
          </w:p>
        </w:tc>
      </w:tr>
      <w:tr w:rsidR="002B6955" w:rsidRPr="004F226C" w14:paraId="1C5605A9" w14:textId="77777777" w:rsidTr="002A5AAE">
        <w:trPr>
          <w:trHeight w:val="1270"/>
        </w:trPr>
        <w:tc>
          <w:tcPr>
            <w:tcW w:w="5081" w:type="dxa"/>
            <w:tcBorders>
              <w:top w:val="nil"/>
              <w:left w:val="nil"/>
              <w:bottom w:val="nil"/>
              <w:right w:val="nil"/>
            </w:tcBorders>
          </w:tcPr>
          <w:p w14:paraId="2F211D1F" w14:textId="77777777" w:rsidR="002B6955" w:rsidRPr="004F226C" w:rsidRDefault="002B6955" w:rsidP="002A5AAE">
            <w:pPr>
              <w:rPr>
                <w:rFonts w:ascii="Times New Roman" w:hAnsi="Times New Roman" w:cs="Times New Roman"/>
              </w:rPr>
            </w:pPr>
            <w:r w:rsidRPr="004F226C">
              <w:rPr>
                <w:rFonts w:ascii="Times New Roman" w:hAnsi="Times New Roman" w:cs="Times New Roman"/>
              </w:rPr>
              <w:t>phys</w:t>
            </w:r>
          </w:p>
        </w:tc>
        <w:tc>
          <w:tcPr>
            <w:tcW w:w="5081" w:type="dxa"/>
            <w:tcBorders>
              <w:top w:val="nil"/>
              <w:left w:val="nil"/>
              <w:bottom w:val="nil"/>
              <w:right w:val="nil"/>
            </w:tcBorders>
          </w:tcPr>
          <w:p w14:paraId="2466F1C6" w14:textId="77777777" w:rsidR="002B6955" w:rsidRPr="004F226C" w:rsidRDefault="002B6955" w:rsidP="002A5AAE">
            <w:pPr>
              <w:rPr>
                <w:rFonts w:ascii="Times New Roman" w:hAnsi="Times New Roman" w:cs="Times New Roman"/>
              </w:rPr>
            </w:pPr>
            <w:r w:rsidRPr="004F226C">
              <w:rPr>
                <w:rFonts w:ascii="Times New Roman" w:hAnsi="Times New Roman" w:cs="Times New Roman"/>
              </w:rPr>
              <w:t xml:space="preserve">Equal to 1 if the suspension happened as a result of extreme physical contact with another player, equal to 0 otherwise </w:t>
            </w:r>
          </w:p>
        </w:tc>
      </w:tr>
      <w:tr w:rsidR="002B6955" w:rsidRPr="004F226C" w14:paraId="15B9ADF7" w14:textId="77777777" w:rsidTr="002A5AAE">
        <w:trPr>
          <w:trHeight w:val="317"/>
        </w:trPr>
        <w:tc>
          <w:tcPr>
            <w:tcW w:w="5081" w:type="dxa"/>
            <w:tcBorders>
              <w:top w:val="nil"/>
              <w:left w:val="nil"/>
              <w:bottom w:val="single" w:sz="4" w:space="0" w:color="auto"/>
              <w:right w:val="nil"/>
            </w:tcBorders>
          </w:tcPr>
          <w:p w14:paraId="2B23D7DF" w14:textId="77777777" w:rsidR="002B6955" w:rsidRPr="004F226C" w:rsidRDefault="002B6955" w:rsidP="002A5AAE">
            <w:pPr>
              <w:rPr>
                <w:rFonts w:ascii="Times New Roman" w:hAnsi="Times New Roman" w:cs="Times New Roman"/>
              </w:rPr>
            </w:pPr>
            <w:r w:rsidRPr="004F226C">
              <w:rPr>
                <w:rFonts w:ascii="Times New Roman" w:hAnsi="Times New Roman" w:cs="Times New Roman"/>
              </w:rPr>
              <w:t>game</w:t>
            </w:r>
          </w:p>
        </w:tc>
        <w:tc>
          <w:tcPr>
            <w:tcW w:w="5081" w:type="dxa"/>
            <w:tcBorders>
              <w:top w:val="nil"/>
              <w:left w:val="nil"/>
              <w:bottom w:val="single" w:sz="4" w:space="0" w:color="auto"/>
              <w:right w:val="nil"/>
            </w:tcBorders>
          </w:tcPr>
          <w:p w14:paraId="191D57B0" w14:textId="77777777" w:rsidR="002B6955" w:rsidRPr="004F226C" w:rsidRDefault="002B6955" w:rsidP="002A5AAE">
            <w:pPr>
              <w:rPr>
                <w:rFonts w:ascii="Times New Roman" w:hAnsi="Times New Roman" w:cs="Times New Roman"/>
              </w:rPr>
            </w:pPr>
            <w:r w:rsidRPr="004F226C">
              <w:rPr>
                <w:rFonts w:ascii="Times New Roman" w:hAnsi="Times New Roman" w:cs="Times New Roman"/>
              </w:rPr>
              <w:t>Equal to 1 if the incident which caused the suspension happened outside of a game environment, equal to 0 otherwise</w:t>
            </w:r>
          </w:p>
        </w:tc>
      </w:tr>
    </w:tbl>
    <w:p w14:paraId="710280AB" w14:textId="77777777" w:rsidR="002B6955" w:rsidRDefault="002B6955" w:rsidP="006376B6">
      <w:pPr>
        <w:spacing w:line="480" w:lineRule="auto"/>
        <w:ind w:firstLine="720"/>
        <w:rPr>
          <w:rFonts w:ascii="Times New Roman" w:hAnsi="Times New Roman" w:cs="Times New Roman"/>
        </w:rPr>
      </w:pPr>
    </w:p>
    <w:p w14:paraId="5CC0E539" w14:textId="3AE52F3C" w:rsidR="00C07FB4" w:rsidRDefault="001A09A0" w:rsidP="006376B6">
      <w:pPr>
        <w:spacing w:line="480" w:lineRule="auto"/>
        <w:ind w:firstLine="720"/>
        <w:rPr>
          <w:rFonts w:ascii="Times New Roman" w:hAnsi="Times New Roman" w:cs="Times New Roman"/>
        </w:rPr>
      </w:pPr>
      <w:r w:rsidRPr="00B74357">
        <w:rPr>
          <w:rFonts w:ascii="Times New Roman" w:hAnsi="Times New Roman" w:cs="Times New Roman"/>
        </w:rPr>
        <w:t xml:space="preserve">In addition to these </w:t>
      </w:r>
      <w:r w:rsidR="00EA2642">
        <w:rPr>
          <w:rFonts w:ascii="Times New Roman" w:hAnsi="Times New Roman" w:cs="Times New Roman"/>
        </w:rPr>
        <w:t xml:space="preserve">suspension </w:t>
      </w:r>
      <w:r w:rsidRPr="00B74357">
        <w:rPr>
          <w:rFonts w:ascii="Times New Roman" w:hAnsi="Times New Roman" w:cs="Times New Roman"/>
        </w:rPr>
        <w:t>dummy variables</w:t>
      </w:r>
      <w:r>
        <w:rPr>
          <w:rFonts w:ascii="Times New Roman" w:hAnsi="Times New Roman" w:cs="Times New Roman"/>
        </w:rPr>
        <w:t xml:space="preserve">, </w:t>
      </w:r>
      <w:r w:rsidR="007C6064">
        <w:rPr>
          <w:rFonts w:ascii="Times New Roman" w:hAnsi="Times New Roman" w:cs="Times New Roman"/>
        </w:rPr>
        <w:t>variables</w:t>
      </w:r>
      <w:r w:rsidR="002B6955">
        <w:rPr>
          <w:rFonts w:ascii="Times New Roman" w:hAnsi="Times New Roman" w:cs="Times New Roman"/>
        </w:rPr>
        <w:t xml:space="preserve"> which describe</w:t>
      </w:r>
      <w:r w:rsidR="00431170">
        <w:rPr>
          <w:rFonts w:ascii="Times New Roman" w:hAnsi="Times New Roman" w:cs="Times New Roman"/>
        </w:rPr>
        <w:t xml:space="preserve"> a player’s characteristics</w:t>
      </w:r>
      <w:r w:rsidR="007C6064">
        <w:rPr>
          <w:rFonts w:ascii="Times New Roman" w:hAnsi="Times New Roman" w:cs="Times New Roman"/>
        </w:rPr>
        <w:t xml:space="preserve"> </w:t>
      </w:r>
      <w:r w:rsidR="00C73B6F">
        <w:rPr>
          <w:rFonts w:ascii="Times New Roman" w:hAnsi="Times New Roman" w:cs="Times New Roman"/>
        </w:rPr>
        <w:t>are used as explanatory variables in the empirical analysis</w:t>
      </w:r>
      <w:r w:rsidR="002B6955">
        <w:rPr>
          <w:rFonts w:ascii="Times New Roman" w:hAnsi="Times New Roman" w:cs="Times New Roman"/>
        </w:rPr>
        <w:t>, and are outlined in Table 2</w:t>
      </w:r>
      <w:r w:rsidR="007C6064">
        <w:rPr>
          <w:rFonts w:ascii="Times New Roman" w:hAnsi="Times New Roman" w:cs="Times New Roman"/>
        </w:rPr>
        <w:t xml:space="preserve">: </w:t>
      </w:r>
    </w:p>
    <w:p w14:paraId="3B27E254" w14:textId="77777777" w:rsidR="002B6955" w:rsidRDefault="002B6955" w:rsidP="006376B6">
      <w:pPr>
        <w:spacing w:line="480" w:lineRule="auto"/>
        <w:ind w:firstLine="720"/>
        <w:rPr>
          <w:rFonts w:ascii="Times New Roman" w:hAnsi="Times New Roman" w:cs="Times New Roman"/>
        </w:rPr>
      </w:pPr>
    </w:p>
    <w:p w14:paraId="042291DA" w14:textId="77777777" w:rsidR="002B6955" w:rsidRDefault="002B6955" w:rsidP="006376B6">
      <w:pPr>
        <w:spacing w:line="480" w:lineRule="auto"/>
        <w:ind w:firstLine="720"/>
        <w:rPr>
          <w:rFonts w:ascii="Times New Roman" w:hAnsi="Times New Roman" w:cs="Times New Roman"/>
        </w:rPr>
      </w:pPr>
    </w:p>
    <w:p w14:paraId="3D4209CC" w14:textId="77777777" w:rsidR="002B6955" w:rsidRDefault="002B6955" w:rsidP="006376B6">
      <w:pPr>
        <w:spacing w:line="480" w:lineRule="auto"/>
        <w:ind w:firstLine="720"/>
        <w:rPr>
          <w:rFonts w:ascii="Times New Roman" w:hAnsi="Times New Roman" w:cs="Times New Roman"/>
        </w:rPr>
      </w:pPr>
    </w:p>
    <w:p w14:paraId="297EBA64" w14:textId="77777777" w:rsidR="002B6955" w:rsidRDefault="002B6955" w:rsidP="006376B6">
      <w:pPr>
        <w:spacing w:line="480" w:lineRule="auto"/>
        <w:ind w:firstLine="720"/>
        <w:rPr>
          <w:rFonts w:ascii="Times New Roman" w:hAnsi="Times New Roman" w:cs="Times New Roman"/>
        </w:rPr>
      </w:pPr>
    </w:p>
    <w:p w14:paraId="7DC15BA7" w14:textId="77777777" w:rsidR="002B6955" w:rsidRDefault="002B6955" w:rsidP="006376B6">
      <w:pPr>
        <w:spacing w:line="480" w:lineRule="auto"/>
        <w:ind w:firstLine="720"/>
        <w:rPr>
          <w:rFonts w:ascii="Times New Roman" w:hAnsi="Times New Roman" w:cs="Times New Roman"/>
        </w:rPr>
      </w:pPr>
    </w:p>
    <w:p w14:paraId="7DE600E3" w14:textId="77777777" w:rsidR="002B6955" w:rsidRDefault="002B6955" w:rsidP="006376B6">
      <w:pPr>
        <w:spacing w:line="480" w:lineRule="auto"/>
        <w:ind w:firstLine="720"/>
        <w:rPr>
          <w:rFonts w:ascii="Times New Roman" w:hAnsi="Times New Roman" w:cs="Times New Roman"/>
        </w:rPr>
      </w:pPr>
    </w:p>
    <w:p w14:paraId="7BBD01F7" w14:textId="77777777" w:rsidR="002B6955" w:rsidRDefault="002B6955" w:rsidP="006376B6">
      <w:pPr>
        <w:spacing w:line="480" w:lineRule="auto"/>
        <w:ind w:firstLine="720"/>
        <w:rPr>
          <w:rFonts w:ascii="Times New Roman" w:hAnsi="Times New Roman" w:cs="Times New Roman"/>
        </w:rPr>
      </w:pPr>
    </w:p>
    <w:p w14:paraId="1D016A87" w14:textId="77777777" w:rsidR="002B6955" w:rsidRDefault="002B6955" w:rsidP="006376B6">
      <w:pPr>
        <w:spacing w:line="480" w:lineRule="auto"/>
        <w:ind w:firstLine="720"/>
        <w:rPr>
          <w:rFonts w:ascii="Times New Roman" w:hAnsi="Times New Roman" w:cs="Times New Roman"/>
        </w:rPr>
      </w:pPr>
    </w:p>
    <w:p w14:paraId="5A607204" w14:textId="77777777" w:rsidR="002B6955" w:rsidRDefault="002B6955" w:rsidP="006376B6">
      <w:pPr>
        <w:spacing w:line="480" w:lineRule="auto"/>
        <w:ind w:firstLine="720"/>
        <w:rPr>
          <w:rFonts w:ascii="Times New Roman" w:hAnsi="Times New Roman" w:cs="Times New Roman"/>
        </w:rPr>
      </w:pPr>
    </w:p>
    <w:p w14:paraId="285A5C1D" w14:textId="77777777" w:rsidR="002B6955" w:rsidRDefault="002B6955" w:rsidP="002B6955">
      <w:pPr>
        <w:spacing w:line="480" w:lineRule="auto"/>
        <w:rPr>
          <w:rFonts w:ascii="Times New Roman" w:hAnsi="Times New Roman" w:cs="Times New Roman"/>
        </w:rPr>
      </w:pPr>
    </w:p>
    <w:p w14:paraId="2D8C9A41" w14:textId="3E51A003" w:rsidR="002B6955" w:rsidRDefault="002B6955" w:rsidP="002B6955">
      <w:pPr>
        <w:spacing w:line="480" w:lineRule="auto"/>
        <w:rPr>
          <w:rFonts w:ascii="Times New Roman" w:hAnsi="Times New Roman" w:cs="Times New Roman"/>
        </w:rPr>
      </w:pPr>
      <w:r w:rsidRPr="002B6955">
        <w:rPr>
          <w:rFonts w:ascii="Times New Roman" w:hAnsi="Times New Roman" w:cs="Times New Roman"/>
          <w:u w:val="single"/>
        </w:rPr>
        <w:lastRenderedPageBreak/>
        <w:t>Table 2</w:t>
      </w:r>
      <w:r>
        <w:rPr>
          <w:rFonts w:ascii="Times New Roman" w:hAnsi="Times New Roman" w:cs="Times New Roman"/>
        </w:rPr>
        <w:t xml:space="preserve">: Description of Player Characteristic </w:t>
      </w:r>
      <w:r w:rsidR="00EB1CF3">
        <w:rPr>
          <w:rFonts w:ascii="Times New Roman" w:hAnsi="Times New Roman" w:cs="Times New Roman"/>
        </w:rPr>
        <w:t xml:space="preserve">Explanatory </w:t>
      </w:r>
      <w:r>
        <w:rPr>
          <w:rFonts w:ascii="Times New Roman" w:hAnsi="Times New Roman" w:cs="Times New Roman"/>
        </w:rPr>
        <w:t>Variables</w:t>
      </w:r>
    </w:p>
    <w:tbl>
      <w:tblPr>
        <w:tblStyle w:val="TableGrid"/>
        <w:tblpPr w:leftFromText="180" w:rightFromText="180" w:vertAnchor="text" w:horzAnchor="page" w:tblpX="1450" w:tblpY="-78"/>
        <w:tblW w:w="10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1"/>
        <w:gridCol w:w="5081"/>
      </w:tblGrid>
      <w:tr w:rsidR="002B6955" w:rsidRPr="004F226C" w14:paraId="47F6A1D7" w14:textId="77777777" w:rsidTr="002A5AAE">
        <w:trPr>
          <w:trHeight w:val="584"/>
        </w:trPr>
        <w:tc>
          <w:tcPr>
            <w:tcW w:w="5081" w:type="dxa"/>
            <w:tcBorders>
              <w:top w:val="single" w:sz="4" w:space="0" w:color="auto"/>
              <w:bottom w:val="single" w:sz="4" w:space="0" w:color="auto"/>
            </w:tcBorders>
          </w:tcPr>
          <w:p w14:paraId="04EF1794" w14:textId="77777777" w:rsidR="002B6955" w:rsidRDefault="002B6955" w:rsidP="002A5AAE">
            <w:pPr>
              <w:rPr>
                <w:rFonts w:ascii="Times New Roman" w:hAnsi="Times New Roman" w:cs="Times New Roman"/>
              </w:rPr>
            </w:pPr>
            <w:r w:rsidRPr="004F226C">
              <w:rPr>
                <w:rFonts w:ascii="Times New Roman" w:hAnsi="Times New Roman" w:cs="Times New Roman"/>
              </w:rPr>
              <w:t>Variable</w:t>
            </w:r>
          </w:p>
          <w:p w14:paraId="63684861" w14:textId="77777777" w:rsidR="002B6955" w:rsidRPr="004F226C" w:rsidRDefault="002B6955" w:rsidP="002A5AAE">
            <w:pPr>
              <w:rPr>
                <w:rFonts w:ascii="Times New Roman" w:hAnsi="Times New Roman" w:cs="Times New Roman"/>
              </w:rPr>
            </w:pPr>
          </w:p>
        </w:tc>
        <w:tc>
          <w:tcPr>
            <w:tcW w:w="5081" w:type="dxa"/>
            <w:tcBorders>
              <w:top w:val="single" w:sz="4" w:space="0" w:color="auto"/>
              <w:bottom w:val="single" w:sz="4" w:space="0" w:color="auto"/>
            </w:tcBorders>
          </w:tcPr>
          <w:p w14:paraId="32AD933F" w14:textId="77777777" w:rsidR="002B6955" w:rsidRPr="004F226C" w:rsidRDefault="002B6955" w:rsidP="002A5AAE">
            <w:pPr>
              <w:rPr>
                <w:rFonts w:ascii="Times New Roman" w:hAnsi="Times New Roman" w:cs="Times New Roman"/>
              </w:rPr>
            </w:pPr>
            <w:r w:rsidRPr="004F226C">
              <w:rPr>
                <w:rFonts w:ascii="Times New Roman" w:hAnsi="Times New Roman" w:cs="Times New Roman"/>
              </w:rPr>
              <w:t>Description</w:t>
            </w:r>
          </w:p>
        </w:tc>
      </w:tr>
      <w:tr w:rsidR="002B6955" w:rsidRPr="004F226C" w14:paraId="71F3993E" w14:textId="77777777" w:rsidTr="002A5AAE">
        <w:trPr>
          <w:trHeight w:val="872"/>
        </w:trPr>
        <w:tc>
          <w:tcPr>
            <w:tcW w:w="5081" w:type="dxa"/>
            <w:tcBorders>
              <w:top w:val="single" w:sz="4" w:space="0" w:color="auto"/>
            </w:tcBorders>
          </w:tcPr>
          <w:p w14:paraId="5BAB99A8" w14:textId="77777777" w:rsidR="002B6955" w:rsidRPr="004F226C" w:rsidRDefault="002B6955" w:rsidP="002A5AAE">
            <w:pPr>
              <w:rPr>
                <w:rFonts w:ascii="Times New Roman" w:hAnsi="Times New Roman" w:cs="Times New Roman"/>
              </w:rPr>
            </w:pPr>
            <w:r>
              <w:rPr>
                <w:rFonts w:ascii="Times New Roman" w:hAnsi="Times New Roman" w:cs="Times New Roman"/>
              </w:rPr>
              <w:t>vet</w:t>
            </w:r>
          </w:p>
        </w:tc>
        <w:tc>
          <w:tcPr>
            <w:tcW w:w="5081" w:type="dxa"/>
            <w:tcBorders>
              <w:top w:val="single" w:sz="4" w:space="0" w:color="auto"/>
            </w:tcBorders>
          </w:tcPr>
          <w:p w14:paraId="6132B917" w14:textId="77777777" w:rsidR="002B6955" w:rsidRPr="004F226C" w:rsidRDefault="002B6955" w:rsidP="002A5AAE">
            <w:pPr>
              <w:rPr>
                <w:rFonts w:ascii="Times New Roman" w:hAnsi="Times New Roman" w:cs="Times New Roman"/>
              </w:rPr>
            </w:pPr>
            <w:r>
              <w:rPr>
                <w:rFonts w:ascii="Times New Roman" w:hAnsi="Times New Roman" w:cs="Times New Roman"/>
              </w:rPr>
              <w:t>Equal to 1 if the suspended player had played at least 4 seasons, equal to 0 otherwise</w:t>
            </w:r>
          </w:p>
        </w:tc>
      </w:tr>
      <w:tr w:rsidR="002B6955" w:rsidRPr="004F226C" w14:paraId="43C74289" w14:textId="77777777" w:rsidTr="002A5AAE">
        <w:trPr>
          <w:trHeight w:val="1270"/>
        </w:trPr>
        <w:tc>
          <w:tcPr>
            <w:tcW w:w="5081" w:type="dxa"/>
          </w:tcPr>
          <w:p w14:paraId="294AE353" w14:textId="77777777" w:rsidR="002B6955" w:rsidRPr="004F226C" w:rsidRDefault="002B6955" w:rsidP="002A5AAE">
            <w:pPr>
              <w:rPr>
                <w:rFonts w:ascii="Times New Roman" w:hAnsi="Times New Roman" w:cs="Times New Roman"/>
              </w:rPr>
            </w:pPr>
            <w:r>
              <w:rPr>
                <w:rFonts w:ascii="Times New Roman" w:hAnsi="Times New Roman" w:cs="Times New Roman"/>
              </w:rPr>
              <w:t>FirstSus</w:t>
            </w:r>
          </w:p>
        </w:tc>
        <w:tc>
          <w:tcPr>
            <w:tcW w:w="5081" w:type="dxa"/>
          </w:tcPr>
          <w:p w14:paraId="38FFAE1C" w14:textId="77777777" w:rsidR="002B6955" w:rsidRPr="004F226C" w:rsidRDefault="002B6955" w:rsidP="002A5AAE">
            <w:pPr>
              <w:rPr>
                <w:rFonts w:ascii="Times New Roman" w:hAnsi="Times New Roman" w:cs="Times New Roman"/>
              </w:rPr>
            </w:pPr>
            <w:r>
              <w:rPr>
                <w:rFonts w:ascii="Times New Roman" w:hAnsi="Times New Roman" w:cs="Times New Roman"/>
              </w:rPr>
              <w:t>Equal 1 1 if the suspension was the first of the player’s NBA career, equal to 0 otherwise</w:t>
            </w:r>
          </w:p>
        </w:tc>
      </w:tr>
      <w:tr w:rsidR="002B6955" w:rsidRPr="004F226C" w14:paraId="78330F13" w14:textId="77777777" w:rsidTr="002A5AAE">
        <w:trPr>
          <w:trHeight w:val="1270"/>
        </w:trPr>
        <w:tc>
          <w:tcPr>
            <w:tcW w:w="5081" w:type="dxa"/>
          </w:tcPr>
          <w:p w14:paraId="4E505DDB" w14:textId="77777777" w:rsidR="002B6955" w:rsidRPr="004F226C" w:rsidRDefault="002B6955" w:rsidP="002A5AAE">
            <w:pPr>
              <w:rPr>
                <w:rFonts w:ascii="Times New Roman" w:hAnsi="Times New Roman" w:cs="Times New Roman"/>
              </w:rPr>
            </w:pPr>
            <w:r>
              <w:rPr>
                <w:rFonts w:ascii="Times New Roman" w:hAnsi="Times New Roman" w:cs="Times New Roman"/>
              </w:rPr>
              <w:t>Start</w:t>
            </w:r>
          </w:p>
        </w:tc>
        <w:tc>
          <w:tcPr>
            <w:tcW w:w="5081" w:type="dxa"/>
          </w:tcPr>
          <w:p w14:paraId="7C2D7D76" w14:textId="77777777" w:rsidR="002B6955" w:rsidRPr="004F226C" w:rsidRDefault="002B6955" w:rsidP="002A5AAE">
            <w:pPr>
              <w:rPr>
                <w:rFonts w:ascii="Times New Roman" w:hAnsi="Times New Roman" w:cs="Times New Roman"/>
              </w:rPr>
            </w:pPr>
            <w:r>
              <w:rPr>
                <w:rFonts w:ascii="Times New Roman" w:hAnsi="Times New Roman" w:cs="Times New Roman"/>
              </w:rPr>
              <w:t>Equal to 1 if the player had started in at least half of his games in the season before being suspended, equal to 0 otherwise</w:t>
            </w:r>
          </w:p>
        </w:tc>
      </w:tr>
      <w:tr w:rsidR="002B6955" w:rsidRPr="004F226C" w14:paraId="2B547562" w14:textId="77777777" w:rsidTr="002A5AAE">
        <w:trPr>
          <w:trHeight w:val="1270"/>
        </w:trPr>
        <w:tc>
          <w:tcPr>
            <w:tcW w:w="5081" w:type="dxa"/>
          </w:tcPr>
          <w:p w14:paraId="59D64BCE" w14:textId="77777777" w:rsidR="002B6955" w:rsidRPr="004F226C" w:rsidRDefault="002B6955" w:rsidP="002A5AAE">
            <w:pPr>
              <w:rPr>
                <w:rFonts w:ascii="Times New Roman" w:hAnsi="Times New Roman" w:cs="Times New Roman"/>
              </w:rPr>
            </w:pPr>
            <w:r>
              <w:rPr>
                <w:rFonts w:ascii="Times New Roman" w:hAnsi="Times New Roman" w:cs="Times New Roman"/>
              </w:rPr>
              <w:t>MP1</w:t>
            </w:r>
          </w:p>
        </w:tc>
        <w:tc>
          <w:tcPr>
            <w:tcW w:w="5081" w:type="dxa"/>
          </w:tcPr>
          <w:p w14:paraId="0D26FA13" w14:textId="77777777" w:rsidR="002B6955" w:rsidRPr="004F226C" w:rsidRDefault="002B6955" w:rsidP="002A5AAE">
            <w:pPr>
              <w:rPr>
                <w:rFonts w:ascii="Times New Roman" w:hAnsi="Times New Roman" w:cs="Times New Roman"/>
              </w:rPr>
            </w:pPr>
            <w:r>
              <w:rPr>
                <w:rFonts w:ascii="Times New Roman" w:hAnsi="Times New Roman" w:cs="Times New Roman"/>
              </w:rPr>
              <w:t>The number of minutes the player averaged before being suspended</w:t>
            </w:r>
          </w:p>
        </w:tc>
      </w:tr>
      <w:tr w:rsidR="002B6955" w:rsidRPr="004F226C" w14:paraId="630609BE" w14:textId="77777777" w:rsidTr="002A5AAE">
        <w:trPr>
          <w:trHeight w:val="1320"/>
        </w:trPr>
        <w:tc>
          <w:tcPr>
            <w:tcW w:w="5081" w:type="dxa"/>
          </w:tcPr>
          <w:p w14:paraId="6227F935" w14:textId="77777777" w:rsidR="002B6955" w:rsidRPr="004F226C" w:rsidRDefault="002B6955" w:rsidP="002A5AAE">
            <w:pPr>
              <w:rPr>
                <w:rFonts w:ascii="Times New Roman" w:hAnsi="Times New Roman" w:cs="Times New Roman"/>
              </w:rPr>
            </w:pPr>
            <w:r>
              <w:rPr>
                <w:rFonts w:ascii="Times New Roman" w:hAnsi="Times New Roman" w:cs="Times New Roman"/>
              </w:rPr>
              <w:t>OppSRS</w:t>
            </w:r>
          </w:p>
        </w:tc>
        <w:tc>
          <w:tcPr>
            <w:tcW w:w="5081" w:type="dxa"/>
          </w:tcPr>
          <w:p w14:paraId="32904078" w14:textId="77777777" w:rsidR="002B6955" w:rsidRPr="004F226C" w:rsidRDefault="002B6955" w:rsidP="002A5AAE">
            <w:pPr>
              <w:rPr>
                <w:rFonts w:ascii="Times New Roman" w:hAnsi="Times New Roman" w:cs="Times New Roman"/>
              </w:rPr>
            </w:pPr>
            <w:r>
              <w:rPr>
                <w:rFonts w:ascii="Times New Roman" w:hAnsi="Times New Roman" w:cs="Times New Roman"/>
              </w:rPr>
              <w:t xml:space="preserve">A measure of the strength of the opponent the suspended player played against in the game in which he returned from suspension (see glossary for further explanation of SRS) </w:t>
            </w:r>
          </w:p>
        </w:tc>
      </w:tr>
      <w:tr w:rsidR="002B6955" w:rsidRPr="004F226C" w14:paraId="62067F36" w14:textId="77777777" w:rsidTr="002A5AAE">
        <w:trPr>
          <w:trHeight w:val="371"/>
        </w:trPr>
        <w:tc>
          <w:tcPr>
            <w:tcW w:w="5081" w:type="dxa"/>
            <w:tcBorders>
              <w:bottom w:val="single" w:sz="4" w:space="0" w:color="auto"/>
            </w:tcBorders>
          </w:tcPr>
          <w:p w14:paraId="79B0A92B" w14:textId="77777777" w:rsidR="002B6955" w:rsidRPr="004F226C" w:rsidRDefault="002B6955" w:rsidP="002A5AAE">
            <w:pPr>
              <w:rPr>
                <w:rFonts w:ascii="Times New Roman" w:hAnsi="Times New Roman" w:cs="Times New Roman"/>
              </w:rPr>
            </w:pPr>
            <w:r>
              <w:rPr>
                <w:rFonts w:ascii="Times New Roman" w:hAnsi="Times New Roman" w:cs="Times New Roman"/>
              </w:rPr>
              <w:t>age</w:t>
            </w:r>
          </w:p>
        </w:tc>
        <w:tc>
          <w:tcPr>
            <w:tcW w:w="5081" w:type="dxa"/>
            <w:tcBorders>
              <w:bottom w:val="single" w:sz="4" w:space="0" w:color="auto"/>
            </w:tcBorders>
          </w:tcPr>
          <w:p w14:paraId="0956CD16" w14:textId="77777777" w:rsidR="002B6955" w:rsidRPr="004F226C" w:rsidRDefault="002B6955" w:rsidP="002A5AAE">
            <w:pPr>
              <w:rPr>
                <w:rFonts w:ascii="Times New Roman" w:hAnsi="Times New Roman" w:cs="Times New Roman"/>
              </w:rPr>
            </w:pPr>
            <w:r>
              <w:rPr>
                <w:rFonts w:ascii="Times New Roman" w:hAnsi="Times New Roman" w:cs="Times New Roman"/>
              </w:rPr>
              <w:t>The age of the suspended player in years</w:t>
            </w:r>
          </w:p>
        </w:tc>
      </w:tr>
    </w:tbl>
    <w:p w14:paraId="20DF7AF4" w14:textId="77777777" w:rsidR="002B6955" w:rsidRDefault="002B6955" w:rsidP="006376B6">
      <w:pPr>
        <w:spacing w:line="480" w:lineRule="auto"/>
        <w:ind w:firstLine="720"/>
        <w:rPr>
          <w:rFonts w:ascii="Times New Roman" w:hAnsi="Times New Roman" w:cs="Times New Roman"/>
        </w:rPr>
      </w:pPr>
    </w:p>
    <w:p w14:paraId="7D6ACFB5" w14:textId="4F76F31C" w:rsidR="003317C2" w:rsidRDefault="009D27C0" w:rsidP="00671DFD">
      <w:pPr>
        <w:spacing w:line="480" w:lineRule="auto"/>
        <w:ind w:firstLine="360"/>
        <w:rPr>
          <w:rFonts w:ascii="Times New Roman" w:hAnsi="Times New Roman" w:cs="Times New Roman"/>
        </w:rPr>
      </w:pPr>
      <w:r>
        <w:rPr>
          <w:rFonts w:ascii="Times New Roman" w:hAnsi="Times New Roman" w:cs="Times New Roman"/>
        </w:rPr>
        <w:t xml:space="preserve">The suspension data was obtained from </w:t>
      </w:r>
      <w:hyperlink r:id="rId14" w:history="1">
        <w:r w:rsidR="00CD3E27" w:rsidRPr="004730E8">
          <w:rPr>
            <w:rStyle w:val="Hyperlink"/>
            <w:rFonts w:ascii="Times New Roman" w:hAnsi="Times New Roman" w:cs="Times New Roman"/>
          </w:rPr>
          <w:t>www.spotrac.com</w:t>
        </w:r>
      </w:hyperlink>
      <w:r w:rsidR="00CD3E27">
        <w:rPr>
          <w:rFonts w:ascii="Times New Roman" w:hAnsi="Times New Roman" w:cs="Times New Roman"/>
        </w:rPr>
        <w:t xml:space="preserve"> </w:t>
      </w:r>
      <w:r>
        <w:rPr>
          <w:rFonts w:ascii="Times New Roman" w:hAnsi="Times New Roman" w:cs="Times New Roman"/>
        </w:rPr>
        <w:t xml:space="preserve">and </w:t>
      </w:r>
      <w:r w:rsidR="00C73B6F">
        <w:rPr>
          <w:rFonts w:ascii="Times New Roman" w:hAnsi="Times New Roman" w:cs="Times New Roman"/>
        </w:rPr>
        <w:t>consists of</w:t>
      </w:r>
      <w:r w:rsidR="00B74357">
        <w:rPr>
          <w:rFonts w:ascii="Times New Roman" w:hAnsi="Times New Roman" w:cs="Times New Roman"/>
        </w:rPr>
        <w:t xml:space="preserve"> seven years of NBA suspension data </w:t>
      </w:r>
      <w:r w:rsidR="005275C2">
        <w:rPr>
          <w:rFonts w:ascii="Times New Roman" w:hAnsi="Times New Roman" w:cs="Times New Roman"/>
        </w:rPr>
        <w:t>(2010-11 to 2016-17)</w:t>
      </w:r>
      <w:r w:rsidR="00247834">
        <w:rPr>
          <w:rFonts w:ascii="Times New Roman" w:hAnsi="Times New Roman" w:cs="Times New Roman"/>
        </w:rPr>
        <w:t xml:space="preserve"> </w:t>
      </w:r>
      <w:r w:rsidR="00E127A2">
        <w:rPr>
          <w:rFonts w:ascii="Times New Roman" w:hAnsi="Times New Roman" w:cs="Times New Roman"/>
        </w:rPr>
        <w:t>compiled into the afore-</w:t>
      </w:r>
      <w:r w:rsidR="00247834">
        <w:rPr>
          <w:rFonts w:ascii="Times New Roman" w:hAnsi="Times New Roman" w:cs="Times New Roman"/>
        </w:rPr>
        <w:t>mentioned Excel spreadsheet</w:t>
      </w:r>
      <w:r>
        <w:rPr>
          <w:rFonts w:ascii="Times New Roman" w:hAnsi="Times New Roman" w:cs="Times New Roman"/>
        </w:rPr>
        <w:t xml:space="preserve">. </w:t>
      </w:r>
      <w:r w:rsidR="004C3C25">
        <w:rPr>
          <w:rFonts w:ascii="Times New Roman" w:hAnsi="Times New Roman" w:cs="Times New Roman"/>
        </w:rPr>
        <w:t xml:space="preserve"> </w:t>
      </w:r>
      <w:r>
        <w:rPr>
          <w:rFonts w:ascii="Times New Roman" w:hAnsi="Times New Roman" w:cs="Times New Roman"/>
        </w:rPr>
        <w:t xml:space="preserve">All suspensions </w:t>
      </w:r>
      <w:r w:rsidR="00C73B6F">
        <w:rPr>
          <w:rFonts w:ascii="Times New Roman" w:hAnsi="Times New Roman" w:cs="Times New Roman"/>
        </w:rPr>
        <w:t xml:space="preserve">occurring </w:t>
      </w:r>
      <w:r>
        <w:rPr>
          <w:rFonts w:ascii="Times New Roman" w:hAnsi="Times New Roman" w:cs="Times New Roman"/>
        </w:rPr>
        <w:t>in the offseason and the postseason were eliminated from the dataset, as well as the rare</w:t>
      </w:r>
      <w:r w:rsidR="005275C2">
        <w:rPr>
          <w:rFonts w:ascii="Times New Roman" w:hAnsi="Times New Roman" w:cs="Times New Roman"/>
        </w:rPr>
        <w:t xml:space="preserve"> cases in which</w:t>
      </w:r>
      <w:r>
        <w:rPr>
          <w:rFonts w:ascii="Times New Roman" w:hAnsi="Times New Roman" w:cs="Times New Roman"/>
        </w:rPr>
        <w:t xml:space="preserve"> </w:t>
      </w:r>
      <w:r w:rsidR="005275C2">
        <w:rPr>
          <w:rFonts w:ascii="Times New Roman" w:hAnsi="Times New Roman" w:cs="Times New Roman"/>
        </w:rPr>
        <w:t>a player was suspended, then failed to</w:t>
      </w:r>
      <w:r>
        <w:rPr>
          <w:rFonts w:ascii="Times New Roman" w:hAnsi="Times New Roman" w:cs="Times New Roman"/>
        </w:rPr>
        <w:t xml:space="preserve"> play in </w:t>
      </w:r>
      <w:r w:rsidR="00B74357">
        <w:rPr>
          <w:rFonts w:ascii="Times New Roman" w:hAnsi="Times New Roman" w:cs="Times New Roman"/>
        </w:rPr>
        <w:t>a game</w:t>
      </w:r>
      <w:r>
        <w:rPr>
          <w:rFonts w:ascii="Times New Roman" w:hAnsi="Times New Roman" w:cs="Times New Roman"/>
        </w:rPr>
        <w:t xml:space="preserve"> following </w:t>
      </w:r>
      <w:r w:rsidR="00C73B6F">
        <w:rPr>
          <w:rFonts w:ascii="Times New Roman" w:hAnsi="Times New Roman" w:cs="Times New Roman"/>
        </w:rPr>
        <w:t>suspension</w:t>
      </w:r>
      <w:r w:rsidR="003A4BD4">
        <w:rPr>
          <w:rFonts w:ascii="Times New Roman" w:hAnsi="Times New Roman" w:cs="Times New Roman"/>
        </w:rPr>
        <w:t>.</w:t>
      </w:r>
      <w:r w:rsidR="00192A8D">
        <w:rPr>
          <w:rFonts w:ascii="Times New Roman" w:hAnsi="Times New Roman" w:cs="Times New Roman"/>
        </w:rPr>
        <w:t xml:space="preserve"> </w:t>
      </w:r>
      <w:r w:rsidR="004C3C25">
        <w:rPr>
          <w:rFonts w:ascii="Times New Roman" w:hAnsi="Times New Roman" w:cs="Times New Roman"/>
        </w:rPr>
        <w:t xml:space="preserve"> </w:t>
      </w:r>
      <w:r w:rsidR="0049660B" w:rsidRPr="00BC12B9">
        <w:rPr>
          <w:rFonts w:ascii="Times New Roman" w:hAnsi="Times New Roman" w:cs="Times New Roman"/>
        </w:rPr>
        <w:t>In addition, if a player failed to accumulate at least 100 minutes</w:t>
      </w:r>
      <w:r w:rsidR="0049660B">
        <w:rPr>
          <w:rFonts w:ascii="Times New Roman" w:hAnsi="Times New Roman" w:cs="Times New Roman"/>
        </w:rPr>
        <w:t xml:space="preserve"> played prior to </w:t>
      </w:r>
      <w:r w:rsidR="00C73B6F">
        <w:rPr>
          <w:rFonts w:ascii="Times New Roman" w:hAnsi="Times New Roman" w:cs="Times New Roman"/>
        </w:rPr>
        <w:t>suspension</w:t>
      </w:r>
      <w:r w:rsidR="0049660B">
        <w:rPr>
          <w:rFonts w:ascii="Times New Roman" w:hAnsi="Times New Roman" w:cs="Times New Roman"/>
        </w:rPr>
        <w:t xml:space="preserve">, </w:t>
      </w:r>
      <w:r w:rsidR="00C73B6F">
        <w:rPr>
          <w:rFonts w:ascii="Times New Roman" w:hAnsi="Times New Roman" w:cs="Times New Roman"/>
        </w:rPr>
        <w:t>the observation</w:t>
      </w:r>
      <w:r w:rsidR="0049660B">
        <w:rPr>
          <w:rFonts w:ascii="Times New Roman" w:hAnsi="Times New Roman" w:cs="Times New Roman"/>
        </w:rPr>
        <w:t xml:space="preserve"> </w:t>
      </w:r>
      <w:r w:rsidR="00C73B6F">
        <w:rPr>
          <w:rFonts w:ascii="Times New Roman" w:hAnsi="Times New Roman" w:cs="Times New Roman"/>
        </w:rPr>
        <w:t>was</w:t>
      </w:r>
      <w:r w:rsidR="0049660B">
        <w:rPr>
          <w:rFonts w:ascii="Times New Roman" w:hAnsi="Times New Roman" w:cs="Times New Roman"/>
        </w:rPr>
        <w:t xml:space="preserve"> removed from the </w:t>
      </w:r>
      <w:r w:rsidR="00C73B6F">
        <w:rPr>
          <w:rFonts w:ascii="Times New Roman" w:hAnsi="Times New Roman" w:cs="Times New Roman"/>
        </w:rPr>
        <w:t>data set</w:t>
      </w:r>
      <w:r w:rsidR="00FC501D">
        <w:rPr>
          <w:rFonts w:ascii="Times New Roman" w:hAnsi="Times New Roman" w:cs="Times New Roman"/>
        </w:rPr>
        <w:t>.</w:t>
      </w:r>
      <w:r w:rsidR="000F0A9D">
        <w:rPr>
          <w:rFonts w:ascii="Times New Roman" w:hAnsi="Times New Roman" w:cs="Times New Roman"/>
        </w:rPr>
        <w:t xml:space="preserve"> </w:t>
      </w:r>
      <w:r w:rsidR="00FC501D">
        <w:rPr>
          <w:rFonts w:ascii="Times New Roman" w:hAnsi="Times New Roman" w:cs="Times New Roman"/>
        </w:rPr>
        <w:t xml:space="preserve"> </w:t>
      </w:r>
    </w:p>
    <w:p w14:paraId="42A90643" w14:textId="77777777" w:rsidR="002B6955" w:rsidRDefault="002B6955" w:rsidP="00671DFD">
      <w:pPr>
        <w:spacing w:line="480" w:lineRule="auto"/>
        <w:ind w:firstLine="360"/>
        <w:rPr>
          <w:rFonts w:ascii="Times New Roman" w:hAnsi="Times New Roman" w:cs="Times New Roman"/>
        </w:rPr>
      </w:pPr>
    </w:p>
    <w:p w14:paraId="69621852" w14:textId="77777777" w:rsidR="002B6955" w:rsidRDefault="002B6955" w:rsidP="00671DFD">
      <w:pPr>
        <w:spacing w:line="480" w:lineRule="auto"/>
        <w:ind w:firstLine="360"/>
        <w:rPr>
          <w:rFonts w:ascii="Times New Roman" w:hAnsi="Times New Roman" w:cs="Times New Roman"/>
        </w:rPr>
      </w:pPr>
    </w:p>
    <w:p w14:paraId="215950EA" w14:textId="77777777" w:rsidR="00C75D55" w:rsidRDefault="00C75D55" w:rsidP="00671DFD">
      <w:pPr>
        <w:spacing w:line="480" w:lineRule="auto"/>
        <w:ind w:firstLine="360"/>
        <w:rPr>
          <w:rFonts w:ascii="Times New Roman" w:hAnsi="Times New Roman" w:cs="Times New Roman"/>
        </w:rPr>
      </w:pPr>
    </w:p>
    <w:p w14:paraId="29AFEE26" w14:textId="13B80809" w:rsidR="00FF5C6A" w:rsidRPr="005B5286" w:rsidRDefault="00920E63" w:rsidP="005B5286">
      <w:pPr>
        <w:pStyle w:val="ListParagraph"/>
        <w:numPr>
          <w:ilvl w:val="0"/>
          <w:numId w:val="6"/>
        </w:numPr>
        <w:spacing w:line="480" w:lineRule="auto"/>
        <w:rPr>
          <w:rFonts w:ascii="Times New Roman" w:hAnsi="Times New Roman" w:cs="Times New Roman"/>
        </w:rPr>
      </w:pPr>
      <w:r w:rsidRPr="005B5286">
        <w:rPr>
          <w:rFonts w:ascii="Times New Roman" w:hAnsi="Times New Roman" w:cs="Times New Roman"/>
          <w:b/>
          <w:u w:val="single"/>
        </w:rPr>
        <w:lastRenderedPageBreak/>
        <w:t xml:space="preserve">General Empirical </w:t>
      </w:r>
      <w:r w:rsidR="00DE5630" w:rsidRPr="005B5286">
        <w:rPr>
          <w:rFonts w:ascii="Times New Roman" w:hAnsi="Times New Roman" w:cs="Times New Roman"/>
          <w:b/>
          <w:u w:val="single"/>
        </w:rPr>
        <w:t xml:space="preserve">Model </w:t>
      </w:r>
      <w:r w:rsidRPr="005B5286">
        <w:rPr>
          <w:rFonts w:ascii="Times New Roman" w:hAnsi="Times New Roman" w:cs="Times New Roman"/>
          <w:b/>
          <w:u w:val="single"/>
        </w:rPr>
        <w:t>Construction</w:t>
      </w:r>
    </w:p>
    <w:p w14:paraId="42839823" w14:textId="506EBBF5" w:rsidR="003D740F" w:rsidRDefault="00FF5C6A" w:rsidP="003D740F">
      <w:pPr>
        <w:spacing w:line="480" w:lineRule="auto"/>
        <w:ind w:firstLine="720"/>
        <w:rPr>
          <w:rFonts w:ascii="Times New Roman" w:hAnsi="Times New Roman" w:cs="Times New Roman"/>
        </w:rPr>
      </w:pPr>
      <w:r>
        <w:rPr>
          <w:rFonts w:ascii="Times New Roman" w:hAnsi="Times New Roman" w:cs="Times New Roman"/>
        </w:rPr>
        <w:t xml:space="preserve">A standard multiple least squares regression model is proposed for </w:t>
      </w:r>
      <w:r w:rsidR="00D27755">
        <w:rPr>
          <w:rFonts w:ascii="Times New Roman" w:hAnsi="Times New Roman" w:cs="Times New Roman"/>
        </w:rPr>
        <w:t xml:space="preserve">establishing the </w:t>
      </w:r>
      <w:r>
        <w:rPr>
          <w:rFonts w:ascii="Times New Roman" w:hAnsi="Times New Roman" w:cs="Times New Roman"/>
        </w:rPr>
        <w:t>relationship between</w:t>
      </w:r>
      <w:r w:rsidR="008577F7">
        <w:rPr>
          <w:rFonts w:ascii="Times New Roman" w:hAnsi="Times New Roman" w:cs="Times New Roman"/>
        </w:rPr>
        <w:t xml:space="preserve"> the </w:t>
      </w:r>
      <w:r w:rsidR="00807B93">
        <w:rPr>
          <w:rFonts w:ascii="Times New Roman" w:hAnsi="Times New Roman" w:cs="Times New Roman"/>
        </w:rPr>
        <w:t>change in the</w:t>
      </w:r>
      <w:r w:rsidR="007163D1">
        <w:rPr>
          <w:rFonts w:ascii="Times New Roman" w:hAnsi="Times New Roman" w:cs="Times New Roman"/>
        </w:rPr>
        <w:t xml:space="preserve"> normalized</w:t>
      </w:r>
      <w:r w:rsidR="00807B93">
        <w:rPr>
          <w:rFonts w:ascii="Times New Roman" w:hAnsi="Times New Roman" w:cs="Times New Roman"/>
        </w:rPr>
        <w:t xml:space="preserve"> </w:t>
      </w:r>
      <w:r w:rsidR="008577F7">
        <w:rPr>
          <w:rFonts w:ascii="Times New Roman" w:hAnsi="Times New Roman" w:cs="Times New Roman"/>
        </w:rPr>
        <w:t xml:space="preserve">response </w:t>
      </w:r>
      <w:r w:rsidR="007163D1">
        <w:rPr>
          <w:rFonts w:ascii="Times New Roman" w:hAnsi="Times New Roman" w:cs="Times New Roman"/>
        </w:rPr>
        <w:t>variable</w:t>
      </w:r>
      <w:r w:rsidR="008577F7">
        <w:rPr>
          <w:rFonts w:ascii="Times New Roman" w:hAnsi="Times New Roman" w:cs="Times New Roman"/>
        </w:rPr>
        <w:t xml:space="preserve"> and the </w:t>
      </w:r>
      <w:r w:rsidR="003D740F">
        <w:rPr>
          <w:rFonts w:ascii="Times New Roman" w:hAnsi="Times New Roman" w:cs="Times New Roman"/>
        </w:rPr>
        <w:t xml:space="preserve">explanatory variables </w:t>
      </w:r>
      <w:r w:rsidR="008577F7">
        <w:rPr>
          <w:rFonts w:ascii="Times New Roman" w:hAnsi="Times New Roman" w:cs="Times New Roman"/>
        </w:rPr>
        <w:t>chosen</w:t>
      </w:r>
      <w:r w:rsidR="007E5B95">
        <w:rPr>
          <w:rFonts w:ascii="Times New Roman" w:hAnsi="Times New Roman" w:cs="Times New Roman"/>
        </w:rPr>
        <w:t xml:space="preserve"> for </w:t>
      </w:r>
      <w:r w:rsidR="007163D1">
        <w:rPr>
          <w:rFonts w:ascii="Times New Roman" w:hAnsi="Times New Roman" w:cs="Times New Roman"/>
        </w:rPr>
        <w:t>each</w:t>
      </w:r>
      <w:r w:rsidR="007E5B95">
        <w:rPr>
          <w:rFonts w:ascii="Times New Roman" w:hAnsi="Times New Roman" w:cs="Times New Roman"/>
        </w:rPr>
        <w:t xml:space="preserve"> </w:t>
      </w:r>
      <w:r w:rsidR="007163D1">
        <w:rPr>
          <w:rFonts w:ascii="Times New Roman" w:hAnsi="Times New Roman" w:cs="Times New Roman"/>
        </w:rPr>
        <w:t>empirical model</w:t>
      </w:r>
      <w:r w:rsidR="008577F7">
        <w:rPr>
          <w:rFonts w:ascii="Times New Roman" w:hAnsi="Times New Roman" w:cs="Times New Roman"/>
        </w:rPr>
        <w:t>.</w:t>
      </w:r>
      <w:r w:rsidR="00807B93">
        <w:rPr>
          <w:rFonts w:ascii="Times New Roman" w:hAnsi="Times New Roman" w:cs="Times New Roman"/>
        </w:rPr>
        <w:t xml:space="preserve"> </w:t>
      </w:r>
      <w:r w:rsidR="003A7A37">
        <w:rPr>
          <w:rFonts w:ascii="Times New Roman" w:hAnsi="Times New Roman" w:cs="Times New Roman"/>
        </w:rPr>
        <w:t xml:space="preserve"> </w:t>
      </w:r>
      <w:r w:rsidR="00721BA8">
        <w:rPr>
          <w:rFonts w:ascii="Times New Roman" w:hAnsi="Times New Roman" w:cs="Times New Roman"/>
        </w:rPr>
        <w:t xml:space="preserve">The response variables are all continuous, and </w:t>
      </w:r>
      <w:r w:rsidR="003D740F">
        <w:rPr>
          <w:rFonts w:ascii="Times New Roman" w:hAnsi="Times New Roman" w:cs="Times New Roman"/>
        </w:rPr>
        <w:t xml:space="preserve">the </w:t>
      </w:r>
      <w:r w:rsidR="007163D1">
        <w:rPr>
          <w:rFonts w:ascii="Times New Roman" w:hAnsi="Times New Roman" w:cs="Times New Roman"/>
        </w:rPr>
        <w:t xml:space="preserve">general form of the </w:t>
      </w:r>
      <w:r w:rsidR="003D740F">
        <w:rPr>
          <w:rFonts w:ascii="Times New Roman" w:hAnsi="Times New Roman" w:cs="Times New Roman"/>
        </w:rPr>
        <w:t xml:space="preserve">regression </w:t>
      </w:r>
      <w:r w:rsidR="00D27755">
        <w:rPr>
          <w:rFonts w:ascii="Times New Roman" w:hAnsi="Times New Roman" w:cs="Times New Roman"/>
        </w:rPr>
        <w:t xml:space="preserve">models </w:t>
      </w:r>
      <w:r w:rsidR="007163D1">
        <w:rPr>
          <w:rFonts w:ascii="Times New Roman" w:hAnsi="Times New Roman" w:cs="Times New Roman"/>
        </w:rPr>
        <w:t>is:</w:t>
      </w:r>
    </w:p>
    <w:p w14:paraId="05D9550A" w14:textId="77777777" w:rsidR="003D740F" w:rsidRDefault="003D740F" w:rsidP="00BA02BE">
      <w:pPr>
        <w:ind w:firstLine="720"/>
        <w:rPr>
          <w:rFonts w:ascii="Times New Roman" w:hAnsi="Times New Roman" w:cs="Times New Roman"/>
        </w:rPr>
      </w:pPr>
    </w:p>
    <w:p w14:paraId="7EE8C218" w14:textId="3FE508C1" w:rsidR="003D740F" w:rsidRPr="00CF18DC" w:rsidRDefault="003D740F" w:rsidP="00BA02BE">
      <w:pPr>
        <w:ind w:firstLine="720"/>
        <w:jc w:val="center"/>
        <w:rPr>
          <w:rFonts w:ascii="Times New Roman" w:hAnsi="Times New Roman" w:cs="Times New Roman"/>
          <w:b/>
        </w:rPr>
      </w:pPr>
      <w:r>
        <w:rPr>
          <w:rFonts w:ascii="Times New Roman" w:hAnsi="Times New Roman" w:cs="Times New Roman"/>
        </w:rPr>
        <w:t xml:space="preserve">Y = </w:t>
      </w:r>
      <w:r w:rsidRPr="00432C48">
        <w:rPr>
          <w:rFonts w:ascii="Times New Roman" w:hAnsi="Times New Roman" w:cs="Times New Roman"/>
          <w:i/>
        </w:rPr>
        <w:sym w:font="Symbol" w:char="F062"/>
      </w:r>
      <w:r w:rsidRPr="00432C48">
        <w:rPr>
          <w:rFonts w:ascii="Times New Roman" w:hAnsi="Times New Roman" w:cs="Times New Roman"/>
          <w:i/>
          <w:vertAlign w:val="subscript"/>
        </w:rPr>
        <w:t>0</w:t>
      </w:r>
      <w:r>
        <w:rPr>
          <w:rFonts w:ascii="Times New Roman" w:hAnsi="Times New Roman" w:cs="Times New Roman"/>
          <w:i/>
          <w:vertAlign w:val="subscript"/>
        </w:rPr>
        <w:t xml:space="preserve"> </w:t>
      </w:r>
      <w:r>
        <w:rPr>
          <w:rFonts w:ascii="Times New Roman" w:hAnsi="Times New Roman" w:cs="Times New Roman"/>
          <w:i/>
        </w:rPr>
        <w:t xml:space="preserve">+ </w:t>
      </w:r>
      <w:r w:rsidRPr="00432C48">
        <w:rPr>
          <w:rFonts w:ascii="Times New Roman" w:hAnsi="Times New Roman" w:cs="Times New Roman"/>
          <w:i/>
        </w:rPr>
        <w:sym w:font="Symbol" w:char="F062"/>
      </w:r>
      <w:r w:rsidRPr="00482532">
        <w:rPr>
          <w:rFonts w:ascii="Times New Roman" w:hAnsi="Times New Roman" w:cs="Times New Roman"/>
          <w:vertAlign w:val="subscript"/>
        </w:rPr>
        <w:t>1</w:t>
      </w:r>
      <w:r>
        <w:rPr>
          <w:rFonts w:ascii="Times New Roman" w:hAnsi="Times New Roman" w:cs="Times New Roman"/>
        </w:rPr>
        <w:t>X</w:t>
      </w:r>
      <w:r>
        <w:rPr>
          <w:rFonts w:ascii="Times New Roman" w:hAnsi="Times New Roman" w:cs="Times New Roman"/>
          <w:vertAlign w:val="subscript"/>
        </w:rPr>
        <w:t xml:space="preserve">1 </w:t>
      </w:r>
      <w:r>
        <w:rPr>
          <w:rFonts w:ascii="Times New Roman" w:hAnsi="Times New Roman" w:cs="Times New Roman"/>
        </w:rPr>
        <w:t xml:space="preserve">+ </w:t>
      </w:r>
      <w:r w:rsidRPr="00432C48">
        <w:rPr>
          <w:rFonts w:ascii="Times New Roman" w:hAnsi="Times New Roman" w:cs="Times New Roman"/>
          <w:i/>
        </w:rPr>
        <w:sym w:font="Symbol" w:char="F062"/>
      </w:r>
      <w:r w:rsidRPr="00482532">
        <w:rPr>
          <w:rFonts w:ascii="Times New Roman" w:hAnsi="Times New Roman" w:cs="Times New Roman"/>
          <w:vertAlign w:val="subscript"/>
        </w:rPr>
        <w:t>2</w:t>
      </w:r>
      <w:r>
        <w:rPr>
          <w:rFonts w:ascii="Times New Roman" w:hAnsi="Times New Roman" w:cs="Times New Roman"/>
        </w:rPr>
        <w:t>X</w:t>
      </w:r>
      <w:r>
        <w:rPr>
          <w:rFonts w:ascii="Times New Roman" w:hAnsi="Times New Roman" w:cs="Times New Roman"/>
          <w:vertAlign w:val="subscript"/>
        </w:rPr>
        <w:t>2</w:t>
      </w:r>
      <w:r>
        <w:rPr>
          <w:rFonts w:ascii="Times New Roman" w:hAnsi="Times New Roman" w:cs="Times New Roman"/>
        </w:rPr>
        <w:t xml:space="preserve"> +…+</w:t>
      </w:r>
      <w:r w:rsidRPr="00432C48">
        <w:rPr>
          <w:rFonts w:ascii="Times New Roman" w:hAnsi="Times New Roman" w:cs="Times New Roman"/>
          <w:i/>
        </w:rPr>
        <w:sym w:font="Symbol" w:char="F062"/>
      </w:r>
      <w:r>
        <w:rPr>
          <w:rFonts w:ascii="Times New Roman" w:hAnsi="Times New Roman" w:cs="Times New Roman"/>
          <w:i/>
          <w:vertAlign w:val="subscript"/>
        </w:rPr>
        <w:t>K</w:t>
      </w:r>
      <w:r>
        <w:rPr>
          <w:rFonts w:ascii="Times New Roman" w:hAnsi="Times New Roman" w:cs="Times New Roman"/>
        </w:rPr>
        <w:t>X</w:t>
      </w:r>
      <w:r>
        <w:rPr>
          <w:rFonts w:ascii="Times New Roman" w:hAnsi="Times New Roman" w:cs="Times New Roman"/>
          <w:vertAlign w:val="subscript"/>
        </w:rPr>
        <w:t xml:space="preserve">K </w:t>
      </w:r>
      <w:r>
        <w:rPr>
          <w:rFonts w:ascii="Times New Roman" w:hAnsi="Times New Roman" w:cs="Times New Roman"/>
        </w:rPr>
        <w:t>+ u</w:t>
      </w:r>
      <w:r>
        <w:rPr>
          <w:rFonts w:ascii="Times New Roman" w:hAnsi="Times New Roman" w:cs="Times New Roman"/>
          <w:vertAlign w:val="subscript"/>
        </w:rPr>
        <w:t>i</w:t>
      </w:r>
      <w:r w:rsidR="00CF18DC">
        <w:rPr>
          <w:rFonts w:ascii="Times New Roman" w:hAnsi="Times New Roman" w:cs="Times New Roman"/>
          <w:vertAlign w:val="subscript"/>
        </w:rPr>
        <w:t xml:space="preserve">            </w:t>
      </w:r>
      <w:r w:rsidR="00CF18DC" w:rsidRPr="00CF18DC">
        <w:rPr>
          <w:rFonts w:ascii="Times New Roman" w:hAnsi="Times New Roman" w:cs="Times New Roman"/>
          <w:b/>
        </w:rPr>
        <w:t>(6)</w:t>
      </w:r>
    </w:p>
    <w:p w14:paraId="68846C9E" w14:textId="77777777" w:rsidR="003D740F" w:rsidRDefault="003D740F" w:rsidP="00CF18DC">
      <w:pPr>
        <w:spacing w:line="480" w:lineRule="auto"/>
        <w:ind w:firstLine="720"/>
        <w:rPr>
          <w:rFonts w:ascii="Times New Roman" w:hAnsi="Times New Roman" w:cs="Times New Roman"/>
        </w:rPr>
      </w:pPr>
    </w:p>
    <w:p w14:paraId="6E4943DE" w14:textId="5FFC578F" w:rsidR="0035657E" w:rsidRDefault="0098686A" w:rsidP="003D740F">
      <w:pPr>
        <w:spacing w:line="480" w:lineRule="auto"/>
        <w:rPr>
          <w:rFonts w:ascii="Times New Roman" w:hAnsi="Times New Roman" w:cs="Times New Roman"/>
        </w:rPr>
      </w:pPr>
      <w:r>
        <w:rPr>
          <w:rFonts w:ascii="Times New Roman" w:hAnsi="Times New Roman" w:cs="Times New Roman"/>
        </w:rPr>
        <w:t>w</w:t>
      </w:r>
      <w:r w:rsidR="003D740F">
        <w:rPr>
          <w:rFonts w:ascii="Times New Roman" w:hAnsi="Times New Roman" w:cs="Times New Roman"/>
        </w:rPr>
        <w:t xml:space="preserve">here K is the number of explanatory variables </w:t>
      </w:r>
      <w:r w:rsidR="00BC6F4C">
        <w:rPr>
          <w:rFonts w:ascii="Times New Roman" w:hAnsi="Times New Roman" w:cs="Times New Roman"/>
        </w:rPr>
        <w:t>chosen for</w:t>
      </w:r>
      <w:r w:rsidR="003D740F">
        <w:rPr>
          <w:rFonts w:ascii="Times New Roman" w:hAnsi="Times New Roman" w:cs="Times New Roman"/>
        </w:rPr>
        <w:t xml:space="preserve"> </w:t>
      </w:r>
      <w:r w:rsidR="00D27755">
        <w:rPr>
          <w:rFonts w:ascii="Times New Roman" w:hAnsi="Times New Roman" w:cs="Times New Roman"/>
        </w:rPr>
        <w:t>a given</w:t>
      </w:r>
      <w:r w:rsidR="003D740F">
        <w:rPr>
          <w:rFonts w:ascii="Times New Roman" w:hAnsi="Times New Roman" w:cs="Times New Roman"/>
        </w:rPr>
        <w:t xml:space="preserve"> model. </w:t>
      </w:r>
      <w:r w:rsidR="003A7A37">
        <w:rPr>
          <w:rFonts w:ascii="Times New Roman" w:hAnsi="Times New Roman" w:cs="Times New Roman"/>
        </w:rPr>
        <w:t xml:space="preserve"> </w:t>
      </w:r>
      <w:r w:rsidR="00E21901">
        <w:rPr>
          <w:rFonts w:ascii="Times New Roman" w:hAnsi="Times New Roman" w:cs="Times New Roman"/>
        </w:rPr>
        <w:t>T</w:t>
      </w:r>
      <w:r w:rsidR="0045528D">
        <w:rPr>
          <w:rFonts w:ascii="Times New Roman" w:hAnsi="Times New Roman" w:cs="Times New Roman"/>
        </w:rPr>
        <w:t>he coefficients on the explanatory variables in the regression equation</w:t>
      </w:r>
      <w:r w:rsidR="00300ABE">
        <w:rPr>
          <w:rFonts w:ascii="Times New Roman" w:hAnsi="Times New Roman" w:cs="Times New Roman"/>
        </w:rPr>
        <w:t xml:space="preserve"> yield marginal effects </w:t>
      </w:r>
      <w:r w:rsidR="00444496">
        <w:rPr>
          <w:rFonts w:ascii="Times New Roman" w:hAnsi="Times New Roman" w:cs="Times New Roman"/>
        </w:rPr>
        <w:t xml:space="preserve">on the response </w:t>
      </w:r>
      <w:r w:rsidR="007163D1">
        <w:rPr>
          <w:rFonts w:ascii="Times New Roman" w:hAnsi="Times New Roman" w:cs="Times New Roman"/>
        </w:rPr>
        <w:t>variable</w:t>
      </w:r>
      <w:r w:rsidR="00444496">
        <w:rPr>
          <w:rFonts w:ascii="Times New Roman" w:hAnsi="Times New Roman" w:cs="Times New Roman"/>
        </w:rPr>
        <w:t xml:space="preserve">, </w:t>
      </w:r>
      <w:r w:rsidR="007163D1">
        <w:rPr>
          <w:rFonts w:ascii="Times New Roman" w:hAnsi="Times New Roman" w:cs="Times New Roman"/>
        </w:rPr>
        <w:t>and their t-statistics identify the statistical significance of specific factors whi</w:t>
      </w:r>
      <w:r w:rsidR="00927FDF">
        <w:rPr>
          <w:rFonts w:ascii="Times New Roman" w:hAnsi="Times New Roman" w:cs="Times New Roman"/>
        </w:rPr>
        <w:t>ch impact the response variable</w:t>
      </w:r>
      <w:r w:rsidR="007163D1">
        <w:rPr>
          <w:rFonts w:ascii="Times New Roman" w:hAnsi="Times New Roman" w:cs="Times New Roman"/>
        </w:rPr>
        <w:t xml:space="preserve"> post-suspension</w:t>
      </w:r>
      <w:r w:rsidR="00444496">
        <w:rPr>
          <w:rFonts w:ascii="Times New Roman" w:hAnsi="Times New Roman" w:cs="Times New Roman"/>
        </w:rPr>
        <w:t>.</w:t>
      </w:r>
      <w:r w:rsidR="00006F2E">
        <w:rPr>
          <w:rFonts w:ascii="Times New Roman" w:hAnsi="Times New Roman" w:cs="Times New Roman"/>
        </w:rPr>
        <w:t xml:space="preserve"> </w:t>
      </w:r>
      <w:r w:rsidR="00AC028B">
        <w:rPr>
          <w:rFonts w:ascii="Times New Roman" w:hAnsi="Times New Roman" w:cs="Times New Roman"/>
        </w:rPr>
        <w:t xml:space="preserve"> </w:t>
      </w:r>
      <w:r w:rsidR="006257A0">
        <w:rPr>
          <w:rFonts w:ascii="Times New Roman" w:hAnsi="Times New Roman" w:cs="Times New Roman"/>
        </w:rPr>
        <w:t xml:space="preserve">In effect, the empirical hypotheses being tested are a null hypothesis which claims that each </w:t>
      </w:r>
      <w:r w:rsidR="006257A0" w:rsidRPr="00432C48">
        <w:rPr>
          <w:rFonts w:ascii="Times New Roman" w:hAnsi="Times New Roman" w:cs="Times New Roman"/>
          <w:i/>
        </w:rPr>
        <w:sym w:font="Symbol" w:char="F062"/>
      </w:r>
      <w:r w:rsidR="006257A0">
        <w:rPr>
          <w:rFonts w:ascii="Times New Roman" w:hAnsi="Times New Roman" w:cs="Times New Roman"/>
          <w:i/>
          <w:vertAlign w:val="subscript"/>
        </w:rPr>
        <w:t>K</w:t>
      </w:r>
      <w:r w:rsidR="006257A0">
        <w:rPr>
          <w:rFonts w:ascii="Times New Roman" w:hAnsi="Times New Roman" w:cs="Times New Roman"/>
        </w:rPr>
        <w:t xml:space="preserve"> = 0, against </w:t>
      </w:r>
      <w:r w:rsidR="00927FDF">
        <w:rPr>
          <w:rFonts w:ascii="Times New Roman" w:hAnsi="Times New Roman" w:cs="Times New Roman"/>
        </w:rPr>
        <w:t>an</w:t>
      </w:r>
      <w:r w:rsidR="006257A0">
        <w:rPr>
          <w:rFonts w:ascii="Times New Roman" w:hAnsi="Times New Roman" w:cs="Times New Roman"/>
        </w:rPr>
        <w:t xml:space="preserve"> alternative hypothesis that </w:t>
      </w:r>
      <w:r w:rsidR="00927FDF">
        <w:rPr>
          <w:rFonts w:ascii="Times New Roman" w:hAnsi="Times New Roman" w:cs="Times New Roman"/>
        </w:rPr>
        <w:t>at least one</w:t>
      </w:r>
      <w:r w:rsidR="006257A0">
        <w:rPr>
          <w:rFonts w:ascii="Times New Roman" w:hAnsi="Times New Roman" w:cs="Times New Roman"/>
        </w:rPr>
        <w:t xml:space="preserve"> </w:t>
      </w:r>
      <w:r w:rsidR="006257A0" w:rsidRPr="00432C48">
        <w:rPr>
          <w:rFonts w:ascii="Times New Roman" w:hAnsi="Times New Roman" w:cs="Times New Roman"/>
          <w:i/>
        </w:rPr>
        <w:sym w:font="Symbol" w:char="F062"/>
      </w:r>
      <w:r w:rsidR="006257A0">
        <w:rPr>
          <w:rFonts w:ascii="Times New Roman" w:hAnsi="Times New Roman" w:cs="Times New Roman"/>
          <w:i/>
          <w:vertAlign w:val="subscript"/>
        </w:rPr>
        <w:t>K</w:t>
      </w:r>
      <w:r w:rsidR="006257A0">
        <w:rPr>
          <w:rFonts w:ascii="Times New Roman" w:hAnsi="Times New Roman" w:cs="Times New Roman"/>
        </w:rPr>
        <w:t xml:space="preserve"> ≠ 0.</w:t>
      </w:r>
      <w:r w:rsidR="003D1F60">
        <w:rPr>
          <w:rFonts w:ascii="Times New Roman" w:hAnsi="Times New Roman" w:cs="Times New Roman"/>
        </w:rPr>
        <w:t xml:space="preserve"> </w:t>
      </w:r>
      <w:r w:rsidR="00927FDF">
        <w:rPr>
          <w:rFonts w:ascii="Times New Roman" w:hAnsi="Times New Roman" w:cs="Times New Roman"/>
        </w:rPr>
        <w:t xml:space="preserve"> </w:t>
      </w:r>
      <w:r w:rsidR="003D1F60">
        <w:rPr>
          <w:rFonts w:ascii="Times New Roman" w:hAnsi="Times New Roman" w:cs="Times New Roman"/>
        </w:rPr>
        <w:t xml:space="preserve">The sign on </w:t>
      </w:r>
      <w:r w:rsidR="00DE6518">
        <w:rPr>
          <w:rFonts w:ascii="Times New Roman" w:hAnsi="Times New Roman" w:cs="Times New Roman"/>
        </w:rPr>
        <w:t>a statistically significant</w:t>
      </w:r>
      <w:r w:rsidR="003D1F60">
        <w:rPr>
          <w:rFonts w:ascii="Times New Roman" w:hAnsi="Times New Roman" w:cs="Times New Roman"/>
        </w:rPr>
        <w:t xml:space="preserve"> coefficient </w:t>
      </w:r>
      <w:r w:rsidR="00927FDF">
        <w:rPr>
          <w:rFonts w:ascii="Times New Roman" w:hAnsi="Times New Roman" w:cs="Times New Roman"/>
        </w:rPr>
        <w:t>indicates the direction of impact each variable has on the change in the response variable.</w:t>
      </w:r>
    </w:p>
    <w:p w14:paraId="63F9B12A" w14:textId="289E72E4" w:rsidR="00770852" w:rsidRDefault="00770852" w:rsidP="003D740F">
      <w:pPr>
        <w:spacing w:line="480" w:lineRule="auto"/>
        <w:rPr>
          <w:rFonts w:ascii="Times New Roman" w:hAnsi="Times New Roman" w:cs="Times New Roman"/>
        </w:rPr>
      </w:pPr>
      <w:r>
        <w:rPr>
          <w:rFonts w:ascii="Times New Roman" w:hAnsi="Times New Roman" w:cs="Times New Roman"/>
        </w:rPr>
        <w:tab/>
        <w:t xml:space="preserve">The linear </w:t>
      </w:r>
      <w:r w:rsidR="00B205DE">
        <w:rPr>
          <w:rFonts w:ascii="Times New Roman" w:hAnsi="Times New Roman" w:cs="Times New Roman"/>
        </w:rPr>
        <w:t xml:space="preserve">regression </w:t>
      </w:r>
      <w:r>
        <w:rPr>
          <w:rFonts w:ascii="Times New Roman" w:hAnsi="Times New Roman" w:cs="Times New Roman"/>
        </w:rPr>
        <w:t>model is the model of choic</w:t>
      </w:r>
      <w:r w:rsidR="00B205DE">
        <w:rPr>
          <w:rFonts w:ascii="Times New Roman" w:hAnsi="Times New Roman" w:cs="Times New Roman"/>
        </w:rPr>
        <w:t xml:space="preserve">e because the parameters have an </w:t>
      </w:r>
      <w:r>
        <w:rPr>
          <w:rFonts w:ascii="Times New Roman" w:hAnsi="Times New Roman" w:cs="Times New Roman"/>
        </w:rPr>
        <w:t>interpretation that can be translated from unit increases in the explanatory variables, to unit changes in box-score statistics.  For example, a statistically significant coefficient of positive 10 on the explanatory variable “multi” in a regression with game score per 36 minutes as the dependent variable could be directly translated as the fact that a multi game suspension boosts offensive and defensive rebounds by 10 each (0.7*10 + 0.3*10 = 10)</w:t>
      </w:r>
      <w:r w:rsidR="00104F75">
        <w:rPr>
          <w:rFonts w:ascii="Times New Roman" w:hAnsi="Times New Roman" w:cs="Times New Roman"/>
        </w:rPr>
        <w:t xml:space="preserve"> per 36 minutes</w:t>
      </w:r>
      <w:r w:rsidR="00DE00B3">
        <w:rPr>
          <w:rFonts w:ascii="Times New Roman" w:hAnsi="Times New Roman" w:cs="Times New Roman"/>
        </w:rPr>
        <w:t xml:space="preserve"> post-suspension</w:t>
      </w:r>
      <w:r>
        <w:rPr>
          <w:rFonts w:ascii="Times New Roman" w:hAnsi="Times New Roman" w:cs="Times New Roman"/>
        </w:rPr>
        <w:t xml:space="preserve">, </w:t>
      </w:r>
      <w:r w:rsidR="00DE00B3">
        <w:rPr>
          <w:rFonts w:ascii="Times New Roman" w:hAnsi="Times New Roman" w:cs="Times New Roman"/>
        </w:rPr>
        <w:t>after plugging</w:t>
      </w:r>
      <w:r w:rsidR="00B205DE">
        <w:rPr>
          <w:rFonts w:ascii="Times New Roman" w:hAnsi="Times New Roman" w:cs="Times New Roman"/>
        </w:rPr>
        <w:t xml:space="preserve"> </w:t>
      </w:r>
      <w:r w:rsidR="006144A5">
        <w:rPr>
          <w:rFonts w:ascii="Times New Roman" w:hAnsi="Times New Roman" w:cs="Times New Roman"/>
        </w:rPr>
        <w:t>functioning values</w:t>
      </w:r>
      <w:r w:rsidR="00DE00B3">
        <w:rPr>
          <w:rFonts w:ascii="Times New Roman" w:hAnsi="Times New Roman" w:cs="Times New Roman"/>
        </w:rPr>
        <w:t xml:space="preserve"> into</w:t>
      </w:r>
      <w:r>
        <w:rPr>
          <w:rFonts w:ascii="Times New Roman" w:hAnsi="Times New Roman" w:cs="Times New Roman"/>
        </w:rPr>
        <w:t xml:space="preserve"> equation (1).  This </w:t>
      </w:r>
      <w:r w:rsidR="00DE00B3">
        <w:rPr>
          <w:rFonts w:ascii="Times New Roman" w:hAnsi="Times New Roman" w:cs="Times New Roman"/>
        </w:rPr>
        <w:t>holds true for reasonable linear combinations</w:t>
      </w:r>
      <w:r w:rsidR="00B205DE">
        <w:rPr>
          <w:rFonts w:ascii="Times New Roman" w:hAnsi="Times New Roman" w:cs="Times New Roman"/>
        </w:rPr>
        <w:t xml:space="preserve"> of box-score statistics that when plugged into equation (1), </w:t>
      </w:r>
      <w:r w:rsidR="00DE00B3">
        <w:rPr>
          <w:rFonts w:ascii="Times New Roman" w:hAnsi="Times New Roman" w:cs="Times New Roman"/>
        </w:rPr>
        <w:t>sum to 10.</w:t>
      </w:r>
    </w:p>
    <w:p w14:paraId="76B30ADA" w14:textId="5728F12B" w:rsidR="00927FDF" w:rsidRDefault="00927FDF" w:rsidP="003D740F">
      <w:pPr>
        <w:spacing w:line="480" w:lineRule="auto"/>
        <w:rPr>
          <w:rFonts w:ascii="Times New Roman" w:hAnsi="Times New Roman" w:cs="Times New Roman"/>
        </w:rPr>
      </w:pPr>
      <w:r>
        <w:rPr>
          <w:rFonts w:ascii="Times New Roman" w:hAnsi="Times New Roman" w:cs="Times New Roman"/>
        </w:rPr>
        <w:lastRenderedPageBreak/>
        <w:tab/>
        <w:t>In this research, there are potentially four response variables that can be used.  This potential set of dependent variables consist</w:t>
      </w:r>
      <w:r w:rsidR="00DE00B3">
        <w:rPr>
          <w:rFonts w:ascii="Times New Roman" w:hAnsi="Times New Roman" w:cs="Times New Roman"/>
        </w:rPr>
        <w:t>s</w:t>
      </w:r>
      <w:r>
        <w:rPr>
          <w:rFonts w:ascii="Times New Roman" w:hAnsi="Times New Roman" w:cs="Times New Roman"/>
        </w:rPr>
        <w:t xml:space="preserve"> of change in game score per 36 minutes, change in true shot attempts per 36 minutes, change in personal fouls per 36 minutes, and change in turnovers per 36 minutes.</w:t>
      </w:r>
    </w:p>
    <w:p w14:paraId="7C7063F1" w14:textId="65EEFD27" w:rsidR="00323CB7" w:rsidRDefault="00D05300" w:rsidP="003D740F">
      <w:pPr>
        <w:spacing w:line="480" w:lineRule="auto"/>
        <w:rPr>
          <w:rFonts w:ascii="Times New Roman" w:hAnsi="Times New Roman" w:cs="Times New Roman"/>
          <w:b/>
        </w:rPr>
      </w:pPr>
      <w:r>
        <w:rPr>
          <w:rFonts w:ascii="Times New Roman" w:hAnsi="Times New Roman" w:cs="Times New Roman"/>
          <w:b/>
        </w:rPr>
        <w:t xml:space="preserve">Regression Model </w:t>
      </w:r>
      <w:r w:rsidR="00B455C9">
        <w:rPr>
          <w:rFonts w:ascii="Times New Roman" w:hAnsi="Times New Roman" w:cs="Times New Roman"/>
          <w:b/>
        </w:rPr>
        <w:t>1</w:t>
      </w:r>
    </w:p>
    <w:p w14:paraId="0DAFBF56" w14:textId="0F6F0EE2" w:rsidR="009B6887" w:rsidRDefault="00AC028B" w:rsidP="009B6887">
      <w:pPr>
        <w:spacing w:line="480" w:lineRule="auto"/>
        <w:rPr>
          <w:rFonts w:ascii="Times New Roman" w:hAnsi="Times New Roman" w:cs="Times New Roman"/>
        </w:rPr>
      </w:pPr>
      <w:r>
        <w:rPr>
          <w:rFonts w:ascii="Times New Roman" w:hAnsi="Times New Roman" w:cs="Times New Roman"/>
        </w:rPr>
        <w:tab/>
        <w:t xml:space="preserve">The </w:t>
      </w:r>
      <w:r w:rsidR="00927FDF">
        <w:rPr>
          <w:rFonts w:ascii="Times New Roman" w:hAnsi="Times New Roman" w:cs="Times New Roman"/>
        </w:rPr>
        <w:t>basic</w:t>
      </w:r>
      <w:r w:rsidR="00B11DF7">
        <w:rPr>
          <w:rFonts w:ascii="Times New Roman" w:hAnsi="Times New Roman" w:cs="Times New Roman"/>
        </w:rPr>
        <w:t xml:space="preserve"> empirical </w:t>
      </w:r>
      <w:r>
        <w:rPr>
          <w:rFonts w:ascii="Times New Roman" w:hAnsi="Times New Roman" w:cs="Times New Roman"/>
        </w:rPr>
        <w:t xml:space="preserve">model proposed for </w:t>
      </w:r>
      <w:r w:rsidR="00985E04">
        <w:rPr>
          <w:rFonts w:ascii="Times New Roman" w:hAnsi="Times New Roman" w:cs="Times New Roman"/>
        </w:rPr>
        <w:t xml:space="preserve">predicting </w:t>
      </w:r>
      <w:r>
        <w:rPr>
          <w:rFonts w:ascii="Times New Roman" w:hAnsi="Times New Roman" w:cs="Times New Roman"/>
        </w:rPr>
        <w:t xml:space="preserve">the change in </w:t>
      </w:r>
      <w:r w:rsidR="003A7A37">
        <w:rPr>
          <w:rFonts w:ascii="Times New Roman" w:hAnsi="Times New Roman" w:cs="Times New Roman"/>
        </w:rPr>
        <w:t>the response variables</w:t>
      </w:r>
      <w:r w:rsidR="00985E04">
        <w:rPr>
          <w:rFonts w:ascii="Times New Roman" w:hAnsi="Times New Roman" w:cs="Times New Roman"/>
        </w:rPr>
        <w:t xml:space="preserve"> post-suspension </w:t>
      </w:r>
      <w:r w:rsidR="00D76AE8">
        <w:rPr>
          <w:rFonts w:ascii="Times New Roman" w:hAnsi="Times New Roman" w:cs="Times New Roman"/>
        </w:rPr>
        <w:t>is</w:t>
      </w:r>
      <w:r>
        <w:rPr>
          <w:rFonts w:ascii="Times New Roman" w:hAnsi="Times New Roman" w:cs="Times New Roman"/>
        </w:rPr>
        <w:t xml:space="preserve"> </w:t>
      </w:r>
      <w:r w:rsidR="00D76AE8">
        <w:rPr>
          <w:rFonts w:ascii="Times New Roman" w:hAnsi="Times New Roman" w:cs="Times New Roman"/>
        </w:rPr>
        <w:t xml:space="preserve">labeled </w:t>
      </w:r>
      <w:r>
        <w:rPr>
          <w:rFonts w:ascii="Times New Roman" w:hAnsi="Times New Roman" w:cs="Times New Roman"/>
        </w:rPr>
        <w:t xml:space="preserve">as </w:t>
      </w:r>
      <w:r w:rsidR="00D76AE8">
        <w:rPr>
          <w:rFonts w:ascii="Times New Roman" w:hAnsi="Times New Roman" w:cs="Times New Roman"/>
        </w:rPr>
        <w:t>Regression Model 1</w:t>
      </w:r>
      <w:r>
        <w:rPr>
          <w:rFonts w:ascii="Times New Roman" w:hAnsi="Times New Roman" w:cs="Times New Roman"/>
        </w:rPr>
        <w:t>:</w:t>
      </w:r>
    </w:p>
    <w:p w14:paraId="5B4C4189" w14:textId="50BD02EE" w:rsidR="00B11DF7" w:rsidRDefault="009B6887" w:rsidP="009B6887">
      <w:pPr>
        <w:spacing w:line="480" w:lineRule="auto"/>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5D9ED791" wp14:editId="314762E8">
                <wp:simplePos x="0" y="0"/>
                <wp:positionH relativeFrom="column">
                  <wp:posOffset>-172720</wp:posOffset>
                </wp:positionH>
                <wp:positionV relativeFrom="paragraph">
                  <wp:posOffset>215900</wp:posOffset>
                </wp:positionV>
                <wp:extent cx="6278880" cy="1301750"/>
                <wp:effectExtent l="0" t="0" r="20320" b="25400"/>
                <wp:wrapSquare wrapText="bothSides"/>
                <wp:docPr id="18" name="Text Box 18"/>
                <wp:cNvGraphicFramePr/>
                <a:graphic xmlns:a="http://schemas.openxmlformats.org/drawingml/2006/main">
                  <a:graphicData uri="http://schemas.microsoft.com/office/word/2010/wordprocessingShape">
                    <wps:wsp>
                      <wps:cNvSpPr txBox="1"/>
                      <wps:spPr>
                        <a:xfrm>
                          <a:off x="0" y="0"/>
                          <a:ext cx="6278880" cy="1301750"/>
                        </a:xfrm>
                        <a:prstGeom prst="rect">
                          <a:avLst/>
                        </a:prstGeom>
                        <a:noFill/>
                        <a:ln w="0">
                          <a:solidFill>
                            <a:schemeClr val="tx1"/>
                          </a:solidFill>
                        </a:ln>
                        <a:effectLst/>
                      </wps:spPr>
                      <wps:txbx>
                        <w:txbxContent>
                          <w:p w14:paraId="73B336FD" w14:textId="77777777" w:rsidR="00770852" w:rsidRDefault="00770852" w:rsidP="009B6887">
                            <w:pPr>
                              <w:rPr>
                                <w:rFonts w:ascii="Times New Roman" w:hAnsi="Times New Roman" w:cs="Times New Roman"/>
                                <w:b/>
                                <w:u w:val="single"/>
                              </w:rPr>
                            </w:pPr>
                          </w:p>
                          <w:p w14:paraId="011B0EF1" w14:textId="1C7E004D" w:rsidR="00770852" w:rsidRPr="009B6887" w:rsidRDefault="00770852" w:rsidP="009B6887">
                            <w:pPr>
                              <w:spacing w:line="480" w:lineRule="auto"/>
                              <w:rPr>
                                <w:rFonts w:ascii="Times New Roman" w:hAnsi="Times New Roman" w:cs="Times New Roman"/>
                                <w:b/>
                              </w:rPr>
                            </w:pPr>
                            <w:r>
                              <w:rPr>
                                <w:rFonts w:ascii="Times New Roman" w:hAnsi="Times New Roman" w:cs="Times New Roman"/>
                                <w:b/>
                                <w:u w:val="single"/>
                              </w:rPr>
                              <w:t>Regression Model 1: Basic Individual Characteristics Model</w:t>
                            </w:r>
                          </w:p>
                          <w:p w14:paraId="0618F3D8" w14:textId="29405520" w:rsidR="00770852" w:rsidRDefault="00770852" w:rsidP="009B6887">
                            <w:pPr>
                              <w:spacing w:line="480" w:lineRule="auto"/>
                              <w:rPr>
                                <w:rFonts w:ascii="Times New Roman" w:hAnsi="Times New Roman" w:cs="Times New Roman"/>
                                <w:vertAlign w:val="subscript"/>
                              </w:rPr>
                            </w:pPr>
                            <w:r>
                              <w:rPr>
                                <w:rFonts w:ascii="Times New Roman" w:hAnsi="Times New Roman" w:cs="Times New Roman"/>
                              </w:rPr>
                              <w:t xml:space="preserve">∆Response per 36 mins = </w:t>
                            </w:r>
                            <w:r w:rsidRPr="00432C48">
                              <w:rPr>
                                <w:rFonts w:ascii="Times New Roman" w:hAnsi="Times New Roman" w:cs="Times New Roman"/>
                                <w:i/>
                              </w:rPr>
                              <w:sym w:font="Symbol" w:char="F062"/>
                            </w:r>
                            <w:r w:rsidRPr="00432C48">
                              <w:rPr>
                                <w:rFonts w:ascii="Times New Roman" w:hAnsi="Times New Roman" w:cs="Times New Roman"/>
                                <w:i/>
                                <w:vertAlign w:val="subscript"/>
                              </w:rPr>
                              <w:t>0</w:t>
                            </w:r>
                            <w:r>
                              <w:rPr>
                                <w:rFonts w:ascii="Times New Roman" w:hAnsi="Times New Roman" w:cs="Times New Roman"/>
                                <w:i/>
                                <w:vertAlign w:val="subscript"/>
                              </w:rPr>
                              <w:t xml:space="preserve"> </w:t>
                            </w:r>
                            <w:r>
                              <w:rPr>
                                <w:rFonts w:ascii="Times New Roman" w:hAnsi="Times New Roman" w:cs="Times New Roman"/>
                                <w:i/>
                              </w:rPr>
                              <w:t xml:space="preserve">+ </w:t>
                            </w:r>
                            <w:r w:rsidRPr="00432C48">
                              <w:rPr>
                                <w:rFonts w:ascii="Times New Roman" w:hAnsi="Times New Roman" w:cs="Times New Roman"/>
                                <w:i/>
                              </w:rPr>
                              <w:sym w:font="Symbol" w:char="F062"/>
                            </w:r>
                            <w:r w:rsidRPr="00482532">
                              <w:rPr>
                                <w:rFonts w:ascii="Times New Roman" w:hAnsi="Times New Roman" w:cs="Times New Roman"/>
                                <w:vertAlign w:val="subscript"/>
                              </w:rPr>
                              <w:t>1</w:t>
                            </w:r>
                            <w:r>
                              <w:rPr>
                                <w:rFonts w:ascii="Times New Roman" w:hAnsi="Times New Roman" w:cs="Times New Roman"/>
                              </w:rPr>
                              <w:t>(vet)</w:t>
                            </w:r>
                            <w:r>
                              <w:rPr>
                                <w:rFonts w:ascii="Times New Roman" w:hAnsi="Times New Roman" w:cs="Times New Roman"/>
                                <w:vertAlign w:val="subscript"/>
                              </w:rPr>
                              <w:t xml:space="preserve"> </w:t>
                            </w:r>
                            <w:r>
                              <w:rPr>
                                <w:rFonts w:ascii="Times New Roman" w:hAnsi="Times New Roman" w:cs="Times New Roman"/>
                              </w:rPr>
                              <w:t xml:space="preserve">+ </w:t>
                            </w:r>
                            <w:r w:rsidRPr="00432C48">
                              <w:rPr>
                                <w:rFonts w:ascii="Times New Roman" w:hAnsi="Times New Roman" w:cs="Times New Roman"/>
                                <w:i/>
                              </w:rPr>
                              <w:sym w:font="Symbol" w:char="F062"/>
                            </w:r>
                            <w:r w:rsidRPr="00482532">
                              <w:rPr>
                                <w:rFonts w:ascii="Times New Roman" w:hAnsi="Times New Roman" w:cs="Times New Roman"/>
                                <w:vertAlign w:val="subscript"/>
                              </w:rPr>
                              <w:t>2</w:t>
                            </w:r>
                            <w:r>
                              <w:rPr>
                                <w:rFonts w:ascii="Times New Roman" w:hAnsi="Times New Roman" w:cs="Times New Roman"/>
                              </w:rPr>
                              <w:t>(OppSRS) +</w:t>
                            </w:r>
                            <w:r w:rsidRPr="00432C48">
                              <w:rPr>
                                <w:rFonts w:ascii="Times New Roman" w:hAnsi="Times New Roman" w:cs="Times New Roman"/>
                                <w:i/>
                              </w:rPr>
                              <w:sym w:font="Symbol" w:char="F062"/>
                            </w:r>
                            <w:r>
                              <w:rPr>
                                <w:rFonts w:ascii="Times New Roman" w:hAnsi="Times New Roman" w:cs="Times New Roman"/>
                                <w:vertAlign w:val="subscript"/>
                              </w:rPr>
                              <w:t>3</w:t>
                            </w:r>
                            <w:r>
                              <w:rPr>
                                <w:rFonts w:ascii="Times New Roman" w:hAnsi="Times New Roman" w:cs="Times New Roman"/>
                              </w:rPr>
                              <w:t xml:space="preserve">(MP1) + </w:t>
                            </w:r>
                            <w:r w:rsidRPr="00432C48">
                              <w:rPr>
                                <w:rFonts w:ascii="Times New Roman" w:hAnsi="Times New Roman" w:cs="Times New Roman"/>
                                <w:i/>
                              </w:rPr>
                              <w:sym w:font="Symbol" w:char="F062"/>
                            </w:r>
                            <w:r>
                              <w:rPr>
                                <w:rFonts w:ascii="Times New Roman" w:hAnsi="Times New Roman" w:cs="Times New Roman"/>
                                <w:vertAlign w:val="subscript"/>
                              </w:rPr>
                              <w:t>4</w:t>
                            </w:r>
                            <w:r>
                              <w:rPr>
                                <w:rFonts w:ascii="Times New Roman" w:hAnsi="Times New Roman" w:cs="Times New Roman"/>
                              </w:rPr>
                              <w:t xml:space="preserve">(Age) + </w:t>
                            </w:r>
                            <w:r w:rsidRPr="00432C48">
                              <w:rPr>
                                <w:rFonts w:ascii="Times New Roman" w:hAnsi="Times New Roman" w:cs="Times New Roman"/>
                                <w:i/>
                              </w:rPr>
                              <w:sym w:font="Symbol" w:char="F062"/>
                            </w:r>
                            <w:r>
                              <w:rPr>
                                <w:rFonts w:ascii="Times New Roman" w:hAnsi="Times New Roman" w:cs="Times New Roman"/>
                                <w:vertAlign w:val="subscript"/>
                              </w:rPr>
                              <w:t>5</w:t>
                            </w:r>
                            <w:r>
                              <w:rPr>
                                <w:rFonts w:ascii="Times New Roman" w:hAnsi="Times New Roman" w:cs="Times New Roman"/>
                              </w:rPr>
                              <w:t>(vet*Age)</w:t>
                            </w:r>
                            <w:r>
                              <w:rPr>
                                <w:rFonts w:ascii="Times New Roman" w:hAnsi="Times New Roman" w:cs="Times New Roman"/>
                                <w:vertAlign w:val="subscript"/>
                              </w:rPr>
                              <w:t xml:space="preserve"> </w:t>
                            </w:r>
                            <w:r>
                              <w:rPr>
                                <w:rFonts w:ascii="Times New Roman" w:hAnsi="Times New Roman" w:cs="Times New Roman"/>
                              </w:rPr>
                              <w:t>+ u</w:t>
                            </w:r>
                            <w:r>
                              <w:rPr>
                                <w:rFonts w:ascii="Times New Roman" w:hAnsi="Times New Roman" w:cs="Times New Roman"/>
                                <w:vertAlign w:val="subscript"/>
                              </w:rPr>
                              <w:t>i</w:t>
                            </w:r>
                          </w:p>
                          <w:p w14:paraId="4D3C94E7" w14:textId="5B5E655B" w:rsidR="00770852" w:rsidRPr="005F1B76" w:rsidRDefault="00770852" w:rsidP="005F1B76">
                            <w:pPr>
                              <w:spacing w:line="480" w:lineRule="auto"/>
                              <w:jc w:val="center"/>
                              <w:rPr>
                                <w:rFonts w:ascii="Times New Roman" w:hAnsi="Times New Roman" w:cs="Times New Roman"/>
                                <w:sz w:val="20"/>
                                <w:szCs w:val="20"/>
                              </w:rPr>
                            </w:pPr>
                            <w:r w:rsidRPr="005F1B76">
                              <w:rPr>
                                <w:rFonts w:ascii="Times New Roman" w:hAnsi="Times New Roman" w:cs="Times New Roman"/>
                                <w:sz w:val="20"/>
                                <w:szCs w:val="20"/>
                              </w:rPr>
                              <w:t xml:space="preserve">(Denoted </w:t>
                            </w:r>
                            <w:r w:rsidRPr="005F1B76">
                              <w:rPr>
                                <w:rFonts w:ascii="Times New Roman" w:hAnsi="Times New Roman" w:cs="Times New Roman"/>
                                <w:i/>
                                <w:sz w:val="20"/>
                                <w:szCs w:val="20"/>
                              </w:rPr>
                              <w:sym w:font="Symbol" w:char="F062"/>
                            </w:r>
                            <w:r w:rsidRPr="005F1B76">
                              <w:rPr>
                                <w:rFonts w:ascii="Times New Roman" w:hAnsi="Times New Roman" w:cs="Times New Roman"/>
                                <w:i/>
                                <w:sz w:val="20"/>
                                <w:szCs w:val="20"/>
                                <w:vertAlign w:val="subscript"/>
                              </w:rPr>
                              <w:t>0</w:t>
                            </w:r>
                            <w:r w:rsidRPr="005F1B76">
                              <w:rPr>
                                <w:rFonts w:ascii="Times New Roman" w:hAnsi="Times New Roman" w:cs="Times New Roman"/>
                                <w:i/>
                                <w:sz w:val="20"/>
                                <w:szCs w:val="20"/>
                              </w:rPr>
                              <w:t xml:space="preserve"> + </w:t>
                            </w:r>
                            <w:r w:rsidRPr="005F1B76">
                              <w:rPr>
                                <w:rFonts w:ascii="Times New Roman" w:hAnsi="Times New Roman" w:cs="Times New Roman"/>
                                <w:i/>
                                <w:sz w:val="20"/>
                                <w:szCs w:val="20"/>
                              </w:rPr>
                              <w:sym w:font="Symbol" w:char="F062"/>
                            </w:r>
                            <w:r w:rsidRPr="005F1B76">
                              <w:rPr>
                                <w:rFonts w:ascii="Times New Roman" w:hAnsi="Times New Roman" w:cs="Times New Roman"/>
                                <w:sz w:val="20"/>
                                <w:szCs w:val="20"/>
                                <w:vertAlign w:val="subscript"/>
                              </w:rPr>
                              <w:t>1</w:t>
                            </w:r>
                            <w:r w:rsidRPr="005F1B76">
                              <w:rPr>
                                <w:rFonts w:ascii="Times New Roman" w:hAnsi="Times New Roman" w:cs="Times New Roman"/>
                                <w:sz w:val="20"/>
                                <w:szCs w:val="20"/>
                              </w:rPr>
                              <w:t xml:space="preserve">(vet) +…+ </w:t>
                            </w:r>
                            <w:r w:rsidRPr="005F1B76">
                              <w:rPr>
                                <w:rFonts w:ascii="Times New Roman" w:hAnsi="Times New Roman" w:cs="Times New Roman"/>
                                <w:i/>
                                <w:sz w:val="20"/>
                                <w:szCs w:val="20"/>
                              </w:rPr>
                              <w:sym w:font="Symbol" w:char="F062"/>
                            </w:r>
                            <w:r w:rsidRPr="005F1B76">
                              <w:rPr>
                                <w:rFonts w:ascii="Times New Roman" w:hAnsi="Times New Roman" w:cs="Times New Roman"/>
                                <w:sz w:val="20"/>
                                <w:szCs w:val="20"/>
                                <w:vertAlign w:val="subscript"/>
                              </w:rPr>
                              <w:t>5</w:t>
                            </w:r>
                            <w:r w:rsidRPr="005F1B76">
                              <w:rPr>
                                <w:rFonts w:ascii="Times New Roman" w:hAnsi="Times New Roman" w:cs="Times New Roman"/>
                                <w:sz w:val="20"/>
                                <w:szCs w:val="20"/>
                              </w:rPr>
                              <w:t>(vet*Age) + u</w:t>
                            </w:r>
                            <w:r w:rsidRPr="005F1B76">
                              <w:rPr>
                                <w:rFonts w:ascii="Times New Roman" w:hAnsi="Times New Roman" w:cs="Times New Roman"/>
                                <w:sz w:val="20"/>
                                <w:szCs w:val="20"/>
                                <w:vertAlign w:val="subscript"/>
                              </w:rPr>
                              <w:t>i</w:t>
                            </w:r>
                            <w:r w:rsidRPr="005F1B76">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w14:anchorId="5D9ED791" id="Text Box 18" o:spid="_x0000_s1031" type="#_x0000_t202" style="position:absolute;margin-left:-13.6pt;margin-top:17pt;width:494.4pt;height:10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lWEUUCAACOBAAADgAAAGRycy9lMm9Eb2MueG1srFTLbhoxFN1X6j9Y3pcBCglFDBEloqqEkkhQ&#10;ZW08HhjJ4+vahhn69T02j6C0q6obc1/cxzn3zuShrTU7KOcrMjnvdbqcKSOpqMw25z/Wi08jznwQ&#10;phCajMr5UXn+MP34YdLYserTjnShHEMS48eNzfkuBDvOMi93qha+Q1YZOEtytQhQ3TYrnGiQvdZZ&#10;v9u9yxpyhXUklfewPp6cfJryl6WS4bksvQpM5xy9hfS69G7im00nYrx1wu4qeW5D/EMXtagMil5T&#10;PYog2N5Vf6SqK+nIUxk6kuqMyrKSKs2AaXrdd9OsdsKqNAvA8fYKk/9/aeXT4cWxqgB3YMqIGhyt&#10;VRvYV2oZTMCnsX6MsJVFYGhhR+zF7mGMY7elq+MvBmLwA+njFd2YTcJ4178fjUZwSfh6n7u9+2HC&#10;P3v7u3U+fFNUsyjk3IG+hKo4LH1AKwi9hMRqhhaV1olCbVgTK0azJ10V0ZOUuElqrh07COxAaFPv&#10;SHQTBU2bGKzSxpxrxblP80UptJs24TS8zL6h4ghIHJ2Wylu5qND2UvjwIhy2CKPiMsIznlIT2qOz&#10;xNmO3K+/2WM8yIWXswZbmXP/cy+c4kx/N6D9S28wiGuclMHwvg/F3Xo2tx6zr+eEoXu4QSuTGOOD&#10;voilo/oVBzSLVeESRqI2ULqI83C6FRygVLNZCsLiWhGWZmVlTB1xi6Ss21fh7Jm5ANKf6LK/YvyO&#10;wFNsosfO9gE0JnYjzidUQXVUsPSJ9POBxqu61VPU22dk+hsAAP//AwBQSwMEFAAGAAgAAAAhANhj&#10;yVbdAAAACgEAAA8AAABkcnMvZG93bnJldi54bWxMj0FOwzAQRfdI3MEaJHatnQRCk8apgIo1assB&#10;3HhIosbjELtOuD1mBcvRPP3/frVbzMACTq63JCFZC2BIjdU9tRI+Tm+rDTDnFWk1WEIJ3+hgV9/e&#10;VKrUdqYDhqNvWQwhVyoJnfdjyblrOjTKre2IFH+fdjLKx3NquZ7UHMPNwFMhcm5UT7GhUyO+dthc&#10;jlcj4StrT4f3Yv8ogtnbJGy4mF+ClPd3y/MWmMfF/8Hwqx/VoY5OZ3sl7dggYZU+pRGVkD3ETREo&#10;8iQHdpaQZoUAXlf8/4T6BwAA//8DAFBLAQItABQABgAIAAAAIQDkmcPA+wAAAOEBAAATAAAAAAAA&#10;AAAAAAAAAAAAAABbQ29udGVudF9UeXBlc10ueG1sUEsBAi0AFAAGAAgAAAAhACOyauHXAAAAlAEA&#10;AAsAAAAAAAAAAAAAAAAALAEAAF9yZWxzLy5yZWxzUEsBAi0AFAAGAAgAAAAhANMpVhFFAgAAjgQA&#10;AA4AAAAAAAAAAAAAAAAALAIAAGRycy9lMm9Eb2MueG1sUEsBAi0AFAAGAAgAAAAhANhjyVbdAAAA&#10;CgEAAA8AAAAAAAAAAAAAAAAAnQQAAGRycy9kb3ducmV2LnhtbFBLBQYAAAAABAAEAPMAAACnBQAA&#10;AAA=&#10;" filled="f" strokecolor="black [3213]" strokeweight="0">
                <v:textbox style="mso-fit-shape-to-text:t">
                  <w:txbxContent>
                    <w:p w14:paraId="73B336FD" w14:textId="77777777" w:rsidR="00770852" w:rsidRDefault="00770852" w:rsidP="009B6887">
                      <w:pPr>
                        <w:rPr>
                          <w:rFonts w:ascii="Times New Roman" w:hAnsi="Times New Roman" w:cs="Times New Roman"/>
                          <w:b/>
                          <w:u w:val="single"/>
                        </w:rPr>
                      </w:pPr>
                    </w:p>
                    <w:p w14:paraId="011B0EF1" w14:textId="1C7E004D" w:rsidR="00770852" w:rsidRPr="009B6887" w:rsidRDefault="00770852" w:rsidP="009B6887">
                      <w:pPr>
                        <w:spacing w:line="480" w:lineRule="auto"/>
                        <w:rPr>
                          <w:rFonts w:ascii="Times New Roman" w:hAnsi="Times New Roman" w:cs="Times New Roman"/>
                          <w:b/>
                        </w:rPr>
                      </w:pPr>
                      <w:r>
                        <w:rPr>
                          <w:rFonts w:ascii="Times New Roman" w:hAnsi="Times New Roman" w:cs="Times New Roman"/>
                          <w:b/>
                          <w:u w:val="single"/>
                        </w:rPr>
                        <w:t>Regression Model 1: Basic Individual Characteristics Model</w:t>
                      </w:r>
                    </w:p>
                    <w:p w14:paraId="0618F3D8" w14:textId="29405520" w:rsidR="00770852" w:rsidRDefault="00770852" w:rsidP="009B6887">
                      <w:pPr>
                        <w:spacing w:line="480" w:lineRule="auto"/>
                        <w:rPr>
                          <w:rFonts w:ascii="Times New Roman" w:hAnsi="Times New Roman" w:cs="Times New Roman"/>
                          <w:vertAlign w:val="subscript"/>
                        </w:rPr>
                      </w:pPr>
                      <w:r>
                        <w:rPr>
                          <w:rFonts w:ascii="Times New Roman" w:hAnsi="Times New Roman" w:cs="Times New Roman"/>
                        </w:rPr>
                        <w:t xml:space="preserve">∆Response per 36 mins = </w:t>
                      </w:r>
                      <w:r w:rsidRPr="00432C48">
                        <w:rPr>
                          <w:rFonts w:ascii="Times New Roman" w:hAnsi="Times New Roman" w:cs="Times New Roman"/>
                          <w:i/>
                        </w:rPr>
                        <w:sym w:font="Symbol" w:char="F062"/>
                      </w:r>
                      <w:r w:rsidRPr="00432C48">
                        <w:rPr>
                          <w:rFonts w:ascii="Times New Roman" w:hAnsi="Times New Roman" w:cs="Times New Roman"/>
                          <w:i/>
                          <w:vertAlign w:val="subscript"/>
                        </w:rPr>
                        <w:t>0</w:t>
                      </w:r>
                      <w:r>
                        <w:rPr>
                          <w:rFonts w:ascii="Times New Roman" w:hAnsi="Times New Roman" w:cs="Times New Roman"/>
                          <w:i/>
                          <w:vertAlign w:val="subscript"/>
                        </w:rPr>
                        <w:t xml:space="preserve"> </w:t>
                      </w:r>
                      <w:r>
                        <w:rPr>
                          <w:rFonts w:ascii="Times New Roman" w:hAnsi="Times New Roman" w:cs="Times New Roman"/>
                          <w:i/>
                        </w:rPr>
                        <w:t xml:space="preserve">+ </w:t>
                      </w:r>
                      <w:r w:rsidRPr="00432C48">
                        <w:rPr>
                          <w:rFonts w:ascii="Times New Roman" w:hAnsi="Times New Roman" w:cs="Times New Roman"/>
                          <w:i/>
                        </w:rPr>
                        <w:sym w:font="Symbol" w:char="F062"/>
                      </w:r>
                      <w:r w:rsidRPr="00482532">
                        <w:rPr>
                          <w:rFonts w:ascii="Times New Roman" w:hAnsi="Times New Roman" w:cs="Times New Roman"/>
                          <w:vertAlign w:val="subscript"/>
                        </w:rPr>
                        <w:t>1</w:t>
                      </w:r>
                      <w:r>
                        <w:rPr>
                          <w:rFonts w:ascii="Times New Roman" w:hAnsi="Times New Roman" w:cs="Times New Roman"/>
                        </w:rPr>
                        <w:t>(vet)</w:t>
                      </w:r>
                      <w:r>
                        <w:rPr>
                          <w:rFonts w:ascii="Times New Roman" w:hAnsi="Times New Roman" w:cs="Times New Roman"/>
                          <w:vertAlign w:val="subscript"/>
                        </w:rPr>
                        <w:t xml:space="preserve"> </w:t>
                      </w:r>
                      <w:r>
                        <w:rPr>
                          <w:rFonts w:ascii="Times New Roman" w:hAnsi="Times New Roman" w:cs="Times New Roman"/>
                        </w:rPr>
                        <w:t xml:space="preserve">+ </w:t>
                      </w:r>
                      <w:r w:rsidRPr="00432C48">
                        <w:rPr>
                          <w:rFonts w:ascii="Times New Roman" w:hAnsi="Times New Roman" w:cs="Times New Roman"/>
                          <w:i/>
                        </w:rPr>
                        <w:sym w:font="Symbol" w:char="F062"/>
                      </w:r>
                      <w:r w:rsidRPr="00482532">
                        <w:rPr>
                          <w:rFonts w:ascii="Times New Roman" w:hAnsi="Times New Roman" w:cs="Times New Roman"/>
                          <w:vertAlign w:val="subscript"/>
                        </w:rPr>
                        <w:t>2</w:t>
                      </w:r>
                      <w:r>
                        <w:rPr>
                          <w:rFonts w:ascii="Times New Roman" w:hAnsi="Times New Roman" w:cs="Times New Roman"/>
                        </w:rPr>
                        <w:t>(</w:t>
                      </w:r>
                      <w:proofErr w:type="spellStart"/>
                      <w:r>
                        <w:rPr>
                          <w:rFonts w:ascii="Times New Roman" w:hAnsi="Times New Roman" w:cs="Times New Roman"/>
                        </w:rPr>
                        <w:t>OppSRS</w:t>
                      </w:r>
                      <w:proofErr w:type="spellEnd"/>
                      <w:r>
                        <w:rPr>
                          <w:rFonts w:ascii="Times New Roman" w:hAnsi="Times New Roman" w:cs="Times New Roman"/>
                        </w:rPr>
                        <w:t>) +</w:t>
                      </w:r>
                      <w:r w:rsidRPr="00432C48">
                        <w:rPr>
                          <w:rFonts w:ascii="Times New Roman" w:hAnsi="Times New Roman" w:cs="Times New Roman"/>
                          <w:i/>
                        </w:rPr>
                        <w:sym w:font="Symbol" w:char="F062"/>
                      </w:r>
                      <w:r>
                        <w:rPr>
                          <w:rFonts w:ascii="Times New Roman" w:hAnsi="Times New Roman" w:cs="Times New Roman"/>
                          <w:vertAlign w:val="subscript"/>
                        </w:rPr>
                        <w:t>3</w:t>
                      </w:r>
                      <w:r>
                        <w:rPr>
                          <w:rFonts w:ascii="Times New Roman" w:hAnsi="Times New Roman" w:cs="Times New Roman"/>
                        </w:rPr>
                        <w:t xml:space="preserve">(MP1) + </w:t>
                      </w:r>
                      <w:r w:rsidRPr="00432C48">
                        <w:rPr>
                          <w:rFonts w:ascii="Times New Roman" w:hAnsi="Times New Roman" w:cs="Times New Roman"/>
                          <w:i/>
                        </w:rPr>
                        <w:sym w:font="Symbol" w:char="F062"/>
                      </w:r>
                      <w:r>
                        <w:rPr>
                          <w:rFonts w:ascii="Times New Roman" w:hAnsi="Times New Roman" w:cs="Times New Roman"/>
                          <w:vertAlign w:val="subscript"/>
                        </w:rPr>
                        <w:t>4</w:t>
                      </w:r>
                      <w:r>
                        <w:rPr>
                          <w:rFonts w:ascii="Times New Roman" w:hAnsi="Times New Roman" w:cs="Times New Roman"/>
                        </w:rPr>
                        <w:t xml:space="preserve">(Age) + </w:t>
                      </w:r>
                      <w:r w:rsidRPr="00432C48">
                        <w:rPr>
                          <w:rFonts w:ascii="Times New Roman" w:hAnsi="Times New Roman" w:cs="Times New Roman"/>
                          <w:i/>
                        </w:rPr>
                        <w:sym w:font="Symbol" w:char="F062"/>
                      </w:r>
                      <w:r>
                        <w:rPr>
                          <w:rFonts w:ascii="Times New Roman" w:hAnsi="Times New Roman" w:cs="Times New Roman"/>
                          <w:vertAlign w:val="subscript"/>
                        </w:rPr>
                        <w:t>5</w:t>
                      </w:r>
                      <w:r>
                        <w:rPr>
                          <w:rFonts w:ascii="Times New Roman" w:hAnsi="Times New Roman" w:cs="Times New Roman"/>
                        </w:rPr>
                        <w:t>(vet*Age)</w:t>
                      </w:r>
                      <w:r>
                        <w:rPr>
                          <w:rFonts w:ascii="Times New Roman" w:hAnsi="Times New Roman" w:cs="Times New Roman"/>
                          <w:vertAlign w:val="subscript"/>
                        </w:rPr>
                        <w:t xml:space="preserve"> </w:t>
                      </w:r>
                      <w:r>
                        <w:rPr>
                          <w:rFonts w:ascii="Times New Roman" w:hAnsi="Times New Roman" w:cs="Times New Roman"/>
                        </w:rPr>
                        <w:t xml:space="preserve">+ </w:t>
                      </w:r>
                      <w:proofErr w:type="spellStart"/>
                      <w:r>
                        <w:rPr>
                          <w:rFonts w:ascii="Times New Roman" w:hAnsi="Times New Roman" w:cs="Times New Roman"/>
                        </w:rPr>
                        <w:t>u</w:t>
                      </w:r>
                      <w:r>
                        <w:rPr>
                          <w:rFonts w:ascii="Times New Roman" w:hAnsi="Times New Roman" w:cs="Times New Roman"/>
                          <w:vertAlign w:val="subscript"/>
                        </w:rPr>
                        <w:t>i</w:t>
                      </w:r>
                      <w:proofErr w:type="spellEnd"/>
                    </w:p>
                    <w:p w14:paraId="4D3C94E7" w14:textId="5B5E655B" w:rsidR="00770852" w:rsidRPr="005F1B76" w:rsidRDefault="00770852" w:rsidP="005F1B76">
                      <w:pPr>
                        <w:spacing w:line="480" w:lineRule="auto"/>
                        <w:jc w:val="center"/>
                        <w:rPr>
                          <w:rFonts w:ascii="Times New Roman" w:hAnsi="Times New Roman" w:cs="Times New Roman"/>
                          <w:sz w:val="20"/>
                          <w:szCs w:val="20"/>
                        </w:rPr>
                      </w:pPr>
                      <w:r w:rsidRPr="005F1B76">
                        <w:rPr>
                          <w:rFonts w:ascii="Times New Roman" w:hAnsi="Times New Roman" w:cs="Times New Roman"/>
                          <w:sz w:val="20"/>
                          <w:szCs w:val="20"/>
                        </w:rPr>
                        <w:t xml:space="preserve">(Denoted </w:t>
                      </w:r>
                      <w:r w:rsidRPr="005F1B76">
                        <w:rPr>
                          <w:rFonts w:ascii="Times New Roman" w:hAnsi="Times New Roman" w:cs="Times New Roman"/>
                          <w:i/>
                          <w:sz w:val="20"/>
                          <w:szCs w:val="20"/>
                        </w:rPr>
                        <w:sym w:font="Symbol" w:char="F062"/>
                      </w:r>
                      <w:r w:rsidRPr="005F1B76">
                        <w:rPr>
                          <w:rFonts w:ascii="Times New Roman" w:hAnsi="Times New Roman" w:cs="Times New Roman"/>
                          <w:i/>
                          <w:sz w:val="20"/>
                          <w:szCs w:val="20"/>
                          <w:vertAlign w:val="subscript"/>
                        </w:rPr>
                        <w:t>0</w:t>
                      </w:r>
                      <w:r w:rsidRPr="005F1B76">
                        <w:rPr>
                          <w:rFonts w:ascii="Times New Roman" w:hAnsi="Times New Roman" w:cs="Times New Roman"/>
                          <w:i/>
                          <w:sz w:val="20"/>
                          <w:szCs w:val="20"/>
                        </w:rPr>
                        <w:t xml:space="preserve"> + </w:t>
                      </w:r>
                      <w:r w:rsidRPr="005F1B76">
                        <w:rPr>
                          <w:rFonts w:ascii="Times New Roman" w:hAnsi="Times New Roman" w:cs="Times New Roman"/>
                          <w:i/>
                          <w:sz w:val="20"/>
                          <w:szCs w:val="20"/>
                        </w:rPr>
                        <w:sym w:font="Symbol" w:char="F062"/>
                      </w:r>
                      <w:r w:rsidRPr="005F1B76">
                        <w:rPr>
                          <w:rFonts w:ascii="Times New Roman" w:hAnsi="Times New Roman" w:cs="Times New Roman"/>
                          <w:sz w:val="20"/>
                          <w:szCs w:val="20"/>
                          <w:vertAlign w:val="subscript"/>
                        </w:rPr>
                        <w:t>1</w:t>
                      </w:r>
                      <w:r w:rsidRPr="005F1B76">
                        <w:rPr>
                          <w:rFonts w:ascii="Times New Roman" w:hAnsi="Times New Roman" w:cs="Times New Roman"/>
                          <w:sz w:val="20"/>
                          <w:szCs w:val="20"/>
                        </w:rPr>
                        <w:t xml:space="preserve">(vet) +…+ </w:t>
                      </w:r>
                      <w:r w:rsidRPr="005F1B76">
                        <w:rPr>
                          <w:rFonts w:ascii="Times New Roman" w:hAnsi="Times New Roman" w:cs="Times New Roman"/>
                          <w:i/>
                          <w:sz w:val="20"/>
                          <w:szCs w:val="20"/>
                        </w:rPr>
                        <w:sym w:font="Symbol" w:char="F062"/>
                      </w:r>
                      <w:r w:rsidRPr="005F1B76">
                        <w:rPr>
                          <w:rFonts w:ascii="Times New Roman" w:hAnsi="Times New Roman" w:cs="Times New Roman"/>
                          <w:sz w:val="20"/>
                          <w:szCs w:val="20"/>
                          <w:vertAlign w:val="subscript"/>
                        </w:rPr>
                        <w:t>5</w:t>
                      </w:r>
                      <w:r w:rsidRPr="005F1B76">
                        <w:rPr>
                          <w:rFonts w:ascii="Times New Roman" w:hAnsi="Times New Roman" w:cs="Times New Roman"/>
                          <w:sz w:val="20"/>
                          <w:szCs w:val="20"/>
                        </w:rPr>
                        <w:t xml:space="preserve">(vet*Age) + </w:t>
                      </w:r>
                      <w:proofErr w:type="spellStart"/>
                      <w:r w:rsidRPr="005F1B76">
                        <w:rPr>
                          <w:rFonts w:ascii="Times New Roman" w:hAnsi="Times New Roman" w:cs="Times New Roman"/>
                          <w:sz w:val="20"/>
                          <w:szCs w:val="20"/>
                        </w:rPr>
                        <w:t>u</w:t>
                      </w:r>
                      <w:r w:rsidRPr="005F1B76">
                        <w:rPr>
                          <w:rFonts w:ascii="Times New Roman" w:hAnsi="Times New Roman" w:cs="Times New Roman"/>
                          <w:sz w:val="20"/>
                          <w:szCs w:val="20"/>
                          <w:vertAlign w:val="subscript"/>
                        </w:rPr>
                        <w:t>i</w:t>
                      </w:r>
                      <w:proofErr w:type="spellEnd"/>
                      <w:r w:rsidRPr="005F1B76">
                        <w:rPr>
                          <w:rFonts w:ascii="Times New Roman" w:hAnsi="Times New Roman" w:cs="Times New Roman"/>
                          <w:sz w:val="20"/>
                          <w:szCs w:val="20"/>
                        </w:rPr>
                        <w:t>)</w:t>
                      </w:r>
                    </w:p>
                  </w:txbxContent>
                </v:textbox>
                <w10:wrap type="square"/>
              </v:shape>
            </w:pict>
          </mc:Fallback>
        </mc:AlternateContent>
      </w:r>
    </w:p>
    <w:p w14:paraId="7E263D96" w14:textId="77777777" w:rsidR="00BA02BE" w:rsidRDefault="00BA02BE" w:rsidP="001811B4">
      <w:pPr>
        <w:spacing w:line="480" w:lineRule="auto"/>
        <w:rPr>
          <w:rFonts w:ascii="Times New Roman" w:hAnsi="Times New Roman" w:cs="Times New Roman"/>
        </w:rPr>
      </w:pPr>
    </w:p>
    <w:p w14:paraId="714A31BB" w14:textId="5D84DFEB" w:rsidR="00BA02BE" w:rsidRDefault="00A815BB" w:rsidP="00BC6F4C">
      <w:pPr>
        <w:spacing w:line="480" w:lineRule="auto"/>
        <w:rPr>
          <w:rFonts w:ascii="Times New Roman" w:hAnsi="Times New Roman" w:cs="Times New Roman"/>
        </w:rPr>
      </w:pPr>
      <w:r>
        <w:rPr>
          <w:rFonts w:ascii="Times New Roman" w:hAnsi="Times New Roman" w:cs="Times New Roman"/>
        </w:rPr>
        <w:tab/>
        <w:t xml:space="preserve">Model 1 </w:t>
      </w:r>
      <w:r w:rsidR="00D76AE8">
        <w:rPr>
          <w:rFonts w:ascii="Times New Roman" w:hAnsi="Times New Roman" w:cs="Times New Roman"/>
        </w:rPr>
        <w:t>estimates the change in the response variable as the</w:t>
      </w:r>
      <w:r>
        <w:rPr>
          <w:rFonts w:ascii="Times New Roman" w:hAnsi="Times New Roman" w:cs="Times New Roman"/>
        </w:rPr>
        <w:t xml:space="preserve"> </w:t>
      </w:r>
      <w:r w:rsidR="002017CB">
        <w:rPr>
          <w:rFonts w:ascii="Times New Roman" w:hAnsi="Times New Roman" w:cs="Times New Roman"/>
        </w:rPr>
        <w:t>function of playing time</w:t>
      </w:r>
      <w:r>
        <w:rPr>
          <w:rFonts w:ascii="Times New Roman" w:hAnsi="Times New Roman" w:cs="Times New Roman"/>
        </w:rPr>
        <w:t xml:space="preserve"> (</w:t>
      </w:r>
      <w:r w:rsidR="00D76AE8">
        <w:rPr>
          <w:rFonts w:ascii="Times New Roman" w:hAnsi="Times New Roman" w:cs="Times New Roman"/>
        </w:rPr>
        <w:t>MP1</w:t>
      </w:r>
      <w:r>
        <w:rPr>
          <w:rFonts w:ascii="Times New Roman" w:hAnsi="Times New Roman" w:cs="Times New Roman"/>
        </w:rPr>
        <w:t>), and opponent strength (OppSRS)</w:t>
      </w:r>
      <w:r w:rsidR="00FF2F68">
        <w:rPr>
          <w:rFonts w:ascii="Times New Roman" w:hAnsi="Times New Roman" w:cs="Times New Roman"/>
        </w:rPr>
        <w:t>, in addition to maturity characteristics (vet, age</w:t>
      </w:r>
      <w:r w:rsidR="00DE00B3">
        <w:rPr>
          <w:rFonts w:ascii="Times New Roman" w:hAnsi="Times New Roman" w:cs="Times New Roman"/>
        </w:rPr>
        <w:t>)</w:t>
      </w:r>
      <w:r>
        <w:rPr>
          <w:rFonts w:ascii="Times New Roman" w:hAnsi="Times New Roman" w:cs="Times New Roman"/>
        </w:rPr>
        <w:t xml:space="preserve">. </w:t>
      </w:r>
      <w:r w:rsidR="003A7A37">
        <w:rPr>
          <w:rFonts w:ascii="Times New Roman" w:hAnsi="Times New Roman" w:cs="Times New Roman"/>
        </w:rPr>
        <w:t xml:space="preserve"> </w:t>
      </w:r>
      <w:r w:rsidR="00D76AE8">
        <w:rPr>
          <w:rFonts w:ascii="Times New Roman" w:hAnsi="Times New Roman" w:cs="Times New Roman"/>
        </w:rPr>
        <w:t>T</w:t>
      </w:r>
      <w:r w:rsidR="00F34C3F">
        <w:rPr>
          <w:rFonts w:ascii="Times New Roman" w:hAnsi="Times New Roman" w:cs="Times New Roman"/>
        </w:rPr>
        <w:t xml:space="preserve">he coefficients </w:t>
      </w:r>
      <w:r w:rsidR="00F34C3F" w:rsidRPr="00432C48">
        <w:rPr>
          <w:rFonts w:ascii="Times New Roman" w:hAnsi="Times New Roman" w:cs="Times New Roman"/>
          <w:i/>
        </w:rPr>
        <w:sym w:font="Symbol" w:char="F062"/>
      </w:r>
      <w:r w:rsidR="00F34C3F" w:rsidRPr="00482532">
        <w:rPr>
          <w:rFonts w:ascii="Times New Roman" w:hAnsi="Times New Roman" w:cs="Times New Roman"/>
          <w:vertAlign w:val="subscript"/>
        </w:rPr>
        <w:t>1</w:t>
      </w:r>
      <w:r w:rsidR="00A603B4">
        <w:rPr>
          <w:rFonts w:ascii="Times New Roman" w:hAnsi="Times New Roman" w:cs="Times New Roman"/>
        </w:rPr>
        <w:t xml:space="preserve">, </w:t>
      </w:r>
      <w:r w:rsidR="00A603B4" w:rsidRPr="00432C48">
        <w:rPr>
          <w:rFonts w:ascii="Times New Roman" w:hAnsi="Times New Roman" w:cs="Times New Roman"/>
          <w:i/>
        </w:rPr>
        <w:sym w:font="Symbol" w:char="F062"/>
      </w:r>
      <w:r w:rsidR="00A603B4">
        <w:rPr>
          <w:rFonts w:ascii="Times New Roman" w:hAnsi="Times New Roman" w:cs="Times New Roman"/>
          <w:vertAlign w:val="subscript"/>
        </w:rPr>
        <w:t xml:space="preserve">2, </w:t>
      </w:r>
      <w:r w:rsidR="00A603B4" w:rsidRPr="00432C48">
        <w:rPr>
          <w:rFonts w:ascii="Times New Roman" w:hAnsi="Times New Roman" w:cs="Times New Roman"/>
          <w:i/>
        </w:rPr>
        <w:sym w:font="Symbol" w:char="F062"/>
      </w:r>
      <w:r w:rsidR="00A603B4">
        <w:rPr>
          <w:rFonts w:ascii="Times New Roman" w:hAnsi="Times New Roman" w:cs="Times New Roman"/>
          <w:vertAlign w:val="subscript"/>
        </w:rPr>
        <w:t xml:space="preserve">3, </w:t>
      </w:r>
      <w:r w:rsidR="00A603B4">
        <w:rPr>
          <w:rFonts w:ascii="Times New Roman" w:hAnsi="Times New Roman" w:cs="Times New Roman"/>
        </w:rPr>
        <w:t xml:space="preserve">and </w:t>
      </w:r>
      <w:r w:rsidR="00F34C3F" w:rsidRPr="00432C48">
        <w:rPr>
          <w:rFonts w:ascii="Times New Roman" w:hAnsi="Times New Roman" w:cs="Times New Roman"/>
          <w:i/>
        </w:rPr>
        <w:sym w:font="Symbol" w:char="F062"/>
      </w:r>
      <w:r w:rsidR="00F34C3F">
        <w:rPr>
          <w:rFonts w:ascii="Times New Roman" w:hAnsi="Times New Roman" w:cs="Times New Roman"/>
          <w:vertAlign w:val="subscript"/>
        </w:rPr>
        <w:t xml:space="preserve">4 </w:t>
      </w:r>
      <w:r w:rsidR="00D76AE8">
        <w:rPr>
          <w:rFonts w:ascii="Times New Roman" w:hAnsi="Times New Roman" w:cs="Times New Roman"/>
        </w:rPr>
        <w:t>are</w:t>
      </w:r>
      <w:r w:rsidR="00F34C3F">
        <w:rPr>
          <w:rFonts w:ascii="Times New Roman" w:hAnsi="Times New Roman" w:cs="Times New Roman"/>
        </w:rPr>
        <w:t xml:space="preserve"> </w:t>
      </w:r>
      <w:r w:rsidR="00D76AE8">
        <w:rPr>
          <w:rFonts w:ascii="Times New Roman" w:hAnsi="Times New Roman" w:cs="Times New Roman"/>
        </w:rPr>
        <w:t>the</w:t>
      </w:r>
      <w:r w:rsidR="00F34C3F">
        <w:rPr>
          <w:rFonts w:ascii="Times New Roman" w:hAnsi="Times New Roman" w:cs="Times New Roman"/>
        </w:rPr>
        <w:t xml:space="preserve"> marginal effects of these explanatory variable</w:t>
      </w:r>
      <w:r w:rsidR="00D76AE8">
        <w:rPr>
          <w:rFonts w:ascii="Times New Roman" w:hAnsi="Times New Roman" w:cs="Times New Roman"/>
        </w:rPr>
        <w:t>s</w:t>
      </w:r>
      <w:r w:rsidR="00F34C3F">
        <w:rPr>
          <w:rFonts w:ascii="Times New Roman" w:hAnsi="Times New Roman" w:cs="Times New Roman"/>
        </w:rPr>
        <w:t xml:space="preserve"> on the change in </w:t>
      </w:r>
      <w:r w:rsidR="00D76AE8">
        <w:rPr>
          <w:rFonts w:ascii="Times New Roman" w:hAnsi="Times New Roman" w:cs="Times New Roman"/>
        </w:rPr>
        <w:t xml:space="preserve">the response variable, </w:t>
      </w:r>
      <w:r w:rsidR="00F34C3F">
        <w:rPr>
          <w:rFonts w:ascii="Times New Roman" w:hAnsi="Times New Roman" w:cs="Times New Roman"/>
        </w:rPr>
        <w:t xml:space="preserve">while the coefficient </w:t>
      </w:r>
      <w:r w:rsidR="00F34C3F" w:rsidRPr="00432C48">
        <w:rPr>
          <w:rFonts w:ascii="Times New Roman" w:hAnsi="Times New Roman" w:cs="Times New Roman"/>
          <w:i/>
        </w:rPr>
        <w:sym w:font="Symbol" w:char="F062"/>
      </w:r>
      <w:r w:rsidR="00F34C3F">
        <w:rPr>
          <w:rFonts w:ascii="Times New Roman" w:hAnsi="Times New Roman" w:cs="Times New Roman"/>
          <w:vertAlign w:val="subscript"/>
        </w:rPr>
        <w:t>5</w:t>
      </w:r>
      <w:r w:rsidR="00F34C3F">
        <w:rPr>
          <w:rFonts w:ascii="Times New Roman" w:hAnsi="Times New Roman" w:cs="Times New Roman"/>
        </w:rPr>
        <w:t xml:space="preserve"> </w:t>
      </w:r>
      <w:r w:rsidR="00D76AE8">
        <w:rPr>
          <w:rFonts w:ascii="Times New Roman" w:hAnsi="Times New Roman" w:cs="Times New Roman"/>
        </w:rPr>
        <w:t>captures the interaction effect of age and veteran status</w:t>
      </w:r>
      <w:r w:rsidR="00F34C3F">
        <w:rPr>
          <w:rFonts w:ascii="Times New Roman" w:hAnsi="Times New Roman" w:cs="Times New Roman"/>
        </w:rPr>
        <w:t xml:space="preserve">. </w:t>
      </w:r>
      <w:r w:rsidR="003A7A37">
        <w:rPr>
          <w:rFonts w:ascii="Times New Roman" w:hAnsi="Times New Roman" w:cs="Times New Roman"/>
        </w:rPr>
        <w:t xml:space="preserve"> </w:t>
      </w:r>
      <w:r w:rsidR="00AC07FC">
        <w:rPr>
          <w:rFonts w:ascii="Times New Roman" w:hAnsi="Times New Roman" w:cs="Times New Roman"/>
        </w:rPr>
        <w:t>Less</w:t>
      </w:r>
      <w:r w:rsidR="00B1143B">
        <w:rPr>
          <w:rFonts w:ascii="Times New Roman" w:hAnsi="Times New Roman" w:cs="Times New Roman"/>
        </w:rPr>
        <w:t xml:space="preserve"> experienced players </w:t>
      </w:r>
      <w:r w:rsidR="00D76AE8">
        <w:rPr>
          <w:rFonts w:ascii="Times New Roman" w:hAnsi="Times New Roman" w:cs="Times New Roman"/>
        </w:rPr>
        <w:t>are</w:t>
      </w:r>
      <w:r w:rsidR="00B1143B">
        <w:rPr>
          <w:rFonts w:ascii="Times New Roman" w:hAnsi="Times New Roman" w:cs="Times New Roman"/>
        </w:rPr>
        <w:t xml:space="preserve"> expected to have their productivity </w:t>
      </w:r>
      <w:r w:rsidR="00AC07FC">
        <w:rPr>
          <w:rFonts w:ascii="Times New Roman" w:hAnsi="Times New Roman" w:cs="Times New Roman"/>
        </w:rPr>
        <w:t>be more</w:t>
      </w:r>
      <w:r w:rsidR="00B1143B">
        <w:rPr>
          <w:rFonts w:ascii="Times New Roman" w:hAnsi="Times New Roman" w:cs="Times New Roman"/>
        </w:rPr>
        <w:t xml:space="preserve"> negatively affected by a suspension </w:t>
      </w:r>
      <w:r w:rsidR="00AC07FC">
        <w:rPr>
          <w:rFonts w:ascii="Times New Roman" w:hAnsi="Times New Roman" w:cs="Times New Roman"/>
        </w:rPr>
        <w:t>than a more</w:t>
      </w:r>
      <w:r w:rsidR="00D76AE8">
        <w:rPr>
          <w:rFonts w:ascii="Times New Roman" w:hAnsi="Times New Roman" w:cs="Times New Roman"/>
        </w:rPr>
        <w:t xml:space="preserve"> experienced player.</w:t>
      </w:r>
      <w:r w:rsidR="00DE00B3">
        <w:rPr>
          <w:rFonts w:ascii="Times New Roman" w:hAnsi="Times New Roman" w:cs="Times New Roman"/>
        </w:rPr>
        <w:t xml:space="preserve"> </w:t>
      </w:r>
      <w:r w:rsidR="00D76AE8">
        <w:rPr>
          <w:rFonts w:ascii="Times New Roman" w:hAnsi="Times New Roman" w:cs="Times New Roman"/>
        </w:rPr>
        <w:t xml:space="preserve"> It is also</w:t>
      </w:r>
      <w:r w:rsidR="00F56D7B">
        <w:rPr>
          <w:rFonts w:ascii="Times New Roman" w:hAnsi="Times New Roman" w:cs="Times New Roman"/>
        </w:rPr>
        <w:t xml:space="preserve"> </w:t>
      </w:r>
      <w:r w:rsidR="00D76AE8">
        <w:rPr>
          <w:rFonts w:ascii="Times New Roman" w:hAnsi="Times New Roman" w:cs="Times New Roman"/>
        </w:rPr>
        <w:t>hypothesized</w:t>
      </w:r>
      <w:r w:rsidR="00F56D7B">
        <w:rPr>
          <w:rFonts w:ascii="Times New Roman" w:hAnsi="Times New Roman" w:cs="Times New Roman"/>
        </w:rPr>
        <w:t xml:space="preserve"> that returning to play against a tougher opponent </w:t>
      </w:r>
      <w:r w:rsidR="00D76AE8">
        <w:rPr>
          <w:rFonts w:ascii="Times New Roman" w:hAnsi="Times New Roman" w:cs="Times New Roman"/>
        </w:rPr>
        <w:t>is negatively related to the change in player productivity</w:t>
      </w:r>
      <w:r w:rsidR="00F56D7B">
        <w:rPr>
          <w:rFonts w:ascii="Times New Roman" w:hAnsi="Times New Roman" w:cs="Times New Roman"/>
        </w:rPr>
        <w:t xml:space="preserve">. </w:t>
      </w:r>
      <w:r w:rsidR="003A7A37">
        <w:rPr>
          <w:rFonts w:ascii="Times New Roman" w:hAnsi="Times New Roman" w:cs="Times New Roman"/>
        </w:rPr>
        <w:t xml:space="preserve"> </w:t>
      </w:r>
      <w:r w:rsidR="00F34C3F">
        <w:rPr>
          <w:rFonts w:ascii="Times New Roman" w:hAnsi="Times New Roman" w:cs="Times New Roman"/>
        </w:rPr>
        <w:t xml:space="preserve">The sign of the coefficient </w:t>
      </w:r>
      <w:r w:rsidR="00D76AE8" w:rsidRPr="00D76AE8">
        <w:rPr>
          <w:rFonts w:ascii="Times New Roman" w:hAnsi="Times New Roman" w:cs="Times New Roman"/>
        </w:rPr>
        <w:t>for minute</w:t>
      </w:r>
      <w:r w:rsidR="00D76AE8">
        <w:rPr>
          <w:rFonts w:ascii="Times New Roman" w:hAnsi="Times New Roman" w:cs="Times New Roman"/>
        </w:rPr>
        <w:t>s played is more difficult to predict than the other coefficients, but is expected</w:t>
      </w:r>
      <w:r w:rsidR="00AC1992">
        <w:rPr>
          <w:rFonts w:ascii="Times New Roman" w:hAnsi="Times New Roman" w:cs="Times New Roman"/>
        </w:rPr>
        <w:t xml:space="preserve"> to be negative</w:t>
      </w:r>
      <w:r w:rsidR="00F34C3F">
        <w:rPr>
          <w:rFonts w:ascii="Times New Roman" w:hAnsi="Times New Roman" w:cs="Times New Roman"/>
        </w:rPr>
        <w:t xml:space="preserve"> since </w:t>
      </w:r>
      <w:r w:rsidR="00AC1992">
        <w:rPr>
          <w:rFonts w:ascii="Times New Roman" w:hAnsi="Times New Roman" w:cs="Times New Roman"/>
        </w:rPr>
        <w:t xml:space="preserve">a player </w:t>
      </w:r>
      <w:r w:rsidR="00B6694D">
        <w:rPr>
          <w:rFonts w:ascii="Times New Roman" w:hAnsi="Times New Roman" w:cs="Times New Roman"/>
        </w:rPr>
        <w:t>being thrust</w:t>
      </w:r>
      <w:r w:rsidR="0039318D">
        <w:rPr>
          <w:rFonts w:ascii="Times New Roman" w:hAnsi="Times New Roman" w:cs="Times New Roman"/>
        </w:rPr>
        <w:t xml:space="preserve"> </w:t>
      </w:r>
      <w:r w:rsidR="00B6694D">
        <w:rPr>
          <w:rFonts w:ascii="Times New Roman" w:hAnsi="Times New Roman" w:cs="Times New Roman"/>
        </w:rPr>
        <w:t xml:space="preserve">back into </w:t>
      </w:r>
      <w:r w:rsidR="002017CB">
        <w:rPr>
          <w:rFonts w:ascii="Times New Roman" w:hAnsi="Times New Roman" w:cs="Times New Roman"/>
        </w:rPr>
        <w:t xml:space="preserve">playing heavy minutes </w:t>
      </w:r>
      <w:r w:rsidR="00B6694D">
        <w:rPr>
          <w:rFonts w:ascii="Times New Roman" w:hAnsi="Times New Roman" w:cs="Times New Roman"/>
        </w:rPr>
        <w:t>after sitting out</w:t>
      </w:r>
      <w:r w:rsidR="0039318D">
        <w:rPr>
          <w:rFonts w:ascii="Times New Roman" w:hAnsi="Times New Roman" w:cs="Times New Roman"/>
        </w:rPr>
        <w:t xml:space="preserve"> </w:t>
      </w:r>
      <w:r w:rsidR="00B6694D">
        <w:rPr>
          <w:rFonts w:ascii="Times New Roman" w:hAnsi="Times New Roman" w:cs="Times New Roman"/>
        </w:rPr>
        <w:t xml:space="preserve">would </w:t>
      </w:r>
      <w:r w:rsidR="00AC1992">
        <w:rPr>
          <w:rFonts w:ascii="Times New Roman" w:hAnsi="Times New Roman" w:cs="Times New Roman"/>
        </w:rPr>
        <w:t>require</w:t>
      </w:r>
      <w:r w:rsidR="00B6694D">
        <w:rPr>
          <w:rFonts w:ascii="Times New Roman" w:hAnsi="Times New Roman" w:cs="Times New Roman"/>
        </w:rPr>
        <w:t xml:space="preserve"> </w:t>
      </w:r>
      <w:r w:rsidR="00822244">
        <w:rPr>
          <w:rFonts w:ascii="Times New Roman" w:hAnsi="Times New Roman" w:cs="Times New Roman"/>
        </w:rPr>
        <w:t xml:space="preserve">more of </w:t>
      </w:r>
      <w:r w:rsidR="00B6694D">
        <w:rPr>
          <w:rFonts w:ascii="Times New Roman" w:hAnsi="Times New Roman" w:cs="Times New Roman"/>
        </w:rPr>
        <w:t>a</w:t>
      </w:r>
      <w:r w:rsidR="00822244">
        <w:rPr>
          <w:rFonts w:ascii="Times New Roman" w:hAnsi="Times New Roman" w:cs="Times New Roman"/>
        </w:rPr>
        <w:t>n</w:t>
      </w:r>
      <w:r w:rsidR="00B6694D">
        <w:rPr>
          <w:rFonts w:ascii="Times New Roman" w:hAnsi="Times New Roman" w:cs="Times New Roman"/>
        </w:rPr>
        <w:t xml:space="preserve"> adjustment</w:t>
      </w:r>
      <w:r w:rsidR="00822244">
        <w:rPr>
          <w:rFonts w:ascii="Times New Roman" w:hAnsi="Times New Roman" w:cs="Times New Roman"/>
        </w:rPr>
        <w:t xml:space="preserve"> upon returning to action,</w:t>
      </w:r>
      <w:r w:rsidR="00B6694D">
        <w:rPr>
          <w:rFonts w:ascii="Times New Roman" w:hAnsi="Times New Roman" w:cs="Times New Roman"/>
        </w:rPr>
        <w:t xml:space="preserve"> compared to a player</w:t>
      </w:r>
      <w:r w:rsidR="002017CB">
        <w:rPr>
          <w:rFonts w:ascii="Times New Roman" w:hAnsi="Times New Roman" w:cs="Times New Roman"/>
        </w:rPr>
        <w:t xml:space="preserve"> who sees limited game action</w:t>
      </w:r>
      <w:r w:rsidR="00B6694D">
        <w:rPr>
          <w:rFonts w:ascii="Times New Roman" w:hAnsi="Times New Roman" w:cs="Times New Roman"/>
        </w:rPr>
        <w:t>.</w:t>
      </w:r>
      <w:r w:rsidR="006144A5">
        <w:rPr>
          <w:rFonts w:ascii="Times New Roman" w:hAnsi="Times New Roman" w:cs="Times New Roman"/>
        </w:rPr>
        <w:t xml:space="preserve">  </w:t>
      </w:r>
      <w:r w:rsidR="003B7606">
        <w:rPr>
          <w:rFonts w:ascii="Times New Roman" w:hAnsi="Times New Roman" w:cs="Times New Roman"/>
        </w:rPr>
        <w:t xml:space="preserve">The minutes a player plays generally is a </w:t>
      </w:r>
      <w:r w:rsidR="003B7606">
        <w:rPr>
          <w:rFonts w:ascii="Times New Roman" w:hAnsi="Times New Roman" w:cs="Times New Roman"/>
        </w:rPr>
        <w:lastRenderedPageBreak/>
        <w:t>good measure of the player’s value to the team, and higher-caliber players are more likely to receive more media attention after being suspended compared to a lower-caliber player simply due to his popularity, possibly weighing on a player in his return to action.</w:t>
      </w:r>
    </w:p>
    <w:p w14:paraId="027347BD" w14:textId="77777777" w:rsidR="00CF18DC" w:rsidRDefault="00323CB7" w:rsidP="00CF18DC">
      <w:pPr>
        <w:spacing w:line="480" w:lineRule="auto"/>
        <w:rPr>
          <w:rFonts w:ascii="Times New Roman" w:hAnsi="Times New Roman" w:cs="Times New Roman"/>
          <w:b/>
        </w:rPr>
      </w:pPr>
      <w:r>
        <w:rPr>
          <w:rFonts w:ascii="Times New Roman" w:hAnsi="Times New Roman" w:cs="Times New Roman"/>
          <w:b/>
        </w:rPr>
        <w:t xml:space="preserve">Regression </w:t>
      </w:r>
      <w:r w:rsidR="00D05300">
        <w:rPr>
          <w:rFonts w:ascii="Times New Roman" w:hAnsi="Times New Roman" w:cs="Times New Roman"/>
          <w:b/>
        </w:rPr>
        <w:t xml:space="preserve">Model </w:t>
      </w:r>
      <w:r w:rsidR="00B455C9">
        <w:rPr>
          <w:rFonts w:ascii="Times New Roman" w:hAnsi="Times New Roman" w:cs="Times New Roman"/>
          <w:b/>
        </w:rPr>
        <w:t>2</w:t>
      </w:r>
    </w:p>
    <w:p w14:paraId="459A9E56" w14:textId="0F2EA853" w:rsidR="006376B6" w:rsidRDefault="00CF18DC" w:rsidP="00161449">
      <w:pPr>
        <w:spacing w:line="480" w:lineRule="auto"/>
        <w:ind w:firstLine="720"/>
        <w:rPr>
          <w:rFonts w:ascii="Times New Roman" w:hAnsi="Times New Roman" w:cs="Times New Roman"/>
        </w:rPr>
      </w:pPr>
      <w:r>
        <w:rPr>
          <w:rFonts w:ascii="Times New Roman" w:hAnsi="Times New Roman" w:cs="Times New Roman"/>
        </w:rPr>
        <w:t>S</w:t>
      </w:r>
      <w:r w:rsidR="00973B63">
        <w:rPr>
          <w:rFonts w:ascii="Times New Roman" w:hAnsi="Times New Roman" w:cs="Times New Roman"/>
        </w:rPr>
        <w:t>ome of t</w:t>
      </w:r>
      <w:r w:rsidR="00A9446C">
        <w:rPr>
          <w:rFonts w:ascii="Times New Roman" w:hAnsi="Times New Roman" w:cs="Times New Roman"/>
        </w:rPr>
        <w:t>he most infamous suspension incidents in NBA history have result</w:t>
      </w:r>
      <w:r w:rsidR="00D76AE8">
        <w:rPr>
          <w:rFonts w:ascii="Times New Roman" w:hAnsi="Times New Roman" w:cs="Times New Roman"/>
        </w:rPr>
        <w:t>ed from</w:t>
      </w:r>
      <w:r w:rsidR="00A9446C">
        <w:rPr>
          <w:rFonts w:ascii="Times New Roman" w:hAnsi="Times New Roman" w:cs="Times New Roman"/>
        </w:rPr>
        <w:t xml:space="preserve"> </w:t>
      </w:r>
      <w:r w:rsidR="009C65CD">
        <w:rPr>
          <w:rFonts w:ascii="Times New Roman" w:hAnsi="Times New Roman" w:cs="Times New Roman"/>
        </w:rPr>
        <w:t>excessive contact with another player</w:t>
      </w:r>
      <w:r w:rsidR="00E57459">
        <w:rPr>
          <w:rFonts w:ascii="Times New Roman" w:hAnsi="Times New Roman" w:cs="Times New Roman"/>
        </w:rPr>
        <w:t xml:space="preserve"> (i.e. </w:t>
      </w:r>
      <w:r w:rsidR="00973B63">
        <w:rPr>
          <w:rFonts w:ascii="Times New Roman" w:hAnsi="Times New Roman" w:cs="Times New Roman"/>
        </w:rPr>
        <w:t>fighting, hard fouls, flagrant two</w:t>
      </w:r>
      <w:r w:rsidR="00E57459">
        <w:rPr>
          <w:rFonts w:ascii="Times New Roman" w:hAnsi="Times New Roman" w:cs="Times New Roman"/>
        </w:rPr>
        <w:t xml:space="preserve"> fouls, </w:t>
      </w:r>
      <w:r w:rsidR="00973B63">
        <w:rPr>
          <w:rFonts w:ascii="Times New Roman" w:hAnsi="Times New Roman" w:cs="Times New Roman"/>
        </w:rPr>
        <w:t xml:space="preserve">etc.). </w:t>
      </w:r>
      <w:r w:rsidR="00870ED3">
        <w:rPr>
          <w:rFonts w:ascii="Times New Roman" w:hAnsi="Times New Roman" w:cs="Times New Roman"/>
        </w:rPr>
        <w:t xml:space="preserve"> </w:t>
      </w:r>
      <w:r w:rsidR="00973B63">
        <w:rPr>
          <w:rFonts w:ascii="Times New Roman" w:hAnsi="Times New Roman" w:cs="Times New Roman"/>
        </w:rPr>
        <w:t>A relatively recent example of this</w:t>
      </w:r>
      <w:r w:rsidR="00870ED3">
        <w:rPr>
          <w:rFonts w:ascii="Times New Roman" w:hAnsi="Times New Roman" w:cs="Times New Roman"/>
        </w:rPr>
        <w:t xml:space="preserve"> (not included in the dataset for this study)</w:t>
      </w:r>
      <w:r w:rsidR="00973B63">
        <w:rPr>
          <w:rFonts w:ascii="Times New Roman" w:hAnsi="Times New Roman" w:cs="Times New Roman"/>
        </w:rPr>
        <w:t xml:space="preserve"> </w:t>
      </w:r>
      <w:r w:rsidR="00C66E1D">
        <w:rPr>
          <w:rFonts w:ascii="Times New Roman" w:hAnsi="Times New Roman" w:cs="Times New Roman"/>
        </w:rPr>
        <w:t>occur</w:t>
      </w:r>
      <w:r w:rsidR="00DE00B3">
        <w:rPr>
          <w:rFonts w:ascii="Times New Roman" w:hAnsi="Times New Roman" w:cs="Times New Roman"/>
        </w:rPr>
        <w:t>r</w:t>
      </w:r>
      <w:r w:rsidR="00C66E1D">
        <w:rPr>
          <w:rFonts w:ascii="Times New Roman" w:hAnsi="Times New Roman" w:cs="Times New Roman"/>
        </w:rPr>
        <w:t>ed</w:t>
      </w:r>
      <w:r w:rsidR="00973B63">
        <w:rPr>
          <w:rFonts w:ascii="Times New Roman" w:hAnsi="Times New Roman" w:cs="Times New Roman"/>
        </w:rPr>
        <w:t xml:space="preserve"> in the 2012 NBA Playoffs </w:t>
      </w:r>
      <w:r w:rsidR="00C66E1D">
        <w:rPr>
          <w:rFonts w:ascii="Times New Roman" w:hAnsi="Times New Roman" w:cs="Times New Roman"/>
        </w:rPr>
        <w:t>when the</w:t>
      </w:r>
      <w:r w:rsidR="00973B63">
        <w:rPr>
          <w:rFonts w:ascii="Times New Roman" w:hAnsi="Times New Roman" w:cs="Times New Roman"/>
        </w:rPr>
        <w:t xml:space="preserve"> Los Angeles Lakers’ Metta World Peace elbowed</w:t>
      </w:r>
      <w:r w:rsidR="006D3D66">
        <w:rPr>
          <w:rFonts w:ascii="Times New Roman" w:hAnsi="Times New Roman" w:cs="Times New Roman"/>
        </w:rPr>
        <w:t xml:space="preserve"> Oklahoma City Thunder guard</w:t>
      </w:r>
      <w:r w:rsidR="00973B63">
        <w:rPr>
          <w:rFonts w:ascii="Times New Roman" w:hAnsi="Times New Roman" w:cs="Times New Roman"/>
        </w:rPr>
        <w:t xml:space="preserve"> James Harden in the head after scoring a basket, resulting in a seven game suspension, along with a swarm of media frenzy and controversy surrounding the incident. </w:t>
      </w:r>
      <w:r w:rsidR="00870ED3">
        <w:rPr>
          <w:rFonts w:ascii="Times New Roman" w:hAnsi="Times New Roman" w:cs="Times New Roman"/>
        </w:rPr>
        <w:t xml:space="preserve"> </w:t>
      </w:r>
      <w:r w:rsidR="00973B63">
        <w:rPr>
          <w:rFonts w:ascii="Times New Roman" w:hAnsi="Times New Roman" w:cs="Times New Roman"/>
        </w:rPr>
        <w:t xml:space="preserve">The most heinous </w:t>
      </w:r>
      <w:r w:rsidR="006D3D66">
        <w:rPr>
          <w:rFonts w:ascii="Times New Roman" w:hAnsi="Times New Roman" w:cs="Times New Roman"/>
        </w:rPr>
        <w:t xml:space="preserve">physical </w:t>
      </w:r>
      <w:r w:rsidR="00973B63">
        <w:rPr>
          <w:rFonts w:ascii="Times New Roman" w:hAnsi="Times New Roman" w:cs="Times New Roman"/>
        </w:rPr>
        <w:t xml:space="preserve">incidents </w:t>
      </w:r>
      <w:r w:rsidR="00A603B4">
        <w:rPr>
          <w:rFonts w:ascii="Times New Roman" w:hAnsi="Times New Roman" w:cs="Times New Roman"/>
        </w:rPr>
        <w:t xml:space="preserve">often </w:t>
      </w:r>
      <w:r w:rsidR="00973B63">
        <w:rPr>
          <w:rFonts w:ascii="Times New Roman" w:hAnsi="Times New Roman" w:cs="Times New Roman"/>
        </w:rPr>
        <w:t xml:space="preserve">result in multi-game </w:t>
      </w:r>
      <w:r w:rsidR="00A603B4">
        <w:rPr>
          <w:rFonts w:ascii="Times New Roman" w:hAnsi="Times New Roman" w:cs="Times New Roman"/>
        </w:rPr>
        <w:t>suspensions</w:t>
      </w:r>
      <w:r w:rsidR="005901E4">
        <w:rPr>
          <w:rFonts w:ascii="Times New Roman" w:hAnsi="Times New Roman" w:cs="Times New Roman"/>
        </w:rPr>
        <w:t xml:space="preserve"> from the NBA </w:t>
      </w:r>
      <w:r w:rsidR="009D3DCD">
        <w:rPr>
          <w:rFonts w:ascii="Times New Roman" w:hAnsi="Times New Roman" w:cs="Times New Roman"/>
        </w:rPr>
        <w:t>to</w:t>
      </w:r>
      <w:r w:rsidR="005901E4">
        <w:rPr>
          <w:rFonts w:ascii="Times New Roman" w:hAnsi="Times New Roman" w:cs="Times New Roman"/>
        </w:rPr>
        <w:t xml:space="preserve"> set a prec</w:t>
      </w:r>
      <w:r w:rsidR="00E127A2">
        <w:rPr>
          <w:rFonts w:ascii="Times New Roman" w:hAnsi="Times New Roman" w:cs="Times New Roman"/>
        </w:rPr>
        <w:t xml:space="preserve">edent that </w:t>
      </w:r>
      <w:r w:rsidR="009D3DCD">
        <w:rPr>
          <w:rFonts w:ascii="Times New Roman" w:hAnsi="Times New Roman" w:cs="Times New Roman"/>
        </w:rPr>
        <w:t xml:space="preserve">such </w:t>
      </w:r>
      <w:r w:rsidR="00E127A2">
        <w:rPr>
          <w:rFonts w:ascii="Times New Roman" w:hAnsi="Times New Roman" w:cs="Times New Roman"/>
        </w:rPr>
        <w:t>violent behavior is no</w:t>
      </w:r>
      <w:r w:rsidR="005901E4">
        <w:rPr>
          <w:rFonts w:ascii="Times New Roman" w:hAnsi="Times New Roman" w:cs="Times New Roman"/>
        </w:rPr>
        <w:t>t tolerated</w:t>
      </w:r>
      <w:r w:rsidR="00973B63">
        <w:rPr>
          <w:rFonts w:ascii="Times New Roman" w:hAnsi="Times New Roman" w:cs="Times New Roman"/>
        </w:rPr>
        <w:t>.</w:t>
      </w:r>
      <w:r w:rsidR="00A603B4">
        <w:rPr>
          <w:rFonts w:ascii="Times New Roman" w:hAnsi="Times New Roman" w:cs="Times New Roman"/>
        </w:rPr>
        <w:t xml:space="preserve"> </w:t>
      </w:r>
      <w:r w:rsidR="00870ED3">
        <w:rPr>
          <w:rFonts w:ascii="Times New Roman" w:hAnsi="Times New Roman" w:cs="Times New Roman"/>
        </w:rPr>
        <w:t xml:space="preserve"> </w:t>
      </w:r>
      <w:r w:rsidR="00E127A2">
        <w:rPr>
          <w:rFonts w:ascii="Times New Roman" w:hAnsi="Times New Roman" w:cs="Times New Roman"/>
        </w:rPr>
        <w:t xml:space="preserve">For these reasons, it </w:t>
      </w:r>
      <w:r w:rsidR="009D3DCD">
        <w:rPr>
          <w:rFonts w:ascii="Times New Roman" w:hAnsi="Times New Roman" w:cs="Times New Roman"/>
        </w:rPr>
        <w:t>is</w:t>
      </w:r>
      <w:r w:rsidR="00A603B4">
        <w:rPr>
          <w:rFonts w:ascii="Times New Roman" w:hAnsi="Times New Roman" w:cs="Times New Roman"/>
        </w:rPr>
        <w:t xml:space="preserve"> reasonable to add the variable</w:t>
      </w:r>
      <w:r w:rsidR="009D3DCD">
        <w:rPr>
          <w:rFonts w:ascii="Times New Roman" w:hAnsi="Times New Roman" w:cs="Times New Roman"/>
        </w:rPr>
        <w:t>s</w:t>
      </w:r>
      <w:r w:rsidR="00A603B4">
        <w:rPr>
          <w:rFonts w:ascii="Times New Roman" w:hAnsi="Times New Roman" w:cs="Times New Roman"/>
        </w:rPr>
        <w:t xml:space="preserve"> phys, multi, and </w:t>
      </w:r>
      <w:r w:rsidR="009D3DCD">
        <w:rPr>
          <w:rFonts w:ascii="Times New Roman" w:hAnsi="Times New Roman" w:cs="Times New Roman"/>
        </w:rPr>
        <w:t>their</w:t>
      </w:r>
      <w:r w:rsidR="00A603B4">
        <w:rPr>
          <w:rFonts w:ascii="Times New Roman" w:hAnsi="Times New Roman" w:cs="Times New Roman"/>
        </w:rPr>
        <w:t xml:space="preserve"> interaction to capture the potential</w:t>
      </w:r>
      <w:r w:rsidR="005901E4">
        <w:rPr>
          <w:rFonts w:ascii="Times New Roman" w:hAnsi="Times New Roman" w:cs="Times New Roman"/>
        </w:rPr>
        <w:t xml:space="preserve"> performance</w:t>
      </w:r>
      <w:r w:rsidR="00DE00B3">
        <w:rPr>
          <w:rFonts w:ascii="Times New Roman" w:hAnsi="Times New Roman" w:cs="Times New Roman"/>
        </w:rPr>
        <w:t xml:space="preserve"> effects</w:t>
      </w:r>
      <w:r w:rsidR="00A603B4">
        <w:rPr>
          <w:rFonts w:ascii="Times New Roman" w:hAnsi="Times New Roman" w:cs="Times New Roman"/>
        </w:rPr>
        <w:t xml:space="preserve"> </w:t>
      </w:r>
      <w:r w:rsidR="009D3DCD">
        <w:rPr>
          <w:rFonts w:ascii="Times New Roman" w:hAnsi="Times New Roman" w:cs="Times New Roman"/>
        </w:rPr>
        <w:t>related to flagrant physical-based suspensions</w:t>
      </w:r>
      <w:r w:rsidR="005901E4">
        <w:rPr>
          <w:rFonts w:ascii="Times New Roman" w:hAnsi="Times New Roman" w:cs="Times New Roman"/>
        </w:rPr>
        <w:t xml:space="preserve">.  Adding these variables to model 1 yields </w:t>
      </w:r>
      <w:r w:rsidR="009D3DCD">
        <w:rPr>
          <w:rFonts w:ascii="Times New Roman" w:hAnsi="Times New Roman" w:cs="Times New Roman"/>
        </w:rPr>
        <w:t>Regression Model 2:</w:t>
      </w:r>
    </w:p>
    <w:p w14:paraId="0D02EE09" w14:textId="65FA5F47" w:rsidR="00457DCC" w:rsidRDefault="00457DCC" w:rsidP="00161449">
      <w:pPr>
        <w:spacing w:line="480" w:lineRule="auto"/>
        <w:ind w:firstLine="720"/>
        <w:rPr>
          <w:rFonts w:ascii="Times New Roman" w:hAnsi="Times New Roman" w:cs="Times New Roman"/>
        </w:rPr>
      </w:pPr>
      <w:r>
        <w:rPr>
          <w:noProof/>
        </w:rPr>
        <mc:AlternateContent>
          <mc:Choice Requires="wps">
            <w:drawing>
              <wp:anchor distT="0" distB="0" distL="114300" distR="114300" simplePos="0" relativeHeight="251676672" behindDoc="0" locked="0" layoutInCell="1" allowOverlap="1" wp14:anchorId="512620C7" wp14:editId="3EC4410B">
                <wp:simplePos x="0" y="0"/>
                <wp:positionH relativeFrom="column">
                  <wp:posOffset>0</wp:posOffset>
                </wp:positionH>
                <wp:positionV relativeFrom="paragraph">
                  <wp:posOffset>347980</wp:posOffset>
                </wp:positionV>
                <wp:extent cx="6278880" cy="2002790"/>
                <wp:effectExtent l="0" t="0" r="20320" b="25400"/>
                <wp:wrapSquare wrapText="bothSides"/>
                <wp:docPr id="20" name="Text Box 20"/>
                <wp:cNvGraphicFramePr/>
                <a:graphic xmlns:a="http://schemas.openxmlformats.org/drawingml/2006/main">
                  <a:graphicData uri="http://schemas.microsoft.com/office/word/2010/wordprocessingShape">
                    <wps:wsp>
                      <wps:cNvSpPr txBox="1"/>
                      <wps:spPr>
                        <a:xfrm>
                          <a:off x="0" y="0"/>
                          <a:ext cx="6278880" cy="2002790"/>
                        </a:xfrm>
                        <a:prstGeom prst="rect">
                          <a:avLst/>
                        </a:prstGeom>
                        <a:noFill/>
                        <a:ln w="0">
                          <a:solidFill>
                            <a:schemeClr val="tx1"/>
                          </a:solidFill>
                        </a:ln>
                        <a:effectLst/>
                      </wps:spPr>
                      <wps:txbx>
                        <w:txbxContent>
                          <w:p w14:paraId="640CD9CF" w14:textId="77777777" w:rsidR="00770852" w:rsidRDefault="00770852" w:rsidP="00457DCC">
                            <w:pPr>
                              <w:rPr>
                                <w:rFonts w:ascii="Times New Roman" w:hAnsi="Times New Roman" w:cs="Times New Roman"/>
                                <w:b/>
                                <w:u w:val="single"/>
                              </w:rPr>
                            </w:pPr>
                          </w:p>
                          <w:p w14:paraId="5C0CB9BB" w14:textId="77777777" w:rsidR="00770852" w:rsidRPr="009B6887" w:rsidRDefault="00770852" w:rsidP="00457DCC">
                            <w:pPr>
                              <w:spacing w:line="480" w:lineRule="auto"/>
                              <w:rPr>
                                <w:rFonts w:ascii="Times New Roman" w:hAnsi="Times New Roman" w:cs="Times New Roman"/>
                                <w:b/>
                              </w:rPr>
                            </w:pPr>
                            <w:r>
                              <w:rPr>
                                <w:rFonts w:ascii="Times New Roman" w:hAnsi="Times New Roman" w:cs="Times New Roman"/>
                                <w:b/>
                                <w:u w:val="single"/>
                              </w:rPr>
                              <w:t>Regression Model 2: Basic Individual Characteristics Model, Accounting for Incident Severity Effects</w:t>
                            </w:r>
                          </w:p>
                          <w:p w14:paraId="6F3E2B79" w14:textId="77777777" w:rsidR="00770852" w:rsidRDefault="00770852" w:rsidP="00457DCC">
                            <w:pPr>
                              <w:spacing w:line="480" w:lineRule="auto"/>
                              <w:rPr>
                                <w:rFonts w:ascii="Times New Roman" w:hAnsi="Times New Roman" w:cs="Times New Roman"/>
                                <w:vertAlign w:val="subscript"/>
                              </w:rPr>
                            </w:pPr>
                            <w:r>
                              <w:rPr>
                                <w:rFonts w:ascii="Times New Roman" w:hAnsi="Times New Roman" w:cs="Times New Roman"/>
                              </w:rPr>
                              <w:t xml:space="preserve">∆Response per 36 mins = </w:t>
                            </w:r>
                            <w:r w:rsidRPr="00432C48">
                              <w:rPr>
                                <w:rFonts w:ascii="Times New Roman" w:hAnsi="Times New Roman" w:cs="Times New Roman"/>
                                <w:i/>
                              </w:rPr>
                              <w:sym w:font="Symbol" w:char="F062"/>
                            </w:r>
                            <w:r w:rsidRPr="00432C48">
                              <w:rPr>
                                <w:rFonts w:ascii="Times New Roman" w:hAnsi="Times New Roman" w:cs="Times New Roman"/>
                                <w:i/>
                                <w:vertAlign w:val="subscript"/>
                              </w:rPr>
                              <w:t>0</w:t>
                            </w:r>
                            <w:r>
                              <w:rPr>
                                <w:rFonts w:ascii="Times New Roman" w:hAnsi="Times New Roman" w:cs="Times New Roman"/>
                                <w:i/>
                                <w:vertAlign w:val="subscript"/>
                              </w:rPr>
                              <w:t xml:space="preserve"> </w:t>
                            </w:r>
                            <w:r>
                              <w:rPr>
                                <w:rFonts w:ascii="Times New Roman" w:hAnsi="Times New Roman" w:cs="Times New Roman"/>
                                <w:i/>
                              </w:rPr>
                              <w:t xml:space="preserve">+ </w:t>
                            </w:r>
                            <w:r w:rsidRPr="00432C48">
                              <w:rPr>
                                <w:rFonts w:ascii="Times New Roman" w:hAnsi="Times New Roman" w:cs="Times New Roman"/>
                                <w:i/>
                              </w:rPr>
                              <w:sym w:font="Symbol" w:char="F062"/>
                            </w:r>
                            <w:r w:rsidRPr="00482532">
                              <w:rPr>
                                <w:rFonts w:ascii="Times New Roman" w:hAnsi="Times New Roman" w:cs="Times New Roman"/>
                                <w:vertAlign w:val="subscript"/>
                              </w:rPr>
                              <w:t>1</w:t>
                            </w:r>
                            <w:r>
                              <w:rPr>
                                <w:rFonts w:ascii="Times New Roman" w:hAnsi="Times New Roman" w:cs="Times New Roman"/>
                              </w:rPr>
                              <w:t>(vet)</w:t>
                            </w:r>
                            <w:r>
                              <w:rPr>
                                <w:rFonts w:ascii="Times New Roman" w:hAnsi="Times New Roman" w:cs="Times New Roman"/>
                                <w:vertAlign w:val="subscript"/>
                              </w:rPr>
                              <w:t xml:space="preserve"> </w:t>
                            </w:r>
                            <w:r>
                              <w:rPr>
                                <w:rFonts w:ascii="Times New Roman" w:hAnsi="Times New Roman" w:cs="Times New Roman"/>
                              </w:rPr>
                              <w:t xml:space="preserve">+…+ </w:t>
                            </w:r>
                            <w:r w:rsidRPr="00432C48">
                              <w:rPr>
                                <w:rFonts w:ascii="Times New Roman" w:hAnsi="Times New Roman" w:cs="Times New Roman"/>
                                <w:i/>
                              </w:rPr>
                              <w:sym w:font="Symbol" w:char="F062"/>
                            </w:r>
                            <w:r>
                              <w:rPr>
                                <w:rFonts w:ascii="Times New Roman" w:hAnsi="Times New Roman" w:cs="Times New Roman"/>
                                <w:vertAlign w:val="subscript"/>
                              </w:rPr>
                              <w:t>5</w:t>
                            </w:r>
                            <w:r>
                              <w:rPr>
                                <w:rFonts w:ascii="Times New Roman" w:hAnsi="Times New Roman" w:cs="Times New Roman"/>
                              </w:rPr>
                              <w:t xml:space="preserve">(vet*Age) + </w:t>
                            </w:r>
                            <w:r w:rsidRPr="00432C48">
                              <w:rPr>
                                <w:rFonts w:ascii="Times New Roman" w:hAnsi="Times New Roman" w:cs="Times New Roman"/>
                                <w:i/>
                              </w:rPr>
                              <w:sym w:font="Symbol" w:char="F062"/>
                            </w:r>
                            <w:r>
                              <w:rPr>
                                <w:rFonts w:ascii="Times New Roman" w:hAnsi="Times New Roman" w:cs="Times New Roman"/>
                                <w:vertAlign w:val="subscript"/>
                              </w:rPr>
                              <w:t>6</w:t>
                            </w:r>
                            <w:r>
                              <w:rPr>
                                <w:rFonts w:ascii="Times New Roman" w:hAnsi="Times New Roman" w:cs="Times New Roman"/>
                              </w:rPr>
                              <w:t xml:space="preserve">(phys) + </w:t>
                            </w:r>
                            <w:r w:rsidRPr="00432C48">
                              <w:rPr>
                                <w:rFonts w:ascii="Times New Roman" w:hAnsi="Times New Roman" w:cs="Times New Roman"/>
                                <w:i/>
                              </w:rPr>
                              <w:sym w:font="Symbol" w:char="F062"/>
                            </w:r>
                            <w:r>
                              <w:rPr>
                                <w:rFonts w:ascii="Times New Roman" w:hAnsi="Times New Roman" w:cs="Times New Roman"/>
                                <w:vertAlign w:val="subscript"/>
                              </w:rPr>
                              <w:t>7</w:t>
                            </w:r>
                            <w:r>
                              <w:rPr>
                                <w:rFonts w:ascii="Times New Roman" w:hAnsi="Times New Roman" w:cs="Times New Roman"/>
                              </w:rPr>
                              <w:t xml:space="preserve">(multi) + </w:t>
                            </w:r>
                            <w:r w:rsidRPr="00432C48">
                              <w:rPr>
                                <w:rFonts w:ascii="Times New Roman" w:hAnsi="Times New Roman" w:cs="Times New Roman"/>
                                <w:i/>
                              </w:rPr>
                              <w:sym w:font="Symbol" w:char="F062"/>
                            </w:r>
                            <w:r>
                              <w:rPr>
                                <w:rFonts w:ascii="Times New Roman" w:hAnsi="Times New Roman" w:cs="Times New Roman"/>
                                <w:vertAlign w:val="subscript"/>
                              </w:rPr>
                              <w:t>8</w:t>
                            </w:r>
                            <w:r>
                              <w:rPr>
                                <w:rFonts w:ascii="Times New Roman" w:hAnsi="Times New Roman" w:cs="Times New Roman"/>
                              </w:rPr>
                              <w:t>(phys*multi)</w:t>
                            </w:r>
                            <w:r>
                              <w:rPr>
                                <w:rFonts w:ascii="Times New Roman" w:hAnsi="Times New Roman" w:cs="Times New Roman"/>
                                <w:vertAlign w:val="subscript"/>
                              </w:rPr>
                              <w:t xml:space="preserve"> </w:t>
                            </w:r>
                            <w:r>
                              <w:rPr>
                                <w:rFonts w:ascii="Times New Roman" w:hAnsi="Times New Roman" w:cs="Times New Roman"/>
                              </w:rPr>
                              <w:t>+ u</w:t>
                            </w:r>
                            <w:r>
                              <w:rPr>
                                <w:rFonts w:ascii="Times New Roman" w:hAnsi="Times New Roman" w:cs="Times New Roman"/>
                                <w:vertAlign w:val="subscript"/>
                              </w:rPr>
                              <w:t>i</w:t>
                            </w:r>
                          </w:p>
                          <w:p w14:paraId="3F16BA6B" w14:textId="77777777" w:rsidR="00770852" w:rsidRPr="00C7688A" w:rsidRDefault="00770852" w:rsidP="00457DCC">
                            <w:pPr>
                              <w:spacing w:line="480" w:lineRule="auto"/>
                              <w:jc w:val="center"/>
                              <w:rPr>
                                <w:rFonts w:ascii="Times New Roman" w:hAnsi="Times New Roman" w:cs="Times New Roman"/>
                                <w:sz w:val="20"/>
                                <w:szCs w:val="20"/>
                              </w:rPr>
                            </w:pPr>
                            <w:r w:rsidRPr="00C7688A">
                              <w:rPr>
                                <w:rFonts w:ascii="Times New Roman" w:hAnsi="Times New Roman" w:cs="Times New Roman"/>
                                <w:sz w:val="20"/>
                                <w:szCs w:val="20"/>
                              </w:rPr>
                              <w:t xml:space="preserve">(Denoted </w:t>
                            </w:r>
                            <w:r w:rsidRPr="00C7688A">
                              <w:rPr>
                                <w:rFonts w:ascii="Times New Roman" w:hAnsi="Times New Roman" w:cs="Times New Roman"/>
                                <w:i/>
                                <w:sz w:val="20"/>
                                <w:szCs w:val="20"/>
                              </w:rPr>
                              <w:sym w:font="Symbol" w:char="F062"/>
                            </w:r>
                            <w:r w:rsidRPr="00C7688A">
                              <w:rPr>
                                <w:rFonts w:ascii="Times New Roman" w:hAnsi="Times New Roman" w:cs="Times New Roman"/>
                                <w:i/>
                                <w:sz w:val="20"/>
                                <w:szCs w:val="20"/>
                                <w:vertAlign w:val="subscript"/>
                              </w:rPr>
                              <w:t xml:space="preserve">0 </w:t>
                            </w:r>
                            <w:r w:rsidRPr="00C7688A">
                              <w:rPr>
                                <w:rFonts w:ascii="Times New Roman" w:hAnsi="Times New Roman" w:cs="Times New Roman"/>
                                <w:i/>
                                <w:sz w:val="20"/>
                                <w:szCs w:val="20"/>
                              </w:rPr>
                              <w:t xml:space="preserve">+ </w:t>
                            </w:r>
                            <w:r w:rsidRPr="00C7688A">
                              <w:rPr>
                                <w:rFonts w:ascii="Times New Roman" w:hAnsi="Times New Roman" w:cs="Times New Roman"/>
                                <w:i/>
                                <w:sz w:val="20"/>
                                <w:szCs w:val="20"/>
                              </w:rPr>
                              <w:sym w:font="Symbol" w:char="F062"/>
                            </w:r>
                            <w:r w:rsidRPr="00C7688A">
                              <w:rPr>
                                <w:rFonts w:ascii="Times New Roman" w:hAnsi="Times New Roman" w:cs="Times New Roman"/>
                                <w:sz w:val="20"/>
                                <w:szCs w:val="20"/>
                                <w:vertAlign w:val="subscript"/>
                              </w:rPr>
                              <w:t>1</w:t>
                            </w:r>
                            <w:r w:rsidRPr="00C7688A">
                              <w:rPr>
                                <w:rFonts w:ascii="Times New Roman" w:hAnsi="Times New Roman" w:cs="Times New Roman"/>
                                <w:sz w:val="20"/>
                                <w:szCs w:val="20"/>
                              </w:rPr>
                              <w:t>(vet)</w:t>
                            </w:r>
                            <w:r w:rsidRPr="00C7688A">
                              <w:rPr>
                                <w:rFonts w:ascii="Times New Roman" w:hAnsi="Times New Roman" w:cs="Times New Roman"/>
                                <w:sz w:val="20"/>
                                <w:szCs w:val="20"/>
                                <w:vertAlign w:val="subscript"/>
                              </w:rPr>
                              <w:t xml:space="preserve"> </w:t>
                            </w:r>
                            <w:r w:rsidRPr="00C7688A">
                              <w:rPr>
                                <w:rFonts w:ascii="Times New Roman" w:hAnsi="Times New Roman" w:cs="Times New Roman"/>
                                <w:sz w:val="20"/>
                                <w:szCs w:val="20"/>
                              </w:rPr>
                              <w:t>+…+</w:t>
                            </w:r>
                            <w:r w:rsidRPr="00C7688A">
                              <w:rPr>
                                <w:rFonts w:ascii="Times New Roman" w:hAnsi="Times New Roman" w:cs="Times New Roman"/>
                                <w:i/>
                                <w:sz w:val="20"/>
                                <w:szCs w:val="20"/>
                              </w:rPr>
                              <w:sym w:font="Symbol" w:char="F062"/>
                            </w:r>
                            <w:r w:rsidRPr="00C7688A">
                              <w:rPr>
                                <w:rFonts w:ascii="Times New Roman" w:hAnsi="Times New Roman" w:cs="Times New Roman"/>
                                <w:sz w:val="20"/>
                                <w:szCs w:val="20"/>
                                <w:vertAlign w:val="subscript"/>
                              </w:rPr>
                              <w:t>8</w:t>
                            </w:r>
                            <w:r w:rsidRPr="00C7688A">
                              <w:rPr>
                                <w:rFonts w:ascii="Times New Roman" w:hAnsi="Times New Roman" w:cs="Times New Roman"/>
                                <w:sz w:val="20"/>
                                <w:szCs w:val="20"/>
                              </w:rPr>
                              <w:t>(phys*multi) + u</w:t>
                            </w:r>
                            <w:r w:rsidRPr="00C7688A">
                              <w:rPr>
                                <w:rFonts w:ascii="Times New Roman" w:hAnsi="Times New Roman" w:cs="Times New Roman"/>
                                <w:sz w:val="20"/>
                                <w:szCs w:val="20"/>
                                <w:vertAlign w:val="subscript"/>
                              </w:rPr>
                              <w:t>i</w:t>
                            </w:r>
                            <w:r w:rsidRPr="00C7688A">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w14:anchorId="512620C7" id="Text Box 20" o:spid="_x0000_s1032" type="#_x0000_t202" style="position:absolute;left:0;text-align:left;margin-left:0;margin-top:27.4pt;width:494.4pt;height:157.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BQsUUCAACOBAAADgAAAGRycy9lMm9Eb2MueG1srFRNbxoxEL1X6n+wfC8LiAJBLBEloqqEkkgQ&#10;5Wy8XljJ63Ftwy799X02kKC0p6oXM1+8+XgzO71va82OyvmKTM57nS5nykgqKrPL+ctm+WXMmQ/C&#10;FEKTUTk/Kc/vZ58/TRs7UX3aky6UYwAxftLYnO9DsJMs83KvauE7ZJWBsyRXiwDV7bLCiQbotc76&#10;3e4wa8gV1pFU3sP6cHbyWcIvSyXDU1l6FZjOOWoL6XXp3cY3m03FZOeE3VfyUob4hypqURkkfYN6&#10;EEGwg6v+gKor6chTGTqS6ozKspIq9YBuet0P3az3wqrUC4bj7duY/P+DlY/HZ8eqIud9jMeIGhxt&#10;VBvYN2oZTJhPY/0EYWuLwNDCDp6vdg9jbLstXR1/0RCDH1Cnt+lGNAnjsD8aj8dwSfjAXX90l/Cz&#10;979b58N3RTWLQs4d6EtTFceVDygFodeQmM3QstI6UagNa2LGaPakqyJ6khI3SS20Y0eBHQhtqh1A&#10;N1HQtInBKm3MJVfs+9xflEK7bdOchtfet1ScMBJH56XyVi4rlL0SPjwLhy1Cq7iM8ISn1ITy6CJx&#10;tif362/2GA9y4eWswVbm3P88CKc40z8MaL/rDQaADUkZfB2BIeZuPdtbjznUC0LTPdyglUmM8UFf&#10;xdJR/YoDmsescAkjkRtTuoqLcL4VHKBU83kKwuJaEVZmbWWEjnOLpGzaV+HshbkA0h/pur9i8oHA&#10;c2yix84PATQmduOcz1MF1VHB0ifSLwcar+pWT1Hvn5HZbwAAAP//AwBQSwMEFAAGAAgAAAAhAIVO&#10;HRPbAAAABwEAAA8AAABkcnMvZG93bnJldi54bWxMj8FOwzAQRO9I/IO1SNyo3ZZCmsapgIozassH&#10;uPGSRI3XIXad8PcsJ3rb0Yxm3hbbyXUi4RBaTxrmMwUCqfK2pVrD5/H9IQMRoiFrOk+o4QcDbMvb&#10;m8Lk1o+0x3SIteASCrnR0MTY51KGqkFnwsz3SOx9+cGZyHKopR3MyOWukwulnqQzLfFCY3p8a7A6&#10;Hy5Ow/eyPu4/1ruVSm7n5ymTanxNWt/fTS8bEBGn+B+GP3xGh5KZTv5CNohOAz8SNawemZ/ddZbx&#10;cdKwfFYLkGUhr/nLXwAAAP//AwBQSwECLQAUAAYACAAAACEA5JnDwPsAAADhAQAAEwAAAAAAAAAA&#10;AAAAAAAAAAAAW0NvbnRlbnRfVHlwZXNdLnhtbFBLAQItABQABgAIAAAAIQAjsmrh1wAAAJQBAAAL&#10;AAAAAAAAAAAAAAAAACwBAABfcmVscy8ucmVsc1BLAQItABQABgAIAAAAIQB6EFCxRQIAAI4EAAAO&#10;AAAAAAAAAAAAAAAAACwCAABkcnMvZTJvRG9jLnhtbFBLAQItABQABgAIAAAAIQCFTh0T2wAAAAcB&#10;AAAPAAAAAAAAAAAAAAAAAJ0EAABkcnMvZG93bnJldi54bWxQSwUGAAAAAAQABADzAAAApQUAAAAA&#10;" filled="f" strokecolor="black [3213]" strokeweight="0">
                <v:textbox style="mso-fit-shape-to-text:t">
                  <w:txbxContent>
                    <w:p w14:paraId="640CD9CF" w14:textId="77777777" w:rsidR="00770852" w:rsidRDefault="00770852" w:rsidP="00457DCC">
                      <w:pPr>
                        <w:rPr>
                          <w:rFonts w:ascii="Times New Roman" w:hAnsi="Times New Roman" w:cs="Times New Roman"/>
                          <w:b/>
                          <w:u w:val="single"/>
                        </w:rPr>
                      </w:pPr>
                    </w:p>
                    <w:p w14:paraId="5C0CB9BB" w14:textId="77777777" w:rsidR="00770852" w:rsidRPr="009B6887" w:rsidRDefault="00770852" w:rsidP="00457DCC">
                      <w:pPr>
                        <w:spacing w:line="480" w:lineRule="auto"/>
                        <w:rPr>
                          <w:rFonts w:ascii="Times New Roman" w:hAnsi="Times New Roman" w:cs="Times New Roman"/>
                          <w:b/>
                        </w:rPr>
                      </w:pPr>
                      <w:r>
                        <w:rPr>
                          <w:rFonts w:ascii="Times New Roman" w:hAnsi="Times New Roman" w:cs="Times New Roman"/>
                          <w:b/>
                          <w:u w:val="single"/>
                        </w:rPr>
                        <w:t>Regression Model 2: Basic Individual Characteristics Model, Accounting for Incident Severity Effects</w:t>
                      </w:r>
                    </w:p>
                    <w:p w14:paraId="6F3E2B79" w14:textId="77777777" w:rsidR="00770852" w:rsidRDefault="00770852" w:rsidP="00457DCC">
                      <w:pPr>
                        <w:spacing w:line="480" w:lineRule="auto"/>
                        <w:rPr>
                          <w:rFonts w:ascii="Times New Roman" w:hAnsi="Times New Roman" w:cs="Times New Roman"/>
                          <w:vertAlign w:val="subscript"/>
                        </w:rPr>
                      </w:pPr>
                      <w:r>
                        <w:rPr>
                          <w:rFonts w:ascii="Times New Roman" w:hAnsi="Times New Roman" w:cs="Times New Roman"/>
                        </w:rPr>
                        <w:t xml:space="preserve">∆Response per 36 mins = </w:t>
                      </w:r>
                      <w:r w:rsidRPr="00432C48">
                        <w:rPr>
                          <w:rFonts w:ascii="Times New Roman" w:hAnsi="Times New Roman" w:cs="Times New Roman"/>
                          <w:i/>
                        </w:rPr>
                        <w:sym w:font="Symbol" w:char="F062"/>
                      </w:r>
                      <w:r w:rsidRPr="00432C48">
                        <w:rPr>
                          <w:rFonts w:ascii="Times New Roman" w:hAnsi="Times New Roman" w:cs="Times New Roman"/>
                          <w:i/>
                          <w:vertAlign w:val="subscript"/>
                        </w:rPr>
                        <w:t>0</w:t>
                      </w:r>
                      <w:r>
                        <w:rPr>
                          <w:rFonts w:ascii="Times New Roman" w:hAnsi="Times New Roman" w:cs="Times New Roman"/>
                          <w:i/>
                          <w:vertAlign w:val="subscript"/>
                        </w:rPr>
                        <w:t xml:space="preserve"> </w:t>
                      </w:r>
                      <w:r>
                        <w:rPr>
                          <w:rFonts w:ascii="Times New Roman" w:hAnsi="Times New Roman" w:cs="Times New Roman"/>
                          <w:i/>
                        </w:rPr>
                        <w:t xml:space="preserve">+ </w:t>
                      </w:r>
                      <w:r w:rsidRPr="00432C48">
                        <w:rPr>
                          <w:rFonts w:ascii="Times New Roman" w:hAnsi="Times New Roman" w:cs="Times New Roman"/>
                          <w:i/>
                        </w:rPr>
                        <w:sym w:font="Symbol" w:char="F062"/>
                      </w:r>
                      <w:r w:rsidRPr="00482532">
                        <w:rPr>
                          <w:rFonts w:ascii="Times New Roman" w:hAnsi="Times New Roman" w:cs="Times New Roman"/>
                          <w:vertAlign w:val="subscript"/>
                        </w:rPr>
                        <w:t>1</w:t>
                      </w:r>
                      <w:r>
                        <w:rPr>
                          <w:rFonts w:ascii="Times New Roman" w:hAnsi="Times New Roman" w:cs="Times New Roman"/>
                        </w:rPr>
                        <w:t>(vet)</w:t>
                      </w:r>
                      <w:r>
                        <w:rPr>
                          <w:rFonts w:ascii="Times New Roman" w:hAnsi="Times New Roman" w:cs="Times New Roman"/>
                          <w:vertAlign w:val="subscript"/>
                        </w:rPr>
                        <w:t xml:space="preserve"> </w:t>
                      </w:r>
                      <w:r>
                        <w:rPr>
                          <w:rFonts w:ascii="Times New Roman" w:hAnsi="Times New Roman" w:cs="Times New Roman"/>
                        </w:rPr>
                        <w:t xml:space="preserve">+…+ </w:t>
                      </w:r>
                      <w:r w:rsidRPr="00432C48">
                        <w:rPr>
                          <w:rFonts w:ascii="Times New Roman" w:hAnsi="Times New Roman" w:cs="Times New Roman"/>
                          <w:i/>
                        </w:rPr>
                        <w:sym w:font="Symbol" w:char="F062"/>
                      </w:r>
                      <w:r>
                        <w:rPr>
                          <w:rFonts w:ascii="Times New Roman" w:hAnsi="Times New Roman" w:cs="Times New Roman"/>
                          <w:vertAlign w:val="subscript"/>
                        </w:rPr>
                        <w:t>5</w:t>
                      </w:r>
                      <w:r>
                        <w:rPr>
                          <w:rFonts w:ascii="Times New Roman" w:hAnsi="Times New Roman" w:cs="Times New Roman"/>
                        </w:rPr>
                        <w:t xml:space="preserve">(vet*Age) + </w:t>
                      </w:r>
                      <w:r w:rsidRPr="00432C48">
                        <w:rPr>
                          <w:rFonts w:ascii="Times New Roman" w:hAnsi="Times New Roman" w:cs="Times New Roman"/>
                          <w:i/>
                        </w:rPr>
                        <w:sym w:font="Symbol" w:char="F062"/>
                      </w:r>
                      <w:r>
                        <w:rPr>
                          <w:rFonts w:ascii="Times New Roman" w:hAnsi="Times New Roman" w:cs="Times New Roman"/>
                          <w:vertAlign w:val="subscript"/>
                        </w:rPr>
                        <w:t>6</w:t>
                      </w:r>
                      <w:r>
                        <w:rPr>
                          <w:rFonts w:ascii="Times New Roman" w:hAnsi="Times New Roman" w:cs="Times New Roman"/>
                        </w:rPr>
                        <w:t>(</w:t>
                      </w:r>
                      <w:proofErr w:type="spellStart"/>
                      <w:r>
                        <w:rPr>
                          <w:rFonts w:ascii="Times New Roman" w:hAnsi="Times New Roman" w:cs="Times New Roman"/>
                        </w:rPr>
                        <w:t>phys</w:t>
                      </w:r>
                      <w:proofErr w:type="spellEnd"/>
                      <w:r>
                        <w:rPr>
                          <w:rFonts w:ascii="Times New Roman" w:hAnsi="Times New Roman" w:cs="Times New Roman"/>
                        </w:rPr>
                        <w:t xml:space="preserve">) + </w:t>
                      </w:r>
                      <w:r w:rsidRPr="00432C48">
                        <w:rPr>
                          <w:rFonts w:ascii="Times New Roman" w:hAnsi="Times New Roman" w:cs="Times New Roman"/>
                          <w:i/>
                        </w:rPr>
                        <w:sym w:font="Symbol" w:char="F062"/>
                      </w:r>
                      <w:r>
                        <w:rPr>
                          <w:rFonts w:ascii="Times New Roman" w:hAnsi="Times New Roman" w:cs="Times New Roman"/>
                          <w:vertAlign w:val="subscript"/>
                        </w:rPr>
                        <w:t>7</w:t>
                      </w:r>
                      <w:r>
                        <w:rPr>
                          <w:rFonts w:ascii="Times New Roman" w:hAnsi="Times New Roman" w:cs="Times New Roman"/>
                        </w:rPr>
                        <w:t xml:space="preserve">(multi) + </w:t>
                      </w:r>
                      <w:r w:rsidRPr="00432C48">
                        <w:rPr>
                          <w:rFonts w:ascii="Times New Roman" w:hAnsi="Times New Roman" w:cs="Times New Roman"/>
                          <w:i/>
                        </w:rPr>
                        <w:sym w:font="Symbol" w:char="F062"/>
                      </w:r>
                      <w:r>
                        <w:rPr>
                          <w:rFonts w:ascii="Times New Roman" w:hAnsi="Times New Roman" w:cs="Times New Roman"/>
                          <w:vertAlign w:val="subscript"/>
                        </w:rPr>
                        <w:t>8</w:t>
                      </w:r>
                      <w:r>
                        <w:rPr>
                          <w:rFonts w:ascii="Times New Roman" w:hAnsi="Times New Roman" w:cs="Times New Roman"/>
                        </w:rPr>
                        <w:t>(</w:t>
                      </w:r>
                      <w:proofErr w:type="spellStart"/>
                      <w:r>
                        <w:rPr>
                          <w:rFonts w:ascii="Times New Roman" w:hAnsi="Times New Roman" w:cs="Times New Roman"/>
                        </w:rPr>
                        <w:t>phys</w:t>
                      </w:r>
                      <w:proofErr w:type="spellEnd"/>
                      <w:r>
                        <w:rPr>
                          <w:rFonts w:ascii="Times New Roman" w:hAnsi="Times New Roman" w:cs="Times New Roman"/>
                        </w:rPr>
                        <w:t>*multi)</w:t>
                      </w:r>
                      <w:r>
                        <w:rPr>
                          <w:rFonts w:ascii="Times New Roman" w:hAnsi="Times New Roman" w:cs="Times New Roman"/>
                          <w:vertAlign w:val="subscript"/>
                        </w:rPr>
                        <w:t xml:space="preserve"> </w:t>
                      </w:r>
                      <w:r>
                        <w:rPr>
                          <w:rFonts w:ascii="Times New Roman" w:hAnsi="Times New Roman" w:cs="Times New Roman"/>
                        </w:rPr>
                        <w:t xml:space="preserve">+ </w:t>
                      </w:r>
                      <w:proofErr w:type="spellStart"/>
                      <w:r>
                        <w:rPr>
                          <w:rFonts w:ascii="Times New Roman" w:hAnsi="Times New Roman" w:cs="Times New Roman"/>
                        </w:rPr>
                        <w:t>u</w:t>
                      </w:r>
                      <w:r>
                        <w:rPr>
                          <w:rFonts w:ascii="Times New Roman" w:hAnsi="Times New Roman" w:cs="Times New Roman"/>
                          <w:vertAlign w:val="subscript"/>
                        </w:rPr>
                        <w:t>i</w:t>
                      </w:r>
                      <w:proofErr w:type="spellEnd"/>
                    </w:p>
                    <w:p w14:paraId="3F16BA6B" w14:textId="77777777" w:rsidR="00770852" w:rsidRPr="00C7688A" w:rsidRDefault="00770852" w:rsidP="00457DCC">
                      <w:pPr>
                        <w:spacing w:line="480" w:lineRule="auto"/>
                        <w:jc w:val="center"/>
                        <w:rPr>
                          <w:rFonts w:ascii="Times New Roman" w:hAnsi="Times New Roman" w:cs="Times New Roman"/>
                          <w:sz w:val="20"/>
                          <w:szCs w:val="20"/>
                        </w:rPr>
                      </w:pPr>
                      <w:r w:rsidRPr="00C7688A">
                        <w:rPr>
                          <w:rFonts w:ascii="Times New Roman" w:hAnsi="Times New Roman" w:cs="Times New Roman"/>
                          <w:sz w:val="20"/>
                          <w:szCs w:val="20"/>
                        </w:rPr>
                        <w:t xml:space="preserve">(Denoted </w:t>
                      </w:r>
                      <w:r w:rsidRPr="00C7688A">
                        <w:rPr>
                          <w:rFonts w:ascii="Times New Roman" w:hAnsi="Times New Roman" w:cs="Times New Roman"/>
                          <w:i/>
                          <w:sz w:val="20"/>
                          <w:szCs w:val="20"/>
                        </w:rPr>
                        <w:sym w:font="Symbol" w:char="F062"/>
                      </w:r>
                      <w:r w:rsidRPr="00C7688A">
                        <w:rPr>
                          <w:rFonts w:ascii="Times New Roman" w:hAnsi="Times New Roman" w:cs="Times New Roman"/>
                          <w:i/>
                          <w:sz w:val="20"/>
                          <w:szCs w:val="20"/>
                          <w:vertAlign w:val="subscript"/>
                        </w:rPr>
                        <w:t xml:space="preserve">0 </w:t>
                      </w:r>
                      <w:r w:rsidRPr="00C7688A">
                        <w:rPr>
                          <w:rFonts w:ascii="Times New Roman" w:hAnsi="Times New Roman" w:cs="Times New Roman"/>
                          <w:i/>
                          <w:sz w:val="20"/>
                          <w:szCs w:val="20"/>
                        </w:rPr>
                        <w:t xml:space="preserve">+ </w:t>
                      </w:r>
                      <w:r w:rsidRPr="00C7688A">
                        <w:rPr>
                          <w:rFonts w:ascii="Times New Roman" w:hAnsi="Times New Roman" w:cs="Times New Roman"/>
                          <w:i/>
                          <w:sz w:val="20"/>
                          <w:szCs w:val="20"/>
                        </w:rPr>
                        <w:sym w:font="Symbol" w:char="F062"/>
                      </w:r>
                      <w:r w:rsidRPr="00C7688A">
                        <w:rPr>
                          <w:rFonts w:ascii="Times New Roman" w:hAnsi="Times New Roman" w:cs="Times New Roman"/>
                          <w:sz w:val="20"/>
                          <w:szCs w:val="20"/>
                          <w:vertAlign w:val="subscript"/>
                        </w:rPr>
                        <w:t>1</w:t>
                      </w:r>
                      <w:r w:rsidRPr="00C7688A">
                        <w:rPr>
                          <w:rFonts w:ascii="Times New Roman" w:hAnsi="Times New Roman" w:cs="Times New Roman"/>
                          <w:sz w:val="20"/>
                          <w:szCs w:val="20"/>
                        </w:rPr>
                        <w:t>(vet)</w:t>
                      </w:r>
                      <w:r w:rsidRPr="00C7688A">
                        <w:rPr>
                          <w:rFonts w:ascii="Times New Roman" w:hAnsi="Times New Roman" w:cs="Times New Roman"/>
                          <w:sz w:val="20"/>
                          <w:szCs w:val="20"/>
                          <w:vertAlign w:val="subscript"/>
                        </w:rPr>
                        <w:t xml:space="preserve"> </w:t>
                      </w:r>
                      <w:r w:rsidRPr="00C7688A">
                        <w:rPr>
                          <w:rFonts w:ascii="Times New Roman" w:hAnsi="Times New Roman" w:cs="Times New Roman"/>
                          <w:sz w:val="20"/>
                          <w:szCs w:val="20"/>
                        </w:rPr>
                        <w:t>+…+</w:t>
                      </w:r>
                      <w:r w:rsidRPr="00C7688A">
                        <w:rPr>
                          <w:rFonts w:ascii="Times New Roman" w:hAnsi="Times New Roman" w:cs="Times New Roman"/>
                          <w:i/>
                          <w:sz w:val="20"/>
                          <w:szCs w:val="20"/>
                        </w:rPr>
                        <w:sym w:font="Symbol" w:char="F062"/>
                      </w:r>
                      <w:r w:rsidRPr="00C7688A">
                        <w:rPr>
                          <w:rFonts w:ascii="Times New Roman" w:hAnsi="Times New Roman" w:cs="Times New Roman"/>
                          <w:sz w:val="20"/>
                          <w:szCs w:val="20"/>
                          <w:vertAlign w:val="subscript"/>
                        </w:rPr>
                        <w:t>8</w:t>
                      </w:r>
                      <w:r w:rsidRPr="00C7688A">
                        <w:rPr>
                          <w:rFonts w:ascii="Times New Roman" w:hAnsi="Times New Roman" w:cs="Times New Roman"/>
                          <w:sz w:val="20"/>
                          <w:szCs w:val="20"/>
                        </w:rPr>
                        <w:t>(</w:t>
                      </w:r>
                      <w:proofErr w:type="spellStart"/>
                      <w:r w:rsidRPr="00C7688A">
                        <w:rPr>
                          <w:rFonts w:ascii="Times New Roman" w:hAnsi="Times New Roman" w:cs="Times New Roman"/>
                          <w:sz w:val="20"/>
                          <w:szCs w:val="20"/>
                        </w:rPr>
                        <w:t>phys</w:t>
                      </w:r>
                      <w:proofErr w:type="spellEnd"/>
                      <w:r w:rsidRPr="00C7688A">
                        <w:rPr>
                          <w:rFonts w:ascii="Times New Roman" w:hAnsi="Times New Roman" w:cs="Times New Roman"/>
                          <w:sz w:val="20"/>
                          <w:szCs w:val="20"/>
                        </w:rPr>
                        <w:t xml:space="preserve">*multi) + </w:t>
                      </w:r>
                      <w:proofErr w:type="spellStart"/>
                      <w:r w:rsidRPr="00C7688A">
                        <w:rPr>
                          <w:rFonts w:ascii="Times New Roman" w:hAnsi="Times New Roman" w:cs="Times New Roman"/>
                          <w:sz w:val="20"/>
                          <w:szCs w:val="20"/>
                        </w:rPr>
                        <w:t>u</w:t>
                      </w:r>
                      <w:r w:rsidRPr="00C7688A">
                        <w:rPr>
                          <w:rFonts w:ascii="Times New Roman" w:hAnsi="Times New Roman" w:cs="Times New Roman"/>
                          <w:sz w:val="20"/>
                          <w:szCs w:val="20"/>
                          <w:vertAlign w:val="subscript"/>
                        </w:rPr>
                        <w:t>i</w:t>
                      </w:r>
                      <w:proofErr w:type="spellEnd"/>
                      <w:r w:rsidRPr="00C7688A">
                        <w:rPr>
                          <w:rFonts w:ascii="Times New Roman" w:hAnsi="Times New Roman" w:cs="Times New Roman"/>
                          <w:sz w:val="20"/>
                          <w:szCs w:val="20"/>
                        </w:rPr>
                        <w:t>)</w:t>
                      </w:r>
                    </w:p>
                  </w:txbxContent>
                </v:textbox>
                <w10:wrap type="square"/>
              </v:shape>
            </w:pict>
          </mc:Fallback>
        </mc:AlternateContent>
      </w:r>
    </w:p>
    <w:p w14:paraId="0A00192B" w14:textId="77777777" w:rsidR="00457DCC" w:rsidRDefault="00457DCC" w:rsidP="006376B6">
      <w:pPr>
        <w:spacing w:line="480" w:lineRule="auto"/>
        <w:ind w:firstLine="720"/>
        <w:rPr>
          <w:rFonts w:ascii="Times New Roman" w:hAnsi="Times New Roman" w:cs="Times New Roman"/>
        </w:rPr>
      </w:pPr>
    </w:p>
    <w:p w14:paraId="275F8ACE" w14:textId="4C9FC16C" w:rsidR="00323CB7" w:rsidRDefault="00DE00B3" w:rsidP="006376B6">
      <w:pPr>
        <w:spacing w:line="480" w:lineRule="auto"/>
        <w:ind w:firstLine="720"/>
        <w:rPr>
          <w:rFonts w:ascii="Times New Roman" w:hAnsi="Times New Roman" w:cs="Times New Roman"/>
        </w:rPr>
      </w:pPr>
      <w:r>
        <w:rPr>
          <w:rFonts w:ascii="Times New Roman" w:hAnsi="Times New Roman" w:cs="Times New Roman"/>
        </w:rPr>
        <w:lastRenderedPageBreak/>
        <w:t>In M</w:t>
      </w:r>
      <w:r w:rsidR="003C4C1E">
        <w:rPr>
          <w:rFonts w:ascii="Times New Roman" w:hAnsi="Times New Roman" w:cs="Times New Roman"/>
        </w:rPr>
        <w:t xml:space="preserve">odel 2, </w:t>
      </w:r>
      <w:r w:rsidR="006376B6">
        <w:rPr>
          <w:rFonts w:ascii="Times New Roman" w:hAnsi="Times New Roman" w:cs="Times New Roman"/>
        </w:rPr>
        <w:t>th</w:t>
      </w:r>
      <w:r w:rsidR="00D620C4">
        <w:rPr>
          <w:rFonts w:ascii="Times New Roman" w:hAnsi="Times New Roman" w:cs="Times New Roman"/>
        </w:rPr>
        <w:t xml:space="preserve">e coefficients </w:t>
      </w:r>
      <w:r w:rsidR="003C4C1E" w:rsidRPr="00432C48">
        <w:rPr>
          <w:rFonts w:ascii="Times New Roman" w:hAnsi="Times New Roman" w:cs="Times New Roman"/>
          <w:i/>
        </w:rPr>
        <w:sym w:font="Symbol" w:char="F062"/>
      </w:r>
      <w:r w:rsidR="003C4C1E">
        <w:rPr>
          <w:rFonts w:ascii="Times New Roman" w:hAnsi="Times New Roman" w:cs="Times New Roman"/>
          <w:vertAlign w:val="subscript"/>
        </w:rPr>
        <w:t>6</w:t>
      </w:r>
      <w:r w:rsidR="008D6001">
        <w:rPr>
          <w:rFonts w:ascii="Times New Roman" w:hAnsi="Times New Roman" w:cs="Times New Roman"/>
        </w:rPr>
        <w:t xml:space="preserve"> and </w:t>
      </w:r>
      <w:r w:rsidR="008D6001" w:rsidRPr="00432C48">
        <w:rPr>
          <w:rFonts w:ascii="Times New Roman" w:hAnsi="Times New Roman" w:cs="Times New Roman"/>
          <w:i/>
        </w:rPr>
        <w:sym w:font="Symbol" w:char="F062"/>
      </w:r>
      <w:r w:rsidR="008D6001">
        <w:rPr>
          <w:rFonts w:ascii="Times New Roman" w:hAnsi="Times New Roman" w:cs="Times New Roman"/>
          <w:vertAlign w:val="subscript"/>
        </w:rPr>
        <w:t>7</w:t>
      </w:r>
      <w:r w:rsidR="008D6001">
        <w:rPr>
          <w:rFonts w:ascii="Times New Roman" w:hAnsi="Times New Roman" w:cs="Times New Roman"/>
        </w:rPr>
        <w:t xml:space="preserve"> </w:t>
      </w:r>
      <w:r w:rsidR="009D3DCD">
        <w:rPr>
          <w:rFonts w:ascii="Times New Roman" w:hAnsi="Times New Roman" w:cs="Times New Roman"/>
        </w:rPr>
        <w:t>are</w:t>
      </w:r>
      <w:r w:rsidR="008D6001">
        <w:rPr>
          <w:rFonts w:ascii="Times New Roman" w:hAnsi="Times New Roman" w:cs="Times New Roman"/>
        </w:rPr>
        <w:t xml:space="preserve"> the </w:t>
      </w:r>
      <w:r w:rsidR="00D620C4">
        <w:rPr>
          <w:rFonts w:ascii="Times New Roman" w:hAnsi="Times New Roman" w:cs="Times New Roman"/>
        </w:rPr>
        <w:t>marginal effect</w:t>
      </w:r>
      <w:r>
        <w:rPr>
          <w:rFonts w:ascii="Times New Roman" w:hAnsi="Times New Roman" w:cs="Times New Roman"/>
        </w:rPr>
        <w:t>s</w:t>
      </w:r>
      <w:r w:rsidR="00D620C4">
        <w:rPr>
          <w:rFonts w:ascii="Times New Roman" w:hAnsi="Times New Roman" w:cs="Times New Roman"/>
        </w:rPr>
        <w:t xml:space="preserve"> that suspensions categorized as having resulted from extreme physical contact, and multi-game suspensions have on the response statistic per 36 minutes, respectively. </w:t>
      </w:r>
      <w:r w:rsidR="00E127A2">
        <w:rPr>
          <w:rFonts w:ascii="Times New Roman" w:hAnsi="Times New Roman" w:cs="Times New Roman"/>
        </w:rPr>
        <w:t xml:space="preserve"> </w:t>
      </w:r>
      <w:r w:rsidR="009D3DCD">
        <w:rPr>
          <w:rFonts w:ascii="Times New Roman" w:hAnsi="Times New Roman" w:cs="Times New Roman"/>
        </w:rPr>
        <w:t xml:space="preserve">The parameter </w:t>
      </w:r>
      <w:r w:rsidR="00D620C4" w:rsidRPr="00432C48">
        <w:rPr>
          <w:rFonts w:ascii="Times New Roman" w:hAnsi="Times New Roman" w:cs="Times New Roman"/>
          <w:i/>
        </w:rPr>
        <w:sym w:font="Symbol" w:char="F062"/>
      </w:r>
      <w:r w:rsidR="00D620C4">
        <w:rPr>
          <w:rFonts w:ascii="Times New Roman" w:hAnsi="Times New Roman" w:cs="Times New Roman"/>
          <w:vertAlign w:val="subscript"/>
        </w:rPr>
        <w:t>8</w:t>
      </w:r>
      <w:r w:rsidR="00D620C4">
        <w:rPr>
          <w:rFonts w:ascii="Times New Roman" w:hAnsi="Times New Roman" w:cs="Times New Roman"/>
        </w:rPr>
        <w:t xml:space="preserve"> capture</w:t>
      </w:r>
      <w:r w:rsidR="009D3DCD">
        <w:rPr>
          <w:rFonts w:ascii="Times New Roman" w:hAnsi="Times New Roman" w:cs="Times New Roman"/>
        </w:rPr>
        <w:t>s</w:t>
      </w:r>
      <w:r w:rsidR="00D620C4">
        <w:rPr>
          <w:rFonts w:ascii="Times New Roman" w:hAnsi="Times New Roman" w:cs="Times New Roman"/>
        </w:rPr>
        <w:t xml:space="preserve"> the </w:t>
      </w:r>
      <w:r w:rsidR="009D3DCD">
        <w:rPr>
          <w:rFonts w:ascii="Times New Roman" w:hAnsi="Times New Roman" w:cs="Times New Roman"/>
        </w:rPr>
        <w:t>interaction</w:t>
      </w:r>
      <w:r w:rsidR="00D620C4">
        <w:rPr>
          <w:rFonts w:ascii="Times New Roman" w:hAnsi="Times New Roman" w:cs="Times New Roman"/>
        </w:rPr>
        <w:t xml:space="preserve"> effect that suspensions stemming from physical incidents which resu</w:t>
      </w:r>
      <w:r w:rsidR="006B1BA3">
        <w:rPr>
          <w:rFonts w:ascii="Times New Roman" w:hAnsi="Times New Roman" w:cs="Times New Roman"/>
        </w:rPr>
        <w:t>lt in multi-game suspensions have</w:t>
      </w:r>
      <w:r w:rsidR="00D620C4">
        <w:rPr>
          <w:rFonts w:ascii="Times New Roman" w:hAnsi="Times New Roman" w:cs="Times New Roman"/>
        </w:rPr>
        <w:t xml:space="preserve"> on </w:t>
      </w:r>
      <w:r w:rsidR="006B1BA3">
        <w:rPr>
          <w:rFonts w:ascii="Times New Roman" w:hAnsi="Times New Roman" w:cs="Times New Roman"/>
        </w:rPr>
        <w:t xml:space="preserve">the </w:t>
      </w:r>
      <w:r w:rsidR="009D3DCD">
        <w:rPr>
          <w:rFonts w:ascii="Times New Roman" w:hAnsi="Times New Roman" w:cs="Times New Roman"/>
        </w:rPr>
        <w:t>response variable</w:t>
      </w:r>
      <w:r w:rsidR="006B1BA3">
        <w:rPr>
          <w:rFonts w:ascii="Times New Roman" w:hAnsi="Times New Roman" w:cs="Times New Roman"/>
        </w:rPr>
        <w:t xml:space="preserve">. </w:t>
      </w:r>
      <w:r w:rsidR="00F861B4">
        <w:rPr>
          <w:rFonts w:ascii="Times New Roman" w:hAnsi="Times New Roman" w:cs="Times New Roman"/>
        </w:rPr>
        <w:t xml:space="preserve"> The sign of </w:t>
      </w:r>
      <w:r w:rsidR="00F861B4" w:rsidRPr="00432C48">
        <w:rPr>
          <w:rFonts w:ascii="Times New Roman" w:hAnsi="Times New Roman" w:cs="Times New Roman"/>
          <w:i/>
        </w:rPr>
        <w:sym w:font="Symbol" w:char="F062"/>
      </w:r>
      <w:r w:rsidR="00F861B4">
        <w:rPr>
          <w:rFonts w:ascii="Times New Roman" w:hAnsi="Times New Roman" w:cs="Times New Roman"/>
          <w:vertAlign w:val="subscript"/>
        </w:rPr>
        <w:t xml:space="preserve">6 </w:t>
      </w:r>
      <w:r w:rsidR="006829C3">
        <w:rPr>
          <w:rFonts w:ascii="Times New Roman" w:hAnsi="Times New Roman" w:cs="Times New Roman"/>
        </w:rPr>
        <w:t xml:space="preserve">is difficult to predict due to a number of </w:t>
      </w:r>
      <w:r w:rsidR="00F861B4">
        <w:rPr>
          <w:rFonts w:ascii="Times New Roman" w:hAnsi="Times New Roman" w:cs="Times New Roman"/>
          <w:vertAlign w:val="subscript"/>
        </w:rPr>
        <w:t xml:space="preserve"> </w:t>
      </w:r>
      <w:r w:rsidR="006829C3">
        <w:rPr>
          <w:rFonts w:ascii="Times New Roman" w:hAnsi="Times New Roman" w:cs="Times New Roman"/>
        </w:rPr>
        <w:t>con</w:t>
      </w:r>
      <w:r w:rsidR="004B0754">
        <w:rPr>
          <w:rFonts w:ascii="Times New Roman" w:hAnsi="Times New Roman" w:cs="Times New Roman"/>
        </w:rPr>
        <w:t>flicting factors</w:t>
      </w:r>
      <w:r w:rsidR="00A97A74">
        <w:rPr>
          <w:rFonts w:ascii="Times New Roman" w:hAnsi="Times New Roman" w:cs="Times New Roman"/>
        </w:rPr>
        <w:t xml:space="preserve">, but because this coefficient would represent the effect for single game suspensions (i.e. less serious infractions), its magnitude is expected to be small.  On the other hand, multi-game suspensions have the chance to disrupt a player’s rhythm, and both </w:t>
      </w:r>
      <w:r w:rsidR="00A97A74" w:rsidRPr="00432C48">
        <w:rPr>
          <w:rFonts w:ascii="Times New Roman" w:hAnsi="Times New Roman" w:cs="Times New Roman"/>
          <w:i/>
        </w:rPr>
        <w:sym w:font="Symbol" w:char="F062"/>
      </w:r>
      <w:r w:rsidR="00A97A74">
        <w:rPr>
          <w:rFonts w:ascii="Times New Roman" w:hAnsi="Times New Roman" w:cs="Times New Roman"/>
          <w:vertAlign w:val="subscript"/>
        </w:rPr>
        <w:t xml:space="preserve">7 </w:t>
      </w:r>
      <w:r w:rsidR="00A97A74">
        <w:rPr>
          <w:rFonts w:ascii="Times New Roman" w:hAnsi="Times New Roman" w:cs="Times New Roman"/>
        </w:rPr>
        <w:t xml:space="preserve">and </w:t>
      </w:r>
      <w:r w:rsidR="00A97A74" w:rsidRPr="00432C48">
        <w:rPr>
          <w:rFonts w:ascii="Times New Roman" w:hAnsi="Times New Roman" w:cs="Times New Roman"/>
          <w:i/>
        </w:rPr>
        <w:sym w:font="Symbol" w:char="F062"/>
      </w:r>
      <w:r w:rsidR="00A97A74">
        <w:rPr>
          <w:rFonts w:ascii="Times New Roman" w:hAnsi="Times New Roman" w:cs="Times New Roman"/>
          <w:vertAlign w:val="subscript"/>
        </w:rPr>
        <w:t>8</w:t>
      </w:r>
      <w:r w:rsidR="00A97A74">
        <w:rPr>
          <w:rFonts w:ascii="Times New Roman" w:hAnsi="Times New Roman" w:cs="Times New Roman"/>
        </w:rPr>
        <w:t xml:space="preserve"> are expected to be larger in magnitude.  </w:t>
      </w:r>
    </w:p>
    <w:p w14:paraId="175CCA0B" w14:textId="62BF86C1" w:rsidR="00323CB7" w:rsidRDefault="00EB7DDF" w:rsidP="00A97A74">
      <w:pPr>
        <w:spacing w:line="480" w:lineRule="auto"/>
        <w:rPr>
          <w:rFonts w:ascii="Times New Roman" w:hAnsi="Times New Roman" w:cs="Times New Roman"/>
          <w:b/>
        </w:rPr>
      </w:pPr>
      <w:r>
        <w:rPr>
          <w:rFonts w:ascii="Times New Roman" w:hAnsi="Times New Roman" w:cs="Times New Roman"/>
          <w:b/>
        </w:rPr>
        <w:t>Regression M</w:t>
      </w:r>
      <w:r w:rsidR="00D05300">
        <w:rPr>
          <w:rFonts w:ascii="Times New Roman" w:hAnsi="Times New Roman" w:cs="Times New Roman"/>
          <w:b/>
        </w:rPr>
        <w:t xml:space="preserve">odel </w:t>
      </w:r>
      <w:r w:rsidR="00B875F2">
        <w:rPr>
          <w:rFonts w:ascii="Times New Roman" w:hAnsi="Times New Roman" w:cs="Times New Roman"/>
          <w:b/>
        </w:rPr>
        <w:t>3</w:t>
      </w:r>
    </w:p>
    <w:p w14:paraId="49469FA8" w14:textId="10039ED9" w:rsidR="00B455C9" w:rsidRDefault="00B455C9" w:rsidP="00B455C9">
      <w:pPr>
        <w:spacing w:line="480" w:lineRule="auto"/>
        <w:rPr>
          <w:rFonts w:ascii="Times New Roman" w:hAnsi="Times New Roman" w:cs="Times New Roman"/>
        </w:rPr>
      </w:pPr>
      <w:r>
        <w:rPr>
          <w:rFonts w:ascii="Times New Roman" w:hAnsi="Times New Roman" w:cs="Times New Roman"/>
        </w:rPr>
        <w:tab/>
        <w:t xml:space="preserve">Model 2 </w:t>
      </w:r>
      <w:r w:rsidR="00345B82">
        <w:rPr>
          <w:rFonts w:ascii="Times New Roman" w:hAnsi="Times New Roman" w:cs="Times New Roman"/>
        </w:rPr>
        <w:t xml:space="preserve">does not control for </w:t>
      </w:r>
      <w:r w:rsidR="00F66900">
        <w:rPr>
          <w:rFonts w:ascii="Times New Roman" w:hAnsi="Times New Roman" w:cs="Times New Roman"/>
        </w:rPr>
        <w:t>out-of-game incident suspensions</w:t>
      </w:r>
      <w:r w:rsidR="00345B82">
        <w:rPr>
          <w:rFonts w:ascii="Times New Roman" w:hAnsi="Times New Roman" w:cs="Times New Roman"/>
        </w:rPr>
        <w:t>, or referee related suspensions. Suspensions which occur outside of a game environment, as well as suspensions invo</w:t>
      </w:r>
      <w:r w:rsidR="00F66900">
        <w:rPr>
          <w:rFonts w:ascii="Times New Roman" w:hAnsi="Times New Roman" w:cs="Times New Roman"/>
        </w:rPr>
        <w:t xml:space="preserve">lving a referee may result in </w:t>
      </w:r>
      <w:r w:rsidR="00345B82">
        <w:rPr>
          <w:rFonts w:ascii="Times New Roman" w:hAnsi="Times New Roman" w:cs="Times New Roman"/>
        </w:rPr>
        <w:t>different suspension behavior than suspensions related to a physical altercation. Regression Model 3 adds these two additional explanatory variables to Model 2:</w:t>
      </w:r>
    </w:p>
    <w:p w14:paraId="308C79BB" w14:textId="4D54D2DC" w:rsidR="00161449" w:rsidRDefault="00161449" w:rsidP="00B455C9">
      <w:pPr>
        <w:spacing w:line="480" w:lineRule="auto"/>
        <w:rPr>
          <w:rFonts w:ascii="Times New Roman" w:hAnsi="Times New Roman" w:cs="Times New Roman"/>
        </w:rPr>
      </w:pPr>
      <w:r>
        <w:rPr>
          <w:noProof/>
        </w:rPr>
        <mc:AlternateContent>
          <mc:Choice Requires="wps">
            <w:drawing>
              <wp:anchor distT="0" distB="0" distL="114300" distR="114300" simplePos="0" relativeHeight="251672576" behindDoc="0" locked="0" layoutInCell="1" allowOverlap="1" wp14:anchorId="4A2A2C18" wp14:editId="4EEA7D51">
                <wp:simplePos x="0" y="0"/>
                <wp:positionH relativeFrom="column">
                  <wp:posOffset>0</wp:posOffset>
                </wp:positionH>
                <wp:positionV relativeFrom="paragraph">
                  <wp:posOffset>348615</wp:posOffset>
                </wp:positionV>
                <wp:extent cx="6278880" cy="1341120"/>
                <wp:effectExtent l="0" t="0" r="20320" b="25400"/>
                <wp:wrapSquare wrapText="bothSides"/>
                <wp:docPr id="5" name="Text Box 5"/>
                <wp:cNvGraphicFramePr/>
                <a:graphic xmlns:a="http://schemas.openxmlformats.org/drawingml/2006/main">
                  <a:graphicData uri="http://schemas.microsoft.com/office/word/2010/wordprocessingShape">
                    <wps:wsp>
                      <wps:cNvSpPr txBox="1"/>
                      <wps:spPr>
                        <a:xfrm>
                          <a:off x="0" y="0"/>
                          <a:ext cx="6278880" cy="1341120"/>
                        </a:xfrm>
                        <a:prstGeom prst="rect">
                          <a:avLst/>
                        </a:prstGeom>
                        <a:noFill/>
                        <a:ln w="0">
                          <a:solidFill>
                            <a:schemeClr val="tx1"/>
                          </a:solidFill>
                        </a:ln>
                        <a:effectLst/>
                      </wps:spPr>
                      <wps:txbx>
                        <w:txbxContent>
                          <w:p w14:paraId="6EC2DDF9" w14:textId="77777777" w:rsidR="00770852" w:rsidRDefault="00770852" w:rsidP="00161449">
                            <w:pPr>
                              <w:rPr>
                                <w:rFonts w:ascii="Times New Roman" w:hAnsi="Times New Roman" w:cs="Times New Roman"/>
                                <w:b/>
                                <w:u w:val="single"/>
                              </w:rPr>
                            </w:pPr>
                          </w:p>
                          <w:p w14:paraId="44CA8162" w14:textId="77777777" w:rsidR="00770852" w:rsidRPr="009B6887" w:rsidRDefault="00770852" w:rsidP="00161449">
                            <w:pPr>
                              <w:spacing w:line="480" w:lineRule="auto"/>
                              <w:rPr>
                                <w:rFonts w:ascii="Times New Roman" w:hAnsi="Times New Roman" w:cs="Times New Roman"/>
                                <w:b/>
                              </w:rPr>
                            </w:pPr>
                            <w:r>
                              <w:rPr>
                                <w:rFonts w:ascii="Times New Roman" w:hAnsi="Times New Roman" w:cs="Times New Roman"/>
                                <w:b/>
                                <w:u w:val="single"/>
                              </w:rPr>
                              <w:t xml:space="preserve">Basic Individual Characteristics Model, Accounting for All Suspension Effects (Regression </w:t>
                            </w:r>
                            <w:r w:rsidRPr="009B6887">
                              <w:rPr>
                                <w:rFonts w:ascii="Times New Roman" w:hAnsi="Times New Roman" w:cs="Times New Roman"/>
                                <w:b/>
                                <w:u w:val="single"/>
                              </w:rPr>
                              <w:t xml:space="preserve">Model </w:t>
                            </w:r>
                            <w:r>
                              <w:rPr>
                                <w:rFonts w:ascii="Times New Roman" w:hAnsi="Times New Roman" w:cs="Times New Roman"/>
                                <w:b/>
                                <w:u w:val="single"/>
                              </w:rPr>
                              <w:t>3)</w:t>
                            </w:r>
                            <w:r>
                              <w:rPr>
                                <w:rFonts w:ascii="Times New Roman" w:hAnsi="Times New Roman" w:cs="Times New Roman"/>
                                <w:b/>
                              </w:rPr>
                              <w:t>:</w:t>
                            </w:r>
                          </w:p>
                          <w:p w14:paraId="27D2640B" w14:textId="77777777" w:rsidR="00770852" w:rsidRPr="001C3467" w:rsidRDefault="00770852" w:rsidP="00161449">
                            <w:pPr>
                              <w:spacing w:line="480" w:lineRule="auto"/>
                              <w:rPr>
                                <w:rFonts w:ascii="Times New Roman" w:hAnsi="Times New Roman" w:cs="Times New Roman"/>
                                <w:vertAlign w:val="subscript"/>
                              </w:rPr>
                            </w:pPr>
                            <w:r>
                              <w:rPr>
                                <w:rFonts w:ascii="Times New Roman" w:hAnsi="Times New Roman" w:cs="Times New Roman"/>
                              </w:rPr>
                              <w:t xml:space="preserve">∆Response per 36 mins = </w:t>
                            </w:r>
                            <w:r w:rsidRPr="00432C48">
                              <w:rPr>
                                <w:rFonts w:ascii="Times New Roman" w:hAnsi="Times New Roman" w:cs="Times New Roman"/>
                                <w:i/>
                              </w:rPr>
                              <w:sym w:font="Symbol" w:char="F062"/>
                            </w:r>
                            <w:r w:rsidRPr="00432C48">
                              <w:rPr>
                                <w:rFonts w:ascii="Times New Roman" w:hAnsi="Times New Roman" w:cs="Times New Roman"/>
                                <w:i/>
                                <w:vertAlign w:val="subscript"/>
                              </w:rPr>
                              <w:t>0</w:t>
                            </w:r>
                            <w:r>
                              <w:rPr>
                                <w:rFonts w:ascii="Times New Roman" w:hAnsi="Times New Roman" w:cs="Times New Roman"/>
                                <w:i/>
                                <w:vertAlign w:val="subscript"/>
                              </w:rPr>
                              <w:t xml:space="preserve"> </w:t>
                            </w:r>
                            <w:r>
                              <w:rPr>
                                <w:rFonts w:ascii="Times New Roman" w:hAnsi="Times New Roman" w:cs="Times New Roman"/>
                                <w:i/>
                              </w:rPr>
                              <w:t xml:space="preserve">+ </w:t>
                            </w:r>
                            <w:r w:rsidRPr="00432C48">
                              <w:rPr>
                                <w:rFonts w:ascii="Times New Roman" w:hAnsi="Times New Roman" w:cs="Times New Roman"/>
                                <w:i/>
                              </w:rPr>
                              <w:sym w:font="Symbol" w:char="F062"/>
                            </w:r>
                            <w:r w:rsidRPr="00482532">
                              <w:rPr>
                                <w:rFonts w:ascii="Times New Roman" w:hAnsi="Times New Roman" w:cs="Times New Roman"/>
                                <w:vertAlign w:val="subscript"/>
                              </w:rPr>
                              <w:t>1</w:t>
                            </w:r>
                            <w:r>
                              <w:rPr>
                                <w:rFonts w:ascii="Times New Roman" w:hAnsi="Times New Roman" w:cs="Times New Roman"/>
                              </w:rPr>
                              <w:t>(vet)</w:t>
                            </w:r>
                            <w:r>
                              <w:rPr>
                                <w:rFonts w:ascii="Times New Roman" w:hAnsi="Times New Roman" w:cs="Times New Roman"/>
                                <w:vertAlign w:val="subscript"/>
                              </w:rPr>
                              <w:t xml:space="preserve"> </w:t>
                            </w:r>
                            <w:r>
                              <w:rPr>
                                <w:rFonts w:ascii="Times New Roman" w:hAnsi="Times New Roman" w:cs="Times New Roman"/>
                              </w:rPr>
                              <w:t xml:space="preserve">+…+ </w:t>
                            </w:r>
                            <w:r w:rsidRPr="00432C48">
                              <w:rPr>
                                <w:rFonts w:ascii="Times New Roman" w:hAnsi="Times New Roman" w:cs="Times New Roman"/>
                                <w:i/>
                              </w:rPr>
                              <w:sym w:font="Symbol" w:char="F062"/>
                            </w:r>
                            <w:r>
                              <w:rPr>
                                <w:rFonts w:ascii="Times New Roman" w:hAnsi="Times New Roman" w:cs="Times New Roman"/>
                                <w:vertAlign w:val="subscript"/>
                              </w:rPr>
                              <w:t>8</w:t>
                            </w:r>
                            <w:r>
                              <w:rPr>
                                <w:rFonts w:ascii="Times New Roman" w:hAnsi="Times New Roman" w:cs="Times New Roman"/>
                              </w:rPr>
                              <w:t>(phys*multi)</w:t>
                            </w:r>
                            <w:r>
                              <w:rPr>
                                <w:rFonts w:ascii="Times New Roman" w:hAnsi="Times New Roman" w:cs="Times New Roman"/>
                                <w:vertAlign w:val="subscript"/>
                              </w:rPr>
                              <w:t xml:space="preserve"> </w:t>
                            </w:r>
                            <w:r>
                              <w:rPr>
                                <w:rFonts w:ascii="Times New Roman" w:hAnsi="Times New Roman" w:cs="Times New Roman"/>
                              </w:rPr>
                              <w:t>+</w:t>
                            </w:r>
                            <w:r>
                              <w:rPr>
                                <w:rFonts w:ascii="Times New Roman" w:hAnsi="Times New Roman" w:cs="Times New Roman"/>
                                <w:i/>
                              </w:rPr>
                              <w:sym w:font="Symbol" w:char="F062"/>
                            </w:r>
                            <w:r>
                              <w:rPr>
                                <w:rFonts w:ascii="Times New Roman" w:hAnsi="Times New Roman" w:cs="Times New Roman"/>
                                <w:vertAlign w:val="subscript"/>
                              </w:rPr>
                              <w:t>9</w:t>
                            </w:r>
                            <w:r>
                              <w:rPr>
                                <w:rFonts w:ascii="Times New Roman" w:hAnsi="Times New Roman" w:cs="Times New Roman"/>
                              </w:rPr>
                              <w:t xml:space="preserve">(Game) + </w:t>
                            </w:r>
                            <w:r w:rsidRPr="00432C48">
                              <w:rPr>
                                <w:rFonts w:ascii="Times New Roman" w:hAnsi="Times New Roman" w:cs="Times New Roman"/>
                                <w:i/>
                              </w:rPr>
                              <w:sym w:font="Symbol" w:char="F062"/>
                            </w:r>
                            <w:r>
                              <w:rPr>
                                <w:rFonts w:ascii="Times New Roman" w:hAnsi="Times New Roman" w:cs="Times New Roman"/>
                                <w:vertAlign w:val="subscript"/>
                              </w:rPr>
                              <w:t>10</w:t>
                            </w:r>
                            <w:r>
                              <w:rPr>
                                <w:rFonts w:ascii="Times New Roman" w:hAnsi="Times New Roman" w:cs="Times New Roman"/>
                              </w:rPr>
                              <w:t>(Ref) + u</w:t>
                            </w:r>
                            <w:r>
                              <w:rPr>
                                <w:rFonts w:ascii="Times New Roman" w:hAnsi="Times New Roman" w:cs="Times New Roman"/>
                                <w:vertAlign w:val="subscrip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w14:anchorId="4A2A2C18" id="Text Box 5" o:spid="_x0000_s1033" type="#_x0000_t202" style="position:absolute;margin-left:0;margin-top:27.45pt;width:494.4pt;height:105.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lOkcCAACMBAAADgAAAGRycy9lMm9Eb2MueG1srFRdT9swFH2ftP9g+X2k6Qp0FSnqQEyTKkAq&#10;E8+u45BIjq9nu026X79jp4GK7Wnai3u/ej/OuTdX132r2V4535ApeH424UwZSWVjXgr+4+nu05wz&#10;H4QphSajCn5Qnl8vP3646uxCTakmXSrHkMT4RWcLXodgF1nmZa1a4c/IKgNnRa4VAap7yUonOmRv&#10;dTadTC6yjlxpHUnlPay3g5MvU/6qUjI8VJVXgemCo7eQXpfebXyz5ZVYvDhh60Ye2xD/0EUrGoOi&#10;r6luRRBs55o/UrWNdOSpCmeS2oyqqpEqzYBp8sm7aTa1sCrNAnC8fYXJ/7+08n7/6FhTFvycMyNa&#10;UPSk+sC+Us/OIzqd9QsEbSzCQg8zWB7tHsY4dF+5Nv5iHAY/cD68YhuTSRgvppfz+RwuCV/+eZbn&#10;04R+9vZ363z4pqhlUSi4A3kJU7Ff+4BWEDqGxGqG7hqtE4HasC5WjGZPuimjJylxj9SNdmwvsAGh&#10;T70j0UkUNG1isEr7cqwV5x7mi1Lot31C6XKcfUvlAZA4GlbKW3nXoO218OFROOwQRsVdhAc8lSa0&#10;R0eJs5rcr7/ZYzyohZezDjtZcP9zJ5ziTH83IP1LPpvFJU7K7PwSCDJ36tmeesyuvSEMneMCrUxi&#10;jA96FCtH7TPOZxWrwiWMRG2gNIo3YbgUnJ9Uq1UKwtpaEdZmY2VMHXGLpDz1z8LZI3MBpN/TuL1i&#10;8Y7AITbRY1e7ABoTuxHnAVVQHRWsfCL9eJ7xpk71FPX2EVn+BgAA//8DAFBLAwQUAAYACAAAACEA&#10;uKVqPNsAAAAHAQAADwAAAGRycy9kb3ducmV2LnhtbEyPwU7DMBBE70j8g7VI3KidQqMkzaYCKs6o&#10;LR/gxksSNV6H2E3C32NOcBzNaOZNuVtsLyYafecYIVkpEMS1Mx03CB+nt4cMhA+aje4dE8I3edhV&#10;tzelLoyb+UDTMTQilrAvNEIbwlBI6euWrPYrNxBH79ONVocox0aaUc+x3PZyrVQqre44LrR6oNeW&#10;6svxahG+HpvT4T3fb9Rk9y6ZMqnmlwnx/m553oIItIS/MPziR3SoItPZXdl40SPEIwFh85SDiG6e&#10;ZfHIGWGdpgnIqpT/+asfAAAA//8DAFBLAQItABQABgAIAAAAIQDkmcPA+wAAAOEBAAATAAAAAAAA&#10;AAAAAAAAAAAAAABbQ29udGVudF9UeXBlc10ueG1sUEsBAi0AFAAGAAgAAAAhACOyauHXAAAAlAEA&#10;AAsAAAAAAAAAAAAAAAAALAEAAF9yZWxzLy5yZWxzUEsBAi0AFAAGAAgAAAAhAB1SJTpHAgAAjAQA&#10;AA4AAAAAAAAAAAAAAAAALAIAAGRycy9lMm9Eb2MueG1sUEsBAi0AFAAGAAgAAAAhALilajzbAAAA&#10;BwEAAA8AAAAAAAAAAAAAAAAAnwQAAGRycy9kb3ducmV2LnhtbFBLBQYAAAAABAAEAPMAAACnBQAA&#10;AAA=&#10;" filled="f" strokecolor="black [3213]" strokeweight="0">
                <v:textbox style="mso-fit-shape-to-text:t">
                  <w:txbxContent>
                    <w:p w14:paraId="6EC2DDF9" w14:textId="77777777" w:rsidR="00770852" w:rsidRDefault="00770852" w:rsidP="00161449">
                      <w:pPr>
                        <w:rPr>
                          <w:rFonts w:ascii="Times New Roman" w:hAnsi="Times New Roman" w:cs="Times New Roman"/>
                          <w:b/>
                          <w:u w:val="single"/>
                        </w:rPr>
                      </w:pPr>
                    </w:p>
                    <w:p w14:paraId="44CA8162" w14:textId="77777777" w:rsidR="00770852" w:rsidRPr="009B6887" w:rsidRDefault="00770852" w:rsidP="00161449">
                      <w:pPr>
                        <w:spacing w:line="480" w:lineRule="auto"/>
                        <w:rPr>
                          <w:rFonts w:ascii="Times New Roman" w:hAnsi="Times New Roman" w:cs="Times New Roman"/>
                          <w:b/>
                        </w:rPr>
                      </w:pPr>
                      <w:r>
                        <w:rPr>
                          <w:rFonts w:ascii="Times New Roman" w:hAnsi="Times New Roman" w:cs="Times New Roman"/>
                          <w:b/>
                          <w:u w:val="single"/>
                        </w:rPr>
                        <w:t xml:space="preserve">Basic Individual Characteristics Model, Accounting for All Suspension Effects (Regression </w:t>
                      </w:r>
                      <w:r w:rsidRPr="009B6887">
                        <w:rPr>
                          <w:rFonts w:ascii="Times New Roman" w:hAnsi="Times New Roman" w:cs="Times New Roman"/>
                          <w:b/>
                          <w:u w:val="single"/>
                        </w:rPr>
                        <w:t xml:space="preserve">Model </w:t>
                      </w:r>
                      <w:r>
                        <w:rPr>
                          <w:rFonts w:ascii="Times New Roman" w:hAnsi="Times New Roman" w:cs="Times New Roman"/>
                          <w:b/>
                          <w:u w:val="single"/>
                        </w:rPr>
                        <w:t>3)</w:t>
                      </w:r>
                      <w:r>
                        <w:rPr>
                          <w:rFonts w:ascii="Times New Roman" w:hAnsi="Times New Roman" w:cs="Times New Roman"/>
                          <w:b/>
                        </w:rPr>
                        <w:t>:</w:t>
                      </w:r>
                    </w:p>
                    <w:p w14:paraId="27D2640B" w14:textId="77777777" w:rsidR="00770852" w:rsidRPr="001C3467" w:rsidRDefault="00770852" w:rsidP="00161449">
                      <w:pPr>
                        <w:spacing w:line="480" w:lineRule="auto"/>
                        <w:rPr>
                          <w:rFonts w:ascii="Times New Roman" w:hAnsi="Times New Roman" w:cs="Times New Roman"/>
                          <w:vertAlign w:val="subscript"/>
                        </w:rPr>
                      </w:pPr>
                      <w:r>
                        <w:rPr>
                          <w:rFonts w:ascii="Times New Roman" w:hAnsi="Times New Roman" w:cs="Times New Roman"/>
                        </w:rPr>
                        <w:t xml:space="preserve">∆Response per 36 mins = </w:t>
                      </w:r>
                      <w:r w:rsidRPr="00432C48">
                        <w:rPr>
                          <w:rFonts w:ascii="Times New Roman" w:hAnsi="Times New Roman" w:cs="Times New Roman"/>
                          <w:i/>
                        </w:rPr>
                        <w:sym w:font="Symbol" w:char="F062"/>
                      </w:r>
                      <w:r w:rsidRPr="00432C48">
                        <w:rPr>
                          <w:rFonts w:ascii="Times New Roman" w:hAnsi="Times New Roman" w:cs="Times New Roman"/>
                          <w:i/>
                          <w:vertAlign w:val="subscript"/>
                        </w:rPr>
                        <w:t>0</w:t>
                      </w:r>
                      <w:r>
                        <w:rPr>
                          <w:rFonts w:ascii="Times New Roman" w:hAnsi="Times New Roman" w:cs="Times New Roman"/>
                          <w:i/>
                          <w:vertAlign w:val="subscript"/>
                        </w:rPr>
                        <w:t xml:space="preserve"> </w:t>
                      </w:r>
                      <w:r>
                        <w:rPr>
                          <w:rFonts w:ascii="Times New Roman" w:hAnsi="Times New Roman" w:cs="Times New Roman"/>
                          <w:i/>
                        </w:rPr>
                        <w:t xml:space="preserve">+ </w:t>
                      </w:r>
                      <w:r w:rsidRPr="00432C48">
                        <w:rPr>
                          <w:rFonts w:ascii="Times New Roman" w:hAnsi="Times New Roman" w:cs="Times New Roman"/>
                          <w:i/>
                        </w:rPr>
                        <w:sym w:font="Symbol" w:char="F062"/>
                      </w:r>
                      <w:r w:rsidRPr="00482532">
                        <w:rPr>
                          <w:rFonts w:ascii="Times New Roman" w:hAnsi="Times New Roman" w:cs="Times New Roman"/>
                          <w:vertAlign w:val="subscript"/>
                        </w:rPr>
                        <w:t>1</w:t>
                      </w:r>
                      <w:r>
                        <w:rPr>
                          <w:rFonts w:ascii="Times New Roman" w:hAnsi="Times New Roman" w:cs="Times New Roman"/>
                        </w:rPr>
                        <w:t>(vet)</w:t>
                      </w:r>
                      <w:r>
                        <w:rPr>
                          <w:rFonts w:ascii="Times New Roman" w:hAnsi="Times New Roman" w:cs="Times New Roman"/>
                          <w:vertAlign w:val="subscript"/>
                        </w:rPr>
                        <w:t xml:space="preserve"> </w:t>
                      </w:r>
                      <w:r>
                        <w:rPr>
                          <w:rFonts w:ascii="Times New Roman" w:hAnsi="Times New Roman" w:cs="Times New Roman"/>
                        </w:rPr>
                        <w:t xml:space="preserve">+…+ </w:t>
                      </w:r>
                      <w:r w:rsidRPr="00432C48">
                        <w:rPr>
                          <w:rFonts w:ascii="Times New Roman" w:hAnsi="Times New Roman" w:cs="Times New Roman"/>
                          <w:i/>
                        </w:rPr>
                        <w:sym w:font="Symbol" w:char="F062"/>
                      </w:r>
                      <w:r>
                        <w:rPr>
                          <w:rFonts w:ascii="Times New Roman" w:hAnsi="Times New Roman" w:cs="Times New Roman"/>
                          <w:vertAlign w:val="subscript"/>
                        </w:rPr>
                        <w:t>8</w:t>
                      </w:r>
                      <w:r>
                        <w:rPr>
                          <w:rFonts w:ascii="Times New Roman" w:hAnsi="Times New Roman" w:cs="Times New Roman"/>
                        </w:rPr>
                        <w:t>(</w:t>
                      </w:r>
                      <w:proofErr w:type="spellStart"/>
                      <w:r>
                        <w:rPr>
                          <w:rFonts w:ascii="Times New Roman" w:hAnsi="Times New Roman" w:cs="Times New Roman"/>
                        </w:rPr>
                        <w:t>phys</w:t>
                      </w:r>
                      <w:proofErr w:type="spellEnd"/>
                      <w:r>
                        <w:rPr>
                          <w:rFonts w:ascii="Times New Roman" w:hAnsi="Times New Roman" w:cs="Times New Roman"/>
                        </w:rPr>
                        <w:t>*multi)</w:t>
                      </w:r>
                      <w:r>
                        <w:rPr>
                          <w:rFonts w:ascii="Times New Roman" w:hAnsi="Times New Roman" w:cs="Times New Roman"/>
                          <w:vertAlign w:val="subscript"/>
                        </w:rPr>
                        <w:t xml:space="preserve"> </w:t>
                      </w:r>
                      <w:r>
                        <w:rPr>
                          <w:rFonts w:ascii="Times New Roman" w:hAnsi="Times New Roman" w:cs="Times New Roman"/>
                        </w:rPr>
                        <w:t>+</w:t>
                      </w:r>
                      <w:r>
                        <w:rPr>
                          <w:rFonts w:ascii="Times New Roman" w:hAnsi="Times New Roman" w:cs="Times New Roman"/>
                          <w:i/>
                        </w:rPr>
                        <w:sym w:font="Symbol" w:char="F062"/>
                      </w:r>
                      <w:r>
                        <w:rPr>
                          <w:rFonts w:ascii="Times New Roman" w:hAnsi="Times New Roman" w:cs="Times New Roman"/>
                          <w:vertAlign w:val="subscript"/>
                        </w:rPr>
                        <w:t>9</w:t>
                      </w:r>
                      <w:r>
                        <w:rPr>
                          <w:rFonts w:ascii="Times New Roman" w:hAnsi="Times New Roman" w:cs="Times New Roman"/>
                        </w:rPr>
                        <w:t xml:space="preserve">(Game) + </w:t>
                      </w:r>
                      <w:r w:rsidRPr="00432C48">
                        <w:rPr>
                          <w:rFonts w:ascii="Times New Roman" w:hAnsi="Times New Roman" w:cs="Times New Roman"/>
                          <w:i/>
                        </w:rPr>
                        <w:sym w:font="Symbol" w:char="F062"/>
                      </w:r>
                      <w:r>
                        <w:rPr>
                          <w:rFonts w:ascii="Times New Roman" w:hAnsi="Times New Roman" w:cs="Times New Roman"/>
                          <w:vertAlign w:val="subscript"/>
                        </w:rPr>
                        <w:t>10</w:t>
                      </w:r>
                      <w:r>
                        <w:rPr>
                          <w:rFonts w:ascii="Times New Roman" w:hAnsi="Times New Roman" w:cs="Times New Roman"/>
                        </w:rPr>
                        <w:t xml:space="preserve">(Ref) + </w:t>
                      </w:r>
                      <w:proofErr w:type="spellStart"/>
                      <w:r>
                        <w:rPr>
                          <w:rFonts w:ascii="Times New Roman" w:hAnsi="Times New Roman" w:cs="Times New Roman"/>
                        </w:rPr>
                        <w:t>u</w:t>
                      </w:r>
                      <w:r>
                        <w:rPr>
                          <w:rFonts w:ascii="Times New Roman" w:hAnsi="Times New Roman" w:cs="Times New Roman"/>
                          <w:vertAlign w:val="subscript"/>
                        </w:rPr>
                        <w:t>i</w:t>
                      </w:r>
                      <w:proofErr w:type="spellEnd"/>
                    </w:p>
                  </w:txbxContent>
                </v:textbox>
                <w10:wrap type="square"/>
              </v:shape>
            </w:pict>
          </mc:Fallback>
        </mc:AlternateContent>
      </w:r>
    </w:p>
    <w:p w14:paraId="5DBFCD3A" w14:textId="5D801860" w:rsidR="00323CB7" w:rsidRDefault="00323CB7" w:rsidP="00161449">
      <w:pPr>
        <w:spacing w:line="480" w:lineRule="auto"/>
        <w:rPr>
          <w:rFonts w:ascii="Times New Roman" w:hAnsi="Times New Roman" w:cs="Times New Roman"/>
          <w:b/>
        </w:rPr>
      </w:pPr>
    </w:p>
    <w:p w14:paraId="56BE14D9" w14:textId="65325728" w:rsidR="00BA02BE" w:rsidRPr="00161449" w:rsidRDefault="00F66900" w:rsidP="00161449">
      <w:pPr>
        <w:tabs>
          <w:tab w:val="left" w:pos="2823"/>
        </w:tabs>
        <w:spacing w:line="480" w:lineRule="auto"/>
        <w:ind w:firstLine="720"/>
        <w:rPr>
          <w:rFonts w:ascii="Times New Roman" w:hAnsi="Times New Roman" w:cs="Times New Roman"/>
        </w:rPr>
      </w:pPr>
      <w:r>
        <w:rPr>
          <w:rFonts w:ascii="Times New Roman" w:hAnsi="Times New Roman" w:cs="Times New Roman"/>
        </w:rPr>
        <w:t>In M</w:t>
      </w:r>
      <w:r w:rsidR="00D92495">
        <w:rPr>
          <w:rFonts w:ascii="Times New Roman" w:hAnsi="Times New Roman" w:cs="Times New Roman"/>
        </w:rPr>
        <w:t xml:space="preserve">odel 3, </w:t>
      </w:r>
      <w:r w:rsidR="00D92495" w:rsidRPr="00432C48">
        <w:rPr>
          <w:rFonts w:ascii="Times New Roman" w:hAnsi="Times New Roman" w:cs="Times New Roman"/>
          <w:i/>
        </w:rPr>
        <w:sym w:font="Symbol" w:char="F062"/>
      </w:r>
      <w:r w:rsidR="00D92495">
        <w:rPr>
          <w:rFonts w:ascii="Times New Roman" w:hAnsi="Times New Roman" w:cs="Times New Roman"/>
          <w:vertAlign w:val="subscript"/>
        </w:rPr>
        <w:t xml:space="preserve">9 </w:t>
      </w:r>
      <w:r w:rsidR="00D92495">
        <w:rPr>
          <w:rFonts w:ascii="Times New Roman" w:hAnsi="Times New Roman" w:cs="Times New Roman"/>
        </w:rPr>
        <w:t xml:space="preserve">and </w:t>
      </w:r>
      <w:r w:rsidR="00D92495" w:rsidRPr="00432C48">
        <w:rPr>
          <w:rFonts w:ascii="Times New Roman" w:hAnsi="Times New Roman" w:cs="Times New Roman"/>
          <w:i/>
        </w:rPr>
        <w:sym w:font="Symbol" w:char="F062"/>
      </w:r>
      <w:r w:rsidR="00D92495">
        <w:rPr>
          <w:rFonts w:ascii="Times New Roman" w:hAnsi="Times New Roman" w:cs="Times New Roman"/>
          <w:vertAlign w:val="subscript"/>
        </w:rPr>
        <w:t xml:space="preserve">10 </w:t>
      </w:r>
      <w:r w:rsidR="00F861B4">
        <w:rPr>
          <w:rFonts w:ascii="Times New Roman" w:hAnsi="Times New Roman" w:cs="Times New Roman"/>
        </w:rPr>
        <w:t>represent</w:t>
      </w:r>
      <w:r w:rsidR="00D92495">
        <w:rPr>
          <w:rFonts w:ascii="Times New Roman" w:hAnsi="Times New Roman" w:cs="Times New Roman"/>
        </w:rPr>
        <w:t xml:space="preserve"> the marginal effects of out-of-game incidents and incidents that involve a referee, respectively. </w:t>
      </w:r>
      <w:r w:rsidR="00A97A74">
        <w:rPr>
          <w:rFonts w:ascii="Times New Roman" w:hAnsi="Times New Roman" w:cs="Times New Roman"/>
        </w:rPr>
        <w:t xml:space="preserve"> The magnitude of </w:t>
      </w:r>
      <w:r w:rsidR="00A97A74" w:rsidRPr="00432C48">
        <w:rPr>
          <w:rFonts w:ascii="Times New Roman" w:hAnsi="Times New Roman" w:cs="Times New Roman"/>
          <w:i/>
        </w:rPr>
        <w:sym w:font="Symbol" w:char="F062"/>
      </w:r>
      <w:r w:rsidR="00A97A74">
        <w:rPr>
          <w:rFonts w:ascii="Times New Roman" w:hAnsi="Times New Roman" w:cs="Times New Roman"/>
          <w:vertAlign w:val="subscript"/>
        </w:rPr>
        <w:t xml:space="preserve">9 </w:t>
      </w:r>
      <w:r w:rsidR="00A97A74">
        <w:rPr>
          <w:rFonts w:ascii="Times New Roman" w:hAnsi="Times New Roman" w:cs="Times New Roman"/>
        </w:rPr>
        <w:t xml:space="preserve">is expected to be large, due to </w:t>
      </w:r>
      <w:r w:rsidR="00A97A74">
        <w:rPr>
          <w:rFonts w:ascii="Times New Roman" w:hAnsi="Times New Roman" w:cs="Times New Roman"/>
        </w:rPr>
        <w:lastRenderedPageBreak/>
        <w:t>the fact that incidents that happen outside of a game environment tend to have legal implications</w:t>
      </w:r>
      <w:r w:rsidR="006144A5">
        <w:rPr>
          <w:rFonts w:ascii="Times New Roman" w:hAnsi="Times New Roman" w:cs="Times New Roman"/>
        </w:rPr>
        <w:t>,</w:t>
      </w:r>
      <w:r w:rsidR="00A97A74">
        <w:rPr>
          <w:rFonts w:ascii="Times New Roman" w:hAnsi="Times New Roman" w:cs="Times New Roman"/>
        </w:rPr>
        <w:t xml:space="preserve"> </w:t>
      </w:r>
      <w:r w:rsidR="006144A5">
        <w:rPr>
          <w:rFonts w:ascii="Times New Roman" w:hAnsi="Times New Roman" w:cs="Times New Roman"/>
        </w:rPr>
        <w:t>which</w:t>
      </w:r>
      <w:r w:rsidR="00A97A74">
        <w:rPr>
          <w:rFonts w:ascii="Times New Roman" w:hAnsi="Times New Roman" w:cs="Times New Roman"/>
        </w:rPr>
        <w:t xml:space="preserve"> generate </w:t>
      </w:r>
      <w:r w:rsidR="00345B82">
        <w:rPr>
          <w:rFonts w:ascii="Times New Roman" w:hAnsi="Times New Roman" w:cs="Times New Roman"/>
        </w:rPr>
        <w:t>much</w:t>
      </w:r>
      <w:r w:rsidR="00A97A74">
        <w:rPr>
          <w:rFonts w:ascii="Times New Roman" w:hAnsi="Times New Roman" w:cs="Times New Roman"/>
        </w:rPr>
        <w:t xml:space="preserve"> media attention.  </w:t>
      </w:r>
      <w:r w:rsidR="00A97A74" w:rsidRPr="00432C48">
        <w:rPr>
          <w:rFonts w:ascii="Times New Roman" w:hAnsi="Times New Roman" w:cs="Times New Roman"/>
          <w:i/>
        </w:rPr>
        <w:sym w:font="Symbol" w:char="F062"/>
      </w:r>
      <w:r w:rsidR="00A97A74">
        <w:rPr>
          <w:rFonts w:ascii="Times New Roman" w:hAnsi="Times New Roman" w:cs="Times New Roman"/>
          <w:vertAlign w:val="subscript"/>
        </w:rPr>
        <w:t>10</w:t>
      </w:r>
      <w:r w:rsidR="00A97A74">
        <w:rPr>
          <w:rFonts w:ascii="Times New Roman" w:hAnsi="Times New Roman" w:cs="Times New Roman"/>
        </w:rPr>
        <w:t>’s magnitude is expected to be small, simply because these suspensions tend to be the least deviant in their nature (ex. Earl Boykins</w:t>
      </w:r>
      <w:r w:rsidR="005519EF">
        <w:rPr>
          <w:rFonts w:ascii="Times New Roman" w:hAnsi="Times New Roman" w:cs="Times New Roman"/>
        </w:rPr>
        <w:t>’ 2010</w:t>
      </w:r>
      <w:r w:rsidR="00A97A74">
        <w:rPr>
          <w:rFonts w:ascii="Times New Roman" w:hAnsi="Times New Roman" w:cs="Times New Roman"/>
        </w:rPr>
        <w:t xml:space="preserve"> suspen</w:t>
      </w:r>
      <w:r w:rsidR="005519EF">
        <w:rPr>
          <w:rFonts w:ascii="Times New Roman" w:hAnsi="Times New Roman" w:cs="Times New Roman"/>
        </w:rPr>
        <w:t xml:space="preserve">sion </w:t>
      </w:r>
      <w:r w:rsidR="00A97A74">
        <w:rPr>
          <w:rFonts w:ascii="Times New Roman" w:hAnsi="Times New Roman" w:cs="Times New Roman"/>
        </w:rPr>
        <w:t>for touching a referee’s arm).</w:t>
      </w:r>
    </w:p>
    <w:p w14:paraId="4B8E1CF4" w14:textId="77777777" w:rsidR="00511171" w:rsidRDefault="0061635D" w:rsidP="00511171">
      <w:pPr>
        <w:tabs>
          <w:tab w:val="left" w:pos="2823"/>
        </w:tabs>
        <w:spacing w:line="480" w:lineRule="auto"/>
        <w:rPr>
          <w:rFonts w:ascii="Times New Roman" w:hAnsi="Times New Roman" w:cs="Times New Roman"/>
        </w:rPr>
      </w:pPr>
      <w:r w:rsidRPr="0061635D">
        <w:rPr>
          <w:rFonts w:ascii="Times New Roman" w:hAnsi="Times New Roman" w:cs="Times New Roman"/>
          <w:b/>
        </w:rPr>
        <w:t>Regression Model</w:t>
      </w:r>
      <w:r>
        <w:rPr>
          <w:rFonts w:ascii="Times New Roman" w:hAnsi="Times New Roman" w:cs="Times New Roman"/>
          <w:b/>
        </w:rPr>
        <w:t>s</w:t>
      </w:r>
      <w:r w:rsidRPr="0061635D">
        <w:rPr>
          <w:rFonts w:ascii="Times New Roman" w:hAnsi="Times New Roman" w:cs="Times New Roman"/>
          <w:b/>
        </w:rPr>
        <w:t xml:space="preserve"> 4</w:t>
      </w:r>
      <w:r>
        <w:rPr>
          <w:rFonts w:ascii="Times New Roman" w:hAnsi="Times New Roman" w:cs="Times New Roman"/>
          <w:b/>
        </w:rPr>
        <w:t>-6</w:t>
      </w:r>
    </w:p>
    <w:p w14:paraId="575DFF7B" w14:textId="7D66BB8F" w:rsidR="0061635D" w:rsidRDefault="00511171" w:rsidP="00511171">
      <w:pPr>
        <w:tabs>
          <w:tab w:val="left" w:pos="2823"/>
        </w:tabs>
        <w:spacing w:line="480" w:lineRule="auto"/>
        <w:ind w:firstLine="720"/>
        <w:rPr>
          <w:rFonts w:ascii="Times New Roman" w:hAnsi="Times New Roman" w:cs="Times New Roman"/>
        </w:rPr>
      </w:pPr>
      <w:r>
        <w:rPr>
          <w:rFonts w:ascii="Times New Roman" w:hAnsi="Times New Roman" w:cs="Times New Roman"/>
        </w:rPr>
        <w:t>P</w:t>
      </w:r>
      <w:r w:rsidR="005519EF">
        <w:rPr>
          <w:rFonts w:ascii="Times New Roman" w:hAnsi="Times New Roman" w:cs="Times New Roman"/>
        </w:rPr>
        <w:t xml:space="preserve">rior research indicates that NBA players with a </w:t>
      </w:r>
      <w:r w:rsidR="00345B82">
        <w:rPr>
          <w:rFonts w:ascii="Times New Roman" w:hAnsi="Times New Roman" w:cs="Times New Roman"/>
        </w:rPr>
        <w:t>long</w:t>
      </w:r>
      <w:r w:rsidR="005519EF">
        <w:rPr>
          <w:rFonts w:ascii="Times New Roman" w:hAnsi="Times New Roman" w:cs="Times New Roman"/>
        </w:rPr>
        <w:t xml:space="preserve"> history of being disciplined by the NBA are less likely to </w:t>
      </w:r>
      <w:r w:rsidR="00D97BA1">
        <w:rPr>
          <w:rFonts w:ascii="Times New Roman" w:hAnsi="Times New Roman" w:cs="Times New Roman"/>
        </w:rPr>
        <w:t>deter</w:t>
      </w:r>
      <w:r w:rsidR="005519EF">
        <w:rPr>
          <w:rFonts w:ascii="Times New Roman" w:hAnsi="Times New Roman" w:cs="Times New Roman"/>
        </w:rPr>
        <w:t xml:space="preserve"> their </w:t>
      </w:r>
      <w:r w:rsidR="00D97BA1">
        <w:rPr>
          <w:rFonts w:ascii="Times New Roman" w:hAnsi="Times New Roman" w:cs="Times New Roman"/>
        </w:rPr>
        <w:t xml:space="preserve">negative </w:t>
      </w:r>
      <w:r w:rsidR="005519EF">
        <w:rPr>
          <w:rFonts w:ascii="Times New Roman" w:hAnsi="Times New Roman" w:cs="Times New Roman"/>
        </w:rPr>
        <w:t xml:space="preserve">behavior (McCutcheon, 2016). </w:t>
      </w:r>
      <w:r w:rsidR="00D97BA1">
        <w:rPr>
          <w:rFonts w:ascii="Times New Roman" w:hAnsi="Times New Roman" w:cs="Times New Roman"/>
        </w:rPr>
        <w:t xml:space="preserve"> </w:t>
      </w:r>
      <w:r w:rsidR="00072A92">
        <w:rPr>
          <w:rFonts w:ascii="Times New Roman" w:hAnsi="Times New Roman" w:cs="Times New Roman"/>
        </w:rPr>
        <w:t xml:space="preserve">In addition, </w:t>
      </w:r>
      <w:r w:rsidR="005519EF">
        <w:rPr>
          <w:rFonts w:ascii="Times New Roman" w:hAnsi="Times New Roman" w:cs="Times New Roman"/>
        </w:rPr>
        <w:t>starters are</w:t>
      </w:r>
      <w:r w:rsidR="00345B82">
        <w:rPr>
          <w:rFonts w:ascii="Times New Roman" w:hAnsi="Times New Roman" w:cs="Times New Roman"/>
        </w:rPr>
        <w:t xml:space="preserve"> also</w:t>
      </w:r>
      <w:r w:rsidR="005519EF">
        <w:rPr>
          <w:rFonts w:ascii="Times New Roman" w:hAnsi="Times New Roman" w:cs="Times New Roman"/>
        </w:rPr>
        <w:t xml:space="preserve"> more likely to show signs of improved physical </w:t>
      </w:r>
      <w:r w:rsidR="00D97BA1">
        <w:rPr>
          <w:rFonts w:ascii="Times New Roman" w:hAnsi="Times New Roman" w:cs="Times New Roman"/>
        </w:rPr>
        <w:t>strength</w:t>
      </w:r>
      <w:r w:rsidR="005519EF">
        <w:rPr>
          <w:rFonts w:ascii="Times New Roman" w:hAnsi="Times New Roman" w:cs="Times New Roman"/>
        </w:rPr>
        <w:t xml:space="preserve"> and </w:t>
      </w:r>
      <w:r w:rsidR="00D97BA1">
        <w:rPr>
          <w:rFonts w:ascii="Times New Roman" w:hAnsi="Times New Roman" w:cs="Times New Roman"/>
        </w:rPr>
        <w:t xml:space="preserve">reaction time than non-starters over the course of an NBA season (Gonzalez, 2013). </w:t>
      </w:r>
      <w:r w:rsidR="001811B4">
        <w:rPr>
          <w:rFonts w:ascii="Times New Roman" w:hAnsi="Times New Roman" w:cs="Times New Roman"/>
        </w:rPr>
        <w:t xml:space="preserve"> </w:t>
      </w:r>
      <w:r w:rsidR="00D97BA1">
        <w:rPr>
          <w:rFonts w:ascii="Times New Roman" w:hAnsi="Times New Roman" w:cs="Times New Roman"/>
        </w:rPr>
        <w:t xml:space="preserve">Should both of these </w:t>
      </w:r>
      <w:r w:rsidR="00345B82">
        <w:rPr>
          <w:rFonts w:ascii="Times New Roman" w:hAnsi="Times New Roman" w:cs="Times New Roman"/>
        </w:rPr>
        <w:t>findings</w:t>
      </w:r>
      <w:r w:rsidR="00D97BA1">
        <w:rPr>
          <w:rFonts w:ascii="Times New Roman" w:hAnsi="Times New Roman" w:cs="Times New Roman"/>
        </w:rPr>
        <w:t xml:space="preserve"> hold true for the </w:t>
      </w:r>
      <w:r w:rsidR="00345B82">
        <w:rPr>
          <w:rFonts w:ascii="Times New Roman" w:hAnsi="Times New Roman" w:cs="Times New Roman"/>
        </w:rPr>
        <w:t>study data set</w:t>
      </w:r>
      <w:r w:rsidR="00F36535">
        <w:rPr>
          <w:rFonts w:ascii="Times New Roman" w:hAnsi="Times New Roman" w:cs="Times New Roman"/>
        </w:rPr>
        <w:t>, it is</w:t>
      </w:r>
      <w:r w:rsidR="00D97BA1">
        <w:rPr>
          <w:rFonts w:ascii="Times New Roman" w:hAnsi="Times New Roman" w:cs="Times New Roman"/>
        </w:rPr>
        <w:t xml:space="preserve"> necessary to </w:t>
      </w:r>
      <w:r w:rsidR="00C76AA0">
        <w:rPr>
          <w:rFonts w:ascii="Times New Roman" w:hAnsi="Times New Roman" w:cs="Times New Roman"/>
        </w:rPr>
        <w:t>control</w:t>
      </w:r>
      <w:r w:rsidR="00D97BA1">
        <w:rPr>
          <w:rFonts w:ascii="Times New Roman" w:hAnsi="Times New Roman" w:cs="Times New Roman"/>
        </w:rPr>
        <w:t xml:space="preserve"> for these </w:t>
      </w:r>
      <w:r w:rsidR="00C76AA0">
        <w:rPr>
          <w:rFonts w:ascii="Times New Roman" w:hAnsi="Times New Roman" w:cs="Times New Roman"/>
        </w:rPr>
        <w:t>factors</w:t>
      </w:r>
      <w:r w:rsidR="00D97BA1">
        <w:rPr>
          <w:rFonts w:ascii="Times New Roman" w:hAnsi="Times New Roman" w:cs="Times New Roman"/>
        </w:rPr>
        <w:t xml:space="preserve">. </w:t>
      </w:r>
      <w:r w:rsidR="00C76AA0">
        <w:rPr>
          <w:rFonts w:ascii="Times New Roman" w:hAnsi="Times New Roman" w:cs="Times New Roman"/>
        </w:rPr>
        <w:t>Models 4, 5, and 6 were constructed to test for the consistency of prior research findings published in the literature. Model 4 is a modification of Regression Model 1, and Regression Model 5 is a modification of Regression Model 4. Model 6 extends Model 5.</w:t>
      </w:r>
    </w:p>
    <w:p w14:paraId="70ED36F8" w14:textId="0700AC29" w:rsidR="00161449" w:rsidRPr="00511171" w:rsidRDefault="00161449" w:rsidP="00511171">
      <w:pPr>
        <w:tabs>
          <w:tab w:val="left" w:pos="2823"/>
        </w:tabs>
        <w:spacing w:line="48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74624" behindDoc="0" locked="0" layoutInCell="1" allowOverlap="1" wp14:anchorId="3FD957BE" wp14:editId="1007EC5E">
                <wp:simplePos x="0" y="0"/>
                <wp:positionH relativeFrom="column">
                  <wp:posOffset>0</wp:posOffset>
                </wp:positionH>
                <wp:positionV relativeFrom="paragraph">
                  <wp:posOffset>348615</wp:posOffset>
                </wp:positionV>
                <wp:extent cx="6278880" cy="4973320"/>
                <wp:effectExtent l="0" t="0" r="20320" b="25400"/>
                <wp:wrapSquare wrapText="bothSides"/>
                <wp:docPr id="9" name="Text Box 9"/>
                <wp:cNvGraphicFramePr/>
                <a:graphic xmlns:a="http://schemas.openxmlformats.org/drawingml/2006/main">
                  <a:graphicData uri="http://schemas.microsoft.com/office/word/2010/wordprocessingShape">
                    <wps:wsp>
                      <wps:cNvSpPr txBox="1"/>
                      <wps:spPr>
                        <a:xfrm>
                          <a:off x="0" y="0"/>
                          <a:ext cx="6278880" cy="4973320"/>
                        </a:xfrm>
                        <a:prstGeom prst="rect">
                          <a:avLst/>
                        </a:prstGeom>
                        <a:noFill/>
                        <a:ln w="0">
                          <a:solidFill>
                            <a:schemeClr val="tx1"/>
                          </a:solidFill>
                        </a:ln>
                        <a:effectLst/>
                      </wps:spPr>
                      <wps:txbx>
                        <w:txbxContent>
                          <w:p w14:paraId="30D5D8FC" w14:textId="77777777" w:rsidR="00770852" w:rsidRDefault="00770852" w:rsidP="00161449">
                            <w:pPr>
                              <w:rPr>
                                <w:rFonts w:ascii="Times New Roman" w:hAnsi="Times New Roman" w:cs="Times New Roman"/>
                                <w:b/>
                                <w:u w:val="single"/>
                              </w:rPr>
                            </w:pPr>
                          </w:p>
                          <w:p w14:paraId="16F1FB77" w14:textId="66404277" w:rsidR="00770852" w:rsidRPr="009B6887" w:rsidRDefault="00770852" w:rsidP="00161449">
                            <w:pPr>
                              <w:spacing w:line="480" w:lineRule="auto"/>
                              <w:rPr>
                                <w:rFonts w:ascii="Times New Roman" w:hAnsi="Times New Roman" w:cs="Times New Roman"/>
                                <w:b/>
                              </w:rPr>
                            </w:pPr>
                            <w:r>
                              <w:rPr>
                                <w:rFonts w:ascii="Times New Roman" w:hAnsi="Times New Roman" w:cs="Times New Roman"/>
                                <w:b/>
                                <w:u w:val="single"/>
                              </w:rPr>
                              <w:t xml:space="preserve">Regression Model 4 (Regression Model 1, Plus Accounting for Incident History &amp; Player Role, </w:t>
                            </w:r>
                            <w:r w:rsidRPr="00D23FC1">
                              <w:rPr>
                                <w:rFonts w:ascii="Times New Roman" w:hAnsi="Times New Roman" w:cs="Times New Roman"/>
                                <w:b/>
                                <w:u w:val="single"/>
                              </w:rPr>
                              <w:t>{</w:t>
                            </w:r>
                            <w:r w:rsidRPr="00D23FC1">
                              <w:rPr>
                                <w:rFonts w:ascii="Times New Roman" w:hAnsi="Times New Roman" w:cs="Times New Roman"/>
                                <w:b/>
                                <w:i/>
                                <w:u w:val="single"/>
                              </w:rPr>
                              <w:sym w:font="Symbol" w:char="F062"/>
                            </w:r>
                            <w:r w:rsidRPr="00D23FC1">
                              <w:rPr>
                                <w:rFonts w:ascii="Times New Roman" w:hAnsi="Times New Roman" w:cs="Times New Roman"/>
                                <w:b/>
                                <w:u w:val="single"/>
                                <w:vertAlign w:val="subscript"/>
                              </w:rPr>
                              <w:t>6</w:t>
                            </w:r>
                            <w:r w:rsidRPr="00D23FC1">
                              <w:rPr>
                                <w:rFonts w:ascii="Times New Roman" w:hAnsi="Times New Roman" w:cs="Times New Roman"/>
                                <w:b/>
                                <w:u w:val="single"/>
                              </w:rPr>
                              <w:t>,</w:t>
                            </w:r>
                            <w:r w:rsidRPr="00D23FC1">
                              <w:rPr>
                                <w:rFonts w:ascii="Times New Roman" w:hAnsi="Times New Roman" w:cs="Times New Roman"/>
                                <w:b/>
                                <w:i/>
                                <w:u w:val="single"/>
                              </w:rPr>
                              <w:sym w:font="Symbol" w:char="F062"/>
                            </w:r>
                            <w:r w:rsidRPr="00D23FC1">
                              <w:rPr>
                                <w:rFonts w:ascii="Times New Roman" w:hAnsi="Times New Roman" w:cs="Times New Roman"/>
                                <w:b/>
                                <w:u w:val="single"/>
                                <w:vertAlign w:val="subscript"/>
                              </w:rPr>
                              <w:t>7</w:t>
                            </w:r>
                            <w:r w:rsidRPr="00D23FC1">
                              <w:rPr>
                                <w:rFonts w:ascii="Times New Roman" w:hAnsi="Times New Roman" w:cs="Times New Roman"/>
                                <w:b/>
                                <w:u w:val="single"/>
                              </w:rPr>
                              <w:t>,</w:t>
                            </w:r>
                            <w:r w:rsidRPr="00D23FC1">
                              <w:rPr>
                                <w:rFonts w:ascii="Times New Roman" w:hAnsi="Times New Roman" w:cs="Times New Roman"/>
                                <w:b/>
                                <w:i/>
                                <w:u w:val="single"/>
                              </w:rPr>
                              <w:sym w:font="Symbol" w:char="F062"/>
                            </w:r>
                            <w:r w:rsidRPr="00D23FC1">
                              <w:rPr>
                                <w:rFonts w:ascii="Times New Roman" w:hAnsi="Times New Roman" w:cs="Times New Roman"/>
                                <w:b/>
                                <w:u w:val="single"/>
                                <w:vertAlign w:val="subscript"/>
                              </w:rPr>
                              <w:t>8</w:t>
                            </w:r>
                            <w:r w:rsidRPr="00D23FC1">
                              <w:rPr>
                                <w:rFonts w:ascii="Times New Roman" w:hAnsi="Times New Roman" w:cs="Times New Roman"/>
                                <w:b/>
                                <w:u w:val="single"/>
                              </w:rPr>
                              <w:t>,</w:t>
                            </w:r>
                            <w:r w:rsidRPr="00D23FC1">
                              <w:rPr>
                                <w:rFonts w:ascii="Times New Roman" w:hAnsi="Times New Roman" w:cs="Times New Roman"/>
                                <w:b/>
                                <w:i/>
                                <w:u w:val="single"/>
                              </w:rPr>
                              <w:sym w:font="Symbol" w:char="F062"/>
                            </w:r>
                            <w:r w:rsidRPr="00D23FC1">
                              <w:rPr>
                                <w:rFonts w:ascii="Times New Roman" w:hAnsi="Times New Roman" w:cs="Times New Roman"/>
                                <w:b/>
                                <w:u w:val="single"/>
                                <w:vertAlign w:val="subscript"/>
                              </w:rPr>
                              <w:t>9</w:t>
                            </w:r>
                            <w:r w:rsidRPr="00D23FC1">
                              <w:rPr>
                                <w:rFonts w:ascii="Times New Roman" w:hAnsi="Times New Roman" w:cs="Times New Roman"/>
                                <w:b/>
                                <w:u w:val="single"/>
                              </w:rPr>
                              <w:t>})</w:t>
                            </w:r>
                            <w:r>
                              <w:rPr>
                                <w:rFonts w:ascii="Times New Roman" w:hAnsi="Times New Roman" w:cs="Times New Roman"/>
                                <w:b/>
                                <w:u w:val="single"/>
                              </w:rPr>
                              <w:t xml:space="preserve"> </w:t>
                            </w:r>
                          </w:p>
                          <w:p w14:paraId="5C48B562" w14:textId="77777777" w:rsidR="00770852" w:rsidRDefault="00770852" w:rsidP="00161449">
                            <w:pPr>
                              <w:spacing w:line="480" w:lineRule="auto"/>
                              <w:rPr>
                                <w:rFonts w:ascii="Times New Roman" w:hAnsi="Times New Roman" w:cs="Times New Roman"/>
                                <w:vertAlign w:val="subscript"/>
                              </w:rPr>
                            </w:pPr>
                            <w:r>
                              <w:rPr>
                                <w:rFonts w:ascii="Times New Roman" w:hAnsi="Times New Roman" w:cs="Times New Roman"/>
                              </w:rPr>
                              <w:t xml:space="preserve">∆Response per 36 mins = </w:t>
                            </w:r>
                            <w:r w:rsidRPr="00432C48">
                              <w:rPr>
                                <w:rFonts w:ascii="Times New Roman" w:hAnsi="Times New Roman" w:cs="Times New Roman"/>
                                <w:i/>
                              </w:rPr>
                              <w:sym w:font="Symbol" w:char="F062"/>
                            </w:r>
                            <w:r w:rsidRPr="00432C48">
                              <w:rPr>
                                <w:rFonts w:ascii="Times New Roman" w:hAnsi="Times New Roman" w:cs="Times New Roman"/>
                                <w:i/>
                                <w:vertAlign w:val="subscript"/>
                              </w:rPr>
                              <w:t>0</w:t>
                            </w:r>
                            <w:r>
                              <w:rPr>
                                <w:rFonts w:ascii="Times New Roman" w:hAnsi="Times New Roman" w:cs="Times New Roman"/>
                                <w:i/>
                                <w:vertAlign w:val="subscript"/>
                              </w:rPr>
                              <w:t xml:space="preserve"> </w:t>
                            </w:r>
                            <w:r>
                              <w:rPr>
                                <w:rFonts w:ascii="Times New Roman" w:hAnsi="Times New Roman" w:cs="Times New Roman"/>
                                <w:i/>
                              </w:rPr>
                              <w:t xml:space="preserve">+ </w:t>
                            </w:r>
                            <w:r w:rsidRPr="00432C48">
                              <w:rPr>
                                <w:rFonts w:ascii="Times New Roman" w:hAnsi="Times New Roman" w:cs="Times New Roman"/>
                                <w:i/>
                              </w:rPr>
                              <w:sym w:font="Symbol" w:char="F062"/>
                            </w:r>
                            <w:r w:rsidRPr="00482532">
                              <w:rPr>
                                <w:rFonts w:ascii="Times New Roman" w:hAnsi="Times New Roman" w:cs="Times New Roman"/>
                                <w:vertAlign w:val="subscript"/>
                              </w:rPr>
                              <w:t>1</w:t>
                            </w:r>
                            <w:r>
                              <w:rPr>
                                <w:rFonts w:ascii="Times New Roman" w:hAnsi="Times New Roman" w:cs="Times New Roman"/>
                              </w:rPr>
                              <w:t>(vet)</w:t>
                            </w:r>
                            <w:r>
                              <w:rPr>
                                <w:rFonts w:ascii="Times New Roman" w:hAnsi="Times New Roman" w:cs="Times New Roman"/>
                                <w:vertAlign w:val="subscript"/>
                              </w:rPr>
                              <w:t xml:space="preserve"> </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w:t>
                            </w:r>
                            <w:r w:rsidRPr="00432C48">
                              <w:rPr>
                                <w:rFonts w:ascii="Times New Roman" w:hAnsi="Times New Roman" w:cs="Times New Roman"/>
                                <w:i/>
                              </w:rPr>
                              <w:sym w:font="Symbol" w:char="F062"/>
                            </w:r>
                            <w:r>
                              <w:rPr>
                                <w:rFonts w:ascii="Times New Roman" w:hAnsi="Times New Roman" w:cs="Times New Roman"/>
                                <w:vertAlign w:val="subscript"/>
                              </w:rPr>
                              <w:t>5</w:t>
                            </w:r>
                            <w:r>
                              <w:rPr>
                                <w:rFonts w:ascii="Times New Roman" w:hAnsi="Times New Roman" w:cs="Times New Roman"/>
                              </w:rPr>
                              <w:t>(vet*Age)</w:t>
                            </w:r>
                            <w:r>
                              <w:rPr>
                                <w:rFonts w:ascii="Times New Roman" w:hAnsi="Times New Roman" w:cs="Times New Roman"/>
                                <w:vertAlign w:val="subscript"/>
                              </w:rPr>
                              <w:t xml:space="preserve"> </w:t>
                            </w:r>
                            <w:r>
                              <w:rPr>
                                <w:rFonts w:ascii="Times New Roman" w:hAnsi="Times New Roman" w:cs="Times New Roman"/>
                              </w:rPr>
                              <w:t xml:space="preserve">+ </w:t>
                            </w:r>
                            <w:r w:rsidRPr="00432C48">
                              <w:rPr>
                                <w:rFonts w:ascii="Times New Roman" w:hAnsi="Times New Roman" w:cs="Times New Roman"/>
                                <w:i/>
                              </w:rPr>
                              <w:sym w:font="Symbol" w:char="F062"/>
                            </w:r>
                            <w:r>
                              <w:rPr>
                                <w:rFonts w:ascii="Times New Roman" w:hAnsi="Times New Roman" w:cs="Times New Roman"/>
                                <w:vertAlign w:val="subscript"/>
                              </w:rPr>
                              <w:t>6</w:t>
                            </w:r>
                            <w:r>
                              <w:rPr>
                                <w:rFonts w:ascii="Times New Roman" w:hAnsi="Times New Roman" w:cs="Times New Roman"/>
                              </w:rPr>
                              <w:t>(FirstSus)</w:t>
                            </w:r>
                            <w:r>
                              <w:rPr>
                                <w:rFonts w:ascii="Times New Roman" w:hAnsi="Times New Roman" w:cs="Times New Roman"/>
                                <w:vertAlign w:val="subscript"/>
                              </w:rPr>
                              <w:t xml:space="preserve"> </w:t>
                            </w:r>
                            <w:r>
                              <w:rPr>
                                <w:rFonts w:ascii="Times New Roman" w:hAnsi="Times New Roman" w:cs="Times New Roman"/>
                              </w:rPr>
                              <w:t xml:space="preserve">+ </w:t>
                            </w:r>
                            <w:r w:rsidRPr="00432C48">
                              <w:rPr>
                                <w:rFonts w:ascii="Times New Roman" w:hAnsi="Times New Roman" w:cs="Times New Roman"/>
                                <w:i/>
                              </w:rPr>
                              <w:sym w:font="Symbol" w:char="F062"/>
                            </w:r>
                            <w:r>
                              <w:rPr>
                                <w:rFonts w:ascii="Times New Roman" w:hAnsi="Times New Roman" w:cs="Times New Roman"/>
                                <w:vertAlign w:val="subscript"/>
                              </w:rPr>
                              <w:t>7</w:t>
                            </w:r>
                            <w:r>
                              <w:rPr>
                                <w:rFonts w:ascii="Times New Roman" w:hAnsi="Times New Roman" w:cs="Times New Roman"/>
                              </w:rPr>
                              <w:t>(vet*FirstSus)</w:t>
                            </w:r>
                            <w:r>
                              <w:rPr>
                                <w:rFonts w:ascii="Times New Roman" w:hAnsi="Times New Roman" w:cs="Times New Roman"/>
                                <w:vertAlign w:val="subscript"/>
                              </w:rPr>
                              <w:t xml:space="preserve"> </w:t>
                            </w:r>
                            <w:r>
                              <w:rPr>
                                <w:rFonts w:ascii="Times New Roman" w:hAnsi="Times New Roman" w:cs="Times New Roman"/>
                              </w:rPr>
                              <w:t>+</w:t>
                            </w:r>
                            <w:r w:rsidRPr="00432C48">
                              <w:rPr>
                                <w:rFonts w:ascii="Times New Roman" w:hAnsi="Times New Roman" w:cs="Times New Roman"/>
                                <w:i/>
                              </w:rPr>
                              <w:sym w:font="Symbol" w:char="F062"/>
                            </w:r>
                            <w:r>
                              <w:rPr>
                                <w:rFonts w:ascii="Times New Roman" w:hAnsi="Times New Roman" w:cs="Times New Roman"/>
                                <w:vertAlign w:val="subscript"/>
                              </w:rPr>
                              <w:t>8</w:t>
                            </w:r>
                            <w:r>
                              <w:rPr>
                                <w:rFonts w:ascii="Times New Roman" w:hAnsi="Times New Roman" w:cs="Times New Roman"/>
                              </w:rPr>
                              <w:t xml:space="preserve">(START) + </w:t>
                            </w:r>
                            <w:r w:rsidRPr="00432C48">
                              <w:rPr>
                                <w:rFonts w:ascii="Times New Roman" w:hAnsi="Times New Roman" w:cs="Times New Roman"/>
                                <w:i/>
                              </w:rPr>
                              <w:sym w:font="Symbol" w:char="F062"/>
                            </w:r>
                            <w:r>
                              <w:rPr>
                                <w:rFonts w:ascii="Times New Roman" w:hAnsi="Times New Roman" w:cs="Times New Roman"/>
                                <w:vertAlign w:val="subscript"/>
                              </w:rPr>
                              <w:t>9</w:t>
                            </w:r>
                            <w:r>
                              <w:rPr>
                                <w:rFonts w:ascii="Times New Roman" w:hAnsi="Times New Roman" w:cs="Times New Roman"/>
                              </w:rPr>
                              <w:t>(START*MP1) + u</w:t>
                            </w:r>
                            <w:r>
                              <w:rPr>
                                <w:rFonts w:ascii="Times New Roman" w:hAnsi="Times New Roman" w:cs="Times New Roman"/>
                                <w:vertAlign w:val="subscript"/>
                              </w:rPr>
                              <w:t>i</w:t>
                            </w:r>
                          </w:p>
                          <w:p w14:paraId="6C63506F" w14:textId="77777777" w:rsidR="00770852" w:rsidRPr="007B018A" w:rsidRDefault="00770852" w:rsidP="00161449">
                            <w:pPr>
                              <w:spacing w:line="480" w:lineRule="auto"/>
                              <w:jc w:val="center"/>
                              <w:rPr>
                                <w:rFonts w:ascii="Times New Roman" w:hAnsi="Times New Roman" w:cs="Times New Roman"/>
                                <w:sz w:val="20"/>
                                <w:szCs w:val="20"/>
                              </w:rPr>
                            </w:pPr>
                            <w:r w:rsidRPr="007B018A">
                              <w:rPr>
                                <w:rFonts w:ascii="Times New Roman" w:hAnsi="Times New Roman" w:cs="Times New Roman"/>
                                <w:sz w:val="20"/>
                                <w:szCs w:val="20"/>
                              </w:rPr>
                              <w:t xml:space="preserve">(Denoted </w:t>
                            </w:r>
                            <w:r w:rsidRPr="007B018A">
                              <w:rPr>
                                <w:rFonts w:ascii="Times New Roman" w:hAnsi="Times New Roman" w:cs="Times New Roman"/>
                                <w:i/>
                                <w:sz w:val="20"/>
                                <w:szCs w:val="20"/>
                              </w:rPr>
                              <w:sym w:font="Symbol" w:char="F062"/>
                            </w:r>
                            <w:r w:rsidRPr="007B018A">
                              <w:rPr>
                                <w:rFonts w:ascii="Times New Roman" w:hAnsi="Times New Roman" w:cs="Times New Roman"/>
                                <w:i/>
                                <w:sz w:val="20"/>
                                <w:szCs w:val="20"/>
                                <w:vertAlign w:val="subscript"/>
                              </w:rPr>
                              <w:t xml:space="preserve">0 </w:t>
                            </w:r>
                            <w:r w:rsidRPr="007B018A">
                              <w:rPr>
                                <w:rFonts w:ascii="Times New Roman" w:hAnsi="Times New Roman" w:cs="Times New Roman"/>
                                <w:i/>
                                <w:sz w:val="20"/>
                                <w:szCs w:val="20"/>
                              </w:rPr>
                              <w:t xml:space="preserve">+ </w:t>
                            </w:r>
                            <w:r w:rsidRPr="007B018A">
                              <w:rPr>
                                <w:rFonts w:ascii="Times New Roman" w:hAnsi="Times New Roman" w:cs="Times New Roman"/>
                                <w:i/>
                                <w:sz w:val="20"/>
                                <w:szCs w:val="20"/>
                              </w:rPr>
                              <w:sym w:font="Symbol" w:char="F062"/>
                            </w:r>
                            <w:r w:rsidRPr="007B018A">
                              <w:rPr>
                                <w:rFonts w:ascii="Times New Roman" w:hAnsi="Times New Roman" w:cs="Times New Roman"/>
                                <w:sz w:val="20"/>
                                <w:szCs w:val="20"/>
                                <w:vertAlign w:val="subscript"/>
                              </w:rPr>
                              <w:t>1</w:t>
                            </w:r>
                            <w:r w:rsidRPr="007B018A">
                              <w:rPr>
                                <w:rFonts w:ascii="Times New Roman" w:hAnsi="Times New Roman" w:cs="Times New Roman"/>
                                <w:sz w:val="20"/>
                                <w:szCs w:val="20"/>
                              </w:rPr>
                              <w:t>(vet)</w:t>
                            </w:r>
                            <w:r w:rsidRPr="007B018A">
                              <w:rPr>
                                <w:rFonts w:ascii="Times New Roman" w:hAnsi="Times New Roman" w:cs="Times New Roman"/>
                                <w:sz w:val="20"/>
                                <w:szCs w:val="20"/>
                                <w:vertAlign w:val="subscript"/>
                              </w:rPr>
                              <w:t xml:space="preserve"> </w:t>
                            </w:r>
                            <w:r w:rsidRPr="007B018A">
                              <w:rPr>
                                <w:rFonts w:ascii="Times New Roman" w:hAnsi="Times New Roman" w:cs="Times New Roman"/>
                                <w:sz w:val="20"/>
                                <w:szCs w:val="20"/>
                              </w:rPr>
                              <w:t>+</w:t>
                            </w:r>
                            <w:r w:rsidRPr="007B018A">
                              <w:rPr>
                                <w:rFonts w:ascii="Times New Roman" w:hAnsi="Times New Roman" w:cs="Times New Roman"/>
                                <w:i/>
                                <w:sz w:val="20"/>
                                <w:szCs w:val="20"/>
                              </w:rPr>
                              <w:t>…</w:t>
                            </w:r>
                            <w:r w:rsidRPr="007B018A">
                              <w:rPr>
                                <w:rFonts w:ascii="Times New Roman" w:hAnsi="Times New Roman" w:cs="Times New Roman"/>
                                <w:sz w:val="20"/>
                                <w:szCs w:val="20"/>
                              </w:rPr>
                              <w:t>+</w:t>
                            </w:r>
                            <w:r w:rsidRPr="007B018A">
                              <w:rPr>
                                <w:rFonts w:ascii="Times New Roman" w:hAnsi="Times New Roman" w:cs="Times New Roman"/>
                                <w:i/>
                                <w:sz w:val="20"/>
                                <w:szCs w:val="20"/>
                              </w:rPr>
                              <w:sym w:font="Symbol" w:char="F062"/>
                            </w:r>
                            <w:r>
                              <w:rPr>
                                <w:rFonts w:ascii="Times New Roman" w:hAnsi="Times New Roman" w:cs="Times New Roman"/>
                                <w:sz w:val="20"/>
                                <w:szCs w:val="20"/>
                                <w:vertAlign w:val="subscript"/>
                              </w:rPr>
                              <w:t>9</w:t>
                            </w:r>
                            <w:r w:rsidRPr="007B018A">
                              <w:rPr>
                                <w:rFonts w:ascii="Times New Roman" w:hAnsi="Times New Roman" w:cs="Times New Roman"/>
                                <w:sz w:val="20"/>
                                <w:szCs w:val="20"/>
                              </w:rPr>
                              <w:t>(</w:t>
                            </w:r>
                            <w:r>
                              <w:rPr>
                                <w:rFonts w:ascii="Times New Roman" w:hAnsi="Times New Roman" w:cs="Times New Roman"/>
                                <w:sz w:val="20"/>
                                <w:szCs w:val="20"/>
                              </w:rPr>
                              <w:t>START</w:t>
                            </w:r>
                            <w:r w:rsidRPr="007B018A">
                              <w:rPr>
                                <w:rFonts w:ascii="Times New Roman" w:hAnsi="Times New Roman" w:cs="Times New Roman"/>
                                <w:sz w:val="20"/>
                                <w:szCs w:val="20"/>
                              </w:rPr>
                              <w:t>*</w:t>
                            </w:r>
                            <w:r>
                              <w:rPr>
                                <w:rFonts w:ascii="Times New Roman" w:hAnsi="Times New Roman" w:cs="Times New Roman"/>
                                <w:sz w:val="20"/>
                                <w:szCs w:val="20"/>
                              </w:rPr>
                              <w:t>MP1</w:t>
                            </w:r>
                            <w:r w:rsidRPr="007B018A">
                              <w:rPr>
                                <w:rFonts w:ascii="Times New Roman" w:hAnsi="Times New Roman" w:cs="Times New Roman"/>
                                <w:sz w:val="20"/>
                                <w:szCs w:val="20"/>
                              </w:rPr>
                              <w:t>)</w:t>
                            </w:r>
                            <w:r w:rsidRPr="007B018A">
                              <w:rPr>
                                <w:rFonts w:ascii="Times New Roman" w:hAnsi="Times New Roman" w:cs="Times New Roman"/>
                                <w:sz w:val="20"/>
                                <w:szCs w:val="20"/>
                                <w:vertAlign w:val="subscript"/>
                              </w:rPr>
                              <w:t xml:space="preserve"> </w:t>
                            </w:r>
                            <w:r w:rsidRPr="007B018A">
                              <w:rPr>
                                <w:rFonts w:ascii="Times New Roman" w:hAnsi="Times New Roman" w:cs="Times New Roman"/>
                                <w:sz w:val="20"/>
                                <w:szCs w:val="20"/>
                              </w:rPr>
                              <w:t>+ u</w:t>
                            </w:r>
                            <w:r w:rsidRPr="007B018A">
                              <w:rPr>
                                <w:rFonts w:ascii="Times New Roman" w:hAnsi="Times New Roman" w:cs="Times New Roman"/>
                                <w:sz w:val="20"/>
                                <w:szCs w:val="20"/>
                                <w:vertAlign w:val="subscript"/>
                              </w:rPr>
                              <w:t>i</w:t>
                            </w:r>
                            <w:r w:rsidRPr="007B018A">
                              <w:rPr>
                                <w:rFonts w:ascii="Times New Roman" w:hAnsi="Times New Roman" w:cs="Times New Roman"/>
                                <w:sz w:val="20"/>
                                <w:szCs w:val="20"/>
                              </w:rPr>
                              <w:t>)</w:t>
                            </w:r>
                          </w:p>
                          <w:p w14:paraId="39119861" w14:textId="4A42B7C1" w:rsidR="00770852" w:rsidRPr="00D23FC1" w:rsidRDefault="00770852" w:rsidP="00161449">
                            <w:pPr>
                              <w:spacing w:line="480" w:lineRule="auto"/>
                              <w:rPr>
                                <w:rFonts w:ascii="Times New Roman" w:hAnsi="Times New Roman" w:cs="Times New Roman"/>
                                <w:b/>
                              </w:rPr>
                            </w:pPr>
                            <w:r>
                              <w:rPr>
                                <w:rFonts w:ascii="Times New Roman" w:hAnsi="Times New Roman" w:cs="Times New Roman"/>
                                <w:b/>
                                <w:u w:val="single"/>
                              </w:rPr>
                              <w:t>Regression Model 5</w:t>
                            </w:r>
                            <w:r w:rsidRPr="00767A44">
                              <w:rPr>
                                <w:rFonts w:ascii="Times New Roman" w:hAnsi="Times New Roman" w:cs="Times New Roman"/>
                                <w:b/>
                                <w:u w:val="single"/>
                              </w:rPr>
                              <w:t xml:space="preserve"> </w:t>
                            </w:r>
                            <w:r>
                              <w:rPr>
                                <w:rFonts w:ascii="Times New Roman" w:hAnsi="Times New Roman" w:cs="Times New Roman"/>
                                <w:b/>
                                <w:u w:val="single"/>
                              </w:rPr>
                              <w:t xml:space="preserve">(Regression Model 4, Plus </w:t>
                            </w:r>
                            <w:r w:rsidRPr="00767A44">
                              <w:rPr>
                                <w:rFonts w:ascii="Times New Roman" w:hAnsi="Times New Roman" w:cs="Times New Roman"/>
                                <w:b/>
                                <w:u w:val="single"/>
                              </w:rPr>
                              <w:t>Accounting for Incident Severity</w:t>
                            </w:r>
                            <w:r>
                              <w:rPr>
                                <w:rFonts w:ascii="Times New Roman" w:hAnsi="Times New Roman" w:cs="Times New Roman"/>
                                <w:b/>
                                <w:u w:val="single"/>
                              </w:rPr>
                              <w:t>)</w:t>
                            </w:r>
                            <w:r w:rsidRPr="00C76AA0">
                              <w:rPr>
                                <w:rFonts w:ascii="Times New Roman" w:hAnsi="Times New Roman" w:cs="Times New Roman"/>
                                <w:b/>
                                <w:u w:val="single"/>
                              </w:rPr>
                              <w:t xml:space="preserve"> </w:t>
                            </w:r>
                            <w:r>
                              <w:rPr>
                                <w:rFonts w:ascii="Times New Roman" w:hAnsi="Times New Roman" w:cs="Times New Roman"/>
                                <w:b/>
                                <w:u w:val="single"/>
                              </w:rPr>
                              <w:t xml:space="preserve">, </w:t>
                            </w:r>
                            <w:r w:rsidRPr="00D23FC1">
                              <w:rPr>
                                <w:rFonts w:ascii="Times New Roman" w:hAnsi="Times New Roman" w:cs="Times New Roman"/>
                                <w:b/>
                                <w:u w:val="single"/>
                              </w:rPr>
                              <w:t>{</w:t>
                            </w:r>
                            <w:r w:rsidRPr="00D23FC1">
                              <w:rPr>
                                <w:rFonts w:ascii="Times New Roman" w:hAnsi="Times New Roman" w:cs="Times New Roman"/>
                                <w:b/>
                                <w:i/>
                                <w:u w:val="single"/>
                              </w:rPr>
                              <w:sym w:font="Symbol" w:char="F062"/>
                            </w:r>
                            <w:r w:rsidRPr="00D23FC1">
                              <w:rPr>
                                <w:rFonts w:ascii="Times New Roman" w:hAnsi="Times New Roman" w:cs="Times New Roman"/>
                                <w:b/>
                                <w:u w:val="single"/>
                                <w:vertAlign w:val="subscript"/>
                              </w:rPr>
                              <w:t>10</w:t>
                            </w:r>
                            <w:r w:rsidRPr="00D23FC1">
                              <w:rPr>
                                <w:rFonts w:ascii="Times New Roman" w:hAnsi="Times New Roman" w:cs="Times New Roman"/>
                                <w:b/>
                                <w:u w:val="single"/>
                              </w:rPr>
                              <w:t xml:space="preserve">, </w:t>
                            </w:r>
                            <w:r w:rsidRPr="00D23FC1">
                              <w:rPr>
                                <w:rFonts w:ascii="Times New Roman" w:hAnsi="Times New Roman" w:cs="Times New Roman"/>
                                <w:b/>
                                <w:i/>
                                <w:u w:val="single"/>
                              </w:rPr>
                              <w:sym w:font="Symbol" w:char="F062"/>
                            </w:r>
                            <w:r w:rsidRPr="00D23FC1">
                              <w:rPr>
                                <w:rFonts w:ascii="Times New Roman" w:hAnsi="Times New Roman" w:cs="Times New Roman"/>
                                <w:b/>
                                <w:u w:val="single"/>
                                <w:vertAlign w:val="subscript"/>
                              </w:rPr>
                              <w:t>11</w:t>
                            </w:r>
                            <w:r w:rsidRPr="00D23FC1">
                              <w:rPr>
                                <w:rFonts w:ascii="Times New Roman" w:hAnsi="Times New Roman" w:cs="Times New Roman"/>
                                <w:b/>
                                <w:u w:val="single"/>
                              </w:rPr>
                              <w:t xml:space="preserve">, </w:t>
                            </w:r>
                            <w:r w:rsidRPr="00D23FC1">
                              <w:rPr>
                                <w:rFonts w:ascii="Times New Roman" w:hAnsi="Times New Roman" w:cs="Times New Roman"/>
                                <w:b/>
                                <w:i/>
                                <w:u w:val="single"/>
                              </w:rPr>
                              <w:sym w:font="Symbol" w:char="F062"/>
                            </w:r>
                            <w:r w:rsidRPr="00D23FC1">
                              <w:rPr>
                                <w:rFonts w:ascii="Times New Roman" w:hAnsi="Times New Roman" w:cs="Times New Roman"/>
                                <w:b/>
                                <w:u w:val="single"/>
                                <w:vertAlign w:val="subscript"/>
                              </w:rPr>
                              <w:t>12</w:t>
                            </w:r>
                            <w:r w:rsidRPr="00D23FC1">
                              <w:rPr>
                                <w:rFonts w:ascii="Times New Roman" w:hAnsi="Times New Roman" w:cs="Times New Roman"/>
                                <w:b/>
                                <w:u w:val="single"/>
                              </w:rPr>
                              <w:t xml:space="preserve">, </w:t>
                            </w:r>
                            <w:r w:rsidRPr="00D23FC1">
                              <w:rPr>
                                <w:rFonts w:ascii="Times New Roman" w:hAnsi="Times New Roman" w:cs="Times New Roman"/>
                                <w:b/>
                                <w:i/>
                                <w:u w:val="single"/>
                              </w:rPr>
                              <w:sym w:font="Symbol" w:char="F062"/>
                            </w:r>
                            <w:r w:rsidRPr="00D23FC1">
                              <w:rPr>
                                <w:rFonts w:ascii="Times New Roman" w:hAnsi="Times New Roman" w:cs="Times New Roman"/>
                                <w:b/>
                                <w:u w:val="single"/>
                                <w:vertAlign w:val="subscript"/>
                              </w:rPr>
                              <w:t>13</w:t>
                            </w:r>
                            <w:r w:rsidRPr="00D23FC1">
                              <w:rPr>
                                <w:rFonts w:ascii="Times New Roman" w:hAnsi="Times New Roman" w:cs="Times New Roman"/>
                                <w:b/>
                                <w:u w:val="single"/>
                              </w:rPr>
                              <w:t xml:space="preserve">})   </w:t>
                            </w:r>
                          </w:p>
                          <w:p w14:paraId="730F83FF" w14:textId="77777777" w:rsidR="00770852" w:rsidRDefault="00770852" w:rsidP="00161449">
                            <w:pPr>
                              <w:spacing w:line="480" w:lineRule="auto"/>
                              <w:rPr>
                                <w:rFonts w:ascii="Times New Roman" w:hAnsi="Times New Roman" w:cs="Times New Roman"/>
                                <w:vertAlign w:val="subscript"/>
                              </w:rPr>
                            </w:pPr>
                            <w:r>
                              <w:rPr>
                                <w:rFonts w:ascii="Times New Roman" w:hAnsi="Times New Roman" w:cs="Times New Roman"/>
                              </w:rPr>
                              <w:t xml:space="preserve">∆Response per 36 mins = </w:t>
                            </w:r>
                            <w:r w:rsidRPr="00432C48">
                              <w:rPr>
                                <w:rFonts w:ascii="Times New Roman" w:hAnsi="Times New Roman" w:cs="Times New Roman"/>
                                <w:i/>
                              </w:rPr>
                              <w:sym w:font="Symbol" w:char="F062"/>
                            </w:r>
                            <w:r w:rsidRPr="00432C48">
                              <w:rPr>
                                <w:rFonts w:ascii="Times New Roman" w:hAnsi="Times New Roman" w:cs="Times New Roman"/>
                                <w:i/>
                                <w:vertAlign w:val="subscript"/>
                              </w:rPr>
                              <w:t>0</w:t>
                            </w:r>
                            <w:r>
                              <w:rPr>
                                <w:rFonts w:ascii="Times New Roman" w:hAnsi="Times New Roman" w:cs="Times New Roman"/>
                                <w:i/>
                                <w:vertAlign w:val="subscript"/>
                              </w:rPr>
                              <w:t xml:space="preserve"> </w:t>
                            </w:r>
                            <w:r>
                              <w:rPr>
                                <w:rFonts w:ascii="Times New Roman" w:hAnsi="Times New Roman" w:cs="Times New Roman"/>
                                <w:i/>
                              </w:rPr>
                              <w:t xml:space="preserve">+ </w:t>
                            </w:r>
                            <w:r w:rsidRPr="00432C48">
                              <w:rPr>
                                <w:rFonts w:ascii="Times New Roman" w:hAnsi="Times New Roman" w:cs="Times New Roman"/>
                                <w:i/>
                              </w:rPr>
                              <w:sym w:font="Symbol" w:char="F062"/>
                            </w:r>
                            <w:r w:rsidRPr="00482532">
                              <w:rPr>
                                <w:rFonts w:ascii="Times New Roman" w:hAnsi="Times New Roman" w:cs="Times New Roman"/>
                                <w:vertAlign w:val="subscript"/>
                              </w:rPr>
                              <w:t>1</w:t>
                            </w:r>
                            <w:r>
                              <w:rPr>
                                <w:rFonts w:ascii="Times New Roman" w:hAnsi="Times New Roman" w:cs="Times New Roman"/>
                              </w:rPr>
                              <w:t>(vet)</w:t>
                            </w:r>
                            <w:r>
                              <w:rPr>
                                <w:rFonts w:ascii="Times New Roman" w:hAnsi="Times New Roman" w:cs="Times New Roman"/>
                                <w:vertAlign w:val="subscript"/>
                              </w:rPr>
                              <w:t xml:space="preserve"> </w:t>
                            </w:r>
                            <w:r>
                              <w:rPr>
                                <w:rFonts w:ascii="Times New Roman" w:hAnsi="Times New Roman" w:cs="Times New Roman"/>
                              </w:rPr>
                              <w:t>+</w:t>
                            </w:r>
                            <w:r>
                              <w:rPr>
                                <w:rFonts w:ascii="Times New Roman" w:hAnsi="Times New Roman" w:cs="Times New Roman"/>
                                <w:i/>
                              </w:rPr>
                              <w:t>…</w:t>
                            </w:r>
                            <w:r>
                              <w:rPr>
                                <w:rFonts w:ascii="Times New Roman" w:hAnsi="Times New Roman" w:cs="Times New Roman"/>
                              </w:rPr>
                              <w:t>+</w:t>
                            </w:r>
                            <w:r w:rsidRPr="00432C48">
                              <w:rPr>
                                <w:rFonts w:ascii="Times New Roman" w:hAnsi="Times New Roman" w:cs="Times New Roman"/>
                                <w:i/>
                              </w:rPr>
                              <w:sym w:font="Symbol" w:char="F062"/>
                            </w:r>
                            <w:r>
                              <w:rPr>
                                <w:rFonts w:ascii="Times New Roman" w:hAnsi="Times New Roman" w:cs="Times New Roman"/>
                                <w:vertAlign w:val="subscript"/>
                              </w:rPr>
                              <w:t>9</w:t>
                            </w:r>
                            <w:r>
                              <w:rPr>
                                <w:rFonts w:ascii="Times New Roman" w:hAnsi="Times New Roman" w:cs="Times New Roman"/>
                              </w:rPr>
                              <w:t>(START*MP1)</w:t>
                            </w:r>
                            <w:r>
                              <w:rPr>
                                <w:rFonts w:ascii="Times New Roman" w:hAnsi="Times New Roman" w:cs="Times New Roman"/>
                                <w:vertAlign w:val="subscript"/>
                              </w:rPr>
                              <w:t xml:space="preserve"> </w:t>
                            </w:r>
                            <w:r>
                              <w:rPr>
                                <w:rFonts w:ascii="Times New Roman" w:hAnsi="Times New Roman" w:cs="Times New Roman"/>
                              </w:rPr>
                              <w:t>+</w:t>
                            </w:r>
                            <w:r w:rsidRPr="00432C48">
                              <w:rPr>
                                <w:rFonts w:ascii="Times New Roman" w:hAnsi="Times New Roman" w:cs="Times New Roman"/>
                                <w:i/>
                              </w:rPr>
                              <w:sym w:font="Symbol" w:char="F062"/>
                            </w:r>
                            <w:r>
                              <w:rPr>
                                <w:rFonts w:ascii="Times New Roman" w:hAnsi="Times New Roman" w:cs="Times New Roman"/>
                                <w:vertAlign w:val="subscript"/>
                              </w:rPr>
                              <w:t>10</w:t>
                            </w:r>
                            <w:r>
                              <w:rPr>
                                <w:rFonts w:ascii="Times New Roman" w:hAnsi="Times New Roman" w:cs="Times New Roman"/>
                              </w:rPr>
                              <w:t>(phys)</w:t>
                            </w:r>
                            <w:r>
                              <w:rPr>
                                <w:rFonts w:ascii="Times New Roman" w:hAnsi="Times New Roman" w:cs="Times New Roman"/>
                                <w:vertAlign w:val="subscript"/>
                              </w:rPr>
                              <w:t xml:space="preserve"> </w:t>
                            </w:r>
                            <w:r>
                              <w:rPr>
                                <w:rFonts w:ascii="Times New Roman" w:hAnsi="Times New Roman" w:cs="Times New Roman"/>
                              </w:rPr>
                              <w:t>+</w:t>
                            </w:r>
                            <w:r w:rsidRPr="00432C48">
                              <w:rPr>
                                <w:rFonts w:ascii="Times New Roman" w:hAnsi="Times New Roman" w:cs="Times New Roman"/>
                                <w:i/>
                              </w:rPr>
                              <w:sym w:font="Symbol" w:char="F062"/>
                            </w:r>
                            <w:r>
                              <w:rPr>
                                <w:rFonts w:ascii="Times New Roman" w:hAnsi="Times New Roman" w:cs="Times New Roman"/>
                                <w:vertAlign w:val="subscript"/>
                              </w:rPr>
                              <w:t>11</w:t>
                            </w:r>
                            <w:r>
                              <w:rPr>
                                <w:rFonts w:ascii="Times New Roman" w:hAnsi="Times New Roman" w:cs="Times New Roman"/>
                              </w:rPr>
                              <w:t>(multi)</w:t>
                            </w:r>
                            <w:r>
                              <w:rPr>
                                <w:rFonts w:ascii="Times New Roman" w:hAnsi="Times New Roman" w:cs="Times New Roman"/>
                                <w:vertAlign w:val="subscript"/>
                              </w:rPr>
                              <w:t xml:space="preserve"> </w:t>
                            </w:r>
                            <w:r>
                              <w:rPr>
                                <w:rFonts w:ascii="Times New Roman" w:hAnsi="Times New Roman" w:cs="Times New Roman"/>
                              </w:rPr>
                              <w:t xml:space="preserve">+ </w:t>
                            </w:r>
                            <w:r w:rsidRPr="00432C48">
                              <w:rPr>
                                <w:rFonts w:ascii="Times New Roman" w:hAnsi="Times New Roman" w:cs="Times New Roman"/>
                                <w:i/>
                              </w:rPr>
                              <w:sym w:font="Symbol" w:char="F062"/>
                            </w:r>
                            <w:r>
                              <w:rPr>
                                <w:rFonts w:ascii="Times New Roman" w:hAnsi="Times New Roman" w:cs="Times New Roman"/>
                                <w:vertAlign w:val="subscript"/>
                              </w:rPr>
                              <w:t>12</w:t>
                            </w:r>
                            <w:r>
                              <w:rPr>
                                <w:rFonts w:ascii="Times New Roman" w:hAnsi="Times New Roman" w:cs="Times New Roman"/>
                              </w:rPr>
                              <w:t>(phys*multi) +</w:t>
                            </w:r>
                            <w:r>
                              <w:rPr>
                                <w:rFonts w:ascii="Times New Roman" w:hAnsi="Times New Roman" w:cs="Times New Roman"/>
                                <w:vertAlign w:val="subscript"/>
                              </w:rPr>
                              <w:t xml:space="preserve">  </w:t>
                            </w:r>
                            <w:r w:rsidRPr="00432C48">
                              <w:rPr>
                                <w:rFonts w:ascii="Times New Roman" w:hAnsi="Times New Roman" w:cs="Times New Roman"/>
                                <w:i/>
                              </w:rPr>
                              <w:sym w:font="Symbol" w:char="F062"/>
                            </w:r>
                            <w:r>
                              <w:rPr>
                                <w:rFonts w:ascii="Times New Roman" w:hAnsi="Times New Roman" w:cs="Times New Roman"/>
                                <w:vertAlign w:val="subscript"/>
                              </w:rPr>
                              <w:t>13</w:t>
                            </w:r>
                            <w:r>
                              <w:rPr>
                                <w:rFonts w:ascii="Times New Roman" w:hAnsi="Times New Roman" w:cs="Times New Roman"/>
                              </w:rPr>
                              <w:t>(multi*START)</w:t>
                            </w:r>
                            <w:r>
                              <w:rPr>
                                <w:rFonts w:ascii="Times New Roman" w:hAnsi="Times New Roman" w:cs="Times New Roman"/>
                                <w:vertAlign w:val="subscript"/>
                              </w:rPr>
                              <w:t xml:space="preserve"> </w:t>
                            </w:r>
                            <w:r>
                              <w:rPr>
                                <w:rFonts w:ascii="Times New Roman" w:hAnsi="Times New Roman" w:cs="Times New Roman"/>
                              </w:rPr>
                              <w:t>+ u</w:t>
                            </w:r>
                            <w:r>
                              <w:rPr>
                                <w:rFonts w:ascii="Times New Roman" w:hAnsi="Times New Roman" w:cs="Times New Roman"/>
                                <w:vertAlign w:val="subscript"/>
                              </w:rPr>
                              <w:t>i</w:t>
                            </w:r>
                          </w:p>
                          <w:p w14:paraId="3547C7C5" w14:textId="77777777" w:rsidR="00770852" w:rsidRDefault="00770852" w:rsidP="00161449">
                            <w:pPr>
                              <w:spacing w:line="480" w:lineRule="auto"/>
                              <w:jc w:val="center"/>
                              <w:rPr>
                                <w:rFonts w:ascii="Times New Roman" w:hAnsi="Times New Roman" w:cs="Times New Roman"/>
                                <w:sz w:val="20"/>
                                <w:szCs w:val="20"/>
                              </w:rPr>
                            </w:pPr>
                            <w:r w:rsidRPr="00F8633E">
                              <w:rPr>
                                <w:rFonts w:ascii="Times New Roman" w:hAnsi="Times New Roman" w:cs="Times New Roman"/>
                                <w:sz w:val="20"/>
                                <w:szCs w:val="20"/>
                              </w:rPr>
                              <w:t xml:space="preserve">(Denoted </w:t>
                            </w:r>
                            <w:r w:rsidRPr="00F8633E">
                              <w:rPr>
                                <w:rFonts w:ascii="Times New Roman" w:hAnsi="Times New Roman" w:cs="Times New Roman"/>
                                <w:i/>
                                <w:sz w:val="20"/>
                                <w:szCs w:val="20"/>
                              </w:rPr>
                              <w:sym w:font="Symbol" w:char="F062"/>
                            </w:r>
                            <w:r w:rsidRPr="00F8633E">
                              <w:rPr>
                                <w:rFonts w:ascii="Times New Roman" w:hAnsi="Times New Roman" w:cs="Times New Roman"/>
                                <w:i/>
                                <w:sz w:val="20"/>
                                <w:szCs w:val="20"/>
                                <w:vertAlign w:val="subscript"/>
                              </w:rPr>
                              <w:t xml:space="preserve">0 </w:t>
                            </w:r>
                            <w:r w:rsidRPr="00F8633E">
                              <w:rPr>
                                <w:rFonts w:ascii="Times New Roman" w:hAnsi="Times New Roman" w:cs="Times New Roman"/>
                                <w:i/>
                                <w:sz w:val="20"/>
                                <w:szCs w:val="20"/>
                              </w:rPr>
                              <w:t xml:space="preserve">+ </w:t>
                            </w:r>
                            <w:r w:rsidRPr="00F8633E">
                              <w:rPr>
                                <w:rFonts w:ascii="Times New Roman" w:hAnsi="Times New Roman" w:cs="Times New Roman"/>
                                <w:i/>
                                <w:sz w:val="20"/>
                                <w:szCs w:val="20"/>
                              </w:rPr>
                              <w:sym w:font="Symbol" w:char="F062"/>
                            </w:r>
                            <w:r w:rsidRPr="00F8633E">
                              <w:rPr>
                                <w:rFonts w:ascii="Times New Roman" w:hAnsi="Times New Roman" w:cs="Times New Roman"/>
                                <w:sz w:val="20"/>
                                <w:szCs w:val="20"/>
                                <w:vertAlign w:val="subscript"/>
                              </w:rPr>
                              <w:t>1</w:t>
                            </w:r>
                            <w:r w:rsidRPr="00F8633E">
                              <w:rPr>
                                <w:rFonts w:ascii="Times New Roman" w:hAnsi="Times New Roman" w:cs="Times New Roman"/>
                                <w:sz w:val="20"/>
                                <w:szCs w:val="20"/>
                              </w:rPr>
                              <w:t>(vet)</w:t>
                            </w:r>
                            <w:r w:rsidRPr="00F8633E">
                              <w:rPr>
                                <w:rFonts w:ascii="Times New Roman" w:hAnsi="Times New Roman" w:cs="Times New Roman"/>
                                <w:sz w:val="20"/>
                                <w:szCs w:val="20"/>
                                <w:vertAlign w:val="subscript"/>
                              </w:rPr>
                              <w:t xml:space="preserve"> </w:t>
                            </w:r>
                            <w:r w:rsidRPr="00F8633E">
                              <w:rPr>
                                <w:rFonts w:ascii="Times New Roman" w:hAnsi="Times New Roman" w:cs="Times New Roman"/>
                                <w:sz w:val="20"/>
                                <w:szCs w:val="20"/>
                              </w:rPr>
                              <w:t>+</w:t>
                            </w:r>
                            <w:r w:rsidRPr="00F8633E">
                              <w:rPr>
                                <w:rFonts w:ascii="Times New Roman" w:hAnsi="Times New Roman" w:cs="Times New Roman"/>
                                <w:i/>
                                <w:sz w:val="20"/>
                                <w:szCs w:val="20"/>
                              </w:rPr>
                              <w:t>…</w:t>
                            </w:r>
                            <w:r w:rsidRPr="00F8633E">
                              <w:rPr>
                                <w:rFonts w:ascii="Times New Roman" w:hAnsi="Times New Roman" w:cs="Times New Roman"/>
                                <w:sz w:val="20"/>
                                <w:szCs w:val="20"/>
                              </w:rPr>
                              <w:t>+</w:t>
                            </w:r>
                            <w:r w:rsidRPr="00F8633E">
                              <w:rPr>
                                <w:rFonts w:ascii="Times New Roman" w:hAnsi="Times New Roman" w:cs="Times New Roman"/>
                                <w:i/>
                                <w:sz w:val="20"/>
                                <w:szCs w:val="20"/>
                              </w:rPr>
                              <w:sym w:font="Symbol" w:char="F062"/>
                            </w:r>
                            <w:r w:rsidRPr="00F8633E">
                              <w:rPr>
                                <w:rFonts w:ascii="Times New Roman" w:hAnsi="Times New Roman" w:cs="Times New Roman"/>
                                <w:sz w:val="20"/>
                                <w:szCs w:val="20"/>
                                <w:vertAlign w:val="subscript"/>
                              </w:rPr>
                              <w:t>1</w:t>
                            </w:r>
                            <w:r>
                              <w:rPr>
                                <w:rFonts w:ascii="Times New Roman" w:hAnsi="Times New Roman" w:cs="Times New Roman"/>
                                <w:sz w:val="20"/>
                                <w:szCs w:val="20"/>
                                <w:vertAlign w:val="subscript"/>
                              </w:rPr>
                              <w:t>3</w:t>
                            </w:r>
                            <w:r w:rsidRPr="00F8633E">
                              <w:rPr>
                                <w:rFonts w:ascii="Times New Roman" w:hAnsi="Times New Roman" w:cs="Times New Roman"/>
                                <w:sz w:val="20"/>
                                <w:szCs w:val="20"/>
                              </w:rPr>
                              <w:t>(</w:t>
                            </w:r>
                            <w:r>
                              <w:rPr>
                                <w:rFonts w:ascii="Times New Roman" w:hAnsi="Times New Roman" w:cs="Times New Roman"/>
                                <w:sz w:val="20"/>
                                <w:szCs w:val="20"/>
                              </w:rPr>
                              <w:t>multi</w:t>
                            </w:r>
                            <w:r w:rsidRPr="00F8633E">
                              <w:rPr>
                                <w:rFonts w:ascii="Times New Roman" w:hAnsi="Times New Roman" w:cs="Times New Roman"/>
                                <w:sz w:val="20"/>
                                <w:szCs w:val="20"/>
                              </w:rPr>
                              <w:t>*START)</w:t>
                            </w:r>
                            <w:r w:rsidRPr="00F8633E">
                              <w:rPr>
                                <w:rFonts w:ascii="Times New Roman" w:hAnsi="Times New Roman" w:cs="Times New Roman"/>
                                <w:sz w:val="20"/>
                                <w:szCs w:val="20"/>
                                <w:vertAlign w:val="subscript"/>
                              </w:rPr>
                              <w:t xml:space="preserve"> </w:t>
                            </w:r>
                            <w:r w:rsidRPr="00F8633E">
                              <w:rPr>
                                <w:rFonts w:ascii="Times New Roman" w:hAnsi="Times New Roman" w:cs="Times New Roman"/>
                                <w:sz w:val="20"/>
                                <w:szCs w:val="20"/>
                              </w:rPr>
                              <w:t>+ u</w:t>
                            </w:r>
                            <w:r w:rsidRPr="00F8633E">
                              <w:rPr>
                                <w:rFonts w:ascii="Times New Roman" w:hAnsi="Times New Roman" w:cs="Times New Roman"/>
                                <w:sz w:val="20"/>
                                <w:szCs w:val="20"/>
                                <w:vertAlign w:val="subscript"/>
                              </w:rPr>
                              <w:t>i</w:t>
                            </w:r>
                            <w:r w:rsidRPr="00F8633E">
                              <w:rPr>
                                <w:rFonts w:ascii="Times New Roman" w:hAnsi="Times New Roman" w:cs="Times New Roman"/>
                                <w:sz w:val="20"/>
                                <w:szCs w:val="20"/>
                              </w:rPr>
                              <w:t>)</w:t>
                            </w:r>
                          </w:p>
                          <w:p w14:paraId="1DC7AD68" w14:textId="7C904FDC" w:rsidR="00770852" w:rsidRPr="007A1174" w:rsidRDefault="00770852" w:rsidP="00161449">
                            <w:pPr>
                              <w:spacing w:line="480" w:lineRule="auto"/>
                              <w:rPr>
                                <w:rFonts w:ascii="Times New Roman" w:hAnsi="Times New Roman" w:cs="Times New Roman"/>
                                <w:b/>
                              </w:rPr>
                            </w:pPr>
                            <w:r>
                              <w:rPr>
                                <w:rFonts w:ascii="Times New Roman" w:hAnsi="Times New Roman" w:cs="Times New Roman"/>
                                <w:b/>
                                <w:u w:val="single"/>
                              </w:rPr>
                              <w:t>Regression Model 6</w:t>
                            </w:r>
                            <w:r w:rsidRPr="007A1174">
                              <w:rPr>
                                <w:rFonts w:ascii="Times New Roman" w:hAnsi="Times New Roman" w:cs="Times New Roman"/>
                                <w:b/>
                                <w:u w:val="single"/>
                              </w:rPr>
                              <w:t xml:space="preserve"> </w:t>
                            </w:r>
                            <w:r>
                              <w:rPr>
                                <w:rFonts w:ascii="Times New Roman" w:hAnsi="Times New Roman" w:cs="Times New Roman"/>
                                <w:b/>
                                <w:u w:val="single"/>
                              </w:rPr>
                              <w:t xml:space="preserve">(Regression Model 5, Plus Accounting for All Suspension Effects, </w:t>
                            </w:r>
                            <w:r w:rsidRPr="00D23FC1">
                              <w:rPr>
                                <w:rFonts w:ascii="Times New Roman" w:hAnsi="Times New Roman" w:cs="Times New Roman"/>
                                <w:b/>
                                <w:u w:val="single"/>
                              </w:rPr>
                              <w:t>{</w:t>
                            </w:r>
                            <w:r w:rsidRPr="00D23FC1">
                              <w:rPr>
                                <w:rFonts w:ascii="Times New Roman" w:hAnsi="Times New Roman" w:cs="Times New Roman"/>
                                <w:b/>
                                <w:i/>
                                <w:u w:val="single"/>
                              </w:rPr>
                              <w:sym w:font="Symbol" w:char="F062"/>
                            </w:r>
                            <w:r w:rsidRPr="00D23FC1">
                              <w:rPr>
                                <w:rFonts w:ascii="Times New Roman" w:hAnsi="Times New Roman" w:cs="Times New Roman"/>
                                <w:b/>
                                <w:u w:val="single"/>
                                <w:vertAlign w:val="subscript"/>
                              </w:rPr>
                              <w:t>1</w:t>
                            </w:r>
                            <w:r>
                              <w:rPr>
                                <w:rFonts w:ascii="Times New Roman" w:hAnsi="Times New Roman" w:cs="Times New Roman"/>
                                <w:b/>
                                <w:u w:val="single"/>
                                <w:vertAlign w:val="subscript"/>
                              </w:rPr>
                              <w:t>4</w:t>
                            </w:r>
                            <w:r w:rsidRPr="00D23FC1">
                              <w:rPr>
                                <w:rFonts w:ascii="Times New Roman" w:hAnsi="Times New Roman" w:cs="Times New Roman"/>
                                <w:b/>
                                <w:u w:val="single"/>
                              </w:rPr>
                              <w:t xml:space="preserve">, </w:t>
                            </w:r>
                            <w:r w:rsidRPr="00D23FC1">
                              <w:rPr>
                                <w:rFonts w:ascii="Times New Roman" w:hAnsi="Times New Roman" w:cs="Times New Roman"/>
                                <w:b/>
                                <w:i/>
                                <w:u w:val="single"/>
                              </w:rPr>
                              <w:sym w:font="Symbol" w:char="F062"/>
                            </w:r>
                            <w:r w:rsidRPr="00D23FC1">
                              <w:rPr>
                                <w:rFonts w:ascii="Times New Roman" w:hAnsi="Times New Roman" w:cs="Times New Roman"/>
                                <w:b/>
                                <w:u w:val="single"/>
                                <w:vertAlign w:val="subscript"/>
                              </w:rPr>
                              <w:t>1</w:t>
                            </w:r>
                            <w:r>
                              <w:rPr>
                                <w:rFonts w:ascii="Times New Roman" w:hAnsi="Times New Roman" w:cs="Times New Roman"/>
                                <w:b/>
                                <w:u w:val="single"/>
                                <w:vertAlign w:val="subscript"/>
                              </w:rPr>
                              <w:t>5</w:t>
                            </w:r>
                            <w:r>
                              <w:rPr>
                                <w:rFonts w:ascii="Times New Roman" w:hAnsi="Times New Roman" w:cs="Times New Roman"/>
                                <w:b/>
                                <w:u w:val="single"/>
                              </w:rPr>
                              <w:t>})</w:t>
                            </w:r>
                          </w:p>
                          <w:p w14:paraId="10542449" w14:textId="77777777" w:rsidR="00770852" w:rsidRPr="007A1174" w:rsidRDefault="00770852" w:rsidP="00161449">
                            <w:pPr>
                              <w:spacing w:line="480" w:lineRule="auto"/>
                              <w:rPr>
                                <w:rFonts w:ascii="Times New Roman" w:hAnsi="Times New Roman" w:cs="Times New Roman"/>
                                <w:vertAlign w:val="subscript"/>
                              </w:rPr>
                            </w:pPr>
                            <w:r>
                              <w:rPr>
                                <w:rFonts w:ascii="Times New Roman" w:hAnsi="Times New Roman" w:cs="Times New Roman"/>
                              </w:rPr>
                              <w:t xml:space="preserve">∆Response per 36 mins = </w:t>
                            </w:r>
                            <w:r w:rsidRPr="00432C48">
                              <w:rPr>
                                <w:rFonts w:ascii="Times New Roman" w:hAnsi="Times New Roman" w:cs="Times New Roman"/>
                                <w:i/>
                              </w:rPr>
                              <w:sym w:font="Symbol" w:char="F062"/>
                            </w:r>
                            <w:r w:rsidRPr="00432C48">
                              <w:rPr>
                                <w:rFonts w:ascii="Times New Roman" w:hAnsi="Times New Roman" w:cs="Times New Roman"/>
                                <w:i/>
                                <w:vertAlign w:val="subscript"/>
                              </w:rPr>
                              <w:t>0</w:t>
                            </w:r>
                            <w:r>
                              <w:rPr>
                                <w:rFonts w:ascii="Times New Roman" w:hAnsi="Times New Roman" w:cs="Times New Roman"/>
                                <w:i/>
                                <w:vertAlign w:val="subscript"/>
                              </w:rPr>
                              <w:t xml:space="preserve"> </w:t>
                            </w:r>
                            <w:r>
                              <w:rPr>
                                <w:rFonts w:ascii="Times New Roman" w:hAnsi="Times New Roman" w:cs="Times New Roman"/>
                                <w:i/>
                              </w:rPr>
                              <w:t xml:space="preserve">+ </w:t>
                            </w:r>
                            <w:r w:rsidRPr="00432C48">
                              <w:rPr>
                                <w:rFonts w:ascii="Times New Roman" w:hAnsi="Times New Roman" w:cs="Times New Roman"/>
                                <w:i/>
                              </w:rPr>
                              <w:sym w:font="Symbol" w:char="F062"/>
                            </w:r>
                            <w:r w:rsidRPr="00482532">
                              <w:rPr>
                                <w:rFonts w:ascii="Times New Roman" w:hAnsi="Times New Roman" w:cs="Times New Roman"/>
                                <w:vertAlign w:val="subscript"/>
                              </w:rPr>
                              <w:t>1</w:t>
                            </w:r>
                            <w:r>
                              <w:rPr>
                                <w:rFonts w:ascii="Times New Roman" w:hAnsi="Times New Roman" w:cs="Times New Roman"/>
                              </w:rPr>
                              <w:t>(vet)</w:t>
                            </w:r>
                            <w:r>
                              <w:rPr>
                                <w:rFonts w:ascii="Times New Roman" w:hAnsi="Times New Roman" w:cs="Times New Roman"/>
                                <w:vertAlign w:val="subscript"/>
                              </w:rPr>
                              <w:t xml:space="preserve"> </w:t>
                            </w:r>
                            <w:r>
                              <w:rPr>
                                <w:rFonts w:ascii="Times New Roman" w:hAnsi="Times New Roman" w:cs="Times New Roman"/>
                              </w:rPr>
                              <w:t>+</w:t>
                            </w:r>
                            <w:r>
                              <w:rPr>
                                <w:rFonts w:ascii="Times New Roman" w:hAnsi="Times New Roman" w:cs="Times New Roman"/>
                                <w:i/>
                              </w:rPr>
                              <w:t>…</w:t>
                            </w:r>
                            <w:r>
                              <w:rPr>
                                <w:rFonts w:ascii="Times New Roman" w:hAnsi="Times New Roman" w:cs="Times New Roman"/>
                              </w:rPr>
                              <w:t>+</w:t>
                            </w:r>
                            <w:r>
                              <w:rPr>
                                <w:rFonts w:ascii="Times New Roman" w:hAnsi="Times New Roman" w:cs="Times New Roman"/>
                                <w:vertAlign w:val="subscript"/>
                              </w:rPr>
                              <w:t xml:space="preserve">  </w:t>
                            </w:r>
                            <w:r w:rsidRPr="00432C48">
                              <w:rPr>
                                <w:rFonts w:ascii="Times New Roman" w:hAnsi="Times New Roman" w:cs="Times New Roman"/>
                                <w:i/>
                              </w:rPr>
                              <w:sym w:font="Symbol" w:char="F062"/>
                            </w:r>
                            <w:r>
                              <w:rPr>
                                <w:rFonts w:ascii="Times New Roman" w:hAnsi="Times New Roman" w:cs="Times New Roman"/>
                                <w:vertAlign w:val="subscript"/>
                              </w:rPr>
                              <w:t>13</w:t>
                            </w:r>
                            <w:r>
                              <w:rPr>
                                <w:rFonts w:ascii="Times New Roman" w:hAnsi="Times New Roman" w:cs="Times New Roman"/>
                              </w:rPr>
                              <w:t>(multi*START)</w:t>
                            </w:r>
                            <w:r>
                              <w:rPr>
                                <w:rFonts w:ascii="Times New Roman" w:hAnsi="Times New Roman" w:cs="Times New Roman"/>
                                <w:vertAlign w:val="subscript"/>
                              </w:rPr>
                              <w:t xml:space="preserve"> </w:t>
                            </w:r>
                            <w:r>
                              <w:rPr>
                                <w:rFonts w:ascii="Times New Roman" w:hAnsi="Times New Roman" w:cs="Times New Roman"/>
                              </w:rPr>
                              <w:t>+</w:t>
                            </w:r>
                            <w:r w:rsidRPr="00432C48">
                              <w:rPr>
                                <w:rFonts w:ascii="Times New Roman" w:hAnsi="Times New Roman" w:cs="Times New Roman"/>
                                <w:i/>
                              </w:rPr>
                              <w:sym w:font="Symbol" w:char="F062"/>
                            </w:r>
                            <w:r>
                              <w:rPr>
                                <w:rFonts w:ascii="Times New Roman" w:hAnsi="Times New Roman" w:cs="Times New Roman"/>
                                <w:vertAlign w:val="subscript"/>
                              </w:rPr>
                              <w:t>14</w:t>
                            </w:r>
                            <w:r>
                              <w:rPr>
                                <w:rFonts w:ascii="Times New Roman" w:hAnsi="Times New Roman" w:cs="Times New Roman"/>
                              </w:rPr>
                              <w:t xml:space="preserve">(Game) + </w:t>
                            </w:r>
                            <w:r w:rsidRPr="00432C48">
                              <w:rPr>
                                <w:rFonts w:ascii="Times New Roman" w:hAnsi="Times New Roman" w:cs="Times New Roman"/>
                                <w:i/>
                              </w:rPr>
                              <w:sym w:font="Symbol" w:char="F062"/>
                            </w:r>
                            <w:r>
                              <w:rPr>
                                <w:rFonts w:ascii="Times New Roman" w:hAnsi="Times New Roman" w:cs="Times New Roman"/>
                                <w:vertAlign w:val="subscript"/>
                              </w:rPr>
                              <w:t>15</w:t>
                            </w:r>
                            <w:r>
                              <w:rPr>
                                <w:rFonts w:ascii="Times New Roman" w:hAnsi="Times New Roman" w:cs="Times New Roman"/>
                              </w:rPr>
                              <w:t>(Ref) + u</w:t>
                            </w:r>
                            <w:r>
                              <w:rPr>
                                <w:rFonts w:ascii="Times New Roman" w:hAnsi="Times New Roman" w:cs="Times New Roman"/>
                                <w:vertAlign w:val="subscrip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w14:anchorId="3FD957BE" id="Text Box 9" o:spid="_x0000_s1034" type="#_x0000_t202" style="position:absolute;left:0;text-align:left;margin-left:0;margin-top:27.45pt;width:494.4pt;height:391.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PE0EYCAACMBAAADgAAAGRycy9lMm9Eb2MueG1srFTLbhoxFN1X6j9Y3pcBQhNADBEloqoUJZEg&#10;ytp4PDCSx9e1DTP063tsHkFpV1U35r64j3Puncl9W2u2V85XZHLe63Q5U0ZSUZlNzl9Xiy9DznwQ&#10;phCajMr5QXl+P/38adLYserTlnShHEMS48eNzfk2BDvOMi+3qha+Q1YZOEtytQhQ3SYrnGiQvdZZ&#10;v9u9zRpyhXUklfewPhydfJryl6WS4bksvQpM5xy9hfS69K7jm00nYrxxwm4reWpD/EMXtagMil5S&#10;PYgg2M5Vf6SqK+nIUxk6kuqMyrKSKs2AaXrdD9Mst8KqNAvA8fYCk/9/aeXT/sWxqsj5iDMjalC0&#10;Um1g36hlo4hOY/0YQUuLsNDCDJbPdg9jHLotXR1/MQ6DHzgfLtjGZBLG2/7dcDiES8I3GN3d3PQT&#10;+tn7363z4buimkUh5w7kJUzF/tEHtILQc0isZmhRaZ0I1IY1sWI0e9JVET1JiXuk5tqxvcAGhDb1&#10;jkRXUdC0icEq7cupVpz7OF+UQrtuE0rD8+xrKg6AxNFxpbyViwptPwofXoTDDmFU3EV4xlNqQnt0&#10;kjjbkvv1N3uMB7XwctZgJ3Puf+6EU5zpHwakj3qDQVzipAy+3gFB5q4962uP2dVzwtA9XKCVSYzx&#10;QZ/F0lH9hvOZxapwCSNRGyidxXk4XgrOT6rZLAVhba0Ij2ZpZUwdcYukrNo34eyJuQDSn+i8vWL8&#10;gcBjbKLHznYBNCZ2I85HVEF1VLDyifTTecabutZT1PtHZPobAAD//wMAUEsDBBQABgAIAAAAIQB6&#10;hqI/2gAAAAcBAAAPAAAAZHJzL2Rvd25yZXYueG1sTI/BTsMwEETvSPyDtUjcqB1KKydkUwEVZ9SW&#10;D3DjJYmI1yF2k/D3mBMcRzOaeVPuFteLicbQeUbIVgoEce1txw3C++n1ToMI0bA1vWdC+KYAu+r6&#10;qjSF9TMfaDrGRqQSDoVBaGMcCilD3ZIzYeUH4uR9+NGZmOTYSDuaOZW7Xt4rtZXOdJwWWjPQS0v1&#10;5/HiEL7Wzenwlu83anJ7n01aqvl5Qry9WZ4eQURa4l8YfvETOlSJ6ewvbIPoEdKRiLB5yEEkN9c6&#10;HTkj6LXOQFal/M9f/QAAAP//AwBQSwECLQAUAAYACAAAACEA5JnDwPsAAADhAQAAEwAAAAAAAAAA&#10;AAAAAAAAAAAAW0NvbnRlbnRfVHlwZXNdLnhtbFBLAQItABQABgAIAAAAIQAjsmrh1wAAAJQBAAAL&#10;AAAAAAAAAAAAAAAAACwBAABfcmVscy8ucmVsc1BLAQItABQABgAIAAAAIQBOo8TQRgIAAIwEAAAO&#10;AAAAAAAAAAAAAAAAACwCAABkcnMvZTJvRG9jLnhtbFBLAQItABQABgAIAAAAIQB6hqI/2gAAAAcB&#10;AAAPAAAAAAAAAAAAAAAAAJ4EAABkcnMvZG93bnJldi54bWxQSwUGAAAAAAQABADzAAAApQUAAAAA&#10;" filled="f" strokecolor="black [3213]" strokeweight="0">
                <v:textbox style="mso-fit-shape-to-text:t">
                  <w:txbxContent>
                    <w:p w14:paraId="30D5D8FC" w14:textId="77777777" w:rsidR="00770852" w:rsidRDefault="00770852" w:rsidP="00161449">
                      <w:pPr>
                        <w:rPr>
                          <w:rFonts w:ascii="Times New Roman" w:hAnsi="Times New Roman" w:cs="Times New Roman"/>
                          <w:b/>
                          <w:u w:val="single"/>
                        </w:rPr>
                      </w:pPr>
                    </w:p>
                    <w:p w14:paraId="16F1FB77" w14:textId="66404277" w:rsidR="00770852" w:rsidRPr="009B6887" w:rsidRDefault="00770852" w:rsidP="00161449">
                      <w:pPr>
                        <w:spacing w:line="480" w:lineRule="auto"/>
                        <w:rPr>
                          <w:rFonts w:ascii="Times New Roman" w:hAnsi="Times New Roman" w:cs="Times New Roman"/>
                          <w:b/>
                        </w:rPr>
                      </w:pPr>
                      <w:r>
                        <w:rPr>
                          <w:rFonts w:ascii="Times New Roman" w:hAnsi="Times New Roman" w:cs="Times New Roman"/>
                          <w:b/>
                          <w:u w:val="single"/>
                        </w:rPr>
                        <w:t xml:space="preserve">Regression Model 4 (Regression Model 1, Plus Accounting for Incident History &amp; Player Role, </w:t>
                      </w:r>
                      <w:r w:rsidRPr="00D23FC1">
                        <w:rPr>
                          <w:rFonts w:ascii="Times New Roman" w:hAnsi="Times New Roman" w:cs="Times New Roman"/>
                          <w:b/>
                          <w:u w:val="single"/>
                        </w:rPr>
                        <w:t>{</w:t>
                      </w:r>
                      <w:r w:rsidRPr="00D23FC1">
                        <w:rPr>
                          <w:rFonts w:ascii="Times New Roman" w:hAnsi="Times New Roman" w:cs="Times New Roman"/>
                          <w:b/>
                          <w:i/>
                          <w:u w:val="single"/>
                        </w:rPr>
                        <w:sym w:font="Symbol" w:char="F062"/>
                      </w:r>
                      <w:r w:rsidRPr="00D23FC1">
                        <w:rPr>
                          <w:rFonts w:ascii="Times New Roman" w:hAnsi="Times New Roman" w:cs="Times New Roman"/>
                          <w:b/>
                          <w:u w:val="single"/>
                          <w:vertAlign w:val="subscript"/>
                        </w:rPr>
                        <w:t>6</w:t>
                      </w:r>
                      <w:r w:rsidRPr="00D23FC1">
                        <w:rPr>
                          <w:rFonts w:ascii="Times New Roman" w:hAnsi="Times New Roman" w:cs="Times New Roman"/>
                          <w:b/>
                          <w:u w:val="single"/>
                        </w:rPr>
                        <w:t>,</w:t>
                      </w:r>
                      <w:r w:rsidRPr="00D23FC1">
                        <w:rPr>
                          <w:rFonts w:ascii="Times New Roman" w:hAnsi="Times New Roman" w:cs="Times New Roman"/>
                          <w:b/>
                          <w:i/>
                          <w:u w:val="single"/>
                        </w:rPr>
                        <w:sym w:font="Symbol" w:char="F062"/>
                      </w:r>
                      <w:r w:rsidRPr="00D23FC1">
                        <w:rPr>
                          <w:rFonts w:ascii="Times New Roman" w:hAnsi="Times New Roman" w:cs="Times New Roman"/>
                          <w:b/>
                          <w:u w:val="single"/>
                          <w:vertAlign w:val="subscript"/>
                        </w:rPr>
                        <w:t>7</w:t>
                      </w:r>
                      <w:r w:rsidRPr="00D23FC1">
                        <w:rPr>
                          <w:rFonts w:ascii="Times New Roman" w:hAnsi="Times New Roman" w:cs="Times New Roman"/>
                          <w:b/>
                          <w:u w:val="single"/>
                        </w:rPr>
                        <w:t>,</w:t>
                      </w:r>
                      <w:r w:rsidRPr="00D23FC1">
                        <w:rPr>
                          <w:rFonts w:ascii="Times New Roman" w:hAnsi="Times New Roman" w:cs="Times New Roman"/>
                          <w:b/>
                          <w:i/>
                          <w:u w:val="single"/>
                        </w:rPr>
                        <w:sym w:font="Symbol" w:char="F062"/>
                      </w:r>
                      <w:r w:rsidRPr="00D23FC1">
                        <w:rPr>
                          <w:rFonts w:ascii="Times New Roman" w:hAnsi="Times New Roman" w:cs="Times New Roman"/>
                          <w:b/>
                          <w:u w:val="single"/>
                          <w:vertAlign w:val="subscript"/>
                        </w:rPr>
                        <w:t>8</w:t>
                      </w:r>
                      <w:r w:rsidRPr="00D23FC1">
                        <w:rPr>
                          <w:rFonts w:ascii="Times New Roman" w:hAnsi="Times New Roman" w:cs="Times New Roman"/>
                          <w:b/>
                          <w:u w:val="single"/>
                        </w:rPr>
                        <w:t>,</w:t>
                      </w:r>
                      <w:r w:rsidRPr="00D23FC1">
                        <w:rPr>
                          <w:rFonts w:ascii="Times New Roman" w:hAnsi="Times New Roman" w:cs="Times New Roman"/>
                          <w:b/>
                          <w:i/>
                          <w:u w:val="single"/>
                        </w:rPr>
                        <w:sym w:font="Symbol" w:char="F062"/>
                      </w:r>
                      <w:r w:rsidRPr="00D23FC1">
                        <w:rPr>
                          <w:rFonts w:ascii="Times New Roman" w:hAnsi="Times New Roman" w:cs="Times New Roman"/>
                          <w:b/>
                          <w:u w:val="single"/>
                          <w:vertAlign w:val="subscript"/>
                        </w:rPr>
                        <w:t>9</w:t>
                      </w:r>
                      <w:r w:rsidRPr="00D23FC1">
                        <w:rPr>
                          <w:rFonts w:ascii="Times New Roman" w:hAnsi="Times New Roman" w:cs="Times New Roman"/>
                          <w:b/>
                          <w:u w:val="single"/>
                        </w:rPr>
                        <w:t>})</w:t>
                      </w:r>
                      <w:r>
                        <w:rPr>
                          <w:rFonts w:ascii="Times New Roman" w:hAnsi="Times New Roman" w:cs="Times New Roman"/>
                          <w:b/>
                          <w:u w:val="single"/>
                        </w:rPr>
                        <w:t xml:space="preserve"> </w:t>
                      </w:r>
                    </w:p>
                    <w:p w14:paraId="5C48B562" w14:textId="77777777" w:rsidR="00770852" w:rsidRDefault="00770852" w:rsidP="00161449">
                      <w:pPr>
                        <w:spacing w:line="480" w:lineRule="auto"/>
                        <w:rPr>
                          <w:rFonts w:ascii="Times New Roman" w:hAnsi="Times New Roman" w:cs="Times New Roman"/>
                          <w:vertAlign w:val="subscript"/>
                        </w:rPr>
                      </w:pPr>
                      <w:r>
                        <w:rPr>
                          <w:rFonts w:ascii="Times New Roman" w:hAnsi="Times New Roman" w:cs="Times New Roman"/>
                        </w:rPr>
                        <w:t xml:space="preserve">∆Response per 36 mins = </w:t>
                      </w:r>
                      <w:r w:rsidRPr="00432C48">
                        <w:rPr>
                          <w:rFonts w:ascii="Times New Roman" w:hAnsi="Times New Roman" w:cs="Times New Roman"/>
                          <w:i/>
                        </w:rPr>
                        <w:sym w:font="Symbol" w:char="F062"/>
                      </w:r>
                      <w:r w:rsidRPr="00432C48">
                        <w:rPr>
                          <w:rFonts w:ascii="Times New Roman" w:hAnsi="Times New Roman" w:cs="Times New Roman"/>
                          <w:i/>
                          <w:vertAlign w:val="subscript"/>
                        </w:rPr>
                        <w:t>0</w:t>
                      </w:r>
                      <w:r>
                        <w:rPr>
                          <w:rFonts w:ascii="Times New Roman" w:hAnsi="Times New Roman" w:cs="Times New Roman"/>
                          <w:i/>
                          <w:vertAlign w:val="subscript"/>
                        </w:rPr>
                        <w:t xml:space="preserve"> </w:t>
                      </w:r>
                      <w:r>
                        <w:rPr>
                          <w:rFonts w:ascii="Times New Roman" w:hAnsi="Times New Roman" w:cs="Times New Roman"/>
                          <w:i/>
                        </w:rPr>
                        <w:t xml:space="preserve">+ </w:t>
                      </w:r>
                      <w:r w:rsidRPr="00432C48">
                        <w:rPr>
                          <w:rFonts w:ascii="Times New Roman" w:hAnsi="Times New Roman" w:cs="Times New Roman"/>
                          <w:i/>
                        </w:rPr>
                        <w:sym w:font="Symbol" w:char="F062"/>
                      </w:r>
                      <w:r w:rsidRPr="00482532">
                        <w:rPr>
                          <w:rFonts w:ascii="Times New Roman" w:hAnsi="Times New Roman" w:cs="Times New Roman"/>
                          <w:vertAlign w:val="subscript"/>
                        </w:rPr>
                        <w:t>1</w:t>
                      </w:r>
                      <w:r>
                        <w:rPr>
                          <w:rFonts w:ascii="Times New Roman" w:hAnsi="Times New Roman" w:cs="Times New Roman"/>
                        </w:rPr>
                        <w:t>(vet)</w:t>
                      </w:r>
                      <w:r>
                        <w:rPr>
                          <w:rFonts w:ascii="Times New Roman" w:hAnsi="Times New Roman" w:cs="Times New Roman"/>
                          <w:vertAlign w:val="subscript"/>
                        </w:rPr>
                        <w:t xml:space="preserve"> </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w:t>
                      </w:r>
                      <w:r w:rsidRPr="00432C48">
                        <w:rPr>
                          <w:rFonts w:ascii="Times New Roman" w:hAnsi="Times New Roman" w:cs="Times New Roman"/>
                          <w:i/>
                        </w:rPr>
                        <w:sym w:font="Symbol" w:char="F062"/>
                      </w:r>
                      <w:r>
                        <w:rPr>
                          <w:rFonts w:ascii="Times New Roman" w:hAnsi="Times New Roman" w:cs="Times New Roman"/>
                          <w:vertAlign w:val="subscript"/>
                        </w:rPr>
                        <w:t>5</w:t>
                      </w:r>
                      <w:r>
                        <w:rPr>
                          <w:rFonts w:ascii="Times New Roman" w:hAnsi="Times New Roman" w:cs="Times New Roman"/>
                        </w:rPr>
                        <w:t>(vet*Age)</w:t>
                      </w:r>
                      <w:r>
                        <w:rPr>
                          <w:rFonts w:ascii="Times New Roman" w:hAnsi="Times New Roman" w:cs="Times New Roman"/>
                          <w:vertAlign w:val="subscript"/>
                        </w:rPr>
                        <w:t xml:space="preserve"> </w:t>
                      </w:r>
                      <w:r>
                        <w:rPr>
                          <w:rFonts w:ascii="Times New Roman" w:hAnsi="Times New Roman" w:cs="Times New Roman"/>
                        </w:rPr>
                        <w:t xml:space="preserve">+ </w:t>
                      </w:r>
                      <w:r w:rsidRPr="00432C48">
                        <w:rPr>
                          <w:rFonts w:ascii="Times New Roman" w:hAnsi="Times New Roman" w:cs="Times New Roman"/>
                          <w:i/>
                        </w:rPr>
                        <w:sym w:font="Symbol" w:char="F062"/>
                      </w:r>
                      <w:r>
                        <w:rPr>
                          <w:rFonts w:ascii="Times New Roman" w:hAnsi="Times New Roman" w:cs="Times New Roman"/>
                          <w:vertAlign w:val="subscript"/>
                        </w:rPr>
                        <w:t>6</w:t>
                      </w:r>
                      <w:r>
                        <w:rPr>
                          <w:rFonts w:ascii="Times New Roman" w:hAnsi="Times New Roman" w:cs="Times New Roman"/>
                        </w:rPr>
                        <w:t>(</w:t>
                      </w:r>
                      <w:proofErr w:type="spellStart"/>
                      <w:r>
                        <w:rPr>
                          <w:rFonts w:ascii="Times New Roman" w:hAnsi="Times New Roman" w:cs="Times New Roman"/>
                        </w:rPr>
                        <w:t>FirstSus</w:t>
                      </w:r>
                      <w:proofErr w:type="spellEnd"/>
                      <w:r>
                        <w:rPr>
                          <w:rFonts w:ascii="Times New Roman" w:hAnsi="Times New Roman" w:cs="Times New Roman"/>
                        </w:rPr>
                        <w:t>)</w:t>
                      </w:r>
                      <w:r>
                        <w:rPr>
                          <w:rFonts w:ascii="Times New Roman" w:hAnsi="Times New Roman" w:cs="Times New Roman"/>
                          <w:vertAlign w:val="subscript"/>
                        </w:rPr>
                        <w:t xml:space="preserve"> </w:t>
                      </w:r>
                      <w:r>
                        <w:rPr>
                          <w:rFonts w:ascii="Times New Roman" w:hAnsi="Times New Roman" w:cs="Times New Roman"/>
                        </w:rPr>
                        <w:t xml:space="preserve">+ </w:t>
                      </w:r>
                      <w:r w:rsidRPr="00432C48">
                        <w:rPr>
                          <w:rFonts w:ascii="Times New Roman" w:hAnsi="Times New Roman" w:cs="Times New Roman"/>
                          <w:i/>
                        </w:rPr>
                        <w:sym w:font="Symbol" w:char="F062"/>
                      </w:r>
                      <w:r>
                        <w:rPr>
                          <w:rFonts w:ascii="Times New Roman" w:hAnsi="Times New Roman" w:cs="Times New Roman"/>
                          <w:vertAlign w:val="subscript"/>
                        </w:rPr>
                        <w:t>7</w:t>
                      </w:r>
                      <w:r>
                        <w:rPr>
                          <w:rFonts w:ascii="Times New Roman" w:hAnsi="Times New Roman" w:cs="Times New Roman"/>
                        </w:rPr>
                        <w:t>(vet*</w:t>
                      </w:r>
                      <w:proofErr w:type="spellStart"/>
                      <w:r>
                        <w:rPr>
                          <w:rFonts w:ascii="Times New Roman" w:hAnsi="Times New Roman" w:cs="Times New Roman"/>
                        </w:rPr>
                        <w:t>FirstSus</w:t>
                      </w:r>
                      <w:proofErr w:type="spellEnd"/>
                      <w:r>
                        <w:rPr>
                          <w:rFonts w:ascii="Times New Roman" w:hAnsi="Times New Roman" w:cs="Times New Roman"/>
                        </w:rPr>
                        <w:t>)</w:t>
                      </w:r>
                      <w:r>
                        <w:rPr>
                          <w:rFonts w:ascii="Times New Roman" w:hAnsi="Times New Roman" w:cs="Times New Roman"/>
                          <w:vertAlign w:val="subscript"/>
                        </w:rPr>
                        <w:t xml:space="preserve"> </w:t>
                      </w:r>
                      <w:r>
                        <w:rPr>
                          <w:rFonts w:ascii="Times New Roman" w:hAnsi="Times New Roman" w:cs="Times New Roman"/>
                        </w:rPr>
                        <w:t>+</w:t>
                      </w:r>
                      <w:r w:rsidRPr="00432C48">
                        <w:rPr>
                          <w:rFonts w:ascii="Times New Roman" w:hAnsi="Times New Roman" w:cs="Times New Roman"/>
                          <w:i/>
                        </w:rPr>
                        <w:sym w:font="Symbol" w:char="F062"/>
                      </w:r>
                      <w:r>
                        <w:rPr>
                          <w:rFonts w:ascii="Times New Roman" w:hAnsi="Times New Roman" w:cs="Times New Roman"/>
                          <w:vertAlign w:val="subscript"/>
                        </w:rPr>
                        <w:t>8</w:t>
                      </w:r>
                      <w:r>
                        <w:rPr>
                          <w:rFonts w:ascii="Times New Roman" w:hAnsi="Times New Roman" w:cs="Times New Roman"/>
                        </w:rPr>
                        <w:t xml:space="preserve">(START) + </w:t>
                      </w:r>
                      <w:r w:rsidRPr="00432C48">
                        <w:rPr>
                          <w:rFonts w:ascii="Times New Roman" w:hAnsi="Times New Roman" w:cs="Times New Roman"/>
                          <w:i/>
                        </w:rPr>
                        <w:sym w:font="Symbol" w:char="F062"/>
                      </w:r>
                      <w:r>
                        <w:rPr>
                          <w:rFonts w:ascii="Times New Roman" w:hAnsi="Times New Roman" w:cs="Times New Roman"/>
                          <w:vertAlign w:val="subscript"/>
                        </w:rPr>
                        <w:t>9</w:t>
                      </w:r>
                      <w:r>
                        <w:rPr>
                          <w:rFonts w:ascii="Times New Roman" w:hAnsi="Times New Roman" w:cs="Times New Roman"/>
                        </w:rPr>
                        <w:t xml:space="preserve">(START*MP1) + </w:t>
                      </w:r>
                      <w:proofErr w:type="spellStart"/>
                      <w:r>
                        <w:rPr>
                          <w:rFonts w:ascii="Times New Roman" w:hAnsi="Times New Roman" w:cs="Times New Roman"/>
                        </w:rPr>
                        <w:t>u</w:t>
                      </w:r>
                      <w:r>
                        <w:rPr>
                          <w:rFonts w:ascii="Times New Roman" w:hAnsi="Times New Roman" w:cs="Times New Roman"/>
                          <w:vertAlign w:val="subscript"/>
                        </w:rPr>
                        <w:t>i</w:t>
                      </w:r>
                      <w:proofErr w:type="spellEnd"/>
                    </w:p>
                    <w:p w14:paraId="6C63506F" w14:textId="77777777" w:rsidR="00770852" w:rsidRPr="007B018A" w:rsidRDefault="00770852" w:rsidP="00161449">
                      <w:pPr>
                        <w:spacing w:line="480" w:lineRule="auto"/>
                        <w:jc w:val="center"/>
                        <w:rPr>
                          <w:rFonts w:ascii="Times New Roman" w:hAnsi="Times New Roman" w:cs="Times New Roman"/>
                          <w:sz w:val="20"/>
                          <w:szCs w:val="20"/>
                        </w:rPr>
                      </w:pPr>
                      <w:r w:rsidRPr="007B018A">
                        <w:rPr>
                          <w:rFonts w:ascii="Times New Roman" w:hAnsi="Times New Roman" w:cs="Times New Roman"/>
                          <w:sz w:val="20"/>
                          <w:szCs w:val="20"/>
                        </w:rPr>
                        <w:t xml:space="preserve">(Denoted </w:t>
                      </w:r>
                      <w:r w:rsidRPr="007B018A">
                        <w:rPr>
                          <w:rFonts w:ascii="Times New Roman" w:hAnsi="Times New Roman" w:cs="Times New Roman"/>
                          <w:i/>
                          <w:sz w:val="20"/>
                          <w:szCs w:val="20"/>
                        </w:rPr>
                        <w:sym w:font="Symbol" w:char="F062"/>
                      </w:r>
                      <w:r w:rsidRPr="007B018A">
                        <w:rPr>
                          <w:rFonts w:ascii="Times New Roman" w:hAnsi="Times New Roman" w:cs="Times New Roman"/>
                          <w:i/>
                          <w:sz w:val="20"/>
                          <w:szCs w:val="20"/>
                          <w:vertAlign w:val="subscript"/>
                        </w:rPr>
                        <w:t xml:space="preserve">0 </w:t>
                      </w:r>
                      <w:r w:rsidRPr="007B018A">
                        <w:rPr>
                          <w:rFonts w:ascii="Times New Roman" w:hAnsi="Times New Roman" w:cs="Times New Roman"/>
                          <w:i/>
                          <w:sz w:val="20"/>
                          <w:szCs w:val="20"/>
                        </w:rPr>
                        <w:t xml:space="preserve">+ </w:t>
                      </w:r>
                      <w:r w:rsidRPr="007B018A">
                        <w:rPr>
                          <w:rFonts w:ascii="Times New Roman" w:hAnsi="Times New Roman" w:cs="Times New Roman"/>
                          <w:i/>
                          <w:sz w:val="20"/>
                          <w:szCs w:val="20"/>
                        </w:rPr>
                        <w:sym w:font="Symbol" w:char="F062"/>
                      </w:r>
                      <w:r w:rsidRPr="007B018A">
                        <w:rPr>
                          <w:rFonts w:ascii="Times New Roman" w:hAnsi="Times New Roman" w:cs="Times New Roman"/>
                          <w:sz w:val="20"/>
                          <w:szCs w:val="20"/>
                          <w:vertAlign w:val="subscript"/>
                        </w:rPr>
                        <w:t>1</w:t>
                      </w:r>
                      <w:r w:rsidRPr="007B018A">
                        <w:rPr>
                          <w:rFonts w:ascii="Times New Roman" w:hAnsi="Times New Roman" w:cs="Times New Roman"/>
                          <w:sz w:val="20"/>
                          <w:szCs w:val="20"/>
                        </w:rPr>
                        <w:t>(vet)</w:t>
                      </w:r>
                      <w:r w:rsidRPr="007B018A">
                        <w:rPr>
                          <w:rFonts w:ascii="Times New Roman" w:hAnsi="Times New Roman" w:cs="Times New Roman"/>
                          <w:sz w:val="20"/>
                          <w:szCs w:val="20"/>
                          <w:vertAlign w:val="subscript"/>
                        </w:rPr>
                        <w:t xml:space="preserve"> </w:t>
                      </w:r>
                      <w:r w:rsidRPr="007B018A">
                        <w:rPr>
                          <w:rFonts w:ascii="Times New Roman" w:hAnsi="Times New Roman" w:cs="Times New Roman"/>
                          <w:sz w:val="20"/>
                          <w:szCs w:val="20"/>
                        </w:rPr>
                        <w:t>+</w:t>
                      </w:r>
                      <w:r w:rsidRPr="007B018A">
                        <w:rPr>
                          <w:rFonts w:ascii="Times New Roman" w:hAnsi="Times New Roman" w:cs="Times New Roman"/>
                          <w:i/>
                          <w:sz w:val="20"/>
                          <w:szCs w:val="20"/>
                        </w:rPr>
                        <w:t>…</w:t>
                      </w:r>
                      <w:r w:rsidRPr="007B018A">
                        <w:rPr>
                          <w:rFonts w:ascii="Times New Roman" w:hAnsi="Times New Roman" w:cs="Times New Roman"/>
                          <w:sz w:val="20"/>
                          <w:szCs w:val="20"/>
                        </w:rPr>
                        <w:t>+</w:t>
                      </w:r>
                      <w:r w:rsidRPr="007B018A">
                        <w:rPr>
                          <w:rFonts w:ascii="Times New Roman" w:hAnsi="Times New Roman" w:cs="Times New Roman"/>
                          <w:i/>
                          <w:sz w:val="20"/>
                          <w:szCs w:val="20"/>
                        </w:rPr>
                        <w:sym w:font="Symbol" w:char="F062"/>
                      </w:r>
                      <w:r>
                        <w:rPr>
                          <w:rFonts w:ascii="Times New Roman" w:hAnsi="Times New Roman" w:cs="Times New Roman"/>
                          <w:sz w:val="20"/>
                          <w:szCs w:val="20"/>
                          <w:vertAlign w:val="subscript"/>
                        </w:rPr>
                        <w:t>9</w:t>
                      </w:r>
                      <w:r w:rsidRPr="007B018A">
                        <w:rPr>
                          <w:rFonts w:ascii="Times New Roman" w:hAnsi="Times New Roman" w:cs="Times New Roman"/>
                          <w:sz w:val="20"/>
                          <w:szCs w:val="20"/>
                        </w:rPr>
                        <w:t>(</w:t>
                      </w:r>
                      <w:r>
                        <w:rPr>
                          <w:rFonts w:ascii="Times New Roman" w:hAnsi="Times New Roman" w:cs="Times New Roman"/>
                          <w:sz w:val="20"/>
                          <w:szCs w:val="20"/>
                        </w:rPr>
                        <w:t>START</w:t>
                      </w:r>
                      <w:r w:rsidRPr="007B018A">
                        <w:rPr>
                          <w:rFonts w:ascii="Times New Roman" w:hAnsi="Times New Roman" w:cs="Times New Roman"/>
                          <w:sz w:val="20"/>
                          <w:szCs w:val="20"/>
                        </w:rPr>
                        <w:t>*</w:t>
                      </w:r>
                      <w:r>
                        <w:rPr>
                          <w:rFonts w:ascii="Times New Roman" w:hAnsi="Times New Roman" w:cs="Times New Roman"/>
                          <w:sz w:val="20"/>
                          <w:szCs w:val="20"/>
                        </w:rPr>
                        <w:t>MP1</w:t>
                      </w:r>
                      <w:r w:rsidRPr="007B018A">
                        <w:rPr>
                          <w:rFonts w:ascii="Times New Roman" w:hAnsi="Times New Roman" w:cs="Times New Roman"/>
                          <w:sz w:val="20"/>
                          <w:szCs w:val="20"/>
                        </w:rPr>
                        <w:t>)</w:t>
                      </w:r>
                      <w:r w:rsidRPr="007B018A">
                        <w:rPr>
                          <w:rFonts w:ascii="Times New Roman" w:hAnsi="Times New Roman" w:cs="Times New Roman"/>
                          <w:sz w:val="20"/>
                          <w:szCs w:val="20"/>
                          <w:vertAlign w:val="subscript"/>
                        </w:rPr>
                        <w:t xml:space="preserve"> </w:t>
                      </w:r>
                      <w:r w:rsidRPr="007B018A">
                        <w:rPr>
                          <w:rFonts w:ascii="Times New Roman" w:hAnsi="Times New Roman" w:cs="Times New Roman"/>
                          <w:sz w:val="20"/>
                          <w:szCs w:val="20"/>
                        </w:rPr>
                        <w:t xml:space="preserve">+ </w:t>
                      </w:r>
                      <w:proofErr w:type="spellStart"/>
                      <w:r w:rsidRPr="007B018A">
                        <w:rPr>
                          <w:rFonts w:ascii="Times New Roman" w:hAnsi="Times New Roman" w:cs="Times New Roman"/>
                          <w:sz w:val="20"/>
                          <w:szCs w:val="20"/>
                        </w:rPr>
                        <w:t>u</w:t>
                      </w:r>
                      <w:r w:rsidRPr="007B018A">
                        <w:rPr>
                          <w:rFonts w:ascii="Times New Roman" w:hAnsi="Times New Roman" w:cs="Times New Roman"/>
                          <w:sz w:val="20"/>
                          <w:szCs w:val="20"/>
                          <w:vertAlign w:val="subscript"/>
                        </w:rPr>
                        <w:t>i</w:t>
                      </w:r>
                      <w:proofErr w:type="spellEnd"/>
                      <w:r w:rsidRPr="007B018A">
                        <w:rPr>
                          <w:rFonts w:ascii="Times New Roman" w:hAnsi="Times New Roman" w:cs="Times New Roman"/>
                          <w:sz w:val="20"/>
                          <w:szCs w:val="20"/>
                        </w:rPr>
                        <w:t>)</w:t>
                      </w:r>
                    </w:p>
                    <w:p w14:paraId="39119861" w14:textId="4A42B7C1" w:rsidR="00770852" w:rsidRPr="00D23FC1" w:rsidRDefault="00770852" w:rsidP="00161449">
                      <w:pPr>
                        <w:spacing w:line="480" w:lineRule="auto"/>
                        <w:rPr>
                          <w:rFonts w:ascii="Times New Roman" w:hAnsi="Times New Roman" w:cs="Times New Roman"/>
                          <w:b/>
                        </w:rPr>
                      </w:pPr>
                      <w:r>
                        <w:rPr>
                          <w:rFonts w:ascii="Times New Roman" w:hAnsi="Times New Roman" w:cs="Times New Roman"/>
                          <w:b/>
                          <w:u w:val="single"/>
                        </w:rPr>
                        <w:t>Regression Model 5</w:t>
                      </w:r>
                      <w:r w:rsidRPr="00767A44">
                        <w:rPr>
                          <w:rFonts w:ascii="Times New Roman" w:hAnsi="Times New Roman" w:cs="Times New Roman"/>
                          <w:b/>
                          <w:u w:val="single"/>
                        </w:rPr>
                        <w:t xml:space="preserve"> </w:t>
                      </w:r>
                      <w:r>
                        <w:rPr>
                          <w:rFonts w:ascii="Times New Roman" w:hAnsi="Times New Roman" w:cs="Times New Roman"/>
                          <w:b/>
                          <w:u w:val="single"/>
                        </w:rPr>
                        <w:t xml:space="preserve">(Regression Model 4, Plus </w:t>
                      </w:r>
                      <w:r w:rsidRPr="00767A44">
                        <w:rPr>
                          <w:rFonts w:ascii="Times New Roman" w:hAnsi="Times New Roman" w:cs="Times New Roman"/>
                          <w:b/>
                          <w:u w:val="single"/>
                        </w:rPr>
                        <w:t>Accounting for Incident Severity</w:t>
                      </w:r>
                      <w:r>
                        <w:rPr>
                          <w:rFonts w:ascii="Times New Roman" w:hAnsi="Times New Roman" w:cs="Times New Roman"/>
                          <w:b/>
                          <w:u w:val="single"/>
                        </w:rPr>
                        <w:t>)</w:t>
                      </w:r>
                      <w:r w:rsidRPr="00C76AA0">
                        <w:rPr>
                          <w:rFonts w:ascii="Times New Roman" w:hAnsi="Times New Roman" w:cs="Times New Roman"/>
                          <w:b/>
                          <w:u w:val="single"/>
                        </w:rPr>
                        <w:t xml:space="preserve"> </w:t>
                      </w:r>
                      <w:r>
                        <w:rPr>
                          <w:rFonts w:ascii="Times New Roman" w:hAnsi="Times New Roman" w:cs="Times New Roman"/>
                          <w:b/>
                          <w:u w:val="single"/>
                        </w:rPr>
                        <w:t xml:space="preserve">, </w:t>
                      </w:r>
                      <w:r w:rsidRPr="00D23FC1">
                        <w:rPr>
                          <w:rFonts w:ascii="Times New Roman" w:hAnsi="Times New Roman" w:cs="Times New Roman"/>
                          <w:b/>
                          <w:u w:val="single"/>
                        </w:rPr>
                        <w:t>{</w:t>
                      </w:r>
                      <w:r w:rsidRPr="00D23FC1">
                        <w:rPr>
                          <w:rFonts w:ascii="Times New Roman" w:hAnsi="Times New Roman" w:cs="Times New Roman"/>
                          <w:b/>
                          <w:i/>
                          <w:u w:val="single"/>
                        </w:rPr>
                        <w:sym w:font="Symbol" w:char="F062"/>
                      </w:r>
                      <w:r w:rsidRPr="00D23FC1">
                        <w:rPr>
                          <w:rFonts w:ascii="Times New Roman" w:hAnsi="Times New Roman" w:cs="Times New Roman"/>
                          <w:b/>
                          <w:u w:val="single"/>
                          <w:vertAlign w:val="subscript"/>
                        </w:rPr>
                        <w:t>10</w:t>
                      </w:r>
                      <w:r w:rsidRPr="00D23FC1">
                        <w:rPr>
                          <w:rFonts w:ascii="Times New Roman" w:hAnsi="Times New Roman" w:cs="Times New Roman"/>
                          <w:b/>
                          <w:u w:val="single"/>
                        </w:rPr>
                        <w:t xml:space="preserve">, </w:t>
                      </w:r>
                      <w:r w:rsidRPr="00D23FC1">
                        <w:rPr>
                          <w:rFonts w:ascii="Times New Roman" w:hAnsi="Times New Roman" w:cs="Times New Roman"/>
                          <w:b/>
                          <w:i/>
                          <w:u w:val="single"/>
                        </w:rPr>
                        <w:sym w:font="Symbol" w:char="F062"/>
                      </w:r>
                      <w:r w:rsidRPr="00D23FC1">
                        <w:rPr>
                          <w:rFonts w:ascii="Times New Roman" w:hAnsi="Times New Roman" w:cs="Times New Roman"/>
                          <w:b/>
                          <w:u w:val="single"/>
                          <w:vertAlign w:val="subscript"/>
                        </w:rPr>
                        <w:t>11</w:t>
                      </w:r>
                      <w:r w:rsidRPr="00D23FC1">
                        <w:rPr>
                          <w:rFonts w:ascii="Times New Roman" w:hAnsi="Times New Roman" w:cs="Times New Roman"/>
                          <w:b/>
                          <w:u w:val="single"/>
                        </w:rPr>
                        <w:t xml:space="preserve">, </w:t>
                      </w:r>
                      <w:r w:rsidRPr="00D23FC1">
                        <w:rPr>
                          <w:rFonts w:ascii="Times New Roman" w:hAnsi="Times New Roman" w:cs="Times New Roman"/>
                          <w:b/>
                          <w:i/>
                          <w:u w:val="single"/>
                        </w:rPr>
                        <w:sym w:font="Symbol" w:char="F062"/>
                      </w:r>
                      <w:r w:rsidRPr="00D23FC1">
                        <w:rPr>
                          <w:rFonts w:ascii="Times New Roman" w:hAnsi="Times New Roman" w:cs="Times New Roman"/>
                          <w:b/>
                          <w:u w:val="single"/>
                          <w:vertAlign w:val="subscript"/>
                        </w:rPr>
                        <w:t>12</w:t>
                      </w:r>
                      <w:r w:rsidRPr="00D23FC1">
                        <w:rPr>
                          <w:rFonts w:ascii="Times New Roman" w:hAnsi="Times New Roman" w:cs="Times New Roman"/>
                          <w:b/>
                          <w:u w:val="single"/>
                        </w:rPr>
                        <w:t xml:space="preserve">, </w:t>
                      </w:r>
                      <w:r w:rsidRPr="00D23FC1">
                        <w:rPr>
                          <w:rFonts w:ascii="Times New Roman" w:hAnsi="Times New Roman" w:cs="Times New Roman"/>
                          <w:b/>
                          <w:i/>
                          <w:u w:val="single"/>
                        </w:rPr>
                        <w:sym w:font="Symbol" w:char="F062"/>
                      </w:r>
                      <w:r w:rsidRPr="00D23FC1">
                        <w:rPr>
                          <w:rFonts w:ascii="Times New Roman" w:hAnsi="Times New Roman" w:cs="Times New Roman"/>
                          <w:b/>
                          <w:u w:val="single"/>
                          <w:vertAlign w:val="subscript"/>
                        </w:rPr>
                        <w:t>13</w:t>
                      </w:r>
                      <w:r w:rsidRPr="00D23FC1">
                        <w:rPr>
                          <w:rFonts w:ascii="Times New Roman" w:hAnsi="Times New Roman" w:cs="Times New Roman"/>
                          <w:b/>
                          <w:u w:val="single"/>
                        </w:rPr>
                        <w:t xml:space="preserve">})   </w:t>
                      </w:r>
                    </w:p>
                    <w:p w14:paraId="730F83FF" w14:textId="77777777" w:rsidR="00770852" w:rsidRDefault="00770852" w:rsidP="00161449">
                      <w:pPr>
                        <w:spacing w:line="480" w:lineRule="auto"/>
                        <w:rPr>
                          <w:rFonts w:ascii="Times New Roman" w:hAnsi="Times New Roman" w:cs="Times New Roman"/>
                          <w:vertAlign w:val="subscript"/>
                        </w:rPr>
                      </w:pPr>
                      <w:r>
                        <w:rPr>
                          <w:rFonts w:ascii="Times New Roman" w:hAnsi="Times New Roman" w:cs="Times New Roman"/>
                        </w:rPr>
                        <w:t xml:space="preserve">∆Response per 36 mins = </w:t>
                      </w:r>
                      <w:r w:rsidRPr="00432C48">
                        <w:rPr>
                          <w:rFonts w:ascii="Times New Roman" w:hAnsi="Times New Roman" w:cs="Times New Roman"/>
                          <w:i/>
                        </w:rPr>
                        <w:sym w:font="Symbol" w:char="F062"/>
                      </w:r>
                      <w:r w:rsidRPr="00432C48">
                        <w:rPr>
                          <w:rFonts w:ascii="Times New Roman" w:hAnsi="Times New Roman" w:cs="Times New Roman"/>
                          <w:i/>
                          <w:vertAlign w:val="subscript"/>
                        </w:rPr>
                        <w:t>0</w:t>
                      </w:r>
                      <w:r>
                        <w:rPr>
                          <w:rFonts w:ascii="Times New Roman" w:hAnsi="Times New Roman" w:cs="Times New Roman"/>
                          <w:i/>
                          <w:vertAlign w:val="subscript"/>
                        </w:rPr>
                        <w:t xml:space="preserve"> </w:t>
                      </w:r>
                      <w:r>
                        <w:rPr>
                          <w:rFonts w:ascii="Times New Roman" w:hAnsi="Times New Roman" w:cs="Times New Roman"/>
                          <w:i/>
                        </w:rPr>
                        <w:t xml:space="preserve">+ </w:t>
                      </w:r>
                      <w:r w:rsidRPr="00432C48">
                        <w:rPr>
                          <w:rFonts w:ascii="Times New Roman" w:hAnsi="Times New Roman" w:cs="Times New Roman"/>
                          <w:i/>
                        </w:rPr>
                        <w:sym w:font="Symbol" w:char="F062"/>
                      </w:r>
                      <w:r w:rsidRPr="00482532">
                        <w:rPr>
                          <w:rFonts w:ascii="Times New Roman" w:hAnsi="Times New Roman" w:cs="Times New Roman"/>
                          <w:vertAlign w:val="subscript"/>
                        </w:rPr>
                        <w:t>1</w:t>
                      </w:r>
                      <w:r>
                        <w:rPr>
                          <w:rFonts w:ascii="Times New Roman" w:hAnsi="Times New Roman" w:cs="Times New Roman"/>
                        </w:rPr>
                        <w:t>(vet)</w:t>
                      </w:r>
                      <w:r>
                        <w:rPr>
                          <w:rFonts w:ascii="Times New Roman" w:hAnsi="Times New Roman" w:cs="Times New Roman"/>
                          <w:vertAlign w:val="subscript"/>
                        </w:rPr>
                        <w:t xml:space="preserve"> </w:t>
                      </w:r>
                      <w:r>
                        <w:rPr>
                          <w:rFonts w:ascii="Times New Roman" w:hAnsi="Times New Roman" w:cs="Times New Roman"/>
                        </w:rPr>
                        <w:t>+</w:t>
                      </w:r>
                      <w:r>
                        <w:rPr>
                          <w:rFonts w:ascii="Times New Roman" w:hAnsi="Times New Roman" w:cs="Times New Roman"/>
                          <w:i/>
                        </w:rPr>
                        <w:t>…</w:t>
                      </w:r>
                      <w:r>
                        <w:rPr>
                          <w:rFonts w:ascii="Times New Roman" w:hAnsi="Times New Roman" w:cs="Times New Roman"/>
                        </w:rPr>
                        <w:t>+</w:t>
                      </w:r>
                      <w:r w:rsidRPr="00432C48">
                        <w:rPr>
                          <w:rFonts w:ascii="Times New Roman" w:hAnsi="Times New Roman" w:cs="Times New Roman"/>
                          <w:i/>
                        </w:rPr>
                        <w:sym w:font="Symbol" w:char="F062"/>
                      </w:r>
                      <w:r>
                        <w:rPr>
                          <w:rFonts w:ascii="Times New Roman" w:hAnsi="Times New Roman" w:cs="Times New Roman"/>
                          <w:vertAlign w:val="subscript"/>
                        </w:rPr>
                        <w:t>9</w:t>
                      </w:r>
                      <w:r>
                        <w:rPr>
                          <w:rFonts w:ascii="Times New Roman" w:hAnsi="Times New Roman" w:cs="Times New Roman"/>
                        </w:rPr>
                        <w:t>(START*MP1)</w:t>
                      </w:r>
                      <w:r>
                        <w:rPr>
                          <w:rFonts w:ascii="Times New Roman" w:hAnsi="Times New Roman" w:cs="Times New Roman"/>
                          <w:vertAlign w:val="subscript"/>
                        </w:rPr>
                        <w:t xml:space="preserve"> </w:t>
                      </w:r>
                      <w:r>
                        <w:rPr>
                          <w:rFonts w:ascii="Times New Roman" w:hAnsi="Times New Roman" w:cs="Times New Roman"/>
                        </w:rPr>
                        <w:t>+</w:t>
                      </w:r>
                      <w:r w:rsidRPr="00432C48">
                        <w:rPr>
                          <w:rFonts w:ascii="Times New Roman" w:hAnsi="Times New Roman" w:cs="Times New Roman"/>
                          <w:i/>
                        </w:rPr>
                        <w:sym w:font="Symbol" w:char="F062"/>
                      </w:r>
                      <w:r>
                        <w:rPr>
                          <w:rFonts w:ascii="Times New Roman" w:hAnsi="Times New Roman" w:cs="Times New Roman"/>
                          <w:vertAlign w:val="subscript"/>
                        </w:rPr>
                        <w:t>10</w:t>
                      </w:r>
                      <w:r>
                        <w:rPr>
                          <w:rFonts w:ascii="Times New Roman" w:hAnsi="Times New Roman" w:cs="Times New Roman"/>
                        </w:rPr>
                        <w:t>(</w:t>
                      </w:r>
                      <w:proofErr w:type="spellStart"/>
                      <w:r>
                        <w:rPr>
                          <w:rFonts w:ascii="Times New Roman" w:hAnsi="Times New Roman" w:cs="Times New Roman"/>
                        </w:rPr>
                        <w:t>phys</w:t>
                      </w:r>
                      <w:proofErr w:type="spellEnd"/>
                      <w:r>
                        <w:rPr>
                          <w:rFonts w:ascii="Times New Roman" w:hAnsi="Times New Roman" w:cs="Times New Roman"/>
                        </w:rPr>
                        <w:t>)</w:t>
                      </w:r>
                      <w:r>
                        <w:rPr>
                          <w:rFonts w:ascii="Times New Roman" w:hAnsi="Times New Roman" w:cs="Times New Roman"/>
                          <w:vertAlign w:val="subscript"/>
                        </w:rPr>
                        <w:t xml:space="preserve"> </w:t>
                      </w:r>
                      <w:r>
                        <w:rPr>
                          <w:rFonts w:ascii="Times New Roman" w:hAnsi="Times New Roman" w:cs="Times New Roman"/>
                        </w:rPr>
                        <w:t>+</w:t>
                      </w:r>
                      <w:r w:rsidRPr="00432C48">
                        <w:rPr>
                          <w:rFonts w:ascii="Times New Roman" w:hAnsi="Times New Roman" w:cs="Times New Roman"/>
                          <w:i/>
                        </w:rPr>
                        <w:sym w:font="Symbol" w:char="F062"/>
                      </w:r>
                      <w:r>
                        <w:rPr>
                          <w:rFonts w:ascii="Times New Roman" w:hAnsi="Times New Roman" w:cs="Times New Roman"/>
                          <w:vertAlign w:val="subscript"/>
                        </w:rPr>
                        <w:t>11</w:t>
                      </w:r>
                      <w:r>
                        <w:rPr>
                          <w:rFonts w:ascii="Times New Roman" w:hAnsi="Times New Roman" w:cs="Times New Roman"/>
                        </w:rPr>
                        <w:t>(multi)</w:t>
                      </w:r>
                      <w:r>
                        <w:rPr>
                          <w:rFonts w:ascii="Times New Roman" w:hAnsi="Times New Roman" w:cs="Times New Roman"/>
                          <w:vertAlign w:val="subscript"/>
                        </w:rPr>
                        <w:t xml:space="preserve"> </w:t>
                      </w:r>
                      <w:r>
                        <w:rPr>
                          <w:rFonts w:ascii="Times New Roman" w:hAnsi="Times New Roman" w:cs="Times New Roman"/>
                        </w:rPr>
                        <w:t xml:space="preserve">+ </w:t>
                      </w:r>
                      <w:r w:rsidRPr="00432C48">
                        <w:rPr>
                          <w:rFonts w:ascii="Times New Roman" w:hAnsi="Times New Roman" w:cs="Times New Roman"/>
                          <w:i/>
                        </w:rPr>
                        <w:sym w:font="Symbol" w:char="F062"/>
                      </w:r>
                      <w:r>
                        <w:rPr>
                          <w:rFonts w:ascii="Times New Roman" w:hAnsi="Times New Roman" w:cs="Times New Roman"/>
                          <w:vertAlign w:val="subscript"/>
                        </w:rPr>
                        <w:t>12</w:t>
                      </w:r>
                      <w:r>
                        <w:rPr>
                          <w:rFonts w:ascii="Times New Roman" w:hAnsi="Times New Roman" w:cs="Times New Roman"/>
                        </w:rPr>
                        <w:t>(</w:t>
                      </w:r>
                      <w:proofErr w:type="spellStart"/>
                      <w:r>
                        <w:rPr>
                          <w:rFonts w:ascii="Times New Roman" w:hAnsi="Times New Roman" w:cs="Times New Roman"/>
                        </w:rPr>
                        <w:t>phys</w:t>
                      </w:r>
                      <w:proofErr w:type="spellEnd"/>
                      <w:r>
                        <w:rPr>
                          <w:rFonts w:ascii="Times New Roman" w:hAnsi="Times New Roman" w:cs="Times New Roman"/>
                        </w:rPr>
                        <w:t>*multi) +</w:t>
                      </w:r>
                      <w:r>
                        <w:rPr>
                          <w:rFonts w:ascii="Times New Roman" w:hAnsi="Times New Roman" w:cs="Times New Roman"/>
                          <w:vertAlign w:val="subscript"/>
                        </w:rPr>
                        <w:t xml:space="preserve">  </w:t>
                      </w:r>
                      <w:r w:rsidRPr="00432C48">
                        <w:rPr>
                          <w:rFonts w:ascii="Times New Roman" w:hAnsi="Times New Roman" w:cs="Times New Roman"/>
                          <w:i/>
                        </w:rPr>
                        <w:sym w:font="Symbol" w:char="F062"/>
                      </w:r>
                      <w:r>
                        <w:rPr>
                          <w:rFonts w:ascii="Times New Roman" w:hAnsi="Times New Roman" w:cs="Times New Roman"/>
                          <w:vertAlign w:val="subscript"/>
                        </w:rPr>
                        <w:t>13</w:t>
                      </w:r>
                      <w:r>
                        <w:rPr>
                          <w:rFonts w:ascii="Times New Roman" w:hAnsi="Times New Roman" w:cs="Times New Roman"/>
                        </w:rPr>
                        <w:t>(multi*START)</w:t>
                      </w:r>
                      <w:r>
                        <w:rPr>
                          <w:rFonts w:ascii="Times New Roman" w:hAnsi="Times New Roman" w:cs="Times New Roman"/>
                          <w:vertAlign w:val="subscript"/>
                        </w:rPr>
                        <w:t xml:space="preserve"> </w:t>
                      </w:r>
                      <w:r>
                        <w:rPr>
                          <w:rFonts w:ascii="Times New Roman" w:hAnsi="Times New Roman" w:cs="Times New Roman"/>
                        </w:rPr>
                        <w:t xml:space="preserve">+ </w:t>
                      </w:r>
                      <w:proofErr w:type="spellStart"/>
                      <w:r>
                        <w:rPr>
                          <w:rFonts w:ascii="Times New Roman" w:hAnsi="Times New Roman" w:cs="Times New Roman"/>
                        </w:rPr>
                        <w:t>u</w:t>
                      </w:r>
                      <w:r>
                        <w:rPr>
                          <w:rFonts w:ascii="Times New Roman" w:hAnsi="Times New Roman" w:cs="Times New Roman"/>
                          <w:vertAlign w:val="subscript"/>
                        </w:rPr>
                        <w:t>i</w:t>
                      </w:r>
                      <w:proofErr w:type="spellEnd"/>
                    </w:p>
                    <w:p w14:paraId="3547C7C5" w14:textId="77777777" w:rsidR="00770852" w:rsidRDefault="00770852" w:rsidP="00161449">
                      <w:pPr>
                        <w:spacing w:line="480" w:lineRule="auto"/>
                        <w:jc w:val="center"/>
                        <w:rPr>
                          <w:rFonts w:ascii="Times New Roman" w:hAnsi="Times New Roman" w:cs="Times New Roman"/>
                          <w:sz w:val="20"/>
                          <w:szCs w:val="20"/>
                        </w:rPr>
                      </w:pPr>
                      <w:r w:rsidRPr="00F8633E">
                        <w:rPr>
                          <w:rFonts w:ascii="Times New Roman" w:hAnsi="Times New Roman" w:cs="Times New Roman"/>
                          <w:sz w:val="20"/>
                          <w:szCs w:val="20"/>
                        </w:rPr>
                        <w:t xml:space="preserve">(Denoted </w:t>
                      </w:r>
                      <w:r w:rsidRPr="00F8633E">
                        <w:rPr>
                          <w:rFonts w:ascii="Times New Roman" w:hAnsi="Times New Roman" w:cs="Times New Roman"/>
                          <w:i/>
                          <w:sz w:val="20"/>
                          <w:szCs w:val="20"/>
                        </w:rPr>
                        <w:sym w:font="Symbol" w:char="F062"/>
                      </w:r>
                      <w:r w:rsidRPr="00F8633E">
                        <w:rPr>
                          <w:rFonts w:ascii="Times New Roman" w:hAnsi="Times New Roman" w:cs="Times New Roman"/>
                          <w:i/>
                          <w:sz w:val="20"/>
                          <w:szCs w:val="20"/>
                          <w:vertAlign w:val="subscript"/>
                        </w:rPr>
                        <w:t xml:space="preserve">0 </w:t>
                      </w:r>
                      <w:r w:rsidRPr="00F8633E">
                        <w:rPr>
                          <w:rFonts w:ascii="Times New Roman" w:hAnsi="Times New Roman" w:cs="Times New Roman"/>
                          <w:i/>
                          <w:sz w:val="20"/>
                          <w:szCs w:val="20"/>
                        </w:rPr>
                        <w:t xml:space="preserve">+ </w:t>
                      </w:r>
                      <w:r w:rsidRPr="00F8633E">
                        <w:rPr>
                          <w:rFonts w:ascii="Times New Roman" w:hAnsi="Times New Roman" w:cs="Times New Roman"/>
                          <w:i/>
                          <w:sz w:val="20"/>
                          <w:szCs w:val="20"/>
                        </w:rPr>
                        <w:sym w:font="Symbol" w:char="F062"/>
                      </w:r>
                      <w:r w:rsidRPr="00F8633E">
                        <w:rPr>
                          <w:rFonts w:ascii="Times New Roman" w:hAnsi="Times New Roman" w:cs="Times New Roman"/>
                          <w:sz w:val="20"/>
                          <w:szCs w:val="20"/>
                          <w:vertAlign w:val="subscript"/>
                        </w:rPr>
                        <w:t>1</w:t>
                      </w:r>
                      <w:r w:rsidRPr="00F8633E">
                        <w:rPr>
                          <w:rFonts w:ascii="Times New Roman" w:hAnsi="Times New Roman" w:cs="Times New Roman"/>
                          <w:sz w:val="20"/>
                          <w:szCs w:val="20"/>
                        </w:rPr>
                        <w:t>(vet)</w:t>
                      </w:r>
                      <w:r w:rsidRPr="00F8633E">
                        <w:rPr>
                          <w:rFonts w:ascii="Times New Roman" w:hAnsi="Times New Roman" w:cs="Times New Roman"/>
                          <w:sz w:val="20"/>
                          <w:szCs w:val="20"/>
                          <w:vertAlign w:val="subscript"/>
                        </w:rPr>
                        <w:t xml:space="preserve"> </w:t>
                      </w:r>
                      <w:r w:rsidRPr="00F8633E">
                        <w:rPr>
                          <w:rFonts w:ascii="Times New Roman" w:hAnsi="Times New Roman" w:cs="Times New Roman"/>
                          <w:sz w:val="20"/>
                          <w:szCs w:val="20"/>
                        </w:rPr>
                        <w:t>+</w:t>
                      </w:r>
                      <w:r w:rsidRPr="00F8633E">
                        <w:rPr>
                          <w:rFonts w:ascii="Times New Roman" w:hAnsi="Times New Roman" w:cs="Times New Roman"/>
                          <w:i/>
                          <w:sz w:val="20"/>
                          <w:szCs w:val="20"/>
                        </w:rPr>
                        <w:t>…</w:t>
                      </w:r>
                      <w:r w:rsidRPr="00F8633E">
                        <w:rPr>
                          <w:rFonts w:ascii="Times New Roman" w:hAnsi="Times New Roman" w:cs="Times New Roman"/>
                          <w:sz w:val="20"/>
                          <w:szCs w:val="20"/>
                        </w:rPr>
                        <w:t>+</w:t>
                      </w:r>
                      <w:r w:rsidRPr="00F8633E">
                        <w:rPr>
                          <w:rFonts w:ascii="Times New Roman" w:hAnsi="Times New Roman" w:cs="Times New Roman"/>
                          <w:i/>
                          <w:sz w:val="20"/>
                          <w:szCs w:val="20"/>
                        </w:rPr>
                        <w:sym w:font="Symbol" w:char="F062"/>
                      </w:r>
                      <w:r w:rsidRPr="00F8633E">
                        <w:rPr>
                          <w:rFonts w:ascii="Times New Roman" w:hAnsi="Times New Roman" w:cs="Times New Roman"/>
                          <w:sz w:val="20"/>
                          <w:szCs w:val="20"/>
                          <w:vertAlign w:val="subscript"/>
                        </w:rPr>
                        <w:t>1</w:t>
                      </w:r>
                      <w:r>
                        <w:rPr>
                          <w:rFonts w:ascii="Times New Roman" w:hAnsi="Times New Roman" w:cs="Times New Roman"/>
                          <w:sz w:val="20"/>
                          <w:szCs w:val="20"/>
                          <w:vertAlign w:val="subscript"/>
                        </w:rPr>
                        <w:t>3</w:t>
                      </w:r>
                      <w:r w:rsidRPr="00F8633E">
                        <w:rPr>
                          <w:rFonts w:ascii="Times New Roman" w:hAnsi="Times New Roman" w:cs="Times New Roman"/>
                          <w:sz w:val="20"/>
                          <w:szCs w:val="20"/>
                        </w:rPr>
                        <w:t>(</w:t>
                      </w:r>
                      <w:r>
                        <w:rPr>
                          <w:rFonts w:ascii="Times New Roman" w:hAnsi="Times New Roman" w:cs="Times New Roman"/>
                          <w:sz w:val="20"/>
                          <w:szCs w:val="20"/>
                        </w:rPr>
                        <w:t>multi</w:t>
                      </w:r>
                      <w:r w:rsidRPr="00F8633E">
                        <w:rPr>
                          <w:rFonts w:ascii="Times New Roman" w:hAnsi="Times New Roman" w:cs="Times New Roman"/>
                          <w:sz w:val="20"/>
                          <w:szCs w:val="20"/>
                        </w:rPr>
                        <w:t>*START)</w:t>
                      </w:r>
                      <w:r w:rsidRPr="00F8633E">
                        <w:rPr>
                          <w:rFonts w:ascii="Times New Roman" w:hAnsi="Times New Roman" w:cs="Times New Roman"/>
                          <w:sz w:val="20"/>
                          <w:szCs w:val="20"/>
                          <w:vertAlign w:val="subscript"/>
                        </w:rPr>
                        <w:t xml:space="preserve"> </w:t>
                      </w:r>
                      <w:r w:rsidRPr="00F8633E">
                        <w:rPr>
                          <w:rFonts w:ascii="Times New Roman" w:hAnsi="Times New Roman" w:cs="Times New Roman"/>
                          <w:sz w:val="20"/>
                          <w:szCs w:val="20"/>
                        </w:rPr>
                        <w:t xml:space="preserve">+ </w:t>
                      </w:r>
                      <w:proofErr w:type="spellStart"/>
                      <w:r w:rsidRPr="00F8633E">
                        <w:rPr>
                          <w:rFonts w:ascii="Times New Roman" w:hAnsi="Times New Roman" w:cs="Times New Roman"/>
                          <w:sz w:val="20"/>
                          <w:szCs w:val="20"/>
                        </w:rPr>
                        <w:t>u</w:t>
                      </w:r>
                      <w:r w:rsidRPr="00F8633E">
                        <w:rPr>
                          <w:rFonts w:ascii="Times New Roman" w:hAnsi="Times New Roman" w:cs="Times New Roman"/>
                          <w:sz w:val="20"/>
                          <w:szCs w:val="20"/>
                          <w:vertAlign w:val="subscript"/>
                        </w:rPr>
                        <w:t>i</w:t>
                      </w:r>
                      <w:proofErr w:type="spellEnd"/>
                      <w:r w:rsidRPr="00F8633E">
                        <w:rPr>
                          <w:rFonts w:ascii="Times New Roman" w:hAnsi="Times New Roman" w:cs="Times New Roman"/>
                          <w:sz w:val="20"/>
                          <w:szCs w:val="20"/>
                        </w:rPr>
                        <w:t>)</w:t>
                      </w:r>
                    </w:p>
                    <w:p w14:paraId="1DC7AD68" w14:textId="7C904FDC" w:rsidR="00770852" w:rsidRPr="007A1174" w:rsidRDefault="00770852" w:rsidP="00161449">
                      <w:pPr>
                        <w:spacing w:line="480" w:lineRule="auto"/>
                        <w:rPr>
                          <w:rFonts w:ascii="Times New Roman" w:hAnsi="Times New Roman" w:cs="Times New Roman"/>
                          <w:b/>
                        </w:rPr>
                      </w:pPr>
                      <w:r>
                        <w:rPr>
                          <w:rFonts w:ascii="Times New Roman" w:hAnsi="Times New Roman" w:cs="Times New Roman"/>
                          <w:b/>
                          <w:u w:val="single"/>
                        </w:rPr>
                        <w:t>Regression Model 6</w:t>
                      </w:r>
                      <w:r w:rsidRPr="007A1174">
                        <w:rPr>
                          <w:rFonts w:ascii="Times New Roman" w:hAnsi="Times New Roman" w:cs="Times New Roman"/>
                          <w:b/>
                          <w:u w:val="single"/>
                        </w:rPr>
                        <w:t xml:space="preserve"> </w:t>
                      </w:r>
                      <w:r>
                        <w:rPr>
                          <w:rFonts w:ascii="Times New Roman" w:hAnsi="Times New Roman" w:cs="Times New Roman"/>
                          <w:b/>
                          <w:u w:val="single"/>
                        </w:rPr>
                        <w:t xml:space="preserve">(Regression Model 5, Plus Accounting for All Suspension Effects, </w:t>
                      </w:r>
                      <w:r w:rsidRPr="00D23FC1">
                        <w:rPr>
                          <w:rFonts w:ascii="Times New Roman" w:hAnsi="Times New Roman" w:cs="Times New Roman"/>
                          <w:b/>
                          <w:u w:val="single"/>
                        </w:rPr>
                        <w:t>{</w:t>
                      </w:r>
                      <w:r w:rsidRPr="00D23FC1">
                        <w:rPr>
                          <w:rFonts w:ascii="Times New Roman" w:hAnsi="Times New Roman" w:cs="Times New Roman"/>
                          <w:b/>
                          <w:i/>
                          <w:u w:val="single"/>
                        </w:rPr>
                        <w:sym w:font="Symbol" w:char="F062"/>
                      </w:r>
                      <w:r w:rsidRPr="00D23FC1">
                        <w:rPr>
                          <w:rFonts w:ascii="Times New Roman" w:hAnsi="Times New Roman" w:cs="Times New Roman"/>
                          <w:b/>
                          <w:u w:val="single"/>
                          <w:vertAlign w:val="subscript"/>
                        </w:rPr>
                        <w:t>1</w:t>
                      </w:r>
                      <w:r>
                        <w:rPr>
                          <w:rFonts w:ascii="Times New Roman" w:hAnsi="Times New Roman" w:cs="Times New Roman"/>
                          <w:b/>
                          <w:u w:val="single"/>
                          <w:vertAlign w:val="subscript"/>
                        </w:rPr>
                        <w:t>4</w:t>
                      </w:r>
                      <w:r w:rsidRPr="00D23FC1">
                        <w:rPr>
                          <w:rFonts w:ascii="Times New Roman" w:hAnsi="Times New Roman" w:cs="Times New Roman"/>
                          <w:b/>
                          <w:u w:val="single"/>
                        </w:rPr>
                        <w:t xml:space="preserve">, </w:t>
                      </w:r>
                      <w:r w:rsidRPr="00D23FC1">
                        <w:rPr>
                          <w:rFonts w:ascii="Times New Roman" w:hAnsi="Times New Roman" w:cs="Times New Roman"/>
                          <w:b/>
                          <w:i/>
                          <w:u w:val="single"/>
                        </w:rPr>
                        <w:sym w:font="Symbol" w:char="F062"/>
                      </w:r>
                      <w:r w:rsidRPr="00D23FC1">
                        <w:rPr>
                          <w:rFonts w:ascii="Times New Roman" w:hAnsi="Times New Roman" w:cs="Times New Roman"/>
                          <w:b/>
                          <w:u w:val="single"/>
                          <w:vertAlign w:val="subscript"/>
                        </w:rPr>
                        <w:t>1</w:t>
                      </w:r>
                      <w:r>
                        <w:rPr>
                          <w:rFonts w:ascii="Times New Roman" w:hAnsi="Times New Roman" w:cs="Times New Roman"/>
                          <w:b/>
                          <w:u w:val="single"/>
                          <w:vertAlign w:val="subscript"/>
                        </w:rPr>
                        <w:t>5</w:t>
                      </w:r>
                      <w:r>
                        <w:rPr>
                          <w:rFonts w:ascii="Times New Roman" w:hAnsi="Times New Roman" w:cs="Times New Roman"/>
                          <w:b/>
                          <w:u w:val="single"/>
                        </w:rPr>
                        <w:t>})</w:t>
                      </w:r>
                    </w:p>
                    <w:p w14:paraId="10542449" w14:textId="77777777" w:rsidR="00770852" w:rsidRPr="007A1174" w:rsidRDefault="00770852" w:rsidP="00161449">
                      <w:pPr>
                        <w:spacing w:line="480" w:lineRule="auto"/>
                        <w:rPr>
                          <w:rFonts w:ascii="Times New Roman" w:hAnsi="Times New Roman" w:cs="Times New Roman"/>
                          <w:vertAlign w:val="subscript"/>
                        </w:rPr>
                      </w:pPr>
                      <w:r>
                        <w:rPr>
                          <w:rFonts w:ascii="Times New Roman" w:hAnsi="Times New Roman" w:cs="Times New Roman"/>
                        </w:rPr>
                        <w:t xml:space="preserve">∆Response per 36 mins = </w:t>
                      </w:r>
                      <w:r w:rsidRPr="00432C48">
                        <w:rPr>
                          <w:rFonts w:ascii="Times New Roman" w:hAnsi="Times New Roman" w:cs="Times New Roman"/>
                          <w:i/>
                        </w:rPr>
                        <w:sym w:font="Symbol" w:char="F062"/>
                      </w:r>
                      <w:r w:rsidRPr="00432C48">
                        <w:rPr>
                          <w:rFonts w:ascii="Times New Roman" w:hAnsi="Times New Roman" w:cs="Times New Roman"/>
                          <w:i/>
                          <w:vertAlign w:val="subscript"/>
                        </w:rPr>
                        <w:t>0</w:t>
                      </w:r>
                      <w:r>
                        <w:rPr>
                          <w:rFonts w:ascii="Times New Roman" w:hAnsi="Times New Roman" w:cs="Times New Roman"/>
                          <w:i/>
                          <w:vertAlign w:val="subscript"/>
                        </w:rPr>
                        <w:t xml:space="preserve"> </w:t>
                      </w:r>
                      <w:r>
                        <w:rPr>
                          <w:rFonts w:ascii="Times New Roman" w:hAnsi="Times New Roman" w:cs="Times New Roman"/>
                          <w:i/>
                        </w:rPr>
                        <w:t xml:space="preserve">+ </w:t>
                      </w:r>
                      <w:r w:rsidRPr="00432C48">
                        <w:rPr>
                          <w:rFonts w:ascii="Times New Roman" w:hAnsi="Times New Roman" w:cs="Times New Roman"/>
                          <w:i/>
                        </w:rPr>
                        <w:sym w:font="Symbol" w:char="F062"/>
                      </w:r>
                      <w:r w:rsidRPr="00482532">
                        <w:rPr>
                          <w:rFonts w:ascii="Times New Roman" w:hAnsi="Times New Roman" w:cs="Times New Roman"/>
                          <w:vertAlign w:val="subscript"/>
                        </w:rPr>
                        <w:t>1</w:t>
                      </w:r>
                      <w:r>
                        <w:rPr>
                          <w:rFonts w:ascii="Times New Roman" w:hAnsi="Times New Roman" w:cs="Times New Roman"/>
                        </w:rPr>
                        <w:t>(vet)</w:t>
                      </w:r>
                      <w:r>
                        <w:rPr>
                          <w:rFonts w:ascii="Times New Roman" w:hAnsi="Times New Roman" w:cs="Times New Roman"/>
                          <w:vertAlign w:val="subscript"/>
                        </w:rPr>
                        <w:t xml:space="preserve"> </w:t>
                      </w:r>
                      <w:r>
                        <w:rPr>
                          <w:rFonts w:ascii="Times New Roman" w:hAnsi="Times New Roman" w:cs="Times New Roman"/>
                        </w:rPr>
                        <w:t>+</w:t>
                      </w:r>
                      <w:r>
                        <w:rPr>
                          <w:rFonts w:ascii="Times New Roman" w:hAnsi="Times New Roman" w:cs="Times New Roman"/>
                          <w:i/>
                        </w:rPr>
                        <w:t>…</w:t>
                      </w:r>
                      <w:r>
                        <w:rPr>
                          <w:rFonts w:ascii="Times New Roman" w:hAnsi="Times New Roman" w:cs="Times New Roman"/>
                        </w:rPr>
                        <w:t>+</w:t>
                      </w:r>
                      <w:r>
                        <w:rPr>
                          <w:rFonts w:ascii="Times New Roman" w:hAnsi="Times New Roman" w:cs="Times New Roman"/>
                          <w:vertAlign w:val="subscript"/>
                        </w:rPr>
                        <w:t xml:space="preserve">  </w:t>
                      </w:r>
                      <w:r w:rsidRPr="00432C48">
                        <w:rPr>
                          <w:rFonts w:ascii="Times New Roman" w:hAnsi="Times New Roman" w:cs="Times New Roman"/>
                          <w:i/>
                        </w:rPr>
                        <w:sym w:font="Symbol" w:char="F062"/>
                      </w:r>
                      <w:r>
                        <w:rPr>
                          <w:rFonts w:ascii="Times New Roman" w:hAnsi="Times New Roman" w:cs="Times New Roman"/>
                          <w:vertAlign w:val="subscript"/>
                        </w:rPr>
                        <w:t>13</w:t>
                      </w:r>
                      <w:r>
                        <w:rPr>
                          <w:rFonts w:ascii="Times New Roman" w:hAnsi="Times New Roman" w:cs="Times New Roman"/>
                        </w:rPr>
                        <w:t>(multi*START)</w:t>
                      </w:r>
                      <w:r>
                        <w:rPr>
                          <w:rFonts w:ascii="Times New Roman" w:hAnsi="Times New Roman" w:cs="Times New Roman"/>
                          <w:vertAlign w:val="subscript"/>
                        </w:rPr>
                        <w:t xml:space="preserve"> </w:t>
                      </w:r>
                      <w:r>
                        <w:rPr>
                          <w:rFonts w:ascii="Times New Roman" w:hAnsi="Times New Roman" w:cs="Times New Roman"/>
                        </w:rPr>
                        <w:t>+</w:t>
                      </w:r>
                      <w:r w:rsidRPr="00432C48">
                        <w:rPr>
                          <w:rFonts w:ascii="Times New Roman" w:hAnsi="Times New Roman" w:cs="Times New Roman"/>
                          <w:i/>
                        </w:rPr>
                        <w:sym w:font="Symbol" w:char="F062"/>
                      </w:r>
                      <w:r>
                        <w:rPr>
                          <w:rFonts w:ascii="Times New Roman" w:hAnsi="Times New Roman" w:cs="Times New Roman"/>
                          <w:vertAlign w:val="subscript"/>
                        </w:rPr>
                        <w:t>14</w:t>
                      </w:r>
                      <w:r>
                        <w:rPr>
                          <w:rFonts w:ascii="Times New Roman" w:hAnsi="Times New Roman" w:cs="Times New Roman"/>
                        </w:rPr>
                        <w:t xml:space="preserve">(Game) + </w:t>
                      </w:r>
                      <w:r w:rsidRPr="00432C48">
                        <w:rPr>
                          <w:rFonts w:ascii="Times New Roman" w:hAnsi="Times New Roman" w:cs="Times New Roman"/>
                          <w:i/>
                        </w:rPr>
                        <w:sym w:font="Symbol" w:char="F062"/>
                      </w:r>
                      <w:r>
                        <w:rPr>
                          <w:rFonts w:ascii="Times New Roman" w:hAnsi="Times New Roman" w:cs="Times New Roman"/>
                          <w:vertAlign w:val="subscript"/>
                        </w:rPr>
                        <w:t>15</w:t>
                      </w:r>
                      <w:r>
                        <w:rPr>
                          <w:rFonts w:ascii="Times New Roman" w:hAnsi="Times New Roman" w:cs="Times New Roman"/>
                        </w:rPr>
                        <w:t xml:space="preserve">(Ref) + </w:t>
                      </w:r>
                      <w:proofErr w:type="spellStart"/>
                      <w:r>
                        <w:rPr>
                          <w:rFonts w:ascii="Times New Roman" w:hAnsi="Times New Roman" w:cs="Times New Roman"/>
                        </w:rPr>
                        <w:t>u</w:t>
                      </w:r>
                      <w:r>
                        <w:rPr>
                          <w:rFonts w:ascii="Times New Roman" w:hAnsi="Times New Roman" w:cs="Times New Roman"/>
                          <w:vertAlign w:val="subscript"/>
                        </w:rPr>
                        <w:t>i</w:t>
                      </w:r>
                      <w:proofErr w:type="spellEnd"/>
                    </w:p>
                  </w:txbxContent>
                </v:textbox>
                <w10:wrap type="square"/>
              </v:shape>
            </w:pict>
          </mc:Fallback>
        </mc:AlternateContent>
      </w:r>
    </w:p>
    <w:p w14:paraId="1B038B8C" w14:textId="77777777" w:rsidR="00161449" w:rsidRDefault="00884105" w:rsidP="00BB6B57">
      <w:pPr>
        <w:spacing w:line="480" w:lineRule="auto"/>
        <w:rPr>
          <w:rFonts w:ascii="Times New Roman" w:hAnsi="Times New Roman" w:cs="Times New Roman"/>
          <w:b/>
        </w:rPr>
      </w:pPr>
      <w:r>
        <w:rPr>
          <w:rFonts w:ascii="Times New Roman" w:hAnsi="Times New Roman" w:cs="Times New Roman"/>
          <w:b/>
        </w:rPr>
        <w:tab/>
      </w:r>
    </w:p>
    <w:p w14:paraId="0C3D28C3" w14:textId="720D3294" w:rsidR="00902D26" w:rsidRDefault="00BB6B57" w:rsidP="00161449">
      <w:pPr>
        <w:spacing w:line="480" w:lineRule="auto"/>
        <w:ind w:firstLine="720"/>
        <w:rPr>
          <w:rFonts w:ascii="Times New Roman" w:hAnsi="Times New Roman" w:cs="Times New Roman"/>
        </w:rPr>
      </w:pPr>
      <w:r w:rsidRPr="00BB6B57">
        <w:rPr>
          <w:rFonts w:ascii="Times New Roman" w:hAnsi="Times New Roman" w:cs="Times New Roman"/>
        </w:rPr>
        <w:t>In</w:t>
      </w:r>
      <w:r>
        <w:rPr>
          <w:rFonts w:ascii="Times New Roman" w:hAnsi="Times New Roman" w:cs="Times New Roman"/>
          <w:b/>
        </w:rPr>
        <w:t xml:space="preserve"> </w:t>
      </w:r>
      <w:r w:rsidR="00884105">
        <w:rPr>
          <w:rFonts w:ascii="Times New Roman" w:hAnsi="Times New Roman" w:cs="Times New Roman"/>
        </w:rPr>
        <w:t>Model 4</w:t>
      </w:r>
      <w:r>
        <w:rPr>
          <w:rFonts w:ascii="Times New Roman" w:hAnsi="Times New Roman" w:cs="Times New Roman"/>
        </w:rPr>
        <w:t>,</w:t>
      </w:r>
      <w:r w:rsidR="00884105">
        <w:rPr>
          <w:rFonts w:ascii="Times New Roman" w:hAnsi="Times New Roman" w:cs="Times New Roman"/>
        </w:rPr>
        <w:t xml:space="preserve"> </w:t>
      </w:r>
      <w:r w:rsidR="00072A92" w:rsidRPr="00432C48">
        <w:rPr>
          <w:rFonts w:ascii="Times New Roman" w:hAnsi="Times New Roman" w:cs="Times New Roman"/>
          <w:i/>
        </w:rPr>
        <w:sym w:font="Symbol" w:char="F062"/>
      </w:r>
      <w:r w:rsidR="00072A92">
        <w:rPr>
          <w:rFonts w:ascii="Times New Roman" w:hAnsi="Times New Roman" w:cs="Times New Roman"/>
          <w:vertAlign w:val="subscript"/>
        </w:rPr>
        <w:t>6</w:t>
      </w:r>
      <w:r>
        <w:rPr>
          <w:rFonts w:ascii="Times New Roman" w:hAnsi="Times New Roman" w:cs="Times New Roman"/>
        </w:rPr>
        <w:t xml:space="preserve"> and </w:t>
      </w:r>
      <w:r w:rsidR="00072A92" w:rsidRPr="00432C48">
        <w:rPr>
          <w:rFonts w:ascii="Times New Roman" w:hAnsi="Times New Roman" w:cs="Times New Roman"/>
          <w:i/>
        </w:rPr>
        <w:sym w:font="Symbol" w:char="F062"/>
      </w:r>
      <w:r>
        <w:rPr>
          <w:rFonts w:ascii="Times New Roman" w:hAnsi="Times New Roman" w:cs="Times New Roman"/>
          <w:vertAlign w:val="subscript"/>
        </w:rPr>
        <w:t>8</w:t>
      </w:r>
      <w:r>
        <w:rPr>
          <w:rFonts w:ascii="Times New Roman" w:hAnsi="Times New Roman" w:cs="Times New Roman"/>
        </w:rPr>
        <w:t xml:space="preserve"> represent the marginal effect of a player’s first suspension, and the marginal effect of being a starter, respectively.  </w:t>
      </w:r>
      <w:r w:rsidR="00902D26">
        <w:rPr>
          <w:rFonts w:ascii="Times New Roman" w:hAnsi="Times New Roman" w:cs="Times New Roman"/>
        </w:rPr>
        <w:t>The signs on both of these are likely to be negative, despite the fact that Gonzalez’s (2009) study showed that starters maintain their physical performance better than non-starters.  The disruption in the rhythm of a starting caliber player due to the suspension is likely to negate the positive effects of being a starter.</w:t>
      </w:r>
    </w:p>
    <w:p w14:paraId="3735751B" w14:textId="094C0FF5" w:rsidR="001A3D64" w:rsidRDefault="00902D26" w:rsidP="00D72DFD">
      <w:pPr>
        <w:spacing w:line="480" w:lineRule="auto"/>
        <w:rPr>
          <w:rFonts w:ascii="Times New Roman" w:hAnsi="Times New Roman" w:cs="Times New Roman"/>
        </w:rPr>
      </w:pPr>
      <w:r>
        <w:rPr>
          <w:rFonts w:ascii="Times New Roman" w:hAnsi="Times New Roman" w:cs="Times New Roman"/>
        </w:rPr>
        <w:tab/>
        <w:t xml:space="preserve">To </w:t>
      </w:r>
      <w:r w:rsidR="00D23FC1">
        <w:rPr>
          <w:rFonts w:ascii="Times New Roman" w:hAnsi="Times New Roman" w:cs="Times New Roman"/>
        </w:rPr>
        <w:t>augment</w:t>
      </w:r>
      <w:r>
        <w:rPr>
          <w:rFonts w:ascii="Times New Roman" w:hAnsi="Times New Roman" w:cs="Times New Roman"/>
        </w:rPr>
        <w:t xml:space="preserve"> the simple effects </w:t>
      </w:r>
      <w:r w:rsidR="00D23FC1">
        <w:rPr>
          <w:rFonts w:ascii="Times New Roman" w:hAnsi="Times New Roman" w:cs="Times New Roman"/>
        </w:rPr>
        <w:t>in</w:t>
      </w:r>
      <w:r>
        <w:rPr>
          <w:rFonts w:ascii="Times New Roman" w:hAnsi="Times New Roman" w:cs="Times New Roman"/>
        </w:rPr>
        <w:t xml:space="preserve"> model 4, </w:t>
      </w:r>
      <w:r w:rsidRPr="00432C48">
        <w:rPr>
          <w:rFonts w:ascii="Times New Roman" w:hAnsi="Times New Roman" w:cs="Times New Roman"/>
          <w:i/>
        </w:rPr>
        <w:sym w:font="Symbol" w:char="F062"/>
      </w:r>
      <w:r>
        <w:rPr>
          <w:rFonts w:ascii="Times New Roman" w:hAnsi="Times New Roman" w:cs="Times New Roman"/>
          <w:vertAlign w:val="subscript"/>
        </w:rPr>
        <w:t xml:space="preserve">7 </w:t>
      </w:r>
      <w:r>
        <w:rPr>
          <w:rFonts w:ascii="Times New Roman" w:hAnsi="Times New Roman" w:cs="Times New Roman"/>
        </w:rPr>
        <w:t xml:space="preserve">and </w:t>
      </w:r>
      <w:r w:rsidRPr="00432C48">
        <w:rPr>
          <w:rFonts w:ascii="Times New Roman" w:hAnsi="Times New Roman" w:cs="Times New Roman"/>
          <w:i/>
        </w:rPr>
        <w:sym w:font="Symbol" w:char="F062"/>
      </w:r>
      <w:r>
        <w:rPr>
          <w:rFonts w:ascii="Times New Roman" w:hAnsi="Times New Roman" w:cs="Times New Roman"/>
          <w:vertAlign w:val="subscript"/>
        </w:rPr>
        <w:t>9</w:t>
      </w:r>
      <w:r w:rsidR="00D72DFD">
        <w:rPr>
          <w:rFonts w:ascii="Times New Roman" w:hAnsi="Times New Roman" w:cs="Times New Roman"/>
          <w:vertAlign w:val="subscript"/>
        </w:rPr>
        <w:t xml:space="preserve"> </w:t>
      </w:r>
      <w:r w:rsidR="00D23FC1">
        <w:rPr>
          <w:rFonts w:ascii="Times New Roman" w:hAnsi="Times New Roman" w:cs="Times New Roman"/>
        </w:rPr>
        <w:t>control for the</w:t>
      </w:r>
      <w:r w:rsidR="00D72DFD">
        <w:rPr>
          <w:rFonts w:ascii="Times New Roman" w:hAnsi="Times New Roman" w:cs="Times New Roman"/>
        </w:rPr>
        <w:t xml:space="preserve"> interaction effects of interest.  </w:t>
      </w:r>
      <w:r w:rsidR="00D72DFD" w:rsidRPr="00432C48">
        <w:rPr>
          <w:rFonts w:ascii="Times New Roman" w:hAnsi="Times New Roman" w:cs="Times New Roman"/>
          <w:i/>
        </w:rPr>
        <w:sym w:font="Symbol" w:char="F062"/>
      </w:r>
      <w:r w:rsidR="00D72DFD">
        <w:rPr>
          <w:rFonts w:ascii="Times New Roman" w:hAnsi="Times New Roman" w:cs="Times New Roman"/>
          <w:vertAlign w:val="subscript"/>
        </w:rPr>
        <w:t xml:space="preserve">7 </w:t>
      </w:r>
      <w:r w:rsidR="00D23FC1">
        <w:rPr>
          <w:rFonts w:ascii="Times New Roman" w:hAnsi="Times New Roman" w:cs="Times New Roman"/>
        </w:rPr>
        <w:t>captures</w:t>
      </w:r>
      <w:r w:rsidR="00D72DFD">
        <w:rPr>
          <w:rFonts w:ascii="Times New Roman" w:hAnsi="Times New Roman" w:cs="Times New Roman"/>
        </w:rPr>
        <w:t xml:space="preserve"> the additional effect that a</w:t>
      </w:r>
      <w:r w:rsidR="00D23FC1">
        <w:rPr>
          <w:rFonts w:ascii="Times New Roman" w:hAnsi="Times New Roman" w:cs="Times New Roman"/>
        </w:rPr>
        <w:t xml:space="preserve"> veteran</w:t>
      </w:r>
      <w:r w:rsidR="00D72DFD">
        <w:rPr>
          <w:rFonts w:ascii="Times New Roman" w:hAnsi="Times New Roman" w:cs="Times New Roman"/>
        </w:rPr>
        <w:t xml:space="preserve"> player experiences when he’s suspended </w:t>
      </w:r>
      <w:r w:rsidR="00D72DFD">
        <w:rPr>
          <w:rFonts w:ascii="Times New Roman" w:hAnsi="Times New Roman" w:cs="Times New Roman"/>
        </w:rPr>
        <w:lastRenderedPageBreak/>
        <w:t>for the first time in his career.  This effect build</w:t>
      </w:r>
      <w:r w:rsidR="001A3D64">
        <w:rPr>
          <w:rFonts w:ascii="Times New Roman" w:hAnsi="Times New Roman" w:cs="Times New Roman"/>
        </w:rPr>
        <w:t>s</w:t>
      </w:r>
      <w:r w:rsidR="00D72DFD">
        <w:rPr>
          <w:rFonts w:ascii="Times New Roman" w:hAnsi="Times New Roman" w:cs="Times New Roman"/>
        </w:rPr>
        <w:t xml:space="preserve"> upon the maturity effect model 1 </w:t>
      </w:r>
      <w:r w:rsidR="00D23FC1">
        <w:rPr>
          <w:rFonts w:ascii="Times New Roman" w:hAnsi="Times New Roman" w:cs="Times New Roman"/>
        </w:rPr>
        <w:t>estimates</w:t>
      </w:r>
      <w:r w:rsidR="00D72DFD">
        <w:rPr>
          <w:rFonts w:ascii="Times New Roman" w:hAnsi="Times New Roman" w:cs="Times New Roman"/>
        </w:rPr>
        <w:t xml:space="preserve">, and is likely to be positive since it has been hypothesized that </w:t>
      </w:r>
      <w:r w:rsidR="00D23FC1">
        <w:rPr>
          <w:rFonts w:ascii="Times New Roman" w:hAnsi="Times New Roman" w:cs="Times New Roman"/>
        </w:rPr>
        <w:t>veteran status lessens</w:t>
      </w:r>
      <w:r w:rsidR="00D72DFD">
        <w:rPr>
          <w:rFonts w:ascii="Times New Roman" w:hAnsi="Times New Roman" w:cs="Times New Roman"/>
        </w:rPr>
        <w:t xml:space="preserve"> </w:t>
      </w:r>
      <w:r w:rsidR="00BE2C47">
        <w:rPr>
          <w:rFonts w:ascii="Times New Roman" w:hAnsi="Times New Roman" w:cs="Times New Roman"/>
        </w:rPr>
        <w:t>the negative effect</w:t>
      </w:r>
      <w:r w:rsidR="00D72DFD">
        <w:rPr>
          <w:rFonts w:ascii="Times New Roman" w:hAnsi="Times New Roman" w:cs="Times New Roman"/>
        </w:rPr>
        <w:t xml:space="preserve"> </w:t>
      </w:r>
      <w:r w:rsidR="00C5404A">
        <w:rPr>
          <w:rFonts w:ascii="Times New Roman" w:hAnsi="Times New Roman" w:cs="Times New Roman"/>
        </w:rPr>
        <w:t>of being suspended</w:t>
      </w:r>
      <w:r w:rsidR="00D72DFD">
        <w:rPr>
          <w:rFonts w:ascii="Times New Roman" w:hAnsi="Times New Roman" w:cs="Times New Roman"/>
        </w:rPr>
        <w:t xml:space="preserve">.  </w:t>
      </w:r>
      <w:r w:rsidR="00D72DFD" w:rsidRPr="00432C48">
        <w:rPr>
          <w:rFonts w:ascii="Times New Roman" w:hAnsi="Times New Roman" w:cs="Times New Roman"/>
          <w:i/>
        </w:rPr>
        <w:sym w:font="Symbol" w:char="F062"/>
      </w:r>
      <w:r w:rsidR="00D72DFD">
        <w:rPr>
          <w:rFonts w:ascii="Times New Roman" w:hAnsi="Times New Roman" w:cs="Times New Roman"/>
          <w:vertAlign w:val="subscript"/>
        </w:rPr>
        <w:t xml:space="preserve">9 </w:t>
      </w:r>
      <w:r w:rsidR="00C5404A">
        <w:rPr>
          <w:rFonts w:ascii="Times New Roman" w:hAnsi="Times New Roman" w:cs="Times New Roman"/>
        </w:rPr>
        <w:t>controls for the player characteristic effect, which describes the additional effect that playing increased minutes has on the change in the response variable for starters</w:t>
      </w:r>
      <w:r w:rsidR="00D72DFD">
        <w:rPr>
          <w:rFonts w:ascii="Times New Roman" w:hAnsi="Times New Roman" w:cs="Times New Roman"/>
        </w:rPr>
        <w:t>.  This effect is expected to be negative</w:t>
      </w:r>
      <w:r w:rsidR="001A3D64">
        <w:rPr>
          <w:rFonts w:ascii="Times New Roman" w:hAnsi="Times New Roman" w:cs="Times New Roman"/>
        </w:rPr>
        <w:t xml:space="preserve">, since </w:t>
      </w:r>
      <w:r w:rsidR="001A3D64" w:rsidRPr="00432C48">
        <w:rPr>
          <w:rFonts w:ascii="Times New Roman" w:hAnsi="Times New Roman" w:cs="Times New Roman"/>
          <w:i/>
        </w:rPr>
        <w:sym w:font="Symbol" w:char="F062"/>
      </w:r>
      <w:r w:rsidR="001A3D64">
        <w:rPr>
          <w:rFonts w:ascii="Times New Roman" w:hAnsi="Times New Roman" w:cs="Times New Roman"/>
          <w:vertAlign w:val="subscript"/>
        </w:rPr>
        <w:t xml:space="preserve">3 </w:t>
      </w:r>
      <w:r w:rsidR="001A3D64">
        <w:rPr>
          <w:rFonts w:ascii="Times New Roman" w:hAnsi="Times New Roman" w:cs="Times New Roman"/>
        </w:rPr>
        <w:t xml:space="preserve">and </w:t>
      </w:r>
      <w:r w:rsidR="001A3D64" w:rsidRPr="00432C48">
        <w:rPr>
          <w:rFonts w:ascii="Times New Roman" w:hAnsi="Times New Roman" w:cs="Times New Roman"/>
          <w:i/>
        </w:rPr>
        <w:sym w:font="Symbol" w:char="F062"/>
      </w:r>
      <w:r w:rsidR="001A3D64">
        <w:rPr>
          <w:rFonts w:ascii="Times New Roman" w:hAnsi="Times New Roman" w:cs="Times New Roman"/>
          <w:vertAlign w:val="subscript"/>
        </w:rPr>
        <w:t xml:space="preserve">8 </w:t>
      </w:r>
      <w:r w:rsidR="001A3D64">
        <w:rPr>
          <w:rFonts w:ascii="Times New Roman" w:hAnsi="Times New Roman" w:cs="Times New Roman"/>
        </w:rPr>
        <w:t xml:space="preserve">have been hypothesized to be negative. </w:t>
      </w:r>
    </w:p>
    <w:p w14:paraId="60DE2DF8" w14:textId="778AD0B2" w:rsidR="00654940" w:rsidRDefault="001A3D64" w:rsidP="00D72DFD">
      <w:pPr>
        <w:spacing w:line="480" w:lineRule="auto"/>
        <w:rPr>
          <w:rFonts w:ascii="Times New Roman" w:hAnsi="Times New Roman" w:cs="Times New Roman"/>
        </w:rPr>
      </w:pPr>
      <w:r>
        <w:rPr>
          <w:rFonts w:ascii="Times New Roman" w:hAnsi="Times New Roman" w:cs="Times New Roman"/>
        </w:rPr>
        <w:tab/>
        <w:t xml:space="preserve">Model 5 adds the same variables </w:t>
      </w:r>
      <w:r w:rsidR="00654940">
        <w:rPr>
          <w:rFonts w:ascii="Times New Roman" w:hAnsi="Times New Roman" w:cs="Times New Roman"/>
        </w:rPr>
        <w:t>to regression</w:t>
      </w:r>
      <w:r w:rsidR="00BB537C">
        <w:rPr>
          <w:rFonts w:ascii="Times New Roman" w:hAnsi="Times New Roman" w:cs="Times New Roman"/>
        </w:rPr>
        <w:t xml:space="preserve"> </w:t>
      </w:r>
      <w:r w:rsidR="00F66900">
        <w:rPr>
          <w:rFonts w:ascii="Times New Roman" w:hAnsi="Times New Roman" w:cs="Times New Roman"/>
        </w:rPr>
        <w:t>M</w:t>
      </w:r>
      <w:r w:rsidR="00023C52">
        <w:rPr>
          <w:rFonts w:ascii="Times New Roman" w:hAnsi="Times New Roman" w:cs="Times New Roman"/>
        </w:rPr>
        <w:t xml:space="preserve">odel </w:t>
      </w:r>
      <w:r w:rsidR="00BB537C">
        <w:rPr>
          <w:rFonts w:ascii="Times New Roman" w:hAnsi="Times New Roman" w:cs="Times New Roman"/>
        </w:rPr>
        <w:t>4</w:t>
      </w:r>
      <w:r w:rsidR="00654940">
        <w:rPr>
          <w:rFonts w:ascii="Times New Roman" w:hAnsi="Times New Roman" w:cs="Times New Roman"/>
        </w:rPr>
        <w:t xml:space="preserve"> that</w:t>
      </w:r>
      <w:r w:rsidR="00F66900">
        <w:rPr>
          <w:rFonts w:ascii="Times New Roman" w:hAnsi="Times New Roman" w:cs="Times New Roman"/>
        </w:rPr>
        <w:t xml:space="preserve"> M</w:t>
      </w:r>
      <w:r>
        <w:rPr>
          <w:rFonts w:ascii="Times New Roman" w:hAnsi="Times New Roman" w:cs="Times New Roman"/>
        </w:rPr>
        <w:t>odel</w:t>
      </w:r>
      <w:r w:rsidR="00654940">
        <w:rPr>
          <w:rFonts w:ascii="Times New Roman" w:hAnsi="Times New Roman" w:cs="Times New Roman"/>
        </w:rPr>
        <w:t xml:space="preserve"> 2 added </w:t>
      </w:r>
      <w:r w:rsidR="00C5404A">
        <w:rPr>
          <w:rFonts w:ascii="Times New Roman" w:hAnsi="Times New Roman" w:cs="Times New Roman"/>
        </w:rPr>
        <w:t>to</w:t>
      </w:r>
      <w:r w:rsidR="00F66900">
        <w:rPr>
          <w:rFonts w:ascii="Times New Roman" w:hAnsi="Times New Roman" w:cs="Times New Roman"/>
        </w:rPr>
        <w:t xml:space="preserve"> M</w:t>
      </w:r>
      <w:r w:rsidR="00654940">
        <w:rPr>
          <w:rFonts w:ascii="Times New Roman" w:hAnsi="Times New Roman" w:cs="Times New Roman"/>
        </w:rPr>
        <w:t xml:space="preserve">odel 1, but with the inclusion of another interaction variable to account for the difference between the effects of multi-game suspensions on starters compared to non-starters.  This marginal effect </w:t>
      </w:r>
      <w:r w:rsidR="00C5404A">
        <w:rPr>
          <w:rFonts w:ascii="Times New Roman" w:hAnsi="Times New Roman" w:cs="Times New Roman"/>
        </w:rPr>
        <w:t>is estimated by</w:t>
      </w:r>
      <w:r w:rsidR="00654940">
        <w:rPr>
          <w:rFonts w:ascii="Times New Roman" w:hAnsi="Times New Roman" w:cs="Times New Roman"/>
        </w:rPr>
        <w:t xml:space="preserve"> </w:t>
      </w:r>
      <w:r w:rsidR="00654940" w:rsidRPr="00432C48">
        <w:rPr>
          <w:rFonts w:ascii="Times New Roman" w:hAnsi="Times New Roman" w:cs="Times New Roman"/>
          <w:i/>
        </w:rPr>
        <w:sym w:font="Symbol" w:char="F062"/>
      </w:r>
      <w:r w:rsidR="00654940">
        <w:rPr>
          <w:rFonts w:ascii="Times New Roman" w:hAnsi="Times New Roman" w:cs="Times New Roman"/>
          <w:vertAlign w:val="subscript"/>
        </w:rPr>
        <w:t>13</w:t>
      </w:r>
      <w:r w:rsidR="00654940" w:rsidRPr="00654940">
        <w:rPr>
          <w:rFonts w:ascii="Times New Roman" w:hAnsi="Times New Roman" w:cs="Times New Roman"/>
        </w:rPr>
        <w:t>,</w:t>
      </w:r>
      <w:r w:rsidR="00654940">
        <w:rPr>
          <w:rFonts w:ascii="Times New Roman" w:hAnsi="Times New Roman" w:cs="Times New Roman"/>
        </w:rPr>
        <w:t xml:space="preserve"> and is likely to be negative due to the starting player’s rhythm being disrupted further by missing multiple games. </w:t>
      </w:r>
    </w:p>
    <w:p w14:paraId="139D15CC" w14:textId="3014FB2E" w:rsidR="00654940" w:rsidRPr="00345B82" w:rsidRDefault="00654940" w:rsidP="00345B82">
      <w:pPr>
        <w:spacing w:line="480" w:lineRule="auto"/>
        <w:ind w:firstLine="720"/>
        <w:rPr>
          <w:rFonts w:ascii="Times New Roman" w:hAnsi="Times New Roman" w:cs="Times New Roman"/>
        </w:rPr>
      </w:pPr>
      <w:r>
        <w:rPr>
          <w:rFonts w:ascii="Times New Roman" w:hAnsi="Times New Roman" w:cs="Times New Roman"/>
        </w:rPr>
        <w:t>Model 6 adds the same</w:t>
      </w:r>
      <w:r w:rsidR="00C5404A">
        <w:rPr>
          <w:rFonts w:ascii="Times New Roman" w:hAnsi="Times New Roman" w:cs="Times New Roman"/>
        </w:rPr>
        <w:t xml:space="preserve"> explanatory</w:t>
      </w:r>
      <w:r>
        <w:rPr>
          <w:rFonts w:ascii="Times New Roman" w:hAnsi="Times New Roman" w:cs="Times New Roman"/>
        </w:rPr>
        <w:t xml:space="preserve"> variables to regression</w:t>
      </w:r>
      <w:r w:rsidR="006144A5">
        <w:rPr>
          <w:rFonts w:ascii="Times New Roman" w:hAnsi="Times New Roman" w:cs="Times New Roman"/>
        </w:rPr>
        <w:t xml:space="preserve"> M</w:t>
      </w:r>
      <w:r w:rsidR="00BB537C">
        <w:rPr>
          <w:rFonts w:ascii="Times New Roman" w:hAnsi="Times New Roman" w:cs="Times New Roman"/>
        </w:rPr>
        <w:t>odel 5</w:t>
      </w:r>
      <w:r w:rsidR="006144A5">
        <w:rPr>
          <w:rFonts w:ascii="Times New Roman" w:hAnsi="Times New Roman" w:cs="Times New Roman"/>
        </w:rPr>
        <w:t xml:space="preserve"> that Model 3 added from M</w:t>
      </w:r>
      <w:r>
        <w:rPr>
          <w:rFonts w:ascii="Times New Roman" w:hAnsi="Times New Roman" w:cs="Times New Roman"/>
        </w:rPr>
        <w:t>odel 2.</w:t>
      </w:r>
      <w:r w:rsidR="00B44770">
        <w:rPr>
          <w:rFonts w:ascii="Times New Roman" w:hAnsi="Times New Roman" w:cs="Times New Roman"/>
        </w:rPr>
        <w:t xml:space="preserve"> </w:t>
      </w:r>
    </w:p>
    <w:p w14:paraId="1AE37E06" w14:textId="7CC5970A" w:rsidR="008149CB" w:rsidRPr="005B5286" w:rsidRDefault="007E4E2D" w:rsidP="005B5286">
      <w:pPr>
        <w:pStyle w:val="ListParagraph"/>
        <w:numPr>
          <w:ilvl w:val="0"/>
          <w:numId w:val="6"/>
        </w:numPr>
        <w:rPr>
          <w:rFonts w:ascii="Times New Roman" w:hAnsi="Times New Roman" w:cs="Times New Roman"/>
          <w:b/>
          <w:u w:val="single"/>
        </w:rPr>
      </w:pPr>
      <w:r w:rsidRPr="005B5286">
        <w:rPr>
          <w:rFonts w:ascii="Times New Roman" w:hAnsi="Times New Roman" w:cs="Times New Roman"/>
          <w:b/>
          <w:u w:val="single"/>
        </w:rPr>
        <w:t>Results</w:t>
      </w:r>
    </w:p>
    <w:p w14:paraId="246670AB" w14:textId="77777777" w:rsidR="008149CB" w:rsidRDefault="008149CB" w:rsidP="009056BA">
      <w:pPr>
        <w:ind w:firstLine="720"/>
        <w:rPr>
          <w:rFonts w:ascii="Times New Roman" w:hAnsi="Times New Roman" w:cs="Times New Roman"/>
        </w:rPr>
      </w:pPr>
    </w:p>
    <w:p w14:paraId="451097BE" w14:textId="22A0B918" w:rsidR="00161449" w:rsidRDefault="00CE2B05" w:rsidP="00F870E5">
      <w:pPr>
        <w:spacing w:line="480" w:lineRule="auto"/>
        <w:ind w:firstLine="720"/>
        <w:rPr>
          <w:rFonts w:ascii="Times New Roman" w:hAnsi="Times New Roman" w:cs="Times New Roman"/>
        </w:rPr>
      </w:pPr>
      <w:r>
        <w:rPr>
          <w:rFonts w:ascii="Times New Roman" w:hAnsi="Times New Roman" w:cs="Times New Roman"/>
        </w:rPr>
        <w:t xml:space="preserve">Before discussing the empirical regression models, a brief overview of the summary statistics </w:t>
      </w:r>
      <w:r w:rsidR="00C5404A">
        <w:rPr>
          <w:rFonts w:ascii="Times New Roman" w:hAnsi="Times New Roman" w:cs="Times New Roman"/>
        </w:rPr>
        <w:t xml:space="preserve">for the explanatory variables </w:t>
      </w:r>
      <w:r>
        <w:rPr>
          <w:rFonts w:ascii="Times New Roman" w:hAnsi="Times New Roman" w:cs="Times New Roman"/>
        </w:rPr>
        <w:t xml:space="preserve">used in this analysis </w:t>
      </w:r>
      <w:r w:rsidR="00F66900">
        <w:rPr>
          <w:rFonts w:ascii="Times New Roman" w:hAnsi="Times New Roman" w:cs="Times New Roman"/>
        </w:rPr>
        <w:t>is</w:t>
      </w:r>
      <w:r>
        <w:rPr>
          <w:rFonts w:ascii="Times New Roman" w:hAnsi="Times New Roman" w:cs="Times New Roman"/>
        </w:rPr>
        <w:t xml:space="preserve"> presented in Tables 1 and 2:</w:t>
      </w:r>
    </w:p>
    <w:p w14:paraId="23752172" w14:textId="77777777" w:rsidR="00F66900" w:rsidRPr="003D111A" w:rsidRDefault="00F66900" w:rsidP="00F870E5">
      <w:pPr>
        <w:spacing w:line="480" w:lineRule="auto"/>
        <w:ind w:firstLine="720"/>
        <w:rPr>
          <w:rFonts w:ascii="Times New Roman" w:hAnsi="Times New Roman" w:cs="Times New Roman"/>
        </w:rPr>
      </w:pPr>
    </w:p>
    <w:p w14:paraId="1E128EFB" w14:textId="62AB6883" w:rsidR="00983370" w:rsidRPr="00BA02BE" w:rsidRDefault="00983370" w:rsidP="00BA02BE">
      <w:pPr>
        <w:pBdr>
          <w:bottom w:val="single" w:sz="4" w:space="1" w:color="auto"/>
        </w:pBdr>
        <w:spacing w:line="480" w:lineRule="auto"/>
        <w:rPr>
          <w:rFonts w:ascii="Times New Roman" w:hAnsi="Times New Roman" w:cs="Times New Roman"/>
          <w:u w:val="single"/>
        </w:rPr>
      </w:pPr>
      <w:r w:rsidRPr="00983370">
        <w:rPr>
          <w:rFonts w:ascii="Times New Roman" w:hAnsi="Times New Roman" w:cs="Times New Roman"/>
          <w:u w:val="single"/>
        </w:rPr>
        <w:t>Table 1</w:t>
      </w:r>
      <w:r w:rsidRPr="00983370">
        <w:rPr>
          <w:rFonts w:ascii="Times New Roman" w:hAnsi="Times New Roman" w:cs="Times New Roman"/>
        </w:rPr>
        <w:t xml:space="preserve">: Summary statistics for all </w:t>
      </w:r>
      <w:r w:rsidR="003769F5">
        <w:rPr>
          <w:rFonts w:ascii="Times New Roman" w:hAnsi="Times New Roman" w:cs="Times New Roman"/>
        </w:rPr>
        <w:t>suspension</w:t>
      </w:r>
      <w:r w:rsidR="00C2104A">
        <w:rPr>
          <w:rFonts w:ascii="Times New Roman" w:hAnsi="Times New Roman" w:cs="Times New Roman"/>
        </w:rPr>
        <w:t xml:space="preserve"> </w:t>
      </w:r>
      <w:r w:rsidR="001006CE">
        <w:rPr>
          <w:rFonts w:ascii="Times New Roman" w:hAnsi="Times New Roman" w:cs="Times New Roman"/>
        </w:rPr>
        <w:t>characteristic variables</w:t>
      </w:r>
      <w:r w:rsidRPr="00983370">
        <w:rPr>
          <w:rFonts w:ascii="Times New Roman" w:hAnsi="Times New Roman" w:cs="Times New Roman"/>
        </w:rPr>
        <w:t xml:space="preserve"> of interest</w:t>
      </w:r>
    </w:p>
    <w:p w14:paraId="2C2DC0DB" w14:textId="7E7F4570" w:rsidR="00D63908" w:rsidRDefault="007B6E3A" w:rsidP="00D63908">
      <w:pPr>
        <w:rPr>
          <w:rFonts w:ascii="Times New Roman" w:hAnsi="Times New Roman" w:cs="Times New Roman"/>
        </w:rPr>
      </w:pPr>
      <w:r w:rsidRPr="005159BF">
        <w:rPr>
          <w:noProof/>
        </w:rPr>
        <w:drawing>
          <wp:inline distT="0" distB="0" distL="0" distR="0" wp14:anchorId="133D8227" wp14:editId="2000C19D">
            <wp:extent cx="5943600" cy="11849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84910"/>
                    </a:xfrm>
                    <a:prstGeom prst="rect">
                      <a:avLst/>
                    </a:prstGeom>
                    <a:noFill/>
                    <a:ln>
                      <a:noFill/>
                    </a:ln>
                  </pic:spPr>
                </pic:pic>
              </a:graphicData>
            </a:graphic>
          </wp:inline>
        </w:drawing>
      </w:r>
      <w:r w:rsidR="00D63908">
        <w:rPr>
          <w:rFonts w:ascii="Times New Roman" w:hAnsi="Times New Roman" w:cs="Times New Roman"/>
        </w:rPr>
        <w:t>______________________________________________________________________________</w:t>
      </w:r>
    </w:p>
    <w:p w14:paraId="2819FC72" w14:textId="77777777" w:rsidR="00D63908" w:rsidRDefault="00D63908" w:rsidP="006376B6">
      <w:pPr>
        <w:spacing w:line="480" w:lineRule="auto"/>
        <w:ind w:firstLine="720"/>
        <w:rPr>
          <w:rFonts w:ascii="Times New Roman" w:hAnsi="Times New Roman" w:cs="Times New Roman"/>
        </w:rPr>
      </w:pPr>
    </w:p>
    <w:p w14:paraId="49F331F3" w14:textId="6072A11A" w:rsidR="004C1953" w:rsidRDefault="00924E86" w:rsidP="006376B6">
      <w:pPr>
        <w:spacing w:line="480" w:lineRule="auto"/>
        <w:ind w:firstLine="720"/>
        <w:rPr>
          <w:rFonts w:ascii="Times New Roman" w:hAnsi="Times New Roman" w:cs="Times New Roman"/>
        </w:rPr>
      </w:pPr>
      <w:r>
        <w:rPr>
          <w:rFonts w:ascii="Times New Roman" w:hAnsi="Times New Roman" w:cs="Times New Roman"/>
        </w:rPr>
        <w:lastRenderedPageBreak/>
        <w:t>The means of Table 1 indicate the proportion of suspensions with t</w:t>
      </w:r>
      <w:r w:rsidR="00F66900">
        <w:rPr>
          <w:rFonts w:ascii="Times New Roman" w:hAnsi="Times New Roman" w:cs="Times New Roman"/>
        </w:rPr>
        <w:t>hat particular characteristic (r</w:t>
      </w:r>
      <w:r w:rsidR="00C5404A">
        <w:rPr>
          <w:rFonts w:ascii="Times New Roman" w:hAnsi="Times New Roman" w:cs="Times New Roman"/>
        </w:rPr>
        <w:t xml:space="preserve">ecall that the variable </w:t>
      </w:r>
      <w:r w:rsidR="006144A5">
        <w:rPr>
          <w:rFonts w:ascii="Times New Roman" w:hAnsi="Times New Roman" w:cs="Times New Roman"/>
        </w:rPr>
        <w:t>game is the label for an out-of-</w:t>
      </w:r>
      <w:r w:rsidR="00C5404A">
        <w:rPr>
          <w:rFonts w:ascii="Times New Roman" w:hAnsi="Times New Roman" w:cs="Times New Roman"/>
        </w:rPr>
        <w:t>game suspension</w:t>
      </w:r>
      <w:r w:rsidR="00F66900">
        <w:rPr>
          <w:rFonts w:ascii="Times New Roman" w:hAnsi="Times New Roman" w:cs="Times New Roman"/>
        </w:rPr>
        <w:t>)</w:t>
      </w:r>
      <w:r w:rsidR="00C5404A">
        <w:rPr>
          <w:rFonts w:ascii="Times New Roman" w:hAnsi="Times New Roman" w:cs="Times New Roman"/>
        </w:rPr>
        <w:t xml:space="preserve">.  </w:t>
      </w:r>
      <w:r w:rsidR="00115DF2" w:rsidRPr="00077366">
        <w:rPr>
          <w:rFonts w:ascii="Times New Roman" w:hAnsi="Times New Roman" w:cs="Times New Roman"/>
        </w:rPr>
        <w:t xml:space="preserve">Note that the sum of the means of the </w:t>
      </w:r>
      <w:r w:rsidR="00033C5D" w:rsidRPr="00077366">
        <w:rPr>
          <w:rFonts w:ascii="Times New Roman" w:hAnsi="Times New Roman" w:cs="Times New Roman"/>
        </w:rPr>
        <w:t xml:space="preserve">suspension characteristic </w:t>
      </w:r>
      <w:r w:rsidR="00115DF2" w:rsidRPr="00077366">
        <w:rPr>
          <w:rFonts w:ascii="Times New Roman" w:hAnsi="Times New Roman" w:cs="Times New Roman"/>
        </w:rPr>
        <w:t>dummy variables is greater than one, implying that every</w:t>
      </w:r>
      <w:r w:rsidR="000751A9" w:rsidRPr="00077366">
        <w:rPr>
          <w:rFonts w:ascii="Times New Roman" w:hAnsi="Times New Roman" w:cs="Times New Roman"/>
        </w:rPr>
        <w:t xml:space="preserve"> dummy variable pair</w:t>
      </w:r>
      <w:r w:rsidR="00115DF2" w:rsidRPr="00077366">
        <w:rPr>
          <w:rFonts w:ascii="Times New Roman" w:hAnsi="Times New Roman" w:cs="Times New Roman"/>
        </w:rPr>
        <w:t xml:space="preserve"> is not necessarily mutually exclusive</w:t>
      </w:r>
      <w:r w:rsidR="00BC6742" w:rsidRPr="00077366">
        <w:rPr>
          <w:rFonts w:ascii="Times New Roman" w:hAnsi="Times New Roman" w:cs="Times New Roman"/>
        </w:rPr>
        <w:t>.</w:t>
      </w:r>
      <w:r>
        <w:rPr>
          <w:rFonts w:ascii="Times New Roman" w:hAnsi="Times New Roman" w:cs="Times New Roman"/>
        </w:rPr>
        <w:t xml:space="preserve"> </w:t>
      </w:r>
      <w:r w:rsidR="00BC6742">
        <w:rPr>
          <w:rFonts w:ascii="Times New Roman" w:hAnsi="Times New Roman" w:cs="Times New Roman"/>
        </w:rPr>
        <w:t xml:space="preserve"> </w:t>
      </w:r>
      <w:r w:rsidR="000751A9">
        <w:rPr>
          <w:rFonts w:ascii="Times New Roman" w:hAnsi="Times New Roman" w:cs="Times New Roman"/>
        </w:rPr>
        <w:t>If this had</w:t>
      </w:r>
      <w:r w:rsidR="00373338">
        <w:rPr>
          <w:rFonts w:ascii="Times New Roman" w:hAnsi="Times New Roman" w:cs="Times New Roman"/>
        </w:rPr>
        <w:t xml:space="preserve"> no</w:t>
      </w:r>
      <w:r w:rsidR="000751A9">
        <w:rPr>
          <w:rFonts w:ascii="Times New Roman" w:hAnsi="Times New Roman" w:cs="Times New Roman"/>
        </w:rPr>
        <w:t xml:space="preserve">t been the case, then </w:t>
      </w:r>
      <w:r w:rsidR="00033C5D">
        <w:rPr>
          <w:rFonts w:ascii="Times New Roman" w:hAnsi="Times New Roman" w:cs="Times New Roman"/>
        </w:rPr>
        <w:t>any</w:t>
      </w:r>
      <w:r w:rsidR="000751A9">
        <w:rPr>
          <w:rFonts w:ascii="Times New Roman" w:hAnsi="Times New Roman" w:cs="Times New Roman"/>
        </w:rPr>
        <w:t xml:space="preserve"> </w:t>
      </w:r>
      <w:r w:rsidR="00033C5D">
        <w:rPr>
          <w:rFonts w:ascii="Times New Roman" w:hAnsi="Times New Roman" w:cs="Times New Roman"/>
        </w:rPr>
        <w:t>dummy variable interaction involving two suspension characteristics</w:t>
      </w:r>
      <w:r w:rsidR="000751A9">
        <w:rPr>
          <w:rFonts w:ascii="Times New Roman" w:hAnsi="Times New Roman" w:cs="Times New Roman"/>
        </w:rPr>
        <w:t xml:space="preserve"> in </w:t>
      </w:r>
      <w:r w:rsidR="00033C5D">
        <w:rPr>
          <w:rFonts w:ascii="Times New Roman" w:hAnsi="Times New Roman" w:cs="Times New Roman"/>
        </w:rPr>
        <w:t>a</w:t>
      </w:r>
      <w:r w:rsidR="000751A9">
        <w:rPr>
          <w:rFonts w:ascii="Times New Roman" w:hAnsi="Times New Roman" w:cs="Times New Roman"/>
        </w:rPr>
        <w:t xml:space="preserve"> proposed linear regression models would be useless. </w:t>
      </w:r>
      <w:r w:rsidR="00373338">
        <w:rPr>
          <w:rFonts w:ascii="Times New Roman" w:hAnsi="Times New Roman" w:cs="Times New Roman"/>
        </w:rPr>
        <w:t xml:space="preserve"> </w:t>
      </w:r>
      <w:r w:rsidR="00D25062">
        <w:rPr>
          <w:rFonts w:ascii="Times New Roman" w:hAnsi="Times New Roman" w:cs="Times New Roman"/>
        </w:rPr>
        <w:t>F</w:t>
      </w:r>
      <w:r w:rsidR="00077366">
        <w:rPr>
          <w:rFonts w:ascii="Times New Roman" w:hAnsi="Times New Roman" w:cs="Times New Roman"/>
        </w:rPr>
        <w:t xml:space="preserve">or example, a player could be suspended multiple games as a result of a physical altercation, which would make both multi and phys equal to one for that observation. </w:t>
      </w:r>
      <w:r w:rsidR="005762B6">
        <w:rPr>
          <w:rFonts w:ascii="Times New Roman" w:hAnsi="Times New Roman" w:cs="Times New Roman"/>
        </w:rPr>
        <w:t xml:space="preserve"> Physical altercations are the most common cause of suspensi</w:t>
      </w:r>
      <w:r w:rsidR="00F66900">
        <w:rPr>
          <w:rFonts w:ascii="Times New Roman" w:hAnsi="Times New Roman" w:cs="Times New Roman"/>
        </w:rPr>
        <w:t xml:space="preserve">on, confirming Nagel’s </w:t>
      </w:r>
      <w:r w:rsidR="005762B6">
        <w:rPr>
          <w:rFonts w:ascii="Times New Roman" w:hAnsi="Times New Roman" w:cs="Times New Roman"/>
        </w:rPr>
        <w:t>(2004)</w:t>
      </w:r>
      <w:r w:rsidR="00F66900">
        <w:rPr>
          <w:rFonts w:ascii="Times New Roman" w:hAnsi="Times New Roman" w:cs="Times New Roman"/>
        </w:rPr>
        <w:t xml:space="preserve"> findings, whose study used data </w:t>
      </w:r>
      <w:r w:rsidR="00DB4F41">
        <w:rPr>
          <w:rFonts w:ascii="Times New Roman" w:hAnsi="Times New Roman" w:cs="Times New Roman"/>
        </w:rPr>
        <w:t>from nearly two decades prior.</w:t>
      </w:r>
      <w:r w:rsidR="00521879">
        <w:rPr>
          <w:rFonts w:ascii="Times New Roman" w:hAnsi="Times New Roman" w:cs="Times New Roman"/>
        </w:rPr>
        <w:t xml:space="preserve"> </w:t>
      </w:r>
      <w:r w:rsidR="003769F5">
        <w:rPr>
          <w:rFonts w:ascii="Times New Roman" w:hAnsi="Times New Roman" w:cs="Times New Roman"/>
        </w:rPr>
        <w:t xml:space="preserve"> </w:t>
      </w:r>
    </w:p>
    <w:p w14:paraId="7FCB25AC" w14:textId="5F90D1BA" w:rsidR="00F870E5" w:rsidRDefault="003769F5" w:rsidP="00F66900">
      <w:pPr>
        <w:spacing w:line="480" w:lineRule="auto"/>
        <w:ind w:firstLine="720"/>
        <w:rPr>
          <w:rFonts w:ascii="Times New Roman" w:hAnsi="Times New Roman" w:cs="Times New Roman"/>
        </w:rPr>
      </w:pPr>
      <w:r>
        <w:rPr>
          <w:rFonts w:ascii="Times New Roman" w:hAnsi="Times New Roman" w:cs="Times New Roman"/>
        </w:rPr>
        <w:t xml:space="preserve">The </w:t>
      </w:r>
      <w:r w:rsidR="001006CE">
        <w:rPr>
          <w:rFonts w:ascii="Times New Roman" w:hAnsi="Times New Roman" w:cs="Times New Roman"/>
        </w:rPr>
        <w:t>summary statistics for</w:t>
      </w:r>
      <w:r>
        <w:rPr>
          <w:rFonts w:ascii="Times New Roman" w:hAnsi="Times New Roman" w:cs="Times New Roman"/>
        </w:rPr>
        <w:t xml:space="preserve"> </w:t>
      </w:r>
      <w:r w:rsidR="001006CE">
        <w:rPr>
          <w:rFonts w:ascii="Times New Roman" w:hAnsi="Times New Roman" w:cs="Times New Roman"/>
        </w:rPr>
        <w:t xml:space="preserve">the player characteristic variables analyzed in this study are </w:t>
      </w:r>
      <w:r w:rsidR="00C5404A">
        <w:rPr>
          <w:rFonts w:ascii="Times New Roman" w:hAnsi="Times New Roman" w:cs="Times New Roman"/>
        </w:rPr>
        <w:t>reported</w:t>
      </w:r>
      <w:r w:rsidR="001006CE">
        <w:rPr>
          <w:rFonts w:ascii="Times New Roman" w:hAnsi="Times New Roman" w:cs="Times New Roman"/>
        </w:rPr>
        <w:t xml:space="preserve"> in Table 2:</w:t>
      </w:r>
    </w:p>
    <w:p w14:paraId="51CAB911" w14:textId="77777777" w:rsidR="00F66900" w:rsidRDefault="00F66900" w:rsidP="00F66900">
      <w:pPr>
        <w:spacing w:line="480" w:lineRule="auto"/>
        <w:ind w:firstLine="720"/>
        <w:rPr>
          <w:rFonts w:ascii="Times New Roman" w:hAnsi="Times New Roman" w:cs="Times New Roman"/>
        </w:rPr>
      </w:pPr>
    </w:p>
    <w:p w14:paraId="656D09D4" w14:textId="231F0212" w:rsidR="001006CE" w:rsidRDefault="001006CE" w:rsidP="00F178E0">
      <w:pPr>
        <w:pBdr>
          <w:bottom w:val="single" w:sz="4" w:space="1" w:color="auto"/>
        </w:pBdr>
        <w:spacing w:line="480" w:lineRule="auto"/>
        <w:rPr>
          <w:rFonts w:ascii="Times New Roman" w:hAnsi="Times New Roman" w:cs="Times New Roman"/>
        </w:rPr>
      </w:pPr>
      <w:r w:rsidRPr="001006CE">
        <w:rPr>
          <w:rFonts w:ascii="Times New Roman" w:hAnsi="Times New Roman" w:cs="Times New Roman"/>
          <w:u w:val="single"/>
        </w:rPr>
        <w:t>Table 2</w:t>
      </w:r>
      <w:r>
        <w:rPr>
          <w:rFonts w:ascii="Times New Roman" w:hAnsi="Times New Roman" w:cs="Times New Roman"/>
        </w:rPr>
        <w:t>: Summary statistics for player characteristic variables of interest</w:t>
      </w:r>
    </w:p>
    <w:p w14:paraId="0AABA4B6" w14:textId="77777777" w:rsidR="001006CE" w:rsidRDefault="001006CE" w:rsidP="001006CE">
      <w:pPr>
        <w:ind w:firstLine="720"/>
        <w:jc w:val="center"/>
        <w:rPr>
          <w:rFonts w:ascii="Times New Roman" w:hAnsi="Times New Roman" w:cs="Times New Roman"/>
        </w:rPr>
      </w:pPr>
    </w:p>
    <w:p w14:paraId="7B840E5E" w14:textId="696087B5" w:rsidR="00115DF2" w:rsidRDefault="001006CE" w:rsidP="00F178E0">
      <w:pPr>
        <w:pBdr>
          <w:bottom w:val="single" w:sz="4" w:space="1" w:color="auto"/>
        </w:pBdr>
        <w:spacing w:line="480" w:lineRule="auto"/>
        <w:ind w:firstLine="720"/>
        <w:rPr>
          <w:rFonts w:ascii="Times New Roman" w:hAnsi="Times New Roman" w:cs="Times New Roman"/>
        </w:rPr>
      </w:pPr>
      <w:r w:rsidRPr="005159BF">
        <w:rPr>
          <w:noProof/>
        </w:rPr>
        <w:drawing>
          <wp:inline distT="0" distB="0" distL="0" distR="0" wp14:anchorId="4B8BF1E6" wp14:editId="6F1BC582">
            <wp:extent cx="5943600" cy="15233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23365"/>
                    </a:xfrm>
                    <a:prstGeom prst="rect">
                      <a:avLst/>
                    </a:prstGeom>
                    <a:noFill/>
                    <a:ln>
                      <a:noFill/>
                    </a:ln>
                  </pic:spPr>
                </pic:pic>
              </a:graphicData>
            </a:graphic>
          </wp:inline>
        </w:drawing>
      </w:r>
    </w:p>
    <w:p w14:paraId="79B81575" w14:textId="77777777" w:rsidR="00AB2130" w:rsidRDefault="00AB2130" w:rsidP="006376B6">
      <w:pPr>
        <w:spacing w:line="480" w:lineRule="auto"/>
        <w:ind w:firstLine="720"/>
        <w:rPr>
          <w:rFonts w:ascii="Times New Roman" w:hAnsi="Times New Roman" w:cs="Times New Roman"/>
        </w:rPr>
      </w:pPr>
    </w:p>
    <w:p w14:paraId="143FC682" w14:textId="16A27AA0" w:rsidR="001006CE" w:rsidRDefault="001006CE" w:rsidP="006376B6">
      <w:pPr>
        <w:spacing w:line="480" w:lineRule="auto"/>
        <w:ind w:firstLine="720"/>
        <w:rPr>
          <w:rFonts w:ascii="Times New Roman" w:hAnsi="Times New Roman" w:cs="Times New Roman"/>
        </w:rPr>
      </w:pPr>
      <w:r>
        <w:rPr>
          <w:rFonts w:ascii="Times New Roman" w:hAnsi="Times New Roman" w:cs="Times New Roman"/>
        </w:rPr>
        <w:t>Table 2 indicates that over half of the sample is players with over four y</w:t>
      </w:r>
      <w:r w:rsidR="00C5404A">
        <w:rPr>
          <w:rFonts w:ascii="Times New Roman" w:hAnsi="Times New Roman" w:cs="Times New Roman"/>
        </w:rPr>
        <w:t xml:space="preserve">ears of NBA playing experience. </w:t>
      </w:r>
      <w:r w:rsidR="00934505">
        <w:rPr>
          <w:rFonts w:ascii="Times New Roman" w:hAnsi="Times New Roman" w:cs="Times New Roman"/>
        </w:rPr>
        <w:t xml:space="preserve"> </w:t>
      </w:r>
      <w:r w:rsidR="00C5404A">
        <w:rPr>
          <w:rFonts w:ascii="Times New Roman" w:hAnsi="Times New Roman" w:cs="Times New Roman"/>
        </w:rPr>
        <w:t xml:space="preserve">Moreover, </w:t>
      </w:r>
      <w:r>
        <w:rPr>
          <w:rFonts w:ascii="Times New Roman" w:hAnsi="Times New Roman" w:cs="Times New Roman"/>
        </w:rPr>
        <w:t xml:space="preserve">over </w:t>
      </w:r>
      <w:r w:rsidR="00924E86">
        <w:rPr>
          <w:rFonts w:ascii="Times New Roman" w:hAnsi="Times New Roman" w:cs="Times New Roman"/>
        </w:rPr>
        <w:t>half of the sample are starters</w:t>
      </w:r>
      <w:r>
        <w:rPr>
          <w:rFonts w:ascii="Times New Roman" w:hAnsi="Times New Roman" w:cs="Times New Roman"/>
        </w:rPr>
        <w:t xml:space="preserve"> and players who</w:t>
      </w:r>
      <w:r w:rsidR="00924E86">
        <w:rPr>
          <w:rFonts w:ascii="Times New Roman" w:hAnsi="Times New Roman" w:cs="Times New Roman"/>
        </w:rPr>
        <w:t xml:space="preserve">se recorded incident was </w:t>
      </w:r>
      <w:r>
        <w:rPr>
          <w:rFonts w:ascii="Times New Roman" w:hAnsi="Times New Roman" w:cs="Times New Roman"/>
        </w:rPr>
        <w:t>the first suspension</w:t>
      </w:r>
      <w:r w:rsidR="00924E86">
        <w:rPr>
          <w:rFonts w:ascii="Times New Roman" w:hAnsi="Times New Roman" w:cs="Times New Roman"/>
        </w:rPr>
        <w:t xml:space="preserve"> of their career</w:t>
      </w:r>
      <w:r>
        <w:rPr>
          <w:rFonts w:ascii="Times New Roman" w:hAnsi="Times New Roman" w:cs="Times New Roman"/>
        </w:rPr>
        <w:t xml:space="preserve">. </w:t>
      </w:r>
      <w:r w:rsidR="00FA0F8D">
        <w:rPr>
          <w:rFonts w:ascii="Times New Roman" w:hAnsi="Times New Roman" w:cs="Times New Roman"/>
        </w:rPr>
        <w:t xml:space="preserve"> We can interpret the mean of the oppsrs </w:t>
      </w:r>
      <w:r w:rsidR="00FA0F8D">
        <w:rPr>
          <w:rFonts w:ascii="Times New Roman" w:hAnsi="Times New Roman" w:cs="Times New Roman"/>
        </w:rPr>
        <w:lastRenderedPageBreak/>
        <w:t>variable by saying that the opposing team of a suspended player upon his return from suspension was on average 0.432 points better than an average team.</w:t>
      </w:r>
    </w:p>
    <w:p w14:paraId="6357E872" w14:textId="2F46BF4D" w:rsidR="00924E86" w:rsidRDefault="00C83167" w:rsidP="006376B6">
      <w:pPr>
        <w:spacing w:line="480" w:lineRule="auto"/>
        <w:ind w:firstLine="720"/>
        <w:rPr>
          <w:rFonts w:ascii="Times New Roman" w:hAnsi="Times New Roman" w:cs="Times New Roman"/>
        </w:rPr>
      </w:pPr>
      <w:r>
        <w:rPr>
          <w:rFonts w:ascii="Times New Roman" w:hAnsi="Times New Roman" w:cs="Times New Roman"/>
        </w:rPr>
        <w:t>To discover</w:t>
      </w:r>
      <w:r w:rsidR="00934505">
        <w:rPr>
          <w:rFonts w:ascii="Times New Roman" w:hAnsi="Times New Roman" w:cs="Times New Roman"/>
        </w:rPr>
        <w:t xml:space="preserve"> if there was a significant</w:t>
      </w:r>
      <w:r>
        <w:rPr>
          <w:rFonts w:ascii="Times New Roman" w:hAnsi="Times New Roman" w:cs="Times New Roman"/>
        </w:rPr>
        <w:t xml:space="preserve"> overall impact </w:t>
      </w:r>
      <w:r w:rsidR="00934505">
        <w:rPr>
          <w:rFonts w:ascii="Times New Roman" w:hAnsi="Times New Roman" w:cs="Times New Roman"/>
        </w:rPr>
        <w:t xml:space="preserve">of suspension on the four potential response variables, a </w:t>
      </w:r>
      <w:r w:rsidR="00934505">
        <w:rPr>
          <w:rFonts w:ascii="Times New Roman" w:hAnsi="Times New Roman" w:cs="Times New Roman"/>
          <w:i/>
        </w:rPr>
        <w:t>t</w:t>
      </w:r>
      <w:r w:rsidR="00934505">
        <w:rPr>
          <w:rFonts w:ascii="Times New Roman" w:hAnsi="Times New Roman" w:cs="Times New Roman"/>
        </w:rPr>
        <w:t>-test on the minutes</w:t>
      </w:r>
      <w:r w:rsidR="00394A51">
        <w:rPr>
          <w:rFonts w:ascii="Times New Roman" w:hAnsi="Times New Roman" w:cs="Times New Roman"/>
        </w:rPr>
        <w:t xml:space="preserve"> played variables pre and post-suspension</w:t>
      </w:r>
      <w:r w:rsidR="00934505">
        <w:rPr>
          <w:rFonts w:ascii="Times New Roman" w:hAnsi="Times New Roman" w:cs="Times New Roman"/>
        </w:rPr>
        <w:t xml:space="preserve"> was performed</w:t>
      </w:r>
      <w:r w:rsidR="00394A51">
        <w:rPr>
          <w:rFonts w:ascii="Times New Roman" w:hAnsi="Times New Roman" w:cs="Times New Roman"/>
        </w:rPr>
        <w:t xml:space="preserve"> to ensure that any interpolation or extrapolation of the response statistics used in </w:t>
      </w:r>
      <w:r w:rsidR="00934505">
        <w:rPr>
          <w:rFonts w:ascii="Times New Roman" w:hAnsi="Times New Roman" w:cs="Times New Roman"/>
        </w:rPr>
        <w:t>this</w:t>
      </w:r>
      <w:r w:rsidR="00394A51">
        <w:rPr>
          <w:rFonts w:ascii="Times New Roman" w:hAnsi="Times New Roman" w:cs="Times New Roman"/>
        </w:rPr>
        <w:t xml:space="preserve"> study would be equal on average. </w:t>
      </w:r>
      <w:r w:rsidR="000751A9">
        <w:rPr>
          <w:rFonts w:ascii="Times New Roman" w:hAnsi="Times New Roman" w:cs="Times New Roman"/>
        </w:rPr>
        <w:t xml:space="preserve"> </w:t>
      </w:r>
      <w:r w:rsidR="00394A51">
        <w:rPr>
          <w:rFonts w:ascii="Times New Roman" w:hAnsi="Times New Roman" w:cs="Times New Roman"/>
        </w:rPr>
        <w:t>The appendix shows the results of the EOV test</w:t>
      </w:r>
      <w:r w:rsidR="00CB261C">
        <w:rPr>
          <w:rFonts w:ascii="Times New Roman" w:hAnsi="Times New Roman" w:cs="Times New Roman"/>
        </w:rPr>
        <w:t xml:space="preserve"> on minutes played pre and post-suspension,</w:t>
      </w:r>
      <w:r w:rsidR="00394A51">
        <w:rPr>
          <w:rFonts w:ascii="Times New Roman" w:hAnsi="Times New Roman" w:cs="Times New Roman"/>
        </w:rPr>
        <w:t xml:space="preserve"> and rejects the null hypothesis that the varian</w:t>
      </w:r>
      <w:r w:rsidR="00CB261C">
        <w:rPr>
          <w:rFonts w:ascii="Times New Roman" w:hAnsi="Times New Roman" w:cs="Times New Roman"/>
        </w:rPr>
        <w:t>ces of the two groups are equal.</w:t>
      </w:r>
      <w:r w:rsidR="00394A51">
        <w:rPr>
          <w:rFonts w:ascii="Times New Roman" w:hAnsi="Times New Roman" w:cs="Times New Roman"/>
        </w:rPr>
        <w:t xml:space="preserve"> </w:t>
      </w:r>
      <w:r w:rsidR="00CB261C">
        <w:rPr>
          <w:rFonts w:ascii="Times New Roman" w:hAnsi="Times New Roman" w:cs="Times New Roman"/>
        </w:rPr>
        <w:t>Therefore,</w:t>
      </w:r>
      <w:r w:rsidR="00394A51">
        <w:rPr>
          <w:rFonts w:ascii="Times New Roman" w:hAnsi="Times New Roman" w:cs="Times New Roman"/>
        </w:rPr>
        <w:t xml:space="preserve"> a Welch’s </w:t>
      </w:r>
      <w:r w:rsidR="00CB261C" w:rsidRPr="00CB261C">
        <w:rPr>
          <w:rFonts w:ascii="Times New Roman" w:hAnsi="Times New Roman" w:cs="Times New Roman"/>
          <w:i/>
        </w:rPr>
        <w:t>t</w:t>
      </w:r>
      <w:r w:rsidR="00394A51">
        <w:rPr>
          <w:rFonts w:ascii="Times New Roman" w:hAnsi="Times New Roman" w:cs="Times New Roman"/>
        </w:rPr>
        <w:t>-test was the most appropriate method of determining any difference in minutes played pre and post-s</w:t>
      </w:r>
      <w:r w:rsidR="00CB261C">
        <w:rPr>
          <w:rFonts w:ascii="Times New Roman" w:hAnsi="Times New Roman" w:cs="Times New Roman"/>
        </w:rPr>
        <w:t xml:space="preserve">uspension. </w:t>
      </w:r>
      <w:r w:rsidR="00373338">
        <w:rPr>
          <w:rFonts w:ascii="Times New Roman" w:hAnsi="Times New Roman" w:cs="Times New Roman"/>
        </w:rPr>
        <w:t xml:space="preserve"> </w:t>
      </w:r>
      <w:r w:rsidR="00CB261C">
        <w:rPr>
          <w:rFonts w:ascii="Times New Roman" w:hAnsi="Times New Roman" w:cs="Times New Roman"/>
        </w:rPr>
        <w:t xml:space="preserve">The results of this </w:t>
      </w:r>
      <w:r w:rsidR="00CB261C" w:rsidRPr="00CB261C">
        <w:rPr>
          <w:rFonts w:ascii="Times New Roman" w:hAnsi="Times New Roman" w:cs="Times New Roman"/>
          <w:i/>
        </w:rPr>
        <w:t>t</w:t>
      </w:r>
      <w:r w:rsidR="00394A51">
        <w:rPr>
          <w:rFonts w:ascii="Times New Roman" w:hAnsi="Times New Roman" w:cs="Times New Roman"/>
        </w:rPr>
        <w:t xml:space="preserve">-test are </w:t>
      </w:r>
      <w:r w:rsidR="00934505">
        <w:rPr>
          <w:rFonts w:ascii="Times New Roman" w:hAnsi="Times New Roman" w:cs="Times New Roman"/>
        </w:rPr>
        <w:t>reported</w:t>
      </w:r>
      <w:r w:rsidR="00394A51">
        <w:rPr>
          <w:rFonts w:ascii="Times New Roman" w:hAnsi="Times New Roman" w:cs="Times New Roman"/>
        </w:rPr>
        <w:t xml:space="preserve"> below</w:t>
      </w:r>
      <w:r w:rsidR="001006CE">
        <w:rPr>
          <w:rFonts w:ascii="Times New Roman" w:hAnsi="Times New Roman" w:cs="Times New Roman"/>
        </w:rPr>
        <w:t xml:space="preserve"> in Table 3</w:t>
      </w:r>
      <w:r w:rsidR="00394A51">
        <w:rPr>
          <w:rFonts w:ascii="Times New Roman" w:hAnsi="Times New Roman" w:cs="Times New Roman"/>
        </w:rPr>
        <w:t>:</w:t>
      </w:r>
    </w:p>
    <w:p w14:paraId="2F713118" w14:textId="77777777" w:rsidR="00F870E5" w:rsidRPr="00924E86" w:rsidRDefault="00F870E5" w:rsidP="0069479E">
      <w:pPr>
        <w:spacing w:line="480" w:lineRule="auto"/>
        <w:rPr>
          <w:rFonts w:ascii="Times New Roman" w:hAnsi="Times New Roman" w:cs="Times New Roman"/>
        </w:rPr>
      </w:pPr>
    </w:p>
    <w:p w14:paraId="1DE9EB89" w14:textId="680C9C71" w:rsidR="00394A51" w:rsidRDefault="00394A51" w:rsidP="00F178E0">
      <w:pPr>
        <w:pBdr>
          <w:bottom w:val="single" w:sz="4" w:space="1" w:color="auto"/>
        </w:pBdr>
        <w:spacing w:line="480" w:lineRule="auto"/>
        <w:rPr>
          <w:rFonts w:ascii="Times New Roman" w:eastAsia="Times New Roman" w:hAnsi="Times New Roman" w:cs="Times New Roman"/>
          <w:color w:val="333333"/>
          <w:shd w:val="clear" w:color="auto" w:fill="FFFFFF"/>
        </w:rPr>
      </w:pPr>
      <w:r w:rsidRPr="006C27EC">
        <w:rPr>
          <w:rFonts w:ascii="Times New Roman" w:eastAsia="Times New Roman" w:hAnsi="Times New Roman" w:cs="Times New Roman"/>
          <w:color w:val="333333"/>
          <w:u w:val="single"/>
          <w:shd w:val="clear" w:color="auto" w:fill="FFFFFF"/>
        </w:rPr>
        <w:t xml:space="preserve">Table </w:t>
      </w:r>
      <w:r w:rsidR="001006CE">
        <w:rPr>
          <w:rFonts w:ascii="Times New Roman" w:eastAsia="Times New Roman" w:hAnsi="Times New Roman" w:cs="Times New Roman"/>
          <w:color w:val="333333"/>
          <w:u w:val="single"/>
          <w:shd w:val="clear" w:color="auto" w:fill="FFFFFF"/>
        </w:rPr>
        <w:t>3</w:t>
      </w:r>
      <w:r>
        <w:rPr>
          <w:rFonts w:ascii="Times New Roman" w:eastAsia="Times New Roman" w:hAnsi="Times New Roman" w:cs="Times New Roman"/>
          <w:color w:val="333333"/>
          <w:shd w:val="clear" w:color="auto" w:fill="FFFFFF"/>
        </w:rPr>
        <w:t>: Welch’s</w:t>
      </w:r>
      <w:r w:rsidRPr="00DE32E3">
        <w:rPr>
          <w:rFonts w:ascii="Times New Roman" w:eastAsia="Times New Roman" w:hAnsi="Times New Roman" w:cs="Times New Roman"/>
          <w:i/>
          <w:color w:val="333333"/>
          <w:shd w:val="clear" w:color="auto" w:fill="FFFFFF"/>
        </w:rPr>
        <w:t xml:space="preserve"> t</w:t>
      </w:r>
      <w:r>
        <w:rPr>
          <w:rFonts w:ascii="Times New Roman" w:eastAsia="Times New Roman" w:hAnsi="Times New Roman" w:cs="Times New Roman"/>
          <w:color w:val="333333"/>
          <w:shd w:val="clear" w:color="auto" w:fill="FFFFFF"/>
        </w:rPr>
        <w:t xml:space="preserve">-test on </w:t>
      </w:r>
      <w:r w:rsidRPr="00CB261C">
        <w:rPr>
          <w:rFonts w:ascii="Times New Roman" w:hAnsi="Times New Roman" w:cs="Times New Roman"/>
        </w:rPr>
        <w:t>minutes</w:t>
      </w:r>
      <w:r>
        <w:rPr>
          <w:rFonts w:ascii="Times New Roman" w:eastAsia="Times New Roman" w:hAnsi="Times New Roman" w:cs="Times New Roman"/>
          <w:color w:val="333333"/>
          <w:shd w:val="clear" w:color="auto" w:fill="FFFFFF"/>
        </w:rPr>
        <w:t xml:space="preserve"> played before and after suspension</w:t>
      </w:r>
    </w:p>
    <w:p w14:paraId="46DA945C" w14:textId="77777777" w:rsidR="001006CE" w:rsidRDefault="001006CE" w:rsidP="001006CE">
      <w:pPr>
        <w:ind w:firstLine="720"/>
        <w:jc w:val="center"/>
        <w:rPr>
          <w:rFonts w:ascii="Times New Roman" w:eastAsia="Times New Roman" w:hAnsi="Times New Roman" w:cs="Times New Roman"/>
          <w:color w:val="333333"/>
          <w:shd w:val="clear" w:color="auto" w:fill="FFFFFF"/>
        </w:rPr>
      </w:pPr>
    </w:p>
    <w:p w14:paraId="70CB3F2F" w14:textId="4825B667" w:rsidR="00F178E0" w:rsidRDefault="00394A51" w:rsidP="00934505">
      <w:pPr>
        <w:pBdr>
          <w:bottom w:val="single" w:sz="4" w:space="1" w:color="auto"/>
        </w:pBdr>
        <w:spacing w:line="480" w:lineRule="auto"/>
        <w:jc w:val="center"/>
        <w:rPr>
          <w:rFonts w:ascii="Times New Roman" w:hAnsi="Times New Roman" w:cs="Times New Roman"/>
        </w:rPr>
      </w:pPr>
      <w:r w:rsidRPr="0042069B">
        <w:rPr>
          <w:noProof/>
        </w:rPr>
        <w:drawing>
          <wp:inline distT="0" distB="0" distL="0" distR="0" wp14:anchorId="6B6184A3" wp14:editId="172A4074">
            <wp:extent cx="5943600" cy="270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08275"/>
                    </a:xfrm>
                    <a:prstGeom prst="rect">
                      <a:avLst/>
                    </a:prstGeom>
                    <a:noFill/>
                    <a:ln>
                      <a:noFill/>
                    </a:ln>
                  </pic:spPr>
                </pic:pic>
              </a:graphicData>
            </a:graphic>
          </wp:inline>
        </w:drawing>
      </w:r>
    </w:p>
    <w:p w14:paraId="04D41BA9" w14:textId="77777777" w:rsidR="001811B4" w:rsidRDefault="001811B4" w:rsidP="006376B6">
      <w:pPr>
        <w:spacing w:line="480" w:lineRule="auto"/>
        <w:ind w:firstLine="720"/>
        <w:rPr>
          <w:rFonts w:ascii="Times New Roman" w:hAnsi="Times New Roman" w:cs="Times New Roman"/>
        </w:rPr>
      </w:pPr>
    </w:p>
    <w:p w14:paraId="317D711B" w14:textId="683D66ED" w:rsidR="00394A51" w:rsidRDefault="00394A51" w:rsidP="006376B6">
      <w:pPr>
        <w:spacing w:line="480" w:lineRule="auto"/>
        <w:ind w:firstLine="720"/>
        <w:rPr>
          <w:rFonts w:ascii="Times New Roman" w:hAnsi="Times New Roman" w:cs="Times New Roman"/>
        </w:rPr>
      </w:pPr>
      <w:r>
        <w:rPr>
          <w:rFonts w:ascii="Times New Roman" w:hAnsi="Times New Roman" w:cs="Times New Roman"/>
        </w:rPr>
        <w:t xml:space="preserve">Based on the results of the Welch’s </w:t>
      </w:r>
      <w:r w:rsidRPr="00CB261C">
        <w:rPr>
          <w:rFonts w:ascii="Times New Roman" w:hAnsi="Times New Roman" w:cs="Times New Roman"/>
          <w:i/>
        </w:rPr>
        <w:t>t</w:t>
      </w:r>
      <w:r>
        <w:rPr>
          <w:rFonts w:ascii="Times New Roman" w:hAnsi="Times New Roman" w:cs="Times New Roman"/>
        </w:rPr>
        <w:t xml:space="preserve">-test, we cannot conclude that </w:t>
      </w:r>
      <w:r w:rsidR="00934505">
        <w:rPr>
          <w:rFonts w:ascii="Times New Roman" w:hAnsi="Times New Roman" w:cs="Times New Roman"/>
        </w:rPr>
        <w:t xml:space="preserve">there is any difference in the minutes played before suspension than after suspension.  A lack of a significant statistical </w:t>
      </w:r>
      <w:r w:rsidR="00934505">
        <w:rPr>
          <w:rFonts w:ascii="Times New Roman" w:hAnsi="Times New Roman" w:cs="Times New Roman"/>
        </w:rPr>
        <w:lastRenderedPageBreak/>
        <w:t>difference allowed for the per-36 minute adjustment to be performed on each response variable without introducing any potential bias into the constructed response variables.</w:t>
      </w:r>
      <w:r>
        <w:rPr>
          <w:rFonts w:ascii="Times New Roman" w:hAnsi="Times New Roman" w:cs="Times New Roman"/>
        </w:rPr>
        <w:t xml:space="preserve"> </w:t>
      </w:r>
    </w:p>
    <w:p w14:paraId="46972CDA" w14:textId="30A094D1" w:rsidR="00F870E5" w:rsidRDefault="008435C0" w:rsidP="00F870E5">
      <w:pPr>
        <w:spacing w:line="480" w:lineRule="auto"/>
        <w:ind w:firstLine="720"/>
        <w:rPr>
          <w:rFonts w:ascii="Times New Roman" w:hAnsi="Times New Roman" w:cs="Times New Roman"/>
        </w:rPr>
      </w:pPr>
      <w:r>
        <w:rPr>
          <w:rFonts w:ascii="Times New Roman" w:hAnsi="Times New Roman" w:cs="Times New Roman"/>
        </w:rPr>
        <w:t xml:space="preserve">This statistical finding allowed for the construction of the four potential response variables. </w:t>
      </w:r>
      <w:r w:rsidR="001811B4">
        <w:rPr>
          <w:rFonts w:ascii="Times New Roman" w:hAnsi="Times New Roman" w:cs="Times New Roman"/>
        </w:rPr>
        <w:t xml:space="preserve"> </w:t>
      </w:r>
      <w:r>
        <w:rPr>
          <w:rFonts w:ascii="Times New Roman" w:hAnsi="Times New Roman" w:cs="Times New Roman"/>
        </w:rPr>
        <w:t>The means for the change in the four potential response variables are reported</w:t>
      </w:r>
      <w:r w:rsidR="00C83167">
        <w:rPr>
          <w:rFonts w:ascii="Times New Roman" w:hAnsi="Times New Roman" w:cs="Times New Roman"/>
        </w:rPr>
        <w:t xml:space="preserve"> </w:t>
      </w:r>
      <w:r w:rsidR="00077366">
        <w:rPr>
          <w:rFonts w:ascii="Times New Roman" w:hAnsi="Times New Roman" w:cs="Times New Roman"/>
        </w:rPr>
        <w:t>in T</w:t>
      </w:r>
      <w:r w:rsidR="001006CE">
        <w:rPr>
          <w:rFonts w:ascii="Times New Roman" w:hAnsi="Times New Roman" w:cs="Times New Roman"/>
        </w:rPr>
        <w:t>able 4</w:t>
      </w:r>
      <w:r w:rsidR="00CB261C">
        <w:rPr>
          <w:rFonts w:ascii="Times New Roman" w:hAnsi="Times New Roman" w:cs="Times New Roman"/>
        </w:rPr>
        <w:t xml:space="preserve"> below:</w:t>
      </w:r>
    </w:p>
    <w:p w14:paraId="1B79E5CD" w14:textId="77777777" w:rsidR="00F870E5" w:rsidRPr="00A12ED2" w:rsidRDefault="00F870E5" w:rsidP="00F870E5">
      <w:pPr>
        <w:spacing w:line="480" w:lineRule="auto"/>
        <w:rPr>
          <w:rFonts w:ascii="Times New Roman" w:hAnsi="Times New Roman" w:cs="Times New Roman"/>
        </w:rPr>
      </w:pPr>
    </w:p>
    <w:p w14:paraId="5F03290E" w14:textId="3B247CDC" w:rsidR="00786B33" w:rsidRDefault="00C83167" w:rsidP="000F4D52">
      <w:pPr>
        <w:rPr>
          <w:rFonts w:ascii="Times New Roman" w:hAnsi="Times New Roman" w:cs="Times New Roman"/>
        </w:rPr>
      </w:pPr>
      <w:r w:rsidRPr="00C83167">
        <w:rPr>
          <w:rFonts w:ascii="Times New Roman" w:hAnsi="Times New Roman" w:cs="Times New Roman"/>
          <w:u w:val="single"/>
        </w:rPr>
        <w:t xml:space="preserve">Table </w:t>
      </w:r>
      <w:r w:rsidR="001006CE">
        <w:rPr>
          <w:rFonts w:ascii="Times New Roman" w:hAnsi="Times New Roman" w:cs="Times New Roman"/>
          <w:u w:val="single"/>
        </w:rPr>
        <w:t>4</w:t>
      </w:r>
      <w:r>
        <w:rPr>
          <w:rFonts w:ascii="Times New Roman" w:hAnsi="Times New Roman" w:cs="Times New Roman"/>
        </w:rPr>
        <w:t>: Mean of the changes between response variable before and after suspension</w:t>
      </w:r>
    </w:p>
    <w:p w14:paraId="14BF1CFD" w14:textId="77777777" w:rsidR="00C83167" w:rsidRDefault="00C83167" w:rsidP="00C83167">
      <w:pPr>
        <w:ind w:firstLine="720"/>
        <w:jc w:val="center"/>
        <w:rPr>
          <w:rFonts w:ascii="Times New Roman" w:hAnsi="Times New Roman" w:cs="Times New Roman"/>
        </w:rPr>
      </w:pPr>
    </w:p>
    <w:tbl>
      <w:tblPr>
        <w:tblStyle w:val="TableGrid"/>
        <w:tblW w:w="9556" w:type="dxa"/>
        <w:jc w:val="center"/>
        <w:tblLook w:val="04A0" w:firstRow="1" w:lastRow="0" w:firstColumn="1" w:lastColumn="0" w:noHBand="0" w:noVBand="1"/>
      </w:tblPr>
      <w:tblGrid>
        <w:gridCol w:w="4778"/>
        <w:gridCol w:w="4778"/>
      </w:tblGrid>
      <w:tr w:rsidR="00786B33" w14:paraId="2E4E7E60" w14:textId="77777777" w:rsidTr="004619F4">
        <w:trPr>
          <w:trHeight w:val="377"/>
          <w:jc w:val="center"/>
        </w:trPr>
        <w:tc>
          <w:tcPr>
            <w:tcW w:w="4778" w:type="dxa"/>
            <w:tcBorders>
              <w:bottom w:val="single" w:sz="4" w:space="0" w:color="auto"/>
            </w:tcBorders>
            <w:vAlign w:val="center"/>
          </w:tcPr>
          <w:p w14:paraId="477EBC80" w14:textId="2FA81D67" w:rsidR="00786B33" w:rsidRDefault="00786B33" w:rsidP="006C6657">
            <w:pPr>
              <w:jc w:val="center"/>
              <w:rPr>
                <w:rFonts w:ascii="Times New Roman" w:hAnsi="Times New Roman" w:cs="Times New Roman"/>
              </w:rPr>
            </w:pPr>
            <w:r>
              <w:rPr>
                <w:rFonts w:ascii="Times New Roman" w:hAnsi="Times New Roman" w:cs="Times New Roman"/>
              </w:rPr>
              <w:t>Variable</w:t>
            </w:r>
            <w:r w:rsidR="00C2104A">
              <w:rPr>
                <w:rFonts w:ascii="Times New Roman" w:hAnsi="Times New Roman" w:cs="Times New Roman"/>
              </w:rPr>
              <w:t xml:space="preserve"> (per 36 minutes)</w:t>
            </w:r>
          </w:p>
        </w:tc>
        <w:tc>
          <w:tcPr>
            <w:tcW w:w="4778" w:type="dxa"/>
            <w:tcBorders>
              <w:bottom w:val="single" w:sz="4" w:space="0" w:color="auto"/>
            </w:tcBorders>
            <w:vAlign w:val="center"/>
          </w:tcPr>
          <w:p w14:paraId="641254DD" w14:textId="5F7CC405" w:rsidR="00786B33" w:rsidRDefault="00786B33" w:rsidP="006C6657">
            <w:pPr>
              <w:jc w:val="center"/>
              <w:rPr>
                <w:rFonts w:ascii="Times New Roman" w:hAnsi="Times New Roman" w:cs="Times New Roman"/>
              </w:rPr>
            </w:pPr>
            <w:r>
              <w:rPr>
                <w:rFonts w:ascii="Times New Roman" w:hAnsi="Times New Roman" w:cs="Times New Roman"/>
              </w:rPr>
              <w:t>Average Change</w:t>
            </w:r>
            <w:r w:rsidR="00C2104A">
              <w:rPr>
                <w:rFonts w:ascii="Times New Roman" w:hAnsi="Times New Roman" w:cs="Times New Roman"/>
              </w:rPr>
              <w:t xml:space="preserve"> (per 36 minutes)</w:t>
            </w:r>
          </w:p>
        </w:tc>
      </w:tr>
      <w:tr w:rsidR="00786B33" w14:paraId="40000E4F" w14:textId="77777777" w:rsidTr="004619F4">
        <w:trPr>
          <w:trHeight w:val="352"/>
          <w:jc w:val="center"/>
        </w:trPr>
        <w:tc>
          <w:tcPr>
            <w:tcW w:w="4778" w:type="dxa"/>
            <w:tcBorders>
              <w:top w:val="single" w:sz="4" w:space="0" w:color="auto"/>
              <w:left w:val="single" w:sz="4" w:space="0" w:color="auto"/>
              <w:bottom w:val="nil"/>
              <w:right w:val="single" w:sz="4" w:space="0" w:color="auto"/>
            </w:tcBorders>
            <w:vAlign w:val="center"/>
          </w:tcPr>
          <w:p w14:paraId="1452E56C" w14:textId="31246469" w:rsidR="00786B33" w:rsidRDefault="00786B33" w:rsidP="006C6657">
            <w:pPr>
              <w:jc w:val="center"/>
              <w:rPr>
                <w:rFonts w:ascii="Times New Roman" w:hAnsi="Times New Roman" w:cs="Times New Roman"/>
              </w:rPr>
            </w:pPr>
            <w:r>
              <w:rPr>
                <w:rFonts w:ascii="Times New Roman" w:hAnsi="Times New Roman" w:cs="Times New Roman"/>
              </w:rPr>
              <w:t>Game Score</w:t>
            </w:r>
          </w:p>
        </w:tc>
        <w:tc>
          <w:tcPr>
            <w:tcW w:w="4778" w:type="dxa"/>
            <w:tcBorders>
              <w:top w:val="single" w:sz="4" w:space="0" w:color="auto"/>
              <w:left w:val="single" w:sz="4" w:space="0" w:color="auto"/>
              <w:bottom w:val="nil"/>
              <w:right w:val="single" w:sz="4" w:space="0" w:color="auto"/>
            </w:tcBorders>
            <w:vAlign w:val="center"/>
          </w:tcPr>
          <w:p w14:paraId="4B380AB8" w14:textId="0625E056" w:rsidR="00786B33" w:rsidRDefault="00692F44" w:rsidP="006C6657">
            <w:pPr>
              <w:jc w:val="center"/>
              <w:rPr>
                <w:rFonts w:ascii="Times New Roman" w:hAnsi="Times New Roman" w:cs="Times New Roman"/>
              </w:rPr>
            </w:pPr>
            <w:r>
              <w:rPr>
                <w:rFonts w:ascii="Times New Roman" w:hAnsi="Times New Roman" w:cs="Times New Roman"/>
              </w:rPr>
              <w:t>-2.198</w:t>
            </w:r>
          </w:p>
        </w:tc>
      </w:tr>
      <w:tr w:rsidR="00786B33" w14:paraId="5F65AC01" w14:textId="77777777" w:rsidTr="004619F4">
        <w:trPr>
          <w:trHeight w:val="403"/>
          <w:jc w:val="center"/>
        </w:trPr>
        <w:tc>
          <w:tcPr>
            <w:tcW w:w="4778" w:type="dxa"/>
            <w:tcBorders>
              <w:top w:val="nil"/>
              <w:left w:val="single" w:sz="4" w:space="0" w:color="auto"/>
              <w:bottom w:val="nil"/>
              <w:right w:val="single" w:sz="4" w:space="0" w:color="auto"/>
            </w:tcBorders>
            <w:vAlign w:val="center"/>
          </w:tcPr>
          <w:p w14:paraId="5D31C1E4" w14:textId="5C2CEF74" w:rsidR="00786B33" w:rsidRDefault="00786B33" w:rsidP="006C6657">
            <w:pPr>
              <w:jc w:val="center"/>
              <w:rPr>
                <w:rFonts w:ascii="Times New Roman" w:hAnsi="Times New Roman" w:cs="Times New Roman"/>
              </w:rPr>
            </w:pPr>
            <w:r>
              <w:rPr>
                <w:rFonts w:ascii="Times New Roman" w:hAnsi="Times New Roman" w:cs="Times New Roman"/>
              </w:rPr>
              <w:t>True Shooting Attempts</w:t>
            </w:r>
          </w:p>
        </w:tc>
        <w:tc>
          <w:tcPr>
            <w:tcW w:w="4778" w:type="dxa"/>
            <w:tcBorders>
              <w:top w:val="nil"/>
              <w:left w:val="single" w:sz="4" w:space="0" w:color="auto"/>
              <w:bottom w:val="nil"/>
              <w:right w:val="single" w:sz="4" w:space="0" w:color="auto"/>
            </w:tcBorders>
            <w:vAlign w:val="center"/>
          </w:tcPr>
          <w:p w14:paraId="58E835D2" w14:textId="1FFB6D97" w:rsidR="00786B33" w:rsidRDefault="00786B33" w:rsidP="006C6657">
            <w:pPr>
              <w:jc w:val="center"/>
              <w:rPr>
                <w:rFonts w:ascii="Times New Roman" w:hAnsi="Times New Roman" w:cs="Times New Roman"/>
              </w:rPr>
            </w:pPr>
            <w:r>
              <w:rPr>
                <w:rFonts w:ascii="Times New Roman" w:hAnsi="Times New Roman" w:cs="Times New Roman"/>
              </w:rPr>
              <w:t>-0.</w:t>
            </w:r>
            <w:r w:rsidR="00052E03">
              <w:rPr>
                <w:rFonts w:ascii="Times New Roman" w:hAnsi="Times New Roman" w:cs="Times New Roman"/>
              </w:rPr>
              <w:t>516</w:t>
            </w:r>
          </w:p>
        </w:tc>
      </w:tr>
      <w:tr w:rsidR="00786B33" w14:paraId="2545E691" w14:textId="77777777" w:rsidTr="004619F4">
        <w:trPr>
          <w:trHeight w:val="434"/>
          <w:jc w:val="center"/>
        </w:trPr>
        <w:tc>
          <w:tcPr>
            <w:tcW w:w="4778" w:type="dxa"/>
            <w:tcBorders>
              <w:top w:val="nil"/>
              <w:left w:val="single" w:sz="4" w:space="0" w:color="auto"/>
              <w:bottom w:val="nil"/>
              <w:right w:val="single" w:sz="4" w:space="0" w:color="auto"/>
            </w:tcBorders>
            <w:vAlign w:val="center"/>
          </w:tcPr>
          <w:p w14:paraId="5A847FB9" w14:textId="42EB10C7" w:rsidR="00786B33" w:rsidRDefault="00786B33" w:rsidP="006C6657">
            <w:pPr>
              <w:jc w:val="center"/>
              <w:rPr>
                <w:rFonts w:ascii="Times New Roman" w:hAnsi="Times New Roman" w:cs="Times New Roman"/>
              </w:rPr>
            </w:pPr>
            <w:r>
              <w:rPr>
                <w:rFonts w:ascii="Times New Roman" w:hAnsi="Times New Roman" w:cs="Times New Roman"/>
              </w:rPr>
              <w:t>Personal Fouls</w:t>
            </w:r>
          </w:p>
        </w:tc>
        <w:tc>
          <w:tcPr>
            <w:tcW w:w="4778" w:type="dxa"/>
            <w:tcBorders>
              <w:top w:val="nil"/>
              <w:left w:val="single" w:sz="4" w:space="0" w:color="auto"/>
              <w:bottom w:val="nil"/>
              <w:right w:val="single" w:sz="4" w:space="0" w:color="auto"/>
            </w:tcBorders>
            <w:vAlign w:val="center"/>
          </w:tcPr>
          <w:p w14:paraId="2824C27C" w14:textId="19983A1E" w:rsidR="00786B33" w:rsidRDefault="00FD4142" w:rsidP="006C6657">
            <w:pPr>
              <w:jc w:val="center"/>
              <w:rPr>
                <w:rFonts w:ascii="Times New Roman" w:hAnsi="Times New Roman" w:cs="Times New Roman"/>
              </w:rPr>
            </w:pPr>
            <w:r>
              <w:rPr>
                <w:rFonts w:ascii="Times New Roman" w:hAnsi="Times New Roman" w:cs="Times New Roman"/>
              </w:rPr>
              <w:t>0.</w:t>
            </w:r>
            <w:r w:rsidR="00052E03">
              <w:rPr>
                <w:rFonts w:ascii="Times New Roman" w:hAnsi="Times New Roman" w:cs="Times New Roman"/>
              </w:rPr>
              <w:t>436</w:t>
            </w:r>
          </w:p>
        </w:tc>
      </w:tr>
      <w:tr w:rsidR="00786B33" w14:paraId="5F5769BF" w14:textId="77777777" w:rsidTr="004619F4">
        <w:trPr>
          <w:trHeight w:val="352"/>
          <w:jc w:val="center"/>
        </w:trPr>
        <w:tc>
          <w:tcPr>
            <w:tcW w:w="4778" w:type="dxa"/>
            <w:tcBorders>
              <w:top w:val="nil"/>
              <w:left w:val="single" w:sz="4" w:space="0" w:color="auto"/>
              <w:bottom w:val="single" w:sz="4" w:space="0" w:color="auto"/>
              <w:right w:val="single" w:sz="4" w:space="0" w:color="auto"/>
            </w:tcBorders>
            <w:vAlign w:val="center"/>
          </w:tcPr>
          <w:p w14:paraId="05AB0226" w14:textId="4EEF81C0" w:rsidR="00786B33" w:rsidRDefault="00786B33" w:rsidP="006C6657">
            <w:pPr>
              <w:jc w:val="center"/>
              <w:rPr>
                <w:rFonts w:ascii="Times New Roman" w:hAnsi="Times New Roman" w:cs="Times New Roman"/>
              </w:rPr>
            </w:pPr>
            <w:r>
              <w:rPr>
                <w:rFonts w:ascii="Times New Roman" w:hAnsi="Times New Roman" w:cs="Times New Roman"/>
              </w:rPr>
              <w:t>Turnovers</w:t>
            </w:r>
          </w:p>
        </w:tc>
        <w:tc>
          <w:tcPr>
            <w:tcW w:w="4778" w:type="dxa"/>
            <w:tcBorders>
              <w:top w:val="nil"/>
              <w:left w:val="single" w:sz="4" w:space="0" w:color="auto"/>
              <w:bottom w:val="single" w:sz="4" w:space="0" w:color="auto"/>
              <w:right w:val="single" w:sz="4" w:space="0" w:color="auto"/>
            </w:tcBorders>
            <w:vAlign w:val="center"/>
          </w:tcPr>
          <w:p w14:paraId="0C7E2B7F" w14:textId="6BC1888E" w:rsidR="00786B33" w:rsidRDefault="00052E03" w:rsidP="006C6657">
            <w:pPr>
              <w:jc w:val="center"/>
              <w:rPr>
                <w:rFonts w:ascii="Times New Roman" w:hAnsi="Times New Roman" w:cs="Times New Roman"/>
              </w:rPr>
            </w:pPr>
            <w:r>
              <w:rPr>
                <w:rFonts w:ascii="Times New Roman" w:hAnsi="Times New Roman" w:cs="Times New Roman"/>
              </w:rPr>
              <w:t>0.253</w:t>
            </w:r>
          </w:p>
        </w:tc>
      </w:tr>
    </w:tbl>
    <w:p w14:paraId="2D9B6AB4" w14:textId="77777777" w:rsidR="00F66900" w:rsidRDefault="00F66900" w:rsidP="00F870E5">
      <w:pPr>
        <w:tabs>
          <w:tab w:val="left" w:pos="1698"/>
        </w:tabs>
        <w:spacing w:line="480" w:lineRule="auto"/>
        <w:ind w:firstLine="720"/>
        <w:rPr>
          <w:rFonts w:ascii="Times New Roman" w:hAnsi="Times New Roman" w:cs="Times New Roman"/>
        </w:rPr>
      </w:pPr>
    </w:p>
    <w:p w14:paraId="03682D7C" w14:textId="02E28FE3" w:rsidR="00482DA0" w:rsidRPr="008435C0" w:rsidRDefault="00394A51" w:rsidP="00F870E5">
      <w:pPr>
        <w:tabs>
          <w:tab w:val="left" w:pos="1698"/>
        </w:tabs>
        <w:spacing w:line="480" w:lineRule="auto"/>
        <w:ind w:firstLine="720"/>
        <w:rPr>
          <w:rFonts w:ascii="Times New Roman" w:hAnsi="Times New Roman" w:cs="Times New Roman"/>
        </w:rPr>
      </w:pPr>
      <w:r>
        <w:rPr>
          <w:rFonts w:ascii="Times New Roman" w:hAnsi="Times New Roman" w:cs="Times New Roman"/>
        </w:rPr>
        <w:t>Based on the</w:t>
      </w:r>
      <w:r w:rsidR="008435C0">
        <w:rPr>
          <w:rFonts w:ascii="Times New Roman" w:hAnsi="Times New Roman" w:cs="Times New Roman"/>
        </w:rPr>
        <w:t xml:space="preserve"> above table</w:t>
      </w:r>
      <w:r w:rsidR="00F66900">
        <w:rPr>
          <w:rFonts w:ascii="Times New Roman" w:hAnsi="Times New Roman" w:cs="Times New Roman"/>
        </w:rPr>
        <w:t>,</w:t>
      </w:r>
      <w:r w:rsidR="008435C0">
        <w:rPr>
          <w:rFonts w:ascii="Times New Roman" w:hAnsi="Times New Roman" w:cs="Times New Roman"/>
        </w:rPr>
        <w:t xml:space="preserve"> average</w:t>
      </w:r>
      <w:r w:rsidR="00482DA0">
        <w:rPr>
          <w:rFonts w:ascii="Times New Roman" w:hAnsi="Times New Roman" w:cs="Times New Roman"/>
        </w:rPr>
        <w:t xml:space="preserve"> game score and </w:t>
      </w:r>
      <w:r w:rsidR="008435C0">
        <w:rPr>
          <w:rFonts w:ascii="Times New Roman" w:hAnsi="Times New Roman" w:cs="Times New Roman"/>
        </w:rPr>
        <w:t xml:space="preserve">average </w:t>
      </w:r>
      <w:r w:rsidR="00482DA0">
        <w:rPr>
          <w:rFonts w:ascii="Times New Roman" w:hAnsi="Times New Roman" w:cs="Times New Roman"/>
        </w:rPr>
        <w:t xml:space="preserve">true </w:t>
      </w:r>
      <w:r w:rsidR="00854C86">
        <w:rPr>
          <w:rFonts w:ascii="Times New Roman" w:hAnsi="Times New Roman" w:cs="Times New Roman"/>
        </w:rPr>
        <w:t>shot</w:t>
      </w:r>
      <w:r w:rsidR="00482DA0">
        <w:rPr>
          <w:rFonts w:ascii="Times New Roman" w:hAnsi="Times New Roman" w:cs="Times New Roman"/>
        </w:rPr>
        <w:t xml:space="preserve"> attempts decrease</w:t>
      </w:r>
      <w:r w:rsidR="00BC12B9">
        <w:rPr>
          <w:rFonts w:ascii="Times New Roman" w:hAnsi="Times New Roman" w:cs="Times New Roman"/>
        </w:rPr>
        <w:t>d</w:t>
      </w:r>
      <w:r w:rsidR="008435C0">
        <w:rPr>
          <w:rFonts w:ascii="Times New Roman" w:hAnsi="Times New Roman" w:cs="Times New Roman"/>
        </w:rPr>
        <w:t xml:space="preserve"> </w:t>
      </w:r>
      <w:r w:rsidR="00482DA0">
        <w:rPr>
          <w:rFonts w:ascii="Times New Roman" w:hAnsi="Times New Roman" w:cs="Times New Roman"/>
        </w:rPr>
        <w:t>post-suspension, while fouls and turnovers increase</w:t>
      </w:r>
      <w:r w:rsidR="00BC12B9">
        <w:rPr>
          <w:rFonts w:ascii="Times New Roman" w:hAnsi="Times New Roman" w:cs="Times New Roman"/>
        </w:rPr>
        <w:t>d</w:t>
      </w:r>
      <w:r w:rsidR="00482DA0">
        <w:rPr>
          <w:rFonts w:ascii="Times New Roman" w:hAnsi="Times New Roman" w:cs="Times New Roman"/>
        </w:rPr>
        <w:t xml:space="preserve">. </w:t>
      </w:r>
      <w:r w:rsidR="00373338">
        <w:rPr>
          <w:rFonts w:ascii="Times New Roman" w:hAnsi="Times New Roman" w:cs="Times New Roman"/>
        </w:rPr>
        <w:t xml:space="preserve"> </w:t>
      </w:r>
      <w:r w:rsidR="00482DA0">
        <w:rPr>
          <w:rFonts w:ascii="Times New Roman" w:hAnsi="Times New Roman" w:cs="Times New Roman"/>
        </w:rPr>
        <w:t xml:space="preserve">However, </w:t>
      </w:r>
      <w:r w:rsidR="006144A5">
        <w:rPr>
          <w:rFonts w:ascii="Times New Roman" w:hAnsi="Times New Roman" w:cs="Times New Roman"/>
        </w:rPr>
        <w:t xml:space="preserve">it was necessary to perform </w:t>
      </w:r>
      <w:r w:rsidR="008435C0">
        <w:rPr>
          <w:rFonts w:ascii="Times New Roman" w:hAnsi="Times New Roman" w:cs="Times New Roman"/>
        </w:rPr>
        <w:t xml:space="preserve">another set of </w:t>
      </w:r>
      <w:r w:rsidR="008435C0">
        <w:rPr>
          <w:rFonts w:ascii="Times New Roman" w:hAnsi="Times New Roman" w:cs="Times New Roman"/>
          <w:i/>
        </w:rPr>
        <w:t>t</w:t>
      </w:r>
      <w:r w:rsidR="006144A5">
        <w:rPr>
          <w:rFonts w:ascii="Times New Roman" w:hAnsi="Times New Roman" w:cs="Times New Roman"/>
        </w:rPr>
        <w:t xml:space="preserve">-tests </w:t>
      </w:r>
      <w:r w:rsidR="008435C0">
        <w:rPr>
          <w:rFonts w:ascii="Times New Roman" w:hAnsi="Times New Roman" w:cs="Times New Roman"/>
        </w:rPr>
        <w:t>to determine if the average change in each potential response variable was statistically significant.</w:t>
      </w:r>
    </w:p>
    <w:p w14:paraId="1A1EB6BF" w14:textId="1AF0AEDE" w:rsidR="00AB2130" w:rsidRDefault="00BC12B9" w:rsidP="00E91CEC">
      <w:pPr>
        <w:tabs>
          <w:tab w:val="left" w:pos="1698"/>
        </w:tabs>
        <w:spacing w:line="480" w:lineRule="auto"/>
        <w:ind w:firstLine="720"/>
        <w:rPr>
          <w:rFonts w:ascii="Times New Roman" w:hAnsi="Times New Roman" w:cs="Times New Roman"/>
        </w:rPr>
      </w:pPr>
      <w:r>
        <w:rPr>
          <w:rFonts w:ascii="Times New Roman" w:eastAsia="Times New Roman" w:hAnsi="Times New Roman" w:cs="Times New Roman"/>
          <w:color w:val="333333"/>
          <w:shd w:val="clear" w:color="auto" w:fill="FFFFFF"/>
        </w:rPr>
        <w:t>E</w:t>
      </w:r>
      <w:r w:rsidR="008435C0">
        <w:rPr>
          <w:rFonts w:ascii="Times New Roman" w:eastAsia="Times New Roman" w:hAnsi="Times New Roman" w:cs="Times New Roman"/>
          <w:color w:val="333333"/>
          <w:shd w:val="clear" w:color="auto" w:fill="FFFFFF"/>
        </w:rPr>
        <w:t>quality of variance</w:t>
      </w:r>
      <w:r>
        <w:rPr>
          <w:rFonts w:ascii="Times New Roman" w:eastAsia="Times New Roman" w:hAnsi="Times New Roman" w:cs="Times New Roman"/>
          <w:color w:val="333333"/>
          <w:shd w:val="clear" w:color="auto" w:fill="FFFFFF"/>
        </w:rPr>
        <w:t xml:space="preserve"> t</w:t>
      </w:r>
      <w:r w:rsidR="00F66900">
        <w:rPr>
          <w:rFonts w:ascii="Times New Roman" w:eastAsia="Times New Roman" w:hAnsi="Times New Roman" w:cs="Times New Roman"/>
          <w:color w:val="333333"/>
          <w:shd w:val="clear" w:color="auto" w:fill="FFFFFF"/>
        </w:rPr>
        <w:t>ests were once again performed (once for</w:t>
      </w:r>
      <w:r>
        <w:rPr>
          <w:rFonts w:ascii="Times New Roman" w:eastAsia="Times New Roman" w:hAnsi="Times New Roman" w:cs="Times New Roman"/>
          <w:color w:val="333333"/>
          <w:shd w:val="clear" w:color="auto" w:fill="FFFFFF"/>
        </w:rPr>
        <w:t xml:space="preserve"> </w:t>
      </w:r>
      <w:r w:rsidR="008435C0">
        <w:rPr>
          <w:rFonts w:ascii="Times New Roman" w:eastAsia="Times New Roman" w:hAnsi="Times New Roman" w:cs="Times New Roman"/>
          <w:color w:val="333333"/>
          <w:shd w:val="clear" w:color="auto" w:fill="FFFFFF"/>
        </w:rPr>
        <w:t>each</w:t>
      </w:r>
      <w:r>
        <w:rPr>
          <w:rFonts w:ascii="Times New Roman" w:eastAsia="Times New Roman" w:hAnsi="Times New Roman" w:cs="Times New Roman"/>
          <w:color w:val="333333"/>
          <w:shd w:val="clear" w:color="auto" w:fill="FFFFFF"/>
        </w:rPr>
        <w:t xml:space="preserve"> </w:t>
      </w:r>
      <w:r w:rsidR="00F66900">
        <w:rPr>
          <w:rFonts w:ascii="Times New Roman" w:eastAsia="Times New Roman" w:hAnsi="Times New Roman" w:cs="Times New Roman"/>
          <w:color w:val="333333"/>
          <w:shd w:val="clear" w:color="auto" w:fill="FFFFFF"/>
        </w:rPr>
        <w:t xml:space="preserve">potential </w:t>
      </w:r>
      <w:r>
        <w:rPr>
          <w:rFonts w:ascii="Times New Roman" w:eastAsia="Times New Roman" w:hAnsi="Times New Roman" w:cs="Times New Roman"/>
          <w:color w:val="333333"/>
          <w:shd w:val="clear" w:color="auto" w:fill="FFFFFF"/>
        </w:rPr>
        <w:t>response</w:t>
      </w:r>
      <w:r w:rsidR="0018473C">
        <w:rPr>
          <w:rFonts w:ascii="Times New Roman" w:eastAsia="Times New Roman" w:hAnsi="Times New Roman" w:cs="Times New Roman"/>
          <w:color w:val="333333"/>
          <w:shd w:val="clear" w:color="auto" w:fill="FFFFFF"/>
        </w:rPr>
        <w:t xml:space="preserve"> </w:t>
      </w:r>
      <w:r w:rsidR="008435C0">
        <w:rPr>
          <w:rFonts w:ascii="Times New Roman" w:eastAsia="Times New Roman" w:hAnsi="Times New Roman" w:cs="Times New Roman"/>
          <w:color w:val="333333"/>
          <w:shd w:val="clear" w:color="auto" w:fill="FFFFFF"/>
        </w:rPr>
        <w:t>variable</w:t>
      </w:r>
      <w:r w:rsidR="00F66900">
        <w:rPr>
          <w:rFonts w:ascii="Times New Roman" w:eastAsia="Times New Roman" w:hAnsi="Times New Roman" w:cs="Times New Roman"/>
          <w:color w:val="333333"/>
          <w:shd w:val="clear" w:color="auto" w:fill="FFFFFF"/>
        </w:rPr>
        <w:t>)</w:t>
      </w:r>
      <w:r w:rsidR="0018473C">
        <w:rPr>
          <w:rFonts w:ascii="Times New Roman" w:eastAsia="Times New Roman" w:hAnsi="Times New Roman" w:cs="Times New Roman"/>
          <w:color w:val="333333"/>
          <w:shd w:val="clear" w:color="auto" w:fill="FFFFFF"/>
        </w:rPr>
        <w:t xml:space="preserve"> to determine which </w:t>
      </w:r>
      <w:r w:rsidR="0018473C" w:rsidRPr="0018473C">
        <w:rPr>
          <w:rFonts w:ascii="Times New Roman" w:eastAsia="Times New Roman" w:hAnsi="Times New Roman" w:cs="Times New Roman"/>
          <w:i/>
          <w:color w:val="333333"/>
          <w:shd w:val="clear" w:color="auto" w:fill="FFFFFF"/>
        </w:rPr>
        <w:t>t</w:t>
      </w:r>
      <w:r>
        <w:rPr>
          <w:rFonts w:ascii="Times New Roman" w:eastAsia="Times New Roman" w:hAnsi="Times New Roman" w:cs="Times New Roman"/>
          <w:color w:val="333333"/>
          <w:shd w:val="clear" w:color="auto" w:fill="FFFFFF"/>
        </w:rPr>
        <w:t xml:space="preserve">-test </w:t>
      </w:r>
      <w:r w:rsidR="008435C0">
        <w:rPr>
          <w:rFonts w:ascii="Times New Roman" w:eastAsia="Times New Roman" w:hAnsi="Times New Roman" w:cs="Times New Roman"/>
          <w:color w:val="333333"/>
          <w:shd w:val="clear" w:color="auto" w:fill="FFFFFF"/>
        </w:rPr>
        <w:t>procedure</w:t>
      </w:r>
      <w:r>
        <w:rPr>
          <w:rFonts w:ascii="Times New Roman" w:eastAsia="Times New Roman" w:hAnsi="Times New Roman" w:cs="Times New Roman"/>
          <w:color w:val="333333"/>
          <w:shd w:val="clear" w:color="auto" w:fill="FFFFFF"/>
        </w:rPr>
        <w:t xml:space="preserve"> to use, and the results of these EOV tests in</w:t>
      </w:r>
      <w:r w:rsidR="00482DA0">
        <w:rPr>
          <w:rFonts w:ascii="Times New Roman" w:eastAsia="Times New Roman" w:hAnsi="Times New Roman" w:cs="Times New Roman"/>
          <w:color w:val="333333"/>
          <w:shd w:val="clear" w:color="auto" w:fill="FFFFFF"/>
        </w:rPr>
        <w:t xml:space="preserve"> the appendix clearly show that the null hypothesis, which claims that the variances of the statistics pre and post-suspension are equal, can be rejected</w:t>
      </w:r>
      <w:r w:rsidR="008435C0">
        <w:rPr>
          <w:rFonts w:ascii="Times New Roman" w:eastAsia="Times New Roman" w:hAnsi="Times New Roman" w:cs="Times New Roman"/>
          <w:color w:val="333333"/>
          <w:shd w:val="clear" w:color="auto" w:fill="FFFFFF"/>
        </w:rPr>
        <w:t xml:space="preserve"> for every</w:t>
      </w:r>
      <w:r w:rsidR="00394A51">
        <w:rPr>
          <w:rFonts w:ascii="Times New Roman" w:eastAsia="Times New Roman" w:hAnsi="Times New Roman" w:cs="Times New Roman"/>
          <w:color w:val="333333"/>
          <w:shd w:val="clear" w:color="auto" w:fill="FFFFFF"/>
        </w:rPr>
        <w:t xml:space="preserve"> response </w:t>
      </w:r>
      <w:r w:rsidR="008435C0">
        <w:rPr>
          <w:rFonts w:ascii="Times New Roman" w:eastAsia="Times New Roman" w:hAnsi="Times New Roman" w:cs="Times New Roman"/>
          <w:color w:val="333333"/>
          <w:shd w:val="clear" w:color="auto" w:fill="FFFFFF"/>
        </w:rPr>
        <w:t xml:space="preserve">variable.  Due to unequal variance, the Welch’s </w:t>
      </w:r>
      <w:r w:rsidR="008435C0">
        <w:rPr>
          <w:rFonts w:ascii="Times New Roman" w:eastAsia="Times New Roman" w:hAnsi="Times New Roman" w:cs="Times New Roman"/>
          <w:i/>
          <w:color w:val="333333"/>
          <w:shd w:val="clear" w:color="auto" w:fill="FFFFFF"/>
        </w:rPr>
        <w:t>t-</w:t>
      </w:r>
      <w:r w:rsidR="008435C0">
        <w:rPr>
          <w:rFonts w:ascii="Times New Roman" w:eastAsia="Times New Roman" w:hAnsi="Times New Roman" w:cs="Times New Roman"/>
          <w:color w:val="333333"/>
          <w:shd w:val="clear" w:color="auto" w:fill="FFFFFF"/>
        </w:rPr>
        <w:t xml:space="preserve">test </w:t>
      </w:r>
      <w:r w:rsidR="00E91CEC">
        <w:rPr>
          <w:rFonts w:ascii="Times New Roman" w:eastAsia="Times New Roman" w:hAnsi="Times New Roman" w:cs="Times New Roman"/>
          <w:color w:val="333333"/>
          <w:shd w:val="clear" w:color="auto" w:fill="FFFFFF"/>
        </w:rPr>
        <w:t xml:space="preserve">for a statistical difference in the response variable was used. The results of the test </w:t>
      </w:r>
      <w:r w:rsidR="00E91CEC">
        <w:rPr>
          <w:rFonts w:ascii="Times New Roman" w:hAnsi="Times New Roman" w:cs="Times New Roman"/>
        </w:rPr>
        <w:t xml:space="preserve">on each response variable are summarized below in Table 5.  The only potential response variable that was statistically significant at the 5% level was the change in </w:t>
      </w:r>
      <w:r w:rsidR="00E91CEC">
        <w:rPr>
          <w:rFonts w:ascii="Times New Roman" w:hAnsi="Times New Roman" w:cs="Times New Roman"/>
        </w:rPr>
        <w:lastRenderedPageBreak/>
        <w:t xml:space="preserve">game score.  Thus, all empirical analysis is limited to models where the dependent response variable is the change in game score. </w:t>
      </w:r>
    </w:p>
    <w:p w14:paraId="1C207763" w14:textId="77777777" w:rsidR="001811B4" w:rsidRDefault="001811B4" w:rsidP="00E91CEC">
      <w:pPr>
        <w:tabs>
          <w:tab w:val="left" w:pos="1698"/>
        </w:tabs>
        <w:spacing w:line="480" w:lineRule="auto"/>
        <w:ind w:firstLine="720"/>
        <w:rPr>
          <w:rFonts w:ascii="Times New Roman" w:hAnsi="Times New Roman" w:cs="Times New Roman"/>
        </w:rPr>
      </w:pPr>
    </w:p>
    <w:p w14:paraId="21447401" w14:textId="4D6BE236" w:rsidR="00EF7613" w:rsidRDefault="00AF105F" w:rsidP="000F4D52">
      <w:pPr>
        <w:spacing w:line="480" w:lineRule="auto"/>
        <w:rPr>
          <w:rFonts w:ascii="Times New Roman" w:hAnsi="Times New Roman" w:cs="Times New Roman"/>
        </w:rPr>
      </w:pPr>
      <w:r w:rsidRPr="00AF105F">
        <w:rPr>
          <w:rFonts w:ascii="Times New Roman" w:hAnsi="Times New Roman" w:cs="Times New Roman"/>
          <w:u w:val="single"/>
        </w:rPr>
        <w:t xml:space="preserve">Table </w:t>
      </w:r>
      <w:r w:rsidR="001006CE">
        <w:rPr>
          <w:rFonts w:ascii="Times New Roman" w:hAnsi="Times New Roman" w:cs="Times New Roman"/>
          <w:u w:val="single"/>
        </w:rPr>
        <w:t>5</w:t>
      </w:r>
      <w:r>
        <w:rPr>
          <w:rFonts w:ascii="Times New Roman" w:hAnsi="Times New Roman" w:cs="Times New Roman"/>
        </w:rPr>
        <w:t xml:space="preserve">: Welch’s </w:t>
      </w:r>
      <w:r w:rsidRPr="0018473C">
        <w:rPr>
          <w:rFonts w:ascii="Times New Roman" w:hAnsi="Times New Roman" w:cs="Times New Roman"/>
          <w:i/>
        </w:rPr>
        <w:t>t</w:t>
      </w:r>
      <w:r>
        <w:rPr>
          <w:rFonts w:ascii="Times New Roman" w:hAnsi="Times New Roman" w:cs="Times New Roman"/>
        </w:rPr>
        <w:t>-test on</w:t>
      </w:r>
      <w:r w:rsidR="007512CC">
        <w:rPr>
          <w:rFonts w:ascii="Times New Roman" w:hAnsi="Times New Roman" w:cs="Times New Roman"/>
        </w:rPr>
        <w:t xml:space="preserve"> difference in</w:t>
      </w:r>
      <w:r>
        <w:rPr>
          <w:rFonts w:ascii="Times New Roman" w:hAnsi="Times New Roman" w:cs="Times New Roman"/>
        </w:rPr>
        <w:t xml:space="preserve"> </w:t>
      </w:r>
      <w:r w:rsidR="00EF7613">
        <w:rPr>
          <w:rFonts w:ascii="Times New Roman" w:hAnsi="Times New Roman" w:cs="Times New Roman"/>
        </w:rPr>
        <w:t>sample statistics</w:t>
      </w:r>
      <w:r>
        <w:rPr>
          <w:rFonts w:ascii="Times New Roman" w:hAnsi="Times New Roman" w:cs="Times New Roman"/>
        </w:rPr>
        <w:t xml:space="preserve"> </w:t>
      </w:r>
      <w:r w:rsidR="00CC2EFE">
        <w:rPr>
          <w:rFonts w:ascii="Times New Roman" w:hAnsi="Times New Roman" w:cs="Times New Roman"/>
        </w:rPr>
        <w:t>before</w:t>
      </w:r>
      <w:r>
        <w:rPr>
          <w:rFonts w:ascii="Times New Roman" w:hAnsi="Times New Roman" w:cs="Times New Roman"/>
        </w:rPr>
        <w:t xml:space="preserve"> and after suspension</w:t>
      </w:r>
    </w:p>
    <w:tbl>
      <w:tblPr>
        <w:tblStyle w:val="TableGrid"/>
        <w:tblW w:w="10429" w:type="dxa"/>
        <w:jc w:val="center"/>
        <w:tblLook w:val="04A0" w:firstRow="1" w:lastRow="0" w:firstColumn="1" w:lastColumn="0" w:noHBand="0" w:noVBand="1"/>
      </w:tblPr>
      <w:tblGrid>
        <w:gridCol w:w="2102"/>
        <w:gridCol w:w="2548"/>
        <w:gridCol w:w="2199"/>
        <w:gridCol w:w="1884"/>
        <w:gridCol w:w="1696"/>
      </w:tblGrid>
      <w:tr w:rsidR="007B61F5" w14:paraId="5830F023" w14:textId="77777777" w:rsidTr="00B31ECF">
        <w:trPr>
          <w:trHeight w:val="503"/>
          <w:jc w:val="center"/>
        </w:trPr>
        <w:tc>
          <w:tcPr>
            <w:tcW w:w="2102" w:type="dxa"/>
            <w:tcBorders>
              <w:bottom w:val="single" w:sz="4" w:space="0" w:color="auto"/>
            </w:tcBorders>
          </w:tcPr>
          <w:p w14:paraId="2D525550" w14:textId="77777777" w:rsidR="00EF7613" w:rsidRDefault="00EF7613" w:rsidP="00EF7613">
            <w:pPr>
              <w:jc w:val="center"/>
              <w:rPr>
                <w:rFonts w:ascii="Times New Roman" w:hAnsi="Times New Roman" w:cs="Times New Roman"/>
              </w:rPr>
            </w:pPr>
          </w:p>
        </w:tc>
        <w:tc>
          <w:tcPr>
            <w:tcW w:w="2548" w:type="dxa"/>
            <w:tcBorders>
              <w:bottom w:val="single" w:sz="4" w:space="0" w:color="auto"/>
              <w:right w:val="nil"/>
            </w:tcBorders>
          </w:tcPr>
          <w:p w14:paraId="4A9F9DAD" w14:textId="2548A190" w:rsidR="00EF7613" w:rsidRDefault="00EF7613" w:rsidP="00EF7613">
            <w:pPr>
              <w:jc w:val="center"/>
              <w:rPr>
                <w:rFonts w:ascii="Times New Roman" w:hAnsi="Times New Roman" w:cs="Times New Roman"/>
              </w:rPr>
            </w:pPr>
            <w:r>
              <w:rPr>
                <w:rFonts w:ascii="Times New Roman" w:hAnsi="Times New Roman" w:cs="Times New Roman"/>
              </w:rPr>
              <w:t>Game Score</w:t>
            </w:r>
            <w:r w:rsidR="00EC21E2">
              <w:rPr>
                <w:rFonts w:ascii="Times New Roman" w:hAnsi="Times New Roman" w:cs="Times New Roman"/>
              </w:rPr>
              <w:t>/36 mins</w:t>
            </w:r>
          </w:p>
        </w:tc>
        <w:tc>
          <w:tcPr>
            <w:tcW w:w="2199" w:type="dxa"/>
            <w:tcBorders>
              <w:left w:val="nil"/>
              <w:bottom w:val="single" w:sz="4" w:space="0" w:color="auto"/>
              <w:right w:val="nil"/>
            </w:tcBorders>
          </w:tcPr>
          <w:p w14:paraId="6870D7DA" w14:textId="6650DB53" w:rsidR="00EF7613" w:rsidRDefault="00EF7613" w:rsidP="00EF7613">
            <w:pPr>
              <w:jc w:val="center"/>
              <w:rPr>
                <w:rFonts w:ascii="Times New Roman" w:hAnsi="Times New Roman" w:cs="Times New Roman"/>
              </w:rPr>
            </w:pPr>
            <w:r>
              <w:rPr>
                <w:rFonts w:ascii="Times New Roman" w:hAnsi="Times New Roman" w:cs="Times New Roman"/>
              </w:rPr>
              <w:t>True Shot Attempts</w:t>
            </w:r>
            <w:r w:rsidR="00EC21E2">
              <w:rPr>
                <w:rFonts w:ascii="Times New Roman" w:hAnsi="Times New Roman" w:cs="Times New Roman"/>
              </w:rPr>
              <w:t>/36 mins</w:t>
            </w:r>
          </w:p>
        </w:tc>
        <w:tc>
          <w:tcPr>
            <w:tcW w:w="1884" w:type="dxa"/>
            <w:tcBorders>
              <w:left w:val="nil"/>
              <w:bottom w:val="single" w:sz="4" w:space="0" w:color="auto"/>
              <w:right w:val="nil"/>
            </w:tcBorders>
          </w:tcPr>
          <w:p w14:paraId="4C15B683" w14:textId="6E6ACAA1" w:rsidR="00EF7613" w:rsidRDefault="00EF7613" w:rsidP="00EF7613">
            <w:pPr>
              <w:jc w:val="center"/>
              <w:rPr>
                <w:rFonts w:ascii="Times New Roman" w:hAnsi="Times New Roman" w:cs="Times New Roman"/>
              </w:rPr>
            </w:pPr>
            <w:r>
              <w:rPr>
                <w:rFonts w:ascii="Times New Roman" w:hAnsi="Times New Roman" w:cs="Times New Roman"/>
              </w:rPr>
              <w:t>Personal Fouls</w:t>
            </w:r>
            <w:r w:rsidR="00EC21E2">
              <w:rPr>
                <w:rFonts w:ascii="Times New Roman" w:hAnsi="Times New Roman" w:cs="Times New Roman"/>
              </w:rPr>
              <w:t>/36 mins</w:t>
            </w:r>
          </w:p>
        </w:tc>
        <w:tc>
          <w:tcPr>
            <w:tcW w:w="1696" w:type="dxa"/>
            <w:tcBorders>
              <w:left w:val="nil"/>
              <w:bottom w:val="single" w:sz="4" w:space="0" w:color="auto"/>
            </w:tcBorders>
          </w:tcPr>
          <w:p w14:paraId="7807A424" w14:textId="11EC80F8" w:rsidR="00EF7613" w:rsidRDefault="00EF7613" w:rsidP="00EF7613">
            <w:pPr>
              <w:jc w:val="center"/>
              <w:rPr>
                <w:rFonts w:ascii="Times New Roman" w:hAnsi="Times New Roman" w:cs="Times New Roman"/>
              </w:rPr>
            </w:pPr>
            <w:r>
              <w:rPr>
                <w:rFonts w:ascii="Times New Roman" w:hAnsi="Times New Roman" w:cs="Times New Roman"/>
              </w:rPr>
              <w:t>Turnovers</w:t>
            </w:r>
            <w:r w:rsidR="00EC21E2">
              <w:rPr>
                <w:rFonts w:ascii="Times New Roman" w:hAnsi="Times New Roman" w:cs="Times New Roman"/>
              </w:rPr>
              <w:t>/36 mins</w:t>
            </w:r>
          </w:p>
        </w:tc>
      </w:tr>
      <w:tr w:rsidR="007B61F5" w14:paraId="16109058" w14:textId="77777777" w:rsidTr="00B31ECF">
        <w:trPr>
          <w:trHeight w:val="576"/>
          <w:jc w:val="center"/>
        </w:trPr>
        <w:tc>
          <w:tcPr>
            <w:tcW w:w="2102" w:type="dxa"/>
            <w:tcBorders>
              <w:bottom w:val="nil"/>
            </w:tcBorders>
          </w:tcPr>
          <w:p w14:paraId="687960AE" w14:textId="60E3AE4A" w:rsidR="00EF7613" w:rsidRDefault="00EF7613" w:rsidP="00EF7613">
            <w:pPr>
              <w:jc w:val="center"/>
              <w:rPr>
                <w:rFonts w:ascii="Times New Roman" w:hAnsi="Times New Roman" w:cs="Times New Roman"/>
              </w:rPr>
            </w:pPr>
            <w:r>
              <w:rPr>
                <w:rFonts w:ascii="Times New Roman" w:hAnsi="Times New Roman" w:cs="Times New Roman"/>
              </w:rPr>
              <w:t>t-value</w:t>
            </w:r>
          </w:p>
        </w:tc>
        <w:tc>
          <w:tcPr>
            <w:tcW w:w="2548" w:type="dxa"/>
            <w:tcBorders>
              <w:bottom w:val="nil"/>
              <w:right w:val="nil"/>
            </w:tcBorders>
          </w:tcPr>
          <w:p w14:paraId="137ED79E" w14:textId="3DE13FC9" w:rsidR="00EF7613" w:rsidRDefault="007B61F5" w:rsidP="00EF7613">
            <w:pPr>
              <w:jc w:val="center"/>
              <w:rPr>
                <w:rFonts w:ascii="Times New Roman" w:hAnsi="Times New Roman" w:cs="Times New Roman"/>
              </w:rPr>
            </w:pPr>
            <w:r>
              <w:rPr>
                <w:rFonts w:ascii="Times New Roman" w:hAnsi="Times New Roman" w:cs="Times New Roman"/>
              </w:rPr>
              <w:t>2.</w:t>
            </w:r>
            <w:r w:rsidR="00EC21E2">
              <w:rPr>
                <w:rFonts w:ascii="Times New Roman" w:hAnsi="Times New Roman" w:cs="Times New Roman"/>
              </w:rPr>
              <w:t>0849</w:t>
            </w:r>
          </w:p>
        </w:tc>
        <w:tc>
          <w:tcPr>
            <w:tcW w:w="2199" w:type="dxa"/>
            <w:tcBorders>
              <w:left w:val="nil"/>
              <w:bottom w:val="nil"/>
              <w:right w:val="nil"/>
            </w:tcBorders>
          </w:tcPr>
          <w:p w14:paraId="04228B2A" w14:textId="31344395" w:rsidR="00EF7613" w:rsidRDefault="00493562" w:rsidP="00EF7613">
            <w:pPr>
              <w:jc w:val="center"/>
              <w:rPr>
                <w:rFonts w:ascii="Times New Roman" w:hAnsi="Times New Roman" w:cs="Times New Roman"/>
              </w:rPr>
            </w:pPr>
            <w:r>
              <w:rPr>
                <w:rFonts w:ascii="Times New Roman" w:hAnsi="Times New Roman" w:cs="Times New Roman"/>
              </w:rPr>
              <w:t>0.6868</w:t>
            </w:r>
          </w:p>
        </w:tc>
        <w:tc>
          <w:tcPr>
            <w:tcW w:w="1884" w:type="dxa"/>
            <w:tcBorders>
              <w:left w:val="nil"/>
              <w:bottom w:val="nil"/>
              <w:right w:val="nil"/>
            </w:tcBorders>
          </w:tcPr>
          <w:p w14:paraId="3C4177AA" w14:textId="5D8920DE" w:rsidR="00EF7613" w:rsidRDefault="00493562" w:rsidP="00EF7613">
            <w:pPr>
              <w:jc w:val="center"/>
              <w:rPr>
                <w:rFonts w:ascii="Times New Roman" w:hAnsi="Times New Roman" w:cs="Times New Roman"/>
              </w:rPr>
            </w:pPr>
            <w:r>
              <w:rPr>
                <w:rFonts w:ascii="Times New Roman" w:hAnsi="Times New Roman" w:cs="Times New Roman"/>
              </w:rPr>
              <w:t>-1.1649</w:t>
            </w:r>
          </w:p>
        </w:tc>
        <w:tc>
          <w:tcPr>
            <w:tcW w:w="1696" w:type="dxa"/>
            <w:tcBorders>
              <w:left w:val="nil"/>
              <w:bottom w:val="nil"/>
            </w:tcBorders>
          </w:tcPr>
          <w:p w14:paraId="36989172" w14:textId="6B6565EE" w:rsidR="00EF7613" w:rsidRDefault="00493562" w:rsidP="00EF7613">
            <w:pPr>
              <w:jc w:val="center"/>
              <w:rPr>
                <w:rFonts w:ascii="Times New Roman" w:hAnsi="Times New Roman" w:cs="Times New Roman"/>
              </w:rPr>
            </w:pPr>
            <w:r>
              <w:rPr>
                <w:rFonts w:ascii="Times New Roman" w:hAnsi="Times New Roman" w:cs="Times New Roman"/>
              </w:rPr>
              <w:t>-0.9758</w:t>
            </w:r>
          </w:p>
        </w:tc>
      </w:tr>
      <w:tr w:rsidR="007B61F5" w14:paraId="5A48C21C" w14:textId="77777777" w:rsidTr="00B31ECF">
        <w:trPr>
          <w:trHeight w:val="576"/>
          <w:jc w:val="center"/>
        </w:trPr>
        <w:tc>
          <w:tcPr>
            <w:tcW w:w="2102" w:type="dxa"/>
            <w:tcBorders>
              <w:top w:val="nil"/>
              <w:bottom w:val="nil"/>
            </w:tcBorders>
          </w:tcPr>
          <w:p w14:paraId="147E2FDA" w14:textId="19A22633" w:rsidR="00EF7613" w:rsidRDefault="00EF7613" w:rsidP="00EF7613">
            <w:pPr>
              <w:jc w:val="center"/>
              <w:rPr>
                <w:rFonts w:ascii="Times New Roman" w:hAnsi="Times New Roman" w:cs="Times New Roman"/>
              </w:rPr>
            </w:pPr>
            <w:r>
              <w:rPr>
                <w:rFonts w:ascii="Times New Roman" w:hAnsi="Times New Roman" w:cs="Times New Roman"/>
              </w:rPr>
              <w:t>p-value</w:t>
            </w:r>
          </w:p>
        </w:tc>
        <w:tc>
          <w:tcPr>
            <w:tcW w:w="2548" w:type="dxa"/>
            <w:tcBorders>
              <w:top w:val="nil"/>
              <w:bottom w:val="nil"/>
              <w:right w:val="nil"/>
            </w:tcBorders>
          </w:tcPr>
          <w:p w14:paraId="47FE744B" w14:textId="1BA0E1F0" w:rsidR="00EF7613" w:rsidRDefault="007B61F5" w:rsidP="00EF7613">
            <w:pPr>
              <w:jc w:val="center"/>
              <w:rPr>
                <w:rFonts w:ascii="Times New Roman" w:hAnsi="Times New Roman" w:cs="Times New Roman"/>
              </w:rPr>
            </w:pPr>
            <w:r>
              <w:rPr>
                <w:rFonts w:ascii="Times New Roman" w:hAnsi="Times New Roman" w:cs="Times New Roman"/>
              </w:rPr>
              <w:t>0.030</w:t>
            </w:r>
            <w:r w:rsidR="00EC21E2">
              <w:rPr>
                <w:rFonts w:ascii="Times New Roman" w:hAnsi="Times New Roman" w:cs="Times New Roman"/>
              </w:rPr>
              <w:t>91</w:t>
            </w:r>
          </w:p>
        </w:tc>
        <w:tc>
          <w:tcPr>
            <w:tcW w:w="2199" w:type="dxa"/>
            <w:tcBorders>
              <w:top w:val="nil"/>
              <w:left w:val="nil"/>
              <w:bottom w:val="nil"/>
              <w:right w:val="nil"/>
            </w:tcBorders>
          </w:tcPr>
          <w:p w14:paraId="07C040A2" w14:textId="3C1DDED2" w:rsidR="00EF7613" w:rsidRDefault="007B61F5" w:rsidP="00EF7613">
            <w:pPr>
              <w:jc w:val="center"/>
              <w:rPr>
                <w:rFonts w:ascii="Times New Roman" w:hAnsi="Times New Roman" w:cs="Times New Roman"/>
              </w:rPr>
            </w:pPr>
            <w:r>
              <w:rPr>
                <w:rFonts w:ascii="Times New Roman" w:hAnsi="Times New Roman" w:cs="Times New Roman"/>
              </w:rPr>
              <w:t>0.</w:t>
            </w:r>
            <w:r w:rsidR="00493562">
              <w:rPr>
                <w:rFonts w:ascii="Times New Roman" w:hAnsi="Times New Roman" w:cs="Times New Roman"/>
              </w:rPr>
              <w:t>4931</w:t>
            </w:r>
          </w:p>
        </w:tc>
        <w:tc>
          <w:tcPr>
            <w:tcW w:w="1884" w:type="dxa"/>
            <w:tcBorders>
              <w:top w:val="nil"/>
              <w:left w:val="nil"/>
              <w:bottom w:val="nil"/>
              <w:right w:val="nil"/>
            </w:tcBorders>
          </w:tcPr>
          <w:p w14:paraId="757C4317" w14:textId="3FD6FA18" w:rsidR="00EF7613" w:rsidRDefault="007B61F5" w:rsidP="00EF7613">
            <w:pPr>
              <w:jc w:val="center"/>
              <w:rPr>
                <w:rFonts w:ascii="Times New Roman" w:hAnsi="Times New Roman" w:cs="Times New Roman"/>
              </w:rPr>
            </w:pPr>
            <w:r>
              <w:rPr>
                <w:rFonts w:ascii="Times New Roman" w:hAnsi="Times New Roman" w:cs="Times New Roman"/>
              </w:rPr>
              <w:t>0.</w:t>
            </w:r>
            <w:r w:rsidR="00493562">
              <w:rPr>
                <w:rFonts w:ascii="Times New Roman" w:hAnsi="Times New Roman" w:cs="Times New Roman"/>
              </w:rPr>
              <w:t>2463</w:t>
            </w:r>
          </w:p>
        </w:tc>
        <w:tc>
          <w:tcPr>
            <w:tcW w:w="1696" w:type="dxa"/>
            <w:tcBorders>
              <w:top w:val="nil"/>
              <w:left w:val="nil"/>
              <w:bottom w:val="nil"/>
            </w:tcBorders>
          </w:tcPr>
          <w:p w14:paraId="3B26CB0F" w14:textId="3C3DB186" w:rsidR="00EF7613" w:rsidRDefault="007B61F5" w:rsidP="00493562">
            <w:pPr>
              <w:jc w:val="center"/>
              <w:rPr>
                <w:rFonts w:ascii="Times New Roman" w:hAnsi="Times New Roman" w:cs="Times New Roman"/>
              </w:rPr>
            </w:pPr>
            <w:r>
              <w:rPr>
                <w:rFonts w:ascii="Times New Roman" w:hAnsi="Times New Roman" w:cs="Times New Roman"/>
              </w:rPr>
              <w:t>0.</w:t>
            </w:r>
            <w:r w:rsidR="00493562">
              <w:rPr>
                <w:rFonts w:ascii="Times New Roman" w:hAnsi="Times New Roman" w:cs="Times New Roman"/>
              </w:rPr>
              <w:t>3312</w:t>
            </w:r>
          </w:p>
        </w:tc>
      </w:tr>
      <w:tr w:rsidR="007B61F5" w14:paraId="3322F9A0" w14:textId="77777777" w:rsidTr="00B31ECF">
        <w:trPr>
          <w:trHeight w:val="512"/>
          <w:jc w:val="center"/>
        </w:trPr>
        <w:tc>
          <w:tcPr>
            <w:tcW w:w="2102" w:type="dxa"/>
            <w:tcBorders>
              <w:top w:val="nil"/>
            </w:tcBorders>
          </w:tcPr>
          <w:p w14:paraId="344B86D6" w14:textId="7CA039C8" w:rsidR="00EF7613" w:rsidRDefault="00EF7613" w:rsidP="00EF7613">
            <w:pPr>
              <w:jc w:val="center"/>
              <w:rPr>
                <w:rFonts w:ascii="Times New Roman" w:hAnsi="Times New Roman" w:cs="Times New Roman"/>
              </w:rPr>
            </w:pPr>
            <w:r>
              <w:rPr>
                <w:rFonts w:ascii="Times New Roman" w:hAnsi="Times New Roman" w:cs="Times New Roman"/>
              </w:rPr>
              <w:t>95% Confidence Interval</w:t>
            </w:r>
          </w:p>
        </w:tc>
        <w:tc>
          <w:tcPr>
            <w:tcW w:w="2548" w:type="dxa"/>
            <w:tcBorders>
              <w:top w:val="nil"/>
              <w:right w:val="nil"/>
            </w:tcBorders>
          </w:tcPr>
          <w:p w14:paraId="50809157" w14:textId="483AD203" w:rsidR="00EF7613" w:rsidRDefault="007B61F5" w:rsidP="00493562">
            <w:pPr>
              <w:jc w:val="center"/>
              <w:rPr>
                <w:rFonts w:ascii="Times New Roman" w:hAnsi="Times New Roman" w:cs="Times New Roman"/>
              </w:rPr>
            </w:pPr>
            <w:r>
              <w:rPr>
                <w:rFonts w:ascii="Times New Roman" w:hAnsi="Times New Roman" w:cs="Times New Roman"/>
              </w:rPr>
              <w:t>(0.</w:t>
            </w:r>
            <w:r w:rsidR="00493562">
              <w:rPr>
                <w:rFonts w:ascii="Times New Roman" w:hAnsi="Times New Roman" w:cs="Times New Roman"/>
              </w:rPr>
              <w:t>112, 4.284</w:t>
            </w:r>
            <w:r>
              <w:rPr>
                <w:rFonts w:ascii="Times New Roman" w:hAnsi="Times New Roman" w:cs="Times New Roman"/>
              </w:rPr>
              <w:t>)</w:t>
            </w:r>
          </w:p>
        </w:tc>
        <w:tc>
          <w:tcPr>
            <w:tcW w:w="2199" w:type="dxa"/>
            <w:tcBorders>
              <w:top w:val="nil"/>
              <w:left w:val="nil"/>
              <w:right w:val="nil"/>
            </w:tcBorders>
          </w:tcPr>
          <w:p w14:paraId="6F548906" w14:textId="20DCC466" w:rsidR="00EF7613" w:rsidRDefault="00493562" w:rsidP="0062228C">
            <w:pPr>
              <w:jc w:val="center"/>
              <w:rPr>
                <w:rFonts w:ascii="Times New Roman" w:hAnsi="Times New Roman" w:cs="Times New Roman"/>
              </w:rPr>
            </w:pPr>
            <w:r>
              <w:rPr>
                <w:rFonts w:ascii="Times New Roman" w:hAnsi="Times New Roman" w:cs="Times New Roman"/>
              </w:rPr>
              <w:t>(</w:t>
            </w:r>
            <w:r w:rsidR="0062228C">
              <w:rPr>
                <w:rFonts w:ascii="Times New Roman" w:hAnsi="Times New Roman" w:cs="Times New Roman"/>
              </w:rPr>
              <w:t>-</w:t>
            </w:r>
            <w:r>
              <w:rPr>
                <w:rFonts w:ascii="Times New Roman" w:hAnsi="Times New Roman" w:cs="Times New Roman"/>
              </w:rPr>
              <w:t>1.998</w:t>
            </w:r>
            <w:r w:rsidR="0062228C">
              <w:rPr>
                <w:rFonts w:ascii="Times New Roman" w:hAnsi="Times New Roman" w:cs="Times New Roman"/>
              </w:rPr>
              <w:t>, 0.967</w:t>
            </w:r>
            <w:r w:rsidR="007B61F5">
              <w:rPr>
                <w:rFonts w:ascii="Times New Roman" w:hAnsi="Times New Roman" w:cs="Times New Roman"/>
              </w:rPr>
              <w:t>)</w:t>
            </w:r>
          </w:p>
        </w:tc>
        <w:tc>
          <w:tcPr>
            <w:tcW w:w="1884" w:type="dxa"/>
            <w:tcBorders>
              <w:top w:val="nil"/>
              <w:left w:val="nil"/>
              <w:right w:val="nil"/>
            </w:tcBorders>
          </w:tcPr>
          <w:p w14:paraId="1919A3E4" w14:textId="69700DE4" w:rsidR="00EF7613" w:rsidRDefault="00493562" w:rsidP="00E40B9D">
            <w:pPr>
              <w:jc w:val="center"/>
              <w:rPr>
                <w:rFonts w:ascii="Times New Roman" w:hAnsi="Times New Roman" w:cs="Times New Roman"/>
              </w:rPr>
            </w:pPr>
            <w:r>
              <w:rPr>
                <w:rFonts w:ascii="Times New Roman" w:hAnsi="Times New Roman" w:cs="Times New Roman"/>
              </w:rPr>
              <w:t>(</w:t>
            </w:r>
            <w:r w:rsidR="00E40B9D">
              <w:rPr>
                <w:rFonts w:ascii="Times New Roman" w:hAnsi="Times New Roman" w:cs="Times New Roman"/>
              </w:rPr>
              <w:t>-</w:t>
            </w:r>
            <w:r>
              <w:rPr>
                <w:rFonts w:ascii="Times New Roman" w:hAnsi="Times New Roman" w:cs="Times New Roman"/>
              </w:rPr>
              <w:t>0.305</w:t>
            </w:r>
            <w:r w:rsidR="00E40B9D">
              <w:rPr>
                <w:rFonts w:ascii="Times New Roman" w:hAnsi="Times New Roman" w:cs="Times New Roman"/>
              </w:rPr>
              <w:t>, 1.176</w:t>
            </w:r>
            <w:r w:rsidR="007B61F5">
              <w:rPr>
                <w:rFonts w:ascii="Times New Roman" w:hAnsi="Times New Roman" w:cs="Times New Roman"/>
              </w:rPr>
              <w:t xml:space="preserve">) </w:t>
            </w:r>
          </w:p>
        </w:tc>
        <w:tc>
          <w:tcPr>
            <w:tcW w:w="1696" w:type="dxa"/>
            <w:tcBorders>
              <w:top w:val="nil"/>
              <w:left w:val="nil"/>
            </w:tcBorders>
          </w:tcPr>
          <w:p w14:paraId="07B12D49" w14:textId="2F17EEFA" w:rsidR="00EF7613" w:rsidRDefault="00493562" w:rsidP="00E40B9D">
            <w:pPr>
              <w:jc w:val="center"/>
              <w:rPr>
                <w:rFonts w:ascii="Times New Roman" w:hAnsi="Times New Roman" w:cs="Times New Roman"/>
              </w:rPr>
            </w:pPr>
            <w:r>
              <w:rPr>
                <w:rFonts w:ascii="Times New Roman" w:hAnsi="Times New Roman" w:cs="Times New Roman"/>
              </w:rPr>
              <w:t>(</w:t>
            </w:r>
            <w:r w:rsidR="00E40B9D">
              <w:rPr>
                <w:rFonts w:ascii="Times New Roman" w:hAnsi="Times New Roman" w:cs="Times New Roman"/>
              </w:rPr>
              <w:t>-</w:t>
            </w:r>
            <w:r>
              <w:rPr>
                <w:rFonts w:ascii="Times New Roman" w:hAnsi="Times New Roman" w:cs="Times New Roman"/>
              </w:rPr>
              <w:t>0.260</w:t>
            </w:r>
            <w:r w:rsidR="00E40B9D">
              <w:rPr>
                <w:rFonts w:ascii="Times New Roman" w:hAnsi="Times New Roman" w:cs="Times New Roman"/>
              </w:rPr>
              <w:t>, 0.765</w:t>
            </w:r>
            <w:r w:rsidR="007B61F5">
              <w:rPr>
                <w:rFonts w:ascii="Times New Roman" w:hAnsi="Times New Roman" w:cs="Times New Roman"/>
              </w:rPr>
              <w:t>)</w:t>
            </w:r>
          </w:p>
        </w:tc>
      </w:tr>
    </w:tbl>
    <w:p w14:paraId="4B0624EF" w14:textId="77777777" w:rsidR="004E15B1" w:rsidRDefault="004E15B1" w:rsidP="004B26BF">
      <w:pPr>
        <w:spacing w:line="480" w:lineRule="auto"/>
        <w:rPr>
          <w:rFonts w:ascii="Times New Roman" w:hAnsi="Times New Roman" w:cs="Times New Roman"/>
        </w:rPr>
      </w:pPr>
    </w:p>
    <w:p w14:paraId="33C585FC" w14:textId="1FA2AE83" w:rsidR="00F870E5" w:rsidRDefault="00E91CEC" w:rsidP="00F870E5">
      <w:pPr>
        <w:spacing w:line="480" w:lineRule="auto"/>
        <w:ind w:firstLine="720"/>
        <w:rPr>
          <w:rFonts w:ascii="Times New Roman" w:hAnsi="Times New Roman" w:cs="Times New Roman"/>
        </w:rPr>
      </w:pPr>
      <w:r>
        <w:rPr>
          <w:rFonts w:ascii="Times New Roman" w:hAnsi="Times New Roman" w:cs="Times New Roman"/>
        </w:rPr>
        <w:t>Table 6 presents</w:t>
      </w:r>
      <w:r w:rsidR="001811B4">
        <w:rPr>
          <w:rFonts w:ascii="Times New Roman" w:hAnsi="Times New Roman" w:cs="Times New Roman"/>
        </w:rPr>
        <w:t xml:space="preserve"> the empirical results for the six regression models estimated.  The models were estimated using STATA and the dependent variable in each model was the change in game score per-36 minutes.</w:t>
      </w:r>
    </w:p>
    <w:p w14:paraId="1E714C2C" w14:textId="77777777" w:rsidR="00F66900" w:rsidRDefault="00F66900" w:rsidP="00F870E5">
      <w:pPr>
        <w:spacing w:line="480" w:lineRule="auto"/>
        <w:ind w:firstLine="720"/>
        <w:rPr>
          <w:rFonts w:ascii="Times New Roman" w:hAnsi="Times New Roman" w:cs="Times New Roman"/>
        </w:rPr>
      </w:pPr>
    </w:p>
    <w:p w14:paraId="7B83FF6F" w14:textId="77777777" w:rsidR="00F66900" w:rsidRDefault="00F66900" w:rsidP="00F870E5">
      <w:pPr>
        <w:spacing w:line="480" w:lineRule="auto"/>
        <w:ind w:firstLine="720"/>
        <w:rPr>
          <w:rFonts w:ascii="Times New Roman" w:hAnsi="Times New Roman" w:cs="Times New Roman"/>
        </w:rPr>
      </w:pPr>
    </w:p>
    <w:p w14:paraId="11EB4228" w14:textId="77777777" w:rsidR="00F66900" w:rsidRDefault="00F66900" w:rsidP="00F870E5">
      <w:pPr>
        <w:spacing w:line="480" w:lineRule="auto"/>
        <w:ind w:firstLine="720"/>
        <w:rPr>
          <w:rFonts w:ascii="Times New Roman" w:hAnsi="Times New Roman" w:cs="Times New Roman"/>
        </w:rPr>
      </w:pPr>
    </w:p>
    <w:p w14:paraId="0955C3B0" w14:textId="77777777" w:rsidR="00F66900" w:rsidRDefault="00F66900" w:rsidP="00F870E5">
      <w:pPr>
        <w:spacing w:line="480" w:lineRule="auto"/>
        <w:ind w:firstLine="720"/>
        <w:rPr>
          <w:rFonts w:ascii="Times New Roman" w:hAnsi="Times New Roman" w:cs="Times New Roman"/>
        </w:rPr>
      </w:pPr>
    </w:p>
    <w:p w14:paraId="3A40F188" w14:textId="77777777" w:rsidR="00F66900" w:rsidRDefault="00F66900" w:rsidP="00F870E5">
      <w:pPr>
        <w:spacing w:line="480" w:lineRule="auto"/>
        <w:ind w:firstLine="720"/>
        <w:rPr>
          <w:rFonts w:ascii="Times New Roman" w:hAnsi="Times New Roman" w:cs="Times New Roman"/>
        </w:rPr>
      </w:pPr>
    </w:p>
    <w:p w14:paraId="687EC9E4" w14:textId="77777777" w:rsidR="00F66900" w:rsidRDefault="00F66900" w:rsidP="00F870E5">
      <w:pPr>
        <w:spacing w:line="480" w:lineRule="auto"/>
        <w:ind w:firstLine="720"/>
        <w:rPr>
          <w:rFonts w:ascii="Times New Roman" w:hAnsi="Times New Roman" w:cs="Times New Roman"/>
        </w:rPr>
      </w:pPr>
    </w:p>
    <w:p w14:paraId="631427B6" w14:textId="77777777" w:rsidR="00F66900" w:rsidRDefault="00F66900" w:rsidP="00F870E5">
      <w:pPr>
        <w:spacing w:line="480" w:lineRule="auto"/>
        <w:ind w:firstLine="720"/>
        <w:rPr>
          <w:rFonts w:ascii="Times New Roman" w:hAnsi="Times New Roman" w:cs="Times New Roman"/>
        </w:rPr>
      </w:pPr>
    </w:p>
    <w:p w14:paraId="174462F0" w14:textId="77777777" w:rsidR="00F66900" w:rsidRDefault="00F66900" w:rsidP="00F870E5">
      <w:pPr>
        <w:spacing w:line="480" w:lineRule="auto"/>
        <w:ind w:firstLine="720"/>
        <w:rPr>
          <w:rFonts w:ascii="Times New Roman" w:hAnsi="Times New Roman" w:cs="Times New Roman"/>
        </w:rPr>
      </w:pPr>
    </w:p>
    <w:p w14:paraId="3594414B" w14:textId="77777777" w:rsidR="00F66900" w:rsidRDefault="00F66900" w:rsidP="00F870E5">
      <w:pPr>
        <w:spacing w:line="480" w:lineRule="auto"/>
        <w:ind w:firstLine="720"/>
        <w:rPr>
          <w:rFonts w:ascii="Times New Roman" w:hAnsi="Times New Roman" w:cs="Times New Roman"/>
        </w:rPr>
      </w:pPr>
    </w:p>
    <w:p w14:paraId="1399A541" w14:textId="77777777" w:rsidR="00F66900" w:rsidRDefault="00F66900" w:rsidP="00F870E5">
      <w:pPr>
        <w:spacing w:line="480" w:lineRule="auto"/>
        <w:ind w:firstLine="720"/>
        <w:rPr>
          <w:rFonts w:ascii="Times New Roman" w:hAnsi="Times New Roman" w:cs="Times New Roman"/>
        </w:rPr>
      </w:pPr>
    </w:p>
    <w:p w14:paraId="759E9B98" w14:textId="77777777" w:rsidR="00F66900" w:rsidRPr="00F870E5" w:rsidRDefault="00F66900" w:rsidP="00F66900">
      <w:pPr>
        <w:spacing w:line="480" w:lineRule="auto"/>
        <w:rPr>
          <w:rFonts w:ascii="Times New Roman" w:hAnsi="Times New Roman" w:cs="Times New Roman"/>
        </w:rPr>
      </w:pPr>
    </w:p>
    <w:p w14:paraId="2AB93EEC" w14:textId="214FCBC4" w:rsidR="00E1132D" w:rsidRDefault="00145D3C" w:rsidP="001811B4">
      <w:pPr>
        <w:spacing w:line="480" w:lineRule="auto"/>
        <w:rPr>
          <w:rFonts w:ascii="Times New Roman" w:hAnsi="Times New Roman" w:cs="Times New Roman"/>
        </w:rPr>
      </w:pPr>
      <w:r w:rsidRPr="00145D3C">
        <w:rPr>
          <w:rFonts w:ascii="Times New Roman" w:hAnsi="Times New Roman" w:cs="Times New Roman"/>
          <w:u w:val="single"/>
        </w:rPr>
        <w:lastRenderedPageBreak/>
        <w:t xml:space="preserve">Table </w:t>
      </w:r>
      <w:r w:rsidR="001006CE">
        <w:rPr>
          <w:rFonts w:ascii="Times New Roman" w:hAnsi="Times New Roman" w:cs="Times New Roman"/>
          <w:u w:val="single"/>
        </w:rPr>
        <w:t>6</w:t>
      </w:r>
      <w:r w:rsidR="000F6FD4">
        <w:rPr>
          <w:rFonts w:ascii="Times New Roman" w:hAnsi="Times New Roman" w:cs="Times New Roman"/>
        </w:rPr>
        <w:t xml:space="preserve">: STATA output </w:t>
      </w:r>
      <w:r w:rsidR="001006CE">
        <w:rPr>
          <w:rFonts w:ascii="Times New Roman" w:hAnsi="Times New Roman" w:cs="Times New Roman"/>
        </w:rPr>
        <w:t>for linear regression models 1-6</w:t>
      </w:r>
    </w:p>
    <w:p w14:paraId="6667CA4B" w14:textId="77777777" w:rsidR="00E1132D" w:rsidRPr="00C2104A" w:rsidRDefault="00E1132D" w:rsidP="002A6110">
      <w:pPr>
        <w:rPr>
          <w:rFonts w:ascii="Times New Roman" w:hAnsi="Times New Roman" w:cs="Times New Roman"/>
        </w:rPr>
      </w:pPr>
    </w:p>
    <w:tbl>
      <w:tblPr>
        <w:tblpPr w:leftFromText="180" w:rightFromText="180" w:vertAnchor="text" w:horzAnchor="page" w:tblpX="1177" w:tblpY="354"/>
        <w:tblW w:w="10299" w:type="dxa"/>
        <w:tblLayout w:type="fixed"/>
        <w:tblCellMar>
          <w:left w:w="75" w:type="dxa"/>
          <w:right w:w="75" w:type="dxa"/>
        </w:tblCellMar>
        <w:tblLook w:val="0000" w:firstRow="0" w:lastRow="0" w:firstColumn="0" w:lastColumn="0" w:noHBand="0" w:noVBand="0"/>
      </w:tblPr>
      <w:tblGrid>
        <w:gridCol w:w="2523"/>
        <w:gridCol w:w="1296"/>
        <w:gridCol w:w="1296"/>
        <w:gridCol w:w="1296"/>
        <w:gridCol w:w="1296"/>
        <w:gridCol w:w="1296"/>
        <w:gridCol w:w="1296"/>
      </w:tblGrid>
      <w:tr w:rsidR="00E1132D" w14:paraId="5ADEDDE1" w14:textId="77777777" w:rsidTr="00E1132D">
        <w:tc>
          <w:tcPr>
            <w:tcW w:w="2523" w:type="dxa"/>
            <w:tcBorders>
              <w:top w:val="single" w:sz="6" w:space="0" w:color="auto"/>
              <w:left w:val="nil"/>
              <w:bottom w:val="nil"/>
              <w:right w:val="nil"/>
            </w:tcBorders>
          </w:tcPr>
          <w:p w14:paraId="1ED9E7B5" w14:textId="77777777" w:rsidR="00E1132D" w:rsidRDefault="00E1132D" w:rsidP="00E1132D">
            <w:pPr>
              <w:widowControl w:val="0"/>
              <w:autoSpaceDE w:val="0"/>
              <w:autoSpaceDN w:val="0"/>
              <w:adjustRightInd w:val="0"/>
              <w:rPr>
                <w:rFonts w:ascii="Times New Roman" w:hAnsi="Times New Roman"/>
              </w:rPr>
            </w:pPr>
          </w:p>
        </w:tc>
        <w:tc>
          <w:tcPr>
            <w:tcW w:w="1296" w:type="dxa"/>
            <w:tcBorders>
              <w:top w:val="single" w:sz="6" w:space="0" w:color="auto"/>
              <w:left w:val="nil"/>
              <w:bottom w:val="nil"/>
              <w:right w:val="nil"/>
            </w:tcBorders>
          </w:tcPr>
          <w:p w14:paraId="289ABCA8"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single" w:sz="6" w:space="0" w:color="auto"/>
              <w:left w:val="nil"/>
              <w:bottom w:val="nil"/>
              <w:right w:val="nil"/>
            </w:tcBorders>
          </w:tcPr>
          <w:p w14:paraId="534451D2"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single" w:sz="6" w:space="0" w:color="auto"/>
              <w:left w:val="nil"/>
              <w:bottom w:val="nil"/>
              <w:right w:val="nil"/>
            </w:tcBorders>
          </w:tcPr>
          <w:p w14:paraId="7F03C87E"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single" w:sz="6" w:space="0" w:color="auto"/>
              <w:left w:val="nil"/>
              <w:bottom w:val="nil"/>
              <w:right w:val="nil"/>
            </w:tcBorders>
          </w:tcPr>
          <w:p w14:paraId="4F2F767E"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single" w:sz="6" w:space="0" w:color="auto"/>
              <w:left w:val="nil"/>
              <w:bottom w:val="nil"/>
              <w:right w:val="nil"/>
            </w:tcBorders>
          </w:tcPr>
          <w:p w14:paraId="6AE1AF31"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single" w:sz="6" w:space="0" w:color="auto"/>
              <w:left w:val="nil"/>
              <w:bottom w:val="nil"/>
              <w:right w:val="nil"/>
            </w:tcBorders>
          </w:tcPr>
          <w:p w14:paraId="6F0AC875" w14:textId="77777777" w:rsidR="00E1132D" w:rsidRDefault="00E1132D" w:rsidP="00E1132D">
            <w:pPr>
              <w:widowControl w:val="0"/>
              <w:autoSpaceDE w:val="0"/>
              <w:autoSpaceDN w:val="0"/>
              <w:adjustRightInd w:val="0"/>
              <w:rPr>
                <w:rFonts w:ascii="Times New Roman" w:hAnsi="Times New Roman"/>
              </w:rPr>
            </w:pPr>
          </w:p>
          <w:p w14:paraId="0BB932CF" w14:textId="77777777" w:rsidR="00E1132D" w:rsidRDefault="00E1132D" w:rsidP="00E1132D">
            <w:pPr>
              <w:widowControl w:val="0"/>
              <w:autoSpaceDE w:val="0"/>
              <w:autoSpaceDN w:val="0"/>
              <w:adjustRightInd w:val="0"/>
              <w:rPr>
                <w:rFonts w:ascii="Times New Roman" w:hAnsi="Times New Roman"/>
              </w:rPr>
            </w:pPr>
          </w:p>
        </w:tc>
      </w:tr>
      <w:tr w:rsidR="00E1132D" w14:paraId="4D64D82A" w14:textId="77777777" w:rsidTr="00E1132D">
        <w:tc>
          <w:tcPr>
            <w:tcW w:w="2523" w:type="dxa"/>
            <w:tcBorders>
              <w:top w:val="nil"/>
              <w:left w:val="nil"/>
              <w:bottom w:val="single" w:sz="6" w:space="0" w:color="auto"/>
              <w:right w:val="nil"/>
            </w:tcBorders>
          </w:tcPr>
          <w:p w14:paraId="32F2E0CC" w14:textId="77777777" w:rsidR="00E1132D" w:rsidRDefault="00E1132D" w:rsidP="00E1132D">
            <w:pPr>
              <w:widowControl w:val="0"/>
              <w:autoSpaceDE w:val="0"/>
              <w:autoSpaceDN w:val="0"/>
              <w:adjustRightInd w:val="0"/>
              <w:rPr>
                <w:rFonts w:ascii="Times New Roman" w:hAnsi="Times New Roman"/>
              </w:rPr>
            </w:pPr>
            <w:r>
              <w:rPr>
                <w:rFonts w:ascii="Times New Roman" w:hAnsi="Times New Roman"/>
              </w:rPr>
              <w:t>VARIABLES</w:t>
            </w:r>
          </w:p>
        </w:tc>
        <w:tc>
          <w:tcPr>
            <w:tcW w:w="1296" w:type="dxa"/>
            <w:tcBorders>
              <w:top w:val="nil"/>
              <w:left w:val="nil"/>
              <w:bottom w:val="single" w:sz="6" w:space="0" w:color="auto"/>
              <w:right w:val="nil"/>
            </w:tcBorders>
          </w:tcPr>
          <w:p w14:paraId="2AA6C6B4" w14:textId="77777777" w:rsidR="00E1132D" w:rsidRPr="00EA2201" w:rsidRDefault="00E1132D" w:rsidP="00E1132D">
            <w:pPr>
              <w:widowControl w:val="0"/>
              <w:autoSpaceDE w:val="0"/>
              <w:autoSpaceDN w:val="0"/>
              <w:adjustRightInd w:val="0"/>
              <w:jc w:val="center"/>
              <w:rPr>
                <w:rFonts w:ascii="Times New Roman" w:hAnsi="Times New Roman"/>
                <w:highlight w:val="yellow"/>
              </w:rPr>
            </w:pPr>
            <w:r w:rsidRPr="00EA2201">
              <w:rPr>
                <w:rFonts w:ascii="Times New Roman" w:hAnsi="Times New Roman"/>
                <w:highlight w:val="yellow"/>
              </w:rPr>
              <w:t>Model 1</w:t>
            </w:r>
          </w:p>
        </w:tc>
        <w:tc>
          <w:tcPr>
            <w:tcW w:w="1296" w:type="dxa"/>
            <w:tcBorders>
              <w:top w:val="nil"/>
              <w:left w:val="nil"/>
              <w:bottom w:val="single" w:sz="6" w:space="0" w:color="auto"/>
              <w:right w:val="nil"/>
            </w:tcBorders>
          </w:tcPr>
          <w:p w14:paraId="5B21C400" w14:textId="77777777" w:rsidR="00E1132D" w:rsidRPr="00EA2201" w:rsidRDefault="00E1132D" w:rsidP="00E1132D">
            <w:pPr>
              <w:widowControl w:val="0"/>
              <w:autoSpaceDE w:val="0"/>
              <w:autoSpaceDN w:val="0"/>
              <w:adjustRightInd w:val="0"/>
              <w:jc w:val="center"/>
              <w:rPr>
                <w:rFonts w:ascii="Times New Roman" w:hAnsi="Times New Roman"/>
                <w:highlight w:val="yellow"/>
              </w:rPr>
            </w:pPr>
            <w:r w:rsidRPr="00EA2201">
              <w:rPr>
                <w:rFonts w:ascii="Times New Roman" w:hAnsi="Times New Roman"/>
                <w:highlight w:val="yellow"/>
              </w:rPr>
              <w:t>Model 2</w:t>
            </w:r>
          </w:p>
        </w:tc>
        <w:tc>
          <w:tcPr>
            <w:tcW w:w="1296" w:type="dxa"/>
            <w:tcBorders>
              <w:top w:val="nil"/>
              <w:left w:val="nil"/>
              <w:bottom w:val="single" w:sz="6" w:space="0" w:color="auto"/>
              <w:right w:val="nil"/>
            </w:tcBorders>
          </w:tcPr>
          <w:p w14:paraId="39692152" w14:textId="77777777" w:rsidR="00E1132D" w:rsidRPr="00EA2201" w:rsidRDefault="00E1132D" w:rsidP="00E1132D">
            <w:pPr>
              <w:widowControl w:val="0"/>
              <w:autoSpaceDE w:val="0"/>
              <w:autoSpaceDN w:val="0"/>
              <w:adjustRightInd w:val="0"/>
              <w:jc w:val="center"/>
              <w:rPr>
                <w:rFonts w:ascii="Times New Roman" w:hAnsi="Times New Roman"/>
                <w:highlight w:val="yellow"/>
              </w:rPr>
            </w:pPr>
            <w:r w:rsidRPr="00EA2201">
              <w:rPr>
                <w:rFonts w:ascii="Times New Roman" w:hAnsi="Times New Roman"/>
                <w:highlight w:val="yellow"/>
              </w:rPr>
              <w:t>Model 3</w:t>
            </w:r>
          </w:p>
        </w:tc>
        <w:tc>
          <w:tcPr>
            <w:tcW w:w="1296" w:type="dxa"/>
            <w:tcBorders>
              <w:top w:val="nil"/>
              <w:left w:val="nil"/>
              <w:bottom w:val="single" w:sz="6" w:space="0" w:color="auto"/>
              <w:right w:val="nil"/>
            </w:tcBorders>
          </w:tcPr>
          <w:p w14:paraId="11302128" w14:textId="77777777" w:rsidR="00E1132D" w:rsidRPr="00EA2201" w:rsidRDefault="00E1132D" w:rsidP="00E1132D">
            <w:pPr>
              <w:widowControl w:val="0"/>
              <w:autoSpaceDE w:val="0"/>
              <w:autoSpaceDN w:val="0"/>
              <w:adjustRightInd w:val="0"/>
              <w:jc w:val="center"/>
              <w:rPr>
                <w:rFonts w:ascii="Times New Roman" w:hAnsi="Times New Roman"/>
                <w:highlight w:val="lightGray"/>
              </w:rPr>
            </w:pPr>
            <w:r w:rsidRPr="00EA2201">
              <w:rPr>
                <w:rFonts w:ascii="Times New Roman" w:hAnsi="Times New Roman"/>
                <w:highlight w:val="lightGray"/>
              </w:rPr>
              <w:t>Model 4</w:t>
            </w:r>
          </w:p>
        </w:tc>
        <w:tc>
          <w:tcPr>
            <w:tcW w:w="1296" w:type="dxa"/>
            <w:tcBorders>
              <w:top w:val="nil"/>
              <w:left w:val="nil"/>
              <w:bottom w:val="single" w:sz="6" w:space="0" w:color="auto"/>
              <w:right w:val="nil"/>
            </w:tcBorders>
          </w:tcPr>
          <w:p w14:paraId="7E74B140" w14:textId="77777777" w:rsidR="00E1132D" w:rsidRPr="00EA2201" w:rsidRDefault="00E1132D" w:rsidP="00E1132D">
            <w:pPr>
              <w:widowControl w:val="0"/>
              <w:autoSpaceDE w:val="0"/>
              <w:autoSpaceDN w:val="0"/>
              <w:adjustRightInd w:val="0"/>
              <w:jc w:val="center"/>
              <w:rPr>
                <w:rFonts w:ascii="Times New Roman" w:hAnsi="Times New Roman"/>
                <w:highlight w:val="lightGray"/>
              </w:rPr>
            </w:pPr>
            <w:r w:rsidRPr="00EA2201">
              <w:rPr>
                <w:rFonts w:ascii="Times New Roman" w:hAnsi="Times New Roman"/>
                <w:highlight w:val="lightGray"/>
              </w:rPr>
              <w:t>Model 5</w:t>
            </w:r>
          </w:p>
        </w:tc>
        <w:tc>
          <w:tcPr>
            <w:tcW w:w="1296" w:type="dxa"/>
            <w:tcBorders>
              <w:top w:val="nil"/>
              <w:left w:val="nil"/>
              <w:bottom w:val="single" w:sz="6" w:space="0" w:color="auto"/>
              <w:right w:val="nil"/>
            </w:tcBorders>
          </w:tcPr>
          <w:p w14:paraId="5DC0ED84" w14:textId="77777777" w:rsidR="00E1132D" w:rsidRPr="00EA2201" w:rsidRDefault="00E1132D" w:rsidP="00E1132D">
            <w:pPr>
              <w:widowControl w:val="0"/>
              <w:autoSpaceDE w:val="0"/>
              <w:autoSpaceDN w:val="0"/>
              <w:adjustRightInd w:val="0"/>
              <w:jc w:val="center"/>
              <w:rPr>
                <w:rFonts w:ascii="Times New Roman" w:hAnsi="Times New Roman"/>
                <w:highlight w:val="lightGray"/>
              </w:rPr>
            </w:pPr>
            <w:r w:rsidRPr="00EA2201">
              <w:rPr>
                <w:rFonts w:ascii="Times New Roman" w:hAnsi="Times New Roman"/>
                <w:highlight w:val="lightGray"/>
              </w:rPr>
              <w:t>Model 6</w:t>
            </w:r>
          </w:p>
        </w:tc>
      </w:tr>
      <w:tr w:rsidR="00E1132D" w14:paraId="6BD266D7" w14:textId="77777777" w:rsidTr="00E1132D">
        <w:tc>
          <w:tcPr>
            <w:tcW w:w="2523" w:type="dxa"/>
            <w:tcBorders>
              <w:top w:val="nil"/>
              <w:left w:val="nil"/>
              <w:bottom w:val="nil"/>
              <w:right w:val="nil"/>
            </w:tcBorders>
          </w:tcPr>
          <w:p w14:paraId="30C59CB9" w14:textId="77777777" w:rsidR="00E1132D" w:rsidRDefault="00E1132D" w:rsidP="00E1132D">
            <w:pPr>
              <w:widowControl w:val="0"/>
              <w:autoSpaceDE w:val="0"/>
              <w:autoSpaceDN w:val="0"/>
              <w:adjustRightInd w:val="0"/>
              <w:rPr>
                <w:rFonts w:ascii="Times New Roman" w:hAnsi="Times New Roman"/>
              </w:rPr>
            </w:pPr>
          </w:p>
        </w:tc>
        <w:tc>
          <w:tcPr>
            <w:tcW w:w="1296" w:type="dxa"/>
            <w:tcBorders>
              <w:top w:val="nil"/>
              <w:left w:val="nil"/>
              <w:bottom w:val="nil"/>
              <w:right w:val="nil"/>
            </w:tcBorders>
          </w:tcPr>
          <w:p w14:paraId="281A3A67"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113F490D"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43E24413"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5A5A6A43"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59AB729E"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2158EEEB" w14:textId="77777777" w:rsidR="00E1132D" w:rsidRDefault="00E1132D" w:rsidP="00E1132D">
            <w:pPr>
              <w:widowControl w:val="0"/>
              <w:autoSpaceDE w:val="0"/>
              <w:autoSpaceDN w:val="0"/>
              <w:adjustRightInd w:val="0"/>
              <w:jc w:val="center"/>
              <w:rPr>
                <w:rFonts w:ascii="Times New Roman" w:hAnsi="Times New Roman"/>
              </w:rPr>
            </w:pPr>
          </w:p>
        </w:tc>
      </w:tr>
      <w:tr w:rsidR="00E1132D" w14:paraId="37955B51" w14:textId="77777777" w:rsidTr="00E1132D">
        <w:tc>
          <w:tcPr>
            <w:tcW w:w="2523" w:type="dxa"/>
            <w:tcBorders>
              <w:top w:val="nil"/>
              <w:left w:val="nil"/>
              <w:bottom w:val="nil"/>
              <w:right w:val="nil"/>
            </w:tcBorders>
          </w:tcPr>
          <w:p w14:paraId="01C02C29" w14:textId="77777777" w:rsidR="00E1132D" w:rsidRDefault="00E1132D" w:rsidP="00E1132D">
            <w:pPr>
              <w:widowControl w:val="0"/>
              <w:autoSpaceDE w:val="0"/>
              <w:autoSpaceDN w:val="0"/>
              <w:adjustRightInd w:val="0"/>
              <w:rPr>
                <w:rFonts w:ascii="Times New Roman" w:hAnsi="Times New Roman"/>
              </w:rPr>
            </w:pPr>
            <w:r>
              <w:rPr>
                <w:rFonts w:ascii="Times New Roman" w:hAnsi="Times New Roman"/>
              </w:rPr>
              <w:t>vet</w:t>
            </w:r>
          </w:p>
        </w:tc>
        <w:tc>
          <w:tcPr>
            <w:tcW w:w="1296" w:type="dxa"/>
            <w:tcBorders>
              <w:top w:val="nil"/>
              <w:left w:val="nil"/>
              <w:bottom w:val="nil"/>
              <w:right w:val="nil"/>
            </w:tcBorders>
          </w:tcPr>
          <w:p w14:paraId="446AE3A8"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39.82**</w:t>
            </w:r>
          </w:p>
        </w:tc>
        <w:tc>
          <w:tcPr>
            <w:tcW w:w="1296" w:type="dxa"/>
            <w:tcBorders>
              <w:top w:val="nil"/>
              <w:left w:val="nil"/>
              <w:bottom w:val="nil"/>
              <w:right w:val="nil"/>
            </w:tcBorders>
          </w:tcPr>
          <w:p w14:paraId="53AC77CD"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36.31*</w:t>
            </w:r>
          </w:p>
        </w:tc>
        <w:tc>
          <w:tcPr>
            <w:tcW w:w="1296" w:type="dxa"/>
            <w:tcBorders>
              <w:top w:val="nil"/>
              <w:left w:val="nil"/>
              <w:bottom w:val="nil"/>
              <w:right w:val="nil"/>
            </w:tcBorders>
          </w:tcPr>
          <w:p w14:paraId="1A7CE72A"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37.39*</w:t>
            </w:r>
          </w:p>
        </w:tc>
        <w:tc>
          <w:tcPr>
            <w:tcW w:w="1296" w:type="dxa"/>
            <w:tcBorders>
              <w:top w:val="nil"/>
              <w:left w:val="nil"/>
              <w:bottom w:val="nil"/>
              <w:right w:val="nil"/>
            </w:tcBorders>
          </w:tcPr>
          <w:p w14:paraId="44BCFB1E"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25.19</w:t>
            </w:r>
          </w:p>
        </w:tc>
        <w:tc>
          <w:tcPr>
            <w:tcW w:w="1296" w:type="dxa"/>
            <w:tcBorders>
              <w:top w:val="nil"/>
              <w:left w:val="nil"/>
              <w:bottom w:val="nil"/>
              <w:right w:val="nil"/>
            </w:tcBorders>
          </w:tcPr>
          <w:p w14:paraId="20FA84F8"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23.74</w:t>
            </w:r>
          </w:p>
        </w:tc>
        <w:tc>
          <w:tcPr>
            <w:tcW w:w="1296" w:type="dxa"/>
            <w:tcBorders>
              <w:top w:val="nil"/>
              <w:left w:val="nil"/>
              <w:bottom w:val="nil"/>
              <w:right w:val="nil"/>
            </w:tcBorders>
          </w:tcPr>
          <w:p w14:paraId="45CBD41E"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25.09</w:t>
            </w:r>
          </w:p>
        </w:tc>
      </w:tr>
      <w:tr w:rsidR="00E1132D" w14:paraId="5276DE4F" w14:textId="77777777" w:rsidTr="00E1132D">
        <w:tc>
          <w:tcPr>
            <w:tcW w:w="2523" w:type="dxa"/>
            <w:tcBorders>
              <w:top w:val="nil"/>
              <w:left w:val="nil"/>
              <w:bottom w:val="nil"/>
              <w:right w:val="nil"/>
            </w:tcBorders>
          </w:tcPr>
          <w:p w14:paraId="77DCF2C9" w14:textId="77777777" w:rsidR="00E1132D" w:rsidRDefault="00E1132D" w:rsidP="00E1132D">
            <w:pPr>
              <w:widowControl w:val="0"/>
              <w:autoSpaceDE w:val="0"/>
              <w:autoSpaceDN w:val="0"/>
              <w:adjustRightInd w:val="0"/>
              <w:rPr>
                <w:rFonts w:ascii="Times New Roman" w:hAnsi="Times New Roman"/>
              </w:rPr>
            </w:pPr>
          </w:p>
        </w:tc>
        <w:tc>
          <w:tcPr>
            <w:tcW w:w="1296" w:type="dxa"/>
            <w:tcBorders>
              <w:top w:val="nil"/>
              <w:left w:val="nil"/>
              <w:bottom w:val="nil"/>
              <w:right w:val="nil"/>
            </w:tcBorders>
          </w:tcPr>
          <w:p w14:paraId="725B0A58"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(19.06)</w:t>
            </w:r>
          </w:p>
        </w:tc>
        <w:tc>
          <w:tcPr>
            <w:tcW w:w="1296" w:type="dxa"/>
            <w:tcBorders>
              <w:top w:val="nil"/>
              <w:left w:val="nil"/>
              <w:bottom w:val="nil"/>
              <w:right w:val="nil"/>
            </w:tcBorders>
          </w:tcPr>
          <w:p w14:paraId="29A8BF97"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(18.59)</w:t>
            </w:r>
          </w:p>
        </w:tc>
        <w:tc>
          <w:tcPr>
            <w:tcW w:w="1296" w:type="dxa"/>
            <w:tcBorders>
              <w:top w:val="nil"/>
              <w:left w:val="nil"/>
              <w:bottom w:val="nil"/>
              <w:right w:val="nil"/>
            </w:tcBorders>
          </w:tcPr>
          <w:p w14:paraId="49CAD3CE"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(18.85)</w:t>
            </w:r>
          </w:p>
        </w:tc>
        <w:tc>
          <w:tcPr>
            <w:tcW w:w="1296" w:type="dxa"/>
            <w:tcBorders>
              <w:top w:val="nil"/>
              <w:left w:val="nil"/>
              <w:bottom w:val="nil"/>
              <w:right w:val="nil"/>
            </w:tcBorders>
          </w:tcPr>
          <w:p w14:paraId="052C5869"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(20.08)</w:t>
            </w:r>
          </w:p>
        </w:tc>
        <w:tc>
          <w:tcPr>
            <w:tcW w:w="1296" w:type="dxa"/>
            <w:tcBorders>
              <w:top w:val="nil"/>
              <w:left w:val="nil"/>
              <w:bottom w:val="nil"/>
              <w:right w:val="nil"/>
            </w:tcBorders>
          </w:tcPr>
          <w:p w14:paraId="11486E11"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(19.26)</w:t>
            </w:r>
          </w:p>
        </w:tc>
        <w:tc>
          <w:tcPr>
            <w:tcW w:w="1296" w:type="dxa"/>
            <w:tcBorders>
              <w:top w:val="nil"/>
              <w:left w:val="nil"/>
              <w:bottom w:val="nil"/>
              <w:right w:val="nil"/>
            </w:tcBorders>
          </w:tcPr>
          <w:p w14:paraId="22B34550"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(19.63)</w:t>
            </w:r>
          </w:p>
        </w:tc>
      </w:tr>
      <w:tr w:rsidR="00E1132D" w14:paraId="08599E95" w14:textId="77777777" w:rsidTr="00E1132D">
        <w:tc>
          <w:tcPr>
            <w:tcW w:w="2523" w:type="dxa"/>
            <w:tcBorders>
              <w:top w:val="nil"/>
              <w:left w:val="nil"/>
              <w:bottom w:val="nil"/>
              <w:right w:val="nil"/>
            </w:tcBorders>
          </w:tcPr>
          <w:p w14:paraId="353B6B25" w14:textId="77777777" w:rsidR="00E1132D" w:rsidRDefault="00E1132D" w:rsidP="00E1132D">
            <w:pPr>
              <w:widowControl w:val="0"/>
              <w:autoSpaceDE w:val="0"/>
              <w:autoSpaceDN w:val="0"/>
              <w:adjustRightInd w:val="0"/>
              <w:rPr>
                <w:rFonts w:ascii="Times New Roman" w:hAnsi="Times New Roman"/>
              </w:rPr>
            </w:pPr>
            <w:r>
              <w:rPr>
                <w:rFonts w:ascii="Times New Roman" w:hAnsi="Times New Roman"/>
              </w:rPr>
              <w:t>oppsrs</w:t>
            </w:r>
          </w:p>
        </w:tc>
        <w:tc>
          <w:tcPr>
            <w:tcW w:w="1296" w:type="dxa"/>
            <w:tcBorders>
              <w:top w:val="nil"/>
              <w:left w:val="nil"/>
              <w:bottom w:val="nil"/>
              <w:right w:val="nil"/>
            </w:tcBorders>
          </w:tcPr>
          <w:p w14:paraId="438A3A3D"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0.355*</w:t>
            </w:r>
          </w:p>
        </w:tc>
        <w:tc>
          <w:tcPr>
            <w:tcW w:w="1296" w:type="dxa"/>
            <w:tcBorders>
              <w:top w:val="nil"/>
              <w:left w:val="nil"/>
              <w:bottom w:val="nil"/>
              <w:right w:val="nil"/>
            </w:tcBorders>
          </w:tcPr>
          <w:p w14:paraId="28E92129"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0.380*</w:t>
            </w:r>
          </w:p>
        </w:tc>
        <w:tc>
          <w:tcPr>
            <w:tcW w:w="1296" w:type="dxa"/>
            <w:tcBorders>
              <w:top w:val="nil"/>
              <w:left w:val="nil"/>
              <w:bottom w:val="nil"/>
              <w:right w:val="nil"/>
            </w:tcBorders>
          </w:tcPr>
          <w:p w14:paraId="12A9E40F"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0.388*</w:t>
            </w:r>
          </w:p>
        </w:tc>
        <w:tc>
          <w:tcPr>
            <w:tcW w:w="1296" w:type="dxa"/>
            <w:tcBorders>
              <w:top w:val="nil"/>
              <w:left w:val="nil"/>
              <w:bottom w:val="nil"/>
              <w:right w:val="nil"/>
            </w:tcBorders>
          </w:tcPr>
          <w:p w14:paraId="1A9ED5D7"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0.281</w:t>
            </w:r>
          </w:p>
        </w:tc>
        <w:tc>
          <w:tcPr>
            <w:tcW w:w="1296" w:type="dxa"/>
            <w:tcBorders>
              <w:top w:val="nil"/>
              <w:left w:val="nil"/>
              <w:bottom w:val="nil"/>
              <w:right w:val="nil"/>
            </w:tcBorders>
          </w:tcPr>
          <w:p w14:paraId="5A7E4A08"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0.322*</w:t>
            </w:r>
          </w:p>
        </w:tc>
        <w:tc>
          <w:tcPr>
            <w:tcW w:w="1296" w:type="dxa"/>
            <w:tcBorders>
              <w:top w:val="nil"/>
              <w:left w:val="nil"/>
              <w:bottom w:val="nil"/>
              <w:right w:val="nil"/>
            </w:tcBorders>
          </w:tcPr>
          <w:p w14:paraId="39EB0633"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0.331*</w:t>
            </w:r>
          </w:p>
        </w:tc>
      </w:tr>
      <w:tr w:rsidR="00E1132D" w14:paraId="6C2E93A5" w14:textId="77777777" w:rsidTr="00E1132D">
        <w:tc>
          <w:tcPr>
            <w:tcW w:w="2523" w:type="dxa"/>
            <w:tcBorders>
              <w:top w:val="nil"/>
              <w:left w:val="nil"/>
              <w:bottom w:val="nil"/>
              <w:right w:val="nil"/>
            </w:tcBorders>
          </w:tcPr>
          <w:p w14:paraId="71257B9D" w14:textId="77777777" w:rsidR="00E1132D" w:rsidRDefault="00E1132D" w:rsidP="00E1132D">
            <w:pPr>
              <w:widowControl w:val="0"/>
              <w:autoSpaceDE w:val="0"/>
              <w:autoSpaceDN w:val="0"/>
              <w:adjustRightInd w:val="0"/>
              <w:rPr>
                <w:rFonts w:ascii="Times New Roman" w:hAnsi="Times New Roman"/>
              </w:rPr>
            </w:pPr>
          </w:p>
        </w:tc>
        <w:tc>
          <w:tcPr>
            <w:tcW w:w="1296" w:type="dxa"/>
            <w:tcBorders>
              <w:top w:val="nil"/>
              <w:left w:val="nil"/>
              <w:bottom w:val="nil"/>
              <w:right w:val="nil"/>
            </w:tcBorders>
          </w:tcPr>
          <w:p w14:paraId="46042CCC"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(0.201)</w:t>
            </w:r>
          </w:p>
        </w:tc>
        <w:tc>
          <w:tcPr>
            <w:tcW w:w="1296" w:type="dxa"/>
            <w:tcBorders>
              <w:top w:val="nil"/>
              <w:left w:val="nil"/>
              <w:bottom w:val="nil"/>
              <w:right w:val="nil"/>
            </w:tcBorders>
          </w:tcPr>
          <w:p w14:paraId="29376434"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(0.196)</w:t>
            </w:r>
          </w:p>
        </w:tc>
        <w:tc>
          <w:tcPr>
            <w:tcW w:w="1296" w:type="dxa"/>
            <w:tcBorders>
              <w:top w:val="nil"/>
              <w:left w:val="nil"/>
              <w:bottom w:val="nil"/>
              <w:right w:val="nil"/>
            </w:tcBorders>
          </w:tcPr>
          <w:p w14:paraId="4D0BED6A"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(0.198)</w:t>
            </w:r>
          </w:p>
        </w:tc>
        <w:tc>
          <w:tcPr>
            <w:tcW w:w="1296" w:type="dxa"/>
            <w:tcBorders>
              <w:top w:val="nil"/>
              <w:left w:val="nil"/>
              <w:bottom w:val="nil"/>
              <w:right w:val="nil"/>
            </w:tcBorders>
          </w:tcPr>
          <w:p w14:paraId="5D9FE322"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(0.198)</w:t>
            </w:r>
          </w:p>
        </w:tc>
        <w:tc>
          <w:tcPr>
            <w:tcW w:w="1296" w:type="dxa"/>
            <w:tcBorders>
              <w:top w:val="nil"/>
              <w:left w:val="nil"/>
              <w:bottom w:val="nil"/>
              <w:right w:val="nil"/>
            </w:tcBorders>
          </w:tcPr>
          <w:p w14:paraId="59D97135"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(0.191)</w:t>
            </w:r>
          </w:p>
        </w:tc>
        <w:tc>
          <w:tcPr>
            <w:tcW w:w="1296" w:type="dxa"/>
            <w:tcBorders>
              <w:top w:val="nil"/>
              <w:left w:val="nil"/>
              <w:bottom w:val="nil"/>
              <w:right w:val="nil"/>
            </w:tcBorders>
          </w:tcPr>
          <w:p w14:paraId="05D8E0A3"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(0.194)</w:t>
            </w:r>
          </w:p>
        </w:tc>
      </w:tr>
      <w:tr w:rsidR="00E1132D" w14:paraId="6F4BE6BE" w14:textId="77777777" w:rsidTr="00E1132D">
        <w:tc>
          <w:tcPr>
            <w:tcW w:w="2523" w:type="dxa"/>
            <w:tcBorders>
              <w:top w:val="nil"/>
              <w:left w:val="nil"/>
              <w:bottom w:val="nil"/>
              <w:right w:val="nil"/>
            </w:tcBorders>
          </w:tcPr>
          <w:p w14:paraId="51E31741" w14:textId="77777777" w:rsidR="00E1132D" w:rsidRDefault="00E1132D" w:rsidP="00E1132D">
            <w:pPr>
              <w:widowControl w:val="0"/>
              <w:autoSpaceDE w:val="0"/>
              <w:autoSpaceDN w:val="0"/>
              <w:adjustRightInd w:val="0"/>
              <w:rPr>
                <w:rFonts w:ascii="Times New Roman" w:hAnsi="Times New Roman"/>
              </w:rPr>
            </w:pPr>
            <w:r>
              <w:rPr>
                <w:rFonts w:ascii="Times New Roman" w:hAnsi="Times New Roman"/>
              </w:rPr>
              <w:t>mp1</w:t>
            </w:r>
          </w:p>
        </w:tc>
        <w:tc>
          <w:tcPr>
            <w:tcW w:w="1296" w:type="dxa"/>
            <w:tcBorders>
              <w:top w:val="nil"/>
              <w:left w:val="nil"/>
              <w:bottom w:val="nil"/>
              <w:right w:val="nil"/>
            </w:tcBorders>
          </w:tcPr>
          <w:p w14:paraId="0FFFEB43"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-0.150</w:t>
            </w:r>
          </w:p>
        </w:tc>
        <w:tc>
          <w:tcPr>
            <w:tcW w:w="1296" w:type="dxa"/>
            <w:tcBorders>
              <w:top w:val="nil"/>
              <w:left w:val="nil"/>
              <w:bottom w:val="nil"/>
              <w:right w:val="nil"/>
            </w:tcBorders>
          </w:tcPr>
          <w:p w14:paraId="67F12A3A"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-0.109</w:t>
            </w:r>
          </w:p>
        </w:tc>
        <w:tc>
          <w:tcPr>
            <w:tcW w:w="1296" w:type="dxa"/>
            <w:tcBorders>
              <w:top w:val="nil"/>
              <w:left w:val="nil"/>
              <w:bottom w:val="nil"/>
              <w:right w:val="nil"/>
            </w:tcBorders>
          </w:tcPr>
          <w:p w14:paraId="29EDD873"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-0.102</w:t>
            </w:r>
          </w:p>
        </w:tc>
        <w:tc>
          <w:tcPr>
            <w:tcW w:w="1296" w:type="dxa"/>
            <w:tcBorders>
              <w:top w:val="nil"/>
              <w:left w:val="nil"/>
              <w:bottom w:val="nil"/>
              <w:right w:val="nil"/>
            </w:tcBorders>
          </w:tcPr>
          <w:p w14:paraId="24958467"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-0.632**</w:t>
            </w:r>
          </w:p>
        </w:tc>
        <w:tc>
          <w:tcPr>
            <w:tcW w:w="1296" w:type="dxa"/>
            <w:tcBorders>
              <w:top w:val="nil"/>
              <w:left w:val="nil"/>
              <w:bottom w:val="nil"/>
              <w:right w:val="nil"/>
            </w:tcBorders>
          </w:tcPr>
          <w:p w14:paraId="170527FB"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-0.442</w:t>
            </w:r>
          </w:p>
        </w:tc>
        <w:tc>
          <w:tcPr>
            <w:tcW w:w="1296" w:type="dxa"/>
            <w:tcBorders>
              <w:top w:val="nil"/>
              <w:left w:val="nil"/>
              <w:bottom w:val="nil"/>
              <w:right w:val="nil"/>
            </w:tcBorders>
          </w:tcPr>
          <w:p w14:paraId="3BDB8361"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-0.429</w:t>
            </w:r>
          </w:p>
        </w:tc>
      </w:tr>
      <w:tr w:rsidR="00E1132D" w14:paraId="57285329" w14:textId="77777777" w:rsidTr="00E1132D">
        <w:tc>
          <w:tcPr>
            <w:tcW w:w="2523" w:type="dxa"/>
            <w:tcBorders>
              <w:top w:val="nil"/>
              <w:left w:val="nil"/>
              <w:bottom w:val="nil"/>
              <w:right w:val="nil"/>
            </w:tcBorders>
          </w:tcPr>
          <w:p w14:paraId="4DE0044E" w14:textId="77777777" w:rsidR="00E1132D" w:rsidRDefault="00E1132D" w:rsidP="00E1132D">
            <w:pPr>
              <w:widowControl w:val="0"/>
              <w:autoSpaceDE w:val="0"/>
              <w:autoSpaceDN w:val="0"/>
              <w:adjustRightInd w:val="0"/>
              <w:rPr>
                <w:rFonts w:ascii="Times New Roman" w:hAnsi="Times New Roman"/>
              </w:rPr>
            </w:pPr>
          </w:p>
        </w:tc>
        <w:tc>
          <w:tcPr>
            <w:tcW w:w="1296" w:type="dxa"/>
            <w:tcBorders>
              <w:top w:val="nil"/>
              <w:left w:val="nil"/>
              <w:bottom w:val="nil"/>
              <w:right w:val="nil"/>
            </w:tcBorders>
          </w:tcPr>
          <w:p w14:paraId="2611F2CA"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(0.125)</w:t>
            </w:r>
          </w:p>
        </w:tc>
        <w:tc>
          <w:tcPr>
            <w:tcW w:w="1296" w:type="dxa"/>
            <w:tcBorders>
              <w:top w:val="nil"/>
              <w:left w:val="nil"/>
              <w:bottom w:val="nil"/>
              <w:right w:val="nil"/>
            </w:tcBorders>
          </w:tcPr>
          <w:p w14:paraId="199BE9AE"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(0.123)</w:t>
            </w:r>
          </w:p>
        </w:tc>
        <w:tc>
          <w:tcPr>
            <w:tcW w:w="1296" w:type="dxa"/>
            <w:tcBorders>
              <w:top w:val="nil"/>
              <w:left w:val="nil"/>
              <w:bottom w:val="nil"/>
              <w:right w:val="nil"/>
            </w:tcBorders>
          </w:tcPr>
          <w:p w14:paraId="0D6077D4"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(0.126)</w:t>
            </w:r>
          </w:p>
        </w:tc>
        <w:tc>
          <w:tcPr>
            <w:tcW w:w="1296" w:type="dxa"/>
            <w:tcBorders>
              <w:top w:val="nil"/>
              <w:left w:val="nil"/>
              <w:bottom w:val="nil"/>
              <w:right w:val="nil"/>
            </w:tcBorders>
          </w:tcPr>
          <w:p w14:paraId="48E1BBA9"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(0.262)</w:t>
            </w:r>
          </w:p>
        </w:tc>
        <w:tc>
          <w:tcPr>
            <w:tcW w:w="1296" w:type="dxa"/>
            <w:tcBorders>
              <w:top w:val="nil"/>
              <w:left w:val="nil"/>
              <w:bottom w:val="nil"/>
              <w:right w:val="nil"/>
            </w:tcBorders>
          </w:tcPr>
          <w:p w14:paraId="16E90C5A"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(0.268)</w:t>
            </w:r>
          </w:p>
        </w:tc>
        <w:tc>
          <w:tcPr>
            <w:tcW w:w="1296" w:type="dxa"/>
            <w:tcBorders>
              <w:top w:val="nil"/>
              <w:left w:val="nil"/>
              <w:bottom w:val="nil"/>
              <w:right w:val="nil"/>
            </w:tcBorders>
          </w:tcPr>
          <w:p w14:paraId="058B96E4"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(0.272)</w:t>
            </w:r>
          </w:p>
        </w:tc>
      </w:tr>
      <w:tr w:rsidR="00E1132D" w14:paraId="39271E4B" w14:textId="77777777" w:rsidTr="00E1132D">
        <w:tc>
          <w:tcPr>
            <w:tcW w:w="2523" w:type="dxa"/>
            <w:tcBorders>
              <w:top w:val="nil"/>
              <w:left w:val="nil"/>
              <w:bottom w:val="nil"/>
              <w:right w:val="nil"/>
            </w:tcBorders>
          </w:tcPr>
          <w:p w14:paraId="410B3DC9" w14:textId="77777777" w:rsidR="00E1132D" w:rsidRDefault="00E1132D" w:rsidP="00E1132D">
            <w:pPr>
              <w:widowControl w:val="0"/>
              <w:autoSpaceDE w:val="0"/>
              <w:autoSpaceDN w:val="0"/>
              <w:adjustRightInd w:val="0"/>
              <w:rPr>
                <w:rFonts w:ascii="Times New Roman" w:hAnsi="Times New Roman"/>
              </w:rPr>
            </w:pPr>
            <w:r>
              <w:rPr>
                <w:rFonts w:ascii="Times New Roman" w:hAnsi="Times New Roman"/>
              </w:rPr>
              <w:t>age</w:t>
            </w:r>
          </w:p>
        </w:tc>
        <w:tc>
          <w:tcPr>
            <w:tcW w:w="1296" w:type="dxa"/>
            <w:tcBorders>
              <w:top w:val="nil"/>
              <w:left w:val="nil"/>
              <w:bottom w:val="nil"/>
              <w:right w:val="nil"/>
            </w:tcBorders>
          </w:tcPr>
          <w:p w14:paraId="674E2574"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1.491**</w:t>
            </w:r>
          </w:p>
        </w:tc>
        <w:tc>
          <w:tcPr>
            <w:tcW w:w="1296" w:type="dxa"/>
            <w:tcBorders>
              <w:top w:val="nil"/>
              <w:left w:val="nil"/>
              <w:bottom w:val="nil"/>
              <w:right w:val="nil"/>
            </w:tcBorders>
          </w:tcPr>
          <w:p w14:paraId="3BFFC063"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1.562**</w:t>
            </w:r>
          </w:p>
        </w:tc>
        <w:tc>
          <w:tcPr>
            <w:tcW w:w="1296" w:type="dxa"/>
            <w:tcBorders>
              <w:top w:val="nil"/>
              <w:left w:val="nil"/>
              <w:bottom w:val="nil"/>
              <w:right w:val="nil"/>
            </w:tcBorders>
          </w:tcPr>
          <w:p w14:paraId="5D84695C"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1.576**</w:t>
            </w:r>
          </w:p>
        </w:tc>
        <w:tc>
          <w:tcPr>
            <w:tcW w:w="1296" w:type="dxa"/>
            <w:tcBorders>
              <w:top w:val="nil"/>
              <w:left w:val="nil"/>
              <w:bottom w:val="nil"/>
              <w:right w:val="nil"/>
            </w:tcBorders>
          </w:tcPr>
          <w:p w14:paraId="3BCACEA1"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1.309*</w:t>
            </w:r>
          </w:p>
        </w:tc>
        <w:tc>
          <w:tcPr>
            <w:tcW w:w="1296" w:type="dxa"/>
            <w:tcBorders>
              <w:top w:val="nil"/>
              <w:left w:val="nil"/>
              <w:bottom w:val="nil"/>
              <w:right w:val="nil"/>
            </w:tcBorders>
          </w:tcPr>
          <w:p w14:paraId="6E65D904"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1.283*</w:t>
            </w:r>
          </w:p>
        </w:tc>
        <w:tc>
          <w:tcPr>
            <w:tcW w:w="1296" w:type="dxa"/>
            <w:tcBorders>
              <w:top w:val="nil"/>
              <w:left w:val="nil"/>
              <w:bottom w:val="nil"/>
              <w:right w:val="nil"/>
            </w:tcBorders>
          </w:tcPr>
          <w:p w14:paraId="5443692F"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1.300*</w:t>
            </w:r>
          </w:p>
        </w:tc>
      </w:tr>
      <w:tr w:rsidR="00E1132D" w14:paraId="7B039998" w14:textId="77777777" w:rsidTr="00E1132D">
        <w:tc>
          <w:tcPr>
            <w:tcW w:w="2523" w:type="dxa"/>
            <w:tcBorders>
              <w:top w:val="nil"/>
              <w:left w:val="nil"/>
              <w:bottom w:val="nil"/>
              <w:right w:val="nil"/>
            </w:tcBorders>
          </w:tcPr>
          <w:p w14:paraId="2CC20481" w14:textId="77777777" w:rsidR="00E1132D" w:rsidRDefault="00E1132D" w:rsidP="00E1132D">
            <w:pPr>
              <w:widowControl w:val="0"/>
              <w:autoSpaceDE w:val="0"/>
              <w:autoSpaceDN w:val="0"/>
              <w:adjustRightInd w:val="0"/>
              <w:rPr>
                <w:rFonts w:ascii="Times New Roman" w:hAnsi="Times New Roman"/>
              </w:rPr>
            </w:pPr>
          </w:p>
        </w:tc>
        <w:tc>
          <w:tcPr>
            <w:tcW w:w="1296" w:type="dxa"/>
            <w:tcBorders>
              <w:top w:val="nil"/>
              <w:left w:val="nil"/>
              <w:bottom w:val="nil"/>
              <w:right w:val="nil"/>
            </w:tcBorders>
          </w:tcPr>
          <w:p w14:paraId="2A3399DD"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(0.670)</w:t>
            </w:r>
          </w:p>
        </w:tc>
        <w:tc>
          <w:tcPr>
            <w:tcW w:w="1296" w:type="dxa"/>
            <w:tcBorders>
              <w:top w:val="nil"/>
              <w:left w:val="nil"/>
              <w:bottom w:val="nil"/>
              <w:right w:val="nil"/>
            </w:tcBorders>
          </w:tcPr>
          <w:p w14:paraId="18A27453"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(0.658)</w:t>
            </w:r>
          </w:p>
        </w:tc>
        <w:tc>
          <w:tcPr>
            <w:tcW w:w="1296" w:type="dxa"/>
            <w:tcBorders>
              <w:top w:val="nil"/>
              <w:left w:val="nil"/>
              <w:bottom w:val="nil"/>
              <w:right w:val="nil"/>
            </w:tcBorders>
          </w:tcPr>
          <w:p w14:paraId="2B55611B"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(0.667)</w:t>
            </w:r>
          </w:p>
        </w:tc>
        <w:tc>
          <w:tcPr>
            <w:tcW w:w="1296" w:type="dxa"/>
            <w:tcBorders>
              <w:top w:val="nil"/>
              <w:left w:val="nil"/>
              <w:bottom w:val="nil"/>
              <w:right w:val="nil"/>
            </w:tcBorders>
          </w:tcPr>
          <w:p w14:paraId="057B1131"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(0.686)</w:t>
            </w:r>
          </w:p>
        </w:tc>
        <w:tc>
          <w:tcPr>
            <w:tcW w:w="1296" w:type="dxa"/>
            <w:tcBorders>
              <w:top w:val="nil"/>
              <w:left w:val="nil"/>
              <w:bottom w:val="nil"/>
              <w:right w:val="nil"/>
            </w:tcBorders>
          </w:tcPr>
          <w:p w14:paraId="5D4F4A1C"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(0.666)</w:t>
            </w:r>
          </w:p>
        </w:tc>
        <w:tc>
          <w:tcPr>
            <w:tcW w:w="1296" w:type="dxa"/>
            <w:tcBorders>
              <w:top w:val="nil"/>
              <w:left w:val="nil"/>
              <w:bottom w:val="nil"/>
              <w:right w:val="nil"/>
            </w:tcBorders>
          </w:tcPr>
          <w:p w14:paraId="45DAEEAF"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(0.679)</w:t>
            </w:r>
          </w:p>
        </w:tc>
      </w:tr>
      <w:tr w:rsidR="00E1132D" w14:paraId="679B04BA" w14:textId="77777777" w:rsidTr="00E1132D">
        <w:tc>
          <w:tcPr>
            <w:tcW w:w="2523" w:type="dxa"/>
            <w:tcBorders>
              <w:top w:val="nil"/>
              <w:left w:val="nil"/>
              <w:bottom w:val="nil"/>
              <w:right w:val="nil"/>
            </w:tcBorders>
          </w:tcPr>
          <w:p w14:paraId="54285D3F" w14:textId="77777777" w:rsidR="00E1132D" w:rsidRDefault="00E1132D" w:rsidP="00E1132D">
            <w:pPr>
              <w:widowControl w:val="0"/>
              <w:autoSpaceDE w:val="0"/>
              <w:autoSpaceDN w:val="0"/>
              <w:adjustRightInd w:val="0"/>
              <w:rPr>
                <w:rFonts w:ascii="Times New Roman" w:hAnsi="Times New Roman"/>
              </w:rPr>
            </w:pPr>
            <w:r>
              <w:rPr>
                <w:rFonts w:ascii="Times New Roman" w:hAnsi="Times New Roman"/>
              </w:rPr>
              <w:t>Age*vet</w:t>
            </w:r>
          </w:p>
        </w:tc>
        <w:tc>
          <w:tcPr>
            <w:tcW w:w="1296" w:type="dxa"/>
            <w:tcBorders>
              <w:top w:val="nil"/>
              <w:left w:val="nil"/>
              <w:bottom w:val="nil"/>
              <w:right w:val="nil"/>
            </w:tcBorders>
          </w:tcPr>
          <w:p w14:paraId="2B8E0BA3"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-1.685**</w:t>
            </w:r>
          </w:p>
        </w:tc>
        <w:tc>
          <w:tcPr>
            <w:tcW w:w="1296" w:type="dxa"/>
            <w:tcBorders>
              <w:top w:val="nil"/>
              <w:left w:val="nil"/>
              <w:bottom w:val="nil"/>
              <w:right w:val="nil"/>
            </w:tcBorders>
          </w:tcPr>
          <w:p w14:paraId="03612637"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-1.603**</w:t>
            </w:r>
          </w:p>
        </w:tc>
        <w:tc>
          <w:tcPr>
            <w:tcW w:w="1296" w:type="dxa"/>
            <w:tcBorders>
              <w:top w:val="nil"/>
              <w:left w:val="nil"/>
              <w:bottom w:val="nil"/>
              <w:right w:val="nil"/>
            </w:tcBorders>
          </w:tcPr>
          <w:p w14:paraId="4103AFB9"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-1.647**</w:t>
            </w:r>
          </w:p>
        </w:tc>
        <w:tc>
          <w:tcPr>
            <w:tcW w:w="1296" w:type="dxa"/>
            <w:tcBorders>
              <w:top w:val="nil"/>
              <w:left w:val="nil"/>
              <w:bottom w:val="nil"/>
              <w:right w:val="nil"/>
            </w:tcBorders>
          </w:tcPr>
          <w:p w14:paraId="45791856"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-1.363*</w:t>
            </w:r>
          </w:p>
        </w:tc>
        <w:tc>
          <w:tcPr>
            <w:tcW w:w="1296" w:type="dxa"/>
            <w:tcBorders>
              <w:top w:val="nil"/>
              <w:left w:val="nil"/>
              <w:bottom w:val="nil"/>
              <w:right w:val="nil"/>
            </w:tcBorders>
          </w:tcPr>
          <w:p w14:paraId="51A763B2"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-1.353*</w:t>
            </w:r>
          </w:p>
        </w:tc>
        <w:tc>
          <w:tcPr>
            <w:tcW w:w="1296" w:type="dxa"/>
            <w:tcBorders>
              <w:top w:val="nil"/>
              <w:left w:val="nil"/>
              <w:bottom w:val="nil"/>
              <w:right w:val="nil"/>
            </w:tcBorders>
          </w:tcPr>
          <w:p w14:paraId="1DA8964F"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-1.399*</w:t>
            </w:r>
          </w:p>
        </w:tc>
      </w:tr>
      <w:tr w:rsidR="00E1132D" w14:paraId="4F649606" w14:textId="77777777" w:rsidTr="00E1132D">
        <w:tc>
          <w:tcPr>
            <w:tcW w:w="2523" w:type="dxa"/>
            <w:tcBorders>
              <w:top w:val="nil"/>
              <w:left w:val="nil"/>
              <w:bottom w:val="nil"/>
              <w:right w:val="nil"/>
            </w:tcBorders>
          </w:tcPr>
          <w:p w14:paraId="41113DF8" w14:textId="77777777" w:rsidR="00E1132D" w:rsidRDefault="00E1132D" w:rsidP="00E1132D">
            <w:pPr>
              <w:widowControl w:val="0"/>
              <w:autoSpaceDE w:val="0"/>
              <w:autoSpaceDN w:val="0"/>
              <w:adjustRightInd w:val="0"/>
              <w:rPr>
                <w:rFonts w:ascii="Times New Roman" w:hAnsi="Times New Roman"/>
              </w:rPr>
            </w:pPr>
          </w:p>
        </w:tc>
        <w:tc>
          <w:tcPr>
            <w:tcW w:w="1296" w:type="dxa"/>
            <w:tcBorders>
              <w:top w:val="nil"/>
              <w:left w:val="nil"/>
              <w:bottom w:val="nil"/>
              <w:right w:val="nil"/>
            </w:tcBorders>
          </w:tcPr>
          <w:p w14:paraId="4D832A3C"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(0.746)</w:t>
            </w:r>
          </w:p>
        </w:tc>
        <w:tc>
          <w:tcPr>
            <w:tcW w:w="1296" w:type="dxa"/>
            <w:tcBorders>
              <w:top w:val="nil"/>
              <w:left w:val="nil"/>
              <w:bottom w:val="nil"/>
              <w:right w:val="nil"/>
            </w:tcBorders>
          </w:tcPr>
          <w:p w14:paraId="3BF82327"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(0.727)</w:t>
            </w:r>
          </w:p>
        </w:tc>
        <w:tc>
          <w:tcPr>
            <w:tcW w:w="1296" w:type="dxa"/>
            <w:tcBorders>
              <w:top w:val="nil"/>
              <w:left w:val="nil"/>
              <w:bottom w:val="nil"/>
              <w:right w:val="nil"/>
            </w:tcBorders>
          </w:tcPr>
          <w:p w14:paraId="39696377"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(0.738)</w:t>
            </w:r>
          </w:p>
        </w:tc>
        <w:tc>
          <w:tcPr>
            <w:tcW w:w="1296" w:type="dxa"/>
            <w:tcBorders>
              <w:top w:val="nil"/>
              <w:left w:val="nil"/>
              <w:bottom w:val="nil"/>
              <w:right w:val="nil"/>
            </w:tcBorders>
          </w:tcPr>
          <w:p w14:paraId="1B198CF9"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(0.752)</w:t>
            </w:r>
          </w:p>
        </w:tc>
        <w:tc>
          <w:tcPr>
            <w:tcW w:w="1296" w:type="dxa"/>
            <w:tcBorders>
              <w:top w:val="nil"/>
              <w:left w:val="nil"/>
              <w:bottom w:val="nil"/>
              <w:right w:val="nil"/>
            </w:tcBorders>
          </w:tcPr>
          <w:p w14:paraId="3E41DD89"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(0.722)</w:t>
            </w:r>
          </w:p>
        </w:tc>
        <w:tc>
          <w:tcPr>
            <w:tcW w:w="1296" w:type="dxa"/>
            <w:tcBorders>
              <w:top w:val="nil"/>
              <w:left w:val="nil"/>
              <w:bottom w:val="nil"/>
              <w:right w:val="nil"/>
            </w:tcBorders>
          </w:tcPr>
          <w:p w14:paraId="7FDCA9A2"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(0.736)</w:t>
            </w:r>
          </w:p>
        </w:tc>
      </w:tr>
      <w:tr w:rsidR="00E1132D" w14:paraId="276564F6" w14:textId="77777777" w:rsidTr="00E1132D">
        <w:tc>
          <w:tcPr>
            <w:tcW w:w="2523" w:type="dxa"/>
            <w:tcBorders>
              <w:top w:val="nil"/>
              <w:left w:val="nil"/>
              <w:bottom w:val="nil"/>
              <w:right w:val="nil"/>
            </w:tcBorders>
          </w:tcPr>
          <w:p w14:paraId="60DC4CDA" w14:textId="77777777" w:rsidR="00E1132D" w:rsidRDefault="00E1132D" w:rsidP="00E1132D">
            <w:pPr>
              <w:widowControl w:val="0"/>
              <w:autoSpaceDE w:val="0"/>
              <w:autoSpaceDN w:val="0"/>
              <w:adjustRightInd w:val="0"/>
              <w:rPr>
                <w:rFonts w:ascii="Times New Roman" w:hAnsi="Times New Roman"/>
              </w:rPr>
            </w:pPr>
            <w:r>
              <w:rPr>
                <w:rFonts w:ascii="Times New Roman" w:hAnsi="Times New Roman"/>
              </w:rPr>
              <w:t>multi</w:t>
            </w:r>
          </w:p>
        </w:tc>
        <w:tc>
          <w:tcPr>
            <w:tcW w:w="1296" w:type="dxa"/>
            <w:tcBorders>
              <w:top w:val="nil"/>
              <w:left w:val="nil"/>
              <w:bottom w:val="nil"/>
              <w:right w:val="nil"/>
            </w:tcBorders>
          </w:tcPr>
          <w:p w14:paraId="7E7D3DE1"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25BBD627"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-7.046**</w:t>
            </w:r>
          </w:p>
        </w:tc>
        <w:tc>
          <w:tcPr>
            <w:tcW w:w="1296" w:type="dxa"/>
            <w:tcBorders>
              <w:top w:val="nil"/>
              <w:left w:val="nil"/>
              <w:bottom w:val="nil"/>
              <w:right w:val="nil"/>
            </w:tcBorders>
          </w:tcPr>
          <w:p w14:paraId="321361EC"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-6.948**</w:t>
            </w:r>
          </w:p>
        </w:tc>
        <w:tc>
          <w:tcPr>
            <w:tcW w:w="1296" w:type="dxa"/>
            <w:tcBorders>
              <w:top w:val="nil"/>
              <w:left w:val="nil"/>
              <w:bottom w:val="nil"/>
              <w:right w:val="nil"/>
            </w:tcBorders>
          </w:tcPr>
          <w:p w14:paraId="2CA066B7"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20913500"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-1.068</w:t>
            </w:r>
          </w:p>
        </w:tc>
        <w:tc>
          <w:tcPr>
            <w:tcW w:w="1296" w:type="dxa"/>
            <w:tcBorders>
              <w:top w:val="nil"/>
              <w:left w:val="nil"/>
              <w:bottom w:val="nil"/>
              <w:right w:val="nil"/>
            </w:tcBorders>
          </w:tcPr>
          <w:p w14:paraId="7DAB1584"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-0.927</w:t>
            </w:r>
          </w:p>
        </w:tc>
      </w:tr>
      <w:tr w:rsidR="00E1132D" w14:paraId="33FD94A4" w14:textId="77777777" w:rsidTr="00E1132D">
        <w:tc>
          <w:tcPr>
            <w:tcW w:w="2523" w:type="dxa"/>
            <w:tcBorders>
              <w:top w:val="nil"/>
              <w:left w:val="nil"/>
              <w:bottom w:val="nil"/>
              <w:right w:val="nil"/>
            </w:tcBorders>
          </w:tcPr>
          <w:p w14:paraId="77DEFC84" w14:textId="77777777" w:rsidR="00E1132D" w:rsidRDefault="00E1132D" w:rsidP="00E1132D">
            <w:pPr>
              <w:widowControl w:val="0"/>
              <w:autoSpaceDE w:val="0"/>
              <w:autoSpaceDN w:val="0"/>
              <w:adjustRightInd w:val="0"/>
              <w:rPr>
                <w:rFonts w:ascii="Times New Roman" w:hAnsi="Times New Roman"/>
              </w:rPr>
            </w:pPr>
          </w:p>
        </w:tc>
        <w:tc>
          <w:tcPr>
            <w:tcW w:w="1296" w:type="dxa"/>
            <w:tcBorders>
              <w:top w:val="nil"/>
              <w:left w:val="nil"/>
              <w:bottom w:val="nil"/>
              <w:right w:val="nil"/>
            </w:tcBorders>
          </w:tcPr>
          <w:p w14:paraId="408A5B46"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16DC6812"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(3.082)</w:t>
            </w:r>
          </w:p>
        </w:tc>
        <w:tc>
          <w:tcPr>
            <w:tcW w:w="1296" w:type="dxa"/>
            <w:tcBorders>
              <w:top w:val="nil"/>
              <w:left w:val="nil"/>
              <w:bottom w:val="nil"/>
              <w:right w:val="nil"/>
            </w:tcBorders>
          </w:tcPr>
          <w:p w14:paraId="209133A3"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(3.216)</w:t>
            </w:r>
          </w:p>
        </w:tc>
        <w:tc>
          <w:tcPr>
            <w:tcW w:w="1296" w:type="dxa"/>
            <w:tcBorders>
              <w:top w:val="nil"/>
              <w:left w:val="nil"/>
              <w:bottom w:val="nil"/>
              <w:right w:val="nil"/>
            </w:tcBorders>
          </w:tcPr>
          <w:p w14:paraId="7D76B76C"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4E67A7D0"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(3.834)</w:t>
            </w:r>
          </w:p>
        </w:tc>
        <w:tc>
          <w:tcPr>
            <w:tcW w:w="1296" w:type="dxa"/>
            <w:tcBorders>
              <w:top w:val="nil"/>
              <w:left w:val="nil"/>
              <w:bottom w:val="nil"/>
              <w:right w:val="nil"/>
            </w:tcBorders>
          </w:tcPr>
          <w:p w14:paraId="799DC0E2"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(4.005)</w:t>
            </w:r>
          </w:p>
        </w:tc>
      </w:tr>
      <w:tr w:rsidR="00E1132D" w14:paraId="6F2B88C6" w14:textId="77777777" w:rsidTr="00E1132D">
        <w:tc>
          <w:tcPr>
            <w:tcW w:w="2523" w:type="dxa"/>
            <w:tcBorders>
              <w:top w:val="nil"/>
              <w:left w:val="nil"/>
              <w:bottom w:val="nil"/>
              <w:right w:val="nil"/>
            </w:tcBorders>
          </w:tcPr>
          <w:p w14:paraId="223C18D8" w14:textId="77777777" w:rsidR="00E1132D" w:rsidRDefault="00E1132D" w:rsidP="00E1132D">
            <w:pPr>
              <w:widowControl w:val="0"/>
              <w:autoSpaceDE w:val="0"/>
              <w:autoSpaceDN w:val="0"/>
              <w:adjustRightInd w:val="0"/>
              <w:rPr>
                <w:rFonts w:ascii="Times New Roman" w:hAnsi="Times New Roman"/>
              </w:rPr>
            </w:pPr>
            <w:r>
              <w:rPr>
                <w:rFonts w:ascii="Times New Roman" w:hAnsi="Times New Roman"/>
              </w:rPr>
              <w:t>phys</w:t>
            </w:r>
          </w:p>
        </w:tc>
        <w:tc>
          <w:tcPr>
            <w:tcW w:w="1296" w:type="dxa"/>
            <w:tcBorders>
              <w:top w:val="nil"/>
              <w:left w:val="nil"/>
              <w:bottom w:val="nil"/>
              <w:right w:val="nil"/>
            </w:tcBorders>
          </w:tcPr>
          <w:p w14:paraId="7691D1F5"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5330ACBF"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-2.553</w:t>
            </w:r>
          </w:p>
        </w:tc>
        <w:tc>
          <w:tcPr>
            <w:tcW w:w="1296" w:type="dxa"/>
            <w:tcBorders>
              <w:top w:val="nil"/>
              <w:left w:val="nil"/>
              <w:bottom w:val="nil"/>
              <w:right w:val="nil"/>
            </w:tcBorders>
          </w:tcPr>
          <w:p w14:paraId="0D600843"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-1.172</w:t>
            </w:r>
          </w:p>
        </w:tc>
        <w:tc>
          <w:tcPr>
            <w:tcW w:w="1296" w:type="dxa"/>
            <w:tcBorders>
              <w:top w:val="nil"/>
              <w:left w:val="nil"/>
              <w:bottom w:val="nil"/>
              <w:right w:val="nil"/>
            </w:tcBorders>
          </w:tcPr>
          <w:p w14:paraId="3829A2E5"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305AF9A5"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-3.300</w:t>
            </w:r>
          </w:p>
        </w:tc>
        <w:tc>
          <w:tcPr>
            <w:tcW w:w="1296" w:type="dxa"/>
            <w:tcBorders>
              <w:top w:val="nil"/>
              <w:left w:val="nil"/>
              <w:bottom w:val="nil"/>
              <w:right w:val="nil"/>
            </w:tcBorders>
          </w:tcPr>
          <w:p w14:paraId="2D27E93D"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-2.151</w:t>
            </w:r>
          </w:p>
        </w:tc>
      </w:tr>
      <w:tr w:rsidR="00E1132D" w14:paraId="5500FD7F" w14:textId="77777777" w:rsidTr="00E1132D">
        <w:tc>
          <w:tcPr>
            <w:tcW w:w="2523" w:type="dxa"/>
            <w:tcBorders>
              <w:top w:val="nil"/>
              <w:left w:val="nil"/>
              <w:bottom w:val="nil"/>
              <w:right w:val="nil"/>
            </w:tcBorders>
          </w:tcPr>
          <w:p w14:paraId="742AF5EF" w14:textId="77777777" w:rsidR="00E1132D" w:rsidRDefault="00E1132D" w:rsidP="00E1132D">
            <w:pPr>
              <w:widowControl w:val="0"/>
              <w:autoSpaceDE w:val="0"/>
              <w:autoSpaceDN w:val="0"/>
              <w:adjustRightInd w:val="0"/>
              <w:rPr>
                <w:rFonts w:ascii="Times New Roman" w:hAnsi="Times New Roman"/>
              </w:rPr>
            </w:pPr>
          </w:p>
        </w:tc>
        <w:tc>
          <w:tcPr>
            <w:tcW w:w="1296" w:type="dxa"/>
            <w:tcBorders>
              <w:top w:val="nil"/>
              <w:left w:val="nil"/>
              <w:bottom w:val="nil"/>
              <w:right w:val="nil"/>
            </w:tcBorders>
          </w:tcPr>
          <w:p w14:paraId="2F29C225"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7009C3B4"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(1.988)</w:t>
            </w:r>
          </w:p>
        </w:tc>
        <w:tc>
          <w:tcPr>
            <w:tcW w:w="1296" w:type="dxa"/>
            <w:tcBorders>
              <w:top w:val="nil"/>
              <w:left w:val="nil"/>
              <w:bottom w:val="nil"/>
              <w:right w:val="nil"/>
            </w:tcBorders>
          </w:tcPr>
          <w:p w14:paraId="41A5CE6C"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(2.918)</w:t>
            </w:r>
          </w:p>
        </w:tc>
        <w:tc>
          <w:tcPr>
            <w:tcW w:w="1296" w:type="dxa"/>
            <w:tcBorders>
              <w:top w:val="nil"/>
              <w:left w:val="nil"/>
              <w:bottom w:val="nil"/>
              <w:right w:val="nil"/>
            </w:tcBorders>
          </w:tcPr>
          <w:p w14:paraId="10ECCCCB"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67794D21"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(2.017)</w:t>
            </w:r>
          </w:p>
        </w:tc>
        <w:tc>
          <w:tcPr>
            <w:tcW w:w="1296" w:type="dxa"/>
            <w:tcBorders>
              <w:top w:val="nil"/>
              <w:left w:val="nil"/>
              <w:bottom w:val="nil"/>
              <w:right w:val="nil"/>
            </w:tcBorders>
          </w:tcPr>
          <w:p w14:paraId="3390CC79"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(2.899)</w:t>
            </w:r>
          </w:p>
        </w:tc>
      </w:tr>
      <w:tr w:rsidR="00E1132D" w14:paraId="5111E966" w14:textId="77777777" w:rsidTr="00E1132D">
        <w:tc>
          <w:tcPr>
            <w:tcW w:w="2523" w:type="dxa"/>
            <w:tcBorders>
              <w:top w:val="nil"/>
              <w:left w:val="nil"/>
              <w:bottom w:val="nil"/>
              <w:right w:val="nil"/>
            </w:tcBorders>
          </w:tcPr>
          <w:p w14:paraId="2209CC2D" w14:textId="77777777" w:rsidR="00E1132D" w:rsidRDefault="00E1132D" w:rsidP="00E1132D">
            <w:pPr>
              <w:widowControl w:val="0"/>
              <w:autoSpaceDE w:val="0"/>
              <w:autoSpaceDN w:val="0"/>
              <w:adjustRightInd w:val="0"/>
              <w:rPr>
                <w:rFonts w:ascii="Times New Roman" w:hAnsi="Times New Roman"/>
              </w:rPr>
            </w:pPr>
            <w:r>
              <w:rPr>
                <w:rFonts w:ascii="Times New Roman" w:hAnsi="Times New Roman"/>
              </w:rPr>
              <w:t>Multi*phys</w:t>
            </w:r>
          </w:p>
        </w:tc>
        <w:tc>
          <w:tcPr>
            <w:tcW w:w="1296" w:type="dxa"/>
            <w:tcBorders>
              <w:top w:val="nil"/>
              <w:left w:val="nil"/>
              <w:bottom w:val="nil"/>
              <w:right w:val="nil"/>
            </w:tcBorders>
          </w:tcPr>
          <w:p w14:paraId="6CEAA86C"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014C1B6B"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13.09***</w:t>
            </w:r>
          </w:p>
        </w:tc>
        <w:tc>
          <w:tcPr>
            <w:tcW w:w="1296" w:type="dxa"/>
            <w:tcBorders>
              <w:top w:val="nil"/>
              <w:left w:val="nil"/>
              <w:bottom w:val="nil"/>
              <w:right w:val="nil"/>
            </w:tcBorders>
          </w:tcPr>
          <w:p w14:paraId="5FC485CD"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12.95***</w:t>
            </w:r>
          </w:p>
        </w:tc>
        <w:tc>
          <w:tcPr>
            <w:tcW w:w="1296" w:type="dxa"/>
            <w:tcBorders>
              <w:top w:val="nil"/>
              <w:left w:val="nil"/>
              <w:bottom w:val="nil"/>
              <w:right w:val="nil"/>
            </w:tcBorders>
          </w:tcPr>
          <w:p w14:paraId="114DF094"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76131A4E"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11.77**</w:t>
            </w:r>
          </w:p>
        </w:tc>
        <w:tc>
          <w:tcPr>
            <w:tcW w:w="1296" w:type="dxa"/>
            <w:tcBorders>
              <w:top w:val="nil"/>
              <w:left w:val="nil"/>
              <w:bottom w:val="nil"/>
              <w:right w:val="nil"/>
            </w:tcBorders>
          </w:tcPr>
          <w:p w14:paraId="55E5198C"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11.76**</w:t>
            </w:r>
          </w:p>
        </w:tc>
      </w:tr>
      <w:tr w:rsidR="00E1132D" w14:paraId="12452ECF" w14:textId="77777777" w:rsidTr="00E1132D">
        <w:tc>
          <w:tcPr>
            <w:tcW w:w="2523" w:type="dxa"/>
            <w:tcBorders>
              <w:top w:val="nil"/>
              <w:left w:val="nil"/>
              <w:bottom w:val="nil"/>
              <w:right w:val="nil"/>
            </w:tcBorders>
          </w:tcPr>
          <w:p w14:paraId="3733CA38" w14:textId="77777777" w:rsidR="00E1132D" w:rsidRDefault="00E1132D" w:rsidP="00E1132D">
            <w:pPr>
              <w:widowControl w:val="0"/>
              <w:autoSpaceDE w:val="0"/>
              <w:autoSpaceDN w:val="0"/>
              <w:adjustRightInd w:val="0"/>
              <w:rPr>
                <w:rFonts w:ascii="Times New Roman" w:hAnsi="Times New Roman"/>
              </w:rPr>
            </w:pPr>
          </w:p>
        </w:tc>
        <w:tc>
          <w:tcPr>
            <w:tcW w:w="1296" w:type="dxa"/>
            <w:tcBorders>
              <w:top w:val="nil"/>
              <w:left w:val="nil"/>
              <w:bottom w:val="nil"/>
              <w:right w:val="nil"/>
            </w:tcBorders>
          </w:tcPr>
          <w:p w14:paraId="58E189DA"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5F726349"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(4.755)</w:t>
            </w:r>
          </w:p>
        </w:tc>
        <w:tc>
          <w:tcPr>
            <w:tcW w:w="1296" w:type="dxa"/>
            <w:tcBorders>
              <w:top w:val="nil"/>
              <w:left w:val="nil"/>
              <w:bottom w:val="nil"/>
              <w:right w:val="nil"/>
            </w:tcBorders>
          </w:tcPr>
          <w:p w14:paraId="4257C15C"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(4.879)</w:t>
            </w:r>
          </w:p>
        </w:tc>
        <w:tc>
          <w:tcPr>
            <w:tcW w:w="1296" w:type="dxa"/>
            <w:tcBorders>
              <w:top w:val="nil"/>
              <w:left w:val="nil"/>
              <w:bottom w:val="nil"/>
              <w:right w:val="nil"/>
            </w:tcBorders>
          </w:tcPr>
          <w:p w14:paraId="3BA1B818"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46204A1C"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(4.777)</w:t>
            </w:r>
          </w:p>
        </w:tc>
        <w:tc>
          <w:tcPr>
            <w:tcW w:w="1296" w:type="dxa"/>
            <w:tcBorders>
              <w:top w:val="nil"/>
              <w:left w:val="nil"/>
              <w:bottom w:val="nil"/>
              <w:right w:val="nil"/>
            </w:tcBorders>
          </w:tcPr>
          <w:p w14:paraId="5FC7E265"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(4.884)</w:t>
            </w:r>
          </w:p>
        </w:tc>
      </w:tr>
      <w:tr w:rsidR="00E1132D" w14:paraId="4C3DD83C" w14:textId="77777777" w:rsidTr="00E1132D">
        <w:tc>
          <w:tcPr>
            <w:tcW w:w="2523" w:type="dxa"/>
            <w:tcBorders>
              <w:top w:val="nil"/>
              <w:left w:val="nil"/>
              <w:bottom w:val="nil"/>
              <w:right w:val="nil"/>
            </w:tcBorders>
          </w:tcPr>
          <w:p w14:paraId="0321872E" w14:textId="77777777" w:rsidR="00E1132D" w:rsidRDefault="00E1132D" w:rsidP="00E1132D">
            <w:pPr>
              <w:widowControl w:val="0"/>
              <w:autoSpaceDE w:val="0"/>
              <w:autoSpaceDN w:val="0"/>
              <w:adjustRightInd w:val="0"/>
              <w:rPr>
                <w:rFonts w:ascii="Times New Roman" w:hAnsi="Times New Roman"/>
              </w:rPr>
            </w:pPr>
            <w:r>
              <w:rPr>
                <w:rFonts w:ascii="Times New Roman" w:hAnsi="Times New Roman"/>
              </w:rPr>
              <w:t>ref</w:t>
            </w:r>
          </w:p>
        </w:tc>
        <w:tc>
          <w:tcPr>
            <w:tcW w:w="1296" w:type="dxa"/>
            <w:tcBorders>
              <w:top w:val="nil"/>
              <w:left w:val="nil"/>
              <w:bottom w:val="nil"/>
              <w:right w:val="nil"/>
            </w:tcBorders>
          </w:tcPr>
          <w:p w14:paraId="384BAA3B"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49CE6DF4"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0F5D164A"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2.713</w:t>
            </w:r>
          </w:p>
        </w:tc>
        <w:tc>
          <w:tcPr>
            <w:tcW w:w="1296" w:type="dxa"/>
            <w:tcBorders>
              <w:top w:val="nil"/>
              <w:left w:val="nil"/>
              <w:bottom w:val="nil"/>
              <w:right w:val="nil"/>
            </w:tcBorders>
          </w:tcPr>
          <w:p w14:paraId="012CD6E6"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303CEA01"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2BEA07E6"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2.056</w:t>
            </w:r>
          </w:p>
        </w:tc>
      </w:tr>
      <w:tr w:rsidR="00E1132D" w14:paraId="7337AC0D" w14:textId="77777777" w:rsidTr="00E1132D">
        <w:tc>
          <w:tcPr>
            <w:tcW w:w="2523" w:type="dxa"/>
            <w:tcBorders>
              <w:top w:val="nil"/>
              <w:left w:val="nil"/>
              <w:bottom w:val="nil"/>
              <w:right w:val="nil"/>
            </w:tcBorders>
          </w:tcPr>
          <w:p w14:paraId="7B9D578A" w14:textId="77777777" w:rsidR="00E1132D" w:rsidRDefault="00E1132D" w:rsidP="00E1132D">
            <w:pPr>
              <w:widowControl w:val="0"/>
              <w:autoSpaceDE w:val="0"/>
              <w:autoSpaceDN w:val="0"/>
              <w:adjustRightInd w:val="0"/>
              <w:rPr>
                <w:rFonts w:ascii="Times New Roman" w:hAnsi="Times New Roman"/>
              </w:rPr>
            </w:pPr>
          </w:p>
        </w:tc>
        <w:tc>
          <w:tcPr>
            <w:tcW w:w="1296" w:type="dxa"/>
            <w:tcBorders>
              <w:top w:val="nil"/>
              <w:left w:val="nil"/>
              <w:bottom w:val="nil"/>
              <w:right w:val="nil"/>
            </w:tcBorders>
          </w:tcPr>
          <w:p w14:paraId="5E343447"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13C67E68"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40EC23DD"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(3.636)</w:t>
            </w:r>
          </w:p>
        </w:tc>
        <w:tc>
          <w:tcPr>
            <w:tcW w:w="1296" w:type="dxa"/>
            <w:tcBorders>
              <w:top w:val="nil"/>
              <w:left w:val="nil"/>
              <w:bottom w:val="nil"/>
              <w:right w:val="nil"/>
            </w:tcBorders>
          </w:tcPr>
          <w:p w14:paraId="3E28A516"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385201A1"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3D153FA7"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(3.543)</w:t>
            </w:r>
          </w:p>
        </w:tc>
      </w:tr>
      <w:tr w:rsidR="00E1132D" w14:paraId="58C4329D" w14:textId="77777777" w:rsidTr="00E1132D">
        <w:tc>
          <w:tcPr>
            <w:tcW w:w="2523" w:type="dxa"/>
            <w:tcBorders>
              <w:top w:val="nil"/>
              <w:left w:val="nil"/>
              <w:bottom w:val="nil"/>
              <w:right w:val="nil"/>
            </w:tcBorders>
          </w:tcPr>
          <w:p w14:paraId="39D06C61" w14:textId="77777777" w:rsidR="00E1132D" w:rsidRDefault="00E1132D" w:rsidP="00E1132D">
            <w:pPr>
              <w:widowControl w:val="0"/>
              <w:autoSpaceDE w:val="0"/>
              <w:autoSpaceDN w:val="0"/>
              <w:adjustRightInd w:val="0"/>
              <w:rPr>
                <w:rFonts w:ascii="Times New Roman" w:hAnsi="Times New Roman"/>
              </w:rPr>
            </w:pPr>
            <w:r>
              <w:rPr>
                <w:rFonts w:ascii="Times New Roman" w:hAnsi="Times New Roman"/>
              </w:rPr>
              <w:t>game</w:t>
            </w:r>
          </w:p>
        </w:tc>
        <w:tc>
          <w:tcPr>
            <w:tcW w:w="1296" w:type="dxa"/>
            <w:tcBorders>
              <w:top w:val="nil"/>
              <w:left w:val="nil"/>
              <w:bottom w:val="nil"/>
              <w:right w:val="nil"/>
            </w:tcBorders>
          </w:tcPr>
          <w:p w14:paraId="0BDA903F"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5ADC6D8B"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5563513A"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1.395</w:t>
            </w:r>
          </w:p>
        </w:tc>
        <w:tc>
          <w:tcPr>
            <w:tcW w:w="1296" w:type="dxa"/>
            <w:tcBorders>
              <w:top w:val="nil"/>
              <w:left w:val="nil"/>
              <w:bottom w:val="nil"/>
              <w:right w:val="nil"/>
            </w:tcBorders>
          </w:tcPr>
          <w:p w14:paraId="5E2FEED7"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6FEAA6F6"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18142B0C"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1.243</w:t>
            </w:r>
          </w:p>
        </w:tc>
      </w:tr>
      <w:tr w:rsidR="00E1132D" w14:paraId="4605B649" w14:textId="77777777" w:rsidTr="00E1132D">
        <w:tc>
          <w:tcPr>
            <w:tcW w:w="2523" w:type="dxa"/>
            <w:tcBorders>
              <w:top w:val="nil"/>
              <w:left w:val="nil"/>
              <w:bottom w:val="nil"/>
              <w:right w:val="nil"/>
            </w:tcBorders>
          </w:tcPr>
          <w:p w14:paraId="79D6A745" w14:textId="77777777" w:rsidR="00E1132D" w:rsidRDefault="00E1132D" w:rsidP="00E1132D">
            <w:pPr>
              <w:widowControl w:val="0"/>
              <w:autoSpaceDE w:val="0"/>
              <w:autoSpaceDN w:val="0"/>
              <w:adjustRightInd w:val="0"/>
              <w:rPr>
                <w:rFonts w:ascii="Times New Roman" w:hAnsi="Times New Roman"/>
              </w:rPr>
            </w:pPr>
          </w:p>
        </w:tc>
        <w:tc>
          <w:tcPr>
            <w:tcW w:w="1296" w:type="dxa"/>
            <w:tcBorders>
              <w:top w:val="nil"/>
              <w:left w:val="nil"/>
              <w:bottom w:val="nil"/>
              <w:right w:val="nil"/>
            </w:tcBorders>
          </w:tcPr>
          <w:p w14:paraId="3ADBF408"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232DBB63"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2C7A8EB2"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(3.237)</w:t>
            </w:r>
          </w:p>
        </w:tc>
        <w:tc>
          <w:tcPr>
            <w:tcW w:w="1296" w:type="dxa"/>
            <w:tcBorders>
              <w:top w:val="nil"/>
              <w:left w:val="nil"/>
              <w:bottom w:val="nil"/>
              <w:right w:val="nil"/>
            </w:tcBorders>
          </w:tcPr>
          <w:p w14:paraId="74C1124F"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2DE86420"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4755EA2E"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(3.117)</w:t>
            </w:r>
          </w:p>
        </w:tc>
      </w:tr>
      <w:tr w:rsidR="00E1132D" w14:paraId="530EB22A" w14:textId="77777777" w:rsidTr="00E1132D">
        <w:tc>
          <w:tcPr>
            <w:tcW w:w="2523" w:type="dxa"/>
            <w:tcBorders>
              <w:top w:val="nil"/>
              <w:left w:val="nil"/>
              <w:bottom w:val="nil"/>
              <w:right w:val="nil"/>
            </w:tcBorders>
          </w:tcPr>
          <w:p w14:paraId="642EE49C" w14:textId="77777777" w:rsidR="00E1132D" w:rsidRDefault="00E1132D" w:rsidP="00E1132D">
            <w:pPr>
              <w:widowControl w:val="0"/>
              <w:autoSpaceDE w:val="0"/>
              <w:autoSpaceDN w:val="0"/>
              <w:adjustRightInd w:val="0"/>
              <w:rPr>
                <w:rFonts w:ascii="Times New Roman" w:hAnsi="Times New Roman"/>
              </w:rPr>
            </w:pPr>
            <w:r>
              <w:rPr>
                <w:rFonts w:ascii="Times New Roman" w:hAnsi="Times New Roman"/>
              </w:rPr>
              <w:t>firstsus</w:t>
            </w:r>
          </w:p>
        </w:tc>
        <w:tc>
          <w:tcPr>
            <w:tcW w:w="1296" w:type="dxa"/>
            <w:tcBorders>
              <w:top w:val="nil"/>
              <w:left w:val="nil"/>
              <w:bottom w:val="nil"/>
              <w:right w:val="nil"/>
            </w:tcBorders>
          </w:tcPr>
          <w:p w14:paraId="7605298F"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3F183A93"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1F8BFB56"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5835D53A"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-5.570</w:t>
            </w:r>
          </w:p>
        </w:tc>
        <w:tc>
          <w:tcPr>
            <w:tcW w:w="1296" w:type="dxa"/>
            <w:tcBorders>
              <w:top w:val="nil"/>
              <w:left w:val="nil"/>
              <w:bottom w:val="nil"/>
              <w:right w:val="nil"/>
            </w:tcBorders>
          </w:tcPr>
          <w:p w14:paraId="2441FABF"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-5.390</w:t>
            </w:r>
          </w:p>
        </w:tc>
        <w:tc>
          <w:tcPr>
            <w:tcW w:w="1296" w:type="dxa"/>
            <w:tcBorders>
              <w:top w:val="nil"/>
              <w:left w:val="nil"/>
              <w:bottom w:val="nil"/>
              <w:right w:val="nil"/>
            </w:tcBorders>
          </w:tcPr>
          <w:p w14:paraId="123D41B7"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-5.232</w:t>
            </w:r>
          </w:p>
        </w:tc>
      </w:tr>
      <w:tr w:rsidR="00E1132D" w14:paraId="0A161258" w14:textId="77777777" w:rsidTr="00E1132D">
        <w:tc>
          <w:tcPr>
            <w:tcW w:w="2523" w:type="dxa"/>
            <w:tcBorders>
              <w:top w:val="nil"/>
              <w:left w:val="nil"/>
              <w:bottom w:val="nil"/>
              <w:right w:val="nil"/>
            </w:tcBorders>
          </w:tcPr>
          <w:p w14:paraId="75D5E74C" w14:textId="77777777" w:rsidR="00E1132D" w:rsidRDefault="00E1132D" w:rsidP="00E1132D">
            <w:pPr>
              <w:widowControl w:val="0"/>
              <w:autoSpaceDE w:val="0"/>
              <w:autoSpaceDN w:val="0"/>
              <w:adjustRightInd w:val="0"/>
              <w:rPr>
                <w:rFonts w:ascii="Times New Roman" w:hAnsi="Times New Roman"/>
              </w:rPr>
            </w:pPr>
          </w:p>
        </w:tc>
        <w:tc>
          <w:tcPr>
            <w:tcW w:w="1296" w:type="dxa"/>
            <w:tcBorders>
              <w:top w:val="nil"/>
              <w:left w:val="nil"/>
              <w:bottom w:val="nil"/>
              <w:right w:val="nil"/>
            </w:tcBorders>
          </w:tcPr>
          <w:p w14:paraId="2A1739FC"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58183743"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340CE074"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6D0B972F"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(3.748)</w:t>
            </w:r>
          </w:p>
        </w:tc>
        <w:tc>
          <w:tcPr>
            <w:tcW w:w="1296" w:type="dxa"/>
            <w:tcBorders>
              <w:top w:val="nil"/>
              <w:left w:val="nil"/>
              <w:bottom w:val="nil"/>
              <w:right w:val="nil"/>
            </w:tcBorders>
          </w:tcPr>
          <w:p w14:paraId="70B3C621"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(3.641)</w:t>
            </w:r>
          </w:p>
        </w:tc>
        <w:tc>
          <w:tcPr>
            <w:tcW w:w="1296" w:type="dxa"/>
            <w:tcBorders>
              <w:top w:val="nil"/>
              <w:left w:val="nil"/>
              <w:bottom w:val="nil"/>
              <w:right w:val="nil"/>
            </w:tcBorders>
          </w:tcPr>
          <w:p w14:paraId="3BC4DB19"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(3.688)</w:t>
            </w:r>
          </w:p>
        </w:tc>
      </w:tr>
      <w:tr w:rsidR="00E1132D" w14:paraId="04327A13" w14:textId="77777777" w:rsidTr="00E1132D">
        <w:tc>
          <w:tcPr>
            <w:tcW w:w="2523" w:type="dxa"/>
            <w:tcBorders>
              <w:top w:val="nil"/>
              <w:left w:val="nil"/>
              <w:bottom w:val="nil"/>
              <w:right w:val="nil"/>
            </w:tcBorders>
          </w:tcPr>
          <w:p w14:paraId="0BCA7FA8" w14:textId="77777777" w:rsidR="00E1132D" w:rsidRDefault="00E1132D" w:rsidP="00E1132D">
            <w:pPr>
              <w:widowControl w:val="0"/>
              <w:autoSpaceDE w:val="0"/>
              <w:autoSpaceDN w:val="0"/>
              <w:adjustRightInd w:val="0"/>
              <w:rPr>
                <w:rFonts w:ascii="Times New Roman" w:hAnsi="Times New Roman"/>
              </w:rPr>
            </w:pPr>
            <w:r>
              <w:rPr>
                <w:rFonts w:ascii="Times New Roman" w:hAnsi="Times New Roman"/>
              </w:rPr>
              <w:t>Vet*firstsus</w:t>
            </w:r>
          </w:p>
        </w:tc>
        <w:tc>
          <w:tcPr>
            <w:tcW w:w="1296" w:type="dxa"/>
            <w:tcBorders>
              <w:top w:val="nil"/>
              <w:left w:val="nil"/>
              <w:bottom w:val="nil"/>
              <w:right w:val="nil"/>
            </w:tcBorders>
          </w:tcPr>
          <w:p w14:paraId="729000A8"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197628D1"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65089019"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148CF570"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9.811**</w:t>
            </w:r>
          </w:p>
        </w:tc>
        <w:tc>
          <w:tcPr>
            <w:tcW w:w="1296" w:type="dxa"/>
            <w:tcBorders>
              <w:top w:val="nil"/>
              <w:left w:val="nil"/>
              <w:bottom w:val="nil"/>
              <w:right w:val="nil"/>
            </w:tcBorders>
          </w:tcPr>
          <w:p w14:paraId="7EB081CE"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10.41**</w:t>
            </w:r>
          </w:p>
        </w:tc>
        <w:tc>
          <w:tcPr>
            <w:tcW w:w="1296" w:type="dxa"/>
            <w:tcBorders>
              <w:top w:val="nil"/>
              <w:left w:val="nil"/>
              <w:bottom w:val="nil"/>
              <w:right w:val="nil"/>
            </w:tcBorders>
          </w:tcPr>
          <w:p w14:paraId="5470BDE9"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10.10**</w:t>
            </w:r>
          </w:p>
        </w:tc>
      </w:tr>
      <w:tr w:rsidR="00E1132D" w14:paraId="2F350D72" w14:textId="77777777" w:rsidTr="00E1132D">
        <w:tc>
          <w:tcPr>
            <w:tcW w:w="2523" w:type="dxa"/>
            <w:tcBorders>
              <w:top w:val="nil"/>
              <w:left w:val="nil"/>
              <w:bottom w:val="nil"/>
              <w:right w:val="nil"/>
            </w:tcBorders>
          </w:tcPr>
          <w:p w14:paraId="1F81E9FF" w14:textId="77777777" w:rsidR="00E1132D" w:rsidRDefault="00E1132D" w:rsidP="00E1132D">
            <w:pPr>
              <w:widowControl w:val="0"/>
              <w:autoSpaceDE w:val="0"/>
              <w:autoSpaceDN w:val="0"/>
              <w:adjustRightInd w:val="0"/>
              <w:rPr>
                <w:rFonts w:ascii="Times New Roman" w:hAnsi="Times New Roman"/>
              </w:rPr>
            </w:pPr>
          </w:p>
        </w:tc>
        <w:tc>
          <w:tcPr>
            <w:tcW w:w="1296" w:type="dxa"/>
            <w:tcBorders>
              <w:top w:val="nil"/>
              <w:left w:val="nil"/>
              <w:bottom w:val="nil"/>
              <w:right w:val="nil"/>
            </w:tcBorders>
          </w:tcPr>
          <w:p w14:paraId="55FA8CDD"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07FAE117"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3E99EAED"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31D64916"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(4.343)</w:t>
            </w:r>
          </w:p>
        </w:tc>
        <w:tc>
          <w:tcPr>
            <w:tcW w:w="1296" w:type="dxa"/>
            <w:tcBorders>
              <w:top w:val="nil"/>
              <w:left w:val="nil"/>
              <w:bottom w:val="nil"/>
              <w:right w:val="nil"/>
            </w:tcBorders>
          </w:tcPr>
          <w:p w14:paraId="04BE934F"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(4.181)</w:t>
            </w:r>
          </w:p>
        </w:tc>
        <w:tc>
          <w:tcPr>
            <w:tcW w:w="1296" w:type="dxa"/>
            <w:tcBorders>
              <w:top w:val="nil"/>
              <w:left w:val="nil"/>
              <w:bottom w:val="nil"/>
              <w:right w:val="nil"/>
            </w:tcBorders>
          </w:tcPr>
          <w:p w14:paraId="1E25E7A9"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(4.264)</w:t>
            </w:r>
          </w:p>
        </w:tc>
      </w:tr>
      <w:tr w:rsidR="00E1132D" w14:paraId="677C5F45" w14:textId="77777777" w:rsidTr="00E1132D">
        <w:tc>
          <w:tcPr>
            <w:tcW w:w="2523" w:type="dxa"/>
            <w:tcBorders>
              <w:top w:val="nil"/>
              <w:left w:val="nil"/>
              <w:bottom w:val="nil"/>
              <w:right w:val="nil"/>
            </w:tcBorders>
          </w:tcPr>
          <w:p w14:paraId="21519A18" w14:textId="77777777" w:rsidR="00E1132D" w:rsidRDefault="00E1132D" w:rsidP="00E1132D">
            <w:pPr>
              <w:widowControl w:val="0"/>
              <w:autoSpaceDE w:val="0"/>
              <w:autoSpaceDN w:val="0"/>
              <w:adjustRightInd w:val="0"/>
              <w:rPr>
                <w:rFonts w:ascii="Times New Roman" w:hAnsi="Times New Roman"/>
              </w:rPr>
            </w:pPr>
            <w:r>
              <w:rPr>
                <w:rFonts w:ascii="Times New Roman" w:hAnsi="Times New Roman"/>
              </w:rPr>
              <w:t>start</w:t>
            </w:r>
          </w:p>
        </w:tc>
        <w:tc>
          <w:tcPr>
            <w:tcW w:w="1296" w:type="dxa"/>
            <w:tcBorders>
              <w:top w:val="nil"/>
              <w:left w:val="nil"/>
              <w:bottom w:val="nil"/>
              <w:right w:val="nil"/>
            </w:tcBorders>
          </w:tcPr>
          <w:p w14:paraId="52914FBA"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2BAC7793"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1274168D"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0A91D207"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-13.84</w:t>
            </w:r>
          </w:p>
        </w:tc>
        <w:tc>
          <w:tcPr>
            <w:tcW w:w="1296" w:type="dxa"/>
            <w:tcBorders>
              <w:top w:val="nil"/>
              <w:left w:val="nil"/>
              <w:bottom w:val="nil"/>
              <w:right w:val="nil"/>
            </w:tcBorders>
          </w:tcPr>
          <w:p w14:paraId="17330FDE"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-7.194</w:t>
            </w:r>
          </w:p>
        </w:tc>
        <w:tc>
          <w:tcPr>
            <w:tcW w:w="1296" w:type="dxa"/>
            <w:tcBorders>
              <w:top w:val="nil"/>
              <w:left w:val="nil"/>
              <w:bottom w:val="nil"/>
              <w:right w:val="nil"/>
            </w:tcBorders>
          </w:tcPr>
          <w:p w14:paraId="1CF46967"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-6.804</w:t>
            </w:r>
          </w:p>
        </w:tc>
      </w:tr>
      <w:tr w:rsidR="00E1132D" w14:paraId="4DFE9492" w14:textId="77777777" w:rsidTr="00E1132D">
        <w:tc>
          <w:tcPr>
            <w:tcW w:w="2523" w:type="dxa"/>
            <w:tcBorders>
              <w:top w:val="nil"/>
              <w:left w:val="nil"/>
              <w:bottom w:val="nil"/>
              <w:right w:val="nil"/>
            </w:tcBorders>
          </w:tcPr>
          <w:p w14:paraId="295FC584" w14:textId="77777777" w:rsidR="00E1132D" w:rsidRDefault="00E1132D" w:rsidP="00E1132D">
            <w:pPr>
              <w:widowControl w:val="0"/>
              <w:autoSpaceDE w:val="0"/>
              <w:autoSpaceDN w:val="0"/>
              <w:adjustRightInd w:val="0"/>
              <w:rPr>
                <w:rFonts w:ascii="Times New Roman" w:hAnsi="Times New Roman"/>
              </w:rPr>
            </w:pPr>
          </w:p>
        </w:tc>
        <w:tc>
          <w:tcPr>
            <w:tcW w:w="1296" w:type="dxa"/>
            <w:tcBorders>
              <w:top w:val="nil"/>
              <w:left w:val="nil"/>
              <w:bottom w:val="nil"/>
              <w:right w:val="nil"/>
            </w:tcBorders>
          </w:tcPr>
          <w:p w14:paraId="5A291E8F"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76864A55"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18DE9EC9"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2F7E3AE5"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(8.646)</w:t>
            </w:r>
          </w:p>
        </w:tc>
        <w:tc>
          <w:tcPr>
            <w:tcW w:w="1296" w:type="dxa"/>
            <w:tcBorders>
              <w:top w:val="nil"/>
              <w:left w:val="nil"/>
              <w:bottom w:val="nil"/>
              <w:right w:val="nil"/>
            </w:tcBorders>
          </w:tcPr>
          <w:p w14:paraId="18A62DAC"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(8.599)</w:t>
            </w:r>
          </w:p>
        </w:tc>
        <w:tc>
          <w:tcPr>
            <w:tcW w:w="1296" w:type="dxa"/>
            <w:tcBorders>
              <w:top w:val="nil"/>
              <w:left w:val="nil"/>
              <w:bottom w:val="nil"/>
              <w:right w:val="nil"/>
            </w:tcBorders>
          </w:tcPr>
          <w:p w14:paraId="3A32E817"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(8.888)</w:t>
            </w:r>
          </w:p>
        </w:tc>
      </w:tr>
      <w:tr w:rsidR="00E1132D" w14:paraId="5562A4DC" w14:textId="77777777" w:rsidTr="00E1132D">
        <w:tc>
          <w:tcPr>
            <w:tcW w:w="2523" w:type="dxa"/>
            <w:tcBorders>
              <w:top w:val="nil"/>
              <w:left w:val="nil"/>
              <w:bottom w:val="nil"/>
              <w:right w:val="nil"/>
            </w:tcBorders>
          </w:tcPr>
          <w:p w14:paraId="3A967331" w14:textId="77777777" w:rsidR="00E1132D" w:rsidRDefault="00E1132D" w:rsidP="00E1132D">
            <w:pPr>
              <w:widowControl w:val="0"/>
              <w:autoSpaceDE w:val="0"/>
              <w:autoSpaceDN w:val="0"/>
              <w:adjustRightInd w:val="0"/>
              <w:rPr>
                <w:rFonts w:ascii="Times New Roman" w:hAnsi="Times New Roman"/>
              </w:rPr>
            </w:pPr>
            <w:r>
              <w:rPr>
                <w:rFonts w:ascii="Times New Roman" w:hAnsi="Times New Roman"/>
              </w:rPr>
              <w:t>Start*mp1</w:t>
            </w:r>
          </w:p>
        </w:tc>
        <w:tc>
          <w:tcPr>
            <w:tcW w:w="1296" w:type="dxa"/>
            <w:tcBorders>
              <w:top w:val="nil"/>
              <w:left w:val="nil"/>
              <w:bottom w:val="nil"/>
              <w:right w:val="nil"/>
            </w:tcBorders>
          </w:tcPr>
          <w:p w14:paraId="38CDE396"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4DA0C197"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2B2F9E5D"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5CDB2DD3"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0.683**</w:t>
            </w:r>
          </w:p>
        </w:tc>
        <w:tc>
          <w:tcPr>
            <w:tcW w:w="1296" w:type="dxa"/>
            <w:tcBorders>
              <w:top w:val="nil"/>
              <w:left w:val="nil"/>
              <w:bottom w:val="nil"/>
              <w:right w:val="nil"/>
            </w:tcBorders>
          </w:tcPr>
          <w:p w14:paraId="5F79E1E6"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0.463</w:t>
            </w:r>
          </w:p>
        </w:tc>
        <w:tc>
          <w:tcPr>
            <w:tcW w:w="1296" w:type="dxa"/>
            <w:tcBorders>
              <w:top w:val="nil"/>
              <w:left w:val="nil"/>
              <w:bottom w:val="nil"/>
              <w:right w:val="nil"/>
            </w:tcBorders>
          </w:tcPr>
          <w:p w14:paraId="61DC241F"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0.449</w:t>
            </w:r>
          </w:p>
        </w:tc>
      </w:tr>
      <w:tr w:rsidR="00E1132D" w14:paraId="62E51559" w14:textId="77777777" w:rsidTr="00E1132D">
        <w:tc>
          <w:tcPr>
            <w:tcW w:w="2523" w:type="dxa"/>
            <w:tcBorders>
              <w:top w:val="nil"/>
              <w:left w:val="nil"/>
              <w:bottom w:val="nil"/>
              <w:right w:val="nil"/>
            </w:tcBorders>
          </w:tcPr>
          <w:p w14:paraId="445B5F78" w14:textId="77777777" w:rsidR="00E1132D" w:rsidRDefault="00E1132D" w:rsidP="00E1132D">
            <w:pPr>
              <w:widowControl w:val="0"/>
              <w:autoSpaceDE w:val="0"/>
              <w:autoSpaceDN w:val="0"/>
              <w:adjustRightInd w:val="0"/>
              <w:rPr>
                <w:rFonts w:ascii="Times New Roman" w:hAnsi="Times New Roman"/>
              </w:rPr>
            </w:pPr>
          </w:p>
        </w:tc>
        <w:tc>
          <w:tcPr>
            <w:tcW w:w="1296" w:type="dxa"/>
            <w:tcBorders>
              <w:top w:val="nil"/>
              <w:left w:val="nil"/>
              <w:bottom w:val="nil"/>
              <w:right w:val="nil"/>
            </w:tcBorders>
          </w:tcPr>
          <w:p w14:paraId="006A4661"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081AAB2B"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02253F62"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69FD3867"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(0.339)</w:t>
            </w:r>
          </w:p>
        </w:tc>
        <w:tc>
          <w:tcPr>
            <w:tcW w:w="1296" w:type="dxa"/>
            <w:tcBorders>
              <w:top w:val="nil"/>
              <w:left w:val="nil"/>
              <w:bottom w:val="nil"/>
              <w:right w:val="nil"/>
            </w:tcBorders>
          </w:tcPr>
          <w:p w14:paraId="3269A68B"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(0.342)</w:t>
            </w:r>
          </w:p>
        </w:tc>
        <w:tc>
          <w:tcPr>
            <w:tcW w:w="1296" w:type="dxa"/>
            <w:tcBorders>
              <w:top w:val="nil"/>
              <w:left w:val="nil"/>
              <w:bottom w:val="nil"/>
              <w:right w:val="nil"/>
            </w:tcBorders>
          </w:tcPr>
          <w:p w14:paraId="1A26F080"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(0.350)</w:t>
            </w:r>
          </w:p>
        </w:tc>
      </w:tr>
      <w:tr w:rsidR="00E1132D" w14:paraId="3584678E" w14:textId="77777777" w:rsidTr="00E1132D">
        <w:tc>
          <w:tcPr>
            <w:tcW w:w="2523" w:type="dxa"/>
            <w:tcBorders>
              <w:top w:val="nil"/>
              <w:left w:val="nil"/>
              <w:bottom w:val="nil"/>
              <w:right w:val="nil"/>
            </w:tcBorders>
          </w:tcPr>
          <w:p w14:paraId="0970CFAD" w14:textId="77777777" w:rsidR="00E1132D" w:rsidRDefault="00E1132D" w:rsidP="00E1132D">
            <w:pPr>
              <w:widowControl w:val="0"/>
              <w:autoSpaceDE w:val="0"/>
              <w:autoSpaceDN w:val="0"/>
              <w:adjustRightInd w:val="0"/>
              <w:rPr>
                <w:rFonts w:ascii="Times New Roman" w:hAnsi="Times New Roman"/>
              </w:rPr>
            </w:pPr>
            <w:r>
              <w:rPr>
                <w:rFonts w:ascii="Times New Roman" w:hAnsi="Times New Roman"/>
              </w:rPr>
              <w:t>Multi*start</w:t>
            </w:r>
          </w:p>
        </w:tc>
        <w:tc>
          <w:tcPr>
            <w:tcW w:w="1296" w:type="dxa"/>
            <w:tcBorders>
              <w:top w:val="nil"/>
              <w:left w:val="nil"/>
              <w:bottom w:val="nil"/>
              <w:right w:val="nil"/>
            </w:tcBorders>
          </w:tcPr>
          <w:p w14:paraId="47DBD93E"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5829FE9B"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5E196D67"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1086F43E"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2454B09D"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-9.860**</w:t>
            </w:r>
          </w:p>
        </w:tc>
        <w:tc>
          <w:tcPr>
            <w:tcW w:w="1296" w:type="dxa"/>
            <w:tcBorders>
              <w:top w:val="nil"/>
              <w:left w:val="nil"/>
              <w:bottom w:val="nil"/>
              <w:right w:val="nil"/>
            </w:tcBorders>
          </w:tcPr>
          <w:p w14:paraId="60083274"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-10.13**</w:t>
            </w:r>
          </w:p>
        </w:tc>
      </w:tr>
      <w:tr w:rsidR="00E1132D" w14:paraId="253C8909" w14:textId="77777777" w:rsidTr="00E1132D">
        <w:tc>
          <w:tcPr>
            <w:tcW w:w="2523" w:type="dxa"/>
            <w:tcBorders>
              <w:top w:val="nil"/>
              <w:left w:val="nil"/>
              <w:bottom w:val="nil"/>
              <w:right w:val="nil"/>
            </w:tcBorders>
          </w:tcPr>
          <w:p w14:paraId="33857D24" w14:textId="77777777" w:rsidR="00E1132D" w:rsidRDefault="00E1132D" w:rsidP="00E1132D">
            <w:pPr>
              <w:widowControl w:val="0"/>
              <w:autoSpaceDE w:val="0"/>
              <w:autoSpaceDN w:val="0"/>
              <w:adjustRightInd w:val="0"/>
              <w:rPr>
                <w:rFonts w:ascii="Times New Roman" w:hAnsi="Times New Roman"/>
              </w:rPr>
            </w:pPr>
          </w:p>
        </w:tc>
        <w:tc>
          <w:tcPr>
            <w:tcW w:w="1296" w:type="dxa"/>
            <w:tcBorders>
              <w:top w:val="nil"/>
              <w:left w:val="nil"/>
              <w:bottom w:val="nil"/>
              <w:right w:val="nil"/>
            </w:tcBorders>
          </w:tcPr>
          <w:p w14:paraId="231E9DA7"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6892E5C2"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6685385D"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1FD02F6A"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10B7B101"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(4.463)</w:t>
            </w:r>
          </w:p>
        </w:tc>
        <w:tc>
          <w:tcPr>
            <w:tcW w:w="1296" w:type="dxa"/>
            <w:tcBorders>
              <w:top w:val="nil"/>
              <w:left w:val="nil"/>
              <w:bottom w:val="nil"/>
              <w:right w:val="nil"/>
            </w:tcBorders>
          </w:tcPr>
          <w:p w14:paraId="720E2F61"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(4.553)</w:t>
            </w:r>
          </w:p>
        </w:tc>
      </w:tr>
      <w:tr w:rsidR="00E1132D" w14:paraId="697501DA" w14:textId="77777777" w:rsidTr="00E1132D">
        <w:tc>
          <w:tcPr>
            <w:tcW w:w="2523" w:type="dxa"/>
            <w:tcBorders>
              <w:top w:val="nil"/>
              <w:left w:val="nil"/>
              <w:bottom w:val="nil"/>
              <w:right w:val="nil"/>
            </w:tcBorders>
          </w:tcPr>
          <w:p w14:paraId="1E61EE38" w14:textId="77777777" w:rsidR="00E1132D" w:rsidRDefault="00E1132D" w:rsidP="00E1132D">
            <w:pPr>
              <w:widowControl w:val="0"/>
              <w:autoSpaceDE w:val="0"/>
              <w:autoSpaceDN w:val="0"/>
              <w:adjustRightInd w:val="0"/>
              <w:rPr>
                <w:rFonts w:ascii="Times New Roman" w:hAnsi="Times New Roman"/>
              </w:rPr>
            </w:pPr>
            <w:r>
              <w:rPr>
                <w:rFonts w:ascii="Times New Roman" w:hAnsi="Times New Roman"/>
              </w:rPr>
              <w:t>Constant</w:t>
            </w:r>
          </w:p>
        </w:tc>
        <w:tc>
          <w:tcPr>
            <w:tcW w:w="1296" w:type="dxa"/>
            <w:tcBorders>
              <w:top w:val="nil"/>
              <w:left w:val="nil"/>
              <w:bottom w:val="nil"/>
              <w:right w:val="nil"/>
            </w:tcBorders>
          </w:tcPr>
          <w:p w14:paraId="2DFCACEB"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-33.24*</w:t>
            </w:r>
          </w:p>
        </w:tc>
        <w:tc>
          <w:tcPr>
            <w:tcW w:w="1296" w:type="dxa"/>
            <w:tcBorders>
              <w:top w:val="nil"/>
              <w:left w:val="nil"/>
              <w:bottom w:val="nil"/>
              <w:right w:val="nil"/>
            </w:tcBorders>
          </w:tcPr>
          <w:p w14:paraId="51826D4A"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-33.87**</w:t>
            </w:r>
          </w:p>
        </w:tc>
        <w:tc>
          <w:tcPr>
            <w:tcW w:w="1296" w:type="dxa"/>
            <w:tcBorders>
              <w:top w:val="nil"/>
              <w:left w:val="nil"/>
              <w:bottom w:val="nil"/>
              <w:right w:val="nil"/>
            </w:tcBorders>
          </w:tcPr>
          <w:p w14:paraId="13A79963"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-35.67**</w:t>
            </w:r>
          </w:p>
        </w:tc>
        <w:tc>
          <w:tcPr>
            <w:tcW w:w="1296" w:type="dxa"/>
            <w:tcBorders>
              <w:top w:val="nil"/>
              <w:left w:val="nil"/>
              <w:bottom w:val="nil"/>
              <w:right w:val="nil"/>
            </w:tcBorders>
          </w:tcPr>
          <w:p w14:paraId="1FB414DA"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-16.18</w:t>
            </w:r>
          </w:p>
        </w:tc>
        <w:tc>
          <w:tcPr>
            <w:tcW w:w="1296" w:type="dxa"/>
            <w:tcBorders>
              <w:top w:val="nil"/>
              <w:left w:val="nil"/>
              <w:bottom w:val="nil"/>
              <w:right w:val="nil"/>
            </w:tcBorders>
          </w:tcPr>
          <w:p w14:paraId="5A90B746"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-17.81</w:t>
            </w:r>
          </w:p>
        </w:tc>
        <w:tc>
          <w:tcPr>
            <w:tcW w:w="1296" w:type="dxa"/>
            <w:tcBorders>
              <w:top w:val="nil"/>
              <w:left w:val="nil"/>
              <w:bottom w:val="nil"/>
              <w:right w:val="nil"/>
            </w:tcBorders>
          </w:tcPr>
          <w:p w14:paraId="7CD3EE97"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-19.73</w:t>
            </w:r>
          </w:p>
        </w:tc>
      </w:tr>
      <w:tr w:rsidR="00E1132D" w14:paraId="72ADA3E3" w14:textId="77777777" w:rsidTr="00E1132D">
        <w:tc>
          <w:tcPr>
            <w:tcW w:w="2523" w:type="dxa"/>
            <w:tcBorders>
              <w:top w:val="nil"/>
              <w:left w:val="nil"/>
              <w:bottom w:val="nil"/>
              <w:right w:val="nil"/>
            </w:tcBorders>
          </w:tcPr>
          <w:p w14:paraId="48D4F0B8" w14:textId="77777777" w:rsidR="00E1132D" w:rsidRDefault="00E1132D" w:rsidP="00E1132D">
            <w:pPr>
              <w:widowControl w:val="0"/>
              <w:autoSpaceDE w:val="0"/>
              <w:autoSpaceDN w:val="0"/>
              <w:adjustRightInd w:val="0"/>
              <w:rPr>
                <w:rFonts w:ascii="Times New Roman" w:hAnsi="Times New Roman"/>
              </w:rPr>
            </w:pPr>
          </w:p>
        </w:tc>
        <w:tc>
          <w:tcPr>
            <w:tcW w:w="1296" w:type="dxa"/>
            <w:tcBorders>
              <w:top w:val="nil"/>
              <w:left w:val="nil"/>
              <w:bottom w:val="nil"/>
              <w:right w:val="nil"/>
            </w:tcBorders>
          </w:tcPr>
          <w:p w14:paraId="2C23AB98"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(17.00)</w:t>
            </w:r>
          </w:p>
        </w:tc>
        <w:tc>
          <w:tcPr>
            <w:tcW w:w="1296" w:type="dxa"/>
            <w:tcBorders>
              <w:top w:val="nil"/>
              <w:left w:val="nil"/>
              <w:bottom w:val="nil"/>
              <w:right w:val="nil"/>
            </w:tcBorders>
          </w:tcPr>
          <w:p w14:paraId="6F7ABD82"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(16.72)</w:t>
            </w:r>
          </w:p>
        </w:tc>
        <w:tc>
          <w:tcPr>
            <w:tcW w:w="1296" w:type="dxa"/>
            <w:tcBorders>
              <w:top w:val="nil"/>
              <w:left w:val="nil"/>
              <w:bottom w:val="nil"/>
              <w:right w:val="nil"/>
            </w:tcBorders>
          </w:tcPr>
          <w:p w14:paraId="52C51584"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(17.32)</w:t>
            </w:r>
          </w:p>
        </w:tc>
        <w:tc>
          <w:tcPr>
            <w:tcW w:w="1296" w:type="dxa"/>
            <w:tcBorders>
              <w:top w:val="nil"/>
              <w:left w:val="nil"/>
              <w:bottom w:val="nil"/>
              <w:right w:val="nil"/>
            </w:tcBorders>
          </w:tcPr>
          <w:p w14:paraId="6DD75B5E"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(18.95)</w:t>
            </w:r>
          </w:p>
        </w:tc>
        <w:tc>
          <w:tcPr>
            <w:tcW w:w="1296" w:type="dxa"/>
            <w:tcBorders>
              <w:top w:val="nil"/>
              <w:left w:val="nil"/>
              <w:bottom w:val="nil"/>
              <w:right w:val="nil"/>
            </w:tcBorders>
          </w:tcPr>
          <w:p w14:paraId="79D90CFF"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(18.41)</w:t>
            </w:r>
          </w:p>
        </w:tc>
        <w:tc>
          <w:tcPr>
            <w:tcW w:w="1296" w:type="dxa"/>
            <w:tcBorders>
              <w:top w:val="nil"/>
              <w:left w:val="nil"/>
              <w:bottom w:val="nil"/>
              <w:right w:val="nil"/>
            </w:tcBorders>
          </w:tcPr>
          <w:p w14:paraId="16D4898D"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(19.13)</w:t>
            </w:r>
          </w:p>
        </w:tc>
      </w:tr>
      <w:tr w:rsidR="00E1132D" w14:paraId="0AA8EAB0" w14:textId="77777777" w:rsidTr="00E1132D">
        <w:tc>
          <w:tcPr>
            <w:tcW w:w="2523" w:type="dxa"/>
            <w:tcBorders>
              <w:top w:val="nil"/>
              <w:left w:val="nil"/>
              <w:bottom w:val="nil"/>
              <w:right w:val="nil"/>
            </w:tcBorders>
          </w:tcPr>
          <w:p w14:paraId="0A75281D" w14:textId="77777777" w:rsidR="00E1132D" w:rsidRDefault="00E1132D" w:rsidP="00E1132D">
            <w:pPr>
              <w:widowControl w:val="0"/>
              <w:autoSpaceDE w:val="0"/>
              <w:autoSpaceDN w:val="0"/>
              <w:adjustRightInd w:val="0"/>
              <w:rPr>
                <w:rFonts w:ascii="Times New Roman" w:hAnsi="Times New Roman"/>
              </w:rPr>
            </w:pPr>
          </w:p>
        </w:tc>
        <w:tc>
          <w:tcPr>
            <w:tcW w:w="1296" w:type="dxa"/>
            <w:tcBorders>
              <w:top w:val="nil"/>
              <w:left w:val="nil"/>
              <w:bottom w:val="nil"/>
              <w:right w:val="nil"/>
            </w:tcBorders>
          </w:tcPr>
          <w:p w14:paraId="4B90A2B2"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06BE6F6B"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52C50CCC"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6C88DF66"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59EF3E78" w14:textId="77777777" w:rsidR="00E1132D" w:rsidRDefault="00E1132D" w:rsidP="00E1132D">
            <w:pPr>
              <w:widowControl w:val="0"/>
              <w:autoSpaceDE w:val="0"/>
              <w:autoSpaceDN w:val="0"/>
              <w:adjustRightInd w:val="0"/>
              <w:jc w:val="center"/>
              <w:rPr>
                <w:rFonts w:ascii="Times New Roman" w:hAnsi="Times New Roman"/>
              </w:rPr>
            </w:pPr>
          </w:p>
        </w:tc>
        <w:tc>
          <w:tcPr>
            <w:tcW w:w="1296" w:type="dxa"/>
            <w:tcBorders>
              <w:top w:val="nil"/>
              <w:left w:val="nil"/>
              <w:bottom w:val="nil"/>
              <w:right w:val="nil"/>
            </w:tcBorders>
          </w:tcPr>
          <w:p w14:paraId="4A3C6985" w14:textId="77777777" w:rsidR="00E1132D" w:rsidRDefault="00E1132D" w:rsidP="00E1132D">
            <w:pPr>
              <w:widowControl w:val="0"/>
              <w:autoSpaceDE w:val="0"/>
              <w:autoSpaceDN w:val="0"/>
              <w:adjustRightInd w:val="0"/>
              <w:jc w:val="center"/>
              <w:rPr>
                <w:rFonts w:ascii="Times New Roman" w:hAnsi="Times New Roman"/>
              </w:rPr>
            </w:pPr>
          </w:p>
        </w:tc>
      </w:tr>
      <w:tr w:rsidR="00E1132D" w14:paraId="5B3D32D3" w14:textId="77777777" w:rsidTr="00E1132D">
        <w:tc>
          <w:tcPr>
            <w:tcW w:w="2523" w:type="dxa"/>
            <w:tcBorders>
              <w:top w:val="nil"/>
              <w:left w:val="nil"/>
              <w:bottom w:val="nil"/>
              <w:right w:val="nil"/>
            </w:tcBorders>
          </w:tcPr>
          <w:p w14:paraId="0D400D79" w14:textId="77777777" w:rsidR="00E1132D" w:rsidRDefault="00E1132D" w:rsidP="00E1132D">
            <w:pPr>
              <w:widowControl w:val="0"/>
              <w:autoSpaceDE w:val="0"/>
              <w:autoSpaceDN w:val="0"/>
              <w:adjustRightInd w:val="0"/>
              <w:rPr>
                <w:rFonts w:ascii="Times New Roman" w:hAnsi="Times New Roman"/>
              </w:rPr>
            </w:pPr>
            <w:r>
              <w:rPr>
                <w:rFonts w:ascii="Times New Roman" w:hAnsi="Times New Roman"/>
              </w:rPr>
              <w:t>Observations</w:t>
            </w:r>
          </w:p>
        </w:tc>
        <w:tc>
          <w:tcPr>
            <w:tcW w:w="1296" w:type="dxa"/>
            <w:tcBorders>
              <w:top w:val="nil"/>
              <w:left w:val="nil"/>
              <w:bottom w:val="nil"/>
              <w:right w:val="nil"/>
            </w:tcBorders>
          </w:tcPr>
          <w:p w14:paraId="6D51A2E3"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95</w:t>
            </w:r>
          </w:p>
        </w:tc>
        <w:tc>
          <w:tcPr>
            <w:tcW w:w="1296" w:type="dxa"/>
            <w:tcBorders>
              <w:top w:val="nil"/>
              <w:left w:val="nil"/>
              <w:bottom w:val="nil"/>
              <w:right w:val="nil"/>
            </w:tcBorders>
          </w:tcPr>
          <w:p w14:paraId="6FE2C6B0"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95</w:t>
            </w:r>
          </w:p>
        </w:tc>
        <w:tc>
          <w:tcPr>
            <w:tcW w:w="1296" w:type="dxa"/>
            <w:tcBorders>
              <w:top w:val="nil"/>
              <w:left w:val="nil"/>
              <w:bottom w:val="nil"/>
              <w:right w:val="nil"/>
            </w:tcBorders>
          </w:tcPr>
          <w:p w14:paraId="69ED4140"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95</w:t>
            </w:r>
          </w:p>
        </w:tc>
        <w:tc>
          <w:tcPr>
            <w:tcW w:w="1296" w:type="dxa"/>
            <w:tcBorders>
              <w:top w:val="nil"/>
              <w:left w:val="nil"/>
              <w:bottom w:val="nil"/>
              <w:right w:val="nil"/>
            </w:tcBorders>
          </w:tcPr>
          <w:p w14:paraId="4DED2312"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95</w:t>
            </w:r>
          </w:p>
        </w:tc>
        <w:tc>
          <w:tcPr>
            <w:tcW w:w="1296" w:type="dxa"/>
            <w:tcBorders>
              <w:top w:val="nil"/>
              <w:left w:val="nil"/>
              <w:bottom w:val="nil"/>
              <w:right w:val="nil"/>
            </w:tcBorders>
          </w:tcPr>
          <w:p w14:paraId="1D6735D2"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95</w:t>
            </w:r>
          </w:p>
        </w:tc>
        <w:tc>
          <w:tcPr>
            <w:tcW w:w="1296" w:type="dxa"/>
            <w:tcBorders>
              <w:top w:val="nil"/>
              <w:left w:val="nil"/>
              <w:bottom w:val="nil"/>
              <w:right w:val="nil"/>
            </w:tcBorders>
          </w:tcPr>
          <w:p w14:paraId="1B886952"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95</w:t>
            </w:r>
          </w:p>
        </w:tc>
      </w:tr>
      <w:tr w:rsidR="00E1132D" w14:paraId="123D1297" w14:textId="77777777" w:rsidTr="00E1132D">
        <w:tblPrEx>
          <w:tblBorders>
            <w:bottom w:val="single" w:sz="6" w:space="0" w:color="auto"/>
          </w:tblBorders>
        </w:tblPrEx>
        <w:tc>
          <w:tcPr>
            <w:tcW w:w="2523" w:type="dxa"/>
            <w:tcBorders>
              <w:top w:val="nil"/>
              <w:left w:val="nil"/>
              <w:bottom w:val="single" w:sz="6" w:space="0" w:color="auto"/>
              <w:right w:val="nil"/>
            </w:tcBorders>
          </w:tcPr>
          <w:p w14:paraId="55D39FCB" w14:textId="77777777" w:rsidR="00E1132D" w:rsidRDefault="00E1132D" w:rsidP="00E1132D">
            <w:pPr>
              <w:widowControl w:val="0"/>
              <w:autoSpaceDE w:val="0"/>
              <w:autoSpaceDN w:val="0"/>
              <w:adjustRightInd w:val="0"/>
              <w:rPr>
                <w:rFonts w:ascii="Times New Roman" w:hAnsi="Times New Roman"/>
              </w:rPr>
            </w:pPr>
            <w:r>
              <w:rPr>
                <w:rFonts w:ascii="Times New Roman" w:hAnsi="Times New Roman"/>
              </w:rPr>
              <w:t>R-squared</w:t>
            </w:r>
          </w:p>
        </w:tc>
        <w:tc>
          <w:tcPr>
            <w:tcW w:w="1296" w:type="dxa"/>
            <w:tcBorders>
              <w:top w:val="nil"/>
              <w:left w:val="nil"/>
              <w:bottom w:val="single" w:sz="6" w:space="0" w:color="auto"/>
              <w:right w:val="nil"/>
            </w:tcBorders>
          </w:tcPr>
          <w:p w14:paraId="32A6121A"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0.125</w:t>
            </w:r>
          </w:p>
        </w:tc>
        <w:tc>
          <w:tcPr>
            <w:tcW w:w="1296" w:type="dxa"/>
            <w:tcBorders>
              <w:top w:val="nil"/>
              <w:left w:val="nil"/>
              <w:bottom w:val="single" w:sz="6" w:space="0" w:color="auto"/>
              <w:right w:val="nil"/>
            </w:tcBorders>
          </w:tcPr>
          <w:p w14:paraId="281143BE"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0.199</w:t>
            </w:r>
          </w:p>
        </w:tc>
        <w:tc>
          <w:tcPr>
            <w:tcW w:w="1296" w:type="dxa"/>
            <w:tcBorders>
              <w:top w:val="nil"/>
              <w:left w:val="nil"/>
              <w:bottom w:val="single" w:sz="6" w:space="0" w:color="auto"/>
              <w:right w:val="nil"/>
            </w:tcBorders>
          </w:tcPr>
          <w:p w14:paraId="396090C3"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0.205</w:t>
            </w:r>
          </w:p>
        </w:tc>
        <w:tc>
          <w:tcPr>
            <w:tcW w:w="1296" w:type="dxa"/>
            <w:tcBorders>
              <w:top w:val="nil"/>
              <w:left w:val="nil"/>
              <w:bottom w:val="single" w:sz="6" w:space="0" w:color="auto"/>
              <w:right w:val="nil"/>
            </w:tcBorders>
          </w:tcPr>
          <w:p w14:paraId="489E6048"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0.221</w:t>
            </w:r>
          </w:p>
        </w:tc>
        <w:tc>
          <w:tcPr>
            <w:tcW w:w="1296" w:type="dxa"/>
            <w:tcBorders>
              <w:top w:val="nil"/>
              <w:left w:val="nil"/>
              <w:bottom w:val="single" w:sz="6" w:space="0" w:color="auto"/>
              <w:right w:val="nil"/>
            </w:tcBorders>
          </w:tcPr>
          <w:p w14:paraId="7EE08305"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0.318</w:t>
            </w:r>
          </w:p>
        </w:tc>
        <w:tc>
          <w:tcPr>
            <w:tcW w:w="1296" w:type="dxa"/>
            <w:tcBorders>
              <w:top w:val="nil"/>
              <w:left w:val="nil"/>
              <w:bottom w:val="single" w:sz="6" w:space="0" w:color="auto"/>
              <w:right w:val="nil"/>
            </w:tcBorders>
          </w:tcPr>
          <w:p w14:paraId="060F40FE" w14:textId="77777777" w:rsidR="00E1132D" w:rsidRDefault="00E1132D" w:rsidP="00E1132D">
            <w:pPr>
              <w:widowControl w:val="0"/>
              <w:autoSpaceDE w:val="0"/>
              <w:autoSpaceDN w:val="0"/>
              <w:adjustRightInd w:val="0"/>
              <w:jc w:val="center"/>
              <w:rPr>
                <w:rFonts w:ascii="Times New Roman" w:hAnsi="Times New Roman"/>
              </w:rPr>
            </w:pPr>
            <w:r>
              <w:rPr>
                <w:rFonts w:ascii="Times New Roman" w:hAnsi="Times New Roman"/>
              </w:rPr>
              <w:t>0.321</w:t>
            </w:r>
          </w:p>
        </w:tc>
      </w:tr>
    </w:tbl>
    <w:p w14:paraId="5A312D3B" w14:textId="10B532BE" w:rsidR="00E1132D" w:rsidRDefault="00E1132D" w:rsidP="00A02ED4">
      <w:pPr>
        <w:spacing w:line="480" w:lineRule="auto"/>
        <w:rPr>
          <w:rFonts w:ascii="Times New Roman" w:hAnsi="Times New Roman" w:cs="Times New Roman"/>
          <w:b/>
        </w:rPr>
      </w:pPr>
      <w:r w:rsidRPr="00E1132D">
        <w:rPr>
          <w:rFonts w:ascii="Times New Roman" w:hAnsi="Times New Roman" w:cs="Times New Roman"/>
          <w:b/>
          <w:highlight w:val="yellow"/>
        </w:rPr>
        <w:t>Basic Regression Models</w:t>
      </w:r>
      <w:r>
        <w:rPr>
          <w:rFonts w:ascii="Times New Roman" w:hAnsi="Times New Roman" w:cs="Times New Roman"/>
          <w:b/>
        </w:rPr>
        <w:t xml:space="preserve">, </w:t>
      </w:r>
      <w:r w:rsidRPr="00E1132D">
        <w:rPr>
          <w:rFonts w:ascii="Times New Roman" w:hAnsi="Times New Roman" w:cs="Times New Roman"/>
          <w:b/>
          <w:highlight w:val="lightGray"/>
        </w:rPr>
        <w:t>Regression Models with Starter &amp; Suspension History Effects</w:t>
      </w:r>
    </w:p>
    <w:p w14:paraId="21C790AC" w14:textId="77777777" w:rsidR="007C7C0E" w:rsidRDefault="007C7C0E" w:rsidP="007C7C0E">
      <w:pPr>
        <w:widowControl w:val="0"/>
        <w:autoSpaceDE w:val="0"/>
        <w:autoSpaceDN w:val="0"/>
        <w:adjustRightInd w:val="0"/>
        <w:jc w:val="center"/>
        <w:rPr>
          <w:rFonts w:ascii="Times New Roman" w:hAnsi="Times New Roman"/>
        </w:rPr>
      </w:pPr>
    </w:p>
    <w:p w14:paraId="0C87D342" w14:textId="77777777" w:rsidR="007C7C0E" w:rsidRDefault="007C7C0E" w:rsidP="007C7C0E">
      <w:pPr>
        <w:widowControl w:val="0"/>
        <w:autoSpaceDE w:val="0"/>
        <w:autoSpaceDN w:val="0"/>
        <w:adjustRightInd w:val="0"/>
        <w:jc w:val="center"/>
        <w:rPr>
          <w:rFonts w:ascii="Times New Roman" w:hAnsi="Times New Roman"/>
        </w:rPr>
      </w:pPr>
      <w:r>
        <w:rPr>
          <w:rFonts w:ascii="Times New Roman" w:hAnsi="Times New Roman"/>
        </w:rPr>
        <w:t>Standard errors in parentheses</w:t>
      </w:r>
    </w:p>
    <w:p w14:paraId="4D98E027" w14:textId="0D48E996" w:rsidR="007C7C0E" w:rsidRPr="001811B4" w:rsidRDefault="007C7C0E" w:rsidP="001811B4">
      <w:pPr>
        <w:widowControl w:val="0"/>
        <w:autoSpaceDE w:val="0"/>
        <w:autoSpaceDN w:val="0"/>
        <w:adjustRightInd w:val="0"/>
        <w:jc w:val="center"/>
        <w:rPr>
          <w:rFonts w:ascii="Times New Roman" w:hAnsi="Times New Roman"/>
        </w:rPr>
      </w:pPr>
      <w:r>
        <w:rPr>
          <w:rFonts w:ascii="Times New Roman" w:hAnsi="Times New Roman"/>
        </w:rPr>
        <w:t>*** p&lt;0.01, ** p&lt;0.05, * p&lt;0.1</w:t>
      </w:r>
    </w:p>
    <w:p w14:paraId="6DB9D71B" w14:textId="4D050242" w:rsidR="00592B39" w:rsidRDefault="004E7C54" w:rsidP="00A02ED4">
      <w:pPr>
        <w:spacing w:line="480" w:lineRule="auto"/>
        <w:rPr>
          <w:rFonts w:ascii="Times New Roman" w:hAnsi="Times New Roman" w:cs="Times New Roman"/>
        </w:rPr>
      </w:pPr>
      <w:r>
        <w:rPr>
          <w:rFonts w:ascii="Times New Roman" w:hAnsi="Times New Roman" w:cs="Times New Roman"/>
          <w:b/>
        </w:rPr>
        <w:lastRenderedPageBreak/>
        <w:tab/>
      </w:r>
      <w:r>
        <w:rPr>
          <w:rFonts w:ascii="Times New Roman" w:hAnsi="Times New Roman" w:cs="Times New Roman"/>
        </w:rPr>
        <w:t xml:space="preserve">The </w:t>
      </w:r>
      <w:r w:rsidR="00956548">
        <w:rPr>
          <w:rFonts w:ascii="Times New Roman" w:hAnsi="Times New Roman" w:cs="Times New Roman"/>
        </w:rPr>
        <w:t xml:space="preserve">linear </w:t>
      </w:r>
      <w:r w:rsidR="00C972E4">
        <w:rPr>
          <w:rFonts w:ascii="Times New Roman" w:hAnsi="Times New Roman" w:cs="Times New Roman"/>
        </w:rPr>
        <w:t xml:space="preserve">regression </w:t>
      </w:r>
      <w:r w:rsidR="0069479E">
        <w:rPr>
          <w:rFonts w:ascii="Times New Roman" w:hAnsi="Times New Roman" w:cs="Times New Roman"/>
        </w:rPr>
        <w:t>results</w:t>
      </w:r>
      <w:r w:rsidR="002A6BE7">
        <w:rPr>
          <w:rFonts w:ascii="Times New Roman" w:hAnsi="Times New Roman" w:cs="Times New Roman"/>
        </w:rPr>
        <w:t xml:space="preserve"> in Table 6</w:t>
      </w:r>
      <w:r>
        <w:rPr>
          <w:rFonts w:ascii="Times New Roman" w:hAnsi="Times New Roman" w:cs="Times New Roman"/>
        </w:rPr>
        <w:t xml:space="preserve"> </w:t>
      </w:r>
      <w:r w:rsidR="0069479E">
        <w:rPr>
          <w:rFonts w:ascii="Times New Roman" w:hAnsi="Times New Roman" w:cs="Times New Roman"/>
        </w:rPr>
        <w:t>reveal</w:t>
      </w:r>
      <w:r w:rsidR="00956548">
        <w:rPr>
          <w:rFonts w:ascii="Times New Roman" w:hAnsi="Times New Roman" w:cs="Times New Roman"/>
        </w:rPr>
        <w:t xml:space="preserve"> that </w:t>
      </w:r>
      <w:r w:rsidR="0069479E">
        <w:rPr>
          <w:rFonts w:ascii="Times New Roman" w:hAnsi="Times New Roman" w:cs="Times New Roman"/>
        </w:rPr>
        <w:t>minutes played</w:t>
      </w:r>
      <w:r w:rsidR="00956548">
        <w:rPr>
          <w:rFonts w:ascii="Times New Roman" w:hAnsi="Times New Roman" w:cs="Times New Roman"/>
        </w:rPr>
        <w:t xml:space="preserve"> </w:t>
      </w:r>
      <w:r w:rsidR="0069479E">
        <w:rPr>
          <w:rFonts w:ascii="Times New Roman" w:hAnsi="Times New Roman" w:cs="Times New Roman"/>
        </w:rPr>
        <w:t>(</w:t>
      </w:r>
      <w:r w:rsidR="00E2514F">
        <w:rPr>
          <w:rFonts w:ascii="Times New Roman" w:hAnsi="Times New Roman" w:cs="Times New Roman"/>
        </w:rPr>
        <w:t>mp1</w:t>
      </w:r>
      <w:r w:rsidR="0069479E">
        <w:rPr>
          <w:rFonts w:ascii="Times New Roman" w:hAnsi="Times New Roman" w:cs="Times New Roman"/>
        </w:rPr>
        <w:t>)</w:t>
      </w:r>
      <w:r w:rsidR="00E2514F">
        <w:rPr>
          <w:rFonts w:ascii="Times New Roman" w:hAnsi="Times New Roman" w:cs="Times New Roman"/>
        </w:rPr>
        <w:t xml:space="preserve"> is</w:t>
      </w:r>
      <w:r w:rsidR="00A02ED4">
        <w:rPr>
          <w:rFonts w:ascii="Times New Roman" w:hAnsi="Times New Roman" w:cs="Times New Roman"/>
        </w:rPr>
        <w:t xml:space="preserve"> not significant in explaining the change in game score from pre to post-suspension</w:t>
      </w:r>
      <w:r w:rsidR="006144A5">
        <w:rPr>
          <w:rFonts w:ascii="Times New Roman" w:hAnsi="Times New Roman" w:cs="Times New Roman"/>
        </w:rPr>
        <w:t xml:space="preserve"> level</w:t>
      </w:r>
      <w:r w:rsidR="00E2514F">
        <w:rPr>
          <w:rFonts w:ascii="Times New Roman" w:hAnsi="Times New Roman" w:cs="Times New Roman"/>
        </w:rPr>
        <w:t xml:space="preserve"> </w:t>
      </w:r>
      <w:r w:rsidR="001E318E">
        <w:rPr>
          <w:rFonts w:ascii="Times New Roman" w:hAnsi="Times New Roman" w:cs="Times New Roman"/>
        </w:rPr>
        <w:t xml:space="preserve">in </w:t>
      </w:r>
      <w:r w:rsidR="006144A5">
        <w:rPr>
          <w:rFonts w:ascii="Times New Roman" w:hAnsi="Times New Roman" w:cs="Times New Roman"/>
        </w:rPr>
        <w:t>M</w:t>
      </w:r>
      <w:r w:rsidR="002A6BE7">
        <w:rPr>
          <w:rFonts w:ascii="Times New Roman" w:hAnsi="Times New Roman" w:cs="Times New Roman"/>
        </w:rPr>
        <w:t>odel</w:t>
      </w:r>
      <w:r w:rsidR="001E318E">
        <w:rPr>
          <w:rFonts w:ascii="Times New Roman" w:hAnsi="Times New Roman" w:cs="Times New Roman"/>
        </w:rPr>
        <w:t xml:space="preserve"> 1</w:t>
      </w:r>
      <w:r w:rsidR="00A02ED4">
        <w:rPr>
          <w:rFonts w:ascii="Times New Roman" w:hAnsi="Times New Roman" w:cs="Times New Roman"/>
        </w:rPr>
        <w:t xml:space="preserve">. </w:t>
      </w:r>
      <w:r w:rsidR="00A83F11">
        <w:rPr>
          <w:rFonts w:ascii="Times New Roman" w:hAnsi="Times New Roman" w:cs="Times New Roman"/>
        </w:rPr>
        <w:t xml:space="preserve"> Interestingly,</w:t>
      </w:r>
      <w:r w:rsidR="00E2514F">
        <w:rPr>
          <w:rFonts w:ascii="Times New Roman" w:hAnsi="Times New Roman" w:cs="Times New Roman"/>
        </w:rPr>
        <w:t xml:space="preserve"> despite only being significant at the 10% level</w:t>
      </w:r>
      <w:r w:rsidR="002A6BE7">
        <w:rPr>
          <w:rFonts w:ascii="Times New Roman" w:hAnsi="Times New Roman" w:cs="Times New Roman"/>
        </w:rPr>
        <w:t xml:space="preserve"> in most of the models</w:t>
      </w:r>
      <w:r w:rsidR="00E2514F">
        <w:rPr>
          <w:rFonts w:ascii="Times New Roman" w:hAnsi="Times New Roman" w:cs="Times New Roman"/>
        </w:rPr>
        <w:t>,</w:t>
      </w:r>
      <w:r w:rsidR="00A83F11">
        <w:rPr>
          <w:rFonts w:ascii="Times New Roman" w:hAnsi="Times New Roman" w:cs="Times New Roman"/>
        </w:rPr>
        <w:t xml:space="preserve"> the sign on the coefficient for opponent strength</w:t>
      </w:r>
      <w:r w:rsidR="00644F76">
        <w:rPr>
          <w:rFonts w:ascii="Times New Roman" w:hAnsi="Times New Roman" w:cs="Times New Roman"/>
        </w:rPr>
        <w:t xml:space="preserve"> variable</w:t>
      </w:r>
      <w:r w:rsidR="00A83F11">
        <w:rPr>
          <w:rFonts w:ascii="Times New Roman" w:hAnsi="Times New Roman" w:cs="Times New Roman"/>
        </w:rPr>
        <w:t xml:space="preserve"> is positive, indicating that</w:t>
      </w:r>
      <w:r w:rsidR="0069479E">
        <w:rPr>
          <w:rFonts w:ascii="Times New Roman" w:hAnsi="Times New Roman" w:cs="Times New Roman"/>
        </w:rPr>
        <w:t xml:space="preserve"> player</w:t>
      </w:r>
      <w:r w:rsidR="00A83F11">
        <w:rPr>
          <w:rFonts w:ascii="Times New Roman" w:hAnsi="Times New Roman" w:cs="Times New Roman"/>
        </w:rPr>
        <w:t xml:space="preserve"> productivity increased </w:t>
      </w:r>
      <w:r w:rsidR="00E2514F">
        <w:rPr>
          <w:rFonts w:ascii="Times New Roman" w:hAnsi="Times New Roman" w:cs="Times New Roman"/>
        </w:rPr>
        <w:t>on average</w:t>
      </w:r>
      <w:r w:rsidR="000279BF">
        <w:rPr>
          <w:rFonts w:ascii="Times New Roman" w:hAnsi="Times New Roman" w:cs="Times New Roman"/>
        </w:rPr>
        <w:t xml:space="preserve"> when playing</w:t>
      </w:r>
      <w:r w:rsidR="00E2514F">
        <w:rPr>
          <w:rFonts w:ascii="Times New Roman" w:hAnsi="Times New Roman" w:cs="Times New Roman"/>
        </w:rPr>
        <w:t xml:space="preserve"> </w:t>
      </w:r>
      <w:r w:rsidR="00A83F11">
        <w:rPr>
          <w:rFonts w:ascii="Times New Roman" w:hAnsi="Times New Roman" w:cs="Times New Roman"/>
        </w:rPr>
        <w:t>against higher quality opponents</w:t>
      </w:r>
      <w:r w:rsidR="000279BF">
        <w:rPr>
          <w:rFonts w:ascii="Times New Roman" w:hAnsi="Times New Roman" w:cs="Times New Roman"/>
        </w:rPr>
        <w:t xml:space="preserve"> post-suspension</w:t>
      </w:r>
      <w:r w:rsidR="000268DD">
        <w:rPr>
          <w:rFonts w:ascii="Times New Roman" w:hAnsi="Times New Roman" w:cs="Times New Roman"/>
        </w:rPr>
        <w:t xml:space="preserve">, contradicting the </w:t>
      </w:r>
      <w:r w:rsidR="00797AD7">
        <w:rPr>
          <w:rFonts w:ascii="Times New Roman" w:hAnsi="Times New Roman" w:cs="Times New Roman"/>
        </w:rPr>
        <w:t>hypothesis on the coefficient’s sign made</w:t>
      </w:r>
      <w:r w:rsidR="000268DD">
        <w:rPr>
          <w:rFonts w:ascii="Times New Roman" w:hAnsi="Times New Roman" w:cs="Times New Roman"/>
        </w:rPr>
        <w:t xml:space="preserve"> during model 1’s construction</w:t>
      </w:r>
      <w:r w:rsidR="00A83F11">
        <w:rPr>
          <w:rFonts w:ascii="Times New Roman" w:hAnsi="Times New Roman" w:cs="Times New Roman"/>
        </w:rPr>
        <w:t>.</w:t>
      </w:r>
      <w:r w:rsidR="00956548">
        <w:rPr>
          <w:rFonts w:ascii="Times New Roman" w:hAnsi="Times New Roman" w:cs="Times New Roman"/>
        </w:rPr>
        <w:t xml:space="preserve"> </w:t>
      </w:r>
      <w:r w:rsidR="00A83F11">
        <w:rPr>
          <w:rFonts w:ascii="Times New Roman" w:hAnsi="Times New Roman" w:cs="Times New Roman"/>
        </w:rPr>
        <w:t xml:space="preserve"> </w:t>
      </w:r>
      <w:r w:rsidR="00797AD7">
        <w:rPr>
          <w:rFonts w:ascii="Times New Roman" w:hAnsi="Times New Roman" w:cs="Times New Roman"/>
        </w:rPr>
        <w:t>Individually, a</w:t>
      </w:r>
      <w:r w:rsidR="003D727E">
        <w:rPr>
          <w:rFonts w:ascii="Times New Roman" w:hAnsi="Times New Roman" w:cs="Times New Roman"/>
        </w:rPr>
        <w:t>ge and veteran status</w:t>
      </w:r>
      <w:r w:rsidR="002349D9">
        <w:rPr>
          <w:rFonts w:ascii="Times New Roman" w:hAnsi="Times New Roman" w:cs="Times New Roman"/>
        </w:rPr>
        <w:t xml:space="preserve"> positive</w:t>
      </w:r>
      <w:r w:rsidR="00D55241">
        <w:rPr>
          <w:rFonts w:ascii="Times New Roman" w:hAnsi="Times New Roman" w:cs="Times New Roman"/>
        </w:rPr>
        <w:t>ly affect</w:t>
      </w:r>
      <w:r w:rsidR="00E57C92">
        <w:rPr>
          <w:rFonts w:ascii="Times New Roman" w:hAnsi="Times New Roman" w:cs="Times New Roman"/>
        </w:rPr>
        <w:t xml:space="preserve"> </w:t>
      </w:r>
      <w:r w:rsidR="00E2514F">
        <w:rPr>
          <w:rFonts w:ascii="Times New Roman" w:hAnsi="Times New Roman" w:cs="Times New Roman"/>
        </w:rPr>
        <w:t xml:space="preserve">the change in game score </w:t>
      </w:r>
      <w:r w:rsidR="00E57C92">
        <w:rPr>
          <w:rFonts w:ascii="Times New Roman" w:hAnsi="Times New Roman" w:cs="Times New Roman"/>
        </w:rPr>
        <w:t>at the 5% significance level</w:t>
      </w:r>
      <w:r w:rsidR="002A6BE7">
        <w:rPr>
          <w:rFonts w:ascii="Times New Roman" w:hAnsi="Times New Roman" w:cs="Times New Roman"/>
        </w:rPr>
        <w:t xml:space="preserve"> in model 1</w:t>
      </w:r>
      <w:r w:rsidR="002349D9">
        <w:rPr>
          <w:rFonts w:ascii="Times New Roman" w:hAnsi="Times New Roman" w:cs="Times New Roman"/>
        </w:rPr>
        <w:t xml:space="preserve">, but their interaction </w:t>
      </w:r>
      <w:r w:rsidR="00D55241">
        <w:rPr>
          <w:rFonts w:ascii="Times New Roman" w:hAnsi="Times New Roman" w:cs="Times New Roman"/>
        </w:rPr>
        <w:t>is negative and significant at the 5% level</w:t>
      </w:r>
      <w:r w:rsidR="004E56B5">
        <w:rPr>
          <w:rFonts w:ascii="Times New Roman" w:hAnsi="Times New Roman" w:cs="Times New Roman"/>
        </w:rPr>
        <w:t>.  The coefficient of this interaction term added with the eff</w:t>
      </w:r>
      <w:r w:rsidR="0051221F">
        <w:rPr>
          <w:rFonts w:ascii="Times New Roman" w:hAnsi="Times New Roman" w:cs="Times New Roman"/>
        </w:rPr>
        <w:t xml:space="preserve">ect of the age coefficient </w:t>
      </w:r>
      <w:r w:rsidR="004E6A6E">
        <w:rPr>
          <w:rFonts w:ascii="Times New Roman" w:hAnsi="Times New Roman" w:cs="Times New Roman"/>
        </w:rPr>
        <w:t>yields</w:t>
      </w:r>
      <w:r w:rsidR="004E56B5">
        <w:rPr>
          <w:rFonts w:ascii="Times New Roman" w:hAnsi="Times New Roman" w:cs="Times New Roman"/>
        </w:rPr>
        <w:t xml:space="preserve"> a very slightly </w:t>
      </w:r>
      <w:r w:rsidR="00382054">
        <w:rPr>
          <w:rFonts w:ascii="Times New Roman" w:hAnsi="Times New Roman" w:cs="Times New Roman"/>
        </w:rPr>
        <w:t>negative</w:t>
      </w:r>
      <w:r w:rsidR="004E56B5">
        <w:rPr>
          <w:rFonts w:ascii="Times New Roman" w:hAnsi="Times New Roman" w:cs="Times New Roman"/>
        </w:rPr>
        <w:t xml:space="preserve"> net effect on game score</w:t>
      </w:r>
      <w:r w:rsidR="00C75361">
        <w:rPr>
          <w:rFonts w:ascii="Times New Roman" w:hAnsi="Times New Roman" w:cs="Times New Roman"/>
        </w:rPr>
        <w:t xml:space="preserve"> (</w:t>
      </w:r>
      <w:r w:rsidR="00382054">
        <w:rPr>
          <w:rFonts w:ascii="Times New Roman" w:hAnsi="Times New Roman" w:cs="Times New Roman"/>
        </w:rPr>
        <w:t>(1</w:t>
      </w:r>
      <w:r w:rsidR="00C75361">
        <w:rPr>
          <w:rFonts w:ascii="Times New Roman" w:hAnsi="Times New Roman" w:cs="Times New Roman"/>
        </w:rPr>
        <w:t>.491-1.685</w:t>
      </w:r>
      <w:r w:rsidR="00382054">
        <w:rPr>
          <w:rFonts w:ascii="Times New Roman" w:hAnsi="Times New Roman" w:cs="Times New Roman"/>
        </w:rPr>
        <w:t>)*Age</w:t>
      </w:r>
      <w:r w:rsidR="00C75361">
        <w:rPr>
          <w:rFonts w:ascii="Times New Roman" w:hAnsi="Times New Roman" w:cs="Times New Roman"/>
        </w:rPr>
        <w:t xml:space="preserve"> = -0.194</w:t>
      </w:r>
      <w:r w:rsidR="00382054">
        <w:rPr>
          <w:rFonts w:ascii="Times New Roman" w:hAnsi="Times New Roman" w:cs="Times New Roman"/>
        </w:rPr>
        <w:t>*Age</w:t>
      </w:r>
      <w:r w:rsidR="00C75361">
        <w:rPr>
          <w:rFonts w:ascii="Times New Roman" w:hAnsi="Times New Roman" w:cs="Times New Roman"/>
        </w:rPr>
        <w:t>)</w:t>
      </w:r>
      <w:r w:rsidR="004E6A6E">
        <w:rPr>
          <w:rFonts w:ascii="Times New Roman" w:hAnsi="Times New Roman" w:cs="Times New Roman"/>
        </w:rPr>
        <w:t xml:space="preserve">, </w:t>
      </w:r>
      <w:r w:rsidR="00382054">
        <w:rPr>
          <w:rFonts w:ascii="Times New Roman" w:hAnsi="Times New Roman" w:cs="Times New Roman"/>
        </w:rPr>
        <w:t>which fails</w:t>
      </w:r>
      <w:r w:rsidR="004E6A6E">
        <w:rPr>
          <w:rFonts w:ascii="Times New Roman" w:hAnsi="Times New Roman" w:cs="Times New Roman"/>
        </w:rPr>
        <w:t xml:space="preserve"> </w:t>
      </w:r>
      <w:r w:rsidR="00BD785F">
        <w:rPr>
          <w:rFonts w:ascii="Times New Roman" w:hAnsi="Times New Roman" w:cs="Times New Roman"/>
        </w:rPr>
        <w:t xml:space="preserve">to align </w:t>
      </w:r>
      <w:r w:rsidR="004E6A6E">
        <w:rPr>
          <w:rFonts w:ascii="Times New Roman" w:hAnsi="Times New Roman" w:cs="Times New Roman"/>
        </w:rPr>
        <w:t>with the hypothesis that older players see less of a negative suspension effect</w:t>
      </w:r>
      <w:r w:rsidR="004E56B5">
        <w:rPr>
          <w:rFonts w:ascii="Times New Roman" w:hAnsi="Times New Roman" w:cs="Times New Roman"/>
        </w:rPr>
        <w:t xml:space="preserve">.  </w:t>
      </w:r>
      <w:r w:rsidR="00382054">
        <w:rPr>
          <w:rFonts w:ascii="Times New Roman" w:hAnsi="Times New Roman" w:cs="Times New Roman"/>
        </w:rPr>
        <w:t>However, this i</w:t>
      </w:r>
      <w:r w:rsidR="00047243">
        <w:rPr>
          <w:rFonts w:ascii="Times New Roman" w:hAnsi="Times New Roman" w:cs="Times New Roman"/>
        </w:rPr>
        <w:t xml:space="preserve">nteraction would also mean </w:t>
      </w:r>
      <w:r w:rsidR="00382054">
        <w:rPr>
          <w:rFonts w:ascii="Times New Roman" w:hAnsi="Times New Roman" w:cs="Times New Roman"/>
        </w:rPr>
        <w:t xml:space="preserve">that older, non-veteran players experience </w:t>
      </w:r>
      <w:r w:rsidR="00382054" w:rsidRPr="006144A5">
        <w:rPr>
          <w:rFonts w:ascii="Times New Roman" w:hAnsi="Times New Roman" w:cs="Times New Roman"/>
          <w:i/>
        </w:rPr>
        <w:t>positive</w:t>
      </w:r>
      <w:r w:rsidR="00382054">
        <w:rPr>
          <w:rFonts w:ascii="Times New Roman" w:hAnsi="Times New Roman" w:cs="Times New Roman"/>
        </w:rPr>
        <w:t xml:space="preserve"> effects in their productivity (=1.491*Age).  </w:t>
      </w:r>
      <w:r w:rsidR="00E2514F">
        <w:rPr>
          <w:rFonts w:ascii="Times New Roman" w:hAnsi="Times New Roman" w:cs="Times New Roman"/>
        </w:rPr>
        <w:t>The coefficient on the veteran</w:t>
      </w:r>
      <w:r w:rsidR="000279BF">
        <w:rPr>
          <w:rFonts w:ascii="Times New Roman" w:hAnsi="Times New Roman" w:cs="Times New Roman"/>
        </w:rPr>
        <w:t xml:space="preserve"> status variable</w:t>
      </w:r>
      <w:r w:rsidR="00E2514F">
        <w:rPr>
          <w:rFonts w:ascii="Times New Roman" w:hAnsi="Times New Roman" w:cs="Times New Roman"/>
        </w:rPr>
        <w:t xml:space="preserve"> is also </w:t>
      </w:r>
      <w:r w:rsidR="00382054">
        <w:rPr>
          <w:rFonts w:ascii="Times New Roman" w:hAnsi="Times New Roman" w:cs="Times New Roman"/>
        </w:rPr>
        <w:t>much</w:t>
      </w:r>
      <w:r w:rsidR="00E2514F">
        <w:rPr>
          <w:rFonts w:ascii="Times New Roman" w:hAnsi="Times New Roman" w:cs="Times New Roman"/>
        </w:rPr>
        <w:t xml:space="preserve"> large</w:t>
      </w:r>
      <w:r w:rsidR="00382054">
        <w:rPr>
          <w:rFonts w:ascii="Times New Roman" w:hAnsi="Times New Roman" w:cs="Times New Roman"/>
        </w:rPr>
        <w:t>r</w:t>
      </w:r>
      <w:r w:rsidR="00E2514F">
        <w:rPr>
          <w:rFonts w:ascii="Times New Roman" w:hAnsi="Times New Roman" w:cs="Times New Roman"/>
        </w:rPr>
        <w:t xml:space="preserve"> in magnitude relative to the other </w:t>
      </w:r>
      <w:r w:rsidR="00382054">
        <w:rPr>
          <w:rFonts w:ascii="Times New Roman" w:hAnsi="Times New Roman" w:cs="Times New Roman"/>
        </w:rPr>
        <w:t>coefficients</w:t>
      </w:r>
      <w:r w:rsidR="000279BF">
        <w:rPr>
          <w:rFonts w:ascii="Times New Roman" w:hAnsi="Times New Roman" w:cs="Times New Roman"/>
        </w:rPr>
        <w:t>;</w:t>
      </w:r>
      <w:r w:rsidR="00E2514F">
        <w:rPr>
          <w:rFonts w:ascii="Times New Roman" w:hAnsi="Times New Roman" w:cs="Times New Roman"/>
        </w:rPr>
        <w:t xml:space="preserve"> </w:t>
      </w:r>
      <w:r w:rsidR="000279BF">
        <w:rPr>
          <w:rFonts w:ascii="Times New Roman" w:hAnsi="Times New Roman" w:cs="Times New Roman"/>
        </w:rPr>
        <w:t>h</w:t>
      </w:r>
      <w:r w:rsidR="00E2514F">
        <w:rPr>
          <w:rFonts w:ascii="Times New Roman" w:hAnsi="Times New Roman" w:cs="Times New Roman"/>
        </w:rPr>
        <w:t>owever, it is also offset by the</w:t>
      </w:r>
      <w:r w:rsidR="00382054">
        <w:rPr>
          <w:rFonts w:ascii="Times New Roman" w:hAnsi="Times New Roman" w:cs="Times New Roman"/>
        </w:rPr>
        <w:t xml:space="preserve"> negative</w:t>
      </w:r>
      <w:r w:rsidR="00E2514F">
        <w:rPr>
          <w:rFonts w:ascii="Times New Roman" w:hAnsi="Times New Roman" w:cs="Times New Roman"/>
        </w:rPr>
        <w:t xml:space="preserve"> interaction between veteran status and age</w:t>
      </w:r>
      <w:r w:rsidR="00047243">
        <w:rPr>
          <w:rFonts w:ascii="Times New Roman" w:hAnsi="Times New Roman" w:cs="Times New Roman"/>
        </w:rPr>
        <w:t>, as well as the constant</w:t>
      </w:r>
      <w:r w:rsidR="00382054">
        <w:rPr>
          <w:rFonts w:ascii="Times New Roman" w:hAnsi="Times New Roman" w:cs="Times New Roman"/>
        </w:rPr>
        <w:t xml:space="preserve"> term</w:t>
      </w:r>
      <w:r w:rsidR="00E2514F">
        <w:rPr>
          <w:rFonts w:ascii="Times New Roman" w:hAnsi="Times New Roman" w:cs="Times New Roman"/>
        </w:rPr>
        <w:t>.</w:t>
      </w:r>
      <w:r w:rsidR="00E00C2B">
        <w:rPr>
          <w:rFonts w:ascii="Times New Roman" w:hAnsi="Times New Roman" w:cs="Times New Roman"/>
        </w:rPr>
        <w:t xml:space="preserve"> </w:t>
      </w:r>
      <w:r w:rsidR="00E2514F">
        <w:rPr>
          <w:rFonts w:ascii="Times New Roman" w:hAnsi="Times New Roman" w:cs="Times New Roman"/>
        </w:rPr>
        <w:t xml:space="preserve"> </w:t>
      </w:r>
      <w:r w:rsidR="002349D9">
        <w:rPr>
          <w:rFonts w:ascii="Times New Roman" w:hAnsi="Times New Roman" w:cs="Times New Roman"/>
        </w:rPr>
        <w:t>Consid</w:t>
      </w:r>
      <w:r w:rsidR="00047243">
        <w:rPr>
          <w:rFonts w:ascii="Times New Roman" w:hAnsi="Times New Roman" w:cs="Times New Roman"/>
        </w:rPr>
        <w:t>ering that the minimum age of a</w:t>
      </w:r>
      <w:r w:rsidR="002349D9">
        <w:rPr>
          <w:rFonts w:ascii="Times New Roman" w:hAnsi="Times New Roman" w:cs="Times New Roman"/>
        </w:rPr>
        <w:t xml:space="preserve"> NBA player is 18 years old, we can </w:t>
      </w:r>
      <w:r w:rsidR="00E00C2B">
        <w:rPr>
          <w:rFonts w:ascii="Times New Roman" w:hAnsi="Times New Roman" w:cs="Times New Roman"/>
        </w:rPr>
        <w:t>take the sum of</w:t>
      </w:r>
      <w:r w:rsidR="002349D9">
        <w:rPr>
          <w:rFonts w:ascii="Times New Roman" w:hAnsi="Times New Roman" w:cs="Times New Roman"/>
        </w:rPr>
        <w:t xml:space="preserve"> the constant</w:t>
      </w:r>
      <w:r w:rsidR="00E00C2B">
        <w:rPr>
          <w:rFonts w:ascii="Times New Roman" w:hAnsi="Times New Roman" w:cs="Times New Roman"/>
        </w:rPr>
        <w:t xml:space="preserve"> </w:t>
      </w:r>
      <w:r w:rsidR="006A21D6">
        <w:rPr>
          <w:rFonts w:ascii="Times New Roman" w:hAnsi="Times New Roman" w:cs="Times New Roman"/>
        </w:rPr>
        <w:t xml:space="preserve">term </w:t>
      </w:r>
      <w:r w:rsidR="00E00C2B">
        <w:rPr>
          <w:rFonts w:ascii="Times New Roman" w:hAnsi="Times New Roman" w:cs="Times New Roman"/>
        </w:rPr>
        <w:t>(-33.24)</w:t>
      </w:r>
      <w:r w:rsidR="002349D9">
        <w:rPr>
          <w:rFonts w:ascii="Times New Roman" w:hAnsi="Times New Roman" w:cs="Times New Roman"/>
        </w:rPr>
        <w:t xml:space="preserve"> </w:t>
      </w:r>
      <w:r w:rsidR="00E00C2B">
        <w:rPr>
          <w:rFonts w:ascii="Times New Roman" w:hAnsi="Times New Roman" w:cs="Times New Roman"/>
        </w:rPr>
        <w:t>and the coefficient of the age variable</w:t>
      </w:r>
      <w:r w:rsidR="00566172">
        <w:rPr>
          <w:rFonts w:ascii="Times New Roman" w:hAnsi="Times New Roman" w:cs="Times New Roman"/>
        </w:rPr>
        <w:t xml:space="preserve"> (1.491)</w:t>
      </w:r>
      <w:r w:rsidR="00E00C2B">
        <w:rPr>
          <w:rFonts w:ascii="Times New Roman" w:hAnsi="Times New Roman" w:cs="Times New Roman"/>
        </w:rPr>
        <w:t xml:space="preserve"> multiplied by 18</w:t>
      </w:r>
      <w:r w:rsidR="00566172">
        <w:rPr>
          <w:rFonts w:ascii="Times New Roman" w:hAnsi="Times New Roman" w:cs="Times New Roman"/>
        </w:rPr>
        <w:t xml:space="preserve"> (26.838)</w:t>
      </w:r>
      <w:r w:rsidR="008338A1">
        <w:rPr>
          <w:rFonts w:ascii="Times New Roman" w:hAnsi="Times New Roman" w:cs="Times New Roman"/>
        </w:rPr>
        <w:t xml:space="preserve"> to obtain some</w:t>
      </w:r>
      <w:r w:rsidR="00E00C2B">
        <w:rPr>
          <w:rFonts w:ascii="Times New Roman" w:hAnsi="Times New Roman" w:cs="Times New Roman"/>
        </w:rPr>
        <w:t xml:space="preserve"> </w:t>
      </w:r>
      <w:r w:rsidR="005747C4">
        <w:rPr>
          <w:rFonts w:ascii="Times New Roman" w:hAnsi="Times New Roman" w:cs="Times New Roman"/>
        </w:rPr>
        <w:t>semblance of a</w:t>
      </w:r>
      <w:r w:rsidR="000F1206">
        <w:rPr>
          <w:rFonts w:ascii="Times New Roman" w:hAnsi="Times New Roman" w:cs="Times New Roman"/>
        </w:rPr>
        <w:t xml:space="preserve"> more</w:t>
      </w:r>
      <w:r w:rsidR="00E00C2B">
        <w:rPr>
          <w:rFonts w:ascii="Times New Roman" w:hAnsi="Times New Roman" w:cs="Times New Roman"/>
        </w:rPr>
        <w:t xml:space="preserve"> reasonable baseline for the y-intercept of </w:t>
      </w:r>
      <w:r w:rsidR="00E2514F">
        <w:rPr>
          <w:rFonts w:ascii="Times New Roman" w:hAnsi="Times New Roman" w:cs="Times New Roman"/>
        </w:rPr>
        <w:t>this</w:t>
      </w:r>
      <w:r w:rsidR="00E00C2B">
        <w:rPr>
          <w:rFonts w:ascii="Times New Roman" w:hAnsi="Times New Roman" w:cs="Times New Roman"/>
        </w:rPr>
        <w:t xml:space="preserve"> regression</w:t>
      </w:r>
      <w:r w:rsidR="00CB4A6C">
        <w:rPr>
          <w:rFonts w:ascii="Times New Roman" w:hAnsi="Times New Roman" w:cs="Times New Roman"/>
        </w:rPr>
        <w:t xml:space="preserve"> (-6.402)</w:t>
      </w:r>
      <w:r w:rsidR="00710690">
        <w:rPr>
          <w:rFonts w:ascii="Times New Roman" w:hAnsi="Times New Roman" w:cs="Times New Roman"/>
        </w:rPr>
        <w:t xml:space="preserve">. </w:t>
      </w:r>
      <w:r w:rsidR="00E2514F">
        <w:rPr>
          <w:rFonts w:ascii="Times New Roman" w:hAnsi="Times New Roman" w:cs="Times New Roman"/>
        </w:rPr>
        <w:t xml:space="preserve"> </w:t>
      </w:r>
    </w:p>
    <w:p w14:paraId="1149FE00" w14:textId="3AAC2FE5" w:rsidR="001E318E" w:rsidRDefault="00592B39" w:rsidP="00A02ED4">
      <w:pPr>
        <w:spacing w:line="480" w:lineRule="auto"/>
        <w:rPr>
          <w:rFonts w:ascii="Times New Roman" w:hAnsi="Times New Roman" w:cs="Times New Roman"/>
        </w:rPr>
      </w:pPr>
      <w:r>
        <w:rPr>
          <w:rFonts w:ascii="Times New Roman" w:hAnsi="Times New Roman" w:cs="Times New Roman"/>
        </w:rPr>
        <w:tab/>
      </w:r>
      <w:r w:rsidR="00843F58">
        <w:rPr>
          <w:rFonts w:ascii="Times New Roman" w:hAnsi="Times New Roman" w:cs="Times New Roman"/>
        </w:rPr>
        <w:t>Model 2 controls</w:t>
      </w:r>
      <w:r>
        <w:rPr>
          <w:rFonts w:ascii="Times New Roman" w:hAnsi="Times New Roman" w:cs="Times New Roman"/>
        </w:rPr>
        <w:t xml:space="preserve"> for physical altercations and multi-game suspensions</w:t>
      </w:r>
      <w:r w:rsidR="00843F58">
        <w:rPr>
          <w:rFonts w:ascii="Times New Roman" w:hAnsi="Times New Roman" w:cs="Times New Roman"/>
        </w:rPr>
        <w:t>.</w:t>
      </w:r>
      <w:r>
        <w:rPr>
          <w:rFonts w:ascii="Times New Roman" w:hAnsi="Times New Roman" w:cs="Times New Roman"/>
        </w:rPr>
        <w:t xml:space="preserve"> </w:t>
      </w:r>
      <w:r w:rsidR="00047243">
        <w:rPr>
          <w:rFonts w:ascii="Times New Roman" w:hAnsi="Times New Roman" w:cs="Times New Roman"/>
        </w:rPr>
        <w:t xml:space="preserve"> </w:t>
      </w:r>
      <w:r w:rsidR="00843F58">
        <w:rPr>
          <w:rFonts w:ascii="Times New Roman" w:hAnsi="Times New Roman" w:cs="Times New Roman"/>
        </w:rPr>
        <w:t>For the Model 2 coefficients in common with Model 1, the coefficients are nearly</w:t>
      </w:r>
      <w:r w:rsidR="004E303D">
        <w:rPr>
          <w:rFonts w:ascii="Times New Roman" w:hAnsi="Times New Roman" w:cs="Times New Roman"/>
        </w:rPr>
        <w:t xml:space="preserve"> </w:t>
      </w:r>
      <w:r w:rsidR="00A6671F">
        <w:rPr>
          <w:rFonts w:ascii="Times New Roman" w:hAnsi="Times New Roman" w:cs="Times New Roman"/>
        </w:rPr>
        <w:t xml:space="preserve">identical, and their </w:t>
      </w:r>
      <w:r w:rsidR="004E303D">
        <w:rPr>
          <w:rFonts w:ascii="Times New Roman" w:hAnsi="Times New Roman" w:cs="Times New Roman"/>
        </w:rPr>
        <w:t xml:space="preserve">signs </w:t>
      </w:r>
      <w:r w:rsidR="00F14C69">
        <w:rPr>
          <w:rFonts w:ascii="Times New Roman" w:hAnsi="Times New Roman" w:cs="Times New Roman"/>
        </w:rPr>
        <w:t>and statistical significance</w:t>
      </w:r>
      <w:r w:rsidR="00A6671F">
        <w:rPr>
          <w:rFonts w:ascii="Times New Roman" w:hAnsi="Times New Roman" w:cs="Times New Roman"/>
        </w:rPr>
        <w:t xml:space="preserve"> are comparable</w:t>
      </w:r>
      <w:r w:rsidR="00E2514F">
        <w:rPr>
          <w:rFonts w:ascii="Times New Roman" w:hAnsi="Times New Roman" w:cs="Times New Roman"/>
        </w:rPr>
        <w:t xml:space="preserve">, </w:t>
      </w:r>
      <w:r w:rsidR="00F14C69">
        <w:rPr>
          <w:rFonts w:ascii="Times New Roman" w:hAnsi="Times New Roman" w:cs="Times New Roman"/>
        </w:rPr>
        <w:t>except for</w:t>
      </w:r>
      <w:r w:rsidR="00E2514F">
        <w:rPr>
          <w:rFonts w:ascii="Times New Roman" w:hAnsi="Times New Roman" w:cs="Times New Roman"/>
        </w:rPr>
        <w:t xml:space="preserve"> veteran status</w:t>
      </w:r>
      <w:r w:rsidR="00F14C69">
        <w:rPr>
          <w:rFonts w:ascii="Times New Roman" w:hAnsi="Times New Roman" w:cs="Times New Roman"/>
        </w:rPr>
        <w:t xml:space="preserve">, which </w:t>
      </w:r>
      <w:r w:rsidR="00A6671F">
        <w:rPr>
          <w:rFonts w:ascii="Times New Roman" w:hAnsi="Times New Roman" w:cs="Times New Roman"/>
        </w:rPr>
        <w:t>is now only statistically significant at the 10% level</w:t>
      </w:r>
      <w:r w:rsidR="004E303D">
        <w:rPr>
          <w:rFonts w:ascii="Times New Roman" w:hAnsi="Times New Roman" w:cs="Times New Roman"/>
        </w:rPr>
        <w:t xml:space="preserve">. </w:t>
      </w:r>
      <w:r w:rsidR="00F562BF">
        <w:rPr>
          <w:rFonts w:ascii="Times New Roman" w:hAnsi="Times New Roman" w:cs="Times New Roman"/>
        </w:rPr>
        <w:t xml:space="preserve"> Multi-game suspensions appear to have a negative effect on productivity, while returning from a multi-game suspension resulting from a physical altercation </w:t>
      </w:r>
      <w:r w:rsidR="00F562BF">
        <w:rPr>
          <w:rFonts w:ascii="Times New Roman" w:hAnsi="Times New Roman" w:cs="Times New Roman"/>
        </w:rPr>
        <w:lastRenderedPageBreak/>
        <w:t xml:space="preserve">has a highly positive effect on player productivity.  </w:t>
      </w:r>
      <w:r w:rsidR="00DD214D">
        <w:rPr>
          <w:rFonts w:ascii="Times New Roman" w:hAnsi="Times New Roman" w:cs="Times New Roman"/>
        </w:rPr>
        <w:t xml:space="preserve">The coefficient </w:t>
      </w:r>
      <w:r w:rsidR="00A6671F">
        <w:rPr>
          <w:rFonts w:ascii="Times New Roman" w:hAnsi="Times New Roman" w:cs="Times New Roman"/>
        </w:rPr>
        <w:t>on</w:t>
      </w:r>
      <w:r w:rsidR="00DD214D">
        <w:rPr>
          <w:rFonts w:ascii="Times New Roman" w:hAnsi="Times New Roman" w:cs="Times New Roman"/>
        </w:rPr>
        <w:t xml:space="preserve"> physical altercations</w:t>
      </w:r>
      <w:r>
        <w:rPr>
          <w:rFonts w:ascii="Times New Roman" w:hAnsi="Times New Roman" w:cs="Times New Roman"/>
        </w:rPr>
        <w:t xml:space="preserve"> </w:t>
      </w:r>
      <w:r w:rsidR="00DD214D">
        <w:rPr>
          <w:rFonts w:ascii="Times New Roman" w:hAnsi="Times New Roman" w:cs="Times New Roman"/>
        </w:rPr>
        <w:t xml:space="preserve">alone had no </w:t>
      </w:r>
      <w:r w:rsidR="00F14C69">
        <w:rPr>
          <w:rFonts w:ascii="Times New Roman" w:hAnsi="Times New Roman" w:cs="Times New Roman"/>
        </w:rPr>
        <w:t xml:space="preserve">significant </w:t>
      </w:r>
      <w:r w:rsidR="00DD214D">
        <w:rPr>
          <w:rFonts w:ascii="Times New Roman" w:hAnsi="Times New Roman" w:cs="Times New Roman"/>
        </w:rPr>
        <w:t>explanatory power on the change in game score.</w:t>
      </w:r>
      <w:r w:rsidR="001E318E">
        <w:rPr>
          <w:rFonts w:ascii="Times New Roman" w:hAnsi="Times New Roman" w:cs="Times New Roman"/>
        </w:rPr>
        <w:t xml:space="preserve">  </w:t>
      </w:r>
    </w:p>
    <w:p w14:paraId="79386ECD" w14:textId="5CF0B93B" w:rsidR="00F562BF" w:rsidRDefault="001E318E" w:rsidP="006376B6">
      <w:pPr>
        <w:spacing w:line="480" w:lineRule="auto"/>
        <w:ind w:firstLine="720"/>
        <w:rPr>
          <w:rFonts w:ascii="Times New Roman" w:hAnsi="Times New Roman" w:cs="Times New Roman"/>
        </w:rPr>
      </w:pPr>
      <w:r>
        <w:rPr>
          <w:rFonts w:ascii="Times New Roman" w:hAnsi="Times New Roman" w:cs="Times New Roman"/>
        </w:rPr>
        <w:t>Model 3 has the</w:t>
      </w:r>
      <w:r w:rsidR="00EF7A81">
        <w:rPr>
          <w:rFonts w:ascii="Times New Roman" w:hAnsi="Times New Roman" w:cs="Times New Roman"/>
        </w:rPr>
        <w:t xml:space="preserve"> same significant variables as M</w:t>
      </w:r>
      <w:r>
        <w:rPr>
          <w:rFonts w:ascii="Times New Roman" w:hAnsi="Times New Roman" w:cs="Times New Roman"/>
        </w:rPr>
        <w:t xml:space="preserve">odel 2, but the standard errors are </w:t>
      </w:r>
      <w:r w:rsidR="00A6671F">
        <w:rPr>
          <w:rFonts w:ascii="Times New Roman" w:hAnsi="Times New Roman" w:cs="Times New Roman"/>
        </w:rPr>
        <w:t>generally larger</w:t>
      </w:r>
      <w:r w:rsidR="00921665">
        <w:rPr>
          <w:rFonts w:ascii="Times New Roman" w:hAnsi="Times New Roman" w:cs="Times New Roman"/>
        </w:rPr>
        <w:t>, suggesting the pr</w:t>
      </w:r>
      <w:r w:rsidR="00EF7A81">
        <w:rPr>
          <w:rFonts w:ascii="Times New Roman" w:hAnsi="Times New Roman" w:cs="Times New Roman"/>
        </w:rPr>
        <w:t>esence of multicollinearity in M</w:t>
      </w:r>
      <w:r w:rsidR="00921665">
        <w:rPr>
          <w:rFonts w:ascii="Times New Roman" w:hAnsi="Times New Roman" w:cs="Times New Roman"/>
        </w:rPr>
        <w:t>odel 3</w:t>
      </w:r>
      <w:r>
        <w:rPr>
          <w:rFonts w:ascii="Times New Roman" w:hAnsi="Times New Roman" w:cs="Times New Roman"/>
        </w:rPr>
        <w:t xml:space="preserve">. </w:t>
      </w:r>
      <w:r w:rsidR="00635A99">
        <w:rPr>
          <w:rFonts w:ascii="Times New Roman" w:hAnsi="Times New Roman" w:cs="Times New Roman"/>
        </w:rPr>
        <w:t xml:space="preserve"> </w:t>
      </w:r>
      <w:r>
        <w:rPr>
          <w:rFonts w:ascii="Times New Roman" w:hAnsi="Times New Roman" w:cs="Times New Roman"/>
        </w:rPr>
        <w:t>The added variables of game and ref were not significant.</w:t>
      </w:r>
      <w:r w:rsidR="00A6671F">
        <w:rPr>
          <w:rFonts w:ascii="Times New Roman" w:hAnsi="Times New Roman" w:cs="Times New Roman"/>
        </w:rPr>
        <w:t xml:space="preserve">  Thus, these types of suspensions are unlikely to affect the change in game score.</w:t>
      </w:r>
    </w:p>
    <w:p w14:paraId="1985EAB5" w14:textId="33C6EFDA" w:rsidR="001E318E" w:rsidRDefault="001E318E" w:rsidP="006376B6">
      <w:pPr>
        <w:spacing w:line="480" w:lineRule="auto"/>
        <w:ind w:firstLine="360"/>
        <w:rPr>
          <w:rFonts w:ascii="Times New Roman" w:hAnsi="Times New Roman" w:cs="Times New Roman"/>
        </w:rPr>
      </w:pPr>
      <w:r>
        <w:rPr>
          <w:rFonts w:ascii="Times New Roman" w:hAnsi="Times New Roman" w:cs="Times New Roman"/>
        </w:rPr>
        <w:tab/>
        <w:t>Model 4 is the only model in which minutes played is significant, and its sign is negative.</w:t>
      </w:r>
      <w:r w:rsidR="00A515A8">
        <w:rPr>
          <w:rFonts w:ascii="Times New Roman" w:hAnsi="Times New Roman" w:cs="Times New Roman"/>
        </w:rPr>
        <w:t xml:space="preserve">  </w:t>
      </w:r>
      <w:r w:rsidR="00F96622">
        <w:rPr>
          <w:rFonts w:ascii="Times New Roman" w:hAnsi="Times New Roman" w:cs="Times New Roman"/>
        </w:rPr>
        <w:t>Its significance is likely what caused the intercept to become insignificant</w:t>
      </w:r>
      <w:r w:rsidR="00A6671F">
        <w:rPr>
          <w:rFonts w:ascii="Times New Roman" w:hAnsi="Times New Roman" w:cs="Times New Roman"/>
        </w:rPr>
        <w:t xml:space="preserve">.  </w:t>
      </w:r>
      <w:r w:rsidR="00A515A8">
        <w:rPr>
          <w:rFonts w:ascii="Times New Roman" w:hAnsi="Times New Roman" w:cs="Times New Roman"/>
        </w:rPr>
        <w:t xml:space="preserve">In addition, </w:t>
      </w:r>
      <w:r w:rsidR="00FD4924">
        <w:rPr>
          <w:rFonts w:ascii="Times New Roman" w:hAnsi="Times New Roman" w:cs="Times New Roman"/>
        </w:rPr>
        <w:t xml:space="preserve">the </w:t>
      </w:r>
      <w:r w:rsidR="00A6671F">
        <w:rPr>
          <w:rFonts w:ascii="Times New Roman" w:hAnsi="Times New Roman" w:cs="Times New Roman"/>
        </w:rPr>
        <w:t xml:space="preserve">interaction effects of first suspension and starter (which was added to Model 4 relative to Model 1), were not </w:t>
      </w:r>
      <w:r w:rsidR="00A515A8">
        <w:rPr>
          <w:rFonts w:ascii="Times New Roman" w:hAnsi="Times New Roman" w:cs="Times New Roman"/>
        </w:rPr>
        <w:t>statis</w:t>
      </w:r>
      <w:r w:rsidR="00AF4C43">
        <w:rPr>
          <w:rFonts w:ascii="Times New Roman" w:hAnsi="Times New Roman" w:cs="Times New Roman"/>
        </w:rPr>
        <w:t>tical</w:t>
      </w:r>
      <w:r w:rsidR="00A6671F">
        <w:rPr>
          <w:rFonts w:ascii="Times New Roman" w:hAnsi="Times New Roman" w:cs="Times New Roman"/>
        </w:rPr>
        <w:t>ly significant</w:t>
      </w:r>
      <w:r w:rsidR="00635A99">
        <w:rPr>
          <w:rFonts w:ascii="Times New Roman" w:hAnsi="Times New Roman" w:cs="Times New Roman"/>
        </w:rPr>
        <w:t xml:space="preserve">. </w:t>
      </w:r>
      <w:r w:rsidR="00313899">
        <w:rPr>
          <w:rFonts w:ascii="Times New Roman" w:hAnsi="Times New Roman" w:cs="Times New Roman"/>
        </w:rPr>
        <w:t xml:space="preserve"> However, the interaction of veteran status and </w:t>
      </w:r>
      <w:r w:rsidR="00A6671F">
        <w:rPr>
          <w:rFonts w:ascii="Times New Roman" w:hAnsi="Times New Roman" w:cs="Times New Roman"/>
        </w:rPr>
        <w:t xml:space="preserve">the </w:t>
      </w:r>
      <w:r w:rsidR="00313899">
        <w:rPr>
          <w:rFonts w:ascii="Times New Roman" w:hAnsi="Times New Roman" w:cs="Times New Roman"/>
        </w:rPr>
        <w:t>first suspension</w:t>
      </w:r>
      <w:r w:rsidR="00240FF6">
        <w:rPr>
          <w:rFonts w:ascii="Times New Roman" w:hAnsi="Times New Roman" w:cs="Times New Roman"/>
        </w:rPr>
        <w:t xml:space="preserve"> dummy variables</w:t>
      </w:r>
      <w:r w:rsidR="00313899">
        <w:rPr>
          <w:rFonts w:ascii="Times New Roman" w:hAnsi="Times New Roman" w:cs="Times New Roman"/>
        </w:rPr>
        <w:t xml:space="preserve"> </w:t>
      </w:r>
      <w:r w:rsidR="00A6671F">
        <w:rPr>
          <w:rFonts w:ascii="Times New Roman" w:hAnsi="Times New Roman" w:cs="Times New Roman"/>
        </w:rPr>
        <w:t>is</w:t>
      </w:r>
      <w:r w:rsidR="00313899">
        <w:rPr>
          <w:rFonts w:ascii="Times New Roman" w:hAnsi="Times New Roman" w:cs="Times New Roman"/>
        </w:rPr>
        <w:t xml:space="preserve"> significant and positive</w:t>
      </w:r>
      <w:r w:rsidR="00240FF6">
        <w:rPr>
          <w:rFonts w:ascii="Times New Roman" w:hAnsi="Times New Roman" w:cs="Times New Roman"/>
        </w:rPr>
        <w:t>, as was the interaction between minutes played and starter classification</w:t>
      </w:r>
      <w:r w:rsidR="00B44770">
        <w:rPr>
          <w:rFonts w:ascii="Times New Roman" w:hAnsi="Times New Roman" w:cs="Times New Roman"/>
        </w:rPr>
        <w:t xml:space="preserve">, the latter of which contradicts the </w:t>
      </w:r>
      <w:r w:rsidR="00EA42E7">
        <w:rPr>
          <w:rFonts w:ascii="Times New Roman" w:hAnsi="Times New Roman" w:cs="Times New Roman"/>
        </w:rPr>
        <w:t>negative hypoth</w:t>
      </w:r>
      <w:r w:rsidR="008D094F">
        <w:rPr>
          <w:rFonts w:ascii="Times New Roman" w:hAnsi="Times New Roman" w:cs="Times New Roman"/>
        </w:rPr>
        <w:t>e</w:t>
      </w:r>
      <w:r w:rsidR="00EA42E7">
        <w:rPr>
          <w:rFonts w:ascii="Times New Roman" w:hAnsi="Times New Roman" w:cs="Times New Roman"/>
        </w:rPr>
        <w:t>sis</w:t>
      </w:r>
      <w:r w:rsidR="003A7B9B">
        <w:rPr>
          <w:rFonts w:ascii="Times New Roman" w:hAnsi="Times New Roman" w:cs="Times New Roman"/>
        </w:rPr>
        <w:t xml:space="preserve"> </w:t>
      </w:r>
      <w:r w:rsidR="008D094F">
        <w:rPr>
          <w:rFonts w:ascii="Times New Roman" w:hAnsi="Times New Roman" w:cs="Times New Roman"/>
        </w:rPr>
        <w:t>advanced when Model 4 was specified</w:t>
      </w:r>
      <w:r w:rsidR="00313899">
        <w:rPr>
          <w:rFonts w:ascii="Times New Roman" w:hAnsi="Times New Roman" w:cs="Times New Roman"/>
        </w:rPr>
        <w:t>.</w:t>
      </w:r>
      <w:r w:rsidR="00635A99">
        <w:rPr>
          <w:rFonts w:ascii="Times New Roman" w:hAnsi="Times New Roman" w:cs="Times New Roman"/>
        </w:rPr>
        <w:t xml:space="preserve">  </w:t>
      </w:r>
      <w:r w:rsidR="008D094F">
        <w:rPr>
          <w:rFonts w:ascii="Times New Roman" w:hAnsi="Times New Roman" w:cs="Times New Roman"/>
        </w:rPr>
        <w:t>It was hypothesized that a veteran player is less likely to be adversely impacted by a suspension, holding the other variables in the model constant.</w:t>
      </w:r>
      <w:r w:rsidR="00635A99">
        <w:rPr>
          <w:rFonts w:ascii="Times New Roman" w:hAnsi="Times New Roman" w:cs="Times New Roman"/>
        </w:rPr>
        <w:t xml:space="preserve"> </w:t>
      </w:r>
      <w:r w:rsidR="008D094F">
        <w:rPr>
          <w:rFonts w:ascii="Times New Roman" w:hAnsi="Times New Roman" w:cs="Times New Roman"/>
        </w:rPr>
        <w:t xml:space="preserve"> </w:t>
      </w:r>
      <w:r w:rsidR="00635A99">
        <w:rPr>
          <w:rFonts w:ascii="Times New Roman" w:hAnsi="Times New Roman" w:cs="Times New Roman"/>
        </w:rPr>
        <w:t>It is also noteworthy to observe that the simple effect of having veteran status is no longer statistically significant</w:t>
      </w:r>
      <w:r w:rsidR="00861270">
        <w:rPr>
          <w:rFonts w:ascii="Times New Roman" w:hAnsi="Times New Roman" w:cs="Times New Roman"/>
        </w:rPr>
        <w:t xml:space="preserve"> as was the case in model 1</w:t>
      </w:r>
      <w:r w:rsidR="00635A99">
        <w:rPr>
          <w:rFonts w:ascii="Times New Roman" w:hAnsi="Times New Roman" w:cs="Times New Roman"/>
        </w:rPr>
        <w:t xml:space="preserve">, </w:t>
      </w:r>
      <w:r w:rsidR="00861270">
        <w:rPr>
          <w:rFonts w:ascii="Times New Roman" w:hAnsi="Times New Roman" w:cs="Times New Roman"/>
        </w:rPr>
        <w:t xml:space="preserve">and </w:t>
      </w:r>
      <w:r w:rsidR="008D094F">
        <w:rPr>
          <w:rFonts w:ascii="Times New Roman" w:hAnsi="Times New Roman" w:cs="Times New Roman"/>
        </w:rPr>
        <w:t xml:space="preserve">can </w:t>
      </w:r>
      <w:r w:rsidR="00635A99">
        <w:rPr>
          <w:rFonts w:ascii="Times New Roman" w:hAnsi="Times New Roman" w:cs="Times New Roman"/>
        </w:rPr>
        <w:t xml:space="preserve">likely be attributed to the </w:t>
      </w:r>
      <w:r w:rsidR="00861270">
        <w:rPr>
          <w:rFonts w:ascii="Times New Roman" w:hAnsi="Times New Roman" w:cs="Times New Roman"/>
        </w:rPr>
        <w:t xml:space="preserve">inclusion of the </w:t>
      </w:r>
      <w:r w:rsidR="00635A99">
        <w:rPr>
          <w:rFonts w:ascii="Times New Roman" w:hAnsi="Times New Roman" w:cs="Times New Roman"/>
        </w:rPr>
        <w:t xml:space="preserve">veteran status and first suspension interaction effect. </w:t>
      </w:r>
    </w:p>
    <w:p w14:paraId="785FB4D7" w14:textId="4262A3E9" w:rsidR="00861270" w:rsidRDefault="00461DCB" w:rsidP="00461DCB">
      <w:pPr>
        <w:spacing w:line="480" w:lineRule="auto"/>
        <w:rPr>
          <w:rFonts w:ascii="Times New Roman" w:hAnsi="Times New Roman" w:cs="Times New Roman"/>
        </w:rPr>
      </w:pPr>
      <w:r>
        <w:rPr>
          <w:rFonts w:ascii="Times New Roman" w:hAnsi="Times New Roman" w:cs="Times New Roman"/>
        </w:rPr>
        <w:tab/>
      </w:r>
      <w:r w:rsidR="00135E58">
        <w:rPr>
          <w:rFonts w:ascii="Times New Roman" w:hAnsi="Times New Roman" w:cs="Times New Roman"/>
        </w:rPr>
        <w:t xml:space="preserve">In </w:t>
      </w:r>
      <w:r w:rsidR="005649BF">
        <w:rPr>
          <w:rFonts w:ascii="Times New Roman" w:hAnsi="Times New Roman" w:cs="Times New Roman"/>
        </w:rPr>
        <w:t>Model 5, the simple multi-game suspension effect is no longer statistically significant as it was in model 2.  However, the coefficients on the effect of returning from a multi-game suspension due to a physical altercation is positive and s</w:t>
      </w:r>
      <w:r w:rsidR="008D094F">
        <w:rPr>
          <w:rFonts w:ascii="Times New Roman" w:hAnsi="Times New Roman" w:cs="Times New Roman"/>
        </w:rPr>
        <w:t>ignificant as it was in model 2. Also similar to Model 2, the simple marginal effect of physical altercations is not significant.</w:t>
      </w:r>
      <w:r w:rsidR="005649BF">
        <w:rPr>
          <w:rFonts w:ascii="Times New Roman" w:hAnsi="Times New Roman" w:cs="Times New Roman"/>
        </w:rPr>
        <w:t xml:space="preserve"> </w:t>
      </w:r>
      <w:r w:rsidR="008D094F">
        <w:rPr>
          <w:rFonts w:ascii="Times New Roman" w:hAnsi="Times New Roman" w:cs="Times New Roman"/>
        </w:rPr>
        <w:t xml:space="preserve"> </w:t>
      </w:r>
      <w:r w:rsidR="00C166DB">
        <w:rPr>
          <w:rFonts w:ascii="Times New Roman" w:hAnsi="Times New Roman" w:cs="Times New Roman"/>
        </w:rPr>
        <w:t xml:space="preserve">The interaction between minutes played and starter classification </w:t>
      </w:r>
      <w:r w:rsidR="00865453">
        <w:rPr>
          <w:rFonts w:ascii="Times New Roman" w:hAnsi="Times New Roman" w:cs="Times New Roman"/>
        </w:rPr>
        <w:t>is</w:t>
      </w:r>
      <w:r w:rsidR="00C166DB">
        <w:rPr>
          <w:rFonts w:ascii="Times New Roman" w:hAnsi="Times New Roman" w:cs="Times New Roman"/>
        </w:rPr>
        <w:t xml:space="preserve"> no longer statistically significant, </w:t>
      </w:r>
      <w:r w:rsidR="00865453">
        <w:rPr>
          <w:rFonts w:ascii="Times New Roman" w:hAnsi="Times New Roman" w:cs="Times New Roman"/>
        </w:rPr>
        <w:lastRenderedPageBreak/>
        <w:t>as was the case in model 4. T</w:t>
      </w:r>
      <w:r w:rsidR="00C166DB">
        <w:rPr>
          <w:rFonts w:ascii="Times New Roman" w:hAnsi="Times New Roman" w:cs="Times New Roman"/>
        </w:rPr>
        <w:t>he</w:t>
      </w:r>
      <w:r w:rsidR="00865453">
        <w:rPr>
          <w:rFonts w:ascii="Times New Roman" w:hAnsi="Times New Roman" w:cs="Times New Roman"/>
        </w:rPr>
        <w:t xml:space="preserve"> added</w:t>
      </w:r>
      <w:r w:rsidR="00C166DB">
        <w:rPr>
          <w:rFonts w:ascii="Times New Roman" w:hAnsi="Times New Roman" w:cs="Times New Roman"/>
        </w:rPr>
        <w:t xml:space="preserve"> marginal effect of multi-game suspens</w:t>
      </w:r>
      <w:r w:rsidR="00865453">
        <w:rPr>
          <w:rFonts w:ascii="Times New Roman" w:hAnsi="Times New Roman" w:cs="Times New Roman"/>
        </w:rPr>
        <w:t>ions on starters was found is</w:t>
      </w:r>
      <w:r w:rsidR="00C166DB">
        <w:rPr>
          <w:rFonts w:ascii="Times New Roman" w:hAnsi="Times New Roman" w:cs="Times New Roman"/>
        </w:rPr>
        <w:t xml:space="preserve"> significant and negative.</w:t>
      </w:r>
    </w:p>
    <w:p w14:paraId="42E7D568" w14:textId="7834540A" w:rsidR="004B27CA" w:rsidRPr="006376B6" w:rsidRDefault="004B27CA" w:rsidP="00461DCB">
      <w:pPr>
        <w:spacing w:line="480" w:lineRule="auto"/>
        <w:rPr>
          <w:rFonts w:ascii="Times New Roman" w:hAnsi="Times New Roman" w:cs="Times New Roman"/>
        </w:rPr>
      </w:pPr>
      <w:r>
        <w:rPr>
          <w:rFonts w:ascii="Times New Roman" w:hAnsi="Times New Roman" w:cs="Times New Roman"/>
        </w:rPr>
        <w:tab/>
        <w:t>Model 6 mimics Model 3 in that it the same significant variables as the previous model (Model 5), but the standard errors are again inflated likely due to multicollinearity.</w:t>
      </w:r>
    </w:p>
    <w:p w14:paraId="64B9D027" w14:textId="57815A32" w:rsidR="00F67951" w:rsidRPr="005B5286" w:rsidRDefault="00F67951" w:rsidP="005B5286">
      <w:pPr>
        <w:pStyle w:val="ListParagraph"/>
        <w:numPr>
          <w:ilvl w:val="0"/>
          <w:numId w:val="6"/>
        </w:numPr>
        <w:rPr>
          <w:rFonts w:ascii="Times New Roman" w:hAnsi="Times New Roman" w:cs="Times New Roman"/>
          <w:b/>
          <w:u w:val="single"/>
        </w:rPr>
      </w:pPr>
      <w:r w:rsidRPr="005B5286">
        <w:rPr>
          <w:rFonts w:ascii="Times New Roman" w:hAnsi="Times New Roman" w:cs="Times New Roman"/>
          <w:b/>
          <w:u w:val="single"/>
        </w:rPr>
        <w:t>Discussion</w:t>
      </w:r>
    </w:p>
    <w:p w14:paraId="6246708D" w14:textId="77777777" w:rsidR="00F67951" w:rsidRDefault="00F67951" w:rsidP="00F67951">
      <w:pPr>
        <w:rPr>
          <w:rFonts w:ascii="Times New Roman" w:hAnsi="Times New Roman" w:cs="Times New Roman"/>
          <w:u w:val="single"/>
        </w:rPr>
      </w:pPr>
    </w:p>
    <w:p w14:paraId="2204B392" w14:textId="2C0EB966" w:rsidR="00820D75" w:rsidRDefault="00EF57E0" w:rsidP="006376B6">
      <w:pPr>
        <w:spacing w:line="480" w:lineRule="auto"/>
        <w:ind w:firstLine="720"/>
        <w:rPr>
          <w:rFonts w:ascii="Times New Roman" w:hAnsi="Times New Roman" w:cs="Times New Roman"/>
        </w:rPr>
      </w:pPr>
      <w:r>
        <w:rPr>
          <w:rFonts w:ascii="Times New Roman" w:hAnsi="Times New Roman" w:cs="Times New Roman"/>
        </w:rPr>
        <w:t xml:space="preserve">In determining whether or not suspensions have an effect on player performance, </w:t>
      </w:r>
      <w:r w:rsidR="007B572C">
        <w:rPr>
          <w:rFonts w:ascii="Times New Roman" w:hAnsi="Times New Roman" w:cs="Times New Roman"/>
        </w:rPr>
        <w:t xml:space="preserve">the mean calculations </w:t>
      </w:r>
      <w:r>
        <w:rPr>
          <w:rFonts w:ascii="Times New Roman" w:hAnsi="Times New Roman" w:cs="Times New Roman"/>
        </w:rPr>
        <w:t xml:space="preserve">show that suspensions have a negative effect on </w:t>
      </w:r>
      <w:r w:rsidR="0014795F">
        <w:rPr>
          <w:rFonts w:ascii="Times New Roman" w:hAnsi="Times New Roman" w:cs="Times New Roman"/>
        </w:rPr>
        <w:t xml:space="preserve">player performance. </w:t>
      </w:r>
      <w:r w:rsidR="004C3C25">
        <w:rPr>
          <w:rFonts w:ascii="Times New Roman" w:hAnsi="Times New Roman" w:cs="Times New Roman"/>
        </w:rPr>
        <w:t xml:space="preserve"> </w:t>
      </w:r>
      <w:r w:rsidR="0014795F">
        <w:rPr>
          <w:rFonts w:ascii="Times New Roman" w:hAnsi="Times New Roman" w:cs="Times New Roman"/>
        </w:rPr>
        <w:t>That is,</w:t>
      </w:r>
      <w:r w:rsidR="00A4084B">
        <w:rPr>
          <w:rFonts w:ascii="Times New Roman" w:hAnsi="Times New Roman" w:cs="Times New Roman"/>
        </w:rPr>
        <w:t xml:space="preserve"> a suspension on average cause</w:t>
      </w:r>
      <w:r w:rsidR="00AC4DB6">
        <w:rPr>
          <w:rFonts w:ascii="Times New Roman" w:hAnsi="Times New Roman" w:cs="Times New Roman"/>
        </w:rPr>
        <w:t>s</w:t>
      </w:r>
      <w:r w:rsidR="0014795F">
        <w:rPr>
          <w:rFonts w:ascii="Times New Roman" w:hAnsi="Times New Roman" w:cs="Times New Roman"/>
        </w:rPr>
        <w:t xml:space="preserve"> game score and true shot </w:t>
      </w:r>
      <w:r w:rsidR="00A4084B">
        <w:rPr>
          <w:rFonts w:ascii="Times New Roman" w:hAnsi="Times New Roman" w:cs="Times New Roman"/>
        </w:rPr>
        <w:t>attempts to decrease, and cause</w:t>
      </w:r>
      <w:r w:rsidR="00A57C0B">
        <w:rPr>
          <w:rFonts w:ascii="Times New Roman" w:hAnsi="Times New Roman" w:cs="Times New Roman"/>
        </w:rPr>
        <w:t>s</w:t>
      </w:r>
      <w:r w:rsidR="000437DE">
        <w:rPr>
          <w:rFonts w:ascii="Times New Roman" w:hAnsi="Times New Roman" w:cs="Times New Roman"/>
        </w:rPr>
        <w:t xml:space="preserve"> personal</w:t>
      </w:r>
      <w:r w:rsidR="0014795F">
        <w:rPr>
          <w:rFonts w:ascii="Times New Roman" w:hAnsi="Times New Roman" w:cs="Times New Roman"/>
        </w:rPr>
        <w:t xml:space="preserve"> fouls and turnovers to increase on average</w:t>
      </w:r>
      <w:r w:rsidR="00A57C0B">
        <w:rPr>
          <w:rFonts w:ascii="Times New Roman" w:hAnsi="Times New Roman" w:cs="Times New Roman"/>
        </w:rPr>
        <w:t xml:space="preserve"> in a player’s first game following a suspension</w:t>
      </w:r>
      <w:r w:rsidR="0014795F">
        <w:rPr>
          <w:rFonts w:ascii="Times New Roman" w:hAnsi="Times New Roman" w:cs="Times New Roman"/>
        </w:rPr>
        <w:t xml:space="preserve">. </w:t>
      </w:r>
      <w:r w:rsidR="004C3C25">
        <w:rPr>
          <w:rFonts w:ascii="Times New Roman" w:hAnsi="Times New Roman" w:cs="Times New Roman"/>
        </w:rPr>
        <w:t xml:space="preserve"> </w:t>
      </w:r>
      <w:r w:rsidR="007659FF">
        <w:rPr>
          <w:rFonts w:ascii="Times New Roman" w:hAnsi="Times New Roman" w:cs="Times New Roman"/>
        </w:rPr>
        <w:t xml:space="preserve">However, the results of the Welch’s t-test clearly indicate that the only difference which is statistically significant at the 95% significance level </w:t>
      </w:r>
      <w:r w:rsidR="004249B3">
        <w:rPr>
          <w:rFonts w:ascii="Times New Roman" w:hAnsi="Times New Roman" w:cs="Times New Roman"/>
        </w:rPr>
        <w:t>was</w:t>
      </w:r>
      <w:r w:rsidR="00FF194D">
        <w:rPr>
          <w:rFonts w:ascii="Times New Roman" w:hAnsi="Times New Roman" w:cs="Times New Roman"/>
        </w:rPr>
        <w:t xml:space="preserve"> the </w:t>
      </w:r>
      <w:r w:rsidR="004249B3">
        <w:rPr>
          <w:rFonts w:ascii="Times New Roman" w:hAnsi="Times New Roman" w:cs="Times New Roman"/>
        </w:rPr>
        <w:t>decrease</w:t>
      </w:r>
      <w:r w:rsidR="00FF194D">
        <w:rPr>
          <w:rFonts w:ascii="Times New Roman" w:hAnsi="Times New Roman" w:cs="Times New Roman"/>
        </w:rPr>
        <w:t xml:space="preserve"> in</w:t>
      </w:r>
      <w:r w:rsidR="007659FF">
        <w:rPr>
          <w:rFonts w:ascii="Times New Roman" w:hAnsi="Times New Roman" w:cs="Times New Roman"/>
        </w:rPr>
        <w:t xml:space="preserve"> </w:t>
      </w:r>
      <w:r w:rsidR="004249B3">
        <w:rPr>
          <w:rFonts w:ascii="Times New Roman" w:hAnsi="Times New Roman" w:cs="Times New Roman"/>
        </w:rPr>
        <w:t xml:space="preserve">average </w:t>
      </w:r>
      <w:r w:rsidR="007659FF">
        <w:rPr>
          <w:rFonts w:ascii="Times New Roman" w:hAnsi="Times New Roman" w:cs="Times New Roman"/>
        </w:rPr>
        <w:t>game score.</w:t>
      </w:r>
      <w:r w:rsidR="00B37461">
        <w:rPr>
          <w:rFonts w:ascii="Times New Roman" w:hAnsi="Times New Roman" w:cs="Times New Roman"/>
        </w:rPr>
        <w:t xml:space="preserve">  This result implies that the behavioral changes </w:t>
      </w:r>
      <w:r w:rsidR="004249B3">
        <w:rPr>
          <w:rFonts w:ascii="Times New Roman" w:hAnsi="Times New Roman" w:cs="Times New Roman"/>
        </w:rPr>
        <w:t xml:space="preserve">in player aggressiveness or composure that </w:t>
      </w:r>
      <w:r w:rsidR="00B37461">
        <w:rPr>
          <w:rFonts w:ascii="Times New Roman" w:hAnsi="Times New Roman" w:cs="Times New Roman"/>
        </w:rPr>
        <w:t xml:space="preserve">the study sought to </w:t>
      </w:r>
      <w:r w:rsidR="004249B3">
        <w:rPr>
          <w:rFonts w:ascii="Times New Roman" w:hAnsi="Times New Roman" w:cs="Times New Roman"/>
        </w:rPr>
        <w:t>quantify</w:t>
      </w:r>
      <w:r w:rsidR="00B37461">
        <w:rPr>
          <w:rFonts w:ascii="Times New Roman" w:hAnsi="Times New Roman" w:cs="Times New Roman"/>
        </w:rPr>
        <w:t xml:space="preserve"> were statistically nonexistent. </w:t>
      </w:r>
      <w:r w:rsidR="0065397E">
        <w:rPr>
          <w:rFonts w:ascii="Times New Roman" w:hAnsi="Times New Roman" w:cs="Times New Roman"/>
        </w:rPr>
        <w:t xml:space="preserve"> </w:t>
      </w:r>
      <w:r w:rsidR="00B37461">
        <w:rPr>
          <w:rFonts w:ascii="Times New Roman" w:hAnsi="Times New Roman" w:cs="Times New Roman"/>
        </w:rPr>
        <w:t>However,</w:t>
      </w:r>
      <w:r w:rsidR="00A4084B">
        <w:rPr>
          <w:rFonts w:ascii="Times New Roman" w:hAnsi="Times New Roman" w:cs="Times New Roman"/>
        </w:rPr>
        <w:t xml:space="preserve"> </w:t>
      </w:r>
      <w:r w:rsidR="00B37461">
        <w:rPr>
          <w:rFonts w:ascii="Times New Roman" w:hAnsi="Times New Roman" w:cs="Times New Roman"/>
        </w:rPr>
        <w:t>b</w:t>
      </w:r>
      <w:r w:rsidR="00816FD6">
        <w:rPr>
          <w:rFonts w:ascii="Times New Roman" w:hAnsi="Times New Roman" w:cs="Times New Roman"/>
        </w:rPr>
        <w:t>ecause the</w:t>
      </w:r>
      <w:r w:rsidR="00B37461">
        <w:rPr>
          <w:rFonts w:ascii="Times New Roman" w:hAnsi="Times New Roman" w:cs="Times New Roman"/>
        </w:rPr>
        <w:t>se</w:t>
      </w:r>
      <w:r w:rsidR="00816FD6">
        <w:rPr>
          <w:rFonts w:ascii="Times New Roman" w:hAnsi="Times New Roman" w:cs="Times New Roman"/>
        </w:rPr>
        <w:t xml:space="preserve"> other three response variables comprise the negative terms in</w:t>
      </w:r>
      <w:r w:rsidR="004C3C25">
        <w:rPr>
          <w:rFonts w:ascii="Times New Roman" w:hAnsi="Times New Roman" w:cs="Times New Roman"/>
        </w:rPr>
        <w:t xml:space="preserve"> </w:t>
      </w:r>
      <w:r w:rsidR="00816FD6">
        <w:rPr>
          <w:rFonts w:ascii="Times New Roman" w:hAnsi="Times New Roman" w:cs="Times New Roman"/>
        </w:rPr>
        <w:t>game score</w:t>
      </w:r>
      <w:r w:rsidR="005A157B">
        <w:rPr>
          <w:rFonts w:ascii="Times New Roman" w:hAnsi="Times New Roman" w:cs="Times New Roman"/>
        </w:rPr>
        <w:t>’s</w:t>
      </w:r>
      <w:r w:rsidR="00816FD6">
        <w:rPr>
          <w:rFonts w:ascii="Times New Roman" w:hAnsi="Times New Roman" w:cs="Times New Roman"/>
        </w:rPr>
        <w:t xml:space="preserve"> calculation</w:t>
      </w:r>
      <w:r w:rsidR="005A157B">
        <w:rPr>
          <w:rFonts w:ascii="Times New Roman" w:hAnsi="Times New Roman" w:cs="Times New Roman"/>
        </w:rPr>
        <w:t>, the fact that their differences are statistically equivalent to zero</w:t>
      </w:r>
      <w:r w:rsidR="00816FD6">
        <w:rPr>
          <w:rFonts w:ascii="Times New Roman" w:hAnsi="Times New Roman" w:cs="Times New Roman"/>
        </w:rPr>
        <w:t xml:space="preserve"> indicates that at least one of the </w:t>
      </w:r>
      <w:r w:rsidR="00816FD6" w:rsidRPr="005A157B">
        <w:rPr>
          <w:rFonts w:ascii="Times New Roman" w:hAnsi="Times New Roman" w:cs="Times New Roman"/>
          <w:i/>
        </w:rPr>
        <w:t>positive</w:t>
      </w:r>
      <w:r w:rsidR="00816FD6">
        <w:rPr>
          <w:rFonts w:ascii="Times New Roman" w:hAnsi="Times New Roman" w:cs="Times New Roman"/>
        </w:rPr>
        <w:t xml:space="preserve"> terms in equation (1) is decreasing from pre-suspension to post-suspension</w:t>
      </w:r>
      <w:r w:rsidR="00B910EE">
        <w:rPr>
          <w:rFonts w:ascii="Times New Roman" w:hAnsi="Times New Roman" w:cs="Times New Roman"/>
        </w:rPr>
        <w:t xml:space="preserve">, provided that the true difference in game score </w:t>
      </w:r>
      <w:r w:rsidR="004249B3">
        <w:rPr>
          <w:rFonts w:ascii="Times New Roman" w:hAnsi="Times New Roman" w:cs="Times New Roman"/>
        </w:rPr>
        <w:t>is</w:t>
      </w:r>
      <w:r w:rsidR="00B910EE">
        <w:rPr>
          <w:rFonts w:ascii="Times New Roman" w:hAnsi="Times New Roman" w:cs="Times New Roman"/>
        </w:rPr>
        <w:t xml:space="preserve"> negative</w:t>
      </w:r>
      <w:r w:rsidR="00816FD6">
        <w:rPr>
          <w:rFonts w:ascii="Times New Roman" w:hAnsi="Times New Roman" w:cs="Times New Roman"/>
        </w:rPr>
        <w:t>.</w:t>
      </w:r>
      <w:r w:rsidR="00B910EE">
        <w:rPr>
          <w:rFonts w:ascii="Times New Roman" w:hAnsi="Times New Roman" w:cs="Times New Roman"/>
        </w:rPr>
        <w:t xml:space="preserve">  </w:t>
      </w:r>
      <w:r w:rsidR="0048768A">
        <w:rPr>
          <w:rFonts w:ascii="Times New Roman" w:hAnsi="Times New Roman" w:cs="Times New Roman"/>
        </w:rPr>
        <w:t>Analyses</w:t>
      </w:r>
      <w:r w:rsidR="00B910EE">
        <w:rPr>
          <w:rFonts w:ascii="Times New Roman" w:hAnsi="Times New Roman" w:cs="Times New Roman"/>
        </w:rPr>
        <w:t xml:space="preserve"> on the other box score statistics could be run in a similar fashion to determine exactly which statistic</w:t>
      </w:r>
      <w:r w:rsidR="0065397E">
        <w:rPr>
          <w:rFonts w:ascii="Times New Roman" w:hAnsi="Times New Roman" w:cs="Times New Roman"/>
        </w:rPr>
        <w:t>(s</w:t>
      </w:r>
      <w:r w:rsidR="00B910EE">
        <w:rPr>
          <w:rFonts w:ascii="Times New Roman" w:hAnsi="Times New Roman" w:cs="Times New Roman"/>
        </w:rPr>
        <w:t>) decreased in the game score calculation from pre to post-suspension.</w:t>
      </w:r>
    </w:p>
    <w:p w14:paraId="48585F65" w14:textId="5FFF8568" w:rsidR="00035A8C" w:rsidRDefault="00A4084B" w:rsidP="00035A8C">
      <w:pPr>
        <w:spacing w:line="480" w:lineRule="auto"/>
        <w:ind w:firstLine="720"/>
        <w:rPr>
          <w:rFonts w:ascii="Times New Roman" w:hAnsi="Times New Roman" w:cs="Times New Roman"/>
        </w:rPr>
      </w:pPr>
      <w:r>
        <w:rPr>
          <w:rFonts w:ascii="Times New Roman" w:hAnsi="Times New Roman" w:cs="Times New Roman"/>
        </w:rPr>
        <w:t xml:space="preserve">Using linear regression to determine </w:t>
      </w:r>
      <w:r w:rsidR="001939BC">
        <w:rPr>
          <w:rFonts w:ascii="Times New Roman" w:hAnsi="Times New Roman" w:cs="Times New Roman"/>
        </w:rPr>
        <w:t xml:space="preserve">the </w:t>
      </w:r>
      <w:r>
        <w:rPr>
          <w:rFonts w:ascii="Times New Roman" w:hAnsi="Times New Roman" w:cs="Times New Roman"/>
        </w:rPr>
        <w:t xml:space="preserve">possible determinants </w:t>
      </w:r>
      <w:r w:rsidR="00BE5F43">
        <w:rPr>
          <w:rFonts w:ascii="Times New Roman" w:hAnsi="Times New Roman" w:cs="Times New Roman"/>
        </w:rPr>
        <w:t>of</w:t>
      </w:r>
      <w:r w:rsidR="001939BC">
        <w:rPr>
          <w:rFonts w:ascii="Times New Roman" w:hAnsi="Times New Roman" w:cs="Times New Roman"/>
        </w:rPr>
        <w:t xml:space="preserve"> the</w:t>
      </w:r>
      <w:r>
        <w:rPr>
          <w:rFonts w:ascii="Times New Roman" w:hAnsi="Times New Roman" w:cs="Times New Roman"/>
        </w:rPr>
        <w:t xml:space="preserve"> negative suspension effect on game score showed that </w:t>
      </w:r>
      <w:r w:rsidR="00A57C0B">
        <w:rPr>
          <w:rFonts w:ascii="Times New Roman" w:hAnsi="Times New Roman" w:cs="Times New Roman"/>
        </w:rPr>
        <w:t xml:space="preserve">some of the change in game score can be attributed </w:t>
      </w:r>
      <w:r w:rsidR="00202786">
        <w:rPr>
          <w:rFonts w:ascii="Times New Roman" w:hAnsi="Times New Roman" w:cs="Times New Roman"/>
        </w:rPr>
        <w:t xml:space="preserve">to </w:t>
      </w:r>
      <w:r w:rsidR="00B910EE">
        <w:rPr>
          <w:rFonts w:ascii="Times New Roman" w:hAnsi="Times New Roman" w:cs="Times New Roman"/>
        </w:rPr>
        <w:t xml:space="preserve">the </w:t>
      </w:r>
      <w:r w:rsidR="00202786">
        <w:rPr>
          <w:rFonts w:ascii="Times New Roman" w:hAnsi="Times New Roman" w:cs="Times New Roman"/>
        </w:rPr>
        <w:t>maturity characteristics</w:t>
      </w:r>
      <w:r w:rsidR="00B910EE">
        <w:rPr>
          <w:rFonts w:ascii="Times New Roman" w:hAnsi="Times New Roman" w:cs="Times New Roman"/>
        </w:rPr>
        <w:t xml:space="preserve"> described in model 1</w:t>
      </w:r>
      <w:r w:rsidR="00C0057E">
        <w:rPr>
          <w:rFonts w:ascii="Times New Roman" w:hAnsi="Times New Roman" w:cs="Times New Roman"/>
        </w:rPr>
        <w:t>.</w:t>
      </w:r>
      <w:r w:rsidR="00140861">
        <w:rPr>
          <w:rFonts w:ascii="Times New Roman" w:hAnsi="Times New Roman" w:cs="Times New Roman"/>
        </w:rPr>
        <w:t xml:space="preserve">  In particular, </w:t>
      </w:r>
      <w:r w:rsidR="00373338">
        <w:rPr>
          <w:rFonts w:ascii="Times New Roman" w:hAnsi="Times New Roman" w:cs="Times New Roman"/>
        </w:rPr>
        <w:t>it i</w:t>
      </w:r>
      <w:r w:rsidR="006A2707">
        <w:rPr>
          <w:rFonts w:ascii="Times New Roman" w:hAnsi="Times New Roman" w:cs="Times New Roman"/>
        </w:rPr>
        <w:t xml:space="preserve">s interesting to observe the </w:t>
      </w:r>
      <w:r w:rsidR="00D165C9">
        <w:rPr>
          <w:rFonts w:ascii="Times New Roman" w:hAnsi="Times New Roman" w:cs="Times New Roman"/>
        </w:rPr>
        <w:t>differences between</w:t>
      </w:r>
      <w:r w:rsidR="00B65EED">
        <w:rPr>
          <w:rFonts w:ascii="Times New Roman" w:hAnsi="Times New Roman" w:cs="Times New Roman"/>
        </w:rPr>
        <w:t xml:space="preserve"> veteran and non-veteran players </w:t>
      </w:r>
      <w:r w:rsidR="00B910EE">
        <w:rPr>
          <w:rFonts w:ascii="Times New Roman" w:hAnsi="Times New Roman" w:cs="Times New Roman"/>
        </w:rPr>
        <w:t>as</w:t>
      </w:r>
      <w:r w:rsidR="00B65EED">
        <w:rPr>
          <w:rFonts w:ascii="Times New Roman" w:hAnsi="Times New Roman" w:cs="Times New Roman"/>
        </w:rPr>
        <w:t xml:space="preserve"> age</w:t>
      </w:r>
      <w:r w:rsidR="00B910EE">
        <w:rPr>
          <w:rFonts w:ascii="Times New Roman" w:hAnsi="Times New Roman" w:cs="Times New Roman"/>
        </w:rPr>
        <w:t xml:space="preserve"> increases</w:t>
      </w:r>
      <w:r w:rsidR="00B65EED">
        <w:rPr>
          <w:rFonts w:ascii="Times New Roman" w:hAnsi="Times New Roman" w:cs="Times New Roman"/>
        </w:rPr>
        <w:t>.</w:t>
      </w:r>
      <w:r w:rsidR="00B910EE">
        <w:rPr>
          <w:rFonts w:ascii="Times New Roman" w:hAnsi="Times New Roman" w:cs="Times New Roman"/>
        </w:rPr>
        <w:t xml:space="preserve"> </w:t>
      </w:r>
      <w:r w:rsidR="00B65EED">
        <w:rPr>
          <w:rFonts w:ascii="Times New Roman" w:hAnsi="Times New Roman" w:cs="Times New Roman"/>
        </w:rPr>
        <w:t xml:space="preserve"> The appendix </w:t>
      </w:r>
      <w:r w:rsidR="000825E4">
        <w:rPr>
          <w:rFonts w:ascii="Times New Roman" w:hAnsi="Times New Roman" w:cs="Times New Roman"/>
        </w:rPr>
        <w:t xml:space="preserve">shows the </w:t>
      </w:r>
      <w:r w:rsidR="000825E4">
        <w:rPr>
          <w:rFonts w:ascii="Times New Roman" w:hAnsi="Times New Roman" w:cs="Times New Roman"/>
        </w:rPr>
        <w:lastRenderedPageBreak/>
        <w:t>graph</w:t>
      </w:r>
      <w:r w:rsidR="00B65EED">
        <w:rPr>
          <w:rFonts w:ascii="Times New Roman" w:hAnsi="Times New Roman" w:cs="Times New Roman"/>
        </w:rPr>
        <w:t xml:space="preserve"> of game score effect versus age by veteran status, and</w:t>
      </w:r>
      <w:r w:rsidR="004B62FA">
        <w:rPr>
          <w:rFonts w:ascii="Times New Roman" w:hAnsi="Times New Roman" w:cs="Times New Roman"/>
        </w:rPr>
        <w:t xml:space="preserve"> from the graph</w:t>
      </w:r>
      <w:r w:rsidR="00373338">
        <w:rPr>
          <w:rFonts w:ascii="Times New Roman" w:hAnsi="Times New Roman" w:cs="Times New Roman"/>
        </w:rPr>
        <w:t xml:space="preserve"> it i</w:t>
      </w:r>
      <w:r w:rsidR="00B65EED">
        <w:rPr>
          <w:rFonts w:ascii="Times New Roman" w:hAnsi="Times New Roman" w:cs="Times New Roman"/>
        </w:rPr>
        <w:t xml:space="preserve">s apparent </w:t>
      </w:r>
      <w:r w:rsidR="00541ACA">
        <w:rPr>
          <w:rFonts w:ascii="Times New Roman" w:hAnsi="Times New Roman" w:cs="Times New Roman"/>
        </w:rPr>
        <w:t xml:space="preserve">that </w:t>
      </w:r>
      <w:r w:rsidR="00A90DCB">
        <w:rPr>
          <w:rFonts w:ascii="Times New Roman" w:hAnsi="Times New Roman" w:cs="Times New Roman"/>
        </w:rPr>
        <w:t>older</w:t>
      </w:r>
      <w:r w:rsidR="00373338">
        <w:rPr>
          <w:rFonts w:ascii="Times New Roman" w:hAnsi="Times New Roman" w:cs="Times New Roman"/>
        </w:rPr>
        <w:t>,</w:t>
      </w:r>
      <w:r w:rsidR="00A90DCB">
        <w:rPr>
          <w:rFonts w:ascii="Times New Roman" w:hAnsi="Times New Roman" w:cs="Times New Roman"/>
        </w:rPr>
        <w:t xml:space="preserve"> non-</w:t>
      </w:r>
      <w:r w:rsidR="00140861">
        <w:rPr>
          <w:rFonts w:ascii="Times New Roman" w:hAnsi="Times New Roman" w:cs="Times New Roman"/>
        </w:rPr>
        <w:t>veteran players</w:t>
      </w:r>
      <w:r w:rsidR="00541ACA">
        <w:rPr>
          <w:rFonts w:ascii="Times New Roman" w:hAnsi="Times New Roman" w:cs="Times New Roman"/>
        </w:rPr>
        <w:t xml:space="preserve"> suffer the least </w:t>
      </w:r>
      <w:r w:rsidR="006A2707">
        <w:rPr>
          <w:rFonts w:ascii="Times New Roman" w:hAnsi="Times New Roman" w:cs="Times New Roman"/>
        </w:rPr>
        <w:t xml:space="preserve">among all groups </w:t>
      </w:r>
      <w:r w:rsidR="00541ACA">
        <w:rPr>
          <w:rFonts w:ascii="Times New Roman" w:hAnsi="Times New Roman" w:cs="Times New Roman"/>
        </w:rPr>
        <w:t>when returning from a suspension</w:t>
      </w:r>
      <w:r w:rsidR="00B65EED">
        <w:rPr>
          <w:rFonts w:ascii="Times New Roman" w:hAnsi="Times New Roman" w:cs="Times New Roman"/>
        </w:rPr>
        <w:t xml:space="preserve">.  </w:t>
      </w:r>
      <w:r w:rsidR="00B910EE">
        <w:rPr>
          <w:rFonts w:ascii="Times New Roman" w:hAnsi="Times New Roman" w:cs="Times New Roman"/>
        </w:rPr>
        <w:t>In fact,</w:t>
      </w:r>
      <w:r w:rsidR="00EB509C">
        <w:rPr>
          <w:rFonts w:ascii="Times New Roman" w:hAnsi="Times New Roman" w:cs="Times New Roman"/>
        </w:rPr>
        <w:t xml:space="preserve"> </w:t>
      </w:r>
      <w:r w:rsidR="00B65EED">
        <w:rPr>
          <w:rFonts w:ascii="Times New Roman" w:hAnsi="Times New Roman" w:cs="Times New Roman"/>
        </w:rPr>
        <w:t>after the age of 24,</w:t>
      </w:r>
      <w:r w:rsidR="00EB509C">
        <w:rPr>
          <w:rFonts w:ascii="Times New Roman" w:hAnsi="Times New Roman" w:cs="Times New Roman"/>
        </w:rPr>
        <w:t xml:space="preserve"> game scores </w:t>
      </w:r>
      <w:r w:rsidR="00B65EED">
        <w:rPr>
          <w:rFonts w:ascii="Times New Roman" w:hAnsi="Times New Roman" w:cs="Times New Roman"/>
        </w:rPr>
        <w:t xml:space="preserve">for non-veterans </w:t>
      </w:r>
      <w:r w:rsidR="00EB509C" w:rsidRPr="004249B3">
        <w:rPr>
          <w:rFonts w:ascii="Times New Roman" w:hAnsi="Times New Roman" w:cs="Times New Roman"/>
          <w:b/>
          <w:i/>
        </w:rPr>
        <w:t>increased</w:t>
      </w:r>
      <w:r w:rsidR="00EB509C">
        <w:rPr>
          <w:rFonts w:ascii="Times New Roman" w:hAnsi="Times New Roman" w:cs="Times New Roman"/>
        </w:rPr>
        <w:t xml:space="preserve"> from their pre-suspension level on average</w:t>
      </w:r>
      <w:r w:rsidR="000825E4">
        <w:rPr>
          <w:rFonts w:ascii="Times New Roman" w:hAnsi="Times New Roman" w:cs="Times New Roman"/>
        </w:rPr>
        <w:t>.  Veterans and non-veterans have nearly identical changes to their game score post-suspension at age 23</w:t>
      </w:r>
      <w:r w:rsidR="00D64284">
        <w:rPr>
          <w:rFonts w:ascii="Times New Roman" w:hAnsi="Times New Roman" w:cs="Times New Roman"/>
        </w:rPr>
        <w:t xml:space="preserve">, </w:t>
      </w:r>
      <w:r w:rsidR="004B62FA">
        <w:rPr>
          <w:rFonts w:ascii="Times New Roman" w:hAnsi="Times New Roman" w:cs="Times New Roman"/>
        </w:rPr>
        <w:t>but</w:t>
      </w:r>
      <w:r w:rsidR="00D64284">
        <w:rPr>
          <w:rFonts w:ascii="Times New Roman" w:hAnsi="Times New Roman" w:cs="Times New Roman"/>
        </w:rPr>
        <w:t xml:space="preserve"> once a player </w:t>
      </w:r>
      <w:r w:rsidR="004249B3">
        <w:rPr>
          <w:rFonts w:ascii="Times New Roman" w:hAnsi="Times New Roman" w:cs="Times New Roman"/>
        </w:rPr>
        <w:t>has</w:t>
      </w:r>
      <w:r w:rsidR="00D64284">
        <w:rPr>
          <w:rFonts w:ascii="Times New Roman" w:hAnsi="Times New Roman" w:cs="Times New Roman"/>
        </w:rPr>
        <w:t xml:space="preserve"> four years of experience, </w:t>
      </w:r>
      <w:r w:rsidR="004249B3">
        <w:rPr>
          <w:rFonts w:ascii="Times New Roman" w:hAnsi="Times New Roman" w:cs="Times New Roman"/>
        </w:rPr>
        <w:t>there is a</w:t>
      </w:r>
      <w:r w:rsidR="00D64284">
        <w:rPr>
          <w:rFonts w:ascii="Times New Roman" w:hAnsi="Times New Roman" w:cs="Times New Roman"/>
        </w:rPr>
        <w:t xml:space="preserve"> </w:t>
      </w:r>
      <w:r w:rsidR="004B62FA">
        <w:rPr>
          <w:rFonts w:ascii="Times New Roman" w:hAnsi="Times New Roman" w:cs="Times New Roman"/>
        </w:rPr>
        <w:t>negligible</w:t>
      </w:r>
      <w:r w:rsidR="00D64284">
        <w:rPr>
          <w:rFonts w:ascii="Times New Roman" w:hAnsi="Times New Roman" w:cs="Times New Roman"/>
        </w:rPr>
        <w:t xml:space="preserve"> </w:t>
      </w:r>
      <w:r w:rsidR="004B62FA">
        <w:rPr>
          <w:rFonts w:ascii="Times New Roman" w:hAnsi="Times New Roman" w:cs="Times New Roman"/>
        </w:rPr>
        <w:t>marginal effect on game score due to aging</w:t>
      </w:r>
      <w:r w:rsidR="000825E4">
        <w:rPr>
          <w:rFonts w:ascii="Times New Roman" w:hAnsi="Times New Roman" w:cs="Times New Roman"/>
        </w:rPr>
        <w:t>.</w:t>
      </w:r>
      <w:r w:rsidR="00DD7EAB">
        <w:rPr>
          <w:rFonts w:ascii="Times New Roman" w:hAnsi="Times New Roman" w:cs="Times New Roman"/>
        </w:rPr>
        <w:t xml:space="preserve">  </w:t>
      </w:r>
    </w:p>
    <w:p w14:paraId="01777648" w14:textId="37234950" w:rsidR="00741A84" w:rsidRDefault="00442102" w:rsidP="00035A8C">
      <w:pPr>
        <w:spacing w:line="480" w:lineRule="auto"/>
        <w:ind w:firstLine="720"/>
        <w:rPr>
          <w:rFonts w:ascii="Times New Roman" w:hAnsi="Times New Roman" w:cs="Times New Roman"/>
        </w:rPr>
      </w:pPr>
      <w:r>
        <w:rPr>
          <w:rFonts w:ascii="Times New Roman" w:hAnsi="Times New Roman" w:cs="Times New Roman"/>
        </w:rPr>
        <w:t xml:space="preserve">Older non-veterans </w:t>
      </w:r>
      <w:r w:rsidR="00D64284">
        <w:rPr>
          <w:rFonts w:ascii="Times New Roman" w:hAnsi="Times New Roman" w:cs="Times New Roman"/>
        </w:rPr>
        <w:t xml:space="preserve">are </w:t>
      </w:r>
      <w:r w:rsidR="00DD7EAB">
        <w:rPr>
          <w:rFonts w:ascii="Times New Roman" w:hAnsi="Times New Roman" w:cs="Times New Roman"/>
        </w:rPr>
        <w:t xml:space="preserve">generally </w:t>
      </w:r>
      <w:r>
        <w:rPr>
          <w:rFonts w:ascii="Times New Roman" w:hAnsi="Times New Roman" w:cs="Times New Roman"/>
        </w:rPr>
        <w:t>players</w:t>
      </w:r>
      <w:r w:rsidR="00DD7EAB">
        <w:rPr>
          <w:rFonts w:ascii="Times New Roman" w:hAnsi="Times New Roman" w:cs="Times New Roman"/>
        </w:rPr>
        <w:t xml:space="preserve"> who</w:t>
      </w:r>
      <w:r>
        <w:rPr>
          <w:rFonts w:ascii="Times New Roman" w:hAnsi="Times New Roman" w:cs="Times New Roman"/>
        </w:rPr>
        <w:t xml:space="preserve"> remain</w:t>
      </w:r>
      <w:r w:rsidR="00DD7EAB">
        <w:rPr>
          <w:rFonts w:ascii="Times New Roman" w:hAnsi="Times New Roman" w:cs="Times New Roman"/>
        </w:rPr>
        <w:t xml:space="preserve"> in college</w:t>
      </w:r>
      <w:r>
        <w:rPr>
          <w:rFonts w:ascii="Times New Roman" w:hAnsi="Times New Roman" w:cs="Times New Roman"/>
        </w:rPr>
        <w:t xml:space="preserve"> for a few years</w:t>
      </w:r>
      <w:r w:rsidR="00DD7EAB">
        <w:rPr>
          <w:rFonts w:ascii="Times New Roman" w:hAnsi="Times New Roman" w:cs="Times New Roman"/>
        </w:rPr>
        <w:t>, or played overseas</w:t>
      </w:r>
      <w:r w:rsidR="00734338">
        <w:rPr>
          <w:rFonts w:ascii="Times New Roman" w:hAnsi="Times New Roman" w:cs="Times New Roman"/>
        </w:rPr>
        <w:t xml:space="preserve"> for an extended period of </w:t>
      </w:r>
      <w:r w:rsidR="00DD7EAB">
        <w:rPr>
          <w:rFonts w:ascii="Times New Roman" w:hAnsi="Times New Roman" w:cs="Times New Roman"/>
        </w:rPr>
        <w:t xml:space="preserve">time before </w:t>
      </w:r>
      <w:r w:rsidR="00734338">
        <w:rPr>
          <w:rFonts w:ascii="Times New Roman" w:hAnsi="Times New Roman" w:cs="Times New Roman"/>
        </w:rPr>
        <w:t xml:space="preserve">initially </w:t>
      </w:r>
      <w:r w:rsidR="00ED161A">
        <w:rPr>
          <w:rFonts w:ascii="Times New Roman" w:hAnsi="Times New Roman" w:cs="Times New Roman"/>
        </w:rPr>
        <w:t>landing in</w:t>
      </w:r>
      <w:r w:rsidR="00DD7EAB">
        <w:rPr>
          <w:rFonts w:ascii="Times New Roman" w:hAnsi="Times New Roman" w:cs="Times New Roman"/>
        </w:rPr>
        <w:t xml:space="preserve"> the NBA</w:t>
      </w:r>
      <w:r>
        <w:rPr>
          <w:rFonts w:ascii="Times New Roman" w:hAnsi="Times New Roman" w:cs="Times New Roman"/>
        </w:rPr>
        <w:t xml:space="preserve">.  These players </w:t>
      </w:r>
      <w:r w:rsidR="004249B3">
        <w:rPr>
          <w:rFonts w:ascii="Times New Roman" w:hAnsi="Times New Roman" w:cs="Times New Roman"/>
        </w:rPr>
        <w:t>can be described as</w:t>
      </w:r>
      <w:r>
        <w:rPr>
          <w:rFonts w:ascii="Times New Roman" w:hAnsi="Times New Roman" w:cs="Times New Roman"/>
        </w:rPr>
        <w:t xml:space="preserve"> “blue collar” </w:t>
      </w:r>
      <w:r w:rsidR="00897B56">
        <w:rPr>
          <w:rFonts w:ascii="Times New Roman" w:hAnsi="Times New Roman" w:cs="Times New Roman"/>
        </w:rPr>
        <w:t xml:space="preserve">players </w:t>
      </w:r>
      <w:r w:rsidR="00D64284">
        <w:rPr>
          <w:rFonts w:ascii="Times New Roman" w:hAnsi="Times New Roman" w:cs="Times New Roman"/>
        </w:rPr>
        <w:t xml:space="preserve">and </w:t>
      </w:r>
      <w:r w:rsidR="000104B6">
        <w:rPr>
          <w:rFonts w:ascii="Times New Roman" w:hAnsi="Times New Roman" w:cs="Times New Roman"/>
        </w:rPr>
        <w:t xml:space="preserve">tend to </w:t>
      </w:r>
      <w:r w:rsidR="00D64284">
        <w:rPr>
          <w:rFonts w:ascii="Times New Roman" w:hAnsi="Times New Roman" w:cs="Times New Roman"/>
        </w:rPr>
        <w:t xml:space="preserve">play the game with a bigger chip on their shoulder than players who enter the league at a young age because of their talent. </w:t>
      </w:r>
      <w:r w:rsidR="000268DD">
        <w:rPr>
          <w:rFonts w:ascii="Times New Roman" w:hAnsi="Times New Roman" w:cs="Times New Roman"/>
        </w:rPr>
        <w:t xml:space="preserve"> </w:t>
      </w:r>
      <w:r w:rsidR="00D64284">
        <w:rPr>
          <w:rFonts w:ascii="Times New Roman" w:hAnsi="Times New Roman" w:cs="Times New Roman"/>
        </w:rPr>
        <w:t>This difference in</w:t>
      </w:r>
      <w:r w:rsidR="00897B56">
        <w:rPr>
          <w:rFonts w:ascii="Times New Roman" w:hAnsi="Times New Roman" w:cs="Times New Roman"/>
        </w:rPr>
        <w:t xml:space="preserve"> </w:t>
      </w:r>
      <w:r w:rsidR="00D64284">
        <w:rPr>
          <w:rFonts w:ascii="Times New Roman" w:hAnsi="Times New Roman" w:cs="Times New Roman"/>
        </w:rPr>
        <w:t xml:space="preserve">mindset could affect a player’s approach to the game, and </w:t>
      </w:r>
      <w:r w:rsidR="00BE5F43">
        <w:rPr>
          <w:rFonts w:ascii="Times New Roman" w:hAnsi="Times New Roman" w:cs="Times New Roman"/>
        </w:rPr>
        <w:t xml:space="preserve">may </w:t>
      </w:r>
      <w:r w:rsidR="00DB0387">
        <w:rPr>
          <w:rFonts w:ascii="Times New Roman" w:hAnsi="Times New Roman" w:cs="Times New Roman"/>
        </w:rPr>
        <w:t>provide an</w:t>
      </w:r>
      <w:r w:rsidR="009D3AD9">
        <w:rPr>
          <w:rFonts w:ascii="Times New Roman" w:hAnsi="Times New Roman" w:cs="Times New Roman"/>
        </w:rPr>
        <w:t xml:space="preserve"> explanation for</w:t>
      </w:r>
      <w:r w:rsidR="00BE5F43">
        <w:rPr>
          <w:rFonts w:ascii="Times New Roman" w:hAnsi="Times New Roman" w:cs="Times New Roman"/>
        </w:rPr>
        <w:t xml:space="preserve"> the contrast between these two groups</w:t>
      </w:r>
      <w:r w:rsidR="00881C19">
        <w:rPr>
          <w:rFonts w:ascii="Times New Roman" w:hAnsi="Times New Roman" w:cs="Times New Roman"/>
        </w:rPr>
        <w:t xml:space="preserve"> in how their productivity changes after being suspended</w:t>
      </w:r>
      <w:r w:rsidR="00BE5F43">
        <w:rPr>
          <w:rFonts w:ascii="Times New Roman" w:hAnsi="Times New Roman" w:cs="Times New Roman"/>
        </w:rPr>
        <w:t xml:space="preserve">. </w:t>
      </w:r>
    </w:p>
    <w:p w14:paraId="6EE73FAF" w14:textId="09AB52C7" w:rsidR="009455DB" w:rsidRDefault="0065397E" w:rsidP="002A6BE7">
      <w:pPr>
        <w:spacing w:line="480" w:lineRule="auto"/>
        <w:ind w:firstLine="720"/>
        <w:rPr>
          <w:rFonts w:ascii="Times New Roman" w:hAnsi="Times New Roman" w:cs="Times New Roman"/>
        </w:rPr>
      </w:pPr>
      <w:r>
        <w:rPr>
          <w:rFonts w:ascii="Times New Roman" w:hAnsi="Times New Roman" w:cs="Times New Roman"/>
        </w:rPr>
        <w:t>In M</w:t>
      </w:r>
      <w:r w:rsidR="00741A84">
        <w:rPr>
          <w:rFonts w:ascii="Times New Roman" w:hAnsi="Times New Roman" w:cs="Times New Roman"/>
        </w:rPr>
        <w:t>odel 2</w:t>
      </w:r>
      <w:r w:rsidR="00741A84" w:rsidRPr="00D72BF7">
        <w:rPr>
          <w:rFonts w:ascii="Times New Roman" w:hAnsi="Times New Roman" w:cs="Times New Roman"/>
        </w:rPr>
        <w:t xml:space="preserve">, </w:t>
      </w:r>
      <w:r w:rsidR="00373338" w:rsidRPr="00D72BF7">
        <w:rPr>
          <w:rFonts w:ascii="Times New Roman" w:hAnsi="Times New Roman" w:cs="Times New Roman"/>
        </w:rPr>
        <w:t>it i</w:t>
      </w:r>
      <w:r w:rsidR="00C85EEE" w:rsidRPr="00D72BF7">
        <w:rPr>
          <w:rFonts w:ascii="Times New Roman" w:hAnsi="Times New Roman" w:cs="Times New Roman"/>
        </w:rPr>
        <w:t>s clear</w:t>
      </w:r>
      <w:r w:rsidR="00C85EEE">
        <w:rPr>
          <w:rFonts w:ascii="Times New Roman" w:hAnsi="Times New Roman" w:cs="Times New Roman"/>
        </w:rPr>
        <w:t xml:space="preserve"> that the change in game score can also be </w:t>
      </w:r>
      <w:r w:rsidR="007E3272">
        <w:rPr>
          <w:rFonts w:ascii="Times New Roman" w:hAnsi="Times New Roman" w:cs="Times New Roman"/>
        </w:rPr>
        <w:t xml:space="preserve">partially </w:t>
      </w:r>
      <w:r w:rsidR="00C85EEE">
        <w:rPr>
          <w:rFonts w:ascii="Times New Roman" w:hAnsi="Times New Roman" w:cs="Times New Roman"/>
        </w:rPr>
        <w:t>attributed to effects stemming from multi-game suspensions and suspensions resulting from physical altercations (in addition to the maturity effect described earlier).</w:t>
      </w:r>
      <w:r w:rsidR="00881C19">
        <w:rPr>
          <w:rFonts w:ascii="Times New Roman" w:hAnsi="Times New Roman" w:cs="Times New Roman"/>
        </w:rPr>
        <w:t xml:space="preserve"> </w:t>
      </w:r>
      <w:r w:rsidR="00F8798D">
        <w:rPr>
          <w:rFonts w:ascii="Times New Roman" w:hAnsi="Times New Roman" w:cs="Times New Roman"/>
        </w:rPr>
        <w:t xml:space="preserve"> Multi-game suspe</w:t>
      </w:r>
      <w:r w:rsidR="007E3272">
        <w:rPr>
          <w:rFonts w:ascii="Times New Roman" w:hAnsi="Times New Roman" w:cs="Times New Roman"/>
        </w:rPr>
        <w:t>nsions decrease game score post-</w:t>
      </w:r>
      <w:r w:rsidR="000104B6">
        <w:rPr>
          <w:rFonts w:ascii="Times New Roman" w:hAnsi="Times New Roman" w:cs="Times New Roman"/>
        </w:rPr>
        <w:t>suspension</w:t>
      </w:r>
      <w:r w:rsidR="00F8798D">
        <w:rPr>
          <w:rFonts w:ascii="Times New Roman" w:hAnsi="Times New Roman" w:cs="Times New Roman"/>
        </w:rPr>
        <w:t xml:space="preserve"> by 7.</w:t>
      </w:r>
      <w:r w:rsidR="007E3272">
        <w:rPr>
          <w:rFonts w:ascii="Times New Roman" w:hAnsi="Times New Roman" w:cs="Times New Roman"/>
        </w:rPr>
        <w:t>046 per 36 minutes</w:t>
      </w:r>
      <w:r w:rsidR="000104B6">
        <w:rPr>
          <w:rFonts w:ascii="Times New Roman" w:hAnsi="Times New Roman" w:cs="Times New Roman"/>
        </w:rPr>
        <w:t xml:space="preserve"> on average</w:t>
      </w:r>
      <w:r w:rsidR="007E3272">
        <w:rPr>
          <w:rFonts w:ascii="Times New Roman" w:hAnsi="Times New Roman" w:cs="Times New Roman"/>
        </w:rPr>
        <w:t xml:space="preserve">, and this marginal effect is significant at the 5% level. </w:t>
      </w:r>
      <w:r w:rsidR="00881C19">
        <w:rPr>
          <w:rFonts w:ascii="Times New Roman" w:hAnsi="Times New Roman" w:cs="Times New Roman"/>
        </w:rPr>
        <w:t xml:space="preserve"> </w:t>
      </w:r>
      <w:r w:rsidR="007E3272">
        <w:rPr>
          <w:rFonts w:ascii="Times New Roman" w:hAnsi="Times New Roman" w:cs="Times New Roman"/>
        </w:rPr>
        <w:t>Although the coefficient on the variable for suspensions from physical altercations is not significant, this variable’s interaction with the multi-game suspension dummy variable is significant at the 1% level, and implies that players returning from a multi-game suspension resulting from a physical</w:t>
      </w:r>
      <w:r w:rsidR="00A226B3">
        <w:rPr>
          <w:rFonts w:ascii="Times New Roman" w:hAnsi="Times New Roman" w:cs="Times New Roman"/>
        </w:rPr>
        <w:t xml:space="preserve"> altercation boost their</w:t>
      </w:r>
      <w:r w:rsidR="007E3272">
        <w:rPr>
          <w:rFonts w:ascii="Times New Roman" w:hAnsi="Times New Roman" w:cs="Times New Roman"/>
        </w:rPr>
        <w:t xml:space="preserve"> game score by 13.09 per 36 minutes</w:t>
      </w:r>
      <w:r w:rsidR="00A226B3">
        <w:rPr>
          <w:rFonts w:ascii="Times New Roman" w:hAnsi="Times New Roman" w:cs="Times New Roman"/>
        </w:rPr>
        <w:t xml:space="preserve"> on average</w:t>
      </w:r>
      <w:r w:rsidR="007E3272">
        <w:rPr>
          <w:rFonts w:ascii="Times New Roman" w:hAnsi="Times New Roman" w:cs="Times New Roman"/>
        </w:rPr>
        <w:t xml:space="preserve">. </w:t>
      </w:r>
    </w:p>
    <w:p w14:paraId="23160B9E" w14:textId="625B74F8" w:rsidR="00B910EE" w:rsidRDefault="00C70CBA" w:rsidP="008A2147">
      <w:pPr>
        <w:spacing w:line="480" w:lineRule="auto"/>
        <w:rPr>
          <w:rFonts w:ascii="Times New Roman" w:hAnsi="Times New Roman" w:cs="Times New Roman"/>
        </w:rPr>
      </w:pPr>
      <w:r>
        <w:rPr>
          <w:rFonts w:ascii="Times New Roman" w:hAnsi="Times New Roman" w:cs="Times New Roman"/>
        </w:rPr>
        <w:lastRenderedPageBreak/>
        <w:tab/>
        <w:t>As previously described, multi-game suspensions which result from physical altercations</w:t>
      </w:r>
      <w:r w:rsidR="009836C9">
        <w:rPr>
          <w:rFonts w:ascii="Times New Roman" w:hAnsi="Times New Roman" w:cs="Times New Roman"/>
        </w:rPr>
        <w:t xml:space="preserve"> are </w:t>
      </w:r>
      <w:r w:rsidR="00906E3C">
        <w:rPr>
          <w:rFonts w:ascii="Times New Roman" w:hAnsi="Times New Roman" w:cs="Times New Roman"/>
        </w:rPr>
        <w:t>among</w:t>
      </w:r>
      <w:r w:rsidR="009836C9">
        <w:rPr>
          <w:rFonts w:ascii="Times New Roman" w:hAnsi="Times New Roman" w:cs="Times New Roman"/>
        </w:rPr>
        <w:t xml:space="preserve"> the most publicized and controversial suspensions.  The sign </w:t>
      </w:r>
      <w:r w:rsidR="00906E3C">
        <w:rPr>
          <w:rFonts w:ascii="Times New Roman" w:hAnsi="Times New Roman" w:cs="Times New Roman"/>
        </w:rPr>
        <w:t>of the coefficient is positive</w:t>
      </w:r>
      <w:r w:rsidR="00DB0387">
        <w:rPr>
          <w:rFonts w:ascii="Times New Roman" w:hAnsi="Times New Roman" w:cs="Times New Roman"/>
        </w:rPr>
        <w:t>, implying</w:t>
      </w:r>
      <w:r w:rsidR="00906E3C">
        <w:rPr>
          <w:rFonts w:ascii="Times New Roman" w:hAnsi="Times New Roman" w:cs="Times New Roman"/>
        </w:rPr>
        <w:t xml:space="preserve"> that these suspensions improved average post-suspension</w:t>
      </w:r>
      <w:r w:rsidR="00DB0387">
        <w:rPr>
          <w:rFonts w:ascii="Times New Roman" w:hAnsi="Times New Roman" w:cs="Times New Roman"/>
        </w:rPr>
        <w:t xml:space="preserve"> performance</w:t>
      </w:r>
      <w:r w:rsidR="00906E3C">
        <w:rPr>
          <w:rFonts w:ascii="Times New Roman" w:hAnsi="Times New Roman" w:cs="Times New Roman"/>
        </w:rPr>
        <w:t xml:space="preserve">. </w:t>
      </w:r>
      <w:r w:rsidR="009836C9">
        <w:rPr>
          <w:rFonts w:ascii="Times New Roman" w:hAnsi="Times New Roman" w:cs="Times New Roman"/>
        </w:rPr>
        <w:t xml:space="preserve">  </w:t>
      </w:r>
      <w:r w:rsidR="00906E3C">
        <w:rPr>
          <w:rFonts w:ascii="Times New Roman" w:hAnsi="Times New Roman" w:cs="Times New Roman"/>
        </w:rPr>
        <w:t xml:space="preserve">This may be a result of the player feeling </w:t>
      </w:r>
      <w:r w:rsidR="00035A8C">
        <w:rPr>
          <w:rFonts w:ascii="Times New Roman" w:hAnsi="Times New Roman" w:cs="Times New Roman"/>
        </w:rPr>
        <w:t>extra motivation</w:t>
      </w:r>
      <w:r w:rsidR="00906E3C">
        <w:rPr>
          <w:rFonts w:ascii="Times New Roman" w:hAnsi="Times New Roman" w:cs="Times New Roman"/>
        </w:rPr>
        <w:t xml:space="preserve"> to make up for the </w:t>
      </w:r>
      <w:r w:rsidR="00035A8C">
        <w:rPr>
          <w:rFonts w:ascii="Times New Roman" w:hAnsi="Times New Roman" w:cs="Times New Roman"/>
        </w:rPr>
        <w:t xml:space="preserve">physical </w:t>
      </w:r>
      <w:r w:rsidR="00906E3C">
        <w:rPr>
          <w:rFonts w:ascii="Times New Roman" w:hAnsi="Times New Roman" w:cs="Times New Roman"/>
        </w:rPr>
        <w:t xml:space="preserve">actions which </w:t>
      </w:r>
      <w:r w:rsidR="00DB0387">
        <w:rPr>
          <w:rFonts w:ascii="Times New Roman" w:hAnsi="Times New Roman" w:cs="Times New Roman"/>
        </w:rPr>
        <w:t>resulted in his suspension</w:t>
      </w:r>
      <w:r w:rsidR="00906E3C">
        <w:rPr>
          <w:rFonts w:ascii="Times New Roman" w:hAnsi="Times New Roman" w:cs="Times New Roman"/>
        </w:rPr>
        <w:t xml:space="preserve">. </w:t>
      </w:r>
      <w:r w:rsidR="00FA5D44">
        <w:rPr>
          <w:rFonts w:ascii="Times New Roman" w:hAnsi="Times New Roman" w:cs="Times New Roman"/>
        </w:rPr>
        <w:t xml:space="preserve"> </w:t>
      </w:r>
      <w:r w:rsidR="00906E3C">
        <w:rPr>
          <w:rFonts w:ascii="Times New Roman" w:hAnsi="Times New Roman" w:cs="Times New Roman"/>
        </w:rPr>
        <w:t>This</w:t>
      </w:r>
      <w:r w:rsidR="00FA5D44">
        <w:rPr>
          <w:rFonts w:ascii="Times New Roman" w:hAnsi="Times New Roman" w:cs="Times New Roman"/>
        </w:rPr>
        <w:t xml:space="preserve"> explanation</w:t>
      </w:r>
      <w:r w:rsidR="00906E3C">
        <w:rPr>
          <w:rFonts w:ascii="Times New Roman" w:hAnsi="Times New Roman" w:cs="Times New Roman"/>
        </w:rPr>
        <w:t xml:space="preserve"> would align with the positive effect hypothesis described in the </w:t>
      </w:r>
      <w:r w:rsidR="00DB0387">
        <w:rPr>
          <w:rFonts w:ascii="Times New Roman" w:hAnsi="Times New Roman" w:cs="Times New Roman"/>
        </w:rPr>
        <w:t>introduction</w:t>
      </w:r>
      <w:r w:rsidR="00FA5D44">
        <w:rPr>
          <w:rFonts w:ascii="Times New Roman" w:hAnsi="Times New Roman" w:cs="Times New Roman"/>
        </w:rPr>
        <w:t xml:space="preserve">; however, the opposite </w:t>
      </w:r>
      <w:r w:rsidR="00DB0387">
        <w:rPr>
          <w:rFonts w:ascii="Times New Roman" w:hAnsi="Times New Roman" w:cs="Times New Roman"/>
        </w:rPr>
        <w:t>may</w:t>
      </w:r>
      <w:r w:rsidR="00FA5D44">
        <w:rPr>
          <w:rFonts w:ascii="Times New Roman" w:hAnsi="Times New Roman" w:cs="Times New Roman"/>
        </w:rPr>
        <w:t xml:space="preserve"> be true of multi-game suspensions that did not stem from physical altercations</w:t>
      </w:r>
      <w:r w:rsidR="00906E3C">
        <w:rPr>
          <w:rFonts w:ascii="Times New Roman" w:hAnsi="Times New Roman" w:cs="Times New Roman"/>
        </w:rPr>
        <w:t xml:space="preserve">. </w:t>
      </w:r>
      <w:r w:rsidR="00373338">
        <w:rPr>
          <w:rFonts w:ascii="Times New Roman" w:hAnsi="Times New Roman" w:cs="Times New Roman"/>
        </w:rPr>
        <w:t xml:space="preserve"> </w:t>
      </w:r>
      <w:r w:rsidR="00373C66">
        <w:rPr>
          <w:rFonts w:ascii="Times New Roman" w:hAnsi="Times New Roman" w:cs="Times New Roman"/>
        </w:rPr>
        <w:t xml:space="preserve">Because the coefficient of the multi-game suspension variable is </w:t>
      </w:r>
      <w:r w:rsidR="00794FF8">
        <w:rPr>
          <w:rFonts w:ascii="Times New Roman" w:hAnsi="Times New Roman" w:cs="Times New Roman"/>
        </w:rPr>
        <w:t>negative and significant</w:t>
      </w:r>
      <w:r w:rsidR="00373C66">
        <w:rPr>
          <w:rFonts w:ascii="Times New Roman" w:hAnsi="Times New Roman" w:cs="Times New Roman"/>
        </w:rPr>
        <w:t xml:space="preserve">, the negative effect hypothesis is likely to be </w:t>
      </w:r>
      <w:r w:rsidR="003B7606">
        <w:rPr>
          <w:rFonts w:ascii="Times New Roman" w:hAnsi="Times New Roman" w:cs="Times New Roman"/>
        </w:rPr>
        <w:t xml:space="preserve">the </w:t>
      </w:r>
      <w:r w:rsidR="00DB0387">
        <w:rPr>
          <w:rFonts w:ascii="Times New Roman" w:hAnsi="Times New Roman" w:cs="Times New Roman"/>
        </w:rPr>
        <w:t>dominant</w:t>
      </w:r>
      <w:r w:rsidR="003B7606">
        <w:rPr>
          <w:rFonts w:ascii="Times New Roman" w:hAnsi="Times New Roman" w:cs="Times New Roman"/>
        </w:rPr>
        <w:t xml:space="preserve"> effect. </w:t>
      </w:r>
    </w:p>
    <w:p w14:paraId="509FDA0B" w14:textId="635CC5E9" w:rsidR="00C34776" w:rsidRDefault="003B7606" w:rsidP="00C34776">
      <w:pPr>
        <w:spacing w:line="480" w:lineRule="auto"/>
        <w:ind w:firstLine="720"/>
        <w:rPr>
          <w:rFonts w:ascii="Times New Roman" w:hAnsi="Times New Roman" w:cs="Times New Roman"/>
        </w:rPr>
      </w:pPr>
      <w:r>
        <w:rPr>
          <w:rFonts w:ascii="Times New Roman" w:hAnsi="Times New Roman" w:cs="Times New Roman"/>
        </w:rPr>
        <w:t xml:space="preserve">Across both regression models, minutes played </w:t>
      </w:r>
      <w:r w:rsidR="00DB0387">
        <w:rPr>
          <w:rFonts w:ascii="Times New Roman" w:hAnsi="Times New Roman" w:cs="Times New Roman"/>
        </w:rPr>
        <w:t>is</w:t>
      </w:r>
      <w:r>
        <w:rPr>
          <w:rFonts w:ascii="Times New Roman" w:hAnsi="Times New Roman" w:cs="Times New Roman"/>
        </w:rPr>
        <w:t xml:space="preserve"> not significant in explaining the change in game score from pre to post-suspension. </w:t>
      </w:r>
      <w:r w:rsidR="00373338">
        <w:rPr>
          <w:rFonts w:ascii="Times New Roman" w:hAnsi="Times New Roman" w:cs="Times New Roman"/>
        </w:rPr>
        <w:t xml:space="preserve"> </w:t>
      </w:r>
      <w:r w:rsidR="00354A31">
        <w:rPr>
          <w:rFonts w:ascii="Times New Roman" w:hAnsi="Times New Roman" w:cs="Times New Roman"/>
        </w:rPr>
        <w:t xml:space="preserve">However, </w:t>
      </w:r>
      <w:r w:rsidR="00DB0387">
        <w:rPr>
          <w:rFonts w:ascii="Times New Roman" w:hAnsi="Times New Roman" w:cs="Times New Roman"/>
        </w:rPr>
        <w:t>minutes played is</w:t>
      </w:r>
      <w:r w:rsidR="0065397E">
        <w:rPr>
          <w:rFonts w:ascii="Times New Roman" w:hAnsi="Times New Roman" w:cs="Times New Roman"/>
        </w:rPr>
        <w:t xml:space="preserve"> significant in M</w:t>
      </w:r>
      <w:r w:rsidR="00354A31">
        <w:rPr>
          <w:rFonts w:ascii="Times New Roman" w:hAnsi="Times New Roman" w:cs="Times New Roman"/>
        </w:rPr>
        <w:t xml:space="preserve">odel 4.  </w:t>
      </w:r>
      <w:r w:rsidR="00DB0387">
        <w:rPr>
          <w:rFonts w:ascii="Times New Roman" w:hAnsi="Times New Roman" w:cs="Times New Roman"/>
        </w:rPr>
        <w:t>Among all of the explanatory variables used in the study</w:t>
      </w:r>
      <w:r w:rsidR="00CD7E71">
        <w:rPr>
          <w:rFonts w:ascii="Times New Roman" w:hAnsi="Times New Roman" w:cs="Times New Roman"/>
        </w:rPr>
        <w:t xml:space="preserve">, minutes played is the </w:t>
      </w:r>
      <w:r w:rsidR="003F3E2D">
        <w:rPr>
          <w:rFonts w:ascii="Times New Roman" w:hAnsi="Times New Roman" w:cs="Times New Roman"/>
        </w:rPr>
        <w:t xml:space="preserve">only </w:t>
      </w:r>
      <w:r w:rsidR="00CD7E71">
        <w:rPr>
          <w:rFonts w:ascii="Times New Roman" w:hAnsi="Times New Roman" w:cs="Times New Roman"/>
        </w:rPr>
        <w:t xml:space="preserve">one that can be changed after </w:t>
      </w:r>
      <w:r w:rsidR="003F3E2D">
        <w:rPr>
          <w:rFonts w:ascii="Times New Roman" w:hAnsi="Times New Roman" w:cs="Times New Roman"/>
        </w:rPr>
        <w:t>a</w:t>
      </w:r>
      <w:r w:rsidR="00CD7E71">
        <w:rPr>
          <w:rFonts w:ascii="Times New Roman" w:hAnsi="Times New Roman" w:cs="Times New Roman"/>
        </w:rPr>
        <w:t xml:space="preserve"> suspension o</w:t>
      </w:r>
      <w:r w:rsidR="00220AE9">
        <w:rPr>
          <w:rFonts w:ascii="Times New Roman" w:hAnsi="Times New Roman" w:cs="Times New Roman"/>
        </w:rPr>
        <w:t xml:space="preserve">ccurs, and </w:t>
      </w:r>
      <w:r>
        <w:rPr>
          <w:rFonts w:ascii="Times New Roman" w:hAnsi="Times New Roman" w:cs="Times New Roman"/>
        </w:rPr>
        <w:t>would yield</w:t>
      </w:r>
      <w:r w:rsidR="00220AE9">
        <w:rPr>
          <w:rFonts w:ascii="Times New Roman" w:hAnsi="Times New Roman" w:cs="Times New Roman"/>
        </w:rPr>
        <w:t xml:space="preserve"> an interesting result</w:t>
      </w:r>
      <w:r w:rsidR="00116F8F">
        <w:rPr>
          <w:rFonts w:ascii="Times New Roman" w:hAnsi="Times New Roman" w:cs="Times New Roman"/>
        </w:rPr>
        <w:t xml:space="preserve"> in </w:t>
      </w:r>
      <w:r w:rsidR="00A27D48">
        <w:rPr>
          <w:rFonts w:ascii="Times New Roman" w:hAnsi="Times New Roman" w:cs="Times New Roman"/>
        </w:rPr>
        <w:t>a player-</w:t>
      </w:r>
      <w:r w:rsidR="00116F8F">
        <w:rPr>
          <w:rFonts w:ascii="Times New Roman" w:hAnsi="Times New Roman" w:cs="Times New Roman"/>
        </w:rPr>
        <w:t xml:space="preserve">personnel </w:t>
      </w:r>
      <w:r w:rsidR="00A27D48">
        <w:rPr>
          <w:rFonts w:ascii="Times New Roman" w:hAnsi="Times New Roman" w:cs="Times New Roman"/>
        </w:rPr>
        <w:t>scenario</w:t>
      </w:r>
      <w:r w:rsidR="0065397E">
        <w:rPr>
          <w:rFonts w:ascii="Times New Roman" w:hAnsi="Times New Roman" w:cs="Times New Roman"/>
        </w:rPr>
        <w:t xml:space="preserve"> if M</w:t>
      </w:r>
      <w:r w:rsidR="00354A31">
        <w:rPr>
          <w:rFonts w:ascii="Times New Roman" w:hAnsi="Times New Roman" w:cs="Times New Roman"/>
        </w:rPr>
        <w:t>odel 4 is indeed valid</w:t>
      </w:r>
      <w:r w:rsidR="00220AE9">
        <w:rPr>
          <w:rFonts w:ascii="Times New Roman" w:hAnsi="Times New Roman" w:cs="Times New Roman"/>
        </w:rPr>
        <w:t>.</w:t>
      </w:r>
      <w:r w:rsidR="00DD2094">
        <w:rPr>
          <w:rFonts w:ascii="Times New Roman" w:hAnsi="Times New Roman" w:cs="Times New Roman"/>
        </w:rPr>
        <w:t xml:space="preserve"> </w:t>
      </w:r>
    </w:p>
    <w:p w14:paraId="359BF204" w14:textId="6B0EB9EA" w:rsidR="00DE5630" w:rsidRDefault="00972BAD" w:rsidP="006376B6">
      <w:pPr>
        <w:spacing w:line="480" w:lineRule="auto"/>
        <w:rPr>
          <w:rFonts w:ascii="Times New Roman" w:hAnsi="Times New Roman" w:cs="Times New Roman"/>
        </w:rPr>
      </w:pPr>
      <w:r>
        <w:rPr>
          <w:rFonts w:ascii="Times New Roman" w:hAnsi="Times New Roman" w:cs="Times New Roman"/>
        </w:rPr>
        <w:tab/>
      </w:r>
      <w:r w:rsidR="00AA325A">
        <w:rPr>
          <w:rFonts w:ascii="Times New Roman" w:hAnsi="Times New Roman" w:cs="Times New Roman"/>
        </w:rPr>
        <w:t>For example, i</w:t>
      </w:r>
      <w:r>
        <w:rPr>
          <w:rFonts w:ascii="Times New Roman" w:hAnsi="Times New Roman" w:cs="Times New Roman"/>
        </w:rPr>
        <w:t>f player A is playing his first game since being suspended, his game score</w:t>
      </w:r>
      <w:r w:rsidR="00837BC0">
        <w:rPr>
          <w:rFonts w:ascii="Times New Roman" w:hAnsi="Times New Roman" w:cs="Times New Roman"/>
        </w:rPr>
        <w:t xml:space="preserve"> this</w:t>
      </w:r>
      <w:r w:rsidR="002F7F4A">
        <w:rPr>
          <w:rFonts w:ascii="Times New Roman" w:hAnsi="Times New Roman" w:cs="Times New Roman"/>
        </w:rPr>
        <w:t xml:space="preserve"> game</w:t>
      </w:r>
      <w:r w:rsidR="00FC3E92">
        <w:rPr>
          <w:rFonts w:ascii="Times New Roman" w:hAnsi="Times New Roman" w:cs="Times New Roman"/>
        </w:rPr>
        <w:t xml:space="preserve"> (GS</w:t>
      </w:r>
      <w:r w:rsidR="00837BC0" w:rsidRPr="00837BC0">
        <w:rPr>
          <w:rFonts w:ascii="Times New Roman" w:hAnsi="Times New Roman" w:cs="Times New Roman"/>
          <w:vertAlign w:val="superscript"/>
        </w:rPr>
        <w:t>’</w:t>
      </w:r>
      <w:r w:rsidR="00FC3E92">
        <w:rPr>
          <w:rFonts w:ascii="Times New Roman" w:hAnsi="Times New Roman" w:cs="Times New Roman"/>
          <w:vertAlign w:val="subscript"/>
        </w:rPr>
        <w:t>A</w:t>
      </w:r>
      <w:r w:rsidR="00FC3E92">
        <w:rPr>
          <w:rFonts w:ascii="Times New Roman" w:hAnsi="Times New Roman" w:cs="Times New Roman"/>
        </w:rPr>
        <w:t xml:space="preserve">) </w:t>
      </w:r>
      <w:r>
        <w:rPr>
          <w:rFonts w:ascii="Times New Roman" w:hAnsi="Times New Roman" w:cs="Times New Roman"/>
        </w:rPr>
        <w:t>will be affected by</w:t>
      </w:r>
      <w:r w:rsidR="00837BC0">
        <w:rPr>
          <w:rFonts w:ascii="Times New Roman" w:hAnsi="Times New Roman" w:cs="Times New Roman"/>
        </w:rPr>
        <w:t xml:space="preserve"> the </w:t>
      </w:r>
      <w:r>
        <w:rPr>
          <w:rFonts w:ascii="Times New Roman" w:hAnsi="Times New Roman" w:cs="Times New Roman"/>
        </w:rPr>
        <w:t>minutes he plays in this game</w:t>
      </w:r>
      <w:r w:rsidR="00D9628A">
        <w:rPr>
          <w:rFonts w:ascii="Times New Roman" w:hAnsi="Times New Roman" w:cs="Times New Roman"/>
        </w:rPr>
        <w:t xml:space="preserve"> divided by 36</w:t>
      </w:r>
      <w:r w:rsidR="00FC3E92">
        <w:rPr>
          <w:rFonts w:ascii="Times New Roman" w:hAnsi="Times New Roman" w:cs="Times New Roman"/>
        </w:rPr>
        <w:t xml:space="preserve"> (minsA</w:t>
      </w:r>
      <w:r w:rsidR="00D9628A">
        <w:rPr>
          <w:rFonts w:ascii="Times New Roman" w:hAnsi="Times New Roman" w:cs="Times New Roman"/>
        </w:rPr>
        <w:t>/36</w:t>
      </w:r>
      <w:r w:rsidR="00FC3E92">
        <w:rPr>
          <w:rFonts w:ascii="Times New Roman" w:hAnsi="Times New Roman" w:cs="Times New Roman"/>
        </w:rPr>
        <w:t>)</w:t>
      </w:r>
      <w:r w:rsidR="002F7F4A">
        <w:rPr>
          <w:rFonts w:ascii="Times New Roman" w:hAnsi="Times New Roman" w:cs="Times New Roman"/>
        </w:rPr>
        <w:t>,</w:t>
      </w:r>
      <w:r>
        <w:rPr>
          <w:rFonts w:ascii="Times New Roman" w:hAnsi="Times New Roman" w:cs="Times New Roman"/>
        </w:rPr>
        <w:t xml:space="preserve"> </w:t>
      </w:r>
      <w:r w:rsidR="00AA325A">
        <w:rPr>
          <w:rFonts w:ascii="Times New Roman" w:hAnsi="Times New Roman" w:cs="Times New Roman"/>
        </w:rPr>
        <w:t>multiplied by</w:t>
      </w:r>
      <w:r w:rsidR="00116F8F">
        <w:rPr>
          <w:rFonts w:ascii="Times New Roman" w:hAnsi="Times New Roman" w:cs="Times New Roman"/>
        </w:rPr>
        <w:t xml:space="preserve"> the sum of the game score effect</w:t>
      </w:r>
      <w:r w:rsidR="002F7F4A">
        <w:rPr>
          <w:rFonts w:ascii="Times New Roman" w:hAnsi="Times New Roman" w:cs="Times New Roman"/>
        </w:rPr>
        <w:t xml:space="preserve"> per 36 minutes</w:t>
      </w:r>
      <w:r w:rsidR="002D08B8">
        <w:rPr>
          <w:rFonts w:ascii="Times New Roman" w:hAnsi="Times New Roman" w:cs="Times New Roman"/>
        </w:rPr>
        <w:t xml:space="preserve"> (</w:t>
      </w:r>
      <w:r w:rsidR="00034A6A" w:rsidRPr="00034A6A">
        <w:rPr>
          <w:rFonts w:ascii="Times New Roman" w:hAnsi="Times New Roman" w:cs="Times New Roman"/>
        </w:rPr>
        <w:t>α</w:t>
      </w:r>
      <w:r w:rsidR="00BD5A3E">
        <w:rPr>
          <w:rFonts w:ascii="Times New Roman" w:hAnsi="Times New Roman" w:cs="Times New Roman"/>
        </w:rPr>
        <w:t xml:space="preserve"> = Model 4 equation</w:t>
      </w:r>
      <w:r w:rsidR="00034A6A">
        <w:rPr>
          <w:rFonts w:ascii="Times New Roman" w:hAnsi="Times New Roman" w:cs="Times New Roman"/>
        </w:rPr>
        <w:t>)</w:t>
      </w:r>
      <w:r w:rsidR="00116F8F">
        <w:rPr>
          <w:rFonts w:ascii="Times New Roman" w:hAnsi="Times New Roman" w:cs="Times New Roman"/>
        </w:rPr>
        <w:t xml:space="preserve"> and his average </w:t>
      </w:r>
      <w:r w:rsidR="00837BC0">
        <w:rPr>
          <w:rFonts w:ascii="Times New Roman" w:hAnsi="Times New Roman" w:cs="Times New Roman"/>
        </w:rPr>
        <w:t>game score per 36 minutes</w:t>
      </w:r>
      <w:r w:rsidR="00116F8F">
        <w:rPr>
          <w:rFonts w:ascii="Times New Roman" w:hAnsi="Times New Roman" w:cs="Times New Roman"/>
        </w:rPr>
        <w:t xml:space="preserve"> before the suspension</w:t>
      </w:r>
      <w:r w:rsidR="00837BC0">
        <w:rPr>
          <w:rFonts w:ascii="Times New Roman" w:hAnsi="Times New Roman" w:cs="Times New Roman"/>
        </w:rPr>
        <w:t xml:space="preserve"> (</w:t>
      </w:r>
      <w:r w:rsidR="00034A6A" w:rsidRPr="00034A6A">
        <w:rPr>
          <w:rFonts w:ascii="Times New Roman" w:hAnsi="Times New Roman" w:cs="Times New Roman"/>
        </w:rPr>
        <w:t>α</w:t>
      </w:r>
      <w:r w:rsidR="00034A6A">
        <w:rPr>
          <w:rFonts w:ascii="Times New Roman" w:hAnsi="Times New Roman" w:cs="Times New Roman"/>
        </w:rPr>
        <w:t xml:space="preserve"> </w:t>
      </w:r>
      <w:r w:rsidR="00116F8F">
        <w:rPr>
          <w:rFonts w:ascii="Times New Roman" w:hAnsi="Times New Roman" w:cs="Times New Roman"/>
        </w:rPr>
        <w:t xml:space="preserve">+ </w:t>
      </w:r>
      <w:r w:rsidR="00837BC0">
        <w:rPr>
          <w:rFonts w:ascii="Times New Roman" w:hAnsi="Times New Roman" w:cs="Times New Roman"/>
        </w:rPr>
        <w:t>GS</w:t>
      </w:r>
      <w:r w:rsidR="00837BC0">
        <w:rPr>
          <w:rFonts w:ascii="Times New Roman" w:hAnsi="Times New Roman" w:cs="Times New Roman"/>
          <w:vertAlign w:val="subscript"/>
        </w:rPr>
        <w:t>A</w:t>
      </w:r>
      <w:r w:rsidR="00837BC0">
        <w:rPr>
          <w:rFonts w:ascii="Times New Roman" w:hAnsi="Times New Roman" w:cs="Times New Roman"/>
        </w:rPr>
        <w:t>)</w:t>
      </w:r>
      <w:r w:rsidR="00116F8F">
        <w:rPr>
          <w:rFonts w:ascii="Times New Roman" w:hAnsi="Times New Roman" w:cs="Times New Roman"/>
        </w:rPr>
        <w:t xml:space="preserve">. </w:t>
      </w:r>
      <w:r w:rsidR="00373338">
        <w:rPr>
          <w:rFonts w:ascii="Times New Roman" w:hAnsi="Times New Roman" w:cs="Times New Roman"/>
        </w:rPr>
        <w:t xml:space="preserve"> </w:t>
      </w:r>
      <w:r w:rsidR="00116F8F">
        <w:rPr>
          <w:rFonts w:ascii="Times New Roman" w:hAnsi="Times New Roman" w:cs="Times New Roman"/>
        </w:rPr>
        <w:t>Mathematically,</w:t>
      </w:r>
    </w:p>
    <w:p w14:paraId="6F4B9F75" w14:textId="4B7B0C5F" w:rsidR="00837BC0" w:rsidRDefault="00837BC0" w:rsidP="006376B6">
      <w:pPr>
        <w:spacing w:line="480" w:lineRule="auto"/>
        <w:jc w:val="center"/>
        <w:rPr>
          <w:rFonts w:ascii="Times New Roman" w:hAnsi="Times New Roman" w:cs="Times New Roman"/>
        </w:rPr>
      </w:pPr>
      <w:r>
        <w:rPr>
          <w:rFonts w:ascii="Times New Roman" w:hAnsi="Times New Roman" w:cs="Times New Roman"/>
        </w:rPr>
        <w:t>GS</w:t>
      </w:r>
      <w:r w:rsidRPr="00837BC0">
        <w:rPr>
          <w:rFonts w:ascii="Times New Roman" w:hAnsi="Times New Roman" w:cs="Times New Roman"/>
          <w:vertAlign w:val="superscript"/>
        </w:rPr>
        <w:t>’</w:t>
      </w:r>
      <w:r>
        <w:rPr>
          <w:rFonts w:ascii="Times New Roman" w:hAnsi="Times New Roman" w:cs="Times New Roman"/>
          <w:vertAlign w:val="subscript"/>
        </w:rPr>
        <w:t xml:space="preserve">A </w:t>
      </w:r>
      <w:r w:rsidR="00116F8F">
        <w:rPr>
          <w:rFonts w:ascii="Times New Roman" w:hAnsi="Times New Roman" w:cs="Times New Roman"/>
        </w:rPr>
        <w:t>= (minsA/36)</w:t>
      </w:r>
      <w:r w:rsidR="002F7F4A">
        <w:rPr>
          <w:rFonts w:ascii="Times New Roman" w:hAnsi="Times New Roman" w:cs="Times New Roman"/>
        </w:rPr>
        <w:t xml:space="preserve"> </w:t>
      </w:r>
      <w:r w:rsidR="00116F8F">
        <w:rPr>
          <w:rFonts w:ascii="Times New Roman" w:hAnsi="Times New Roman" w:cs="Times New Roman"/>
        </w:rPr>
        <w:t>* [GS</w:t>
      </w:r>
      <w:r w:rsidR="00116F8F">
        <w:rPr>
          <w:rFonts w:ascii="Times New Roman" w:hAnsi="Times New Roman" w:cs="Times New Roman"/>
          <w:vertAlign w:val="subscript"/>
        </w:rPr>
        <w:t xml:space="preserve">A </w:t>
      </w:r>
      <w:r w:rsidR="001A164E">
        <w:rPr>
          <w:rFonts w:ascii="Times New Roman" w:hAnsi="Times New Roman" w:cs="Times New Roman"/>
        </w:rPr>
        <w:t>+</w:t>
      </w:r>
      <w:r w:rsidR="00116F8F">
        <w:rPr>
          <w:rFonts w:ascii="Times New Roman" w:hAnsi="Times New Roman" w:cs="Times New Roman"/>
        </w:rPr>
        <w:t xml:space="preserve"> </w:t>
      </w:r>
      <w:r w:rsidR="00034A6A" w:rsidRPr="00034A6A">
        <w:rPr>
          <w:rFonts w:ascii="Times New Roman" w:hAnsi="Times New Roman" w:cs="Times New Roman"/>
        </w:rPr>
        <w:t>α</w:t>
      </w:r>
      <w:r w:rsidR="00116F8F">
        <w:rPr>
          <w:rFonts w:ascii="Times New Roman" w:hAnsi="Times New Roman" w:cs="Times New Roman"/>
        </w:rPr>
        <w:t>]</w:t>
      </w:r>
      <w:r w:rsidR="002E6757">
        <w:rPr>
          <w:rFonts w:ascii="Times New Roman" w:hAnsi="Times New Roman" w:cs="Times New Roman"/>
        </w:rPr>
        <w:t xml:space="preserve">              </w:t>
      </w:r>
      <w:r w:rsidR="002E6757" w:rsidRPr="002E6757">
        <w:rPr>
          <w:rFonts w:ascii="Times New Roman" w:hAnsi="Times New Roman" w:cs="Times New Roman"/>
          <w:b/>
        </w:rPr>
        <w:t>(7)</w:t>
      </w:r>
    </w:p>
    <w:p w14:paraId="284D6549" w14:textId="017765F0" w:rsidR="00116F8F" w:rsidRDefault="00FC3E92" w:rsidP="006376B6">
      <w:pPr>
        <w:spacing w:line="480" w:lineRule="auto"/>
        <w:ind w:firstLine="720"/>
        <w:rPr>
          <w:rFonts w:ascii="Times New Roman" w:hAnsi="Times New Roman" w:cs="Times New Roman"/>
        </w:rPr>
      </w:pPr>
      <w:r>
        <w:rPr>
          <w:rFonts w:ascii="Times New Roman" w:hAnsi="Times New Roman" w:cs="Times New Roman"/>
        </w:rPr>
        <w:t>If player B is</w:t>
      </w:r>
      <w:r w:rsidR="00116F8F">
        <w:rPr>
          <w:rFonts w:ascii="Times New Roman" w:hAnsi="Times New Roman" w:cs="Times New Roman"/>
        </w:rPr>
        <w:t xml:space="preserve"> not a player coming </w:t>
      </w:r>
      <w:r>
        <w:rPr>
          <w:rFonts w:ascii="Times New Roman" w:hAnsi="Times New Roman" w:cs="Times New Roman"/>
        </w:rPr>
        <w:t xml:space="preserve">off </w:t>
      </w:r>
      <w:r w:rsidR="00116F8F">
        <w:rPr>
          <w:rFonts w:ascii="Times New Roman" w:hAnsi="Times New Roman" w:cs="Times New Roman"/>
        </w:rPr>
        <w:t xml:space="preserve">of </w:t>
      </w:r>
      <w:r>
        <w:rPr>
          <w:rFonts w:ascii="Times New Roman" w:hAnsi="Times New Roman" w:cs="Times New Roman"/>
        </w:rPr>
        <w:t>a suspension and is the best and only possible replacement for player A, he will play (48</w:t>
      </w:r>
      <w:r w:rsidR="00545CFF">
        <w:rPr>
          <w:rFonts w:ascii="Times New Roman" w:hAnsi="Times New Roman" w:cs="Times New Roman"/>
        </w:rPr>
        <w:t xml:space="preserve"> </w:t>
      </w:r>
      <w:r>
        <w:rPr>
          <w:rFonts w:ascii="Times New Roman" w:hAnsi="Times New Roman" w:cs="Times New Roman"/>
        </w:rPr>
        <w:t>-</w:t>
      </w:r>
      <w:r w:rsidR="00545CFF">
        <w:rPr>
          <w:rFonts w:ascii="Times New Roman" w:hAnsi="Times New Roman" w:cs="Times New Roman"/>
        </w:rPr>
        <w:t xml:space="preserve"> </w:t>
      </w:r>
      <w:r>
        <w:rPr>
          <w:rFonts w:ascii="Times New Roman" w:hAnsi="Times New Roman" w:cs="Times New Roman"/>
        </w:rPr>
        <w:t>minsA) in this game</w:t>
      </w:r>
      <w:r w:rsidR="00837BC0">
        <w:rPr>
          <w:rFonts w:ascii="Times New Roman" w:hAnsi="Times New Roman" w:cs="Times New Roman"/>
        </w:rPr>
        <w:t>, and is expected to have a game score of [(48</w:t>
      </w:r>
      <w:r w:rsidR="00545CFF">
        <w:rPr>
          <w:rFonts w:ascii="Times New Roman" w:hAnsi="Times New Roman" w:cs="Times New Roman"/>
        </w:rPr>
        <w:t xml:space="preserve"> </w:t>
      </w:r>
      <w:r w:rsidR="00837BC0">
        <w:rPr>
          <w:rFonts w:ascii="Times New Roman" w:hAnsi="Times New Roman" w:cs="Times New Roman"/>
        </w:rPr>
        <w:t>-</w:t>
      </w:r>
      <w:r w:rsidR="00545CFF">
        <w:rPr>
          <w:rFonts w:ascii="Times New Roman" w:hAnsi="Times New Roman" w:cs="Times New Roman"/>
        </w:rPr>
        <w:t xml:space="preserve"> </w:t>
      </w:r>
      <w:r w:rsidR="00837BC0">
        <w:rPr>
          <w:rFonts w:ascii="Times New Roman" w:hAnsi="Times New Roman" w:cs="Times New Roman"/>
        </w:rPr>
        <w:t>mins</w:t>
      </w:r>
      <w:r w:rsidR="00837BC0">
        <w:rPr>
          <w:rFonts w:ascii="Times New Roman" w:hAnsi="Times New Roman" w:cs="Times New Roman"/>
          <w:vertAlign w:val="subscript"/>
        </w:rPr>
        <w:t>A</w:t>
      </w:r>
      <w:r w:rsidR="00837BC0">
        <w:rPr>
          <w:rFonts w:ascii="Times New Roman" w:hAnsi="Times New Roman" w:cs="Times New Roman"/>
        </w:rPr>
        <w:t xml:space="preserve">)/36] times </w:t>
      </w:r>
      <w:r w:rsidR="00116F8F">
        <w:rPr>
          <w:rFonts w:ascii="Times New Roman" w:hAnsi="Times New Roman" w:cs="Times New Roman"/>
        </w:rPr>
        <w:t>his average game score per 36 minutes (GS</w:t>
      </w:r>
      <w:r w:rsidR="00116F8F">
        <w:rPr>
          <w:rFonts w:ascii="Times New Roman" w:hAnsi="Times New Roman" w:cs="Times New Roman"/>
          <w:vertAlign w:val="subscript"/>
        </w:rPr>
        <w:t>B</w:t>
      </w:r>
      <w:r w:rsidR="00116F8F">
        <w:rPr>
          <w:rFonts w:ascii="Times New Roman" w:hAnsi="Times New Roman" w:cs="Times New Roman"/>
        </w:rPr>
        <w:t>).</w:t>
      </w:r>
      <w:r>
        <w:rPr>
          <w:rFonts w:ascii="Times New Roman" w:hAnsi="Times New Roman" w:cs="Times New Roman"/>
        </w:rPr>
        <w:t xml:space="preserve"> </w:t>
      </w:r>
      <w:r w:rsidR="004C3C25">
        <w:rPr>
          <w:rFonts w:ascii="Times New Roman" w:hAnsi="Times New Roman" w:cs="Times New Roman"/>
        </w:rPr>
        <w:t xml:space="preserve"> </w:t>
      </w:r>
      <w:r w:rsidR="00116F8F">
        <w:rPr>
          <w:rFonts w:ascii="Times New Roman" w:hAnsi="Times New Roman" w:cs="Times New Roman"/>
        </w:rPr>
        <w:t>Mathematically,</w:t>
      </w:r>
    </w:p>
    <w:p w14:paraId="7E877766" w14:textId="67F47E36" w:rsidR="00911F64" w:rsidRPr="002E6757" w:rsidRDefault="00116F8F" w:rsidP="006376B6">
      <w:pPr>
        <w:spacing w:line="480" w:lineRule="auto"/>
        <w:jc w:val="center"/>
        <w:rPr>
          <w:rFonts w:ascii="Times New Roman" w:hAnsi="Times New Roman" w:cs="Times New Roman"/>
        </w:rPr>
      </w:pPr>
      <w:r>
        <w:rPr>
          <w:rFonts w:ascii="Times New Roman" w:hAnsi="Times New Roman" w:cs="Times New Roman"/>
        </w:rPr>
        <w:t>GS</w:t>
      </w:r>
      <w:r w:rsidRPr="00116F8F">
        <w:rPr>
          <w:rFonts w:ascii="Times New Roman" w:hAnsi="Times New Roman" w:cs="Times New Roman"/>
          <w:vertAlign w:val="superscript"/>
        </w:rPr>
        <w:t>’</w:t>
      </w:r>
      <w:r>
        <w:rPr>
          <w:rFonts w:ascii="Times New Roman" w:hAnsi="Times New Roman" w:cs="Times New Roman"/>
          <w:vertAlign w:val="subscript"/>
        </w:rPr>
        <w:t>B</w:t>
      </w:r>
      <w:r>
        <w:rPr>
          <w:rFonts w:ascii="Times New Roman" w:hAnsi="Times New Roman" w:cs="Times New Roman"/>
        </w:rPr>
        <w:t xml:space="preserve"> = [(48</w:t>
      </w:r>
      <w:r w:rsidR="00545CFF">
        <w:rPr>
          <w:rFonts w:ascii="Times New Roman" w:hAnsi="Times New Roman" w:cs="Times New Roman"/>
        </w:rPr>
        <w:t xml:space="preserve"> </w:t>
      </w:r>
      <w:r>
        <w:rPr>
          <w:rFonts w:ascii="Times New Roman" w:hAnsi="Times New Roman" w:cs="Times New Roman"/>
        </w:rPr>
        <w:t>-</w:t>
      </w:r>
      <w:r w:rsidR="00545CFF">
        <w:rPr>
          <w:rFonts w:ascii="Times New Roman" w:hAnsi="Times New Roman" w:cs="Times New Roman"/>
        </w:rPr>
        <w:t xml:space="preserve"> </w:t>
      </w:r>
      <w:r>
        <w:rPr>
          <w:rFonts w:ascii="Times New Roman" w:hAnsi="Times New Roman" w:cs="Times New Roman"/>
        </w:rPr>
        <w:t>minsA)/36]</w:t>
      </w:r>
      <w:r w:rsidR="002F7F4A">
        <w:rPr>
          <w:rFonts w:ascii="Times New Roman" w:hAnsi="Times New Roman" w:cs="Times New Roman"/>
        </w:rPr>
        <w:t xml:space="preserve"> </w:t>
      </w:r>
      <w:r>
        <w:rPr>
          <w:rFonts w:ascii="Times New Roman" w:hAnsi="Times New Roman" w:cs="Times New Roman"/>
        </w:rPr>
        <w:t>*</w:t>
      </w:r>
      <w:r w:rsidR="002F7F4A">
        <w:rPr>
          <w:rFonts w:ascii="Times New Roman" w:hAnsi="Times New Roman" w:cs="Times New Roman"/>
        </w:rPr>
        <w:t xml:space="preserve"> </w:t>
      </w:r>
      <w:r>
        <w:rPr>
          <w:rFonts w:ascii="Times New Roman" w:hAnsi="Times New Roman" w:cs="Times New Roman"/>
        </w:rPr>
        <w:t>GS</w:t>
      </w:r>
      <w:r>
        <w:rPr>
          <w:rFonts w:ascii="Times New Roman" w:hAnsi="Times New Roman" w:cs="Times New Roman"/>
          <w:vertAlign w:val="subscript"/>
        </w:rPr>
        <w:t>B</w:t>
      </w:r>
      <w:r w:rsidR="00911F64">
        <w:rPr>
          <w:rFonts w:ascii="Times New Roman" w:hAnsi="Times New Roman" w:cs="Times New Roman"/>
          <w:vertAlign w:val="subscript"/>
        </w:rPr>
        <w:t xml:space="preserve"> </w:t>
      </w:r>
      <w:r w:rsidR="002E6757">
        <w:rPr>
          <w:rFonts w:ascii="Times New Roman" w:hAnsi="Times New Roman" w:cs="Times New Roman"/>
          <w:vertAlign w:val="subscript"/>
        </w:rPr>
        <w:t xml:space="preserve"> </w:t>
      </w:r>
      <w:r w:rsidR="002E6757">
        <w:rPr>
          <w:rFonts w:ascii="Times New Roman" w:hAnsi="Times New Roman" w:cs="Times New Roman"/>
        </w:rPr>
        <w:t xml:space="preserve">        </w:t>
      </w:r>
      <w:r w:rsidR="002E6757" w:rsidRPr="002E6757">
        <w:rPr>
          <w:rFonts w:ascii="Times New Roman" w:hAnsi="Times New Roman" w:cs="Times New Roman"/>
          <w:b/>
        </w:rPr>
        <w:t>(8)</w:t>
      </w:r>
    </w:p>
    <w:p w14:paraId="417F6FD2" w14:textId="7ABF0CD4" w:rsidR="007269BD" w:rsidRDefault="002F7F4A" w:rsidP="00B910EE">
      <w:pPr>
        <w:spacing w:line="480" w:lineRule="auto"/>
        <w:rPr>
          <w:rFonts w:ascii="Times New Roman" w:hAnsi="Times New Roman" w:cs="Times New Roman"/>
        </w:rPr>
      </w:pPr>
      <w:r>
        <w:rPr>
          <w:rFonts w:ascii="Times New Roman" w:hAnsi="Times New Roman" w:cs="Times New Roman"/>
        </w:rPr>
        <w:lastRenderedPageBreak/>
        <w:tab/>
        <w:t xml:space="preserve">The personnel decision </w:t>
      </w:r>
      <w:r w:rsidR="00034A6A">
        <w:rPr>
          <w:rFonts w:ascii="Times New Roman" w:hAnsi="Times New Roman" w:cs="Times New Roman"/>
        </w:rPr>
        <w:t>would come</w:t>
      </w:r>
      <w:r>
        <w:rPr>
          <w:rFonts w:ascii="Times New Roman" w:hAnsi="Times New Roman" w:cs="Times New Roman"/>
        </w:rPr>
        <w:t xml:space="preserve"> from ch</w:t>
      </w:r>
      <w:r w:rsidR="00911F64">
        <w:rPr>
          <w:rFonts w:ascii="Times New Roman" w:hAnsi="Times New Roman" w:cs="Times New Roman"/>
        </w:rPr>
        <w:t>o</w:t>
      </w:r>
      <w:r>
        <w:rPr>
          <w:rFonts w:ascii="Times New Roman" w:hAnsi="Times New Roman" w:cs="Times New Roman"/>
        </w:rPr>
        <w:t xml:space="preserve">osing an amount of minutes </w:t>
      </w:r>
      <w:r w:rsidR="00911F64">
        <w:rPr>
          <w:rFonts w:ascii="Times New Roman" w:hAnsi="Times New Roman" w:cs="Times New Roman"/>
        </w:rPr>
        <w:t>for player A</w:t>
      </w:r>
      <w:r w:rsidR="003E2901">
        <w:rPr>
          <w:rFonts w:ascii="Times New Roman" w:hAnsi="Times New Roman" w:cs="Times New Roman"/>
        </w:rPr>
        <w:t>, in order</w:t>
      </w:r>
      <w:r w:rsidR="00911F64">
        <w:rPr>
          <w:rFonts w:ascii="Times New Roman" w:hAnsi="Times New Roman" w:cs="Times New Roman"/>
        </w:rPr>
        <w:t xml:space="preserve"> </w:t>
      </w:r>
      <w:r>
        <w:rPr>
          <w:rFonts w:ascii="Times New Roman" w:hAnsi="Times New Roman" w:cs="Times New Roman"/>
        </w:rPr>
        <w:t xml:space="preserve">to maximize productivity </w:t>
      </w:r>
      <w:r w:rsidR="00911F64">
        <w:rPr>
          <w:rFonts w:ascii="Times New Roman" w:hAnsi="Times New Roman" w:cs="Times New Roman"/>
        </w:rPr>
        <w:t>for this position (GS</w:t>
      </w:r>
      <w:r w:rsidR="00911F64">
        <w:rPr>
          <w:rFonts w:ascii="Times New Roman" w:hAnsi="Times New Roman" w:cs="Times New Roman"/>
          <w:vertAlign w:val="superscript"/>
        </w:rPr>
        <w:t>’</w:t>
      </w:r>
      <w:r w:rsidR="00911F64">
        <w:rPr>
          <w:rFonts w:ascii="Times New Roman" w:hAnsi="Times New Roman" w:cs="Times New Roman"/>
          <w:vertAlign w:val="subscript"/>
        </w:rPr>
        <w:t>A</w:t>
      </w:r>
      <w:r w:rsidR="00911F64">
        <w:rPr>
          <w:rFonts w:ascii="Times New Roman" w:hAnsi="Times New Roman" w:cs="Times New Roman"/>
        </w:rPr>
        <w:t xml:space="preserve"> + GS</w:t>
      </w:r>
      <w:r w:rsidR="00911F64">
        <w:rPr>
          <w:rFonts w:ascii="Times New Roman" w:hAnsi="Times New Roman" w:cs="Times New Roman"/>
          <w:vertAlign w:val="superscript"/>
        </w:rPr>
        <w:t>’</w:t>
      </w:r>
      <w:r w:rsidR="00911F64">
        <w:rPr>
          <w:rFonts w:ascii="Times New Roman" w:hAnsi="Times New Roman" w:cs="Times New Roman"/>
          <w:vertAlign w:val="subscript"/>
        </w:rPr>
        <w:t>B</w:t>
      </w:r>
      <w:r w:rsidR="00911F64">
        <w:rPr>
          <w:rFonts w:ascii="Times New Roman" w:hAnsi="Times New Roman" w:cs="Times New Roman"/>
        </w:rPr>
        <w:t>)</w:t>
      </w:r>
      <w:r w:rsidR="00216820">
        <w:rPr>
          <w:rFonts w:ascii="Times New Roman" w:hAnsi="Times New Roman" w:cs="Times New Roman"/>
        </w:rPr>
        <w:t xml:space="preserve">, </w:t>
      </w:r>
      <w:r w:rsidR="00034A6A">
        <w:rPr>
          <w:rFonts w:ascii="Times New Roman" w:hAnsi="Times New Roman" w:cs="Times New Roman"/>
        </w:rPr>
        <w:t xml:space="preserve">under the </w:t>
      </w:r>
      <w:r w:rsidR="004145CE">
        <w:rPr>
          <w:rFonts w:ascii="Times New Roman" w:hAnsi="Times New Roman" w:cs="Times New Roman"/>
        </w:rPr>
        <w:t>constraint</w:t>
      </w:r>
      <w:r w:rsidR="00216820">
        <w:rPr>
          <w:rFonts w:ascii="Times New Roman" w:hAnsi="Times New Roman" w:cs="Times New Roman"/>
        </w:rPr>
        <w:t xml:space="preserve"> minsA + minsB = 48</w:t>
      </w:r>
      <w:r w:rsidR="001F5A3C">
        <w:rPr>
          <w:rFonts w:ascii="Times New Roman" w:hAnsi="Times New Roman" w:cs="Times New Roman"/>
        </w:rPr>
        <w:t>.</w:t>
      </w:r>
      <w:r w:rsidR="00E46BCF">
        <w:rPr>
          <w:rFonts w:ascii="Times New Roman" w:hAnsi="Times New Roman" w:cs="Times New Roman"/>
        </w:rPr>
        <w:t xml:space="preserve"> </w:t>
      </w:r>
      <w:r w:rsidR="004C3C25">
        <w:rPr>
          <w:rFonts w:ascii="Times New Roman" w:hAnsi="Times New Roman" w:cs="Times New Roman"/>
        </w:rPr>
        <w:t xml:space="preserve"> </w:t>
      </w:r>
      <w:r w:rsidR="00E46BCF">
        <w:rPr>
          <w:rFonts w:ascii="Times New Roman" w:hAnsi="Times New Roman" w:cs="Times New Roman"/>
        </w:rPr>
        <w:t>This could be very useful for NBA team front offices and coaching staff</w:t>
      </w:r>
      <w:r w:rsidR="004145CE">
        <w:rPr>
          <w:rFonts w:ascii="Times New Roman" w:hAnsi="Times New Roman" w:cs="Times New Roman"/>
        </w:rPr>
        <w:t>s</w:t>
      </w:r>
      <w:r w:rsidR="00E46BCF">
        <w:rPr>
          <w:rFonts w:ascii="Times New Roman" w:hAnsi="Times New Roman" w:cs="Times New Roman"/>
        </w:rPr>
        <w:t xml:space="preserve"> who </w:t>
      </w:r>
      <w:r w:rsidR="00DB0387">
        <w:rPr>
          <w:rFonts w:ascii="Times New Roman" w:hAnsi="Times New Roman" w:cs="Times New Roman"/>
        </w:rPr>
        <w:t>seek to</w:t>
      </w:r>
      <w:r w:rsidR="00E46BCF">
        <w:rPr>
          <w:rFonts w:ascii="Times New Roman" w:hAnsi="Times New Roman" w:cs="Times New Roman"/>
        </w:rPr>
        <w:t xml:space="preserve"> </w:t>
      </w:r>
      <w:r w:rsidR="00034A6A">
        <w:rPr>
          <w:rFonts w:ascii="Times New Roman" w:hAnsi="Times New Roman" w:cs="Times New Roman"/>
        </w:rPr>
        <w:t>optimize</w:t>
      </w:r>
      <w:r w:rsidR="00E46BCF">
        <w:rPr>
          <w:rFonts w:ascii="Times New Roman" w:hAnsi="Times New Roman" w:cs="Times New Roman"/>
        </w:rPr>
        <w:t xml:space="preserve"> </w:t>
      </w:r>
      <w:r w:rsidR="00AE4194">
        <w:rPr>
          <w:rFonts w:ascii="Times New Roman" w:hAnsi="Times New Roman" w:cs="Times New Roman"/>
        </w:rPr>
        <w:t>the team’s</w:t>
      </w:r>
      <w:r w:rsidR="00E46BCF">
        <w:rPr>
          <w:rFonts w:ascii="Times New Roman" w:hAnsi="Times New Roman" w:cs="Times New Roman"/>
        </w:rPr>
        <w:t xml:space="preserve"> productivity at the position </w:t>
      </w:r>
      <w:r w:rsidR="00DB0387">
        <w:rPr>
          <w:rFonts w:ascii="Times New Roman" w:hAnsi="Times New Roman" w:cs="Times New Roman"/>
        </w:rPr>
        <w:t>of</w:t>
      </w:r>
      <w:r w:rsidR="00E46BCF">
        <w:rPr>
          <w:rFonts w:ascii="Times New Roman" w:hAnsi="Times New Roman" w:cs="Times New Roman"/>
        </w:rPr>
        <w:t xml:space="preserve"> the player who w</w:t>
      </w:r>
      <w:r w:rsidR="00DB0387">
        <w:rPr>
          <w:rFonts w:ascii="Times New Roman" w:hAnsi="Times New Roman" w:cs="Times New Roman"/>
        </w:rPr>
        <w:t>as previously suspended.</w:t>
      </w:r>
      <w:r w:rsidR="001A164E">
        <w:rPr>
          <w:rFonts w:ascii="Times New Roman" w:hAnsi="Times New Roman" w:cs="Times New Roman"/>
        </w:rPr>
        <w:t xml:space="preserve"> </w:t>
      </w:r>
    </w:p>
    <w:p w14:paraId="28096CF1" w14:textId="792174F3" w:rsidR="0094611C" w:rsidRDefault="004A653D" w:rsidP="00B910EE">
      <w:pPr>
        <w:spacing w:line="480" w:lineRule="auto"/>
        <w:rPr>
          <w:rFonts w:ascii="Times New Roman" w:hAnsi="Times New Roman" w:cs="Times New Roman"/>
        </w:rPr>
      </w:pPr>
      <w:r>
        <w:rPr>
          <w:rFonts w:ascii="Times New Roman" w:hAnsi="Times New Roman" w:cs="Times New Roman"/>
        </w:rPr>
        <w:tab/>
        <w:t xml:space="preserve">For example, if a 25 year old </w:t>
      </w:r>
      <w:r w:rsidR="00D2590D">
        <w:rPr>
          <w:rFonts w:ascii="Times New Roman" w:hAnsi="Times New Roman" w:cs="Times New Roman"/>
        </w:rPr>
        <w:t xml:space="preserve">veteran </w:t>
      </w:r>
      <w:r w:rsidR="001A558F">
        <w:rPr>
          <w:rFonts w:ascii="Times New Roman" w:hAnsi="Times New Roman" w:cs="Times New Roman"/>
        </w:rPr>
        <w:t>starter</w:t>
      </w:r>
      <w:r w:rsidR="00D2590D">
        <w:rPr>
          <w:rFonts w:ascii="Times New Roman" w:hAnsi="Times New Roman" w:cs="Times New Roman"/>
        </w:rPr>
        <w:t xml:space="preserve"> returns from </w:t>
      </w:r>
      <w:r w:rsidR="001A558F">
        <w:rPr>
          <w:rFonts w:ascii="Times New Roman" w:hAnsi="Times New Roman" w:cs="Times New Roman"/>
        </w:rPr>
        <w:t>the first</w:t>
      </w:r>
      <w:r w:rsidR="00D2590D">
        <w:rPr>
          <w:rFonts w:ascii="Times New Roman" w:hAnsi="Times New Roman" w:cs="Times New Roman"/>
        </w:rPr>
        <w:t xml:space="preserve"> single game suspension</w:t>
      </w:r>
      <w:r>
        <w:rPr>
          <w:rFonts w:ascii="Times New Roman" w:hAnsi="Times New Roman" w:cs="Times New Roman"/>
        </w:rPr>
        <w:t xml:space="preserve"> </w:t>
      </w:r>
      <w:r w:rsidR="001A558F">
        <w:rPr>
          <w:rFonts w:ascii="Times New Roman" w:hAnsi="Times New Roman" w:cs="Times New Roman"/>
        </w:rPr>
        <w:t xml:space="preserve">of his career </w:t>
      </w:r>
      <w:r>
        <w:rPr>
          <w:rFonts w:ascii="Times New Roman" w:hAnsi="Times New Roman" w:cs="Times New Roman"/>
        </w:rPr>
        <w:t>against an average opponent (OppSRS = 0)</w:t>
      </w:r>
      <w:r w:rsidR="00D2590D">
        <w:rPr>
          <w:rFonts w:ascii="Times New Roman" w:hAnsi="Times New Roman" w:cs="Times New Roman"/>
        </w:rPr>
        <w:t>,</w:t>
      </w:r>
      <w:r w:rsidR="00E2276C">
        <w:rPr>
          <w:rFonts w:ascii="Times New Roman" w:hAnsi="Times New Roman" w:cs="Times New Roman"/>
        </w:rPr>
        <w:t xml:space="preserve"> Model 4 indicates that the player’s game score per 36 minutes is expected to be affected by the function -1.939 + 0.051(minutes).  This implies that this category of player would have to play 38 minutes in order to produce at his pre-suspension level</w:t>
      </w:r>
      <w:r w:rsidR="0065397E">
        <w:rPr>
          <w:rFonts w:ascii="Times New Roman" w:hAnsi="Times New Roman" w:cs="Times New Roman"/>
        </w:rPr>
        <w:t xml:space="preserve"> (Game score effect = 0)</w:t>
      </w:r>
      <w:r w:rsidR="00E2276C">
        <w:rPr>
          <w:rFonts w:ascii="Times New Roman" w:hAnsi="Times New Roman" w:cs="Times New Roman"/>
        </w:rPr>
        <w:t>.</w:t>
      </w:r>
    </w:p>
    <w:p w14:paraId="1005DD94" w14:textId="2C26F177" w:rsidR="001A164E" w:rsidRDefault="001A164E" w:rsidP="00B910EE">
      <w:pPr>
        <w:spacing w:line="480" w:lineRule="auto"/>
        <w:rPr>
          <w:rFonts w:ascii="Times New Roman" w:hAnsi="Times New Roman" w:cs="Times New Roman"/>
        </w:rPr>
      </w:pPr>
      <w:r>
        <w:rPr>
          <w:rFonts w:ascii="Times New Roman" w:hAnsi="Times New Roman" w:cs="Times New Roman"/>
        </w:rPr>
        <w:tab/>
      </w:r>
      <w:r w:rsidR="00035A8C">
        <w:rPr>
          <w:rFonts w:ascii="Times New Roman" w:hAnsi="Times New Roman" w:cs="Times New Roman"/>
        </w:rPr>
        <w:t>The two</w:t>
      </w:r>
      <w:r w:rsidR="00E42181">
        <w:rPr>
          <w:rFonts w:ascii="Times New Roman" w:hAnsi="Times New Roman" w:cs="Times New Roman"/>
        </w:rPr>
        <w:t xml:space="preserve"> coefficients that were statistically significant in each model that they appeared in, </w:t>
      </w:r>
      <w:r w:rsidR="0065397E">
        <w:rPr>
          <w:rFonts w:ascii="Times New Roman" w:hAnsi="Times New Roman" w:cs="Times New Roman"/>
        </w:rPr>
        <w:t>were</w:t>
      </w:r>
      <w:r w:rsidR="00E42181">
        <w:rPr>
          <w:rFonts w:ascii="Times New Roman" w:hAnsi="Times New Roman" w:cs="Times New Roman"/>
        </w:rPr>
        <w:t xml:space="preserve"> the coefficient</w:t>
      </w:r>
      <w:r w:rsidR="00E52D4F">
        <w:rPr>
          <w:rFonts w:ascii="Times New Roman" w:hAnsi="Times New Roman" w:cs="Times New Roman"/>
        </w:rPr>
        <w:t>s</w:t>
      </w:r>
      <w:r w:rsidR="00E42181">
        <w:rPr>
          <w:rFonts w:ascii="Times New Roman" w:hAnsi="Times New Roman" w:cs="Times New Roman"/>
        </w:rPr>
        <w:t xml:space="preserve"> </w:t>
      </w:r>
      <w:r w:rsidR="00E52D4F">
        <w:rPr>
          <w:rFonts w:ascii="Times New Roman" w:hAnsi="Times New Roman" w:cs="Times New Roman"/>
        </w:rPr>
        <w:t>for</w:t>
      </w:r>
      <w:r w:rsidR="00E42181">
        <w:rPr>
          <w:rFonts w:ascii="Times New Roman" w:hAnsi="Times New Roman" w:cs="Times New Roman"/>
        </w:rPr>
        <w:t xml:space="preserve"> veteran status and first suspension interaction, and the coefficient on the multi-game suspension and physical altercation interaction.  This implies that across all models, there is some maturity </w:t>
      </w:r>
      <w:r w:rsidR="00035A8C">
        <w:rPr>
          <w:rFonts w:ascii="Times New Roman" w:hAnsi="Times New Roman" w:cs="Times New Roman"/>
        </w:rPr>
        <w:t>effect present</w:t>
      </w:r>
      <w:r w:rsidR="00E42181">
        <w:rPr>
          <w:rFonts w:ascii="Times New Roman" w:hAnsi="Times New Roman" w:cs="Times New Roman"/>
        </w:rPr>
        <w:t xml:space="preserve">, as well as </w:t>
      </w:r>
      <w:r w:rsidR="00035A8C">
        <w:rPr>
          <w:rFonts w:ascii="Times New Roman" w:hAnsi="Times New Roman" w:cs="Times New Roman"/>
        </w:rPr>
        <w:t>a</w:t>
      </w:r>
      <w:r w:rsidR="00E42181">
        <w:rPr>
          <w:rFonts w:ascii="Times New Roman" w:hAnsi="Times New Roman" w:cs="Times New Roman"/>
        </w:rPr>
        <w:t xml:space="preserve"> </w:t>
      </w:r>
      <w:r w:rsidR="00035A8C">
        <w:rPr>
          <w:rFonts w:ascii="Times New Roman" w:hAnsi="Times New Roman" w:cs="Times New Roman"/>
        </w:rPr>
        <w:t xml:space="preserve">suspension </w:t>
      </w:r>
      <w:r w:rsidR="00E42181">
        <w:rPr>
          <w:rFonts w:ascii="Times New Roman" w:hAnsi="Times New Roman" w:cs="Times New Roman"/>
        </w:rPr>
        <w:t xml:space="preserve">effect </w:t>
      </w:r>
      <w:r w:rsidR="00035A8C">
        <w:rPr>
          <w:rFonts w:ascii="Times New Roman" w:hAnsi="Times New Roman" w:cs="Times New Roman"/>
        </w:rPr>
        <w:t xml:space="preserve">present stemming from </w:t>
      </w:r>
      <w:r w:rsidR="00E42181">
        <w:rPr>
          <w:rFonts w:ascii="Times New Roman" w:hAnsi="Times New Roman" w:cs="Times New Roman"/>
        </w:rPr>
        <w:t>severe physical incident suspensions,</w:t>
      </w:r>
      <w:r w:rsidR="00035A8C">
        <w:rPr>
          <w:rFonts w:ascii="Times New Roman" w:hAnsi="Times New Roman" w:cs="Times New Roman"/>
        </w:rPr>
        <w:t xml:space="preserve"> and they</w:t>
      </w:r>
      <w:r w:rsidR="00E42181">
        <w:rPr>
          <w:rFonts w:ascii="Times New Roman" w:hAnsi="Times New Roman" w:cs="Times New Roman"/>
        </w:rPr>
        <w:t xml:space="preserve"> both have strong positive effects on the change in game score for a player returning from suspension.  While this result should not encourage deviant behavior, it certainly identifies some </w:t>
      </w:r>
      <w:r w:rsidR="00E52D4F">
        <w:rPr>
          <w:rFonts w:ascii="Times New Roman" w:hAnsi="Times New Roman" w:cs="Times New Roman"/>
        </w:rPr>
        <w:t>factors t</w:t>
      </w:r>
      <w:r w:rsidR="00E42181">
        <w:rPr>
          <w:rFonts w:ascii="Times New Roman" w:hAnsi="Times New Roman" w:cs="Times New Roman"/>
        </w:rPr>
        <w:t>hat could serve as possible motivation for a player to be more productive in his return from suspension</w:t>
      </w:r>
      <w:r w:rsidR="00E52D4F">
        <w:rPr>
          <w:rFonts w:ascii="Times New Roman" w:hAnsi="Times New Roman" w:cs="Times New Roman"/>
        </w:rPr>
        <w:t>.</w:t>
      </w:r>
      <w:r w:rsidR="00E42181">
        <w:rPr>
          <w:rFonts w:ascii="Times New Roman" w:hAnsi="Times New Roman" w:cs="Times New Roman"/>
        </w:rPr>
        <w:t xml:space="preserve"> </w:t>
      </w:r>
    </w:p>
    <w:p w14:paraId="19E2536D" w14:textId="44E37404" w:rsidR="005423C8" w:rsidRPr="00FE7EBD" w:rsidRDefault="005423C8" w:rsidP="00FE7EBD">
      <w:pPr>
        <w:spacing w:line="480" w:lineRule="auto"/>
        <w:rPr>
          <w:rFonts w:ascii="Times New Roman" w:hAnsi="Times New Roman" w:cs="Times New Roman"/>
          <w:b/>
        </w:rPr>
      </w:pPr>
      <w:r w:rsidRPr="00FE7EBD">
        <w:rPr>
          <w:rFonts w:ascii="Times New Roman" w:hAnsi="Times New Roman" w:cs="Times New Roman"/>
          <w:b/>
        </w:rPr>
        <w:t>Limitations</w:t>
      </w:r>
    </w:p>
    <w:p w14:paraId="1EBF2615" w14:textId="686B5180" w:rsidR="00481B7B" w:rsidRDefault="007269BD" w:rsidP="006376B6">
      <w:pPr>
        <w:spacing w:line="480" w:lineRule="auto"/>
        <w:ind w:firstLine="720"/>
        <w:rPr>
          <w:rFonts w:ascii="Times New Roman" w:hAnsi="Times New Roman" w:cs="Times New Roman"/>
        </w:rPr>
      </w:pPr>
      <w:r>
        <w:rPr>
          <w:rFonts w:ascii="Times New Roman" w:hAnsi="Times New Roman" w:cs="Times New Roman"/>
        </w:rPr>
        <w:t>There were cert</w:t>
      </w:r>
      <w:r w:rsidR="006B24B5">
        <w:rPr>
          <w:rFonts w:ascii="Times New Roman" w:hAnsi="Times New Roman" w:cs="Times New Roman"/>
        </w:rPr>
        <w:t>ainly limitations to this study, starting with choices made regarding the data</w:t>
      </w:r>
      <w:r w:rsidR="008E11A1">
        <w:rPr>
          <w:rFonts w:ascii="Times New Roman" w:hAnsi="Times New Roman" w:cs="Times New Roman"/>
        </w:rPr>
        <w:t xml:space="preserve">. </w:t>
      </w:r>
      <w:r w:rsidR="0065397E">
        <w:rPr>
          <w:rFonts w:ascii="Times New Roman" w:hAnsi="Times New Roman" w:cs="Times New Roman"/>
        </w:rPr>
        <w:t xml:space="preserve"> </w:t>
      </w:r>
      <w:r w:rsidR="00481B7B">
        <w:rPr>
          <w:rFonts w:ascii="Times New Roman" w:hAnsi="Times New Roman" w:cs="Times New Roman"/>
        </w:rPr>
        <w:t>The difference in the statistics of interest would have a greater variation if</w:t>
      </w:r>
      <w:r w:rsidR="00E52D4F">
        <w:rPr>
          <w:rFonts w:ascii="Times New Roman" w:hAnsi="Times New Roman" w:cs="Times New Roman"/>
        </w:rPr>
        <w:t xml:space="preserve"> a majority of </w:t>
      </w:r>
      <w:r w:rsidR="00481B7B">
        <w:rPr>
          <w:rFonts w:ascii="Times New Roman" w:hAnsi="Times New Roman" w:cs="Times New Roman"/>
        </w:rPr>
        <w:t>the suspension</w:t>
      </w:r>
      <w:r w:rsidR="00E52D4F">
        <w:rPr>
          <w:rFonts w:ascii="Times New Roman" w:hAnsi="Times New Roman" w:cs="Times New Roman"/>
        </w:rPr>
        <w:t>s</w:t>
      </w:r>
      <w:r w:rsidR="00481B7B">
        <w:rPr>
          <w:rFonts w:ascii="Times New Roman" w:hAnsi="Times New Roman" w:cs="Times New Roman"/>
        </w:rPr>
        <w:t xml:space="preserve"> </w:t>
      </w:r>
      <w:r w:rsidR="00E52D4F">
        <w:rPr>
          <w:rFonts w:ascii="Times New Roman" w:hAnsi="Times New Roman" w:cs="Times New Roman"/>
        </w:rPr>
        <w:t>occurred in</w:t>
      </w:r>
      <w:r w:rsidR="00481B7B">
        <w:rPr>
          <w:rFonts w:ascii="Times New Roman" w:hAnsi="Times New Roman" w:cs="Times New Roman"/>
        </w:rPr>
        <w:t xml:space="preserve"> the beginning of a season. </w:t>
      </w:r>
      <w:r w:rsidR="004C3C25">
        <w:rPr>
          <w:rFonts w:ascii="Times New Roman" w:hAnsi="Times New Roman" w:cs="Times New Roman"/>
        </w:rPr>
        <w:t xml:space="preserve"> </w:t>
      </w:r>
      <w:r w:rsidR="00481B7B">
        <w:rPr>
          <w:rFonts w:ascii="Times New Roman" w:hAnsi="Times New Roman" w:cs="Times New Roman"/>
        </w:rPr>
        <w:t xml:space="preserve">This is because the </w:t>
      </w:r>
      <w:r w:rsidR="00E52D4F">
        <w:rPr>
          <w:rFonts w:ascii="Times New Roman" w:hAnsi="Times New Roman" w:cs="Times New Roman"/>
        </w:rPr>
        <w:t xml:space="preserve">pre-suspension </w:t>
      </w:r>
      <w:r w:rsidR="00481B7B">
        <w:rPr>
          <w:rFonts w:ascii="Times New Roman" w:hAnsi="Times New Roman" w:cs="Times New Roman"/>
        </w:rPr>
        <w:t>sample average would use few</w:t>
      </w:r>
      <w:r w:rsidR="00E52D4F">
        <w:rPr>
          <w:rFonts w:ascii="Times New Roman" w:hAnsi="Times New Roman" w:cs="Times New Roman"/>
        </w:rPr>
        <w:t>er</w:t>
      </w:r>
      <w:r w:rsidR="00481B7B">
        <w:rPr>
          <w:rFonts w:ascii="Times New Roman" w:hAnsi="Times New Roman" w:cs="Times New Roman"/>
        </w:rPr>
        <w:t xml:space="preserve"> observations and would likely to be less representative</w:t>
      </w:r>
      <w:r w:rsidR="00E52D4F">
        <w:rPr>
          <w:rFonts w:ascii="Times New Roman" w:hAnsi="Times New Roman" w:cs="Times New Roman"/>
        </w:rPr>
        <w:t xml:space="preserve"> of</w:t>
      </w:r>
      <w:r w:rsidR="00481B7B">
        <w:rPr>
          <w:rFonts w:ascii="Times New Roman" w:hAnsi="Times New Roman" w:cs="Times New Roman"/>
        </w:rPr>
        <w:t xml:space="preserve"> the season average. </w:t>
      </w:r>
      <w:r w:rsidR="004C3C25">
        <w:rPr>
          <w:rFonts w:ascii="Times New Roman" w:hAnsi="Times New Roman" w:cs="Times New Roman"/>
        </w:rPr>
        <w:t xml:space="preserve"> </w:t>
      </w:r>
      <w:r w:rsidR="00481B7B">
        <w:rPr>
          <w:rFonts w:ascii="Times New Roman" w:hAnsi="Times New Roman" w:cs="Times New Roman"/>
        </w:rPr>
        <w:t xml:space="preserve">Because of this, some bias could exist depending on the proportion of observed </w:t>
      </w:r>
      <w:r w:rsidR="00481B7B">
        <w:rPr>
          <w:rFonts w:ascii="Times New Roman" w:hAnsi="Times New Roman" w:cs="Times New Roman"/>
        </w:rPr>
        <w:lastRenderedPageBreak/>
        <w:t xml:space="preserve">suspensions that happened early in the season. </w:t>
      </w:r>
      <w:r w:rsidR="00863F36">
        <w:rPr>
          <w:rFonts w:ascii="Times New Roman" w:hAnsi="Times New Roman" w:cs="Times New Roman"/>
        </w:rPr>
        <w:t xml:space="preserve"> Additionall</w:t>
      </w:r>
      <w:r w:rsidR="00E52D4F">
        <w:rPr>
          <w:rFonts w:ascii="Times New Roman" w:hAnsi="Times New Roman" w:cs="Times New Roman"/>
        </w:rPr>
        <w:t>y, more definitive conclusions c</w:t>
      </w:r>
      <w:r w:rsidR="00863F36">
        <w:rPr>
          <w:rFonts w:ascii="Times New Roman" w:hAnsi="Times New Roman" w:cs="Times New Roman"/>
        </w:rPr>
        <w:t>ould be made with a sample size greater than the 95 observations</w:t>
      </w:r>
      <w:r w:rsidR="00E52D4F">
        <w:rPr>
          <w:rFonts w:ascii="Times New Roman" w:hAnsi="Times New Roman" w:cs="Times New Roman"/>
        </w:rPr>
        <w:t>.</w:t>
      </w:r>
      <w:r w:rsidR="00863F36">
        <w:rPr>
          <w:rFonts w:ascii="Times New Roman" w:hAnsi="Times New Roman" w:cs="Times New Roman"/>
        </w:rPr>
        <w:t xml:space="preserve"> </w:t>
      </w:r>
      <w:r w:rsidR="00BD7059">
        <w:rPr>
          <w:rFonts w:ascii="Times New Roman" w:hAnsi="Times New Roman" w:cs="Times New Roman"/>
        </w:rPr>
        <w:t xml:space="preserve"> The small sample size limited the number of regression interactions considered</w:t>
      </w:r>
      <w:r w:rsidR="001705B4">
        <w:rPr>
          <w:rFonts w:ascii="Times New Roman" w:hAnsi="Times New Roman" w:cs="Times New Roman"/>
        </w:rPr>
        <w:t>, and other possibly relevant effects, such as a fixed effect for head coach</w:t>
      </w:r>
      <w:r w:rsidR="00BD7059">
        <w:rPr>
          <w:rFonts w:ascii="Times New Roman" w:hAnsi="Times New Roman" w:cs="Times New Roman"/>
        </w:rPr>
        <w:t>.</w:t>
      </w:r>
    </w:p>
    <w:p w14:paraId="1AEE9BDC" w14:textId="42A7721B" w:rsidR="00FE7EBD" w:rsidRDefault="00780297" w:rsidP="006376B6">
      <w:pPr>
        <w:spacing w:line="480" w:lineRule="auto"/>
        <w:ind w:firstLine="720"/>
        <w:rPr>
          <w:rFonts w:ascii="Times New Roman" w:hAnsi="Times New Roman" w:cs="Times New Roman"/>
        </w:rPr>
      </w:pPr>
      <w:r>
        <w:rPr>
          <w:rFonts w:ascii="Times New Roman" w:hAnsi="Times New Roman" w:cs="Times New Roman"/>
        </w:rPr>
        <w:t xml:space="preserve">The attempt to measure the behavioral effect through personal fouls may have been difficult for the fact that there may </w:t>
      </w:r>
      <w:r w:rsidR="00921732">
        <w:rPr>
          <w:rFonts w:ascii="Times New Roman" w:hAnsi="Times New Roman" w:cs="Times New Roman"/>
        </w:rPr>
        <w:t>e</w:t>
      </w:r>
      <w:r>
        <w:rPr>
          <w:rFonts w:ascii="Times New Roman" w:hAnsi="Times New Roman" w:cs="Times New Roman"/>
        </w:rPr>
        <w:t>xist</w:t>
      </w:r>
      <w:r w:rsidR="00921732">
        <w:rPr>
          <w:rFonts w:ascii="Times New Roman" w:hAnsi="Times New Roman" w:cs="Times New Roman"/>
        </w:rPr>
        <w:t xml:space="preserve"> a relationship between minutes played and person</w:t>
      </w:r>
      <w:r>
        <w:rPr>
          <w:rFonts w:ascii="Times New Roman" w:hAnsi="Times New Roman" w:cs="Times New Roman"/>
        </w:rPr>
        <w:t>al fouls.</w:t>
      </w:r>
      <w:r w:rsidR="00921732">
        <w:rPr>
          <w:rFonts w:ascii="Times New Roman" w:hAnsi="Times New Roman" w:cs="Times New Roman"/>
        </w:rPr>
        <w:t xml:space="preserve"> </w:t>
      </w:r>
      <w:r w:rsidR="00373338">
        <w:rPr>
          <w:rFonts w:ascii="Times New Roman" w:hAnsi="Times New Roman" w:cs="Times New Roman"/>
        </w:rPr>
        <w:t xml:space="preserve"> </w:t>
      </w:r>
      <w:r>
        <w:rPr>
          <w:rFonts w:ascii="Times New Roman" w:hAnsi="Times New Roman" w:cs="Times New Roman"/>
        </w:rPr>
        <w:t xml:space="preserve">Many NBA </w:t>
      </w:r>
      <w:r w:rsidR="00921732">
        <w:rPr>
          <w:rFonts w:ascii="Times New Roman" w:hAnsi="Times New Roman" w:cs="Times New Roman"/>
        </w:rPr>
        <w:t xml:space="preserve">players </w:t>
      </w:r>
      <w:r w:rsidR="00BD7059">
        <w:rPr>
          <w:rFonts w:ascii="Times New Roman" w:hAnsi="Times New Roman" w:cs="Times New Roman"/>
        </w:rPr>
        <w:t>get reduced playing time if they</w:t>
      </w:r>
      <w:r w:rsidR="00921732">
        <w:rPr>
          <w:rFonts w:ascii="Times New Roman" w:hAnsi="Times New Roman" w:cs="Times New Roman"/>
        </w:rPr>
        <w:t xml:space="preserve"> pick up fouls early in a basketball game, and this could have had an impact on the </w:t>
      </w:r>
      <w:r w:rsidR="0048768A">
        <w:rPr>
          <w:rFonts w:ascii="Times New Roman" w:hAnsi="Times New Roman" w:cs="Times New Roman"/>
        </w:rPr>
        <w:t>mean estimate for the change in that variable</w:t>
      </w:r>
      <w:r w:rsidR="00921732">
        <w:rPr>
          <w:rFonts w:ascii="Times New Roman" w:hAnsi="Times New Roman" w:cs="Times New Roman"/>
        </w:rPr>
        <w:t xml:space="preserve">. </w:t>
      </w:r>
      <w:r w:rsidR="004C3C25">
        <w:rPr>
          <w:rFonts w:ascii="Times New Roman" w:hAnsi="Times New Roman" w:cs="Times New Roman"/>
        </w:rPr>
        <w:t xml:space="preserve"> </w:t>
      </w:r>
      <w:r w:rsidR="00373338">
        <w:rPr>
          <w:rFonts w:ascii="Times New Roman" w:hAnsi="Times New Roman" w:cs="Times New Roman"/>
        </w:rPr>
        <w:t>In addition, it i</w:t>
      </w:r>
      <w:r w:rsidR="00921732">
        <w:rPr>
          <w:rFonts w:ascii="Times New Roman" w:hAnsi="Times New Roman" w:cs="Times New Roman"/>
        </w:rPr>
        <w:t>s possible that race could play some role in how a player performs after a specific type of suspension, and that would be an</w:t>
      </w:r>
      <w:r>
        <w:rPr>
          <w:rFonts w:ascii="Times New Roman" w:hAnsi="Times New Roman" w:cs="Times New Roman"/>
        </w:rPr>
        <w:t>other</w:t>
      </w:r>
      <w:r w:rsidR="00921732">
        <w:rPr>
          <w:rFonts w:ascii="Times New Roman" w:hAnsi="Times New Roman" w:cs="Times New Roman"/>
        </w:rPr>
        <w:t xml:space="preserve"> interesting </w:t>
      </w:r>
      <w:r>
        <w:rPr>
          <w:rFonts w:ascii="Times New Roman" w:hAnsi="Times New Roman" w:cs="Times New Roman"/>
        </w:rPr>
        <w:t xml:space="preserve">effect to </w:t>
      </w:r>
      <w:r w:rsidR="00BD7059">
        <w:rPr>
          <w:rFonts w:ascii="Times New Roman" w:hAnsi="Times New Roman" w:cs="Times New Roman"/>
        </w:rPr>
        <w:t>estimate</w:t>
      </w:r>
      <w:r w:rsidR="00921732">
        <w:rPr>
          <w:rFonts w:ascii="Times New Roman" w:hAnsi="Times New Roman" w:cs="Times New Roman"/>
        </w:rPr>
        <w:t xml:space="preserve">. </w:t>
      </w:r>
      <w:r w:rsidR="004C3C25">
        <w:rPr>
          <w:rFonts w:ascii="Times New Roman" w:hAnsi="Times New Roman" w:cs="Times New Roman"/>
        </w:rPr>
        <w:t xml:space="preserve"> </w:t>
      </w:r>
      <w:r>
        <w:rPr>
          <w:rFonts w:ascii="Times New Roman" w:hAnsi="Times New Roman" w:cs="Times New Roman"/>
        </w:rPr>
        <w:t>P</w:t>
      </w:r>
      <w:r w:rsidR="00525EB4">
        <w:rPr>
          <w:rFonts w:ascii="Times New Roman" w:hAnsi="Times New Roman" w:cs="Times New Roman"/>
        </w:rPr>
        <w:t>layer salary could also impact how a player performs, given that the player lose</w:t>
      </w:r>
      <w:r>
        <w:rPr>
          <w:rFonts w:ascii="Times New Roman" w:hAnsi="Times New Roman" w:cs="Times New Roman"/>
        </w:rPr>
        <w:t>s</w:t>
      </w:r>
      <w:r w:rsidR="00525EB4">
        <w:rPr>
          <w:rFonts w:ascii="Times New Roman" w:hAnsi="Times New Roman" w:cs="Times New Roman"/>
        </w:rPr>
        <w:t xml:space="preserve"> </w:t>
      </w:r>
      <w:r w:rsidR="00BD7059">
        <w:rPr>
          <w:rFonts w:ascii="Times New Roman" w:hAnsi="Times New Roman" w:cs="Times New Roman"/>
        </w:rPr>
        <w:t>game</w:t>
      </w:r>
      <w:r w:rsidR="00525EB4">
        <w:rPr>
          <w:rFonts w:ascii="Times New Roman" w:hAnsi="Times New Roman" w:cs="Times New Roman"/>
        </w:rPr>
        <w:t xml:space="preserve"> salary as part of his punishment.</w:t>
      </w:r>
      <w:r w:rsidR="0083402C">
        <w:rPr>
          <w:rFonts w:ascii="Times New Roman" w:hAnsi="Times New Roman" w:cs="Times New Roman"/>
        </w:rPr>
        <w:t xml:space="preserve"> </w:t>
      </w:r>
      <w:r w:rsidR="004C3C25">
        <w:rPr>
          <w:rFonts w:ascii="Times New Roman" w:hAnsi="Times New Roman" w:cs="Times New Roman"/>
        </w:rPr>
        <w:t xml:space="preserve"> </w:t>
      </w:r>
      <w:r w:rsidR="008854A0">
        <w:rPr>
          <w:rFonts w:ascii="Times New Roman" w:hAnsi="Times New Roman" w:cs="Times New Roman"/>
        </w:rPr>
        <w:t xml:space="preserve">On a related note, a categorical variable distinguishing players who were playing in a “contract year” </w:t>
      </w:r>
      <w:r w:rsidR="00BD7059">
        <w:rPr>
          <w:rFonts w:ascii="Times New Roman" w:hAnsi="Times New Roman" w:cs="Times New Roman"/>
        </w:rPr>
        <w:t>might also explain post-suspension performance</w:t>
      </w:r>
      <w:r w:rsidR="008854A0">
        <w:rPr>
          <w:rFonts w:ascii="Times New Roman" w:hAnsi="Times New Roman" w:cs="Times New Roman"/>
        </w:rPr>
        <w:t xml:space="preserve">.  </w:t>
      </w:r>
      <w:r w:rsidR="0083402C">
        <w:rPr>
          <w:rFonts w:ascii="Times New Roman" w:hAnsi="Times New Roman" w:cs="Times New Roman"/>
        </w:rPr>
        <w:t xml:space="preserve">Even the number of endorsements a player has could impact </w:t>
      </w:r>
      <w:r w:rsidR="00BD7059">
        <w:rPr>
          <w:rFonts w:ascii="Times New Roman" w:hAnsi="Times New Roman" w:cs="Times New Roman"/>
        </w:rPr>
        <w:t>post-suspension performance</w:t>
      </w:r>
      <w:r w:rsidR="0083402C">
        <w:rPr>
          <w:rFonts w:ascii="Times New Roman" w:hAnsi="Times New Roman" w:cs="Times New Roman"/>
        </w:rPr>
        <w:t xml:space="preserve">. </w:t>
      </w:r>
      <w:r w:rsidR="004C3C25">
        <w:rPr>
          <w:rFonts w:ascii="Times New Roman" w:hAnsi="Times New Roman" w:cs="Times New Roman"/>
        </w:rPr>
        <w:t xml:space="preserve"> </w:t>
      </w:r>
      <w:r>
        <w:rPr>
          <w:rFonts w:ascii="Times New Roman" w:hAnsi="Times New Roman" w:cs="Times New Roman"/>
        </w:rPr>
        <w:t xml:space="preserve">A </w:t>
      </w:r>
      <w:r w:rsidR="0083402C">
        <w:rPr>
          <w:rFonts w:ascii="Times New Roman" w:hAnsi="Times New Roman" w:cs="Times New Roman"/>
        </w:rPr>
        <w:t>larger sample of</w:t>
      </w:r>
      <w:r>
        <w:rPr>
          <w:rFonts w:ascii="Times New Roman" w:hAnsi="Times New Roman" w:cs="Times New Roman"/>
        </w:rPr>
        <w:t xml:space="preserve"> NBA</w:t>
      </w:r>
      <w:r w:rsidR="0083402C">
        <w:rPr>
          <w:rFonts w:ascii="Times New Roman" w:hAnsi="Times New Roman" w:cs="Times New Roman"/>
        </w:rPr>
        <w:t xml:space="preserve"> suspensions would </w:t>
      </w:r>
      <w:r w:rsidR="00BD7059">
        <w:rPr>
          <w:rFonts w:ascii="Times New Roman" w:hAnsi="Times New Roman" w:cs="Times New Roman"/>
        </w:rPr>
        <w:t>facilitate a larger break</w:t>
      </w:r>
      <w:r w:rsidR="0083402C">
        <w:rPr>
          <w:rFonts w:ascii="Times New Roman" w:hAnsi="Times New Roman" w:cs="Times New Roman"/>
        </w:rPr>
        <w:t xml:space="preserve">down </w:t>
      </w:r>
      <w:r w:rsidR="00BD7059">
        <w:rPr>
          <w:rFonts w:ascii="Times New Roman" w:hAnsi="Times New Roman" w:cs="Times New Roman"/>
        </w:rPr>
        <w:t xml:space="preserve">of </w:t>
      </w:r>
      <w:r w:rsidR="0083402C">
        <w:rPr>
          <w:rFonts w:ascii="Times New Roman" w:hAnsi="Times New Roman" w:cs="Times New Roman"/>
        </w:rPr>
        <w:t xml:space="preserve">suspension types, which may further </w:t>
      </w:r>
      <w:r>
        <w:rPr>
          <w:rFonts w:ascii="Times New Roman" w:hAnsi="Times New Roman" w:cs="Times New Roman"/>
        </w:rPr>
        <w:t>aid</w:t>
      </w:r>
      <w:r w:rsidR="0083402C">
        <w:rPr>
          <w:rFonts w:ascii="Times New Roman" w:hAnsi="Times New Roman" w:cs="Times New Roman"/>
        </w:rPr>
        <w:t xml:space="preserve"> </w:t>
      </w:r>
      <w:r>
        <w:rPr>
          <w:rFonts w:ascii="Times New Roman" w:hAnsi="Times New Roman" w:cs="Times New Roman"/>
        </w:rPr>
        <w:t>in</w:t>
      </w:r>
      <w:r w:rsidR="0083402C">
        <w:rPr>
          <w:rFonts w:ascii="Times New Roman" w:hAnsi="Times New Roman" w:cs="Times New Roman"/>
        </w:rPr>
        <w:t xml:space="preserve"> identifying</w:t>
      </w:r>
      <w:r>
        <w:rPr>
          <w:rFonts w:ascii="Times New Roman" w:hAnsi="Times New Roman" w:cs="Times New Roman"/>
        </w:rPr>
        <w:t xml:space="preserve"> other</w:t>
      </w:r>
      <w:r w:rsidR="0083402C">
        <w:rPr>
          <w:rFonts w:ascii="Times New Roman" w:hAnsi="Times New Roman" w:cs="Times New Roman"/>
        </w:rPr>
        <w:t xml:space="preserve"> possible </w:t>
      </w:r>
      <w:r>
        <w:rPr>
          <w:rFonts w:ascii="Times New Roman" w:hAnsi="Times New Roman" w:cs="Times New Roman"/>
        </w:rPr>
        <w:t xml:space="preserve">suspension characteristics that </w:t>
      </w:r>
      <w:r w:rsidR="0083402C">
        <w:rPr>
          <w:rFonts w:ascii="Times New Roman" w:hAnsi="Times New Roman" w:cs="Times New Roman"/>
        </w:rPr>
        <w:t>impact performance</w:t>
      </w:r>
      <w:r w:rsidR="00E42181">
        <w:rPr>
          <w:rFonts w:ascii="Times New Roman" w:hAnsi="Times New Roman" w:cs="Times New Roman"/>
        </w:rPr>
        <w:t xml:space="preserve">, </w:t>
      </w:r>
      <w:r w:rsidR="005B53FF">
        <w:rPr>
          <w:rFonts w:ascii="Times New Roman" w:hAnsi="Times New Roman" w:cs="Times New Roman"/>
        </w:rPr>
        <w:t>and possibly help</w:t>
      </w:r>
      <w:r w:rsidR="00E42181">
        <w:rPr>
          <w:rFonts w:ascii="Times New Roman" w:hAnsi="Times New Roman" w:cs="Times New Roman"/>
        </w:rPr>
        <w:t xml:space="preserve"> </w:t>
      </w:r>
      <w:r w:rsidR="005B53FF">
        <w:rPr>
          <w:rFonts w:ascii="Times New Roman" w:hAnsi="Times New Roman" w:cs="Times New Roman"/>
        </w:rPr>
        <w:t>stabilize</w:t>
      </w:r>
      <w:r w:rsidR="00E42181">
        <w:rPr>
          <w:rFonts w:ascii="Times New Roman" w:hAnsi="Times New Roman" w:cs="Times New Roman"/>
        </w:rPr>
        <w:t xml:space="preserve"> some of the effects </w:t>
      </w:r>
      <w:r w:rsidR="005B53FF">
        <w:rPr>
          <w:rFonts w:ascii="Times New Roman" w:hAnsi="Times New Roman" w:cs="Times New Roman"/>
        </w:rPr>
        <w:t>estimated</w:t>
      </w:r>
      <w:r w:rsidR="00E42181">
        <w:rPr>
          <w:rFonts w:ascii="Times New Roman" w:hAnsi="Times New Roman" w:cs="Times New Roman"/>
        </w:rPr>
        <w:t xml:space="preserve"> in this study</w:t>
      </w:r>
      <w:r w:rsidR="0083402C">
        <w:rPr>
          <w:rFonts w:ascii="Times New Roman" w:hAnsi="Times New Roman" w:cs="Times New Roman"/>
        </w:rPr>
        <w:t>.</w:t>
      </w:r>
    </w:p>
    <w:p w14:paraId="00A87AFC" w14:textId="25BC3074" w:rsidR="00CC2EFE" w:rsidRDefault="00525EB4" w:rsidP="006376B6">
      <w:pPr>
        <w:spacing w:line="480" w:lineRule="auto"/>
        <w:ind w:firstLine="720"/>
        <w:rPr>
          <w:rFonts w:ascii="Times New Roman" w:hAnsi="Times New Roman" w:cs="Times New Roman"/>
        </w:rPr>
      </w:pPr>
      <w:r>
        <w:rPr>
          <w:rFonts w:ascii="Times New Roman" w:hAnsi="Times New Roman" w:cs="Times New Roman"/>
        </w:rPr>
        <w:t>One</w:t>
      </w:r>
      <w:r w:rsidR="00921732">
        <w:rPr>
          <w:rFonts w:ascii="Times New Roman" w:hAnsi="Times New Roman" w:cs="Times New Roman"/>
        </w:rPr>
        <w:t xml:space="preserve"> of the biggest limitations is the inability to quantify</w:t>
      </w:r>
      <w:r w:rsidR="005B53FF">
        <w:rPr>
          <w:rFonts w:ascii="Times New Roman" w:hAnsi="Times New Roman" w:cs="Times New Roman"/>
        </w:rPr>
        <w:t xml:space="preserve"> basketball</w:t>
      </w:r>
      <w:r w:rsidR="00921732">
        <w:rPr>
          <w:rFonts w:ascii="Times New Roman" w:hAnsi="Times New Roman" w:cs="Times New Roman"/>
        </w:rPr>
        <w:t xml:space="preserve"> defensive statistics, which makes it difficult to </w:t>
      </w:r>
      <w:r>
        <w:rPr>
          <w:rFonts w:ascii="Times New Roman" w:hAnsi="Times New Roman" w:cs="Times New Roman"/>
        </w:rPr>
        <w:t>fully</w:t>
      </w:r>
      <w:r w:rsidR="00921732">
        <w:rPr>
          <w:rFonts w:ascii="Times New Roman" w:hAnsi="Times New Roman" w:cs="Times New Roman"/>
        </w:rPr>
        <w:t xml:space="preserve"> measure </w:t>
      </w:r>
      <w:r w:rsidR="00E42181">
        <w:rPr>
          <w:rFonts w:ascii="Times New Roman" w:hAnsi="Times New Roman" w:cs="Times New Roman"/>
        </w:rPr>
        <w:t xml:space="preserve">overall </w:t>
      </w:r>
      <w:r w:rsidR="00921732">
        <w:rPr>
          <w:rFonts w:ascii="Times New Roman" w:hAnsi="Times New Roman" w:cs="Times New Roman"/>
        </w:rPr>
        <w:t>performance, as suspend</w:t>
      </w:r>
      <w:r w:rsidR="00373338">
        <w:rPr>
          <w:rFonts w:ascii="Times New Roman" w:hAnsi="Times New Roman" w:cs="Times New Roman"/>
        </w:rPr>
        <w:t>ed players hypothetically could ha</w:t>
      </w:r>
      <w:r w:rsidR="00921732">
        <w:rPr>
          <w:rFonts w:ascii="Times New Roman" w:hAnsi="Times New Roman" w:cs="Times New Roman"/>
        </w:rPr>
        <w:t xml:space="preserve">ve played better defense in the games </w:t>
      </w:r>
      <w:r>
        <w:rPr>
          <w:rFonts w:ascii="Times New Roman" w:hAnsi="Times New Roman" w:cs="Times New Roman"/>
        </w:rPr>
        <w:t>immediately</w:t>
      </w:r>
      <w:r w:rsidR="00921732">
        <w:rPr>
          <w:rFonts w:ascii="Times New Roman" w:hAnsi="Times New Roman" w:cs="Times New Roman"/>
        </w:rPr>
        <w:t xml:space="preserve"> </w:t>
      </w:r>
      <w:r>
        <w:rPr>
          <w:rFonts w:ascii="Times New Roman" w:hAnsi="Times New Roman" w:cs="Times New Roman"/>
        </w:rPr>
        <w:t>after being</w:t>
      </w:r>
      <w:r w:rsidR="00921732">
        <w:rPr>
          <w:rFonts w:ascii="Times New Roman" w:hAnsi="Times New Roman" w:cs="Times New Roman"/>
        </w:rPr>
        <w:t xml:space="preserve"> suspended. </w:t>
      </w:r>
      <w:r w:rsidR="004C3C25">
        <w:rPr>
          <w:rFonts w:ascii="Times New Roman" w:hAnsi="Times New Roman" w:cs="Times New Roman"/>
        </w:rPr>
        <w:t xml:space="preserve"> </w:t>
      </w:r>
      <w:r w:rsidR="00921732">
        <w:rPr>
          <w:rFonts w:ascii="Times New Roman" w:hAnsi="Times New Roman" w:cs="Times New Roman"/>
        </w:rPr>
        <w:t xml:space="preserve">If this </w:t>
      </w:r>
      <w:r w:rsidR="005B53FF">
        <w:rPr>
          <w:rFonts w:ascii="Times New Roman" w:hAnsi="Times New Roman" w:cs="Times New Roman"/>
        </w:rPr>
        <w:t>is</w:t>
      </w:r>
      <w:r w:rsidR="00921732">
        <w:rPr>
          <w:rFonts w:ascii="Times New Roman" w:hAnsi="Times New Roman" w:cs="Times New Roman"/>
        </w:rPr>
        <w:t xml:space="preserve"> true, there would be no easy way to measure this</w:t>
      </w:r>
      <w:r w:rsidR="005B53FF">
        <w:rPr>
          <w:rFonts w:ascii="Times New Roman" w:hAnsi="Times New Roman" w:cs="Times New Roman"/>
        </w:rPr>
        <w:t xml:space="preserve"> defensive</w:t>
      </w:r>
      <w:r w:rsidR="00921732">
        <w:rPr>
          <w:rFonts w:ascii="Times New Roman" w:hAnsi="Times New Roman" w:cs="Times New Roman"/>
        </w:rPr>
        <w:t xml:space="preserve"> improvement outside of the box score defensive statistics</w:t>
      </w:r>
      <w:r w:rsidR="005B53FF">
        <w:rPr>
          <w:rFonts w:ascii="Times New Roman" w:hAnsi="Times New Roman" w:cs="Times New Roman"/>
        </w:rPr>
        <w:t xml:space="preserve"> that report </w:t>
      </w:r>
      <w:r w:rsidR="00F52D88">
        <w:rPr>
          <w:rFonts w:ascii="Times New Roman" w:hAnsi="Times New Roman" w:cs="Times New Roman"/>
        </w:rPr>
        <w:t>steals and blocks</w:t>
      </w:r>
      <w:r w:rsidR="0006342A">
        <w:rPr>
          <w:rFonts w:ascii="Times New Roman" w:hAnsi="Times New Roman" w:cs="Times New Roman"/>
        </w:rPr>
        <w:t xml:space="preserve">, which </w:t>
      </w:r>
      <w:r w:rsidR="005B53FF">
        <w:rPr>
          <w:rFonts w:ascii="Times New Roman" w:hAnsi="Times New Roman" w:cs="Times New Roman"/>
        </w:rPr>
        <w:t>are incomplete measure</w:t>
      </w:r>
      <w:r w:rsidR="0006342A">
        <w:rPr>
          <w:rFonts w:ascii="Times New Roman" w:hAnsi="Times New Roman" w:cs="Times New Roman"/>
        </w:rPr>
        <w:t>s</w:t>
      </w:r>
      <w:r w:rsidR="005B53FF">
        <w:rPr>
          <w:rFonts w:ascii="Times New Roman" w:hAnsi="Times New Roman" w:cs="Times New Roman"/>
        </w:rPr>
        <w:t xml:space="preserve"> of </w:t>
      </w:r>
      <w:r>
        <w:rPr>
          <w:rFonts w:ascii="Times New Roman" w:hAnsi="Times New Roman" w:cs="Times New Roman"/>
        </w:rPr>
        <w:t>good defense</w:t>
      </w:r>
      <w:r w:rsidR="00921732">
        <w:rPr>
          <w:rFonts w:ascii="Times New Roman" w:hAnsi="Times New Roman" w:cs="Times New Roman"/>
        </w:rPr>
        <w:t>.</w:t>
      </w:r>
      <w:r>
        <w:rPr>
          <w:rFonts w:ascii="Times New Roman" w:hAnsi="Times New Roman" w:cs="Times New Roman"/>
        </w:rPr>
        <w:t xml:space="preserve"> </w:t>
      </w:r>
      <w:r w:rsidR="004C3C25">
        <w:rPr>
          <w:rFonts w:ascii="Times New Roman" w:hAnsi="Times New Roman" w:cs="Times New Roman"/>
        </w:rPr>
        <w:t xml:space="preserve"> </w:t>
      </w:r>
      <w:r w:rsidR="00F52D88">
        <w:rPr>
          <w:rFonts w:ascii="Times New Roman" w:hAnsi="Times New Roman" w:cs="Times New Roman"/>
        </w:rPr>
        <w:t xml:space="preserve">This study covers the last seven seasons of the NBA, </w:t>
      </w:r>
      <w:r w:rsidR="0006342A">
        <w:rPr>
          <w:rFonts w:ascii="Times New Roman" w:hAnsi="Times New Roman" w:cs="Times New Roman"/>
        </w:rPr>
        <w:t xml:space="preserve">and more detailed </w:t>
      </w:r>
      <w:r w:rsidR="00F52D88">
        <w:rPr>
          <w:rFonts w:ascii="Times New Roman" w:hAnsi="Times New Roman" w:cs="Times New Roman"/>
        </w:rPr>
        <w:t xml:space="preserve">player </w:t>
      </w:r>
      <w:r w:rsidR="00F52D88">
        <w:rPr>
          <w:rFonts w:ascii="Times New Roman" w:hAnsi="Times New Roman" w:cs="Times New Roman"/>
        </w:rPr>
        <w:lastRenderedPageBreak/>
        <w:t xml:space="preserve">tracking data </w:t>
      </w:r>
      <w:r w:rsidR="0006342A">
        <w:rPr>
          <w:rFonts w:ascii="Times New Roman" w:hAnsi="Times New Roman" w:cs="Times New Roman"/>
        </w:rPr>
        <w:t>is now becoming</w:t>
      </w:r>
      <w:r w:rsidR="00F52D88">
        <w:rPr>
          <w:rFonts w:ascii="Times New Roman" w:hAnsi="Times New Roman" w:cs="Times New Roman"/>
        </w:rPr>
        <w:t xml:space="preserve"> public. </w:t>
      </w:r>
      <w:r w:rsidR="004C3C25">
        <w:rPr>
          <w:rFonts w:ascii="Times New Roman" w:hAnsi="Times New Roman" w:cs="Times New Roman"/>
        </w:rPr>
        <w:t xml:space="preserve"> </w:t>
      </w:r>
      <w:r w:rsidR="00F52D88">
        <w:rPr>
          <w:rFonts w:ascii="Times New Roman" w:hAnsi="Times New Roman" w:cs="Times New Roman"/>
        </w:rPr>
        <w:t xml:space="preserve">With this data, the impact of player suspensions on a player’s average speed on the court can be measured, or the change in the types of shots that a player takes on average. </w:t>
      </w:r>
      <w:r w:rsidR="004C3C25">
        <w:rPr>
          <w:rFonts w:ascii="Times New Roman" w:hAnsi="Times New Roman" w:cs="Times New Roman"/>
        </w:rPr>
        <w:t xml:space="preserve"> </w:t>
      </w:r>
      <w:r w:rsidR="00F52D88">
        <w:rPr>
          <w:rFonts w:ascii="Times New Roman" w:hAnsi="Times New Roman" w:cs="Times New Roman"/>
        </w:rPr>
        <w:t>The proportion of contested shots that a player takes, for example</w:t>
      </w:r>
      <w:r w:rsidR="004B4C91">
        <w:rPr>
          <w:rFonts w:ascii="Times New Roman" w:hAnsi="Times New Roman" w:cs="Times New Roman"/>
        </w:rPr>
        <w:t>,</w:t>
      </w:r>
      <w:r w:rsidR="00F52D88">
        <w:rPr>
          <w:rFonts w:ascii="Times New Roman" w:hAnsi="Times New Roman" w:cs="Times New Roman"/>
        </w:rPr>
        <w:t xml:space="preserve"> could be </w:t>
      </w:r>
      <w:r w:rsidR="0006342A">
        <w:rPr>
          <w:rFonts w:ascii="Times New Roman" w:hAnsi="Times New Roman" w:cs="Times New Roman"/>
        </w:rPr>
        <w:t>measured</w:t>
      </w:r>
      <w:r w:rsidR="00F52D88">
        <w:rPr>
          <w:rFonts w:ascii="Times New Roman" w:hAnsi="Times New Roman" w:cs="Times New Roman"/>
        </w:rPr>
        <w:t xml:space="preserve"> before and after a suspension, and could yield interesting results. </w:t>
      </w:r>
    </w:p>
    <w:p w14:paraId="6540C0C0" w14:textId="75C2B1D6" w:rsidR="00816FD6" w:rsidRDefault="00CC2EFE" w:rsidP="009C61BE">
      <w:pPr>
        <w:spacing w:line="480" w:lineRule="auto"/>
        <w:ind w:firstLine="720"/>
        <w:rPr>
          <w:rFonts w:ascii="Times New Roman" w:hAnsi="Times New Roman" w:cs="Times New Roman"/>
        </w:rPr>
      </w:pPr>
      <w:r>
        <w:rPr>
          <w:rFonts w:ascii="Times New Roman" w:hAnsi="Times New Roman" w:cs="Times New Roman"/>
        </w:rPr>
        <w:t xml:space="preserve">In addition to not being </w:t>
      </w:r>
      <w:r w:rsidR="0006342A">
        <w:rPr>
          <w:rFonts w:ascii="Times New Roman" w:hAnsi="Times New Roman" w:cs="Times New Roman"/>
        </w:rPr>
        <w:t>un</w:t>
      </w:r>
      <w:r>
        <w:rPr>
          <w:rFonts w:ascii="Times New Roman" w:hAnsi="Times New Roman" w:cs="Times New Roman"/>
        </w:rPr>
        <w:t>able to quantify defensive statistics or</w:t>
      </w:r>
      <w:r w:rsidR="0006342A">
        <w:rPr>
          <w:rFonts w:ascii="Times New Roman" w:hAnsi="Times New Roman" w:cs="Times New Roman"/>
        </w:rPr>
        <w:t xml:space="preserve"> having</w:t>
      </w:r>
      <w:r>
        <w:rPr>
          <w:rFonts w:ascii="Times New Roman" w:hAnsi="Times New Roman" w:cs="Times New Roman"/>
        </w:rPr>
        <w:t xml:space="preserve"> </w:t>
      </w:r>
      <w:r w:rsidR="0006342A">
        <w:rPr>
          <w:rFonts w:ascii="Times New Roman" w:hAnsi="Times New Roman" w:cs="Times New Roman"/>
        </w:rPr>
        <w:t xml:space="preserve">access to </w:t>
      </w:r>
      <w:r>
        <w:rPr>
          <w:rFonts w:ascii="Times New Roman" w:hAnsi="Times New Roman" w:cs="Times New Roman"/>
        </w:rPr>
        <w:t xml:space="preserve">relevant tracking data, it may be possible that the models </w:t>
      </w:r>
      <w:r w:rsidR="0006342A">
        <w:rPr>
          <w:rFonts w:ascii="Times New Roman" w:hAnsi="Times New Roman" w:cs="Times New Roman"/>
        </w:rPr>
        <w:t>presented</w:t>
      </w:r>
      <w:r>
        <w:rPr>
          <w:rFonts w:ascii="Times New Roman" w:hAnsi="Times New Roman" w:cs="Times New Roman"/>
        </w:rPr>
        <w:t xml:space="preserve"> in this study </w:t>
      </w:r>
      <w:r w:rsidR="0006342A">
        <w:rPr>
          <w:rFonts w:ascii="Times New Roman" w:hAnsi="Times New Roman" w:cs="Times New Roman"/>
        </w:rPr>
        <w:t>are</w:t>
      </w:r>
      <w:r>
        <w:rPr>
          <w:rFonts w:ascii="Times New Roman" w:hAnsi="Times New Roman" w:cs="Times New Roman"/>
        </w:rPr>
        <w:t xml:space="preserve"> incapable of capturing performance effects on their own.  The study primarily focused on in-game and suspension characteristics to measure the change in productivity of a player, but in reality, performance may be a function of both of these two characteristics combined with </w:t>
      </w:r>
      <w:r w:rsidR="00821885">
        <w:rPr>
          <w:rFonts w:ascii="Times New Roman" w:hAnsi="Times New Roman" w:cs="Times New Roman"/>
        </w:rPr>
        <w:t xml:space="preserve">other </w:t>
      </w:r>
      <w:r>
        <w:rPr>
          <w:rFonts w:ascii="Times New Roman" w:hAnsi="Times New Roman" w:cs="Times New Roman"/>
        </w:rPr>
        <w:t>individual personality characteristics</w:t>
      </w:r>
      <w:r w:rsidR="00821885">
        <w:rPr>
          <w:rFonts w:ascii="Times New Roman" w:hAnsi="Times New Roman" w:cs="Times New Roman"/>
        </w:rPr>
        <w:t xml:space="preserve"> </w:t>
      </w:r>
      <w:r w:rsidR="00C42E5A">
        <w:rPr>
          <w:rFonts w:ascii="Times New Roman" w:hAnsi="Times New Roman" w:cs="Times New Roman"/>
        </w:rPr>
        <w:t xml:space="preserve">such as player rhythm </w:t>
      </w:r>
      <w:r w:rsidR="00821885">
        <w:rPr>
          <w:rFonts w:ascii="Times New Roman" w:hAnsi="Times New Roman" w:cs="Times New Roman"/>
        </w:rPr>
        <w:t>that are difficult to measure</w:t>
      </w:r>
      <w:r>
        <w:rPr>
          <w:rFonts w:ascii="Times New Roman" w:hAnsi="Times New Roman" w:cs="Times New Roman"/>
        </w:rPr>
        <w:t xml:space="preserve">.  These personality characteristics would need to be measured at the micro level </w:t>
      </w:r>
      <w:r w:rsidR="00A162F5">
        <w:rPr>
          <w:rFonts w:ascii="Times New Roman" w:hAnsi="Times New Roman" w:cs="Times New Roman"/>
        </w:rPr>
        <w:t xml:space="preserve">and </w:t>
      </w:r>
      <w:r w:rsidR="00821885">
        <w:rPr>
          <w:rFonts w:ascii="Times New Roman" w:hAnsi="Times New Roman" w:cs="Times New Roman"/>
        </w:rPr>
        <w:t>could prove to be both expensive and difficult to obtain</w:t>
      </w:r>
      <w:r w:rsidR="00C42E5A">
        <w:rPr>
          <w:rFonts w:ascii="Times New Roman" w:hAnsi="Times New Roman" w:cs="Times New Roman"/>
        </w:rPr>
        <w:t>.</w:t>
      </w:r>
    </w:p>
    <w:p w14:paraId="4EDE00D7" w14:textId="35D3219B" w:rsidR="00FE7EBD" w:rsidRPr="00FE7EBD" w:rsidRDefault="00FE7EBD" w:rsidP="00FE7EBD">
      <w:pPr>
        <w:spacing w:line="480" w:lineRule="auto"/>
        <w:rPr>
          <w:rFonts w:ascii="Times New Roman" w:hAnsi="Times New Roman" w:cs="Times New Roman"/>
          <w:b/>
        </w:rPr>
      </w:pPr>
      <w:r w:rsidRPr="00FE7EBD">
        <w:rPr>
          <w:rFonts w:ascii="Times New Roman" w:hAnsi="Times New Roman" w:cs="Times New Roman"/>
          <w:b/>
        </w:rPr>
        <w:t>Future Research</w:t>
      </w:r>
    </w:p>
    <w:p w14:paraId="0FEDD3D8" w14:textId="70670BDE" w:rsidR="00CC2EFE" w:rsidRDefault="00F52D88" w:rsidP="006376B6">
      <w:pPr>
        <w:spacing w:line="480" w:lineRule="auto"/>
        <w:ind w:firstLine="720"/>
        <w:rPr>
          <w:rFonts w:ascii="Times New Roman" w:hAnsi="Times New Roman" w:cs="Times New Roman"/>
        </w:rPr>
      </w:pPr>
      <w:r>
        <w:rPr>
          <w:rFonts w:ascii="Times New Roman" w:hAnsi="Times New Roman" w:cs="Times New Roman"/>
        </w:rPr>
        <w:t xml:space="preserve">Alternative research could be done in </w:t>
      </w:r>
      <w:r w:rsidR="00C42E5A">
        <w:rPr>
          <w:rFonts w:ascii="Times New Roman" w:hAnsi="Times New Roman" w:cs="Times New Roman"/>
        </w:rPr>
        <w:t xml:space="preserve">international basketball and/or </w:t>
      </w:r>
      <w:r>
        <w:rPr>
          <w:rFonts w:ascii="Times New Roman" w:hAnsi="Times New Roman" w:cs="Times New Roman"/>
        </w:rPr>
        <w:t>college basketball, despite suspensions happening less frequently to student-athletes, and it may be the case that more than just game score is impacted by a suspension</w:t>
      </w:r>
      <w:r w:rsidR="008E11A1">
        <w:rPr>
          <w:rFonts w:ascii="Times New Roman" w:hAnsi="Times New Roman" w:cs="Times New Roman"/>
        </w:rPr>
        <w:t xml:space="preserve"> at the college level</w:t>
      </w:r>
      <w:r>
        <w:rPr>
          <w:rFonts w:ascii="Times New Roman" w:hAnsi="Times New Roman" w:cs="Times New Roman"/>
        </w:rPr>
        <w:t xml:space="preserve">. </w:t>
      </w:r>
      <w:r w:rsidR="004C3C25">
        <w:rPr>
          <w:rFonts w:ascii="Times New Roman" w:hAnsi="Times New Roman" w:cs="Times New Roman"/>
        </w:rPr>
        <w:t xml:space="preserve"> </w:t>
      </w:r>
      <w:r w:rsidR="00821885">
        <w:rPr>
          <w:rFonts w:ascii="Times New Roman" w:hAnsi="Times New Roman" w:cs="Times New Roman"/>
        </w:rPr>
        <w:t xml:space="preserve">A </w:t>
      </w:r>
      <w:r>
        <w:rPr>
          <w:rFonts w:ascii="Times New Roman" w:hAnsi="Times New Roman" w:cs="Times New Roman"/>
        </w:rPr>
        <w:t>similar study done on MLB players would be a great parallel to this study</w:t>
      </w:r>
      <w:r w:rsidR="00A162F5">
        <w:rPr>
          <w:rFonts w:ascii="Times New Roman" w:hAnsi="Times New Roman" w:cs="Times New Roman"/>
        </w:rPr>
        <w:t>,</w:t>
      </w:r>
      <w:r>
        <w:rPr>
          <w:rFonts w:ascii="Times New Roman" w:hAnsi="Times New Roman" w:cs="Times New Roman"/>
        </w:rPr>
        <w:t xml:space="preserve"> since individual player performance </w:t>
      </w:r>
      <w:r w:rsidR="008E11A1">
        <w:rPr>
          <w:rFonts w:ascii="Times New Roman" w:hAnsi="Times New Roman" w:cs="Times New Roman"/>
        </w:rPr>
        <w:t xml:space="preserve">in baseball </w:t>
      </w:r>
      <w:r>
        <w:rPr>
          <w:rFonts w:ascii="Times New Roman" w:hAnsi="Times New Roman" w:cs="Times New Roman"/>
        </w:rPr>
        <w:t xml:space="preserve">is </w:t>
      </w:r>
      <w:r w:rsidR="008E11A1">
        <w:rPr>
          <w:rFonts w:ascii="Times New Roman" w:hAnsi="Times New Roman" w:cs="Times New Roman"/>
        </w:rPr>
        <w:t xml:space="preserve">easily measured, although </w:t>
      </w:r>
      <w:r w:rsidR="00F756B2">
        <w:rPr>
          <w:rFonts w:ascii="Times New Roman" w:hAnsi="Times New Roman" w:cs="Times New Roman"/>
        </w:rPr>
        <w:t>doping</w:t>
      </w:r>
      <w:r w:rsidR="00C316DE">
        <w:rPr>
          <w:rFonts w:ascii="Times New Roman" w:hAnsi="Times New Roman" w:cs="Times New Roman"/>
        </w:rPr>
        <w:t xml:space="preserve"> and corked bat</w:t>
      </w:r>
      <w:r w:rsidR="008E11A1">
        <w:rPr>
          <w:rFonts w:ascii="Times New Roman" w:hAnsi="Times New Roman" w:cs="Times New Roman"/>
        </w:rPr>
        <w:t xml:space="preserve"> suspensions</w:t>
      </w:r>
      <w:r w:rsidR="00481B7B">
        <w:rPr>
          <w:rFonts w:ascii="Times New Roman" w:hAnsi="Times New Roman" w:cs="Times New Roman"/>
        </w:rPr>
        <w:t xml:space="preserve"> </w:t>
      </w:r>
      <w:r w:rsidR="008E11A1">
        <w:rPr>
          <w:rFonts w:ascii="Times New Roman" w:hAnsi="Times New Roman" w:cs="Times New Roman"/>
        </w:rPr>
        <w:t>would have to be eliminated from the study</w:t>
      </w:r>
      <w:r w:rsidR="0049660B">
        <w:rPr>
          <w:rFonts w:ascii="Times New Roman" w:hAnsi="Times New Roman" w:cs="Times New Roman"/>
        </w:rPr>
        <w:t>, because being suspended for those reasons</w:t>
      </w:r>
      <w:r w:rsidR="007F2587">
        <w:rPr>
          <w:rFonts w:ascii="Times New Roman" w:hAnsi="Times New Roman" w:cs="Times New Roman"/>
        </w:rPr>
        <w:t xml:space="preserve"> is likely to have</w:t>
      </w:r>
      <w:r w:rsidR="0049660B">
        <w:rPr>
          <w:rFonts w:ascii="Times New Roman" w:hAnsi="Times New Roman" w:cs="Times New Roman"/>
        </w:rPr>
        <w:t xml:space="preserve"> </w:t>
      </w:r>
      <w:r w:rsidR="007F2587">
        <w:rPr>
          <w:rFonts w:ascii="Times New Roman" w:hAnsi="Times New Roman" w:cs="Times New Roman"/>
        </w:rPr>
        <w:t>boosted a player’s performance capabilities in the time before being suspended</w:t>
      </w:r>
      <w:r w:rsidR="008E11A1">
        <w:rPr>
          <w:rFonts w:ascii="Times New Roman" w:hAnsi="Times New Roman" w:cs="Times New Roman"/>
        </w:rPr>
        <w:t xml:space="preserve">. </w:t>
      </w:r>
    </w:p>
    <w:p w14:paraId="782293E8" w14:textId="1DD19D6D" w:rsidR="001705B4" w:rsidRDefault="001705B4" w:rsidP="006376B6">
      <w:pPr>
        <w:spacing w:line="480" w:lineRule="auto"/>
        <w:ind w:firstLine="720"/>
        <w:rPr>
          <w:rFonts w:ascii="Times New Roman" w:hAnsi="Times New Roman" w:cs="Times New Roman"/>
        </w:rPr>
      </w:pPr>
      <w:r>
        <w:rPr>
          <w:rFonts w:ascii="Times New Roman" w:hAnsi="Times New Roman" w:cs="Times New Roman"/>
        </w:rPr>
        <w:t xml:space="preserve">There may also be disciplinary effects observed in the workplace.  A worker who is suspended without pay may take a different approach to their work, and it would be interesting to see if worker productivity increases or decreases on average after being disciplined.  Public </w:t>
      </w:r>
      <w:r>
        <w:rPr>
          <w:rFonts w:ascii="Times New Roman" w:hAnsi="Times New Roman" w:cs="Times New Roman"/>
        </w:rPr>
        <w:lastRenderedPageBreak/>
        <w:t>opinion on major companies is important to business, so the swiftness of disciplinary actions could have implications on company revenue, depending on factors like the value of the company, type of company, the incident’s characteristics, the position of the offender and company hierarchy, etc.  This idea resembles that of the NBA’s image and how it was successfully able to restore its brand.</w:t>
      </w:r>
    </w:p>
    <w:p w14:paraId="31823DE6" w14:textId="47B95D32" w:rsidR="002E6757" w:rsidRPr="006376B6" w:rsidRDefault="0006342A" w:rsidP="006376B6">
      <w:pPr>
        <w:spacing w:line="480" w:lineRule="auto"/>
        <w:ind w:firstLine="720"/>
        <w:rPr>
          <w:rFonts w:ascii="Times New Roman" w:hAnsi="Times New Roman" w:cs="Times New Roman"/>
        </w:rPr>
      </w:pPr>
      <w:r>
        <w:rPr>
          <w:rFonts w:ascii="Times New Roman" w:hAnsi="Times New Roman" w:cs="Times New Roman"/>
        </w:rPr>
        <w:t>An additional extension would be to</w:t>
      </w:r>
      <w:r w:rsidR="002E6757">
        <w:rPr>
          <w:rFonts w:ascii="Times New Roman" w:hAnsi="Times New Roman" w:cs="Times New Roman"/>
        </w:rPr>
        <w:t xml:space="preserve"> </w:t>
      </w:r>
      <w:r w:rsidR="00693094">
        <w:rPr>
          <w:rFonts w:ascii="Times New Roman" w:hAnsi="Times New Roman" w:cs="Times New Roman"/>
        </w:rPr>
        <w:t xml:space="preserve">observe </w:t>
      </w:r>
      <w:r w:rsidR="002E6757">
        <w:rPr>
          <w:rFonts w:ascii="Times New Roman" w:hAnsi="Times New Roman" w:cs="Times New Roman"/>
        </w:rPr>
        <w:t xml:space="preserve">a player’s salary and evaluate the cost for him to be suspended, </w:t>
      </w:r>
      <w:r w:rsidR="00A6138E">
        <w:rPr>
          <w:rFonts w:ascii="Times New Roman" w:hAnsi="Times New Roman" w:cs="Times New Roman"/>
        </w:rPr>
        <w:t xml:space="preserve">and if it’s assumed that a player’s productivity is what warrants his salary, the marginal cost of particular suspension characteristics could be </w:t>
      </w:r>
      <w:r w:rsidR="00BD7059">
        <w:rPr>
          <w:rFonts w:ascii="Times New Roman" w:hAnsi="Times New Roman" w:cs="Times New Roman"/>
        </w:rPr>
        <w:t>obtained</w:t>
      </w:r>
      <w:r w:rsidR="00A6138E">
        <w:rPr>
          <w:rFonts w:ascii="Times New Roman" w:hAnsi="Times New Roman" w:cs="Times New Roman"/>
        </w:rPr>
        <w:t xml:space="preserve"> using the change in the game score statistic.</w:t>
      </w:r>
    </w:p>
    <w:p w14:paraId="7E7CCCE4" w14:textId="22335096" w:rsidR="009D5454" w:rsidRPr="005B5286" w:rsidRDefault="00F67951" w:rsidP="00006EEF">
      <w:pPr>
        <w:pStyle w:val="ListParagraph"/>
        <w:numPr>
          <w:ilvl w:val="0"/>
          <w:numId w:val="6"/>
        </w:numPr>
        <w:rPr>
          <w:rFonts w:ascii="Times New Roman" w:hAnsi="Times New Roman" w:cs="Times New Roman"/>
          <w:b/>
          <w:u w:val="single"/>
        </w:rPr>
      </w:pPr>
      <w:r w:rsidRPr="005B5286">
        <w:rPr>
          <w:rFonts w:ascii="Times New Roman" w:hAnsi="Times New Roman" w:cs="Times New Roman"/>
          <w:b/>
          <w:u w:val="single"/>
        </w:rPr>
        <w:t>Conclusion</w:t>
      </w:r>
    </w:p>
    <w:p w14:paraId="3F63D63E" w14:textId="77777777" w:rsidR="00F52172" w:rsidRDefault="00F52172" w:rsidP="00220AE9">
      <w:pPr>
        <w:rPr>
          <w:rFonts w:ascii="Times New Roman" w:hAnsi="Times New Roman" w:cs="Times New Roman"/>
          <w:u w:val="single"/>
        </w:rPr>
      </w:pPr>
    </w:p>
    <w:p w14:paraId="424B9E2F" w14:textId="31D06D60" w:rsidR="00754372" w:rsidRDefault="00F52172" w:rsidP="00754372">
      <w:pPr>
        <w:spacing w:line="480" w:lineRule="auto"/>
        <w:ind w:firstLine="720"/>
        <w:rPr>
          <w:rFonts w:ascii="Times New Roman" w:hAnsi="Times New Roman" w:cs="Times New Roman"/>
          <w:b/>
          <w:u w:val="single"/>
        </w:rPr>
      </w:pPr>
      <w:r>
        <w:rPr>
          <w:rFonts w:ascii="Times New Roman" w:hAnsi="Times New Roman" w:cs="Times New Roman"/>
        </w:rPr>
        <w:t xml:space="preserve">The experiment conducted in this study aimed to determine if the suspension of an NBA player affected his performance negatively or positively in his first game following the suspension, and </w:t>
      </w:r>
      <w:r w:rsidR="0006342A">
        <w:rPr>
          <w:rFonts w:ascii="Times New Roman" w:hAnsi="Times New Roman" w:cs="Times New Roman"/>
        </w:rPr>
        <w:t>attempted</w:t>
      </w:r>
      <w:r>
        <w:rPr>
          <w:rFonts w:ascii="Times New Roman" w:hAnsi="Times New Roman" w:cs="Times New Roman"/>
        </w:rPr>
        <w:t xml:space="preserve"> to identify </w:t>
      </w:r>
      <w:r w:rsidR="0006342A">
        <w:rPr>
          <w:rFonts w:ascii="Times New Roman" w:hAnsi="Times New Roman" w:cs="Times New Roman"/>
        </w:rPr>
        <w:t>performance measure</w:t>
      </w:r>
      <w:r>
        <w:rPr>
          <w:rFonts w:ascii="Times New Roman" w:hAnsi="Times New Roman" w:cs="Times New Roman"/>
        </w:rPr>
        <w:t>s</w:t>
      </w:r>
      <w:r w:rsidR="0006342A">
        <w:rPr>
          <w:rFonts w:ascii="Times New Roman" w:hAnsi="Times New Roman" w:cs="Times New Roman"/>
        </w:rPr>
        <w:t xml:space="preserve"> that</w:t>
      </w:r>
      <w:r>
        <w:rPr>
          <w:rFonts w:ascii="Times New Roman" w:hAnsi="Times New Roman" w:cs="Times New Roman"/>
        </w:rPr>
        <w:t xml:space="preserve"> were impacted so that individual characteristics of a suspension can be attributed to game performance. </w:t>
      </w:r>
      <w:r w:rsidR="004C3C25">
        <w:rPr>
          <w:rFonts w:ascii="Times New Roman" w:hAnsi="Times New Roman" w:cs="Times New Roman"/>
        </w:rPr>
        <w:t xml:space="preserve"> </w:t>
      </w:r>
      <w:r>
        <w:rPr>
          <w:rFonts w:ascii="Times New Roman" w:hAnsi="Times New Roman" w:cs="Times New Roman"/>
        </w:rPr>
        <w:t xml:space="preserve">While most of the </w:t>
      </w:r>
      <w:r w:rsidR="00A90181">
        <w:rPr>
          <w:rFonts w:ascii="Times New Roman" w:hAnsi="Times New Roman" w:cs="Times New Roman"/>
        </w:rPr>
        <w:t>response variables</w:t>
      </w:r>
      <w:r>
        <w:rPr>
          <w:rFonts w:ascii="Times New Roman" w:hAnsi="Times New Roman" w:cs="Times New Roman"/>
        </w:rPr>
        <w:t xml:space="preserve"> did</w:t>
      </w:r>
      <w:r w:rsidR="00A162F5">
        <w:rPr>
          <w:rFonts w:ascii="Times New Roman" w:hAnsi="Times New Roman" w:cs="Times New Roman"/>
        </w:rPr>
        <w:t xml:space="preserve"> no</w:t>
      </w:r>
      <w:r>
        <w:rPr>
          <w:rFonts w:ascii="Times New Roman" w:hAnsi="Times New Roman" w:cs="Times New Roman"/>
        </w:rPr>
        <w:t xml:space="preserve">t differ significantly from their pre-suspension levels, the results </w:t>
      </w:r>
      <w:r w:rsidR="0006342A">
        <w:rPr>
          <w:rFonts w:ascii="Times New Roman" w:hAnsi="Times New Roman" w:cs="Times New Roman"/>
        </w:rPr>
        <w:t>showed</w:t>
      </w:r>
      <w:r w:rsidR="00A90181">
        <w:rPr>
          <w:rFonts w:ascii="Times New Roman" w:hAnsi="Times New Roman" w:cs="Times New Roman"/>
        </w:rPr>
        <w:t xml:space="preserve"> </w:t>
      </w:r>
      <w:r w:rsidR="00863F36">
        <w:rPr>
          <w:rFonts w:ascii="Times New Roman" w:hAnsi="Times New Roman" w:cs="Times New Roman"/>
        </w:rPr>
        <w:t xml:space="preserve">that </w:t>
      </w:r>
      <w:r w:rsidR="0006342A">
        <w:rPr>
          <w:rFonts w:ascii="Times New Roman" w:hAnsi="Times New Roman" w:cs="Times New Roman"/>
        </w:rPr>
        <w:t>suspensions</w:t>
      </w:r>
      <w:r>
        <w:rPr>
          <w:rFonts w:ascii="Times New Roman" w:hAnsi="Times New Roman" w:cs="Times New Roman"/>
        </w:rPr>
        <w:t xml:space="preserve"> negatively impact </w:t>
      </w:r>
      <w:r w:rsidR="00863F36">
        <w:rPr>
          <w:rFonts w:ascii="Times New Roman" w:hAnsi="Times New Roman" w:cs="Times New Roman"/>
        </w:rPr>
        <w:t>players’</w:t>
      </w:r>
      <w:r>
        <w:rPr>
          <w:rFonts w:ascii="Times New Roman" w:hAnsi="Times New Roman" w:cs="Times New Roman"/>
        </w:rPr>
        <w:t xml:space="preserve"> </w:t>
      </w:r>
      <w:r w:rsidR="00C03A06">
        <w:rPr>
          <w:rFonts w:ascii="Times New Roman" w:hAnsi="Times New Roman" w:cs="Times New Roman"/>
        </w:rPr>
        <w:t xml:space="preserve">overall box score </w:t>
      </w:r>
      <w:r>
        <w:rPr>
          <w:rFonts w:ascii="Times New Roman" w:hAnsi="Times New Roman" w:cs="Times New Roman"/>
        </w:rPr>
        <w:t xml:space="preserve">productivity (game score) </w:t>
      </w:r>
      <w:r w:rsidR="00C03A06">
        <w:rPr>
          <w:rFonts w:ascii="Times New Roman" w:hAnsi="Times New Roman" w:cs="Times New Roman"/>
        </w:rPr>
        <w:t xml:space="preserve">in the game immediately </w:t>
      </w:r>
      <w:r>
        <w:rPr>
          <w:rFonts w:ascii="Times New Roman" w:hAnsi="Times New Roman" w:cs="Times New Roman"/>
        </w:rPr>
        <w:t xml:space="preserve">following </w:t>
      </w:r>
      <w:r w:rsidR="00C03A06">
        <w:rPr>
          <w:rFonts w:ascii="Times New Roman" w:hAnsi="Times New Roman" w:cs="Times New Roman"/>
        </w:rPr>
        <w:t>the</w:t>
      </w:r>
      <w:r>
        <w:rPr>
          <w:rFonts w:ascii="Times New Roman" w:hAnsi="Times New Roman" w:cs="Times New Roman"/>
        </w:rPr>
        <w:t xml:space="preserve"> </w:t>
      </w:r>
      <w:r w:rsidR="00C03A06">
        <w:rPr>
          <w:rFonts w:ascii="Times New Roman" w:hAnsi="Times New Roman" w:cs="Times New Roman"/>
        </w:rPr>
        <w:t>suspension</w:t>
      </w:r>
      <w:r w:rsidR="00A90181">
        <w:rPr>
          <w:rFonts w:ascii="Times New Roman" w:hAnsi="Times New Roman" w:cs="Times New Roman"/>
        </w:rPr>
        <w:t>.</w:t>
      </w:r>
      <w:r>
        <w:rPr>
          <w:rFonts w:ascii="Times New Roman" w:hAnsi="Times New Roman" w:cs="Times New Roman"/>
        </w:rPr>
        <w:t xml:space="preserve"> </w:t>
      </w:r>
      <w:r w:rsidR="002E6757">
        <w:rPr>
          <w:rFonts w:ascii="Times New Roman" w:hAnsi="Times New Roman" w:cs="Times New Roman"/>
        </w:rPr>
        <w:t xml:space="preserve"> </w:t>
      </w:r>
      <w:r w:rsidR="00A90181">
        <w:rPr>
          <w:rFonts w:ascii="Times New Roman" w:hAnsi="Times New Roman" w:cs="Times New Roman"/>
        </w:rPr>
        <w:t xml:space="preserve">These </w:t>
      </w:r>
      <w:r w:rsidR="00863F36">
        <w:rPr>
          <w:rFonts w:ascii="Times New Roman" w:hAnsi="Times New Roman" w:cs="Times New Roman"/>
        </w:rPr>
        <w:t xml:space="preserve">effects </w:t>
      </w:r>
      <w:r w:rsidR="00A90181">
        <w:rPr>
          <w:rFonts w:ascii="Times New Roman" w:hAnsi="Times New Roman" w:cs="Times New Roman"/>
        </w:rPr>
        <w:t xml:space="preserve">were </w:t>
      </w:r>
      <w:r w:rsidR="00863F36">
        <w:rPr>
          <w:rFonts w:ascii="Times New Roman" w:hAnsi="Times New Roman" w:cs="Times New Roman"/>
        </w:rPr>
        <w:t xml:space="preserve">attributed to maturity effects, </w:t>
      </w:r>
      <w:r w:rsidR="0094611C">
        <w:rPr>
          <w:rFonts w:ascii="Times New Roman" w:hAnsi="Times New Roman" w:cs="Times New Roman"/>
        </w:rPr>
        <w:t xml:space="preserve">such as veteran status and suspension history, </w:t>
      </w:r>
      <w:r w:rsidR="00863F36">
        <w:rPr>
          <w:rFonts w:ascii="Times New Roman" w:hAnsi="Times New Roman" w:cs="Times New Roman"/>
        </w:rPr>
        <w:t xml:space="preserve">as well as </w:t>
      </w:r>
      <w:r w:rsidR="00FA1C24">
        <w:rPr>
          <w:rFonts w:ascii="Times New Roman" w:hAnsi="Times New Roman" w:cs="Times New Roman"/>
        </w:rPr>
        <w:t>specific characteristics of a suspension, including physical altercations and multi-game suspensions.</w:t>
      </w:r>
    </w:p>
    <w:p w14:paraId="5BB5D28A" w14:textId="77777777" w:rsidR="0094611C" w:rsidRDefault="0094611C" w:rsidP="00754372">
      <w:pPr>
        <w:spacing w:line="480" w:lineRule="auto"/>
        <w:ind w:firstLine="720"/>
        <w:rPr>
          <w:rFonts w:ascii="Times New Roman" w:hAnsi="Times New Roman" w:cs="Times New Roman"/>
          <w:b/>
          <w:u w:val="single"/>
        </w:rPr>
      </w:pPr>
    </w:p>
    <w:p w14:paraId="695ACC33" w14:textId="77777777" w:rsidR="0094611C" w:rsidRDefault="0094611C" w:rsidP="00754372">
      <w:pPr>
        <w:spacing w:line="480" w:lineRule="auto"/>
        <w:ind w:firstLine="720"/>
        <w:rPr>
          <w:rFonts w:ascii="Times New Roman" w:hAnsi="Times New Roman" w:cs="Times New Roman"/>
          <w:b/>
          <w:u w:val="single"/>
        </w:rPr>
      </w:pPr>
    </w:p>
    <w:p w14:paraId="5B58B916" w14:textId="77777777" w:rsidR="0094611C" w:rsidRDefault="0094611C" w:rsidP="00754372">
      <w:pPr>
        <w:spacing w:line="480" w:lineRule="auto"/>
        <w:ind w:firstLine="720"/>
        <w:rPr>
          <w:rFonts w:ascii="Times New Roman" w:hAnsi="Times New Roman" w:cs="Times New Roman"/>
          <w:b/>
          <w:u w:val="single"/>
        </w:rPr>
      </w:pPr>
    </w:p>
    <w:p w14:paraId="72D4ADD2" w14:textId="77777777" w:rsidR="00F870E5" w:rsidRDefault="00F870E5" w:rsidP="00693094">
      <w:pPr>
        <w:spacing w:line="480" w:lineRule="auto"/>
        <w:rPr>
          <w:rFonts w:ascii="Times New Roman" w:hAnsi="Times New Roman" w:cs="Times New Roman"/>
          <w:b/>
          <w:u w:val="single"/>
        </w:rPr>
      </w:pPr>
    </w:p>
    <w:p w14:paraId="3966C293" w14:textId="6A0043F1" w:rsidR="00CF1E8A" w:rsidRPr="00754372" w:rsidRDefault="00006EEF" w:rsidP="0006342A">
      <w:pPr>
        <w:spacing w:line="480" w:lineRule="auto"/>
        <w:rPr>
          <w:rFonts w:ascii="Times New Roman" w:hAnsi="Times New Roman" w:cs="Times New Roman"/>
          <w:b/>
          <w:u w:val="single"/>
        </w:rPr>
      </w:pPr>
      <w:r w:rsidRPr="00FE7EBD">
        <w:rPr>
          <w:rFonts w:ascii="Times New Roman" w:hAnsi="Times New Roman" w:cs="Times New Roman"/>
          <w:b/>
          <w:u w:val="single"/>
        </w:rPr>
        <w:lastRenderedPageBreak/>
        <w:t>References</w:t>
      </w:r>
    </w:p>
    <w:p w14:paraId="634D3E18" w14:textId="77777777" w:rsidR="00CF1E8A" w:rsidRPr="00CF1E8A" w:rsidRDefault="00CF1E8A" w:rsidP="00CF1E8A">
      <w:pPr>
        <w:pStyle w:val="ListParagraph"/>
        <w:ind w:left="1080"/>
        <w:rPr>
          <w:rFonts w:ascii="Times New Roman" w:hAnsi="Times New Roman" w:cs="Times New Roman"/>
          <w:b/>
        </w:rPr>
      </w:pPr>
    </w:p>
    <w:p w14:paraId="42C308DF" w14:textId="12EB2E6D" w:rsidR="009C7C24" w:rsidRDefault="009C7C24" w:rsidP="009C7C24">
      <w:pPr>
        <w:spacing w:line="480" w:lineRule="auto"/>
        <w:ind w:left="1080" w:hanging="720"/>
        <w:rPr>
          <w:rFonts w:ascii="Times New Roman" w:hAnsi="Times New Roman" w:cs="Times New Roman"/>
        </w:rPr>
      </w:pPr>
      <w:r>
        <w:rPr>
          <w:rFonts w:ascii="Times New Roman" w:hAnsi="Times New Roman" w:cs="Times New Roman"/>
        </w:rPr>
        <w:t>Basketball-reference.com (2018</w:t>
      </w:r>
      <w:r w:rsidRPr="009C7C24">
        <w:rPr>
          <w:rFonts w:ascii="Times New Roman" w:hAnsi="Times New Roman" w:cs="Times New Roman"/>
        </w:rPr>
        <w:t>). Basketball Reference. Retrieved (</w:t>
      </w:r>
      <w:r>
        <w:rPr>
          <w:rFonts w:ascii="Times New Roman" w:hAnsi="Times New Roman" w:cs="Times New Roman"/>
        </w:rPr>
        <w:t>July, 2018</w:t>
      </w:r>
      <w:r w:rsidRPr="009C7C24">
        <w:rPr>
          <w:rFonts w:ascii="Times New Roman" w:hAnsi="Times New Roman" w:cs="Times New Roman"/>
        </w:rPr>
        <w:t>) from</w:t>
      </w:r>
      <w:r>
        <w:rPr>
          <w:rFonts w:ascii="Times New Roman" w:hAnsi="Times New Roman" w:cs="Times New Roman"/>
        </w:rPr>
        <w:t xml:space="preserve"> </w:t>
      </w:r>
      <w:hyperlink r:id="rId18" w:history="1">
        <w:r w:rsidRPr="00264225">
          <w:rPr>
            <w:rStyle w:val="Hyperlink"/>
            <w:rFonts w:ascii="Times New Roman" w:hAnsi="Times New Roman" w:cs="Times New Roman"/>
          </w:rPr>
          <w:t>http://www.basketball-reference.com</w:t>
        </w:r>
      </w:hyperlink>
      <w:r w:rsidRPr="009C7C24">
        <w:rPr>
          <w:rFonts w:ascii="Times New Roman" w:hAnsi="Times New Roman" w:cs="Times New Roman"/>
        </w:rPr>
        <w:t>.</w:t>
      </w:r>
    </w:p>
    <w:p w14:paraId="7F3CA254" w14:textId="27B4FB92" w:rsidR="004E114C" w:rsidRDefault="004E114C" w:rsidP="004E114C">
      <w:pPr>
        <w:spacing w:line="480" w:lineRule="auto"/>
        <w:ind w:left="1080" w:hanging="720"/>
        <w:rPr>
          <w:rFonts w:ascii="Times New Roman" w:hAnsi="Times New Roman" w:cs="Times New Roman"/>
        </w:rPr>
      </w:pPr>
      <w:r w:rsidRPr="004E114C">
        <w:rPr>
          <w:rFonts w:ascii="Times New Roman" w:hAnsi="Times New Roman" w:cs="Times New Roman"/>
        </w:rPr>
        <w:t xml:space="preserve">Berry, B., &amp; Smith, E. (2000). </w:t>
      </w:r>
      <w:r>
        <w:rPr>
          <w:rFonts w:ascii="Times New Roman" w:hAnsi="Times New Roman" w:cs="Times New Roman"/>
        </w:rPr>
        <w:t>“</w:t>
      </w:r>
      <w:r w:rsidRPr="004E114C">
        <w:rPr>
          <w:rFonts w:ascii="Times New Roman" w:hAnsi="Times New Roman" w:cs="Times New Roman"/>
        </w:rPr>
        <w:t>The Misrepresentation of African Americans in Team Sports and</w:t>
      </w:r>
      <w:r>
        <w:rPr>
          <w:rFonts w:ascii="Times New Roman" w:hAnsi="Times New Roman" w:cs="Times New Roman"/>
        </w:rPr>
        <w:t xml:space="preserve"> </w:t>
      </w:r>
      <w:r w:rsidRPr="004E114C">
        <w:rPr>
          <w:rFonts w:ascii="Times New Roman" w:hAnsi="Times New Roman" w:cs="Times New Roman"/>
        </w:rPr>
        <w:t>Crime</w:t>
      </w:r>
      <w:r>
        <w:rPr>
          <w:rFonts w:ascii="Times New Roman" w:hAnsi="Times New Roman" w:cs="Times New Roman"/>
        </w:rPr>
        <w:t>”</w:t>
      </w:r>
      <w:r w:rsidRPr="004E114C">
        <w:rPr>
          <w:rFonts w:ascii="Times New Roman" w:hAnsi="Times New Roman" w:cs="Times New Roman"/>
        </w:rPr>
        <w:t xml:space="preserve">. </w:t>
      </w:r>
      <w:r w:rsidRPr="004E114C">
        <w:rPr>
          <w:rFonts w:ascii="Times New Roman" w:hAnsi="Times New Roman" w:cs="Times New Roman"/>
          <w:i/>
        </w:rPr>
        <w:t>Sociology of Sport Journal</w:t>
      </w:r>
      <w:r w:rsidRPr="004E114C">
        <w:rPr>
          <w:rFonts w:ascii="Times New Roman" w:hAnsi="Times New Roman" w:cs="Times New Roman"/>
        </w:rPr>
        <w:t>, 17, 171-197.</w:t>
      </w:r>
    </w:p>
    <w:p w14:paraId="2509443F" w14:textId="77777777" w:rsidR="00720517" w:rsidRPr="00720517" w:rsidRDefault="00720517" w:rsidP="00720517">
      <w:pPr>
        <w:spacing w:line="480" w:lineRule="auto"/>
        <w:ind w:left="1080" w:hanging="720"/>
        <w:rPr>
          <w:rFonts w:ascii="Times New Roman" w:hAnsi="Times New Roman" w:cs="Times New Roman"/>
        </w:rPr>
      </w:pPr>
      <w:r w:rsidRPr="00720517">
        <w:rPr>
          <w:rFonts w:ascii="Times New Roman" w:hAnsi="Times New Roman" w:cs="Times New Roman"/>
        </w:rPr>
        <w:t>Cohn, B. (2015). Survey shows perception of athletes has changed in the age of increased</w:t>
      </w:r>
    </w:p>
    <w:p w14:paraId="1C5247B0" w14:textId="41B591C9" w:rsidR="00720517" w:rsidRDefault="00720517" w:rsidP="00720517">
      <w:pPr>
        <w:spacing w:line="480" w:lineRule="auto"/>
        <w:ind w:left="1080"/>
        <w:rPr>
          <w:rFonts w:ascii="Times New Roman" w:hAnsi="Times New Roman" w:cs="Times New Roman"/>
        </w:rPr>
      </w:pPr>
      <w:r w:rsidRPr="00720517">
        <w:rPr>
          <w:rFonts w:ascii="Times New Roman" w:hAnsi="Times New Roman" w:cs="Times New Roman"/>
        </w:rPr>
        <w:t>exposure. Trib Live. Retrieved (October, 2016) from:</w:t>
      </w:r>
      <w:r>
        <w:rPr>
          <w:rFonts w:ascii="Times New Roman" w:hAnsi="Times New Roman" w:cs="Times New Roman"/>
        </w:rPr>
        <w:t xml:space="preserve"> </w:t>
      </w:r>
      <w:hyperlink r:id="rId19" w:history="1">
        <w:r w:rsidRPr="00264225">
          <w:rPr>
            <w:rStyle w:val="Hyperlink"/>
            <w:rFonts w:ascii="Times New Roman" w:hAnsi="Times New Roman" w:cs="Times New Roman"/>
          </w:rPr>
          <w:t>http://triblive.com/sports/otherlocal/7766668-74/athletes-role-public</w:t>
        </w:r>
      </w:hyperlink>
    </w:p>
    <w:p w14:paraId="1F73377E" w14:textId="7E2327BD" w:rsidR="00717389" w:rsidRDefault="00717389" w:rsidP="00B85E7C">
      <w:pPr>
        <w:spacing w:line="480" w:lineRule="auto"/>
        <w:ind w:left="1080" w:hanging="720"/>
        <w:rPr>
          <w:rFonts w:ascii="Times New Roman" w:hAnsi="Times New Roman" w:cs="Times New Roman"/>
        </w:rPr>
      </w:pPr>
      <w:r>
        <w:rPr>
          <w:rFonts w:ascii="Times New Roman" w:hAnsi="Times New Roman" w:cs="Times New Roman"/>
        </w:rPr>
        <w:t>Gonzalez, Adam M. et al. “Performance Changes in NBA Basketball Players Vary in Starters Vs. Nonstarters Over a Competitive Season.”</w:t>
      </w:r>
      <w:r w:rsidR="00C02858">
        <w:rPr>
          <w:rFonts w:ascii="Times New Roman" w:hAnsi="Times New Roman" w:cs="Times New Roman"/>
        </w:rPr>
        <w:t xml:space="preserve"> </w:t>
      </w:r>
      <w:r w:rsidR="00C02858" w:rsidRPr="00C02858">
        <w:rPr>
          <w:rFonts w:ascii="Times New Roman" w:hAnsi="Times New Roman" w:cs="Times New Roman"/>
          <w:i/>
        </w:rPr>
        <w:t>The Journal of Strength and Conditioning Research</w:t>
      </w:r>
      <w:r w:rsidR="000B252E">
        <w:rPr>
          <w:rFonts w:ascii="Times New Roman" w:hAnsi="Times New Roman" w:cs="Times New Roman"/>
          <w:i/>
        </w:rPr>
        <w:t xml:space="preserve"> </w:t>
      </w:r>
      <w:r w:rsidR="000B252E">
        <w:rPr>
          <w:rFonts w:ascii="Times New Roman" w:hAnsi="Times New Roman" w:cs="Times New Roman"/>
        </w:rPr>
        <w:t xml:space="preserve">27.3 (2013): </w:t>
      </w:r>
      <w:r w:rsidR="009B6FD6">
        <w:rPr>
          <w:rFonts w:ascii="Times New Roman" w:hAnsi="Times New Roman" w:cs="Times New Roman"/>
        </w:rPr>
        <w:t xml:space="preserve">611-615. </w:t>
      </w:r>
      <w:r w:rsidR="003317C2">
        <w:rPr>
          <w:rFonts w:ascii="Times New Roman" w:hAnsi="Times New Roman" w:cs="Times New Roman"/>
        </w:rPr>
        <w:t>Wolters Kluwer. Web. 23 Jul 2018.</w:t>
      </w:r>
    </w:p>
    <w:p w14:paraId="2F12F775" w14:textId="073FB203" w:rsidR="005F6204" w:rsidRDefault="005F6204" w:rsidP="00B85E7C">
      <w:pPr>
        <w:spacing w:line="480" w:lineRule="auto"/>
        <w:ind w:left="1080" w:hanging="720"/>
        <w:rPr>
          <w:rFonts w:ascii="Times New Roman" w:hAnsi="Times New Roman" w:cs="Times New Roman"/>
        </w:rPr>
      </w:pPr>
      <w:r>
        <w:rPr>
          <w:rFonts w:ascii="Times New Roman" w:hAnsi="Times New Roman" w:cs="Times New Roman"/>
        </w:rPr>
        <w:t>Kim</w:t>
      </w:r>
      <w:r w:rsidRPr="005F6204">
        <w:rPr>
          <w:rFonts w:ascii="Times New Roman" w:hAnsi="Times New Roman" w:cs="Times New Roman"/>
        </w:rPr>
        <w:t xml:space="preserve">, J., &amp; </w:t>
      </w:r>
      <w:r>
        <w:rPr>
          <w:rFonts w:ascii="Times New Roman" w:hAnsi="Times New Roman" w:cs="Times New Roman"/>
        </w:rPr>
        <w:t>Parlow</w:t>
      </w:r>
      <w:r w:rsidRPr="005F6204">
        <w:rPr>
          <w:rFonts w:ascii="Times New Roman" w:hAnsi="Times New Roman" w:cs="Times New Roman"/>
        </w:rPr>
        <w:t xml:space="preserve">, M. (2009). </w:t>
      </w:r>
      <w:r>
        <w:rPr>
          <w:rFonts w:ascii="Times New Roman" w:hAnsi="Times New Roman" w:cs="Times New Roman"/>
        </w:rPr>
        <w:t>“</w:t>
      </w:r>
      <w:r w:rsidRPr="005F6204">
        <w:rPr>
          <w:rFonts w:ascii="Times New Roman" w:hAnsi="Times New Roman" w:cs="Times New Roman"/>
        </w:rPr>
        <w:t>Off-Cou</w:t>
      </w:r>
      <w:r>
        <w:rPr>
          <w:rFonts w:ascii="Times New Roman" w:hAnsi="Times New Roman" w:cs="Times New Roman"/>
        </w:rPr>
        <w:t>rt Misbehavior: Sports Leagues a</w:t>
      </w:r>
      <w:r w:rsidRPr="005F6204">
        <w:rPr>
          <w:rFonts w:ascii="Times New Roman" w:hAnsi="Times New Roman" w:cs="Times New Roman"/>
        </w:rPr>
        <w:t>nd Private Punishment</w:t>
      </w:r>
      <w:r>
        <w:rPr>
          <w:rFonts w:ascii="Times New Roman" w:hAnsi="Times New Roman" w:cs="Times New Roman"/>
        </w:rPr>
        <w:t>”</w:t>
      </w:r>
      <w:r w:rsidRPr="005F6204">
        <w:rPr>
          <w:rFonts w:ascii="Times New Roman" w:hAnsi="Times New Roman" w:cs="Times New Roman"/>
        </w:rPr>
        <w:t xml:space="preserve">. </w:t>
      </w:r>
      <w:r w:rsidRPr="005F6204">
        <w:rPr>
          <w:rFonts w:ascii="Times New Roman" w:hAnsi="Times New Roman" w:cs="Times New Roman"/>
          <w:i/>
        </w:rPr>
        <w:t>The Journal of Criminal Law and Criminology</w:t>
      </w:r>
      <w:r w:rsidRPr="005F6204">
        <w:rPr>
          <w:rFonts w:ascii="Times New Roman" w:hAnsi="Times New Roman" w:cs="Times New Roman"/>
        </w:rPr>
        <w:t xml:space="preserve"> (1973-), 99(3), 573-598. Retrieved from </w:t>
      </w:r>
      <w:hyperlink r:id="rId20" w:history="1">
        <w:r w:rsidRPr="00264225">
          <w:rPr>
            <w:rStyle w:val="Hyperlink"/>
            <w:rFonts w:ascii="Times New Roman" w:hAnsi="Times New Roman" w:cs="Times New Roman"/>
          </w:rPr>
          <w:t>http://www.jstor.org.libproxy.clemson.edu/stable/20685052</w:t>
        </w:r>
      </w:hyperlink>
      <w:r w:rsidR="00E3671F">
        <w:rPr>
          <w:rFonts w:ascii="Times New Roman" w:hAnsi="Times New Roman" w:cs="Times New Roman"/>
        </w:rPr>
        <w:t>.</w:t>
      </w:r>
    </w:p>
    <w:p w14:paraId="7977E2AB" w14:textId="05E85712" w:rsidR="00E3671F" w:rsidRDefault="00E3671F" w:rsidP="00B85E7C">
      <w:pPr>
        <w:spacing w:line="480" w:lineRule="auto"/>
        <w:ind w:left="1080" w:hanging="720"/>
        <w:rPr>
          <w:rFonts w:ascii="Times New Roman" w:hAnsi="Times New Roman" w:cs="Times New Roman"/>
        </w:rPr>
      </w:pPr>
      <w:r w:rsidRPr="00E3671F">
        <w:rPr>
          <w:rFonts w:ascii="Times New Roman" w:hAnsi="Times New Roman" w:cs="Times New Roman"/>
        </w:rPr>
        <w:t>Leal, Wanda &amp; Gertz, Marc &amp; Piquero, Alex R., 2015. "The National Felon League?: A comparison of NFL arrests to general population arrests," Journal of Criminal Justice, Elsevier, vol. 43(5), pages 397-403.</w:t>
      </w:r>
    </w:p>
    <w:p w14:paraId="6C287F62" w14:textId="05AC025F" w:rsidR="00B26BCF" w:rsidRDefault="0015509D" w:rsidP="00B85E7C">
      <w:pPr>
        <w:spacing w:line="480" w:lineRule="auto"/>
        <w:ind w:left="1080" w:hanging="720"/>
        <w:rPr>
          <w:rFonts w:ascii="Times New Roman" w:hAnsi="Times New Roman" w:cs="Times New Roman"/>
        </w:rPr>
      </w:pPr>
      <w:r>
        <w:rPr>
          <w:rFonts w:ascii="Times New Roman" w:hAnsi="Times New Roman" w:cs="Times New Roman"/>
        </w:rPr>
        <w:t xml:space="preserve">Lynch, Mike. </w:t>
      </w:r>
      <w:r w:rsidR="00FB7807">
        <w:rPr>
          <w:rFonts w:ascii="Times New Roman" w:hAnsi="Times New Roman" w:cs="Times New Roman"/>
        </w:rPr>
        <w:t>“SRS Calculation Details”. Sports Reference.</w:t>
      </w:r>
      <w:r w:rsidR="005779B2">
        <w:rPr>
          <w:rFonts w:ascii="Times New Roman" w:hAnsi="Times New Roman" w:cs="Times New Roman"/>
        </w:rPr>
        <w:t xml:space="preserve"> Sports Reference LLC, 3 Mar.</w:t>
      </w:r>
      <w:r w:rsidR="00CF1E8A">
        <w:rPr>
          <w:rFonts w:ascii="Times New Roman" w:hAnsi="Times New Roman" w:cs="Times New Roman"/>
        </w:rPr>
        <w:t xml:space="preserve"> </w:t>
      </w:r>
      <w:r w:rsidR="005779B2">
        <w:rPr>
          <w:rFonts w:ascii="Times New Roman" w:hAnsi="Times New Roman" w:cs="Times New Roman"/>
        </w:rPr>
        <w:t xml:space="preserve">2015. Web. 18 Jul. 2018. </w:t>
      </w:r>
      <w:hyperlink r:id="rId21" w:history="1">
        <w:r w:rsidR="00CF1E8A" w:rsidRPr="004730E8">
          <w:rPr>
            <w:rStyle w:val="Hyperlink"/>
            <w:rFonts w:ascii="Times New Roman" w:hAnsi="Times New Roman" w:cs="Times New Roman"/>
          </w:rPr>
          <w:t>https://www.sports-reference.com/blog/2015/03/srs-calculation-details/</w:t>
        </w:r>
      </w:hyperlink>
      <w:r w:rsidR="00B85E7C">
        <w:rPr>
          <w:rFonts w:ascii="Times New Roman" w:hAnsi="Times New Roman" w:cs="Times New Roman"/>
        </w:rPr>
        <w:t>.</w:t>
      </w:r>
    </w:p>
    <w:p w14:paraId="753C208D" w14:textId="1F256D31" w:rsidR="00284118" w:rsidRDefault="00671FEC" w:rsidP="00284118">
      <w:pPr>
        <w:spacing w:line="480" w:lineRule="auto"/>
        <w:ind w:left="1080" w:hanging="720"/>
        <w:rPr>
          <w:rFonts w:ascii="Times New Roman" w:hAnsi="Times New Roman" w:cs="Times New Roman"/>
        </w:rPr>
      </w:pPr>
      <w:r w:rsidRPr="00671FEC">
        <w:rPr>
          <w:rFonts w:ascii="Times New Roman" w:hAnsi="Times New Roman" w:cs="Times New Roman"/>
        </w:rPr>
        <w:t>McCutcheon, Michael</w:t>
      </w:r>
      <w:r w:rsidR="00284118">
        <w:rPr>
          <w:rFonts w:ascii="Times New Roman" w:hAnsi="Times New Roman" w:cs="Times New Roman"/>
        </w:rPr>
        <w:t>, "Testing Specific Deterrence i</w:t>
      </w:r>
      <w:r w:rsidRPr="00671FEC">
        <w:rPr>
          <w:rFonts w:ascii="Times New Roman" w:hAnsi="Times New Roman" w:cs="Times New Roman"/>
        </w:rPr>
        <w:t>n The National Basketba</w:t>
      </w:r>
      <w:r w:rsidR="00F756B2">
        <w:rPr>
          <w:rFonts w:ascii="Times New Roman" w:hAnsi="Times New Roman" w:cs="Times New Roman"/>
        </w:rPr>
        <w:t>ll Association: An Application of Beccaria's Theory o</w:t>
      </w:r>
      <w:r w:rsidRPr="00671FEC">
        <w:rPr>
          <w:rFonts w:ascii="Times New Roman" w:hAnsi="Times New Roman" w:cs="Times New Roman"/>
        </w:rPr>
        <w:t>f</w:t>
      </w:r>
      <w:r>
        <w:rPr>
          <w:rFonts w:ascii="Times New Roman" w:hAnsi="Times New Roman" w:cs="Times New Roman"/>
        </w:rPr>
        <w:t xml:space="preserve"> </w:t>
      </w:r>
      <w:r w:rsidRPr="00671FEC">
        <w:rPr>
          <w:rFonts w:ascii="Times New Roman" w:hAnsi="Times New Roman" w:cs="Times New Roman"/>
        </w:rPr>
        <w:t xml:space="preserve">Deterrence" (2016). </w:t>
      </w:r>
      <w:r w:rsidRPr="00284118">
        <w:rPr>
          <w:rFonts w:ascii="Times New Roman" w:hAnsi="Times New Roman" w:cs="Times New Roman"/>
          <w:i/>
        </w:rPr>
        <w:t>Electronic Theses and Dissertations</w:t>
      </w:r>
      <w:r w:rsidRPr="00671FEC">
        <w:rPr>
          <w:rFonts w:ascii="Times New Roman" w:hAnsi="Times New Roman" w:cs="Times New Roman"/>
        </w:rPr>
        <w:t xml:space="preserve">. Paper 3165. </w:t>
      </w:r>
      <w:hyperlink r:id="rId22" w:history="1">
        <w:r w:rsidR="00284118" w:rsidRPr="00264225">
          <w:rPr>
            <w:rStyle w:val="Hyperlink"/>
            <w:rFonts w:ascii="Times New Roman" w:hAnsi="Times New Roman" w:cs="Times New Roman"/>
          </w:rPr>
          <w:t>http://dc.etsu.edu/etd/3165</w:t>
        </w:r>
      </w:hyperlink>
      <w:r w:rsidR="00284118">
        <w:rPr>
          <w:rFonts w:ascii="Times New Roman" w:hAnsi="Times New Roman" w:cs="Times New Roman"/>
        </w:rPr>
        <w:t>.</w:t>
      </w:r>
    </w:p>
    <w:p w14:paraId="28B102A7" w14:textId="27377349" w:rsidR="003B4938" w:rsidRDefault="003B4938" w:rsidP="00284118">
      <w:pPr>
        <w:spacing w:line="480" w:lineRule="auto"/>
        <w:ind w:left="1080" w:hanging="720"/>
        <w:rPr>
          <w:rFonts w:ascii="Times New Roman" w:hAnsi="Times New Roman" w:cs="Times New Roman"/>
        </w:rPr>
      </w:pPr>
      <w:r>
        <w:rPr>
          <w:rFonts w:ascii="Times New Roman" w:hAnsi="Times New Roman" w:cs="Times New Roman"/>
        </w:rPr>
        <w:lastRenderedPageBreak/>
        <w:t>Nagel</w:t>
      </w:r>
      <w:r w:rsidR="00766A44">
        <w:rPr>
          <w:rFonts w:ascii="Times New Roman" w:hAnsi="Times New Roman" w:cs="Times New Roman"/>
        </w:rPr>
        <w:t xml:space="preserve">, M. S., Southall, R. M., &amp; O’Toole, T. (2004). </w:t>
      </w:r>
      <w:r w:rsidR="00942E16">
        <w:rPr>
          <w:rFonts w:ascii="Times New Roman" w:hAnsi="Times New Roman" w:cs="Times New Roman"/>
        </w:rPr>
        <w:t>“</w:t>
      </w:r>
      <w:r w:rsidR="00766A44" w:rsidRPr="00942E16">
        <w:rPr>
          <w:rFonts w:ascii="Times New Roman" w:hAnsi="Times New Roman" w:cs="Times New Roman"/>
        </w:rPr>
        <w:t>Punishment in the Four Major North American Professional Sports Leagues</w:t>
      </w:r>
      <w:r w:rsidR="00942E16">
        <w:rPr>
          <w:rFonts w:ascii="Times New Roman" w:hAnsi="Times New Roman" w:cs="Times New Roman"/>
        </w:rPr>
        <w:t>”</w:t>
      </w:r>
      <w:r w:rsidR="00766A44" w:rsidRPr="00942E16">
        <w:rPr>
          <w:rFonts w:ascii="Times New Roman" w:hAnsi="Times New Roman" w:cs="Times New Roman"/>
        </w:rPr>
        <w:t>. International Sports Journal</w:t>
      </w:r>
      <w:r w:rsidR="00766A44">
        <w:rPr>
          <w:rFonts w:ascii="Times New Roman" w:hAnsi="Times New Roman" w:cs="Times New Roman"/>
        </w:rPr>
        <w:t>. 8(2), 15.</w:t>
      </w:r>
    </w:p>
    <w:p w14:paraId="3C2EFA84" w14:textId="6C4FCB32" w:rsidR="00942E16" w:rsidRPr="00942E16" w:rsidRDefault="00BD7059" w:rsidP="00942E16">
      <w:pPr>
        <w:spacing w:line="480" w:lineRule="auto"/>
        <w:ind w:left="1080" w:hanging="720"/>
        <w:rPr>
          <w:rFonts w:ascii="Times New Roman" w:hAnsi="Times New Roman" w:cs="Times New Roman"/>
        </w:rPr>
      </w:pPr>
      <w:r>
        <w:rPr>
          <w:rFonts w:ascii="Times New Roman" w:hAnsi="Times New Roman" w:cs="Times New Roman"/>
        </w:rPr>
        <w:t>“</w:t>
      </w:r>
      <w:r w:rsidR="006B42D8">
        <w:rPr>
          <w:rFonts w:ascii="Times New Roman" w:hAnsi="Times New Roman" w:cs="Times New Roman"/>
        </w:rPr>
        <w:t>Official Rules of the National Basketball Association: 2015-2016</w:t>
      </w:r>
      <w:r>
        <w:rPr>
          <w:rFonts w:ascii="Times New Roman" w:hAnsi="Times New Roman" w:cs="Times New Roman"/>
        </w:rPr>
        <w:t>”</w:t>
      </w:r>
      <w:r w:rsidR="006B42D8">
        <w:rPr>
          <w:rFonts w:ascii="Times New Roman" w:hAnsi="Times New Roman" w:cs="Times New Roman"/>
        </w:rPr>
        <w:t xml:space="preserve"> (2016). Retrieved (July, 2018) from: </w:t>
      </w:r>
      <w:hyperlink r:id="rId23" w:history="1">
        <w:r w:rsidR="006B42D8" w:rsidRPr="00264225">
          <w:rPr>
            <w:rStyle w:val="Hyperlink"/>
            <w:rFonts w:ascii="Times New Roman" w:hAnsi="Times New Roman" w:cs="Times New Roman"/>
          </w:rPr>
          <w:t>https://turnernbahangtime.files.wordpress.com/2015/11/official-nba-rule-book-2015-16.pdf</w:t>
        </w:r>
      </w:hyperlink>
      <w:r w:rsidR="006B42D8">
        <w:rPr>
          <w:rFonts w:ascii="Times New Roman" w:hAnsi="Times New Roman" w:cs="Times New Roman"/>
        </w:rPr>
        <w:t>.</w:t>
      </w:r>
    </w:p>
    <w:p w14:paraId="314FE66A" w14:textId="7E470DD1" w:rsidR="00942E16" w:rsidRDefault="00942E16" w:rsidP="00942E16">
      <w:pPr>
        <w:spacing w:line="480" w:lineRule="auto"/>
        <w:ind w:left="1080" w:hanging="720"/>
        <w:rPr>
          <w:rFonts w:ascii="Times New Roman" w:hAnsi="Times New Roman" w:cs="Times New Roman"/>
        </w:rPr>
      </w:pPr>
      <w:r w:rsidRPr="00942E16">
        <w:rPr>
          <w:rFonts w:ascii="Times New Roman" w:hAnsi="Times New Roman" w:cs="Times New Roman"/>
        </w:rPr>
        <w:t xml:space="preserve">Oliver, Dean (2004). </w:t>
      </w:r>
      <w:r>
        <w:rPr>
          <w:rFonts w:ascii="Times New Roman" w:hAnsi="Times New Roman" w:cs="Times New Roman"/>
        </w:rPr>
        <w:t>“Basketball on Paper: R</w:t>
      </w:r>
      <w:r w:rsidRPr="00942E16">
        <w:rPr>
          <w:rFonts w:ascii="Times New Roman" w:hAnsi="Times New Roman" w:cs="Times New Roman"/>
        </w:rPr>
        <w:t>ule</w:t>
      </w:r>
      <w:r>
        <w:rPr>
          <w:rFonts w:ascii="Times New Roman" w:hAnsi="Times New Roman" w:cs="Times New Roman"/>
        </w:rPr>
        <w:t>s and Tools for Performance A</w:t>
      </w:r>
      <w:r w:rsidRPr="00942E16">
        <w:rPr>
          <w:rFonts w:ascii="Times New Roman" w:hAnsi="Times New Roman" w:cs="Times New Roman"/>
        </w:rPr>
        <w:t>nalysis (1st ed). Brassey's, Inc, Washington, D.C</w:t>
      </w:r>
      <w:r>
        <w:rPr>
          <w:rFonts w:ascii="Times New Roman" w:hAnsi="Times New Roman" w:cs="Times New Roman"/>
        </w:rPr>
        <w:t>.</w:t>
      </w:r>
    </w:p>
    <w:p w14:paraId="5F69D7D9" w14:textId="3506283D" w:rsidR="00F56D6B" w:rsidRDefault="00F56D6B" w:rsidP="00F56D6B">
      <w:pPr>
        <w:spacing w:line="480" w:lineRule="auto"/>
        <w:ind w:left="1080" w:hanging="720"/>
        <w:rPr>
          <w:rFonts w:ascii="Times New Roman" w:hAnsi="Times New Roman" w:cs="Times New Roman"/>
        </w:rPr>
      </w:pPr>
      <w:r>
        <w:rPr>
          <w:rFonts w:ascii="Times New Roman" w:hAnsi="Times New Roman" w:cs="Times New Roman"/>
        </w:rPr>
        <w:t>Public Policy Polling (2015</w:t>
      </w:r>
      <w:r w:rsidRPr="00F56D6B">
        <w:rPr>
          <w:rFonts w:ascii="Times New Roman" w:hAnsi="Times New Roman" w:cs="Times New Roman"/>
        </w:rPr>
        <w:t>). Sports Poll! Retrieved from:</w:t>
      </w:r>
      <w:r>
        <w:rPr>
          <w:rFonts w:ascii="Times New Roman" w:hAnsi="Times New Roman" w:cs="Times New Roman"/>
        </w:rPr>
        <w:t xml:space="preserve"> </w:t>
      </w:r>
      <w:hyperlink r:id="rId24" w:history="1">
        <w:r w:rsidRPr="00264225">
          <w:rPr>
            <w:rStyle w:val="Hyperlink"/>
            <w:rFonts w:ascii="Times New Roman" w:hAnsi="Times New Roman" w:cs="Times New Roman"/>
          </w:rPr>
          <w:t>http://www.publicpolicypolling.com/main/2016/05/sports-poll.html</w:t>
        </w:r>
      </w:hyperlink>
      <w:r>
        <w:rPr>
          <w:rFonts w:ascii="Times New Roman" w:hAnsi="Times New Roman" w:cs="Times New Roman"/>
        </w:rPr>
        <w:t>.</w:t>
      </w:r>
    </w:p>
    <w:p w14:paraId="5FF50817" w14:textId="66FCD33B" w:rsidR="00F76437" w:rsidRDefault="00F76437" w:rsidP="00284118">
      <w:pPr>
        <w:spacing w:line="480" w:lineRule="auto"/>
        <w:ind w:left="1080" w:hanging="720"/>
        <w:rPr>
          <w:rFonts w:ascii="Times New Roman" w:hAnsi="Times New Roman" w:cs="Times New Roman"/>
        </w:rPr>
      </w:pPr>
      <w:r>
        <w:rPr>
          <w:rFonts w:ascii="Times New Roman" w:hAnsi="Times New Roman" w:cs="Times New Roman"/>
        </w:rPr>
        <w:t>“What is Game Score.” SportingCharts. STATS LLC, 2015. Web. 18 Jul. 2018.</w:t>
      </w:r>
      <w:r w:rsidR="00284118">
        <w:rPr>
          <w:rFonts w:ascii="Times New Roman" w:hAnsi="Times New Roman" w:cs="Times New Roman"/>
        </w:rPr>
        <w:t xml:space="preserve"> </w:t>
      </w:r>
      <w:hyperlink r:id="rId25" w:history="1">
        <w:r w:rsidRPr="004730E8">
          <w:rPr>
            <w:rStyle w:val="Hyperlink"/>
            <w:rFonts w:ascii="Times New Roman" w:hAnsi="Times New Roman" w:cs="Times New Roman"/>
          </w:rPr>
          <w:t>https://www.sportingcharts.com/dictionary/nba/game-score-statistic.aspx</w:t>
        </w:r>
      </w:hyperlink>
      <w:r>
        <w:rPr>
          <w:rFonts w:ascii="Times New Roman" w:hAnsi="Times New Roman" w:cs="Times New Roman"/>
        </w:rPr>
        <w:t>.</w:t>
      </w:r>
    </w:p>
    <w:p w14:paraId="78592075" w14:textId="77777777" w:rsidR="00F76437" w:rsidRDefault="00F76437" w:rsidP="00B85E7C">
      <w:pPr>
        <w:spacing w:line="480" w:lineRule="auto"/>
        <w:ind w:left="1080" w:hanging="720"/>
        <w:rPr>
          <w:rFonts w:ascii="Times New Roman" w:hAnsi="Times New Roman" w:cs="Times New Roman"/>
        </w:rPr>
      </w:pPr>
    </w:p>
    <w:p w14:paraId="25540BBE" w14:textId="77777777" w:rsidR="00CF1E8A" w:rsidRPr="0015509D" w:rsidRDefault="00CF1E8A" w:rsidP="00C938B5">
      <w:pPr>
        <w:spacing w:line="480" w:lineRule="auto"/>
        <w:ind w:left="360"/>
        <w:rPr>
          <w:rFonts w:ascii="Times New Roman" w:hAnsi="Times New Roman" w:cs="Times New Roman"/>
        </w:rPr>
      </w:pPr>
    </w:p>
    <w:p w14:paraId="68ABC95C" w14:textId="77777777" w:rsidR="00B26BCF" w:rsidRDefault="00B26BCF" w:rsidP="00CF1E8A">
      <w:pPr>
        <w:spacing w:line="480" w:lineRule="auto"/>
        <w:rPr>
          <w:rFonts w:ascii="Times New Roman" w:hAnsi="Times New Roman" w:cs="Times New Roman"/>
          <w:b/>
          <w:u w:val="single"/>
        </w:rPr>
      </w:pPr>
    </w:p>
    <w:p w14:paraId="2158CAE1" w14:textId="77777777" w:rsidR="00B26BCF" w:rsidRDefault="00B26BCF" w:rsidP="00CF1E8A">
      <w:pPr>
        <w:spacing w:line="480" w:lineRule="auto"/>
        <w:rPr>
          <w:rFonts w:ascii="Times New Roman" w:hAnsi="Times New Roman" w:cs="Times New Roman"/>
          <w:b/>
          <w:u w:val="single"/>
        </w:rPr>
      </w:pPr>
    </w:p>
    <w:p w14:paraId="666BE843" w14:textId="77777777" w:rsidR="00B26BCF" w:rsidRDefault="00B26BCF" w:rsidP="00EC59BE">
      <w:pPr>
        <w:rPr>
          <w:rFonts w:ascii="Times New Roman" w:hAnsi="Times New Roman" w:cs="Times New Roman"/>
          <w:b/>
          <w:u w:val="single"/>
        </w:rPr>
      </w:pPr>
    </w:p>
    <w:p w14:paraId="45C87052" w14:textId="77777777" w:rsidR="00006EEF" w:rsidRDefault="00006EEF" w:rsidP="00EC59BE">
      <w:pPr>
        <w:rPr>
          <w:rFonts w:ascii="Times New Roman" w:hAnsi="Times New Roman" w:cs="Times New Roman"/>
          <w:b/>
          <w:u w:val="single"/>
        </w:rPr>
      </w:pPr>
    </w:p>
    <w:p w14:paraId="3589D5E0" w14:textId="77777777" w:rsidR="00006EEF" w:rsidRDefault="00006EEF" w:rsidP="00EC59BE">
      <w:pPr>
        <w:rPr>
          <w:rFonts w:ascii="Times New Roman" w:hAnsi="Times New Roman" w:cs="Times New Roman"/>
          <w:b/>
          <w:u w:val="single"/>
        </w:rPr>
      </w:pPr>
    </w:p>
    <w:p w14:paraId="03DED549" w14:textId="77777777" w:rsidR="00006EEF" w:rsidRDefault="00006EEF" w:rsidP="00EC59BE">
      <w:pPr>
        <w:rPr>
          <w:rFonts w:ascii="Times New Roman" w:hAnsi="Times New Roman" w:cs="Times New Roman"/>
          <w:b/>
          <w:u w:val="single"/>
        </w:rPr>
      </w:pPr>
    </w:p>
    <w:p w14:paraId="16A8FC02" w14:textId="77777777" w:rsidR="00006EEF" w:rsidRDefault="00006EEF" w:rsidP="00EC59BE">
      <w:pPr>
        <w:rPr>
          <w:rFonts w:ascii="Times New Roman" w:hAnsi="Times New Roman" w:cs="Times New Roman"/>
          <w:b/>
          <w:u w:val="single"/>
        </w:rPr>
      </w:pPr>
    </w:p>
    <w:p w14:paraId="6BD88BD3" w14:textId="77777777" w:rsidR="00006EEF" w:rsidRDefault="00006EEF" w:rsidP="00EC59BE">
      <w:pPr>
        <w:rPr>
          <w:rFonts w:ascii="Times New Roman" w:hAnsi="Times New Roman" w:cs="Times New Roman"/>
          <w:b/>
          <w:u w:val="single"/>
        </w:rPr>
      </w:pPr>
    </w:p>
    <w:p w14:paraId="6D791935" w14:textId="77777777" w:rsidR="00006EEF" w:rsidRDefault="00006EEF" w:rsidP="00EC59BE">
      <w:pPr>
        <w:rPr>
          <w:rFonts w:ascii="Times New Roman" w:hAnsi="Times New Roman" w:cs="Times New Roman"/>
          <w:b/>
          <w:u w:val="single"/>
        </w:rPr>
      </w:pPr>
    </w:p>
    <w:p w14:paraId="59C8F453" w14:textId="77777777" w:rsidR="00006EEF" w:rsidRDefault="00006EEF" w:rsidP="00EC59BE">
      <w:pPr>
        <w:rPr>
          <w:rFonts w:ascii="Times New Roman" w:hAnsi="Times New Roman" w:cs="Times New Roman"/>
          <w:b/>
          <w:u w:val="single"/>
        </w:rPr>
      </w:pPr>
    </w:p>
    <w:p w14:paraId="0D51E78D" w14:textId="77777777" w:rsidR="00006EEF" w:rsidRDefault="00006EEF" w:rsidP="00EC59BE">
      <w:pPr>
        <w:rPr>
          <w:rFonts w:ascii="Times New Roman" w:hAnsi="Times New Roman" w:cs="Times New Roman"/>
          <w:b/>
          <w:u w:val="single"/>
        </w:rPr>
      </w:pPr>
    </w:p>
    <w:p w14:paraId="1A2CC612" w14:textId="77777777" w:rsidR="00006EEF" w:rsidRDefault="00006EEF" w:rsidP="00EC59BE">
      <w:pPr>
        <w:rPr>
          <w:rFonts w:ascii="Times New Roman" w:hAnsi="Times New Roman" w:cs="Times New Roman"/>
          <w:b/>
          <w:u w:val="single"/>
        </w:rPr>
      </w:pPr>
    </w:p>
    <w:p w14:paraId="42B75CB5" w14:textId="77777777" w:rsidR="00006EEF" w:rsidRDefault="00006EEF" w:rsidP="00EC59BE">
      <w:pPr>
        <w:rPr>
          <w:rFonts w:ascii="Times New Roman" w:hAnsi="Times New Roman" w:cs="Times New Roman"/>
          <w:b/>
          <w:u w:val="single"/>
        </w:rPr>
      </w:pPr>
    </w:p>
    <w:p w14:paraId="0F6C6020" w14:textId="77777777" w:rsidR="00006EEF" w:rsidRDefault="00006EEF" w:rsidP="00EC59BE">
      <w:pPr>
        <w:rPr>
          <w:rFonts w:ascii="Times New Roman" w:hAnsi="Times New Roman" w:cs="Times New Roman"/>
          <w:b/>
          <w:u w:val="single"/>
        </w:rPr>
      </w:pPr>
    </w:p>
    <w:p w14:paraId="4BB07355" w14:textId="77777777" w:rsidR="00006EEF" w:rsidRDefault="00006EEF" w:rsidP="00EC59BE">
      <w:pPr>
        <w:rPr>
          <w:rFonts w:ascii="Times New Roman" w:hAnsi="Times New Roman" w:cs="Times New Roman"/>
          <w:b/>
          <w:u w:val="single"/>
        </w:rPr>
      </w:pPr>
    </w:p>
    <w:p w14:paraId="4B455733" w14:textId="77777777" w:rsidR="00006EEF" w:rsidRDefault="00006EEF" w:rsidP="00EC59BE">
      <w:pPr>
        <w:rPr>
          <w:rFonts w:ascii="Times New Roman" w:hAnsi="Times New Roman" w:cs="Times New Roman"/>
          <w:b/>
          <w:u w:val="single"/>
        </w:rPr>
      </w:pPr>
    </w:p>
    <w:p w14:paraId="3E2F18C4" w14:textId="77777777" w:rsidR="00006EEF" w:rsidRDefault="00006EEF" w:rsidP="00EC59BE">
      <w:pPr>
        <w:rPr>
          <w:rFonts w:ascii="Times New Roman" w:hAnsi="Times New Roman" w:cs="Times New Roman"/>
          <w:b/>
          <w:u w:val="single"/>
        </w:rPr>
      </w:pPr>
    </w:p>
    <w:p w14:paraId="2FD5FDDB" w14:textId="77777777" w:rsidR="00006EEF" w:rsidRDefault="00006EEF" w:rsidP="00EC59BE">
      <w:pPr>
        <w:rPr>
          <w:rFonts w:ascii="Times New Roman" w:hAnsi="Times New Roman" w:cs="Times New Roman"/>
          <w:b/>
          <w:u w:val="single"/>
        </w:rPr>
      </w:pPr>
    </w:p>
    <w:p w14:paraId="3F788E8E" w14:textId="77777777" w:rsidR="00006EEF" w:rsidRDefault="00006EEF" w:rsidP="00EC59BE">
      <w:pPr>
        <w:rPr>
          <w:rFonts w:ascii="Times New Roman" w:hAnsi="Times New Roman" w:cs="Times New Roman"/>
          <w:b/>
          <w:u w:val="single"/>
        </w:rPr>
      </w:pPr>
    </w:p>
    <w:p w14:paraId="0F01A8D1" w14:textId="77777777" w:rsidR="00006EEF" w:rsidRDefault="00006EEF" w:rsidP="00EC59BE">
      <w:pPr>
        <w:rPr>
          <w:rFonts w:ascii="Times New Roman" w:hAnsi="Times New Roman" w:cs="Times New Roman"/>
          <w:b/>
          <w:u w:val="single"/>
        </w:rPr>
      </w:pPr>
    </w:p>
    <w:p w14:paraId="4DB61B7D" w14:textId="77777777" w:rsidR="00006EEF" w:rsidRDefault="00006EEF" w:rsidP="00EC59BE">
      <w:pPr>
        <w:rPr>
          <w:rFonts w:ascii="Times New Roman" w:hAnsi="Times New Roman" w:cs="Times New Roman"/>
          <w:b/>
          <w:u w:val="single"/>
        </w:rPr>
      </w:pPr>
    </w:p>
    <w:p w14:paraId="5E4961C6" w14:textId="77777777" w:rsidR="00006EEF" w:rsidRDefault="00006EEF" w:rsidP="00EC59BE">
      <w:pPr>
        <w:rPr>
          <w:rFonts w:ascii="Times New Roman" w:hAnsi="Times New Roman" w:cs="Times New Roman"/>
          <w:b/>
          <w:u w:val="single"/>
        </w:rPr>
      </w:pPr>
    </w:p>
    <w:p w14:paraId="4038E131" w14:textId="77777777" w:rsidR="00006EEF" w:rsidRDefault="00006EEF" w:rsidP="00EC59BE">
      <w:pPr>
        <w:rPr>
          <w:rFonts w:ascii="Times New Roman" w:hAnsi="Times New Roman" w:cs="Times New Roman"/>
          <w:b/>
          <w:u w:val="single"/>
        </w:rPr>
      </w:pPr>
    </w:p>
    <w:p w14:paraId="6123DCBB" w14:textId="77777777" w:rsidR="00006EEF" w:rsidRDefault="00006EEF" w:rsidP="00EC59BE">
      <w:pPr>
        <w:rPr>
          <w:rFonts w:ascii="Times New Roman" w:hAnsi="Times New Roman" w:cs="Times New Roman"/>
          <w:b/>
          <w:u w:val="single"/>
        </w:rPr>
      </w:pPr>
    </w:p>
    <w:p w14:paraId="37D7DA29" w14:textId="77777777" w:rsidR="00006EEF" w:rsidRDefault="00006EEF" w:rsidP="00EC59BE">
      <w:pPr>
        <w:rPr>
          <w:rFonts w:ascii="Times New Roman" w:hAnsi="Times New Roman" w:cs="Times New Roman"/>
          <w:b/>
          <w:u w:val="single"/>
        </w:rPr>
      </w:pPr>
    </w:p>
    <w:p w14:paraId="6ED923C5" w14:textId="77777777" w:rsidR="00006EEF" w:rsidRDefault="00006EEF" w:rsidP="00EC59BE">
      <w:pPr>
        <w:rPr>
          <w:rFonts w:ascii="Times New Roman" w:hAnsi="Times New Roman" w:cs="Times New Roman"/>
          <w:b/>
          <w:u w:val="single"/>
        </w:rPr>
      </w:pPr>
    </w:p>
    <w:p w14:paraId="1B3E2458" w14:textId="77777777" w:rsidR="00006EEF" w:rsidRDefault="00006EEF" w:rsidP="00EC59BE">
      <w:pPr>
        <w:rPr>
          <w:rFonts w:ascii="Times New Roman" w:hAnsi="Times New Roman" w:cs="Times New Roman"/>
          <w:b/>
          <w:u w:val="single"/>
        </w:rPr>
      </w:pPr>
    </w:p>
    <w:p w14:paraId="3A050D79" w14:textId="77777777" w:rsidR="00006EEF" w:rsidRDefault="00006EEF" w:rsidP="00EC59BE">
      <w:pPr>
        <w:rPr>
          <w:rFonts w:ascii="Times New Roman" w:hAnsi="Times New Roman" w:cs="Times New Roman"/>
          <w:b/>
          <w:u w:val="single"/>
        </w:rPr>
      </w:pPr>
    </w:p>
    <w:p w14:paraId="6EE2BC10" w14:textId="77777777" w:rsidR="00006EEF" w:rsidRDefault="00006EEF" w:rsidP="00EC59BE">
      <w:pPr>
        <w:rPr>
          <w:rFonts w:ascii="Times New Roman" w:hAnsi="Times New Roman" w:cs="Times New Roman"/>
          <w:b/>
          <w:u w:val="single"/>
        </w:rPr>
      </w:pPr>
    </w:p>
    <w:p w14:paraId="0B559B3D" w14:textId="77777777" w:rsidR="00006EEF" w:rsidRDefault="00006EEF" w:rsidP="00EC59BE">
      <w:pPr>
        <w:rPr>
          <w:rFonts w:ascii="Times New Roman" w:hAnsi="Times New Roman" w:cs="Times New Roman"/>
          <w:b/>
          <w:u w:val="single"/>
        </w:rPr>
      </w:pPr>
    </w:p>
    <w:p w14:paraId="6E313C83" w14:textId="77777777" w:rsidR="00006EEF" w:rsidRDefault="00006EEF" w:rsidP="00EC59BE">
      <w:pPr>
        <w:rPr>
          <w:rFonts w:ascii="Times New Roman" w:hAnsi="Times New Roman" w:cs="Times New Roman"/>
          <w:b/>
          <w:u w:val="single"/>
        </w:rPr>
      </w:pPr>
    </w:p>
    <w:p w14:paraId="71EB671F" w14:textId="77777777" w:rsidR="00006EEF" w:rsidRDefault="00006EEF" w:rsidP="00EC59BE">
      <w:pPr>
        <w:rPr>
          <w:rFonts w:ascii="Times New Roman" w:hAnsi="Times New Roman" w:cs="Times New Roman"/>
          <w:b/>
          <w:u w:val="single"/>
        </w:rPr>
      </w:pPr>
    </w:p>
    <w:p w14:paraId="6EE00213" w14:textId="77777777" w:rsidR="00006EEF" w:rsidRDefault="00006EEF" w:rsidP="00EC59BE">
      <w:pPr>
        <w:rPr>
          <w:rFonts w:ascii="Times New Roman" w:hAnsi="Times New Roman" w:cs="Times New Roman"/>
          <w:b/>
          <w:u w:val="single"/>
        </w:rPr>
      </w:pPr>
    </w:p>
    <w:p w14:paraId="22BC8FCF" w14:textId="77777777" w:rsidR="00006EEF" w:rsidRDefault="00006EEF" w:rsidP="00EC59BE">
      <w:pPr>
        <w:rPr>
          <w:rFonts w:ascii="Times New Roman" w:hAnsi="Times New Roman" w:cs="Times New Roman"/>
          <w:b/>
          <w:u w:val="single"/>
        </w:rPr>
      </w:pPr>
    </w:p>
    <w:p w14:paraId="36E5CA3F" w14:textId="77777777" w:rsidR="00006EEF" w:rsidRDefault="00006EEF" w:rsidP="00EC59BE">
      <w:pPr>
        <w:rPr>
          <w:rFonts w:ascii="Times New Roman" w:hAnsi="Times New Roman" w:cs="Times New Roman"/>
          <w:b/>
          <w:u w:val="single"/>
        </w:rPr>
      </w:pPr>
    </w:p>
    <w:p w14:paraId="288CA8C2" w14:textId="77777777" w:rsidR="00006EEF" w:rsidRDefault="00006EEF" w:rsidP="00EC59BE">
      <w:pPr>
        <w:rPr>
          <w:rFonts w:ascii="Times New Roman" w:hAnsi="Times New Roman" w:cs="Times New Roman"/>
          <w:b/>
          <w:u w:val="single"/>
        </w:rPr>
      </w:pPr>
    </w:p>
    <w:p w14:paraId="6DA6A675" w14:textId="77777777" w:rsidR="00720517" w:rsidRDefault="00720517" w:rsidP="00EC59BE">
      <w:pPr>
        <w:rPr>
          <w:rFonts w:ascii="Times New Roman" w:hAnsi="Times New Roman" w:cs="Times New Roman"/>
          <w:b/>
          <w:u w:val="single"/>
        </w:rPr>
      </w:pPr>
    </w:p>
    <w:p w14:paraId="2D4CB990" w14:textId="77777777" w:rsidR="00720517" w:rsidRDefault="00720517" w:rsidP="00EC59BE">
      <w:pPr>
        <w:rPr>
          <w:rFonts w:ascii="Times New Roman" w:hAnsi="Times New Roman" w:cs="Times New Roman"/>
          <w:b/>
          <w:u w:val="single"/>
        </w:rPr>
      </w:pPr>
    </w:p>
    <w:p w14:paraId="737781E1" w14:textId="2BF1782C" w:rsidR="00720517" w:rsidRPr="00754372" w:rsidRDefault="00754372" w:rsidP="00754372">
      <w:pPr>
        <w:jc w:val="center"/>
        <w:rPr>
          <w:rFonts w:ascii="Times New Roman" w:hAnsi="Times New Roman" w:cs="Times New Roman"/>
          <w:b/>
          <w:sz w:val="36"/>
        </w:rPr>
      </w:pPr>
      <w:r w:rsidRPr="00754372">
        <w:rPr>
          <w:rFonts w:ascii="Times New Roman" w:hAnsi="Times New Roman" w:cs="Times New Roman"/>
          <w:b/>
          <w:sz w:val="36"/>
        </w:rPr>
        <w:t>Appendix</w:t>
      </w:r>
    </w:p>
    <w:p w14:paraId="4ABE9A43" w14:textId="77777777" w:rsidR="00720517" w:rsidRDefault="00720517" w:rsidP="00EC59BE">
      <w:pPr>
        <w:rPr>
          <w:rFonts w:ascii="Times New Roman" w:hAnsi="Times New Roman" w:cs="Times New Roman"/>
          <w:b/>
          <w:u w:val="single"/>
        </w:rPr>
      </w:pPr>
    </w:p>
    <w:p w14:paraId="0D30CA32" w14:textId="77777777" w:rsidR="00720517" w:rsidRDefault="00720517" w:rsidP="00EC59BE">
      <w:pPr>
        <w:rPr>
          <w:rFonts w:ascii="Times New Roman" w:hAnsi="Times New Roman" w:cs="Times New Roman"/>
          <w:b/>
          <w:u w:val="single"/>
        </w:rPr>
      </w:pPr>
    </w:p>
    <w:p w14:paraId="23C98914" w14:textId="77777777" w:rsidR="00720517" w:rsidRDefault="00720517" w:rsidP="00EC59BE">
      <w:pPr>
        <w:rPr>
          <w:rFonts w:ascii="Times New Roman" w:hAnsi="Times New Roman" w:cs="Times New Roman"/>
          <w:b/>
          <w:u w:val="single"/>
        </w:rPr>
      </w:pPr>
    </w:p>
    <w:p w14:paraId="059C7E7D" w14:textId="77777777" w:rsidR="00720517" w:rsidRDefault="00720517" w:rsidP="00EC59BE">
      <w:pPr>
        <w:rPr>
          <w:rFonts w:ascii="Times New Roman" w:hAnsi="Times New Roman" w:cs="Times New Roman"/>
          <w:b/>
          <w:u w:val="single"/>
        </w:rPr>
      </w:pPr>
    </w:p>
    <w:p w14:paraId="5FAD3A0E" w14:textId="77777777" w:rsidR="00720517" w:rsidRDefault="00720517" w:rsidP="00EC59BE">
      <w:pPr>
        <w:rPr>
          <w:rFonts w:ascii="Times New Roman" w:hAnsi="Times New Roman" w:cs="Times New Roman"/>
          <w:b/>
          <w:u w:val="single"/>
        </w:rPr>
      </w:pPr>
    </w:p>
    <w:p w14:paraId="13991137" w14:textId="77777777" w:rsidR="00720517" w:rsidRDefault="00720517" w:rsidP="00EC59BE">
      <w:pPr>
        <w:rPr>
          <w:rFonts w:ascii="Times New Roman" w:hAnsi="Times New Roman" w:cs="Times New Roman"/>
          <w:b/>
          <w:u w:val="single"/>
        </w:rPr>
      </w:pPr>
    </w:p>
    <w:p w14:paraId="7236348F" w14:textId="77777777" w:rsidR="00720517" w:rsidRDefault="00720517" w:rsidP="00EC59BE">
      <w:pPr>
        <w:rPr>
          <w:rFonts w:ascii="Times New Roman" w:hAnsi="Times New Roman" w:cs="Times New Roman"/>
          <w:b/>
          <w:u w:val="single"/>
        </w:rPr>
      </w:pPr>
    </w:p>
    <w:p w14:paraId="248B3A07" w14:textId="77777777" w:rsidR="00720517" w:rsidRDefault="00720517" w:rsidP="00EC59BE">
      <w:pPr>
        <w:rPr>
          <w:rFonts w:ascii="Times New Roman" w:hAnsi="Times New Roman" w:cs="Times New Roman"/>
          <w:b/>
          <w:u w:val="single"/>
        </w:rPr>
      </w:pPr>
    </w:p>
    <w:p w14:paraId="0C3DDD90" w14:textId="77777777" w:rsidR="00720517" w:rsidRDefault="00720517" w:rsidP="00EC59BE">
      <w:pPr>
        <w:rPr>
          <w:rFonts w:ascii="Times New Roman" w:hAnsi="Times New Roman" w:cs="Times New Roman"/>
          <w:b/>
          <w:u w:val="single"/>
        </w:rPr>
      </w:pPr>
    </w:p>
    <w:p w14:paraId="3C698793" w14:textId="77777777" w:rsidR="00720517" w:rsidRDefault="00720517" w:rsidP="00EC59BE">
      <w:pPr>
        <w:rPr>
          <w:rFonts w:ascii="Times New Roman" w:hAnsi="Times New Roman" w:cs="Times New Roman"/>
          <w:b/>
          <w:u w:val="single"/>
        </w:rPr>
      </w:pPr>
    </w:p>
    <w:p w14:paraId="3782D6F6" w14:textId="77777777" w:rsidR="00720517" w:rsidRDefault="00720517" w:rsidP="00EC59BE">
      <w:pPr>
        <w:rPr>
          <w:rFonts w:ascii="Times New Roman" w:hAnsi="Times New Roman" w:cs="Times New Roman"/>
          <w:b/>
          <w:u w:val="single"/>
        </w:rPr>
      </w:pPr>
    </w:p>
    <w:p w14:paraId="317D7CED" w14:textId="77777777" w:rsidR="00720517" w:rsidRDefault="00720517" w:rsidP="00EC59BE">
      <w:pPr>
        <w:rPr>
          <w:rFonts w:ascii="Times New Roman" w:hAnsi="Times New Roman" w:cs="Times New Roman"/>
          <w:b/>
          <w:u w:val="single"/>
        </w:rPr>
      </w:pPr>
    </w:p>
    <w:p w14:paraId="362E569B" w14:textId="77777777" w:rsidR="00720517" w:rsidRDefault="00720517" w:rsidP="00EC59BE">
      <w:pPr>
        <w:rPr>
          <w:rFonts w:ascii="Times New Roman" w:hAnsi="Times New Roman" w:cs="Times New Roman"/>
          <w:b/>
          <w:u w:val="single"/>
        </w:rPr>
      </w:pPr>
    </w:p>
    <w:p w14:paraId="2ABD4F3A" w14:textId="77777777" w:rsidR="00720517" w:rsidRDefault="00720517" w:rsidP="00EC59BE">
      <w:pPr>
        <w:rPr>
          <w:rFonts w:ascii="Times New Roman" w:hAnsi="Times New Roman" w:cs="Times New Roman"/>
          <w:b/>
          <w:u w:val="single"/>
        </w:rPr>
      </w:pPr>
    </w:p>
    <w:p w14:paraId="3B953285" w14:textId="77777777" w:rsidR="00720517" w:rsidRDefault="00720517" w:rsidP="00EC59BE">
      <w:pPr>
        <w:rPr>
          <w:rFonts w:ascii="Times New Roman" w:hAnsi="Times New Roman" w:cs="Times New Roman"/>
          <w:b/>
          <w:u w:val="single"/>
        </w:rPr>
      </w:pPr>
    </w:p>
    <w:p w14:paraId="65BFF8F9" w14:textId="77777777" w:rsidR="00720517" w:rsidRDefault="00720517" w:rsidP="00EC59BE">
      <w:pPr>
        <w:rPr>
          <w:rFonts w:ascii="Times New Roman" w:hAnsi="Times New Roman" w:cs="Times New Roman"/>
          <w:b/>
          <w:u w:val="single"/>
        </w:rPr>
      </w:pPr>
    </w:p>
    <w:p w14:paraId="10BF4E70" w14:textId="77777777" w:rsidR="00720517" w:rsidRDefault="00720517" w:rsidP="00EC59BE">
      <w:pPr>
        <w:rPr>
          <w:rFonts w:ascii="Times New Roman" w:hAnsi="Times New Roman" w:cs="Times New Roman"/>
          <w:b/>
          <w:u w:val="single"/>
        </w:rPr>
      </w:pPr>
    </w:p>
    <w:p w14:paraId="1630DA55" w14:textId="77777777" w:rsidR="00720517" w:rsidRDefault="00720517" w:rsidP="00EC59BE">
      <w:pPr>
        <w:rPr>
          <w:rFonts w:ascii="Times New Roman" w:hAnsi="Times New Roman" w:cs="Times New Roman"/>
          <w:b/>
          <w:u w:val="single"/>
        </w:rPr>
      </w:pPr>
    </w:p>
    <w:p w14:paraId="6B34B8D5" w14:textId="77777777" w:rsidR="00720517" w:rsidRDefault="00720517" w:rsidP="00EC59BE">
      <w:pPr>
        <w:rPr>
          <w:rFonts w:ascii="Times New Roman" w:hAnsi="Times New Roman" w:cs="Times New Roman"/>
          <w:b/>
          <w:u w:val="single"/>
        </w:rPr>
      </w:pPr>
    </w:p>
    <w:p w14:paraId="60A3A7EE" w14:textId="77777777" w:rsidR="00720517" w:rsidRDefault="00720517" w:rsidP="00EC59BE">
      <w:pPr>
        <w:rPr>
          <w:rFonts w:ascii="Times New Roman" w:hAnsi="Times New Roman" w:cs="Times New Roman"/>
          <w:b/>
          <w:u w:val="single"/>
        </w:rPr>
      </w:pPr>
    </w:p>
    <w:p w14:paraId="016E4CAD" w14:textId="77777777" w:rsidR="00720517" w:rsidRDefault="00720517" w:rsidP="00EC59BE">
      <w:pPr>
        <w:rPr>
          <w:rFonts w:ascii="Times New Roman" w:hAnsi="Times New Roman" w:cs="Times New Roman"/>
          <w:b/>
          <w:u w:val="single"/>
        </w:rPr>
      </w:pPr>
    </w:p>
    <w:p w14:paraId="7F803BF2" w14:textId="77777777" w:rsidR="00720517" w:rsidRDefault="00720517" w:rsidP="00EC59BE">
      <w:pPr>
        <w:rPr>
          <w:rFonts w:ascii="Times New Roman" w:hAnsi="Times New Roman" w:cs="Times New Roman"/>
          <w:b/>
          <w:u w:val="single"/>
        </w:rPr>
      </w:pPr>
    </w:p>
    <w:p w14:paraId="7588AE78" w14:textId="77777777" w:rsidR="00720517" w:rsidRDefault="00720517" w:rsidP="00EC59BE">
      <w:pPr>
        <w:rPr>
          <w:rFonts w:ascii="Times New Roman" w:hAnsi="Times New Roman" w:cs="Times New Roman"/>
          <w:b/>
          <w:u w:val="single"/>
        </w:rPr>
      </w:pPr>
    </w:p>
    <w:p w14:paraId="179A2B35" w14:textId="77777777" w:rsidR="00720517" w:rsidRDefault="00720517" w:rsidP="00EC59BE">
      <w:pPr>
        <w:rPr>
          <w:rFonts w:ascii="Times New Roman" w:hAnsi="Times New Roman" w:cs="Times New Roman"/>
          <w:b/>
          <w:u w:val="single"/>
        </w:rPr>
      </w:pPr>
    </w:p>
    <w:p w14:paraId="2A8AF0CD" w14:textId="77777777" w:rsidR="006724D2" w:rsidRDefault="006724D2" w:rsidP="00EC59BE">
      <w:pPr>
        <w:rPr>
          <w:rFonts w:ascii="Times New Roman" w:hAnsi="Times New Roman" w:cs="Times New Roman"/>
          <w:b/>
          <w:u w:val="single"/>
        </w:rPr>
      </w:pPr>
    </w:p>
    <w:p w14:paraId="2F44A637" w14:textId="77A9593A" w:rsidR="006724D2" w:rsidRPr="006724D2" w:rsidRDefault="006724D2" w:rsidP="00EC59BE">
      <w:pPr>
        <w:rPr>
          <w:rFonts w:ascii="Times New Roman" w:hAnsi="Times New Roman" w:cs="Times New Roman"/>
          <w:b/>
        </w:rPr>
      </w:pPr>
      <w:r w:rsidRPr="006724D2">
        <w:rPr>
          <w:rFonts w:ascii="Times New Roman" w:hAnsi="Times New Roman" w:cs="Times New Roman"/>
          <w:u w:val="single"/>
        </w:rPr>
        <w:lastRenderedPageBreak/>
        <w:t>Appendix A</w:t>
      </w:r>
      <w:r>
        <w:rPr>
          <w:rFonts w:ascii="Times New Roman" w:hAnsi="Times New Roman" w:cs="Times New Roman"/>
          <w:b/>
        </w:rPr>
        <w:t xml:space="preserve">: </w:t>
      </w:r>
      <w:r w:rsidRPr="006724D2">
        <w:rPr>
          <w:rFonts w:ascii="Times New Roman" w:hAnsi="Times New Roman" w:cs="Times New Roman"/>
        </w:rPr>
        <w:t>EOV Test Results</w:t>
      </w:r>
    </w:p>
    <w:p w14:paraId="70E80CF6" w14:textId="77777777" w:rsidR="00EC59BE" w:rsidRPr="00386CAD" w:rsidRDefault="00EC59BE" w:rsidP="00EC59BE">
      <w:pPr>
        <w:rPr>
          <w:rFonts w:ascii="Times New Roman" w:hAnsi="Times New Roman" w:cs="Times New Roman"/>
          <w:u w:val="single"/>
        </w:rPr>
      </w:pPr>
    </w:p>
    <w:p w14:paraId="6F24E11F" w14:textId="77777777" w:rsidR="00BF3975" w:rsidRDefault="00BF3975" w:rsidP="006724D2">
      <w:pPr>
        <w:jc w:val="center"/>
        <w:rPr>
          <w:rFonts w:ascii="Times New Roman" w:hAnsi="Times New Roman" w:cs="Times New Roman"/>
          <w:u w:val="single"/>
        </w:rPr>
      </w:pPr>
    </w:p>
    <w:p w14:paraId="06974107" w14:textId="6BCE8FDD" w:rsidR="00522F8C" w:rsidRDefault="004E15B1" w:rsidP="00A6138E">
      <w:pPr>
        <w:rPr>
          <w:rFonts w:ascii="Times New Roman" w:hAnsi="Times New Roman" w:cs="Times New Roman"/>
        </w:rPr>
      </w:pPr>
      <w:r w:rsidRPr="004E15B1">
        <w:rPr>
          <w:rFonts w:ascii="Times New Roman" w:hAnsi="Times New Roman" w:cs="Times New Roman"/>
          <w:u w:val="single"/>
        </w:rPr>
        <w:t xml:space="preserve">Table </w:t>
      </w:r>
      <w:r w:rsidR="00754372">
        <w:rPr>
          <w:rFonts w:ascii="Times New Roman" w:hAnsi="Times New Roman" w:cs="Times New Roman"/>
          <w:u w:val="single"/>
        </w:rPr>
        <w:t>A-1</w:t>
      </w:r>
      <w:r>
        <w:rPr>
          <w:rFonts w:ascii="Times New Roman" w:hAnsi="Times New Roman" w:cs="Times New Roman"/>
        </w:rPr>
        <w:t>: EOV</w:t>
      </w:r>
      <w:r w:rsidR="00386CAD">
        <w:rPr>
          <w:rFonts w:ascii="Times New Roman" w:hAnsi="Times New Roman" w:cs="Times New Roman"/>
        </w:rPr>
        <w:t xml:space="preserve"> T</w:t>
      </w:r>
      <w:r w:rsidR="007512CC">
        <w:rPr>
          <w:rFonts w:ascii="Times New Roman" w:hAnsi="Times New Roman" w:cs="Times New Roman"/>
        </w:rPr>
        <w:t>est</w:t>
      </w:r>
      <w:r w:rsidR="008B5DB4">
        <w:rPr>
          <w:rFonts w:ascii="Times New Roman" w:hAnsi="Times New Roman" w:cs="Times New Roman"/>
        </w:rPr>
        <w:t xml:space="preserve"> on </w:t>
      </w:r>
      <w:r w:rsidR="00386CAD">
        <w:rPr>
          <w:rFonts w:ascii="Times New Roman" w:hAnsi="Times New Roman" w:cs="Times New Roman"/>
        </w:rPr>
        <w:t xml:space="preserve">Minutes Played Before </w:t>
      </w:r>
      <w:r w:rsidR="002904C9">
        <w:rPr>
          <w:rFonts w:ascii="Times New Roman" w:hAnsi="Times New Roman" w:cs="Times New Roman"/>
        </w:rPr>
        <w:t>&amp;</w:t>
      </w:r>
      <w:r w:rsidR="00386CAD">
        <w:rPr>
          <w:rFonts w:ascii="Times New Roman" w:hAnsi="Times New Roman" w:cs="Times New Roman"/>
        </w:rPr>
        <w:t xml:space="preserve"> After Suspension</w:t>
      </w:r>
    </w:p>
    <w:p w14:paraId="5D1F0EDD" w14:textId="77777777" w:rsidR="007512CC" w:rsidRPr="00386CAD" w:rsidRDefault="007512CC" w:rsidP="007C6064">
      <w:pPr>
        <w:spacing w:line="480" w:lineRule="auto"/>
        <w:rPr>
          <w:rFonts w:ascii="Times New Roman" w:hAnsi="Times New Roman" w:cs="Times New Roman"/>
        </w:rPr>
      </w:pPr>
    </w:p>
    <w:p w14:paraId="73A67046" w14:textId="532E1940" w:rsidR="00522F8C" w:rsidRDefault="00522F8C" w:rsidP="007512CC">
      <w:pPr>
        <w:spacing w:line="480" w:lineRule="auto"/>
        <w:rPr>
          <w:rFonts w:ascii="Times New Roman" w:hAnsi="Times New Roman" w:cs="Times New Roman"/>
          <w:u w:val="single"/>
        </w:rPr>
      </w:pPr>
      <w:r w:rsidRPr="00EE772B">
        <w:rPr>
          <w:noProof/>
        </w:rPr>
        <w:drawing>
          <wp:inline distT="0" distB="0" distL="0" distR="0" wp14:anchorId="2A8B94C7" wp14:editId="72B05BED">
            <wp:extent cx="5939778" cy="236829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78" cy="2368296"/>
                    </a:xfrm>
                    <a:prstGeom prst="rect">
                      <a:avLst/>
                    </a:prstGeom>
                    <a:noFill/>
                    <a:ln>
                      <a:noFill/>
                    </a:ln>
                  </pic:spPr>
                </pic:pic>
              </a:graphicData>
            </a:graphic>
          </wp:inline>
        </w:drawing>
      </w:r>
    </w:p>
    <w:p w14:paraId="25CE00BE" w14:textId="77777777" w:rsidR="009637B6" w:rsidRDefault="009637B6" w:rsidP="007512CC">
      <w:pPr>
        <w:spacing w:line="480" w:lineRule="auto"/>
        <w:ind w:firstLine="720"/>
        <w:rPr>
          <w:rFonts w:ascii="Times New Roman" w:hAnsi="Times New Roman" w:cs="Times New Roman"/>
          <w:u w:val="single"/>
        </w:rPr>
      </w:pPr>
    </w:p>
    <w:p w14:paraId="6AFF3D95" w14:textId="24F109F5" w:rsidR="009637B6" w:rsidRDefault="004E15B1" w:rsidP="00A6138E">
      <w:pPr>
        <w:rPr>
          <w:rFonts w:ascii="Times New Roman" w:hAnsi="Times New Roman" w:cs="Times New Roman"/>
        </w:rPr>
      </w:pPr>
      <w:r w:rsidRPr="004E15B1">
        <w:rPr>
          <w:rFonts w:ascii="Times New Roman" w:hAnsi="Times New Roman" w:cs="Times New Roman"/>
          <w:u w:val="single"/>
        </w:rPr>
        <w:t xml:space="preserve">Table </w:t>
      </w:r>
      <w:r w:rsidR="00754372">
        <w:rPr>
          <w:rFonts w:ascii="Times New Roman" w:hAnsi="Times New Roman" w:cs="Times New Roman"/>
          <w:u w:val="single"/>
        </w:rPr>
        <w:t>A-</w:t>
      </w:r>
      <w:r w:rsidR="00BF3975">
        <w:rPr>
          <w:rFonts w:ascii="Times New Roman" w:hAnsi="Times New Roman" w:cs="Times New Roman"/>
          <w:u w:val="single"/>
        </w:rPr>
        <w:t>2</w:t>
      </w:r>
      <w:r>
        <w:rPr>
          <w:rFonts w:ascii="Times New Roman" w:hAnsi="Times New Roman" w:cs="Times New Roman"/>
        </w:rPr>
        <w:t>: EOV</w:t>
      </w:r>
      <w:r w:rsidR="007512CC">
        <w:rPr>
          <w:rFonts w:ascii="Times New Roman" w:hAnsi="Times New Roman" w:cs="Times New Roman"/>
        </w:rPr>
        <w:t xml:space="preserve"> Test on Game Score per 36 minutes Before </w:t>
      </w:r>
      <w:r w:rsidR="002904C9">
        <w:rPr>
          <w:rFonts w:ascii="Times New Roman" w:hAnsi="Times New Roman" w:cs="Times New Roman"/>
        </w:rPr>
        <w:t>&amp;</w:t>
      </w:r>
      <w:r w:rsidR="007512CC">
        <w:rPr>
          <w:rFonts w:ascii="Times New Roman" w:hAnsi="Times New Roman" w:cs="Times New Roman"/>
        </w:rPr>
        <w:t xml:space="preserve"> After Suspension</w:t>
      </w:r>
    </w:p>
    <w:p w14:paraId="04500555" w14:textId="77777777" w:rsidR="007512CC" w:rsidRDefault="007512CC" w:rsidP="007512CC">
      <w:pPr>
        <w:spacing w:line="480" w:lineRule="auto"/>
        <w:rPr>
          <w:rFonts w:ascii="Times New Roman" w:hAnsi="Times New Roman" w:cs="Times New Roman"/>
        </w:rPr>
      </w:pPr>
    </w:p>
    <w:p w14:paraId="3982E356" w14:textId="77777777" w:rsidR="00271B88" w:rsidRDefault="007512CC" w:rsidP="00271B88">
      <w:pPr>
        <w:spacing w:line="480" w:lineRule="auto"/>
        <w:jc w:val="center"/>
        <w:rPr>
          <w:rFonts w:ascii="Times New Roman" w:hAnsi="Times New Roman" w:cs="Times New Roman"/>
        </w:rPr>
      </w:pPr>
      <w:r w:rsidRPr="00EE772B">
        <w:rPr>
          <w:noProof/>
        </w:rPr>
        <w:drawing>
          <wp:inline distT="0" distB="0" distL="0" distR="0" wp14:anchorId="49E7D3AF" wp14:editId="152A8BFD">
            <wp:extent cx="5943600" cy="2538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538730"/>
                    </a:xfrm>
                    <a:prstGeom prst="rect">
                      <a:avLst/>
                    </a:prstGeom>
                    <a:noFill/>
                    <a:ln>
                      <a:noFill/>
                    </a:ln>
                  </pic:spPr>
                </pic:pic>
              </a:graphicData>
            </a:graphic>
          </wp:inline>
        </w:drawing>
      </w:r>
    </w:p>
    <w:p w14:paraId="6BBB81AD" w14:textId="77777777" w:rsidR="00271B88" w:rsidRDefault="00271B88" w:rsidP="00271B88">
      <w:pPr>
        <w:spacing w:line="480" w:lineRule="auto"/>
        <w:jc w:val="center"/>
        <w:rPr>
          <w:rFonts w:ascii="Times New Roman" w:hAnsi="Times New Roman" w:cs="Times New Roman"/>
          <w:u w:val="single"/>
        </w:rPr>
      </w:pPr>
    </w:p>
    <w:p w14:paraId="136AA9FC" w14:textId="77777777" w:rsidR="00271B88" w:rsidRDefault="00271B88" w:rsidP="00271B88">
      <w:pPr>
        <w:spacing w:line="480" w:lineRule="auto"/>
        <w:jc w:val="center"/>
        <w:rPr>
          <w:rFonts w:ascii="Times New Roman" w:hAnsi="Times New Roman" w:cs="Times New Roman"/>
          <w:u w:val="single"/>
        </w:rPr>
      </w:pPr>
    </w:p>
    <w:p w14:paraId="7E07DDD1" w14:textId="77777777" w:rsidR="00271B88" w:rsidRDefault="00271B88" w:rsidP="00271B88">
      <w:pPr>
        <w:spacing w:line="480" w:lineRule="auto"/>
        <w:jc w:val="center"/>
        <w:rPr>
          <w:rFonts w:ascii="Times New Roman" w:hAnsi="Times New Roman" w:cs="Times New Roman"/>
          <w:u w:val="single"/>
        </w:rPr>
      </w:pPr>
    </w:p>
    <w:p w14:paraId="0B801E55" w14:textId="7DA853DF" w:rsidR="007512CC" w:rsidRPr="002904C9" w:rsidRDefault="004E15B1" w:rsidP="00A6138E">
      <w:pPr>
        <w:spacing w:line="480" w:lineRule="auto"/>
        <w:rPr>
          <w:rFonts w:ascii="Times New Roman" w:hAnsi="Times New Roman" w:cs="Times New Roman"/>
          <w:u w:val="single"/>
        </w:rPr>
      </w:pPr>
      <w:r w:rsidRPr="004E15B1">
        <w:rPr>
          <w:rFonts w:ascii="Times New Roman" w:hAnsi="Times New Roman" w:cs="Times New Roman"/>
          <w:u w:val="single"/>
        </w:rPr>
        <w:lastRenderedPageBreak/>
        <w:t xml:space="preserve">Table </w:t>
      </w:r>
      <w:r w:rsidR="00754372">
        <w:rPr>
          <w:rFonts w:ascii="Times New Roman" w:hAnsi="Times New Roman" w:cs="Times New Roman"/>
          <w:u w:val="single"/>
        </w:rPr>
        <w:t>A-</w:t>
      </w:r>
      <w:r w:rsidR="002904C9">
        <w:rPr>
          <w:rFonts w:ascii="Times New Roman" w:hAnsi="Times New Roman" w:cs="Times New Roman"/>
          <w:u w:val="single"/>
        </w:rPr>
        <w:t>3</w:t>
      </w:r>
      <w:r>
        <w:rPr>
          <w:rFonts w:ascii="Times New Roman" w:hAnsi="Times New Roman" w:cs="Times New Roman"/>
        </w:rPr>
        <w:t>: EOV</w:t>
      </w:r>
      <w:r w:rsidR="007512CC">
        <w:rPr>
          <w:rFonts w:ascii="Times New Roman" w:hAnsi="Times New Roman" w:cs="Times New Roman"/>
        </w:rPr>
        <w:t xml:space="preserve"> Test on True Shot Attempts per 36 Minutes Before </w:t>
      </w:r>
      <w:r w:rsidR="002904C9">
        <w:rPr>
          <w:rFonts w:ascii="Times New Roman" w:hAnsi="Times New Roman" w:cs="Times New Roman"/>
        </w:rPr>
        <w:t>&amp;</w:t>
      </w:r>
      <w:r w:rsidR="007512CC">
        <w:rPr>
          <w:rFonts w:ascii="Times New Roman" w:hAnsi="Times New Roman" w:cs="Times New Roman"/>
        </w:rPr>
        <w:t xml:space="preserve"> After Suspension</w:t>
      </w:r>
    </w:p>
    <w:p w14:paraId="2E53BA96" w14:textId="77777777" w:rsidR="007512CC" w:rsidRDefault="007512CC" w:rsidP="007512CC">
      <w:pPr>
        <w:rPr>
          <w:rFonts w:ascii="Times New Roman" w:hAnsi="Times New Roman" w:cs="Times New Roman"/>
        </w:rPr>
      </w:pPr>
    </w:p>
    <w:p w14:paraId="172AAADC" w14:textId="5AE9695A" w:rsidR="007512CC" w:rsidRDefault="007512CC" w:rsidP="007512CC">
      <w:pPr>
        <w:spacing w:line="480" w:lineRule="auto"/>
        <w:rPr>
          <w:rFonts w:ascii="Times New Roman" w:hAnsi="Times New Roman" w:cs="Times New Roman"/>
        </w:rPr>
      </w:pPr>
      <w:r w:rsidRPr="0042069B">
        <w:rPr>
          <w:noProof/>
          <w:u w:val="single"/>
        </w:rPr>
        <w:drawing>
          <wp:inline distT="0" distB="0" distL="0" distR="0" wp14:anchorId="477B7AB6" wp14:editId="6F8F077C">
            <wp:extent cx="5943600" cy="2369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69820"/>
                    </a:xfrm>
                    <a:prstGeom prst="rect">
                      <a:avLst/>
                    </a:prstGeom>
                    <a:noFill/>
                    <a:ln>
                      <a:noFill/>
                    </a:ln>
                  </pic:spPr>
                </pic:pic>
              </a:graphicData>
            </a:graphic>
          </wp:inline>
        </w:drawing>
      </w:r>
    </w:p>
    <w:p w14:paraId="5D29C62F" w14:textId="77777777" w:rsidR="007512CC" w:rsidRDefault="007512CC" w:rsidP="007512CC">
      <w:pPr>
        <w:spacing w:line="480" w:lineRule="auto"/>
        <w:rPr>
          <w:rFonts w:ascii="Times New Roman" w:hAnsi="Times New Roman" w:cs="Times New Roman"/>
        </w:rPr>
      </w:pPr>
    </w:p>
    <w:p w14:paraId="5CCCA3CB" w14:textId="36EB8044" w:rsidR="007512CC" w:rsidRDefault="004E15B1" w:rsidP="00A6138E">
      <w:pPr>
        <w:rPr>
          <w:rFonts w:ascii="Times New Roman" w:hAnsi="Times New Roman" w:cs="Times New Roman"/>
        </w:rPr>
      </w:pPr>
      <w:r w:rsidRPr="004E15B1">
        <w:rPr>
          <w:rFonts w:ascii="Times New Roman" w:hAnsi="Times New Roman" w:cs="Times New Roman"/>
          <w:u w:val="single"/>
        </w:rPr>
        <w:t xml:space="preserve">Table </w:t>
      </w:r>
      <w:r w:rsidR="00754372">
        <w:rPr>
          <w:rFonts w:ascii="Times New Roman" w:hAnsi="Times New Roman" w:cs="Times New Roman"/>
          <w:u w:val="single"/>
        </w:rPr>
        <w:t>A-</w:t>
      </w:r>
      <w:r w:rsidR="002904C9">
        <w:rPr>
          <w:rFonts w:ascii="Times New Roman" w:hAnsi="Times New Roman" w:cs="Times New Roman"/>
          <w:u w:val="single"/>
        </w:rPr>
        <w:t>4</w:t>
      </w:r>
      <w:r>
        <w:rPr>
          <w:rFonts w:ascii="Times New Roman" w:hAnsi="Times New Roman" w:cs="Times New Roman"/>
        </w:rPr>
        <w:t>: EOV</w:t>
      </w:r>
      <w:r w:rsidR="007512CC">
        <w:rPr>
          <w:rFonts w:ascii="Times New Roman" w:hAnsi="Times New Roman" w:cs="Times New Roman"/>
        </w:rPr>
        <w:t xml:space="preserve"> Test on Personal Fouls per 36 Minutes Before </w:t>
      </w:r>
      <w:r w:rsidR="002904C9">
        <w:rPr>
          <w:rFonts w:ascii="Times New Roman" w:hAnsi="Times New Roman" w:cs="Times New Roman"/>
        </w:rPr>
        <w:t>&amp;</w:t>
      </w:r>
      <w:r w:rsidR="007512CC">
        <w:rPr>
          <w:rFonts w:ascii="Times New Roman" w:hAnsi="Times New Roman" w:cs="Times New Roman"/>
        </w:rPr>
        <w:t xml:space="preserve"> After Suspension</w:t>
      </w:r>
    </w:p>
    <w:p w14:paraId="3CD4B595" w14:textId="77777777" w:rsidR="007512CC" w:rsidRDefault="007512CC" w:rsidP="007512CC">
      <w:pPr>
        <w:spacing w:line="480" w:lineRule="auto"/>
        <w:rPr>
          <w:rFonts w:ascii="Times New Roman" w:hAnsi="Times New Roman" w:cs="Times New Roman"/>
        </w:rPr>
      </w:pPr>
    </w:p>
    <w:p w14:paraId="5D55E7BB" w14:textId="1FC773F8" w:rsidR="007512CC" w:rsidRDefault="007512CC" w:rsidP="007512CC">
      <w:pPr>
        <w:spacing w:line="480" w:lineRule="auto"/>
        <w:rPr>
          <w:rFonts w:ascii="Times New Roman" w:hAnsi="Times New Roman" w:cs="Times New Roman"/>
        </w:rPr>
      </w:pPr>
      <w:r w:rsidRPr="00461A1A">
        <w:rPr>
          <w:noProof/>
          <w:u w:val="single"/>
        </w:rPr>
        <w:drawing>
          <wp:inline distT="0" distB="0" distL="0" distR="0" wp14:anchorId="171ADF9B" wp14:editId="5130164F">
            <wp:extent cx="5943600" cy="23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369820"/>
                    </a:xfrm>
                    <a:prstGeom prst="rect">
                      <a:avLst/>
                    </a:prstGeom>
                    <a:noFill/>
                    <a:ln>
                      <a:noFill/>
                    </a:ln>
                  </pic:spPr>
                </pic:pic>
              </a:graphicData>
            </a:graphic>
          </wp:inline>
        </w:drawing>
      </w:r>
    </w:p>
    <w:p w14:paraId="39930732" w14:textId="77777777" w:rsidR="007512CC" w:rsidRPr="007512CC" w:rsidRDefault="007512CC" w:rsidP="007512CC">
      <w:pPr>
        <w:rPr>
          <w:rFonts w:ascii="Times New Roman" w:hAnsi="Times New Roman" w:cs="Times New Roman"/>
        </w:rPr>
      </w:pPr>
    </w:p>
    <w:p w14:paraId="41B8C23E" w14:textId="5887D78A" w:rsidR="007512CC" w:rsidRDefault="007512CC" w:rsidP="007512CC">
      <w:pPr>
        <w:rPr>
          <w:rFonts w:ascii="Times New Roman" w:hAnsi="Times New Roman" w:cs="Times New Roman"/>
        </w:rPr>
      </w:pPr>
    </w:p>
    <w:p w14:paraId="6E64A2D2" w14:textId="77777777" w:rsidR="007512CC" w:rsidRDefault="007512CC" w:rsidP="007512CC">
      <w:pPr>
        <w:jc w:val="right"/>
        <w:rPr>
          <w:rFonts w:ascii="Times New Roman" w:hAnsi="Times New Roman" w:cs="Times New Roman"/>
        </w:rPr>
      </w:pPr>
    </w:p>
    <w:p w14:paraId="3DDD08FC" w14:textId="77777777" w:rsidR="007512CC" w:rsidRDefault="007512CC" w:rsidP="00271B88">
      <w:pPr>
        <w:rPr>
          <w:rFonts w:ascii="Times New Roman" w:hAnsi="Times New Roman" w:cs="Times New Roman"/>
        </w:rPr>
      </w:pPr>
    </w:p>
    <w:p w14:paraId="6C121874" w14:textId="77777777" w:rsidR="00271B88" w:rsidRDefault="00271B88" w:rsidP="007512CC">
      <w:pPr>
        <w:rPr>
          <w:rFonts w:ascii="Times New Roman" w:hAnsi="Times New Roman" w:cs="Times New Roman"/>
          <w:u w:val="single"/>
        </w:rPr>
      </w:pPr>
    </w:p>
    <w:p w14:paraId="0D410BF6" w14:textId="77777777" w:rsidR="00271B88" w:rsidRDefault="00271B88" w:rsidP="007512CC">
      <w:pPr>
        <w:rPr>
          <w:rFonts w:ascii="Times New Roman" w:hAnsi="Times New Roman" w:cs="Times New Roman"/>
          <w:u w:val="single"/>
        </w:rPr>
      </w:pPr>
    </w:p>
    <w:p w14:paraId="4099C247" w14:textId="77777777" w:rsidR="00271B88" w:rsidRDefault="00271B88" w:rsidP="007512CC">
      <w:pPr>
        <w:rPr>
          <w:rFonts w:ascii="Times New Roman" w:hAnsi="Times New Roman" w:cs="Times New Roman"/>
          <w:u w:val="single"/>
        </w:rPr>
      </w:pPr>
    </w:p>
    <w:p w14:paraId="50976AD7" w14:textId="77777777" w:rsidR="00754372" w:rsidRDefault="00754372" w:rsidP="006724D2">
      <w:pPr>
        <w:jc w:val="center"/>
        <w:rPr>
          <w:rFonts w:ascii="Times New Roman" w:hAnsi="Times New Roman" w:cs="Times New Roman"/>
          <w:u w:val="single"/>
        </w:rPr>
      </w:pPr>
    </w:p>
    <w:p w14:paraId="5BEAAB2C" w14:textId="77777777" w:rsidR="00754372" w:rsidRDefault="00754372" w:rsidP="006724D2">
      <w:pPr>
        <w:jc w:val="center"/>
        <w:rPr>
          <w:rFonts w:ascii="Times New Roman" w:hAnsi="Times New Roman" w:cs="Times New Roman"/>
          <w:u w:val="single"/>
        </w:rPr>
      </w:pPr>
    </w:p>
    <w:p w14:paraId="63AE8F6D" w14:textId="5B6F1C24" w:rsidR="007512CC" w:rsidRDefault="004E15B1" w:rsidP="00A6138E">
      <w:pPr>
        <w:rPr>
          <w:rFonts w:ascii="Times New Roman" w:hAnsi="Times New Roman" w:cs="Times New Roman"/>
        </w:rPr>
      </w:pPr>
      <w:r w:rsidRPr="004E15B1">
        <w:rPr>
          <w:rFonts w:ascii="Times New Roman" w:hAnsi="Times New Roman" w:cs="Times New Roman"/>
          <w:u w:val="single"/>
        </w:rPr>
        <w:lastRenderedPageBreak/>
        <w:t xml:space="preserve">Table </w:t>
      </w:r>
      <w:r w:rsidR="00754372">
        <w:rPr>
          <w:rFonts w:ascii="Times New Roman" w:hAnsi="Times New Roman" w:cs="Times New Roman"/>
          <w:u w:val="single"/>
        </w:rPr>
        <w:t>A-</w:t>
      </w:r>
      <w:r w:rsidR="002904C9">
        <w:rPr>
          <w:rFonts w:ascii="Times New Roman" w:hAnsi="Times New Roman" w:cs="Times New Roman"/>
          <w:u w:val="single"/>
        </w:rPr>
        <w:t>5</w:t>
      </w:r>
      <w:r>
        <w:rPr>
          <w:rFonts w:ascii="Times New Roman" w:hAnsi="Times New Roman" w:cs="Times New Roman"/>
        </w:rPr>
        <w:t>: EOV</w:t>
      </w:r>
      <w:r w:rsidR="007512CC">
        <w:rPr>
          <w:rFonts w:ascii="Times New Roman" w:hAnsi="Times New Roman" w:cs="Times New Roman"/>
        </w:rPr>
        <w:t xml:space="preserve"> Test on Turnovers per 36 Minutes Before </w:t>
      </w:r>
      <w:r w:rsidR="002904C9">
        <w:rPr>
          <w:rFonts w:ascii="Times New Roman" w:hAnsi="Times New Roman" w:cs="Times New Roman"/>
        </w:rPr>
        <w:t>&amp;</w:t>
      </w:r>
      <w:r w:rsidR="007512CC">
        <w:rPr>
          <w:rFonts w:ascii="Times New Roman" w:hAnsi="Times New Roman" w:cs="Times New Roman"/>
        </w:rPr>
        <w:t xml:space="preserve"> After Suspension</w:t>
      </w:r>
    </w:p>
    <w:p w14:paraId="57F877CE" w14:textId="77777777" w:rsidR="00493562" w:rsidRDefault="00493562" w:rsidP="00A603B4">
      <w:pPr>
        <w:spacing w:line="480" w:lineRule="auto"/>
        <w:rPr>
          <w:rFonts w:ascii="Times New Roman" w:hAnsi="Times New Roman" w:cs="Times New Roman"/>
        </w:rPr>
      </w:pPr>
    </w:p>
    <w:p w14:paraId="1F0DCBF5" w14:textId="238DDCCD" w:rsidR="007512CC" w:rsidRDefault="00493562" w:rsidP="007512CC">
      <w:pPr>
        <w:rPr>
          <w:rFonts w:ascii="Times New Roman" w:hAnsi="Times New Roman" w:cs="Times New Roman"/>
        </w:rPr>
      </w:pPr>
      <w:r w:rsidRPr="00461A1A">
        <w:rPr>
          <w:noProof/>
          <w:u w:val="single"/>
        </w:rPr>
        <w:drawing>
          <wp:inline distT="0" distB="0" distL="0" distR="0" wp14:anchorId="145C5C26" wp14:editId="1A29FDC0">
            <wp:extent cx="5943600" cy="2369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369820"/>
                    </a:xfrm>
                    <a:prstGeom prst="rect">
                      <a:avLst/>
                    </a:prstGeom>
                    <a:noFill/>
                    <a:ln>
                      <a:noFill/>
                    </a:ln>
                  </pic:spPr>
                </pic:pic>
              </a:graphicData>
            </a:graphic>
          </wp:inline>
        </w:drawing>
      </w:r>
    </w:p>
    <w:p w14:paraId="391645E3" w14:textId="77777777" w:rsidR="004A12E9" w:rsidRDefault="004A12E9" w:rsidP="007512CC">
      <w:pPr>
        <w:rPr>
          <w:rFonts w:ascii="Times New Roman" w:hAnsi="Times New Roman" w:cs="Times New Roman"/>
        </w:rPr>
      </w:pPr>
    </w:p>
    <w:p w14:paraId="2A563A77" w14:textId="77777777" w:rsidR="00F76437" w:rsidRDefault="00F76437" w:rsidP="007512CC">
      <w:pPr>
        <w:rPr>
          <w:rFonts w:ascii="Times New Roman" w:hAnsi="Times New Roman" w:cs="Times New Roman"/>
        </w:rPr>
      </w:pPr>
    </w:p>
    <w:p w14:paraId="2683E74A" w14:textId="77777777" w:rsidR="004A12E9" w:rsidRDefault="004A12E9" w:rsidP="007512CC">
      <w:pPr>
        <w:rPr>
          <w:rFonts w:ascii="Times New Roman" w:hAnsi="Times New Roman" w:cs="Times New Roman"/>
        </w:rPr>
      </w:pPr>
    </w:p>
    <w:p w14:paraId="2D4CD9DA" w14:textId="77777777" w:rsidR="004A12E9" w:rsidRDefault="004A12E9" w:rsidP="007512CC">
      <w:pPr>
        <w:rPr>
          <w:rFonts w:ascii="Times New Roman" w:hAnsi="Times New Roman" w:cs="Times New Roman"/>
        </w:rPr>
      </w:pPr>
    </w:p>
    <w:p w14:paraId="784E3D1C" w14:textId="77777777" w:rsidR="004A12E9" w:rsidRDefault="004A12E9" w:rsidP="007512CC">
      <w:pPr>
        <w:rPr>
          <w:rFonts w:ascii="Times New Roman" w:hAnsi="Times New Roman" w:cs="Times New Roman"/>
        </w:rPr>
      </w:pPr>
    </w:p>
    <w:p w14:paraId="6C8B4EDC" w14:textId="77777777" w:rsidR="004A12E9" w:rsidRDefault="004A12E9" w:rsidP="007512CC">
      <w:pPr>
        <w:rPr>
          <w:rFonts w:ascii="Times New Roman" w:hAnsi="Times New Roman" w:cs="Times New Roman"/>
        </w:rPr>
      </w:pPr>
    </w:p>
    <w:p w14:paraId="375D3925" w14:textId="77777777" w:rsidR="004A12E9" w:rsidRDefault="004A12E9" w:rsidP="007512CC">
      <w:pPr>
        <w:rPr>
          <w:rFonts w:ascii="Times New Roman" w:hAnsi="Times New Roman" w:cs="Times New Roman"/>
        </w:rPr>
      </w:pPr>
    </w:p>
    <w:p w14:paraId="07377358" w14:textId="77777777" w:rsidR="004A12E9" w:rsidRDefault="004A12E9" w:rsidP="007512CC">
      <w:pPr>
        <w:rPr>
          <w:rFonts w:ascii="Times New Roman" w:hAnsi="Times New Roman" w:cs="Times New Roman"/>
        </w:rPr>
      </w:pPr>
    </w:p>
    <w:p w14:paraId="7F9AF51D" w14:textId="77777777" w:rsidR="001D1385" w:rsidRDefault="001D1385" w:rsidP="006724D2">
      <w:pPr>
        <w:jc w:val="center"/>
        <w:rPr>
          <w:rFonts w:ascii="Times New Roman" w:hAnsi="Times New Roman" w:cs="Times New Roman"/>
          <w:u w:val="single"/>
        </w:rPr>
      </w:pPr>
    </w:p>
    <w:p w14:paraId="76BA541D" w14:textId="77777777" w:rsidR="001D1385" w:rsidRDefault="001D1385" w:rsidP="006724D2">
      <w:pPr>
        <w:jc w:val="center"/>
        <w:rPr>
          <w:rFonts w:ascii="Times New Roman" w:hAnsi="Times New Roman" w:cs="Times New Roman"/>
          <w:u w:val="single"/>
        </w:rPr>
      </w:pPr>
    </w:p>
    <w:p w14:paraId="6539E308" w14:textId="77777777" w:rsidR="001D1385" w:rsidRDefault="001D1385" w:rsidP="006724D2">
      <w:pPr>
        <w:jc w:val="center"/>
        <w:rPr>
          <w:rFonts w:ascii="Times New Roman" w:hAnsi="Times New Roman" w:cs="Times New Roman"/>
          <w:u w:val="single"/>
        </w:rPr>
      </w:pPr>
    </w:p>
    <w:p w14:paraId="78C7858A" w14:textId="77777777" w:rsidR="001D1385" w:rsidRDefault="001D1385" w:rsidP="006724D2">
      <w:pPr>
        <w:jc w:val="center"/>
        <w:rPr>
          <w:rFonts w:ascii="Times New Roman" w:hAnsi="Times New Roman" w:cs="Times New Roman"/>
          <w:u w:val="single"/>
        </w:rPr>
      </w:pPr>
    </w:p>
    <w:p w14:paraId="195B04F5" w14:textId="77777777" w:rsidR="001D1385" w:rsidRDefault="001D1385" w:rsidP="006724D2">
      <w:pPr>
        <w:jc w:val="center"/>
        <w:rPr>
          <w:rFonts w:ascii="Times New Roman" w:hAnsi="Times New Roman" w:cs="Times New Roman"/>
          <w:u w:val="single"/>
        </w:rPr>
      </w:pPr>
    </w:p>
    <w:p w14:paraId="53D9EE5D" w14:textId="77777777" w:rsidR="001D1385" w:rsidRDefault="001D1385" w:rsidP="006724D2">
      <w:pPr>
        <w:jc w:val="center"/>
        <w:rPr>
          <w:rFonts w:ascii="Times New Roman" w:hAnsi="Times New Roman" w:cs="Times New Roman"/>
          <w:u w:val="single"/>
        </w:rPr>
      </w:pPr>
    </w:p>
    <w:p w14:paraId="6A9A4AF0" w14:textId="77777777" w:rsidR="001D1385" w:rsidRDefault="001D1385" w:rsidP="006724D2">
      <w:pPr>
        <w:jc w:val="center"/>
        <w:rPr>
          <w:rFonts w:ascii="Times New Roman" w:hAnsi="Times New Roman" w:cs="Times New Roman"/>
          <w:u w:val="single"/>
        </w:rPr>
      </w:pPr>
    </w:p>
    <w:p w14:paraId="3C39BB45" w14:textId="77777777" w:rsidR="001D1385" w:rsidRDefault="001D1385" w:rsidP="006724D2">
      <w:pPr>
        <w:jc w:val="center"/>
        <w:rPr>
          <w:rFonts w:ascii="Times New Roman" w:hAnsi="Times New Roman" w:cs="Times New Roman"/>
          <w:u w:val="single"/>
        </w:rPr>
      </w:pPr>
    </w:p>
    <w:p w14:paraId="0DD216FE" w14:textId="77777777" w:rsidR="001D1385" w:rsidRDefault="001D1385" w:rsidP="006724D2">
      <w:pPr>
        <w:jc w:val="center"/>
        <w:rPr>
          <w:rFonts w:ascii="Times New Roman" w:hAnsi="Times New Roman" w:cs="Times New Roman"/>
          <w:u w:val="single"/>
        </w:rPr>
      </w:pPr>
    </w:p>
    <w:p w14:paraId="4FC8C858" w14:textId="77777777" w:rsidR="001D1385" w:rsidRDefault="001D1385" w:rsidP="006724D2">
      <w:pPr>
        <w:jc w:val="center"/>
        <w:rPr>
          <w:rFonts w:ascii="Times New Roman" w:hAnsi="Times New Roman" w:cs="Times New Roman"/>
          <w:u w:val="single"/>
        </w:rPr>
      </w:pPr>
    </w:p>
    <w:p w14:paraId="64BAA90A" w14:textId="77777777" w:rsidR="001D1385" w:rsidRDefault="001D1385" w:rsidP="006724D2">
      <w:pPr>
        <w:jc w:val="center"/>
        <w:rPr>
          <w:rFonts w:ascii="Times New Roman" w:hAnsi="Times New Roman" w:cs="Times New Roman"/>
          <w:u w:val="single"/>
        </w:rPr>
      </w:pPr>
    </w:p>
    <w:p w14:paraId="67F3D300" w14:textId="77777777" w:rsidR="001D1385" w:rsidRDefault="001D1385" w:rsidP="006724D2">
      <w:pPr>
        <w:jc w:val="center"/>
        <w:rPr>
          <w:rFonts w:ascii="Times New Roman" w:hAnsi="Times New Roman" w:cs="Times New Roman"/>
          <w:u w:val="single"/>
        </w:rPr>
      </w:pPr>
    </w:p>
    <w:p w14:paraId="0FF29632" w14:textId="77777777" w:rsidR="001D1385" w:rsidRDefault="001D1385" w:rsidP="006724D2">
      <w:pPr>
        <w:jc w:val="center"/>
        <w:rPr>
          <w:rFonts w:ascii="Times New Roman" w:hAnsi="Times New Roman" w:cs="Times New Roman"/>
          <w:u w:val="single"/>
        </w:rPr>
      </w:pPr>
    </w:p>
    <w:p w14:paraId="6878C4EB" w14:textId="77777777" w:rsidR="001D1385" w:rsidRDefault="001D1385" w:rsidP="006724D2">
      <w:pPr>
        <w:jc w:val="center"/>
        <w:rPr>
          <w:rFonts w:ascii="Times New Roman" w:hAnsi="Times New Roman" w:cs="Times New Roman"/>
          <w:u w:val="single"/>
        </w:rPr>
      </w:pPr>
    </w:p>
    <w:p w14:paraId="7C275385" w14:textId="77777777" w:rsidR="001D1385" w:rsidRDefault="001D1385" w:rsidP="006724D2">
      <w:pPr>
        <w:jc w:val="center"/>
        <w:rPr>
          <w:rFonts w:ascii="Times New Roman" w:hAnsi="Times New Roman" w:cs="Times New Roman"/>
          <w:u w:val="single"/>
        </w:rPr>
      </w:pPr>
    </w:p>
    <w:p w14:paraId="0BBC0197" w14:textId="77777777" w:rsidR="001D1385" w:rsidRDefault="001D1385" w:rsidP="006724D2">
      <w:pPr>
        <w:jc w:val="center"/>
        <w:rPr>
          <w:rFonts w:ascii="Times New Roman" w:hAnsi="Times New Roman" w:cs="Times New Roman"/>
          <w:u w:val="single"/>
        </w:rPr>
      </w:pPr>
    </w:p>
    <w:p w14:paraId="4695C377" w14:textId="77777777" w:rsidR="001D1385" w:rsidRDefault="001D1385" w:rsidP="006724D2">
      <w:pPr>
        <w:jc w:val="center"/>
        <w:rPr>
          <w:rFonts w:ascii="Times New Roman" w:hAnsi="Times New Roman" w:cs="Times New Roman"/>
          <w:u w:val="single"/>
        </w:rPr>
      </w:pPr>
    </w:p>
    <w:p w14:paraId="7A787C40" w14:textId="77777777" w:rsidR="001D1385" w:rsidRDefault="001D1385" w:rsidP="006724D2">
      <w:pPr>
        <w:jc w:val="center"/>
        <w:rPr>
          <w:rFonts w:ascii="Times New Roman" w:hAnsi="Times New Roman" w:cs="Times New Roman"/>
          <w:u w:val="single"/>
        </w:rPr>
      </w:pPr>
    </w:p>
    <w:p w14:paraId="7B43A326" w14:textId="77777777" w:rsidR="001D1385" w:rsidRDefault="001D1385" w:rsidP="006724D2">
      <w:pPr>
        <w:jc w:val="center"/>
        <w:rPr>
          <w:rFonts w:ascii="Times New Roman" w:hAnsi="Times New Roman" w:cs="Times New Roman"/>
          <w:u w:val="single"/>
        </w:rPr>
      </w:pPr>
    </w:p>
    <w:p w14:paraId="6CD6EB67" w14:textId="77777777" w:rsidR="001D1385" w:rsidRDefault="001D1385" w:rsidP="006724D2">
      <w:pPr>
        <w:jc w:val="center"/>
        <w:rPr>
          <w:rFonts w:ascii="Times New Roman" w:hAnsi="Times New Roman" w:cs="Times New Roman"/>
          <w:u w:val="single"/>
        </w:rPr>
      </w:pPr>
    </w:p>
    <w:p w14:paraId="0C11BF57" w14:textId="77777777" w:rsidR="001D1385" w:rsidRDefault="001D1385" w:rsidP="006724D2">
      <w:pPr>
        <w:jc w:val="center"/>
        <w:rPr>
          <w:rFonts w:ascii="Times New Roman" w:hAnsi="Times New Roman" w:cs="Times New Roman"/>
          <w:u w:val="single"/>
        </w:rPr>
      </w:pPr>
    </w:p>
    <w:p w14:paraId="1FE615E5" w14:textId="77777777" w:rsidR="001D1385" w:rsidRDefault="001D1385" w:rsidP="006724D2">
      <w:pPr>
        <w:jc w:val="center"/>
        <w:rPr>
          <w:rFonts w:ascii="Times New Roman" w:hAnsi="Times New Roman" w:cs="Times New Roman"/>
          <w:u w:val="single"/>
        </w:rPr>
      </w:pPr>
    </w:p>
    <w:p w14:paraId="7550B7C7" w14:textId="55AE1329" w:rsidR="004A12E9" w:rsidRDefault="00BA02BE" w:rsidP="00A6138E">
      <w:pPr>
        <w:rPr>
          <w:rFonts w:ascii="Times New Roman" w:hAnsi="Times New Roman" w:cs="Times New Roman"/>
        </w:rPr>
      </w:pPr>
      <w:r>
        <w:rPr>
          <w:rFonts w:ascii="Times New Roman" w:hAnsi="Times New Roman" w:cs="Times New Roman"/>
          <w:u w:val="single"/>
        </w:rPr>
        <w:lastRenderedPageBreak/>
        <w:t>Figure A-1</w:t>
      </w:r>
      <w:r w:rsidR="004A12E9" w:rsidRPr="004A12E9">
        <w:rPr>
          <w:rFonts w:ascii="Times New Roman" w:hAnsi="Times New Roman" w:cs="Times New Roman"/>
        </w:rPr>
        <w:t>: Graph of Game Score Effect versus age by veteran status</w:t>
      </w:r>
    </w:p>
    <w:p w14:paraId="12042AEC" w14:textId="77777777" w:rsidR="004A12E9" w:rsidRPr="004A12E9" w:rsidRDefault="004A12E9" w:rsidP="004A12E9">
      <w:pPr>
        <w:spacing w:line="480" w:lineRule="auto"/>
        <w:rPr>
          <w:rFonts w:ascii="Times New Roman" w:hAnsi="Times New Roman" w:cs="Times New Roman"/>
        </w:rPr>
      </w:pPr>
    </w:p>
    <w:p w14:paraId="0C3AF7DC" w14:textId="2A2BE4D9" w:rsidR="004752DF" w:rsidRDefault="005C6F89" w:rsidP="007512CC">
      <w:pPr>
        <w:rPr>
          <w:rFonts w:ascii="Times New Roman" w:hAnsi="Times New Roman" w:cs="Times New Roman"/>
        </w:rPr>
      </w:pPr>
      <w:r w:rsidRPr="005C6F89">
        <w:rPr>
          <w:rFonts w:ascii="Times New Roman" w:hAnsi="Times New Roman" w:cs="Times New Roman"/>
          <w:noProof/>
        </w:rPr>
        <w:drawing>
          <wp:inline distT="0" distB="0" distL="0" distR="0" wp14:anchorId="70F734FE" wp14:editId="56C85F73">
            <wp:extent cx="5943600" cy="4409440"/>
            <wp:effectExtent l="0" t="0" r="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409440"/>
                    </a:xfrm>
                    <a:prstGeom prst="rect">
                      <a:avLst/>
                    </a:prstGeom>
                  </pic:spPr>
                </pic:pic>
              </a:graphicData>
            </a:graphic>
          </wp:inline>
        </w:drawing>
      </w:r>
    </w:p>
    <w:p w14:paraId="4D4370BD" w14:textId="77777777" w:rsidR="004752DF" w:rsidRDefault="004752DF" w:rsidP="007512CC">
      <w:pPr>
        <w:rPr>
          <w:rFonts w:ascii="Times New Roman" w:hAnsi="Times New Roman" w:cs="Times New Roman"/>
        </w:rPr>
      </w:pPr>
    </w:p>
    <w:p w14:paraId="2F48D6E2" w14:textId="77777777" w:rsidR="004752DF" w:rsidRDefault="004752DF" w:rsidP="007512CC">
      <w:pPr>
        <w:rPr>
          <w:rFonts w:ascii="Times New Roman" w:hAnsi="Times New Roman" w:cs="Times New Roman"/>
        </w:rPr>
      </w:pPr>
    </w:p>
    <w:p w14:paraId="44FABD4A" w14:textId="27688C5B" w:rsidR="00F149C6" w:rsidRDefault="005D1DCA" w:rsidP="00F149C6">
      <w:pPr>
        <w:spacing w:line="480" w:lineRule="auto"/>
        <w:rPr>
          <w:rFonts w:ascii="Times New Roman" w:hAnsi="Times New Roman" w:cs="Times New Roman"/>
        </w:rPr>
      </w:pPr>
      <w:r>
        <w:rPr>
          <w:rFonts w:ascii="Times New Roman" w:hAnsi="Times New Roman" w:cs="Times New Roman"/>
        </w:rPr>
        <w:t>Age</w:t>
      </w:r>
      <w:r w:rsidR="00334EB0">
        <w:rPr>
          <w:rFonts w:ascii="Times New Roman" w:hAnsi="Times New Roman" w:cs="Times New Roman"/>
        </w:rPr>
        <w:t xml:space="preserve"> represents player age in years and GS Effect = (Game Score p</w:t>
      </w:r>
      <w:r w:rsidR="00BA02BE">
        <w:rPr>
          <w:rFonts w:ascii="Times New Roman" w:hAnsi="Times New Roman" w:cs="Times New Roman"/>
        </w:rPr>
        <w:t>er 36 minutes after suspension -</w:t>
      </w:r>
      <w:r w:rsidR="00334EB0">
        <w:rPr>
          <w:rFonts w:ascii="Times New Roman" w:hAnsi="Times New Roman" w:cs="Times New Roman"/>
        </w:rPr>
        <w:t xml:space="preserve"> Game Score per 36 minutes before suspension). </w:t>
      </w:r>
      <w:r w:rsidR="00F149C6">
        <w:rPr>
          <w:rFonts w:ascii="Times New Roman" w:hAnsi="Times New Roman" w:cs="Times New Roman"/>
        </w:rPr>
        <w:t xml:space="preserve"> </w:t>
      </w:r>
      <w:r w:rsidR="00334EB0">
        <w:rPr>
          <w:rFonts w:ascii="Times New Roman" w:hAnsi="Times New Roman" w:cs="Times New Roman"/>
        </w:rPr>
        <w:t xml:space="preserve">The red line represents players who have played at least 4 seasons in the NBA while the blue </w:t>
      </w:r>
      <w:r w:rsidR="009332D0">
        <w:rPr>
          <w:rFonts w:ascii="Times New Roman" w:hAnsi="Times New Roman" w:cs="Times New Roman"/>
        </w:rPr>
        <w:t>line represents players with</w:t>
      </w:r>
      <w:r>
        <w:rPr>
          <w:rFonts w:ascii="Times New Roman" w:hAnsi="Times New Roman" w:cs="Times New Roman"/>
        </w:rPr>
        <w:t xml:space="preserve"> fewer than 4</w:t>
      </w:r>
      <w:r w:rsidR="00334EB0">
        <w:rPr>
          <w:rFonts w:ascii="Times New Roman" w:hAnsi="Times New Roman" w:cs="Times New Roman"/>
        </w:rPr>
        <w:t xml:space="preserve"> seasons played. </w:t>
      </w:r>
      <w:r w:rsidR="00F149C6">
        <w:rPr>
          <w:rFonts w:ascii="Times New Roman" w:hAnsi="Times New Roman" w:cs="Times New Roman"/>
        </w:rPr>
        <w:t xml:space="preserve"> </w:t>
      </w:r>
      <w:r w:rsidR="009332D0">
        <w:rPr>
          <w:rFonts w:ascii="Times New Roman" w:hAnsi="Times New Roman" w:cs="Times New Roman"/>
        </w:rPr>
        <w:t>The respective shading portions represent 95% Confidence intervals for a particular x-value.</w:t>
      </w:r>
      <w:r w:rsidR="00BA02BE">
        <w:rPr>
          <w:rFonts w:ascii="Times New Roman" w:hAnsi="Times New Roman" w:cs="Times New Roman"/>
        </w:rPr>
        <w:t xml:space="preserve">  The two lines cross at an age of 23 years old.</w:t>
      </w:r>
      <w:r w:rsidR="00F149C6">
        <w:rPr>
          <w:rFonts w:ascii="Times New Roman" w:hAnsi="Times New Roman" w:cs="Times New Roman"/>
        </w:rPr>
        <w:t xml:space="preserve">  The figure shows that once a player reaches four years of experience (vet = 1, red line), they experience very little change in their game score after being suspended as their age increases.  Non-veteran players (vet = 0, blue line) see increasingly positive effects as they age, so long as veteran status has not been reached.</w:t>
      </w:r>
    </w:p>
    <w:p w14:paraId="095DBD13" w14:textId="623C8809" w:rsidR="00772440" w:rsidRPr="00F149C6" w:rsidRDefault="004752DF" w:rsidP="00F149C6">
      <w:pPr>
        <w:spacing w:line="480" w:lineRule="auto"/>
        <w:rPr>
          <w:rFonts w:ascii="Times New Roman" w:hAnsi="Times New Roman" w:cs="Times New Roman"/>
        </w:rPr>
      </w:pPr>
      <w:r w:rsidRPr="00FE7EBD">
        <w:rPr>
          <w:rFonts w:ascii="Times New Roman" w:hAnsi="Times New Roman" w:cs="Times New Roman"/>
          <w:b/>
          <w:u w:val="single"/>
        </w:rPr>
        <w:lastRenderedPageBreak/>
        <w:t>Glossary</w:t>
      </w:r>
    </w:p>
    <w:p w14:paraId="6C2B4A0E" w14:textId="77777777" w:rsidR="00772440" w:rsidRDefault="00772440" w:rsidP="0042552D">
      <w:pPr>
        <w:spacing w:line="480" w:lineRule="auto"/>
        <w:rPr>
          <w:rFonts w:ascii="Times New Roman" w:hAnsi="Times New Roman" w:cs="Times New Roman"/>
          <w:b/>
        </w:rPr>
      </w:pPr>
    </w:p>
    <w:p w14:paraId="26F509B2" w14:textId="10E53A27" w:rsidR="00772440" w:rsidRPr="007D65A8" w:rsidRDefault="00772440" w:rsidP="006724D2">
      <w:pPr>
        <w:spacing w:line="480" w:lineRule="auto"/>
        <w:rPr>
          <w:rFonts w:ascii="Times New Roman" w:hAnsi="Times New Roman" w:cs="Times New Roman"/>
        </w:rPr>
      </w:pPr>
      <w:r>
        <w:rPr>
          <w:rFonts w:ascii="Times New Roman" w:hAnsi="Times New Roman" w:cs="Times New Roman"/>
          <w:b/>
        </w:rPr>
        <w:t>SRS</w:t>
      </w:r>
      <w:r w:rsidR="007D65A8">
        <w:rPr>
          <w:rFonts w:ascii="Times New Roman" w:hAnsi="Times New Roman" w:cs="Times New Roman"/>
          <w:b/>
        </w:rPr>
        <w:t xml:space="preserve">- </w:t>
      </w:r>
      <w:r w:rsidR="007D65A8">
        <w:rPr>
          <w:rFonts w:ascii="Times New Roman" w:hAnsi="Times New Roman" w:cs="Times New Roman"/>
        </w:rPr>
        <w:t xml:space="preserve">“Simple Rating System”, </w:t>
      </w:r>
      <w:r w:rsidR="006724D2">
        <w:rPr>
          <w:rFonts w:ascii="Times New Roman" w:hAnsi="Times New Roman" w:cs="Times New Roman"/>
        </w:rPr>
        <w:t>a team rating statistic measured by taking into account average point differential and strength of schedule. For example, the 2006-07 San Antonio Spurs won games by an average of 8.43 points per game and played a schedule with opponents that were 0.08 points worse than average, giving them an SRS of 8.35. This 8.35 means they were 8.35 points better than the average team, who would have a SRS of 0.0.</w:t>
      </w:r>
      <w:r w:rsidR="00AC14FF">
        <w:rPr>
          <w:rFonts w:ascii="Times New Roman" w:hAnsi="Times New Roman" w:cs="Times New Roman"/>
        </w:rPr>
        <w:t xml:space="preserve"> (Lynch</w:t>
      </w:r>
      <w:r w:rsidR="00F76437">
        <w:rPr>
          <w:rFonts w:ascii="Times New Roman" w:hAnsi="Times New Roman" w:cs="Times New Roman"/>
        </w:rPr>
        <w:t>, 2015</w:t>
      </w:r>
      <w:r w:rsidR="00AC14FF">
        <w:rPr>
          <w:rFonts w:ascii="Times New Roman" w:hAnsi="Times New Roman" w:cs="Times New Roman"/>
        </w:rPr>
        <w:t>)</w:t>
      </w:r>
    </w:p>
    <w:p w14:paraId="46733D02" w14:textId="77777777" w:rsidR="00772440" w:rsidRDefault="00772440" w:rsidP="007D65A8">
      <w:pPr>
        <w:spacing w:line="480" w:lineRule="auto"/>
        <w:rPr>
          <w:rFonts w:ascii="Times New Roman" w:hAnsi="Times New Roman" w:cs="Times New Roman"/>
          <w:b/>
        </w:rPr>
      </w:pPr>
    </w:p>
    <w:p w14:paraId="4DF84633" w14:textId="7306C1F7" w:rsidR="00772440" w:rsidRPr="00934D5D" w:rsidRDefault="00772440" w:rsidP="007D65A8">
      <w:pPr>
        <w:spacing w:line="480" w:lineRule="auto"/>
        <w:rPr>
          <w:rFonts w:ascii="Times New Roman" w:hAnsi="Times New Roman" w:cs="Times New Roman"/>
        </w:rPr>
      </w:pPr>
      <w:r>
        <w:rPr>
          <w:rFonts w:ascii="Times New Roman" w:hAnsi="Times New Roman" w:cs="Times New Roman"/>
          <w:b/>
        </w:rPr>
        <w:t>TSA</w:t>
      </w:r>
      <w:r w:rsidR="00934D5D">
        <w:rPr>
          <w:rFonts w:ascii="Times New Roman" w:hAnsi="Times New Roman" w:cs="Times New Roman"/>
          <w:b/>
        </w:rPr>
        <w:t>- “</w:t>
      </w:r>
      <w:r w:rsidR="00934D5D">
        <w:rPr>
          <w:rFonts w:ascii="Times New Roman" w:hAnsi="Times New Roman" w:cs="Times New Roman"/>
        </w:rPr>
        <w:t xml:space="preserve">True Shot Attempts”, equal to (0.44FTA + FGA). Serves as a measure of player aggressiveness in attempting to score during a game, by accounting for both free throw attempts and field goal attempts. A great example of TSA’s use would be to examine former NBA player Corey Maggette’s performance against the New Jersey Nets in 2009. Maggette ended the game with only 4 field goal attempts, but </w:t>
      </w:r>
      <w:r w:rsidR="007D65A8">
        <w:rPr>
          <w:rFonts w:ascii="Times New Roman" w:hAnsi="Times New Roman" w:cs="Times New Roman"/>
        </w:rPr>
        <w:t>managed to attempt</w:t>
      </w:r>
      <w:r w:rsidR="00934D5D">
        <w:rPr>
          <w:rFonts w:ascii="Times New Roman" w:hAnsi="Times New Roman" w:cs="Times New Roman"/>
        </w:rPr>
        <w:t xml:space="preserve"> 20 free throws. In this scenario, Maggette’s true shot attempts would be 12.8. Field goal attempts alone would fail to capture Maggette’s attempts to score for his team, since fouls on shot attempts which fail to score do not count as field goal attempts. </w:t>
      </w:r>
    </w:p>
    <w:sectPr w:rsidR="00772440" w:rsidRPr="00934D5D" w:rsidSect="00777676">
      <w:footerReference w:type="even" r:id="rId32"/>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C5EA3" w14:textId="77777777" w:rsidR="00E16DF1" w:rsidRDefault="00E16DF1" w:rsidP="009B6DA5">
      <w:r>
        <w:separator/>
      </w:r>
    </w:p>
  </w:endnote>
  <w:endnote w:type="continuationSeparator" w:id="0">
    <w:p w14:paraId="2EAECB51" w14:textId="77777777" w:rsidR="00E16DF1" w:rsidRDefault="00E16DF1" w:rsidP="009B6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2022C" w14:textId="77777777" w:rsidR="00770852" w:rsidRDefault="00770852" w:rsidP="0082356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AA8DE2" w14:textId="77777777" w:rsidR="00770852" w:rsidRDefault="007708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32A11" w14:textId="77777777" w:rsidR="00770852" w:rsidRDefault="00770852" w:rsidP="00622B1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87EDF">
      <w:rPr>
        <w:rStyle w:val="PageNumber"/>
        <w:noProof/>
      </w:rPr>
      <w:t>43</w:t>
    </w:r>
    <w:r>
      <w:rPr>
        <w:rStyle w:val="PageNumber"/>
      </w:rPr>
      <w:fldChar w:fldCharType="end"/>
    </w:r>
  </w:p>
  <w:p w14:paraId="33DEC9F3" w14:textId="77777777" w:rsidR="00770852" w:rsidRDefault="00770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7C9F6" w14:textId="77777777" w:rsidR="00E16DF1" w:rsidRDefault="00E16DF1" w:rsidP="009B6DA5">
      <w:r>
        <w:separator/>
      </w:r>
    </w:p>
  </w:footnote>
  <w:footnote w:type="continuationSeparator" w:id="0">
    <w:p w14:paraId="7D7C0F1C" w14:textId="77777777" w:rsidR="00E16DF1" w:rsidRDefault="00E16DF1" w:rsidP="009B6D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5FAB"/>
    <w:multiLevelType w:val="hybridMultilevel"/>
    <w:tmpl w:val="290ABBEC"/>
    <w:lvl w:ilvl="0" w:tplc="B87863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40CAC"/>
    <w:multiLevelType w:val="hybridMultilevel"/>
    <w:tmpl w:val="9124B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21212A"/>
    <w:multiLevelType w:val="hybridMultilevel"/>
    <w:tmpl w:val="86807A7C"/>
    <w:lvl w:ilvl="0" w:tplc="F670C4A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F4C91"/>
    <w:multiLevelType w:val="hybridMultilevel"/>
    <w:tmpl w:val="497A26B8"/>
    <w:lvl w:ilvl="0" w:tplc="F69C5C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1353D"/>
    <w:multiLevelType w:val="hybridMultilevel"/>
    <w:tmpl w:val="576E7532"/>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5" w15:restartNumberingAfterBreak="0">
    <w:nsid w:val="7F8D293C"/>
    <w:multiLevelType w:val="hybridMultilevel"/>
    <w:tmpl w:val="46BE69C2"/>
    <w:lvl w:ilvl="0" w:tplc="FBE08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C24"/>
    <w:rsid w:val="00000C3B"/>
    <w:rsid w:val="000030E1"/>
    <w:rsid w:val="00006EEF"/>
    <w:rsid w:val="00006F2E"/>
    <w:rsid w:val="000104B6"/>
    <w:rsid w:val="00010C6B"/>
    <w:rsid w:val="00014C24"/>
    <w:rsid w:val="00017CA9"/>
    <w:rsid w:val="00023C52"/>
    <w:rsid w:val="000249B7"/>
    <w:rsid w:val="00025BCC"/>
    <w:rsid w:val="000268DD"/>
    <w:rsid w:val="00026E02"/>
    <w:rsid w:val="000279BF"/>
    <w:rsid w:val="00031AC2"/>
    <w:rsid w:val="00033C5D"/>
    <w:rsid w:val="00033CDF"/>
    <w:rsid w:val="00034374"/>
    <w:rsid w:val="00034A6A"/>
    <w:rsid w:val="00035429"/>
    <w:rsid w:val="00035A8C"/>
    <w:rsid w:val="00042DEB"/>
    <w:rsid w:val="000437DE"/>
    <w:rsid w:val="00046398"/>
    <w:rsid w:val="00046BF0"/>
    <w:rsid w:val="00047243"/>
    <w:rsid w:val="000505E4"/>
    <w:rsid w:val="00052E03"/>
    <w:rsid w:val="00062375"/>
    <w:rsid w:val="0006342A"/>
    <w:rsid w:val="00063EAF"/>
    <w:rsid w:val="00066A8B"/>
    <w:rsid w:val="00072A92"/>
    <w:rsid w:val="00073AA1"/>
    <w:rsid w:val="000751A9"/>
    <w:rsid w:val="00077366"/>
    <w:rsid w:val="00077A3C"/>
    <w:rsid w:val="000825E4"/>
    <w:rsid w:val="000869DC"/>
    <w:rsid w:val="00093EB0"/>
    <w:rsid w:val="000951B4"/>
    <w:rsid w:val="00095361"/>
    <w:rsid w:val="00096E41"/>
    <w:rsid w:val="000A262C"/>
    <w:rsid w:val="000B252E"/>
    <w:rsid w:val="000B436D"/>
    <w:rsid w:val="000B5AC6"/>
    <w:rsid w:val="000B5C77"/>
    <w:rsid w:val="000B6B8F"/>
    <w:rsid w:val="000B70D5"/>
    <w:rsid w:val="000C20AE"/>
    <w:rsid w:val="000D0015"/>
    <w:rsid w:val="000D2785"/>
    <w:rsid w:val="000D3880"/>
    <w:rsid w:val="000D485F"/>
    <w:rsid w:val="000D7FA5"/>
    <w:rsid w:val="000E09FA"/>
    <w:rsid w:val="000E4061"/>
    <w:rsid w:val="000E53DC"/>
    <w:rsid w:val="000E54C6"/>
    <w:rsid w:val="000F0863"/>
    <w:rsid w:val="000F0A9D"/>
    <w:rsid w:val="000F1206"/>
    <w:rsid w:val="000F45B7"/>
    <w:rsid w:val="000F4D52"/>
    <w:rsid w:val="000F6FD4"/>
    <w:rsid w:val="001006CE"/>
    <w:rsid w:val="00103410"/>
    <w:rsid w:val="00104F75"/>
    <w:rsid w:val="00107746"/>
    <w:rsid w:val="0011135A"/>
    <w:rsid w:val="0011164E"/>
    <w:rsid w:val="00111ED8"/>
    <w:rsid w:val="00115DF2"/>
    <w:rsid w:val="00116F8F"/>
    <w:rsid w:val="0011710C"/>
    <w:rsid w:val="00121709"/>
    <w:rsid w:val="00124C95"/>
    <w:rsid w:val="00125CC2"/>
    <w:rsid w:val="00125EB7"/>
    <w:rsid w:val="001347F1"/>
    <w:rsid w:val="00135E58"/>
    <w:rsid w:val="00136DC3"/>
    <w:rsid w:val="00140861"/>
    <w:rsid w:val="0014187E"/>
    <w:rsid w:val="001424C3"/>
    <w:rsid w:val="00145D3C"/>
    <w:rsid w:val="0014795F"/>
    <w:rsid w:val="00147FBD"/>
    <w:rsid w:val="0015509D"/>
    <w:rsid w:val="0016086F"/>
    <w:rsid w:val="00161449"/>
    <w:rsid w:val="001641DE"/>
    <w:rsid w:val="0016481B"/>
    <w:rsid w:val="00164A5A"/>
    <w:rsid w:val="0016570B"/>
    <w:rsid w:val="001705B4"/>
    <w:rsid w:val="00172234"/>
    <w:rsid w:val="00176C50"/>
    <w:rsid w:val="00176F57"/>
    <w:rsid w:val="00180773"/>
    <w:rsid w:val="001811B4"/>
    <w:rsid w:val="00182736"/>
    <w:rsid w:val="0018473C"/>
    <w:rsid w:val="00187FCD"/>
    <w:rsid w:val="00191D45"/>
    <w:rsid w:val="001925D7"/>
    <w:rsid w:val="00192A8D"/>
    <w:rsid w:val="001939BC"/>
    <w:rsid w:val="00197022"/>
    <w:rsid w:val="001A09A0"/>
    <w:rsid w:val="001A164E"/>
    <w:rsid w:val="001A3D64"/>
    <w:rsid w:val="001A41C9"/>
    <w:rsid w:val="001A4E9A"/>
    <w:rsid w:val="001A558F"/>
    <w:rsid w:val="001B0ABD"/>
    <w:rsid w:val="001B0BEA"/>
    <w:rsid w:val="001B75CF"/>
    <w:rsid w:val="001C12EB"/>
    <w:rsid w:val="001C3467"/>
    <w:rsid w:val="001D1385"/>
    <w:rsid w:val="001D6954"/>
    <w:rsid w:val="001E0C9B"/>
    <w:rsid w:val="001E254E"/>
    <w:rsid w:val="001E318E"/>
    <w:rsid w:val="001F10AC"/>
    <w:rsid w:val="001F41B0"/>
    <w:rsid w:val="001F597E"/>
    <w:rsid w:val="001F5A3C"/>
    <w:rsid w:val="001F79F0"/>
    <w:rsid w:val="00200F6B"/>
    <w:rsid w:val="0020162F"/>
    <w:rsid w:val="002017CB"/>
    <w:rsid w:val="00202786"/>
    <w:rsid w:val="00212F25"/>
    <w:rsid w:val="002145FB"/>
    <w:rsid w:val="00215A76"/>
    <w:rsid w:val="00216820"/>
    <w:rsid w:val="00217196"/>
    <w:rsid w:val="00217828"/>
    <w:rsid w:val="00220AE9"/>
    <w:rsid w:val="00220C9B"/>
    <w:rsid w:val="00221877"/>
    <w:rsid w:val="002324F8"/>
    <w:rsid w:val="002349D9"/>
    <w:rsid w:val="00240FF6"/>
    <w:rsid w:val="00242F52"/>
    <w:rsid w:val="00247834"/>
    <w:rsid w:val="00251879"/>
    <w:rsid w:val="00252513"/>
    <w:rsid w:val="0026058D"/>
    <w:rsid w:val="002631F7"/>
    <w:rsid w:val="00266203"/>
    <w:rsid w:val="0027059F"/>
    <w:rsid w:val="002719E4"/>
    <w:rsid w:val="00271B88"/>
    <w:rsid w:val="00272F42"/>
    <w:rsid w:val="0028020D"/>
    <w:rsid w:val="00284118"/>
    <w:rsid w:val="002851AB"/>
    <w:rsid w:val="002861EB"/>
    <w:rsid w:val="00287F7E"/>
    <w:rsid w:val="002904C9"/>
    <w:rsid w:val="0029276D"/>
    <w:rsid w:val="00295982"/>
    <w:rsid w:val="002A1C4D"/>
    <w:rsid w:val="002A5452"/>
    <w:rsid w:val="002A6110"/>
    <w:rsid w:val="002A6BE7"/>
    <w:rsid w:val="002A7F20"/>
    <w:rsid w:val="002B0132"/>
    <w:rsid w:val="002B6955"/>
    <w:rsid w:val="002C4F94"/>
    <w:rsid w:val="002D08B8"/>
    <w:rsid w:val="002D265D"/>
    <w:rsid w:val="002D4231"/>
    <w:rsid w:val="002E1576"/>
    <w:rsid w:val="002E6757"/>
    <w:rsid w:val="002F10D5"/>
    <w:rsid w:val="002F41AE"/>
    <w:rsid w:val="002F7F4A"/>
    <w:rsid w:val="003005FD"/>
    <w:rsid w:val="00300ABE"/>
    <w:rsid w:val="0030427E"/>
    <w:rsid w:val="0030585E"/>
    <w:rsid w:val="00313899"/>
    <w:rsid w:val="00316A6B"/>
    <w:rsid w:val="00317BA5"/>
    <w:rsid w:val="00323CB7"/>
    <w:rsid w:val="00324191"/>
    <w:rsid w:val="00325F46"/>
    <w:rsid w:val="00326440"/>
    <w:rsid w:val="003315E0"/>
    <w:rsid w:val="003317C2"/>
    <w:rsid w:val="00332F63"/>
    <w:rsid w:val="00334EB0"/>
    <w:rsid w:val="0033741C"/>
    <w:rsid w:val="003425B7"/>
    <w:rsid w:val="0034278F"/>
    <w:rsid w:val="00343839"/>
    <w:rsid w:val="00345B82"/>
    <w:rsid w:val="00347094"/>
    <w:rsid w:val="003528AA"/>
    <w:rsid w:val="00354A31"/>
    <w:rsid w:val="00354AB9"/>
    <w:rsid w:val="0035657E"/>
    <w:rsid w:val="003573E8"/>
    <w:rsid w:val="003651AC"/>
    <w:rsid w:val="003658E3"/>
    <w:rsid w:val="0036590E"/>
    <w:rsid w:val="00365F8F"/>
    <w:rsid w:val="00373338"/>
    <w:rsid w:val="00373C66"/>
    <w:rsid w:val="0037588E"/>
    <w:rsid w:val="0037682A"/>
    <w:rsid w:val="003769F5"/>
    <w:rsid w:val="003814A0"/>
    <w:rsid w:val="00382054"/>
    <w:rsid w:val="00382902"/>
    <w:rsid w:val="00383D5A"/>
    <w:rsid w:val="0038548F"/>
    <w:rsid w:val="00385D85"/>
    <w:rsid w:val="00386CAD"/>
    <w:rsid w:val="0039318D"/>
    <w:rsid w:val="00393354"/>
    <w:rsid w:val="00394A51"/>
    <w:rsid w:val="00396528"/>
    <w:rsid w:val="003A1965"/>
    <w:rsid w:val="003A4A05"/>
    <w:rsid w:val="003A4BD4"/>
    <w:rsid w:val="003A758C"/>
    <w:rsid w:val="003A7A37"/>
    <w:rsid w:val="003A7B9B"/>
    <w:rsid w:val="003B4938"/>
    <w:rsid w:val="003B5FE2"/>
    <w:rsid w:val="003B7606"/>
    <w:rsid w:val="003C0333"/>
    <w:rsid w:val="003C09B5"/>
    <w:rsid w:val="003C31B5"/>
    <w:rsid w:val="003C436C"/>
    <w:rsid w:val="003C4C1E"/>
    <w:rsid w:val="003C77A8"/>
    <w:rsid w:val="003D111A"/>
    <w:rsid w:val="003D1F60"/>
    <w:rsid w:val="003D2A4E"/>
    <w:rsid w:val="003D5470"/>
    <w:rsid w:val="003D55EC"/>
    <w:rsid w:val="003D727E"/>
    <w:rsid w:val="003D740F"/>
    <w:rsid w:val="003D7C26"/>
    <w:rsid w:val="003E2901"/>
    <w:rsid w:val="003F26B0"/>
    <w:rsid w:val="003F3E2D"/>
    <w:rsid w:val="003F4137"/>
    <w:rsid w:val="003F7E42"/>
    <w:rsid w:val="00403A2D"/>
    <w:rsid w:val="00404200"/>
    <w:rsid w:val="00411637"/>
    <w:rsid w:val="004127A6"/>
    <w:rsid w:val="004145CE"/>
    <w:rsid w:val="00414D8B"/>
    <w:rsid w:val="00417558"/>
    <w:rsid w:val="00422FAF"/>
    <w:rsid w:val="004249B3"/>
    <w:rsid w:val="0042552D"/>
    <w:rsid w:val="00427FCC"/>
    <w:rsid w:val="00430F55"/>
    <w:rsid w:val="00431170"/>
    <w:rsid w:val="00432C48"/>
    <w:rsid w:val="00437282"/>
    <w:rsid w:val="00442102"/>
    <w:rsid w:val="00444496"/>
    <w:rsid w:val="00445C21"/>
    <w:rsid w:val="004527F9"/>
    <w:rsid w:val="00452C77"/>
    <w:rsid w:val="00453267"/>
    <w:rsid w:val="0045528D"/>
    <w:rsid w:val="0045537D"/>
    <w:rsid w:val="00455939"/>
    <w:rsid w:val="00455CC6"/>
    <w:rsid w:val="00457DCC"/>
    <w:rsid w:val="004619F4"/>
    <w:rsid w:val="00461DCB"/>
    <w:rsid w:val="00462088"/>
    <w:rsid w:val="0046487E"/>
    <w:rsid w:val="004663FA"/>
    <w:rsid w:val="00470BEB"/>
    <w:rsid w:val="004734A2"/>
    <w:rsid w:val="004752DF"/>
    <w:rsid w:val="00476188"/>
    <w:rsid w:val="00476354"/>
    <w:rsid w:val="00481B7B"/>
    <w:rsid w:val="00482532"/>
    <w:rsid w:val="00482DA0"/>
    <w:rsid w:val="00484BBB"/>
    <w:rsid w:val="0048502A"/>
    <w:rsid w:val="00486238"/>
    <w:rsid w:val="004866EF"/>
    <w:rsid w:val="0048768A"/>
    <w:rsid w:val="00492E1E"/>
    <w:rsid w:val="00493562"/>
    <w:rsid w:val="0049660B"/>
    <w:rsid w:val="00497CFB"/>
    <w:rsid w:val="004A12E9"/>
    <w:rsid w:val="004A653D"/>
    <w:rsid w:val="004B0754"/>
    <w:rsid w:val="004B1C99"/>
    <w:rsid w:val="004B26BF"/>
    <w:rsid w:val="004B27CA"/>
    <w:rsid w:val="004B2A8F"/>
    <w:rsid w:val="004B2DD7"/>
    <w:rsid w:val="004B39A6"/>
    <w:rsid w:val="004B4C91"/>
    <w:rsid w:val="004B5C37"/>
    <w:rsid w:val="004B62FA"/>
    <w:rsid w:val="004B6513"/>
    <w:rsid w:val="004C0D25"/>
    <w:rsid w:val="004C1953"/>
    <w:rsid w:val="004C2415"/>
    <w:rsid w:val="004C3C25"/>
    <w:rsid w:val="004C3FA3"/>
    <w:rsid w:val="004D584A"/>
    <w:rsid w:val="004D650B"/>
    <w:rsid w:val="004D7B82"/>
    <w:rsid w:val="004E09A2"/>
    <w:rsid w:val="004E114C"/>
    <w:rsid w:val="004E15B1"/>
    <w:rsid w:val="004E1A54"/>
    <w:rsid w:val="004E303D"/>
    <w:rsid w:val="004E4892"/>
    <w:rsid w:val="004E56B5"/>
    <w:rsid w:val="004E6A6E"/>
    <w:rsid w:val="004E7C54"/>
    <w:rsid w:val="004F51A0"/>
    <w:rsid w:val="005001D1"/>
    <w:rsid w:val="00502207"/>
    <w:rsid w:val="00505E8B"/>
    <w:rsid w:val="005071D6"/>
    <w:rsid w:val="00511171"/>
    <w:rsid w:val="0051221F"/>
    <w:rsid w:val="0051442D"/>
    <w:rsid w:val="005200DE"/>
    <w:rsid w:val="00520E04"/>
    <w:rsid w:val="00521879"/>
    <w:rsid w:val="00521E24"/>
    <w:rsid w:val="00521F02"/>
    <w:rsid w:val="00522F8C"/>
    <w:rsid w:val="00523CA7"/>
    <w:rsid w:val="00525EB4"/>
    <w:rsid w:val="00526009"/>
    <w:rsid w:val="005275C2"/>
    <w:rsid w:val="005302BA"/>
    <w:rsid w:val="005308A1"/>
    <w:rsid w:val="0053130B"/>
    <w:rsid w:val="005348E2"/>
    <w:rsid w:val="005377CF"/>
    <w:rsid w:val="00537BE2"/>
    <w:rsid w:val="00540A82"/>
    <w:rsid w:val="00541770"/>
    <w:rsid w:val="00541ACA"/>
    <w:rsid w:val="005423C8"/>
    <w:rsid w:val="00542D7C"/>
    <w:rsid w:val="00545CFF"/>
    <w:rsid w:val="00546EEE"/>
    <w:rsid w:val="00550D92"/>
    <w:rsid w:val="005519EF"/>
    <w:rsid w:val="00564920"/>
    <w:rsid w:val="005649BF"/>
    <w:rsid w:val="00565AEA"/>
    <w:rsid w:val="00566144"/>
    <w:rsid w:val="00566172"/>
    <w:rsid w:val="00567850"/>
    <w:rsid w:val="00570450"/>
    <w:rsid w:val="005747C4"/>
    <w:rsid w:val="005762B6"/>
    <w:rsid w:val="005779B2"/>
    <w:rsid w:val="00582EB1"/>
    <w:rsid w:val="005842C8"/>
    <w:rsid w:val="00587A97"/>
    <w:rsid w:val="005901E4"/>
    <w:rsid w:val="0059058E"/>
    <w:rsid w:val="00592538"/>
    <w:rsid w:val="00592B39"/>
    <w:rsid w:val="005A157B"/>
    <w:rsid w:val="005A5BAD"/>
    <w:rsid w:val="005A6D5C"/>
    <w:rsid w:val="005B3637"/>
    <w:rsid w:val="005B3904"/>
    <w:rsid w:val="005B5286"/>
    <w:rsid w:val="005B53FF"/>
    <w:rsid w:val="005B59D2"/>
    <w:rsid w:val="005C4264"/>
    <w:rsid w:val="005C43F7"/>
    <w:rsid w:val="005C58B2"/>
    <w:rsid w:val="005C6F89"/>
    <w:rsid w:val="005D1DCA"/>
    <w:rsid w:val="005E472E"/>
    <w:rsid w:val="005E4A99"/>
    <w:rsid w:val="005E7328"/>
    <w:rsid w:val="005F0E3D"/>
    <w:rsid w:val="005F0FA0"/>
    <w:rsid w:val="005F1B76"/>
    <w:rsid w:val="005F6204"/>
    <w:rsid w:val="005F654D"/>
    <w:rsid w:val="00600F83"/>
    <w:rsid w:val="00605345"/>
    <w:rsid w:val="0061361B"/>
    <w:rsid w:val="006144A5"/>
    <w:rsid w:val="006147D3"/>
    <w:rsid w:val="0061635D"/>
    <w:rsid w:val="006174F3"/>
    <w:rsid w:val="0062228C"/>
    <w:rsid w:val="00622B10"/>
    <w:rsid w:val="0062361A"/>
    <w:rsid w:val="006257A0"/>
    <w:rsid w:val="006274CA"/>
    <w:rsid w:val="00635A99"/>
    <w:rsid w:val="006376B6"/>
    <w:rsid w:val="00644F76"/>
    <w:rsid w:val="00647441"/>
    <w:rsid w:val="00652AA6"/>
    <w:rsid w:val="0065397E"/>
    <w:rsid w:val="00654940"/>
    <w:rsid w:val="00660A92"/>
    <w:rsid w:val="00660B1E"/>
    <w:rsid w:val="0066332E"/>
    <w:rsid w:val="00666169"/>
    <w:rsid w:val="00667682"/>
    <w:rsid w:val="006709FD"/>
    <w:rsid w:val="00671DFD"/>
    <w:rsid w:val="00671FEC"/>
    <w:rsid w:val="006724D2"/>
    <w:rsid w:val="006759E3"/>
    <w:rsid w:val="006765AE"/>
    <w:rsid w:val="00681C3E"/>
    <w:rsid w:val="006829C3"/>
    <w:rsid w:val="00692F44"/>
    <w:rsid w:val="00693094"/>
    <w:rsid w:val="0069479E"/>
    <w:rsid w:val="0069598F"/>
    <w:rsid w:val="00696913"/>
    <w:rsid w:val="006A07FD"/>
    <w:rsid w:val="006A21D6"/>
    <w:rsid w:val="006A2707"/>
    <w:rsid w:val="006A6546"/>
    <w:rsid w:val="006B1BA3"/>
    <w:rsid w:val="006B24B5"/>
    <w:rsid w:val="006B42D8"/>
    <w:rsid w:val="006C27EC"/>
    <w:rsid w:val="006C6657"/>
    <w:rsid w:val="006C6FF2"/>
    <w:rsid w:val="006D1DCB"/>
    <w:rsid w:val="006D3D66"/>
    <w:rsid w:val="006D5E58"/>
    <w:rsid w:val="006F4331"/>
    <w:rsid w:val="0070311E"/>
    <w:rsid w:val="00710690"/>
    <w:rsid w:val="007163D1"/>
    <w:rsid w:val="00716A22"/>
    <w:rsid w:val="00717389"/>
    <w:rsid w:val="00720517"/>
    <w:rsid w:val="007218B9"/>
    <w:rsid w:val="00721BA8"/>
    <w:rsid w:val="00725AA5"/>
    <w:rsid w:val="00726002"/>
    <w:rsid w:val="007269BD"/>
    <w:rsid w:val="0072739A"/>
    <w:rsid w:val="0073265D"/>
    <w:rsid w:val="00734338"/>
    <w:rsid w:val="00734E5F"/>
    <w:rsid w:val="00736EAD"/>
    <w:rsid w:val="0074076B"/>
    <w:rsid w:val="00741A84"/>
    <w:rsid w:val="00744066"/>
    <w:rsid w:val="0074482D"/>
    <w:rsid w:val="00747E30"/>
    <w:rsid w:val="0075101F"/>
    <w:rsid w:val="007512CC"/>
    <w:rsid w:val="00754372"/>
    <w:rsid w:val="007604BD"/>
    <w:rsid w:val="007642A9"/>
    <w:rsid w:val="007659FF"/>
    <w:rsid w:val="007660C1"/>
    <w:rsid w:val="00766A44"/>
    <w:rsid w:val="00767A44"/>
    <w:rsid w:val="00770852"/>
    <w:rsid w:val="00771523"/>
    <w:rsid w:val="007722EE"/>
    <w:rsid w:val="00772440"/>
    <w:rsid w:val="00777676"/>
    <w:rsid w:val="00777D2A"/>
    <w:rsid w:val="00780297"/>
    <w:rsid w:val="007837FE"/>
    <w:rsid w:val="00785C93"/>
    <w:rsid w:val="00786B33"/>
    <w:rsid w:val="00791F75"/>
    <w:rsid w:val="00794FF8"/>
    <w:rsid w:val="0079797B"/>
    <w:rsid w:val="00797AD7"/>
    <w:rsid w:val="007A1174"/>
    <w:rsid w:val="007A4D24"/>
    <w:rsid w:val="007A5170"/>
    <w:rsid w:val="007A5643"/>
    <w:rsid w:val="007B018A"/>
    <w:rsid w:val="007B38A5"/>
    <w:rsid w:val="007B38E7"/>
    <w:rsid w:val="007B572C"/>
    <w:rsid w:val="007B61F5"/>
    <w:rsid w:val="007B6534"/>
    <w:rsid w:val="007B6E3A"/>
    <w:rsid w:val="007C6064"/>
    <w:rsid w:val="007C60A2"/>
    <w:rsid w:val="007C7C0E"/>
    <w:rsid w:val="007D65A8"/>
    <w:rsid w:val="007E0107"/>
    <w:rsid w:val="007E0D8D"/>
    <w:rsid w:val="007E3272"/>
    <w:rsid w:val="007E4E2D"/>
    <w:rsid w:val="007E5B95"/>
    <w:rsid w:val="007E6D33"/>
    <w:rsid w:val="007F2587"/>
    <w:rsid w:val="007F3604"/>
    <w:rsid w:val="007F6BE1"/>
    <w:rsid w:val="00807B93"/>
    <w:rsid w:val="00807DA9"/>
    <w:rsid w:val="00811EBD"/>
    <w:rsid w:val="008149CB"/>
    <w:rsid w:val="00815415"/>
    <w:rsid w:val="00815C59"/>
    <w:rsid w:val="0081646D"/>
    <w:rsid w:val="00816FD6"/>
    <w:rsid w:val="00820D75"/>
    <w:rsid w:val="00821885"/>
    <w:rsid w:val="00822244"/>
    <w:rsid w:val="00823568"/>
    <w:rsid w:val="008336C6"/>
    <w:rsid w:val="008338A1"/>
    <w:rsid w:val="0083402C"/>
    <w:rsid w:val="00837962"/>
    <w:rsid w:val="00837BC0"/>
    <w:rsid w:val="00840D58"/>
    <w:rsid w:val="008435C0"/>
    <w:rsid w:val="00843F58"/>
    <w:rsid w:val="008540AD"/>
    <w:rsid w:val="00854C86"/>
    <w:rsid w:val="00856157"/>
    <w:rsid w:val="00856200"/>
    <w:rsid w:val="008577F7"/>
    <w:rsid w:val="00861270"/>
    <w:rsid w:val="00863F36"/>
    <w:rsid w:val="00865453"/>
    <w:rsid w:val="00870ED3"/>
    <w:rsid w:val="008774C5"/>
    <w:rsid w:val="00881C19"/>
    <w:rsid w:val="00884105"/>
    <w:rsid w:val="008854A0"/>
    <w:rsid w:val="00897B56"/>
    <w:rsid w:val="008A2147"/>
    <w:rsid w:val="008A22E7"/>
    <w:rsid w:val="008A5EF8"/>
    <w:rsid w:val="008A7344"/>
    <w:rsid w:val="008B4C2C"/>
    <w:rsid w:val="008B5DB4"/>
    <w:rsid w:val="008B7AAF"/>
    <w:rsid w:val="008C4290"/>
    <w:rsid w:val="008C5266"/>
    <w:rsid w:val="008C6DA9"/>
    <w:rsid w:val="008D094F"/>
    <w:rsid w:val="008D0FAD"/>
    <w:rsid w:val="008D1253"/>
    <w:rsid w:val="008D27EE"/>
    <w:rsid w:val="008D313F"/>
    <w:rsid w:val="008D3749"/>
    <w:rsid w:val="008D6001"/>
    <w:rsid w:val="008D7AC5"/>
    <w:rsid w:val="008E0B28"/>
    <w:rsid w:val="008E11A1"/>
    <w:rsid w:val="008E51AD"/>
    <w:rsid w:val="008F50D2"/>
    <w:rsid w:val="00901507"/>
    <w:rsid w:val="00902D26"/>
    <w:rsid w:val="00903F9D"/>
    <w:rsid w:val="009056BA"/>
    <w:rsid w:val="00905938"/>
    <w:rsid w:val="00906E3C"/>
    <w:rsid w:val="00911F64"/>
    <w:rsid w:val="009123AF"/>
    <w:rsid w:val="00920E63"/>
    <w:rsid w:val="00921665"/>
    <w:rsid w:val="00921732"/>
    <w:rsid w:val="00921F85"/>
    <w:rsid w:val="00923418"/>
    <w:rsid w:val="00924E86"/>
    <w:rsid w:val="00924F2E"/>
    <w:rsid w:val="00927FDF"/>
    <w:rsid w:val="009300DF"/>
    <w:rsid w:val="009332D0"/>
    <w:rsid w:val="00934505"/>
    <w:rsid w:val="00934D5D"/>
    <w:rsid w:val="00940620"/>
    <w:rsid w:val="00942E16"/>
    <w:rsid w:val="00944250"/>
    <w:rsid w:val="009455DB"/>
    <w:rsid w:val="0094611C"/>
    <w:rsid w:val="00956548"/>
    <w:rsid w:val="00957B01"/>
    <w:rsid w:val="00960CC2"/>
    <w:rsid w:val="00960EE0"/>
    <w:rsid w:val="009637B6"/>
    <w:rsid w:val="00965114"/>
    <w:rsid w:val="00972BAD"/>
    <w:rsid w:val="00973B63"/>
    <w:rsid w:val="00974D5D"/>
    <w:rsid w:val="00981598"/>
    <w:rsid w:val="00983370"/>
    <w:rsid w:val="009836C9"/>
    <w:rsid w:val="009856BE"/>
    <w:rsid w:val="00985E04"/>
    <w:rsid w:val="0098686A"/>
    <w:rsid w:val="00991DCB"/>
    <w:rsid w:val="009924E1"/>
    <w:rsid w:val="009939D9"/>
    <w:rsid w:val="00996398"/>
    <w:rsid w:val="009974FD"/>
    <w:rsid w:val="009A0B97"/>
    <w:rsid w:val="009B132B"/>
    <w:rsid w:val="009B6887"/>
    <w:rsid w:val="009B6BB1"/>
    <w:rsid w:val="009B6DA5"/>
    <w:rsid w:val="009B6FD6"/>
    <w:rsid w:val="009C61BE"/>
    <w:rsid w:val="009C65CD"/>
    <w:rsid w:val="009C7C24"/>
    <w:rsid w:val="009D27C0"/>
    <w:rsid w:val="009D3AD9"/>
    <w:rsid w:val="009D3DCD"/>
    <w:rsid w:val="009D5454"/>
    <w:rsid w:val="009E0107"/>
    <w:rsid w:val="009E2F1A"/>
    <w:rsid w:val="009F0FFD"/>
    <w:rsid w:val="009F6C4E"/>
    <w:rsid w:val="00A00474"/>
    <w:rsid w:val="00A007D2"/>
    <w:rsid w:val="00A02ED4"/>
    <w:rsid w:val="00A0435A"/>
    <w:rsid w:val="00A0631D"/>
    <w:rsid w:val="00A110EE"/>
    <w:rsid w:val="00A113CF"/>
    <w:rsid w:val="00A12ED2"/>
    <w:rsid w:val="00A15641"/>
    <w:rsid w:val="00A162F5"/>
    <w:rsid w:val="00A21A95"/>
    <w:rsid w:val="00A226B3"/>
    <w:rsid w:val="00A27D48"/>
    <w:rsid w:val="00A33D6E"/>
    <w:rsid w:val="00A4084B"/>
    <w:rsid w:val="00A40B90"/>
    <w:rsid w:val="00A417FD"/>
    <w:rsid w:val="00A43127"/>
    <w:rsid w:val="00A439E7"/>
    <w:rsid w:val="00A471BB"/>
    <w:rsid w:val="00A515A8"/>
    <w:rsid w:val="00A57C0B"/>
    <w:rsid w:val="00A603B4"/>
    <w:rsid w:val="00A6138E"/>
    <w:rsid w:val="00A61A74"/>
    <w:rsid w:val="00A6290B"/>
    <w:rsid w:val="00A65A18"/>
    <w:rsid w:val="00A65E8B"/>
    <w:rsid w:val="00A6671F"/>
    <w:rsid w:val="00A70396"/>
    <w:rsid w:val="00A737C6"/>
    <w:rsid w:val="00A815BB"/>
    <w:rsid w:val="00A81EF2"/>
    <w:rsid w:val="00A83D35"/>
    <w:rsid w:val="00A83F11"/>
    <w:rsid w:val="00A87EDF"/>
    <w:rsid w:val="00A90181"/>
    <w:rsid w:val="00A90DCB"/>
    <w:rsid w:val="00A94450"/>
    <w:rsid w:val="00A9446C"/>
    <w:rsid w:val="00A9610D"/>
    <w:rsid w:val="00A9612B"/>
    <w:rsid w:val="00A96A9C"/>
    <w:rsid w:val="00A97A74"/>
    <w:rsid w:val="00AA0CD0"/>
    <w:rsid w:val="00AA0D01"/>
    <w:rsid w:val="00AA2904"/>
    <w:rsid w:val="00AA325A"/>
    <w:rsid w:val="00AA624E"/>
    <w:rsid w:val="00AB0080"/>
    <w:rsid w:val="00AB02BC"/>
    <w:rsid w:val="00AB18BC"/>
    <w:rsid w:val="00AB1CA3"/>
    <w:rsid w:val="00AB2130"/>
    <w:rsid w:val="00AB281E"/>
    <w:rsid w:val="00AB44E9"/>
    <w:rsid w:val="00AB451B"/>
    <w:rsid w:val="00AC028B"/>
    <w:rsid w:val="00AC0507"/>
    <w:rsid w:val="00AC07FC"/>
    <w:rsid w:val="00AC14FF"/>
    <w:rsid w:val="00AC1992"/>
    <w:rsid w:val="00AC2C44"/>
    <w:rsid w:val="00AC4365"/>
    <w:rsid w:val="00AC4DB6"/>
    <w:rsid w:val="00AC7A34"/>
    <w:rsid w:val="00AD004C"/>
    <w:rsid w:val="00AD008B"/>
    <w:rsid w:val="00AD3173"/>
    <w:rsid w:val="00AD37C6"/>
    <w:rsid w:val="00AD6ED2"/>
    <w:rsid w:val="00AD7476"/>
    <w:rsid w:val="00AE2562"/>
    <w:rsid w:val="00AE4194"/>
    <w:rsid w:val="00AE6F57"/>
    <w:rsid w:val="00AF105F"/>
    <w:rsid w:val="00AF19D6"/>
    <w:rsid w:val="00AF4C43"/>
    <w:rsid w:val="00B02A9E"/>
    <w:rsid w:val="00B032FB"/>
    <w:rsid w:val="00B033CA"/>
    <w:rsid w:val="00B03C30"/>
    <w:rsid w:val="00B105AB"/>
    <w:rsid w:val="00B10953"/>
    <w:rsid w:val="00B1143B"/>
    <w:rsid w:val="00B11D64"/>
    <w:rsid w:val="00B11DF7"/>
    <w:rsid w:val="00B11E0A"/>
    <w:rsid w:val="00B155E3"/>
    <w:rsid w:val="00B176DF"/>
    <w:rsid w:val="00B205DE"/>
    <w:rsid w:val="00B21B2A"/>
    <w:rsid w:val="00B26BCF"/>
    <w:rsid w:val="00B31ECF"/>
    <w:rsid w:val="00B360EC"/>
    <w:rsid w:val="00B37461"/>
    <w:rsid w:val="00B44224"/>
    <w:rsid w:val="00B44770"/>
    <w:rsid w:val="00B455C9"/>
    <w:rsid w:val="00B47DEF"/>
    <w:rsid w:val="00B500F3"/>
    <w:rsid w:val="00B50125"/>
    <w:rsid w:val="00B52D71"/>
    <w:rsid w:val="00B65EED"/>
    <w:rsid w:val="00B65F5D"/>
    <w:rsid w:val="00B6694D"/>
    <w:rsid w:val="00B7283D"/>
    <w:rsid w:val="00B733FD"/>
    <w:rsid w:val="00B74357"/>
    <w:rsid w:val="00B82983"/>
    <w:rsid w:val="00B849B6"/>
    <w:rsid w:val="00B85E7C"/>
    <w:rsid w:val="00B8749B"/>
    <w:rsid w:val="00B875F2"/>
    <w:rsid w:val="00B8781A"/>
    <w:rsid w:val="00B90E0F"/>
    <w:rsid w:val="00B910EE"/>
    <w:rsid w:val="00B91320"/>
    <w:rsid w:val="00B953F1"/>
    <w:rsid w:val="00BA02BE"/>
    <w:rsid w:val="00BB1469"/>
    <w:rsid w:val="00BB17AC"/>
    <w:rsid w:val="00BB537C"/>
    <w:rsid w:val="00BB6B57"/>
    <w:rsid w:val="00BB761D"/>
    <w:rsid w:val="00BC0BC5"/>
    <w:rsid w:val="00BC12B9"/>
    <w:rsid w:val="00BC6742"/>
    <w:rsid w:val="00BC6F4C"/>
    <w:rsid w:val="00BD5A3E"/>
    <w:rsid w:val="00BD5BB9"/>
    <w:rsid w:val="00BD7059"/>
    <w:rsid w:val="00BD785F"/>
    <w:rsid w:val="00BE2C47"/>
    <w:rsid w:val="00BE48FD"/>
    <w:rsid w:val="00BE5F43"/>
    <w:rsid w:val="00BE7764"/>
    <w:rsid w:val="00BF3975"/>
    <w:rsid w:val="00C0057E"/>
    <w:rsid w:val="00C01F80"/>
    <w:rsid w:val="00C02858"/>
    <w:rsid w:val="00C02A93"/>
    <w:rsid w:val="00C03A06"/>
    <w:rsid w:val="00C0415B"/>
    <w:rsid w:val="00C0526D"/>
    <w:rsid w:val="00C05469"/>
    <w:rsid w:val="00C05815"/>
    <w:rsid w:val="00C07995"/>
    <w:rsid w:val="00C07FB4"/>
    <w:rsid w:val="00C141F6"/>
    <w:rsid w:val="00C146B9"/>
    <w:rsid w:val="00C166DB"/>
    <w:rsid w:val="00C17204"/>
    <w:rsid w:val="00C17371"/>
    <w:rsid w:val="00C2104A"/>
    <w:rsid w:val="00C316DE"/>
    <w:rsid w:val="00C34776"/>
    <w:rsid w:val="00C370C3"/>
    <w:rsid w:val="00C42E5A"/>
    <w:rsid w:val="00C504F1"/>
    <w:rsid w:val="00C5404A"/>
    <w:rsid w:val="00C661C0"/>
    <w:rsid w:val="00C66E1D"/>
    <w:rsid w:val="00C70CBA"/>
    <w:rsid w:val="00C73B6F"/>
    <w:rsid w:val="00C75361"/>
    <w:rsid w:val="00C75D55"/>
    <w:rsid w:val="00C7688A"/>
    <w:rsid w:val="00C76AA0"/>
    <w:rsid w:val="00C770EC"/>
    <w:rsid w:val="00C77550"/>
    <w:rsid w:val="00C8184D"/>
    <w:rsid w:val="00C83167"/>
    <w:rsid w:val="00C83B2A"/>
    <w:rsid w:val="00C85EEE"/>
    <w:rsid w:val="00C92891"/>
    <w:rsid w:val="00C938B5"/>
    <w:rsid w:val="00C9519D"/>
    <w:rsid w:val="00C96BE2"/>
    <w:rsid w:val="00C96F06"/>
    <w:rsid w:val="00C972E4"/>
    <w:rsid w:val="00CA254D"/>
    <w:rsid w:val="00CA2D87"/>
    <w:rsid w:val="00CB1F9B"/>
    <w:rsid w:val="00CB261C"/>
    <w:rsid w:val="00CB4A6C"/>
    <w:rsid w:val="00CC2484"/>
    <w:rsid w:val="00CC2EFE"/>
    <w:rsid w:val="00CC597E"/>
    <w:rsid w:val="00CD0DDF"/>
    <w:rsid w:val="00CD3E27"/>
    <w:rsid w:val="00CD7E71"/>
    <w:rsid w:val="00CE2B05"/>
    <w:rsid w:val="00CE5593"/>
    <w:rsid w:val="00CF18DC"/>
    <w:rsid w:val="00CF1E8A"/>
    <w:rsid w:val="00CF35E7"/>
    <w:rsid w:val="00CF3D6D"/>
    <w:rsid w:val="00D013E1"/>
    <w:rsid w:val="00D03C87"/>
    <w:rsid w:val="00D04D99"/>
    <w:rsid w:val="00D04DD5"/>
    <w:rsid w:val="00D05135"/>
    <w:rsid w:val="00D05300"/>
    <w:rsid w:val="00D05CAA"/>
    <w:rsid w:val="00D06BF0"/>
    <w:rsid w:val="00D12482"/>
    <w:rsid w:val="00D134CA"/>
    <w:rsid w:val="00D13E59"/>
    <w:rsid w:val="00D1459D"/>
    <w:rsid w:val="00D165C9"/>
    <w:rsid w:val="00D17E22"/>
    <w:rsid w:val="00D23D2C"/>
    <w:rsid w:val="00D23FC1"/>
    <w:rsid w:val="00D25062"/>
    <w:rsid w:val="00D2590D"/>
    <w:rsid w:val="00D27755"/>
    <w:rsid w:val="00D304F9"/>
    <w:rsid w:val="00D31827"/>
    <w:rsid w:val="00D3759E"/>
    <w:rsid w:val="00D43E5C"/>
    <w:rsid w:val="00D43F97"/>
    <w:rsid w:val="00D55241"/>
    <w:rsid w:val="00D554B7"/>
    <w:rsid w:val="00D55CDD"/>
    <w:rsid w:val="00D620C4"/>
    <w:rsid w:val="00D63908"/>
    <w:rsid w:val="00D64284"/>
    <w:rsid w:val="00D6506E"/>
    <w:rsid w:val="00D67CFE"/>
    <w:rsid w:val="00D71723"/>
    <w:rsid w:val="00D72BF7"/>
    <w:rsid w:val="00D72DFD"/>
    <w:rsid w:val="00D76AE8"/>
    <w:rsid w:val="00D76F6F"/>
    <w:rsid w:val="00D90F6E"/>
    <w:rsid w:val="00D92495"/>
    <w:rsid w:val="00D95C93"/>
    <w:rsid w:val="00D9628A"/>
    <w:rsid w:val="00D97BA1"/>
    <w:rsid w:val="00DA14F1"/>
    <w:rsid w:val="00DA44D5"/>
    <w:rsid w:val="00DB0387"/>
    <w:rsid w:val="00DB0D1E"/>
    <w:rsid w:val="00DB38B8"/>
    <w:rsid w:val="00DB4F41"/>
    <w:rsid w:val="00DC0F2F"/>
    <w:rsid w:val="00DC782C"/>
    <w:rsid w:val="00DD2094"/>
    <w:rsid w:val="00DD214D"/>
    <w:rsid w:val="00DD63E6"/>
    <w:rsid w:val="00DD7EAB"/>
    <w:rsid w:val="00DE00B3"/>
    <w:rsid w:val="00DE32E3"/>
    <w:rsid w:val="00DE5630"/>
    <w:rsid w:val="00DE6518"/>
    <w:rsid w:val="00E003B5"/>
    <w:rsid w:val="00E00C2B"/>
    <w:rsid w:val="00E027E3"/>
    <w:rsid w:val="00E02A30"/>
    <w:rsid w:val="00E02AA0"/>
    <w:rsid w:val="00E034B7"/>
    <w:rsid w:val="00E04AA7"/>
    <w:rsid w:val="00E05235"/>
    <w:rsid w:val="00E0535E"/>
    <w:rsid w:val="00E1132D"/>
    <w:rsid w:val="00E127A2"/>
    <w:rsid w:val="00E13C71"/>
    <w:rsid w:val="00E16DF1"/>
    <w:rsid w:val="00E17489"/>
    <w:rsid w:val="00E208CD"/>
    <w:rsid w:val="00E21901"/>
    <w:rsid w:val="00E219BA"/>
    <w:rsid w:val="00E2276C"/>
    <w:rsid w:val="00E2514F"/>
    <w:rsid w:val="00E318D4"/>
    <w:rsid w:val="00E3543E"/>
    <w:rsid w:val="00E3671F"/>
    <w:rsid w:val="00E40B9D"/>
    <w:rsid w:val="00E41714"/>
    <w:rsid w:val="00E42181"/>
    <w:rsid w:val="00E4364D"/>
    <w:rsid w:val="00E43857"/>
    <w:rsid w:val="00E46BCF"/>
    <w:rsid w:val="00E47B70"/>
    <w:rsid w:val="00E50138"/>
    <w:rsid w:val="00E51A81"/>
    <w:rsid w:val="00E52D4F"/>
    <w:rsid w:val="00E54C5F"/>
    <w:rsid w:val="00E56426"/>
    <w:rsid w:val="00E57459"/>
    <w:rsid w:val="00E57C92"/>
    <w:rsid w:val="00E57F71"/>
    <w:rsid w:val="00E610DA"/>
    <w:rsid w:val="00E63D05"/>
    <w:rsid w:val="00E64089"/>
    <w:rsid w:val="00E726B2"/>
    <w:rsid w:val="00E74211"/>
    <w:rsid w:val="00E769D7"/>
    <w:rsid w:val="00E8138E"/>
    <w:rsid w:val="00E81D32"/>
    <w:rsid w:val="00E840CD"/>
    <w:rsid w:val="00E8441C"/>
    <w:rsid w:val="00E87212"/>
    <w:rsid w:val="00E90239"/>
    <w:rsid w:val="00E90567"/>
    <w:rsid w:val="00E91CEC"/>
    <w:rsid w:val="00E97604"/>
    <w:rsid w:val="00EA2201"/>
    <w:rsid w:val="00EA2642"/>
    <w:rsid w:val="00EA3139"/>
    <w:rsid w:val="00EA3FD7"/>
    <w:rsid w:val="00EA42E7"/>
    <w:rsid w:val="00EB1CF3"/>
    <w:rsid w:val="00EB509C"/>
    <w:rsid w:val="00EB5BA0"/>
    <w:rsid w:val="00EB7DDF"/>
    <w:rsid w:val="00EC21E2"/>
    <w:rsid w:val="00EC59BE"/>
    <w:rsid w:val="00EC6C69"/>
    <w:rsid w:val="00ED161A"/>
    <w:rsid w:val="00ED2826"/>
    <w:rsid w:val="00EE25A6"/>
    <w:rsid w:val="00EE30A2"/>
    <w:rsid w:val="00EE5F1D"/>
    <w:rsid w:val="00EE713F"/>
    <w:rsid w:val="00EF57E0"/>
    <w:rsid w:val="00EF5B25"/>
    <w:rsid w:val="00EF6E60"/>
    <w:rsid w:val="00EF7613"/>
    <w:rsid w:val="00EF7A81"/>
    <w:rsid w:val="00F00B79"/>
    <w:rsid w:val="00F01741"/>
    <w:rsid w:val="00F019AF"/>
    <w:rsid w:val="00F01FEC"/>
    <w:rsid w:val="00F10B1C"/>
    <w:rsid w:val="00F11EA7"/>
    <w:rsid w:val="00F149C6"/>
    <w:rsid w:val="00F14C69"/>
    <w:rsid w:val="00F178E0"/>
    <w:rsid w:val="00F275FC"/>
    <w:rsid w:val="00F27616"/>
    <w:rsid w:val="00F3003F"/>
    <w:rsid w:val="00F30E42"/>
    <w:rsid w:val="00F334FB"/>
    <w:rsid w:val="00F341AE"/>
    <w:rsid w:val="00F34C3F"/>
    <w:rsid w:val="00F35796"/>
    <w:rsid w:val="00F36535"/>
    <w:rsid w:val="00F40371"/>
    <w:rsid w:val="00F437E2"/>
    <w:rsid w:val="00F50DD6"/>
    <w:rsid w:val="00F52172"/>
    <w:rsid w:val="00F52D88"/>
    <w:rsid w:val="00F562BF"/>
    <w:rsid w:val="00F56D6B"/>
    <w:rsid w:val="00F56D7B"/>
    <w:rsid w:val="00F57FA0"/>
    <w:rsid w:val="00F6189D"/>
    <w:rsid w:val="00F6266A"/>
    <w:rsid w:val="00F65A83"/>
    <w:rsid w:val="00F66900"/>
    <w:rsid w:val="00F66FE9"/>
    <w:rsid w:val="00F67083"/>
    <w:rsid w:val="00F67951"/>
    <w:rsid w:val="00F756B2"/>
    <w:rsid w:val="00F76437"/>
    <w:rsid w:val="00F77664"/>
    <w:rsid w:val="00F80526"/>
    <w:rsid w:val="00F861B4"/>
    <w:rsid w:val="00F8633E"/>
    <w:rsid w:val="00F870E5"/>
    <w:rsid w:val="00F8798D"/>
    <w:rsid w:val="00F91E19"/>
    <w:rsid w:val="00F93407"/>
    <w:rsid w:val="00F96622"/>
    <w:rsid w:val="00FA0641"/>
    <w:rsid w:val="00FA0F8D"/>
    <w:rsid w:val="00FA1C24"/>
    <w:rsid w:val="00FA5D44"/>
    <w:rsid w:val="00FB43C6"/>
    <w:rsid w:val="00FB77B3"/>
    <w:rsid w:val="00FB7807"/>
    <w:rsid w:val="00FC2C3E"/>
    <w:rsid w:val="00FC3E92"/>
    <w:rsid w:val="00FC501D"/>
    <w:rsid w:val="00FC5E9F"/>
    <w:rsid w:val="00FD4142"/>
    <w:rsid w:val="00FD4293"/>
    <w:rsid w:val="00FD4924"/>
    <w:rsid w:val="00FE37D9"/>
    <w:rsid w:val="00FE7AEF"/>
    <w:rsid w:val="00FE7EBD"/>
    <w:rsid w:val="00FF194D"/>
    <w:rsid w:val="00FF2F68"/>
    <w:rsid w:val="00FF344C"/>
    <w:rsid w:val="00FF5A43"/>
    <w:rsid w:val="00FF5C6A"/>
    <w:rsid w:val="00FF5F43"/>
    <w:rsid w:val="00FF6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616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DA5"/>
    <w:pPr>
      <w:tabs>
        <w:tab w:val="center" w:pos="4680"/>
        <w:tab w:val="right" w:pos="9360"/>
      </w:tabs>
    </w:pPr>
  </w:style>
  <w:style w:type="character" w:customStyle="1" w:styleId="HeaderChar">
    <w:name w:val="Header Char"/>
    <w:basedOn w:val="DefaultParagraphFont"/>
    <w:link w:val="Header"/>
    <w:uiPriority w:val="99"/>
    <w:rsid w:val="009B6DA5"/>
  </w:style>
  <w:style w:type="paragraph" w:styleId="Footer">
    <w:name w:val="footer"/>
    <w:basedOn w:val="Normal"/>
    <w:link w:val="FooterChar"/>
    <w:uiPriority w:val="99"/>
    <w:unhideWhenUsed/>
    <w:rsid w:val="009B6DA5"/>
    <w:pPr>
      <w:tabs>
        <w:tab w:val="center" w:pos="4680"/>
        <w:tab w:val="right" w:pos="9360"/>
      </w:tabs>
    </w:pPr>
  </w:style>
  <w:style w:type="character" w:customStyle="1" w:styleId="FooterChar">
    <w:name w:val="Footer Char"/>
    <w:basedOn w:val="DefaultParagraphFont"/>
    <w:link w:val="Footer"/>
    <w:uiPriority w:val="99"/>
    <w:rsid w:val="009B6DA5"/>
  </w:style>
  <w:style w:type="paragraph" w:styleId="ListParagraph">
    <w:name w:val="List Paragraph"/>
    <w:basedOn w:val="Normal"/>
    <w:uiPriority w:val="34"/>
    <w:qFormat/>
    <w:rsid w:val="00404200"/>
    <w:pPr>
      <w:ind w:left="720"/>
      <w:contextualSpacing/>
    </w:pPr>
  </w:style>
  <w:style w:type="table" w:styleId="TableGrid">
    <w:name w:val="Table Grid"/>
    <w:basedOn w:val="TableNormal"/>
    <w:uiPriority w:val="39"/>
    <w:rsid w:val="00786B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D4142"/>
  </w:style>
  <w:style w:type="character" w:styleId="Hyperlink">
    <w:name w:val="Hyperlink"/>
    <w:basedOn w:val="DefaultParagraphFont"/>
    <w:uiPriority w:val="99"/>
    <w:unhideWhenUsed/>
    <w:rsid w:val="005F0FA0"/>
    <w:rPr>
      <w:color w:val="0563C1" w:themeColor="hyperlink"/>
      <w:u w:val="single"/>
    </w:rPr>
  </w:style>
  <w:style w:type="character" w:styleId="CommentReference">
    <w:name w:val="annotation reference"/>
    <w:basedOn w:val="DefaultParagraphFont"/>
    <w:uiPriority w:val="99"/>
    <w:semiHidden/>
    <w:unhideWhenUsed/>
    <w:rsid w:val="00172234"/>
    <w:rPr>
      <w:sz w:val="18"/>
      <w:szCs w:val="18"/>
    </w:rPr>
  </w:style>
  <w:style w:type="paragraph" w:styleId="CommentText">
    <w:name w:val="annotation text"/>
    <w:basedOn w:val="Normal"/>
    <w:link w:val="CommentTextChar"/>
    <w:uiPriority w:val="99"/>
    <w:semiHidden/>
    <w:unhideWhenUsed/>
    <w:rsid w:val="00172234"/>
  </w:style>
  <w:style w:type="character" w:customStyle="1" w:styleId="CommentTextChar">
    <w:name w:val="Comment Text Char"/>
    <w:basedOn w:val="DefaultParagraphFont"/>
    <w:link w:val="CommentText"/>
    <w:uiPriority w:val="99"/>
    <w:semiHidden/>
    <w:rsid w:val="00172234"/>
  </w:style>
  <w:style w:type="paragraph" w:styleId="CommentSubject">
    <w:name w:val="annotation subject"/>
    <w:basedOn w:val="CommentText"/>
    <w:next w:val="CommentText"/>
    <w:link w:val="CommentSubjectChar"/>
    <w:uiPriority w:val="99"/>
    <w:semiHidden/>
    <w:unhideWhenUsed/>
    <w:rsid w:val="00172234"/>
    <w:rPr>
      <w:b/>
      <w:bCs/>
      <w:sz w:val="20"/>
      <w:szCs w:val="20"/>
    </w:rPr>
  </w:style>
  <w:style w:type="character" w:customStyle="1" w:styleId="CommentSubjectChar">
    <w:name w:val="Comment Subject Char"/>
    <w:basedOn w:val="CommentTextChar"/>
    <w:link w:val="CommentSubject"/>
    <w:uiPriority w:val="99"/>
    <w:semiHidden/>
    <w:rsid w:val="00172234"/>
    <w:rPr>
      <w:b/>
      <w:bCs/>
      <w:sz w:val="20"/>
      <w:szCs w:val="20"/>
    </w:rPr>
  </w:style>
  <w:style w:type="paragraph" w:styleId="BalloonText">
    <w:name w:val="Balloon Text"/>
    <w:basedOn w:val="Normal"/>
    <w:link w:val="BalloonTextChar"/>
    <w:uiPriority w:val="99"/>
    <w:semiHidden/>
    <w:unhideWhenUsed/>
    <w:rsid w:val="001722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223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65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764398">
      <w:bodyDiv w:val="1"/>
      <w:marLeft w:val="0"/>
      <w:marRight w:val="0"/>
      <w:marTop w:val="0"/>
      <w:marBottom w:val="0"/>
      <w:divBdr>
        <w:top w:val="none" w:sz="0" w:space="0" w:color="auto"/>
        <w:left w:val="none" w:sz="0" w:space="0" w:color="auto"/>
        <w:bottom w:val="none" w:sz="0" w:space="0" w:color="auto"/>
        <w:right w:val="none" w:sz="0" w:space="0" w:color="auto"/>
      </w:divBdr>
    </w:div>
    <w:div w:id="731849604">
      <w:bodyDiv w:val="1"/>
      <w:marLeft w:val="0"/>
      <w:marRight w:val="0"/>
      <w:marTop w:val="0"/>
      <w:marBottom w:val="0"/>
      <w:divBdr>
        <w:top w:val="none" w:sz="0" w:space="0" w:color="auto"/>
        <w:left w:val="none" w:sz="0" w:space="0" w:color="auto"/>
        <w:bottom w:val="none" w:sz="0" w:space="0" w:color="auto"/>
        <w:right w:val="none" w:sz="0" w:space="0" w:color="auto"/>
      </w:divBdr>
    </w:div>
    <w:div w:id="772437529">
      <w:bodyDiv w:val="1"/>
      <w:marLeft w:val="0"/>
      <w:marRight w:val="0"/>
      <w:marTop w:val="0"/>
      <w:marBottom w:val="0"/>
      <w:divBdr>
        <w:top w:val="none" w:sz="0" w:space="0" w:color="auto"/>
        <w:left w:val="none" w:sz="0" w:space="0" w:color="auto"/>
        <w:bottom w:val="none" w:sz="0" w:space="0" w:color="auto"/>
        <w:right w:val="none" w:sz="0" w:space="0" w:color="auto"/>
      </w:divBdr>
    </w:div>
    <w:div w:id="1311441127">
      <w:bodyDiv w:val="1"/>
      <w:marLeft w:val="0"/>
      <w:marRight w:val="0"/>
      <w:marTop w:val="0"/>
      <w:marBottom w:val="0"/>
      <w:divBdr>
        <w:top w:val="none" w:sz="0" w:space="0" w:color="auto"/>
        <w:left w:val="none" w:sz="0" w:space="0" w:color="auto"/>
        <w:bottom w:val="none" w:sz="0" w:space="0" w:color="auto"/>
        <w:right w:val="none" w:sz="0" w:space="0" w:color="auto"/>
      </w:divBdr>
    </w:div>
    <w:div w:id="1673948758">
      <w:bodyDiv w:val="1"/>
      <w:marLeft w:val="0"/>
      <w:marRight w:val="0"/>
      <w:marTop w:val="0"/>
      <w:marBottom w:val="0"/>
      <w:divBdr>
        <w:top w:val="none" w:sz="0" w:space="0" w:color="auto"/>
        <w:left w:val="none" w:sz="0" w:space="0" w:color="auto"/>
        <w:bottom w:val="none" w:sz="0" w:space="0" w:color="auto"/>
        <w:right w:val="none" w:sz="0" w:space="0" w:color="auto"/>
      </w:divBdr>
    </w:div>
    <w:div w:id="1855001327">
      <w:bodyDiv w:val="1"/>
      <w:marLeft w:val="0"/>
      <w:marRight w:val="0"/>
      <w:marTop w:val="0"/>
      <w:marBottom w:val="0"/>
      <w:divBdr>
        <w:top w:val="none" w:sz="0" w:space="0" w:color="auto"/>
        <w:left w:val="none" w:sz="0" w:space="0" w:color="auto"/>
        <w:bottom w:val="none" w:sz="0" w:space="0" w:color="auto"/>
        <w:right w:val="none" w:sz="0" w:space="0" w:color="auto"/>
      </w:divBdr>
    </w:div>
    <w:div w:id="19982231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0.gif"/><Relationship Id="rId18" Type="http://schemas.openxmlformats.org/officeDocument/2006/relationships/hyperlink" Target="http://www.basketball-reference.com" TargetMode="External"/><Relationship Id="rId26"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hyperlink" Target="https://www.sports-reference.com/blog/2015/03/srs-calculation-details/" TargetMode="External"/><Relationship Id="rId34" Type="http://schemas.openxmlformats.org/officeDocument/2006/relationships/fontTable" Target="fontTable.xml"/><Relationship Id="rId7" Type="http://schemas.openxmlformats.org/officeDocument/2006/relationships/hyperlink" Target="http://www.basketballreference.com" TargetMode="External"/><Relationship Id="rId12" Type="http://schemas.openxmlformats.org/officeDocument/2006/relationships/image" Target="media/image20.gif"/><Relationship Id="rId17" Type="http://schemas.openxmlformats.org/officeDocument/2006/relationships/image" Target="media/image6.emf"/><Relationship Id="rId25" Type="http://schemas.openxmlformats.org/officeDocument/2006/relationships/hyperlink" Target="https://www.sportingcharts.com/dictionary/nba/game-score-statistic.aspx"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hyperlink" Target="http://www.jstor.org.libproxy.clemson.edu/stable/20685052" TargetMode="External"/><Relationship Id="rId29"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hyperlink" Target="http://www.publicpolicypolling.com/main/2016/05/sports-poll.html"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hyperlink" Target="https://turnernbahangtime.files.wordpress.com/2015/11/official-nba-rule-book-2015-16.pdf" TargetMode="External"/><Relationship Id="rId28" Type="http://schemas.openxmlformats.org/officeDocument/2006/relationships/image" Target="media/image9.emf"/><Relationship Id="rId10" Type="http://schemas.openxmlformats.org/officeDocument/2006/relationships/image" Target="media/image2.gif"/><Relationship Id="rId19" Type="http://schemas.openxmlformats.org/officeDocument/2006/relationships/hyperlink" Target="http://triblive.com/sports/otherlocal/7766668-74/athletes-role-public" TargetMode="External"/><Relationship Id="rId31"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10.gif"/><Relationship Id="rId14" Type="http://schemas.openxmlformats.org/officeDocument/2006/relationships/hyperlink" Target="http://www.spotrac.com" TargetMode="External"/><Relationship Id="rId22" Type="http://schemas.openxmlformats.org/officeDocument/2006/relationships/hyperlink" Target="http://dc.etsu.edu/etd/3165" TargetMode="External"/><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theme" Target="theme/theme1.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43</Pages>
  <Words>8457</Words>
  <Characters>48207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 Davis</dc:creator>
  <cp:keywords/>
  <dc:description/>
  <cp:lastModifiedBy>Microsoft Office User</cp:lastModifiedBy>
  <cp:revision>2</cp:revision>
  <cp:lastPrinted>2018-07-27T18:15:00Z</cp:lastPrinted>
  <dcterms:created xsi:type="dcterms:W3CDTF">2018-07-30T13:32:00Z</dcterms:created>
  <dcterms:modified xsi:type="dcterms:W3CDTF">2018-07-30T13:32:00Z</dcterms:modified>
</cp:coreProperties>
</file>