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1A3FBE8B" w:rsidR="00816933" w:rsidRDefault="00A65E15" w:rsidP="00816933">
      <w:pPr>
        <w:spacing w:line="360" w:lineRule="auto"/>
        <w:ind w:left="360"/>
        <w:jc w:val="center"/>
      </w:pPr>
      <w:r>
        <w:rPr>
          <w:b/>
          <w:bCs/>
        </w:rPr>
        <w:t>v4.</w:t>
      </w:r>
      <w:r w:rsidR="00D95F83">
        <w:rPr>
          <w:b/>
          <w:bCs/>
        </w:rPr>
        <w:t>6</w:t>
      </w:r>
      <w:r w:rsidR="00830A8E">
        <w:rPr>
          <w:b/>
          <w:bCs/>
        </w:rPr>
        <w:t>1</w:t>
      </w:r>
      <w:r w:rsidR="00451A26">
        <w:rPr>
          <w:b/>
          <w:bCs/>
        </w:rPr>
        <w:t xml:space="preserve"> </w:t>
      </w:r>
      <w:r w:rsidR="00830A8E" w:rsidRPr="00D95F83">
        <w:t>2</w:t>
      </w:r>
      <w:r w:rsidR="00D95F83">
        <w:t>0</w:t>
      </w:r>
      <w:r w:rsidR="00816933">
        <w:t xml:space="preserve"> </w:t>
      </w:r>
      <w:r w:rsidR="00D95F83">
        <w:t>December</w:t>
      </w:r>
      <w:r w:rsidR="00816933">
        <w:t xml:space="preserve"> 201</w:t>
      </w:r>
      <w:r w:rsidR="00862584">
        <w:t>9</w:t>
      </w: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3BC58416" w:rsidR="00B151F1" w:rsidRDefault="00B151F1" w:rsidP="00B151F1">
      <w:pPr>
        <w:spacing w:after="200" w:line="360" w:lineRule="auto"/>
      </w:pPr>
    </w:p>
    <w:p w14:paraId="361F8057" w14:textId="77777777"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w:t>
      </w:r>
      <w:proofErr w:type="gramStart"/>
      <w:r>
        <w:t>data,</w:t>
      </w:r>
      <w:proofErr w:type="gramEnd"/>
      <w:r>
        <w:t xml:space="preserve">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6F4801"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6F4801"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15"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6F4801"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6F4801"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6F4801"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w:t>
      </w:r>
      <w:proofErr w:type="spellStart"/>
      <w:r>
        <w:t>ptotically</w:t>
      </w:r>
      <w:proofErr w:type="spellEnd"/>
      <w:r>
        <w:t xml:space="preserve">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6F4801"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6"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which i</w:t>
      </w:r>
      <w:proofErr w:type="spellStart"/>
      <w:r>
        <w:t>s</w:t>
      </w:r>
      <w:proofErr w:type="spellEnd"/>
      <w:r>
        <w:t xml:space="preserve">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w:t>
      </w:r>
      <w:proofErr w:type="spellStart"/>
      <w:r>
        <w:t>esearcher</w:t>
      </w:r>
      <w:proofErr w:type="spellEnd"/>
      <w:r>
        <w:t xml:space="preserve">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w:t>
      </w:r>
      <w:proofErr w:type="spellStart"/>
      <w:r>
        <w:t>ble</w:t>
      </w:r>
      <w:proofErr w:type="spellEnd"/>
      <w:r>
        <w:t xml:space="preserv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6F4801"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w:t>
      </w:r>
      <w:proofErr w:type="spellStart"/>
      <w:r>
        <w:t>ghest</w:t>
      </w:r>
      <w:proofErr w:type="spellEnd"/>
      <w:r>
        <w:t xml:space="preserve">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6F4801"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6F4801"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6F4801"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6F4801"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7"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8"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9"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20"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21"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22"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2952CF" w:rsidRDefault="0062295E" w:rsidP="0062295E">
      <w:pPr>
        <w:spacing w:after="200" w:line="360" w:lineRule="auto"/>
        <w:rPr>
          <w:b/>
          <w:sz w:val="28"/>
          <w:szCs w:val="28"/>
        </w:rPr>
      </w:pPr>
      <w:r w:rsidRPr="002952CF">
        <w:rPr>
          <w:b/>
          <w:sz w:val="28"/>
          <w:szCs w:val="28"/>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2952CF">
      <w:p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which res</w:t>
      </w:r>
      <w:proofErr w:type="spellStart"/>
      <w:r>
        <w:t>ults</w:t>
      </w:r>
      <w:proofErr w:type="spellEnd"/>
      <w:r>
        <w:t xml:space="preserve">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rsidR="00B61558">
        <w:t xml:space="preserve"> (Bernard and Bos-Levenbach (1953))</w:t>
      </w:r>
    </w:p>
    <w:p w14:paraId="6F89476B" w14:textId="43E922D2" w:rsidR="00B61558" w:rsidRP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rsidR="00B61558">
        <w:t xml:space="preserve"> (National Institute of Standards and Technology (2013))</w:t>
      </w:r>
    </w:p>
    <w:p w14:paraId="697EDA31" w14:textId="65687218" w:rsidR="00B61558" w:rsidRP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rsidR="00B61558">
        <w:t xml:space="preserve"> (Hu and Yuang (2001))</w:t>
      </w:r>
    </w:p>
    <w:p w14:paraId="7A8547FD" w14:textId="1367E84D" w:rsidR="0029411D" w:rsidRP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rsidR="0029411D">
        <w:t xml:space="preserve"> (Wikipedia (2018a))</w:t>
      </w:r>
    </w:p>
    <w:p w14:paraId="394B0E8B" w14:textId="09BCD44F" w:rsidR="0029411D" w:rsidRP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k-0.375</m:t>
            </m:r>
          </m:num>
          <m:den>
            <m:r>
              <w:rPr>
                <w:rFonts w:ascii="Cambria Math" w:hAnsi="Cambria Math"/>
              </w:rPr>
              <m:t>n+0.250</m:t>
            </m:r>
          </m:den>
        </m:f>
      </m:oMath>
      <w:r w:rsidR="0029411D">
        <w:t xml:space="preserve"> (Blom (1958))</w:t>
      </w:r>
    </w:p>
    <w:p w14:paraId="495BC16B" w14:textId="0CE22453" w:rsidR="0029411D" w:rsidRP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m:t>
            </m:r>
          </m:num>
          <m:den>
            <m:r>
              <w:rPr>
                <w:rFonts w:ascii="Cambria Math" w:hAnsi="Cambria Math"/>
              </w:rPr>
              <m:t>n+0.2</m:t>
            </m:r>
          </m:den>
        </m:f>
      </m:oMath>
      <w:r w:rsidR="0029411D">
        <w:t xml:space="preserve"> (Cunnane (1978))</w:t>
      </w:r>
    </w:p>
    <w:p w14:paraId="7A1B52D9" w14:textId="476FAD6D" w:rsidR="0029411D" w:rsidRP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k-0.44</m:t>
            </m:r>
          </m:num>
          <m:den>
            <m:r>
              <w:rPr>
                <w:rFonts w:ascii="Cambria Math" w:hAnsi="Cambria Math"/>
              </w:rPr>
              <m:t>n+0.12</m:t>
            </m:r>
          </m:den>
        </m:f>
      </m:oMath>
      <w:r w:rsidR="0029411D">
        <w:t xml:space="preserve"> (Gringorton (1963))</w:t>
      </w:r>
    </w:p>
    <w:p w14:paraId="63987F32" w14:textId="357744D5" w:rsidR="0029411D" w:rsidRPr="00B6155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num>
          <m:den>
            <m:r>
              <w:rPr>
                <w:rFonts w:ascii="Cambria Math" w:hAnsi="Cambria Math"/>
              </w:rPr>
              <m:t>n</m:t>
            </m:r>
          </m:den>
        </m:f>
      </m:oMath>
      <w:r w:rsidR="0029411D">
        <w:t xml:space="preserve"> (Hazen (19</w:t>
      </w:r>
      <w:r w:rsidR="009A4C98">
        <w:t>1</w:t>
      </w:r>
      <w:r w:rsidR="0029411D">
        <w:t>3))</w:t>
      </w:r>
    </w:p>
    <w:p w14:paraId="461159DB" w14:textId="0E06174E" w:rsidR="00C47E7A"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k-0.567</m:t>
            </m:r>
          </m:num>
          <m:den>
            <m:r>
              <w:rPr>
                <w:rFonts w:ascii="Cambria Math" w:hAnsi="Cambria Math"/>
              </w:rPr>
              <m:t>n+0.134</m:t>
            </m:r>
          </m:den>
        </m:f>
      </m:oMath>
    </w:p>
    <w:p w14:paraId="1AB8CFF9" w14:textId="1320F7C9" w:rsidR="009A4C98" w:rsidRDefault="006F4801"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k-1.0</m:t>
            </m:r>
          </m:num>
          <m:den>
            <m:r>
              <w:rPr>
                <w:rFonts w:ascii="Cambria Math" w:hAnsi="Cambria Math"/>
              </w:rPr>
              <m:t>n-1.0</m:t>
            </m:r>
          </m:den>
        </m:f>
      </m:oMath>
      <w:r w:rsidR="009A4C98">
        <w:t xml:space="preserve"> (Filliben (1975))</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w:t>
      </w:r>
      <w:proofErr w:type="spellStart"/>
      <w:r>
        <w:t>en</w:t>
      </w:r>
      <w:proofErr w:type="spellEnd"/>
      <w:r>
        <w:t xml:space="preserve">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Gnanad</w:t>
      </w:r>
      <w:bookmarkStart w:id="1" w:name="_GoBack"/>
      <w:bookmarkEnd w:id="1"/>
      <w:r>
        <w:t xml:space="preserve">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23"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 xml:space="preserve">Wikipedia (2018a): </w:t>
      </w:r>
      <w:hyperlink r:id="rId24"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25"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7E578603" w14:textId="77777777" w:rsidR="00501882" w:rsidRDefault="00501882">
      <w:pPr>
        <w:spacing w:after="200" w:line="276"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16CE1D4C"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w:t>
      </w:r>
      <w:r w:rsidR="00AF5949">
        <w:t>guidance</w:t>
      </w:r>
      <w:r>
        <w:t xml:space="preserve">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6F4801"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C46B549"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w:t>
      </w:r>
      <w:proofErr w:type="spellStart"/>
      <w:r>
        <w:t>i.i.d</w:t>
      </w:r>
      <w:proofErr w:type="spellEnd"/>
      <w:r>
        <w:t xml:space="preserve">.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w:t>
      </w:r>
      <w:proofErr w:type="spellStart"/>
      <w:r>
        <w:t>ateral</w:t>
      </w:r>
      <w:proofErr w:type="spellEnd"/>
      <w:r>
        <w:t xml:space="preserve">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t>
      </w:r>
      <w:proofErr w:type="spellStart"/>
      <w:r>
        <w:t>w.r.t.</w:t>
      </w:r>
      <w:proofErr w:type="spellEnd"/>
      <w:r>
        <w:t xml:space="preserve">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6F4801"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6F4801"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6F4801"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w:t>
      </w:r>
      <w:proofErr w:type="spellStart"/>
      <w:r w:rsidR="005C2228">
        <w:rPr>
          <w:u w:val="single"/>
        </w:rPr>
        <w:t>tility</w:t>
      </w:r>
      <w:proofErr w:type="spellEnd"/>
      <w:r w:rsidR="005C2228">
        <w:rPr>
          <w:u w:val="single"/>
        </w:rPr>
        <w:t xml:space="preserve">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w:t>
      </w:r>
      <w:proofErr w:type="spellStart"/>
      <w:r>
        <w:t>tive</w:t>
      </w:r>
      <w:proofErr w:type="spellEnd"/>
      <w:r>
        <w:t>.</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w:t>
      </w:r>
      <w:proofErr w:type="spellStart"/>
      <w:r>
        <w:t>lized</w:t>
      </w:r>
      <w:proofErr w:type="spellEnd"/>
      <w:r>
        <w:t xml:space="preserve">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w:t>
      </w:r>
      <w:proofErr w:type="spellStart"/>
      <w:r>
        <w:t>heir</w:t>
      </w:r>
      <w:proofErr w:type="spellEnd"/>
      <w:r>
        <w:t xml:space="preserve">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w:t>
      </w:r>
      <w:proofErr w:type="spellStart"/>
      <w:r>
        <w:t>robability</w:t>
      </w:r>
      <w:proofErr w:type="spellEnd"/>
      <w:r>
        <w:t xml:space="preserve">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w:t>
      </w:r>
      <w:proofErr w:type="gramStart"/>
      <w:r>
        <w:t>Distribution.</w:t>
      </w:r>
      <w:proofErr w:type="gramEnd"/>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w:t>
      </w:r>
      <w:proofErr w:type="spellStart"/>
      <w:r>
        <w:t>culation</w:t>
      </w:r>
      <w:proofErr w:type="spellEnd"/>
      <w:r>
        <w:t xml:space="preserve">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6F4801"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6F4801"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6F4801"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26"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27"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28"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6F4801"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6F4801"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6F4801"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6F4801"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w:t>
      </w:r>
      <w:proofErr w:type="spellStart"/>
      <w:r>
        <w:t>ccounts</w:t>
      </w:r>
      <w:proofErr w:type="spellEnd"/>
      <w:r>
        <w:t xml:space="preserve">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6F4801"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6F4801"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6F4801"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6F4801"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w:t>
      </w:r>
      <w:proofErr w:type="spellStart"/>
      <w:r>
        <w:t>ble</w:t>
      </w:r>
      <w:proofErr w:type="spellEnd"/>
      <w:r>
        <w:t xml:space="preserv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6F4801"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w:t>
      </w:r>
      <w:proofErr w:type="spellStart"/>
      <w:r>
        <w:t>ity</w:t>
      </w:r>
      <w:proofErr w:type="spellEnd"/>
      <w:r>
        <w:t xml:space="preserve">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w:t>
      </w:r>
      <w:proofErr w:type="spellStart"/>
      <w:r>
        <w:t>nderstates</w:t>
      </w:r>
      <w:proofErr w:type="spellEnd"/>
      <w:r>
        <w:t xml:space="preserve">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6F4801"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6F4801"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6F4801"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w:t>
      </w:r>
      <w:proofErr w:type="spellStart"/>
      <w:r>
        <w:t>eption</w:t>
      </w:r>
      <w:proofErr w:type="spellEnd"/>
      <w:r>
        <w:t xml:space="preserve">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w:t>
      </w:r>
      <w:proofErr w:type="spellStart"/>
      <w:r>
        <w:t>ing</w:t>
      </w:r>
      <w:proofErr w:type="spellEnd"/>
      <w:r>
        <w:t xml:space="preserve">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w:t>
      </w:r>
      <w:proofErr w:type="spellStart"/>
      <w:r>
        <w:t>scussed</w:t>
      </w:r>
      <w:proofErr w:type="spellEnd"/>
      <w:r>
        <w:t xml:space="preserve">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6F4801"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6F4801"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w:t>
      </w:r>
      <w:proofErr w:type="spellStart"/>
      <w:r>
        <w:t>thm</w:t>
      </w:r>
      <w:proofErr w:type="spellEnd"/>
      <w:r>
        <w:t xml:space="preserve">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w:t>
      </w:r>
      <w:proofErr w:type="spellStart"/>
      <w:r>
        <w:t>robability</w:t>
      </w:r>
      <w:proofErr w:type="spellEnd"/>
      <w:r>
        <w:t xml:space="preserve">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w:t>
      </w:r>
      <w:proofErr w:type="spellStart"/>
      <w:r>
        <w:t>dels</w:t>
      </w:r>
      <w:proofErr w:type="spellEnd"/>
      <w:r>
        <w:t xml:space="preserve">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w:t>
      </w:r>
      <w:proofErr w:type="spellStart"/>
      <w:r>
        <w:t>uently</w:t>
      </w:r>
      <w:proofErr w:type="spellEnd"/>
      <w:r>
        <w:t xml:space="preserve">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6F4801"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6F4801"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6F4801"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The models ultima</w:t>
      </w:r>
      <w:proofErr w:type="spellStart"/>
      <w:r>
        <w:t>tely</w:t>
      </w:r>
      <w:proofErr w:type="spellEnd"/>
      <w:r>
        <w:t xml:space="preserve">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6F4801"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9"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30"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31"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32"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33"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34"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35"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36"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FA2E13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w:t>
      </w:r>
      <w:r w:rsidR="00983C5A">
        <w:rPr>
          <w:rStyle w:val="Hyperlink"/>
          <w:color w:val="auto"/>
          <w:u w:val="none"/>
        </w:rPr>
        <w:t>e</w:t>
      </w:r>
      <w:r>
        <w:rPr>
          <w:rStyle w:val="Hyperlink"/>
          <w:color w:val="auto"/>
          <w:u w:val="none"/>
        </w:rPr>
        <w:t xml:space="preserve">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w:t>
      </w:r>
      <w:proofErr w:type="spellStart"/>
      <w:r w:rsidR="00DF28C4">
        <w:rPr>
          <w:rStyle w:val="Hyperlink"/>
          <w:color w:val="auto"/>
          <w:u w:val="none"/>
        </w:rPr>
        <w:t>od</w:t>
      </w:r>
      <w:proofErr w:type="spellEnd"/>
      <w:r w:rsidR="00DF28C4">
        <w:rPr>
          <w:rStyle w:val="Hyperlink"/>
          <w:color w:val="auto"/>
          <w:u w:val="none"/>
        </w:rPr>
        <w:t xml:space="preserve">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spellStart"/>
      <w:proofErr w:type="gramStart"/>
      <w:r>
        <w:rPr>
          <w:rStyle w:val="Hyperlink"/>
          <w:color w:val="auto"/>
          <w:u w:val="none"/>
        </w:rPr>
        <w:t>a</w:t>
      </w:r>
      <w:proofErr w:type="spellEnd"/>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w:t>
      </w:r>
      <w:proofErr w:type="gramStart"/>
      <w:r>
        <w:rPr>
          <w:rStyle w:val="Hyperlink"/>
          <w:color w:val="auto"/>
          <w:u w:val="none"/>
        </w:rPr>
        <w:t>judgement,</w:t>
      </w:r>
      <w:proofErr w:type="gramEnd"/>
      <w:r>
        <w:rPr>
          <w:rStyle w:val="Hyperlink"/>
          <w:color w:val="auto"/>
          <w:u w:val="none"/>
        </w:rPr>
        <w:t xml:space="preserve">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w:t>
      </w:r>
      <w:proofErr w:type="spellStart"/>
      <w:r>
        <w:rPr>
          <w:rStyle w:val="Hyperlink"/>
          <w:color w:val="auto"/>
          <w:u w:val="none"/>
        </w:rPr>
        <w:t>PnL</w:t>
      </w:r>
      <w:proofErr w:type="spellEnd"/>
      <w:r>
        <w:rPr>
          <w:rStyle w:val="Hyperlink"/>
          <w:color w:val="auto"/>
          <w:u w:val="none"/>
        </w:rPr>
        <w:t xml:space="preserve">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w:t>
      </w:r>
      <w:proofErr w:type="spellStart"/>
      <w:r>
        <w:rPr>
          <w:rStyle w:val="Hyperlink"/>
          <w:color w:val="auto"/>
          <w:u w:val="none"/>
        </w:rPr>
        <w:t>ay</w:t>
      </w:r>
      <w:proofErr w:type="spellEnd"/>
      <w:r>
        <w:rPr>
          <w:rStyle w:val="Hyperlink"/>
          <w:color w:val="auto"/>
          <w:u w:val="none"/>
        </w:rPr>
        <w:t xml:space="preserve">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w:t>
      </w:r>
      <w:proofErr w:type="spellStart"/>
      <w:r w:rsidR="00514A5D">
        <w:rPr>
          <w:rStyle w:val="Hyperlink"/>
          <w:color w:val="auto"/>
          <w:u w:val="none"/>
        </w:rPr>
        <w:t>rang</w:t>
      </w:r>
      <w:proofErr w:type="spellEnd"/>
      <w:r w:rsidR="00514A5D">
        <w:rPr>
          <w:rStyle w:val="Hyperlink"/>
          <w:color w:val="auto"/>
          <w:u w:val="none"/>
        </w:rPr>
        <w:t xml:space="preserve">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37"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D28BD" w14:textId="77777777" w:rsidR="006F4801" w:rsidRDefault="006F4801" w:rsidP="008F462D">
      <w:r>
        <w:separator/>
      </w:r>
    </w:p>
  </w:endnote>
  <w:endnote w:type="continuationSeparator" w:id="0">
    <w:p w14:paraId="3AF68A74" w14:textId="77777777" w:rsidR="006F4801" w:rsidRDefault="006F480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59415BCE" w:rsidR="00515EC3" w:rsidRDefault="00515EC3">
        <w:pPr>
          <w:pStyle w:val="Footer"/>
          <w:jc w:val="center"/>
        </w:pPr>
        <w:r>
          <w:fldChar w:fldCharType="begin"/>
        </w:r>
        <w:r>
          <w:instrText xml:space="preserve"> PAGE   \* MERGEFORMAT </w:instrText>
        </w:r>
        <w:r>
          <w:fldChar w:fldCharType="separate"/>
        </w:r>
        <w:r w:rsidR="003412F9">
          <w:rPr>
            <w:noProof/>
          </w:rPr>
          <w:t>72</w:t>
        </w:r>
        <w:r>
          <w:rPr>
            <w:noProof/>
          </w:rPr>
          <w:fldChar w:fldCharType="end"/>
        </w:r>
      </w:p>
    </w:sdtContent>
  </w:sdt>
  <w:p w14:paraId="0F7985AC" w14:textId="77777777" w:rsidR="00515EC3" w:rsidRDefault="00515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4ADD0" w14:textId="77777777" w:rsidR="006F4801" w:rsidRDefault="006F4801" w:rsidP="008F462D">
      <w:r>
        <w:separator/>
      </w:r>
    </w:p>
  </w:footnote>
  <w:footnote w:type="continuationSeparator" w:id="0">
    <w:p w14:paraId="2BDE7D56" w14:textId="77777777" w:rsidR="006F4801" w:rsidRDefault="006F4801"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515EC3" w:rsidRDefault="00515EC3">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515EC3" w:rsidRDefault="00515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A2639FB"/>
    <w:multiLevelType w:val="hybridMultilevel"/>
    <w:tmpl w:val="29BC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1"/>
  </w:num>
  <w:num w:numId="2">
    <w:abstractNumId w:val="26"/>
  </w:num>
  <w:num w:numId="3">
    <w:abstractNumId w:val="67"/>
  </w:num>
  <w:num w:numId="4">
    <w:abstractNumId w:val="28"/>
  </w:num>
  <w:num w:numId="5">
    <w:abstractNumId w:val="49"/>
  </w:num>
  <w:num w:numId="6">
    <w:abstractNumId w:val="84"/>
  </w:num>
  <w:num w:numId="7">
    <w:abstractNumId w:val="0"/>
  </w:num>
  <w:num w:numId="8">
    <w:abstractNumId w:val="78"/>
  </w:num>
  <w:num w:numId="9">
    <w:abstractNumId w:val="73"/>
  </w:num>
  <w:num w:numId="10">
    <w:abstractNumId w:val="45"/>
  </w:num>
  <w:num w:numId="11">
    <w:abstractNumId w:val="87"/>
  </w:num>
  <w:num w:numId="12">
    <w:abstractNumId w:val="46"/>
  </w:num>
  <w:num w:numId="13">
    <w:abstractNumId w:val="54"/>
  </w:num>
  <w:num w:numId="14">
    <w:abstractNumId w:val="58"/>
  </w:num>
  <w:num w:numId="15">
    <w:abstractNumId w:val="27"/>
  </w:num>
  <w:num w:numId="16">
    <w:abstractNumId w:val="33"/>
  </w:num>
  <w:num w:numId="17">
    <w:abstractNumId w:val="52"/>
  </w:num>
  <w:num w:numId="18">
    <w:abstractNumId w:val="7"/>
  </w:num>
  <w:num w:numId="19">
    <w:abstractNumId w:val="17"/>
  </w:num>
  <w:num w:numId="20">
    <w:abstractNumId w:val="76"/>
  </w:num>
  <w:num w:numId="21">
    <w:abstractNumId w:val="74"/>
  </w:num>
  <w:num w:numId="22">
    <w:abstractNumId w:val="24"/>
  </w:num>
  <w:num w:numId="23">
    <w:abstractNumId w:val="60"/>
  </w:num>
  <w:num w:numId="24">
    <w:abstractNumId w:val="57"/>
  </w:num>
  <w:num w:numId="25">
    <w:abstractNumId w:val="31"/>
  </w:num>
  <w:num w:numId="26">
    <w:abstractNumId w:val="25"/>
  </w:num>
  <w:num w:numId="27">
    <w:abstractNumId w:val="64"/>
  </w:num>
  <w:num w:numId="28">
    <w:abstractNumId w:val="68"/>
  </w:num>
  <w:num w:numId="29">
    <w:abstractNumId w:val="69"/>
  </w:num>
  <w:num w:numId="30">
    <w:abstractNumId w:val="34"/>
  </w:num>
  <w:num w:numId="31">
    <w:abstractNumId w:val="55"/>
  </w:num>
  <w:num w:numId="32">
    <w:abstractNumId w:val="21"/>
  </w:num>
  <w:num w:numId="33">
    <w:abstractNumId w:val="59"/>
  </w:num>
  <w:num w:numId="34">
    <w:abstractNumId w:val="32"/>
  </w:num>
  <w:num w:numId="35">
    <w:abstractNumId w:val="3"/>
  </w:num>
  <w:num w:numId="36">
    <w:abstractNumId w:val="29"/>
  </w:num>
  <w:num w:numId="37">
    <w:abstractNumId w:val="19"/>
  </w:num>
  <w:num w:numId="38">
    <w:abstractNumId w:val="11"/>
  </w:num>
  <w:num w:numId="39">
    <w:abstractNumId w:val="77"/>
  </w:num>
  <w:num w:numId="40">
    <w:abstractNumId w:val="38"/>
  </w:num>
  <w:num w:numId="41">
    <w:abstractNumId w:val="80"/>
  </w:num>
  <w:num w:numId="42">
    <w:abstractNumId w:val="12"/>
  </w:num>
  <w:num w:numId="43">
    <w:abstractNumId w:val="14"/>
  </w:num>
  <w:num w:numId="44">
    <w:abstractNumId w:val="82"/>
  </w:num>
  <w:num w:numId="45">
    <w:abstractNumId w:val="23"/>
  </w:num>
  <w:num w:numId="46">
    <w:abstractNumId w:val="62"/>
  </w:num>
  <w:num w:numId="47">
    <w:abstractNumId w:val="71"/>
  </w:num>
  <w:num w:numId="48">
    <w:abstractNumId w:val="39"/>
  </w:num>
  <w:num w:numId="49">
    <w:abstractNumId w:val="72"/>
  </w:num>
  <w:num w:numId="50">
    <w:abstractNumId w:val="9"/>
  </w:num>
  <w:num w:numId="51">
    <w:abstractNumId w:val="41"/>
  </w:num>
  <w:num w:numId="52">
    <w:abstractNumId w:val="1"/>
  </w:num>
  <w:num w:numId="53">
    <w:abstractNumId w:val="6"/>
  </w:num>
  <w:num w:numId="54">
    <w:abstractNumId w:val="2"/>
  </w:num>
  <w:num w:numId="55">
    <w:abstractNumId w:val="16"/>
  </w:num>
  <w:num w:numId="56">
    <w:abstractNumId w:val="22"/>
  </w:num>
  <w:num w:numId="57">
    <w:abstractNumId w:val="53"/>
  </w:num>
  <w:num w:numId="58">
    <w:abstractNumId w:val="5"/>
  </w:num>
  <w:num w:numId="59">
    <w:abstractNumId w:val="48"/>
  </w:num>
  <w:num w:numId="60">
    <w:abstractNumId w:val="13"/>
  </w:num>
  <w:num w:numId="61">
    <w:abstractNumId w:val="65"/>
  </w:num>
  <w:num w:numId="62">
    <w:abstractNumId w:val="79"/>
  </w:num>
  <w:num w:numId="63">
    <w:abstractNumId w:val="20"/>
  </w:num>
  <w:num w:numId="64">
    <w:abstractNumId w:val="4"/>
  </w:num>
  <w:num w:numId="65">
    <w:abstractNumId w:val="70"/>
  </w:num>
  <w:num w:numId="66">
    <w:abstractNumId w:val="50"/>
  </w:num>
  <w:num w:numId="67">
    <w:abstractNumId w:val="44"/>
  </w:num>
  <w:num w:numId="68">
    <w:abstractNumId w:val="18"/>
  </w:num>
  <w:num w:numId="69">
    <w:abstractNumId w:val="85"/>
  </w:num>
  <w:num w:numId="70">
    <w:abstractNumId w:val="81"/>
  </w:num>
  <w:num w:numId="71">
    <w:abstractNumId w:val="61"/>
  </w:num>
  <w:num w:numId="72">
    <w:abstractNumId w:val="56"/>
  </w:num>
  <w:num w:numId="73">
    <w:abstractNumId w:val="37"/>
  </w:num>
  <w:num w:numId="74">
    <w:abstractNumId w:val="43"/>
  </w:num>
  <w:num w:numId="75">
    <w:abstractNumId w:val="88"/>
  </w:num>
  <w:num w:numId="76">
    <w:abstractNumId w:val="66"/>
  </w:num>
  <w:num w:numId="77">
    <w:abstractNumId w:val="40"/>
  </w:num>
  <w:num w:numId="78">
    <w:abstractNumId w:val="15"/>
  </w:num>
  <w:num w:numId="79">
    <w:abstractNumId w:val="47"/>
  </w:num>
  <w:num w:numId="80">
    <w:abstractNumId w:val="83"/>
  </w:num>
  <w:num w:numId="81">
    <w:abstractNumId w:val="63"/>
  </w:num>
  <w:num w:numId="82">
    <w:abstractNumId w:val="75"/>
  </w:num>
  <w:num w:numId="83">
    <w:abstractNumId w:val="35"/>
  </w:num>
  <w:num w:numId="84">
    <w:abstractNumId w:val="8"/>
  </w:num>
  <w:num w:numId="85">
    <w:abstractNumId w:val="36"/>
  </w:num>
  <w:num w:numId="86">
    <w:abstractNumId w:val="86"/>
  </w:num>
  <w:num w:numId="87">
    <w:abstractNumId w:val="42"/>
  </w:num>
  <w:num w:numId="88">
    <w:abstractNumId w:val="10"/>
  </w:num>
  <w:num w:numId="89">
    <w:abstractNumId w:val="3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E59"/>
    <w:rsid w:val="000007A6"/>
    <w:rsid w:val="000019A6"/>
    <w:rsid w:val="0000507A"/>
    <w:rsid w:val="000054A7"/>
    <w:rsid w:val="00005642"/>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7AE"/>
    <w:rsid w:val="00032B95"/>
    <w:rsid w:val="00032E30"/>
    <w:rsid w:val="00033145"/>
    <w:rsid w:val="0003412A"/>
    <w:rsid w:val="00034F32"/>
    <w:rsid w:val="00035C7B"/>
    <w:rsid w:val="00036249"/>
    <w:rsid w:val="00040E7D"/>
    <w:rsid w:val="00040E92"/>
    <w:rsid w:val="00042400"/>
    <w:rsid w:val="00042B98"/>
    <w:rsid w:val="00042BA0"/>
    <w:rsid w:val="00042BF8"/>
    <w:rsid w:val="00044BC9"/>
    <w:rsid w:val="00045182"/>
    <w:rsid w:val="000451A2"/>
    <w:rsid w:val="00045A1B"/>
    <w:rsid w:val="00045E9D"/>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879"/>
    <w:rsid w:val="00076DD3"/>
    <w:rsid w:val="00077DB7"/>
    <w:rsid w:val="00077E59"/>
    <w:rsid w:val="00080265"/>
    <w:rsid w:val="00080A69"/>
    <w:rsid w:val="000839A0"/>
    <w:rsid w:val="00083B5D"/>
    <w:rsid w:val="000848DA"/>
    <w:rsid w:val="00085212"/>
    <w:rsid w:val="00085DAD"/>
    <w:rsid w:val="000865AD"/>
    <w:rsid w:val="00086DCC"/>
    <w:rsid w:val="000871C8"/>
    <w:rsid w:val="00087983"/>
    <w:rsid w:val="00091F8B"/>
    <w:rsid w:val="00092C97"/>
    <w:rsid w:val="00093EB2"/>
    <w:rsid w:val="00094963"/>
    <w:rsid w:val="00095C5F"/>
    <w:rsid w:val="000A0D55"/>
    <w:rsid w:val="000A24DC"/>
    <w:rsid w:val="000A4432"/>
    <w:rsid w:val="000A4FAE"/>
    <w:rsid w:val="000A6E38"/>
    <w:rsid w:val="000A7F34"/>
    <w:rsid w:val="000B0074"/>
    <w:rsid w:val="000B1BA5"/>
    <w:rsid w:val="000B305C"/>
    <w:rsid w:val="000B5DA3"/>
    <w:rsid w:val="000B6597"/>
    <w:rsid w:val="000B664F"/>
    <w:rsid w:val="000B6828"/>
    <w:rsid w:val="000B7724"/>
    <w:rsid w:val="000C1218"/>
    <w:rsid w:val="000C1B68"/>
    <w:rsid w:val="000C1B8F"/>
    <w:rsid w:val="000C2483"/>
    <w:rsid w:val="000C371B"/>
    <w:rsid w:val="000C49C5"/>
    <w:rsid w:val="000C5E0E"/>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19DF"/>
    <w:rsid w:val="000F2A37"/>
    <w:rsid w:val="000F3195"/>
    <w:rsid w:val="000F428A"/>
    <w:rsid w:val="000F4B37"/>
    <w:rsid w:val="000F66C7"/>
    <w:rsid w:val="000F67E4"/>
    <w:rsid w:val="000F6C8E"/>
    <w:rsid w:val="000F7E5B"/>
    <w:rsid w:val="00100D36"/>
    <w:rsid w:val="00102520"/>
    <w:rsid w:val="00102AAF"/>
    <w:rsid w:val="0010373D"/>
    <w:rsid w:val="00103E3C"/>
    <w:rsid w:val="0010430F"/>
    <w:rsid w:val="0010438C"/>
    <w:rsid w:val="00104DB9"/>
    <w:rsid w:val="00105A96"/>
    <w:rsid w:val="00105B19"/>
    <w:rsid w:val="00106F7D"/>
    <w:rsid w:val="0010713C"/>
    <w:rsid w:val="001101CE"/>
    <w:rsid w:val="0011134D"/>
    <w:rsid w:val="00112DD8"/>
    <w:rsid w:val="00113670"/>
    <w:rsid w:val="00113BC5"/>
    <w:rsid w:val="0011451A"/>
    <w:rsid w:val="00115A10"/>
    <w:rsid w:val="00116CA9"/>
    <w:rsid w:val="0011712D"/>
    <w:rsid w:val="001200CC"/>
    <w:rsid w:val="00122C10"/>
    <w:rsid w:val="00126BC6"/>
    <w:rsid w:val="00127616"/>
    <w:rsid w:val="00131A1E"/>
    <w:rsid w:val="0013336D"/>
    <w:rsid w:val="0013585E"/>
    <w:rsid w:val="00135944"/>
    <w:rsid w:val="001369F0"/>
    <w:rsid w:val="00137AC6"/>
    <w:rsid w:val="00140884"/>
    <w:rsid w:val="001415B7"/>
    <w:rsid w:val="0014272E"/>
    <w:rsid w:val="00142744"/>
    <w:rsid w:val="001454BD"/>
    <w:rsid w:val="00146744"/>
    <w:rsid w:val="00146F28"/>
    <w:rsid w:val="001503AA"/>
    <w:rsid w:val="00151220"/>
    <w:rsid w:val="00153307"/>
    <w:rsid w:val="0015343A"/>
    <w:rsid w:val="0015515C"/>
    <w:rsid w:val="00156363"/>
    <w:rsid w:val="0015711B"/>
    <w:rsid w:val="00160D50"/>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B7318"/>
    <w:rsid w:val="001C07E2"/>
    <w:rsid w:val="001C0F06"/>
    <w:rsid w:val="001C1517"/>
    <w:rsid w:val="001C207A"/>
    <w:rsid w:val="001C3529"/>
    <w:rsid w:val="001C581C"/>
    <w:rsid w:val="001C74DA"/>
    <w:rsid w:val="001D0C27"/>
    <w:rsid w:val="001D2F8D"/>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1FBC"/>
    <w:rsid w:val="001F2379"/>
    <w:rsid w:val="001F2F4D"/>
    <w:rsid w:val="001F3658"/>
    <w:rsid w:val="001F4355"/>
    <w:rsid w:val="001F470A"/>
    <w:rsid w:val="001F5629"/>
    <w:rsid w:val="001F5C6C"/>
    <w:rsid w:val="001F7886"/>
    <w:rsid w:val="001F7A39"/>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1CD4"/>
    <w:rsid w:val="00232C93"/>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899"/>
    <w:rsid w:val="00244A4E"/>
    <w:rsid w:val="00244B96"/>
    <w:rsid w:val="0024519F"/>
    <w:rsid w:val="00245BBE"/>
    <w:rsid w:val="00247591"/>
    <w:rsid w:val="00247628"/>
    <w:rsid w:val="0024797D"/>
    <w:rsid w:val="0025015B"/>
    <w:rsid w:val="00250EDF"/>
    <w:rsid w:val="002529E9"/>
    <w:rsid w:val="00252E6B"/>
    <w:rsid w:val="00253C48"/>
    <w:rsid w:val="00253F5F"/>
    <w:rsid w:val="00254082"/>
    <w:rsid w:val="00254A0C"/>
    <w:rsid w:val="00254E50"/>
    <w:rsid w:val="00254EE5"/>
    <w:rsid w:val="00255945"/>
    <w:rsid w:val="002561B2"/>
    <w:rsid w:val="002567C9"/>
    <w:rsid w:val="00256F17"/>
    <w:rsid w:val="00256F8F"/>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2CF"/>
    <w:rsid w:val="0029583B"/>
    <w:rsid w:val="00295B77"/>
    <w:rsid w:val="002964C2"/>
    <w:rsid w:val="002968C8"/>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2C55"/>
    <w:rsid w:val="002C45D8"/>
    <w:rsid w:val="002C574A"/>
    <w:rsid w:val="002C64E8"/>
    <w:rsid w:val="002C7FA2"/>
    <w:rsid w:val="002D0A98"/>
    <w:rsid w:val="002D10B9"/>
    <w:rsid w:val="002D1771"/>
    <w:rsid w:val="002D17BF"/>
    <w:rsid w:val="002D3CF4"/>
    <w:rsid w:val="002D49D3"/>
    <w:rsid w:val="002D4DD0"/>
    <w:rsid w:val="002E1E6F"/>
    <w:rsid w:val="002E3246"/>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473B"/>
    <w:rsid w:val="003057DB"/>
    <w:rsid w:val="00306059"/>
    <w:rsid w:val="003064FF"/>
    <w:rsid w:val="00306BC4"/>
    <w:rsid w:val="003070CF"/>
    <w:rsid w:val="00311FD6"/>
    <w:rsid w:val="00312E52"/>
    <w:rsid w:val="00313D97"/>
    <w:rsid w:val="00313DDE"/>
    <w:rsid w:val="003145F6"/>
    <w:rsid w:val="003153DE"/>
    <w:rsid w:val="00317AE9"/>
    <w:rsid w:val="00317EF3"/>
    <w:rsid w:val="00320807"/>
    <w:rsid w:val="00320925"/>
    <w:rsid w:val="00320FCC"/>
    <w:rsid w:val="003213BB"/>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B15"/>
    <w:rsid w:val="00332DC5"/>
    <w:rsid w:val="00333B3E"/>
    <w:rsid w:val="00334671"/>
    <w:rsid w:val="00335E14"/>
    <w:rsid w:val="003369FB"/>
    <w:rsid w:val="00336C9F"/>
    <w:rsid w:val="00337424"/>
    <w:rsid w:val="0033758E"/>
    <w:rsid w:val="00337B9B"/>
    <w:rsid w:val="00337FA0"/>
    <w:rsid w:val="003412B0"/>
    <w:rsid w:val="003412F9"/>
    <w:rsid w:val="00341EF1"/>
    <w:rsid w:val="0034393C"/>
    <w:rsid w:val="00343ED8"/>
    <w:rsid w:val="00344E44"/>
    <w:rsid w:val="00345A7B"/>
    <w:rsid w:val="00345E0C"/>
    <w:rsid w:val="00345FBD"/>
    <w:rsid w:val="00346640"/>
    <w:rsid w:val="00350497"/>
    <w:rsid w:val="00350904"/>
    <w:rsid w:val="003509F2"/>
    <w:rsid w:val="00351301"/>
    <w:rsid w:val="00352DC8"/>
    <w:rsid w:val="00354F45"/>
    <w:rsid w:val="00356076"/>
    <w:rsid w:val="00356577"/>
    <w:rsid w:val="003568B0"/>
    <w:rsid w:val="00356FDD"/>
    <w:rsid w:val="003574F3"/>
    <w:rsid w:val="003579EF"/>
    <w:rsid w:val="00357AE4"/>
    <w:rsid w:val="00360A0B"/>
    <w:rsid w:val="00360D40"/>
    <w:rsid w:val="0036177D"/>
    <w:rsid w:val="00362530"/>
    <w:rsid w:val="00364216"/>
    <w:rsid w:val="00365B02"/>
    <w:rsid w:val="00365C6C"/>
    <w:rsid w:val="00366C39"/>
    <w:rsid w:val="003705EC"/>
    <w:rsid w:val="00371F34"/>
    <w:rsid w:val="003728CF"/>
    <w:rsid w:val="00373D86"/>
    <w:rsid w:val="00373E6F"/>
    <w:rsid w:val="00374FF0"/>
    <w:rsid w:val="00375834"/>
    <w:rsid w:val="003779D2"/>
    <w:rsid w:val="00380B97"/>
    <w:rsid w:val="003819B5"/>
    <w:rsid w:val="0038306B"/>
    <w:rsid w:val="003843EC"/>
    <w:rsid w:val="00384BFB"/>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A71D8"/>
    <w:rsid w:val="003B0272"/>
    <w:rsid w:val="003B03E7"/>
    <w:rsid w:val="003B0659"/>
    <w:rsid w:val="003B230D"/>
    <w:rsid w:val="003B237B"/>
    <w:rsid w:val="003B61EB"/>
    <w:rsid w:val="003B6B00"/>
    <w:rsid w:val="003B6BD7"/>
    <w:rsid w:val="003B749A"/>
    <w:rsid w:val="003B7B18"/>
    <w:rsid w:val="003C05A1"/>
    <w:rsid w:val="003C15BD"/>
    <w:rsid w:val="003C17FC"/>
    <w:rsid w:val="003C1EAF"/>
    <w:rsid w:val="003C2C03"/>
    <w:rsid w:val="003C2E18"/>
    <w:rsid w:val="003C3D0F"/>
    <w:rsid w:val="003C4B83"/>
    <w:rsid w:val="003C58E5"/>
    <w:rsid w:val="003D1621"/>
    <w:rsid w:val="003D1791"/>
    <w:rsid w:val="003D1D20"/>
    <w:rsid w:val="003D2493"/>
    <w:rsid w:val="003D2E4F"/>
    <w:rsid w:val="003D4A6F"/>
    <w:rsid w:val="003D4ACD"/>
    <w:rsid w:val="003D5E99"/>
    <w:rsid w:val="003D67E2"/>
    <w:rsid w:val="003D71F9"/>
    <w:rsid w:val="003E08B2"/>
    <w:rsid w:val="003E0966"/>
    <w:rsid w:val="003E10A3"/>
    <w:rsid w:val="003E10CD"/>
    <w:rsid w:val="003E19B4"/>
    <w:rsid w:val="003E1BAF"/>
    <w:rsid w:val="003E1F52"/>
    <w:rsid w:val="003E2151"/>
    <w:rsid w:val="003E76DE"/>
    <w:rsid w:val="003E7ABA"/>
    <w:rsid w:val="003F019A"/>
    <w:rsid w:val="003F0B84"/>
    <w:rsid w:val="003F31A8"/>
    <w:rsid w:val="003F3244"/>
    <w:rsid w:val="003F5847"/>
    <w:rsid w:val="003F78EE"/>
    <w:rsid w:val="003F7E82"/>
    <w:rsid w:val="00400003"/>
    <w:rsid w:val="00401D30"/>
    <w:rsid w:val="004022A5"/>
    <w:rsid w:val="00402AD8"/>
    <w:rsid w:val="0040341A"/>
    <w:rsid w:val="00403FDD"/>
    <w:rsid w:val="00404AB0"/>
    <w:rsid w:val="0041061E"/>
    <w:rsid w:val="00410F98"/>
    <w:rsid w:val="00416967"/>
    <w:rsid w:val="00416B6C"/>
    <w:rsid w:val="00416ECC"/>
    <w:rsid w:val="00417086"/>
    <w:rsid w:val="004200D7"/>
    <w:rsid w:val="004245C0"/>
    <w:rsid w:val="00425061"/>
    <w:rsid w:val="00425844"/>
    <w:rsid w:val="004258F9"/>
    <w:rsid w:val="00427974"/>
    <w:rsid w:val="004279EB"/>
    <w:rsid w:val="00427F26"/>
    <w:rsid w:val="00431BF8"/>
    <w:rsid w:val="00432C49"/>
    <w:rsid w:val="00432DF7"/>
    <w:rsid w:val="0043359F"/>
    <w:rsid w:val="00433AD0"/>
    <w:rsid w:val="00433E89"/>
    <w:rsid w:val="004353C8"/>
    <w:rsid w:val="0043768D"/>
    <w:rsid w:val="00437EF6"/>
    <w:rsid w:val="00440108"/>
    <w:rsid w:val="0044057C"/>
    <w:rsid w:val="004421AF"/>
    <w:rsid w:val="004438F5"/>
    <w:rsid w:val="00443CA1"/>
    <w:rsid w:val="004447A1"/>
    <w:rsid w:val="0044484A"/>
    <w:rsid w:val="00451A26"/>
    <w:rsid w:val="0045213A"/>
    <w:rsid w:val="004563E5"/>
    <w:rsid w:val="0045697E"/>
    <w:rsid w:val="00457510"/>
    <w:rsid w:val="00461842"/>
    <w:rsid w:val="00461B8E"/>
    <w:rsid w:val="004633F5"/>
    <w:rsid w:val="00463F15"/>
    <w:rsid w:val="0046445A"/>
    <w:rsid w:val="00464933"/>
    <w:rsid w:val="00465EDB"/>
    <w:rsid w:val="004661CA"/>
    <w:rsid w:val="00467673"/>
    <w:rsid w:val="004677F6"/>
    <w:rsid w:val="004700C8"/>
    <w:rsid w:val="00470621"/>
    <w:rsid w:val="004714F3"/>
    <w:rsid w:val="004719DA"/>
    <w:rsid w:val="00471C21"/>
    <w:rsid w:val="00473366"/>
    <w:rsid w:val="004738E4"/>
    <w:rsid w:val="00473CA5"/>
    <w:rsid w:val="00473DCF"/>
    <w:rsid w:val="0047659F"/>
    <w:rsid w:val="004778D0"/>
    <w:rsid w:val="00477F9B"/>
    <w:rsid w:val="00480B64"/>
    <w:rsid w:val="004812D0"/>
    <w:rsid w:val="004819AB"/>
    <w:rsid w:val="0048393E"/>
    <w:rsid w:val="004844B0"/>
    <w:rsid w:val="00486537"/>
    <w:rsid w:val="00486D0C"/>
    <w:rsid w:val="004877DB"/>
    <w:rsid w:val="00487F66"/>
    <w:rsid w:val="00490175"/>
    <w:rsid w:val="0049062C"/>
    <w:rsid w:val="00490B1F"/>
    <w:rsid w:val="0049124C"/>
    <w:rsid w:val="00491752"/>
    <w:rsid w:val="00492276"/>
    <w:rsid w:val="00493DE7"/>
    <w:rsid w:val="004959B9"/>
    <w:rsid w:val="00496D30"/>
    <w:rsid w:val="00497A14"/>
    <w:rsid w:val="004A0CD4"/>
    <w:rsid w:val="004A0CE3"/>
    <w:rsid w:val="004A2296"/>
    <w:rsid w:val="004A243C"/>
    <w:rsid w:val="004A2A5E"/>
    <w:rsid w:val="004A2DA2"/>
    <w:rsid w:val="004A31C1"/>
    <w:rsid w:val="004A3416"/>
    <w:rsid w:val="004A351E"/>
    <w:rsid w:val="004A3609"/>
    <w:rsid w:val="004A3C78"/>
    <w:rsid w:val="004A4B3D"/>
    <w:rsid w:val="004A5874"/>
    <w:rsid w:val="004A6001"/>
    <w:rsid w:val="004A61A2"/>
    <w:rsid w:val="004A71AA"/>
    <w:rsid w:val="004A7573"/>
    <w:rsid w:val="004A7582"/>
    <w:rsid w:val="004B1046"/>
    <w:rsid w:val="004B1053"/>
    <w:rsid w:val="004B2FFB"/>
    <w:rsid w:val="004B46C1"/>
    <w:rsid w:val="004B4878"/>
    <w:rsid w:val="004B4C61"/>
    <w:rsid w:val="004B5FEF"/>
    <w:rsid w:val="004B6606"/>
    <w:rsid w:val="004B71F9"/>
    <w:rsid w:val="004C1CB3"/>
    <w:rsid w:val="004C1CD7"/>
    <w:rsid w:val="004C2653"/>
    <w:rsid w:val="004C2A99"/>
    <w:rsid w:val="004C2D26"/>
    <w:rsid w:val="004C2D27"/>
    <w:rsid w:val="004C37DF"/>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882"/>
    <w:rsid w:val="00501ADD"/>
    <w:rsid w:val="00503BEC"/>
    <w:rsid w:val="0050446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5EC3"/>
    <w:rsid w:val="005167B9"/>
    <w:rsid w:val="00516F4F"/>
    <w:rsid w:val="00517652"/>
    <w:rsid w:val="00523F64"/>
    <w:rsid w:val="00524D8B"/>
    <w:rsid w:val="0052556B"/>
    <w:rsid w:val="0052599C"/>
    <w:rsid w:val="00527C1D"/>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1C"/>
    <w:rsid w:val="0054675B"/>
    <w:rsid w:val="00547A7B"/>
    <w:rsid w:val="00547C78"/>
    <w:rsid w:val="005504BB"/>
    <w:rsid w:val="005522BF"/>
    <w:rsid w:val="00552698"/>
    <w:rsid w:val="00554913"/>
    <w:rsid w:val="00555B59"/>
    <w:rsid w:val="005610E0"/>
    <w:rsid w:val="005613DB"/>
    <w:rsid w:val="00561AEC"/>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4D0"/>
    <w:rsid w:val="005907C2"/>
    <w:rsid w:val="005907CC"/>
    <w:rsid w:val="00593760"/>
    <w:rsid w:val="005938EA"/>
    <w:rsid w:val="00594B13"/>
    <w:rsid w:val="00594EFA"/>
    <w:rsid w:val="005952A7"/>
    <w:rsid w:val="00595366"/>
    <w:rsid w:val="005A038B"/>
    <w:rsid w:val="005A0C58"/>
    <w:rsid w:val="005A12E7"/>
    <w:rsid w:val="005A1843"/>
    <w:rsid w:val="005A28A7"/>
    <w:rsid w:val="005A324B"/>
    <w:rsid w:val="005A374D"/>
    <w:rsid w:val="005A4A34"/>
    <w:rsid w:val="005A5542"/>
    <w:rsid w:val="005A5995"/>
    <w:rsid w:val="005B0097"/>
    <w:rsid w:val="005B04E7"/>
    <w:rsid w:val="005B04E8"/>
    <w:rsid w:val="005B0F28"/>
    <w:rsid w:val="005B379F"/>
    <w:rsid w:val="005B3915"/>
    <w:rsid w:val="005B4534"/>
    <w:rsid w:val="005B58A0"/>
    <w:rsid w:val="005B6063"/>
    <w:rsid w:val="005C1A53"/>
    <w:rsid w:val="005C206F"/>
    <w:rsid w:val="005C2228"/>
    <w:rsid w:val="005C396A"/>
    <w:rsid w:val="005C3FAC"/>
    <w:rsid w:val="005C41B3"/>
    <w:rsid w:val="005C41BD"/>
    <w:rsid w:val="005C425A"/>
    <w:rsid w:val="005C53A9"/>
    <w:rsid w:val="005C661E"/>
    <w:rsid w:val="005C6A0F"/>
    <w:rsid w:val="005C72E2"/>
    <w:rsid w:val="005C78A5"/>
    <w:rsid w:val="005C7A52"/>
    <w:rsid w:val="005D0F14"/>
    <w:rsid w:val="005D28FD"/>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3AB2"/>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5AC"/>
    <w:rsid w:val="00625B3B"/>
    <w:rsid w:val="0062643F"/>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237B"/>
    <w:rsid w:val="00673D82"/>
    <w:rsid w:val="00674CBA"/>
    <w:rsid w:val="00676437"/>
    <w:rsid w:val="0067757C"/>
    <w:rsid w:val="00680F96"/>
    <w:rsid w:val="0068124F"/>
    <w:rsid w:val="006826A8"/>
    <w:rsid w:val="0068381A"/>
    <w:rsid w:val="006842C6"/>
    <w:rsid w:val="0068502A"/>
    <w:rsid w:val="00685B0C"/>
    <w:rsid w:val="00686CA5"/>
    <w:rsid w:val="00686D79"/>
    <w:rsid w:val="0069156D"/>
    <w:rsid w:val="00691E64"/>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0B2A"/>
    <w:rsid w:val="006C1023"/>
    <w:rsid w:val="006C1FA8"/>
    <w:rsid w:val="006C391C"/>
    <w:rsid w:val="006C49F1"/>
    <w:rsid w:val="006C55AC"/>
    <w:rsid w:val="006C7331"/>
    <w:rsid w:val="006D0757"/>
    <w:rsid w:val="006D0EC3"/>
    <w:rsid w:val="006D2C1C"/>
    <w:rsid w:val="006D305B"/>
    <w:rsid w:val="006D4263"/>
    <w:rsid w:val="006D56A9"/>
    <w:rsid w:val="006D6285"/>
    <w:rsid w:val="006D678D"/>
    <w:rsid w:val="006E14D0"/>
    <w:rsid w:val="006E178D"/>
    <w:rsid w:val="006E25B3"/>
    <w:rsid w:val="006E395C"/>
    <w:rsid w:val="006E5DC0"/>
    <w:rsid w:val="006E7709"/>
    <w:rsid w:val="006F1D53"/>
    <w:rsid w:val="006F27C3"/>
    <w:rsid w:val="006F2B5C"/>
    <w:rsid w:val="006F4801"/>
    <w:rsid w:val="006F49C8"/>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4BB7"/>
    <w:rsid w:val="0070509F"/>
    <w:rsid w:val="00707B1C"/>
    <w:rsid w:val="00707D77"/>
    <w:rsid w:val="00710A1A"/>
    <w:rsid w:val="00710E9A"/>
    <w:rsid w:val="00710F8B"/>
    <w:rsid w:val="007116AB"/>
    <w:rsid w:val="00715EE1"/>
    <w:rsid w:val="00720ADD"/>
    <w:rsid w:val="00721408"/>
    <w:rsid w:val="00721431"/>
    <w:rsid w:val="0072227B"/>
    <w:rsid w:val="0072244D"/>
    <w:rsid w:val="00722811"/>
    <w:rsid w:val="00722DFA"/>
    <w:rsid w:val="0073023B"/>
    <w:rsid w:val="00730A94"/>
    <w:rsid w:val="00730F2E"/>
    <w:rsid w:val="00732B8B"/>
    <w:rsid w:val="007359EA"/>
    <w:rsid w:val="00736B33"/>
    <w:rsid w:val="00736E65"/>
    <w:rsid w:val="007375EE"/>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777C1"/>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A7A7E"/>
    <w:rsid w:val="007B124D"/>
    <w:rsid w:val="007B1413"/>
    <w:rsid w:val="007B1F60"/>
    <w:rsid w:val="007B2555"/>
    <w:rsid w:val="007B3CAA"/>
    <w:rsid w:val="007B3EFE"/>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3C63"/>
    <w:rsid w:val="007E48D1"/>
    <w:rsid w:val="007F0360"/>
    <w:rsid w:val="007F0F75"/>
    <w:rsid w:val="007F1E3E"/>
    <w:rsid w:val="007F2AE7"/>
    <w:rsid w:val="007F5400"/>
    <w:rsid w:val="0080057B"/>
    <w:rsid w:val="00800762"/>
    <w:rsid w:val="00800909"/>
    <w:rsid w:val="00802407"/>
    <w:rsid w:val="008027BC"/>
    <w:rsid w:val="00802BDD"/>
    <w:rsid w:val="00803E95"/>
    <w:rsid w:val="008048E9"/>
    <w:rsid w:val="00804F16"/>
    <w:rsid w:val="00805DB6"/>
    <w:rsid w:val="008067E0"/>
    <w:rsid w:val="00806EF6"/>
    <w:rsid w:val="008070FF"/>
    <w:rsid w:val="008078EE"/>
    <w:rsid w:val="008111AA"/>
    <w:rsid w:val="00811A04"/>
    <w:rsid w:val="00811A46"/>
    <w:rsid w:val="00812160"/>
    <w:rsid w:val="00812F6B"/>
    <w:rsid w:val="00813174"/>
    <w:rsid w:val="00813AA8"/>
    <w:rsid w:val="0081480E"/>
    <w:rsid w:val="0081606A"/>
    <w:rsid w:val="00816274"/>
    <w:rsid w:val="00816933"/>
    <w:rsid w:val="00816D7E"/>
    <w:rsid w:val="00817340"/>
    <w:rsid w:val="008201BA"/>
    <w:rsid w:val="0082029E"/>
    <w:rsid w:val="0082032C"/>
    <w:rsid w:val="00821B54"/>
    <w:rsid w:val="00821D3F"/>
    <w:rsid w:val="00822132"/>
    <w:rsid w:val="00822AF9"/>
    <w:rsid w:val="00822CC8"/>
    <w:rsid w:val="008230FF"/>
    <w:rsid w:val="008237E2"/>
    <w:rsid w:val="008253F3"/>
    <w:rsid w:val="0082615F"/>
    <w:rsid w:val="00826E40"/>
    <w:rsid w:val="00826ED9"/>
    <w:rsid w:val="00830A8E"/>
    <w:rsid w:val="00831295"/>
    <w:rsid w:val="00831468"/>
    <w:rsid w:val="00831741"/>
    <w:rsid w:val="0083308F"/>
    <w:rsid w:val="008340C6"/>
    <w:rsid w:val="00834A9A"/>
    <w:rsid w:val="00835121"/>
    <w:rsid w:val="00835955"/>
    <w:rsid w:val="00835B6C"/>
    <w:rsid w:val="00837E75"/>
    <w:rsid w:val="00840CE4"/>
    <w:rsid w:val="00841756"/>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96C"/>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3A7"/>
    <w:rsid w:val="008B390F"/>
    <w:rsid w:val="008B580C"/>
    <w:rsid w:val="008B67A1"/>
    <w:rsid w:val="008B6C74"/>
    <w:rsid w:val="008B6FDE"/>
    <w:rsid w:val="008B78F8"/>
    <w:rsid w:val="008C0FA0"/>
    <w:rsid w:val="008C20A4"/>
    <w:rsid w:val="008C24C5"/>
    <w:rsid w:val="008C2847"/>
    <w:rsid w:val="008C3037"/>
    <w:rsid w:val="008C37CB"/>
    <w:rsid w:val="008C5397"/>
    <w:rsid w:val="008C6064"/>
    <w:rsid w:val="008C63C0"/>
    <w:rsid w:val="008C7038"/>
    <w:rsid w:val="008C7A00"/>
    <w:rsid w:val="008D031E"/>
    <w:rsid w:val="008D0F1B"/>
    <w:rsid w:val="008D1332"/>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1F3D"/>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8F2"/>
    <w:rsid w:val="00947B9B"/>
    <w:rsid w:val="00950E23"/>
    <w:rsid w:val="00951331"/>
    <w:rsid w:val="00951DBC"/>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360C"/>
    <w:rsid w:val="00983C5A"/>
    <w:rsid w:val="00987ADC"/>
    <w:rsid w:val="00987B89"/>
    <w:rsid w:val="00987D62"/>
    <w:rsid w:val="00991F01"/>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B60B7"/>
    <w:rsid w:val="009C00EE"/>
    <w:rsid w:val="009C1179"/>
    <w:rsid w:val="009C1302"/>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5234"/>
    <w:rsid w:val="009D7797"/>
    <w:rsid w:val="009D7A96"/>
    <w:rsid w:val="009D7D09"/>
    <w:rsid w:val="009E044C"/>
    <w:rsid w:val="009E0EB0"/>
    <w:rsid w:val="009E1F0F"/>
    <w:rsid w:val="009E2195"/>
    <w:rsid w:val="009E2429"/>
    <w:rsid w:val="009E422D"/>
    <w:rsid w:val="009E4EBB"/>
    <w:rsid w:val="009E5F68"/>
    <w:rsid w:val="009E640E"/>
    <w:rsid w:val="009E6588"/>
    <w:rsid w:val="009F11EF"/>
    <w:rsid w:val="009F1304"/>
    <w:rsid w:val="009F2CED"/>
    <w:rsid w:val="009F3638"/>
    <w:rsid w:val="009F5307"/>
    <w:rsid w:val="009F56B7"/>
    <w:rsid w:val="009F7F99"/>
    <w:rsid w:val="00A011C1"/>
    <w:rsid w:val="00A02A9E"/>
    <w:rsid w:val="00A02F78"/>
    <w:rsid w:val="00A0478C"/>
    <w:rsid w:val="00A0489F"/>
    <w:rsid w:val="00A05376"/>
    <w:rsid w:val="00A05B69"/>
    <w:rsid w:val="00A06DD6"/>
    <w:rsid w:val="00A073C2"/>
    <w:rsid w:val="00A07AFF"/>
    <w:rsid w:val="00A110A1"/>
    <w:rsid w:val="00A11701"/>
    <w:rsid w:val="00A12C48"/>
    <w:rsid w:val="00A13B22"/>
    <w:rsid w:val="00A148EE"/>
    <w:rsid w:val="00A15876"/>
    <w:rsid w:val="00A1678C"/>
    <w:rsid w:val="00A16A97"/>
    <w:rsid w:val="00A21CE0"/>
    <w:rsid w:val="00A2202B"/>
    <w:rsid w:val="00A236A9"/>
    <w:rsid w:val="00A243B5"/>
    <w:rsid w:val="00A25D37"/>
    <w:rsid w:val="00A26F19"/>
    <w:rsid w:val="00A27282"/>
    <w:rsid w:val="00A273B6"/>
    <w:rsid w:val="00A30628"/>
    <w:rsid w:val="00A30C48"/>
    <w:rsid w:val="00A31559"/>
    <w:rsid w:val="00A320F3"/>
    <w:rsid w:val="00A3250D"/>
    <w:rsid w:val="00A32634"/>
    <w:rsid w:val="00A33229"/>
    <w:rsid w:val="00A33473"/>
    <w:rsid w:val="00A33D61"/>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458"/>
    <w:rsid w:val="00A6688C"/>
    <w:rsid w:val="00A670F2"/>
    <w:rsid w:val="00A67F4E"/>
    <w:rsid w:val="00A749CD"/>
    <w:rsid w:val="00A76589"/>
    <w:rsid w:val="00A77238"/>
    <w:rsid w:val="00A77A9F"/>
    <w:rsid w:val="00A8044A"/>
    <w:rsid w:val="00A80BCF"/>
    <w:rsid w:val="00A8283C"/>
    <w:rsid w:val="00A832AA"/>
    <w:rsid w:val="00A8354E"/>
    <w:rsid w:val="00A8391A"/>
    <w:rsid w:val="00A85D6B"/>
    <w:rsid w:val="00A860EC"/>
    <w:rsid w:val="00A867A3"/>
    <w:rsid w:val="00A869A3"/>
    <w:rsid w:val="00A86B55"/>
    <w:rsid w:val="00A87282"/>
    <w:rsid w:val="00A90A15"/>
    <w:rsid w:val="00A92665"/>
    <w:rsid w:val="00A93A83"/>
    <w:rsid w:val="00A958DE"/>
    <w:rsid w:val="00AA126B"/>
    <w:rsid w:val="00AA1C2E"/>
    <w:rsid w:val="00AA21BD"/>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585"/>
    <w:rsid w:val="00AD0FB2"/>
    <w:rsid w:val="00AD1D9E"/>
    <w:rsid w:val="00AD2F05"/>
    <w:rsid w:val="00AD30D1"/>
    <w:rsid w:val="00AD4578"/>
    <w:rsid w:val="00AD45BB"/>
    <w:rsid w:val="00AD5BC5"/>
    <w:rsid w:val="00AD5FF6"/>
    <w:rsid w:val="00AD6EA2"/>
    <w:rsid w:val="00AE0B78"/>
    <w:rsid w:val="00AE3349"/>
    <w:rsid w:val="00AE334C"/>
    <w:rsid w:val="00AE5FB9"/>
    <w:rsid w:val="00AE6741"/>
    <w:rsid w:val="00AF0416"/>
    <w:rsid w:val="00AF16D2"/>
    <w:rsid w:val="00AF1CE6"/>
    <w:rsid w:val="00AF3739"/>
    <w:rsid w:val="00AF3CA4"/>
    <w:rsid w:val="00AF3D3D"/>
    <w:rsid w:val="00AF406A"/>
    <w:rsid w:val="00AF4C25"/>
    <w:rsid w:val="00AF5414"/>
    <w:rsid w:val="00AF57DF"/>
    <w:rsid w:val="00AF5949"/>
    <w:rsid w:val="00AF621C"/>
    <w:rsid w:val="00AF7288"/>
    <w:rsid w:val="00B01C10"/>
    <w:rsid w:val="00B02005"/>
    <w:rsid w:val="00B0240D"/>
    <w:rsid w:val="00B025B0"/>
    <w:rsid w:val="00B031BC"/>
    <w:rsid w:val="00B03485"/>
    <w:rsid w:val="00B0463C"/>
    <w:rsid w:val="00B05122"/>
    <w:rsid w:val="00B05B80"/>
    <w:rsid w:val="00B060C3"/>
    <w:rsid w:val="00B06AA0"/>
    <w:rsid w:val="00B12868"/>
    <w:rsid w:val="00B130B4"/>
    <w:rsid w:val="00B13775"/>
    <w:rsid w:val="00B139FC"/>
    <w:rsid w:val="00B151F1"/>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68A7"/>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01F2"/>
    <w:rsid w:val="00B61558"/>
    <w:rsid w:val="00B61C4B"/>
    <w:rsid w:val="00B63A61"/>
    <w:rsid w:val="00B65779"/>
    <w:rsid w:val="00B66769"/>
    <w:rsid w:val="00B66A4B"/>
    <w:rsid w:val="00B676E3"/>
    <w:rsid w:val="00B70889"/>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5BC"/>
    <w:rsid w:val="00B94B67"/>
    <w:rsid w:val="00B96643"/>
    <w:rsid w:val="00B975E6"/>
    <w:rsid w:val="00B97DD9"/>
    <w:rsid w:val="00BA0325"/>
    <w:rsid w:val="00BA04DE"/>
    <w:rsid w:val="00BA1C91"/>
    <w:rsid w:val="00BA3747"/>
    <w:rsid w:val="00BA3C50"/>
    <w:rsid w:val="00BA458D"/>
    <w:rsid w:val="00BA4886"/>
    <w:rsid w:val="00BA4B35"/>
    <w:rsid w:val="00BA5C30"/>
    <w:rsid w:val="00BA65FC"/>
    <w:rsid w:val="00BA69D1"/>
    <w:rsid w:val="00BA6CE1"/>
    <w:rsid w:val="00BA739B"/>
    <w:rsid w:val="00BA7B37"/>
    <w:rsid w:val="00BB0175"/>
    <w:rsid w:val="00BB19AC"/>
    <w:rsid w:val="00BB209D"/>
    <w:rsid w:val="00BB226A"/>
    <w:rsid w:val="00BB28E3"/>
    <w:rsid w:val="00BB3043"/>
    <w:rsid w:val="00BB4566"/>
    <w:rsid w:val="00BB4F04"/>
    <w:rsid w:val="00BB51CA"/>
    <w:rsid w:val="00BB622A"/>
    <w:rsid w:val="00BB6FB4"/>
    <w:rsid w:val="00BB7685"/>
    <w:rsid w:val="00BB7774"/>
    <w:rsid w:val="00BC18AA"/>
    <w:rsid w:val="00BC2EF5"/>
    <w:rsid w:val="00BC2F90"/>
    <w:rsid w:val="00BC30D4"/>
    <w:rsid w:val="00BC350B"/>
    <w:rsid w:val="00BC4114"/>
    <w:rsid w:val="00BC498B"/>
    <w:rsid w:val="00BC4AAD"/>
    <w:rsid w:val="00BC52A0"/>
    <w:rsid w:val="00BC5970"/>
    <w:rsid w:val="00BC612E"/>
    <w:rsid w:val="00BC675F"/>
    <w:rsid w:val="00BD2713"/>
    <w:rsid w:val="00BD2955"/>
    <w:rsid w:val="00BD2F0C"/>
    <w:rsid w:val="00BD32DE"/>
    <w:rsid w:val="00BD458D"/>
    <w:rsid w:val="00BD554A"/>
    <w:rsid w:val="00BD5BC9"/>
    <w:rsid w:val="00BD7154"/>
    <w:rsid w:val="00BE0658"/>
    <w:rsid w:val="00BE1026"/>
    <w:rsid w:val="00BE128F"/>
    <w:rsid w:val="00BE254F"/>
    <w:rsid w:val="00BE36F7"/>
    <w:rsid w:val="00BE3AA7"/>
    <w:rsid w:val="00BE44F4"/>
    <w:rsid w:val="00BE48B2"/>
    <w:rsid w:val="00BE5833"/>
    <w:rsid w:val="00BE6379"/>
    <w:rsid w:val="00BE63F3"/>
    <w:rsid w:val="00BE6417"/>
    <w:rsid w:val="00BE6A85"/>
    <w:rsid w:val="00BE6BFF"/>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5FCF"/>
    <w:rsid w:val="00C16467"/>
    <w:rsid w:val="00C165F7"/>
    <w:rsid w:val="00C17232"/>
    <w:rsid w:val="00C179CA"/>
    <w:rsid w:val="00C214DA"/>
    <w:rsid w:val="00C23B32"/>
    <w:rsid w:val="00C244C8"/>
    <w:rsid w:val="00C24508"/>
    <w:rsid w:val="00C24749"/>
    <w:rsid w:val="00C24948"/>
    <w:rsid w:val="00C2577C"/>
    <w:rsid w:val="00C270B3"/>
    <w:rsid w:val="00C27AE4"/>
    <w:rsid w:val="00C27C92"/>
    <w:rsid w:val="00C32334"/>
    <w:rsid w:val="00C32F38"/>
    <w:rsid w:val="00C34578"/>
    <w:rsid w:val="00C359B4"/>
    <w:rsid w:val="00C35B7A"/>
    <w:rsid w:val="00C3652B"/>
    <w:rsid w:val="00C36545"/>
    <w:rsid w:val="00C36F45"/>
    <w:rsid w:val="00C37A27"/>
    <w:rsid w:val="00C40356"/>
    <w:rsid w:val="00C4315C"/>
    <w:rsid w:val="00C4600B"/>
    <w:rsid w:val="00C473D6"/>
    <w:rsid w:val="00C47484"/>
    <w:rsid w:val="00C475D1"/>
    <w:rsid w:val="00C479F7"/>
    <w:rsid w:val="00C47E7A"/>
    <w:rsid w:val="00C50985"/>
    <w:rsid w:val="00C513C4"/>
    <w:rsid w:val="00C534D1"/>
    <w:rsid w:val="00C53A85"/>
    <w:rsid w:val="00C53BE2"/>
    <w:rsid w:val="00C56535"/>
    <w:rsid w:val="00C602C2"/>
    <w:rsid w:val="00C60973"/>
    <w:rsid w:val="00C60D6C"/>
    <w:rsid w:val="00C61B94"/>
    <w:rsid w:val="00C6242C"/>
    <w:rsid w:val="00C62BDA"/>
    <w:rsid w:val="00C62CF2"/>
    <w:rsid w:val="00C63ED3"/>
    <w:rsid w:val="00C64984"/>
    <w:rsid w:val="00C652E0"/>
    <w:rsid w:val="00C65DC7"/>
    <w:rsid w:val="00C6710E"/>
    <w:rsid w:val="00C70159"/>
    <w:rsid w:val="00C7066B"/>
    <w:rsid w:val="00C7077B"/>
    <w:rsid w:val="00C724B3"/>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032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653"/>
    <w:rsid w:val="00D00E05"/>
    <w:rsid w:val="00D0128B"/>
    <w:rsid w:val="00D01B4D"/>
    <w:rsid w:val="00D02520"/>
    <w:rsid w:val="00D0582C"/>
    <w:rsid w:val="00D058A3"/>
    <w:rsid w:val="00D073E0"/>
    <w:rsid w:val="00D07A67"/>
    <w:rsid w:val="00D10F47"/>
    <w:rsid w:val="00D116BF"/>
    <w:rsid w:val="00D12A70"/>
    <w:rsid w:val="00D137AE"/>
    <w:rsid w:val="00D1527A"/>
    <w:rsid w:val="00D15822"/>
    <w:rsid w:val="00D15C38"/>
    <w:rsid w:val="00D16561"/>
    <w:rsid w:val="00D16802"/>
    <w:rsid w:val="00D16B63"/>
    <w:rsid w:val="00D171AE"/>
    <w:rsid w:val="00D178C0"/>
    <w:rsid w:val="00D17DF1"/>
    <w:rsid w:val="00D20D10"/>
    <w:rsid w:val="00D2195D"/>
    <w:rsid w:val="00D21C58"/>
    <w:rsid w:val="00D21E5C"/>
    <w:rsid w:val="00D229FF"/>
    <w:rsid w:val="00D22DED"/>
    <w:rsid w:val="00D233EC"/>
    <w:rsid w:val="00D237AD"/>
    <w:rsid w:val="00D23C87"/>
    <w:rsid w:val="00D27AF5"/>
    <w:rsid w:val="00D302FA"/>
    <w:rsid w:val="00D307A6"/>
    <w:rsid w:val="00D310DA"/>
    <w:rsid w:val="00D32B0F"/>
    <w:rsid w:val="00D32CFA"/>
    <w:rsid w:val="00D32DE2"/>
    <w:rsid w:val="00D33EB1"/>
    <w:rsid w:val="00D357BC"/>
    <w:rsid w:val="00D35AC2"/>
    <w:rsid w:val="00D4064C"/>
    <w:rsid w:val="00D40BA1"/>
    <w:rsid w:val="00D40F8B"/>
    <w:rsid w:val="00D413DD"/>
    <w:rsid w:val="00D41D6F"/>
    <w:rsid w:val="00D4227C"/>
    <w:rsid w:val="00D4315D"/>
    <w:rsid w:val="00D435EB"/>
    <w:rsid w:val="00D44C0C"/>
    <w:rsid w:val="00D45804"/>
    <w:rsid w:val="00D46298"/>
    <w:rsid w:val="00D47696"/>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57662"/>
    <w:rsid w:val="00D62007"/>
    <w:rsid w:val="00D62DC0"/>
    <w:rsid w:val="00D62FAD"/>
    <w:rsid w:val="00D633E0"/>
    <w:rsid w:val="00D6377F"/>
    <w:rsid w:val="00D641C0"/>
    <w:rsid w:val="00D651CA"/>
    <w:rsid w:val="00D661F0"/>
    <w:rsid w:val="00D672BD"/>
    <w:rsid w:val="00D6738E"/>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5F83"/>
    <w:rsid w:val="00D96BAA"/>
    <w:rsid w:val="00D977BF"/>
    <w:rsid w:val="00D97FEB"/>
    <w:rsid w:val="00DA002F"/>
    <w:rsid w:val="00DA0D19"/>
    <w:rsid w:val="00DA100D"/>
    <w:rsid w:val="00DA35A3"/>
    <w:rsid w:val="00DA48B2"/>
    <w:rsid w:val="00DA4B1E"/>
    <w:rsid w:val="00DA5175"/>
    <w:rsid w:val="00DA544A"/>
    <w:rsid w:val="00DA60A3"/>
    <w:rsid w:val="00DB17BF"/>
    <w:rsid w:val="00DB3082"/>
    <w:rsid w:val="00DB3334"/>
    <w:rsid w:val="00DB37ED"/>
    <w:rsid w:val="00DB3D19"/>
    <w:rsid w:val="00DB54D3"/>
    <w:rsid w:val="00DB5DC9"/>
    <w:rsid w:val="00DB6011"/>
    <w:rsid w:val="00DB7DF0"/>
    <w:rsid w:val="00DC000F"/>
    <w:rsid w:val="00DC16C5"/>
    <w:rsid w:val="00DC1DCD"/>
    <w:rsid w:val="00DC2627"/>
    <w:rsid w:val="00DC2CAD"/>
    <w:rsid w:val="00DC300E"/>
    <w:rsid w:val="00DC349E"/>
    <w:rsid w:val="00DC3B71"/>
    <w:rsid w:val="00DC429D"/>
    <w:rsid w:val="00DD045C"/>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3535"/>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223"/>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423"/>
    <w:rsid w:val="00E85C67"/>
    <w:rsid w:val="00E865A4"/>
    <w:rsid w:val="00E874CF"/>
    <w:rsid w:val="00E87D31"/>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BD0"/>
    <w:rsid w:val="00EC3D8C"/>
    <w:rsid w:val="00EC66B6"/>
    <w:rsid w:val="00EC6BEF"/>
    <w:rsid w:val="00EC6D51"/>
    <w:rsid w:val="00EC7CE4"/>
    <w:rsid w:val="00ED06D2"/>
    <w:rsid w:val="00ED114F"/>
    <w:rsid w:val="00ED1B5D"/>
    <w:rsid w:val="00ED2046"/>
    <w:rsid w:val="00ED2270"/>
    <w:rsid w:val="00ED2EC2"/>
    <w:rsid w:val="00ED2FBA"/>
    <w:rsid w:val="00ED3B27"/>
    <w:rsid w:val="00ED4344"/>
    <w:rsid w:val="00ED51E8"/>
    <w:rsid w:val="00EE051C"/>
    <w:rsid w:val="00EE1210"/>
    <w:rsid w:val="00EE1958"/>
    <w:rsid w:val="00EE1AEA"/>
    <w:rsid w:val="00EE1AF1"/>
    <w:rsid w:val="00EE1EB4"/>
    <w:rsid w:val="00EE3A11"/>
    <w:rsid w:val="00EE3EE3"/>
    <w:rsid w:val="00EE4518"/>
    <w:rsid w:val="00EE4975"/>
    <w:rsid w:val="00EE5890"/>
    <w:rsid w:val="00EE62C9"/>
    <w:rsid w:val="00EE7261"/>
    <w:rsid w:val="00EF13E9"/>
    <w:rsid w:val="00EF1586"/>
    <w:rsid w:val="00EF25AE"/>
    <w:rsid w:val="00EF3C5D"/>
    <w:rsid w:val="00EF4C95"/>
    <w:rsid w:val="00F019DC"/>
    <w:rsid w:val="00F036C5"/>
    <w:rsid w:val="00F04667"/>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6E89"/>
    <w:rsid w:val="00F3749C"/>
    <w:rsid w:val="00F41805"/>
    <w:rsid w:val="00F41861"/>
    <w:rsid w:val="00F419BD"/>
    <w:rsid w:val="00F43701"/>
    <w:rsid w:val="00F443CA"/>
    <w:rsid w:val="00F45145"/>
    <w:rsid w:val="00F454D9"/>
    <w:rsid w:val="00F465F9"/>
    <w:rsid w:val="00F506E8"/>
    <w:rsid w:val="00F51434"/>
    <w:rsid w:val="00F51E54"/>
    <w:rsid w:val="00F522DA"/>
    <w:rsid w:val="00F53846"/>
    <w:rsid w:val="00F55C37"/>
    <w:rsid w:val="00F56E77"/>
    <w:rsid w:val="00F572A8"/>
    <w:rsid w:val="00F572D0"/>
    <w:rsid w:val="00F57C91"/>
    <w:rsid w:val="00F57FF4"/>
    <w:rsid w:val="00F616E3"/>
    <w:rsid w:val="00F61732"/>
    <w:rsid w:val="00F62A09"/>
    <w:rsid w:val="00F63024"/>
    <w:rsid w:val="00F64734"/>
    <w:rsid w:val="00F65500"/>
    <w:rsid w:val="00F66BDC"/>
    <w:rsid w:val="00F6761B"/>
    <w:rsid w:val="00F676FC"/>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39DD"/>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4187"/>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C7867"/>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 w:val="00FF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customStyle="1" w:styleId="UnresolvedMention1">
    <w:name w:val="Unresolved Mention1"/>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26" Type="http://schemas.openxmlformats.org/officeDocument/2006/relationships/hyperlink" Target="https://papers.ssrn.com/sol3/papers.cfm?abstract_id=2264620" TargetMode="External"/><Relationship Id="rId39" Type="http://schemas.openxmlformats.org/officeDocument/2006/relationships/footer" Target="footer1.xml"/><Relationship Id="rId21" Type="http://schemas.openxmlformats.org/officeDocument/2006/relationships/hyperlink" Target="https://www.scientificamerican.com/article/scientists-perturbed-by-loss-of-stat-tools-to-sift-research-fudge-from-fact/" TargetMode="External"/><Relationship Id="rId34" Type="http://schemas.openxmlformats.org/officeDocument/2006/relationships/hyperlink" Target="https://www.bis.org/bcbs/publ/d317.pdf"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en.wikipedia.org/wiki/T-statistic" TargetMode="External"/><Relationship Id="rId20" Type="http://schemas.openxmlformats.org/officeDocument/2006/relationships/hyperlink" Target="https://replicationindex.com/2015/04/30/replacing-p-values-with-bayes-factors-a-miracle-cure-for-the-replicability-crisis-in-psychological-science/" TargetMode="External"/><Relationship Id="rId29" Type="http://schemas.openxmlformats.org/officeDocument/2006/relationships/hyperlink" Target="https://papers.ssrn.com/sol3/papers.cfm?abstract_id=271996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BMDP" TargetMode="External"/><Relationship Id="rId32" Type="http://schemas.openxmlformats.org/officeDocument/2006/relationships/hyperlink" Target="https://papers.ssrn.com/sol3/papers.cfm?abstract_id=2716279https://papers.ssrn.com/sol3/papers.cfm?abstract_id=2264620" TargetMode="External"/><Relationship Id="rId37" Type="http://schemas.openxmlformats.org/officeDocument/2006/relationships/hyperlink" Target="https://www.federalreserve.gov/supervisionreg/srletters/sr1107a1.pdf"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en.wikipedia.org/wiki/Probability_integral_transform" TargetMode="External"/><Relationship Id="rId23" Type="http://schemas.openxmlformats.org/officeDocument/2006/relationships/hyperlink" Target="https://www.itl.nist.gov/div898/handbook/eda/section3/normprpl.htm" TargetMode="External"/><Relationship Id="rId28" Type="http://schemas.openxmlformats.org/officeDocument/2006/relationships/hyperlink" Target="https://papers.ssrn.com/sol3/papers.cfm?abstract_id=2425515" TargetMode="External"/><Relationship Id="rId36" Type="http://schemas.openxmlformats.org/officeDocument/2006/relationships/hyperlink" Target="https://www.isda.org/a/IAiDE/ISDA-SIMM-Methodology-version-R1.0.pdf" TargetMode="External"/><Relationship Id="rId10" Type="http://schemas.openxmlformats.org/officeDocument/2006/relationships/settings" Target="settings.xml"/><Relationship Id="rId19" Type="http://schemas.openxmlformats.org/officeDocument/2006/relationships/hyperlink" Target="https://fivethirtyeight.com/features/statisticians-found-one-thing-they-can-agree-on-its-time-to-stop-misusing-p-values/" TargetMode="External"/><Relationship Id="rId31" Type="http://schemas.openxmlformats.org/officeDocument/2006/relationships/hyperlink" Target="https://papers.ssrn.com/sol3/papers.cfm?abstract_id=2716279"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P-value" TargetMode="External"/><Relationship Id="rId27" Type="http://schemas.openxmlformats.org/officeDocument/2006/relationships/hyperlink" Target="https://www.bis.org/publ/bcbs171.htm" TargetMode="External"/><Relationship Id="rId30" Type="http://schemas.openxmlformats.org/officeDocument/2006/relationships/hyperlink" Target="https://papers.ssrn.com/sol3/papers.cfm?abstract_id=2806156" TargetMode="External"/><Relationship Id="rId35" Type="http://schemas.openxmlformats.org/officeDocument/2006/relationships/hyperlink" Target="https://arxiv.org/pdf/1405.0508.pdf" TargetMode="Externa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magazine.amstat.org/wp-content/uploads/STATTKadmin/style%5B1%5D.pdf" TargetMode="External"/><Relationship Id="rId25" Type="http://schemas.openxmlformats.org/officeDocument/2006/relationships/hyperlink" Target="https://en.wikipedia.org/wiki/Q%E2%80%93Q_plot" TargetMode="External"/><Relationship Id="rId33" Type="http://schemas.openxmlformats.org/officeDocument/2006/relationships/hyperlink" Target="https://www.bis.org/publ/bcbs238.ht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RightsWATCHMark">7|CITI-No PII-Public|{00000000-0000-0000-0000-000000000000}</XMLData>
</file>

<file path=customXml/item3.xml><?xml version="1.0" encoding="utf-8"?>
<XMLData TextToDisplay="%DOCUMENTGUID%">{00000000-0000-0000-0000-000000000000}</XMLData>
</file>

<file path=customXml/item4.xml><?xml version="1.0" encoding="utf-8"?>
<XMLData TextToDisplay="%CLASSIFICATIONDATETIME%">14:44 21/08/2019</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ACC90-72D6-418A-A011-B054E542E70A}">
  <ds:schemaRefs/>
</ds:datastoreItem>
</file>

<file path=customXml/itemProps2.xml><?xml version="1.0" encoding="utf-8"?>
<ds:datastoreItem xmlns:ds="http://schemas.openxmlformats.org/officeDocument/2006/customXml" ds:itemID="{2BAD4BDB-0711-4A12-8439-ECEA0B5EA91B}">
  <ds:schemaRefs/>
</ds:datastoreItem>
</file>

<file path=customXml/itemProps3.xml><?xml version="1.0" encoding="utf-8"?>
<ds:datastoreItem xmlns:ds="http://schemas.openxmlformats.org/officeDocument/2006/customXml" ds:itemID="{AC4592F4-36F0-4B7B-8E6F-1E6D13BCAC84}">
  <ds:schemaRefs/>
</ds:datastoreItem>
</file>

<file path=customXml/itemProps4.xml><?xml version="1.0" encoding="utf-8"?>
<ds:datastoreItem xmlns:ds="http://schemas.openxmlformats.org/officeDocument/2006/customXml" ds:itemID="{6AFBDA61-7281-4679-9748-377878B8DA7A}">
  <ds:schemaRefs/>
</ds:datastoreItem>
</file>

<file path=customXml/itemProps5.xml><?xml version="1.0" encoding="utf-8"?>
<ds:datastoreItem xmlns:ds="http://schemas.openxmlformats.org/officeDocument/2006/customXml" ds:itemID="{FF9C8AEE-8F3A-44F1-BA6D-BB922AD7D0CA}">
  <ds:schemaRefs/>
</ds:datastoreItem>
</file>

<file path=customXml/itemProps6.xml><?xml version="1.0" encoding="utf-8"?>
<ds:datastoreItem xmlns:ds="http://schemas.openxmlformats.org/officeDocument/2006/customXml" ds:itemID="{5AB91C17-18A2-4A63-812E-4F7FAF240A34}">
  <ds:schemaRefs/>
</ds:datastoreItem>
</file>

<file path=customXml/itemProps7.xml><?xml version="1.0" encoding="utf-8"?>
<ds:datastoreItem xmlns:ds="http://schemas.openxmlformats.org/officeDocument/2006/customXml" ds:itemID="{A8C227A6-599A-40C9-A81C-22D256AA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135</Pages>
  <Words>33070</Words>
  <Characters>188505</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8</cp:revision>
  <cp:lastPrinted>2019-01-01T20:07:00Z</cp:lastPrinted>
  <dcterms:created xsi:type="dcterms:W3CDTF">2019-12-20T07:00:00Z</dcterms:created>
  <dcterms:modified xsi:type="dcterms:W3CDTF">2019-12-26T13:32:00Z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