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rPr>
        <w:t xml:space="preserve">UNIVERSITATEA </w:t>
      </w:r>
      <w:r w:rsidRPr="004A3281">
        <w:rPr>
          <w:rFonts w:ascii="Times New Roman" w:hAnsi="Times New Roman"/>
          <w:b/>
          <w:bCs/>
          <w:sz w:val="36"/>
          <w:szCs w:val="36"/>
          <w:lang w:val="ro-RO"/>
        </w:rPr>
        <w:t>DIN</w:t>
      </w:r>
      <w:r w:rsidRPr="004A3281">
        <w:rPr>
          <w:rFonts w:ascii="Times New Roman" w:hAnsi="Times New Roman"/>
          <w:b/>
          <w:bCs/>
          <w:sz w:val="36"/>
          <w:szCs w:val="36"/>
        </w:rPr>
        <w:t xml:space="preserve"> BUCURE</w:t>
      </w:r>
      <w:r w:rsidRPr="004A3281">
        <w:rPr>
          <w:rFonts w:ascii="Times New Roman" w:hAnsi="Times New Roman"/>
          <w:b/>
          <w:bCs/>
          <w:sz w:val="36"/>
          <w:szCs w:val="36"/>
          <w:lang w:val="ro-RO"/>
        </w:rPr>
        <w:t>ȘTI</w:t>
      </w: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FACULTATEA DE MATEMATICĂ ȘI INFORMATICĂ</w:t>
      </w: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SPECIALIZAREA INFORMATICĂ</w:t>
      </w: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rPr>
          <w:rFonts w:hint="eastAsia"/>
          <w:sz w:val="36"/>
          <w:szCs w:val="36"/>
          <w:lang w:val="ro-RO"/>
        </w:rPr>
      </w:pPr>
    </w:p>
    <w:p w:rsidR="00FF6774" w:rsidRPr="004A3281" w:rsidRDefault="006501BE" w:rsidP="004A3281">
      <w:pPr>
        <w:spacing w:line="360" w:lineRule="auto"/>
        <w:jc w:val="center"/>
        <w:rPr>
          <w:rFonts w:ascii="Times New Roman" w:hAnsi="Times New Roman"/>
          <w:b/>
          <w:bCs/>
          <w:sz w:val="36"/>
          <w:szCs w:val="36"/>
          <w:lang w:val="ro-RO"/>
        </w:rPr>
      </w:pPr>
      <w:r w:rsidRPr="004A3281">
        <w:rPr>
          <w:rFonts w:ascii="Times New Roman" w:hAnsi="Times New Roman"/>
          <w:b/>
          <w:bCs/>
          <w:sz w:val="36"/>
          <w:szCs w:val="36"/>
          <w:lang w:val="ro-RO"/>
        </w:rPr>
        <w:t>LUCRARE DE DIPLOMĂ</w:t>
      </w: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jc w:val="center"/>
        <w:rPr>
          <w:rFonts w:hint="eastAsia"/>
          <w:sz w:val="36"/>
          <w:szCs w:val="36"/>
          <w:lang w:val="ro-RO"/>
        </w:rPr>
      </w:pPr>
    </w:p>
    <w:p w:rsidR="00FF6774" w:rsidRPr="004A3281" w:rsidRDefault="00FF6774" w:rsidP="004A3281">
      <w:pPr>
        <w:spacing w:line="360" w:lineRule="auto"/>
        <w:jc w:val="center"/>
        <w:rPr>
          <w:rFonts w:hint="eastAsia"/>
          <w:sz w:val="36"/>
          <w:szCs w:val="36"/>
          <w:lang w:val="ro-RO"/>
        </w:rPr>
      </w:pPr>
    </w:p>
    <w:p w:rsidR="00FF6774" w:rsidRPr="004A3281" w:rsidRDefault="006501BE" w:rsidP="004A3281">
      <w:pPr>
        <w:spacing w:line="360" w:lineRule="auto"/>
        <w:rPr>
          <w:rFonts w:ascii="Times New Roman" w:hAnsi="Times New Roman"/>
          <w:b/>
          <w:bCs/>
          <w:sz w:val="36"/>
          <w:szCs w:val="36"/>
        </w:rPr>
      </w:pPr>
      <w:r w:rsidRPr="004A3281">
        <w:rPr>
          <w:rFonts w:ascii="Times New Roman" w:hAnsi="Times New Roman"/>
          <w:b/>
          <w:bCs/>
          <w:sz w:val="36"/>
          <w:szCs w:val="36"/>
          <w:lang w:val="ro-RO"/>
        </w:rPr>
        <w:t>COORDONATOR ȘTIINȚIFIC</w:t>
      </w:r>
    </w:p>
    <w:p w:rsidR="00FF6774" w:rsidRPr="004A3281" w:rsidRDefault="006501BE" w:rsidP="004A3281">
      <w:pPr>
        <w:spacing w:line="360" w:lineRule="auto"/>
        <w:rPr>
          <w:rFonts w:ascii="Times New Roman" w:hAnsi="Times New Roman"/>
          <w:b/>
          <w:bCs/>
          <w:sz w:val="36"/>
          <w:szCs w:val="36"/>
        </w:rPr>
      </w:pPr>
      <w:r w:rsidRPr="004A3281">
        <w:rPr>
          <w:rFonts w:ascii="Times New Roman" w:hAnsi="Times New Roman"/>
          <w:b/>
          <w:bCs/>
          <w:sz w:val="36"/>
          <w:szCs w:val="36"/>
          <w:lang w:val="ro-RO"/>
        </w:rPr>
        <w:t>Prof. Univ. dr. Radu Ionescu</w:t>
      </w:r>
    </w:p>
    <w:p w:rsidR="00FF6774" w:rsidRPr="004A3281" w:rsidRDefault="00FF6774" w:rsidP="004A3281">
      <w:pPr>
        <w:spacing w:line="360" w:lineRule="auto"/>
        <w:rPr>
          <w:rFonts w:hint="eastAsia"/>
          <w:sz w:val="36"/>
          <w:szCs w:val="36"/>
          <w:lang w:val="ro-RO"/>
        </w:rPr>
      </w:pPr>
    </w:p>
    <w:p w:rsidR="00FF6774" w:rsidRPr="004A3281" w:rsidRDefault="006501BE" w:rsidP="004A3281">
      <w:pPr>
        <w:spacing w:line="360" w:lineRule="auto"/>
        <w:jc w:val="right"/>
        <w:rPr>
          <w:rFonts w:ascii="Times New Roman" w:hAnsi="Times New Roman"/>
          <w:b/>
          <w:bCs/>
          <w:sz w:val="36"/>
          <w:szCs w:val="36"/>
        </w:rPr>
      </w:pPr>
      <w:r w:rsidRPr="004A3281">
        <w:rPr>
          <w:rFonts w:ascii="Times New Roman" w:hAnsi="Times New Roman"/>
          <w:b/>
          <w:bCs/>
          <w:sz w:val="36"/>
          <w:szCs w:val="36"/>
          <w:lang w:val="ro-RO"/>
        </w:rPr>
        <w:t>ABSOLVENT</w:t>
      </w:r>
    </w:p>
    <w:p w:rsidR="00FF6774" w:rsidRPr="004A3281" w:rsidRDefault="006501BE" w:rsidP="004A3281">
      <w:pPr>
        <w:spacing w:line="360" w:lineRule="auto"/>
        <w:jc w:val="right"/>
        <w:rPr>
          <w:rFonts w:ascii="Times New Roman" w:hAnsi="Times New Roman"/>
          <w:b/>
          <w:bCs/>
          <w:sz w:val="36"/>
          <w:szCs w:val="36"/>
        </w:rPr>
      </w:pPr>
      <w:r w:rsidRPr="004A3281">
        <w:rPr>
          <w:rFonts w:ascii="Times New Roman" w:hAnsi="Times New Roman"/>
          <w:b/>
          <w:bCs/>
          <w:sz w:val="36"/>
          <w:szCs w:val="36"/>
          <w:lang w:val="ro-RO"/>
        </w:rPr>
        <w:t>Gavrilă Timea-Maria</w:t>
      </w:r>
    </w:p>
    <w:p w:rsidR="00FF6774" w:rsidRPr="004A3281" w:rsidRDefault="00FF6774" w:rsidP="004A3281">
      <w:pPr>
        <w:spacing w:line="360" w:lineRule="auto"/>
        <w:jc w:val="right"/>
        <w:rPr>
          <w:rFonts w:hint="eastAsia"/>
          <w:sz w:val="36"/>
          <w:szCs w:val="36"/>
          <w:lang w:val="ro-RO"/>
        </w:rPr>
      </w:pPr>
    </w:p>
    <w:p w:rsidR="00FF6774" w:rsidRPr="004A3281" w:rsidRDefault="00FF6774" w:rsidP="004A3281">
      <w:pPr>
        <w:spacing w:line="360" w:lineRule="auto"/>
        <w:jc w:val="right"/>
        <w:rPr>
          <w:rFonts w:hint="eastAsia"/>
          <w:sz w:val="36"/>
          <w:szCs w:val="36"/>
          <w:lang w:val="ro-RO"/>
        </w:rPr>
      </w:pPr>
    </w:p>
    <w:p w:rsidR="00FF6774" w:rsidRPr="004A3281" w:rsidRDefault="00FF6774" w:rsidP="004A3281">
      <w:pPr>
        <w:spacing w:line="360" w:lineRule="auto"/>
        <w:jc w:val="right"/>
        <w:rPr>
          <w:rFonts w:hint="eastAsia"/>
          <w:sz w:val="36"/>
          <w:szCs w:val="36"/>
          <w:lang w:val="ro-RO"/>
        </w:rPr>
      </w:pPr>
    </w:p>
    <w:p w:rsidR="00FF6774" w:rsidRPr="004A3281" w:rsidRDefault="00FF6774" w:rsidP="004A3281">
      <w:pPr>
        <w:spacing w:line="360" w:lineRule="auto"/>
        <w:jc w:val="right"/>
        <w:rPr>
          <w:rFonts w:hint="eastAsia"/>
          <w:sz w:val="36"/>
          <w:szCs w:val="36"/>
          <w:lang w:val="ro-RO"/>
        </w:rPr>
      </w:pPr>
    </w:p>
    <w:p w:rsidR="00FF6774" w:rsidRDefault="00FF6774" w:rsidP="004A3281">
      <w:pPr>
        <w:spacing w:line="360" w:lineRule="auto"/>
        <w:jc w:val="right"/>
        <w:rPr>
          <w:rFonts w:hint="eastAsia"/>
          <w:sz w:val="36"/>
          <w:szCs w:val="36"/>
          <w:lang w:val="ro-RO"/>
        </w:rPr>
      </w:pPr>
    </w:p>
    <w:p w:rsidR="00B75A53" w:rsidRPr="004A3281" w:rsidRDefault="00B75A53" w:rsidP="004A3281">
      <w:pPr>
        <w:spacing w:line="360" w:lineRule="auto"/>
        <w:jc w:val="right"/>
        <w:rPr>
          <w:rFonts w:hint="eastAsia"/>
          <w:sz w:val="36"/>
          <w:szCs w:val="36"/>
          <w:lang w:val="ro-RO"/>
        </w:rPr>
      </w:pPr>
    </w:p>
    <w:p w:rsidR="00FF6774" w:rsidRDefault="006501BE" w:rsidP="004A3281">
      <w:pPr>
        <w:spacing w:line="360" w:lineRule="auto"/>
        <w:jc w:val="center"/>
        <w:rPr>
          <w:rFonts w:ascii="Times New Roman" w:hAnsi="Times New Roman"/>
          <w:b/>
          <w:bCs/>
          <w:sz w:val="36"/>
          <w:szCs w:val="36"/>
          <w:lang w:val="ro-RO"/>
        </w:rPr>
      </w:pPr>
      <w:r w:rsidRPr="004A3281">
        <w:rPr>
          <w:rFonts w:ascii="Times New Roman" w:hAnsi="Times New Roman"/>
          <w:b/>
          <w:bCs/>
          <w:sz w:val="36"/>
          <w:szCs w:val="36"/>
          <w:lang w:val="ro-RO"/>
        </w:rPr>
        <w:t>BUCUREȘTI</w:t>
      </w:r>
      <w:r w:rsidR="00B75A53">
        <w:rPr>
          <w:rFonts w:ascii="Times New Roman" w:hAnsi="Times New Roman"/>
          <w:b/>
          <w:bCs/>
          <w:sz w:val="36"/>
          <w:szCs w:val="36"/>
          <w:lang w:val="ro-RO"/>
        </w:rPr>
        <w:t xml:space="preserve">, </w:t>
      </w:r>
      <w:r w:rsidR="004A3281">
        <w:rPr>
          <w:rFonts w:ascii="Times New Roman" w:hAnsi="Times New Roman"/>
          <w:b/>
          <w:bCs/>
          <w:sz w:val="36"/>
          <w:szCs w:val="36"/>
          <w:lang w:val="ro-RO"/>
        </w:rPr>
        <w:t>2015</w:t>
      </w:r>
    </w:p>
    <w:p w:rsidR="00B75A53" w:rsidRPr="004A3281" w:rsidRDefault="00B75A53" w:rsidP="004A3281">
      <w:pPr>
        <w:spacing w:line="360" w:lineRule="auto"/>
        <w:jc w:val="center"/>
        <w:rPr>
          <w:rFonts w:ascii="Times New Roman" w:hAnsi="Times New Roman"/>
          <w:b/>
          <w:bCs/>
          <w:sz w:val="36"/>
          <w:szCs w:val="36"/>
        </w:rPr>
      </w:pP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CUPRINS</w:t>
      </w:r>
    </w:p>
    <w:p w:rsidR="00FF6774" w:rsidRPr="004A3281" w:rsidRDefault="00FF6774" w:rsidP="004A3281">
      <w:pPr>
        <w:spacing w:line="360" w:lineRule="auto"/>
        <w:jc w:val="center"/>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INTRODUCERE</w:t>
      </w:r>
      <w:r w:rsidR="004A3281">
        <w:rPr>
          <w:rFonts w:ascii="Times New Roman" w:hAnsi="Times New Roman"/>
          <w:lang w:val="ro-RO"/>
        </w:rPr>
        <w:t xml:space="preserve"> </w:t>
      </w:r>
      <w:r w:rsidRPr="004A3281">
        <w:rPr>
          <w:rFonts w:ascii="Times New Roman" w:hAnsi="Times New Roman"/>
          <w:lang w:val="ro-RO"/>
        </w:rPr>
        <w:t>………………………………………………………………………….</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 NOȚIUNI GENERALE PRIVIND TEHNOLOGIILE FOLOSITE</w:t>
      </w:r>
      <w:r w:rsidR="004A3281">
        <w:rPr>
          <w:rFonts w:ascii="Times New Roman" w:hAnsi="Times New Roman"/>
          <w:lang w:val="ro-RO"/>
        </w:rPr>
        <w:t xml:space="preserve"> </w:t>
      </w:r>
      <w:r w:rsidRPr="004A3281">
        <w:rPr>
          <w:rFonts w:ascii="Times New Roman" w:hAnsi="Times New Roman"/>
          <w:lang w:val="ro-RO"/>
        </w:rPr>
        <w:t>……………...</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II</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III</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IV</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CAP. V</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CONCLUZII</w:t>
      </w:r>
      <w:r w:rsidR="004A3281">
        <w:rPr>
          <w:rFonts w:ascii="Times New Roman" w:hAnsi="Times New Roman"/>
          <w:lang w:val="ro-RO"/>
        </w:rPr>
        <w:t xml:space="preserve"> </w:t>
      </w:r>
      <w:r w:rsidRPr="004A3281">
        <w:rPr>
          <w:rFonts w:ascii="Times New Roman" w:hAnsi="Times New Roman"/>
          <w:lang w:val="ro-RO"/>
        </w:rPr>
        <w:t>…….</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rPr>
          <w:rFonts w:ascii="Times New Roman" w:hAnsi="Times New Roman"/>
        </w:rPr>
      </w:pPr>
      <w:r w:rsidRPr="004A3281">
        <w:rPr>
          <w:rFonts w:ascii="Times New Roman" w:hAnsi="Times New Roman"/>
          <w:lang w:val="ro-RO"/>
        </w:rPr>
        <w:t>BIBLIOGRAFIE</w:t>
      </w:r>
      <w:r w:rsidR="004A3281">
        <w:rPr>
          <w:rFonts w:ascii="Times New Roman" w:hAnsi="Times New Roman"/>
          <w:lang w:val="ro-RO"/>
        </w:rPr>
        <w:t xml:space="preserve"> .........................................</w:t>
      </w:r>
    </w:p>
    <w:p w:rsidR="00FF6774" w:rsidRPr="004A3281" w:rsidRDefault="00FF6774" w:rsidP="004A3281">
      <w:pPr>
        <w:spacing w:line="360" w:lineRule="auto"/>
        <w:rPr>
          <w:rFonts w:hint="eastAsia"/>
          <w:lang w:val="ro-RO"/>
        </w:rPr>
      </w:pPr>
    </w:p>
    <w:p w:rsidR="004A3281" w:rsidRPr="004A3281" w:rsidRDefault="006501BE" w:rsidP="004A3281">
      <w:pPr>
        <w:spacing w:line="360" w:lineRule="auto"/>
        <w:rPr>
          <w:rFonts w:ascii="Times New Roman" w:hAnsi="Times New Roman"/>
          <w:lang w:val="ro-RO"/>
        </w:rPr>
        <w:sectPr w:rsidR="004A3281" w:rsidRPr="004A3281" w:rsidSect="004A3281">
          <w:pgSz w:w="12240" w:h="15840"/>
          <w:pgMar w:top="1138" w:right="1138" w:bottom="1138" w:left="1701" w:header="0" w:footer="0" w:gutter="0"/>
          <w:cols w:space="720"/>
          <w:formProt w:val="0"/>
        </w:sectPr>
      </w:pPr>
      <w:r w:rsidRPr="004A3281">
        <w:rPr>
          <w:rFonts w:ascii="Times New Roman" w:hAnsi="Times New Roman"/>
          <w:lang w:val="ro-RO"/>
        </w:rPr>
        <w:t>ANEXE</w:t>
      </w:r>
      <w:r w:rsidR="004A3281">
        <w:rPr>
          <w:rFonts w:ascii="Times New Roman" w:hAnsi="Times New Roman"/>
          <w:lang w:val="ro-RO"/>
        </w:rPr>
        <w:t xml:space="preserve"> .....................................................</w:t>
      </w:r>
    </w:p>
    <w:p w:rsidR="00FF6774" w:rsidRPr="004A3281" w:rsidRDefault="00FF6774" w:rsidP="004A3281">
      <w:pPr>
        <w:spacing w:line="360" w:lineRule="auto"/>
        <w:rPr>
          <w:rFonts w:hint="eastAsia"/>
          <w:lang w:val="ro-RO"/>
        </w:rPr>
      </w:pP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INTRODUCERE</w:t>
      </w:r>
    </w:p>
    <w:p w:rsidR="00FF6774" w:rsidRPr="004A3281" w:rsidRDefault="00FF6774" w:rsidP="004A3281">
      <w:pPr>
        <w:spacing w:line="360" w:lineRule="auto"/>
        <w:jc w:val="center"/>
        <w:rPr>
          <w:rFonts w:hint="eastAsia"/>
          <w:lang w:val="ro-RO"/>
        </w:rPr>
      </w:pPr>
    </w:p>
    <w:p w:rsidR="00FF6774" w:rsidRDefault="006501BE" w:rsidP="004A3281">
      <w:pPr>
        <w:spacing w:line="360" w:lineRule="auto"/>
        <w:jc w:val="both"/>
        <w:rPr>
          <w:rFonts w:ascii="Times New Roman" w:hAnsi="Times New Roman"/>
          <w:lang w:val="ro-RO"/>
        </w:rPr>
      </w:pPr>
      <w:r w:rsidRPr="004A3281">
        <w:rPr>
          <w:rFonts w:ascii="Times New Roman" w:hAnsi="Times New Roman"/>
          <w:lang w:val="ro-RO"/>
        </w:rPr>
        <w:t>Prezenta lucrare își propune</w:t>
      </w:r>
      <w:r w:rsidR="004A3281">
        <w:rPr>
          <w:rFonts w:ascii="Times New Roman" w:hAnsi="Times New Roman"/>
          <w:lang w:val="ro-RO"/>
        </w:rPr>
        <w:t xml:space="preserve"> să</w:t>
      </w:r>
      <w:r w:rsidR="0004222D">
        <w:rPr>
          <w:rFonts w:ascii="Times New Roman" w:hAnsi="Times New Roman"/>
          <w:lang w:val="ro-RO"/>
        </w:rPr>
        <w:t xml:space="preserve"> </w:t>
      </w:r>
    </w:p>
    <w:p w:rsidR="004A3281" w:rsidRDefault="004A3281" w:rsidP="004A3281">
      <w:pPr>
        <w:spacing w:line="360" w:lineRule="auto"/>
        <w:jc w:val="both"/>
        <w:rPr>
          <w:rFonts w:ascii="Times New Roman" w:hAnsi="Times New Roman"/>
          <w:lang w:val="ro-RO"/>
        </w:rPr>
      </w:pPr>
    </w:p>
    <w:p w:rsidR="004A3281" w:rsidRDefault="004A3281" w:rsidP="004A3281">
      <w:pPr>
        <w:spacing w:line="360" w:lineRule="auto"/>
        <w:jc w:val="center"/>
        <w:rPr>
          <w:rFonts w:ascii="Times New Roman" w:hAnsi="Times New Roman"/>
          <w:b/>
          <w:sz w:val="36"/>
          <w:szCs w:val="36"/>
          <w:lang w:val="ro-RO"/>
        </w:rPr>
      </w:pPr>
      <w:r w:rsidRPr="00816646">
        <w:rPr>
          <w:rFonts w:ascii="Times New Roman" w:hAnsi="Times New Roman"/>
          <w:b/>
          <w:sz w:val="36"/>
          <w:szCs w:val="36"/>
          <w:lang w:val="ro-RO"/>
        </w:rPr>
        <w:t>CAPITOLUL I. NOȚIUNI GENERALE PRIVIND TEHNO</w:t>
      </w:r>
      <w:r w:rsidRPr="004F1A67">
        <w:rPr>
          <w:rFonts w:ascii="Times New Roman" w:hAnsi="Times New Roman"/>
          <w:b/>
          <w:sz w:val="36"/>
          <w:szCs w:val="36"/>
          <w:lang w:val="ro-RO"/>
        </w:rPr>
        <w:t>LO</w:t>
      </w:r>
      <w:r w:rsidRPr="00816646">
        <w:rPr>
          <w:rFonts w:ascii="Times New Roman" w:hAnsi="Times New Roman"/>
          <w:b/>
          <w:sz w:val="36"/>
          <w:szCs w:val="36"/>
          <w:lang w:val="ro-RO"/>
        </w:rPr>
        <w:t>GIILE FOLOSITE</w:t>
      </w:r>
    </w:p>
    <w:p w:rsidR="00816646" w:rsidRDefault="00816646" w:rsidP="004A3281">
      <w:pPr>
        <w:spacing w:line="360" w:lineRule="auto"/>
        <w:jc w:val="center"/>
        <w:rPr>
          <w:rFonts w:ascii="Times New Roman" w:hAnsi="Times New Roman"/>
          <w:b/>
          <w:sz w:val="36"/>
          <w:szCs w:val="36"/>
          <w:lang w:val="ro-RO"/>
        </w:rPr>
      </w:pPr>
    </w:p>
    <w:p w:rsidR="00816646" w:rsidRDefault="00816646" w:rsidP="004F1A67">
      <w:pPr>
        <w:spacing w:line="360" w:lineRule="auto"/>
        <w:ind w:firstLine="709"/>
        <w:jc w:val="both"/>
        <w:rPr>
          <w:rFonts w:ascii="Times New Roman" w:hAnsi="Times New Roman"/>
        </w:rPr>
      </w:pPr>
      <w:r>
        <w:rPr>
          <w:rFonts w:ascii="Times New Roman" w:hAnsi="Times New Roman"/>
          <w:lang w:val="ro-RO"/>
        </w:rPr>
        <w:t xml:space="preserve">ASP.NET </w:t>
      </w:r>
      <w:r w:rsidR="0004222D">
        <w:rPr>
          <w:rFonts w:ascii="Times New Roman" w:hAnsi="Times New Roman"/>
          <w:lang w:val="ro-RO"/>
        </w:rPr>
        <w:t xml:space="preserve">este o tehnologie Microsoft, open source, creată special pentru dezvoltarea aplicațiilor și serviciilor web. Aceasta este succesorul lui ASP (Active Server Pages) și, în plus față de aceata, beneficiază de avantajele platformei de dezvoltare .NET și de instrumentele oferite de aplicația </w:t>
      </w:r>
      <w:r w:rsidR="0004222D">
        <w:rPr>
          <w:rFonts w:ascii="Times New Roman" w:hAnsi="Times New Roman"/>
        </w:rPr>
        <w:t>“</w:t>
      </w:r>
      <w:r w:rsidR="0004222D">
        <w:rPr>
          <w:rFonts w:ascii="Times New Roman" w:hAnsi="Times New Roman"/>
          <w:lang w:val="ro-RO"/>
        </w:rPr>
        <w:t>Visual Studio .NET</w:t>
      </w:r>
      <w:r w:rsidR="0004222D">
        <w:rPr>
          <w:rFonts w:ascii="Times New Roman" w:hAnsi="Times New Roman"/>
        </w:rPr>
        <w:t>”.</w:t>
      </w:r>
      <w:r w:rsidR="004F1A67">
        <w:rPr>
          <w:rFonts w:ascii="Times New Roman" w:hAnsi="Times New Roman"/>
        </w:rPr>
        <w:t xml:space="preserve"> Prima </w:t>
      </w:r>
      <w:proofErr w:type="spellStart"/>
      <w:r w:rsidR="004F1A67">
        <w:rPr>
          <w:rFonts w:ascii="Times New Roman" w:hAnsi="Times New Roman"/>
        </w:rPr>
        <w:t>variantă</w:t>
      </w:r>
      <w:proofErr w:type="spellEnd"/>
      <w:r w:rsidR="004F1A67">
        <w:rPr>
          <w:rFonts w:ascii="Times New Roman" w:hAnsi="Times New Roman"/>
        </w:rPr>
        <w:t xml:space="preserve"> ASP.NET 1.0 </w:t>
      </w:r>
      <w:proofErr w:type="gramStart"/>
      <w:r w:rsidR="004F1A67">
        <w:rPr>
          <w:rFonts w:ascii="Times New Roman" w:hAnsi="Times New Roman"/>
        </w:rPr>
        <w:t>a</w:t>
      </w:r>
      <w:proofErr w:type="gramEnd"/>
      <w:r w:rsidR="004F1A67">
        <w:rPr>
          <w:rFonts w:ascii="Times New Roman" w:hAnsi="Times New Roman"/>
        </w:rPr>
        <w:t xml:space="preserve"> </w:t>
      </w:r>
      <w:proofErr w:type="spellStart"/>
      <w:r w:rsidR="004F1A67">
        <w:rPr>
          <w:rFonts w:ascii="Times New Roman" w:hAnsi="Times New Roman"/>
        </w:rPr>
        <w:t>apărut</w:t>
      </w:r>
      <w:proofErr w:type="spellEnd"/>
      <w:r w:rsidR="004F1A67">
        <w:rPr>
          <w:rFonts w:ascii="Times New Roman" w:hAnsi="Times New Roman"/>
        </w:rPr>
        <w:t xml:space="preserve"> </w:t>
      </w:r>
      <w:proofErr w:type="spellStart"/>
      <w:r w:rsidR="004F1A67">
        <w:rPr>
          <w:rFonts w:ascii="Times New Roman" w:hAnsi="Times New Roman"/>
        </w:rPr>
        <w:t>în</w:t>
      </w:r>
      <w:proofErr w:type="spellEnd"/>
      <w:r w:rsidR="004F1A67">
        <w:rPr>
          <w:rFonts w:ascii="Times New Roman" w:hAnsi="Times New Roman"/>
        </w:rPr>
        <w:t xml:space="preserve"> </w:t>
      </w:r>
      <w:proofErr w:type="spellStart"/>
      <w:r w:rsidR="004F1A67">
        <w:rPr>
          <w:rFonts w:ascii="Times New Roman" w:hAnsi="Times New Roman"/>
        </w:rPr>
        <w:t>ianuarie</w:t>
      </w:r>
      <w:proofErr w:type="spellEnd"/>
      <w:r w:rsidR="004F1A67">
        <w:rPr>
          <w:rFonts w:ascii="Times New Roman" w:hAnsi="Times New Roman"/>
        </w:rPr>
        <w:t xml:space="preserve"> 2002 </w:t>
      </w:r>
      <w:proofErr w:type="spellStart"/>
      <w:r w:rsidR="004F1A67">
        <w:rPr>
          <w:rFonts w:ascii="Times New Roman" w:hAnsi="Times New Roman"/>
        </w:rPr>
        <w:t>ca</w:t>
      </w:r>
      <w:proofErr w:type="spellEnd"/>
      <w:r w:rsidR="004F1A67">
        <w:rPr>
          <w:rFonts w:ascii="Times New Roman" w:hAnsi="Times New Roman"/>
        </w:rPr>
        <w:t xml:space="preserve"> parte a framework-</w:t>
      </w:r>
      <w:proofErr w:type="spellStart"/>
      <w:r w:rsidR="004F1A67">
        <w:rPr>
          <w:rFonts w:ascii="Times New Roman" w:hAnsi="Times New Roman"/>
        </w:rPr>
        <w:t>ului</w:t>
      </w:r>
      <w:proofErr w:type="spellEnd"/>
      <w:r w:rsidR="004F1A67">
        <w:rPr>
          <w:rFonts w:ascii="Times New Roman" w:hAnsi="Times New Roman"/>
        </w:rPr>
        <w:t xml:space="preserve"> .NET. </w:t>
      </w:r>
      <w:proofErr w:type="spellStart"/>
      <w:r w:rsidR="004F1A67">
        <w:rPr>
          <w:rFonts w:ascii="Times New Roman" w:hAnsi="Times New Roman"/>
        </w:rPr>
        <w:t>Ca</w:t>
      </w:r>
      <w:proofErr w:type="spellEnd"/>
      <w:r w:rsidR="004F1A67">
        <w:rPr>
          <w:rFonts w:ascii="Times New Roman" w:hAnsi="Times New Roman"/>
        </w:rPr>
        <w:t xml:space="preserve"> </w:t>
      </w:r>
      <w:proofErr w:type="spellStart"/>
      <w:r w:rsidR="004F1A67">
        <w:rPr>
          <w:rFonts w:ascii="Times New Roman" w:hAnsi="Times New Roman"/>
        </w:rPr>
        <w:t>și</w:t>
      </w:r>
      <w:proofErr w:type="spellEnd"/>
      <w:r w:rsidR="004F1A67">
        <w:rPr>
          <w:rFonts w:ascii="Times New Roman" w:hAnsi="Times New Roman"/>
        </w:rPr>
        <w:t xml:space="preserve"> </w:t>
      </w:r>
      <w:proofErr w:type="spellStart"/>
      <w:r w:rsidR="004F1A67">
        <w:rPr>
          <w:rFonts w:ascii="Times New Roman" w:hAnsi="Times New Roman"/>
        </w:rPr>
        <w:t>avantaje</w:t>
      </w:r>
      <w:proofErr w:type="spellEnd"/>
      <w:r w:rsidR="004F1A67">
        <w:rPr>
          <w:rFonts w:ascii="Times New Roman" w:hAnsi="Times New Roman"/>
        </w:rPr>
        <w:t xml:space="preserve"> ale </w:t>
      </w:r>
      <w:proofErr w:type="spellStart"/>
      <w:r w:rsidR="004F1A67">
        <w:rPr>
          <w:rFonts w:ascii="Times New Roman" w:hAnsi="Times New Roman"/>
        </w:rPr>
        <w:t>utilizării</w:t>
      </w:r>
      <w:proofErr w:type="spellEnd"/>
      <w:r w:rsidR="004F1A67">
        <w:rPr>
          <w:rFonts w:ascii="Times New Roman" w:hAnsi="Times New Roman"/>
        </w:rPr>
        <w:t xml:space="preserve"> ASP.NET, se </w:t>
      </w:r>
      <w:proofErr w:type="spellStart"/>
      <w:r w:rsidR="004F1A67">
        <w:rPr>
          <w:rFonts w:ascii="Times New Roman" w:hAnsi="Times New Roman"/>
        </w:rPr>
        <w:t>numără</w:t>
      </w:r>
      <w:proofErr w:type="spellEnd"/>
      <w:r w:rsidR="004F1A67">
        <w:rPr>
          <w:rFonts w:ascii="Times New Roman" w:hAnsi="Times New Roman"/>
        </w:rPr>
        <w:t>:</w:t>
      </w:r>
    </w:p>
    <w:p w:rsidR="004F1A67" w:rsidRDefault="004F1A67" w:rsidP="004F1A67">
      <w:pPr>
        <w:pStyle w:val="ListParagraph"/>
        <w:numPr>
          <w:ilvl w:val="0"/>
          <w:numId w:val="5"/>
        </w:numPr>
        <w:spacing w:line="360" w:lineRule="auto"/>
        <w:jc w:val="both"/>
        <w:rPr>
          <w:rFonts w:ascii="Times New Roman" w:hAnsi="Times New Roman"/>
        </w:rPr>
      </w:pPr>
      <w:proofErr w:type="spellStart"/>
      <w:r>
        <w:rPr>
          <w:rFonts w:ascii="Times New Roman" w:hAnsi="Times New Roman"/>
        </w:rPr>
        <w:t>Oferă</w:t>
      </w:r>
      <w:proofErr w:type="spellEnd"/>
      <w:r>
        <w:rPr>
          <w:rFonts w:ascii="Times New Roman" w:hAnsi="Times New Roman"/>
        </w:rPr>
        <w:t xml:space="preserve"> un model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orientată</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obiecte</w:t>
      </w:r>
      <w:proofErr w:type="spellEnd"/>
      <w:r>
        <w:rPr>
          <w:rFonts w:ascii="Times New Roman" w:hAnsi="Times New Roman"/>
        </w:rPr>
        <w:t xml:space="preserve">, </w:t>
      </w:r>
      <w:proofErr w:type="spellStart"/>
      <w:r>
        <w:rPr>
          <w:rFonts w:ascii="Times New Roman" w:hAnsi="Times New Roman"/>
        </w:rPr>
        <w:t>acesta</w:t>
      </w:r>
      <w:proofErr w:type="spellEnd"/>
      <w:r>
        <w:rPr>
          <w:rFonts w:ascii="Times New Roman" w:hAnsi="Times New Roman"/>
        </w:rPr>
        <w:t xml:space="preserve"> </w:t>
      </w:r>
      <w:proofErr w:type="spellStart"/>
      <w:r>
        <w:rPr>
          <w:rFonts w:ascii="Times New Roman" w:hAnsi="Times New Roman"/>
        </w:rPr>
        <w:t>conținând</w:t>
      </w:r>
      <w:proofErr w:type="spellEnd"/>
      <w:r>
        <w:rPr>
          <w:rFonts w:ascii="Times New Roman" w:hAnsi="Times New Roman"/>
        </w:rPr>
        <w:t xml:space="preserve"> un set </w:t>
      </w:r>
      <w:proofErr w:type="spellStart"/>
      <w:r>
        <w:rPr>
          <w:rFonts w:ascii="Times New Roman" w:hAnsi="Times New Roman"/>
        </w:rPr>
        <w:t>larg</w:t>
      </w:r>
      <w:proofErr w:type="spellEnd"/>
      <w:r>
        <w:rPr>
          <w:rFonts w:ascii="Times New Roman" w:hAnsi="Times New Roman"/>
        </w:rPr>
        <w:t xml:space="preserve"> de </w:t>
      </w:r>
      <w:proofErr w:type="spellStart"/>
      <w:r>
        <w:rPr>
          <w:rFonts w:ascii="Times New Roman" w:hAnsi="Times New Roman"/>
        </w:rPr>
        <w:t>componente</w:t>
      </w:r>
      <w:proofErr w:type="spellEnd"/>
      <w:r>
        <w:rPr>
          <w:rFonts w:ascii="Times New Roman" w:hAnsi="Times New Roman"/>
        </w:rPr>
        <w:t xml:space="preserve">, </w:t>
      </w:r>
      <w:proofErr w:type="spellStart"/>
      <w:r>
        <w:rPr>
          <w:rFonts w:ascii="Times New Roman" w:hAnsi="Times New Roman"/>
        </w:rPr>
        <w:t>bazate</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XML;</w:t>
      </w:r>
    </w:p>
    <w:p w:rsidR="004F1A67" w:rsidRDefault="004F1A67" w:rsidP="004F1A67">
      <w:pPr>
        <w:pStyle w:val="ListParagraph"/>
        <w:numPr>
          <w:ilvl w:val="0"/>
          <w:numId w:val="5"/>
        </w:numPr>
        <w:spacing w:line="360" w:lineRule="auto"/>
        <w:jc w:val="both"/>
        <w:rPr>
          <w:rFonts w:ascii="Times New Roman" w:hAnsi="Times New Roman"/>
        </w:rPr>
      </w:pPr>
      <w:r>
        <w:rPr>
          <w:rFonts w:ascii="Times New Roman" w:hAnsi="Times New Roman"/>
        </w:rPr>
        <w:t xml:space="preserve">Are </w:t>
      </w:r>
      <w:proofErr w:type="spellStart"/>
      <w:r>
        <w:rPr>
          <w:rFonts w:ascii="Times New Roman" w:hAnsi="Times New Roman"/>
        </w:rPr>
        <w:t>performanță</w:t>
      </w:r>
      <w:proofErr w:type="spellEnd"/>
      <w:r>
        <w:rPr>
          <w:rFonts w:ascii="Times New Roman" w:hAnsi="Times New Roman"/>
        </w:rPr>
        <w:t xml:space="preserve"> </w:t>
      </w:r>
      <w:proofErr w:type="spellStart"/>
      <w:r>
        <w:rPr>
          <w:rFonts w:ascii="Times New Roman" w:hAnsi="Times New Roman"/>
        </w:rPr>
        <w:t>ridicată</w:t>
      </w:r>
      <w:proofErr w:type="spellEnd"/>
      <w:r>
        <w:rPr>
          <w:rFonts w:ascii="Times New Roman" w:hAnsi="Times New Roman"/>
        </w:rPr>
        <w:t xml:space="preserve"> </w:t>
      </w:r>
      <w:proofErr w:type="spellStart"/>
      <w:r>
        <w:rPr>
          <w:rFonts w:ascii="Times New Roman" w:hAnsi="Times New Roman"/>
        </w:rPr>
        <w:t>deoarece</w:t>
      </w:r>
      <w:proofErr w:type="spellEnd"/>
      <w:r>
        <w:rPr>
          <w:rFonts w:ascii="Times New Roman" w:hAnsi="Times New Roman"/>
        </w:rPr>
        <w:t xml:space="preserve"> </w:t>
      </w:r>
      <w:proofErr w:type="spellStart"/>
      <w:r>
        <w:rPr>
          <w:rFonts w:ascii="Times New Roman" w:hAnsi="Times New Roman"/>
        </w:rPr>
        <w:t>rulează</w:t>
      </w:r>
      <w:proofErr w:type="spellEnd"/>
      <w:r>
        <w:rPr>
          <w:rFonts w:ascii="Times New Roman" w:hAnsi="Times New Roman"/>
        </w:rPr>
        <w:t xml:space="preserve"> cod </w:t>
      </w:r>
      <w:proofErr w:type="spellStart"/>
      <w:r>
        <w:rPr>
          <w:rFonts w:ascii="Times New Roman" w:hAnsi="Times New Roman"/>
        </w:rPr>
        <w:t>compilat</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sursă</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w:t>
      </w:r>
      <w:proofErr w:type="spellStart"/>
      <w:r>
        <w:rPr>
          <w:rFonts w:ascii="Times New Roman" w:hAnsi="Times New Roman"/>
        </w:rPr>
        <w:t>împărțit</w:t>
      </w:r>
      <w:proofErr w:type="spellEnd"/>
      <w:r>
        <w:rPr>
          <w:rFonts w:ascii="Times New Roman" w:hAnsi="Times New Roman"/>
        </w:rPr>
        <w:t xml:space="preserve"> de </w:t>
      </w:r>
      <w:proofErr w:type="spellStart"/>
      <w:r>
        <w:rPr>
          <w:rFonts w:ascii="Times New Roman" w:hAnsi="Times New Roman"/>
        </w:rPr>
        <w:t>obicei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2 </w:t>
      </w:r>
      <w:proofErr w:type="spellStart"/>
      <w:r>
        <w:rPr>
          <w:rFonts w:ascii="Times New Roman" w:hAnsi="Times New Roman"/>
        </w:rPr>
        <w:t>fișiere</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executabil</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conținutul</w:t>
      </w:r>
      <w:proofErr w:type="spellEnd"/>
      <w:r>
        <w:rPr>
          <w:rFonts w:ascii="Times New Roman" w:hAnsi="Times New Roman"/>
        </w:rPr>
        <w:t xml:space="preserve"> </w:t>
      </w:r>
      <w:proofErr w:type="spellStart"/>
      <w:r>
        <w:rPr>
          <w:rFonts w:ascii="Times New Roman" w:hAnsi="Times New Roman"/>
        </w:rPr>
        <w:t>paginii</w:t>
      </w:r>
      <w:proofErr w:type="spellEnd"/>
      <w:r>
        <w:rPr>
          <w:rFonts w:ascii="Times New Roman" w:hAnsi="Times New Roman"/>
        </w:rPr>
        <w:t xml:space="preserve"> (</w:t>
      </w:r>
      <w:proofErr w:type="spellStart"/>
      <w:r>
        <w:rPr>
          <w:rFonts w:ascii="Times New Roman" w:hAnsi="Times New Roman"/>
        </w:rPr>
        <w:t>textul</w:t>
      </w:r>
      <w:proofErr w:type="spellEnd"/>
      <w:r>
        <w:rPr>
          <w:rFonts w:ascii="Times New Roman" w:hAnsi="Times New Roman"/>
        </w:rPr>
        <w:t xml:space="preserve"> din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cod HTML);</w:t>
      </w:r>
    </w:p>
    <w:p w:rsidR="004F1A67" w:rsidRDefault="004F1A67" w:rsidP="004F1A67">
      <w:pPr>
        <w:pStyle w:val="ListParagraph"/>
        <w:numPr>
          <w:ilvl w:val="0"/>
          <w:numId w:val="5"/>
        </w:numPr>
        <w:spacing w:line="360" w:lineRule="auto"/>
        <w:jc w:val="both"/>
        <w:rPr>
          <w:rFonts w:ascii="Times New Roman" w:hAnsi="Times New Roman"/>
        </w:rPr>
      </w:pPr>
      <w:r>
        <w:rPr>
          <w:rFonts w:ascii="Times New Roman" w:hAnsi="Times New Roman"/>
        </w:rPr>
        <w:t xml:space="preserve">.NET </w:t>
      </w:r>
      <w:proofErr w:type="spellStart"/>
      <w:proofErr w:type="gramStart"/>
      <w:r>
        <w:rPr>
          <w:rFonts w:ascii="Times New Roman" w:hAnsi="Times New Roman"/>
        </w:rPr>
        <w:t>este</w:t>
      </w:r>
      <w:proofErr w:type="spellEnd"/>
      <w:proofErr w:type="gramEnd"/>
      <w:r>
        <w:rPr>
          <w:rFonts w:ascii="Times New Roman" w:hAnsi="Times New Roman"/>
        </w:rPr>
        <w:t xml:space="preserve"> </w:t>
      </w:r>
      <w:proofErr w:type="spellStart"/>
      <w:r>
        <w:rPr>
          <w:rFonts w:ascii="Times New Roman" w:hAnsi="Times New Roman"/>
        </w:rPr>
        <w:t>compatibil</w:t>
      </w:r>
      <w:proofErr w:type="spellEnd"/>
      <w:r>
        <w:rPr>
          <w:rFonts w:ascii="Times New Roman" w:hAnsi="Times New Roman"/>
        </w:rPr>
        <w:t xml:space="preserve"> cu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multe</w:t>
      </w:r>
      <w:proofErr w:type="spellEnd"/>
      <w:r>
        <w:rPr>
          <w:rFonts w:ascii="Times New Roman" w:hAnsi="Times New Roman"/>
        </w:rPr>
        <w:t xml:space="preserve"> </w:t>
      </w:r>
      <w:proofErr w:type="spellStart"/>
      <w:r>
        <w:rPr>
          <w:rFonts w:ascii="Times New Roman" w:hAnsi="Times New Roman"/>
        </w:rPr>
        <w:t>limbaje</w:t>
      </w:r>
      <w:proofErr w:type="spellEnd"/>
      <w:r>
        <w:rPr>
          <w:rFonts w:ascii="Times New Roman" w:hAnsi="Times New Roman"/>
        </w:rPr>
        <w:t xml:space="preserve">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diferite</w:t>
      </w:r>
      <w:proofErr w:type="spellEnd"/>
      <w:r>
        <w:rPr>
          <w:rFonts w:ascii="Times New Roman" w:hAnsi="Times New Roman"/>
        </w:rPr>
        <w:t xml:space="preserve">, </w:t>
      </w:r>
      <w:proofErr w:type="spellStart"/>
      <w:r>
        <w:rPr>
          <w:rFonts w:ascii="Times New Roman" w:hAnsi="Times New Roman"/>
        </w:rPr>
        <w:t>cele</w:t>
      </w:r>
      <w:proofErr w:type="spellEnd"/>
      <w:r>
        <w:rPr>
          <w:rFonts w:ascii="Times New Roman" w:hAnsi="Times New Roman"/>
        </w:rPr>
        <w:t xml:space="preserve">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utilizate</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Visual Basic </w:t>
      </w:r>
      <w:proofErr w:type="spellStart"/>
      <w:r>
        <w:rPr>
          <w:rFonts w:ascii="Times New Roman" w:hAnsi="Times New Roman"/>
        </w:rPr>
        <w:t>și</w:t>
      </w:r>
      <w:proofErr w:type="spellEnd"/>
      <w:r>
        <w:rPr>
          <w:rFonts w:ascii="Times New Roman" w:hAnsi="Times New Roman"/>
        </w:rPr>
        <w:t xml:space="preserve"> C#.</w:t>
      </w:r>
    </w:p>
    <w:p w:rsidR="004F1A67" w:rsidRPr="004F1A67" w:rsidRDefault="0026596A" w:rsidP="004F1A67">
      <w:pPr>
        <w:spacing w:line="360" w:lineRule="auto"/>
        <w:jc w:val="both"/>
        <w:rPr>
          <w:rFonts w:ascii="Times New Roman" w:hAnsi="Times New Roman"/>
        </w:rPr>
      </w:pPr>
      <w:r>
        <w:rPr>
          <w:rFonts w:ascii="Times New Roman" w:hAnsi="Times New Roman"/>
        </w:rPr>
        <w:t xml:space="preserve">Microsoft Visual Studio </w:t>
      </w:r>
      <w:proofErr w:type="spellStart"/>
      <w:proofErr w:type="gramStart"/>
      <w:r>
        <w:rPr>
          <w:rFonts w:ascii="Times New Roman" w:hAnsi="Times New Roman"/>
        </w:rPr>
        <w:t>este</w:t>
      </w:r>
      <w:proofErr w:type="spellEnd"/>
      <w:proofErr w:type="gramEnd"/>
      <w:r>
        <w:rPr>
          <w:rFonts w:ascii="Times New Roman" w:hAnsi="Times New Roman"/>
        </w:rPr>
        <w:t xml:space="preserve">, de </w:t>
      </w:r>
      <w:proofErr w:type="spellStart"/>
      <w:r>
        <w:rPr>
          <w:rFonts w:ascii="Times New Roman" w:hAnsi="Times New Roman"/>
        </w:rPr>
        <w:t>asemenea</w:t>
      </w:r>
      <w:proofErr w:type="spellEnd"/>
      <w:r>
        <w:rPr>
          <w:rFonts w:ascii="Times New Roman" w:hAnsi="Times New Roman"/>
        </w:rPr>
        <w:t xml:space="preserve">, un IDE (Integrated Development Environment) </w:t>
      </w:r>
      <w:proofErr w:type="spellStart"/>
      <w:r>
        <w:rPr>
          <w:rFonts w:ascii="Times New Roman" w:hAnsi="Times New Roman"/>
        </w:rPr>
        <w:t>creat</w:t>
      </w:r>
      <w:proofErr w:type="spellEnd"/>
      <w:r>
        <w:rPr>
          <w:rFonts w:ascii="Times New Roman" w:hAnsi="Times New Roman"/>
        </w:rPr>
        <w:t xml:space="preserve"> de Microsoft </w:t>
      </w:r>
      <w:proofErr w:type="spellStart"/>
      <w:r>
        <w:rPr>
          <w:rFonts w:ascii="Times New Roman" w:hAnsi="Times New Roman"/>
        </w:rPr>
        <w:t>folosit</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programelor</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Desktop, a website-</w:t>
      </w:r>
      <w:proofErr w:type="spellStart"/>
      <w:r>
        <w:rPr>
          <w:rFonts w:ascii="Times New Roman" w:hAnsi="Times New Roman"/>
        </w:rPr>
        <w:t>urilor</w:t>
      </w:r>
      <w:proofErr w:type="spellEnd"/>
      <w:r>
        <w:rPr>
          <w:rFonts w:ascii="Times New Roman" w:hAnsi="Times New Roman"/>
        </w:rPr>
        <w:t xml:space="preserve">, a </w:t>
      </w:r>
      <w:proofErr w:type="spellStart"/>
      <w:r>
        <w:rPr>
          <w:rFonts w:ascii="Times New Roman" w:hAnsi="Times New Roman"/>
        </w:rPr>
        <w:t>aplicațiilor</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serviciilor</w:t>
      </w:r>
      <w:proofErr w:type="spellEnd"/>
      <w:r>
        <w:rPr>
          <w:rFonts w:ascii="Times New Roman" w:hAnsi="Times New Roman"/>
        </w:rPr>
        <w:t xml:space="preserve"> web.</w:t>
      </w:r>
    </w:p>
    <w:p w:rsidR="004F1A67" w:rsidRDefault="004F1A67" w:rsidP="00816646">
      <w:pPr>
        <w:spacing w:line="360" w:lineRule="auto"/>
        <w:rPr>
          <w:rFonts w:ascii="Times New Roman" w:hAnsi="Times New Roman"/>
        </w:rPr>
      </w:pPr>
    </w:p>
    <w:p w:rsidR="004F1A67" w:rsidRPr="0004222D" w:rsidRDefault="004F1A67" w:rsidP="00816646">
      <w:pPr>
        <w:spacing w:line="360" w:lineRule="auto"/>
        <w:rPr>
          <w:rFonts w:ascii="Times New Roman" w:hAnsi="Times New Roman"/>
        </w:rPr>
      </w:pPr>
    </w:p>
    <w:p w:rsidR="00816646" w:rsidRDefault="00816646" w:rsidP="00816646">
      <w:pPr>
        <w:spacing w:line="360" w:lineRule="auto"/>
        <w:rPr>
          <w:rFonts w:ascii="Times New Roman" w:hAnsi="Times New Roman"/>
          <w:lang w:val="ro-RO"/>
        </w:rPr>
      </w:pPr>
    </w:p>
    <w:p w:rsidR="0004222D" w:rsidRDefault="00816646" w:rsidP="004F1A67">
      <w:pPr>
        <w:spacing w:line="360" w:lineRule="auto"/>
        <w:rPr>
          <w:rFonts w:ascii="Arial" w:hAnsi="Arial" w:cs="Arial"/>
          <w:color w:val="252525"/>
          <w:sz w:val="21"/>
          <w:szCs w:val="21"/>
        </w:rPr>
      </w:pPr>
      <w:r>
        <w:rPr>
          <w:rFonts w:ascii="Times New Roman" w:hAnsi="Times New Roman"/>
          <w:lang w:val="ro-RO"/>
        </w:rPr>
        <w:t>(</w:t>
      </w:r>
    </w:p>
    <w:p w:rsidR="00816646" w:rsidRDefault="00816646" w:rsidP="00816646">
      <w:pPr>
        <w:spacing w:line="360" w:lineRule="auto"/>
        <w:rPr>
          <w:rFonts w:ascii="Arial" w:hAnsi="Arial" w:cs="Arial"/>
          <w:color w:val="252525"/>
          <w:sz w:val="21"/>
          <w:szCs w:val="21"/>
          <w:shd w:val="clear" w:color="auto" w:fill="FFFFFF"/>
        </w:rPr>
      </w:pPr>
    </w:p>
    <w:p w:rsidR="00816646" w:rsidRDefault="00816646" w:rsidP="00816646">
      <w:pPr>
        <w:spacing w:line="360" w:lineRule="auto"/>
        <w:rPr>
          <w:rFonts w:ascii="Arial" w:hAnsi="Arial" w:cs="Arial"/>
          <w:color w:val="252525"/>
          <w:sz w:val="21"/>
          <w:szCs w:val="21"/>
          <w:shd w:val="clear" w:color="auto" w:fill="FFFFFF"/>
        </w:rPr>
      </w:pPr>
      <w:r>
        <w:rPr>
          <w:rFonts w:ascii="Arial" w:hAnsi="Arial" w:cs="Arial"/>
          <w:color w:val="252525"/>
          <w:sz w:val="21"/>
          <w:szCs w:val="21"/>
          <w:shd w:val="clear" w:color="auto" w:fill="FFFFFF"/>
        </w:rPr>
        <w:t>Visual Studio supports different</w:t>
      </w:r>
      <w:r>
        <w:rPr>
          <w:rStyle w:val="apple-converted-space"/>
          <w:rFonts w:ascii="Arial" w:hAnsi="Arial" w:cs="Arial"/>
          <w:color w:val="252525"/>
          <w:sz w:val="21"/>
          <w:szCs w:val="21"/>
          <w:shd w:val="clear" w:color="auto" w:fill="FFFFFF"/>
        </w:rPr>
        <w:t> </w:t>
      </w:r>
      <w:hyperlink r:id="rId8" w:tooltip="Programming language" w:history="1">
        <w:r>
          <w:rPr>
            <w:rStyle w:val="Hyperlink"/>
            <w:rFonts w:ascii="Arial" w:hAnsi="Arial" w:cs="Arial"/>
            <w:color w:val="0B0080"/>
            <w:sz w:val="21"/>
            <w:szCs w:val="21"/>
            <w:shd w:val="clear" w:color="auto" w:fill="FFFFFF"/>
          </w:rPr>
          <w:t>programming languages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allows the code editor and debugger to support (to varying degrees) nearly any programming language, provided a language-specific service exists. Built-in languages include</w:t>
      </w:r>
      <w:r>
        <w:rPr>
          <w:rStyle w:val="apple-converted-space"/>
          <w:rFonts w:ascii="Arial" w:hAnsi="Arial" w:cs="Arial"/>
          <w:color w:val="252525"/>
          <w:sz w:val="21"/>
          <w:szCs w:val="21"/>
          <w:shd w:val="clear" w:color="auto" w:fill="FFFFFF"/>
        </w:rPr>
        <w:t> </w:t>
      </w:r>
      <w:hyperlink r:id="rId9" w:tooltip="C (programming language)" w:history="1">
        <w:r>
          <w:rPr>
            <w:rStyle w:val="Hyper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w:t>
      </w:r>
      <w:hyperlink r:id="rId10" w:anchor="cite_note-6" w:history="1">
        <w:r>
          <w:rPr>
            <w:rStyle w:val="Hyperlink"/>
            <w:rFonts w:ascii="Arial" w:hAnsi="Arial" w:cs="Arial"/>
            <w:color w:val="0B0080"/>
            <w:sz w:val="17"/>
            <w:szCs w:val="17"/>
            <w:shd w:val="clear" w:color="auto" w:fill="FFFFFF"/>
            <w:vertAlign w:val="superscript"/>
          </w:rPr>
          <w:t>[6]</w:t>
        </w:r>
      </w:hyperlink>
      <w:r>
        <w:rPr>
          <w:rStyle w:val="apple-converted-space"/>
          <w:rFonts w:ascii="Arial" w:hAnsi="Arial" w:cs="Arial"/>
          <w:color w:val="252525"/>
          <w:sz w:val="21"/>
          <w:szCs w:val="21"/>
          <w:shd w:val="clear" w:color="auto" w:fill="FFFFFF"/>
        </w:rPr>
        <w:t> </w:t>
      </w:r>
      <w:hyperlink r:id="rId11" w:tooltip="C++" w:history="1">
        <w:r>
          <w:rPr>
            <w:rStyle w:val="Hyper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2" w:tooltip="C++/CLI" w:history="1">
        <w:r>
          <w:rPr>
            <w:rStyle w:val="Hyperlink"/>
            <w:rFonts w:ascii="Arial" w:hAnsi="Arial" w:cs="Arial"/>
            <w:color w:val="0B0080"/>
            <w:sz w:val="21"/>
            <w:szCs w:val="21"/>
            <w:shd w:val="clear" w:color="auto" w:fill="FFFFFF"/>
          </w:rPr>
          <w:t>C++/CLI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3" w:tooltip="Visual C++" w:history="1">
        <w:r>
          <w:rPr>
            <w:rStyle w:val="Hyper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4" w:tooltip="VB.NET" w:history="1">
        <w:r>
          <w:rPr>
            <w:rStyle w:val="Hyperlink"/>
            <w:rFonts w:ascii="Arial" w:hAnsi="Arial" w:cs="Arial"/>
            <w:color w:val="0B0080"/>
            <w:sz w:val="21"/>
            <w:szCs w:val="21"/>
            <w:shd w:val="clear" w:color="auto" w:fill="FFFFFF"/>
          </w:rPr>
          <w:t>VB.NET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5" w:tooltip="Visual Basic .NET" w:history="1">
        <w:r>
          <w:rPr>
            <w:rStyle w:val="Hyperlink"/>
            <w:rFonts w:ascii="Arial" w:hAnsi="Arial" w:cs="Arial"/>
            <w:color w:val="0B0080"/>
            <w:sz w:val="21"/>
            <w:szCs w:val="21"/>
            <w:shd w:val="clear" w:color="auto" w:fill="FFFFFF"/>
          </w:rPr>
          <w:t xml:space="preserve">Visual </w:t>
        </w:r>
        <w:r>
          <w:rPr>
            <w:rStyle w:val="Hyperlink"/>
            <w:rFonts w:ascii="Arial" w:hAnsi="Arial" w:cs="Arial"/>
            <w:color w:val="0B0080"/>
            <w:sz w:val="21"/>
            <w:szCs w:val="21"/>
            <w:shd w:val="clear" w:color="auto" w:fill="FFFFFF"/>
          </w:rPr>
          <w:lastRenderedPageBreak/>
          <w:t>Basic .NET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6" w:tooltip="C Sharp (programming language)" w:history="1">
        <w:r>
          <w:rPr>
            <w:rStyle w:val="Hyperlink"/>
            <w:rFonts w:ascii="Arial" w:hAnsi="Arial" w:cs="Arial"/>
            <w:color w:val="0B0080"/>
            <w:sz w:val="21"/>
            <w:szCs w:val="21"/>
            <w:shd w:val="clear" w:color="auto" w:fill="FFFFFF"/>
          </w:rPr>
          <w:t>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7" w:tooltip="Visual C Sharp" w:history="1">
        <w:r>
          <w:rPr>
            <w:rStyle w:val="Hyper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18" w:tooltip="F Sharp (programming language)" w:history="1">
        <w:r>
          <w:rPr>
            <w:rStyle w:val="Hyperlink"/>
            <w:rFonts w:ascii="Arial" w:hAnsi="Arial" w:cs="Arial"/>
            <w:color w:val="0B0080"/>
            <w:sz w:val="21"/>
            <w:szCs w:val="21"/>
            <w:shd w:val="clear" w:color="auto" w:fill="FFFFFF"/>
          </w:rPr>
          <w:t>F#</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of Visual Studio 2010</w:t>
      </w:r>
      <w:hyperlink r:id="rId19" w:anchor="cite_note-7" w:history="1">
        <w:r>
          <w:rPr>
            <w:rStyle w:val="Hyperlink"/>
            <w:rFonts w:ascii="Arial" w:hAnsi="Arial" w:cs="Arial"/>
            <w:color w:val="0B0080"/>
            <w:sz w:val="17"/>
            <w:szCs w:val="17"/>
            <w:shd w:val="clear" w:color="auto" w:fill="FFFFFF"/>
            <w:vertAlign w:val="superscript"/>
          </w:rPr>
          <w:t>[7]</w:t>
        </w:r>
      </w:hyperlink>
      <w:r>
        <w:rPr>
          <w:rFonts w:ascii="Arial" w:hAnsi="Arial" w:cs="Arial"/>
          <w:color w:val="252525"/>
          <w:sz w:val="21"/>
          <w:szCs w:val="21"/>
          <w:shd w:val="clear" w:color="auto" w:fill="FFFFFF"/>
        </w:rPr>
        <w:t>). Support for other languages such as</w:t>
      </w:r>
      <w:r>
        <w:rPr>
          <w:rStyle w:val="apple-converted-space"/>
          <w:rFonts w:ascii="Arial" w:hAnsi="Arial" w:cs="Arial"/>
          <w:color w:val="252525"/>
          <w:sz w:val="21"/>
          <w:szCs w:val="21"/>
          <w:shd w:val="clear" w:color="auto" w:fill="FFFFFF"/>
        </w:rPr>
        <w:t> </w:t>
      </w:r>
      <w:hyperlink r:id="rId20" w:tooltip="MUMPS" w:history="1">
        <w:r>
          <w:rPr>
            <w:rStyle w:val="Hyperlink"/>
            <w:rFonts w:ascii="Arial" w:hAnsi="Arial" w:cs="Arial"/>
            <w:color w:val="0B0080"/>
            <w:sz w:val="21"/>
            <w:szCs w:val="21"/>
            <w:shd w:val="clear" w:color="auto" w:fill="FFFFFF"/>
          </w:rPr>
          <w:t>M</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1" w:tooltip="IronPython" w:history="1">
        <w:r>
          <w:rPr>
            <w:rStyle w:val="Hyperlink"/>
            <w:rFonts w:ascii="Arial" w:hAnsi="Arial" w:cs="Arial"/>
            <w:color w:val="0B0080"/>
            <w:sz w:val="21"/>
            <w:szCs w:val="21"/>
            <w:shd w:val="clear" w:color="auto" w:fill="FFFFFF"/>
          </w:rPr>
          <w:t>Python</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2" w:tooltip="IronRuby" w:history="1">
        <w:r>
          <w:rPr>
            <w:rStyle w:val="Hyperlink"/>
            <w:rFonts w:ascii="Arial" w:hAnsi="Arial" w:cs="Arial"/>
            <w:color w:val="0B0080"/>
            <w:sz w:val="21"/>
            <w:szCs w:val="21"/>
            <w:shd w:val="clear" w:color="auto" w:fill="FFFFFF"/>
          </w:rPr>
          <w:t>Ruby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among others is available via language services installed separately. It also supports</w:t>
      </w:r>
      <w:r>
        <w:rPr>
          <w:rStyle w:val="apple-converted-space"/>
          <w:rFonts w:ascii="Arial" w:hAnsi="Arial" w:cs="Arial"/>
          <w:color w:val="252525"/>
          <w:sz w:val="21"/>
          <w:szCs w:val="21"/>
          <w:shd w:val="clear" w:color="auto" w:fill="FFFFFF"/>
        </w:rPr>
        <w:t> </w:t>
      </w:r>
      <w:hyperlink r:id="rId23" w:tooltip="XML" w:history="1">
        <w:r>
          <w:rPr>
            <w:rStyle w:val="Hyperlink"/>
            <w:rFonts w:ascii="Arial" w:hAnsi="Arial" w:cs="Arial"/>
            <w:color w:val="0B0080"/>
            <w:sz w:val="21"/>
            <w:szCs w:val="21"/>
            <w:shd w:val="clear" w:color="auto" w:fill="FFFFFF"/>
          </w:rPr>
          <w:t>XML</w:t>
        </w:r>
      </w:hyperlink>
      <w:r>
        <w:rPr>
          <w:rFonts w:ascii="Arial" w:hAnsi="Arial" w:cs="Arial"/>
          <w:color w:val="252525"/>
          <w:sz w:val="21"/>
          <w:szCs w:val="21"/>
          <w:shd w:val="clear" w:color="auto" w:fill="FFFFFF"/>
        </w:rPr>
        <w:t>/</w:t>
      </w:r>
      <w:hyperlink r:id="rId24" w:tooltip="XSLT" w:history="1">
        <w:r>
          <w:rPr>
            <w:rStyle w:val="Hyperlink"/>
            <w:rFonts w:ascii="Arial" w:hAnsi="Arial" w:cs="Arial"/>
            <w:color w:val="0B0080"/>
            <w:sz w:val="21"/>
            <w:szCs w:val="21"/>
            <w:shd w:val="clear" w:color="auto" w:fill="FFFFFF"/>
          </w:rPr>
          <w:t>XSLT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5" w:tooltip="HTML" w:history="1">
        <w:r>
          <w:rPr>
            <w:rStyle w:val="Hyperlink"/>
            <w:rFonts w:ascii="Arial" w:hAnsi="Arial" w:cs="Arial"/>
            <w:color w:val="0B0080"/>
            <w:sz w:val="21"/>
            <w:szCs w:val="21"/>
            <w:shd w:val="clear" w:color="auto" w:fill="FFFFFF"/>
          </w:rPr>
          <w:t>HTML</w:t>
        </w:r>
      </w:hyperlink>
      <w:r>
        <w:rPr>
          <w:rFonts w:ascii="Arial" w:hAnsi="Arial" w:cs="Arial"/>
          <w:color w:val="252525"/>
          <w:sz w:val="21"/>
          <w:szCs w:val="21"/>
          <w:shd w:val="clear" w:color="auto" w:fill="FFFFFF"/>
        </w:rPr>
        <w:t>/</w:t>
      </w:r>
      <w:hyperlink r:id="rId26" w:tooltip="XHTML" w:history="1">
        <w:r>
          <w:rPr>
            <w:rStyle w:val="Hyperlink"/>
            <w:rFonts w:ascii="Arial" w:hAnsi="Arial" w:cs="Arial"/>
            <w:color w:val="0B0080"/>
            <w:sz w:val="21"/>
            <w:szCs w:val="21"/>
            <w:shd w:val="clear" w:color="auto" w:fill="FFFFFF"/>
          </w:rPr>
          <w:t>XHTML</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7" w:tooltip="JavaScript" w:history="1">
        <w:r>
          <w:rPr>
            <w:rStyle w:val="Hyperlink"/>
            <w:rFonts w:ascii="Arial" w:hAnsi="Arial" w:cs="Arial"/>
            <w:color w:val="0B0080"/>
            <w:sz w:val="21"/>
            <w:szCs w:val="21"/>
            <w:shd w:val="clear" w:color="auto" w:fill="FFFFFF"/>
          </w:rPr>
          <w:t>JavaScript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8" w:tooltip="Cascading Style Sheets" w:history="1">
        <w:r>
          <w:rPr>
            <w:rStyle w:val="Hyperlink"/>
            <w:rFonts w:ascii="Arial" w:hAnsi="Arial" w:cs="Arial"/>
            <w:color w:val="0B0080"/>
            <w:sz w:val="21"/>
            <w:szCs w:val="21"/>
            <w:shd w:val="clear" w:color="auto" w:fill="FFFFFF"/>
          </w:rPr>
          <w:t>CSS</w:t>
        </w:r>
      </w:hyperlink>
      <w:r>
        <w:rPr>
          <w:rFonts w:ascii="Arial" w:hAnsi="Arial" w:cs="Arial"/>
          <w:color w:val="252525"/>
          <w:sz w:val="21"/>
          <w:szCs w:val="21"/>
          <w:shd w:val="clear" w:color="auto" w:fill="FFFFFF"/>
        </w:rPr>
        <w:t xml:space="preserve">. Java (and J#) </w:t>
      </w:r>
      <w:proofErr w:type="gramStart"/>
      <w:r>
        <w:rPr>
          <w:rFonts w:ascii="Arial" w:hAnsi="Arial" w:cs="Arial"/>
          <w:color w:val="252525"/>
          <w:sz w:val="21"/>
          <w:szCs w:val="21"/>
          <w:shd w:val="clear" w:color="auto" w:fill="FFFFFF"/>
        </w:rPr>
        <w:t>were</w:t>
      </w:r>
      <w:proofErr w:type="gramEnd"/>
      <w:r>
        <w:rPr>
          <w:rFonts w:ascii="Arial" w:hAnsi="Arial" w:cs="Arial"/>
          <w:color w:val="252525"/>
          <w:sz w:val="21"/>
          <w:szCs w:val="21"/>
          <w:shd w:val="clear" w:color="auto" w:fill="FFFFFF"/>
        </w:rPr>
        <w:t xml:space="preserve"> supported in the past.</w:t>
      </w:r>
    </w:p>
    <w:p w:rsidR="00816646" w:rsidRDefault="00816646" w:rsidP="00816646">
      <w:pPr>
        <w:spacing w:line="360" w:lineRule="auto"/>
        <w:rPr>
          <w:rFonts w:ascii="Times New Roman" w:hAnsi="Times New Roman"/>
          <w:lang w:val="ro-RO"/>
        </w:rPr>
      </w:pPr>
    </w:p>
    <w:p w:rsidR="00816646" w:rsidRDefault="00816646" w:rsidP="00816646">
      <w:pPr>
        <w:spacing w:line="360" w:lineRule="auto"/>
        <w:rPr>
          <w:rFonts w:ascii="Times New Roman" w:hAnsi="Times New Roman"/>
          <w:lang w:val="ro-RO"/>
        </w:rPr>
      </w:pPr>
    </w:p>
    <w:p w:rsidR="00816646" w:rsidRPr="00816646" w:rsidRDefault="00816646" w:rsidP="00816646">
      <w:pPr>
        <w:spacing w:line="360" w:lineRule="auto"/>
        <w:rPr>
          <w:rFonts w:ascii="Times New Roman" w:hAnsi="Times New Roman"/>
          <w:lang w:val="ro-RO"/>
        </w:rPr>
      </w:pPr>
      <w:r>
        <w:rPr>
          <w:rFonts w:ascii="Times New Roman" w:hAnsi="Times New Roman"/>
          <w:lang w:val="ro-RO"/>
        </w:rPr>
        <w:t>)</w:t>
      </w:r>
    </w:p>
    <w:p w:rsidR="004A3281" w:rsidRDefault="004A3281" w:rsidP="004A3281">
      <w:pPr>
        <w:spacing w:line="360" w:lineRule="auto"/>
        <w:jc w:val="both"/>
        <w:rPr>
          <w:rFonts w:ascii="Times New Roman" w:hAnsi="Times New Roman"/>
          <w:lang w:val="ro-RO"/>
        </w:rPr>
      </w:pPr>
    </w:p>
    <w:p w:rsidR="004A3281" w:rsidRPr="004A3281" w:rsidRDefault="004A3281" w:rsidP="004A3281">
      <w:pPr>
        <w:spacing w:line="360" w:lineRule="auto"/>
        <w:jc w:val="both"/>
        <w:rPr>
          <w:rFonts w:ascii="Times New Roman" w:hAnsi="Times New Roman"/>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both"/>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6501BE" w:rsidP="004A3281">
      <w:pPr>
        <w:spacing w:line="360" w:lineRule="auto"/>
        <w:jc w:val="center"/>
        <w:rPr>
          <w:rFonts w:ascii="Times New Roman" w:hAnsi="Times New Roman"/>
          <w:b/>
          <w:bCs/>
          <w:sz w:val="36"/>
          <w:szCs w:val="36"/>
        </w:rPr>
      </w:pPr>
      <w:r w:rsidRPr="004A3281">
        <w:rPr>
          <w:rFonts w:ascii="Times New Roman" w:hAnsi="Times New Roman"/>
          <w:b/>
          <w:bCs/>
          <w:sz w:val="36"/>
          <w:szCs w:val="36"/>
          <w:lang w:val="ro-RO"/>
        </w:rPr>
        <w:t>BIBLIOGRAFIE</w:t>
      </w:r>
    </w:p>
    <w:p w:rsidR="00FF6774" w:rsidRPr="004A3281" w:rsidRDefault="00FF6774" w:rsidP="004A3281">
      <w:pPr>
        <w:spacing w:line="360" w:lineRule="auto"/>
        <w:jc w:val="center"/>
        <w:rPr>
          <w:rFonts w:hint="eastAsia"/>
          <w:lang w:val="ro-RO"/>
        </w:rPr>
      </w:pPr>
    </w:p>
    <w:p w:rsidR="00816646" w:rsidRDefault="00816646" w:rsidP="00816646">
      <w:pPr>
        <w:pStyle w:val="ListParagraph"/>
        <w:numPr>
          <w:ilvl w:val="0"/>
          <w:numId w:val="3"/>
        </w:numPr>
        <w:spacing w:line="360" w:lineRule="auto"/>
        <w:jc w:val="both"/>
        <w:rPr>
          <w:rFonts w:ascii="Times New Roman" w:hAnsi="Times New Roman"/>
          <w:lang w:val="ro-RO"/>
        </w:rPr>
      </w:pPr>
      <w:r>
        <w:rPr>
          <w:rFonts w:ascii="Times New Roman" w:hAnsi="Times New Roman"/>
          <w:lang w:val="ro-RO"/>
        </w:rPr>
        <w:t>***</w:t>
      </w:r>
      <w:r w:rsidRPr="00816646">
        <w:rPr>
          <w:rFonts w:hint="eastAsia"/>
        </w:rPr>
        <w:t xml:space="preserve"> </w:t>
      </w:r>
      <w:hyperlink r:id="rId29" w:history="1">
        <w:r w:rsidRPr="008C5B5C">
          <w:rPr>
            <w:rStyle w:val="Hyperlink"/>
            <w:rFonts w:ascii="Times New Roman" w:hAnsi="Times New Roman" w:hint="eastAsia"/>
            <w:lang w:val="ro-RO"/>
          </w:rPr>
          <w:t>http://www.asp.net/</w:t>
        </w:r>
      </w:hyperlink>
    </w:p>
    <w:p w:rsidR="00816646" w:rsidRPr="0004222D" w:rsidRDefault="00816646" w:rsidP="00816646">
      <w:pPr>
        <w:pStyle w:val="ListParagraph"/>
        <w:numPr>
          <w:ilvl w:val="0"/>
          <w:numId w:val="3"/>
        </w:numPr>
        <w:spacing w:line="360" w:lineRule="auto"/>
        <w:jc w:val="both"/>
        <w:rPr>
          <w:rStyle w:val="InternetLink"/>
          <w:rFonts w:ascii="Times New Roman" w:hAnsi="Times New Roman"/>
          <w:color w:val="auto"/>
          <w:u w:val="none"/>
          <w:lang w:val="ro-RO"/>
        </w:rPr>
      </w:pPr>
      <w:r>
        <w:rPr>
          <w:rFonts w:ascii="Times New Roman" w:hAnsi="Times New Roman"/>
          <w:lang w:val="ro-RO"/>
        </w:rPr>
        <w:t>***</w:t>
      </w:r>
      <w:hyperlink r:id="rId30">
        <w:r w:rsidRPr="004A3281">
          <w:rPr>
            <w:rStyle w:val="InternetLink"/>
            <w:rFonts w:ascii="Times New Roman" w:hAnsi="Times New Roman"/>
            <w:szCs w:val="24"/>
            <w:lang w:val="ro-RO"/>
          </w:rPr>
          <w:t>http://www.codeproject.com/</w:t>
        </w:r>
      </w:hyperlink>
    </w:p>
    <w:p w:rsidR="0004222D" w:rsidRDefault="0004222D" w:rsidP="0004222D">
      <w:pPr>
        <w:pStyle w:val="ListParagraph"/>
        <w:numPr>
          <w:ilvl w:val="0"/>
          <w:numId w:val="3"/>
        </w:numPr>
        <w:spacing w:line="360" w:lineRule="auto"/>
        <w:jc w:val="both"/>
        <w:rPr>
          <w:rStyle w:val="InternetLink"/>
          <w:rFonts w:ascii="Times New Roman" w:hAnsi="Times New Roman"/>
          <w:color w:val="auto"/>
          <w:u w:val="none"/>
          <w:lang w:val="ro-RO"/>
        </w:rPr>
      </w:pPr>
      <w:r>
        <w:rPr>
          <w:rStyle w:val="InternetLink"/>
          <w:rFonts w:ascii="Times New Roman" w:hAnsi="Times New Roman"/>
          <w:color w:val="auto"/>
          <w:u w:val="none"/>
          <w:lang w:val="ro-RO"/>
        </w:rPr>
        <w:t>***</w:t>
      </w:r>
      <w:r w:rsidRPr="0004222D">
        <w:rPr>
          <w:rStyle w:val="InternetLink"/>
          <w:rFonts w:ascii="Times New Roman" w:hAnsi="Times New Roman" w:hint="eastAsia"/>
          <w:color w:val="auto"/>
          <w:u w:val="none"/>
          <w:lang w:val="ro-RO"/>
        </w:rPr>
        <w:t>http://bootsnipp.com/</w:t>
      </w:r>
    </w:p>
    <w:p w:rsidR="000767B4" w:rsidRDefault="000767B4" w:rsidP="000767B4">
      <w:pPr>
        <w:pStyle w:val="ListParagraph"/>
        <w:numPr>
          <w:ilvl w:val="0"/>
          <w:numId w:val="3"/>
        </w:numPr>
        <w:spacing w:line="360" w:lineRule="auto"/>
        <w:jc w:val="both"/>
        <w:rPr>
          <w:rStyle w:val="InternetLink"/>
          <w:rFonts w:ascii="Times New Roman" w:hAnsi="Times New Roman"/>
          <w:color w:val="auto"/>
          <w:u w:val="none"/>
          <w:lang w:val="ro-RO"/>
        </w:rPr>
      </w:pPr>
      <w:r>
        <w:rPr>
          <w:rStyle w:val="InternetLink"/>
          <w:rFonts w:ascii="Times New Roman" w:hAnsi="Times New Roman"/>
          <w:color w:val="auto"/>
          <w:u w:val="none"/>
          <w:lang w:val="ro-RO"/>
        </w:rPr>
        <w:t>***</w:t>
      </w:r>
      <w:r w:rsidRPr="000767B4">
        <w:rPr>
          <w:rStyle w:val="InternetLink"/>
          <w:rFonts w:ascii="Times New Roman" w:hAnsi="Times New Roman" w:hint="eastAsia"/>
          <w:color w:val="auto"/>
          <w:u w:val="none"/>
          <w:lang w:val="ro-RO"/>
        </w:rPr>
        <w:t>https://msdn.microsoft.com/</w:t>
      </w:r>
    </w:p>
    <w:p w:rsidR="000767B4" w:rsidRPr="0004222D" w:rsidRDefault="00B724F8" w:rsidP="00B724F8">
      <w:pPr>
        <w:pStyle w:val="ListParagraph"/>
        <w:numPr>
          <w:ilvl w:val="0"/>
          <w:numId w:val="3"/>
        </w:numPr>
        <w:spacing w:line="360" w:lineRule="auto"/>
        <w:jc w:val="both"/>
        <w:rPr>
          <w:rStyle w:val="InternetLink"/>
          <w:rFonts w:ascii="Times New Roman" w:hAnsi="Times New Roman"/>
          <w:color w:val="auto"/>
          <w:u w:val="none"/>
          <w:lang w:val="ro-RO"/>
        </w:rPr>
      </w:pPr>
      <w:r>
        <w:rPr>
          <w:rStyle w:val="InternetLink"/>
          <w:rFonts w:ascii="Times New Roman" w:hAnsi="Times New Roman"/>
          <w:color w:val="auto"/>
          <w:u w:val="none"/>
          <w:lang w:val="ro-RO"/>
        </w:rPr>
        <w:t>***</w:t>
      </w:r>
      <w:r w:rsidRPr="00B724F8">
        <w:rPr>
          <w:rStyle w:val="InternetLink"/>
          <w:rFonts w:ascii="Times New Roman" w:hAnsi="Times New Roman" w:hint="eastAsia"/>
          <w:color w:val="auto"/>
          <w:u w:val="none"/>
          <w:lang w:val="ro-RO"/>
        </w:rPr>
        <w:t>http://stackoverflow.com/</w:t>
      </w:r>
      <w:bookmarkStart w:id="0" w:name="_GoBack"/>
      <w:bookmarkEnd w:id="0"/>
    </w:p>
    <w:p w:rsidR="00816646" w:rsidRPr="00816646" w:rsidRDefault="00B75A53" w:rsidP="00816646">
      <w:pPr>
        <w:pStyle w:val="ListParagraph"/>
        <w:numPr>
          <w:ilvl w:val="0"/>
          <w:numId w:val="3"/>
        </w:numPr>
        <w:spacing w:line="360" w:lineRule="auto"/>
        <w:jc w:val="both"/>
        <w:rPr>
          <w:rFonts w:ascii="Times New Roman" w:hAnsi="Times New Roman"/>
          <w:lang w:val="ro-RO"/>
        </w:rPr>
      </w:pPr>
      <w:r>
        <w:rPr>
          <w:rFonts w:ascii="Times New Roman" w:hAnsi="Times New Roman"/>
          <w:lang w:val="ro-RO"/>
        </w:rPr>
        <w:t xml:space="preserve">Sitepoint 2010, </w:t>
      </w:r>
      <w:r w:rsidR="00816646">
        <w:rPr>
          <w:rFonts w:ascii="Times New Roman" w:hAnsi="Times New Roman"/>
          <w:lang w:val="ro-RO"/>
        </w:rPr>
        <w:t>The Principles of Beautiful Web Design by Jason Beaird</w:t>
      </w:r>
      <w:r>
        <w:rPr>
          <w:rFonts w:ascii="Times New Roman" w:hAnsi="Times New Roman"/>
          <w:lang w:val="ro-RO"/>
        </w:rPr>
        <w:t>, Canada</w:t>
      </w: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p w:rsidR="00FF6774" w:rsidRPr="004A3281" w:rsidRDefault="00FF6774" w:rsidP="004A3281">
      <w:pPr>
        <w:spacing w:line="360" w:lineRule="auto"/>
        <w:jc w:val="center"/>
        <w:rPr>
          <w:rFonts w:hint="eastAsia"/>
          <w:lang w:val="ro-RO"/>
        </w:rPr>
      </w:pPr>
    </w:p>
    <w:sectPr w:rsidR="00FF6774" w:rsidRPr="004A3281" w:rsidSect="004A3281">
      <w:footerReference w:type="default" r:id="rId31"/>
      <w:pgSz w:w="12240" w:h="15840"/>
      <w:pgMar w:top="1138" w:right="1138" w:bottom="1138" w:left="1701"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210" w:rsidRDefault="00F44210" w:rsidP="004A3281">
      <w:pPr>
        <w:rPr>
          <w:rFonts w:hint="eastAsia"/>
        </w:rPr>
      </w:pPr>
      <w:r>
        <w:separator/>
      </w:r>
    </w:p>
  </w:endnote>
  <w:endnote w:type="continuationSeparator" w:id="0">
    <w:p w:rsidR="00F44210" w:rsidRDefault="00F44210" w:rsidP="004A328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281" w:rsidRDefault="004A3281">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210" w:rsidRDefault="00F44210" w:rsidP="004A3281">
      <w:pPr>
        <w:rPr>
          <w:rFonts w:hint="eastAsia"/>
        </w:rPr>
      </w:pPr>
      <w:r>
        <w:separator/>
      </w:r>
    </w:p>
  </w:footnote>
  <w:footnote w:type="continuationSeparator" w:id="0">
    <w:p w:rsidR="00F44210" w:rsidRDefault="00F44210" w:rsidP="004A328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697A"/>
    <w:multiLevelType w:val="hybridMultilevel"/>
    <w:tmpl w:val="14ECFA44"/>
    <w:lvl w:ilvl="0" w:tplc="558EB068">
      <w:numFmt w:val="bullet"/>
      <w:lvlText w:val="-"/>
      <w:lvlJc w:val="left"/>
      <w:pPr>
        <w:ind w:left="1069" w:hanging="360"/>
      </w:pPr>
      <w:rPr>
        <w:rFonts w:ascii="Times New Roman" w:eastAsia="SimSu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4F971FBE"/>
    <w:multiLevelType w:val="multilevel"/>
    <w:tmpl w:val="03D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4D0846"/>
    <w:multiLevelType w:val="multilevel"/>
    <w:tmpl w:val="169A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1D4CC9"/>
    <w:multiLevelType w:val="hybridMultilevel"/>
    <w:tmpl w:val="F99CA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F7B7A"/>
    <w:multiLevelType w:val="multilevel"/>
    <w:tmpl w:val="AE6C18CA"/>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6774"/>
    <w:rsid w:val="0004222D"/>
    <w:rsid w:val="000767B4"/>
    <w:rsid w:val="0026596A"/>
    <w:rsid w:val="003374E7"/>
    <w:rsid w:val="004A3281"/>
    <w:rsid w:val="004F1A67"/>
    <w:rsid w:val="005411F8"/>
    <w:rsid w:val="006501BE"/>
    <w:rsid w:val="00816646"/>
    <w:rsid w:val="00B724F8"/>
    <w:rsid w:val="00B75A53"/>
    <w:rsid w:val="00C01C74"/>
    <w:rsid w:val="00F44210"/>
    <w:rsid w:val="00FF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tabs>
        <w:tab w:val="num" w:pos="432"/>
      </w:tabs>
      <w:ind w:left="432" w:hanging="432"/>
      <w:outlineLvl w:val="0"/>
    </w:pPr>
    <w:rPr>
      <w:b/>
      <w:bCs/>
      <w:sz w:val="36"/>
      <w:szCs w:val="36"/>
    </w:rPr>
  </w:style>
  <w:style w:type="paragraph" w:styleId="Heading2">
    <w:name w:val="heading 2"/>
    <w:basedOn w:val="Heading"/>
    <w:next w:val="TextBody"/>
    <w:qFormat/>
    <w:pPr>
      <w:tabs>
        <w:tab w:val="num" w:pos="576"/>
      </w:tabs>
      <w:spacing w:before="200"/>
      <w:ind w:left="576" w:hanging="576"/>
      <w:outlineLvl w:val="1"/>
    </w:pPr>
    <w:rPr>
      <w:b/>
      <w:bCs/>
      <w:sz w:val="32"/>
      <w:szCs w:val="32"/>
    </w:rPr>
  </w:style>
  <w:style w:type="paragraph" w:styleId="Heading3">
    <w:name w:val="heading 3"/>
    <w:basedOn w:val="Heading"/>
    <w:next w:val="TextBody"/>
    <w:qFormat/>
    <w:pPr>
      <w:tabs>
        <w:tab w:val="num"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character" w:customStyle="1" w:styleId="HeaderChar">
    <w:name w:val="Header Char"/>
    <w:basedOn w:val="DefaultParagraphFont"/>
    <w:link w:val="Header"/>
    <w:uiPriority w:val="99"/>
    <w:rsid w:val="004A3281"/>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character" w:customStyle="1" w:styleId="FooterChar">
    <w:name w:val="Footer Char"/>
    <w:basedOn w:val="DefaultParagraphFont"/>
    <w:link w:val="Footer"/>
    <w:uiPriority w:val="99"/>
    <w:rsid w:val="004A3281"/>
    <w:rPr>
      <w:szCs w:val="21"/>
    </w:rPr>
  </w:style>
  <w:style w:type="character" w:customStyle="1" w:styleId="apple-converted-space">
    <w:name w:val="apple-converted-space"/>
    <w:basedOn w:val="DefaultParagraphFont"/>
    <w:rsid w:val="00816646"/>
  </w:style>
  <w:style w:type="character" w:styleId="Hyperlink">
    <w:name w:val="Hyperlink"/>
    <w:basedOn w:val="DefaultParagraphFont"/>
    <w:uiPriority w:val="99"/>
    <w:unhideWhenUsed/>
    <w:rsid w:val="00816646"/>
    <w:rPr>
      <w:color w:val="0000FF"/>
      <w:u w:val="single"/>
    </w:rPr>
  </w:style>
  <w:style w:type="paragraph" w:styleId="NormalWeb">
    <w:name w:val="Normal (Web)"/>
    <w:basedOn w:val="Normal"/>
    <w:uiPriority w:val="99"/>
    <w:semiHidden/>
    <w:unhideWhenUsed/>
    <w:rsid w:val="00816646"/>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775624">
      <w:bodyDiv w:val="1"/>
      <w:marLeft w:val="0"/>
      <w:marRight w:val="0"/>
      <w:marTop w:val="0"/>
      <w:marBottom w:val="0"/>
      <w:divBdr>
        <w:top w:val="none" w:sz="0" w:space="0" w:color="auto"/>
        <w:left w:val="none" w:sz="0" w:space="0" w:color="auto"/>
        <w:bottom w:val="none" w:sz="0" w:space="0" w:color="auto"/>
        <w:right w:val="none" w:sz="0" w:space="0" w:color="auto"/>
      </w:divBdr>
    </w:div>
    <w:div w:id="1232236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gramming_language" TargetMode="External"/><Relationship Id="rId13" Type="http://schemas.openxmlformats.org/officeDocument/2006/relationships/hyperlink" Target="http://en.wikipedia.org/wiki/Visual_C%2B%2B" TargetMode="External"/><Relationship Id="rId18" Type="http://schemas.openxmlformats.org/officeDocument/2006/relationships/hyperlink" Target="http://en.wikipedia.org/wiki/F_Sharp_(programming_language)" TargetMode="External"/><Relationship Id="rId26" Type="http://schemas.openxmlformats.org/officeDocument/2006/relationships/hyperlink" Target="http://en.wikipedia.org/wiki/XHTML" TargetMode="External"/><Relationship Id="rId3" Type="http://schemas.microsoft.com/office/2007/relationships/stylesWithEffects" Target="stylesWithEffects.xml"/><Relationship Id="rId21" Type="http://schemas.openxmlformats.org/officeDocument/2006/relationships/hyperlink" Target="http://en.wikipedia.org/wiki/IronPython" TargetMode="External"/><Relationship Id="rId7" Type="http://schemas.openxmlformats.org/officeDocument/2006/relationships/endnotes" Target="endnotes.xml"/><Relationship Id="rId12" Type="http://schemas.openxmlformats.org/officeDocument/2006/relationships/hyperlink" Target="http://en.wikipedia.org/wiki/C%2B%2B/CLI" TargetMode="External"/><Relationship Id="rId17" Type="http://schemas.openxmlformats.org/officeDocument/2006/relationships/hyperlink" Target="http://en.wikipedia.org/wiki/Visual_C_Sharp" TargetMode="External"/><Relationship Id="rId25" Type="http://schemas.openxmlformats.org/officeDocument/2006/relationships/hyperlink" Target="http://en.wikipedia.org/wiki/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C_Sharp_(programming_language)" TargetMode="External"/><Relationship Id="rId20" Type="http://schemas.openxmlformats.org/officeDocument/2006/relationships/hyperlink" Target="http://en.wikipedia.org/wiki/MUMPS" TargetMode="External"/><Relationship Id="rId29" Type="http://schemas.openxmlformats.org/officeDocument/2006/relationships/hyperlink" Target="http://www.asp.n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C%2B%2B" TargetMode="External"/><Relationship Id="rId24" Type="http://schemas.openxmlformats.org/officeDocument/2006/relationships/hyperlink" Target="http://en.wikipedia.org/wiki/XSL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Visual_Basic_.NET" TargetMode="External"/><Relationship Id="rId23" Type="http://schemas.openxmlformats.org/officeDocument/2006/relationships/hyperlink" Target="http://en.wikipedia.org/wiki/XML" TargetMode="External"/><Relationship Id="rId28" Type="http://schemas.openxmlformats.org/officeDocument/2006/relationships/hyperlink" Target="http://en.wikipedia.org/wiki/Cascading_Style_Sheets" TargetMode="External"/><Relationship Id="rId10" Type="http://schemas.openxmlformats.org/officeDocument/2006/relationships/hyperlink" Target="http://en.wikipedia.org/wiki/Microsoft_Visual_Studio" TargetMode="External"/><Relationship Id="rId19" Type="http://schemas.openxmlformats.org/officeDocument/2006/relationships/hyperlink" Target="http://en.wikipedia.org/wiki/Microsoft_Visual_Studi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C_(programming_language)" TargetMode="External"/><Relationship Id="rId14" Type="http://schemas.openxmlformats.org/officeDocument/2006/relationships/hyperlink" Target="http://en.wikipedia.org/wiki/VB.NET" TargetMode="External"/><Relationship Id="rId22" Type="http://schemas.openxmlformats.org/officeDocument/2006/relationships/hyperlink" Target="http://en.wikipedia.org/wiki/IronRuby" TargetMode="External"/><Relationship Id="rId27" Type="http://schemas.openxmlformats.org/officeDocument/2006/relationships/hyperlink" Target="http://en.wikipedia.org/wiki/JavaScript" TargetMode="External"/><Relationship Id="rId30" Type="http://schemas.openxmlformats.org/officeDocument/2006/relationships/hyperlink" Target="http://www.code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Timi</cp:lastModifiedBy>
  <cp:revision>8</cp:revision>
  <dcterms:created xsi:type="dcterms:W3CDTF">2015-04-16T15:17:00Z</dcterms:created>
  <dcterms:modified xsi:type="dcterms:W3CDTF">2015-05-11T12:19:00Z</dcterms:modified>
  <dc:language>en-US</dc:language>
</cp:coreProperties>
</file>