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6CC377" w14:textId="7D2E72D4" w:rsidR="00CD4B07" w:rsidRPr="00AE4123" w:rsidRDefault="00CD4B07" w:rsidP="002436BD">
      <w:pPr>
        <w:rPr>
          <w:rFonts w:cs="Times New Roman"/>
          <w:bCs/>
          <w:sz w:val="24"/>
          <w:szCs w:val="24"/>
        </w:rPr>
      </w:pPr>
      <w:r w:rsidRPr="00AE4123">
        <w:rPr>
          <w:rFonts w:cs="Times New Roman"/>
          <w:bCs/>
          <w:sz w:val="24"/>
          <w:szCs w:val="24"/>
        </w:rPr>
        <w:t xml:space="preserve">УДК </w:t>
      </w:r>
      <w:r w:rsidR="00E7038C" w:rsidRPr="00AE4123">
        <w:rPr>
          <w:rFonts w:cs="Times New Roman"/>
          <w:bCs/>
          <w:sz w:val="24"/>
          <w:szCs w:val="24"/>
        </w:rPr>
        <w:t>004.93"1 004.932</w:t>
      </w:r>
    </w:p>
    <w:p w14:paraId="477666D9" w14:textId="6BA0149D" w:rsidR="00CD4B07" w:rsidRPr="00AE4123" w:rsidRDefault="00CD4B07" w:rsidP="002436BD">
      <w:pPr>
        <w:ind w:firstLine="0"/>
        <w:jc w:val="center"/>
        <w:rPr>
          <w:rFonts w:cs="Times New Roman"/>
          <w:bCs/>
          <w:sz w:val="24"/>
          <w:szCs w:val="24"/>
          <w:shd w:val="clear" w:color="auto" w:fill="FFFFFF"/>
        </w:rPr>
      </w:pPr>
      <w:r w:rsidRPr="00AE4123">
        <w:rPr>
          <w:rFonts w:cs="Times New Roman"/>
          <w:bCs/>
          <w:sz w:val="24"/>
          <w:szCs w:val="24"/>
          <w:shd w:val="clear" w:color="auto" w:fill="FFFFFF"/>
        </w:rPr>
        <w:t xml:space="preserve">ПРИМЕНЕНИЕ ТЕХНОЛОГИЙ КОМПЬЮТЕРНОГО ЗРЕНИЯ ДЛЯ </w:t>
      </w:r>
      <w:bookmarkStart w:id="0" w:name="_Hlk129271410"/>
      <w:r w:rsidR="00CE6CEA" w:rsidRPr="00AE4123">
        <w:rPr>
          <w:rFonts w:cs="Times New Roman"/>
          <w:bCs/>
          <w:sz w:val="24"/>
          <w:szCs w:val="24"/>
          <w:shd w:val="clear" w:color="auto" w:fill="FFFFFF"/>
        </w:rPr>
        <w:t xml:space="preserve">ДЕТЕКТИРОВАНИЯ ОБЪЕКТОВ НА </w:t>
      </w:r>
      <w:r w:rsidR="007969BD" w:rsidRPr="007969BD">
        <w:rPr>
          <w:rFonts w:cs="Times New Roman"/>
          <w:bCs/>
          <w:sz w:val="24"/>
          <w:szCs w:val="24"/>
          <w:shd w:val="clear" w:color="auto" w:fill="FFFFFF"/>
        </w:rPr>
        <w:t xml:space="preserve">МЕДИЦИНСКИХ </w:t>
      </w:r>
      <w:r w:rsidR="00CE6CEA" w:rsidRPr="00AE4123">
        <w:rPr>
          <w:rFonts w:cs="Times New Roman"/>
          <w:bCs/>
          <w:sz w:val="24"/>
          <w:szCs w:val="24"/>
          <w:shd w:val="clear" w:color="auto" w:fill="FFFFFF"/>
        </w:rPr>
        <w:t xml:space="preserve">ИЗОБРАЖЕНИЯХ </w:t>
      </w:r>
      <w:bookmarkEnd w:id="0"/>
    </w:p>
    <w:p w14:paraId="245463FB" w14:textId="77777777" w:rsidR="00CD4B07" w:rsidRPr="00AE4123" w:rsidRDefault="00CD4B07" w:rsidP="002436BD">
      <w:pPr>
        <w:jc w:val="center"/>
        <w:rPr>
          <w:rFonts w:cs="Times New Roman"/>
          <w:bCs/>
          <w:sz w:val="24"/>
          <w:szCs w:val="24"/>
        </w:rPr>
      </w:pPr>
    </w:p>
    <w:p w14:paraId="1278DDC7" w14:textId="77777777" w:rsidR="002436BD" w:rsidRPr="0085216D" w:rsidRDefault="002436BD" w:rsidP="002436BD">
      <w:pPr>
        <w:jc w:val="center"/>
        <w:rPr>
          <w:rFonts w:cs="Times New Roman"/>
        </w:rPr>
      </w:pPr>
      <w:r>
        <w:rPr>
          <w:rFonts w:cs="Times New Roman"/>
        </w:rPr>
        <w:t>2023 г. М.А. Руденко</w:t>
      </w:r>
      <w:r w:rsidRPr="0085216D">
        <w:rPr>
          <w:rFonts w:cs="Times New Roman"/>
          <w:vertAlign w:val="superscript"/>
        </w:rPr>
        <w:t>1, *</w:t>
      </w:r>
      <w:r>
        <w:rPr>
          <w:rFonts w:cs="Times New Roman"/>
        </w:rPr>
        <w:t>, А.В. Руденко</w:t>
      </w:r>
      <w:r>
        <w:rPr>
          <w:rFonts w:cs="Times New Roman"/>
          <w:vertAlign w:val="superscript"/>
        </w:rPr>
        <w:t>1</w:t>
      </w:r>
      <w:r w:rsidRPr="0085216D">
        <w:rPr>
          <w:rFonts w:cs="Times New Roman"/>
          <w:vertAlign w:val="superscript"/>
        </w:rPr>
        <w:t xml:space="preserve">, </w:t>
      </w:r>
      <w:r>
        <w:rPr>
          <w:rFonts w:cs="Times New Roman"/>
          <w:vertAlign w:val="superscript"/>
        </w:rPr>
        <w:t>*</w:t>
      </w:r>
      <w:r w:rsidRPr="0085216D">
        <w:rPr>
          <w:rFonts w:cs="Times New Roman"/>
          <w:vertAlign w:val="superscript"/>
        </w:rPr>
        <w:t>*</w:t>
      </w:r>
    </w:p>
    <w:p w14:paraId="41E0E22D" w14:textId="77777777" w:rsidR="002436BD" w:rsidRPr="00EF5FD1" w:rsidRDefault="002436BD" w:rsidP="002436BD">
      <w:pPr>
        <w:ind w:firstLine="0"/>
        <w:jc w:val="left"/>
        <w:rPr>
          <w:rFonts w:cs="Times New Roman"/>
          <w:i/>
          <w:sz w:val="24"/>
        </w:rPr>
      </w:pPr>
      <w:r w:rsidRPr="00EF5FD1">
        <w:rPr>
          <w:rFonts w:cs="Times New Roman"/>
          <w:i/>
          <w:sz w:val="24"/>
          <w:vertAlign w:val="superscript"/>
        </w:rPr>
        <w:t>1</w:t>
      </w:r>
      <w:r w:rsidRPr="00EF5FD1">
        <w:rPr>
          <w:rFonts w:cs="Times New Roman"/>
          <w:i/>
          <w:sz w:val="24"/>
        </w:rPr>
        <w:t xml:space="preserve"> ФГАОУ ВО «Крымский федеральный университет им. В.И. Вернадского»</w:t>
      </w:r>
    </w:p>
    <w:p w14:paraId="6B51ABBE" w14:textId="77777777" w:rsidR="002436BD" w:rsidRPr="00EF5FD1" w:rsidRDefault="002436BD" w:rsidP="002436BD">
      <w:pPr>
        <w:ind w:firstLine="0"/>
        <w:jc w:val="left"/>
        <w:rPr>
          <w:rFonts w:cs="Times New Roman"/>
          <w:i/>
          <w:sz w:val="24"/>
          <w:vertAlign w:val="superscript"/>
        </w:rPr>
      </w:pPr>
      <w:r w:rsidRPr="00EF5FD1">
        <w:rPr>
          <w:rFonts w:cs="Times New Roman"/>
          <w:i/>
          <w:sz w:val="24"/>
          <w:vertAlign w:val="superscript"/>
        </w:rPr>
        <w:t>*</w:t>
      </w:r>
      <w:r w:rsidRPr="00EF5FD1">
        <w:rPr>
          <w:rFonts w:cs="Times New Roman"/>
          <w:i/>
          <w:sz w:val="24"/>
        </w:rPr>
        <w:t xml:space="preserve"> </w:t>
      </w:r>
      <w:r w:rsidRPr="00EF5FD1">
        <w:rPr>
          <w:rFonts w:cs="Times New Roman"/>
          <w:i/>
          <w:sz w:val="24"/>
          <w:lang w:val="en-US"/>
        </w:rPr>
        <w:t>E</w:t>
      </w:r>
      <w:r w:rsidRPr="00EF5FD1">
        <w:rPr>
          <w:rFonts w:cs="Times New Roman"/>
          <w:i/>
          <w:sz w:val="24"/>
        </w:rPr>
        <w:t>-</w:t>
      </w:r>
      <w:r w:rsidRPr="00EF5FD1">
        <w:rPr>
          <w:rFonts w:cs="Times New Roman"/>
          <w:i/>
          <w:sz w:val="24"/>
          <w:lang w:val="en-US"/>
        </w:rPr>
        <w:t>mail</w:t>
      </w:r>
      <w:r w:rsidRPr="00EF5FD1">
        <w:rPr>
          <w:rFonts w:cs="Times New Roman"/>
          <w:i/>
          <w:sz w:val="24"/>
        </w:rPr>
        <w:t xml:space="preserve">: </w:t>
      </w:r>
      <w:proofErr w:type="spellStart"/>
      <w:r w:rsidRPr="00EF5FD1">
        <w:rPr>
          <w:rFonts w:cs="Times New Roman"/>
          <w:i/>
          <w:sz w:val="24"/>
          <w:lang w:val="en-US"/>
        </w:rPr>
        <w:t>maridigit</w:t>
      </w:r>
      <w:proofErr w:type="spellEnd"/>
      <w:r w:rsidRPr="00EF5FD1">
        <w:rPr>
          <w:rFonts w:cs="Times New Roman"/>
          <w:i/>
          <w:sz w:val="24"/>
        </w:rPr>
        <w:t>@</w:t>
      </w:r>
      <w:r w:rsidRPr="00EF5FD1">
        <w:rPr>
          <w:rFonts w:cs="Times New Roman"/>
          <w:i/>
          <w:sz w:val="24"/>
          <w:lang w:val="en-US"/>
        </w:rPr>
        <w:t>mail</w:t>
      </w:r>
      <w:r w:rsidRPr="00EF5FD1">
        <w:rPr>
          <w:rFonts w:cs="Times New Roman"/>
          <w:i/>
          <w:sz w:val="24"/>
        </w:rPr>
        <w:t>.</w:t>
      </w:r>
      <w:proofErr w:type="spellStart"/>
      <w:r w:rsidRPr="00EF5FD1">
        <w:rPr>
          <w:rFonts w:cs="Times New Roman"/>
          <w:i/>
          <w:sz w:val="24"/>
          <w:lang w:val="en-US"/>
        </w:rPr>
        <w:t>ru</w:t>
      </w:r>
      <w:proofErr w:type="spellEnd"/>
    </w:p>
    <w:p w14:paraId="3736783B" w14:textId="77777777" w:rsidR="002436BD" w:rsidRPr="00EF5FD1" w:rsidRDefault="002436BD" w:rsidP="002436BD">
      <w:pPr>
        <w:ind w:firstLine="0"/>
        <w:jc w:val="left"/>
        <w:rPr>
          <w:rFonts w:cs="Times New Roman"/>
          <w:i/>
          <w:sz w:val="24"/>
          <w:lang w:val="en-US"/>
        </w:rPr>
      </w:pPr>
      <w:r w:rsidRPr="00EF5FD1">
        <w:rPr>
          <w:rFonts w:cs="Times New Roman"/>
          <w:i/>
          <w:sz w:val="24"/>
          <w:vertAlign w:val="superscript"/>
          <w:lang w:val="en-US"/>
        </w:rPr>
        <w:t>**</w:t>
      </w:r>
      <w:r w:rsidRPr="00EF5FD1">
        <w:rPr>
          <w:rFonts w:cs="Times New Roman"/>
          <w:i/>
          <w:sz w:val="24"/>
          <w:lang w:val="en-US"/>
        </w:rPr>
        <w:t xml:space="preserve"> E-mail: rudenkoandre@mail.ru</w:t>
      </w:r>
    </w:p>
    <w:p w14:paraId="548C6328" w14:textId="77777777" w:rsidR="00CD4B07" w:rsidRPr="00290984" w:rsidRDefault="00CD4B07" w:rsidP="002436BD">
      <w:pPr>
        <w:jc w:val="center"/>
        <w:rPr>
          <w:rFonts w:cs="Times New Roman"/>
          <w:bCs/>
          <w:sz w:val="24"/>
          <w:szCs w:val="24"/>
          <w:lang w:val="en-US"/>
        </w:rPr>
      </w:pPr>
    </w:p>
    <w:p w14:paraId="28C4E09B" w14:textId="2F062DB2" w:rsidR="00CD4B07" w:rsidRPr="00AE4123" w:rsidRDefault="00CD4B07" w:rsidP="002436BD">
      <w:pPr>
        <w:rPr>
          <w:rFonts w:cs="Times New Roman"/>
          <w:bCs/>
          <w:sz w:val="24"/>
          <w:szCs w:val="24"/>
        </w:rPr>
      </w:pPr>
      <w:r w:rsidRPr="00AE4123">
        <w:rPr>
          <w:rFonts w:cs="Times New Roman"/>
          <w:bCs/>
          <w:sz w:val="24"/>
          <w:szCs w:val="24"/>
        </w:rPr>
        <w:t>Аннотация</w:t>
      </w:r>
      <w:r w:rsidRPr="00290984">
        <w:rPr>
          <w:rFonts w:cs="Times New Roman"/>
          <w:bCs/>
          <w:sz w:val="24"/>
          <w:szCs w:val="24"/>
          <w:lang w:val="en-US"/>
        </w:rPr>
        <w:t xml:space="preserve">. </w:t>
      </w:r>
      <w:r w:rsidRPr="00AE4123">
        <w:rPr>
          <w:rFonts w:cs="Times New Roman"/>
          <w:bCs/>
          <w:sz w:val="24"/>
          <w:szCs w:val="24"/>
        </w:rPr>
        <w:t xml:space="preserve">Руденко А.В. Применение технологий компьютерного зрения </w:t>
      </w:r>
      <w:r w:rsidR="00CE6CEA" w:rsidRPr="00AE4123">
        <w:rPr>
          <w:rFonts w:cs="Times New Roman"/>
          <w:bCs/>
          <w:sz w:val="24"/>
          <w:szCs w:val="24"/>
        </w:rPr>
        <w:t xml:space="preserve">для детектирования объектов на </w:t>
      </w:r>
      <w:r w:rsidR="007969BD" w:rsidRPr="00AE4123">
        <w:rPr>
          <w:rFonts w:cs="Times New Roman"/>
          <w:bCs/>
          <w:sz w:val="24"/>
          <w:szCs w:val="24"/>
        </w:rPr>
        <w:t>медицинских изображениях</w:t>
      </w:r>
      <w:r w:rsidRPr="00AE4123">
        <w:rPr>
          <w:rFonts w:cs="Times New Roman"/>
          <w:bCs/>
          <w:sz w:val="24"/>
          <w:szCs w:val="24"/>
        </w:rPr>
        <w:t xml:space="preserve">. </w:t>
      </w:r>
      <w:r w:rsidR="00686E43">
        <w:rPr>
          <w:rFonts w:cs="Times New Roman"/>
          <w:bCs/>
          <w:sz w:val="24"/>
          <w:szCs w:val="24"/>
        </w:rPr>
        <w:t>С</w:t>
      </w:r>
      <w:r w:rsidRPr="00AE4123">
        <w:rPr>
          <w:rFonts w:cs="Times New Roman"/>
          <w:bCs/>
          <w:sz w:val="24"/>
          <w:szCs w:val="24"/>
        </w:rPr>
        <w:t xml:space="preserve">татья посвящена вопросам применения цифровых технологий </w:t>
      </w:r>
      <w:r w:rsidR="00CE6CEA" w:rsidRPr="00AE4123">
        <w:rPr>
          <w:rFonts w:cs="Times New Roman"/>
          <w:bCs/>
          <w:sz w:val="24"/>
          <w:szCs w:val="24"/>
        </w:rPr>
        <w:t>компьютерного зрения для детектирования объектов на медицинских изображениях органов человека, полученных в результате проведения процедуры компьютерной томографии</w:t>
      </w:r>
      <w:r w:rsidRPr="00AE4123">
        <w:rPr>
          <w:rFonts w:cs="Times New Roman"/>
          <w:bCs/>
          <w:sz w:val="24"/>
          <w:szCs w:val="24"/>
        </w:rPr>
        <w:t>. В статье рассмотрены</w:t>
      </w:r>
      <w:r w:rsidR="00A317C6" w:rsidRPr="00AE4123">
        <w:rPr>
          <w:rFonts w:cs="Times New Roman"/>
          <w:bCs/>
          <w:sz w:val="24"/>
          <w:szCs w:val="24"/>
        </w:rPr>
        <w:t xml:space="preserve"> традиционные методы анализа медицинских изображений и применение искусственных нейронных сетей для решения проблемы детектирования объектов на медицинских изображениях.</w:t>
      </w:r>
    </w:p>
    <w:p w14:paraId="23E96371" w14:textId="77777777" w:rsidR="00CD4B07" w:rsidRPr="00AE4123" w:rsidRDefault="00CD4B07" w:rsidP="002436BD">
      <w:pPr>
        <w:rPr>
          <w:rFonts w:cs="Times New Roman"/>
          <w:bCs/>
          <w:sz w:val="24"/>
          <w:szCs w:val="24"/>
        </w:rPr>
      </w:pPr>
    </w:p>
    <w:p w14:paraId="4B98A451" w14:textId="28934433" w:rsidR="00CD4B07" w:rsidRPr="00AE4123" w:rsidRDefault="00A317C6" w:rsidP="002436BD">
      <w:pPr>
        <w:rPr>
          <w:rFonts w:cs="Times New Roman"/>
          <w:bCs/>
          <w:sz w:val="24"/>
          <w:szCs w:val="24"/>
          <w:lang w:val="en-US"/>
        </w:rPr>
      </w:pPr>
      <w:r w:rsidRPr="00AE4123">
        <w:rPr>
          <w:rFonts w:cs="Times New Roman"/>
          <w:bCs/>
          <w:sz w:val="24"/>
          <w:szCs w:val="24"/>
          <w:lang w:val="en-US"/>
        </w:rPr>
        <w:t>Annotation. Rudenko A.V. Application of computer vision technologies for detecting objects in computed tomography images. This article is devoted to the application of digital computer vision technologies for detecting objects on medical images of human organs obtained as a result of a computed tomography procedure. The article discusses traditional methods of analyzing medical images and the use of artificial neural networks to solve the problem of detecting objects in medical images.</w:t>
      </w:r>
    </w:p>
    <w:p w14:paraId="39E48F18" w14:textId="77777777" w:rsidR="00CD4B07" w:rsidRPr="00AE4123" w:rsidRDefault="00CD4B07" w:rsidP="002436BD">
      <w:pPr>
        <w:rPr>
          <w:rFonts w:cs="Times New Roman"/>
          <w:bCs/>
          <w:sz w:val="24"/>
          <w:szCs w:val="24"/>
          <w:lang w:val="en-US"/>
        </w:rPr>
      </w:pPr>
    </w:p>
    <w:p w14:paraId="10525321" w14:textId="7379B25E" w:rsidR="00CD4B07" w:rsidRPr="00AE4123" w:rsidRDefault="00CD4B07" w:rsidP="002436BD">
      <w:pPr>
        <w:rPr>
          <w:rFonts w:cs="Times New Roman"/>
          <w:bCs/>
          <w:sz w:val="24"/>
          <w:szCs w:val="24"/>
        </w:rPr>
      </w:pPr>
      <w:r w:rsidRPr="00AE4123">
        <w:rPr>
          <w:rFonts w:cs="Times New Roman"/>
          <w:bCs/>
          <w:sz w:val="24"/>
          <w:szCs w:val="24"/>
        </w:rPr>
        <w:t xml:space="preserve">Ключевые слова: </w:t>
      </w:r>
      <w:r w:rsidR="00A317C6" w:rsidRPr="00AE4123">
        <w:rPr>
          <w:rFonts w:cs="Times New Roman"/>
          <w:bCs/>
          <w:sz w:val="24"/>
          <w:szCs w:val="24"/>
        </w:rPr>
        <w:t>компьютерное зрение, детектирование, нейронные сети, компьютерная томография, сегментация, медицинские изображения.</w:t>
      </w:r>
    </w:p>
    <w:p w14:paraId="414BD06F" w14:textId="77777777" w:rsidR="00CD4B07" w:rsidRPr="00AE4123" w:rsidRDefault="00CD4B07" w:rsidP="002436BD">
      <w:pPr>
        <w:rPr>
          <w:rFonts w:cs="Times New Roman"/>
          <w:bCs/>
          <w:sz w:val="24"/>
          <w:szCs w:val="24"/>
        </w:rPr>
      </w:pPr>
    </w:p>
    <w:p w14:paraId="2E2EB425" w14:textId="038CDA52" w:rsidR="0008791B" w:rsidRPr="00AE4123" w:rsidRDefault="00CD4B07" w:rsidP="002436BD">
      <w:pPr>
        <w:rPr>
          <w:rFonts w:cs="Times New Roman"/>
          <w:bCs/>
          <w:sz w:val="24"/>
          <w:szCs w:val="24"/>
        </w:rPr>
      </w:pPr>
      <w:bookmarkStart w:id="1" w:name="_Hlk143172897"/>
      <w:r w:rsidRPr="00AE4123">
        <w:rPr>
          <w:rFonts w:cs="Times New Roman"/>
          <w:bCs/>
          <w:sz w:val="24"/>
          <w:szCs w:val="24"/>
        </w:rPr>
        <w:t xml:space="preserve">Постановка проблемы. </w:t>
      </w:r>
      <w:bookmarkEnd w:id="1"/>
      <w:r w:rsidR="003D689F" w:rsidRPr="00AE4123">
        <w:rPr>
          <w:rFonts w:cs="Times New Roman"/>
          <w:bCs/>
          <w:sz w:val="24"/>
          <w:szCs w:val="24"/>
        </w:rPr>
        <w:t xml:space="preserve">На сегодняшний день анализ медицинских изображений </w:t>
      </w:r>
      <w:r w:rsidR="0008791B" w:rsidRPr="00AE4123">
        <w:rPr>
          <w:rFonts w:cs="Times New Roman"/>
          <w:bCs/>
          <w:sz w:val="24"/>
          <w:szCs w:val="24"/>
        </w:rPr>
        <w:t xml:space="preserve">и поиск объектов на них широко </w:t>
      </w:r>
      <w:r w:rsidR="003D689F" w:rsidRPr="00AE4123">
        <w:rPr>
          <w:rFonts w:cs="Times New Roman"/>
          <w:bCs/>
          <w:sz w:val="24"/>
          <w:szCs w:val="24"/>
        </w:rPr>
        <w:t xml:space="preserve">применяется </w:t>
      </w:r>
      <w:r w:rsidR="0008791B" w:rsidRPr="00AE4123">
        <w:rPr>
          <w:rFonts w:cs="Times New Roman"/>
          <w:bCs/>
          <w:sz w:val="24"/>
          <w:szCs w:val="24"/>
        </w:rPr>
        <w:t>в медицинской диагностике</w:t>
      </w:r>
      <w:r w:rsidR="003D689F" w:rsidRPr="00AE4123">
        <w:rPr>
          <w:rFonts w:cs="Times New Roman"/>
          <w:bCs/>
          <w:sz w:val="24"/>
          <w:szCs w:val="24"/>
        </w:rPr>
        <w:t xml:space="preserve"> – от анализа крови до магнитно-резонансной томографии. </w:t>
      </w:r>
      <w:r w:rsidR="00CE7523" w:rsidRPr="00AE4123">
        <w:rPr>
          <w:rFonts w:cs="Times New Roman"/>
          <w:bCs/>
          <w:sz w:val="24"/>
          <w:szCs w:val="24"/>
        </w:rPr>
        <w:t>Анализ медицинских изображений играет важную роль в оказании клинической помощи и лечении заболеваний. Например, анализ рентгеновских снимков является лучшим подходом для диагностики пневмонии [</w:t>
      </w:r>
      <w:r w:rsidR="00580C7B" w:rsidRPr="00AE4123">
        <w:rPr>
          <w:rFonts w:cs="Times New Roman"/>
          <w:bCs/>
          <w:sz w:val="24"/>
          <w:szCs w:val="24"/>
        </w:rPr>
        <w:t>1</w:t>
      </w:r>
      <w:r w:rsidR="00CE7523" w:rsidRPr="00AE4123">
        <w:rPr>
          <w:rFonts w:cs="Times New Roman"/>
          <w:bCs/>
          <w:sz w:val="24"/>
          <w:szCs w:val="24"/>
        </w:rPr>
        <w:t>], но диагностика пневмонии с применением рентгена грудной клетки требует профессиональных рентгенологов, что является редким и дорогостоящим ресурсом.</w:t>
      </w:r>
    </w:p>
    <w:p w14:paraId="748CEF73" w14:textId="0A8D80C4" w:rsidR="003D689F" w:rsidRPr="00AE4123" w:rsidRDefault="003D689F" w:rsidP="002436BD">
      <w:pPr>
        <w:rPr>
          <w:rFonts w:cs="Times New Roman"/>
          <w:bCs/>
          <w:sz w:val="24"/>
          <w:szCs w:val="24"/>
        </w:rPr>
      </w:pPr>
      <w:r w:rsidRPr="00AE4123">
        <w:rPr>
          <w:rFonts w:cs="Times New Roman"/>
          <w:bCs/>
          <w:sz w:val="24"/>
          <w:szCs w:val="24"/>
        </w:rPr>
        <w:lastRenderedPageBreak/>
        <w:t xml:space="preserve">Особенность анализа медицинских изображений связана с необходимостью плотной работы медиков и специалиста, занимающегося разработкой </w:t>
      </w:r>
      <w:r w:rsidR="008F26DD" w:rsidRPr="00AE4123">
        <w:rPr>
          <w:rFonts w:cs="Times New Roman"/>
          <w:bCs/>
          <w:sz w:val="24"/>
          <w:szCs w:val="24"/>
        </w:rPr>
        <w:t xml:space="preserve">процедуры и программы </w:t>
      </w:r>
      <w:r w:rsidRPr="00AE4123">
        <w:rPr>
          <w:rFonts w:cs="Times New Roman"/>
          <w:bCs/>
          <w:sz w:val="24"/>
          <w:szCs w:val="24"/>
        </w:rPr>
        <w:t>анализа</w:t>
      </w:r>
      <w:r w:rsidR="008F26DD" w:rsidRPr="00AE4123">
        <w:rPr>
          <w:rFonts w:cs="Times New Roman"/>
          <w:bCs/>
          <w:sz w:val="24"/>
          <w:szCs w:val="24"/>
        </w:rPr>
        <w:t xml:space="preserve"> таких изображений</w:t>
      </w:r>
      <w:r w:rsidRPr="00AE4123">
        <w:rPr>
          <w:rFonts w:cs="Times New Roman"/>
          <w:bCs/>
          <w:sz w:val="24"/>
          <w:szCs w:val="24"/>
        </w:rPr>
        <w:t xml:space="preserve">. Однако, как правило, большинство </w:t>
      </w:r>
      <w:r w:rsidR="00204757" w:rsidRPr="00AE4123">
        <w:rPr>
          <w:rFonts w:cs="Times New Roman"/>
          <w:bCs/>
          <w:sz w:val="24"/>
          <w:szCs w:val="24"/>
        </w:rPr>
        <w:t xml:space="preserve">медицинских </w:t>
      </w:r>
      <w:r w:rsidRPr="00AE4123">
        <w:rPr>
          <w:rFonts w:cs="Times New Roman"/>
          <w:bCs/>
          <w:sz w:val="24"/>
          <w:szCs w:val="24"/>
        </w:rPr>
        <w:t xml:space="preserve">учреждений </w:t>
      </w:r>
      <w:r w:rsidR="00204757" w:rsidRPr="00AE4123">
        <w:rPr>
          <w:rFonts w:cs="Times New Roman"/>
          <w:bCs/>
          <w:sz w:val="24"/>
          <w:szCs w:val="24"/>
        </w:rPr>
        <w:t xml:space="preserve">ориентированы </w:t>
      </w:r>
      <w:r w:rsidRPr="00AE4123">
        <w:rPr>
          <w:rFonts w:cs="Times New Roman"/>
          <w:bCs/>
          <w:sz w:val="24"/>
          <w:szCs w:val="24"/>
        </w:rPr>
        <w:t xml:space="preserve">в первую очередь на лечение больных, а не на </w:t>
      </w:r>
      <w:r w:rsidR="00204757" w:rsidRPr="00AE4123">
        <w:rPr>
          <w:rFonts w:cs="Times New Roman"/>
          <w:bCs/>
          <w:sz w:val="24"/>
          <w:szCs w:val="24"/>
        </w:rPr>
        <w:t>проведени</w:t>
      </w:r>
      <w:r w:rsidR="0008791B" w:rsidRPr="00AE4123">
        <w:rPr>
          <w:rFonts w:cs="Times New Roman"/>
          <w:bCs/>
          <w:sz w:val="24"/>
          <w:szCs w:val="24"/>
        </w:rPr>
        <w:t>е</w:t>
      </w:r>
      <w:r w:rsidR="00204757" w:rsidRPr="00AE4123">
        <w:rPr>
          <w:rFonts w:cs="Times New Roman"/>
          <w:bCs/>
          <w:sz w:val="24"/>
          <w:szCs w:val="24"/>
        </w:rPr>
        <w:t xml:space="preserve"> </w:t>
      </w:r>
      <w:r w:rsidRPr="00AE4123">
        <w:rPr>
          <w:rFonts w:cs="Times New Roman"/>
          <w:bCs/>
          <w:sz w:val="24"/>
          <w:szCs w:val="24"/>
        </w:rPr>
        <w:t>исследовани</w:t>
      </w:r>
      <w:r w:rsidR="00204757" w:rsidRPr="00AE4123">
        <w:rPr>
          <w:rFonts w:cs="Times New Roman"/>
          <w:bCs/>
          <w:sz w:val="24"/>
          <w:szCs w:val="24"/>
        </w:rPr>
        <w:t>й</w:t>
      </w:r>
      <w:r w:rsidRPr="00AE4123">
        <w:rPr>
          <w:rFonts w:cs="Times New Roman"/>
          <w:bCs/>
          <w:sz w:val="24"/>
          <w:szCs w:val="24"/>
        </w:rPr>
        <w:t xml:space="preserve">. Это сказывается на постоянной загруженности врачей. </w:t>
      </w:r>
      <w:r w:rsidR="0008791B" w:rsidRPr="00AE4123">
        <w:rPr>
          <w:rFonts w:cs="Times New Roman"/>
          <w:bCs/>
          <w:sz w:val="24"/>
          <w:szCs w:val="24"/>
        </w:rPr>
        <w:t xml:space="preserve">Также существуют сложности с проведением исследований на </w:t>
      </w:r>
      <w:r w:rsidRPr="00AE4123">
        <w:rPr>
          <w:rFonts w:cs="Times New Roman"/>
          <w:bCs/>
          <w:sz w:val="24"/>
          <w:szCs w:val="24"/>
        </w:rPr>
        <w:t xml:space="preserve">дорогой и сложной </w:t>
      </w:r>
      <w:r w:rsidR="0008791B" w:rsidRPr="00AE4123">
        <w:rPr>
          <w:rFonts w:cs="Times New Roman"/>
          <w:bCs/>
          <w:sz w:val="24"/>
          <w:szCs w:val="24"/>
        </w:rPr>
        <w:t xml:space="preserve">медицинской </w:t>
      </w:r>
      <w:r w:rsidRPr="00AE4123">
        <w:rPr>
          <w:rFonts w:cs="Times New Roman"/>
          <w:bCs/>
          <w:sz w:val="24"/>
          <w:szCs w:val="24"/>
        </w:rPr>
        <w:t xml:space="preserve">аппаратуре, </w:t>
      </w:r>
      <w:r w:rsidR="0008791B" w:rsidRPr="00AE4123">
        <w:rPr>
          <w:rFonts w:cs="Times New Roman"/>
          <w:bCs/>
          <w:sz w:val="24"/>
          <w:szCs w:val="24"/>
        </w:rPr>
        <w:t>которые связанны с</w:t>
      </w:r>
      <w:r w:rsidRPr="00AE4123">
        <w:rPr>
          <w:rFonts w:cs="Times New Roman"/>
          <w:bCs/>
          <w:sz w:val="24"/>
          <w:szCs w:val="24"/>
        </w:rPr>
        <w:t xml:space="preserve"> </w:t>
      </w:r>
      <w:r w:rsidR="0008791B" w:rsidRPr="00AE4123">
        <w:rPr>
          <w:rFonts w:cs="Times New Roman"/>
          <w:bCs/>
          <w:sz w:val="24"/>
          <w:szCs w:val="24"/>
        </w:rPr>
        <w:t>высокой стоимостью аренды такого оборудования</w:t>
      </w:r>
      <w:r w:rsidRPr="00AE4123">
        <w:rPr>
          <w:rFonts w:cs="Times New Roman"/>
          <w:bCs/>
          <w:sz w:val="24"/>
          <w:szCs w:val="24"/>
        </w:rPr>
        <w:t>.</w:t>
      </w:r>
    </w:p>
    <w:p w14:paraId="212E2DEA" w14:textId="3D07B825" w:rsidR="003D689F" w:rsidRPr="00AE4123" w:rsidRDefault="00A04B65" w:rsidP="002436BD">
      <w:pPr>
        <w:ind w:firstLine="708"/>
        <w:rPr>
          <w:rFonts w:cs="Times New Roman"/>
          <w:bCs/>
          <w:sz w:val="24"/>
          <w:szCs w:val="24"/>
        </w:rPr>
      </w:pPr>
      <w:r w:rsidRPr="00AE4123">
        <w:rPr>
          <w:rFonts w:cs="Times New Roman"/>
          <w:bCs/>
          <w:sz w:val="24"/>
          <w:szCs w:val="24"/>
        </w:rPr>
        <w:t>Т</w:t>
      </w:r>
      <w:r w:rsidR="003D689F" w:rsidRPr="00AE4123">
        <w:rPr>
          <w:rFonts w:cs="Times New Roman"/>
          <w:bCs/>
          <w:sz w:val="24"/>
          <w:szCs w:val="24"/>
        </w:rPr>
        <w:t>радиционны</w:t>
      </w:r>
      <w:r w:rsidRPr="00AE4123">
        <w:rPr>
          <w:rFonts w:cs="Times New Roman"/>
          <w:bCs/>
          <w:sz w:val="24"/>
          <w:szCs w:val="24"/>
        </w:rPr>
        <w:t>е</w:t>
      </w:r>
      <w:r w:rsidR="003D689F" w:rsidRPr="00AE4123">
        <w:rPr>
          <w:rFonts w:cs="Times New Roman"/>
          <w:bCs/>
          <w:sz w:val="24"/>
          <w:szCs w:val="24"/>
        </w:rPr>
        <w:t xml:space="preserve"> метод</w:t>
      </w:r>
      <w:r w:rsidRPr="00AE4123">
        <w:rPr>
          <w:rFonts w:cs="Times New Roman"/>
          <w:bCs/>
          <w:sz w:val="24"/>
          <w:szCs w:val="24"/>
        </w:rPr>
        <w:t>ы</w:t>
      </w:r>
      <w:r w:rsidR="003D689F" w:rsidRPr="00AE4123">
        <w:rPr>
          <w:rFonts w:cs="Times New Roman"/>
          <w:bCs/>
          <w:sz w:val="24"/>
          <w:szCs w:val="24"/>
        </w:rPr>
        <w:t xml:space="preserve"> </w:t>
      </w:r>
      <w:r w:rsidR="00204757" w:rsidRPr="00AE4123">
        <w:rPr>
          <w:rFonts w:cs="Times New Roman"/>
          <w:bCs/>
          <w:sz w:val="24"/>
          <w:szCs w:val="24"/>
        </w:rPr>
        <w:t xml:space="preserve">анализа медицинских изображений </w:t>
      </w:r>
      <w:r w:rsidR="003D689F" w:rsidRPr="00AE4123">
        <w:rPr>
          <w:rFonts w:cs="Times New Roman"/>
          <w:bCs/>
          <w:sz w:val="24"/>
          <w:szCs w:val="24"/>
        </w:rPr>
        <w:t>достиг</w:t>
      </w:r>
      <w:r w:rsidRPr="00AE4123">
        <w:rPr>
          <w:rFonts w:cs="Times New Roman"/>
          <w:bCs/>
          <w:sz w:val="24"/>
          <w:szCs w:val="24"/>
        </w:rPr>
        <w:t>ли</w:t>
      </w:r>
      <w:r w:rsidR="003D689F" w:rsidRPr="00AE4123">
        <w:rPr>
          <w:rFonts w:cs="Times New Roman"/>
          <w:bCs/>
          <w:sz w:val="24"/>
          <w:szCs w:val="24"/>
        </w:rPr>
        <w:t xml:space="preserve"> своего </w:t>
      </w:r>
      <w:r w:rsidR="008360C4" w:rsidRPr="00AE4123">
        <w:rPr>
          <w:rFonts w:cs="Times New Roman"/>
          <w:bCs/>
          <w:sz w:val="24"/>
          <w:szCs w:val="24"/>
        </w:rPr>
        <w:t>предела</w:t>
      </w:r>
      <w:r w:rsidR="003D689F" w:rsidRPr="00AE4123">
        <w:rPr>
          <w:rFonts w:cs="Times New Roman"/>
          <w:bCs/>
          <w:sz w:val="24"/>
          <w:szCs w:val="24"/>
        </w:rPr>
        <w:t xml:space="preserve"> производительности. Кроме того, при их использовании необходимо затратить много времени и усилий на извлечение и отбор классификационных признаков</w:t>
      </w:r>
      <w:r w:rsidR="00CE7523" w:rsidRPr="00AE4123">
        <w:rPr>
          <w:rFonts w:cs="Times New Roman"/>
          <w:bCs/>
          <w:sz w:val="24"/>
          <w:szCs w:val="24"/>
        </w:rPr>
        <w:t xml:space="preserve"> для распознавания и детектирования объектов на изображениях</w:t>
      </w:r>
      <w:r w:rsidR="003D689F" w:rsidRPr="00AE4123">
        <w:rPr>
          <w:rFonts w:cs="Times New Roman"/>
          <w:bCs/>
          <w:sz w:val="24"/>
          <w:szCs w:val="24"/>
        </w:rPr>
        <w:t>.</w:t>
      </w:r>
      <w:r w:rsidR="008360C4" w:rsidRPr="00AE4123">
        <w:rPr>
          <w:rFonts w:cs="Times New Roman"/>
          <w:bCs/>
          <w:sz w:val="24"/>
          <w:szCs w:val="24"/>
        </w:rPr>
        <w:t xml:space="preserve"> </w:t>
      </w:r>
      <w:r w:rsidRPr="00AE4123">
        <w:rPr>
          <w:rFonts w:cs="Times New Roman"/>
          <w:bCs/>
          <w:sz w:val="24"/>
          <w:szCs w:val="24"/>
        </w:rPr>
        <w:t>Также имеются определенные трудности в получении м</w:t>
      </w:r>
      <w:r w:rsidR="008360C4" w:rsidRPr="00AE4123">
        <w:rPr>
          <w:rFonts w:cs="Times New Roman"/>
          <w:bCs/>
          <w:sz w:val="24"/>
          <w:szCs w:val="24"/>
        </w:rPr>
        <w:t>едицински</w:t>
      </w:r>
      <w:r w:rsidRPr="00AE4123">
        <w:rPr>
          <w:rFonts w:cs="Times New Roman"/>
          <w:bCs/>
          <w:sz w:val="24"/>
          <w:szCs w:val="24"/>
        </w:rPr>
        <w:t>х</w:t>
      </w:r>
      <w:r w:rsidR="008360C4" w:rsidRPr="00AE4123">
        <w:rPr>
          <w:rFonts w:cs="Times New Roman"/>
          <w:bCs/>
          <w:sz w:val="24"/>
          <w:szCs w:val="24"/>
        </w:rPr>
        <w:t xml:space="preserve"> изображени</w:t>
      </w:r>
      <w:r w:rsidRPr="00AE4123">
        <w:rPr>
          <w:rFonts w:cs="Times New Roman"/>
          <w:bCs/>
          <w:sz w:val="24"/>
          <w:szCs w:val="24"/>
        </w:rPr>
        <w:t>й,</w:t>
      </w:r>
      <w:r w:rsidR="008360C4" w:rsidRPr="00AE4123">
        <w:rPr>
          <w:rFonts w:cs="Times New Roman"/>
          <w:bCs/>
          <w:sz w:val="24"/>
          <w:szCs w:val="24"/>
        </w:rPr>
        <w:t xml:space="preserve"> сбор и </w:t>
      </w:r>
      <w:r w:rsidRPr="00AE4123">
        <w:rPr>
          <w:rFonts w:cs="Times New Roman"/>
          <w:bCs/>
          <w:sz w:val="24"/>
          <w:szCs w:val="24"/>
        </w:rPr>
        <w:t>аннотирование</w:t>
      </w:r>
      <w:r w:rsidR="008360C4" w:rsidRPr="00AE4123">
        <w:rPr>
          <w:rFonts w:cs="Times New Roman"/>
          <w:bCs/>
          <w:sz w:val="24"/>
          <w:szCs w:val="24"/>
        </w:rPr>
        <w:t xml:space="preserve"> медицинских данных сталкивается с </w:t>
      </w:r>
      <w:r w:rsidRPr="00AE4123">
        <w:rPr>
          <w:rFonts w:cs="Times New Roman"/>
          <w:bCs/>
          <w:sz w:val="24"/>
          <w:szCs w:val="24"/>
        </w:rPr>
        <w:t xml:space="preserve">требованием длительных пояснений экспертов, с </w:t>
      </w:r>
      <w:r w:rsidR="008360C4" w:rsidRPr="00AE4123">
        <w:rPr>
          <w:rFonts w:cs="Times New Roman"/>
          <w:bCs/>
          <w:sz w:val="24"/>
          <w:szCs w:val="24"/>
        </w:rPr>
        <w:t xml:space="preserve">проблемами конфиденциальности </w:t>
      </w:r>
      <w:r w:rsidRPr="00AE4123">
        <w:rPr>
          <w:rFonts w:cs="Times New Roman"/>
          <w:bCs/>
          <w:sz w:val="24"/>
          <w:szCs w:val="24"/>
        </w:rPr>
        <w:t xml:space="preserve">медицинских </w:t>
      </w:r>
      <w:r w:rsidR="008360C4" w:rsidRPr="00AE4123">
        <w:rPr>
          <w:rFonts w:cs="Times New Roman"/>
          <w:bCs/>
          <w:sz w:val="24"/>
          <w:szCs w:val="24"/>
        </w:rPr>
        <w:t>данных</w:t>
      </w:r>
      <w:r w:rsidRPr="00AE4123">
        <w:rPr>
          <w:rFonts w:cs="Times New Roman"/>
          <w:bCs/>
          <w:sz w:val="24"/>
          <w:szCs w:val="24"/>
        </w:rPr>
        <w:t>.</w:t>
      </w:r>
      <w:r w:rsidR="008360C4" w:rsidRPr="00AE4123">
        <w:rPr>
          <w:rFonts w:cs="Times New Roman"/>
          <w:bCs/>
          <w:sz w:val="24"/>
          <w:szCs w:val="24"/>
        </w:rPr>
        <w:t xml:space="preserve"> </w:t>
      </w:r>
    </w:p>
    <w:p w14:paraId="4D6DA92F" w14:textId="77777777" w:rsidR="00580C7B" w:rsidRPr="00AE4123" w:rsidRDefault="00580C7B" w:rsidP="002436BD">
      <w:pPr>
        <w:rPr>
          <w:rFonts w:cs="Times New Roman"/>
          <w:bCs/>
          <w:sz w:val="24"/>
          <w:szCs w:val="24"/>
        </w:rPr>
      </w:pPr>
    </w:p>
    <w:p w14:paraId="27BD7D37" w14:textId="0520912A" w:rsidR="00CD4B07" w:rsidRPr="00AE4123" w:rsidRDefault="00CD4B07" w:rsidP="002436BD">
      <w:pPr>
        <w:rPr>
          <w:rFonts w:cs="Times New Roman"/>
          <w:bCs/>
          <w:sz w:val="24"/>
          <w:szCs w:val="24"/>
        </w:rPr>
      </w:pPr>
      <w:r w:rsidRPr="00AE4123">
        <w:rPr>
          <w:rFonts w:cs="Times New Roman"/>
          <w:bCs/>
          <w:sz w:val="24"/>
          <w:szCs w:val="24"/>
        </w:rPr>
        <w:t xml:space="preserve">Цель статьи. Данная статья посвящена </w:t>
      </w:r>
      <w:r w:rsidR="00EE2E14" w:rsidRPr="00AE4123">
        <w:rPr>
          <w:rFonts w:cs="Times New Roman"/>
          <w:bCs/>
          <w:sz w:val="24"/>
          <w:szCs w:val="24"/>
        </w:rPr>
        <w:t xml:space="preserve">исследованию применения технологий компьютерного зрения для анализа медицинских изображений и детектированию на них объектов. В статье проводится сравнение традиционных способов анализа медицинских изображений с использованием методов сегментации изображений и способов, в которых применены </w:t>
      </w:r>
      <w:r w:rsidR="00BA22C2" w:rsidRPr="00AE4123">
        <w:rPr>
          <w:rFonts w:cs="Times New Roman"/>
          <w:bCs/>
          <w:sz w:val="24"/>
          <w:szCs w:val="24"/>
        </w:rPr>
        <w:t>искусственные нейронные сети, обоснование выбора искусственных нейронных сетей для детектирования объектов на медицинских изображениях органов человека, полученных в результате проведения процедуры компьютерной томографии.</w:t>
      </w:r>
    </w:p>
    <w:p w14:paraId="2B79780E" w14:textId="77777777" w:rsidR="00CD4B07" w:rsidRPr="00AE4123" w:rsidRDefault="00CD4B07" w:rsidP="002436BD">
      <w:pPr>
        <w:rPr>
          <w:rFonts w:cs="Times New Roman"/>
          <w:bCs/>
          <w:sz w:val="24"/>
          <w:szCs w:val="24"/>
        </w:rPr>
      </w:pPr>
    </w:p>
    <w:p w14:paraId="34676CBF" w14:textId="4DA02107" w:rsidR="008360C4" w:rsidRPr="00AE4123" w:rsidRDefault="00CD4B07" w:rsidP="002436BD">
      <w:pPr>
        <w:rPr>
          <w:rFonts w:cs="Times New Roman"/>
          <w:bCs/>
          <w:sz w:val="24"/>
          <w:szCs w:val="24"/>
        </w:rPr>
      </w:pPr>
      <w:r w:rsidRPr="00AE4123">
        <w:rPr>
          <w:rFonts w:cs="Times New Roman"/>
          <w:bCs/>
          <w:sz w:val="24"/>
          <w:szCs w:val="24"/>
        </w:rPr>
        <w:t xml:space="preserve">Изложение основного материала статьи. </w:t>
      </w:r>
      <w:r w:rsidR="008360C4" w:rsidRPr="00AE4123">
        <w:rPr>
          <w:rFonts w:cs="Times New Roman"/>
          <w:bCs/>
          <w:sz w:val="24"/>
          <w:szCs w:val="24"/>
        </w:rPr>
        <w:t>С появлением в 80-х годах первых компьютеров, которые могли работать с изображениями, появилась мысль о том, чтобы с их помощью автоматизировать анализ медицинских изображений. Однако, первые компьютеры слишком медленно работали и тратили много времени на работу с одним изображением, не хватало производительности, не было обработки больших массивов данных. Это сказалось на невозможности полноценно работать в этой области в то время.</w:t>
      </w:r>
    </w:p>
    <w:p w14:paraId="7EC3BE24" w14:textId="6FE4DD31" w:rsidR="008360C4" w:rsidRPr="00AE4123" w:rsidRDefault="008360C4" w:rsidP="002436BD">
      <w:pPr>
        <w:rPr>
          <w:rFonts w:cs="Times New Roman"/>
          <w:bCs/>
          <w:sz w:val="24"/>
          <w:szCs w:val="24"/>
        </w:rPr>
      </w:pPr>
      <w:r w:rsidRPr="00AE4123">
        <w:rPr>
          <w:rFonts w:cs="Times New Roman"/>
          <w:bCs/>
          <w:sz w:val="24"/>
          <w:szCs w:val="24"/>
        </w:rPr>
        <w:t xml:space="preserve">Новое развитие компьютерный анализ медицинских изображений получил с производством специальной медицинской техники. В своих приборах инженеры использовали «мощные» программы для обработки изображений. Это сказывалось на том, что была проблема в получение «сырых» данных. Такой аппарат уже произвел их обработку. По итогу то, что мы видим на экране, – это только результат фильтрации, </w:t>
      </w:r>
      <w:r w:rsidRPr="00AE4123">
        <w:rPr>
          <w:rFonts w:cs="Times New Roman"/>
          <w:bCs/>
          <w:sz w:val="24"/>
          <w:szCs w:val="24"/>
        </w:rPr>
        <w:lastRenderedPageBreak/>
        <w:t>улучшений и т.д. Поэтому особенность работы для компьютерного анализа заключается в наличие «сырых» данных [</w:t>
      </w:r>
      <w:r w:rsidR="00580C7B" w:rsidRPr="00AE4123">
        <w:rPr>
          <w:rFonts w:cs="Times New Roman"/>
          <w:bCs/>
          <w:sz w:val="24"/>
          <w:szCs w:val="24"/>
        </w:rPr>
        <w:t>2</w:t>
      </w:r>
      <w:r w:rsidRPr="00AE4123">
        <w:rPr>
          <w:rFonts w:cs="Times New Roman"/>
          <w:bCs/>
          <w:sz w:val="24"/>
          <w:szCs w:val="24"/>
        </w:rPr>
        <w:t>].</w:t>
      </w:r>
    </w:p>
    <w:p w14:paraId="376A655D" w14:textId="2B7553DF" w:rsidR="00840ADC" w:rsidRPr="00AE4123" w:rsidRDefault="00840ADC" w:rsidP="002436BD">
      <w:pPr>
        <w:rPr>
          <w:rFonts w:cs="Times New Roman"/>
          <w:bCs/>
          <w:sz w:val="24"/>
          <w:szCs w:val="24"/>
        </w:rPr>
      </w:pPr>
      <w:r w:rsidRPr="00AE4123">
        <w:rPr>
          <w:rFonts w:cs="Times New Roman"/>
          <w:bCs/>
          <w:sz w:val="24"/>
          <w:szCs w:val="24"/>
        </w:rPr>
        <w:t>Результаты медицинских исследований представляют собой изображения, которые можно разделить на две основные категории: аналоговые и цифровые [</w:t>
      </w:r>
      <w:r w:rsidR="00580C7B" w:rsidRPr="00AE4123">
        <w:rPr>
          <w:rFonts w:cs="Times New Roman"/>
          <w:bCs/>
          <w:sz w:val="24"/>
          <w:szCs w:val="24"/>
        </w:rPr>
        <w:t>3</w:t>
      </w:r>
      <w:r w:rsidRPr="00AE4123">
        <w:rPr>
          <w:rFonts w:cs="Times New Roman"/>
          <w:bCs/>
          <w:sz w:val="24"/>
          <w:szCs w:val="24"/>
        </w:rPr>
        <w:t>].</w:t>
      </w:r>
    </w:p>
    <w:p w14:paraId="07BF7D2D" w14:textId="77777777" w:rsidR="00840ADC" w:rsidRPr="00AE4123" w:rsidRDefault="00840ADC" w:rsidP="002436BD">
      <w:pPr>
        <w:rPr>
          <w:rFonts w:cs="Times New Roman"/>
          <w:bCs/>
          <w:sz w:val="24"/>
          <w:szCs w:val="24"/>
        </w:rPr>
      </w:pPr>
      <w:r w:rsidRPr="00AE4123">
        <w:rPr>
          <w:rFonts w:cs="Times New Roman"/>
          <w:bCs/>
          <w:sz w:val="24"/>
          <w:szCs w:val="24"/>
        </w:rPr>
        <w:t>Аналоговые изображения содержат информацию имеющую непрерывную шкалу и отражают процессы, аналогичные процессам восприятия человека. Основные недостатки аналоговых изображений состоят в невозможности компактного хранения и передачи, а также сложность обработки формальными методами для диагностики и постановки лечения. Результаты на аналоговых изображениях искажают сторонние сигналы и шумы, что осложняет диагностику.</w:t>
      </w:r>
    </w:p>
    <w:p w14:paraId="5831D966" w14:textId="77777777" w:rsidR="00840ADC" w:rsidRPr="00AE4123" w:rsidRDefault="00840ADC" w:rsidP="002436BD">
      <w:pPr>
        <w:rPr>
          <w:rFonts w:cs="Times New Roman"/>
          <w:bCs/>
          <w:sz w:val="24"/>
          <w:szCs w:val="24"/>
        </w:rPr>
      </w:pPr>
      <w:r w:rsidRPr="00AE4123">
        <w:rPr>
          <w:rFonts w:cs="Times New Roman"/>
          <w:bCs/>
          <w:sz w:val="24"/>
          <w:szCs w:val="24"/>
        </w:rPr>
        <w:t>Использование цифровых форматов медицинских изображений позволяет избавится от недостатков аналоговых и расширить возможности математических методов анализа.</w:t>
      </w:r>
    </w:p>
    <w:p w14:paraId="0B6E04C9" w14:textId="5CAEB46F" w:rsidR="00840ADC" w:rsidRPr="00AE4123" w:rsidRDefault="00840ADC" w:rsidP="002436BD">
      <w:pPr>
        <w:rPr>
          <w:rFonts w:cs="Times New Roman"/>
          <w:bCs/>
          <w:sz w:val="24"/>
          <w:szCs w:val="24"/>
        </w:rPr>
      </w:pPr>
      <w:r w:rsidRPr="00AE4123">
        <w:rPr>
          <w:rFonts w:cs="Times New Roman"/>
          <w:bCs/>
          <w:sz w:val="24"/>
          <w:szCs w:val="24"/>
        </w:rPr>
        <w:t>Главной характеристикой цифрового изображения является матрица, которая разбивает изображение на пиксели и хранит информацию о глубине цвета, яркости и зависит от количества байт, выделенных на один пиксель. Важной особенностью являются характеристики устройств съема и фиксации изображений. Цифровые изображения могут сохранятся в разных форматах, в том числе сжатых без потери данных и хранится на любых носителях памяти и передавать их на большие расстояния. Цифровые медицинские изображения стали стандартом для большинства методов исследования в медицине.</w:t>
      </w:r>
    </w:p>
    <w:p w14:paraId="7EC66855" w14:textId="6AA1EFB6" w:rsidR="0064475A" w:rsidRPr="00AE4123" w:rsidRDefault="0064475A" w:rsidP="002436BD">
      <w:pPr>
        <w:rPr>
          <w:rFonts w:cs="Times New Roman"/>
          <w:bCs/>
          <w:sz w:val="24"/>
          <w:szCs w:val="24"/>
        </w:rPr>
      </w:pPr>
      <w:r w:rsidRPr="00AE4123">
        <w:rPr>
          <w:rFonts w:cs="Times New Roman"/>
          <w:bCs/>
          <w:sz w:val="24"/>
          <w:szCs w:val="24"/>
        </w:rPr>
        <w:t>Одним из способов получения цифровых медицинских изображений является компьютерная томография - высокоинформативный и точный метод диагностики, основанный на послойной рентгенографии [</w:t>
      </w:r>
      <w:r w:rsidR="00580C7B" w:rsidRPr="00AE4123">
        <w:rPr>
          <w:rFonts w:cs="Times New Roman"/>
          <w:bCs/>
          <w:sz w:val="24"/>
          <w:szCs w:val="24"/>
        </w:rPr>
        <w:t>3</w:t>
      </w:r>
      <w:r w:rsidRPr="00AE4123">
        <w:rPr>
          <w:rFonts w:cs="Times New Roman"/>
          <w:bCs/>
          <w:sz w:val="24"/>
          <w:szCs w:val="24"/>
        </w:rPr>
        <w:t>]. Компьютерная томография является расширением рентгеноскопии и основывается на измерении и компьютерной обработке рентгеновских лучей, проходящих через ткани различной плотности. Рентгеновские снимки представляют собой негативную проекцию исследуемой ткани или органа, при этом различные мелкие изменения или патологии могут не очень хорошо просматриваться или не определяться вовсе [</w:t>
      </w:r>
      <w:r w:rsidR="00580C7B" w:rsidRPr="00AE4123">
        <w:rPr>
          <w:rFonts w:cs="Times New Roman"/>
          <w:bCs/>
          <w:sz w:val="24"/>
          <w:szCs w:val="24"/>
        </w:rPr>
        <w:t>4</w:t>
      </w:r>
      <w:r w:rsidRPr="00AE4123">
        <w:rPr>
          <w:rFonts w:cs="Times New Roman"/>
          <w:bCs/>
          <w:sz w:val="24"/>
          <w:szCs w:val="24"/>
        </w:rPr>
        <w:t>]. Проведение компьютерной томографии предполагает получение внутренних срезов пациента за счет вращения рентгеновской трубки томографа [</w:t>
      </w:r>
      <w:r w:rsidR="00580C7B" w:rsidRPr="00AE4123">
        <w:rPr>
          <w:rFonts w:cs="Times New Roman"/>
          <w:bCs/>
          <w:sz w:val="24"/>
          <w:szCs w:val="24"/>
        </w:rPr>
        <w:t>5</w:t>
      </w:r>
      <w:r w:rsidRPr="00AE4123">
        <w:rPr>
          <w:rFonts w:cs="Times New Roman"/>
          <w:bCs/>
          <w:sz w:val="24"/>
          <w:szCs w:val="24"/>
        </w:rPr>
        <w:t xml:space="preserve">, </w:t>
      </w:r>
      <w:r w:rsidR="00580C7B" w:rsidRPr="00AE4123">
        <w:rPr>
          <w:rFonts w:cs="Times New Roman"/>
          <w:bCs/>
          <w:sz w:val="24"/>
          <w:szCs w:val="24"/>
        </w:rPr>
        <w:t>6, 7</w:t>
      </w:r>
      <w:r w:rsidRPr="00AE4123">
        <w:rPr>
          <w:rFonts w:cs="Times New Roman"/>
          <w:bCs/>
          <w:sz w:val="24"/>
          <w:szCs w:val="24"/>
        </w:rPr>
        <w:t xml:space="preserve">]. </w:t>
      </w:r>
      <w:r w:rsidR="00263C51" w:rsidRPr="00AE4123">
        <w:rPr>
          <w:rFonts w:cs="Times New Roman"/>
          <w:bCs/>
          <w:sz w:val="24"/>
          <w:szCs w:val="24"/>
        </w:rPr>
        <w:t>Энергия, проходящая через ткани человека, с помощью датчиков преобразуется в электрические сигнал</w:t>
      </w:r>
      <w:r w:rsidR="00263C51">
        <w:rPr>
          <w:rFonts w:cs="Times New Roman"/>
          <w:bCs/>
          <w:sz w:val="24"/>
          <w:szCs w:val="24"/>
        </w:rPr>
        <w:t>ы</w:t>
      </w:r>
      <w:r w:rsidR="00263C51" w:rsidRPr="00AE4123">
        <w:rPr>
          <w:rFonts w:cs="Times New Roman"/>
          <w:bCs/>
          <w:sz w:val="24"/>
          <w:szCs w:val="24"/>
        </w:rPr>
        <w:t xml:space="preserve">, которые фиксируются цифровыми </w:t>
      </w:r>
      <w:r w:rsidR="00263C51">
        <w:rPr>
          <w:rFonts w:cs="Times New Roman"/>
          <w:bCs/>
          <w:sz w:val="24"/>
          <w:szCs w:val="24"/>
        </w:rPr>
        <w:t>приемниками</w:t>
      </w:r>
      <w:r w:rsidR="00263C51" w:rsidRPr="00AE4123">
        <w:rPr>
          <w:rFonts w:cs="Times New Roman"/>
          <w:bCs/>
          <w:sz w:val="24"/>
          <w:szCs w:val="24"/>
        </w:rPr>
        <w:t>, яркость изображения пропорциональна плотности тканей.</w:t>
      </w:r>
      <w:r w:rsidR="00263C51">
        <w:rPr>
          <w:rFonts w:cs="Times New Roman"/>
          <w:bCs/>
          <w:sz w:val="24"/>
          <w:szCs w:val="24"/>
        </w:rPr>
        <w:t xml:space="preserve"> </w:t>
      </w:r>
      <w:r w:rsidRPr="00AE4123">
        <w:rPr>
          <w:rFonts w:cs="Times New Roman"/>
          <w:bCs/>
          <w:sz w:val="24"/>
          <w:szCs w:val="24"/>
        </w:rPr>
        <w:t xml:space="preserve">Рентгеновское излучение при прохождении через ткани с различной оптической плотностью фиксируются компьютерной системой в виде изображений поперечных и продольных срезов. </w:t>
      </w:r>
      <w:r w:rsidR="00263C51" w:rsidRPr="00AE4123">
        <w:rPr>
          <w:rFonts w:cs="Times New Roman"/>
          <w:bCs/>
          <w:sz w:val="24"/>
          <w:szCs w:val="24"/>
        </w:rPr>
        <w:t>В результате компьютерной томографии получается набор срезов в аксиальной проекции фиксированного размера и разрешения</w:t>
      </w:r>
      <w:r w:rsidR="00263C51">
        <w:rPr>
          <w:rFonts w:cs="Times New Roman"/>
          <w:bCs/>
          <w:sz w:val="24"/>
          <w:szCs w:val="24"/>
        </w:rPr>
        <w:t>,</w:t>
      </w:r>
      <w:r w:rsidR="00263C51" w:rsidRPr="00AE4123">
        <w:rPr>
          <w:rFonts w:cs="Times New Roman"/>
          <w:bCs/>
          <w:sz w:val="24"/>
          <w:szCs w:val="24"/>
        </w:rPr>
        <w:t xml:space="preserve"> </w:t>
      </w:r>
      <w:r w:rsidR="00263C51">
        <w:rPr>
          <w:rFonts w:cs="Times New Roman"/>
          <w:bCs/>
          <w:sz w:val="24"/>
          <w:szCs w:val="24"/>
        </w:rPr>
        <w:t>а также</w:t>
      </w:r>
      <w:r w:rsidR="00263C51" w:rsidRPr="00AE4123">
        <w:rPr>
          <w:rFonts w:cs="Times New Roman"/>
          <w:bCs/>
          <w:sz w:val="24"/>
          <w:szCs w:val="24"/>
        </w:rPr>
        <w:t xml:space="preserve"> интервал между </w:t>
      </w:r>
      <w:r w:rsidR="00263C51">
        <w:rPr>
          <w:rFonts w:cs="Times New Roman"/>
          <w:bCs/>
          <w:sz w:val="24"/>
          <w:szCs w:val="24"/>
        </w:rPr>
        <w:t xml:space="preserve">этими </w:t>
      </w:r>
      <w:r w:rsidR="00263C51" w:rsidRPr="00AE4123">
        <w:rPr>
          <w:rFonts w:cs="Times New Roman"/>
          <w:bCs/>
          <w:sz w:val="24"/>
          <w:szCs w:val="24"/>
        </w:rPr>
        <w:t xml:space="preserve">срезами. Данные </w:t>
      </w:r>
      <w:r w:rsidR="00263C51" w:rsidRPr="00AE4123">
        <w:rPr>
          <w:rFonts w:cs="Times New Roman"/>
          <w:bCs/>
          <w:sz w:val="24"/>
          <w:szCs w:val="24"/>
        </w:rPr>
        <w:lastRenderedPageBreak/>
        <w:t>характеристики определяю</w:t>
      </w:r>
      <w:r w:rsidR="00263C51">
        <w:rPr>
          <w:rFonts w:cs="Times New Roman"/>
          <w:bCs/>
          <w:sz w:val="24"/>
          <w:szCs w:val="24"/>
        </w:rPr>
        <w:t>т</w:t>
      </w:r>
      <w:r w:rsidR="00263C51" w:rsidRPr="00AE4123">
        <w:rPr>
          <w:rFonts w:cs="Times New Roman"/>
          <w:bCs/>
          <w:sz w:val="24"/>
          <w:szCs w:val="24"/>
        </w:rPr>
        <w:t xml:space="preserve"> точность результатов КТ. </w:t>
      </w:r>
      <w:r w:rsidRPr="00AE4123">
        <w:rPr>
          <w:rFonts w:cs="Times New Roman"/>
          <w:bCs/>
          <w:sz w:val="24"/>
          <w:szCs w:val="24"/>
        </w:rPr>
        <w:t xml:space="preserve">Результаты процедуры </w:t>
      </w:r>
      <w:r w:rsidR="00263C51">
        <w:rPr>
          <w:rFonts w:cs="Times New Roman"/>
          <w:bCs/>
          <w:sz w:val="24"/>
          <w:szCs w:val="24"/>
        </w:rPr>
        <w:t xml:space="preserve">КТ </w:t>
      </w:r>
      <w:r w:rsidRPr="00AE4123">
        <w:rPr>
          <w:rFonts w:cs="Times New Roman"/>
          <w:bCs/>
          <w:sz w:val="24"/>
          <w:szCs w:val="24"/>
        </w:rPr>
        <w:t xml:space="preserve">сохраняются в виде </w:t>
      </w:r>
      <w:r w:rsidR="00263C51">
        <w:rPr>
          <w:rFonts w:cs="Times New Roman"/>
          <w:bCs/>
          <w:sz w:val="24"/>
          <w:szCs w:val="24"/>
        </w:rPr>
        <w:t xml:space="preserve">набора </w:t>
      </w:r>
      <w:r w:rsidRPr="00AE4123">
        <w:rPr>
          <w:rFonts w:cs="Times New Roman"/>
          <w:bCs/>
          <w:sz w:val="24"/>
          <w:szCs w:val="24"/>
        </w:rPr>
        <w:t>файлов в DICOM формате.</w:t>
      </w:r>
      <w:r w:rsidR="00263C51" w:rsidRPr="00263C51">
        <w:rPr>
          <w:rFonts w:cs="Times New Roman"/>
          <w:bCs/>
          <w:sz w:val="24"/>
          <w:szCs w:val="24"/>
        </w:rPr>
        <w:t xml:space="preserve"> </w:t>
      </w:r>
      <w:r w:rsidR="00263C51" w:rsidRPr="00AE4123">
        <w:rPr>
          <w:rFonts w:cs="Times New Roman"/>
          <w:bCs/>
          <w:sz w:val="24"/>
          <w:szCs w:val="24"/>
        </w:rPr>
        <w:t>С помощью специального программного обеспечения можно получить визуализацию изображений внутренних органов [8, 9, 10].</w:t>
      </w:r>
    </w:p>
    <w:p w14:paraId="2BCC7740" w14:textId="4C0D9BE4" w:rsidR="00715AB5" w:rsidRPr="00AE4123" w:rsidRDefault="00415B12" w:rsidP="002436BD">
      <w:pPr>
        <w:rPr>
          <w:rFonts w:cs="Times New Roman"/>
          <w:bCs/>
          <w:sz w:val="24"/>
          <w:szCs w:val="24"/>
        </w:rPr>
      </w:pPr>
      <w:r w:rsidRPr="00AE4123">
        <w:rPr>
          <w:rFonts w:cs="Times New Roman"/>
          <w:bCs/>
          <w:sz w:val="24"/>
          <w:szCs w:val="24"/>
        </w:rPr>
        <w:t xml:space="preserve">Одним из </w:t>
      </w:r>
      <w:r w:rsidR="00F86BB6" w:rsidRPr="00AE4123">
        <w:rPr>
          <w:rFonts w:cs="Times New Roman"/>
          <w:bCs/>
          <w:sz w:val="24"/>
          <w:szCs w:val="24"/>
        </w:rPr>
        <w:t>начальных способов</w:t>
      </w:r>
      <w:r w:rsidRPr="00AE4123">
        <w:rPr>
          <w:rFonts w:cs="Times New Roman"/>
          <w:bCs/>
          <w:sz w:val="24"/>
          <w:szCs w:val="24"/>
        </w:rPr>
        <w:t xml:space="preserve"> анализа медицинских изображений является сегментация. С использованием сегментации изображений можно проводить количественный анализ размера, формы и объема органов. Задача сегментации состоит в поиске групп пикселей, которые определяют контуры или отдельный объект [1</w:t>
      </w:r>
      <w:r w:rsidR="00580C7B" w:rsidRPr="00AE4123">
        <w:rPr>
          <w:rFonts w:cs="Times New Roman"/>
          <w:bCs/>
          <w:sz w:val="24"/>
          <w:szCs w:val="24"/>
        </w:rPr>
        <w:t>1</w:t>
      </w:r>
      <w:r w:rsidRPr="00AE4123">
        <w:rPr>
          <w:rFonts w:cs="Times New Roman"/>
          <w:bCs/>
          <w:sz w:val="24"/>
          <w:szCs w:val="24"/>
        </w:rPr>
        <w:t>, 1</w:t>
      </w:r>
      <w:r w:rsidR="00580C7B" w:rsidRPr="00AE4123">
        <w:rPr>
          <w:rFonts w:cs="Times New Roman"/>
          <w:bCs/>
          <w:sz w:val="24"/>
          <w:szCs w:val="24"/>
        </w:rPr>
        <w:t>2</w:t>
      </w:r>
      <w:r w:rsidRPr="00AE4123">
        <w:rPr>
          <w:rFonts w:cs="Times New Roman"/>
          <w:bCs/>
          <w:sz w:val="24"/>
          <w:szCs w:val="24"/>
        </w:rPr>
        <w:t xml:space="preserve">]. </w:t>
      </w:r>
    </w:p>
    <w:p w14:paraId="63800861" w14:textId="7E47AD3A" w:rsidR="00415B12" w:rsidRPr="00AE4123" w:rsidRDefault="00415B12" w:rsidP="002436BD">
      <w:pPr>
        <w:rPr>
          <w:rFonts w:cs="Times New Roman"/>
          <w:bCs/>
          <w:sz w:val="24"/>
          <w:szCs w:val="24"/>
        </w:rPr>
      </w:pPr>
      <w:r w:rsidRPr="00AE4123">
        <w:rPr>
          <w:rFonts w:cs="Times New Roman"/>
          <w:bCs/>
          <w:sz w:val="24"/>
          <w:szCs w:val="24"/>
        </w:rPr>
        <w:t>Методы сегментации бывают трёх видов: структурные, стохастические и смешанные [1</w:t>
      </w:r>
      <w:r w:rsidR="00580C7B" w:rsidRPr="00AE4123">
        <w:rPr>
          <w:rFonts w:cs="Times New Roman"/>
          <w:bCs/>
          <w:sz w:val="24"/>
          <w:szCs w:val="24"/>
        </w:rPr>
        <w:t>3</w:t>
      </w:r>
      <w:r w:rsidRPr="00AE4123">
        <w:rPr>
          <w:rFonts w:cs="Times New Roman"/>
          <w:bCs/>
          <w:sz w:val="24"/>
          <w:szCs w:val="24"/>
        </w:rPr>
        <w:t xml:space="preserve">, </w:t>
      </w:r>
      <w:r w:rsidR="00580C7B" w:rsidRPr="00AE4123">
        <w:rPr>
          <w:rFonts w:cs="Times New Roman"/>
          <w:bCs/>
          <w:sz w:val="24"/>
          <w:szCs w:val="24"/>
        </w:rPr>
        <w:t>6</w:t>
      </w:r>
      <w:r w:rsidRPr="00AE4123">
        <w:rPr>
          <w:rFonts w:cs="Times New Roman"/>
          <w:bCs/>
          <w:sz w:val="24"/>
          <w:szCs w:val="24"/>
        </w:rPr>
        <w:t>, 1</w:t>
      </w:r>
      <w:r w:rsidR="00580C7B" w:rsidRPr="00AE4123">
        <w:rPr>
          <w:rFonts w:cs="Times New Roman"/>
          <w:bCs/>
          <w:sz w:val="24"/>
          <w:szCs w:val="24"/>
        </w:rPr>
        <w:t>5</w:t>
      </w:r>
      <w:r w:rsidRPr="00AE4123">
        <w:rPr>
          <w:rFonts w:cs="Times New Roman"/>
          <w:bCs/>
          <w:sz w:val="24"/>
          <w:szCs w:val="24"/>
        </w:rPr>
        <w:t>].</w:t>
      </w:r>
    </w:p>
    <w:p w14:paraId="41CE5AE3" w14:textId="77777777" w:rsidR="00415B12" w:rsidRPr="00AE4123" w:rsidRDefault="00415B12" w:rsidP="002436BD">
      <w:pPr>
        <w:rPr>
          <w:rFonts w:cs="Times New Roman"/>
          <w:bCs/>
          <w:sz w:val="24"/>
          <w:szCs w:val="24"/>
        </w:rPr>
      </w:pPr>
      <w:r w:rsidRPr="00AE4123">
        <w:rPr>
          <w:rFonts w:cs="Times New Roman"/>
          <w:bCs/>
          <w:sz w:val="24"/>
          <w:szCs w:val="24"/>
        </w:rPr>
        <w:t xml:space="preserve">Структурные методы сегментации изображений используют информацию о структуре сегментируемого объекта (его области). К данной группе относятся разрезание графов, граничные и морфологические методы, модели активного контура, динамические деформируемые модели, вероятностные деформируемые модели, активный контур и поток вектора градиента.  Преимуществом данных методов является способность сегментировать отдельный объект (орган) или определённую, составляющую интерес для анализа, область. Однако данные методы не могут быть полностью автоматизированы, а точность сегментации с помощью структурных методов требует от исходных изображений высокого разрешения. </w:t>
      </w:r>
    </w:p>
    <w:p w14:paraId="248194A7" w14:textId="77777777" w:rsidR="00415B12" w:rsidRPr="00AE4123" w:rsidRDefault="00415B12" w:rsidP="002436BD">
      <w:pPr>
        <w:rPr>
          <w:rFonts w:cs="Times New Roman"/>
          <w:bCs/>
          <w:sz w:val="24"/>
          <w:szCs w:val="24"/>
        </w:rPr>
      </w:pPr>
      <w:r w:rsidRPr="00AE4123">
        <w:rPr>
          <w:rFonts w:cs="Times New Roman"/>
          <w:bCs/>
          <w:sz w:val="24"/>
          <w:szCs w:val="24"/>
        </w:rPr>
        <w:t xml:space="preserve">Стохастические методы основаны на статистическом анализе изображений. Данная группа методов включает в себя пороговую классификацию, классификаторы, кластерный анализ, случайное поле Маркова. Кластерный анализ в свою очередь включает в себя такие методы, как: метод Уорда, классификация на графах, нечёткая классификация, классификация k-средних, метод одиночной связи, метод средней связи, метод полных связей. В отличие от структурных методов стохастические методы могут быть автоматизированы, однако у них могут возникнуть сложности при анализе отдельной области. </w:t>
      </w:r>
    </w:p>
    <w:p w14:paraId="1A308A82" w14:textId="77777777" w:rsidR="00415B12" w:rsidRPr="00AE4123" w:rsidRDefault="00415B12" w:rsidP="002436BD">
      <w:pPr>
        <w:rPr>
          <w:rFonts w:cs="Times New Roman"/>
          <w:bCs/>
          <w:sz w:val="24"/>
          <w:szCs w:val="24"/>
        </w:rPr>
      </w:pPr>
      <w:r w:rsidRPr="00AE4123">
        <w:rPr>
          <w:rFonts w:cs="Times New Roman"/>
          <w:bCs/>
          <w:sz w:val="24"/>
          <w:szCs w:val="24"/>
        </w:rPr>
        <w:t>Смешанные (или гибридные) методы включают в себя характеристики и структурных и стохастических методов. К данной группе методов относится метод наращивания области, методы, основанные на атласах, метод «разделить и объединить», модель LEGION и искусственные нейронные сети.</w:t>
      </w:r>
    </w:p>
    <w:p w14:paraId="4455C04B" w14:textId="626EC3F1" w:rsidR="00B278DE" w:rsidRPr="00AE4123" w:rsidRDefault="00B278DE" w:rsidP="002436BD">
      <w:pPr>
        <w:rPr>
          <w:rFonts w:cs="Times New Roman"/>
          <w:bCs/>
          <w:sz w:val="24"/>
          <w:szCs w:val="24"/>
        </w:rPr>
      </w:pPr>
      <w:r w:rsidRPr="00AE4123">
        <w:rPr>
          <w:rFonts w:cs="Times New Roman"/>
          <w:bCs/>
          <w:sz w:val="24"/>
          <w:szCs w:val="24"/>
        </w:rPr>
        <w:t>В результате проведенных исследований авторами был сделан вывод, что методы сегментации изображений не подходят для детектирования объектов на изображениях компьютерной томографии в хирургии и урологии. Основная причина – некорректная работа алгоритмов сегментации.</w:t>
      </w:r>
      <w:r w:rsidR="00F86BB6" w:rsidRPr="00AE4123">
        <w:rPr>
          <w:rFonts w:cs="Times New Roman"/>
          <w:bCs/>
          <w:sz w:val="24"/>
          <w:szCs w:val="24"/>
        </w:rPr>
        <w:t xml:space="preserve"> Поэтому были проведены дальнейшие исследования </w:t>
      </w:r>
      <w:r w:rsidR="00F86BB6" w:rsidRPr="00AE4123">
        <w:rPr>
          <w:rFonts w:cs="Times New Roman"/>
          <w:bCs/>
          <w:sz w:val="24"/>
          <w:szCs w:val="24"/>
        </w:rPr>
        <w:lastRenderedPageBreak/>
        <w:t>применения искусственных нейронных сетей для решения поставленной задачи детектирования объектов на изображениях компьютерной томографии в хирургии и урологии.</w:t>
      </w:r>
    </w:p>
    <w:p w14:paraId="533E6DC6" w14:textId="4B057638" w:rsidR="00415B12" w:rsidRPr="00AE4123" w:rsidRDefault="00415B12" w:rsidP="002436BD">
      <w:pPr>
        <w:rPr>
          <w:rFonts w:cs="Times New Roman"/>
          <w:bCs/>
          <w:sz w:val="24"/>
          <w:szCs w:val="24"/>
        </w:rPr>
      </w:pPr>
      <w:r w:rsidRPr="00AE4123">
        <w:rPr>
          <w:rFonts w:cs="Times New Roman"/>
          <w:bCs/>
          <w:sz w:val="24"/>
          <w:szCs w:val="24"/>
        </w:rPr>
        <w:t xml:space="preserve">Преимуществом использования </w:t>
      </w:r>
      <w:r w:rsidR="00715AB5" w:rsidRPr="00AE4123">
        <w:rPr>
          <w:rFonts w:cs="Times New Roman"/>
          <w:bCs/>
          <w:sz w:val="24"/>
          <w:szCs w:val="24"/>
        </w:rPr>
        <w:t xml:space="preserve">искусственных нейронных сетей </w:t>
      </w:r>
      <w:r w:rsidRPr="00AE4123">
        <w:rPr>
          <w:rFonts w:cs="Times New Roman"/>
          <w:bCs/>
          <w:sz w:val="24"/>
          <w:szCs w:val="24"/>
        </w:rPr>
        <w:t>по сравнению с другими методами является наиболее точные результаты на слабо размеченных данных, что является одной из самых важных проблем анализа медицинских изображений [1</w:t>
      </w:r>
      <w:r w:rsidR="00580C7B" w:rsidRPr="00AE4123">
        <w:rPr>
          <w:rFonts w:cs="Times New Roman"/>
          <w:bCs/>
          <w:sz w:val="24"/>
          <w:szCs w:val="24"/>
        </w:rPr>
        <w:t>3</w:t>
      </w:r>
      <w:r w:rsidRPr="00AE4123">
        <w:rPr>
          <w:rFonts w:cs="Times New Roman"/>
          <w:bCs/>
          <w:sz w:val="24"/>
          <w:szCs w:val="24"/>
        </w:rPr>
        <w:t>].</w:t>
      </w:r>
    </w:p>
    <w:p w14:paraId="77B0663A" w14:textId="19615169" w:rsidR="00715AB5" w:rsidRPr="00AE4123" w:rsidRDefault="00715AB5" w:rsidP="002436BD">
      <w:pPr>
        <w:shd w:val="clear" w:color="auto" w:fill="FFFFFF"/>
        <w:rPr>
          <w:rFonts w:cs="Times New Roman"/>
          <w:bCs/>
          <w:sz w:val="24"/>
          <w:szCs w:val="24"/>
        </w:rPr>
      </w:pPr>
      <w:bookmarkStart w:id="2" w:name="_Hlk142221974"/>
      <w:r w:rsidRPr="00AE4123">
        <w:rPr>
          <w:rFonts w:cs="Times New Roman"/>
          <w:bCs/>
          <w:sz w:val="24"/>
          <w:szCs w:val="24"/>
        </w:rPr>
        <w:t xml:space="preserve">В настоящее время существует достаточно большое количество известных архитектур сверточных нейронных сетей </w:t>
      </w:r>
      <w:r w:rsidR="00421552" w:rsidRPr="00AE4123">
        <w:rPr>
          <w:rFonts w:cs="Times New Roman"/>
          <w:bCs/>
          <w:sz w:val="24"/>
          <w:szCs w:val="24"/>
        </w:rPr>
        <w:t xml:space="preserve">(СНС или </w:t>
      </w:r>
      <w:r w:rsidRPr="00AE4123">
        <w:rPr>
          <w:rFonts w:cs="Times New Roman"/>
          <w:bCs/>
          <w:sz w:val="24"/>
          <w:szCs w:val="24"/>
          <w:lang w:val="en-US"/>
        </w:rPr>
        <w:t>CNN</w:t>
      </w:r>
      <w:r w:rsidR="00421552" w:rsidRPr="00AE4123">
        <w:rPr>
          <w:rFonts w:cs="Times New Roman"/>
          <w:bCs/>
          <w:sz w:val="24"/>
          <w:szCs w:val="24"/>
        </w:rPr>
        <w:t>)</w:t>
      </w:r>
      <w:r w:rsidRPr="00AE4123">
        <w:rPr>
          <w:rFonts w:cs="Times New Roman"/>
          <w:bCs/>
          <w:sz w:val="24"/>
          <w:szCs w:val="24"/>
        </w:rPr>
        <w:t xml:space="preserve"> [14], которые могут быть применены при разработке технологий компьютерного зрения: </w:t>
      </w:r>
      <w:proofErr w:type="spellStart"/>
      <w:r w:rsidRPr="00AE4123">
        <w:rPr>
          <w:rFonts w:cs="Times New Roman"/>
          <w:bCs/>
          <w:sz w:val="24"/>
          <w:szCs w:val="24"/>
          <w:lang w:val="en-US"/>
        </w:rPr>
        <w:t>LeNet</w:t>
      </w:r>
      <w:proofErr w:type="spellEnd"/>
      <w:r w:rsidRPr="00AE4123">
        <w:rPr>
          <w:rFonts w:cs="Times New Roman"/>
          <w:bCs/>
          <w:sz w:val="24"/>
          <w:szCs w:val="24"/>
        </w:rPr>
        <w:t xml:space="preserve">-5, </w:t>
      </w:r>
      <w:proofErr w:type="spellStart"/>
      <w:r w:rsidRPr="00AE4123">
        <w:rPr>
          <w:rFonts w:cs="Times New Roman"/>
          <w:bCs/>
          <w:sz w:val="24"/>
          <w:szCs w:val="24"/>
          <w:lang w:val="en-US"/>
        </w:rPr>
        <w:t>AlexNet</w:t>
      </w:r>
      <w:proofErr w:type="spellEnd"/>
      <w:r w:rsidRPr="00AE4123">
        <w:rPr>
          <w:rFonts w:cs="Times New Roman"/>
          <w:bCs/>
          <w:sz w:val="24"/>
          <w:szCs w:val="24"/>
        </w:rPr>
        <w:t xml:space="preserve">, </w:t>
      </w:r>
      <w:r w:rsidRPr="00AE4123">
        <w:rPr>
          <w:rFonts w:cs="Times New Roman"/>
          <w:bCs/>
          <w:sz w:val="24"/>
          <w:szCs w:val="24"/>
          <w:lang w:val="en-US"/>
        </w:rPr>
        <w:t>VGG</w:t>
      </w:r>
      <w:r w:rsidRPr="00AE4123">
        <w:rPr>
          <w:rFonts w:cs="Times New Roman"/>
          <w:bCs/>
          <w:sz w:val="24"/>
          <w:szCs w:val="24"/>
        </w:rPr>
        <w:t xml:space="preserve">-16, </w:t>
      </w:r>
      <w:r w:rsidRPr="00AE4123">
        <w:rPr>
          <w:rFonts w:cs="Times New Roman"/>
          <w:bCs/>
          <w:sz w:val="24"/>
          <w:szCs w:val="24"/>
          <w:lang w:val="en-US"/>
        </w:rPr>
        <w:t>Inception</w:t>
      </w:r>
      <w:r w:rsidRPr="00AE4123">
        <w:rPr>
          <w:rFonts w:cs="Times New Roman"/>
          <w:bCs/>
          <w:sz w:val="24"/>
          <w:szCs w:val="24"/>
        </w:rPr>
        <w:t>-</w:t>
      </w:r>
      <w:r w:rsidRPr="00AE4123">
        <w:rPr>
          <w:rFonts w:cs="Times New Roman"/>
          <w:bCs/>
          <w:sz w:val="24"/>
          <w:szCs w:val="24"/>
          <w:lang w:val="en-US"/>
        </w:rPr>
        <w:t>v</w:t>
      </w:r>
      <w:r w:rsidRPr="00AE4123">
        <w:rPr>
          <w:rFonts w:cs="Times New Roman"/>
          <w:bCs/>
          <w:sz w:val="24"/>
          <w:szCs w:val="24"/>
        </w:rPr>
        <w:t xml:space="preserve">1, </w:t>
      </w:r>
      <w:r w:rsidRPr="00AE4123">
        <w:rPr>
          <w:rFonts w:cs="Times New Roman"/>
          <w:bCs/>
          <w:sz w:val="24"/>
          <w:szCs w:val="24"/>
          <w:lang w:val="en-US"/>
        </w:rPr>
        <w:t>Inception</w:t>
      </w:r>
      <w:r w:rsidRPr="00AE4123">
        <w:rPr>
          <w:rFonts w:cs="Times New Roman"/>
          <w:bCs/>
          <w:sz w:val="24"/>
          <w:szCs w:val="24"/>
        </w:rPr>
        <w:t>-</w:t>
      </w:r>
      <w:r w:rsidRPr="00AE4123">
        <w:rPr>
          <w:rFonts w:cs="Times New Roman"/>
          <w:bCs/>
          <w:sz w:val="24"/>
          <w:szCs w:val="24"/>
          <w:lang w:val="en-US"/>
        </w:rPr>
        <w:t>v</w:t>
      </w:r>
      <w:r w:rsidRPr="00AE4123">
        <w:rPr>
          <w:rFonts w:cs="Times New Roman"/>
          <w:bCs/>
          <w:sz w:val="24"/>
          <w:szCs w:val="24"/>
        </w:rPr>
        <w:t xml:space="preserve">3, </w:t>
      </w:r>
      <w:proofErr w:type="spellStart"/>
      <w:r w:rsidRPr="00AE4123">
        <w:rPr>
          <w:rFonts w:cs="Times New Roman"/>
          <w:bCs/>
          <w:sz w:val="24"/>
          <w:szCs w:val="24"/>
          <w:lang w:val="en-US"/>
        </w:rPr>
        <w:t>ResNet</w:t>
      </w:r>
      <w:proofErr w:type="spellEnd"/>
      <w:r w:rsidRPr="00AE4123">
        <w:rPr>
          <w:rFonts w:cs="Times New Roman"/>
          <w:bCs/>
          <w:sz w:val="24"/>
          <w:szCs w:val="24"/>
        </w:rPr>
        <w:t xml:space="preserve">-50, </w:t>
      </w:r>
      <w:proofErr w:type="spellStart"/>
      <w:r w:rsidRPr="00AE4123">
        <w:rPr>
          <w:rFonts w:cs="Times New Roman"/>
          <w:bCs/>
          <w:sz w:val="24"/>
          <w:szCs w:val="24"/>
          <w:lang w:val="en-US"/>
        </w:rPr>
        <w:t>Xception</w:t>
      </w:r>
      <w:proofErr w:type="spellEnd"/>
      <w:r w:rsidRPr="00AE4123">
        <w:rPr>
          <w:rFonts w:cs="Times New Roman"/>
          <w:bCs/>
          <w:sz w:val="24"/>
          <w:szCs w:val="24"/>
        </w:rPr>
        <w:t xml:space="preserve">, </w:t>
      </w:r>
      <w:r w:rsidRPr="00AE4123">
        <w:rPr>
          <w:rFonts w:cs="Times New Roman"/>
          <w:bCs/>
          <w:sz w:val="24"/>
          <w:szCs w:val="24"/>
          <w:lang w:val="en-US"/>
        </w:rPr>
        <w:t>Inception</w:t>
      </w:r>
      <w:r w:rsidRPr="00AE4123">
        <w:rPr>
          <w:rFonts w:cs="Times New Roman"/>
          <w:bCs/>
          <w:sz w:val="24"/>
          <w:szCs w:val="24"/>
        </w:rPr>
        <w:t>-</w:t>
      </w:r>
      <w:r w:rsidRPr="00AE4123">
        <w:rPr>
          <w:rFonts w:cs="Times New Roman"/>
          <w:bCs/>
          <w:sz w:val="24"/>
          <w:szCs w:val="24"/>
          <w:lang w:val="en-US"/>
        </w:rPr>
        <w:t>v</w:t>
      </w:r>
      <w:r w:rsidRPr="00AE4123">
        <w:rPr>
          <w:rFonts w:cs="Times New Roman"/>
          <w:bCs/>
          <w:sz w:val="24"/>
          <w:szCs w:val="24"/>
        </w:rPr>
        <w:t xml:space="preserve">4, </w:t>
      </w:r>
      <w:r w:rsidRPr="00AE4123">
        <w:rPr>
          <w:rFonts w:cs="Times New Roman"/>
          <w:bCs/>
          <w:sz w:val="24"/>
          <w:szCs w:val="24"/>
          <w:lang w:val="en-US"/>
        </w:rPr>
        <w:t>Inception</w:t>
      </w:r>
      <w:r w:rsidRPr="00AE4123">
        <w:rPr>
          <w:rFonts w:cs="Times New Roman"/>
          <w:bCs/>
          <w:sz w:val="24"/>
          <w:szCs w:val="24"/>
        </w:rPr>
        <w:t>-</w:t>
      </w:r>
      <w:proofErr w:type="spellStart"/>
      <w:r w:rsidRPr="00AE4123">
        <w:rPr>
          <w:rFonts w:cs="Times New Roman"/>
          <w:bCs/>
          <w:sz w:val="24"/>
          <w:szCs w:val="24"/>
          <w:lang w:val="en-US"/>
        </w:rPr>
        <w:t>ResNets</w:t>
      </w:r>
      <w:proofErr w:type="spellEnd"/>
      <w:r w:rsidRPr="00AE4123">
        <w:rPr>
          <w:rFonts w:cs="Times New Roman"/>
          <w:bCs/>
          <w:sz w:val="24"/>
          <w:szCs w:val="24"/>
        </w:rPr>
        <w:t xml:space="preserve">, </w:t>
      </w:r>
      <w:r w:rsidRPr="00AE4123">
        <w:rPr>
          <w:rFonts w:cs="Times New Roman"/>
          <w:bCs/>
          <w:sz w:val="24"/>
          <w:szCs w:val="24"/>
          <w:lang w:val="en-US"/>
        </w:rPr>
        <w:t>R</w:t>
      </w:r>
      <w:r w:rsidRPr="00AE4123">
        <w:rPr>
          <w:rFonts w:cs="Times New Roman"/>
          <w:bCs/>
          <w:sz w:val="24"/>
          <w:szCs w:val="24"/>
        </w:rPr>
        <w:t>-</w:t>
      </w:r>
      <w:r w:rsidRPr="00AE4123">
        <w:rPr>
          <w:rFonts w:cs="Times New Roman"/>
          <w:bCs/>
          <w:sz w:val="24"/>
          <w:szCs w:val="24"/>
          <w:lang w:val="en-US"/>
        </w:rPr>
        <w:t>CNN</w:t>
      </w:r>
      <w:r w:rsidRPr="00AE4123">
        <w:rPr>
          <w:rFonts w:cs="Times New Roman"/>
          <w:bCs/>
          <w:sz w:val="24"/>
          <w:szCs w:val="24"/>
        </w:rPr>
        <w:t xml:space="preserve">, </w:t>
      </w:r>
      <w:r w:rsidRPr="00AE4123">
        <w:rPr>
          <w:rFonts w:cs="Times New Roman"/>
          <w:bCs/>
          <w:sz w:val="24"/>
          <w:szCs w:val="24"/>
          <w:lang w:val="en-US"/>
        </w:rPr>
        <w:t>Faster</w:t>
      </w:r>
      <w:r w:rsidRPr="00AE4123">
        <w:rPr>
          <w:rFonts w:cs="Times New Roman"/>
          <w:bCs/>
          <w:sz w:val="24"/>
          <w:szCs w:val="24"/>
        </w:rPr>
        <w:t xml:space="preserve"> </w:t>
      </w:r>
      <w:r w:rsidRPr="00AE4123">
        <w:rPr>
          <w:rFonts w:cs="Times New Roman"/>
          <w:bCs/>
          <w:sz w:val="24"/>
          <w:szCs w:val="24"/>
          <w:lang w:val="en-US"/>
        </w:rPr>
        <w:t>R</w:t>
      </w:r>
      <w:r w:rsidRPr="00AE4123">
        <w:rPr>
          <w:rFonts w:cs="Times New Roman"/>
          <w:bCs/>
          <w:sz w:val="24"/>
          <w:szCs w:val="24"/>
        </w:rPr>
        <w:t>-</w:t>
      </w:r>
      <w:r w:rsidRPr="00AE4123">
        <w:rPr>
          <w:rFonts w:cs="Times New Roman"/>
          <w:bCs/>
          <w:sz w:val="24"/>
          <w:szCs w:val="24"/>
          <w:lang w:val="en-US"/>
        </w:rPr>
        <w:t>CNN</w:t>
      </w:r>
      <w:r w:rsidRPr="00AE4123">
        <w:rPr>
          <w:rFonts w:cs="Times New Roman"/>
          <w:bCs/>
          <w:sz w:val="24"/>
          <w:szCs w:val="24"/>
        </w:rPr>
        <w:t xml:space="preserve">, </w:t>
      </w:r>
      <w:r w:rsidRPr="00AE4123">
        <w:rPr>
          <w:rFonts w:cs="Times New Roman"/>
          <w:bCs/>
          <w:sz w:val="24"/>
          <w:szCs w:val="24"/>
          <w:lang w:val="en-US"/>
        </w:rPr>
        <w:t>YOLO</w:t>
      </w:r>
      <w:r w:rsidRPr="00AE4123">
        <w:rPr>
          <w:rFonts w:cs="Times New Roman"/>
          <w:bCs/>
          <w:sz w:val="24"/>
          <w:szCs w:val="24"/>
        </w:rPr>
        <w:t xml:space="preserve">. </w:t>
      </w:r>
    </w:p>
    <w:p w14:paraId="454EA68C" w14:textId="236D0DA1" w:rsidR="00715AB5" w:rsidRPr="00AE4123" w:rsidRDefault="00715AB5" w:rsidP="002436BD">
      <w:pPr>
        <w:rPr>
          <w:rFonts w:cs="Times New Roman"/>
          <w:bCs/>
          <w:sz w:val="24"/>
          <w:szCs w:val="24"/>
        </w:rPr>
      </w:pPr>
      <w:r w:rsidRPr="00AE4123">
        <w:rPr>
          <w:rFonts w:cs="Times New Roman"/>
          <w:bCs/>
          <w:sz w:val="24"/>
          <w:szCs w:val="24"/>
        </w:rPr>
        <w:t xml:space="preserve"> Почти все архитектуры CNN следуют одним и тем же общим принципам проектирования: последовательного применения сверточных слоев к входным данным, периодически уменьшая пространственные размеры и увеличивая количество карт объектов [15, 16].</w:t>
      </w:r>
    </w:p>
    <w:bookmarkEnd w:id="2"/>
    <w:p w14:paraId="65B5E0D2" w14:textId="4920AC32" w:rsidR="00421552" w:rsidRPr="00AE4123" w:rsidRDefault="00421552" w:rsidP="002436BD">
      <w:pPr>
        <w:rPr>
          <w:rFonts w:cs="Times New Roman"/>
          <w:bCs/>
          <w:sz w:val="24"/>
          <w:szCs w:val="24"/>
        </w:rPr>
      </w:pPr>
      <w:r w:rsidRPr="00AE4123">
        <w:rPr>
          <w:rFonts w:cs="Times New Roman"/>
          <w:bCs/>
          <w:sz w:val="24"/>
          <w:szCs w:val="24"/>
        </w:rPr>
        <w:t xml:space="preserve">СНС архитектур </w:t>
      </w:r>
      <w:r w:rsidRPr="00AE4123">
        <w:rPr>
          <w:rFonts w:cs="Times New Roman"/>
          <w:bCs/>
          <w:sz w:val="24"/>
          <w:szCs w:val="24"/>
          <w:lang w:val="en-US"/>
        </w:rPr>
        <w:t>Faster</w:t>
      </w:r>
      <w:r w:rsidRPr="00AE4123">
        <w:rPr>
          <w:rFonts w:cs="Times New Roman"/>
          <w:bCs/>
          <w:sz w:val="24"/>
          <w:szCs w:val="24"/>
        </w:rPr>
        <w:t xml:space="preserve"> </w:t>
      </w:r>
      <w:r w:rsidRPr="00AE4123">
        <w:rPr>
          <w:rFonts w:cs="Times New Roman"/>
          <w:bCs/>
          <w:sz w:val="24"/>
          <w:szCs w:val="24"/>
          <w:lang w:val="en-US"/>
        </w:rPr>
        <w:t>R</w:t>
      </w:r>
      <w:r w:rsidRPr="00AE4123">
        <w:rPr>
          <w:rFonts w:cs="Times New Roman"/>
          <w:bCs/>
          <w:sz w:val="24"/>
          <w:szCs w:val="24"/>
        </w:rPr>
        <w:t>-</w:t>
      </w:r>
      <w:r w:rsidRPr="00AE4123">
        <w:rPr>
          <w:rFonts w:cs="Times New Roman"/>
          <w:bCs/>
          <w:sz w:val="24"/>
          <w:szCs w:val="24"/>
          <w:lang w:val="en-US"/>
        </w:rPr>
        <w:t>CNN</w:t>
      </w:r>
      <w:r w:rsidRPr="00AE4123">
        <w:rPr>
          <w:rFonts w:cs="Times New Roman"/>
          <w:bCs/>
          <w:sz w:val="24"/>
          <w:szCs w:val="24"/>
        </w:rPr>
        <w:t xml:space="preserve">, </w:t>
      </w:r>
      <w:r w:rsidRPr="00AE4123">
        <w:rPr>
          <w:rFonts w:cs="Times New Roman"/>
          <w:bCs/>
          <w:sz w:val="24"/>
          <w:szCs w:val="24"/>
          <w:lang w:val="en-US"/>
        </w:rPr>
        <w:t>YOLO</w:t>
      </w:r>
      <w:r w:rsidRPr="00AE4123">
        <w:rPr>
          <w:rFonts w:cs="Times New Roman"/>
          <w:bCs/>
          <w:sz w:val="24"/>
          <w:szCs w:val="24"/>
        </w:rPr>
        <w:t xml:space="preserve"> </w:t>
      </w:r>
      <w:r w:rsidR="0064475A" w:rsidRPr="00AE4123">
        <w:rPr>
          <w:rFonts w:cs="Times New Roman"/>
          <w:bCs/>
          <w:sz w:val="24"/>
          <w:szCs w:val="24"/>
        </w:rPr>
        <w:t xml:space="preserve">лучше всего </w:t>
      </w:r>
      <w:r w:rsidRPr="00AE4123">
        <w:rPr>
          <w:rFonts w:cs="Times New Roman"/>
          <w:bCs/>
          <w:sz w:val="24"/>
          <w:szCs w:val="24"/>
        </w:rPr>
        <w:t>подходят для решения задачи по детектированию объектов на изображениях</w:t>
      </w:r>
      <w:r w:rsidR="0064475A" w:rsidRPr="00AE4123">
        <w:rPr>
          <w:rFonts w:cs="Times New Roman"/>
          <w:bCs/>
          <w:sz w:val="24"/>
          <w:szCs w:val="24"/>
        </w:rPr>
        <w:t>:</w:t>
      </w:r>
      <w:r w:rsidRPr="00AE4123">
        <w:rPr>
          <w:rFonts w:cs="Times New Roman"/>
          <w:bCs/>
          <w:sz w:val="24"/>
          <w:szCs w:val="24"/>
        </w:rPr>
        <w:t xml:space="preserve"> по скорости работы, по обучаемости, нейросети данных архитектур являются наиболее современными и хорошо поддерживаются разработчиками.</w:t>
      </w:r>
    </w:p>
    <w:p w14:paraId="5CFCB313" w14:textId="23CBB2C6" w:rsidR="00421552" w:rsidRPr="00AE4123" w:rsidRDefault="00421552" w:rsidP="002436BD">
      <w:pPr>
        <w:rPr>
          <w:rFonts w:cs="Times New Roman"/>
          <w:bCs/>
          <w:sz w:val="24"/>
          <w:szCs w:val="24"/>
        </w:rPr>
      </w:pPr>
      <w:r w:rsidRPr="00AE4123">
        <w:rPr>
          <w:rFonts w:cs="Times New Roman"/>
          <w:bCs/>
          <w:sz w:val="24"/>
          <w:szCs w:val="24"/>
        </w:rPr>
        <w:t xml:space="preserve">Точность алгоритма </w:t>
      </w:r>
      <w:r w:rsidRPr="00AE4123">
        <w:rPr>
          <w:rFonts w:cs="Times New Roman"/>
          <w:bCs/>
          <w:sz w:val="24"/>
          <w:szCs w:val="24"/>
          <w:lang w:val="en-US"/>
        </w:rPr>
        <w:t>Faster</w:t>
      </w:r>
      <w:r w:rsidRPr="00AE4123">
        <w:rPr>
          <w:rFonts w:cs="Times New Roman"/>
          <w:bCs/>
          <w:sz w:val="24"/>
          <w:szCs w:val="24"/>
        </w:rPr>
        <w:t xml:space="preserve"> R-CNN достигается за счет временной сложности. Он значительно медленнее, чем YOLO. Несмотря на улучшения по сравнению с RCNN и Fast RCNN, он по-прежнему требует нескольких проходов над одним изображением в отличие от YOLO [</w:t>
      </w:r>
      <w:r w:rsidR="00326A1E" w:rsidRPr="00AE4123">
        <w:rPr>
          <w:rFonts w:cs="Times New Roman"/>
          <w:bCs/>
          <w:sz w:val="24"/>
          <w:szCs w:val="24"/>
        </w:rPr>
        <w:t>1</w:t>
      </w:r>
      <w:r w:rsidRPr="00AE4123">
        <w:rPr>
          <w:rFonts w:cs="Times New Roman"/>
          <w:bCs/>
          <w:sz w:val="24"/>
          <w:szCs w:val="24"/>
        </w:rPr>
        <w:t>7]. F</w:t>
      </w:r>
      <w:r w:rsidRPr="00AE4123">
        <w:rPr>
          <w:rFonts w:cs="Times New Roman"/>
          <w:bCs/>
          <w:sz w:val="24"/>
          <w:szCs w:val="24"/>
          <w:lang w:val="en-US"/>
        </w:rPr>
        <w:t>aster</w:t>
      </w:r>
      <w:r w:rsidRPr="00AE4123">
        <w:rPr>
          <w:rFonts w:cs="Times New Roman"/>
          <w:bCs/>
          <w:sz w:val="24"/>
          <w:szCs w:val="24"/>
        </w:rPr>
        <w:t xml:space="preserve"> RCNN имеет много компонентов — </w:t>
      </w:r>
      <w:proofErr w:type="spellStart"/>
      <w:r w:rsidRPr="00AE4123">
        <w:rPr>
          <w:rFonts w:cs="Times New Roman"/>
          <w:bCs/>
          <w:sz w:val="24"/>
          <w:szCs w:val="24"/>
        </w:rPr>
        <w:t>сверточную</w:t>
      </w:r>
      <w:proofErr w:type="spellEnd"/>
      <w:r w:rsidRPr="00AE4123">
        <w:rPr>
          <w:rFonts w:cs="Times New Roman"/>
          <w:bCs/>
          <w:sz w:val="24"/>
          <w:szCs w:val="24"/>
        </w:rPr>
        <w:t xml:space="preserve"> сеть, слой пула областей интереса (ROI) и сеть предложений регионов (RPN). Любой из них может служить узким местом для других.</w:t>
      </w:r>
    </w:p>
    <w:p w14:paraId="656EC31B" w14:textId="32F58FA2" w:rsidR="00421552" w:rsidRPr="00AE4123" w:rsidRDefault="00421552" w:rsidP="002436BD">
      <w:pPr>
        <w:rPr>
          <w:rFonts w:cs="Times New Roman"/>
          <w:bCs/>
          <w:sz w:val="24"/>
          <w:szCs w:val="24"/>
        </w:rPr>
      </w:pPr>
      <w:r w:rsidRPr="00AE4123">
        <w:rPr>
          <w:rFonts w:cs="Times New Roman"/>
          <w:bCs/>
          <w:sz w:val="24"/>
          <w:szCs w:val="24"/>
        </w:rPr>
        <w:t>YOLOv3 был одной из лучших модификаций, которые были сделаны для системы обнаружения объектов с момента введения «Darknet-53» [</w:t>
      </w:r>
      <w:r w:rsidR="00326A1E" w:rsidRPr="00AE4123">
        <w:rPr>
          <w:rFonts w:cs="Times New Roman"/>
          <w:bCs/>
          <w:sz w:val="24"/>
          <w:szCs w:val="24"/>
        </w:rPr>
        <w:t>1</w:t>
      </w:r>
      <w:r w:rsidRPr="00AE4123">
        <w:rPr>
          <w:rFonts w:cs="Times New Roman"/>
          <w:bCs/>
          <w:sz w:val="24"/>
          <w:szCs w:val="24"/>
        </w:rPr>
        <w:t>7]. Это модифицированное обновление было очень хорошо воспринято критиками и другими промышленными профессионалами. Но у него были свои недостатки. Хотя YOLOv3 по-прежнему считается ветераном, анализ сложности показал недостатки и не хватало оптимальных решений функции потерь. Позже он был исправлен в оптимизированной модели, а затем использовался и тестировался для улучшения функциональности [</w:t>
      </w:r>
      <w:r w:rsidR="00326A1E" w:rsidRPr="00AE4123">
        <w:rPr>
          <w:rFonts w:cs="Times New Roman"/>
          <w:bCs/>
          <w:sz w:val="24"/>
          <w:szCs w:val="24"/>
        </w:rPr>
        <w:t>1</w:t>
      </w:r>
      <w:r w:rsidRPr="00AE4123">
        <w:rPr>
          <w:rFonts w:cs="Times New Roman"/>
          <w:bCs/>
          <w:sz w:val="24"/>
          <w:szCs w:val="24"/>
        </w:rPr>
        <w:t xml:space="preserve">7, </w:t>
      </w:r>
      <w:r w:rsidR="00326A1E" w:rsidRPr="00AE4123">
        <w:rPr>
          <w:rFonts w:cs="Times New Roman"/>
          <w:bCs/>
          <w:sz w:val="24"/>
          <w:szCs w:val="24"/>
        </w:rPr>
        <w:t>1</w:t>
      </w:r>
      <w:r w:rsidRPr="00AE4123">
        <w:rPr>
          <w:rFonts w:cs="Times New Roman"/>
          <w:bCs/>
          <w:sz w:val="24"/>
          <w:szCs w:val="24"/>
        </w:rPr>
        <w:t>8].</w:t>
      </w:r>
    </w:p>
    <w:p w14:paraId="653FCF87" w14:textId="18BB6170" w:rsidR="00421552" w:rsidRPr="00AE4123" w:rsidRDefault="00421552" w:rsidP="002436BD">
      <w:pPr>
        <w:rPr>
          <w:rFonts w:cs="Times New Roman"/>
          <w:bCs/>
          <w:sz w:val="24"/>
          <w:szCs w:val="24"/>
        </w:rPr>
      </w:pPr>
      <w:r w:rsidRPr="00AE4123">
        <w:rPr>
          <w:rFonts w:cs="Times New Roman"/>
          <w:bCs/>
          <w:sz w:val="24"/>
          <w:szCs w:val="24"/>
        </w:rPr>
        <w:t xml:space="preserve">YOLOv4 - улучшенная версия данного программного обеспечения, в которой учтены ошибки предыдущей версии. Отсутствие точности всегда было проблемой, когда дело доходило до небольших изображений. Было практически бесполезно использовать версию </w:t>
      </w:r>
      <w:r w:rsidRPr="00AE4123">
        <w:rPr>
          <w:rFonts w:cs="Times New Roman"/>
          <w:bCs/>
          <w:sz w:val="24"/>
          <w:szCs w:val="24"/>
        </w:rPr>
        <w:lastRenderedPageBreak/>
        <w:t xml:space="preserve">YOLO 3 для анализа небольших изображений, потому что точность составляла около 16. Еще один вопрос, на который следует обратить внимание, заключается в том, что </w:t>
      </w:r>
      <w:proofErr w:type="spellStart"/>
      <w:r w:rsidRPr="00AE4123">
        <w:rPr>
          <w:rFonts w:cs="Times New Roman"/>
          <w:bCs/>
          <w:sz w:val="24"/>
          <w:szCs w:val="24"/>
        </w:rPr>
        <w:t>Darknet</w:t>
      </w:r>
      <w:proofErr w:type="spellEnd"/>
      <w:r w:rsidRPr="00AE4123">
        <w:rPr>
          <w:rFonts w:cs="Times New Roman"/>
          <w:bCs/>
          <w:sz w:val="24"/>
          <w:szCs w:val="24"/>
        </w:rPr>
        <w:t xml:space="preserve"> 53 применил  в YOLOv4 CSPDarknet-53, который лучше, чем Darknet-53, поскольку он использует только 66% от числа параметров, которые использовались в версии 3, но дает лучший результат, который повышает скорость и точность [</w:t>
      </w:r>
      <w:r w:rsidR="00326A1E" w:rsidRPr="00AE4123">
        <w:rPr>
          <w:rFonts w:cs="Times New Roman"/>
          <w:bCs/>
          <w:sz w:val="24"/>
          <w:szCs w:val="24"/>
        </w:rPr>
        <w:t>1</w:t>
      </w:r>
      <w:r w:rsidRPr="00AE4123">
        <w:rPr>
          <w:rFonts w:cs="Times New Roman"/>
          <w:bCs/>
          <w:sz w:val="24"/>
          <w:szCs w:val="24"/>
        </w:rPr>
        <w:t>9].</w:t>
      </w:r>
    </w:p>
    <w:p w14:paraId="6E5075A8" w14:textId="0405BA31" w:rsidR="00421552" w:rsidRPr="00AE4123" w:rsidRDefault="00421552" w:rsidP="002436BD">
      <w:pPr>
        <w:rPr>
          <w:rFonts w:cs="Times New Roman"/>
          <w:bCs/>
          <w:sz w:val="24"/>
          <w:szCs w:val="24"/>
        </w:rPr>
      </w:pPr>
      <w:r w:rsidRPr="00AE4123">
        <w:rPr>
          <w:rFonts w:cs="Times New Roman"/>
          <w:bCs/>
          <w:sz w:val="24"/>
          <w:szCs w:val="24"/>
        </w:rPr>
        <w:t xml:space="preserve">Авторами был проведен анализ опыта создания и применения медицинских систем </w:t>
      </w:r>
      <w:r w:rsidR="0064475A" w:rsidRPr="00AE4123">
        <w:rPr>
          <w:rFonts w:cs="Times New Roman"/>
          <w:bCs/>
          <w:sz w:val="24"/>
          <w:szCs w:val="24"/>
        </w:rPr>
        <w:t>для детектирования объектов на медицинских изображениях</w:t>
      </w:r>
      <w:r w:rsidRPr="00AE4123">
        <w:rPr>
          <w:rFonts w:cs="Times New Roman"/>
          <w:bCs/>
          <w:sz w:val="24"/>
          <w:szCs w:val="24"/>
        </w:rPr>
        <w:t xml:space="preserve"> с использованием алгоритмов искусственного интеллекта</w:t>
      </w:r>
      <w:r w:rsidR="0064475A" w:rsidRPr="00AE4123">
        <w:rPr>
          <w:rFonts w:cs="Times New Roman"/>
          <w:bCs/>
          <w:sz w:val="24"/>
          <w:szCs w:val="24"/>
        </w:rPr>
        <w:t xml:space="preserve">. </w:t>
      </w:r>
      <w:r w:rsidRPr="00AE4123">
        <w:rPr>
          <w:rFonts w:cs="Times New Roman"/>
          <w:bCs/>
          <w:sz w:val="24"/>
          <w:szCs w:val="24"/>
        </w:rPr>
        <w:t xml:space="preserve">На основании проведенных исследований был сделан вывод, что для </w:t>
      </w:r>
      <w:r w:rsidR="0064475A" w:rsidRPr="00AE4123">
        <w:rPr>
          <w:rFonts w:cs="Times New Roman"/>
          <w:bCs/>
          <w:sz w:val="24"/>
          <w:szCs w:val="24"/>
        </w:rPr>
        <w:t xml:space="preserve">анализа медицинских изображений, полученных в результате компьютерной томографии, и детектирования на них объектов </w:t>
      </w:r>
      <w:r w:rsidRPr="00AE4123">
        <w:rPr>
          <w:rFonts w:cs="Times New Roman"/>
          <w:bCs/>
          <w:sz w:val="24"/>
          <w:szCs w:val="24"/>
        </w:rPr>
        <w:t xml:space="preserve">в </w:t>
      </w:r>
      <w:r w:rsidR="0064475A" w:rsidRPr="00AE4123">
        <w:rPr>
          <w:rFonts w:cs="Times New Roman"/>
          <w:bCs/>
          <w:sz w:val="24"/>
          <w:szCs w:val="24"/>
        </w:rPr>
        <w:t>области х</w:t>
      </w:r>
      <w:r w:rsidRPr="00AE4123">
        <w:rPr>
          <w:rFonts w:cs="Times New Roman"/>
          <w:bCs/>
          <w:sz w:val="24"/>
          <w:szCs w:val="24"/>
        </w:rPr>
        <w:t xml:space="preserve">ирургии и урологии с использованием технологий компьютерного зрения в качестве нейросети наилучшим образом подходит СНС архитектуры </w:t>
      </w:r>
      <w:r w:rsidRPr="00AE4123">
        <w:rPr>
          <w:rFonts w:cs="Times New Roman"/>
          <w:bCs/>
          <w:sz w:val="24"/>
          <w:szCs w:val="24"/>
          <w:lang w:val="en-US"/>
        </w:rPr>
        <w:t>YOLO</w:t>
      </w:r>
      <w:r w:rsidRPr="00AE4123">
        <w:rPr>
          <w:rFonts w:cs="Times New Roman"/>
          <w:bCs/>
          <w:sz w:val="24"/>
          <w:szCs w:val="24"/>
        </w:rPr>
        <w:t>.</w:t>
      </w:r>
    </w:p>
    <w:p w14:paraId="1FBE8DF1" w14:textId="7A541F3B" w:rsidR="00421552" w:rsidRPr="00AE4123" w:rsidRDefault="00421552" w:rsidP="002436BD">
      <w:pPr>
        <w:rPr>
          <w:rFonts w:cs="Times New Roman"/>
          <w:bCs/>
          <w:sz w:val="24"/>
          <w:szCs w:val="24"/>
        </w:rPr>
      </w:pPr>
      <w:r w:rsidRPr="00AE4123">
        <w:rPr>
          <w:rFonts w:cs="Times New Roman"/>
          <w:bCs/>
          <w:sz w:val="24"/>
          <w:szCs w:val="24"/>
        </w:rPr>
        <w:t xml:space="preserve">В настоящее время последней версией СНС архитектуры YOLO является YOLOv5, реализованная на фреймворке </w:t>
      </w:r>
      <w:proofErr w:type="spellStart"/>
      <w:r w:rsidRPr="00AE4123">
        <w:rPr>
          <w:rFonts w:cs="Times New Roman"/>
          <w:bCs/>
          <w:sz w:val="24"/>
          <w:szCs w:val="24"/>
        </w:rPr>
        <w:t>PyTorch</w:t>
      </w:r>
      <w:proofErr w:type="spellEnd"/>
      <w:r w:rsidRPr="00AE4123">
        <w:rPr>
          <w:rFonts w:cs="Times New Roman"/>
          <w:bCs/>
          <w:sz w:val="24"/>
          <w:szCs w:val="24"/>
        </w:rPr>
        <w:t>, скорость распознавания которой составляет 140 кадров в секунду. YOLOv5 включает в себя несколько моделей, которые отличаются по количеству слоев и размеру, скоростью и точностью детектирования: YOLOv5s, YOLOv5m, YOLOv5l, YOLOv5x [</w:t>
      </w:r>
      <w:r w:rsidR="00326A1E" w:rsidRPr="00AE4123">
        <w:rPr>
          <w:rFonts w:cs="Times New Roman"/>
          <w:bCs/>
          <w:sz w:val="24"/>
          <w:szCs w:val="24"/>
        </w:rPr>
        <w:t>1</w:t>
      </w:r>
      <w:r w:rsidRPr="00AE4123">
        <w:rPr>
          <w:rFonts w:cs="Times New Roman"/>
          <w:bCs/>
          <w:sz w:val="24"/>
          <w:szCs w:val="24"/>
        </w:rPr>
        <w:t xml:space="preserve">8]. На рисунке 1 представлено сравнение скорости работы и точности распознавания нейросети </w:t>
      </w:r>
      <w:proofErr w:type="spellStart"/>
      <w:r w:rsidRPr="00AE4123">
        <w:rPr>
          <w:rFonts w:cs="Times New Roman"/>
          <w:bCs/>
          <w:sz w:val="24"/>
          <w:szCs w:val="24"/>
          <w:lang w:val="en-US"/>
        </w:rPr>
        <w:t>YOLOv</w:t>
      </w:r>
      <w:proofErr w:type="spellEnd"/>
      <w:r w:rsidRPr="00AE4123">
        <w:rPr>
          <w:rFonts w:cs="Times New Roman"/>
          <w:bCs/>
          <w:sz w:val="24"/>
          <w:szCs w:val="24"/>
        </w:rPr>
        <w:t>5 различных версий.</w:t>
      </w:r>
    </w:p>
    <w:p w14:paraId="6C581D35" w14:textId="77777777" w:rsidR="00421552" w:rsidRPr="00AE4123" w:rsidRDefault="00421552" w:rsidP="002436BD">
      <w:pPr>
        <w:pBdr>
          <w:top w:val="nil"/>
          <w:left w:val="nil"/>
          <w:bottom w:val="nil"/>
          <w:right w:val="nil"/>
          <w:between w:val="nil"/>
        </w:pBdr>
        <w:tabs>
          <w:tab w:val="left" w:pos="288"/>
        </w:tabs>
        <w:ind w:firstLine="0"/>
        <w:jc w:val="center"/>
        <w:rPr>
          <w:rFonts w:cs="Times New Roman"/>
          <w:bCs/>
          <w:color w:val="000000"/>
          <w:sz w:val="24"/>
          <w:szCs w:val="24"/>
        </w:rPr>
      </w:pPr>
      <w:r w:rsidRPr="00AE4123">
        <w:rPr>
          <w:rFonts w:cs="Times New Roman"/>
          <w:bCs/>
          <w:noProof/>
          <w:color w:val="000000"/>
          <w:sz w:val="24"/>
          <w:szCs w:val="24"/>
        </w:rPr>
        <w:drawing>
          <wp:inline distT="0" distB="0" distL="0" distR="0" wp14:anchorId="6A0181A8" wp14:editId="1A7AC405">
            <wp:extent cx="4641850" cy="2320925"/>
            <wp:effectExtent l="0" t="0" r="6350" b="317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647226" cy="2323613"/>
                    </a:xfrm>
                    <a:prstGeom prst="rect">
                      <a:avLst/>
                    </a:prstGeom>
                    <a:noFill/>
                  </pic:spPr>
                </pic:pic>
              </a:graphicData>
            </a:graphic>
          </wp:inline>
        </w:drawing>
      </w:r>
    </w:p>
    <w:p w14:paraId="0B655F1C" w14:textId="773B78FA" w:rsidR="00421552" w:rsidRPr="00AE4123" w:rsidRDefault="00421552" w:rsidP="002436BD">
      <w:pPr>
        <w:pStyle w:val="figurecaption"/>
        <w:numPr>
          <w:ilvl w:val="0"/>
          <w:numId w:val="0"/>
        </w:numPr>
        <w:tabs>
          <w:tab w:val="clear" w:pos="533"/>
        </w:tabs>
        <w:spacing w:before="0" w:after="0" w:line="360" w:lineRule="auto"/>
        <w:jc w:val="center"/>
        <w:rPr>
          <w:bCs/>
          <w:color w:val="000000"/>
          <w:sz w:val="24"/>
          <w:szCs w:val="24"/>
          <w:lang w:val="ru-RU"/>
        </w:rPr>
      </w:pPr>
      <w:r w:rsidRPr="00AE4123">
        <w:rPr>
          <w:bCs/>
          <w:sz w:val="24"/>
          <w:szCs w:val="24"/>
          <w:lang w:val="ru-RU"/>
        </w:rPr>
        <w:t>Рисунок 1 - Сравнение показателей версий</w:t>
      </w:r>
      <w:r w:rsidRPr="00AE4123">
        <w:rPr>
          <w:bCs/>
          <w:color w:val="000000"/>
          <w:sz w:val="24"/>
          <w:szCs w:val="24"/>
          <w:lang w:val="ru-RU"/>
        </w:rPr>
        <w:t xml:space="preserve"> моделей </w:t>
      </w:r>
      <w:r w:rsidRPr="00AE4123">
        <w:rPr>
          <w:bCs/>
          <w:color w:val="000000"/>
          <w:sz w:val="24"/>
          <w:szCs w:val="24"/>
        </w:rPr>
        <w:t>YOLOv</w:t>
      </w:r>
      <w:r w:rsidRPr="00AE4123">
        <w:rPr>
          <w:bCs/>
          <w:color w:val="000000"/>
          <w:sz w:val="24"/>
          <w:szCs w:val="24"/>
          <w:lang w:val="ru-RU"/>
        </w:rPr>
        <w:t>5 [</w:t>
      </w:r>
      <w:r w:rsidR="00326A1E" w:rsidRPr="00AE4123">
        <w:rPr>
          <w:bCs/>
          <w:color w:val="000000"/>
          <w:sz w:val="24"/>
          <w:szCs w:val="24"/>
          <w:lang w:val="ru-RU"/>
        </w:rPr>
        <w:t>1</w:t>
      </w:r>
      <w:r w:rsidRPr="00AE4123">
        <w:rPr>
          <w:bCs/>
          <w:color w:val="000000"/>
          <w:sz w:val="24"/>
          <w:szCs w:val="24"/>
          <w:lang w:val="ru-RU"/>
        </w:rPr>
        <w:t>7]</w:t>
      </w:r>
    </w:p>
    <w:p w14:paraId="39016F2F" w14:textId="77777777" w:rsidR="00243333" w:rsidRDefault="00243333" w:rsidP="002436BD">
      <w:pPr>
        <w:rPr>
          <w:rFonts w:cs="Times New Roman"/>
          <w:bCs/>
          <w:sz w:val="24"/>
          <w:szCs w:val="24"/>
          <w:highlight w:val="yellow"/>
        </w:rPr>
      </w:pPr>
    </w:p>
    <w:p w14:paraId="6A41FCF2" w14:textId="4FF51E27" w:rsidR="00181467" w:rsidRPr="005018B7" w:rsidRDefault="00290984" w:rsidP="002436BD">
      <w:pPr>
        <w:rPr>
          <w:rFonts w:cs="Times New Roman"/>
          <w:bCs/>
          <w:sz w:val="24"/>
          <w:szCs w:val="24"/>
        </w:rPr>
      </w:pPr>
      <w:r>
        <w:rPr>
          <w:rFonts w:cs="Times New Roman"/>
          <w:bCs/>
          <w:sz w:val="24"/>
          <w:szCs w:val="24"/>
        </w:rPr>
        <w:t xml:space="preserve">Нейросеть архитектуры </w:t>
      </w:r>
      <w:r w:rsidRPr="00AE4123">
        <w:rPr>
          <w:rFonts w:cs="Times New Roman"/>
          <w:bCs/>
          <w:sz w:val="24"/>
          <w:szCs w:val="24"/>
        </w:rPr>
        <w:t>YOLOv5</w:t>
      </w:r>
      <w:r>
        <w:rPr>
          <w:rFonts w:cs="Times New Roman"/>
          <w:bCs/>
          <w:sz w:val="24"/>
          <w:szCs w:val="24"/>
        </w:rPr>
        <w:t xml:space="preserve"> была выбрана для проведения экспериментов по детектированию медицинских изображений, полученных методом капилляроскопии</w:t>
      </w:r>
      <w:r w:rsidR="00C21748" w:rsidRPr="00C21748">
        <w:rPr>
          <w:rFonts w:cs="Times New Roman"/>
          <w:bCs/>
          <w:sz w:val="24"/>
          <w:szCs w:val="24"/>
        </w:rPr>
        <w:t xml:space="preserve"> [20, 21]</w:t>
      </w:r>
      <w:r>
        <w:rPr>
          <w:rFonts w:cs="Times New Roman"/>
          <w:bCs/>
          <w:sz w:val="24"/>
          <w:szCs w:val="24"/>
        </w:rPr>
        <w:t xml:space="preserve"> и компьютерной томографии</w:t>
      </w:r>
      <w:r w:rsidR="00C21748" w:rsidRPr="00C21748">
        <w:rPr>
          <w:rFonts w:cs="Times New Roman"/>
          <w:bCs/>
          <w:sz w:val="24"/>
          <w:szCs w:val="24"/>
        </w:rPr>
        <w:t xml:space="preserve"> [22]</w:t>
      </w:r>
      <w:r>
        <w:rPr>
          <w:rFonts w:cs="Times New Roman"/>
          <w:bCs/>
          <w:sz w:val="24"/>
          <w:szCs w:val="24"/>
        </w:rPr>
        <w:t>.</w:t>
      </w:r>
      <w:r w:rsidR="00C21748" w:rsidRPr="00C21748">
        <w:rPr>
          <w:rFonts w:cs="Times New Roman"/>
          <w:bCs/>
          <w:sz w:val="24"/>
          <w:szCs w:val="24"/>
        </w:rPr>
        <w:t xml:space="preserve"> </w:t>
      </w:r>
      <w:r w:rsidR="00C21748">
        <w:rPr>
          <w:rFonts w:cs="Times New Roman"/>
          <w:bCs/>
          <w:sz w:val="24"/>
          <w:szCs w:val="24"/>
        </w:rPr>
        <w:t xml:space="preserve">Были сформированы </w:t>
      </w:r>
      <w:proofErr w:type="spellStart"/>
      <w:r w:rsidR="00C21748">
        <w:rPr>
          <w:rFonts w:cs="Times New Roman"/>
          <w:bCs/>
          <w:sz w:val="24"/>
          <w:szCs w:val="24"/>
        </w:rPr>
        <w:t>датасеты</w:t>
      </w:r>
      <w:proofErr w:type="spellEnd"/>
      <w:r w:rsidR="00C21748">
        <w:rPr>
          <w:rFonts w:cs="Times New Roman"/>
          <w:bCs/>
          <w:sz w:val="24"/>
          <w:szCs w:val="24"/>
        </w:rPr>
        <w:t xml:space="preserve"> для обучения </w:t>
      </w:r>
      <w:r w:rsidR="005018B7">
        <w:rPr>
          <w:rFonts w:cs="Times New Roman"/>
          <w:bCs/>
          <w:sz w:val="24"/>
          <w:szCs w:val="24"/>
        </w:rPr>
        <w:t>нейросети</w:t>
      </w:r>
      <w:r w:rsidR="00C21748">
        <w:rPr>
          <w:rFonts w:cs="Times New Roman"/>
          <w:bCs/>
          <w:sz w:val="24"/>
          <w:szCs w:val="24"/>
        </w:rPr>
        <w:t>, проведено обучение, получены модели</w:t>
      </w:r>
      <w:r w:rsidR="005018B7">
        <w:rPr>
          <w:rFonts w:cs="Times New Roman"/>
          <w:bCs/>
          <w:sz w:val="24"/>
          <w:szCs w:val="24"/>
        </w:rPr>
        <w:t xml:space="preserve">. С помощью обученных моделей выполнено детектирование объектов заданных классов. Обученные модели нейросети архитектуры </w:t>
      </w:r>
      <w:proofErr w:type="spellStart"/>
      <w:r w:rsidR="005018B7">
        <w:rPr>
          <w:rFonts w:cs="Times New Roman"/>
          <w:bCs/>
          <w:sz w:val="24"/>
          <w:szCs w:val="24"/>
          <w:lang w:val="en-US"/>
        </w:rPr>
        <w:t>YOLOv</w:t>
      </w:r>
      <w:proofErr w:type="spellEnd"/>
      <w:r w:rsidR="005018B7" w:rsidRPr="005018B7">
        <w:rPr>
          <w:rFonts w:cs="Times New Roman"/>
          <w:bCs/>
          <w:sz w:val="24"/>
          <w:szCs w:val="24"/>
        </w:rPr>
        <w:t xml:space="preserve">5 </w:t>
      </w:r>
      <w:r w:rsidR="005018B7">
        <w:rPr>
          <w:rFonts w:cs="Times New Roman"/>
          <w:bCs/>
          <w:sz w:val="24"/>
          <w:szCs w:val="24"/>
        </w:rPr>
        <w:t xml:space="preserve">показали высокую скорость детектирования объектов, хорошие </w:t>
      </w:r>
      <w:r w:rsidR="005018B7">
        <w:rPr>
          <w:rFonts w:cs="Times New Roman"/>
          <w:bCs/>
          <w:sz w:val="24"/>
          <w:szCs w:val="24"/>
        </w:rPr>
        <w:lastRenderedPageBreak/>
        <w:t>показатели обнаружения и классификации объектов заданных классов на медицинских изображениях.</w:t>
      </w:r>
    </w:p>
    <w:p w14:paraId="197D1968" w14:textId="77777777" w:rsidR="00290984" w:rsidRPr="00AE4123" w:rsidRDefault="00290984" w:rsidP="002436BD">
      <w:pPr>
        <w:rPr>
          <w:rFonts w:cs="Times New Roman"/>
          <w:bCs/>
          <w:sz w:val="24"/>
          <w:szCs w:val="24"/>
        </w:rPr>
      </w:pPr>
    </w:p>
    <w:p w14:paraId="2D347AE5" w14:textId="131FEDF3" w:rsidR="00CD4B07" w:rsidRPr="00AE4123" w:rsidRDefault="00CD4B07" w:rsidP="002436BD">
      <w:pPr>
        <w:rPr>
          <w:rFonts w:cs="Times New Roman"/>
          <w:bCs/>
          <w:sz w:val="24"/>
          <w:szCs w:val="24"/>
        </w:rPr>
      </w:pPr>
      <w:bookmarkStart w:id="3" w:name="_Hlk143174697"/>
      <w:r w:rsidRPr="00AE4123">
        <w:rPr>
          <w:rFonts w:cs="Times New Roman"/>
          <w:bCs/>
          <w:sz w:val="24"/>
          <w:szCs w:val="24"/>
        </w:rPr>
        <w:t xml:space="preserve">Выводы и перспективы дальнейших исследований поставленной проблемы. </w:t>
      </w:r>
      <w:bookmarkStart w:id="4" w:name="_GoBack"/>
      <w:bookmarkEnd w:id="3"/>
      <w:bookmarkEnd w:id="4"/>
      <w:r w:rsidR="00C852FD" w:rsidRPr="00AE4123">
        <w:rPr>
          <w:rFonts w:cs="Times New Roman"/>
          <w:bCs/>
          <w:sz w:val="24"/>
          <w:szCs w:val="24"/>
        </w:rPr>
        <w:t>В статье исследованы и проведена оценка эффективности инструментов компьютерного зрения для детектирования объектов на медицинских изображениях, полученных в результате проведения компьютерной томографии. На основании изученных методов сегментации и детектирования с применением искусственных нейронных сетей были определены инструменты, позволяющие наиболее эффективно обрабатывать и анализировать медицинские изображения в хирургии и урологии.</w:t>
      </w:r>
      <w:r w:rsidR="00AA06AA" w:rsidRPr="00AE4123">
        <w:rPr>
          <w:rFonts w:cs="Times New Roman"/>
          <w:bCs/>
          <w:sz w:val="24"/>
          <w:szCs w:val="24"/>
        </w:rPr>
        <w:t xml:space="preserve"> </w:t>
      </w:r>
      <w:proofErr w:type="spellStart"/>
      <w:r w:rsidR="00AA06AA" w:rsidRPr="00AE4123">
        <w:rPr>
          <w:rFonts w:cs="Times New Roman"/>
          <w:bCs/>
          <w:sz w:val="24"/>
          <w:szCs w:val="24"/>
        </w:rPr>
        <w:t>Сверточные</w:t>
      </w:r>
      <w:proofErr w:type="spellEnd"/>
      <w:r w:rsidR="00AA06AA" w:rsidRPr="00AE4123">
        <w:rPr>
          <w:rFonts w:cs="Times New Roman"/>
          <w:bCs/>
          <w:sz w:val="24"/>
          <w:szCs w:val="24"/>
        </w:rPr>
        <w:t xml:space="preserve"> нейронные сети архитектуры </w:t>
      </w:r>
      <w:r w:rsidR="00AA06AA" w:rsidRPr="00AE4123">
        <w:rPr>
          <w:rFonts w:cs="Times New Roman"/>
          <w:bCs/>
          <w:color w:val="000000"/>
          <w:sz w:val="24"/>
          <w:szCs w:val="24"/>
        </w:rPr>
        <w:t>YOLOv5</w:t>
      </w:r>
      <w:r w:rsidR="002151AC" w:rsidRPr="00AE4123">
        <w:rPr>
          <w:rFonts w:cs="Times New Roman"/>
          <w:bCs/>
          <w:color w:val="000000"/>
          <w:sz w:val="24"/>
          <w:szCs w:val="24"/>
        </w:rPr>
        <w:t xml:space="preserve"> имеют высокие показатели скорости детектирования объектов на изображении, обладают высоким уровнем точности, и могут быть применены для детектирования объектов на медицинских изображениях, полученных в результате </w:t>
      </w:r>
      <w:r w:rsidR="005018B7">
        <w:rPr>
          <w:rFonts w:cs="Times New Roman"/>
          <w:bCs/>
          <w:sz w:val="24"/>
          <w:szCs w:val="24"/>
        </w:rPr>
        <w:t xml:space="preserve">капилляроскопии, а также </w:t>
      </w:r>
      <w:r w:rsidR="002151AC" w:rsidRPr="00AE4123">
        <w:rPr>
          <w:rFonts w:cs="Times New Roman"/>
          <w:bCs/>
          <w:color w:val="000000"/>
          <w:sz w:val="24"/>
          <w:szCs w:val="24"/>
        </w:rPr>
        <w:t>компьютерной томографии внутренних органов человека в области хирургии и урологии.</w:t>
      </w:r>
    </w:p>
    <w:p w14:paraId="515B6979" w14:textId="41C71EB0" w:rsidR="00CD4B07" w:rsidRDefault="00CD4B07" w:rsidP="002436BD">
      <w:pPr>
        <w:jc w:val="center"/>
        <w:rPr>
          <w:rFonts w:cs="Times New Roman"/>
          <w:bCs/>
          <w:sz w:val="24"/>
          <w:szCs w:val="24"/>
        </w:rPr>
      </w:pPr>
    </w:p>
    <w:p w14:paraId="521535B5" w14:textId="77777777" w:rsidR="00A555D4" w:rsidRPr="00A555D4" w:rsidRDefault="00A555D4" w:rsidP="00A555D4">
      <w:pPr>
        <w:rPr>
          <w:rFonts w:cs="Times New Roman"/>
          <w:sz w:val="24"/>
        </w:rPr>
      </w:pPr>
      <w:bookmarkStart w:id="5" w:name="_Hlk143179732"/>
      <w:r w:rsidRPr="00A555D4">
        <w:rPr>
          <w:b/>
          <w:sz w:val="24"/>
        </w:rPr>
        <w:t>Источник финансирования</w:t>
      </w:r>
      <w:r w:rsidRPr="00A555D4">
        <w:rPr>
          <w:sz w:val="24"/>
        </w:rPr>
        <w:t>. Исследования выполнены при финансовой поддержке ФГБУ «Фонд содействия развитию малых форм предприятий в научно-технической сфере», программа «Старт», конкурс «Старт-Искусственный интеллект-1» (I очередь), заявка С1ИИ-112266, договор № 27ГС1ИИС12-D7/71365.</w:t>
      </w:r>
    </w:p>
    <w:bookmarkEnd w:id="5"/>
    <w:p w14:paraId="0EF1173D" w14:textId="77777777" w:rsidR="00A555D4" w:rsidRPr="00AE4123" w:rsidRDefault="00A555D4" w:rsidP="002436BD">
      <w:pPr>
        <w:jc w:val="center"/>
        <w:rPr>
          <w:rFonts w:cs="Times New Roman"/>
          <w:bCs/>
          <w:sz w:val="24"/>
          <w:szCs w:val="24"/>
        </w:rPr>
      </w:pPr>
    </w:p>
    <w:p w14:paraId="61D1368F" w14:textId="77777777" w:rsidR="00DE6C21" w:rsidRPr="00DE6C21" w:rsidRDefault="00DE6C21" w:rsidP="00DE6C21">
      <w:pPr>
        <w:ind w:left="709" w:firstLine="0"/>
        <w:jc w:val="center"/>
        <w:rPr>
          <w:rFonts w:cs="Times New Roman"/>
          <w:bCs/>
          <w:sz w:val="24"/>
          <w:szCs w:val="24"/>
        </w:rPr>
      </w:pPr>
      <w:bookmarkStart w:id="6" w:name="_Hlk143178925"/>
      <w:bookmarkStart w:id="7" w:name="_Hlk142233865"/>
      <w:r w:rsidRPr="00DE6C21">
        <w:rPr>
          <w:rFonts w:cs="Times New Roman"/>
          <w:bCs/>
          <w:sz w:val="24"/>
          <w:szCs w:val="24"/>
        </w:rPr>
        <w:t>СПИСОК ЛИТЕРАТУРЫ</w:t>
      </w:r>
    </w:p>
    <w:bookmarkEnd w:id="6"/>
    <w:p w14:paraId="2389F608" w14:textId="00CA093E" w:rsidR="00580C7B" w:rsidRPr="00AE4123" w:rsidRDefault="00580C7B" w:rsidP="002436BD">
      <w:pPr>
        <w:pStyle w:val="a3"/>
        <w:numPr>
          <w:ilvl w:val="0"/>
          <w:numId w:val="4"/>
        </w:numPr>
        <w:ind w:left="0" w:firstLine="709"/>
        <w:rPr>
          <w:rFonts w:cs="Times New Roman"/>
          <w:bCs/>
          <w:sz w:val="24"/>
          <w:szCs w:val="24"/>
        </w:rPr>
      </w:pPr>
      <w:proofErr w:type="spellStart"/>
      <w:r w:rsidRPr="00AE4123">
        <w:rPr>
          <w:rFonts w:cs="Times New Roman"/>
          <w:bCs/>
          <w:sz w:val="24"/>
          <w:szCs w:val="24"/>
        </w:rPr>
        <w:t>Мелдо</w:t>
      </w:r>
      <w:proofErr w:type="spellEnd"/>
      <w:r w:rsidRPr="00AE4123">
        <w:rPr>
          <w:rFonts w:cs="Times New Roman"/>
          <w:bCs/>
          <w:sz w:val="24"/>
          <w:szCs w:val="24"/>
        </w:rPr>
        <w:t xml:space="preserve"> А.А., Уткин Л.В., Трофимова Т.Н. Искусственный интеллект в медицине: современное состояние и основные направления развития интеллектуальной диагностики// Лучевая диагностика и терапия. 2020. №1 (11). URL: https://radiag.bmoc-spb.ru/jour/article/view/475 (дата обращения: 16.02.2022).</w:t>
      </w:r>
    </w:p>
    <w:p w14:paraId="6F60C43F" w14:textId="45CEA482" w:rsidR="00580C7B" w:rsidRPr="00AE4123" w:rsidRDefault="00580C7B" w:rsidP="002436BD">
      <w:pPr>
        <w:pStyle w:val="a3"/>
        <w:numPr>
          <w:ilvl w:val="0"/>
          <w:numId w:val="4"/>
        </w:numPr>
        <w:ind w:left="0" w:firstLine="709"/>
        <w:rPr>
          <w:rFonts w:cs="Times New Roman"/>
          <w:bCs/>
          <w:spacing w:val="-2"/>
          <w:sz w:val="24"/>
          <w:szCs w:val="24"/>
        </w:rPr>
      </w:pPr>
      <w:r w:rsidRPr="00AE4123">
        <w:rPr>
          <w:rFonts w:cs="Times New Roman"/>
          <w:bCs/>
          <w:spacing w:val="-2"/>
          <w:sz w:val="24"/>
          <w:szCs w:val="24"/>
        </w:rPr>
        <w:t xml:space="preserve">Борисов Д.Н., </w:t>
      </w:r>
      <w:proofErr w:type="spellStart"/>
      <w:r w:rsidRPr="00AE4123">
        <w:rPr>
          <w:rFonts w:cs="Times New Roman"/>
          <w:bCs/>
          <w:spacing w:val="-2"/>
          <w:sz w:val="24"/>
          <w:szCs w:val="24"/>
        </w:rPr>
        <w:t>Кульнев</w:t>
      </w:r>
      <w:proofErr w:type="spellEnd"/>
      <w:r w:rsidRPr="00AE4123">
        <w:rPr>
          <w:rFonts w:cs="Times New Roman"/>
          <w:bCs/>
          <w:spacing w:val="-2"/>
          <w:sz w:val="24"/>
          <w:szCs w:val="24"/>
        </w:rPr>
        <w:t xml:space="preserve"> С. В., </w:t>
      </w:r>
      <w:proofErr w:type="spellStart"/>
      <w:r w:rsidRPr="00AE4123">
        <w:rPr>
          <w:rFonts w:cs="Times New Roman"/>
          <w:bCs/>
          <w:spacing w:val="-2"/>
          <w:sz w:val="24"/>
          <w:szCs w:val="24"/>
        </w:rPr>
        <w:t>Лемешкин</w:t>
      </w:r>
      <w:proofErr w:type="spellEnd"/>
      <w:r w:rsidRPr="00AE4123">
        <w:rPr>
          <w:rFonts w:cs="Times New Roman"/>
          <w:bCs/>
          <w:spacing w:val="-2"/>
          <w:sz w:val="24"/>
          <w:szCs w:val="24"/>
        </w:rPr>
        <w:t xml:space="preserve"> Р. Н.  ИСПОЛЬЗОВАНИЕ ИСКУССТВЕННОГО ИНТЕЛЛЕКТА ПРИ АНАЛИЗЕ ЦИФРОВЫХ ДИАГНОСТИЧЕСКИХ ИЗОБРАЖЕНИЙ// СОСТОЯНИЕ И ПЕРСПЕКТИВЫ РАЗВИТИЯ СОВРЕМЕННОЙ НАУКИ ПО НАПРАВЛЕНИЮ "ТЕХНИЧЕСКОЕ ЗРЕНИЕ И РАСПОЗНАВАНИЕ ОБРАЗОВ". 2019. С. 163-169 </w:t>
      </w:r>
      <w:r w:rsidRPr="00AE4123">
        <w:rPr>
          <w:rFonts w:cs="Times New Roman"/>
          <w:bCs/>
          <w:spacing w:val="-2"/>
          <w:sz w:val="24"/>
          <w:szCs w:val="24"/>
          <w:lang w:val="en-US"/>
        </w:rPr>
        <w:t>URL</w:t>
      </w:r>
      <w:r w:rsidRPr="00AE4123">
        <w:rPr>
          <w:rFonts w:cs="Times New Roman"/>
          <w:bCs/>
          <w:spacing w:val="-2"/>
          <w:sz w:val="24"/>
          <w:szCs w:val="24"/>
        </w:rPr>
        <w:t xml:space="preserve">: </w:t>
      </w:r>
      <w:r w:rsidRPr="00AE4123">
        <w:rPr>
          <w:rFonts w:cs="Times New Roman"/>
          <w:bCs/>
          <w:spacing w:val="-2"/>
          <w:sz w:val="24"/>
          <w:szCs w:val="24"/>
          <w:lang w:val="en-US"/>
        </w:rPr>
        <w:t>https</w:t>
      </w:r>
      <w:r w:rsidRPr="00AE4123">
        <w:rPr>
          <w:rFonts w:cs="Times New Roman"/>
          <w:bCs/>
          <w:spacing w:val="-2"/>
          <w:sz w:val="24"/>
          <w:szCs w:val="24"/>
        </w:rPr>
        <w:t>://</w:t>
      </w:r>
      <w:r w:rsidRPr="00AE4123">
        <w:rPr>
          <w:rFonts w:cs="Times New Roman"/>
          <w:bCs/>
          <w:spacing w:val="-2"/>
          <w:sz w:val="24"/>
          <w:szCs w:val="24"/>
          <w:lang w:val="en-US"/>
        </w:rPr>
        <w:t>www</w:t>
      </w:r>
      <w:r w:rsidRPr="00AE4123">
        <w:rPr>
          <w:rFonts w:cs="Times New Roman"/>
          <w:bCs/>
          <w:spacing w:val="-2"/>
          <w:sz w:val="24"/>
          <w:szCs w:val="24"/>
        </w:rPr>
        <w:t>.</w:t>
      </w:r>
      <w:proofErr w:type="spellStart"/>
      <w:r w:rsidRPr="00AE4123">
        <w:rPr>
          <w:rFonts w:cs="Times New Roman"/>
          <w:bCs/>
          <w:spacing w:val="-2"/>
          <w:sz w:val="24"/>
          <w:szCs w:val="24"/>
          <w:lang w:val="en-US"/>
        </w:rPr>
        <w:t>elibrary</w:t>
      </w:r>
      <w:proofErr w:type="spellEnd"/>
      <w:r w:rsidRPr="00AE4123">
        <w:rPr>
          <w:rFonts w:cs="Times New Roman"/>
          <w:bCs/>
          <w:spacing w:val="-2"/>
          <w:sz w:val="24"/>
          <w:szCs w:val="24"/>
        </w:rPr>
        <w:t>.</w:t>
      </w:r>
      <w:proofErr w:type="spellStart"/>
      <w:r w:rsidRPr="00AE4123">
        <w:rPr>
          <w:rFonts w:cs="Times New Roman"/>
          <w:bCs/>
          <w:spacing w:val="-2"/>
          <w:sz w:val="24"/>
          <w:szCs w:val="24"/>
          <w:lang w:val="en-US"/>
        </w:rPr>
        <w:t>ru</w:t>
      </w:r>
      <w:proofErr w:type="spellEnd"/>
      <w:r w:rsidRPr="00AE4123">
        <w:rPr>
          <w:rFonts w:cs="Times New Roman"/>
          <w:bCs/>
          <w:spacing w:val="-2"/>
          <w:sz w:val="24"/>
          <w:szCs w:val="24"/>
        </w:rPr>
        <w:t>/</w:t>
      </w:r>
      <w:r w:rsidRPr="00AE4123">
        <w:rPr>
          <w:rFonts w:cs="Times New Roman"/>
          <w:bCs/>
          <w:spacing w:val="-2"/>
          <w:sz w:val="24"/>
          <w:szCs w:val="24"/>
          <w:lang w:val="en-US"/>
        </w:rPr>
        <w:t>item</w:t>
      </w:r>
      <w:r w:rsidRPr="00AE4123">
        <w:rPr>
          <w:rFonts w:cs="Times New Roman"/>
          <w:bCs/>
          <w:spacing w:val="-2"/>
          <w:sz w:val="24"/>
          <w:szCs w:val="24"/>
        </w:rPr>
        <w:t>.</w:t>
      </w:r>
      <w:r w:rsidRPr="00AE4123">
        <w:rPr>
          <w:rFonts w:cs="Times New Roman"/>
          <w:bCs/>
          <w:spacing w:val="-2"/>
          <w:sz w:val="24"/>
          <w:szCs w:val="24"/>
          <w:lang w:val="en-US"/>
        </w:rPr>
        <w:t>asp</w:t>
      </w:r>
      <w:r w:rsidRPr="00AE4123">
        <w:rPr>
          <w:rFonts w:cs="Times New Roman"/>
          <w:bCs/>
          <w:spacing w:val="-2"/>
          <w:sz w:val="24"/>
          <w:szCs w:val="24"/>
        </w:rPr>
        <w:t>?</w:t>
      </w:r>
      <w:r w:rsidRPr="00AE4123">
        <w:rPr>
          <w:rFonts w:cs="Times New Roman"/>
          <w:bCs/>
          <w:spacing w:val="-2"/>
          <w:sz w:val="24"/>
          <w:szCs w:val="24"/>
          <w:lang w:val="en-US"/>
        </w:rPr>
        <w:t>id</w:t>
      </w:r>
      <w:r w:rsidRPr="00AE4123">
        <w:rPr>
          <w:rFonts w:cs="Times New Roman"/>
          <w:bCs/>
          <w:spacing w:val="-2"/>
          <w:sz w:val="24"/>
          <w:szCs w:val="24"/>
        </w:rPr>
        <w:t>=41824272 (дата обращения: 14.01.2022).</w:t>
      </w:r>
    </w:p>
    <w:bookmarkEnd w:id="7"/>
    <w:p w14:paraId="74D78591" w14:textId="43971DE5" w:rsidR="00580C7B" w:rsidRPr="00AE4123" w:rsidRDefault="00580C7B" w:rsidP="002436BD">
      <w:pPr>
        <w:pStyle w:val="a3"/>
        <w:numPr>
          <w:ilvl w:val="0"/>
          <w:numId w:val="4"/>
        </w:numPr>
        <w:ind w:left="0" w:firstLine="709"/>
        <w:rPr>
          <w:rFonts w:cs="Times New Roman"/>
          <w:bCs/>
          <w:sz w:val="24"/>
          <w:szCs w:val="24"/>
        </w:rPr>
      </w:pPr>
      <w:r w:rsidRPr="00AE4123">
        <w:rPr>
          <w:rFonts w:cs="Times New Roman"/>
          <w:bCs/>
          <w:sz w:val="24"/>
          <w:szCs w:val="24"/>
        </w:rPr>
        <w:t xml:space="preserve">Назаренко, Г.И. Медицинские информационные системы: теория и практика / Г.И. Назаренко, Я.И. Гулиев, Д.Е. Ермаков. - М.: </w:t>
      </w:r>
      <w:proofErr w:type="spellStart"/>
      <w:r w:rsidRPr="00AE4123">
        <w:rPr>
          <w:rFonts w:cs="Times New Roman"/>
          <w:bCs/>
          <w:sz w:val="24"/>
          <w:szCs w:val="24"/>
        </w:rPr>
        <w:t>Физматлит</w:t>
      </w:r>
      <w:proofErr w:type="spellEnd"/>
      <w:r w:rsidRPr="00AE4123">
        <w:rPr>
          <w:rFonts w:cs="Times New Roman"/>
          <w:bCs/>
          <w:sz w:val="24"/>
          <w:szCs w:val="24"/>
        </w:rPr>
        <w:t>, 2015. - 320 с.</w:t>
      </w:r>
    </w:p>
    <w:p w14:paraId="3FD271E4" w14:textId="77777777" w:rsidR="00580C7B" w:rsidRPr="00AE4123" w:rsidRDefault="00580C7B" w:rsidP="002436BD">
      <w:pPr>
        <w:pStyle w:val="a3"/>
        <w:numPr>
          <w:ilvl w:val="0"/>
          <w:numId w:val="4"/>
        </w:numPr>
        <w:ind w:left="0" w:firstLine="709"/>
        <w:rPr>
          <w:rFonts w:cs="Times New Roman"/>
          <w:bCs/>
          <w:sz w:val="24"/>
          <w:szCs w:val="24"/>
        </w:rPr>
      </w:pPr>
      <w:r w:rsidRPr="00AE4123">
        <w:rPr>
          <w:rFonts w:cs="Times New Roman"/>
          <w:bCs/>
          <w:sz w:val="24"/>
          <w:szCs w:val="24"/>
        </w:rPr>
        <w:lastRenderedPageBreak/>
        <w:t xml:space="preserve">Мартов А.Г., Мазуренко Д.А., Климкова М.М. и др. </w:t>
      </w:r>
      <w:proofErr w:type="spellStart"/>
      <w:r w:rsidRPr="00AE4123">
        <w:rPr>
          <w:rFonts w:cs="Times New Roman"/>
          <w:bCs/>
          <w:sz w:val="24"/>
          <w:szCs w:val="24"/>
        </w:rPr>
        <w:t>Двухэнергетическая</w:t>
      </w:r>
      <w:proofErr w:type="spellEnd"/>
      <w:r w:rsidRPr="00AE4123">
        <w:rPr>
          <w:rFonts w:cs="Times New Roman"/>
          <w:bCs/>
          <w:sz w:val="24"/>
          <w:szCs w:val="24"/>
        </w:rPr>
        <w:t xml:space="preserve"> компьютерная томография в диагностике мочекаменной болезни: новый метод определения химического состава мочевых камней. Урология 2017;(3):98–103. https://dx.doi.org/10.18565/urol.2017.3.98-103.</w:t>
      </w:r>
    </w:p>
    <w:p w14:paraId="07680708" w14:textId="77777777" w:rsidR="00580C7B" w:rsidRPr="00AE4123" w:rsidRDefault="00580C7B" w:rsidP="002436BD">
      <w:pPr>
        <w:pStyle w:val="a3"/>
        <w:numPr>
          <w:ilvl w:val="0"/>
          <w:numId w:val="4"/>
        </w:numPr>
        <w:ind w:left="0" w:firstLine="709"/>
        <w:rPr>
          <w:rFonts w:cs="Times New Roman"/>
          <w:bCs/>
          <w:sz w:val="24"/>
          <w:szCs w:val="24"/>
        </w:rPr>
      </w:pPr>
      <w:r w:rsidRPr="00AE4123">
        <w:rPr>
          <w:rFonts w:cs="Times New Roman"/>
          <w:bCs/>
          <w:sz w:val="24"/>
          <w:szCs w:val="24"/>
        </w:rPr>
        <w:t>Анализ медицинских изображений [Электронный ресурс] / URL: https://postnauka.ru/faq/80995.</w:t>
      </w:r>
    </w:p>
    <w:p w14:paraId="3CE27128" w14:textId="77777777" w:rsidR="00580C7B" w:rsidRPr="00AE4123" w:rsidRDefault="00580C7B" w:rsidP="002436BD">
      <w:pPr>
        <w:pStyle w:val="a3"/>
        <w:numPr>
          <w:ilvl w:val="0"/>
          <w:numId w:val="4"/>
        </w:numPr>
        <w:ind w:left="0" w:firstLine="709"/>
        <w:rPr>
          <w:rFonts w:cs="Times New Roman"/>
          <w:bCs/>
          <w:sz w:val="24"/>
          <w:szCs w:val="24"/>
        </w:rPr>
      </w:pPr>
      <w:r w:rsidRPr="00AE4123">
        <w:rPr>
          <w:rFonts w:cs="Times New Roman"/>
          <w:bCs/>
          <w:sz w:val="24"/>
          <w:szCs w:val="24"/>
        </w:rPr>
        <w:t xml:space="preserve">Хамад Ю.А., Симонов К.В.  ПРОГРАММА ДЛЯ ОБРАБОТКИ И АНАЛИЗА ИЗОБРАЖЕНИЙ КОМПЬЮТЕРНОЙ ТОМОГРАФИИ И РЕНТГЕНОГРАФИИ ГРУДНОЙ КЛЕТКИ// ФЕДЕРАЛЬНОЕ ГОСУДАРСТВЕННОЕ АВТОНОМНОЕ ОБРАЗОВАТЕЛЬНОЕ УЧРЕЖДЕНИЕ ВЫСШЕГО ОБРАЗОВАНИЯ «СИБИРСКИЙ ФЕДЕРАЛЬНЫЙ УНИВЕРСИТЕТ» (СФУ) 2020. URL: https://www.elibrary.ru/item.asp?id=43965796 (дата обращения: 28.04.2022). </w:t>
      </w:r>
    </w:p>
    <w:p w14:paraId="561BEEA9" w14:textId="77777777" w:rsidR="00580C7B" w:rsidRPr="00AE4123" w:rsidRDefault="00580C7B" w:rsidP="002436BD">
      <w:pPr>
        <w:pStyle w:val="a3"/>
        <w:numPr>
          <w:ilvl w:val="0"/>
          <w:numId w:val="4"/>
        </w:numPr>
        <w:ind w:left="0" w:firstLine="709"/>
        <w:rPr>
          <w:rFonts w:cs="Times New Roman"/>
          <w:bCs/>
          <w:sz w:val="24"/>
          <w:szCs w:val="24"/>
        </w:rPr>
      </w:pPr>
      <w:r w:rsidRPr="00AE4123">
        <w:rPr>
          <w:rFonts w:cs="Times New Roman"/>
          <w:bCs/>
          <w:sz w:val="24"/>
          <w:szCs w:val="24"/>
        </w:rPr>
        <w:t xml:space="preserve">Труфанов, Г. Е. Лучевая </w:t>
      </w:r>
      <w:proofErr w:type="gramStart"/>
      <w:r w:rsidRPr="00AE4123">
        <w:rPr>
          <w:rFonts w:cs="Times New Roman"/>
          <w:bCs/>
          <w:sz w:val="24"/>
          <w:szCs w:val="24"/>
        </w:rPr>
        <w:t>диагностика :</w:t>
      </w:r>
      <w:proofErr w:type="gramEnd"/>
      <w:r w:rsidRPr="00AE4123">
        <w:rPr>
          <w:rFonts w:cs="Times New Roman"/>
          <w:bCs/>
          <w:sz w:val="24"/>
          <w:szCs w:val="24"/>
        </w:rPr>
        <w:t xml:space="preserve"> учебник / Труфанов Г. Е. и др. - Москва : ГЭОТАР-Медиа, 2018. - 484 с. - ISBN 978-5-9704-4419-1. - </w:t>
      </w:r>
      <w:proofErr w:type="gramStart"/>
      <w:r w:rsidRPr="00AE4123">
        <w:rPr>
          <w:rFonts w:cs="Times New Roman"/>
          <w:bCs/>
          <w:sz w:val="24"/>
          <w:szCs w:val="24"/>
        </w:rPr>
        <w:t>Текст :</w:t>
      </w:r>
      <w:proofErr w:type="gramEnd"/>
      <w:r w:rsidRPr="00AE4123">
        <w:rPr>
          <w:rFonts w:cs="Times New Roman"/>
          <w:bCs/>
          <w:sz w:val="24"/>
          <w:szCs w:val="24"/>
        </w:rPr>
        <w:t xml:space="preserve"> электронный // ЭБС "Консультант студента" : [сайт]. - </w:t>
      </w:r>
      <w:proofErr w:type="gramStart"/>
      <w:r w:rsidRPr="00AE4123">
        <w:rPr>
          <w:rFonts w:cs="Times New Roman"/>
          <w:bCs/>
          <w:sz w:val="24"/>
          <w:szCs w:val="24"/>
        </w:rPr>
        <w:t>URL :</w:t>
      </w:r>
      <w:proofErr w:type="gramEnd"/>
      <w:r w:rsidRPr="00AE4123">
        <w:rPr>
          <w:rFonts w:cs="Times New Roman"/>
          <w:bCs/>
          <w:sz w:val="24"/>
          <w:szCs w:val="24"/>
        </w:rPr>
        <w:t xml:space="preserve"> https://www.studentlibrary.ru/book/ISBN9785970444191.html (дата обращения: 18.02.2022). </w:t>
      </w:r>
    </w:p>
    <w:p w14:paraId="43640265" w14:textId="77777777" w:rsidR="00580C7B" w:rsidRPr="00AE4123" w:rsidRDefault="00580C7B" w:rsidP="002436BD">
      <w:pPr>
        <w:pStyle w:val="a3"/>
        <w:numPr>
          <w:ilvl w:val="0"/>
          <w:numId w:val="4"/>
        </w:numPr>
        <w:ind w:left="0" w:firstLine="709"/>
        <w:rPr>
          <w:rFonts w:cs="Times New Roman"/>
          <w:bCs/>
          <w:sz w:val="24"/>
          <w:szCs w:val="24"/>
          <w:lang w:val="en-US"/>
        </w:rPr>
      </w:pPr>
      <w:proofErr w:type="spellStart"/>
      <w:r w:rsidRPr="00AE4123">
        <w:rPr>
          <w:rFonts w:cs="Times New Roman"/>
          <w:bCs/>
          <w:sz w:val="24"/>
          <w:szCs w:val="24"/>
          <w:lang w:val="en-US"/>
        </w:rPr>
        <w:t>Hidas</w:t>
      </w:r>
      <w:proofErr w:type="spellEnd"/>
      <w:r w:rsidRPr="00AE4123">
        <w:rPr>
          <w:rFonts w:cs="Times New Roman"/>
          <w:bCs/>
          <w:sz w:val="24"/>
          <w:szCs w:val="24"/>
          <w:lang w:val="en-US"/>
        </w:rPr>
        <w:t xml:space="preserve"> G., </w:t>
      </w:r>
      <w:proofErr w:type="spellStart"/>
      <w:r w:rsidRPr="00AE4123">
        <w:rPr>
          <w:rFonts w:cs="Times New Roman"/>
          <w:bCs/>
          <w:sz w:val="24"/>
          <w:szCs w:val="24"/>
          <w:lang w:val="en-US"/>
        </w:rPr>
        <w:t>Eliahou</w:t>
      </w:r>
      <w:proofErr w:type="spellEnd"/>
      <w:r w:rsidRPr="00AE4123">
        <w:rPr>
          <w:rFonts w:cs="Times New Roman"/>
          <w:bCs/>
          <w:sz w:val="24"/>
          <w:szCs w:val="24"/>
          <w:lang w:val="en-US"/>
        </w:rPr>
        <w:t xml:space="preserve"> R., </w:t>
      </w:r>
      <w:proofErr w:type="spellStart"/>
      <w:r w:rsidRPr="00AE4123">
        <w:rPr>
          <w:rFonts w:cs="Times New Roman"/>
          <w:bCs/>
          <w:sz w:val="24"/>
          <w:szCs w:val="24"/>
          <w:lang w:val="en-US"/>
        </w:rPr>
        <w:t>Duvdevani</w:t>
      </w:r>
      <w:proofErr w:type="spellEnd"/>
      <w:r w:rsidRPr="00AE4123">
        <w:rPr>
          <w:rFonts w:cs="Times New Roman"/>
          <w:bCs/>
          <w:sz w:val="24"/>
          <w:szCs w:val="24"/>
          <w:lang w:val="en-US"/>
        </w:rPr>
        <w:t xml:space="preserve"> M. et al. Determination of renal stone composition with dual-energy CT: in vivo analysis and comparison with x-ray diffraction. Radiology 2010;257(2):394–401. DOI: 10.1148/radiol.10100249.</w:t>
      </w:r>
    </w:p>
    <w:p w14:paraId="6EBCB6E7" w14:textId="77777777" w:rsidR="00580C7B" w:rsidRPr="00AE4123" w:rsidRDefault="00580C7B" w:rsidP="002436BD">
      <w:pPr>
        <w:pStyle w:val="a3"/>
        <w:numPr>
          <w:ilvl w:val="0"/>
          <w:numId w:val="4"/>
        </w:numPr>
        <w:ind w:left="0" w:firstLine="709"/>
        <w:rPr>
          <w:rFonts w:cs="Times New Roman"/>
          <w:bCs/>
          <w:sz w:val="24"/>
          <w:szCs w:val="24"/>
          <w:lang w:val="en-US"/>
        </w:rPr>
      </w:pPr>
      <w:proofErr w:type="spellStart"/>
      <w:r w:rsidRPr="00AE4123">
        <w:rPr>
          <w:rFonts w:cs="Times New Roman"/>
          <w:bCs/>
          <w:sz w:val="24"/>
          <w:szCs w:val="24"/>
          <w:lang w:val="en-US"/>
        </w:rPr>
        <w:t>Kermany</w:t>
      </w:r>
      <w:proofErr w:type="spellEnd"/>
      <w:r w:rsidRPr="00AE4123">
        <w:rPr>
          <w:rFonts w:cs="Times New Roman"/>
          <w:bCs/>
          <w:sz w:val="24"/>
          <w:szCs w:val="24"/>
          <w:lang w:val="en-US"/>
        </w:rPr>
        <w:t xml:space="preserve"> D.S. Identifying medical diagnoses and treatable diseases by image-based deep learning. / </w:t>
      </w:r>
      <w:proofErr w:type="spellStart"/>
      <w:r w:rsidRPr="00AE4123">
        <w:rPr>
          <w:rFonts w:cs="Times New Roman"/>
          <w:bCs/>
          <w:sz w:val="24"/>
          <w:szCs w:val="24"/>
          <w:lang w:val="en-US"/>
        </w:rPr>
        <w:t>Kermany</w:t>
      </w:r>
      <w:proofErr w:type="spellEnd"/>
      <w:r w:rsidRPr="00AE4123">
        <w:rPr>
          <w:rFonts w:cs="Times New Roman"/>
          <w:bCs/>
          <w:sz w:val="24"/>
          <w:szCs w:val="24"/>
          <w:lang w:val="en-US"/>
        </w:rPr>
        <w:t xml:space="preserve"> DS, </w:t>
      </w:r>
      <w:proofErr w:type="spellStart"/>
      <w:r w:rsidRPr="00AE4123">
        <w:rPr>
          <w:rFonts w:cs="Times New Roman"/>
          <w:bCs/>
          <w:sz w:val="24"/>
          <w:szCs w:val="24"/>
          <w:lang w:val="en-US"/>
        </w:rPr>
        <w:t>Goldbaum</w:t>
      </w:r>
      <w:proofErr w:type="spellEnd"/>
      <w:r w:rsidRPr="00AE4123">
        <w:rPr>
          <w:rFonts w:cs="Times New Roman"/>
          <w:bCs/>
          <w:sz w:val="24"/>
          <w:szCs w:val="24"/>
          <w:lang w:val="en-US"/>
        </w:rPr>
        <w:t xml:space="preserve"> M, Cai W, </w:t>
      </w:r>
      <w:proofErr w:type="spellStart"/>
      <w:r w:rsidRPr="00AE4123">
        <w:rPr>
          <w:rFonts w:cs="Times New Roman"/>
          <w:bCs/>
          <w:sz w:val="24"/>
          <w:szCs w:val="24"/>
          <w:lang w:val="en-US"/>
        </w:rPr>
        <w:t>Valentim</w:t>
      </w:r>
      <w:proofErr w:type="spellEnd"/>
      <w:r w:rsidRPr="00AE4123">
        <w:rPr>
          <w:rFonts w:cs="Times New Roman"/>
          <w:bCs/>
          <w:sz w:val="24"/>
          <w:szCs w:val="24"/>
          <w:lang w:val="en-US"/>
        </w:rPr>
        <w:t xml:space="preserve"> CC, Liang H, Baxter SL, McKeown A, Yang G, Wu X, Yan F, et al. //Cell – 2018. – Vol.172 – P. 1122–1131.</w:t>
      </w:r>
    </w:p>
    <w:p w14:paraId="58C1B06E" w14:textId="77777777" w:rsidR="00580C7B" w:rsidRPr="00AE4123" w:rsidRDefault="00580C7B" w:rsidP="002436BD">
      <w:pPr>
        <w:pStyle w:val="a3"/>
        <w:numPr>
          <w:ilvl w:val="0"/>
          <w:numId w:val="4"/>
        </w:numPr>
        <w:ind w:left="0" w:firstLine="709"/>
        <w:rPr>
          <w:rFonts w:cs="Times New Roman"/>
          <w:bCs/>
          <w:sz w:val="24"/>
          <w:szCs w:val="24"/>
          <w:lang w:val="en-US"/>
        </w:rPr>
      </w:pPr>
      <w:r w:rsidRPr="00AE4123">
        <w:rPr>
          <w:rFonts w:cs="Times New Roman"/>
          <w:bCs/>
          <w:sz w:val="24"/>
          <w:szCs w:val="24"/>
          <w:lang w:val="en-US"/>
        </w:rPr>
        <w:t xml:space="preserve">Meyer P. Survey on deep learning for </w:t>
      </w:r>
      <w:proofErr w:type="gramStart"/>
      <w:r w:rsidRPr="00AE4123">
        <w:rPr>
          <w:rFonts w:cs="Times New Roman"/>
          <w:bCs/>
          <w:sz w:val="24"/>
          <w:szCs w:val="24"/>
          <w:lang w:val="en-US"/>
        </w:rPr>
        <w:t>radiotherapy./</w:t>
      </w:r>
      <w:proofErr w:type="gramEnd"/>
      <w:r w:rsidRPr="00AE4123">
        <w:rPr>
          <w:rFonts w:cs="Times New Roman"/>
          <w:bCs/>
          <w:sz w:val="24"/>
          <w:szCs w:val="24"/>
          <w:lang w:val="en-US"/>
        </w:rPr>
        <w:t xml:space="preserve"> P. Meyer, V. </w:t>
      </w:r>
      <w:proofErr w:type="spellStart"/>
      <w:r w:rsidRPr="00AE4123">
        <w:rPr>
          <w:rFonts w:cs="Times New Roman"/>
          <w:bCs/>
          <w:sz w:val="24"/>
          <w:szCs w:val="24"/>
          <w:lang w:val="en-US"/>
        </w:rPr>
        <w:t>Noblet</w:t>
      </w:r>
      <w:proofErr w:type="spellEnd"/>
      <w:r w:rsidRPr="00AE4123">
        <w:rPr>
          <w:rFonts w:cs="Times New Roman"/>
          <w:bCs/>
          <w:sz w:val="24"/>
          <w:szCs w:val="24"/>
          <w:lang w:val="en-US"/>
        </w:rPr>
        <w:t xml:space="preserve">, C. </w:t>
      </w:r>
      <w:proofErr w:type="spellStart"/>
      <w:r w:rsidRPr="00AE4123">
        <w:rPr>
          <w:rFonts w:cs="Times New Roman"/>
          <w:bCs/>
          <w:sz w:val="24"/>
          <w:szCs w:val="24"/>
          <w:lang w:val="en-US"/>
        </w:rPr>
        <w:t>Mazzara</w:t>
      </w:r>
      <w:proofErr w:type="spellEnd"/>
      <w:r w:rsidRPr="00AE4123">
        <w:rPr>
          <w:rFonts w:cs="Times New Roman"/>
          <w:bCs/>
          <w:sz w:val="24"/>
          <w:szCs w:val="24"/>
          <w:lang w:val="en-US"/>
        </w:rPr>
        <w:t xml:space="preserve">, A. </w:t>
      </w:r>
      <w:proofErr w:type="spellStart"/>
      <w:r w:rsidRPr="00AE4123">
        <w:rPr>
          <w:rFonts w:cs="Times New Roman"/>
          <w:bCs/>
          <w:sz w:val="24"/>
          <w:szCs w:val="24"/>
          <w:lang w:val="en-US"/>
        </w:rPr>
        <w:t>Lallement</w:t>
      </w:r>
      <w:proofErr w:type="spellEnd"/>
      <w:r w:rsidRPr="00AE4123">
        <w:rPr>
          <w:rFonts w:cs="Times New Roman"/>
          <w:bCs/>
          <w:sz w:val="24"/>
          <w:szCs w:val="24"/>
          <w:lang w:val="en-US"/>
        </w:rPr>
        <w:t xml:space="preserve">. // </w:t>
      </w:r>
      <w:proofErr w:type="spellStart"/>
      <w:r w:rsidRPr="00AE4123">
        <w:rPr>
          <w:rFonts w:cs="Times New Roman"/>
          <w:bCs/>
          <w:sz w:val="24"/>
          <w:szCs w:val="24"/>
          <w:lang w:val="en-US"/>
        </w:rPr>
        <w:t>Comput</w:t>
      </w:r>
      <w:proofErr w:type="spellEnd"/>
      <w:r w:rsidRPr="00AE4123">
        <w:rPr>
          <w:rFonts w:cs="Times New Roman"/>
          <w:bCs/>
          <w:sz w:val="24"/>
          <w:szCs w:val="24"/>
          <w:lang w:val="en-US"/>
        </w:rPr>
        <w:t xml:space="preserve"> Biol Med – 2018. –  Vol. 98 – P. 126-146</w:t>
      </w:r>
    </w:p>
    <w:p w14:paraId="18D0F1B9" w14:textId="77777777" w:rsidR="00580C7B" w:rsidRPr="00AE4123" w:rsidRDefault="00580C7B" w:rsidP="002436BD">
      <w:pPr>
        <w:pStyle w:val="a3"/>
        <w:numPr>
          <w:ilvl w:val="0"/>
          <w:numId w:val="4"/>
        </w:numPr>
        <w:ind w:left="0" w:firstLine="709"/>
        <w:rPr>
          <w:rFonts w:cs="Times New Roman"/>
          <w:bCs/>
          <w:sz w:val="24"/>
          <w:szCs w:val="24"/>
        </w:rPr>
      </w:pPr>
      <w:r w:rsidRPr="00AE4123">
        <w:rPr>
          <w:rFonts w:cs="Times New Roman"/>
          <w:bCs/>
          <w:sz w:val="24"/>
          <w:szCs w:val="24"/>
        </w:rPr>
        <w:t xml:space="preserve">Борисов Д.Н., </w:t>
      </w:r>
      <w:proofErr w:type="spellStart"/>
      <w:r w:rsidRPr="00AE4123">
        <w:rPr>
          <w:rFonts w:cs="Times New Roman"/>
          <w:bCs/>
          <w:sz w:val="24"/>
          <w:szCs w:val="24"/>
        </w:rPr>
        <w:t>Кульнев</w:t>
      </w:r>
      <w:proofErr w:type="spellEnd"/>
      <w:r w:rsidRPr="00AE4123">
        <w:rPr>
          <w:rFonts w:cs="Times New Roman"/>
          <w:bCs/>
          <w:sz w:val="24"/>
          <w:szCs w:val="24"/>
        </w:rPr>
        <w:t xml:space="preserve"> С. В., </w:t>
      </w:r>
      <w:proofErr w:type="spellStart"/>
      <w:r w:rsidRPr="00AE4123">
        <w:rPr>
          <w:rFonts w:cs="Times New Roman"/>
          <w:bCs/>
          <w:sz w:val="24"/>
          <w:szCs w:val="24"/>
        </w:rPr>
        <w:t>Лемешкин</w:t>
      </w:r>
      <w:proofErr w:type="spellEnd"/>
      <w:r w:rsidRPr="00AE4123">
        <w:rPr>
          <w:rFonts w:cs="Times New Roman"/>
          <w:bCs/>
          <w:sz w:val="24"/>
          <w:szCs w:val="24"/>
        </w:rPr>
        <w:t xml:space="preserve"> Р. Н.  ИСПОЛЬЗОВАНИЕ ИСКУССТВЕННОГО ИНТЕЛЛЕКТА ПРИ АНАЛИЗЕ ЦИФРОВЫХ ДИАГНОСТИЧЕСКИХ ИЗОБРАЖЕНИЙ// СОСТОЯНИЕ И ПЕРСПЕКТИВЫ РАЗВИТИЯ СОВРЕМЕННОЙ НАУКИ ПО НАПРАВЛЕНИЮ "ТЕХНИЧЕСКОЕ ЗРЕНИЕ И РАСПОЗНАВАНИЕ ОБРАЗОВ". 2019. С. 163-169 URL: https://www.elibrary.ru/item.asp?id=41824272 (дата обращения: 28.02.2022). </w:t>
      </w:r>
    </w:p>
    <w:p w14:paraId="22D60B98" w14:textId="77777777" w:rsidR="00580C7B" w:rsidRPr="00AE4123" w:rsidRDefault="00580C7B" w:rsidP="002436BD">
      <w:pPr>
        <w:pStyle w:val="a3"/>
        <w:numPr>
          <w:ilvl w:val="0"/>
          <w:numId w:val="4"/>
        </w:numPr>
        <w:ind w:left="0" w:firstLine="709"/>
        <w:rPr>
          <w:rFonts w:cs="Times New Roman"/>
          <w:bCs/>
          <w:sz w:val="24"/>
          <w:szCs w:val="24"/>
        </w:rPr>
      </w:pPr>
      <w:bookmarkStart w:id="8" w:name="_Hlk142234080"/>
      <w:proofErr w:type="spellStart"/>
      <w:r w:rsidRPr="00AE4123">
        <w:rPr>
          <w:rFonts w:cs="Times New Roman"/>
          <w:bCs/>
          <w:sz w:val="24"/>
          <w:szCs w:val="24"/>
        </w:rPr>
        <w:t>Козарь</w:t>
      </w:r>
      <w:proofErr w:type="spellEnd"/>
      <w:r w:rsidRPr="00AE4123">
        <w:rPr>
          <w:rFonts w:cs="Times New Roman"/>
          <w:bCs/>
          <w:sz w:val="24"/>
          <w:szCs w:val="24"/>
        </w:rPr>
        <w:t xml:space="preserve"> </w:t>
      </w:r>
      <w:proofErr w:type="spellStart"/>
      <w:proofErr w:type="gramStart"/>
      <w:r w:rsidRPr="00AE4123">
        <w:rPr>
          <w:rFonts w:cs="Times New Roman"/>
          <w:bCs/>
          <w:sz w:val="24"/>
          <w:szCs w:val="24"/>
        </w:rPr>
        <w:t>Р.В.,Навроцкий</w:t>
      </w:r>
      <w:proofErr w:type="spellEnd"/>
      <w:proofErr w:type="gramEnd"/>
      <w:r w:rsidRPr="00AE4123">
        <w:rPr>
          <w:rFonts w:cs="Times New Roman"/>
          <w:bCs/>
          <w:sz w:val="24"/>
          <w:szCs w:val="24"/>
        </w:rPr>
        <w:t xml:space="preserve"> А.А.,</w:t>
      </w:r>
      <w:proofErr w:type="spellStart"/>
      <w:r w:rsidRPr="00AE4123">
        <w:rPr>
          <w:rFonts w:cs="Times New Roman"/>
          <w:bCs/>
          <w:sz w:val="24"/>
          <w:szCs w:val="24"/>
        </w:rPr>
        <w:t>Гуринович</w:t>
      </w:r>
      <w:proofErr w:type="spellEnd"/>
      <w:r w:rsidRPr="00AE4123">
        <w:rPr>
          <w:rFonts w:cs="Times New Roman"/>
          <w:bCs/>
          <w:sz w:val="24"/>
          <w:szCs w:val="24"/>
        </w:rPr>
        <w:t xml:space="preserve"> А.Б. Методы распознавания медицинских изображений в задачах компьютерной диагностики// Известия Гомельского государственного университета имени Ф. Скорины 2020. №3 (120). URL: https://elib.gsu.by/bitstream/123456789/11756/1/Kozar_Recognition_methods_for_medical.pdf (дата обращения: 12.02.2022).</w:t>
      </w:r>
    </w:p>
    <w:p w14:paraId="0249895C" w14:textId="77777777" w:rsidR="00580C7B" w:rsidRPr="00AE4123" w:rsidRDefault="00580C7B" w:rsidP="002436BD">
      <w:pPr>
        <w:pStyle w:val="a3"/>
        <w:numPr>
          <w:ilvl w:val="0"/>
          <w:numId w:val="4"/>
        </w:numPr>
        <w:ind w:left="0" w:firstLine="709"/>
        <w:rPr>
          <w:rFonts w:cs="Times New Roman"/>
          <w:bCs/>
          <w:sz w:val="24"/>
          <w:szCs w:val="24"/>
        </w:rPr>
      </w:pPr>
      <w:bookmarkStart w:id="9" w:name="_Hlk142219114"/>
      <w:bookmarkEnd w:id="8"/>
      <w:proofErr w:type="spellStart"/>
      <w:r w:rsidRPr="00AE4123">
        <w:rPr>
          <w:rFonts w:cs="Times New Roman"/>
          <w:bCs/>
          <w:sz w:val="24"/>
          <w:szCs w:val="24"/>
        </w:rPr>
        <w:lastRenderedPageBreak/>
        <w:t>Шубкин</w:t>
      </w:r>
      <w:proofErr w:type="spellEnd"/>
      <w:r w:rsidRPr="00AE4123">
        <w:rPr>
          <w:rFonts w:cs="Times New Roman"/>
          <w:bCs/>
          <w:sz w:val="24"/>
          <w:szCs w:val="24"/>
        </w:rPr>
        <w:t xml:space="preserve">, Е. О. Обзор методов сегментации медицинских изображений / Е. О. </w:t>
      </w:r>
      <w:proofErr w:type="spellStart"/>
      <w:r w:rsidRPr="00AE4123">
        <w:rPr>
          <w:rFonts w:cs="Times New Roman"/>
          <w:bCs/>
          <w:sz w:val="24"/>
          <w:szCs w:val="24"/>
        </w:rPr>
        <w:t>Шубкин</w:t>
      </w:r>
      <w:proofErr w:type="spellEnd"/>
      <w:r w:rsidRPr="00AE4123">
        <w:rPr>
          <w:rFonts w:cs="Times New Roman"/>
          <w:bCs/>
          <w:sz w:val="24"/>
          <w:szCs w:val="24"/>
        </w:rPr>
        <w:t xml:space="preserve"> // Молодежь и современные информационные </w:t>
      </w:r>
      <w:proofErr w:type="gramStart"/>
      <w:r w:rsidRPr="00AE4123">
        <w:rPr>
          <w:rFonts w:cs="Times New Roman"/>
          <w:bCs/>
          <w:sz w:val="24"/>
          <w:szCs w:val="24"/>
        </w:rPr>
        <w:t>технологии :</w:t>
      </w:r>
      <w:proofErr w:type="gramEnd"/>
      <w:r w:rsidRPr="00AE4123">
        <w:rPr>
          <w:rFonts w:cs="Times New Roman"/>
          <w:bCs/>
          <w:sz w:val="24"/>
          <w:szCs w:val="24"/>
        </w:rPr>
        <w:t xml:space="preserve"> Сборник трудов XVIII Международной научно-практической конференции студентов, аспирантов и молодых ученых, Томск, 22–26 марта 2021 года. – Томск: Национальный исследовательский Томский политехнический университет, 2021. – С. 90-91. – EDN GRSPJA.</w:t>
      </w:r>
    </w:p>
    <w:bookmarkEnd w:id="9"/>
    <w:p w14:paraId="4F18D37D" w14:textId="77777777" w:rsidR="00580C7B" w:rsidRPr="00AE4123" w:rsidRDefault="00580C7B" w:rsidP="002436BD">
      <w:pPr>
        <w:pStyle w:val="a3"/>
        <w:numPr>
          <w:ilvl w:val="0"/>
          <w:numId w:val="4"/>
        </w:numPr>
        <w:ind w:left="0" w:firstLine="709"/>
        <w:rPr>
          <w:rFonts w:cs="Times New Roman"/>
          <w:bCs/>
          <w:sz w:val="24"/>
          <w:szCs w:val="24"/>
        </w:rPr>
      </w:pPr>
      <w:r w:rsidRPr="00AE4123">
        <w:rPr>
          <w:rFonts w:cs="Times New Roman"/>
          <w:bCs/>
          <w:sz w:val="24"/>
          <w:szCs w:val="24"/>
        </w:rPr>
        <w:t xml:space="preserve">Шагалова П.А., Ерофеева </w:t>
      </w:r>
      <w:proofErr w:type="spellStart"/>
      <w:proofErr w:type="gramStart"/>
      <w:r w:rsidRPr="00AE4123">
        <w:rPr>
          <w:rFonts w:cs="Times New Roman"/>
          <w:bCs/>
          <w:sz w:val="24"/>
          <w:szCs w:val="24"/>
        </w:rPr>
        <w:t>А.Д.,Орлова</w:t>
      </w:r>
      <w:proofErr w:type="spellEnd"/>
      <w:proofErr w:type="gramEnd"/>
      <w:r w:rsidRPr="00AE4123">
        <w:rPr>
          <w:rFonts w:cs="Times New Roman"/>
          <w:bCs/>
          <w:sz w:val="24"/>
          <w:szCs w:val="24"/>
        </w:rPr>
        <w:t xml:space="preserve"> </w:t>
      </w:r>
      <w:proofErr w:type="spellStart"/>
      <w:r w:rsidRPr="00AE4123">
        <w:rPr>
          <w:rFonts w:cs="Times New Roman"/>
          <w:bCs/>
          <w:sz w:val="24"/>
          <w:szCs w:val="24"/>
        </w:rPr>
        <w:t>М.М.,Чистякова</w:t>
      </w:r>
      <w:proofErr w:type="spellEnd"/>
      <w:r w:rsidRPr="00AE4123">
        <w:rPr>
          <w:rFonts w:cs="Times New Roman"/>
          <w:bCs/>
          <w:sz w:val="24"/>
          <w:szCs w:val="24"/>
        </w:rPr>
        <w:t xml:space="preserve"> Ю.С., Соколова Э.С. ИССЛЕДОВАНИЕ АЛГОРИТМОВ ПРЕДОБРАБОТКИ ИЗОБРАЖЕНИЙ ДЛЯ ПОВЫШЕНИЯ ЭФФЕКТИВНОСТИ РАСПОЗНАВАНИЯ МЕДИЦИНСКИХ СНИМКОВ // Труды НГТУ им. Р. Е. Алексеева 2020. №1(128) URL: https://cyberleninka.ru/article/n/issledovanie-algoritmov-predobrabotki-izobrazheniy-dlya-povysheniya-effektivnosti-raspoznavaniya-meditsinskih-snimkov/viewer (дата обращения: 14.02.2022).</w:t>
      </w:r>
    </w:p>
    <w:p w14:paraId="762A2A78" w14:textId="77777777" w:rsidR="00326A1E" w:rsidRPr="00AE4123" w:rsidRDefault="00326A1E" w:rsidP="002436BD">
      <w:pPr>
        <w:pStyle w:val="a3"/>
        <w:numPr>
          <w:ilvl w:val="0"/>
          <w:numId w:val="4"/>
        </w:numPr>
        <w:ind w:left="0" w:firstLine="709"/>
        <w:rPr>
          <w:rFonts w:cs="Times New Roman"/>
          <w:bCs/>
          <w:sz w:val="24"/>
          <w:szCs w:val="24"/>
        </w:rPr>
      </w:pPr>
      <w:r w:rsidRPr="00AE4123">
        <w:rPr>
          <w:rFonts w:cs="Times New Roman"/>
          <w:bCs/>
          <w:sz w:val="24"/>
          <w:szCs w:val="24"/>
        </w:rPr>
        <w:t>Анализ медицинских изображений [Электронный ресурс] / URL: https://postnauka.ru/faq/80995.</w:t>
      </w:r>
    </w:p>
    <w:p w14:paraId="4AAC2C6A" w14:textId="77777777" w:rsidR="00326A1E" w:rsidRPr="00AE4123" w:rsidRDefault="00326A1E" w:rsidP="002436BD">
      <w:pPr>
        <w:pStyle w:val="a3"/>
        <w:numPr>
          <w:ilvl w:val="0"/>
          <w:numId w:val="4"/>
        </w:numPr>
        <w:ind w:left="0" w:firstLine="709"/>
        <w:rPr>
          <w:rFonts w:cs="Times New Roman"/>
          <w:bCs/>
          <w:sz w:val="24"/>
          <w:szCs w:val="24"/>
          <w:lang w:val="en-US"/>
        </w:rPr>
      </w:pPr>
      <w:proofErr w:type="spellStart"/>
      <w:r w:rsidRPr="00AE4123">
        <w:rPr>
          <w:rFonts w:cs="Times New Roman"/>
          <w:bCs/>
          <w:sz w:val="24"/>
          <w:szCs w:val="24"/>
          <w:lang w:val="en-US"/>
        </w:rPr>
        <w:t>Boominathan</w:t>
      </w:r>
      <w:proofErr w:type="spellEnd"/>
      <w:r w:rsidRPr="00AE4123">
        <w:rPr>
          <w:rFonts w:cs="Times New Roman"/>
          <w:bCs/>
          <w:sz w:val="24"/>
          <w:szCs w:val="24"/>
          <w:lang w:val="en-US"/>
        </w:rPr>
        <w:t xml:space="preserve"> L., </w:t>
      </w:r>
      <w:proofErr w:type="spellStart"/>
      <w:r w:rsidRPr="00AE4123">
        <w:rPr>
          <w:rFonts w:cs="Times New Roman"/>
          <w:bCs/>
          <w:sz w:val="24"/>
          <w:szCs w:val="24"/>
          <w:lang w:val="en-US"/>
        </w:rPr>
        <w:t>Kruthiventi</w:t>
      </w:r>
      <w:proofErr w:type="spellEnd"/>
      <w:r w:rsidRPr="00AE4123">
        <w:rPr>
          <w:rFonts w:cs="Times New Roman"/>
          <w:bCs/>
          <w:sz w:val="24"/>
          <w:szCs w:val="24"/>
          <w:lang w:val="en-US"/>
        </w:rPr>
        <w:t xml:space="preserve"> S.S., </w:t>
      </w:r>
      <w:proofErr w:type="spellStart"/>
      <w:r w:rsidRPr="00AE4123">
        <w:rPr>
          <w:rFonts w:cs="Times New Roman"/>
          <w:bCs/>
          <w:sz w:val="24"/>
          <w:szCs w:val="24"/>
          <w:lang w:val="en-US"/>
        </w:rPr>
        <w:t>Babu</w:t>
      </w:r>
      <w:proofErr w:type="spellEnd"/>
      <w:r w:rsidRPr="00AE4123">
        <w:rPr>
          <w:rFonts w:cs="Times New Roman"/>
          <w:bCs/>
          <w:sz w:val="24"/>
          <w:szCs w:val="24"/>
          <w:lang w:val="en-US"/>
        </w:rPr>
        <w:t xml:space="preserve"> R.V. </w:t>
      </w:r>
      <w:proofErr w:type="spellStart"/>
      <w:r w:rsidRPr="00AE4123">
        <w:rPr>
          <w:rFonts w:cs="Times New Roman"/>
          <w:bCs/>
          <w:sz w:val="24"/>
          <w:szCs w:val="24"/>
          <w:lang w:val="en-US"/>
        </w:rPr>
        <w:t>CrowdNet</w:t>
      </w:r>
      <w:proofErr w:type="spellEnd"/>
      <w:r w:rsidRPr="00AE4123">
        <w:rPr>
          <w:rFonts w:cs="Times New Roman"/>
          <w:bCs/>
          <w:sz w:val="24"/>
          <w:szCs w:val="24"/>
          <w:lang w:val="en-US"/>
        </w:rPr>
        <w:t xml:space="preserve">: A Deep Convolutional Network for Dense Crowd Counting / L. </w:t>
      </w:r>
      <w:proofErr w:type="spellStart"/>
      <w:r w:rsidRPr="00AE4123">
        <w:rPr>
          <w:rFonts w:cs="Times New Roman"/>
          <w:bCs/>
          <w:sz w:val="24"/>
          <w:szCs w:val="24"/>
          <w:lang w:val="en-US"/>
        </w:rPr>
        <w:t>Boominathan</w:t>
      </w:r>
      <w:proofErr w:type="spellEnd"/>
      <w:r w:rsidRPr="00AE4123">
        <w:rPr>
          <w:rFonts w:cs="Times New Roman"/>
          <w:bCs/>
          <w:sz w:val="24"/>
          <w:szCs w:val="24"/>
          <w:lang w:val="en-US"/>
        </w:rPr>
        <w:t xml:space="preserve">, S.S. </w:t>
      </w:r>
      <w:proofErr w:type="spellStart"/>
      <w:r w:rsidRPr="00AE4123">
        <w:rPr>
          <w:rFonts w:cs="Times New Roman"/>
          <w:bCs/>
          <w:sz w:val="24"/>
          <w:szCs w:val="24"/>
          <w:lang w:val="en-US"/>
        </w:rPr>
        <w:t>Kruthiventi</w:t>
      </w:r>
      <w:proofErr w:type="spellEnd"/>
      <w:r w:rsidRPr="00AE4123">
        <w:rPr>
          <w:rFonts w:cs="Times New Roman"/>
          <w:bCs/>
          <w:sz w:val="24"/>
          <w:szCs w:val="24"/>
          <w:lang w:val="en-US"/>
        </w:rPr>
        <w:t xml:space="preserve">, R.V.  Babu // Proceedings of the 2016 ACM on Multimedia </w:t>
      </w:r>
      <w:proofErr w:type="gramStart"/>
      <w:r w:rsidRPr="00AE4123">
        <w:rPr>
          <w:rFonts w:cs="Times New Roman"/>
          <w:bCs/>
          <w:sz w:val="24"/>
          <w:szCs w:val="24"/>
          <w:lang w:val="en-US"/>
        </w:rPr>
        <w:t>Conference  –</w:t>
      </w:r>
      <w:proofErr w:type="gramEnd"/>
      <w:r w:rsidRPr="00AE4123">
        <w:rPr>
          <w:rFonts w:cs="Times New Roman"/>
          <w:bCs/>
          <w:sz w:val="24"/>
          <w:szCs w:val="24"/>
          <w:lang w:val="en-US"/>
        </w:rPr>
        <w:t xml:space="preserve">   2016. –   P. 640-644.</w:t>
      </w:r>
    </w:p>
    <w:p w14:paraId="60F25CF7" w14:textId="77777777" w:rsidR="00326A1E" w:rsidRPr="00AE4123" w:rsidRDefault="00326A1E" w:rsidP="002436BD">
      <w:pPr>
        <w:pStyle w:val="a3"/>
        <w:numPr>
          <w:ilvl w:val="0"/>
          <w:numId w:val="4"/>
        </w:numPr>
        <w:ind w:left="0" w:firstLine="709"/>
        <w:rPr>
          <w:rFonts w:cs="Times New Roman"/>
          <w:bCs/>
          <w:sz w:val="24"/>
          <w:szCs w:val="24"/>
          <w:lang w:val="en-US"/>
        </w:rPr>
      </w:pPr>
      <w:r w:rsidRPr="00AE4123">
        <w:rPr>
          <w:rFonts w:cs="Times New Roman"/>
          <w:bCs/>
          <w:sz w:val="24"/>
          <w:szCs w:val="24"/>
          <w:lang w:val="en-US"/>
        </w:rPr>
        <w:t xml:space="preserve">YOLO: Real-Time Object Detection. — </w:t>
      </w:r>
      <w:proofErr w:type="gramStart"/>
      <w:r w:rsidRPr="00AE4123">
        <w:rPr>
          <w:rFonts w:cs="Times New Roman"/>
          <w:bCs/>
          <w:sz w:val="24"/>
          <w:szCs w:val="24"/>
        </w:rPr>
        <w:t>Текст</w:t>
      </w:r>
      <w:r w:rsidRPr="00AE4123">
        <w:rPr>
          <w:rFonts w:cs="Times New Roman"/>
          <w:bCs/>
          <w:sz w:val="24"/>
          <w:szCs w:val="24"/>
          <w:lang w:val="en-US"/>
        </w:rPr>
        <w:t xml:space="preserve"> :</w:t>
      </w:r>
      <w:proofErr w:type="gramEnd"/>
      <w:r w:rsidRPr="00AE4123">
        <w:rPr>
          <w:rFonts w:cs="Times New Roman"/>
          <w:bCs/>
          <w:sz w:val="24"/>
          <w:szCs w:val="24"/>
          <w:lang w:val="en-US"/>
        </w:rPr>
        <w:t xml:space="preserve"> </w:t>
      </w:r>
      <w:r w:rsidRPr="00AE4123">
        <w:rPr>
          <w:rFonts w:cs="Times New Roman"/>
          <w:bCs/>
          <w:sz w:val="24"/>
          <w:szCs w:val="24"/>
        </w:rPr>
        <w:t>электронный</w:t>
      </w:r>
      <w:r w:rsidRPr="00AE4123">
        <w:rPr>
          <w:rFonts w:cs="Times New Roman"/>
          <w:bCs/>
          <w:sz w:val="24"/>
          <w:szCs w:val="24"/>
          <w:lang w:val="en-US"/>
        </w:rPr>
        <w:t xml:space="preserve"> // jreddie.com : [</w:t>
      </w:r>
      <w:r w:rsidRPr="00AE4123">
        <w:rPr>
          <w:rFonts w:cs="Times New Roman"/>
          <w:bCs/>
          <w:sz w:val="24"/>
          <w:szCs w:val="24"/>
        </w:rPr>
        <w:t>сайт</w:t>
      </w:r>
      <w:r w:rsidRPr="00AE4123">
        <w:rPr>
          <w:rFonts w:cs="Times New Roman"/>
          <w:bCs/>
          <w:sz w:val="24"/>
          <w:szCs w:val="24"/>
          <w:lang w:val="en-US"/>
        </w:rPr>
        <w:t>]. — URL: https://pjreddie.com/darknet/yolo/ (</w:t>
      </w:r>
      <w:r w:rsidRPr="00AE4123">
        <w:rPr>
          <w:rFonts w:cs="Times New Roman"/>
          <w:bCs/>
          <w:sz w:val="24"/>
          <w:szCs w:val="24"/>
        </w:rPr>
        <w:t>дата</w:t>
      </w:r>
      <w:r w:rsidRPr="00AE4123">
        <w:rPr>
          <w:rFonts w:cs="Times New Roman"/>
          <w:bCs/>
          <w:sz w:val="24"/>
          <w:szCs w:val="24"/>
          <w:lang w:val="en-US"/>
        </w:rPr>
        <w:t xml:space="preserve"> </w:t>
      </w:r>
      <w:r w:rsidRPr="00AE4123">
        <w:rPr>
          <w:rFonts w:cs="Times New Roman"/>
          <w:bCs/>
          <w:sz w:val="24"/>
          <w:szCs w:val="24"/>
        </w:rPr>
        <w:t>обращения</w:t>
      </w:r>
      <w:r w:rsidRPr="00AE4123">
        <w:rPr>
          <w:rFonts w:cs="Times New Roman"/>
          <w:bCs/>
          <w:sz w:val="24"/>
          <w:szCs w:val="24"/>
          <w:lang w:val="en-US"/>
        </w:rPr>
        <w:t>: 18.03.2022).</w:t>
      </w:r>
    </w:p>
    <w:p w14:paraId="780C473F" w14:textId="77777777" w:rsidR="00326A1E" w:rsidRPr="00AE4123" w:rsidRDefault="00326A1E" w:rsidP="002436BD">
      <w:pPr>
        <w:pStyle w:val="a3"/>
        <w:numPr>
          <w:ilvl w:val="0"/>
          <w:numId w:val="4"/>
        </w:numPr>
        <w:ind w:left="0" w:firstLine="709"/>
        <w:rPr>
          <w:rFonts w:cs="Times New Roman"/>
          <w:bCs/>
          <w:sz w:val="24"/>
          <w:szCs w:val="24"/>
          <w:lang w:val="en-US"/>
        </w:rPr>
      </w:pPr>
      <w:r w:rsidRPr="00AE4123">
        <w:rPr>
          <w:rFonts w:cs="Times New Roman"/>
          <w:bCs/>
          <w:sz w:val="24"/>
          <w:szCs w:val="24"/>
          <w:lang w:val="en-US"/>
        </w:rPr>
        <w:t xml:space="preserve">Priya, Dwivedi YOLOv5 compared to Faster RCNN. Who wins? / Dwivedi Priya. — </w:t>
      </w:r>
      <w:proofErr w:type="gramStart"/>
      <w:r w:rsidRPr="00AE4123">
        <w:rPr>
          <w:rFonts w:cs="Times New Roman"/>
          <w:bCs/>
          <w:sz w:val="24"/>
          <w:szCs w:val="24"/>
        </w:rPr>
        <w:t>Текст</w:t>
      </w:r>
      <w:r w:rsidRPr="00AE4123">
        <w:rPr>
          <w:rFonts w:cs="Times New Roman"/>
          <w:bCs/>
          <w:sz w:val="24"/>
          <w:szCs w:val="24"/>
          <w:lang w:val="en-US"/>
        </w:rPr>
        <w:t xml:space="preserve"> :</w:t>
      </w:r>
      <w:proofErr w:type="gramEnd"/>
      <w:r w:rsidRPr="00AE4123">
        <w:rPr>
          <w:rFonts w:cs="Times New Roman"/>
          <w:bCs/>
          <w:sz w:val="24"/>
          <w:szCs w:val="24"/>
          <w:lang w:val="en-US"/>
        </w:rPr>
        <w:t xml:space="preserve"> </w:t>
      </w:r>
      <w:r w:rsidRPr="00AE4123">
        <w:rPr>
          <w:rFonts w:cs="Times New Roman"/>
          <w:bCs/>
          <w:sz w:val="24"/>
          <w:szCs w:val="24"/>
        </w:rPr>
        <w:t>электронный</w:t>
      </w:r>
      <w:r w:rsidRPr="00AE4123">
        <w:rPr>
          <w:rFonts w:cs="Times New Roman"/>
          <w:bCs/>
          <w:sz w:val="24"/>
          <w:szCs w:val="24"/>
          <w:lang w:val="en-US"/>
        </w:rPr>
        <w:t xml:space="preserve"> // towardsdatascience.com : [</w:t>
      </w:r>
      <w:r w:rsidRPr="00AE4123">
        <w:rPr>
          <w:rFonts w:cs="Times New Roman"/>
          <w:bCs/>
          <w:sz w:val="24"/>
          <w:szCs w:val="24"/>
        </w:rPr>
        <w:t>сайт</w:t>
      </w:r>
      <w:r w:rsidRPr="00AE4123">
        <w:rPr>
          <w:rFonts w:cs="Times New Roman"/>
          <w:bCs/>
          <w:sz w:val="24"/>
          <w:szCs w:val="24"/>
          <w:lang w:val="en-US"/>
        </w:rPr>
        <w:t>]. — URL: https://towardsdatascience.com/yolov5-compared-to-faster-rcnn-who-wins-a771cd6c9fb4 (</w:t>
      </w:r>
      <w:r w:rsidRPr="00AE4123">
        <w:rPr>
          <w:rFonts w:cs="Times New Roman"/>
          <w:bCs/>
          <w:sz w:val="24"/>
          <w:szCs w:val="24"/>
        </w:rPr>
        <w:t>дата</w:t>
      </w:r>
      <w:r w:rsidRPr="00AE4123">
        <w:rPr>
          <w:rFonts w:cs="Times New Roman"/>
          <w:bCs/>
          <w:sz w:val="24"/>
          <w:szCs w:val="24"/>
          <w:lang w:val="en-US"/>
        </w:rPr>
        <w:t xml:space="preserve"> </w:t>
      </w:r>
      <w:r w:rsidRPr="00AE4123">
        <w:rPr>
          <w:rFonts w:cs="Times New Roman"/>
          <w:bCs/>
          <w:sz w:val="24"/>
          <w:szCs w:val="24"/>
        </w:rPr>
        <w:t>обращения</w:t>
      </w:r>
      <w:r w:rsidRPr="00AE4123">
        <w:rPr>
          <w:rFonts w:cs="Times New Roman"/>
          <w:bCs/>
          <w:sz w:val="24"/>
          <w:szCs w:val="24"/>
          <w:lang w:val="en-US"/>
        </w:rPr>
        <w:t>: 28.04.2022).</w:t>
      </w:r>
    </w:p>
    <w:p w14:paraId="20E5224D" w14:textId="6972CCEF" w:rsidR="00481E45" w:rsidRDefault="00326A1E" w:rsidP="002436BD">
      <w:pPr>
        <w:pStyle w:val="a3"/>
        <w:numPr>
          <w:ilvl w:val="0"/>
          <w:numId w:val="4"/>
        </w:numPr>
        <w:ind w:left="0" w:firstLine="709"/>
        <w:rPr>
          <w:rFonts w:cs="Times New Roman"/>
          <w:bCs/>
          <w:sz w:val="24"/>
          <w:szCs w:val="24"/>
        </w:rPr>
      </w:pPr>
      <w:r w:rsidRPr="00AE4123">
        <w:rPr>
          <w:rFonts w:cs="Times New Roman"/>
          <w:bCs/>
          <w:sz w:val="24"/>
          <w:szCs w:val="24"/>
        </w:rPr>
        <w:t xml:space="preserve">YOLOv5: </w:t>
      </w:r>
      <w:proofErr w:type="spellStart"/>
      <w:r w:rsidRPr="00AE4123">
        <w:rPr>
          <w:rFonts w:cs="Times New Roman"/>
          <w:bCs/>
          <w:sz w:val="24"/>
          <w:szCs w:val="24"/>
        </w:rPr>
        <w:t>state-of-the-art</w:t>
      </w:r>
      <w:proofErr w:type="spellEnd"/>
      <w:r w:rsidRPr="00AE4123">
        <w:rPr>
          <w:rFonts w:cs="Times New Roman"/>
          <w:bCs/>
          <w:sz w:val="24"/>
          <w:szCs w:val="24"/>
        </w:rPr>
        <w:t xml:space="preserve"> модель для распознавания объектов. — Текст: электронный // neurohive.io: [сайт]. — URL: https://neurohive.io/ru/papers/yolov5-state-of-the-art-model-dlya-raspoznavaniya-obektov/ (дата обращения: 28.04.2022)</w:t>
      </w:r>
      <w:r w:rsidR="00C852FD" w:rsidRPr="00AE4123">
        <w:rPr>
          <w:rFonts w:cs="Times New Roman"/>
          <w:bCs/>
          <w:sz w:val="24"/>
          <w:szCs w:val="24"/>
        </w:rPr>
        <w:t>.</w:t>
      </w:r>
    </w:p>
    <w:p w14:paraId="742CD08D" w14:textId="656B1E0E" w:rsidR="00301FFC" w:rsidRDefault="00301FFC" w:rsidP="002436BD">
      <w:pPr>
        <w:pStyle w:val="a3"/>
        <w:numPr>
          <w:ilvl w:val="0"/>
          <w:numId w:val="4"/>
        </w:numPr>
        <w:ind w:left="0" w:firstLine="709"/>
        <w:rPr>
          <w:rFonts w:cs="Times New Roman"/>
          <w:bCs/>
          <w:sz w:val="24"/>
          <w:szCs w:val="24"/>
        </w:rPr>
      </w:pPr>
      <w:r w:rsidRPr="00301FFC">
        <w:rPr>
          <w:rFonts w:cs="Times New Roman"/>
          <w:bCs/>
          <w:sz w:val="24"/>
          <w:szCs w:val="24"/>
        </w:rPr>
        <w:t>Руденко, М. А. Нечеткая модель классификации медицинских изображений на основе нейронных сетей / М. А. Руденко, А. В. Руденко // Международная конференция по мягким вычислениям и измерениям. – 2021. – Т. 1. – С. 336-339. – EDN ELMYDU.</w:t>
      </w:r>
    </w:p>
    <w:p w14:paraId="596CE98F" w14:textId="624B2D3E" w:rsidR="00C21748" w:rsidRDefault="00C21748" w:rsidP="002436BD">
      <w:pPr>
        <w:pStyle w:val="a3"/>
        <w:numPr>
          <w:ilvl w:val="0"/>
          <w:numId w:val="4"/>
        </w:numPr>
        <w:ind w:left="0" w:firstLine="709"/>
        <w:rPr>
          <w:rFonts w:cs="Times New Roman"/>
          <w:bCs/>
          <w:sz w:val="24"/>
          <w:szCs w:val="24"/>
        </w:rPr>
      </w:pPr>
      <w:proofErr w:type="spellStart"/>
      <w:r w:rsidRPr="00C21748">
        <w:rPr>
          <w:rFonts w:cs="Times New Roman"/>
          <w:bCs/>
          <w:sz w:val="24"/>
          <w:szCs w:val="24"/>
        </w:rPr>
        <w:t>Бурдин</w:t>
      </w:r>
      <w:proofErr w:type="spellEnd"/>
      <w:r w:rsidRPr="00C21748">
        <w:rPr>
          <w:rFonts w:cs="Times New Roman"/>
          <w:bCs/>
          <w:sz w:val="24"/>
          <w:szCs w:val="24"/>
        </w:rPr>
        <w:t xml:space="preserve">, Д. В. Интеллектуальная система анализа и оценки медицинских изображений для поддержки принятия врачебных решений / Д. В. </w:t>
      </w:r>
      <w:proofErr w:type="spellStart"/>
      <w:r w:rsidRPr="00C21748">
        <w:rPr>
          <w:rFonts w:cs="Times New Roman"/>
          <w:bCs/>
          <w:sz w:val="24"/>
          <w:szCs w:val="24"/>
        </w:rPr>
        <w:t>Бурдин</w:t>
      </w:r>
      <w:proofErr w:type="spellEnd"/>
      <w:r w:rsidRPr="00C21748">
        <w:rPr>
          <w:rFonts w:cs="Times New Roman"/>
          <w:bCs/>
          <w:sz w:val="24"/>
          <w:szCs w:val="24"/>
        </w:rPr>
        <w:t>, М. А. Руденко // Наноиндустрия. – 2021. – Т. 14, № S7(107). – С. 821-822. – DOI 10.22184/1993-8578.2021.14.7s.821.822. – EDN SRNBMW.</w:t>
      </w:r>
    </w:p>
    <w:p w14:paraId="05C62420" w14:textId="77777777" w:rsidR="00243333" w:rsidRPr="002F7BA5" w:rsidRDefault="00243333" w:rsidP="00243333">
      <w:pPr>
        <w:pStyle w:val="a3"/>
        <w:numPr>
          <w:ilvl w:val="0"/>
          <w:numId w:val="4"/>
        </w:numPr>
        <w:ind w:left="0" w:firstLine="709"/>
        <w:rPr>
          <w:sz w:val="24"/>
          <w:szCs w:val="28"/>
        </w:rPr>
      </w:pPr>
      <w:r w:rsidRPr="002F7BA5">
        <w:rPr>
          <w:sz w:val="24"/>
          <w:szCs w:val="28"/>
        </w:rPr>
        <w:t xml:space="preserve">Система детектирования и анализа объектов на КТ-снимках в урологии / М. А. Руденко, А. В. Руденко, М. А. Крапивина, В. С. Лисовский // III Международная </w:t>
      </w:r>
      <w:r w:rsidRPr="002F7BA5">
        <w:rPr>
          <w:sz w:val="24"/>
          <w:szCs w:val="28"/>
        </w:rPr>
        <w:lastRenderedPageBreak/>
        <w:t xml:space="preserve">конференция по нейронным сетям и </w:t>
      </w:r>
      <w:proofErr w:type="spellStart"/>
      <w:r w:rsidRPr="002F7BA5">
        <w:rPr>
          <w:sz w:val="24"/>
          <w:szCs w:val="28"/>
        </w:rPr>
        <w:t>нейротехнологиям</w:t>
      </w:r>
      <w:proofErr w:type="spellEnd"/>
      <w:r w:rsidRPr="002F7BA5">
        <w:rPr>
          <w:sz w:val="24"/>
          <w:szCs w:val="28"/>
        </w:rPr>
        <w:t xml:space="preserve"> (NEURONT'2022) : сборник докладов, Санкт-Петербург, 16 июня 2022 года. – Санкт-Петербург: Санкт-Петербургский государственный электротехнический университет "ЛЭТИ" им. В.И. Ульянова (Ленина), 2022. – С. 38-42. – EDN LXCNGO. </w:t>
      </w:r>
    </w:p>
    <w:p w14:paraId="5E8FA5D9" w14:textId="77777777" w:rsidR="00301FFC" w:rsidRPr="00243333" w:rsidRDefault="00301FFC" w:rsidP="00243333">
      <w:pPr>
        <w:ind w:firstLine="0"/>
        <w:rPr>
          <w:rFonts w:cs="Times New Roman"/>
          <w:bCs/>
          <w:sz w:val="24"/>
          <w:szCs w:val="24"/>
        </w:rPr>
      </w:pPr>
    </w:p>
    <w:sectPr w:rsidR="00301FFC" w:rsidRPr="0024333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B70C33"/>
    <w:multiLevelType w:val="multilevel"/>
    <w:tmpl w:val="C10EEC82"/>
    <w:lvl w:ilvl="0">
      <w:start w:val="1"/>
      <w:numFmt w:val="bullet"/>
      <w:suff w:val="space"/>
      <w:lvlText w:val="-"/>
      <w:lvlJc w:val="left"/>
      <w:pPr>
        <w:ind w:left="720" w:hanging="360"/>
      </w:pPr>
      <w:rPr>
        <w:rFonts w:ascii="Times New Roman" w:hAnsi="Times New Roman" w:cs="Times New Roman"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7FB5493"/>
    <w:multiLevelType w:val="hybridMultilevel"/>
    <w:tmpl w:val="97E0EF8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15:restartNumberingAfterBreak="0">
    <w:nsid w:val="6C402C58"/>
    <w:multiLevelType w:val="hybridMultilevel"/>
    <w:tmpl w:val="C136E6FE"/>
    <w:lvl w:ilvl="0" w:tplc="1F321310">
      <w:start w:val="1"/>
      <w:numFmt w:val="decimal"/>
      <w:pStyle w:val="figurecaption"/>
      <w:lvlText w:val="Рис.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 w15:restartNumberingAfterBreak="0">
    <w:nsid w:val="7B040D91"/>
    <w:multiLevelType w:val="hybridMultilevel"/>
    <w:tmpl w:val="2E74A0DC"/>
    <w:lvl w:ilvl="0" w:tplc="E9805856">
      <w:start w:val="1"/>
      <w:numFmt w:val="decimal"/>
      <w:suff w:val="space"/>
      <w:lvlText w:val="%1"/>
      <w:lvlJc w:val="left"/>
      <w:pPr>
        <w:ind w:left="6173" w:hanging="360"/>
      </w:pPr>
      <w:rPr>
        <w:rFonts w:hint="default"/>
      </w:rPr>
    </w:lvl>
    <w:lvl w:ilvl="1" w:tplc="04190019" w:tentative="1">
      <w:start w:val="1"/>
      <w:numFmt w:val="lowerLetter"/>
      <w:lvlText w:val="%2."/>
      <w:lvlJc w:val="left"/>
      <w:pPr>
        <w:ind w:left="3207" w:hanging="360"/>
      </w:pPr>
    </w:lvl>
    <w:lvl w:ilvl="2" w:tplc="0419001B" w:tentative="1">
      <w:start w:val="1"/>
      <w:numFmt w:val="lowerRoman"/>
      <w:lvlText w:val="%3."/>
      <w:lvlJc w:val="right"/>
      <w:pPr>
        <w:ind w:left="3927" w:hanging="180"/>
      </w:pPr>
    </w:lvl>
    <w:lvl w:ilvl="3" w:tplc="0419000F" w:tentative="1">
      <w:start w:val="1"/>
      <w:numFmt w:val="decimal"/>
      <w:lvlText w:val="%4."/>
      <w:lvlJc w:val="left"/>
      <w:pPr>
        <w:ind w:left="4647" w:hanging="360"/>
      </w:pPr>
    </w:lvl>
    <w:lvl w:ilvl="4" w:tplc="04190019" w:tentative="1">
      <w:start w:val="1"/>
      <w:numFmt w:val="lowerLetter"/>
      <w:lvlText w:val="%5."/>
      <w:lvlJc w:val="left"/>
      <w:pPr>
        <w:ind w:left="5367" w:hanging="360"/>
      </w:pPr>
    </w:lvl>
    <w:lvl w:ilvl="5" w:tplc="0419001B" w:tentative="1">
      <w:start w:val="1"/>
      <w:numFmt w:val="lowerRoman"/>
      <w:lvlText w:val="%6."/>
      <w:lvlJc w:val="right"/>
      <w:pPr>
        <w:ind w:left="6087" w:hanging="180"/>
      </w:pPr>
    </w:lvl>
    <w:lvl w:ilvl="6" w:tplc="0419000F" w:tentative="1">
      <w:start w:val="1"/>
      <w:numFmt w:val="decimal"/>
      <w:lvlText w:val="%7."/>
      <w:lvlJc w:val="left"/>
      <w:pPr>
        <w:ind w:left="6807" w:hanging="360"/>
      </w:pPr>
    </w:lvl>
    <w:lvl w:ilvl="7" w:tplc="04190019" w:tentative="1">
      <w:start w:val="1"/>
      <w:numFmt w:val="lowerLetter"/>
      <w:lvlText w:val="%8."/>
      <w:lvlJc w:val="left"/>
      <w:pPr>
        <w:ind w:left="7527" w:hanging="360"/>
      </w:pPr>
    </w:lvl>
    <w:lvl w:ilvl="8" w:tplc="0419001B" w:tentative="1">
      <w:start w:val="1"/>
      <w:numFmt w:val="lowerRoman"/>
      <w:lvlText w:val="%9."/>
      <w:lvlJc w:val="right"/>
      <w:pPr>
        <w:ind w:left="8247"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6C92"/>
    <w:rsid w:val="0008040B"/>
    <w:rsid w:val="0008791B"/>
    <w:rsid w:val="00162D62"/>
    <w:rsid w:val="00181467"/>
    <w:rsid w:val="00204757"/>
    <w:rsid w:val="002151AC"/>
    <w:rsid w:val="00243333"/>
    <w:rsid w:val="002436BD"/>
    <w:rsid w:val="00263C51"/>
    <w:rsid w:val="00290984"/>
    <w:rsid w:val="002F5975"/>
    <w:rsid w:val="00301FFC"/>
    <w:rsid w:val="00306223"/>
    <w:rsid w:val="00326A1E"/>
    <w:rsid w:val="003D689F"/>
    <w:rsid w:val="00415B12"/>
    <w:rsid w:val="00421552"/>
    <w:rsid w:val="00481E45"/>
    <w:rsid w:val="00494F25"/>
    <w:rsid w:val="005018B7"/>
    <w:rsid w:val="00571FB0"/>
    <w:rsid w:val="00580C7B"/>
    <w:rsid w:val="00616C92"/>
    <w:rsid w:val="0064475A"/>
    <w:rsid w:val="00686E43"/>
    <w:rsid w:val="00715AB5"/>
    <w:rsid w:val="007969BD"/>
    <w:rsid w:val="007F3750"/>
    <w:rsid w:val="008360C4"/>
    <w:rsid w:val="00840ADC"/>
    <w:rsid w:val="008F26DD"/>
    <w:rsid w:val="00A04B65"/>
    <w:rsid w:val="00A317C6"/>
    <w:rsid w:val="00A555D4"/>
    <w:rsid w:val="00AA06AA"/>
    <w:rsid w:val="00AE3B36"/>
    <w:rsid w:val="00AE4123"/>
    <w:rsid w:val="00B278DE"/>
    <w:rsid w:val="00BA22C2"/>
    <w:rsid w:val="00BF5135"/>
    <w:rsid w:val="00C21748"/>
    <w:rsid w:val="00C852FD"/>
    <w:rsid w:val="00C90441"/>
    <w:rsid w:val="00CD4B07"/>
    <w:rsid w:val="00CE6CEA"/>
    <w:rsid w:val="00CE7523"/>
    <w:rsid w:val="00DE6C21"/>
    <w:rsid w:val="00E7038C"/>
    <w:rsid w:val="00EE2E14"/>
    <w:rsid w:val="00F61B26"/>
    <w:rsid w:val="00F86BB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AD607D"/>
  <w15:chartTrackingRefBased/>
  <w15:docId w15:val="{DC895027-78ED-4C74-9B9C-59CC043D1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CD4B07"/>
    <w:pPr>
      <w:spacing w:after="0" w:line="360" w:lineRule="auto"/>
      <w:ind w:firstLine="709"/>
      <w:contextualSpacing/>
      <w:jc w:val="both"/>
    </w:pPr>
    <w:rPr>
      <w:rFonts w:ascii="Times New Roman" w:eastAsiaTheme="minorHAnsi"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D4B07"/>
    <w:pPr>
      <w:ind w:left="720"/>
    </w:pPr>
  </w:style>
  <w:style w:type="paragraph" w:customStyle="1" w:styleId="figurecaption">
    <w:name w:val="figure caption"/>
    <w:qFormat/>
    <w:rsid w:val="00421552"/>
    <w:pPr>
      <w:numPr>
        <w:numId w:val="3"/>
      </w:numPr>
      <w:tabs>
        <w:tab w:val="left" w:pos="533"/>
      </w:tabs>
      <w:spacing w:before="80" w:after="200" w:line="240" w:lineRule="auto"/>
      <w:jc w:val="both"/>
    </w:pPr>
    <w:rPr>
      <w:rFonts w:ascii="Times New Roman" w:hAnsi="Times New Roman" w:cs="Times New Roman"/>
      <w:noProof/>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1304</TotalTime>
  <Pages>10</Pages>
  <Words>3125</Words>
  <Characters>17818</Characters>
  <Application>Microsoft Office Word</Application>
  <DocSecurity>0</DocSecurity>
  <Lines>148</Lines>
  <Paragraphs>41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 Rudenko</dc:creator>
  <cp:keywords/>
  <dc:description/>
  <cp:lastModifiedBy>Andrei Rudenko</cp:lastModifiedBy>
  <cp:revision>32</cp:revision>
  <dcterms:created xsi:type="dcterms:W3CDTF">2023-03-09T12:18:00Z</dcterms:created>
  <dcterms:modified xsi:type="dcterms:W3CDTF">2023-08-19T05:32:00Z</dcterms:modified>
</cp:coreProperties>
</file>