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2D5E" w14:textId="77777777" w:rsidR="005D4960" w:rsidRPr="00811114"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rPr>
      </w:pPr>
    </w:p>
    <w:p w14:paraId="00172E04" w14:textId="3247435E" w:rsidR="005D4960" w:rsidRPr="005D4960" w:rsidRDefault="005D4960" w:rsidP="005D4960">
      <w:pPr>
        <w:tabs>
          <w:tab w:val="left" w:pos="993"/>
        </w:tabs>
        <w:rPr>
          <w:rFonts w:ascii="Arial" w:hAnsi="Arial" w:cs="Arial"/>
          <w:color w:val="9CC2E5" w:themeColor="accent1" w:themeTint="99"/>
          <w:sz w:val="16"/>
          <w:szCs w:val="16"/>
          <w:lang w:val="fr-FR"/>
        </w:rPr>
      </w:pPr>
      <w:proofErr w:type="gramStart"/>
      <w:r w:rsidRPr="005D4960">
        <w:rPr>
          <w:rFonts w:ascii="Arial" w:hAnsi="Arial" w:cs="Arial"/>
          <w:b/>
          <w:bCs/>
          <w:color w:val="4472C4" w:themeColor="accent5"/>
          <w:sz w:val="24"/>
          <w:szCs w:val="24"/>
          <w:lang w:val="fr-FR"/>
        </w:rPr>
        <w:t>v</w:t>
      </w:r>
      <w:proofErr w:type="gramEnd"/>
      <w:r w:rsidRPr="005D4960">
        <w:rPr>
          <w:rFonts w:ascii="Arial" w:hAnsi="Arial" w:cs="Arial"/>
          <w:b/>
          <w:bCs/>
          <w:color w:val="4472C4" w:themeColor="accent5"/>
          <w:sz w:val="24"/>
          <w:szCs w:val="24"/>
          <w:lang w:val="fr-FR"/>
        </w:rPr>
        <w:t>8.1.7</w:t>
      </w:r>
      <w:r w:rsidRPr="005D4960">
        <w:rPr>
          <w:rFonts w:ascii="Arial" w:hAnsi="Arial" w:cs="Arial"/>
          <w:b/>
          <w:bCs/>
          <w:color w:val="4472C4" w:themeColor="accent5"/>
          <w:sz w:val="24"/>
          <w:szCs w:val="24"/>
          <w:lang w:val="fr-FR"/>
        </w:rPr>
        <w:tab/>
      </w:r>
      <w:r w:rsidRPr="005D4960">
        <w:rPr>
          <w:rFonts w:ascii="Arial" w:hAnsi="Arial" w:cs="Arial"/>
          <w:b/>
          <w:bCs/>
          <w:color w:val="4472C4" w:themeColor="accent5"/>
          <w:sz w:val="24"/>
          <w:szCs w:val="24"/>
          <w:lang w:val="fr-FR"/>
        </w:rPr>
        <w:t>3</w:t>
      </w:r>
      <w:r w:rsidRPr="005D4960">
        <w:rPr>
          <w:rFonts w:ascii="Arial" w:hAnsi="Arial" w:cs="Arial"/>
          <w:b/>
          <w:bCs/>
          <w:color w:val="4472C4" w:themeColor="accent5"/>
          <w:sz w:val="24"/>
          <w:szCs w:val="24"/>
          <w:lang w:val="fr-FR"/>
        </w:rPr>
        <w:t>1/</w:t>
      </w:r>
      <w:r w:rsidRPr="005D4960">
        <w:rPr>
          <w:rFonts w:ascii="Arial" w:hAnsi="Arial" w:cs="Arial"/>
          <w:b/>
          <w:bCs/>
          <w:color w:val="4472C4" w:themeColor="accent5"/>
          <w:sz w:val="24"/>
          <w:szCs w:val="24"/>
          <w:lang w:val="fr-FR"/>
        </w:rPr>
        <w:t>07</w:t>
      </w:r>
      <w:r w:rsidRPr="005D4960">
        <w:rPr>
          <w:rFonts w:ascii="Arial" w:hAnsi="Arial" w:cs="Arial"/>
          <w:b/>
          <w:bCs/>
          <w:color w:val="4472C4" w:themeColor="accent5"/>
          <w:sz w:val="24"/>
          <w:szCs w:val="24"/>
          <w:lang w:val="fr-FR"/>
        </w:rPr>
        <w:t>/2025</w:t>
      </w:r>
      <w:r w:rsidRPr="005D4960">
        <w:rPr>
          <w:rFonts w:ascii="Arial" w:hAnsi="Arial" w:cs="Arial"/>
          <w:b/>
          <w:bCs/>
          <w:color w:val="4472C4" w:themeColor="accent5"/>
          <w:sz w:val="24"/>
          <w:szCs w:val="24"/>
          <w:lang w:val="fr-FR"/>
        </w:rPr>
        <w:br/>
      </w:r>
      <w:r w:rsidRPr="005D4960">
        <w:rPr>
          <w:rFonts w:ascii="Arial" w:hAnsi="Arial" w:cs="Arial"/>
          <w:color w:val="9CC2E5" w:themeColor="accent1" w:themeTint="99"/>
          <w:sz w:val="16"/>
          <w:szCs w:val="16"/>
          <w:lang w:val="fr-FR"/>
        </w:rPr>
        <w:t>CTecControls v1.5.27</w:t>
      </w:r>
      <w:proofErr w:type="gramStart"/>
      <w:r w:rsidRPr="005D4960">
        <w:rPr>
          <w:rFonts w:ascii="Arial" w:hAnsi="Arial" w:cs="Arial"/>
          <w:color w:val="9CC2E5" w:themeColor="accent1" w:themeTint="99"/>
          <w:sz w:val="16"/>
          <w:szCs w:val="16"/>
          <w:lang w:val="fr-FR"/>
        </w:rPr>
        <w:t>,  CTecDevices</w:t>
      </w:r>
      <w:proofErr w:type="gramEnd"/>
      <w:r w:rsidRPr="005D4960">
        <w:rPr>
          <w:rFonts w:ascii="Arial" w:hAnsi="Arial" w:cs="Arial"/>
          <w:color w:val="9CC2E5" w:themeColor="accent1" w:themeTint="99"/>
          <w:sz w:val="16"/>
          <w:szCs w:val="16"/>
          <w:lang w:val="fr-FR"/>
        </w:rPr>
        <w:t xml:space="preserve"> v1.3.18</w:t>
      </w:r>
      <w:proofErr w:type="gramStart"/>
      <w:r w:rsidRPr="005D4960">
        <w:rPr>
          <w:rFonts w:ascii="Arial" w:hAnsi="Arial" w:cs="Arial"/>
          <w:color w:val="9CC2E5" w:themeColor="accent1" w:themeTint="99"/>
          <w:sz w:val="16"/>
          <w:szCs w:val="16"/>
          <w:lang w:val="fr-FR"/>
        </w:rPr>
        <w:t>,  CTecFtdi</w:t>
      </w:r>
      <w:proofErr w:type="gramEnd"/>
      <w:r w:rsidRPr="005D4960">
        <w:rPr>
          <w:rFonts w:ascii="Arial" w:hAnsi="Arial" w:cs="Arial"/>
          <w:color w:val="9CC2E5" w:themeColor="accent1" w:themeTint="99"/>
          <w:sz w:val="16"/>
          <w:szCs w:val="16"/>
          <w:lang w:val="fr-FR"/>
        </w:rPr>
        <w:t xml:space="preserve"> v1.3.2</w:t>
      </w:r>
      <w:proofErr w:type="gramStart"/>
      <w:r w:rsidRPr="005D4960">
        <w:rPr>
          <w:rFonts w:ascii="Arial" w:hAnsi="Arial" w:cs="Arial"/>
          <w:color w:val="9CC2E5" w:themeColor="accent1" w:themeTint="99"/>
          <w:sz w:val="16"/>
          <w:szCs w:val="16"/>
          <w:lang w:val="fr-FR"/>
        </w:rPr>
        <w:t>,  CTecUtil</w:t>
      </w:r>
      <w:proofErr w:type="gramEnd"/>
      <w:r w:rsidRPr="005D4960">
        <w:rPr>
          <w:rFonts w:ascii="Arial" w:hAnsi="Arial" w:cs="Arial"/>
          <w:color w:val="9CC2E5" w:themeColor="accent1" w:themeTint="99"/>
          <w:sz w:val="16"/>
          <w:szCs w:val="16"/>
          <w:lang w:val="fr-FR"/>
        </w:rPr>
        <w:t xml:space="preserve"> v1.5.22</w:t>
      </w:r>
    </w:p>
    <w:p w14:paraId="0AB97F8D" w14:textId="0AB9AE29" w:rsid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r>
      <w:r>
        <w:rPr>
          <w:rFonts w:ascii="Arial" w:hAnsi="Arial" w:cs="Arial"/>
          <w:color w:val="1F497D"/>
          <w:sz w:val="18"/>
          <w:szCs w:val="18"/>
          <w:lang w:val="fr-FR"/>
        </w:rPr>
        <w:t>L</w:t>
      </w:r>
      <w:r w:rsidRPr="005D4960">
        <w:rPr>
          <w:rFonts w:ascii="Arial" w:hAnsi="Arial" w:cs="Arial"/>
          <w:color w:val="1F497D"/>
          <w:sz w:val="18"/>
          <w:szCs w:val="18"/>
          <w:lang w:val="fr-FR"/>
        </w:rPr>
        <w:t>es notifications système qui causaient des blocages et les plantages après téléchargement/téléversement ont été supprimées</w:t>
      </w:r>
      <w:r>
        <w:rPr>
          <w:rFonts w:ascii="Arial" w:hAnsi="Arial" w:cs="Arial"/>
          <w:color w:val="1F497D"/>
          <w:sz w:val="18"/>
          <w:szCs w:val="18"/>
          <w:lang w:val="fr-FR"/>
        </w:rPr>
        <w:t>.</w:t>
      </w:r>
    </w:p>
    <w:p w14:paraId="0D7EB163"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L’historique des révisions déplacé (ce document) a été déplacé du menu principal vers la boîte</w:t>
      </w:r>
      <w:proofErr w:type="gramStart"/>
      <w:r w:rsidRPr="005D4960">
        <w:rPr>
          <w:rFonts w:ascii="Arial" w:hAnsi="Arial" w:cs="Arial"/>
          <w:color w:val="1F497D"/>
          <w:sz w:val="18"/>
          <w:szCs w:val="18"/>
          <w:lang w:val="fr-FR"/>
        </w:rPr>
        <w:t xml:space="preserve"> «À</w:t>
      </w:r>
      <w:proofErr w:type="gramEnd"/>
      <w:r w:rsidRPr="005D4960">
        <w:rPr>
          <w:rFonts w:ascii="Arial" w:hAnsi="Arial" w:cs="Arial"/>
          <w:color w:val="1F497D"/>
          <w:sz w:val="18"/>
          <w:szCs w:val="18"/>
          <w:lang w:val="fr-FR"/>
        </w:rPr>
        <w:t xml:space="preserve"> </w:t>
      </w:r>
      <w:proofErr w:type="gramStart"/>
      <w:r w:rsidRPr="005D4960">
        <w:rPr>
          <w:rFonts w:ascii="Arial" w:hAnsi="Arial" w:cs="Arial"/>
          <w:color w:val="1F497D"/>
          <w:sz w:val="18"/>
          <w:szCs w:val="18"/>
          <w:lang w:val="fr-FR"/>
        </w:rPr>
        <w:t>propos»</w:t>
      </w:r>
      <w:proofErr w:type="gramEnd"/>
      <w:r w:rsidRPr="005D4960">
        <w:rPr>
          <w:rFonts w:ascii="Arial" w:hAnsi="Arial" w:cs="Arial"/>
          <w:color w:val="1F497D"/>
          <w:sz w:val="18"/>
          <w:szCs w:val="18"/>
          <w:lang w:val="fr-FR"/>
        </w:rPr>
        <w:t>.</w:t>
      </w:r>
    </w:p>
    <w:p w14:paraId="5067D996"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 xml:space="preserve">Correction des </w:t>
      </w:r>
      <w:proofErr w:type="spellStart"/>
      <w:r w:rsidRPr="005D4960">
        <w:rPr>
          <w:rFonts w:ascii="Arial" w:hAnsi="Arial" w:cs="Arial"/>
          <w:color w:val="1F497D"/>
          <w:sz w:val="18"/>
          <w:szCs w:val="18"/>
          <w:lang w:val="fr-FR"/>
        </w:rPr>
        <w:t>surcomptes</w:t>
      </w:r>
      <w:proofErr w:type="spellEnd"/>
      <w:r w:rsidRPr="005D4960">
        <w:rPr>
          <w:rFonts w:ascii="Arial" w:hAnsi="Arial" w:cs="Arial"/>
          <w:color w:val="1F497D"/>
          <w:sz w:val="18"/>
          <w:szCs w:val="18"/>
          <w:lang w:val="fr-FR"/>
        </w:rPr>
        <w:t xml:space="preserve"> de l'affichage des journaux de communication.</w:t>
      </w:r>
    </w:p>
    <w:p w14:paraId="17B1B3E6" w14:textId="77777777" w:rsidR="005D4960" w:rsidRPr="005D4960" w:rsidRDefault="005D4960" w:rsidP="005D496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74F4763" w14:textId="00155713" w:rsidR="005D4960" w:rsidRPr="00811114" w:rsidRDefault="005D4960" w:rsidP="005D4960">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6</w:t>
      </w:r>
      <w:r w:rsidRPr="00811114">
        <w:rPr>
          <w:rFonts w:ascii="Arial" w:hAnsi="Arial" w:cs="Arial"/>
          <w:b/>
          <w:bCs/>
          <w:color w:val="4472C4" w:themeColor="accent5"/>
          <w:sz w:val="24"/>
          <w:szCs w:val="24"/>
        </w:rPr>
        <w:tab/>
      </w:r>
      <w:r>
        <w:rPr>
          <w:rFonts w:ascii="Arial" w:hAnsi="Arial" w:cs="Arial"/>
          <w:b/>
          <w:bCs/>
          <w:color w:val="4472C4" w:themeColor="accent5"/>
          <w:sz w:val="24"/>
          <w:szCs w:val="24"/>
        </w:rPr>
        <w:t>30</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6</w:t>
      </w:r>
      <w:r w:rsidRPr="00811114">
        <w:rPr>
          <w:rFonts w:ascii="Arial" w:hAnsi="Arial" w:cs="Arial"/>
          <w:color w:val="9CC2E5" w:themeColor="accent1" w:themeTint="99"/>
          <w:sz w:val="16"/>
          <w:szCs w:val="16"/>
        </w:rPr>
        <w:t>,  CTecDevices v1.3.</w:t>
      </w:r>
      <w:r>
        <w:rPr>
          <w:rFonts w:ascii="Arial" w:hAnsi="Arial" w:cs="Arial"/>
          <w:color w:val="9CC2E5" w:themeColor="accent1" w:themeTint="99"/>
          <w:sz w:val="16"/>
          <w:szCs w:val="16"/>
        </w:rPr>
        <w:t>18</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22</w:t>
      </w:r>
    </w:p>
    <w:p w14:paraId="180776D1" w14:textId="006DC019" w:rsidR="00E734A0" w:rsidRPr="005D4960" w:rsidRDefault="00E734A0" w:rsidP="00E734A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5D4960">
        <w:rPr>
          <w:rFonts w:ascii="Arial" w:hAnsi="Arial" w:cs="Arial"/>
          <w:color w:val="1F497D"/>
          <w:sz w:val="18"/>
          <w:szCs w:val="18"/>
          <w:lang w:val="fr-FR"/>
        </w:rPr>
        <w:t>-</w:t>
      </w:r>
      <w:r w:rsidRPr="005D4960">
        <w:rPr>
          <w:rFonts w:ascii="Arial" w:hAnsi="Arial" w:cs="Arial"/>
          <w:color w:val="1F497D"/>
          <w:sz w:val="18"/>
          <w:szCs w:val="18"/>
          <w:lang w:val="fr-FR"/>
        </w:rPr>
        <w:tab/>
        <w:t xml:space="preserve">Version </w:t>
      </w:r>
      <w:r w:rsidR="005D4960">
        <w:rPr>
          <w:rFonts w:ascii="Arial" w:hAnsi="Arial" w:cs="Arial"/>
          <w:color w:val="1F497D"/>
          <w:sz w:val="18"/>
          <w:szCs w:val="18"/>
          <w:lang w:val="fr-FR"/>
        </w:rPr>
        <w:t xml:space="preserve">pour </w:t>
      </w:r>
      <w:r w:rsidR="005D4960" w:rsidRPr="005D4960">
        <w:rPr>
          <w:rFonts w:ascii="Arial" w:hAnsi="Arial" w:cs="Arial"/>
          <w:color w:val="1F497D"/>
          <w:sz w:val="18"/>
          <w:szCs w:val="18"/>
          <w:lang w:val="fr-FR"/>
        </w:rPr>
        <w:t>enquêter</w:t>
      </w:r>
      <w:r w:rsidR="005D4960">
        <w:rPr>
          <w:rFonts w:ascii="Arial" w:hAnsi="Arial" w:cs="Arial"/>
          <w:color w:val="1F497D"/>
          <w:sz w:val="18"/>
          <w:szCs w:val="18"/>
          <w:lang w:val="fr-FR"/>
        </w:rPr>
        <w:t xml:space="preserve"> </w:t>
      </w:r>
      <w:r w:rsidRPr="005D4960">
        <w:rPr>
          <w:rFonts w:ascii="Arial" w:hAnsi="Arial" w:cs="Arial"/>
          <w:color w:val="1F497D"/>
          <w:sz w:val="18"/>
          <w:szCs w:val="18"/>
          <w:lang w:val="fr-FR"/>
        </w:rPr>
        <w:t>les blocages et les plantages que présentaient des instances de l'application MS Store v8.1.5 après téléchargement/téléversement.</w:t>
      </w:r>
    </w:p>
    <w:p w14:paraId="469C364F" w14:textId="77777777" w:rsidR="008C212D" w:rsidRPr="005D4960" w:rsidRDefault="008C212D" w:rsidP="008C212D">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42C41450" w14:textId="4DBA323E" w:rsidR="00253046" w:rsidRPr="005D4960" w:rsidRDefault="00253046" w:rsidP="00253046">
      <w:pPr>
        <w:tabs>
          <w:tab w:val="left" w:pos="993"/>
        </w:tabs>
        <w:rPr>
          <w:rFonts w:ascii="Arial" w:hAnsi="Arial" w:cs="Arial"/>
          <w:color w:val="9CC2E5" w:themeColor="accent1" w:themeTint="99"/>
          <w:sz w:val="16"/>
          <w:szCs w:val="16"/>
          <w:lang w:val="fr-FR"/>
        </w:rPr>
      </w:pPr>
      <w:proofErr w:type="gramStart"/>
      <w:r w:rsidRPr="005D4960">
        <w:rPr>
          <w:rFonts w:ascii="Arial" w:hAnsi="Arial" w:cs="Arial"/>
          <w:b/>
          <w:bCs/>
          <w:color w:val="4472C4" w:themeColor="accent5"/>
          <w:sz w:val="24"/>
          <w:szCs w:val="24"/>
          <w:lang w:val="fr-FR"/>
        </w:rPr>
        <w:t>v</w:t>
      </w:r>
      <w:proofErr w:type="gramEnd"/>
      <w:r w:rsidRPr="005D4960">
        <w:rPr>
          <w:rFonts w:ascii="Arial" w:hAnsi="Arial" w:cs="Arial"/>
          <w:b/>
          <w:bCs/>
          <w:color w:val="4472C4" w:themeColor="accent5"/>
          <w:sz w:val="24"/>
          <w:szCs w:val="24"/>
          <w:lang w:val="fr-FR"/>
        </w:rPr>
        <w:t>8.1.5</w:t>
      </w:r>
      <w:r w:rsidRPr="005D4960">
        <w:rPr>
          <w:rFonts w:ascii="Arial" w:hAnsi="Arial" w:cs="Arial"/>
          <w:b/>
          <w:bCs/>
          <w:color w:val="4472C4" w:themeColor="accent5"/>
          <w:sz w:val="24"/>
          <w:szCs w:val="24"/>
          <w:lang w:val="fr-FR"/>
        </w:rPr>
        <w:tab/>
        <w:t>28/07/2025</w:t>
      </w:r>
      <w:r w:rsidRPr="005D4960">
        <w:rPr>
          <w:rFonts w:ascii="Arial" w:hAnsi="Arial" w:cs="Arial"/>
          <w:b/>
          <w:bCs/>
          <w:color w:val="4472C4" w:themeColor="accent5"/>
          <w:sz w:val="24"/>
          <w:szCs w:val="24"/>
          <w:lang w:val="fr-FR"/>
        </w:rPr>
        <w:br/>
      </w:r>
      <w:r w:rsidRPr="005D4960">
        <w:rPr>
          <w:rFonts w:ascii="Arial" w:hAnsi="Arial" w:cs="Arial"/>
          <w:color w:val="9CC2E5" w:themeColor="accent1" w:themeTint="99"/>
          <w:sz w:val="16"/>
          <w:szCs w:val="16"/>
          <w:lang w:val="fr-FR"/>
        </w:rPr>
        <w:t>CTecControls v1.5.25</w:t>
      </w:r>
      <w:proofErr w:type="gramStart"/>
      <w:r w:rsidRPr="005D4960">
        <w:rPr>
          <w:rFonts w:ascii="Arial" w:hAnsi="Arial" w:cs="Arial"/>
          <w:color w:val="9CC2E5" w:themeColor="accent1" w:themeTint="99"/>
          <w:sz w:val="16"/>
          <w:szCs w:val="16"/>
          <w:lang w:val="fr-FR"/>
        </w:rPr>
        <w:t>,  CTecDevices</w:t>
      </w:r>
      <w:proofErr w:type="gramEnd"/>
      <w:r w:rsidRPr="005D4960">
        <w:rPr>
          <w:rFonts w:ascii="Arial" w:hAnsi="Arial" w:cs="Arial"/>
          <w:color w:val="9CC2E5" w:themeColor="accent1" w:themeTint="99"/>
          <w:sz w:val="16"/>
          <w:szCs w:val="16"/>
          <w:lang w:val="fr-FR"/>
        </w:rPr>
        <w:t xml:space="preserve"> v1.3.</w:t>
      </w:r>
      <w:r w:rsidR="005D4960" w:rsidRPr="005D4960">
        <w:rPr>
          <w:rFonts w:ascii="Arial" w:hAnsi="Arial" w:cs="Arial"/>
          <w:color w:val="9CC2E5" w:themeColor="accent1" w:themeTint="99"/>
          <w:sz w:val="16"/>
          <w:szCs w:val="16"/>
          <w:lang w:val="fr-FR"/>
        </w:rPr>
        <w:t>1</w:t>
      </w:r>
      <w:r w:rsidR="005D4960">
        <w:rPr>
          <w:rFonts w:ascii="Arial" w:hAnsi="Arial" w:cs="Arial"/>
          <w:color w:val="9CC2E5" w:themeColor="accent1" w:themeTint="99"/>
          <w:sz w:val="16"/>
          <w:szCs w:val="16"/>
          <w:lang w:val="fr-FR"/>
        </w:rPr>
        <w:t>8</w:t>
      </w:r>
      <w:proofErr w:type="gramStart"/>
      <w:r w:rsidRPr="005D4960">
        <w:rPr>
          <w:rFonts w:ascii="Arial" w:hAnsi="Arial" w:cs="Arial"/>
          <w:color w:val="9CC2E5" w:themeColor="accent1" w:themeTint="99"/>
          <w:sz w:val="16"/>
          <w:szCs w:val="16"/>
          <w:lang w:val="fr-FR"/>
        </w:rPr>
        <w:t>,  CTecFtdi</w:t>
      </w:r>
      <w:proofErr w:type="gramEnd"/>
      <w:r w:rsidRPr="005D4960">
        <w:rPr>
          <w:rFonts w:ascii="Arial" w:hAnsi="Arial" w:cs="Arial"/>
          <w:color w:val="9CC2E5" w:themeColor="accent1" w:themeTint="99"/>
          <w:sz w:val="16"/>
          <w:szCs w:val="16"/>
          <w:lang w:val="fr-FR"/>
        </w:rPr>
        <w:t xml:space="preserve"> v1.3.2</w:t>
      </w:r>
      <w:proofErr w:type="gramStart"/>
      <w:r w:rsidRPr="005D4960">
        <w:rPr>
          <w:rFonts w:ascii="Arial" w:hAnsi="Arial" w:cs="Arial"/>
          <w:color w:val="9CC2E5" w:themeColor="accent1" w:themeTint="99"/>
          <w:sz w:val="16"/>
          <w:szCs w:val="16"/>
          <w:lang w:val="fr-FR"/>
        </w:rPr>
        <w:t>,  CTecUtil</w:t>
      </w:r>
      <w:proofErr w:type="gramEnd"/>
      <w:r w:rsidRPr="005D4960">
        <w:rPr>
          <w:rFonts w:ascii="Arial" w:hAnsi="Arial" w:cs="Arial"/>
          <w:color w:val="9CC2E5" w:themeColor="accent1" w:themeTint="99"/>
          <w:sz w:val="16"/>
          <w:szCs w:val="16"/>
          <w:lang w:val="fr-FR"/>
        </w:rPr>
        <w:t xml:space="preserve"> v1.5.21</w:t>
      </w:r>
    </w:p>
    <w:p w14:paraId="774C0D69" w14:textId="776670B1"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téléchargement </w:t>
      </w:r>
      <w:r>
        <w:rPr>
          <w:rFonts w:ascii="Arial" w:hAnsi="Arial" w:cs="Arial"/>
          <w:color w:val="1F497D"/>
          <w:sz w:val="18"/>
          <w:szCs w:val="18"/>
          <w:lang w:val="fr-FR"/>
        </w:rPr>
        <w:t>a</w:t>
      </w:r>
      <w:r w:rsidRPr="00253046">
        <w:rPr>
          <w:rFonts w:ascii="Arial" w:hAnsi="Arial" w:cs="Arial"/>
          <w:color w:val="1F497D"/>
          <w:sz w:val="18"/>
          <w:szCs w:val="18"/>
          <w:lang w:val="fr-FR"/>
        </w:rPr>
        <w:t>u panneau a été affiné afin que les éléments de données dupliqués ne soient pas envoyés.</w:t>
      </w:r>
    </w:p>
    <w:p w14:paraId="3BAB78DE" w14:textId="56C36B92"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 xml:space="preserve">La </w:t>
      </w:r>
      <w:r>
        <w:rPr>
          <w:rFonts w:ascii="Arial" w:hAnsi="Arial" w:cs="Arial"/>
          <w:color w:val="1F497D"/>
          <w:sz w:val="18"/>
          <w:szCs w:val="18"/>
          <w:lang w:val="fr-FR"/>
        </w:rPr>
        <w:t>F</w:t>
      </w:r>
      <w:r w:rsidRPr="00967126">
        <w:rPr>
          <w:rFonts w:ascii="Arial" w:hAnsi="Arial" w:cs="Arial"/>
          <w:color w:val="1F497D"/>
          <w:sz w:val="18"/>
          <w:szCs w:val="18"/>
          <w:lang w:val="fr-FR"/>
        </w:rPr>
        <w:t xml:space="preserve">enêtre de </w:t>
      </w:r>
      <w:r>
        <w:rPr>
          <w:rFonts w:ascii="Arial" w:hAnsi="Arial" w:cs="Arial"/>
          <w:color w:val="1F497D"/>
          <w:sz w:val="18"/>
          <w:szCs w:val="18"/>
          <w:lang w:val="fr-FR"/>
        </w:rPr>
        <w:t>V</w:t>
      </w:r>
      <w:r w:rsidRPr="00967126">
        <w:rPr>
          <w:rFonts w:ascii="Arial" w:hAnsi="Arial" w:cs="Arial"/>
          <w:color w:val="1F497D"/>
          <w:sz w:val="18"/>
          <w:szCs w:val="18"/>
          <w:lang w:val="fr-FR"/>
        </w:rPr>
        <w:t>alidation signale maintenant correctement plusieurs erreurs sur une page au lieu d'une seule.</w:t>
      </w:r>
    </w:p>
    <w:p w14:paraId="3C48C313" w14:textId="1C435D90"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nombre d'appareils est désormais toujours correct après avoir changé de protocole lors du téléchargement </w:t>
      </w:r>
      <w:r w:rsidR="00B31ADF">
        <w:rPr>
          <w:rFonts w:ascii="Arial" w:hAnsi="Arial" w:cs="Arial"/>
          <w:color w:val="1F497D"/>
          <w:sz w:val="18"/>
          <w:szCs w:val="18"/>
          <w:lang w:val="fr-FR"/>
        </w:rPr>
        <w:t>d’</w:t>
      </w:r>
      <w:r w:rsidRPr="00253046">
        <w:rPr>
          <w:rFonts w:ascii="Arial" w:hAnsi="Arial" w:cs="Arial"/>
          <w:color w:val="1F497D"/>
          <w:sz w:val="18"/>
          <w:szCs w:val="18"/>
          <w:lang w:val="fr-FR"/>
        </w:rPr>
        <w:t xml:space="preserve">un panneau ou de la lecture </w:t>
      </w:r>
      <w:r w:rsidR="00B31ADF">
        <w:rPr>
          <w:rFonts w:ascii="Arial" w:hAnsi="Arial" w:cs="Arial"/>
          <w:color w:val="1F497D"/>
          <w:sz w:val="18"/>
          <w:szCs w:val="18"/>
          <w:lang w:val="fr-FR"/>
        </w:rPr>
        <w:t>d’</w:t>
      </w:r>
      <w:r w:rsidRPr="00253046">
        <w:rPr>
          <w:rFonts w:ascii="Arial" w:hAnsi="Arial" w:cs="Arial"/>
          <w:color w:val="1F497D"/>
          <w:sz w:val="18"/>
          <w:szCs w:val="18"/>
          <w:lang w:val="fr-FR"/>
        </w:rPr>
        <w:t>un fichier.</w:t>
      </w:r>
    </w:p>
    <w:p w14:paraId="07B26109" w14:textId="4D49E57D" w:rsidR="00967126" w:rsidRPr="00B31ADF" w:rsidRDefault="00253046" w:rsidP="00B31ADF">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B31ADF">
        <w:rPr>
          <w:rFonts w:ascii="Arial" w:hAnsi="Arial" w:cs="Arial"/>
          <w:color w:val="1F497D"/>
          <w:sz w:val="18"/>
          <w:szCs w:val="18"/>
          <w:lang w:val="fr-FR"/>
        </w:rPr>
        <w:t>-</w:t>
      </w:r>
      <w:r w:rsidRPr="00B31ADF">
        <w:rPr>
          <w:rFonts w:ascii="Arial" w:hAnsi="Arial" w:cs="Arial"/>
          <w:color w:val="1F497D"/>
          <w:sz w:val="18"/>
          <w:szCs w:val="18"/>
          <w:lang w:val="fr-FR"/>
        </w:rPr>
        <w:tab/>
      </w:r>
      <w:r w:rsidR="00B31ADF" w:rsidRPr="00B31ADF">
        <w:rPr>
          <w:rFonts w:ascii="Arial" w:hAnsi="Arial" w:cs="Arial"/>
          <w:color w:val="1F497D"/>
          <w:sz w:val="18"/>
          <w:szCs w:val="18"/>
          <w:lang w:val="fr-FR"/>
        </w:rPr>
        <w:t>Des erreurs concernant la page Causes et Effets qui ne se mettait pas à jour après le téléchargement ou la lecture depuis un fichier ont été corrigées</w:t>
      </w:r>
      <w:r w:rsidRPr="00B31ADF">
        <w:rPr>
          <w:rFonts w:ascii="Arial" w:hAnsi="Arial" w:cs="Arial"/>
          <w:color w:val="1F497D"/>
          <w:sz w:val="18"/>
          <w:szCs w:val="18"/>
          <w:lang w:val="fr-FR"/>
        </w:rPr>
        <w:t>.</w:t>
      </w:r>
    </w:p>
    <w:p w14:paraId="61413A02" w14:textId="77777777"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E5B5138" w14:textId="77777777" w:rsidR="00967126" w:rsidRPr="00B31ADF" w:rsidRDefault="00967126" w:rsidP="00967126">
      <w:pPr>
        <w:tabs>
          <w:tab w:val="left" w:pos="993"/>
        </w:tabs>
        <w:rPr>
          <w:rFonts w:ascii="Arial" w:hAnsi="Arial" w:cs="Arial"/>
          <w:color w:val="9CC2E5" w:themeColor="accent1" w:themeTint="99"/>
          <w:sz w:val="16"/>
          <w:szCs w:val="16"/>
          <w:lang w:val="fr-FR"/>
        </w:rPr>
      </w:pPr>
      <w:proofErr w:type="gramStart"/>
      <w:r w:rsidRPr="00B31ADF">
        <w:rPr>
          <w:rFonts w:ascii="Arial" w:hAnsi="Arial" w:cs="Arial"/>
          <w:b/>
          <w:bCs/>
          <w:color w:val="4472C4" w:themeColor="accent5"/>
          <w:sz w:val="24"/>
          <w:szCs w:val="24"/>
          <w:lang w:val="fr-FR"/>
        </w:rPr>
        <w:t>v</w:t>
      </w:r>
      <w:proofErr w:type="gramEnd"/>
      <w:r w:rsidRPr="00B31ADF">
        <w:rPr>
          <w:rFonts w:ascii="Arial" w:hAnsi="Arial" w:cs="Arial"/>
          <w:b/>
          <w:bCs/>
          <w:color w:val="4472C4" w:themeColor="accent5"/>
          <w:sz w:val="24"/>
          <w:szCs w:val="24"/>
          <w:lang w:val="fr-FR"/>
        </w:rPr>
        <w:t>8.1.4</w:t>
      </w:r>
      <w:r w:rsidRPr="00B31ADF">
        <w:rPr>
          <w:rFonts w:ascii="Arial" w:hAnsi="Arial" w:cs="Arial"/>
          <w:b/>
          <w:bCs/>
          <w:color w:val="4472C4" w:themeColor="accent5"/>
          <w:sz w:val="24"/>
          <w:szCs w:val="24"/>
          <w:lang w:val="fr-FR"/>
        </w:rPr>
        <w:tab/>
        <w:t>09/07/2025</w:t>
      </w:r>
      <w:r w:rsidRPr="00B31ADF">
        <w:rPr>
          <w:rFonts w:ascii="Arial" w:hAnsi="Arial" w:cs="Arial"/>
          <w:b/>
          <w:bCs/>
          <w:color w:val="4472C4" w:themeColor="accent5"/>
          <w:sz w:val="24"/>
          <w:szCs w:val="24"/>
          <w:lang w:val="fr-FR"/>
        </w:rPr>
        <w:br/>
      </w:r>
      <w:r w:rsidRPr="00B31ADF">
        <w:rPr>
          <w:rFonts w:ascii="Arial" w:hAnsi="Arial" w:cs="Arial"/>
          <w:color w:val="9CC2E5" w:themeColor="accent1" w:themeTint="99"/>
          <w:sz w:val="16"/>
          <w:szCs w:val="16"/>
          <w:lang w:val="fr-FR"/>
        </w:rPr>
        <w:t>CTecControls v1.5.24</w:t>
      </w:r>
      <w:proofErr w:type="gramStart"/>
      <w:r w:rsidRPr="00B31ADF">
        <w:rPr>
          <w:rFonts w:ascii="Arial" w:hAnsi="Arial" w:cs="Arial"/>
          <w:color w:val="9CC2E5" w:themeColor="accent1" w:themeTint="99"/>
          <w:sz w:val="16"/>
          <w:szCs w:val="16"/>
          <w:lang w:val="fr-FR"/>
        </w:rPr>
        <w:t>,  CTecDevices</w:t>
      </w:r>
      <w:proofErr w:type="gramEnd"/>
      <w:r w:rsidRPr="00B31ADF">
        <w:rPr>
          <w:rFonts w:ascii="Arial" w:hAnsi="Arial" w:cs="Arial"/>
          <w:color w:val="9CC2E5" w:themeColor="accent1" w:themeTint="99"/>
          <w:sz w:val="16"/>
          <w:szCs w:val="16"/>
          <w:lang w:val="fr-FR"/>
        </w:rPr>
        <w:t xml:space="preserve"> v1.3.18</w:t>
      </w:r>
      <w:proofErr w:type="gramStart"/>
      <w:r w:rsidRPr="00B31ADF">
        <w:rPr>
          <w:rFonts w:ascii="Arial" w:hAnsi="Arial" w:cs="Arial"/>
          <w:color w:val="9CC2E5" w:themeColor="accent1" w:themeTint="99"/>
          <w:sz w:val="16"/>
          <w:szCs w:val="16"/>
          <w:lang w:val="fr-FR"/>
        </w:rPr>
        <w:t>,  CTecFtdi</w:t>
      </w:r>
      <w:proofErr w:type="gramEnd"/>
      <w:r w:rsidRPr="00B31ADF">
        <w:rPr>
          <w:rFonts w:ascii="Arial" w:hAnsi="Arial" w:cs="Arial"/>
          <w:color w:val="9CC2E5" w:themeColor="accent1" w:themeTint="99"/>
          <w:sz w:val="16"/>
          <w:szCs w:val="16"/>
          <w:lang w:val="fr-FR"/>
        </w:rPr>
        <w:t xml:space="preserve"> v1.3.2</w:t>
      </w:r>
      <w:proofErr w:type="gramStart"/>
      <w:r w:rsidRPr="00B31ADF">
        <w:rPr>
          <w:rFonts w:ascii="Arial" w:hAnsi="Arial" w:cs="Arial"/>
          <w:color w:val="9CC2E5" w:themeColor="accent1" w:themeTint="99"/>
          <w:sz w:val="16"/>
          <w:szCs w:val="16"/>
          <w:lang w:val="fr-FR"/>
        </w:rPr>
        <w:t>,  CTecUtil</w:t>
      </w:r>
      <w:proofErr w:type="gramEnd"/>
      <w:r w:rsidRPr="00B31ADF">
        <w:rPr>
          <w:rFonts w:ascii="Arial" w:hAnsi="Arial" w:cs="Arial"/>
          <w:color w:val="9CC2E5" w:themeColor="accent1" w:themeTint="99"/>
          <w:sz w:val="16"/>
          <w:szCs w:val="16"/>
          <w:lang w:val="fr-FR"/>
        </w:rPr>
        <w:t xml:space="preserve"> v1.5.20</w:t>
      </w:r>
    </w:p>
    <w:p w14:paraId="304799CD" w14:textId="3BBDA99B"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Page des groupes : le délai par phases peut désormais être désactivé en le réglant sur "</w:t>
      </w:r>
      <w:proofErr w:type="gramStart"/>
      <w:r w:rsidRPr="00967126">
        <w:rPr>
          <w:rFonts w:ascii="Arial" w:hAnsi="Arial" w:cs="Arial"/>
          <w:color w:val="1F497D"/>
          <w:sz w:val="18"/>
          <w:szCs w:val="18"/>
          <w:lang w:val="fr-FR"/>
        </w:rPr>
        <w:t>--:--</w:t>
      </w:r>
      <w:proofErr w:type="gramEnd"/>
      <w:r w:rsidRPr="00967126">
        <w:rPr>
          <w:rFonts w:ascii="Arial" w:hAnsi="Arial" w:cs="Arial"/>
          <w:color w:val="1F497D"/>
          <w:sz w:val="18"/>
          <w:szCs w:val="18"/>
          <w:lang w:val="fr-FR"/>
        </w:rPr>
        <w:t>".</w:t>
      </w:r>
    </w:p>
    <w:p w14:paraId="45E419C0" w14:textId="1BEB6F69"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Correction des erreurs de validation erronées dans Causes &amp; Effets pour les actions de désactivation de sortie lorsqu'elles sont réglées sur Relais n°3 et pour les paramètres de groupe lorsqu'ils sont réglés sur Groupe n°16.</w:t>
      </w:r>
    </w:p>
    <w:p w14:paraId="5ABCB124" w14:textId="0EFE8695"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r>
      <w:r w:rsidR="000561B8" w:rsidRPr="000561B8">
        <w:rPr>
          <w:rFonts w:ascii="Arial" w:hAnsi="Arial" w:cs="Arial"/>
          <w:color w:val="1F497D"/>
          <w:sz w:val="18"/>
          <w:szCs w:val="18"/>
          <w:lang w:val="fr-FR"/>
        </w:rPr>
        <w:t>Lors de la lecture à partir d'un fichier, toute configuration d'</w:t>
      </w:r>
      <w:r w:rsidR="000561B8">
        <w:rPr>
          <w:rFonts w:ascii="Arial" w:hAnsi="Arial" w:cs="Arial"/>
          <w:color w:val="1F497D"/>
          <w:sz w:val="18"/>
          <w:szCs w:val="18"/>
          <w:lang w:val="fr-FR"/>
        </w:rPr>
        <w:t>E</w:t>
      </w:r>
      <w:r w:rsidR="000561B8" w:rsidRPr="000561B8">
        <w:rPr>
          <w:rFonts w:ascii="Arial" w:hAnsi="Arial" w:cs="Arial"/>
          <w:color w:val="1F497D"/>
          <w:sz w:val="18"/>
          <w:szCs w:val="18"/>
          <w:lang w:val="fr-FR"/>
        </w:rPr>
        <w:t>/</w:t>
      </w:r>
      <w:r w:rsidR="000561B8">
        <w:rPr>
          <w:rFonts w:ascii="Arial" w:hAnsi="Arial" w:cs="Arial"/>
          <w:color w:val="1F497D"/>
          <w:sz w:val="18"/>
          <w:szCs w:val="18"/>
          <w:lang w:val="fr-FR"/>
        </w:rPr>
        <w:t>S</w:t>
      </w:r>
      <w:r w:rsidR="000561B8" w:rsidRPr="000561B8">
        <w:rPr>
          <w:rFonts w:ascii="Arial" w:hAnsi="Arial" w:cs="Arial"/>
          <w:color w:val="1F497D"/>
          <w:sz w:val="18"/>
          <w:szCs w:val="18"/>
          <w:lang w:val="fr-FR"/>
        </w:rPr>
        <w:t xml:space="preserve"> d</w:t>
      </w:r>
      <w:r w:rsidR="000561B8">
        <w:rPr>
          <w:rFonts w:ascii="Arial" w:hAnsi="Arial" w:cs="Arial"/>
          <w:color w:val="1F497D"/>
          <w:sz w:val="18"/>
          <w:szCs w:val="18"/>
          <w:lang w:val="fr-FR"/>
        </w:rPr>
        <w:t>’appareil</w:t>
      </w:r>
      <w:r w:rsidR="000561B8" w:rsidRPr="000561B8">
        <w:rPr>
          <w:rFonts w:ascii="Arial" w:hAnsi="Arial" w:cs="Arial"/>
          <w:color w:val="1F497D"/>
          <w:sz w:val="18"/>
          <w:szCs w:val="18"/>
          <w:lang w:val="fr-FR"/>
        </w:rPr>
        <w:t xml:space="preserve"> invalide sera définie sur la valeur par défaut.</w:t>
      </w:r>
      <w:bookmarkStart w:id="0" w:name="_Hlk202824806"/>
    </w:p>
    <w:bookmarkEnd w:id="0"/>
    <w:p w14:paraId="58F42C62" w14:textId="77777777" w:rsidR="00207F20" w:rsidRPr="00967126" w:rsidRDefault="00207F20" w:rsidP="00967126">
      <w:pPr>
        <w:tabs>
          <w:tab w:val="left" w:pos="284"/>
          <w:tab w:val="left" w:pos="567"/>
          <w:tab w:val="left" w:pos="993"/>
          <w:tab w:val="left" w:pos="1418"/>
          <w:tab w:val="right" w:pos="9000"/>
        </w:tabs>
        <w:suppressAutoHyphens/>
        <w:autoSpaceDN w:val="0"/>
        <w:contextualSpacing/>
        <w:rPr>
          <w:rFonts w:ascii="Arial" w:hAnsi="Arial" w:cs="Arial"/>
          <w:color w:val="1F497D"/>
          <w:sz w:val="18"/>
          <w:szCs w:val="18"/>
          <w:lang w:val="fr-FR"/>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1" w:name="_Hlk199945625"/>
      <w:proofErr w:type="gramStart"/>
      <w:r w:rsidRPr="00EF4774">
        <w:rPr>
          <w:rFonts w:ascii="Arial" w:hAnsi="Arial" w:cs="Arial"/>
          <w:b/>
          <w:bCs/>
          <w:color w:val="4472C4" w:themeColor="accent5"/>
          <w:sz w:val="24"/>
          <w:szCs w:val="24"/>
          <w:lang w:val="fr-FR"/>
        </w:rPr>
        <w:t>v</w:t>
      </w:r>
      <w:proofErr w:type="gramEnd"/>
      <w:r w:rsidRPr="00EF4774">
        <w:rPr>
          <w:rFonts w:ascii="Arial" w:hAnsi="Arial" w:cs="Arial"/>
          <w:b/>
          <w:bCs/>
          <w:color w:val="4472C4" w:themeColor="accent5"/>
          <w:sz w:val="24"/>
          <w:szCs w:val="24"/>
          <w:lang w:val="fr-FR"/>
        </w:rPr>
        <w:t>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w:t>
      </w:r>
      <w:proofErr w:type="gramStart"/>
      <w:r w:rsidRPr="00EF4774">
        <w:rPr>
          <w:rFonts w:ascii="Arial" w:hAnsi="Arial" w:cs="Arial"/>
          <w:color w:val="9CC2E5" w:themeColor="accent1" w:themeTint="99"/>
          <w:sz w:val="16"/>
          <w:szCs w:val="16"/>
          <w:lang w:val="fr-FR"/>
        </w:rPr>
        <w:t>,  CTecDevices</w:t>
      </w:r>
      <w:proofErr w:type="gramEnd"/>
      <w:r w:rsidRPr="00EF4774">
        <w:rPr>
          <w:rFonts w:ascii="Arial" w:hAnsi="Arial" w:cs="Arial"/>
          <w:color w:val="9CC2E5" w:themeColor="accent1" w:themeTint="99"/>
          <w:sz w:val="16"/>
          <w:szCs w:val="16"/>
          <w:lang w:val="fr-FR"/>
        </w:rPr>
        <w:t xml:space="preserve"> v1.3.18</w:t>
      </w:r>
      <w:proofErr w:type="gramStart"/>
      <w:r w:rsidRPr="00EF4774">
        <w:rPr>
          <w:rFonts w:ascii="Arial" w:hAnsi="Arial" w:cs="Arial"/>
          <w:color w:val="9CC2E5" w:themeColor="accent1" w:themeTint="99"/>
          <w:sz w:val="16"/>
          <w:szCs w:val="16"/>
          <w:lang w:val="fr-FR"/>
        </w:rPr>
        <w:t>,  CTecFtdi</w:t>
      </w:r>
      <w:proofErr w:type="gramEnd"/>
      <w:r w:rsidRPr="00EF4774">
        <w:rPr>
          <w:rFonts w:ascii="Arial" w:hAnsi="Arial" w:cs="Arial"/>
          <w:color w:val="9CC2E5" w:themeColor="accent1" w:themeTint="99"/>
          <w:sz w:val="16"/>
          <w:szCs w:val="16"/>
          <w:lang w:val="fr-FR"/>
        </w:rPr>
        <w:t xml:space="preserve"> v1.3.2</w:t>
      </w:r>
      <w:proofErr w:type="gramStart"/>
      <w:r w:rsidRPr="00EF4774">
        <w:rPr>
          <w:rFonts w:ascii="Arial" w:hAnsi="Arial" w:cs="Arial"/>
          <w:color w:val="9CC2E5" w:themeColor="accent1" w:themeTint="99"/>
          <w:sz w:val="16"/>
          <w:szCs w:val="16"/>
          <w:lang w:val="fr-FR"/>
        </w:rPr>
        <w:t>,  CTecUtil</w:t>
      </w:r>
      <w:proofErr w:type="gramEnd"/>
      <w:r w:rsidRPr="00EF4774">
        <w:rPr>
          <w:rFonts w:ascii="Arial" w:hAnsi="Arial" w:cs="Arial"/>
          <w:color w:val="9CC2E5" w:themeColor="accent1" w:themeTint="99"/>
          <w:sz w:val="16"/>
          <w:szCs w:val="16"/>
          <w:lang w:val="fr-FR"/>
        </w:rPr>
        <w:t xml:space="preserve">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1"/>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lastRenderedPageBreak/>
        <w:t>-</w:t>
      </w:r>
      <w:r w:rsidRPr="00207F20">
        <w:rPr>
          <w:rFonts w:ascii="Arial" w:hAnsi="Arial" w:cs="Arial"/>
          <w:color w:val="1F497D"/>
          <w:sz w:val="18"/>
          <w:szCs w:val="18"/>
          <w:lang w:val="fr-FR"/>
        </w:rPr>
        <w:tab/>
      </w:r>
      <w:bookmarkStart w:id="2"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2"/>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lastRenderedPageBreak/>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contrôle TimePicker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3" w:name="_Hlk150942883"/>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3"/>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Correction du contrôle TimePicker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81955" w14:textId="77777777" w:rsidR="00B95C37" w:rsidRDefault="00B95C37" w:rsidP="006808D1">
      <w:pPr>
        <w:spacing w:after="0" w:line="240" w:lineRule="auto"/>
      </w:pPr>
      <w:r>
        <w:separator/>
      </w:r>
    </w:p>
  </w:endnote>
  <w:endnote w:type="continuationSeparator" w:id="0">
    <w:p w14:paraId="5DAB7A17" w14:textId="77777777" w:rsidR="00B95C37" w:rsidRDefault="00B95C37"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48045" w14:textId="77777777" w:rsidR="00B95C37" w:rsidRDefault="00B95C37" w:rsidP="006808D1">
      <w:pPr>
        <w:spacing w:after="0" w:line="240" w:lineRule="auto"/>
      </w:pPr>
      <w:r>
        <w:separator/>
      </w:r>
    </w:p>
  </w:footnote>
  <w:footnote w:type="continuationSeparator" w:id="0">
    <w:p w14:paraId="0B632786" w14:textId="77777777" w:rsidR="00B95C37" w:rsidRDefault="00B95C37"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561B8"/>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53046"/>
    <w:rsid w:val="00260059"/>
    <w:rsid w:val="002604FE"/>
    <w:rsid w:val="00270B70"/>
    <w:rsid w:val="00271C07"/>
    <w:rsid w:val="002740F6"/>
    <w:rsid w:val="00274AA9"/>
    <w:rsid w:val="00274DCE"/>
    <w:rsid w:val="0027614E"/>
    <w:rsid w:val="00280E50"/>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62F"/>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4960"/>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2BD7"/>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3337"/>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7F47F4"/>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3DB3"/>
    <w:rsid w:val="00885EAB"/>
    <w:rsid w:val="00886872"/>
    <w:rsid w:val="00890299"/>
    <w:rsid w:val="00891710"/>
    <w:rsid w:val="008918EB"/>
    <w:rsid w:val="00893ABB"/>
    <w:rsid w:val="00894F75"/>
    <w:rsid w:val="00897727"/>
    <w:rsid w:val="008A4AA6"/>
    <w:rsid w:val="008A7DB0"/>
    <w:rsid w:val="008B22E9"/>
    <w:rsid w:val="008C0214"/>
    <w:rsid w:val="008C20E4"/>
    <w:rsid w:val="008C212D"/>
    <w:rsid w:val="008C3DDB"/>
    <w:rsid w:val="008C61E2"/>
    <w:rsid w:val="008D256D"/>
    <w:rsid w:val="008E06CE"/>
    <w:rsid w:val="008E2D5A"/>
    <w:rsid w:val="008E2EB5"/>
    <w:rsid w:val="008E3B6C"/>
    <w:rsid w:val="008E62B9"/>
    <w:rsid w:val="008E65CA"/>
    <w:rsid w:val="009122A2"/>
    <w:rsid w:val="00912419"/>
    <w:rsid w:val="009133E7"/>
    <w:rsid w:val="00923AE1"/>
    <w:rsid w:val="00933EA2"/>
    <w:rsid w:val="00934101"/>
    <w:rsid w:val="009554CF"/>
    <w:rsid w:val="00956F10"/>
    <w:rsid w:val="00957008"/>
    <w:rsid w:val="00962163"/>
    <w:rsid w:val="00963586"/>
    <w:rsid w:val="00966E7B"/>
    <w:rsid w:val="00967126"/>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0E72"/>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1ADF"/>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5C37"/>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0D6"/>
    <w:rsid w:val="00E6724A"/>
    <w:rsid w:val="00E6745C"/>
    <w:rsid w:val="00E71AEE"/>
    <w:rsid w:val="00E734A0"/>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295182421">
      <w:bodyDiv w:val="1"/>
      <w:marLeft w:val="0"/>
      <w:marRight w:val="0"/>
      <w:marTop w:val="0"/>
      <w:marBottom w:val="0"/>
      <w:divBdr>
        <w:top w:val="none" w:sz="0" w:space="0" w:color="auto"/>
        <w:left w:val="none" w:sz="0" w:space="0" w:color="auto"/>
        <w:bottom w:val="none" w:sz="0" w:space="0" w:color="auto"/>
        <w:right w:val="none" w:sz="0" w:space="0" w:color="auto"/>
      </w:divBdr>
      <w:divsChild>
        <w:div w:id="722405564">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19161757">
      <w:bodyDiv w:val="1"/>
      <w:marLeft w:val="0"/>
      <w:marRight w:val="0"/>
      <w:marTop w:val="0"/>
      <w:marBottom w:val="0"/>
      <w:divBdr>
        <w:top w:val="none" w:sz="0" w:space="0" w:color="auto"/>
        <w:left w:val="none" w:sz="0" w:space="0" w:color="auto"/>
        <w:bottom w:val="none" w:sz="0" w:space="0" w:color="auto"/>
        <w:right w:val="none" w:sz="0" w:space="0" w:color="auto"/>
      </w:divBdr>
      <w:divsChild>
        <w:div w:id="2124811565">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64739734">
      <w:bodyDiv w:val="1"/>
      <w:marLeft w:val="0"/>
      <w:marRight w:val="0"/>
      <w:marTop w:val="0"/>
      <w:marBottom w:val="0"/>
      <w:divBdr>
        <w:top w:val="none" w:sz="0" w:space="0" w:color="auto"/>
        <w:left w:val="none" w:sz="0" w:space="0" w:color="auto"/>
        <w:bottom w:val="none" w:sz="0" w:space="0" w:color="auto"/>
        <w:right w:val="none" w:sz="0" w:space="0" w:color="auto"/>
      </w:divBdr>
      <w:divsChild>
        <w:div w:id="318197226">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198213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638">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37364</TotalTime>
  <Pages>5</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63</cp:revision>
  <dcterms:created xsi:type="dcterms:W3CDTF">2022-08-18T11:34:00Z</dcterms:created>
  <dcterms:modified xsi:type="dcterms:W3CDTF">2025-08-04T09:35:00Z</dcterms:modified>
</cp:coreProperties>
</file>