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064" w:rsidRDefault="004D4064" w:rsidP="00F217B0">
      <w:pPr>
        <w:spacing w:after="0"/>
      </w:pPr>
      <w:r>
        <w:t>ZFP Tools Bugs</w:t>
      </w:r>
    </w:p>
    <w:p w:rsidR="004D4064" w:rsidRDefault="004D4064" w:rsidP="00F217B0">
      <w:pPr>
        <w:spacing w:after="0"/>
      </w:pPr>
    </w:p>
    <w:p w:rsidR="004D4064" w:rsidRPr="00F217B0" w:rsidRDefault="004D4064" w:rsidP="00F217B0">
      <w:pPr>
        <w:spacing w:after="0"/>
        <w:rPr>
          <w:u w:val="single"/>
        </w:rPr>
      </w:pPr>
      <w:r w:rsidRPr="00F217B0">
        <w:rPr>
          <w:u w:val="single"/>
        </w:rPr>
        <w:t>Text Boxes</w:t>
      </w:r>
    </w:p>
    <w:p w:rsidR="004D4064" w:rsidRDefault="004D4064" w:rsidP="00F217B0">
      <w:pPr>
        <w:spacing w:after="0"/>
      </w:pPr>
    </w:p>
    <w:p w:rsidR="004D4064" w:rsidRDefault="004D4064" w:rsidP="00F217B0">
      <w:pPr>
        <w:spacing w:after="0"/>
      </w:pPr>
      <w:r>
        <w:t>When editing text in a text box anywhere in the tools attempting to type with the cursor position anywhere but the end of the string will cause the cursor to jump to the end after the first key press. Meaning to edit a name of something the entire text needs to be deleted and start again.</w:t>
      </w:r>
    </w:p>
    <w:p w:rsidR="00B50F8B" w:rsidRDefault="00B50F8B" w:rsidP="00F217B0">
      <w:pPr>
        <w:spacing w:after="0"/>
      </w:pPr>
    </w:p>
    <w:p w:rsidR="00B50F8B" w:rsidRDefault="00F217B0" w:rsidP="00F217B0">
      <w:pPr>
        <w:spacing w:after="0"/>
      </w:pP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4367284</wp:posOffset>
                </wp:positionH>
                <wp:positionV relativeFrom="paragraph">
                  <wp:posOffset>540480</wp:posOffset>
                </wp:positionV>
                <wp:extent cx="88710" cy="327546"/>
                <wp:effectExtent l="0" t="38100" r="64135" b="15875"/>
                <wp:wrapNone/>
                <wp:docPr id="10" name="Straight Arrow Connector 10"/>
                <wp:cNvGraphicFramePr/>
                <a:graphic xmlns:a="http://schemas.openxmlformats.org/drawingml/2006/main">
                  <a:graphicData uri="http://schemas.microsoft.com/office/word/2010/wordprocessingShape">
                    <wps:wsp>
                      <wps:cNvCnPr/>
                      <wps:spPr>
                        <a:xfrm flipV="1">
                          <a:off x="0" y="0"/>
                          <a:ext cx="88710" cy="3275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4C696FFE" id="_x0000_t32" coordsize="21600,21600" o:spt="32" o:oned="t" path="m,l21600,21600e" filled="f">
                <v:path arrowok="t" fillok="f" o:connecttype="none"/>
                <o:lock v:ext="edit" shapetype="t"/>
              </v:shapetype>
              <v:shape id="Straight Arrow Connector 10" o:spid="_x0000_s1026" type="#_x0000_t32" style="position:absolute;margin-left:343.9pt;margin-top:42.55pt;width:7pt;height:25.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" strokecolor="#5b9bd5 [3204]" strokeweight=".5pt">
                <v:stroke endarrow="block" joinstyle="miter"/>
              </v:shape>
            </w:pict>
          </mc:Fallback>
        </mc:AlternateContent>
      </w:r>
      <w:r w:rsidR="00B50F8B">
        <w:rPr>
          <w:noProof/>
          <w:lang w:eastAsia="en-GB"/>
        </w:rPr>
        <w:drawing>
          <wp:inline distT="0" distB="0" distL="0" distR="0" wp14:anchorId="6A5460F9" wp14:editId="599CF86E">
            <wp:extent cx="5609230" cy="9220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68580" r="63780" b="20836"/>
                    <a:stretch/>
                  </pic:blipFill>
                  <pic:spPr bwMode="auto">
                    <a:xfrm>
                      <a:off x="0" y="0"/>
                      <a:ext cx="5660267" cy="930423"/>
                    </a:xfrm>
                    <a:prstGeom prst="rect">
                      <a:avLst/>
                    </a:prstGeom>
                    <a:ln>
                      <a:noFill/>
                    </a:ln>
                    <a:extLst>
                      <a:ext uri="{53640926-AAD7-44D8-BBD7-CCE9431645EC}">
                        <a14:shadowObscured xmlns:a14="http://schemas.microsoft.com/office/drawing/2010/main"/>
                      </a:ext>
                    </a:extLst>
                  </pic:spPr>
                </pic:pic>
              </a:graphicData>
            </a:graphic>
          </wp:inline>
        </w:drawing>
      </w:r>
    </w:p>
    <w:p w:rsidR="00F217B0" w:rsidRPr="00F217B0" w:rsidRDefault="00F217B0" w:rsidP="00F217B0">
      <w:pPr>
        <w:spacing w:after="0"/>
        <w:rPr>
          <w:i/>
        </w:rPr>
      </w:pPr>
      <w:r>
        <w:tab/>
      </w:r>
      <w:r>
        <w:tab/>
      </w:r>
      <w:r>
        <w:tab/>
      </w:r>
      <w:r>
        <w:tab/>
      </w:r>
      <w:r>
        <w:tab/>
      </w:r>
      <w:r>
        <w:tab/>
      </w:r>
      <w:r>
        <w:tab/>
      </w:r>
      <w:r>
        <w:tab/>
      </w:r>
      <w:r>
        <w:tab/>
      </w:r>
      <w:r>
        <w:rPr>
          <w:i/>
        </w:rPr>
        <w:t>Moves h</w:t>
      </w:r>
      <w:r w:rsidRPr="00F217B0">
        <w:rPr>
          <w:i/>
        </w:rPr>
        <w:t>ere when you type</w:t>
      </w:r>
    </w:p>
    <w:p w:rsidR="004D4064" w:rsidRPr="00F217B0" w:rsidRDefault="004D4064" w:rsidP="00F217B0">
      <w:pPr>
        <w:spacing w:after="0"/>
        <w:rPr>
          <w:u w:val="single"/>
        </w:rPr>
      </w:pPr>
    </w:p>
    <w:p w:rsidR="004D4064" w:rsidRPr="00F217B0" w:rsidRDefault="004D4064" w:rsidP="00F217B0">
      <w:pPr>
        <w:spacing w:after="0"/>
        <w:rPr>
          <w:u w:val="single"/>
        </w:rPr>
      </w:pPr>
      <w:r w:rsidRPr="00F217B0">
        <w:rPr>
          <w:u w:val="single"/>
        </w:rPr>
        <w:t>Remove All Supergroups in Output Supergroups</w:t>
      </w:r>
    </w:p>
    <w:p w:rsidR="004D4064" w:rsidRDefault="004D4064" w:rsidP="00F217B0">
      <w:pPr>
        <w:spacing w:after="0"/>
      </w:pPr>
    </w:p>
    <w:p w:rsidR="004D4064" w:rsidRDefault="004D4064" w:rsidP="00F217B0">
      <w:pPr>
        <w:spacing w:after="0"/>
      </w:pPr>
      <w:r>
        <w:t xml:space="preserve">When creating an Output SuperGroup clicking the Remove All Button for the Supergroups list </w:t>
      </w:r>
      <w:proofErr w:type="spellStart"/>
      <w:r>
        <w:t>unticks</w:t>
      </w:r>
      <w:proofErr w:type="spellEnd"/>
      <w:r>
        <w:t xml:space="preserve"> all Normal Groups instead of all Supergroups.</w:t>
      </w:r>
    </w:p>
    <w:p w:rsidR="00B50F8B" w:rsidRDefault="00B50F8B" w:rsidP="00F217B0">
      <w:pPr>
        <w:spacing w:after="0"/>
      </w:pPr>
    </w:p>
    <w:p w:rsidR="00B50F8B" w:rsidRDefault="00B50F8B" w:rsidP="00F217B0">
      <w:pPr>
        <w:spacing w:after="0"/>
      </w:pPr>
      <w:r>
        <w:rPr>
          <w:noProof/>
          <w:lang w:eastAsia="en-GB"/>
        </w:rPr>
        <w:drawing>
          <wp:inline distT="0" distB="0" distL="0" distR="0" wp14:anchorId="496F9EF6" wp14:editId="458EB599">
            <wp:extent cx="5704764" cy="149620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5490" t="35348" b="48561"/>
                    <a:stretch/>
                  </pic:blipFill>
                  <pic:spPr bwMode="auto">
                    <a:xfrm>
                      <a:off x="0" y="0"/>
                      <a:ext cx="5747295" cy="1507359"/>
                    </a:xfrm>
                    <a:prstGeom prst="rect">
                      <a:avLst/>
                    </a:prstGeom>
                    <a:ln>
                      <a:noFill/>
                    </a:ln>
                    <a:extLst>
                      <a:ext uri="{53640926-AAD7-44D8-BBD7-CCE9431645EC}">
                        <a14:shadowObscured xmlns:a14="http://schemas.microsoft.com/office/drawing/2010/main"/>
                      </a:ext>
                    </a:extLst>
                  </pic:spPr>
                </pic:pic>
              </a:graphicData>
            </a:graphic>
          </wp:inline>
        </w:drawing>
      </w:r>
    </w:p>
    <w:p w:rsidR="00B50F8B" w:rsidRDefault="00B50F8B" w:rsidP="00F217B0">
      <w:pPr>
        <w:spacing w:after="0"/>
      </w:pPr>
      <w:r>
        <w:rPr>
          <w:noProof/>
          <w:lang w:eastAsia="en-GB"/>
        </w:rPr>
        <w:drawing>
          <wp:inline distT="0" distB="0" distL="0" distR="0" wp14:anchorId="017BD450" wp14:editId="6D10B69F">
            <wp:extent cx="5691116" cy="1546079"/>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5370" t="34502" b="48773"/>
                    <a:stretch/>
                  </pic:blipFill>
                  <pic:spPr bwMode="auto">
                    <a:xfrm>
                      <a:off x="0" y="0"/>
                      <a:ext cx="5751809" cy="1562567"/>
                    </a:xfrm>
                    <a:prstGeom prst="rect">
                      <a:avLst/>
                    </a:prstGeom>
                    <a:ln>
                      <a:noFill/>
                    </a:ln>
                    <a:extLst>
                      <a:ext uri="{53640926-AAD7-44D8-BBD7-CCE9431645EC}">
                        <a14:shadowObscured xmlns:a14="http://schemas.microsoft.com/office/drawing/2010/main"/>
                      </a:ext>
                    </a:extLst>
                  </pic:spPr>
                </pic:pic>
              </a:graphicData>
            </a:graphic>
          </wp:inline>
        </w:drawing>
      </w:r>
    </w:p>
    <w:p w:rsidR="004D4064" w:rsidRDefault="004D4064" w:rsidP="00F217B0">
      <w:pPr>
        <w:spacing w:after="0"/>
      </w:pPr>
    </w:p>
    <w:p w:rsidR="00F217B0" w:rsidRDefault="00F217B0">
      <w:r>
        <w:br w:type="page"/>
      </w:r>
    </w:p>
    <w:p w:rsidR="004D4064" w:rsidRPr="00F217B0" w:rsidRDefault="004D4064" w:rsidP="00F217B0">
      <w:pPr>
        <w:spacing w:after="0"/>
        <w:rPr>
          <w:u w:val="single"/>
        </w:rPr>
      </w:pPr>
      <w:r w:rsidRPr="00F217B0">
        <w:rPr>
          <w:u w:val="single"/>
        </w:rPr>
        <w:lastRenderedPageBreak/>
        <w:t>Parameter Field in Sequence Steps</w:t>
      </w:r>
    </w:p>
    <w:p w:rsidR="004D4064" w:rsidRDefault="004D4064" w:rsidP="00F217B0">
      <w:pPr>
        <w:spacing w:after="0"/>
      </w:pPr>
    </w:p>
    <w:p w:rsidR="004D4064" w:rsidRDefault="004D4064" w:rsidP="00F217B0">
      <w:pPr>
        <w:spacing w:after="0"/>
      </w:pPr>
      <w:r>
        <w:t xml:space="preserve">If a step held previously an action without a parameter then when changed to need a parameter the field remains </w:t>
      </w:r>
      <w:proofErr w:type="spellStart"/>
      <w:r>
        <w:t>uneditable</w:t>
      </w:r>
      <w:proofErr w:type="spellEnd"/>
      <w:r>
        <w:t>.</w:t>
      </w:r>
    </w:p>
    <w:p w:rsidR="004D4064" w:rsidRDefault="004D4064" w:rsidP="00F217B0">
      <w:pPr>
        <w:spacing w:after="0"/>
      </w:pPr>
    </w:p>
    <w:p w:rsidR="004D4064" w:rsidRDefault="004D4064" w:rsidP="00F217B0">
      <w:pPr>
        <w:spacing w:after="0"/>
      </w:pPr>
      <w:r>
        <w:rPr>
          <w:noProof/>
          <w:lang w:eastAsia="en-GB"/>
        </w:rPr>
        <w:drawing>
          <wp:inline distT="0" distB="0" distL="0" distR="0" wp14:anchorId="2D4ACF05" wp14:editId="39122F82">
            <wp:extent cx="5664080" cy="153428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5644" t="33976" b="49478"/>
                    <a:stretch/>
                  </pic:blipFill>
                  <pic:spPr bwMode="auto">
                    <a:xfrm>
                      <a:off x="0" y="0"/>
                      <a:ext cx="5782195" cy="1566283"/>
                    </a:xfrm>
                    <a:prstGeom prst="rect">
                      <a:avLst/>
                    </a:prstGeom>
                    <a:ln>
                      <a:noFill/>
                    </a:ln>
                    <a:extLst>
                      <a:ext uri="{53640926-AAD7-44D8-BBD7-CCE9431645EC}">
                        <a14:shadowObscured xmlns:a14="http://schemas.microsoft.com/office/drawing/2010/main"/>
                      </a:ext>
                    </a:extLst>
                  </pic:spPr>
                </pic:pic>
              </a:graphicData>
            </a:graphic>
          </wp:inline>
        </w:drawing>
      </w:r>
    </w:p>
    <w:p w:rsidR="004D4064" w:rsidRDefault="004D4064" w:rsidP="00F217B0">
      <w:pPr>
        <w:spacing w:after="0"/>
      </w:pPr>
    </w:p>
    <w:p w:rsidR="004D4064" w:rsidRPr="00F217B0" w:rsidRDefault="004D4064" w:rsidP="00F217B0">
      <w:pPr>
        <w:spacing w:after="0"/>
        <w:rPr>
          <w:u w:val="single"/>
        </w:rPr>
      </w:pPr>
      <w:r w:rsidRPr="00F217B0">
        <w:rPr>
          <w:u w:val="single"/>
        </w:rPr>
        <w:t>Volume Field in Group Actions</w:t>
      </w:r>
    </w:p>
    <w:p w:rsidR="004D4064" w:rsidRDefault="004D4064" w:rsidP="00F217B0">
      <w:pPr>
        <w:spacing w:after="0"/>
      </w:pPr>
    </w:p>
    <w:p w:rsidR="004D4064" w:rsidRDefault="004D4064" w:rsidP="00F217B0">
      <w:pPr>
        <w:spacing w:after="0"/>
      </w:pPr>
      <w:r>
        <w:t>Volume should be able to contain values between 1 and 7. Should not exceed that or go negative.</w:t>
      </w:r>
    </w:p>
    <w:p w:rsidR="00BD19DD" w:rsidRDefault="00BD19DD" w:rsidP="00F217B0">
      <w:pPr>
        <w:spacing w:after="0"/>
      </w:pPr>
      <w:r>
        <w:t>Should be 0-255</w:t>
      </w:r>
    </w:p>
    <w:p w:rsidR="00B50F8B" w:rsidRDefault="00B50F8B" w:rsidP="00F217B0">
      <w:pPr>
        <w:spacing w:after="0"/>
      </w:pPr>
    </w:p>
    <w:p w:rsidR="00B50F8B" w:rsidRDefault="00B50F8B" w:rsidP="00F217B0">
      <w:pPr>
        <w:spacing w:after="0"/>
      </w:pPr>
      <w:r>
        <w:rPr>
          <w:noProof/>
          <w:lang w:eastAsia="en-GB"/>
        </w:rPr>
        <w:drawing>
          <wp:inline distT="0" distB="0" distL="0" distR="0" wp14:anchorId="4C7C0E79" wp14:editId="4F98B5DE">
            <wp:extent cx="5616054" cy="124657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5447" t="34291" r="218" b="52160"/>
                    <a:stretch/>
                  </pic:blipFill>
                  <pic:spPr bwMode="auto">
                    <a:xfrm>
                      <a:off x="0" y="0"/>
                      <a:ext cx="5725185" cy="1270797"/>
                    </a:xfrm>
                    <a:prstGeom prst="rect">
                      <a:avLst/>
                    </a:prstGeom>
                    <a:ln>
                      <a:noFill/>
                    </a:ln>
                    <a:extLst>
                      <a:ext uri="{53640926-AAD7-44D8-BBD7-CCE9431645EC}">
                        <a14:shadowObscured xmlns:a14="http://schemas.microsoft.com/office/drawing/2010/main"/>
                      </a:ext>
                    </a:extLst>
                  </pic:spPr>
                </pic:pic>
              </a:graphicData>
            </a:graphic>
          </wp:inline>
        </w:drawing>
      </w:r>
    </w:p>
    <w:p w:rsidR="004D4064" w:rsidRPr="00B50F8B" w:rsidRDefault="00B50F8B" w:rsidP="00F217B0">
      <w:pPr>
        <w:spacing w:after="0"/>
      </w:pPr>
      <w:r>
        <w:rPr>
          <w:noProof/>
          <w:lang w:eastAsia="en-GB"/>
        </w:rPr>
        <w:drawing>
          <wp:inline distT="0" distB="0" distL="0" distR="0" wp14:anchorId="5287DFC9" wp14:editId="52584E45">
            <wp:extent cx="5588758" cy="1151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5335" t="33867" b="53431"/>
                    <a:stretch/>
                  </pic:blipFill>
                  <pic:spPr bwMode="auto">
                    <a:xfrm>
                      <a:off x="0" y="0"/>
                      <a:ext cx="5674426" cy="1169548"/>
                    </a:xfrm>
                    <a:prstGeom prst="rect">
                      <a:avLst/>
                    </a:prstGeom>
                    <a:ln>
                      <a:noFill/>
                    </a:ln>
                    <a:extLst>
                      <a:ext uri="{53640926-AAD7-44D8-BBD7-CCE9431645EC}">
                        <a14:shadowObscured xmlns:a14="http://schemas.microsoft.com/office/drawing/2010/main"/>
                      </a:ext>
                    </a:extLst>
                  </pic:spPr>
                </pic:pic>
              </a:graphicData>
            </a:graphic>
          </wp:inline>
        </w:drawing>
      </w:r>
    </w:p>
    <w:p w:rsidR="00F217B0" w:rsidRDefault="00F217B0" w:rsidP="00F217B0">
      <w:pPr>
        <w:spacing w:after="0"/>
      </w:pPr>
    </w:p>
    <w:p w:rsidR="004D4064" w:rsidRPr="00F217B0" w:rsidRDefault="004D4064" w:rsidP="00F217B0">
      <w:pPr>
        <w:spacing w:after="0"/>
        <w:rPr>
          <w:u w:val="single"/>
        </w:rPr>
      </w:pPr>
      <w:r w:rsidRPr="00F217B0">
        <w:rPr>
          <w:u w:val="single"/>
        </w:rPr>
        <w:t>Panel Auto Dim</w:t>
      </w:r>
    </w:p>
    <w:p w:rsidR="004D4064" w:rsidRDefault="004D4064" w:rsidP="00F217B0">
      <w:pPr>
        <w:spacing w:after="0"/>
      </w:pPr>
    </w:p>
    <w:p w:rsidR="004D4064" w:rsidRDefault="004D4064" w:rsidP="00F217B0">
      <w:pPr>
        <w:spacing w:after="0"/>
      </w:pPr>
      <w:r>
        <w:t>Should not be able to go negative.</w:t>
      </w:r>
    </w:p>
    <w:p w:rsidR="004D4064" w:rsidRDefault="004D4064" w:rsidP="00F217B0">
      <w:pPr>
        <w:spacing w:after="0"/>
      </w:pPr>
      <w:r>
        <w:t>Up and Down buttons work in multiples of 10 but the field allows for numbers not a multiple of 10.</w:t>
      </w:r>
    </w:p>
    <w:p w:rsidR="00BD19DD" w:rsidRDefault="00BD19DD" w:rsidP="00F217B0">
      <w:pPr>
        <w:spacing w:after="0"/>
      </w:pPr>
      <w:r>
        <w:t>Scrub</w:t>
      </w:r>
    </w:p>
    <w:p w:rsidR="00B50F8B" w:rsidRDefault="00B50F8B" w:rsidP="00F217B0">
      <w:pPr>
        <w:spacing w:after="0"/>
      </w:pPr>
    </w:p>
    <w:p w:rsidR="00B50F8B" w:rsidRDefault="00B50F8B" w:rsidP="00F217B0">
      <w:pPr>
        <w:spacing w:after="0"/>
      </w:pPr>
      <w:r>
        <w:rPr>
          <w:noProof/>
          <w:lang w:eastAsia="en-GB"/>
        </w:rPr>
        <w:lastRenderedPageBreak/>
        <w:drawing>
          <wp:inline distT="0" distB="0" distL="0" distR="0" wp14:anchorId="496B7F76" wp14:editId="5CF37532">
            <wp:extent cx="5588758" cy="157402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8997" r="77595" b="69939"/>
                    <a:stretch/>
                  </pic:blipFill>
                  <pic:spPr bwMode="auto">
                    <a:xfrm>
                      <a:off x="0" y="0"/>
                      <a:ext cx="5760037" cy="1622263"/>
                    </a:xfrm>
                    <a:prstGeom prst="rect">
                      <a:avLst/>
                    </a:prstGeom>
                    <a:ln>
                      <a:noFill/>
                    </a:ln>
                    <a:extLst>
                      <a:ext uri="{53640926-AAD7-44D8-BBD7-CCE9431645EC}">
                        <a14:shadowObscured xmlns:a14="http://schemas.microsoft.com/office/drawing/2010/main"/>
                      </a:ext>
                    </a:extLst>
                  </pic:spPr>
                </pic:pic>
              </a:graphicData>
            </a:graphic>
          </wp:inline>
        </w:drawing>
      </w:r>
    </w:p>
    <w:p w:rsidR="004D4064" w:rsidRDefault="004D4064" w:rsidP="00F217B0">
      <w:pPr>
        <w:spacing w:after="0"/>
      </w:pPr>
    </w:p>
    <w:p w:rsidR="004D4064" w:rsidRPr="00F217B0" w:rsidRDefault="004D4064" w:rsidP="00F217B0">
      <w:pPr>
        <w:spacing w:after="0"/>
        <w:rPr>
          <w:u w:val="single"/>
        </w:rPr>
      </w:pPr>
      <w:r w:rsidRPr="00F217B0">
        <w:rPr>
          <w:u w:val="single"/>
        </w:rPr>
        <w:t>Zone IDs in Loops + Zones Tab</w:t>
      </w:r>
    </w:p>
    <w:p w:rsidR="004D4064" w:rsidRDefault="004D4064" w:rsidP="00F217B0">
      <w:pPr>
        <w:spacing w:after="0"/>
      </w:pPr>
    </w:p>
    <w:p w:rsidR="004D4064" w:rsidRDefault="004D4064" w:rsidP="00F217B0">
      <w:pPr>
        <w:spacing w:after="0"/>
      </w:pPr>
      <w:r>
        <w:t>Should not be able to go negative or above 200.</w:t>
      </w:r>
    </w:p>
    <w:p w:rsidR="00B50F8B" w:rsidRDefault="00B50F8B" w:rsidP="00F217B0">
      <w:pPr>
        <w:spacing w:after="0"/>
      </w:pPr>
    </w:p>
    <w:p w:rsidR="00B50F8B" w:rsidRDefault="00B50F8B" w:rsidP="00F217B0">
      <w:pPr>
        <w:spacing w:after="0"/>
      </w:pPr>
      <w:r>
        <w:rPr>
          <w:noProof/>
          <w:lang w:eastAsia="en-GB"/>
        </w:rPr>
        <w:drawing>
          <wp:inline distT="0" distB="0" distL="0" distR="0" wp14:anchorId="53B936C6" wp14:editId="27F63C9B">
            <wp:extent cx="5525443" cy="18697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649" t="19685" r="54274" b="67635"/>
                    <a:stretch/>
                  </pic:blipFill>
                  <pic:spPr bwMode="auto">
                    <a:xfrm>
                      <a:off x="0" y="0"/>
                      <a:ext cx="5558062" cy="1880781"/>
                    </a:xfrm>
                    <a:prstGeom prst="rect">
                      <a:avLst/>
                    </a:prstGeom>
                    <a:ln>
                      <a:noFill/>
                    </a:ln>
                    <a:extLst>
                      <a:ext uri="{53640926-AAD7-44D8-BBD7-CCE9431645EC}">
                        <a14:shadowObscured xmlns:a14="http://schemas.microsoft.com/office/drawing/2010/main"/>
                      </a:ext>
                    </a:extLst>
                  </pic:spPr>
                </pic:pic>
              </a:graphicData>
            </a:graphic>
          </wp:inline>
        </w:drawing>
      </w:r>
    </w:p>
    <w:p w:rsidR="004D4064" w:rsidRDefault="004D4064" w:rsidP="00F217B0">
      <w:pPr>
        <w:spacing w:after="0"/>
      </w:pPr>
    </w:p>
    <w:p w:rsidR="004D4064" w:rsidRPr="00F217B0" w:rsidRDefault="004D4064" w:rsidP="00F217B0">
      <w:pPr>
        <w:spacing w:after="0"/>
        <w:rPr>
          <w:u w:val="single"/>
        </w:rPr>
      </w:pPr>
      <w:r w:rsidRPr="00F217B0">
        <w:rPr>
          <w:u w:val="single"/>
        </w:rPr>
        <w:t>Loop IDs in Loops + Zones Tab</w:t>
      </w:r>
    </w:p>
    <w:p w:rsidR="004D4064" w:rsidRDefault="004D4064" w:rsidP="00F217B0">
      <w:pPr>
        <w:spacing w:after="0"/>
      </w:pPr>
    </w:p>
    <w:p w:rsidR="004D4064" w:rsidRDefault="004D4064" w:rsidP="00F217B0">
      <w:pPr>
        <w:spacing w:after="0"/>
      </w:pPr>
      <w:r>
        <w:t>For Loops 1-8 the Address should only allow values 1-8, should not go negative or exceed that.</w:t>
      </w:r>
      <w:bookmarkStart w:id="0" w:name="_GoBack"/>
      <w:bookmarkEnd w:id="0"/>
    </w:p>
    <w:p w:rsidR="004D4064" w:rsidRDefault="004D4064" w:rsidP="00F217B0">
      <w:pPr>
        <w:spacing w:after="0"/>
      </w:pPr>
      <w:r>
        <w:t>Should the Address Field be editable at all?</w:t>
      </w:r>
    </w:p>
    <w:p w:rsidR="00F217B0" w:rsidRDefault="00F217B0" w:rsidP="00F217B0">
      <w:pPr>
        <w:spacing w:after="0"/>
      </w:pPr>
    </w:p>
    <w:p w:rsidR="00B50F8B" w:rsidRDefault="00B50F8B" w:rsidP="00F217B0">
      <w:pPr>
        <w:spacing w:after="0"/>
      </w:pPr>
      <w:r>
        <w:rPr>
          <w:noProof/>
          <w:lang w:eastAsia="en-GB"/>
        </w:rPr>
        <w:drawing>
          <wp:inline distT="0" distB="0" distL="0" distR="0" wp14:anchorId="4D5C1FCA" wp14:editId="1D845F58">
            <wp:extent cx="5382999" cy="2490716"/>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896" r="76883" b="61088"/>
                    <a:stretch/>
                  </pic:blipFill>
                  <pic:spPr bwMode="auto">
                    <a:xfrm>
                      <a:off x="0" y="0"/>
                      <a:ext cx="5420089" cy="2507878"/>
                    </a:xfrm>
                    <a:prstGeom prst="rect">
                      <a:avLst/>
                    </a:prstGeom>
                    <a:ln>
                      <a:noFill/>
                    </a:ln>
                    <a:extLst>
                      <a:ext uri="{53640926-AAD7-44D8-BBD7-CCE9431645EC}">
                        <a14:shadowObscured xmlns:a14="http://schemas.microsoft.com/office/drawing/2010/main"/>
                      </a:ext>
                    </a:extLst>
                  </pic:spPr>
                </pic:pic>
              </a:graphicData>
            </a:graphic>
          </wp:inline>
        </w:drawing>
      </w:r>
    </w:p>
    <w:p w:rsidR="00F217B0" w:rsidRDefault="00F217B0" w:rsidP="00F217B0">
      <w:pPr>
        <w:spacing w:after="0"/>
      </w:pPr>
    </w:p>
    <w:p w:rsidR="00F217B0" w:rsidRDefault="00F217B0" w:rsidP="00F217B0">
      <w:pPr>
        <w:spacing w:after="0"/>
      </w:pPr>
    </w:p>
    <w:p w:rsidR="00F217B0" w:rsidRDefault="00F217B0" w:rsidP="00F217B0">
      <w:pPr>
        <w:spacing w:after="0"/>
      </w:pPr>
    </w:p>
    <w:p w:rsidR="00F217B0" w:rsidRPr="00F217B0" w:rsidRDefault="00F217B0" w:rsidP="00F217B0">
      <w:pPr>
        <w:spacing w:after="0"/>
        <w:rPr>
          <w:b/>
          <w:u w:val="single"/>
        </w:rPr>
      </w:pPr>
      <w:r w:rsidRPr="00F217B0">
        <w:rPr>
          <w:b/>
          <w:u w:val="single"/>
        </w:rPr>
        <w:t>Suggestion</w:t>
      </w:r>
    </w:p>
    <w:p w:rsidR="00F217B0" w:rsidRDefault="00F217B0" w:rsidP="00F217B0">
      <w:pPr>
        <w:spacing w:after="0"/>
      </w:pPr>
    </w:p>
    <w:p w:rsidR="00F217B0" w:rsidRDefault="00F217B0" w:rsidP="00F217B0">
      <w:pPr>
        <w:spacing w:after="0"/>
      </w:pPr>
      <w:r>
        <w:t xml:space="preserve">In Device Summary pressing the Return Key will select the next field immediately below the current field. Can this be replicated in similar places, </w:t>
      </w:r>
      <w:proofErr w:type="spellStart"/>
      <w:r>
        <w:t>i.e</w:t>
      </w:r>
      <w:proofErr w:type="spellEnd"/>
      <w:r>
        <w:t xml:space="preserve"> Entirety of the System View Tab + Loops and Zones Tab?</w:t>
      </w:r>
    </w:p>
    <w:sectPr w:rsidR="00F21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064"/>
    <w:rsid w:val="00284300"/>
    <w:rsid w:val="004D4064"/>
    <w:rsid w:val="0071053E"/>
    <w:rsid w:val="00A37D8C"/>
    <w:rsid w:val="00B50F8B"/>
    <w:rsid w:val="00BD19DD"/>
    <w:rsid w:val="00CE0966"/>
    <w:rsid w:val="00F217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4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3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4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3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Gough</dc:creator>
  <cp:lastModifiedBy>Dave Mear</cp:lastModifiedBy>
  <cp:revision>4</cp:revision>
  <dcterms:created xsi:type="dcterms:W3CDTF">2013-09-04T11:57:00Z</dcterms:created>
  <dcterms:modified xsi:type="dcterms:W3CDTF">2013-09-04T15:50:00Z</dcterms:modified>
</cp:coreProperties>
</file>