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Style w:val="13"/>
          <w:rFonts w:hint="eastAsia" w:ascii="微软雅黑" w:hAnsi="微软雅黑" w:eastAsia="微软雅黑" w:cs="微软雅黑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lang w:val="en-US" w:eastAsia="zh-CN"/>
        </w:rPr>
        <w:t>EGO前台商城用户登录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商城开发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前台商城是借助微信小程序的载体，所以登录时走微信的那一套流程，这也是我们第一次接触到第三方的集成</w:t>
      </w:r>
      <w:r>
        <w:rPr>
          <w:rFonts w:hint="eastAsia" w:ascii="微软雅黑" w:hAnsi="微软雅黑" w:cs="微软雅黑"/>
          <w:lang w:val="en-US" w:eastAsia="zh-CN"/>
        </w:rPr>
        <w:t xml:space="preserve"> 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微信获取openId的流程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wxd3b90c3acfea33be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在第一天启动前台商城的时候，我们发现wx.login会拿到一个code，在根据code去换取openId，就是用户的唯一标识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156527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具体的小程序登录流程图微信官方给出了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"https://developers.weixin.qq.com/miniprogram/dev/framework/open-ability/login.html"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https://developers.weixin.qq.com/miniprogram/dev/framework/open-ability/login.html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325" cy="536321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申请微信小程序测试号（appID和appsecret）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"https://developers.weixin.qq.com/sandbox"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https://developers.weixin.qq.com/sandbox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如果没有获取到测试号，就先点登录社区 再返回刷新</w:t>
      </w:r>
    </w:p>
    <w:p>
      <w:r>
        <w:drawing>
          <wp:inline distT="0" distB="0" distL="114300" distR="114300">
            <wp:extent cx="5269865" cy="191897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查看官网文档，拿到请求地址</w:t>
      </w:r>
    </w:p>
    <w:p>
      <w:p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"https://developers.weixin.qq.com/miniprogram/dev/api-backend/open-api/login/auth.code2Session.html"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</w:rPr>
        <w:t>https://developers.weixin.qq.com/miniprogram/dev/api-backend/open-api/login/auth.code2Session.html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cs="微软雅黑"/>
          <w:lang w:val="en-US" w:eastAsia="zh-CN"/>
        </w:rPr>
        <w:t xml:space="preserve"> </w:t>
      </w:r>
    </w:p>
    <w:p>
      <w:pPr>
        <w:rPr>
          <w:rFonts w:hint="eastAsia" w:ascii="微软雅黑" w:hAnsi="微软雅黑" w:cs="微软雅黑"/>
          <w:lang w:val="en-US" w:eastAsia="zh-CN"/>
        </w:rPr>
      </w:pPr>
      <w:r>
        <w:drawing>
          <wp:inline distT="0" distB="0" distL="114300" distR="114300">
            <wp:extent cx="5264150" cy="211582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我们在授权服务里面发送请求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GET请求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"https://api.weixin.qq.com/sns/jscode2session?appid=APPID&amp;secret=SECRET&amp;js_code=JSCODE&amp;grant_type=authorization_code"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https://api.weixin.qq.com/sns/jscode2session?appid=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APPID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&amp;secret=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SECRET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&amp;js_code=</w:t>
      </w:r>
      <w:r>
        <w:rPr>
          <w:rStyle w:val="14"/>
          <w:rFonts w:hint="eastAsia" w:ascii="微软雅黑" w:hAnsi="微软雅黑" w:eastAsia="微软雅黑" w:cs="微软雅黑"/>
          <w:b/>
          <w:bCs/>
          <w:lang w:val="en-US" w:eastAsia="zh-CN"/>
        </w:rPr>
        <w:t>JSCODE</w:t>
      </w:r>
      <w:r>
        <w:rPr>
          <w:rStyle w:val="14"/>
          <w:rFonts w:hint="eastAsia" w:ascii="微软雅黑" w:hAnsi="微软雅黑" w:eastAsia="微软雅黑" w:cs="微软雅黑"/>
          <w:lang w:val="en-US" w:eastAsia="zh-CN"/>
        </w:rPr>
        <w:t>&amp;grant_type=authorization_code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参数说明：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appid：你的测试号的appid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secret:你的测试号的appsecret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js_code:微信小程序通过wx.login拿到的code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grant_type：固定填写authorization_code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cs="微软雅黑"/>
          <w:lang w:val="en-US" w:eastAsia="zh-CN"/>
        </w:rPr>
        <w:t>修改auth-server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修改远端auth-server/auth-server-dev.yml的配置文件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>wechat: #测试的appId和appSecret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appid: wxd3b90c3acfea33be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</w:rPr>
              <w:t xml:space="preserve">    secret: 1f768ecece8e4eeceadcbb8cde1c0a94</w:t>
            </w:r>
          </w:p>
        </w:tc>
      </w:tr>
    </w:tbl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在ego-common中添加User实体类（逆向生成）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在ego-common中添加UserMapper（其他微服务也可能用到）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interface UserMapper extends BaseMapper&lt;User&gt;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修改auth-server启动类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添加发请求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@Bean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RestTemplate restTemplate()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RestTemplate();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修改auth-server启动类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UserDetailServiceImpl implements UserDetailsService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@Value("${wechat.appid}")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private String appId;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@Value("${wechat.secret}")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private String appSecret;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//请求的openId地址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private String WECHAT_AUTH_URL = "https://api.weixin.qq.com/sns/jscode2session?appid=%s&amp;secret=%s&amp;js_code=%s&amp;grant_type=authorization_code";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RestTemplate restTemplate;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UserDetailMapper userDetailMapper;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SysUserDetailMapper sysUserDetailMapper;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UserMapper userMapper;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UserDetails loadUserByUsername(String username) throws UsernameNotFoundException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ServletRequestAttributes requestAttributes = (ServletRequestAttributes) RequestContextHolder.getRequestAttributes();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HttpServletRequest request = requestAttributes.getRequest();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loginType = request.getHeader(AuthConstant.LOGIN_TYPE);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(StringUtils.isEmpty(loginType))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 null;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switch (loginType) {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case AuthConstant.USER_TYPE: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//如果是前台用户 拿到code请求，发请求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String wxStr = restTemplate.getForObject(String.format(WECHAT_AUTH_URL, new Object[]{this.appId, this.appSecret, username}), String.class);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JSONObject jsonObject = JSONUtil.parseObj(wxStr);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//拿到openid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String openId = jsonObject.get("openid", String.class);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if (StringUtils.isEmpty(openId)) {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    //如果openId为空 直接返回null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    return null;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//查询数据库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UserDetail userDetail = userDetailMapper.selectOne(new LambdaQueryWrapper&lt;UserDetail&gt;()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        .eq(UserDetail::getUserId, openId)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        .eq(UserDetail::getStatus, 1)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);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if (ObjectUtils.isEmpty(userDetail)) {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    //如果用户为空，创建用户 插入数据库 返回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    userDetail = createUserAndSave(openId);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    return userDetail;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case AuthConstant.SYS_USER_TYPE: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//如果是后台用户，要查询权限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SysUserDetail sysUserDetail = sysUserDetailMapper.selectOne(new LambdaQueryWrapper&lt;SysUserDetail&gt;()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.eq(SysUserDetail::getUsername, username)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.eq(SysUserDetail::getStatus, 1)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if (!ObjectUtils.isEmpty(sysUserDetail))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//查询权限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List&lt;String&gt; authorization = getUserPermission(sysUserDetail.getUserId());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if (!ObjectUtils.isEmpty(authorization))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sysUserDetail.setPermissions(authorization);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return sysUserDetail;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default: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null;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private UserDetail createUserAndSave(String openId) {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//创建一个用户插入数据库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User user = new User();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user.setUserId(openId);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user.setUserRegtime(new Date());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user.setModifyTime(new Date());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//设置名称，先随机给一个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user.setNickName("sxt" + UUID.randomUUID().toString().substring(0, 11));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user.setStatus(1);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int insert = userMapper.insert(user);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if (insert &gt; 0) {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UserDetail userDetail = new UserDetail();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userDetail.setUserId(openId);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userDetail.setStatus(1);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    return userDetail;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    throw new RuntimeException("插入数据库失败");</w:t>
            </w:r>
          </w:p>
          <w:p>
            <w:pP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查询权限的方法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List&lt;String&gt; getUserPermission(Long userId)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HashSet&lt;String&gt; actualPermissions = new HashSet&lt;&gt;();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//得到权限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List&lt;String&gt; permission = sysUserDetailMapper.getPermissionByUserId(userId);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(ObjectUtils.isEmpty(permission))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 Collections.emptyList();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//处理逗号分隔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permission.forEach(p -&gt;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String[] complexPermission = p.split(",");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for (String s : complexPermission)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actualPermissions.add(s);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new ArrayList&lt;&gt;(actualPermissions);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cs="微软雅黑"/>
          <w:lang w:val="en-US" w:eastAsia="zh-CN"/>
        </w:rPr>
        <w:t>在ego-shop-cloud下面新建用户模块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修改一个</w:t>
      </w:r>
      <w:r>
        <w:rPr>
          <w:rFonts w:hint="eastAsia" w:ascii="微软雅黑" w:hAnsi="微软雅黑" w:eastAsia="微软雅黑" w:cs="微软雅黑"/>
          <w:lang w:val="en-US" w:eastAsia="zh-CN"/>
        </w:rPr>
        <w:t>maven</w:t>
      </w:r>
      <w:r>
        <w:rPr>
          <w:rFonts w:hint="eastAsia"/>
          <w:lang w:val="en-US" w:eastAsia="zh-CN"/>
        </w:rPr>
        <w:t>模块ego-member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在ego-member</w:t>
      </w:r>
      <w:r>
        <w:rPr>
          <w:rFonts w:hint="eastAsia" w:ascii="微软雅黑" w:hAnsi="微软雅黑" w:eastAsia="微软雅黑" w:cs="微软雅黑"/>
          <w:lang w:val="en-US" w:eastAsia="zh-CN"/>
        </w:rPr>
        <w:t>下面</w:t>
      </w:r>
      <w:r>
        <w:rPr>
          <w:rFonts w:hint="eastAsia"/>
          <w:lang w:val="en-US" w:eastAsia="zh-CN"/>
        </w:rPr>
        <w:t>新建member-api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新建模块</w:t>
      </w:r>
    </w:p>
    <w:p>
      <w:r>
        <w:drawing>
          <wp:inline distT="0" distB="0" distL="114300" distR="114300">
            <wp:extent cx="5268595" cy="4234180"/>
            <wp:effectExtent l="0" t="0" r="444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修改pom.xml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&lt;artifactId&gt;ego-member&lt;/artifactId&gt;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&lt;artifactId&gt;member-api&lt;/artifactId&gt;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&lt;description&gt;ego商城会员服务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api</w:t>
            </w: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&lt;/description&gt;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&lt;artifactId&gt;ego-common&lt;/artifactId&gt;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&lt;artifactId&gt;product-api&lt;/artifactId&gt;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逆向生成</w:t>
      </w:r>
      <w:r>
        <w:rPr>
          <w:rFonts w:hint="eastAsia"/>
          <w:lang w:val="en-US" w:eastAsia="zh-CN"/>
        </w:rPr>
        <w:t>用户</w:t>
      </w:r>
      <w:r>
        <w:rPr>
          <w:rFonts w:hint="eastAsia" w:ascii="微软雅黑" w:hAnsi="微软雅黑" w:cs="微软雅黑"/>
          <w:lang w:val="en-US" w:eastAsia="zh-CN"/>
        </w:rPr>
        <w:t>相关的表</w:t>
      </w:r>
    </w:p>
    <w:p>
      <w:r>
        <w:drawing>
          <wp:inline distT="0" distB="0" distL="114300" distR="114300">
            <wp:extent cx="2019300" cy="67818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创建UserCollectFeign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@FeignClient(value = "search-service", fallback = UserCollectSearchFeignHystrix.class)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public interface UserCollectSearchFeign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远程的搜索服务 拿到商品对象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@param prodIds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@PostMapping("search/getProd")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List&lt;ProductEs&gt; getUserCollectByProdIds(@RequestBody List&lt;Long&gt; prodIds);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创建UserCollectFeignHystrix熔断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@Component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UserCollectSearchFeignHystrix implements UserCollectSearchFeign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远程的搜索服务 拿到商品对象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@param prodIds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List&lt;ProductEs&gt; getUserCollectByProdIds(List&lt;Long&gt; prodIds)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log.error("远程调用失败了");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Collections.emptyList();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在ego-member</w:t>
      </w:r>
      <w:r>
        <w:rPr>
          <w:rFonts w:hint="eastAsia" w:ascii="微软雅黑" w:hAnsi="微软雅黑" w:eastAsia="微软雅黑" w:cs="微软雅黑"/>
          <w:lang w:val="en-US" w:eastAsia="zh-CN"/>
        </w:rPr>
        <w:t>下面</w:t>
      </w:r>
      <w:r>
        <w:rPr>
          <w:rFonts w:hint="eastAsia"/>
          <w:lang w:val="en-US" w:eastAsia="zh-CN"/>
        </w:rPr>
        <w:t>新建member-service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新建模块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修改pom.xml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&lt;artifactId&gt;ego-member&lt;/artifactId&gt;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&lt;artifactId&gt;member-service&lt;/artifactId&gt;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&lt;description&gt;ego商城的会员服务service&lt;/description&gt;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&lt;artifactId&gt;member-api&lt;/artifactId&gt;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&lt;artifactId&gt;spring-boot-starter-actuator&lt;/artifactId&gt;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&lt;artifactId&gt;spring-cloud-starter-bus-amqp&lt;/artifactId&gt;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&lt;artifactId&gt;spring-cloud-config-client&lt;/artifactId&gt;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&lt;artifactId&gt;spring-boot-starter-data-redis-reactive&lt;/artifactId&gt;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&lt;!--  spring的切面编程--&gt;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&lt;artifactId&gt;spring-boot-starter-aop&lt;/artifactId&gt;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&lt;artifactId&gt;spring-cloud-starter-netflix-eureka-client&lt;/artifactId&gt;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&lt;!--  引入druid starter--&gt;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&lt;groupId&gt;com.alibaba&lt;/groupId&gt;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&lt;artifactId&gt;druid-spring-boot-starter&lt;/artifactId&gt;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&lt;groupId&gt;mysql&lt;/groupId&gt;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&lt;artifactId&gt;mysql-connector-java&lt;/artifactId&gt;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&lt;build&gt;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&lt;plugins&gt;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&lt;plugin&gt;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&lt;groupId&gt;org.springframework.boot&lt;/groupId&gt;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&lt;artifactId&gt;spring-boot-maven-plugin&lt;/artifactId&gt;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&lt;/plugin&gt;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&lt;/plugins&gt;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&lt;/build&gt;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@SpringBootApplication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@EnableEurekaClient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@EnableFeignClients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@EnableCaching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MemberServiceApplication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SpringApplication.run(MemberServiceApplication.class, args);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创建bootstrap.yml文件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application: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name: member-service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cloud: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config: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discovery: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service-id: config-server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enabled: true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name: member-service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label: master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profile: dev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client: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service-url: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defaultZone: ${EUREKA_SERVER:http://admin:admin@localhost:8761/eureka/}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instance: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hostname: ${APP_HOST:localhost}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prefer-ip-address: true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instance-id: ${spring.application.name}:${server.port}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lease-renewal-interval-in-seconds: 10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lease-expiration-duration-in-seconds: 30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创建远端member-service/member-service-dev.yml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port: ${APP_PORT:8085}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datasource: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druid: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url: jdbc:mysql://localhost:3306/ego-shop?useSSL=false&amp;serverTimezone=GMT%2B8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username: root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password: root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driver-class-name: com.mysql.cj.jdbc.Driver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max-active: 30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min-idle: 3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initial-size: 3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validation-query: select 1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max-wait: 5000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stat-view-servlet: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enabled: true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login-username: admin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login-password: admin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allow: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deny: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url-pattern: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- /druid/*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rabbitmq: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host: 192.168.226.129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password: admin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username: admin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port: 5672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redis: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host: 192.168.226.129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port: 6380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password: cxs1013??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database: 0        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management: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endpoints: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web: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exposure: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include: '*'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feign: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hystrix: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enabled: false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ribbon: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ReadTimeout: 18000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ConnectTimeout: 18000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hystrix:    #hystrix的全局控制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command: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default:    #default是全局控制，也可以换成单个方法控制，把default换成方法名即可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fallback: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isolation: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semaphore: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maxConcurrentRequests: 1000        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circuitBreaker: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enabled: true   #开启断路器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requestVolumeThreshold: 20   #失败次数（阀值）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sleepWindowInMilliseconds: 30000    #窗口时间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errorThresholdPercentage: 60    #失败率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execution: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isolation: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strategy: SEMAPHORE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#使用信号量隔离方式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thread: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timeoutInMilliseconds: 5000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semaphore: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maxConcurrentRequests: 1000  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#最大并发量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mybatis-plus: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mapper-locations: classpath:mapper/**/*.xml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configuration: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log-impl: org.apache.ibatis.logging.stdout.StdOutImpl   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resources: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url: http://192.168.226.129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swagger2: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base-package: com.sxt.controller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name: sxt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url: https://gitee.com/smiledouble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email: 775610843@qq.com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title: 前台用户管理系统接口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description: 实现前台用户管理系统的所有接口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license: cxs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license-url: https://gitee.com/smiledouble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terms-of-service-url: https://gitee.com/smiledouble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创建UserController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@Api(tags = "会员的管理")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UserController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UserService userService;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StringRedisTemplate redisTemplate;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RabbitTemplate rabbitTemplate;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@RequestMapping("/p/user/setUserInfo")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@ApiOperation("设置用户信息")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setUserInfo(@RequestBody @Validated User user)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//拿到user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openId = SecurityContextHolder.getContext().getAuthentication().getPrincipal().toString();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user.setUserId(openId);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userService.updateById(user);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@GetMapping("getUserInfoById")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@ApiOperation("获取用户的信息")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User getUserInfo(String openId)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userService.getById(openId);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创建UserMapper2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这里因为auth-server中有一个UserMapper了，所以我们改一个名字，只要继承的没问题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public interface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UserMapper2 extends BaseMapper&lt;User&gt;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创建UserAddrController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@Api(tags = "用户地址管理接口")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UserAddrController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UserAddrService userAddrService;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@GetMapping({"/p/address/list"})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@ApiOperation("分列查询列表")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ResponseEntity&lt;List&lt;UserAddr&gt;&gt; list()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openId = SecurityContextHolder.getContext().getAuthentication().getPrincipal().toString();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List&lt;UserAddr&gt; userAddrs = this.userAddrService.findUserAdderss(openId);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ResponseEntity.ok(userAddrs);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@PostMapping({"/p/address/addAddr"})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@ApiOperation("新增一个UserAddr")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save(@RequestBody @Validated UserAddr entity)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openId = SecurityContextHolder.getContext().getAuthentication().getPrincipal().toString();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entity.setUserId(openId);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this.userAddrService.save(entity);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@GetMapping({"/p/address/addrInfo/{id}"})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@ApiOperation("查询UserAddr的详情")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ResponseEntity&lt;UserAddr&gt; info(@PathVariable("id") Long 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UserAddr entity = this.userAddrService.getById(id);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ResponseEntity.ok(entity);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@DeleteMapping({"/p/address/deleteAddr/{id}"})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@ApiOperation("删除UserAddr")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delete(@PathVariable("id") Long 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this.userAddrService.removeById(id);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@PutMapping({"/p/address/updateAddr"})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@ApiOperation("根据id修改UserAddr")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update(@RequestBody @Validated UserAddr entity)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openId = SecurityContextHolder.getContext().getAuthentication().getPrincipal().toString();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entity.setUserId(openId);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this.userAddrService.updateById(entity);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@PutMapping({"/p/address/defaultAddr/{id}"})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@ApiOperation("设置默认的地址")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setDefaultAddr(@PathVariable("id") Long 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openId = SecurityContextHolder.getContext().getAuthentication().getPrincipal().toString();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this.userAddrService.setDefaultAddr(openId, 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修改UserAddrService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interface UserAddrService extends IService&lt;UserAddr&gt;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通过用户的id查询用户的地址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List&lt;UserAddr&gt; findUserAdderss(String userId);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将id设置为user的默认收货地址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void setDefaultAddr(String userId, Long 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设置用户的默认的收货地址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UserAddr getUserDefaultAddr(String userId);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修改UserAddrServiceImpl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@CacheConfig(cacheNames = "com.sxt.service.impl.UserAddrServiceImpl")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public class UserAddrServiceImpl extends ServiceImpl&lt;UserAddrMapper, UserAddr&gt; implements UserAddrService {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private UserAddrMapper userAddrMapper;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private StringRedisTemplate redisTemplate;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 通过用户的id查询用户的地址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@Cacheable(key = "#userId")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public List&lt;UserAddr&gt; findUserAdderss(String userId) {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List&lt;UserAddr&gt; userAddrs = userAddrMapper.selectList(new LambdaQueryWrapper&lt;UserAddr&gt;()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        .eq(UserAddr::getUserId, userId)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        .eq(UserAddr::getStatus, 1)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        .orderByAsc(UserAddr::getUpdateTime)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return userAddrs;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 将选中的id设置为user的默认收货地址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 @param id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@CacheEvict(key = "#userId")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public void setDefaultAddr(String userId, Long id) {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//查询用户的默认地址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UserAddr userAddr = getById(id);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if (ObjectUtils.isEmpty(userAddr) || !userAddr.getUserId().equals(userId)) {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    throw new RuntimeException("用户地址不存在，或者用户的id不匹配");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log.info("设置用户{}的默认地址,原地址id为{}", userId, id);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//更新地址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UserAddr updateUserAddr = new UserAddr();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//是否为默认地址 0不是  1是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updateUserAddr.setCommonAddr(0);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//把原来的默认地址设为0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userAddrMapper.update(updateUserAddr, new LambdaQueryWrapper&lt;UserAddr&gt;().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        eq(UserAddr::getUserId, userId).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        eq(UserAddr::getCommonAddr, 1));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//把用户新选的地址 设为默认地址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userAddr.setCommonAddr(1);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userAddr.setUpdateTime(new Date());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updateById(userAddr);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 设置用户的默认的收货地址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 @param userId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public UserAddr getUserDefaultAddr(String userId) {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UserAddr userAddr = userAddrMapper.selectOne(new LambdaQueryWrapper&lt;UserAddr&gt;().eq(UserAddr::getUserId, userId).eq(UserAddr::getCommonAddr, 1));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return userAddr;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@CacheEvict(key = "#entity.userId")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public boolean save(UserAddr entity) {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log.info("新增一个用户地址{}", JSONUtil.toJsonStr(entity));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entity.setCreateTime(new Date());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entity.setUpdateTime(new Date());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entity.setStatus(1);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//查询有没有默认的地址，如果没有，就设置为默认的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Integer count = userAddrMapper.selectCount(new LambdaQueryWrapper&lt;UserAddr&gt;()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        .eq(UserAddr::getUserId, entity.getUserId())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        .eq(UserAddr::getCommonAddr, 0)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if (count == null || count == 0) {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    entity.setCommonAddr(0);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return super.save(entity);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public boolean removeById(Serializable id) {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log.info("删除用户{}的收货地址", id);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UserAddr userAddr = getById(id);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if (userAddr == null) {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    throw new IllegalArgumentException("删除用户的地址为空");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String userId = userAddr.getUserId();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redisTemplate.delete("com.sxt.service.impl.UserAddrServiceImpl::" + userId);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return super.removeById(id);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@CacheEvict(key = "#entity.userId")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public boolean updateById(UserAddr entity) {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entity.setUpdateTime(new Date());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    return super.updateById(entity);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添加UserCollectController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@Api(tags = "会员收藏接口")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UserCollectController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UserCollectionService userCollectionService;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查询收藏的数量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@GetMapping("/p/user/collection/count")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@ApiOperation("获取用户收藏的数量")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ResponseEntity&lt;Integer&gt; getCollectionCount()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openId = SecurityContextHolder.getContext().getAuthentication().getPrincipal().toString();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Integer totalCount = userCollectionService.getCollectionCount(openId);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ResponseEntity.ok(totalCount);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查询用户收藏的商品，根据商品id 使用es查询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@GetMapping("/p/user/collection/prods")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@ApiOperation("查询用户收藏的藏品")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ResponseEntity&lt;Page&lt;ProdVo&gt;&gt; loadCollections(Page&lt;UserCollection&gt; page)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openId = SecurityContextHolder.getContext().getAuthentication().getPrincipal().toString();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 查询商品的ids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Page&lt;ProdVo&gt; prodIdList = userCollectionService.getCollectionProdList(openId, page);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 利用商品的ids 查询搜索系统得到商品的数据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(prodIdList.getRecords().isEmpty())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page.setTotal(prodIdList.getTotal());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 ResponseEntity.ok(null);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ResponseEntity.ok(prodIdList);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@GetMapping({"/p/user/collection/isCollection"})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@ApiOperation("是否收藏")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ResponseEntity&lt;Boolean&gt; isCollection(Long prodId)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openId = SecurityContextHolder.getContext().getAuthentication().getPrincipal().toString();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Boolean isCollection = this.userCollectionService.isCollection(openId, prodId);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ResponseEntity.ok(isCollection);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@PostMapping({"/p/user/collection/addOrCancel"})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@ApiOperation("收藏或取消收藏商品")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ResponseEntity&lt;Void&gt; addOrCancel(@RequestBody Long prodId)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String openId = SecurityContextHolder.getContext().getAuthentication().getPrincipal().toString();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this.userCollectionService.addOrCancel(openId, prodId);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ResponseEntity.ok().build();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修改UserCollectService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interface UserCollectionService extends IService&lt;UserCollection&gt;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查询用户收藏的数量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openId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Integer getCollectionCount(String openId);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分页查询用户收藏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openId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IPage&lt;ProductEs&gt; loadUserCollectPage(Page&lt;UserCollection&gt; page, String openId);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用户是否收藏过该商品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openId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prodId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Boolean isCollection(String openId, Long prodId);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收藏或取消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openId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prodId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void addOrCancel(String openId, Long prodId);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修改UserCollectServiceImpl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UserCollectionServiceImpl extends ServiceImpl&lt;UserCollectionMapper, UserCollection&gt; implements UserCollectionService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UserCollectionMapper userCollectionMapper;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UserCollectFeign userCollectFeign;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查询用户收藏的数量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openId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Integer getCollectionCount(String openId)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Integer count = userCollectionMapper.selectCount(new LambdaQueryWrapper&lt;UserCollection&gt;()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.eq(UserCollection::getUserId, openId)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count;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分页查询用户收藏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现在有userId了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List&lt;Long&gt; prodIds 10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在远程调用搜索服务 查询List&lt;ProductEs&gt;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在组装数据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openId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IPage&lt;ProductEs&gt; loadUserCollectPage(Page&lt;UserCollection&gt; page, String openId)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page.addOrder(OrderItem.desc("create_time"));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IPage&lt;ProductEs&gt; productEsIPage = new Page&lt;&gt;();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IPage&lt;UserCollection&gt; userCollectionIPage = userCollectionMapper.selectPage(page, new LambdaQueryWrapper&lt;UserCollection&gt;()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.eq(UserCollection::getUserId, openId)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List&lt;UserCollection&gt; records = userCollectionIPage.getRecords();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(CollectionUtils.isEmpty(records))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productEsIPage.setTotal(0L);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return productEsIPage;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//如果用户有收藏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List&lt;Long&gt; prodIds = records.stream().map(UserCollection::getProdId).collect(Collectors.toList());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//远程调用搜索服务 查询用户收藏的商品对象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List&lt;ProductEs&gt; userCollectByProdIds = userCollectSearchFeign.getUserCollectByProdIds(prodIds);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productEsIPage.setCurrent(page.getCurrent());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productEsIPage.setSize(page.getSize());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productEsIPage.setTotal(userCollectionIPage.getTotal());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productEsIPage.setRecords(userCollectByProdIds);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productEsIPage;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pStyle w:val="2"/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用户是否收藏过该商品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openId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prodId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Boolean isCollection(String openId, Long prodId)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UserCollection userCollection = userCollectionMapper.selectOne(new LambdaQueryWrapper&lt;UserCollection&gt;()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.eq(UserCollection::getUserId, openId)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.eq(UserCollection::getProdId, prodId)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userCollection 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!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= null;    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收藏或取消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openId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 @param prodId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@Transactional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void addOrCancel(String openId, Long prodId)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//先查询用户是否收藏了该商品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UserCollection userCollection = userCollectionMapper.selectOne(new LambdaQueryWrapper&lt;UserCollection&gt;()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.eq(UserCollection::getProdId, prodId)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.eq(UserCollection::getUserId, openId)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if (!ObjectUtils.isEmpty(userCollection))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//说明收藏了，我们删掉这一行数据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userCollectionMapper.delete(new LambdaQueryWrapper&lt;UserCollection&gt;()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.eq(UserCollection::getProdId, prodId)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.eq(UserCollection::getUserId, openId)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//插入一条收藏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UserCollection userCollection1 = new UserCollection();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userCollection1.setCreateTime(new Date());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userCollection1.setProdId(prodId);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userCollection1.setUserId(openId);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userCollectionMapper.insert(userCollection1);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微软雅黑"/>
        <w:lang w:eastAsia="zh-CN"/>
      </w:rPr>
    </w:pPr>
    <w:r>
      <w:rPr>
        <w:rFonts w:hint="eastAsia" w:eastAsia="微软雅黑"/>
        <w:lang w:eastAsia="zh-CN"/>
      </w:rPr>
      <w:drawing>
        <wp:inline distT="0" distB="0" distL="114300" distR="114300">
          <wp:extent cx="5274310" cy="403225"/>
          <wp:effectExtent l="0" t="0" r="13970" b="8255"/>
          <wp:docPr id="9" name="图片 9" descr="sx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sxt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2828CB"/>
    <w:multiLevelType w:val="multilevel"/>
    <w:tmpl w:val="B82828CB"/>
    <w:lvl w:ilvl="0" w:tentative="0">
      <w:start w:val="1"/>
      <w:numFmt w:val="none"/>
      <w:lvlText w:val="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F7464"/>
    <w:rsid w:val="01E92AB4"/>
    <w:rsid w:val="034B4FA5"/>
    <w:rsid w:val="03770837"/>
    <w:rsid w:val="043B5F02"/>
    <w:rsid w:val="04B17316"/>
    <w:rsid w:val="04D25CF1"/>
    <w:rsid w:val="0749325C"/>
    <w:rsid w:val="07A84C0F"/>
    <w:rsid w:val="08A61784"/>
    <w:rsid w:val="08ED37F1"/>
    <w:rsid w:val="0A312964"/>
    <w:rsid w:val="0A7C10BC"/>
    <w:rsid w:val="0B1D0B91"/>
    <w:rsid w:val="0B5C6510"/>
    <w:rsid w:val="0BFA4C59"/>
    <w:rsid w:val="0F432EBF"/>
    <w:rsid w:val="11267060"/>
    <w:rsid w:val="129F7666"/>
    <w:rsid w:val="12EA62EC"/>
    <w:rsid w:val="139905FC"/>
    <w:rsid w:val="1452621C"/>
    <w:rsid w:val="14EA75B5"/>
    <w:rsid w:val="15402AA5"/>
    <w:rsid w:val="16127647"/>
    <w:rsid w:val="16202B84"/>
    <w:rsid w:val="16AD5720"/>
    <w:rsid w:val="17ED64FB"/>
    <w:rsid w:val="18DF0CFC"/>
    <w:rsid w:val="19511F2C"/>
    <w:rsid w:val="1A2F142F"/>
    <w:rsid w:val="1A9B2E9E"/>
    <w:rsid w:val="1AA25342"/>
    <w:rsid w:val="1C0D4856"/>
    <w:rsid w:val="1D237B9F"/>
    <w:rsid w:val="1DCB4F11"/>
    <w:rsid w:val="1E5360CF"/>
    <w:rsid w:val="1E65171E"/>
    <w:rsid w:val="1F9C54F8"/>
    <w:rsid w:val="2049721F"/>
    <w:rsid w:val="20B23AA8"/>
    <w:rsid w:val="21114D93"/>
    <w:rsid w:val="24101AA0"/>
    <w:rsid w:val="24963E63"/>
    <w:rsid w:val="25961E94"/>
    <w:rsid w:val="264373B5"/>
    <w:rsid w:val="28224C22"/>
    <w:rsid w:val="29560BAD"/>
    <w:rsid w:val="29EA4CAB"/>
    <w:rsid w:val="2A667CD2"/>
    <w:rsid w:val="2CB473DD"/>
    <w:rsid w:val="2D402CE5"/>
    <w:rsid w:val="2DD96ED5"/>
    <w:rsid w:val="2F26122F"/>
    <w:rsid w:val="30582AF3"/>
    <w:rsid w:val="31EA735B"/>
    <w:rsid w:val="32036B2B"/>
    <w:rsid w:val="335F441C"/>
    <w:rsid w:val="34E6289D"/>
    <w:rsid w:val="35E801B4"/>
    <w:rsid w:val="36611B49"/>
    <w:rsid w:val="36794F3F"/>
    <w:rsid w:val="369538BC"/>
    <w:rsid w:val="36BA7734"/>
    <w:rsid w:val="370625A4"/>
    <w:rsid w:val="37331A8A"/>
    <w:rsid w:val="37852538"/>
    <w:rsid w:val="39E22FAD"/>
    <w:rsid w:val="3ACC373B"/>
    <w:rsid w:val="3AEC1FC4"/>
    <w:rsid w:val="3C183496"/>
    <w:rsid w:val="3CAA4C59"/>
    <w:rsid w:val="3E4262E5"/>
    <w:rsid w:val="3E934366"/>
    <w:rsid w:val="42023B54"/>
    <w:rsid w:val="436D0E85"/>
    <w:rsid w:val="43890D38"/>
    <w:rsid w:val="442C7A8B"/>
    <w:rsid w:val="44377013"/>
    <w:rsid w:val="45371B26"/>
    <w:rsid w:val="468A4664"/>
    <w:rsid w:val="48322700"/>
    <w:rsid w:val="4918359F"/>
    <w:rsid w:val="4A44617E"/>
    <w:rsid w:val="4B7938B6"/>
    <w:rsid w:val="4BCA5BE5"/>
    <w:rsid w:val="4C137918"/>
    <w:rsid w:val="4C281F33"/>
    <w:rsid w:val="4CE10989"/>
    <w:rsid w:val="4D176944"/>
    <w:rsid w:val="4D9E370B"/>
    <w:rsid w:val="4DA803DC"/>
    <w:rsid w:val="4EF14F2E"/>
    <w:rsid w:val="5020722E"/>
    <w:rsid w:val="513247C7"/>
    <w:rsid w:val="514C57FD"/>
    <w:rsid w:val="52157562"/>
    <w:rsid w:val="524C6A9A"/>
    <w:rsid w:val="52D420C8"/>
    <w:rsid w:val="569107BA"/>
    <w:rsid w:val="56BC3604"/>
    <w:rsid w:val="583C6929"/>
    <w:rsid w:val="58572FE9"/>
    <w:rsid w:val="58655632"/>
    <w:rsid w:val="5AD007B3"/>
    <w:rsid w:val="5AF5632E"/>
    <w:rsid w:val="5B181D6F"/>
    <w:rsid w:val="5B6B3419"/>
    <w:rsid w:val="5BE35E59"/>
    <w:rsid w:val="5C246127"/>
    <w:rsid w:val="5CD006C0"/>
    <w:rsid w:val="5CFD6D90"/>
    <w:rsid w:val="5D286412"/>
    <w:rsid w:val="5D8C6E0D"/>
    <w:rsid w:val="5DA44A9A"/>
    <w:rsid w:val="5EA874E3"/>
    <w:rsid w:val="5F611B4F"/>
    <w:rsid w:val="60840D28"/>
    <w:rsid w:val="610435C0"/>
    <w:rsid w:val="61717F98"/>
    <w:rsid w:val="617819CF"/>
    <w:rsid w:val="6203416C"/>
    <w:rsid w:val="63912DB0"/>
    <w:rsid w:val="63DA5C85"/>
    <w:rsid w:val="644E1D66"/>
    <w:rsid w:val="64853F47"/>
    <w:rsid w:val="64BD2E53"/>
    <w:rsid w:val="64C366FC"/>
    <w:rsid w:val="651C34B2"/>
    <w:rsid w:val="657E20C6"/>
    <w:rsid w:val="65C525EC"/>
    <w:rsid w:val="66465056"/>
    <w:rsid w:val="668F3343"/>
    <w:rsid w:val="66E136D2"/>
    <w:rsid w:val="688E7CE8"/>
    <w:rsid w:val="68B460FE"/>
    <w:rsid w:val="69C05176"/>
    <w:rsid w:val="6A520A7F"/>
    <w:rsid w:val="6A743A79"/>
    <w:rsid w:val="6B351AAC"/>
    <w:rsid w:val="6B924C74"/>
    <w:rsid w:val="6C81235A"/>
    <w:rsid w:val="6EE45EEA"/>
    <w:rsid w:val="707268F7"/>
    <w:rsid w:val="72E06F14"/>
    <w:rsid w:val="74147392"/>
    <w:rsid w:val="765019A8"/>
    <w:rsid w:val="767870F4"/>
    <w:rsid w:val="769B15FF"/>
    <w:rsid w:val="788C08C2"/>
    <w:rsid w:val="78E74BD0"/>
    <w:rsid w:val="7C9F3789"/>
    <w:rsid w:val="7D33566A"/>
    <w:rsid w:val="7E24725B"/>
    <w:rsid w:val="7F6E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4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4"/>
    </w:rPr>
  </w:style>
  <w:style w:type="character" w:default="1" w:styleId="13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419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2020-09-19T06:07:00Z</dcterms:created>
  <dc:creator>86158</dc:creator>
  <cp:lastModifiedBy>加冠而立</cp:lastModifiedBy>
  <dcterms:modified xsi:type="dcterms:W3CDTF">2020-12-25T06:10:40Z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