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0844" w14:textId="77777777" w:rsidR="00F7074E" w:rsidRPr="00F7074E" w:rsidRDefault="00F7074E" w:rsidP="00F7074E">
      <w:pPr>
        <w:rPr>
          <w:rFonts w:asciiTheme="majorBidi" w:hAnsiTheme="majorBidi" w:cstheme="majorBidi"/>
          <w:sz w:val="28"/>
          <w:szCs w:val="28"/>
        </w:rPr>
      </w:pPr>
    </w:p>
    <w:p w14:paraId="489E479F" w14:textId="4DA7FDB5" w:rsidR="00943B87" w:rsidRPr="00F7074E" w:rsidRDefault="00F7074E" w:rsidP="00F7074E">
      <w:pPr>
        <w:rPr>
          <w:rFonts w:asciiTheme="majorBidi" w:hAnsiTheme="majorBidi" w:cstheme="majorBidi"/>
          <w:sz w:val="28"/>
          <w:szCs w:val="28"/>
        </w:rPr>
      </w:pPr>
      <w:r w:rsidRPr="00F7074E">
        <w:rPr>
          <w:rFonts w:asciiTheme="majorBidi" w:hAnsiTheme="majorBidi" w:cstheme="majorBidi"/>
          <w:sz w:val="28"/>
          <w:szCs w:val="28"/>
        </w:rPr>
        <w:t xml:space="preserve">Throughout February, Muhammad Abu Saleh proved to be an invaluable collaborator. His willingness to lend a hand was evident whenever I sought assistance. Leveraging his extensive expertise in front-end development, I frequently turned to him for guidance on various matters. Muhammad's insights were instrumental in steering me towards resources like </w:t>
      </w:r>
      <w:proofErr w:type="spellStart"/>
      <w:r w:rsidRPr="00F7074E">
        <w:rPr>
          <w:rFonts w:asciiTheme="majorBidi" w:hAnsiTheme="majorBidi" w:cstheme="majorBidi"/>
          <w:sz w:val="28"/>
          <w:szCs w:val="28"/>
        </w:rPr>
        <w:t>Mentain</w:t>
      </w:r>
      <w:proofErr w:type="spellEnd"/>
      <w:r w:rsidRPr="00F7074E">
        <w:rPr>
          <w:rFonts w:asciiTheme="majorBidi" w:hAnsiTheme="majorBidi" w:cstheme="majorBidi"/>
          <w:sz w:val="28"/>
          <w:szCs w:val="28"/>
        </w:rPr>
        <w:t xml:space="preserve"> UI, where I could find the support needed to advance our project. His cooperation and expertise significantly contributed to our progress during the month.</w:t>
      </w:r>
    </w:p>
    <w:sectPr w:rsidR="00943B87" w:rsidRPr="00F7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4E"/>
    <w:rsid w:val="00943B87"/>
    <w:rsid w:val="00F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D48"/>
  <w15:chartTrackingRefBased/>
  <w15:docId w15:val="{A46C3EB0-7DFF-4F1A-BB19-41761D7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772A2B-F05D-403B-BA6B-CA467706A149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490f38c5c1f6d155\&quot;,\&quot;documentAccessToken\&quot;:\&quot;7e7579625bd80fc1d0cdcbd86dd06c79\&quot;}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Ghneem</dc:creator>
  <cp:keywords/>
  <dc:description/>
  <cp:lastModifiedBy>Osama Ghneem</cp:lastModifiedBy>
  <cp:revision>1</cp:revision>
  <dcterms:created xsi:type="dcterms:W3CDTF">2024-03-03T16:31:00Z</dcterms:created>
  <dcterms:modified xsi:type="dcterms:W3CDTF">2024-03-03T16:34:00Z</dcterms:modified>
</cp:coreProperties>
</file>