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90741" w14:textId="77777777" w:rsidR="001E23E7" w:rsidRPr="001E23E7" w:rsidRDefault="001E23E7" w:rsidP="001E23E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E23E7">
        <w:rPr>
          <w:rFonts w:ascii="Times New Roman" w:eastAsia="Times New Roman" w:hAnsi="Times New Roman" w:cs="Times New Roman"/>
          <w:b/>
          <w:bCs/>
          <w:kern w:val="36"/>
          <w:sz w:val="48"/>
          <w:szCs w:val="48"/>
          <w14:ligatures w14:val="none"/>
        </w:rPr>
        <w:t>Advanced Private Practice Management</w:t>
      </w:r>
    </w:p>
    <w:p w14:paraId="72380A79" w14:textId="77777777" w:rsidR="001E23E7" w:rsidRPr="001E23E7" w:rsidRDefault="001E23E7" w:rsidP="001E23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23E7">
        <w:rPr>
          <w:rFonts w:ascii="Times New Roman" w:eastAsia="Times New Roman" w:hAnsi="Times New Roman" w:cs="Times New Roman"/>
          <w:b/>
          <w:bCs/>
          <w:kern w:val="0"/>
          <w:sz w:val="36"/>
          <w:szCs w:val="36"/>
          <w14:ligatures w14:val="none"/>
        </w:rPr>
        <w:t>A Comprehensive 8-Hour Continuing Education Course for Mental Health Professionals</w:t>
      </w:r>
    </w:p>
    <w:p w14:paraId="6AF6B732"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pict w14:anchorId="68F7E002">
          <v:rect id="_x0000_i1025" style="width:0;height:1.5pt" o:hralign="center" o:hrstd="t" o:hr="t" fillcolor="#a0a0a0" stroked="f"/>
        </w:pict>
      </w:r>
    </w:p>
    <w:p w14:paraId="15DEF805" w14:textId="77777777" w:rsidR="001E23E7" w:rsidRPr="001E23E7" w:rsidRDefault="001E23E7" w:rsidP="001E23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23E7">
        <w:rPr>
          <w:rFonts w:ascii="Times New Roman" w:eastAsia="Times New Roman" w:hAnsi="Times New Roman" w:cs="Times New Roman"/>
          <w:b/>
          <w:bCs/>
          <w:kern w:val="0"/>
          <w:sz w:val="36"/>
          <w:szCs w:val="36"/>
          <w14:ligatures w14:val="none"/>
        </w:rPr>
        <w:t>Course Introduction and Overview</w:t>
      </w:r>
    </w:p>
    <w:p w14:paraId="25DD9F3A"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Welcome and Course Framework</w:t>
      </w:r>
    </w:p>
    <w:p w14:paraId="42322B8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Welcome to "Advanced Private Practice Management," a comprehensive 8-hour continuing education course designed to equip mental health professionals with the knowledge, skills, and strategic thinking necessary to build, manage, and sustain a thriving private practice. This course moves beyond the basics of "hanging your shingle" to explore the sophisticated business acumen, clinical excellence, and personal sustainability required for long-term success in independent practice.</w:t>
      </w:r>
    </w:p>
    <w:p w14:paraId="19BC50A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The landscape of private practice has transformed dramatically in recent years. The proliferation of telehealth, changes in insurance reimbursement, increased competition, evolving ethical standards, and the complexities of modern healthcare delivery have created both challenges and opportunities for independent practitioners. This course addresses these contemporary realities while honoring the fundamental principle that guides all successful practices: excellent clinical care delivered within a sustainable business model.</w:t>
      </w:r>
    </w:p>
    <w:p w14:paraId="686FE20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As mental health professionals, many of us entered this field drawn by a calling to help others heal and grow. Business management may not have been part of our clinical training, yet it's essential to our ability to serve clients effectively. This course bridges that gap, integrating business principles with clinical values to create a framework for ethical, profitable, and personally fulfilling private practice.</w:t>
      </w:r>
    </w:p>
    <w:p w14:paraId="273DFC15"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Course Learning Objectives</w:t>
      </w:r>
    </w:p>
    <w:p w14:paraId="0FFC828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By the completion of this 8-hour course, participants will be able to:</w:t>
      </w:r>
    </w:p>
    <w:p w14:paraId="65293BA7" w14:textId="77777777" w:rsidR="001E23E7" w:rsidRPr="001E23E7" w:rsidRDefault="001E23E7" w:rsidP="001E23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Establish and structure</w:t>
      </w:r>
      <w:r w:rsidRPr="001E23E7">
        <w:rPr>
          <w:rFonts w:ascii="Times New Roman" w:eastAsia="Times New Roman" w:hAnsi="Times New Roman" w:cs="Times New Roman"/>
          <w:kern w:val="0"/>
          <w14:ligatures w14:val="none"/>
        </w:rPr>
        <w:t xml:space="preserve"> a private practice that aligns with personal values, clinical specialization, and business goals</w:t>
      </w:r>
    </w:p>
    <w:p w14:paraId="79E26D1A" w14:textId="77777777" w:rsidR="001E23E7" w:rsidRPr="001E23E7" w:rsidRDefault="001E23E7" w:rsidP="001E23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Implement comprehensive financial management systems</w:t>
      </w:r>
      <w:r w:rsidRPr="001E23E7">
        <w:rPr>
          <w:rFonts w:ascii="Times New Roman" w:eastAsia="Times New Roman" w:hAnsi="Times New Roman" w:cs="Times New Roman"/>
          <w:kern w:val="0"/>
          <w14:ligatures w14:val="none"/>
        </w:rPr>
        <w:t xml:space="preserve"> including fee-setting, billing, bookkeeping, and tax planning</w:t>
      </w:r>
    </w:p>
    <w:p w14:paraId="7E806CD0" w14:textId="77777777" w:rsidR="001E23E7" w:rsidRPr="001E23E7" w:rsidRDefault="001E23E7" w:rsidP="001E23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Develop and execute effective marketing strategies</w:t>
      </w:r>
      <w:r w:rsidRPr="001E23E7">
        <w:rPr>
          <w:rFonts w:ascii="Times New Roman" w:eastAsia="Times New Roman" w:hAnsi="Times New Roman" w:cs="Times New Roman"/>
          <w:kern w:val="0"/>
          <w14:ligatures w14:val="none"/>
        </w:rPr>
        <w:t xml:space="preserve"> that attract ideal clients while maintaining ethical standards</w:t>
      </w:r>
    </w:p>
    <w:p w14:paraId="1FDB56D5" w14:textId="77777777" w:rsidR="001E23E7" w:rsidRPr="001E23E7" w:rsidRDefault="001E23E7" w:rsidP="001E23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Create efficient operational systems</w:t>
      </w:r>
      <w:r w:rsidRPr="001E23E7">
        <w:rPr>
          <w:rFonts w:ascii="Times New Roman" w:eastAsia="Times New Roman" w:hAnsi="Times New Roman" w:cs="Times New Roman"/>
          <w:kern w:val="0"/>
          <w14:ligatures w14:val="none"/>
        </w:rPr>
        <w:t xml:space="preserve"> that maximize clinical time and minimize administrative burden</w:t>
      </w:r>
    </w:p>
    <w:p w14:paraId="3C9EF92E" w14:textId="77777777" w:rsidR="001E23E7" w:rsidRPr="001E23E7" w:rsidRDefault="001E23E7" w:rsidP="001E23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Navigate risk management and legal compliance</w:t>
      </w:r>
      <w:r w:rsidRPr="001E23E7">
        <w:rPr>
          <w:rFonts w:ascii="Times New Roman" w:eastAsia="Times New Roman" w:hAnsi="Times New Roman" w:cs="Times New Roman"/>
          <w:kern w:val="0"/>
          <w14:ligatures w14:val="none"/>
        </w:rPr>
        <w:t xml:space="preserve"> requirements to protect both clients and practice</w:t>
      </w:r>
    </w:p>
    <w:p w14:paraId="39CA1E59" w14:textId="77777777" w:rsidR="001E23E7" w:rsidRPr="001E23E7" w:rsidRDefault="001E23E7" w:rsidP="001E23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Design growth strategies</w:t>
      </w:r>
      <w:r w:rsidRPr="001E23E7">
        <w:rPr>
          <w:rFonts w:ascii="Times New Roman" w:eastAsia="Times New Roman" w:hAnsi="Times New Roman" w:cs="Times New Roman"/>
          <w:kern w:val="0"/>
          <w14:ligatures w14:val="none"/>
        </w:rPr>
        <w:t xml:space="preserve"> that scale practice revenue without sacrificing clinical quality or personal wellbeing</w:t>
      </w:r>
    </w:p>
    <w:p w14:paraId="19FAFE7F" w14:textId="77777777" w:rsidR="001E23E7" w:rsidRPr="001E23E7" w:rsidRDefault="001E23E7" w:rsidP="001E23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Integrate self-care and sustainability practices</w:t>
      </w:r>
      <w:r w:rsidRPr="001E23E7">
        <w:rPr>
          <w:rFonts w:ascii="Times New Roman" w:eastAsia="Times New Roman" w:hAnsi="Times New Roman" w:cs="Times New Roman"/>
          <w:kern w:val="0"/>
          <w14:ligatures w14:val="none"/>
        </w:rPr>
        <w:t xml:space="preserve"> that prevent burnout and support long-term career satisfaction</w:t>
      </w:r>
    </w:p>
    <w:p w14:paraId="4D021086" w14:textId="77777777" w:rsidR="001E23E7" w:rsidRPr="001E23E7" w:rsidRDefault="001E23E7" w:rsidP="001E23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Apply problem-solving frameworks</w:t>
      </w:r>
      <w:r w:rsidRPr="001E23E7">
        <w:rPr>
          <w:rFonts w:ascii="Times New Roman" w:eastAsia="Times New Roman" w:hAnsi="Times New Roman" w:cs="Times New Roman"/>
          <w:kern w:val="0"/>
          <w14:ligatures w14:val="none"/>
        </w:rPr>
        <w:t xml:space="preserve"> to common private practice challenges and ethical dilemmas</w:t>
      </w:r>
    </w:p>
    <w:p w14:paraId="6340BBF8"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The Private Practice Paradigm</w:t>
      </w:r>
    </w:p>
    <w:p w14:paraId="45780A6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Private practice represents a unique intersection of clinical work, entrepreneurship, and personal calling. Consider this scenario that illustrates the complexity:</w:t>
      </w:r>
    </w:p>
    <w:p w14:paraId="2933440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Dr. Rachel Kim, a newly licensed clinical psychologist, dreams of opening a trauma-focused practice. She's clinically competent, deeply committed to client welfare, and passionate about serving her community. However, she's never taken a business course, isn't sure how to set fees, feels uncomfortable with marketing, and </w:t>
      </w:r>
      <w:proofErr w:type="gramStart"/>
      <w:r w:rsidRPr="001E23E7">
        <w:rPr>
          <w:rFonts w:ascii="Times New Roman" w:eastAsia="Times New Roman" w:hAnsi="Times New Roman" w:cs="Times New Roman"/>
          <w:i/>
          <w:iCs/>
          <w:kern w:val="0"/>
          <w14:ligatures w14:val="none"/>
        </w:rPr>
        <w:t>worries</w:t>
      </w:r>
      <w:proofErr w:type="gramEnd"/>
      <w:r w:rsidRPr="001E23E7">
        <w:rPr>
          <w:rFonts w:ascii="Times New Roman" w:eastAsia="Times New Roman" w:hAnsi="Times New Roman" w:cs="Times New Roman"/>
          <w:i/>
          <w:iCs/>
          <w:kern w:val="0"/>
          <w14:ligatures w14:val="none"/>
        </w:rPr>
        <w:t xml:space="preserve"> that focusing on "business" might compromise her clinical integrity.</w:t>
      </w:r>
    </w:p>
    <w:p w14:paraId="2EC5354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Six months after opening her practice, Rachel sees only 8 clients per week—</w:t>
      </w:r>
      <w:proofErr w:type="gramStart"/>
      <w:r w:rsidRPr="001E23E7">
        <w:rPr>
          <w:rFonts w:ascii="Times New Roman" w:eastAsia="Times New Roman" w:hAnsi="Times New Roman" w:cs="Times New Roman"/>
          <w:i/>
          <w:iCs/>
          <w:kern w:val="0"/>
          <w14:ligatures w14:val="none"/>
        </w:rPr>
        <w:t>not</w:t>
      </w:r>
      <w:proofErr w:type="gramEnd"/>
      <w:r w:rsidRPr="001E23E7">
        <w:rPr>
          <w:rFonts w:ascii="Times New Roman" w:eastAsia="Times New Roman" w:hAnsi="Times New Roman" w:cs="Times New Roman"/>
          <w:i/>
          <w:iCs/>
          <w:kern w:val="0"/>
          <w14:ligatures w14:val="none"/>
        </w:rPr>
        <w:t xml:space="preserve"> enough to cover her expenses. She's accepted several insurance panels that pay poorly and require extensive documentation. She spends evenings on administrative tasks and weekends worrying about money. Despite her clinical skill, her practice is failing, and she's considering returning to agency work.</w:t>
      </w:r>
    </w:p>
    <w:p w14:paraId="5E9AC1B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This vignette represents a common trajectory for many well-intentioned clinicians. Clinical competence alone doesn't ensure practice success. This course provides </w:t>
      </w:r>
      <w:proofErr w:type="gramStart"/>
      <w:r w:rsidRPr="001E23E7">
        <w:rPr>
          <w:rFonts w:ascii="Times New Roman" w:eastAsia="Times New Roman" w:hAnsi="Times New Roman" w:cs="Times New Roman"/>
          <w:kern w:val="0"/>
          <w14:ligatures w14:val="none"/>
        </w:rPr>
        <w:t>the business</w:t>
      </w:r>
      <w:proofErr w:type="gramEnd"/>
      <w:r w:rsidRPr="001E23E7">
        <w:rPr>
          <w:rFonts w:ascii="Times New Roman" w:eastAsia="Times New Roman" w:hAnsi="Times New Roman" w:cs="Times New Roman"/>
          <w:kern w:val="0"/>
          <w14:ligatures w14:val="none"/>
        </w:rPr>
        <w:t xml:space="preserve"> knowledge and strategic thinking Rachel needs to build a sustainable practice that serves both her clients and </w:t>
      </w:r>
      <w:proofErr w:type="gramStart"/>
      <w:r w:rsidRPr="001E23E7">
        <w:rPr>
          <w:rFonts w:ascii="Times New Roman" w:eastAsia="Times New Roman" w:hAnsi="Times New Roman" w:cs="Times New Roman"/>
          <w:kern w:val="0"/>
          <w14:ligatures w14:val="none"/>
        </w:rPr>
        <w:t>herself</w:t>
      </w:r>
      <w:proofErr w:type="gramEnd"/>
      <w:r w:rsidRPr="001E23E7">
        <w:rPr>
          <w:rFonts w:ascii="Times New Roman" w:eastAsia="Times New Roman" w:hAnsi="Times New Roman" w:cs="Times New Roman"/>
          <w:kern w:val="0"/>
          <w14:ligatures w14:val="none"/>
        </w:rPr>
        <w:t>.</w:t>
      </w:r>
    </w:p>
    <w:p w14:paraId="72071F50"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pict w14:anchorId="0859A3F1">
          <v:rect id="_x0000_i1026" style="width:0;height:1.5pt" o:hralign="center" o:hrstd="t" o:hr="t" fillcolor="#a0a0a0" stroked="f"/>
        </w:pict>
      </w:r>
    </w:p>
    <w:p w14:paraId="16492DFC" w14:textId="77777777" w:rsidR="001E23E7" w:rsidRPr="001E23E7" w:rsidRDefault="001E23E7" w:rsidP="001E23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23E7">
        <w:rPr>
          <w:rFonts w:ascii="Times New Roman" w:eastAsia="Times New Roman" w:hAnsi="Times New Roman" w:cs="Times New Roman"/>
          <w:b/>
          <w:bCs/>
          <w:kern w:val="0"/>
          <w:sz w:val="36"/>
          <w:szCs w:val="36"/>
          <w14:ligatures w14:val="none"/>
        </w:rPr>
        <w:t>Module 1: Foundations of Private Practice</w:t>
      </w:r>
    </w:p>
    <w:p w14:paraId="1075E202"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Duration: 60 minutes</w:t>
      </w:r>
    </w:p>
    <w:p w14:paraId="156C28D1"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Defining Your Practice Vision and Mission</w:t>
      </w:r>
    </w:p>
    <w:p w14:paraId="7166955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Before addressing logistics, successful practitioners begin with clarity about their "why." Your practice vision and mission guide every subsequent decision—from business structure to fee-setting to marketing strategies.</w:t>
      </w:r>
    </w:p>
    <w:p w14:paraId="077C2C6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Vision Statement:</w:t>
      </w:r>
      <w:r w:rsidRPr="001E23E7">
        <w:rPr>
          <w:rFonts w:ascii="Times New Roman" w:eastAsia="Times New Roman" w:hAnsi="Times New Roman" w:cs="Times New Roman"/>
          <w:kern w:val="0"/>
          <w14:ligatures w14:val="none"/>
        </w:rPr>
        <w:t xml:space="preserve"> A vision statement articulates your ultimate aspiration—the future you're working toward. It's inspirational and forward-looking.</w:t>
      </w:r>
    </w:p>
    <w:p w14:paraId="41BF762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Mission Statement:</w:t>
      </w:r>
      <w:r w:rsidRPr="001E23E7">
        <w:rPr>
          <w:rFonts w:ascii="Times New Roman" w:eastAsia="Times New Roman" w:hAnsi="Times New Roman" w:cs="Times New Roman"/>
          <w:kern w:val="0"/>
          <w14:ligatures w14:val="none"/>
        </w:rPr>
        <w:t xml:space="preserve"> A mission statement defines your </w:t>
      </w:r>
      <w:proofErr w:type="gramStart"/>
      <w:r w:rsidRPr="001E23E7">
        <w:rPr>
          <w:rFonts w:ascii="Times New Roman" w:eastAsia="Times New Roman" w:hAnsi="Times New Roman" w:cs="Times New Roman"/>
          <w:kern w:val="0"/>
          <w14:ligatures w14:val="none"/>
        </w:rPr>
        <w:t>purpose—</w:t>
      </w:r>
      <w:proofErr w:type="gramEnd"/>
      <w:r w:rsidRPr="001E23E7">
        <w:rPr>
          <w:rFonts w:ascii="Times New Roman" w:eastAsia="Times New Roman" w:hAnsi="Times New Roman" w:cs="Times New Roman"/>
          <w:kern w:val="0"/>
          <w14:ligatures w14:val="none"/>
        </w:rPr>
        <w:t>what you do, for whom, and how. It's grounded and actionable.</w:t>
      </w:r>
    </w:p>
    <w:p w14:paraId="6924AC1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Vision Statement:</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"To create a practice where trauma survivors discover their resilience, reclaim their stories, and build lives defined by growth rather than injury."</w:t>
      </w:r>
    </w:p>
    <w:p w14:paraId="3EEB5DE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Mission Statement:</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"I provide evidence-based trauma therapy to adult survivors of childhood abuse, using EMDR and somatic approaches in a safe, affirming environment that honors each client's unique healing journey."</w:t>
      </w:r>
    </w:p>
    <w:p w14:paraId="667E357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Clarifying Exercise:</w:t>
      </w:r>
    </w:p>
    <w:p w14:paraId="12D517A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Consider these questions to develop your vision and mission:</w:t>
      </w:r>
    </w:p>
    <w:p w14:paraId="13FA29B5" w14:textId="77777777" w:rsidR="001E23E7" w:rsidRPr="001E23E7" w:rsidRDefault="001E23E7" w:rsidP="001E23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population do I feel most called to serve?</w:t>
      </w:r>
    </w:p>
    <w:p w14:paraId="7F1EC0C5" w14:textId="77777777" w:rsidR="001E23E7" w:rsidRPr="001E23E7" w:rsidRDefault="001E23E7" w:rsidP="001E23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problems am I uniquely equipped to solve?</w:t>
      </w:r>
    </w:p>
    <w:p w14:paraId="59D6325C" w14:textId="77777777" w:rsidR="001E23E7" w:rsidRPr="001E23E7" w:rsidRDefault="001E23E7" w:rsidP="001E23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therapeutic approaches align with my values and training?</w:t>
      </w:r>
    </w:p>
    <w:p w14:paraId="0956E9BD" w14:textId="77777777" w:rsidR="001E23E7" w:rsidRPr="001E23E7" w:rsidRDefault="001E23E7" w:rsidP="001E23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does success look like for my practice in 5 years?</w:t>
      </w:r>
    </w:p>
    <w:p w14:paraId="6651A3DE" w14:textId="77777777" w:rsidR="001E23E7" w:rsidRPr="001E23E7" w:rsidRDefault="001E23E7" w:rsidP="001E23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How do I want clients to feel when they work with me?</w:t>
      </w:r>
    </w:p>
    <w:p w14:paraId="65085BEE" w14:textId="77777777" w:rsidR="001E23E7" w:rsidRPr="001E23E7" w:rsidRDefault="001E23E7" w:rsidP="001E23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impact do I want to have on my community?</w:t>
      </w:r>
    </w:p>
    <w:p w14:paraId="0CBBA2F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Dialogue Example:</w:t>
      </w:r>
    </w:p>
    <w:p w14:paraId="1567879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Supervisor: "You've mentioned wanting to start </w:t>
      </w:r>
      <w:proofErr w:type="gramStart"/>
      <w:r w:rsidRPr="001E23E7">
        <w:rPr>
          <w:rFonts w:ascii="Times New Roman" w:eastAsia="Times New Roman" w:hAnsi="Times New Roman" w:cs="Times New Roman"/>
          <w:i/>
          <w:iCs/>
          <w:kern w:val="0"/>
          <w14:ligatures w14:val="none"/>
        </w:rPr>
        <w:t>a private</w:t>
      </w:r>
      <w:proofErr w:type="gramEnd"/>
      <w:r w:rsidRPr="001E23E7">
        <w:rPr>
          <w:rFonts w:ascii="Times New Roman" w:eastAsia="Times New Roman" w:hAnsi="Times New Roman" w:cs="Times New Roman"/>
          <w:i/>
          <w:iCs/>
          <w:kern w:val="0"/>
          <w14:ligatures w14:val="none"/>
        </w:rPr>
        <w:t xml:space="preserve"> practice. What draws you to independent practice versus continuing in agency work?"</w:t>
      </w:r>
    </w:p>
    <w:p w14:paraId="3FCA807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i/>
          <w:iCs/>
          <w:kern w:val="0"/>
          <w14:ligatures w14:val="none"/>
        </w:rPr>
        <w:t>Supervisee</w:t>
      </w:r>
      <w:proofErr w:type="gramEnd"/>
      <w:r w:rsidRPr="001E23E7">
        <w:rPr>
          <w:rFonts w:ascii="Times New Roman" w:eastAsia="Times New Roman" w:hAnsi="Times New Roman" w:cs="Times New Roman"/>
          <w:i/>
          <w:iCs/>
          <w:kern w:val="0"/>
          <w14:ligatures w14:val="none"/>
        </w:rPr>
        <w:t>: "I want more autonomy in treatment planning and the ability to specialize in eating disorders without productivity pressures."</w:t>
      </w:r>
    </w:p>
    <w:p w14:paraId="56AFBE7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Supervisor: "Good start. Now, imagine your ideal practice three years from now. What does a typical week look like? Who are your clients? What outcomes are you achieving?"</w:t>
      </w:r>
    </w:p>
    <w:p w14:paraId="2F2B5FA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i/>
          <w:iCs/>
          <w:kern w:val="0"/>
          <w14:ligatures w14:val="none"/>
        </w:rPr>
        <w:t>Supervisee</w:t>
      </w:r>
      <w:proofErr w:type="gramEnd"/>
      <w:r w:rsidRPr="001E23E7">
        <w:rPr>
          <w:rFonts w:ascii="Times New Roman" w:eastAsia="Times New Roman" w:hAnsi="Times New Roman" w:cs="Times New Roman"/>
          <w:i/>
          <w:iCs/>
          <w:kern w:val="0"/>
          <w14:ligatures w14:val="none"/>
        </w:rPr>
        <w:t>: "I see myself working with adolescents and young adults with eating disorders, providing longer-term treatment without session limits. I'm using FBT and CBT-E. My clients are developing healthy relationships with food and their bodies. I have time for consultation groups and my own therapy."</w:t>
      </w:r>
    </w:p>
    <w:p w14:paraId="2E027EB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Supervisor: "That clarity will guide every decision as you build your practice. Let's develop that into a formal vision and mission statement."</w:t>
      </w:r>
    </w:p>
    <w:p w14:paraId="30C4DB0C"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Business Structure and Legal Considerations</w:t>
      </w:r>
    </w:p>
    <w:p w14:paraId="0B1432A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Your business structure has significant legal, financial, and tax implications. The most common structures for mental </w:t>
      </w:r>
      <w:proofErr w:type="gramStart"/>
      <w:r w:rsidRPr="001E23E7">
        <w:rPr>
          <w:rFonts w:ascii="Times New Roman" w:eastAsia="Times New Roman" w:hAnsi="Times New Roman" w:cs="Times New Roman"/>
          <w:kern w:val="0"/>
          <w14:ligatures w14:val="none"/>
        </w:rPr>
        <w:t>health</w:t>
      </w:r>
      <w:proofErr w:type="gramEnd"/>
      <w:r w:rsidRPr="001E23E7">
        <w:rPr>
          <w:rFonts w:ascii="Times New Roman" w:eastAsia="Times New Roman" w:hAnsi="Times New Roman" w:cs="Times New Roman"/>
          <w:kern w:val="0"/>
          <w14:ligatures w14:val="none"/>
        </w:rPr>
        <w:t xml:space="preserve"> private practices include:</w:t>
      </w:r>
    </w:p>
    <w:p w14:paraId="20E7FB99"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Sole Proprietorship</w:t>
      </w:r>
    </w:p>
    <w:p w14:paraId="7EABE8A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Definition:</w:t>
      </w:r>
      <w:r w:rsidRPr="001E23E7">
        <w:rPr>
          <w:rFonts w:ascii="Times New Roman" w:eastAsia="Times New Roman" w:hAnsi="Times New Roman" w:cs="Times New Roman"/>
          <w:kern w:val="0"/>
          <w14:ligatures w14:val="none"/>
        </w:rPr>
        <w:t xml:space="preserve"> The simplest business structure where you and your business are legally one entity.</w:t>
      </w:r>
    </w:p>
    <w:p w14:paraId="240876B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Advantages:</w:t>
      </w:r>
    </w:p>
    <w:p w14:paraId="73BEA7F0" w14:textId="77777777" w:rsidR="001E23E7" w:rsidRPr="001E23E7" w:rsidRDefault="001E23E7" w:rsidP="001E23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Easy to establish (often just requires business license)</w:t>
      </w:r>
    </w:p>
    <w:p w14:paraId="743D8624" w14:textId="77777777" w:rsidR="001E23E7" w:rsidRPr="001E23E7" w:rsidRDefault="001E23E7" w:rsidP="001E23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Minimal paperwork and compliance requirements</w:t>
      </w:r>
    </w:p>
    <w:p w14:paraId="774FF8E7" w14:textId="77777777" w:rsidR="001E23E7" w:rsidRPr="001E23E7" w:rsidRDefault="001E23E7" w:rsidP="001E23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Complete control over all decisions</w:t>
      </w:r>
    </w:p>
    <w:p w14:paraId="520CB06D" w14:textId="77777777" w:rsidR="001E23E7" w:rsidRPr="001E23E7" w:rsidRDefault="001E23E7" w:rsidP="001E23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Simple tax filing (Schedule C with personal return)</w:t>
      </w:r>
    </w:p>
    <w:p w14:paraId="4BD91ED6" w14:textId="77777777" w:rsidR="001E23E7" w:rsidRPr="001E23E7" w:rsidRDefault="001E23E7" w:rsidP="001E23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Low startup costs</w:t>
      </w:r>
    </w:p>
    <w:p w14:paraId="6380DE6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Disadvantages:</w:t>
      </w:r>
    </w:p>
    <w:p w14:paraId="61E09CAF" w14:textId="77777777" w:rsidR="001E23E7" w:rsidRPr="001E23E7" w:rsidRDefault="001E23E7" w:rsidP="001E23E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Unlimited personal liability (your personal assets can be seized for business debts)</w:t>
      </w:r>
    </w:p>
    <w:p w14:paraId="00E7D72B" w14:textId="77777777" w:rsidR="001E23E7" w:rsidRPr="001E23E7" w:rsidRDefault="001E23E7" w:rsidP="001E23E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difficult to obtain business loans</w:t>
      </w:r>
    </w:p>
    <w:p w14:paraId="59364E2F" w14:textId="77777777" w:rsidR="001E23E7" w:rsidRPr="001E23E7" w:rsidRDefault="001E23E7" w:rsidP="001E23E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Less professional credibility with some referral sources</w:t>
      </w:r>
    </w:p>
    <w:p w14:paraId="13623872" w14:textId="77777777" w:rsidR="001E23E7" w:rsidRPr="001E23E7" w:rsidRDefault="001E23E7" w:rsidP="001E23E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Business ends upon owner's death or incapacity</w:t>
      </w:r>
    </w:p>
    <w:p w14:paraId="3A1C246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Best For:</w:t>
      </w:r>
      <w:r w:rsidRPr="001E23E7">
        <w:rPr>
          <w:rFonts w:ascii="Times New Roman" w:eastAsia="Times New Roman" w:hAnsi="Times New Roman" w:cs="Times New Roman"/>
          <w:kern w:val="0"/>
          <w14:ligatures w14:val="none"/>
        </w:rPr>
        <w:t xml:space="preserve"> Solo practitioners just starting out who want simplicity and have low liability risk</w:t>
      </w:r>
    </w:p>
    <w:p w14:paraId="64ADB66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Example:</w:t>
      </w:r>
    </w:p>
    <w:p w14:paraId="773C24B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"Maria, an LMFT, starts her practice as a sole proprietor, working from a shared office suite. She obtains a business license from her city ($150), acquires professional liability insurance ($1,200 annually), and begins seeing clients. Her tax preparation is straightforward—her accountant files Schedule C with her personal 1040, reporting business income and expenses. Total startup cost: under $2,000."</w:t>
      </w:r>
    </w:p>
    <w:p w14:paraId="595AB995"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Limited Liability Company (LLC)</w:t>
      </w:r>
    </w:p>
    <w:p w14:paraId="088E6F4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Definition:</w:t>
      </w:r>
      <w:r w:rsidRPr="001E23E7">
        <w:rPr>
          <w:rFonts w:ascii="Times New Roman" w:eastAsia="Times New Roman" w:hAnsi="Times New Roman" w:cs="Times New Roman"/>
          <w:kern w:val="0"/>
          <w14:ligatures w14:val="none"/>
        </w:rPr>
        <w:t xml:space="preserve"> A business structure that provides personal liability protection while maintaining tax simplicity.</w:t>
      </w:r>
    </w:p>
    <w:p w14:paraId="5B4F008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Advantages:</w:t>
      </w:r>
    </w:p>
    <w:p w14:paraId="00D52FAA" w14:textId="77777777" w:rsidR="001E23E7" w:rsidRPr="001E23E7" w:rsidRDefault="001E23E7" w:rsidP="001E23E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Personal assets protected from business liabilities</w:t>
      </w:r>
    </w:p>
    <w:p w14:paraId="0D924BB3" w14:textId="77777777" w:rsidR="001E23E7" w:rsidRPr="001E23E7" w:rsidRDefault="001E23E7" w:rsidP="001E23E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Pass-through taxation (profits taxed only at personal level)</w:t>
      </w:r>
    </w:p>
    <w:p w14:paraId="406EDBAF" w14:textId="77777777" w:rsidR="001E23E7" w:rsidRPr="001E23E7" w:rsidRDefault="001E23E7" w:rsidP="001E23E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Flexible management structure</w:t>
      </w:r>
    </w:p>
    <w:p w14:paraId="77EE9CC1" w14:textId="77777777" w:rsidR="001E23E7" w:rsidRPr="001E23E7" w:rsidRDefault="001E23E7" w:rsidP="001E23E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Enhanced professional credibility</w:t>
      </w:r>
    </w:p>
    <w:p w14:paraId="180087E9" w14:textId="77777777" w:rsidR="001E23E7" w:rsidRPr="001E23E7" w:rsidRDefault="001E23E7" w:rsidP="001E23E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Can have single or multiple members</w:t>
      </w:r>
    </w:p>
    <w:p w14:paraId="676AA96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Disadvantages:</w:t>
      </w:r>
    </w:p>
    <w:p w14:paraId="01F25B6C" w14:textId="77777777" w:rsidR="001E23E7" w:rsidRPr="001E23E7" w:rsidRDefault="001E23E7" w:rsidP="001E23E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Higher formation costs ($500-$2,000 depending on state)</w:t>
      </w:r>
    </w:p>
    <w:p w14:paraId="49A9E0C7" w14:textId="77777777" w:rsidR="001E23E7" w:rsidRPr="001E23E7" w:rsidRDefault="001E23E7" w:rsidP="001E23E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Annual filing requirements and fees</w:t>
      </w:r>
    </w:p>
    <w:p w14:paraId="15210206" w14:textId="77777777" w:rsidR="001E23E7" w:rsidRPr="001E23E7" w:rsidRDefault="001E23E7" w:rsidP="001E23E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complex accounting</w:t>
      </w:r>
    </w:p>
    <w:p w14:paraId="2E574E7D" w14:textId="77777777" w:rsidR="001E23E7" w:rsidRPr="001E23E7" w:rsidRDefault="001E23E7" w:rsidP="001E23E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State-specific regulations vary significantly</w:t>
      </w:r>
    </w:p>
    <w:p w14:paraId="666ACEA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Best For:</w:t>
      </w:r>
      <w:r w:rsidRPr="001E23E7">
        <w:rPr>
          <w:rFonts w:ascii="Times New Roman" w:eastAsia="Times New Roman" w:hAnsi="Times New Roman" w:cs="Times New Roman"/>
          <w:kern w:val="0"/>
          <w14:ligatures w14:val="none"/>
        </w:rPr>
        <w:t xml:space="preserve"> Solo or small group practices seeking liability protection without corporate complexity</w:t>
      </w:r>
    </w:p>
    <w:p w14:paraId="2A85B95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Formation Process:</w:t>
      </w:r>
    </w:p>
    <w:p w14:paraId="67237FE3" w14:textId="77777777" w:rsidR="001E23E7" w:rsidRPr="001E23E7" w:rsidRDefault="001E23E7" w:rsidP="001E23E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Choose a business name (check state availability)</w:t>
      </w:r>
    </w:p>
    <w:p w14:paraId="57EE2664" w14:textId="77777777" w:rsidR="001E23E7" w:rsidRPr="001E23E7" w:rsidRDefault="001E23E7" w:rsidP="001E23E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File Articles of Organization with your state</w:t>
      </w:r>
    </w:p>
    <w:p w14:paraId="6643BEFD" w14:textId="77777777" w:rsidR="001E23E7" w:rsidRPr="001E23E7" w:rsidRDefault="001E23E7" w:rsidP="001E23E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Create an Operating Agreement (defines ownership and operations)</w:t>
      </w:r>
    </w:p>
    <w:p w14:paraId="5002E8FE" w14:textId="77777777" w:rsidR="001E23E7" w:rsidRPr="001E23E7" w:rsidRDefault="001E23E7" w:rsidP="001E23E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Obtain an Employer Identification Number (EIN) from IRS</w:t>
      </w:r>
    </w:p>
    <w:p w14:paraId="1AB1467F" w14:textId="77777777" w:rsidR="001E23E7" w:rsidRPr="001E23E7" w:rsidRDefault="001E23E7" w:rsidP="001E23E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Open business bank account</w:t>
      </w:r>
    </w:p>
    <w:p w14:paraId="1DEA3108" w14:textId="77777777" w:rsidR="001E23E7" w:rsidRPr="001E23E7" w:rsidRDefault="001E23E7" w:rsidP="001E23E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Register for state business taxes if applicable</w:t>
      </w:r>
    </w:p>
    <w:p w14:paraId="3C67D0E7" w14:textId="77777777" w:rsidR="001E23E7" w:rsidRPr="001E23E7" w:rsidRDefault="001E23E7" w:rsidP="001E23E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Obtain required licenses and permits</w:t>
      </w:r>
    </w:p>
    <w:p w14:paraId="75C6155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Example:</w:t>
      </w:r>
    </w:p>
    <w:p w14:paraId="4B2CB7B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"Dr. James Chen forms 'Mindful Healing Psychology, LLC' in Texas. He pays $300 to the Secretary of State for filing, $150 for a registered agent service, and $800 to an attorney to draft his Operating Agreement. He obtains an EIN online (free), opens a business checking account, and registers with the state comptroller. His LLC protects his family home and personal savings if a malpractice claim exceeds his insurance coverage. Total startup cost: approximately $2,500."</w:t>
      </w:r>
    </w:p>
    <w:p w14:paraId="0D91BC7C"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Professional Corporation (PC) or Professional Limited Liability Company (PLLC)</w:t>
      </w:r>
    </w:p>
    <w:p w14:paraId="2AF886F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Definition:</w:t>
      </w:r>
      <w:r w:rsidRPr="001E23E7">
        <w:rPr>
          <w:rFonts w:ascii="Times New Roman" w:eastAsia="Times New Roman" w:hAnsi="Times New Roman" w:cs="Times New Roman"/>
          <w:kern w:val="0"/>
          <w14:ligatures w14:val="none"/>
        </w:rPr>
        <w:t xml:space="preserve"> Business structures specifically designed for licensed professionals, offering liability protection while meeting state requirements for professional service delivery.</w:t>
      </w:r>
    </w:p>
    <w:p w14:paraId="1B5E61C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Advantages:</w:t>
      </w:r>
    </w:p>
    <w:p w14:paraId="0ED939E1" w14:textId="77777777" w:rsidR="001E23E7" w:rsidRPr="001E23E7" w:rsidRDefault="001E23E7" w:rsidP="001E23E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Strong liability protection</w:t>
      </w:r>
    </w:p>
    <w:p w14:paraId="3E8E1D84" w14:textId="77777777" w:rsidR="001E23E7" w:rsidRPr="001E23E7" w:rsidRDefault="001E23E7" w:rsidP="001E23E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Tax planning opportunities (especially S-Corp election)</w:t>
      </w:r>
    </w:p>
    <w:p w14:paraId="6D0F344E" w14:textId="77777777" w:rsidR="001E23E7" w:rsidRPr="001E23E7" w:rsidRDefault="001E23E7" w:rsidP="001E23E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credibility</w:t>
      </w:r>
    </w:p>
    <w:p w14:paraId="7B568EFE" w14:textId="77777777" w:rsidR="001E23E7" w:rsidRPr="001E23E7" w:rsidRDefault="001E23E7" w:rsidP="001E23E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Potential for retirement plan benefits</w:t>
      </w:r>
    </w:p>
    <w:p w14:paraId="42B88D73" w14:textId="77777777" w:rsidR="001E23E7" w:rsidRPr="001E23E7" w:rsidRDefault="001E23E7" w:rsidP="001E23E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Easier to bring in partners</w:t>
      </w:r>
    </w:p>
    <w:p w14:paraId="3D17534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Disadvantages:</w:t>
      </w:r>
    </w:p>
    <w:p w14:paraId="42E20D0D" w14:textId="77777777" w:rsidR="001E23E7" w:rsidRPr="001E23E7" w:rsidRDefault="001E23E7" w:rsidP="001E23E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Higher </w:t>
      </w:r>
      <w:proofErr w:type="gramStart"/>
      <w:r w:rsidRPr="001E23E7">
        <w:rPr>
          <w:rFonts w:ascii="Times New Roman" w:eastAsia="Times New Roman" w:hAnsi="Times New Roman" w:cs="Times New Roman"/>
          <w:kern w:val="0"/>
          <w14:ligatures w14:val="none"/>
        </w:rPr>
        <w:t>formation</w:t>
      </w:r>
      <w:proofErr w:type="gramEnd"/>
      <w:r w:rsidRPr="001E23E7">
        <w:rPr>
          <w:rFonts w:ascii="Times New Roman" w:eastAsia="Times New Roman" w:hAnsi="Times New Roman" w:cs="Times New Roman"/>
          <w:kern w:val="0"/>
          <w14:ligatures w14:val="none"/>
        </w:rPr>
        <w:t xml:space="preserve"> and maintenance costs</w:t>
      </w:r>
    </w:p>
    <w:p w14:paraId="751B9226" w14:textId="77777777" w:rsidR="001E23E7" w:rsidRPr="001E23E7" w:rsidRDefault="001E23E7" w:rsidP="001E23E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complex accounting and bookkeeping</w:t>
      </w:r>
    </w:p>
    <w:p w14:paraId="3DC2A142" w14:textId="77777777" w:rsidR="001E23E7" w:rsidRPr="001E23E7" w:rsidRDefault="001E23E7" w:rsidP="001E23E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Annual corporate formalities required</w:t>
      </w:r>
    </w:p>
    <w:p w14:paraId="6EB138B7" w14:textId="77777777" w:rsidR="001E23E7" w:rsidRPr="001E23E7" w:rsidRDefault="001E23E7" w:rsidP="001E23E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expensive tax preparation</w:t>
      </w:r>
    </w:p>
    <w:p w14:paraId="1FD9B939" w14:textId="77777777" w:rsidR="001E23E7" w:rsidRPr="001E23E7" w:rsidRDefault="001E23E7" w:rsidP="001E23E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Stricter compliance requirements</w:t>
      </w:r>
    </w:p>
    <w:p w14:paraId="7EA3732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Best For:</w:t>
      </w:r>
      <w:r w:rsidRPr="001E23E7">
        <w:rPr>
          <w:rFonts w:ascii="Times New Roman" w:eastAsia="Times New Roman" w:hAnsi="Times New Roman" w:cs="Times New Roman"/>
          <w:kern w:val="0"/>
          <w14:ligatures w14:val="none"/>
        </w:rPr>
        <w:t xml:space="preserve"> Established practices, group practices, or practitioners with significant revenue who want maximum tax optimization</w:t>
      </w:r>
    </w:p>
    <w:p w14:paraId="5F86A3B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Tax Considerations:</w:t>
      </w:r>
    </w:p>
    <w:p w14:paraId="4B44AFE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With a PC or PLLC, you can elect S-Corporation tax status, which may reduce self-employment taxes:</w:t>
      </w:r>
    </w:p>
    <w:p w14:paraId="251DF34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Calculation:</w:t>
      </w:r>
    </w:p>
    <w:p w14:paraId="090A14D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Gross Revenue: $150,000</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Business Expenses: $30,000</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Net Income: $120,000</w:t>
      </w:r>
    </w:p>
    <w:p w14:paraId="62CEBBE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As Sole Proprietor:</w:t>
      </w:r>
    </w:p>
    <w:p w14:paraId="300C2693" w14:textId="77777777" w:rsidR="001E23E7" w:rsidRPr="001E23E7" w:rsidRDefault="001E23E7" w:rsidP="001E23E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Self-employment tax (15.3%) on $120,000 = $18,360</w:t>
      </w:r>
    </w:p>
    <w:p w14:paraId="5D30A713" w14:textId="77777777" w:rsidR="001E23E7" w:rsidRPr="001E23E7" w:rsidRDefault="001E23E7" w:rsidP="001E23E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Income tax (varies by bracket)</w:t>
      </w:r>
    </w:p>
    <w:p w14:paraId="2E865D4B" w14:textId="77777777" w:rsidR="001E23E7" w:rsidRPr="001E23E7" w:rsidRDefault="001E23E7" w:rsidP="001E23E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Total taxes: ~$38,000</w:t>
      </w:r>
    </w:p>
    <w:p w14:paraId="73B5D47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As S-Corp:</w:t>
      </w:r>
    </w:p>
    <w:p w14:paraId="21A4F1B6" w14:textId="77777777" w:rsidR="001E23E7" w:rsidRPr="001E23E7" w:rsidRDefault="001E23E7" w:rsidP="001E23E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Reasonable salary to owner: $80,000</w:t>
      </w:r>
    </w:p>
    <w:p w14:paraId="4FD99F2B" w14:textId="77777777" w:rsidR="001E23E7" w:rsidRPr="001E23E7" w:rsidRDefault="001E23E7" w:rsidP="001E23E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Self-employment tax on $80,000 = $12,240</w:t>
      </w:r>
    </w:p>
    <w:p w14:paraId="6ABC1C78" w14:textId="77777777" w:rsidR="001E23E7" w:rsidRPr="001E23E7" w:rsidRDefault="001E23E7" w:rsidP="001E23E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Remaining $40,000 as distribution (no SE tax)</w:t>
      </w:r>
    </w:p>
    <w:p w14:paraId="4D9D1E5B" w14:textId="77777777" w:rsidR="001E23E7" w:rsidRPr="001E23E7" w:rsidRDefault="001E23E7" w:rsidP="001E23E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Income tax (same as above)</w:t>
      </w:r>
    </w:p>
    <w:p w14:paraId="1FA25F14" w14:textId="77777777" w:rsidR="001E23E7" w:rsidRPr="001E23E7" w:rsidRDefault="001E23E7" w:rsidP="001E23E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Total taxes: ~$32,000</w:t>
      </w:r>
    </w:p>
    <w:p w14:paraId="332649D3" w14:textId="77777777" w:rsidR="001E23E7" w:rsidRPr="001E23E7" w:rsidRDefault="001E23E7" w:rsidP="001E23E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Tax Savings: ~$6,000 annually</w:t>
      </w:r>
    </w:p>
    <w:p w14:paraId="5EEAE90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Note: This simplified example doesn't include all factors. Consult a CPA for personalized advice.</w:t>
      </w:r>
    </w:p>
    <w:p w14:paraId="74FADFC0"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Licensing and Credentialing Essentials</w:t>
      </w:r>
    </w:p>
    <w:p w14:paraId="5766AEA7"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State Licensure Requirements</w:t>
      </w:r>
    </w:p>
    <w:p w14:paraId="194717B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Maintaining active, unrestricted licensure is foundational to private practice:</w:t>
      </w:r>
    </w:p>
    <w:p w14:paraId="576548D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Common Requirements:</w:t>
      </w:r>
    </w:p>
    <w:p w14:paraId="63A7D131" w14:textId="77777777" w:rsidR="001E23E7" w:rsidRPr="001E23E7" w:rsidRDefault="001E23E7" w:rsidP="001E23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Active license in state where clients are physically located during services</w:t>
      </w:r>
    </w:p>
    <w:p w14:paraId="38113F62" w14:textId="77777777" w:rsidR="001E23E7" w:rsidRPr="001E23E7" w:rsidRDefault="001E23E7" w:rsidP="001E23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Continuing education (varies by state: 20-40 hours every 1-2 years)</w:t>
      </w:r>
    </w:p>
    <w:p w14:paraId="08B972BD" w14:textId="77777777" w:rsidR="001E23E7" w:rsidRPr="001E23E7" w:rsidRDefault="001E23E7" w:rsidP="001E23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Background checks and fingerprinting</w:t>
      </w:r>
    </w:p>
    <w:p w14:paraId="4D7371DC" w14:textId="77777777" w:rsidR="001E23E7" w:rsidRPr="001E23E7" w:rsidRDefault="001E23E7" w:rsidP="001E23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License renewal fees ($100-$500 annually or biennially)</w:t>
      </w:r>
    </w:p>
    <w:p w14:paraId="60E3DD69" w14:textId="77777777" w:rsidR="001E23E7" w:rsidRPr="001E23E7" w:rsidRDefault="001E23E7" w:rsidP="001E23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liability insurance (often $1M/$3M coverage)</w:t>
      </w:r>
    </w:p>
    <w:p w14:paraId="20B1F2D7" w14:textId="77777777" w:rsidR="001E23E7" w:rsidRPr="001E23E7" w:rsidRDefault="001E23E7" w:rsidP="001E23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Adherence to scope of practice</w:t>
      </w:r>
    </w:p>
    <w:p w14:paraId="65BDF8F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Interstate Practice Considerations:</w:t>
      </w:r>
    </w:p>
    <w:p w14:paraId="440449C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With telehealth, you may have clients in multiple states:</w:t>
      </w:r>
    </w:p>
    <w:p w14:paraId="738E7C4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Option 1: Individual State Licenses</w:t>
      </w:r>
    </w:p>
    <w:p w14:paraId="3C41AF37" w14:textId="77777777" w:rsidR="001E23E7" w:rsidRPr="001E23E7" w:rsidRDefault="001E23E7" w:rsidP="001E23E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Obtain separate </w:t>
      </w:r>
      <w:proofErr w:type="gramStart"/>
      <w:r w:rsidRPr="001E23E7">
        <w:rPr>
          <w:rFonts w:ascii="Times New Roman" w:eastAsia="Times New Roman" w:hAnsi="Times New Roman" w:cs="Times New Roman"/>
          <w:kern w:val="0"/>
          <w14:ligatures w14:val="none"/>
        </w:rPr>
        <w:t>license</w:t>
      </w:r>
      <w:proofErr w:type="gramEnd"/>
      <w:r w:rsidRPr="001E23E7">
        <w:rPr>
          <w:rFonts w:ascii="Times New Roman" w:eastAsia="Times New Roman" w:hAnsi="Times New Roman" w:cs="Times New Roman"/>
          <w:kern w:val="0"/>
          <w14:ligatures w14:val="none"/>
        </w:rPr>
        <w:t xml:space="preserve"> in each state where you have clients</w:t>
      </w:r>
    </w:p>
    <w:p w14:paraId="3EEBB682" w14:textId="77777777" w:rsidR="001E23E7" w:rsidRPr="001E23E7" w:rsidRDefault="001E23E7" w:rsidP="001E23E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Most comprehensive but expensive and time-consuming</w:t>
      </w:r>
    </w:p>
    <w:p w14:paraId="73C577C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Option 2: Interstate Compacts</w:t>
      </w:r>
    </w:p>
    <w:p w14:paraId="79913CB2" w14:textId="77777777" w:rsidR="001E23E7" w:rsidRPr="001E23E7" w:rsidRDefault="001E23E7" w:rsidP="001E23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PSYPACT</w:t>
      </w:r>
      <w:r w:rsidRPr="001E23E7">
        <w:rPr>
          <w:rFonts w:ascii="Times New Roman" w:eastAsia="Times New Roman" w:hAnsi="Times New Roman" w:cs="Times New Roman"/>
          <w:kern w:val="0"/>
          <w14:ligatures w14:val="none"/>
        </w:rPr>
        <w:t xml:space="preserve"> (Psychology): Allows psychologists licensed in member states to practice in other member states</w:t>
      </w:r>
    </w:p>
    <w:p w14:paraId="53D28168" w14:textId="77777777" w:rsidR="001E23E7" w:rsidRPr="001E23E7" w:rsidRDefault="001E23E7" w:rsidP="001E23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Social Work Compact</w:t>
      </w:r>
      <w:r w:rsidRPr="001E23E7">
        <w:rPr>
          <w:rFonts w:ascii="Times New Roman" w:eastAsia="Times New Roman" w:hAnsi="Times New Roman" w:cs="Times New Roman"/>
          <w:kern w:val="0"/>
          <w14:ligatures w14:val="none"/>
        </w:rPr>
        <w:t xml:space="preserve"> (in development): Similar model for LCSWs</w:t>
      </w:r>
    </w:p>
    <w:p w14:paraId="4DBB5FA7" w14:textId="77777777" w:rsidR="001E23E7" w:rsidRPr="001E23E7" w:rsidRDefault="001E23E7" w:rsidP="001E23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Counseling Compact</w:t>
      </w:r>
      <w:r w:rsidRPr="001E23E7">
        <w:rPr>
          <w:rFonts w:ascii="Times New Roman" w:eastAsia="Times New Roman" w:hAnsi="Times New Roman" w:cs="Times New Roman"/>
          <w:kern w:val="0"/>
          <w14:ligatures w14:val="none"/>
        </w:rPr>
        <w:t xml:space="preserve"> (active in some states): Allows LPCs to practice across state lines</w:t>
      </w:r>
    </w:p>
    <w:p w14:paraId="2851609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Dialogue:</w:t>
      </w:r>
    </w:p>
    <w:p w14:paraId="54F328F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Client: "I'm moving to Colorado next month but want to continue therapy with you."</w:t>
      </w:r>
    </w:p>
    <w:p w14:paraId="0F76863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Therapist: "I appreciate your commitment to our work. Let me check my licensing status. I'm licensed in Texas but not Colorado. I have three options to explore: 1) Obtain Colorado licensure, 2) See if Colorado participates in the counseling compact, or 3) Help you transition to a Colorado provider. Let me research this and we'll </w:t>
      </w:r>
      <w:proofErr w:type="gramStart"/>
      <w:r w:rsidRPr="001E23E7">
        <w:rPr>
          <w:rFonts w:ascii="Times New Roman" w:eastAsia="Times New Roman" w:hAnsi="Times New Roman" w:cs="Times New Roman"/>
          <w:i/>
          <w:iCs/>
          <w:kern w:val="0"/>
          <w14:ligatures w14:val="none"/>
        </w:rPr>
        <w:t>discuss</w:t>
      </w:r>
      <w:proofErr w:type="gramEnd"/>
      <w:r w:rsidRPr="001E23E7">
        <w:rPr>
          <w:rFonts w:ascii="Times New Roman" w:eastAsia="Times New Roman" w:hAnsi="Times New Roman" w:cs="Times New Roman"/>
          <w:i/>
          <w:iCs/>
          <w:kern w:val="0"/>
          <w14:ligatures w14:val="none"/>
        </w:rPr>
        <w:t xml:space="preserve"> next session."</w:t>
      </w:r>
    </w:p>
    <w:p w14:paraId="5107853B"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Insurance Credentialing</w:t>
      </w:r>
    </w:p>
    <w:p w14:paraId="288F0A7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Definition:</w:t>
      </w:r>
      <w:r w:rsidRPr="001E23E7">
        <w:rPr>
          <w:rFonts w:ascii="Times New Roman" w:eastAsia="Times New Roman" w:hAnsi="Times New Roman" w:cs="Times New Roman"/>
          <w:kern w:val="0"/>
          <w14:ligatures w14:val="none"/>
        </w:rPr>
        <w:t xml:space="preserve"> Credentialing is the process of getting approved to be an in-network provider with insurance companies, allowing you to bill them directly for services and receive negotiated rates.</w:t>
      </w:r>
    </w:p>
    <w:p w14:paraId="12905B0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The Credentialing Process:</w:t>
      </w:r>
    </w:p>
    <w:p w14:paraId="470019EB" w14:textId="77777777" w:rsidR="001E23E7" w:rsidRPr="001E23E7" w:rsidRDefault="001E23E7" w:rsidP="001E23E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Initial Application</w:t>
      </w:r>
    </w:p>
    <w:p w14:paraId="69EF1D11" w14:textId="77777777" w:rsidR="001E23E7" w:rsidRPr="001E23E7" w:rsidRDefault="001E23E7" w:rsidP="001E23E7">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Complete detailed application (10-30 pages)</w:t>
      </w:r>
    </w:p>
    <w:p w14:paraId="153B0712" w14:textId="77777777" w:rsidR="001E23E7" w:rsidRPr="001E23E7" w:rsidRDefault="001E23E7" w:rsidP="001E23E7">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Provide documentation: license, degrees, certifications, malpractice insurance, DEA if applicable</w:t>
      </w:r>
    </w:p>
    <w:p w14:paraId="148AF49D" w14:textId="77777777" w:rsidR="001E23E7" w:rsidRPr="001E23E7" w:rsidRDefault="001E23E7" w:rsidP="001E23E7">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Submit professional references</w:t>
      </w:r>
    </w:p>
    <w:p w14:paraId="31D6F1EB" w14:textId="77777777" w:rsidR="001E23E7" w:rsidRPr="001E23E7" w:rsidRDefault="001E23E7" w:rsidP="001E23E7">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Authorize background checks</w:t>
      </w:r>
    </w:p>
    <w:p w14:paraId="1E0B97C5" w14:textId="77777777" w:rsidR="001E23E7" w:rsidRPr="001E23E7" w:rsidRDefault="001E23E7" w:rsidP="001E23E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Processing Time</w:t>
      </w:r>
    </w:p>
    <w:p w14:paraId="3DCA1A69" w14:textId="77777777" w:rsidR="001E23E7" w:rsidRPr="001E23E7" w:rsidRDefault="001E23E7" w:rsidP="001E23E7">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Average: 90-180 days per panel</w:t>
      </w:r>
    </w:p>
    <w:p w14:paraId="0D6410AE" w14:textId="77777777" w:rsidR="001E23E7" w:rsidRPr="001E23E7" w:rsidRDefault="001E23E7" w:rsidP="001E23E7">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Some insurers: 6+ months</w:t>
      </w:r>
    </w:p>
    <w:p w14:paraId="52E09137" w14:textId="77777777" w:rsidR="001E23E7" w:rsidRPr="001E23E7" w:rsidRDefault="001E23E7" w:rsidP="001E23E7">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Can apply to multiple simultaneously</w:t>
      </w:r>
    </w:p>
    <w:p w14:paraId="0C2FD90E" w14:textId="77777777" w:rsidR="001E23E7" w:rsidRPr="001E23E7" w:rsidRDefault="001E23E7" w:rsidP="001E23E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Contract Negotiation</w:t>
      </w:r>
    </w:p>
    <w:p w14:paraId="22A69B0C" w14:textId="77777777" w:rsidR="001E23E7" w:rsidRPr="001E23E7" w:rsidRDefault="001E23E7" w:rsidP="001E23E7">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Review proposed fee schedule</w:t>
      </w:r>
    </w:p>
    <w:p w14:paraId="6C96CE3C" w14:textId="77777777" w:rsidR="001E23E7" w:rsidRPr="001E23E7" w:rsidRDefault="001E23E7" w:rsidP="001E23E7">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Understand utilization review requirements</w:t>
      </w:r>
    </w:p>
    <w:p w14:paraId="7072BA72" w14:textId="77777777" w:rsidR="001E23E7" w:rsidRPr="001E23E7" w:rsidRDefault="001E23E7" w:rsidP="001E23E7">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Clarify credentialing for multiple specialties</w:t>
      </w:r>
    </w:p>
    <w:p w14:paraId="7C67A1EB" w14:textId="77777777" w:rsidR="001E23E7" w:rsidRPr="001E23E7" w:rsidRDefault="001E23E7" w:rsidP="001E23E7">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Negotiate rates (limited success, but possible)</w:t>
      </w:r>
    </w:p>
    <w:p w14:paraId="2EBBB3FA" w14:textId="77777777" w:rsidR="001E23E7" w:rsidRPr="001E23E7" w:rsidRDefault="001E23E7" w:rsidP="001E23E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Re-Credentialing</w:t>
      </w:r>
    </w:p>
    <w:p w14:paraId="71F43E2E" w14:textId="77777777" w:rsidR="001E23E7" w:rsidRPr="001E23E7" w:rsidRDefault="001E23E7" w:rsidP="001E23E7">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Every 2-3 years</w:t>
      </w:r>
    </w:p>
    <w:p w14:paraId="42026C0A" w14:textId="77777777" w:rsidR="001E23E7" w:rsidRPr="001E23E7" w:rsidRDefault="001E23E7" w:rsidP="001E23E7">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Update information and documentation</w:t>
      </w:r>
    </w:p>
    <w:p w14:paraId="71F782E3" w14:textId="77777777" w:rsidR="001E23E7" w:rsidRPr="001E23E7" w:rsidRDefault="001E23E7" w:rsidP="001E23E7">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Maintain continuous compliance</w:t>
      </w:r>
    </w:p>
    <w:p w14:paraId="3F6534B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Major Commercial Insurance Panels:</w:t>
      </w:r>
    </w:p>
    <w:p w14:paraId="28A3A925" w14:textId="77777777" w:rsidR="001E23E7" w:rsidRPr="001E23E7" w:rsidRDefault="001E23E7" w:rsidP="001E23E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Aetna</w:t>
      </w:r>
    </w:p>
    <w:p w14:paraId="299CBC6C" w14:textId="77777777" w:rsidR="001E23E7" w:rsidRPr="001E23E7" w:rsidRDefault="001E23E7" w:rsidP="001E23E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Anthem Blue Cross Blue Shield</w:t>
      </w:r>
    </w:p>
    <w:p w14:paraId="7CF535C0" w14:textId="77777777" w:rsidR="001E23E7" w:rsidRPr="001E23E7" w:rsidRDefault="001E23E7" w:rsidP="001E23E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Cigna</w:t>
      </w:r>
    </w:p>
    <w:p w14:paraId="661C01A1" w14:textId="77777777" w:rsidR="001E23E7" w:rsidRPr="001E23E7" w:rsidRDefault="001E23E7" w:rsidP="001E23E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Humana</w:t>
      </w:r>
    </w:p>
    <w:p w14:paraId="5B77797E" w14:textId="77777777" w:rsidR="001E23E7" w:rsidRPr="001E23E7" w:rsidRDefault="001E23E7" w:rsidP="001E23E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United Healthcare/Optum</w:t>
      </w:r>
    </w:p>
    <w:p w14:paraId="117CC83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Medicare and Medicaid:</w:t>
      </w:r>
    </w:p>
    <w:p w14:paraId="7B19BFF7" w14:textId="77777777" w:rsidR="001E23E7" w:rsidRPr="001E23E7" w:rsidRDefault="001E23E7" w:rsidP="001E23E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Medicare: Federal program for 65+ and disabled individuals</w:t>
      </w:r>
    </w:p>
    <w:p w14:paraId="25E66CB4" w14:textId="77777777" w:rsidR="001E23E7" w:rsidRPr="001E23E7" w:rsidRDefault="001E23E7" w:rsidP="001E23E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Medicaid: State-based program for low-income individuals</w:t>
      </w:r>
    </w:p>
    <w:p w14:paraId="13E5068A" w14:textId="77777777" w:rsidR="001E23E7" w:rsidRPr="001E23E7" w:rsidRDefault="001E23E7" w:rsidP="001E23E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Each has separate </w:t>
      </w:r>
      <w:proofErr w:type="gramStart"/>
      <w:r w:rsidRPr="001E23E7">
        <w:rPr>
          <w:rFonts w:ascii="Times New Roman" w:eastAsia="Times New Roman" w:hAnsi="Times New Roman" w:cs="Times New Roman"/>
          <w:kern w:val="0"/>
          <w14:ligatures w14:val="none"/>
        </w:rPr>
        <w:t>credentialing</w:t>
      </w:r>
      <w:proofErr w:type="gramEnd"/>
      <w:r w:rsidRPr="001E23E7">
        <w:rPr>
          <w:rFonts w:ascii="Times New Roman" w:eastAsia="Times New Roman" w:hAnsi="Times New Roman" w:cs="Times New Roman"/>
          <w:kern w:val="0"/>
          <w14:ligatures w14:val="none"/>
        </w:rPr>
        <w:t xml:space="preserve"> requirements</w:t>
      </w:r>
    </w:p>
    <w:p w14:paraId="5438AB1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Financial Considerations:</w:t>
      </w:r>
    </w:p>
    <w:p w14:paraId="1D0915E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Pros of Insurance Panels:</w:t>
      </w:r>
    </w:p>
    <w:p w14:paraId="0099483C" w14:textId="77777777" w:rsidR="001E23E7" w:rsidRPr="001E23E7" w:rsidRDefault="001E23E7" w:rsidP="001E23E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Steady referral stream</w:t>
      </w:r>
    </w:p>
    <w:p w14:paraId="1374E411" w14:textId="77777777" w:rsidR="001E23E7" w:rsidRPr="001E23E7" w:rsidRDefault="001E23E7" w:rsidP="001E23E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Clients with coverage can access services</w:t>
      </w:r>
    </w:p>
    <w:p w14:paraId="065E117C" w14:textId="77777777" w:rsidR="001E23E7" w:rsidRPr="001E23E7" w:rsidRDefault="001E23E7" w:rsidP="001E23E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Predictable (though lower) reimbursement</w:t>
      </w:r>
    </w:p>
    <w:p w14:paraId="61D16E97" w14:textId="77777777" w:rsidR="001E23E7" w:rsidRPr="001E23E7" w:rsidRDefault="001E23E7" w:rsidP="001E23E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Less payment collection responsibility</w:t>
      </w:r>
    </w:p>
    <w:p w14:paraId="3A8C835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Cons of Insurance Panels:</w:t>
      </w:r>
    </w:p>
    <w:p w14:paraId="3B967E29" w14:textId="77777777" w:rsidR="001E23E7" w:rsidRPr="001E23E7" w:rsidRDefault="001E23E7" w:rsidP="001E23E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Reduced fees (often 40-60% of private pay rates)</w:t>
      </w:r>
    </w:p>
    <w:p w14:paraId="1772CC87" w14:textId="77777777" w:rsidR="001E23E7" w:rsidRPr="001E23E7" w:rsidRDefault="001E23E7" w:rsidP="001E23E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Extensive documentation requirements</w:t>
      </w:r>
    </w:p>
    <w:p w14:paraId="2A1D2485" w14:textId="77777777" w:rsidR="001E23E7" w:rsidRPr="001E23E7" w:rsidRDefault="001E23E7" w:rsidP="001E23E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Pre-authorization and utilization review</w:t>
      </w:r>
    </w:p>
    <w:p w14:paraId="3B0ED51D" w14:textId="77777777" w:rsidR="001E23E7" w:rsidRPr="001E23E7" w:rsidRDefault="001E23E7" w:rsidP="001E23E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Reduced autonomy in treatment planning</w:t>
      </w:r>
    </w:p>
    <w:p w14:paraId="4312885C" w14:textId="77777777" w:rsidR="001E23E7" w:rsidRPr="001E23E7" w:rsidRDefault="001E23E7" w:rsidP="001E23E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Slow payment (30-90 days typical)</w:t>
      </w:r>
    </w:p>
    <w:p w14:paraId="39060E8F" w14:textId="77777777" w:rsidR="001E23E7" w:rsidRPr="001E23E7" w:rsidRDefault="001E23E7" w:rsidP="001E23E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Risk of claim denials</w:t>
      </w:r>
    </w:p>
    <w:p w14:paraId="3869555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Comparison:</w:t>
      </w:r>
    </w:p>
    <w:p w14:paraId="3BFB0EA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Private Pay Rate: $175/session</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Insurance Reimbursement: $85/session</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Difference: $90/session (51% reduction)</w:t>
      </w:r>
    </w:p>
    <w:p w14:paraId="296E94D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If seeing 25 clients/week:</w:t>
      </w:r>
    </w:p>
    <w:p w14:paraId="125079A3" w14:textId="77777777" w:rsidR="001E23E7" w:rsidRPr="001E23E7" w:rsidRDefault="001E23E7" w:rsidP="001E23E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Private pay gross: $218,750/year</w:t>
      </w:r>
    </w:p>
    <w:p w14:paraId="345715EB" w14:textId="77777777" w:rsidR="001E23E7" w:rsidRPr="001E23E7" w:rsidRDefault="001E23E7" w:rsidP="001E23E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Insurance gross: $106,250/year</w:t>
      </w:r>
    </w:p>
    <w:p w14:paraId="0BF09897" w14:textId="77777777" w:rsidR="001E23E7" w:rsidRPr="001E23E7" w:rsidRDefault="001E23E7" w:rsidP="001E23E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Lost revenue: $112,500/year</w:t>
      </w:r>
    </w:p>
    <w:p w14:paraId="281A7F8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This calculation doesn't include the administrative time for billing, appeals, and documentation—often 5-10 hours weekly.</w:t>
      </w:r>
    </w:p>
    <w:p w14:paraId="1B9AE0AB"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Practice Location Decisions</w:t>
      </w:r>
    </w:p>
    <w:p w14:paraId="1FA9C15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Your practice location significantly impacts overhead costs, client accessibility, and professional image.</w:t>
      </w:r>
    </w:p>
    <w:p w14:paraId="4E69CE96"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Home Office</w:t>
      </w:r>
    </w:p>
    <w:p w14:paraId="4C2736F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Advantages:</w:t>
      </w:r>
    </w:p>
    <w:p w14:paraId="17759AB3" w14:textId="77777777" w:rsidR="001E23E7" w:rsidRPr="001E23E7" w:rsidRDefault="001E23E7" w:rsidP="001E23E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Minimal overhead ($500-$2,000 startup)</w:t>
      </w:r>
    </w:p>
    <w:p w14:paraId="15BC7223" w14:textId="77777777" w:rsidR="001E23E7" w:rsidRPr="001E23E7" w:rsidRDefault="001E23E7" w:rsidP="001E23E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Tax deductions for home office</w:t>
      </w:r>
    </w:p>
    <w:p w14:paraId="79736986" w14:textId="77777777" w:rsidR="001E23E7" w:rsidRPr="001E23E7" w:rsidRDefault="001E23E7" w:rsidP="001E23E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Maximum flexibility and convenience</w:t>
      </w:r>
    </w:p>
    <w:p w14:paraId="5BA43E74" w14:textId="77777777" w:rsidR="001E23E7" w:rsidRPr="001E23E7" w:rsidRDefault="001E23E7" w:rsidP="001E23E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Ideal for starting out or telehealth-focused</w:t>
      </w:r>
    </w:p>
    <w:p w14:paraId="46FCBCE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Disadvantages:</w:t>
      </w:r>
    </w:p>
    <w:p w14:paraId="68E714A6" w14:textId="77777777" w:rsidR="001E23E7" w:rsidRPr="001E23E7" w:rsidRDefault="001E23E7" w:rsidP="001E23E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boundary challenges</w:t>
      </w:r>
    </w:p>
    <w:p w14:paraId="04100963" w14:textId="77777777" w:rsidR="001E23E7" w:rsidRPr="001E23E7" w:rsidRDefault="001E23E7" w:rsidP="001E23E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Zoning and homeowner association restrictions</w:t>
      </w:r>
    </w:p>
    <w:p w14:paraId="7644CFB6" w14:textId="77777777" w:rsidR="001E23E7" w:rsidRPr="001E23E7" w:rsidRDefault="001E23E7" w:rsidP="001E23E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Limited space for growth</w:t>
      </w:r>
    </w:p>
    <w:p w14:paraId="48E17486" w14:textId="77777777" w:rsidR="001E23E7" w:rsidRPr="001E23E7" w:rsidRDefault="001E23E7" w:rsidP="001E23E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Potential client concerns about professionalism</w:t>
      </w:r>
    </w:p>
    <w:p w14:paraId="0C4018D1" w14:textId="77777777" w:rsidR="001E23E7" w:rsidRPr="001E23E7" w:rsidRDefault="001E23E7" w:rsidP="001E23E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Difficulty separating work and personal life</w:t>
      </w:r>
    </w:p>
    <w:p w14:paraId="1204BF2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Requirements:</w:t>
      </w:r>
    </w:p>
    <w:p w14:paraId="5B25071D" w14:textId="77777777" w:rsidR="001E23E7" w:rsidRPr="001E23E7" w:rsidRDefault="001E23E7" w:rsidP="001E23E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Dedicated space exclusively for practice</w:t>
      </w:r>
    </w:p>
    <w:p w14:paraId="368ED13B" w14:textId="77777777" w:rsidR="001E23E7" w:rsidRPr="001E23E7" w:rsidRDefault="001E23E7" w:rsidP="001E23E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Separate entrance ideal (not required)</w:t>
      </w:r>
    </w:p>
    <w:p w14:paraId="1FFD9B47" w14:textId="77777777" w:rsidR="001E23E7" w:rsidRPr="001E23E7" w:rsidRDefault="001E23E7" w:rsidP="001E23E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Soundproofing considerations</w:t>
      </w:r>
    </w:p>
    <w:p w14:paraId="5F3ABA46" w14:textId="77777777" w:rsidR="001E23E7" w:rsidRPr="001E23E7" w:rsidRDefault="001E23E7" w:rsidP="001E23E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appearance</w:t>
      </w:r>
    </w:p>
    <w:p w14:paraId="6B08F435" w14:textId="77777777" w:rsidR="001E23E7" w:rsidRPr="001E23E7" w:rsidRDefault="001E23E7" w:rsidP="001E23E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ADA compliance if seeing clients in-person</w:t>
      </w:r>
    </w:p>
    <w:p w14:paraId="518D7AD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Tax Deductions:</w:t>
      </w:r>
    </w:p>
    <w:p w14:paraId="3BAF091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If your home office is 200 sq ft and your home is 2,000 sq ft (10%), you can deduct 10% of:</w:t>
      </w:r>
    </w:p>
    <w:p w14:paraId="44FC6F8D" w14:textId="77777777" w:rsidR="001E23E7" w:rsidRPr="001E23E7" w:rsidRDefault="001E23E7" w:rsidP="001E23E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Mortgage interest or rent</w:t>
      </w:r>
    </w:p>
    <w:p w14:paraId="235056E8" w14:textId="77777777" w:rsidR="001E23E7" w:rsidRPr="001E23E7" w:rsidRDefault="001E23E7" w:rsidP="001E23E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Property taxes</w:t>
      </w:r>
    </w:p>
    <w:p w14:paraId="5C22BE39" w14:textId="77777777" w:rsidR="001E23E7" w:rsidRPr="001E23E7" w:rsidRDefault="001E23E7" w:rsidP="001E23E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Utilities</w:t>
      </w:r>
    </w:p>
    <w:p w14:paraId="3BE87689" w14:textId="77777777" w:rsidR="001E23E7" w:rsidRPr="001E23E7" w:rsidRDefault="001E23E7" w:rsidP="001E23E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Home insurance</w:t>
      </w:r>
    </w:p>
    <w:p w14:paraId="601839D6" w14:textId="77777777" w:rsidR="001E23E7" w:rsidRPr="001E23E7" w:rsidRDefault="001E23E7" w:rsidP="001E23E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Repairs and maintenance</w:t>
      </w:r>
    </w:p>
    <w:p w14:paraId="1C6FBF4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Example: If these costs total $24,000 annually, your deduction is $2,400.</w:t>
      </w:r>
    </w:p>
    <w:p w14:paraId="060AD0C8"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Shared Office Space</w:t>
      </w:r>
    </w:p>
    <w:p w14:paraId="67F83A0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Definition:</w:t>
      </w:r>
      <w:r w:rsidRPr="001E23E7">
        <w:rPr>
          <w:rFonts w:ascii="Times New Roman" w:eastAsia="Times New Roman" w:hAnsi="Times New Roman" w:cs="Times New Roman"/>
          <w:kern w:val="0"/>
          <w14:ligatures w14:val="none"/>
        </w:rPr>
        <w:t xml:space="preserve"> Renting office space by the hour, day, or month in a suite with other practitioners.</w:t>
      </w:r>
    </w:p>
    <w:p w14:paraId="38D739A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Advantages:</w:t>
      </w:r>
    </w:p>
    <w:p w14:paraId="33CB48A2" w14:textId="77777777" w:rsidR="001E23E7" w:rsidRPr="001E23E7" w:rsidRDefault="001E23E7" w:rsidP="001E23E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Professional environment without full lease commitment</w:t>
      </w:r>
    </w:p>
    <w:p w14:paraId="18AE3297" w14:textId="77777777" w:rsidR="001E23E7" w:rsidRPr="001E23E7" w:rsidRDefault="001E23E7" w:rsidP="001E23E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Networking opportunities with other providers</w:t>
      </w:r>
    </w:p>
    <w:p w14:paraId="6DD7861F" w14:textId="77777777" w:rsidR="001E23E7" w:rsidRPr="001E23E7" w:rsidRDefault="001E23E7" w:rsidP="001E23E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Shared amenities (waiting room, kitchenette, </w:t>
      </w:r>
      <w:proofErr w:type="spellStart"/>
      <w:r w:rsidRPr="001E23E7">
        <w:rPr>
          <w:rFonts w:ascii="Times New Roman" w:eastAsia="Times New Roman" w:hAnsi="Times New Roman" w:cs="Times New Roman"/>
          <w:kern w:val="0"/>
          <w14:ligatures w14:val="none"/>
        </w:rPr>
        <w:t>wifi</w:t>
      </w:r>
      <w:proofErr w:type="spellEnd"/>
      <w:r w:rsidRPr="001E23E7">
        <w:rPr>
          <w:rFonts w:ascii="Times New Roman" w:eastAsia="Times New Roman" w:hAnsi="Times New Roman" w:cs="Times New Roman"/>
          <w:kern w:val="0"/>
          <w14:ligatures w14:val="none"/>
        </w:rPr>
        <w:t>)</w:t>
      </w:r>
    </w:p>
    <w:p w14:paraId="0041471B" w14:textId="77777777" w:rsidR="001E23E7" w:rsidRPr="001E23E7" w:rsidRDefault="001E23E7" w:rsidP="001E23E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Flexible as practice grows</w:t>
      </w:r>
    </w:p>
    <w:p w14:paraId="63518364" w14:textId="77777777" w:rsidR="001E23E7" w:rsidRPr="001E23E7" w:rsidRDefault="001E23E7" w:rsidP="001E23E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Lower risk than independent lease</w:t>
      </w:r>
    </w:p>
    <w:p w14:paraId="492A701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Disadvantages:</w:t>
      </w:r>
    </w:p>
    <w:p w14:paraId="7C1B05A2" w14:textId="77777777" w:rsidR="001E23E7" w:rsidRPr="001E23E7" w:rsidRDefault="001E23E7" w:rsidP="001E23E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Less control over environment</w:t>
      </w:r>
    </w:p>
    <w:p w14:paraId="33B40B8B" w14:textId="77777777" w:rsidR="001E23E7" w:rsidRPr="001E23E7" w:rsidRDefault="001E23E7" w:rsidP="001E23E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Scheduling limitations (hourly rental)</w:t>
      </w:r>
    </w:p>
    <w:p w14:paraId="1D2B985C" w14:textId="77777777" w:rsidR="001E23E7" w:rsidRPr="001E23E7" w:rsidRDefault="001E23E7" w:rsidP="001E23E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Shared resources may be limited</w:t>
      </w:r>
    </w:p>
    <w:p w14:paraId="2C80B220" w14:textId="77777777" w:rsidR="001E23E7" w:rsidRPr="001E23E7" w:rsidRDefault="001E23E7" w:rsidP="001E23E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Variable costs as practice </w:t>
      </w:r>
      <w:proofErr w:type="gramStart"/>
      <w:r w:rsidRPr="001E23E7">
        <w:rPr>
          <w:rFonts w:ascii="Times New Roman" w:eastAsia="Times New Roman" w:hAnsi="Times New Roman" w:cs="Times New Roman"/>
          <w:kern w:val="0"/>
          <w14:ligatures w14:val="none"/>
        </w:rPr>
        <w:t>grows</w:t>
      </w:r>
      <w:proofErr w:type="gramEnd"/>
    </w:p>
    <w:p w14:paraId="603E5203" w14:textId="77777777" w:rsidR="001E23E7" w:rsidRPr="001E23E7" w:rsidRDefault="001E23E7" w:rsidP="001E23E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Less privacy than independent space</w:t>
      </w:r>
    </w:p>
    <w:p w14:paraId="51DD158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Typical Costs:</w:t>
      </w:r>
    </w:p>
    <w:p w14:paraId="298EDC97" w14:textId="77777777" w:rsidR="001E23E7" w:rsidRPr="001E23E7" w:rsidRDefault="001E23E7" w:rsidP="001E23E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Hourly rental: $20-$50/hour</w:t>
      </w:r>
    </w:p>
    <w:p w14:paraId="68B167D1" w14:textId="77777777" w:rsidR="001E23E7" w:rsidRPr="001E23E7" w:rsidRDefault="001E23E7" w:rsidP="001E23E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Part-time (2-3 days/week): $400-$800/month</w:t>
      </w:r>
    </w:p>
    <w:p w14:paraId="78E8AA65" w14:textId="77777777" w:rsidR="001E23E7" w:rsidRPr="001E23E7" w:rsidRDefault="001E23E7" w:rsidP="001E23E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Full-time office: $800-$1,500/month (varies greatly by location)</w:t>
      </w:r>
    </w:p>
    <w:p w14:paraId="10DDCCF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Example:</w:t>
      </w:r>
    </w:p>
    <w:p w14:paraId="280E001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"Sarah, an LPC, rents office space for $35/hour in a shared suite. She sees clients 3 days/week (8 hours/day = 24 hours monthly). Her office expense is $840/month. As her practice grows to 5 days/week, she transitions to a monthly rental of $1,200, saving money and ensuring consistent space availability."</w:t>
      </w:r>
    </w:p>
    <w:p w14:paraId="3C27628E"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Independent Office Lease</w:t>
      </w:r>
    </w:p>
    <w:p w14:paraId="4DFCAB6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Advantages:</w:t>
      </w:r>
    </w:p>
    <w:p w14:paraId="7147F1F1" w14:textId="77777777" w:rsidR="001E23E7" w:rsidRPr="001E23E7" w:rsidRDefault="001E23E7" w:rsidP="001E23E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Complete control over space and scheduling</w:t>
      </w:r>
    </w:p>
    <w:p w14:paraId="7019A9DA" w14:textId="77777777" w:rsidR="001E23E7" w:rsidRPr="001E23E7" w:rsidRDefault="001E23E7" w:rsidP="001E23E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image and branding opportunities</w:t>
      </w:r>
    </w:p>
    <w:p w14:paraId="2396016A" w14:textId="77777777" w:rsidR="001E23E7" w:rsidRPr="001E23E7" w:rsidRDefault="001E23E7" w:rsidP="001E23E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Room for growth (add staff, expand services)</w:t>
      </w:r>
    </w:p>
    <w:p w14:paraId="4CC104AB" w14:textId="77777777" w:rsidR="001E23E7" w:rsidRPr="001E23E7" w:rsidRDefault="001E23E7" w:rsidP="001E23E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Long-term stability</w:t>
      </w:r>
    </w:p>
    <w:p w14:paraId="23DCE0B3" w14:textId="77777777" w:rsidR="001E23E7" w:rsidRPr="001E23E7" w:rsidRDefault="001E23E7" w:rsidP="001E23E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Can sublease to other providers for income</w:t>
      </w:r>
    </w:p>
    <w:p w14:paraId="6BA4FEE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Disadvantages:</w:t>
      </w:r>
    </w:p>
    <w:p w14:paraId="33D4CA60" w14:textId="77777777" w:rsidR="001E23E7" w:rsidRPr="001E23E7" w:rsidRDefault="001E23E7" w:rsidP="001E23E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Highest overhead ($1,500-$4,000+/month)</w:t>
      </w:r>
    </w:p>
    <w:p w14:paraId="05649D85" w14:textId="77777777" w:rsidR="001E23E7" w:rsidRPr="001E23E7" w:rsidRDefault="001E23E7" w:rsidP="001E23E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Lease commitment (typically 1-5 years)</w:t>
      </w:r>
    </w:p>
    <w:p w14:paraId="7FFBA638" w14:textId="77777777" w:rsidR="001E23E7" w:rsidRPr="001E23E7" w:rsidRDefault="001E23E7" w:rsidP="001E23E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Additional costs (utilities, internet, furniture, décor)</w:t>
      </w:r>
    </w:p>
    <w:p w14:paraId="7424A74E" w14:textId="77777777" w:rsidR="001E23E7" w:rsidRPr="001E23E7" w:rsidRDefault="001E23E7" w:rsidP="001E23E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Responsibility for maintenance and repairs</w:t>
      </w:r>
    </w:p>
    <w:p w14:paraId="3D334A01" w14:textId="77777777" w:rsidR="001E23E7" w:rsidRPr="001E23E7" w:rsidRDefault="001E23E7" w:rsidP="001E23E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Financial risk if practice doesn't grow as projected</w:t>
      </w:r>
    </w:p>
    <w:p w14:paraId="73AAED2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Lease Negotiation Tips:</w:t>
      </w:r>
    </w:p>
    <w:p w14:paraId="7F5863AD" w14:textId="77777777" w:rsidR="001E23E7" w:rsidRPr="001E23E7" w:rsidRDefault="001E23E7" w:rsidP="001E23E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Start with shorter terms</w:t>
      </w:r>
      <w:r w:rsidRPr="001E23E7">
        <w:rPr>
          <w:rFonts w:ascii="Times New Roman" w:eastAsia="Times New Roman" w:hAnsi="Times New Roman" w:cs="Times New Roman"/>
          <w:kern w:val="0"/>
          <w14:ligatures w14:val="none"/>
        </w:rPr>
        <w:t xml:space="preserve"> (1-2 years with renewal option)</w:t>
      </w:r>
    </w:p>
    <w:p w14:paraId="7CF4EFBC" w14:textId="77777777" w:rsidR="001E23E7" w:rsidRPr="001E23E7" w:rsidRDefault="001E23E7" w:rsidP="001E23E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Negotiate rent-free months</w:t>
      </w:r>
      <w:r w:rsidRPr="001E23E7">
        <w:rPr>
          <w:rFonts w:ascii="Times New Roman" w:eastAsia="Times New Roman" w:hAnsi="Times New Roman" w:cs="Times New Roman"/>
          <w:kern w:val="0"/>
          <w14:ligatures w14:val="none"/>
        </w:rPr>
        <w:t xml:space="preserve"> for build-out period</w:t>
      </w:r>
    </w:p>
    <w:p w14:paraId="5B9E044B" w14:textId="77777777" w:rsidR="001E23E7" w:rsidRPr="001E23E7" w:rsidRDefault="001E23E7" w:rsidP="001E23E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Clarify what's included</w:t>
      </w:r>
      <w:r w:rsidRPr="001E23E7">
        <w:rPr>
          <w:rFonts w:ascii="Times New Roman" w:eastAsia="Times New Roman" w:hAnsi="Times New Roman" w:cs="Times New Roman"/>
          <w:kern w:val="0"/>
          <w14:ligatures w14:val="none"/>
        </w:rPr>
        <w:t xml:space="preserve"> (utilities, internet, maintenance)</w:t>
      </w:r>
    </w:p>
    <w:p w14:paraId="58179AF8" w14:textId="77777777" w:rsidR="001E23E7" w:rsidRPr="001E23E7" w:rsidRDefault="001E23E7" w:rsidP="001E23E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Understand assignment and sublease clauses</w:t>
      </w:r>
    </w:p>
    <w:p w14:paraId="1CA10140" w14:textId="77777777" w:rsidR="001E23E7" w:rsidRPr="001E23E7" w:rsidRDefault="001E23E7" w:rsidP="001E23E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Review termination provisions carefully</w:t>
      </w:r>
    </w:p>
    <w:p w14:paraId="67B9AFF7" w14:textId="77777777" w:rsidR="001E23E7" w:rsidRPr="001E23E7" w:rsidRDefault="001E23E7" w:rsidP="001E23E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Consider professional real estate attorney review</w:t>
      </w:r>
    </w:p>
    <w:p w14:paraId="59A08E0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Lease Analysis:</w:t>
      </w:r>
    </w:p>
    <w:p w14:paraId="7F750FE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Office: 800 sq ft in professional building</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Rent: $18/sq ft/year = $14,400/year = $1,200/month</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Additional costs:</w:t>
      </w:r>
    </w:p>
    <w:p w14:paraId="48EF4889" w14:textId="77777777" w:rsidR="001E23E7" w:rsidRPr="001E23E7" w:rsidRDefault="001E23E7" w:rsidP="001E23E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Utilities: $150/month</w:t>
      </w:r>
    </w:p>
    <w:p w14:paraId="1EBE9E4B" w14:textId="77777777" w:rsidR="001E23E7" w:rsidRPr="001E23E7" w:rsidRDefault="001E23E7" w:rsidP="001E23E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Internet/phone: $100/month</w:t>
      </w:r>
    </w:p>
    <w:p w14:paraId="11CB53A7" w14:textId="77777777" w:rsidR="001E23E7" w:rsidRPr="001E23E7" w:rsidRDefault="001E23E7" w:rsidP="001E23E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Janitorial: $80/month</w:t>
      </w:r>
    </w:p>
    <w:p w14:paraId="4054EE2E" w14:textId="77777777" w:rsidR="001E23E7" w:rsidRPr="001E23E7" w:rsidRDefault="001E23E7" w:rsidP="001E23E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Insurance: $50/month</w:t>
      </w:r>
    </w:p>
    <w:p w14:paraId="1542439D" w14:textId="77777777" w:rsidR="001E23E7" w:rsidRPr="001E23E7" w:rsidRDefault="001E23E7" w:rsidP="001E23E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Total monthly cost: $1,580</w:t>
      </w:r>
    </w:p>
    <w:p w14:paraId="2A289CE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To cover this with $150/session fee:</w:t>
      </w:r>
    </w:p>
    <w:p w14:paraId="73180C9A" w14:textId="77777777" w:rsidR="001E23E7" w:rsidRPr="001E23E7" w:rsidRDefault="001E23E7" w:rsidP="001E23E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Need 10.5 sessions/month just for office</w:t>
      </w:r>
    </w:p>
    <w:p w14:paraId="7CA8631B" w14:textId="77777777" w:rsidR="001E23E7" w:rsidRPr="001E23E7" w:rsidRDefault="001E23E7" w:rsidP="001E23E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At 15 sessions/week = 60/month = $9,000 gross</w:t>
      </w:r>
    </w:p>
    <w:p w14:paraId="62EF0A0D" w14:textId="77777777" w:rsidR="001E23E7" w:rsidRPr="001E23E7" w:rsidRDefault="001E23E7" w:rsidP="001E23E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Office is 17.6% of gross revenue (reasonable)</w:t>
      </w:r>
    </w:p>
    <w:p w14:paraId="07618FA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The 30% Rule:</w:t>
      </w:r>
      <w:r w:rsidRPr="001E23E7">
        <w:rPr>
          <w:rFonts w:ascii="Times New Roman" w:eastAsia="Times New Roman" w:hAnsi="Times New Roman" w:cs="Times New Roman"/>
          <w:kern w:val="0"/>
          <w14:ligatures w14:val="none"/>
        </w:rPr>
        <w:t xml:space="preserve"> Practice overhead (including office, insurance, licensing, supplies, marketing) should not exceed 30-40% of gross revenue for sustainability.</w:t>
      </w:r>
    </w:p>
    <w:p w14:paraId="44D1E2D3"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Module 1 Quiz</w:t>
      </w:r>
    </w:p>
    <w:p w14:paraId="42F77F9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1:</w:t>
      </w:r>
      <w:r w:rsidRPr="001E23E7">
        <w:rPr>
          <w:rFonts w:ascii="Times New Roman" w:eastAsia="Times New Roman" w:hAnsi="Times New Roman" w:cs="Times New Roman"/>
          <w:kern w:val="0"/>
          <w14:ligatures w14:val="none"/>
        </w:rPr>
        <w:t xml:space="preserve"> Which business structure provides personal liability protection while maintaining pass-through taxation and relatively simple compliance requirements? a) Sole Proprietorship b) Limited Liability Company (LLC) c) Professional Corporation (PC) d) General Partnership</w:t>
      </w:r>
    </w:p>
    <w:p w14:paraId="2BE75E0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Limited Liability Company (LLC)</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An LLC provides the critical benefit of separating personal and business liabilities—protecting personal assets from business debts or malpractice claims—while maintaining pass-through taxation (business income is reported on personal tax return). This structure offers more protection than </w:t>
      </w:r>
      <w:proofErr w:type="gramStart"/>
      <w:r w:rsidRPr="001E23E7">
        <w:rPr>
          <w:rFonts w:ascii="Times New Roman" w:eastAsia="Times New Roman" w:hAnsi="Times New Roman" w:cs="Times New Roman"/>
          <w:i/>
          <w:iCs/>
          <w:kern w:val="0"/>
          <w14:ligatures w14:val="none"/>
        </w:rPr>
        <w:t>a sole</w:t>
      </w:r>
      <w:proofErr w:type="gramEnd"/>
      <w:r w:rsidRPr="001E23E7">
        <w:rPr>
          <w:rFonts w:ascii="Times New Roman" w:eastAsia="Times New Roman" w:hAnsi="Times New Roman" w:cs="Times New Roman"/>
          <w:i/>
          <w:iCs/>
          <w:kern w:val="0"/>
          <w14:ligatures w14:val="none"/>
        </w:rPr>
        <w:t xml:space="preserve"> proprietorship without the complexity and cost of a corporation. LLCs have become the most popular choice for small to medium private practices.</w:t>
      </w:r>
    </w:p>
    <w:p w14:paraId="660F5B5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2:</w:t>
      </w:r>
      <w:r w:rsidRPr="001E23E7">
        <w:rPr>
          <w:rFonts w:ascii="Times New Roman" w:eastAsia="Times New Roman" w:hAnsi="Times New Roman" w:cs="Times New Roman"/>
          <w:kern w:val="0"/>
          <w14:ligatures w14:val="none"/>
        </w:rPr>
        <w:t xml:space="preserve"> When considering insurance credentialing, which statement is MOST accurate? a) Insurance reimbursement rates are typically 80-90% of private pay rates b) Credentialing usually takes 2-4 weeks per panel c) Insurance panels typically reimburse 40-60% of standard private pay rates d) Credentialing is permanent once approved</w:t>
      </w:r>
    </w:p>
    <w:p w14:paraId="763094F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Answer: c) Insurance panels typically reimburse 40-60% of standard private pay rates</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Insurance reimbursement is significantly lower than private pay rates, typically paying 40-60% of what practitioners would charge private pay clients. For example, if your private rate is $175, insurance might reimburse $85. Additionally, credentialing takes 90-180 days on average (not weeks), and re-credentialing is required every 2-3 years. This substantial rate reduction is why many practices choose private pay models or limit insurance panels.</w:t>
      </w:r>
    </w:p>
    <w:p w14:paraId="40CF989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3:</w:t>
      </w:r>
      <w:r w:rsidRPr="001E23E7">
        <w:rPr>
          <w:rFonts w:ascii="Times New Roman" w:eastAsia="Times New Roman" w:hAnsi="Times New Roman" w:cs="Times New Roman"/>
          <w:kern w:val="0"/>
          <w14:ligatures w14:val="none"/>
        </w:rPr>
        <w:t xml:space="preserve"> According to best practices for financial sustainability, total practice overhead should not exceed what percentage of gross revenue? a) 10-15% b) 30-40% c) 50-60% d) 70-80%</w:t>
      </w:r>
    </w:p>
    <w:p w14:paraId="771D3F4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30-40%</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The general rule for sustainable practice finances is that overhead expenses (office rent, utilities, insurance, licensing fees, supplies, marketing, etc.) should not exceed 30-40% of gross revenue. This allows for 60-70% to cover practitioner salary, taxes, savings, and profit. Practices with overhead above 50% often struggle financially. When evaluating office space, calculate the total monthly cost and ensure it represents no more than 15-20% of projected gross revenue.</w:t>
      </w:r>
    </w:p>
    <w:p w14:paraId="38126F80"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pict w14:anchorId="71F307A6">
          <v:rect id="_x0000_i1027" style="width:0;height:1.5pt" o:hralign="center" o:hrstd="t" o:hr="t" fillcolor="#a0a0a0" stroked="f"/>
        </w:pict>
      </w:r>
    </w:p>
    <w:p w14:paraId="364C4529" w14:textId="77777777" w:rsidR="001E23E7" w:rsidRPr="001E23E7" w:rsidRDefault="001E23E7" w:rsidP="001E23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23E7">
        <w:rPr>
          <w:rFonts w:ascii="Times New Roman" w:eastAsia="Times New Roman" w:hAnsi="Times New Roman" w:cs="Times New Roman"/>
          <w:b/>
          <w:bCs/>
          <w:kern w:val="0"/>
          <w:sz w:val="36"/>
          <w:szCs w:val="36"/>
          <w14:ligatures w14:val="none"/>
        </w:rPr>
        <w:t>Module 2: Financial Management and Sustainability</w:t>
      </w:r>
    </w:p>
    <w:p w14:paraId="2706108F"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Duration: 90 minutes</w:t>
      </w:r>
    </w:p>
    <w:p w14:paraId="2EB60F8C"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The Financial Foundation of Private Practice</w:t>
      </w:r>
    </w:p>
    <w:p w14:paraId="197F404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Financial management represents one of the most anxiety-producing aspects of private practice for many clinicians. We're trained to focus on clinical outcomes, not profit margins. Yet financial health is not separate from clinical </w:t>
      </w:r>
      <w:proofErr w:type="gramStart"/>
      <w:r w:rsidRPr="001E23E7">
        <w:rPr>
          <w:rFonts w:ascii="Times New Roman" w:eastAsia="Times New Roman" w:hAnsi="Times New Roman" w:cs="Times New Roman"/>
          <w:kern w:val="0"/>
          <w14:ligatures w14:val="none"/>
        </w:rPr>
        <w:t>excellence—</w:t>
      </w:r>
      <w:proofErr w:type="gramEnd"/>
      <w:r w:rsidRPr="001E23E7">
        <w:rPr>
          <w:rFonts w:ascii="Times New Roman" w:eastAsia="Times New Roman" w:hAnsi="Times New Roman" w:cs="Times New Roman"/>
          <w:kern w:val="0"/>
          <w14:ligatures w14:val="none"/>
        </w:rPr>
        <w:t>it enables it. A practice that's financially unstable cannot serve clients effectively. This module demystifies practice finances and provides concrete strategies for building financial sustainability.</w:t>
      </w:r>
    </w:p>
    <w:p w14:paraId="41D1DC81"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Fee Setting: Art, Science, and Ethics</w:t>
      </w:r>
    </w:p>
    <w:p w14:paraId="2B050C3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Fee setting</w:t>
      </w:r>
      <w:r w:rsidRPr="001E23E7">
        <w:rPr>
          <w:rFonts w:ascii="Times New Roman" w:eastAsia="Times New Roman" w:hAnsi="Times New Roman" w:cs="Times New Roman"/>
          <w:kern w:val="0"/>
          <w14:ligatures w14:val="none"/>
        </w:rPr>
        <w:t xml:space="preserve"> is the process of determining what you charge for clinical services. It's influenced by multiple factors including training, experience, specialization, location, overhead costs, and market dynamics.</w:t>
      </w:r>
    </w:p>
    <w:p w14:paraId="7BB37605"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The Value-Based Fee-Setting Model</w:t>
      </w:r>
    </w:p>
    <w:p w14:paraId="2EC3934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Rather than starting with "What do others charge?" or "What will insurance reimburse?", value-based fee setting begins with understanding the true value you provide.</w:t>
      </w:r>
    </w:p>
    <w:p w14:paraId="1FF6E9F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Factors Influencing Your Value:</w:t>
      </w:r>
    </w:p>
    <w:p w14:paraId="5E7B296F" w14:textId="77777777" w:rsidR="001E23E7" w:rsidRPr="001E23E7" w:rsidRDefault="001E23E7" w:rsidP="001E23E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Training and Credentials</w:t>
      </w:r>
    </w:p>
    <w:p w14:paraId="35F16CB4" w14:textId="77777777" w:rsidR="001E23E7" w:rsidRPr="001E23E7" w:rsidRDefault="001E23E7" w:rsidP="001E23E7">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Doctoral </w:t>
      </w:r>
      <w:proofErr w:type="gramStart"/>
      <w:r w:rsidRPr="001E23E7">
        <w:rPr>
          <w:rFonts w:ascii="Times New Roman" w:eastAsia="Times New Roman" w:hAnsi="Times New Roman" w:cs="Times New Roman"/>
          <w:kern w:val="0"/>
          <w14:ligatures w14:val="none"/>
        </w:rPr>
        <w:t>degree</w:t>
      </w:r>
      <w:proofErr w:type="gramEnd"/>
      <w:r w:rsidRPr="001E23E7">
        <w:rPr>
          <w:rFonts w:ascii="Times New Roman" w:eastAsia="Times New Roman" w:hAnsi="Times New Roman" w:cs="Times New Roman"/>
          <w:kern w:val="0"/>
          <w14:ligatures w14:val="none"/>
        </w:rPr>
        <w:t xml:space="preserve"> (PhD, PsyD, DSW) typically commands higher fees</w:t>
      </w:r>
    </w:p>
    <w:p w14:paraId="09E40604" w14:textId="77777777" w:rsidR="001E23E7" w:rsidRPr="001E23E7" w:rsidRDefault="001E23E7" w:rsidP="001E23E7">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Specialized certifications (EMDR, DBT trained, etc.)</w:t>
      </w:r>
    </w:p>
    <w:p w14:paraId="0BC78C04" w14:textId="77777777" w:rsidR="001E23E7" w:rsidRPr="001E23E7" w:rsidRDefault="001E23E7" w:rsidP="001E23E7">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Advanced training in specialized modalities</w:t>
      </w:r>
    </w:p>
    <w:p w14:paraId="015330A7" w14:textId="77777777" w:rsidR="001E23E7" w:rsidRPr="001E23E7" w:rsidRDefault="001E23E7" w:rsidP="001E23E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Experience and Expertise</w:t>
      </w:r>
    </w:p>
    <w:p w14:paraId="6F7E16CF" w14:textId="77777777" w:rsidR="001E23E7" w:rsidRPr="001E23E7" w:rsidRDefault="001E23E7" w:rsidP="001E23E7">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Years in practice</w:t>
      </w:r>
    </w:p>
    <w:p w14:paraId="533E007B" w14:textId="77777777" w:rsidR="001E23E7" w:rsidRPr="001E23E7" w:rsidRDefault="001E23E7" w:rsidP="001E23E7">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Specialized population knowledge</w:t>
      </w:r>
    </w:p>
    <w:p w14:paraId="0CA548AD" w14:textId="77777777" w:rsidR="001E23E7" w:rsidRPr="001E23E7" w:rsidRDefault="001E23E7" w:rsidP="001E23E7">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Track record of outcomes</w:t>
      </w:r>
    </w:p>
    <w:p w14:paraId="3BE1CE18" w14:textId="77777777" w:rsidR="001E23E7" w:rsidRPr="001E23E7" w:rsidRDefault="001E23E7" w:rsidP="001E23E7">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reputation</w:t>
      </w:r>
    </w:p>
    <w:p w14:paraId="60AC3FDD" w14:textId="77777777" w:rsidR="001E23E7" w:rsidRPr="001E23E7" w:rsidRDefault="001E23E7" w:rsidP="001E23E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Specialization</w:t>
      </w:r>
    </w:p>
    <w:p w14:paraId="4B1AF69F" w14:textId="77777777" w:rsidR="001E23E7" w:rsidRPr="001E23E7" w:rsidRDefault="001E23E7" w:rsidP="001E23E7">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Niche populations often pay more</w:t>
      </w:r>
    </w:p>
    <w:p w14:paraId="64741CD5" w14:textId="77777777" w:rsidR="001E23E7" w:rsidRPr="001E23E7" w:rsidRDefault="001E23E7" w:rsidP="001E23E7">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Complex diagnoses command higher fees</w:t>
      </w:r>
    </w:p>
    <w:p w14:paraId="558306DF" w14:textId="77777777" w:rsidR="001E23E7" w:rsidRPr="001E23E7" w:rsidRDefault="001E23E7" w:rsidP="001E23E7">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Unique service offerings</w:t>
      </w:r>
    </w:p>
    <w:p w14:paraId="1EAB7DA5" w14:textId="77777777" w:rsidR="001E23E7" w:rsidRPr="001E23E7" w:rsidRDefault="001E23E7" w:rsidP="001E23E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Market Factors</w:t>
      </w:r>
    </w:p>
    <w:p w14:paraId="33FFD43F" w14:textId="77777777" w:rsidR="001E23E7" w:rsidRPr="001E23E7" w:rsidRDefault="001E23E7" w:rsidP="001E23E7">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Geographic location (urban vs. rural, high vs. low cost of living)</w:t>
      </w:r>
    </w:p>
    <w:p w14:paraId="787E3C4A" w14:textId="77777777" w:rsidR="001E23E7" w:rsidRPr="001E23E7" w:rsidRDefault="001E23E7" w:rsidP="001E23E7">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Competition and provider saturation</w:t>
      </w:r>
    </w:p>
    <w:p w14:paraId="1DDBE70F" w14:textId="77777777" w:rsidR="001E23E7" w:rsidRPr="001E23E7" w:rsidRDefault="001E23E7" w:rsidP="001E23E7">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demographics and ability to pay</w:t>
      </w:r>
    </w:p>
    <w:p w14:paraId="183BEDD0" w14:textId="77777777" w:rsidR="001E23E7" w:rsidRPr="001E23E7" w:rsidRDefault="001E23E7" w:rsidP="001E23E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Overhead and Desired Income</w:t>
      </w:r>
    </w:p>
    <w:p w14:paraId="4E1F035A" w14:textId="77777777" w:rsidR="001E23E7" w:rsidRPr="001E23E7" w:rsidRDefault="001E23E7" w:rsidP="001E23E7">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Practice expenses</w:t>
      </w:r>
    </w:p>
    <w:p w14:paraId="16D075C7" w14:textId="77777777" w:rsidR="001E23E7" w:rsidRPr="001E23E7" w:rsidRDefault="001E23E7" w:rsidP="001E23E7">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Desired annual income</w:t>
      </w:r>
    </w:p>
    <w:p w14:paraId="56432437" w14:textId="77777777" w:rsidR="001E23E7" w:rsidRPr="001E23E7" w:rsidRDefault="001E23E7" w:rsidP="001E23E7">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Hours willing to work</w:t>
      </w:r>
    </w:p>
    <w:p w14:paraId="68D1326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The Fee Calculation Formula:</w:t>
      </w:r>
    </w:p>
    <w:p w14:paraId="3C87DD9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Desired Annual Income + Overhead + Taxes + Benefits / Billable Hours = Minimum Fee</w:t>
      </w:r>
    </w:p>
    <w:p w14:paraId="434C652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Calculation:</w:t>
      </w:r>
    </w:p>
    <w:p w14:paraId="64D0B88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Dr. Martinez wants to earn $100,000/year</w:t>
      </w:r>
    </w:p>
    <w:p w14:paraId="36449B9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Annual Financial Needs:</w:t>
      </w:r>
    </w:p>
    <w:p w14:paraId="0112BE31" w14:textId="77777777" w:rsidR="001E23E7" w:rsidRPr="001E23E7" w:rsidRDefault="001E23E7" w:rsidP="001E23E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Desired salary: $100,000</w:t>
      </w:r>
    </w:p>
    <w:p w14:paraId="4716FD58" w14:textId="77777777" w:rsidR="001E23E7" w:rsidRPr="001E23E7" w:rsidRDefault="001E23E7" w:rsidP="001E23E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Overhead (30%): $30,000</w:t>
      </w:r>
    </w:p>
    <w:p w14:paraId="580204DE" w14:textId="77777777" w:rsidR="001E23E7" w:rsidRPr="001E23E7" w:rsidRDefault="001E23E7" w:rsidP="001E23E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Self-employment taxes (15.3% on net): $15,300</w:t>
      </w:r>
    </w:p>
    <w:p w14:paraId="60818D2A" w14:textId="77777777" w:rsidR="001E23E7" w:rsidRPr="001E23E7" w:rsidRDefault="001E23E7" w:rsidP="001E23E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Health insurance: $12,000</w:t>
      </w:r>
    </w:p>
    <w:p w14:paraId="65118043" w14:textId="77777777" w:rsidR="001E23E7" w:rsidRPr="001E23E7" w:rsidRDefault="001E23E7" w:rsidP="001E23E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Retirement (10%): $10,000</w:t>
      </w:r>
    </w:p>
    <w:p w14:paraId="6B727BC7" w14:textId="77777777" w:rsidR="001E23E7" w:rsidRPr="001E23E7" w:rsidRDefault="001E23E7" w:rsidP="001E23E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Total needed: $167,300</w:t>
      </w:r>
    </w:p>
    <w:p w14:paraId="220381A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Billable Hours Calculation:</w:t>
      </w:r>
    </w:p>
    <w:p w14:paraId="7B91769F" w14:textId="77777777" w:rsidR="001E23E7" w:rsidRPr="001E23E7" w:rsidRDefault="001E23E7" w:rsidP="001E23E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48 work weeks (4 </w:t>
      </w:r>
      <w:proofErr w:type="spellStart"/>
      <w:r w:rsidRPr="001E23E7">
        <w:rPr>
          <w:rFonts w:ascii="Times New Roman" w:eastAsia="Times New Roman" w:hAnsi="Times New Roman" w:cs="Times New Roman"/>
          <w:kern w:val="0"/>
          <w14:ligatures w14:val="none"/>
        </w:rPr>
        <w:t>weeks vacation</w:t>
      </w:r>
      <w:proofErr w:type="spellEnd"/>
      <w:r w:rsidRPr="001E23E7">
        <w:rPr>
          <w:rFonts w:ascii="Times New Roman" w:eastAsia="Times New Roman" w:hAnsi="Times New Roman" w:cs="Times New Roman"/>
          <w:kern w:val="0"/>
          <w14:ligatures w14:val="none"/>
        </w:rPr>
        <w:t>/CE)</w:t>
      </w:r>
    </w:p>
    <w:p w14:paraId="1680B03E" w14:textId="77777777" w:rsidR="001E23E7" w:rsidRPr="001E23E7" w:rsidRDefault="001E23E7" w:rsidP="001E23E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25 client hours/week (not 40—includes admin time)</w:t>
      </w:r>
    </w:p>
    <w:p w14:paraId="61F60560" w14:textId="77777777" w:rsidR="001E23E7" w:rsidRPr="001E23E7" w:rsidRDefault="001E23E7" w:rsidP="001E23E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Total billable hours: 1,200/year</w:t>
      </w:r>
    </w:p>
    <w:p w14:paraId="36391F5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Required Fee:</w:t>
      </w:r>
      <w:r w:rsidRPr="001E23E7">
        <w:rPr>
          <w:rFonts w:ascii="Times New Roman" w:eastAsia="Times New Roman" w:hAnsi="Times New Roman" w:cs="Times New Roman"/>
          <w:kern w:val="0"/>
          <w14:ligatures w14:val="none"/>
        </w:rPr>
        <w:t xml:space="preserve"> $167,300 / 1,200 = </w:t>
      </w:r>
      <w:r w:rsidRPr="001E23E7">
        <w:rPr>
          <w:rFonts w:ascii="Times New Roman" w:eastAsia="Times New Roman" w:hAnsi="Times New Roman" w:cs="Times New Roman"/>
          <w:b/>
          <w:bCs/>
          <w:kern w:val="0"/>
          <w14:ligatures w14:val="none"/>
        </w:rPr>
        <w:t>$139/session minimum</w:t>
      </w:r>
    </w:p>
    <w:p w14:paraId="487378C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lastRenderedPageBreak/>
        <w:t>Dr. Martinez sets her fee at $160/session, providing cushion for cancelled sessions and practice growth investments.</w:t>
      </w:r>
    </w:p>
    <w:p w14:paraId="10ECA0D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Critical Insight:</w:t>
      </w:r>
      <w:r w:rsidRPr="001E23E7">
        <w:rPr>
          <w:rFonts w:ascii="Times New Roman" w:eastAsia="Times New Roman" w:hAnsi="Times New Roman" w:cs="Times New Roman"/>
          <w:kern w:val="0"/>
          <w14:ligatures w14:val="none"/>
        </w:rPr>
        <w:t xml:space="preserve"> Many new practitioners significantly underestimate needed fees because they:</w:t>
      </w:r>
    </w:p>
    <w:p w14:paraId="60E417D3" w14:textId="77777777" w:rsidR="001E23E7" w:rsidRPr="001E23E7" w:rsidRDefault="001E23E7" w:rsidP="001E23E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Assume 40 billable hours/week (unrealistic)</w:t>
      </w:r>
    </w:p>
    <w:p w14:paraId="2972D5D1" w14:textId="77777777" w:rsidR="001E23E7" w:rsidRPr="001E23E7" w:rsidRDefault="001E23E7" w:rsidP="001E23E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Forget to include overhead costs</w:t>
      </w:r>
    </w:p>
    <w:p w14:paraId="35817670" w14:textId="77777777" w:rsidR="001E23E7" w:rsidRPr="001E23E7" w:rsidRDefault="001E23E7" w:rsidP="001E23E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Don't account for self-employment taxes</w:t>
      </w:r>
    </w:p>
    <w:p w14:paraId="42A9736A" w14:textId="77777777" w:rsidR="001E23E7" w:rsidRPr="001E23E7" w:rsidRDefault="001E23E7" w:rsidP="001E23E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Neglect benefits (health insurance, retirement)</w:t>
      </w:r>
    </w:p>
    <w:p w14:paraId="79BD8358" w14:textId="77777777" w:rsidR="001E23E7" w:rsidRPr="001E23E7" w:rsidRDefault="001E23E7" w:rsidP="001E23E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Ignore vacation and CE time</w:t>
      </w:r>
    </w:p>
    <w:p w14:paraId="7664BF00"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Fee Structures and Payment Policies</w:t>
      </w:r>
    </w:p>
    <w:p w14:paraId="120062E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Common Fee Models:</w:t>
      </w:r>
    </w:p>
    <w:p w14:paraId="33DF1428" w14:textId="77777777" w:rsidR="001E23E7" w:rsidRPr="001E23E7" w:rsidRDefault="001E23E7" w:rsidP="001E23E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Standard Session Fee</w:t>
      </w:r>
    </w:p>
    <w:p w14:paraId="10150D03" w14:textId="77777777" w:rsidR="001E23E7" w:rsidRPr="001E23E7" w:rsidRDefault="001E23E7" w:rsidP="001E23E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Single rate for standard </w:t>
      </w:r>
      <w:proofErr w:type="gramStart"/>
      <w:r w:rsidRPr="001E23E7">
        <w:rPr>
          <w:rFonts w:ascii="Times New Roman" w:eastAsia="Times New Roman" w:hAnsi="Times New Roman" w:cs="Times New Roman"/>
          <w:kern w:val="0"/>
          <w14:ligatures w14:val="none"/>
        </w:rPr>
        <w:t>50-55 minute</w:t>
      </w:r>
      <w:proofErr w:type="gramEnd"/>
      <w:r w:rsidRPr="001E23E7">
        <w:rPr>
          <w:rFonts w:ascii="Times New Roman" w:eastAsia="Times New Roman" w:hAnsi="Times New Roman" w:cs="Times New Roman"/>
          <w:kern w:val="0"/>
          <w14:ligatures w14:val="none"/>
        </w:rPr>
        <w:t xml:space="preserve"> sessions</w:t>
      </w:r>
    </w:p>
    <w:p w14:paraId="12A0F4B3" w14:textId="77777777" w:rsidR="001E23E7" w:rsidRPr="001E23E7" w:rsidRDefault="001E23E7" w:rsidP="001E23E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Most straightforward</w:t>
      </w:r>
    </w:p>
    <w:p w14:paraId="43D82AE1" w14:textId="77777777" w:rsidR="001E23E7" w:rsidRPr="001E23E7" w:rsidRDefault="001E23E7" w:rsidP="001E23E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Example: $160/session regardless of diagnosis or modality</w:t>
      </w:r>
    </w:p>
    <w:p w14:paraId="56F1C7E3" w14:textId="77777777" w:rsidR="001E23E7" w:rsidRPr="001E23E7" w:rsidRDefault="001E23E7" w:rsidP="001E23E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Tiered Fee Structure</w:t>
      </w:r>
    </w:p>
    <w:p w14:paraId="148E3A9E" w14:textId="77777777" w:rsidR="001E23E7" w:rsidRPr="001E23E7" w:rsidRDefault="001E23E7" w:rsidP="001E23E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Different rates based on session length</w:t>
      </w:r>
    </w:p>
    <w:p w14:paraId="2F6B6923" w14:textId="77777777" w:rsidR="001E23E7" w:rsidRPr="001E23E7" w:rsidRDefault="001E23E7" w:rsidP="001E23E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Example: </w:t>
      </w:r>
    </w:p>
    <w:p w14:paraId="46AD1DDC" w14:textId="77777777" w:rsidR="001E23E7" w:rsidRPr="001E23E7" w:rsidRDefault="001E23E7" w:rsidP="001E23E7">
      <w:pPr>
        <w:numPr>
          <w:ilvl w:val="2"/>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30 minutes: $90</w:t>
      </w:r>
    </w:p>
    <w:p w14:paraId="7A5F58F6" w14:textId="77777777" w:rsidR="001E23E7" w:rsidRPr="001E23E7" w:rsidRDefault="001E23E7" w:rsidP="001E23E7">
      <w:pPr>
        <w:numPr>
          <w:ilvl w:val="2"/>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50 minutes: $160</w:t>
      </w:r>
    </w:p>
    <w:p w14:paraId="36E4BF9E" w14:textId="77777777" w:rsidR="001E23E7" w:rsidRPr="001E23E7" w:rsidRDefault="001E23E7" w:rsidP="001E23E7">
      <w:pPr>
        <w:numPr>
          <w:ilvl w:val="2"/>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80 minutes: $240</w:t>
      </w:r>
    </w:p>
    <w:p w14:paraId="0097D9C2" w14:textId="77777777" w:rsidR="001E23E7" w:rsidRPr="001E23E7" w:rsidRDefault="001E23E7" w:rsidP="001E23E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Service-Based Pricing</w:t>
      </w:r>
    </w:p>
    <w:p w14:paraId="5C899448" w14:textId="77777777" w:rsidR="001E23E7" w:rsidRPr="001E23E7" w:rsidRDefault="001E23E7" w:rsidP="001E23E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Different rates for different services</w:t>
      </w:r>
    </w:p>
    <w:p w14:paraId="250A7FD3" w14:textId="77777777" w:rsidR="001E23E7" w:rsidRPr="001E23E7" w:rsidRDefault="001E23E7" w:rsidP="001E23E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Example: </w:t>
      </w:r>
    </w:p>
    <w:p w14:paraId="1ED695A6" w14:textId="77777777" w:rsidR="001E23E7" w:rsidRPr="001E23E7" w:rsidRDefault="001E23E7" w:rsidP="001E23E7">
      <w:pPr>
        <w:numPr>
          <w:ilvl w:val="2"/>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Individual therapy: $175</w:t>
      </w:r>
    </w:p>
    <w:p w14:paraId="2937CC89" w14:textId="77777777" w:rsidR="001E23E7" w:rsidRPr="001E23E7" w:rsidRDefault="001E23E7" w:rsidP="001E23E7">
      <w:pPr>
        <w:numPr>
          <w:ilvl w:val="2"/>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Couples therapy: $200</w:t>
      </w:r>
    </w:p>
    <w:p w14:paraId="5CAE6555" w14:textId="77777777" w:rsidR="001E23E7" w:rsidRPr="001E23E7" w:rsidRDefault="001E23E7" w:rsidP="001E23E7">
      <w:pPr>
        <w:numPr>
          <w:ilvl w:val="2"/>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Psychological testing: $150-$200/hour</w:t>
      </w:r>
    </w:p>
    <w:p w14:paraId="2972453F" w14:textId="77777777" w:rsidR="001E23E7" w:rsidRPr="001E23E7" w:rsidRDefault="001E23E7" w:rsidP="001E23E7">
      <w:pPr>
        <w:numPr>
          <w:ilvl w:val="2"/>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Phone consultations: $50/15 minutes</w:t>
      </w:r>
    </w:p>
    <w:p w14:paraId="1FD753C9" w14:textId="77777777" w:rsidR="001E23E7" w:rsidRPr="001E23E7" w:rsidRDefault="001E23E7" w:rsidP="001E23E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Sliding Scale</w:t>
      </w:r>
    </w:p>
    <w:p w14:paraId="22B60DF4" w14:textId="77777777" w:rsidR="001E23E7" w:rsidRPr="001E23E7" w:rsidRDefault="001E23E7" w:rsidP="001E23E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Adjusted fees based on income</w:t>
      </w:r>
    </w:p>
    <w:p w14:paraId="3D420B81" w14:textId="77777777" w:rsidR="001E23E7" w:rsidRPr="001E23E7" w:rsidRDefault="001E23E7" w:rsidP="001E23E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Typically reserve 10-20% of caseload</w:t>
      </w:r>
    </w:p>
    <w:p w14:paraId="29C020BE" w14:textId="77777777" w:rsidR="001E23E7" w:rsidRPr="001E23E7" w:rsidRDefault="001E23E7" w:rsidP="001E23E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Require documentation (pay stubs, tax returns)</w:t>
      </w:r>
    </w:p>
    <w:p w14:paraId="4AB4DA6F" w14:textId="77777777" w:rsidR="001E23E7" w:rsidRPr="001E23E7" w:rsidRDefault="001E23E7" w:rsidP="001E23E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Clear policy about qualification</w:t>
      </w:r>
    </w:p>
    <w:p w14:paraId="172CC41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Sliding Scale Example:</w:t>
      </w:r>
    </w:p>
    <w:p w14:paraId="2B6C8D0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Standard Fee: $160</w:t>
      </w:r>
    </w:p>
    <w:p w14:paraId="7E6B7FD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Income-Based Adjustments:</w:t>
      </w:r>
    </w:p>
    <w:p w14:paraId="7D133DD4" w14:textId="77777777" w:rsidR="001E23E7" w:rsidRPr="001E23E7" w:rsidRDefault="001E23E7" w:rsidP="001E23E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Income &lt; $30,000: $80 (50% reduction)</w:t>
      </w:r>
    </w:p>
    <w:p w14:paraId="6637E42D" w14:textId="77777777" w:rsidR="001E23E7" w:rsidRPr="001E23E7" w:rsidRDefault="001E23E7" w:rsidP="001E23E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Income $30,000-$50,000: $110 (31% reduction)</w:t>
      </w:r>
    </w:p>
    <w:p w14:paraId="09397D6D" w14:textId="77777777" w:rsidR="001E23E7" w:rsidRPr="001E23E7" w:rsidRDefault="001E23E7" w:rsidP="001E23E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Income $50,000-$70,000: $135 (16% reduction)</w:t>
      </w:r>
    </w:p>
    <w:p w14:paraId="7D8D615C" w14:textId="77777777" w:rsidR="001E23E7" w:rsidRPr="001E23E7" w:rsidRDefault="001E23E7" w:rsidP="001E23E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Income &gt; $70,000: $160 (standard rate)</w:t>
      </w:r>
    </w:p>
    <w:p w14:paraId="33DD116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 reserve 5 of my 25 weekly slots for sliding scale clients. This allows me to provide accessible care while maintaining financial sustainability."</w:t>
      </w:r>
    </w:p>
    <w:p w14:paraId="42F1E740"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Payment Collection Strategies</w:t>
      </w:r>
    </w:p>
    <w:p w14:paraId="554150A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Payment Timing:</w:t>
      </w:r>
    </w:p>
    <w:p w14:paraId="45BEE3D0" w14:textId="77777777" w:rsidR="001E23E7" w:rsidRPr="001E23E7" w:rsidRDefault="001E23E7" w:rsidP="001E23E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Payment at Time of Service (Most Common)</w:t>
      </w:r>
      <w:r w:rsidRPr="001E23E7">
        <w:rPr>
          <w:rFonts w:ascii="Times New Roman" w:eastAsia="Times New Roman" w:hAnsi="Times New Roman" w:cs="Times New Roman"/>
          <w:kern w:val="0"/>
          <w14:ligatures w14:val="none"/>
        </w:rPr>
        <w:t xml:space="preserve"> </w:t>
      </w:r>
    </w:p>
    <w:p w14:paraId="47368CA9" w14:textId="77777777" w:rsidR="001E23E7" w:rsidRPr="001E23E7" w:rsidRDefault="001E23E7" w:rsidP="001E23E7">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Collect payment before or after each session</w:t>
      </w:r>
    </w:p>
    <w:p w14:paraId="12BF1107" w14:textId="77777777" w:rsidR="001E23E7" w:rsidRPr="001E23E7" w:rsidRDefault="001E23E7" w:rsidP="001E23E7">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Reduces billing headaches</w:t>
      </w:r>
    </w:p>
    <w:p w14:paraId="46FD0705" w14:textId="77777777" w:rsidR="001E23E7" w:rsidRPr="001E23E7" w:rsidRDefault="001E23E7" w:rsidP="001E23E7">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Immediate cash flow</w:t>
      </w:r>
    </w:p>
    <w:p w14:paraId="74031D9C" w14:textId="77777777" w:rsidR="001E23E7" w:rsidRPr="001E23E7" w:rsidRDefault="001E23E7" w:rsidP="001E23E7">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Clear expectation</w:t>
      </w:r>
    </w:p>
    <w:p w14:paraId="3693DED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Script:</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"My policy is payment at each session. You can pay by credit card, HSA card, check, or cash. I'll provide you with a superbill you can submit to insurance for out-of-network reimbursement if your plan offers it."</w:t>
      </w:r>
    </w:p>
    <w:p w14:paraId="61D97B0E" w14:textId="77777777" w:rsidR="001E23E7" w:rsidRPr="001E23E7" w:rsidRDefault="001E23E7" w:rsidP="001E23E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Pre-Payment Packages</w:t>
      </w:r>
      <w:r w:rsidRPr="001E23E7">
        <w:rPr>
          <w:rFonts w:ascii="Times New Roman" w:eastAsia="Times New Roman" w:hAnsi="Times New Roman" w:cs="Times New Roman"/>
          <w:kern w:val="0"/>
          <w14:ligatures w14:val="none"/>
        </w:rPr>
        <w:t xml:space="preserve"> </w:t>
      </w:r>
    </w:p>
    <w:p w14:paraId="6F52BFD2" w14:textId="77777777" w:rsidR="001E23E7" w:rsidRPr="001E23E7" w:rsidRDefault="001E23E7" w:rsidP="001E23E7">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pays for multiple sessions upfront</w:t>
      </w:r>
    </w:p>
    <w:p w14:paraId="5495BF2B" w14:textId="77777777" w:rsidR="001E23E7" w:rsidRPr="001E23E7" w:rsidRDefault="001E23E7" w:rsidP="001E23E7">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Offers discount for bulk payment</w:t>
      </w:r>
    </w:p>
    <w:p w14:paraId="0FD3B369" w14:textId="77777777" w:rsidR="001E23E7" w:rsidRPr="001E23E7" w:rsidRDefault="001E23E7" w:rsidP="001E23E7">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Ensures commitment</w:t>
      </w:r>
    </w:p>
    <w:p w14:paraId="47966E01" w14:textId="77777777" w:rsidR="001E23E7" w:rsidRPr="001E23E7" w:rsidRDefault="001E23E7" w:rsidP="001E23E7">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Improves cash flow</w:t>
      </w:r>
    </w:p>
    <w:p w14:paraId="7106F24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"I offer a package of 10 sessions for $1,500—a savings of $100 compared to individual session pricing. This helps clients commit to treatment and provides a modest discount."</w:t>
      </w:r>
    </w:p>
    <w:p w14:paraId="328A814A" w14:textId="77777777" w:rsidR="001E23E7" w:rsidRPr="001E23E7" w:rsidRDefault="001E23E7" w:rsidP="001E23E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Monthly Retainer</w:t>
      </w:r>
      <w:r w:rsidRPr="001E23E7">
        <w:rPr>
          <w:rFonts w:ascii="Times New Roman" w:eastAsia="Times New Roman" w:hAnsi="Times New Roman" w:cs="Times New Roman"/>
          <w:kern w:val="0"/>
          <w14:ligatures w14:val="none"/>
        </w:rPr>
        <w:t xml:space="preserve"> </w:t>
      </w:r>
    </w:p>
    <w:p w14:paraId="068EBD8B" w14:textId="77777777" w:rsidR="001E23E7" w:rsidRPr="001E23E7" w:rsidRDefault="001E23E7" w:rsidP="001E23E7">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Fixed monthly fee regardless of sessions used</w:t>
      </w:r>
    </w:p>
    <w:p w14:paraId="2D0A1FD1" w14:textId="77777777" w:rsidR="001E23E7" w:rsidRPr="001E23E7" w:rsidRDefault="001E23E7" w:rsidP="001E23E7">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Provides predictable income</w:t>
      </w:r>
    </w:p>
    <w:p w14:paraId="78734FBE" w14:textId="77777777" w:rsidR="001E23E7" w:rsidRPr="001E23E7" w:rsidRDefault="001E23E7" w:rsidP="001E23E7">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Works well for ongoing clients</w:t>
      </w:r>
    </w:p>
    <w:p w14:paraId="7AC71C6A" w14:textId="77777777" w:rsidR="001E23E7" w:rsidRPr="001E23E7" w:rsidRDefault="001E23E7" w:rsidP="001E23E7">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Requires clear agreement about included services</w:t>
      </w:r>
    </w:p>
    <w:p w14:paraId="4399FA0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"Some clients prefer a monthly retainer of $600, which covers up to 4 sessions monthly. If you need additional sessions, they're billed at the single-session rate. This model works well for clients who want consistent access without worrying about weekly payments."</w:t>
      </w:r>
    </w:p>
    <w:p w14:paraId="0519D19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Payment Methods:</w:t>
      </w:r>
    </w:p>
    <w:p w14:paraId="4A892DD2" w14:textId="77777777" w:rsidR="001E23E7" w:rsidRPr="001E23E7" w:rsidRDefault="001E23E7" w:rsidP="001E23E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Credit/Debit Cards</w:t>
      </w:r>
    </w:p>
    <w:p w14:paraId="0BAFA716" w14:textId="77777777" w:rsidR="001E23E7" w:rsidRPr="001E23E7" w:rsidRDefault="001E23E7" w:rsidP="001E23E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Most convenient for clients</w:t>
      </w:r>
    </w:p>
    <w:p w14:paraId="6CA9A9A4" w14:textId="77777777" w:rsidR="001E23E7" w:rsidRPr="001E23E7" w:rsidRDefault="001E23E7" w:rsidP="001E23E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Immediate payment</w:t>
      </w:r>
    </w:p>
    <w:p w14:paraId="43DDF0B0" w14:textId="77777777" w:rsidR="001E23E7" w:rsidRPr="001E23E7" w:rsidRDefault="001E23E7" w:rsidP="001E23E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Fees: 2.5-3.5% per transaction</w:t>
      </w:r>
    </w:p>
    <w:p w14:paraId="3467705F" w14:textId="77777777" w:rsidR="001E23E7" w:rsidRPr="001E23E7" w:rsidRDefault="001E23E7" w:rsidP="001E23E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Requires merchant services account</w:t>
      </w:r>
    </w:p>
    <w:p w14:paraId="7F4EBD95" w14:textId="77777777" w:rsidR="001E23E7" w:rsidRPr="001E23E7" w:rsidRDefault="001E23E7" w:rsidP="001E23E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Payment Processors:</w:t>
      </w:r>
    </w:p>
    <w:p w14:paraId="0ACBEB80" w14:textId="77777777" w:rsidR="001E23E7" w:rsidRPr="001E23E7" w:rsidRDefault="001E23E7" w:rsidP="001E23E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Square: 2.9% + $0.30/transaction</w:t>
      </w:r>
    </w:p>
    <w:p w14:paraId="4C165668" w14:textId="77777777" w:rsidR="001E23E7" w:rsidRPr="001E23E7" w:rsidRDefault="001E23E7" w:rsidP="001E23E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Stripe: 2.9% + $0.30/transaction</w:t>
      </w:r>
    </w:p>
    <w:p w14:paraId="0FFDA382" w14:textId="77777777" w:rsidR="001E23E7" w:rsidRPr="001E23E7" w:rsidRDefault="001E23E7" w:rsidP="001E23E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PayPal: 2.99% + $0.49/transaction</w:t>
      </w:r>
    </w:p>
    <w:p w14:paraId="10766FE5" w14:textId="77777777" w:rsidR="001E23E7" w:rsidRPr="001E23E7" w:rsidRDefault="001E23E7" w:rsidP="001E23E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Ivy Pay (therapy-specific): 2.7% + $0.30/transaction</w:t>
      </w:r>
    </w:p>
    <w:p w14:paraId="2AAF6A7A" w14:textId="77777777" w:rsidR="001E23E7" w:rsidRPr="001E23E7" w:rsidRDefault="001E23E7" w:rsidP="001E23E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23E7">
        <w:rPr>
          <w:rFonts w:ascii="Times New Roman" w:eastAsia="Times New Roman" w:hAnsi="Times New Roman" w:cs="Times New Roman"/>
          <w:kern w:val="0"/>
          <w14:ligatures w14:val="none"/>
        </w:rPr>
        <w:t>SimplePractice</w:t>
      </w:r>
      <w:proofErr w:type="spellEnd"/>
      <w:r w:rsidRPr="001E23E7">
        <w:rPr>
          <w:rFonts w:ascii="Times New Roman" w:eastAsia="Times New Roman" w:hAnsi="Times New Roman" w:cs="Times New Roman"/>
          <w:kern w:val="0"/>
          <w14:ligatures w14:val="none"/>
        </w:rPr>
        <w:t>/</w:t>
      </w:r>
      <w:proofErr w:type="spellStart"/>
      <w:r w:rsidRPr="001E23E7">
        <w:rPr>
          <w:rFonts w:ascii="Times New Roman" w:eastAsia="Times New Roman" w:hAnsi="Times New Roman" w:cs="Times New Roman"/>
          <w:kern w:val="0"/>
          <w14:ligatures w14:val="none"/>
        </w:rPr>
        <w:t>TherapyNotes</w:t>
      </w:r>
      <w:proofErr w:type="spellEnd"/>
      <w:r w:rsidRPr="001E23E7">
        <w:rPr>
          <w:rFonts w:ascii="Times New Roman" w:eastAsia="Times New Roman" w:hAnsi="Times New Roman" w:cs="Times New Roman"/>
          <w:kern w:val="0"/>
          <w14:ligatures w14:val="none"/>
        </w:rPr>
        <w:t xml:space="preserve"> (integrated): ~3%</w:t>
      </w:r>
    </w:p>
    <w:p w14:paraId="26948C56" w14:textId="77777777" w:rsidR="001E23E7" w:rsidRPr="001E23E7" w:rsidRDefault="001E23E7" w:rsidP="001E23E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HSA/FSA Cards</w:t>
      </w:r>
    </w:p>
    <w:p w14:paraId="2BD873B2" w14:textId="77777777" w:rsidR="001E23E7" w:rsidRPr="001E23E7" w:rsidRDefault="001E23E7" w:rsidP="001E23E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Health Savings Account and Flexible Spending Account cards</w:t>
      </w:r>
    </w:p>
    <w:p w14:paraId="29DB2CD6" w14:textId="77777777" w:rsidR="001E23E7" w:rsidRPr="001E23E7" w:rsidRDefault="001E23E7" w:rsidP="001E23E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Process like regular debit cards</w:t>
      </w:r>
    </w:p>
    <w:p w14:paraId="5853D7EC" w14:textId="77777777" w:rsidR="001E23E7" w:rsidRPr="001E23E7" w:rsidRDefault="001E23E7" w:rsidP="001E23E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additional fees typically</w:t>
      </w:r>
    </w:p>
    <w:p w14:paraId="238F4BD5" w14:textId="77777777" w:rsidR="001E23E7" w:rsidRPr="001E23E7" w:rsidRDefault="001E23E7" w:rsidP="001E23E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CPT codes required on receipts</w:t>
      </w:r>
    </w:p>
    <w:p w14:paraId="4B5CEEB7" w14:textId="77777777" w:rsidR="001E23E7" w:rsidRPr="001E23E7" w:rsidRDefault="001E23E7" w:rsidP="001E23E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Checks and Cash</w:t>
      </w:r>
    </w:p>
    <w:p w14:paraId="473EAF22" w14:textId="77777777" w:rsidR="001E23E7" w:rsidRPr="001E23E7" w:rsidRDefault="001E23E7" w:rsidP="001E23E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processing fees</w:t>
      </w:r>
    </w:p>
    <w:p w14:paraId="4AD17E39" w14:textId="77777777" w:rsidR="001E23E7" w:rsidRPr="001E23E7" w:rsidRDefault="001E23E7" w:rsidP="001E23E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Less convenient for clients</w:t>
      </w:r>
    </w:p>
    <w:p w14:paraId="61E42680" w14:textId="77777777" w:rsidR="001E23E7" w:rsidRPr="001E23E7" w:rsidRDefault="001E23E7" w:rsidP="001E23E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Cash requires careful tracking for taxes</w:t>
      </w:r>
    </w:p>
    <w:p w14:paraId="08A5D58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Credit Card on File Policy:</w:t>
      </w:r>
    </w:p>
    <w:p w14:paraId="5CFCFAB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Many practices require a credit card on file to:</w:t>
      </w:r>
    </w:p>
    <w:p w14:paraId="702A8562" w14:textId="77777777" w:rsidR="001E23E7" w:rsidRPr="001E23E7" w:rsidRDefault="001E23E7" w:rsidP="001E23E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 no-shows (charge cancellation fees)</w:t>
      </w:r>
    </w:p>
    <w:p w14:paraId="2A4BF112" w14:textId="77777777" w:rsidR="001E23E7" w:rsidRPr="001E23E7" w:rsidRDefault="001E23E7" w:rsidP="001E23E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Ensure payment (auto-charge after sessions)</w:t>
      </w:r>
    </w:p>
    <w:p w14:paraId="3E6C0BBE" w14:textId="77777777" w:rsidR="001E23E7" w:rsidRPr="001E23E7" w:rsidRDefault="001E23E7" w:rsidP="001E23E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Simplify billing process</w:t>
      </w:r>
    </w:p>
    <w:p w14:paraId="520B477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Sample Policy:</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"I require a credit card on file for all clients. Your card will be charged within 24 hours of each session. If you prefer to pay another way (check, HSA card), please provide payment at the session to avoid the automatic charge. Cancellations with less than 24-hour notice will incur a $75 cancellation fee charged to your card on file."</w:t>
      </w:r>
    </w:p>
    <w:p w14:paraId="15C0CEF0"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Insurance: To Panel or Not to Panel?</w:t>
      </w:r>
    </w:p>
    <w:p w14:paraId="20CF7D9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This represents one of the most consequential decisions for practice sustainability and clinical autonomy.</w:t>
      </w:r>
    </w:p>
    <w:p w14:paraId="5311F0BB"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gramStart"/>
      <w:r w:rsidRPr="001E23E7">
        <w:rPr>
          <w:rFonts w:ascii="Times New Roman" w:eastAsia="Times New Roman" w:hAnsi="Times New Roman" w:cs="Times New Roman"/>
          <w:b/>
          <w:bCs/>
          <w:kern w:val="0"/>
          <w14:ligatures w14:val="none"/>
        </w:rPr>
        <w:t>The Full</w:t>
      </w:r>
      <w:proofErr w:type="gramEnd"/>
      <w:r w:rsidRPr="001E23E7">
        <w:rPr>
          <w:rFonts w:ascii="Times New Roman" w:eastAsia="Times New Roman" w:hAnsi="Times New Roman" w:cs="Times New Roman"/>
          <w:b/>
          <w:bCs/>
          <w:kern w:val="0"/>
          <w14:ligatures w14:val="none"/>
        </w:rPr>
        <w:t xml:space="preserve"> Picture: Insurance vs. Private Pay</w:t>
      </w:r>
    </w:p>
    <w:p w14:paraId="724D1ED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Insurance Advantages:</w:t>
      </w:r>
    </w:p>
    <w:p w14:paraId="13A4B69C" w14:textId="77777777" w:rsidR="001E23E7" w:rsidRPr="001E23E7" w:rsidRDefault="001E23E7" w:rsidP="001E23E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Steady Referral Stream</w:t>
      </w:r>
    </w:p>
    <w:p w14:paraId="30FE416F" w14:textId="77777777" w:rsidR="001E23E7" w:rsidRPr="001E23E7" w:rsidRDefault="001E23E7" w:rsidP="001E23E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Psychology Today lists show insurance accepted</w:t>
      </w:r>
    </w:p>
    <w:p w14:paraId="25211319" w14:textId="77777777" w:rsidR="001E23E7" w:rsidRPr="001E23E7" w:rsidRDefault="001E23E7" w:rsidP="001E23E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Insurance directories drive referrals</w:t>
      </w:r>
    </w:p>
    <w:p w14:paraId="00E65C69" w14:textId="77777777" w:rsidR="001E23E7" w:rsidRPr="001E23E7" w:rsidRDefault="001E23E7" w:rsidP="001E23E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Lower barrier to entry for clients</w:t>
      </w:r>
    </w:p>
    <w:p w14:paraId="2073CFB5" w14:textId="77777777" w:rsidR="001E23E7" w:rsidRPr="001E23E7" w:rsidRDefault="001E23E7" w:rsidP="001E23E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Perceived Affordability</w:t>
      </w:r>
    </w:p>
    <w:p w14:paraId="15F42900" w14:textId="77777777" w:rsidR="001E23E7" w:rsidRPr="001E23E7" w:rsidRDefault="001E23E7" w:rsidP="001E23E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Clients pay only copay</w:t>
      </w:r>
    </w:p>
    <w:p w14:paraId="52D5A699" w14:textId="77777777" w:rsidR="001E23E7" w:rsidRPr="001E23E7" w:rsidRDefault="001E23E7" w:rsidP="001E23E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Reduces financial barrier</w:t>
      </w:r>
    </w:p>
    <w:p w14:paraId="6965299D" w14:textId="77777777" w:rsidR="001E23E7" w:rsidRPr="001E23E7" w:rsidRDefault="001E23E7" w:rsidP="001E23E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lastRenderedPageBreak/>
        <w:t>Increases</w:t>
      </w:r>
      <w:proofErr w:type="gramEnd"/>
      <w:r w:rsidRPr="001E23E7">
        <w:rPr>
          <w:rFonts w:ascii="Times New Roman" w:eastAsia="Times New Roman" w:hAnsi="Times New Roman" w:cs="Times New Roman"/>
          <w:kern w:val="0"/>
          <w14:ligatures w14:val="none"/>
        </w:rPr>
        <w:t xml:space="preserve"> access to care</w:t>
      </w:r>
    </w:p>
    <w:p w14:paraId="68FA4F17" w14:textId="77777777" w:rsidR="001E23E7" w:rsidRPr="001E23E7" w:rsidRDefault="001E23E7" w:rsidP="001E23E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Legitimacy</w:t>
      </w:r>
    </w:p>
    <w:p w14:paraId="65B90423" w14:textId="77777777" w:rsidR="001E23E7" w:rsidRPr="001E23E7" w:rsidRDefault="001E23E7" w:rsidP="001E23E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Some clients trust "in-network" providers more</w:t>
      </w:r>
    </w:p>
    <w:p w14:paraId="05E0AA4E" w14:textId="77777777" w:rsidR="001E23E7" w:rsidRPr="001E23E7" w:rsidRDefault="001E23E7" w:rsidP="001E23E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Established systems and processes</w:t>
      </w:r>
    </w:p>
    <w:p w14:paraId="16F221E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Insurance Disadvantages:</w:t>
      </w:r>
    </w:p>
    <w:p w14:paraId="620BF4F5" w14:textId="77777777" w:rsidR="001E23E7" w:rsidRPr="001E23E7" w:rsidRDefault="001E23E7" w:rsidP="001E23E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Reduced Revenue</w:t>
      </w:r>
      <w:r w:rsidRPr="001E23E7">
        <w:rPr>
          <w:rFonts w:ascii="Times New Roman" w:eastAsia="Times New Roman" w:hAnsi="Times New Roman" w:cs="Times New Roman"/>
          <w:kern w:val="0"/>
          <w14:ligatures w14:val="none"/>
        </w:rPr>
        <w:t xml:space="preserve"> (40-60% of private pay rates)</w:t>
      </w:r>
    </w:p>
    <w:p w14:paraId="7FC14ADE" w14:textId="77777777" w:rsidR="001E23E7" w:rsidRPr="001E23E7" w:rsidRDefault="001E23E7" w:rsidP="001E23E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Extensive Documentation Requirements</w:t>
      </w:r>
    </w:p>
    <w:p w14:paraId="35622E1F"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Progress notes for every session</w:t>
      </w:r>
    </w:p>
    <w:p w14:paraId="12901E53"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Treatment plans updated regularly</w:t>
      </w:r>
    </w:p>
    <w:p w14:paraId="3DE81F6F"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Justification for continued treatment</w:t>
      </w:r>
    </w:p>
    <w:p w14:paraId="0D0AB188"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Medical </w:t>
      </w:r>
      <w:proofErr w:type="gramStart"/>
      <w:r w:rsidRPr="001E23E7">
        <w:rPr>
          <w:rFonts w:ascii="Times New Roman" w:eastAsia="Times New Roman" w:hAnsi="Times New Roman" w:cs="Times New Roman"/>
          <w:kern w:val="0"/>
          <w14:ligatures w14:val="none"/>
        </w:rPr>
        <w:t>necessity documentation</w:t>
      </w:r>
      <w:proofErr w:type="gramEnd"/>
    </w:p>
    <w:p w14:paraId="6E495777" w14:textId="77777777" w:rsidR="001E23E7" w:rsidRPr="001E23E7" w:rsidRDefault="001E23E7" w:rsidP="001E23E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Limited Autonomy</w:t>
      </w:r>
    </w:p>
    <w:p w14:paraId="0EAD5EC1"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Pre-authorization requirements</w:t>
      </w:r>
    </w:p>
    <w:p w14:paraId="2C18C298"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Session limits</w:t>
      </w:r>
    </w:p>
    <w:p w14:paraId="4CEE08B3"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Approved treatment modalities</w:t>
      </w:r>
    </w:p>
    <w:p w14:paraId="62D09FCE"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Diagnostic requirements for reimbursement</w:t>
      </w:r>
    </w:p>
    <w:p w14:paraId="788F8770" w14:textId="77777777" w:rsidR="001E23E7" w:rsidRPr="001E23E7" w:rsidRDefault="001E23E7" w:rsidP="001E23E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Administrative Burden</w:t>
      </w:r>
    </w:p>
    <w:p w14:paraId="354BB937"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Claim submission and tracking</w:t>
      </w:r>
    </w:p>
    <w:p w14:paraId="350D519E"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Resubmission for denials</w:t>
      </w:r>
    </w:p>
    <w:p w14:paraId="5B00DDAF"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Authorization renewals</w:t>
      </w:r>
    </w:p>
    <w:p w14:paraId="4B4560C2"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Credentialing and re-credentialing</w:t>
      </w:r>
    </w:p>
    <w:p w14:paraId="3F9DD8AE" w14:textId="77777777" w:rsidR="001E23E7" w:rsidRPr="001E23E7" w:rsidRDefault="001E23E7" w:rsidP="001E23E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Payment Delays</w:t>
      </w:r>
    </w:p>
    <w:p w14:paraId="258E5BC3"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t>30-90 days typical</w:t>
      </w:r>
      <w:proofErr w:type="gramEnd"/>
    </w:p>
    <w:p w14:paraId="6163056E"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Cash flow challenges</w:t>
      </w:r>
    </w:p>
    <w:p w14:paraId="2ED432A4"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Claim denials and appeals</w:t>
      </w:r>
    </w:p>
    <w:p w14:paraId="1DA783B7" w14:textId="77777777" w:rsidR="001E23E7" w:rsidRPr="001E23E7" w:rsidRDefault="001E23E7" w:rsidP="001E23E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Limitations</w:t>
      </w:r>
    </w:p>
    <w:p w14:paraId="3E74B78E"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Must provide diagnosis for payment</w:t>
      </w:r>
    </w:p>
    <w:p w14:paraId="1EB2A5A5"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Certain diagnoses don't qualify</w:t>
      </w:r>
    </w:p>
    <w:p w14:paraId="4689635D" w14:textId="77777777" w:rsidR="001E23E7" w:rsidRPr="001E23E7" w:rsidRDefault="001E23E7" w:rsidP="001E23E7">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V-codes (relationship issues, life transitions) often not covered</w:t>
      </w:r>
    </w:p>
    <w:p w14:paraId="1FB5B80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Cost of Insurance Administrative Time:</w:t>
      </w:r>
    </w:p>
    <w:p w14:paraId="1960FAA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Dr. Johnson is paneled </w:t>
      </w:r>
      <w:proofErr w:type="gramStart"/>
      <w:r w:rsidRPr="001E23E7">
        <w:rPr>
          <w:rFonts w:ascii="Times New Roman" w:eastAsia="Times New Roman" w:hAnsi="Times New Roman" w:cs="Times New Roman"/>
          <w:i/>
          <w:iCs/>
          <w:kern w:val="0"/>
          <w14:ligatures w14:val="none"/>
        </w:rPr>
        <w:t>with</w:t>
      </w:r>
      <w:proofErr w:type="gramEnd"/>
      <w:r w:rsidRPr="001E23E7">
        <w:rPr>
          <w:rFonts w:ascii="Times New Roman" w:eastAsia="Times New Roman" w:hAnsi="Times New Roman" w:cs="Times New Roman"/>
          <w:i/>
          <w:iCs/>
          <w:kern w:val="0"/>
          <w14:ligatures w14:val="none"/>
        </w:rPr>
        <w:t xml:space="preserve"> 3 insurance companies. She sees 20 clients/week, 15 are insurance.</w:t>
      </w:r>
    </w:p>
    <w:p w14:paraId="387D591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Weekly Administrative Time:</w:t>
      </w:r>
    </w:p>
    <w:p w14:paraId="3BCEF768" w14:textId="77777777" w:rsidR="001E23E7" w:rsidRPr="001E23E7" w:rsidRDefault="001E23E7" w:rsidP="001E23E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Claim submission: 2 hours</w:t>
      </w:r>
    </w:p>
    <w:p w14:paraId="0DF631E4" w14:textId="77777777" w:rsidR="001E23E7" w:rsidRPr="001E23E7" w:rsidRDefault="001E23E7" w:rsidP="001E23E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Authorizations and appeals: 1.5 hours</w:t>
      </w:r>
    </w:p>
    <w:p w14:paraId="38E4BAE4" w14:textId="77777777" w:rsidR="001E23E7" w:rsidRPr="001E23E7" w:rsidRDefault="001E23E7" w:rsidP="001E23E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Documentation beyond clinical necessity: 2 hours</w:t>
      </w:r>
    </w:p>
    <w:p w14:paraId="39E2861C" w14:textId="77777777" w:rsidR="001E23E7" w:rsidRPr="001E23E7" w:rsidRDefault="001E23E7" w:rsidP="001E23E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Total: 5.5 hours/week = 22 hours/month = 264 hours/year</w:t>
      </w:r>
    </w:p>
    <w:p w14:paraId="423FAC6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At her desired rate of $160/hour, this represents $42,240 in lost income annually—not counting the reduced reimbursement rates.</w:t>
      </w:r>
    </w:p>
    <w:p w14:paraId="1FC4AE4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Private Pay Advantages:</w:t>
      </w:r>
    </w:p>
    <w:p w14:paraId="575F8821" w14:textId="77777777" w:rsidR="001E23E7" w:rsidRPr="001E23E7" w:rsidRDefault="001E23E7" w:rsidP="001E23E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Higher Revenue</w:t>
      </w:r>
    </w:p>
    <w:p w14:paraId="06F630C2"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Set your own rates</w:t>
      </w:r>
    </w:p>
    <w:p w14:paraId="2DB942FE"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Full fee received</w:t>
      </w:r>
    </w:p>
    <w:p w14:paraId="374BCCD0"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Immediate payment</w:t>
      </w:r>
    </w:p>
    <w:p w14:paraId="71FD066D" w14:textId="77777777" w:rsidR="001E23E7" w:rsidRPr="001E23E7" w:rsidRDefault="001E23E7" w:rsidP="001E23E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Autonomy</w:t>
      </w:r>
    </w:p>
    <w:p w14:paraId="12EC6CA6"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Treatment length determined by clinical need</w:t>
      </w:r>
    </w:p>
    <w:p w14:paraId="1310E942"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Modality choices unrestricted</w:t>
      </w:r>
    </w:p>
    <w:p w14:paraId="0AD1515C"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Work with clients who don't have a diagnosis</w:t>
      </w:r>
    </w:p>
    <w:p w14:paraId="1B2AFBBC"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authorization requirements</w:t>
      </w:r>
    </w:p>
    <w:p w14:paraId="5B080F72" w14:textId="77777777" w:rsidR="001E23E7" w:rsidRPr="001E23E7" w:rsidRDefault="001E23E7" w:rsidP="001E23E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Simplified Administration</w:t>
      </w:r>
    </w:p>
    <w:p w14:paraId="5F457270"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claim submission</w:t>
      </w:r>
    </w:p>
    <w:p w14:paraId="06440D5B"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pre-authorization</w:t>
      </w:r>
    </w:p>
    <w:p w14:paraId="7BC1074A"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Minimal documentation requirements</w:t>
      </w:r>
    </w:p>
    <w:p w14:paraId="37419AAB"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Better cash flow</w:t>
      </w:r>
    </w:p>
    <w:p w14:paraId="6AD76477" w14:textId="77777777" w:rsidR="001E23E7" w:rsidRPr="001E23E7" w:rsidRDefault="001E23E7" w:rsidP="001E23E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Client Confidentiality</w:t>
      </w:r>
    </w:p>
    <w:p w14:paraId="64361AF8"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diagnosis shared with insurers</w:t>
      </w:r>
    </w:p>
    <w:p w14:paraId="0AB5921C"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treatment details disclosed</w:t>
      </w:r>
    </w:p>
    <w:p w14:paraId="72B2F2DE"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Enhanced privacy</w:t>
      </w:r>
    </w:p>
    <w:p w14:paraId="561C1F6A" w14:textId="77777777" w:rsidR="001E23E7" w:rsidRPr="001E23E7" w:rsidRDefault="001E23E7" w:rsidP="001E23E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Stronger Therapeutic Alliance</w:t>
      </w:r>
    </w:p>
    <w:p w14:paraId="0FEE0D96"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Clients who pay directly are often more invested</w:t>
      </w:r>
    </w:p>
    <w:p w14:paraId="3A8BF26F"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third party in the relationship</w:t>
      </w:r>
    </w:p>
    <w:p w14:paraId="25E055FB" w14:textId="77777777" w:rsidR="001E23E7" w:rsidRPr="001E23E7" w:rsidRDefault="001E23E7" w:rsidP="001E23E7">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chooses and prioritizes treatment</w:t>
      </w:r>
    </w:p>
    <w:p w14:paraId="2A4F46D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Private Pay Disadvantages:</w:t>
      </w:r>
    </w:p>
    <w:p w14:paraId="3E5E6D78" w14:textId="77777777" w:rsidR="001E23E7" w:rsidRPr="001E23E7" w:rsidRDefault="001E23E7" w:rsidP="001E23E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Reduced Accessibility</w:t>
      </w:r>
    </w:p>
    <w:p w14:paraId="479A5E9F" w14:textId="77777777" w:rsidR="001E23E7" w:rsidRPr="001E23E7" w:rsidRDefault="001E23E7" w:rsidP="001E23E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Financial barrier for some clients</w:t>
      </w:r>
    </w:p>
    <w:p w14:paraId="082CE54A" w14:textId="77777777" w:rsidR="001E23E7" w:rsidRPr="001E23E7" w:rsidRDefault="001E23E7" w:rsidP="001E23E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Limits client pool</w:t>
      </w:r>
    </w:p>
    <w:p w14:paraId="3D64EE19" w14:textId="77777777" w:rsidR="001E23E7" w:rsidRPr="001E23E7" w:rsidRDefault="001E23E7" w:rsidP="001E23E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May conflict with values about access</w:t>
      </w:r>
    </w:p>
    <w:p w14:paraId="640F00FC" w14:textId="77777777" w:rsidR="001E23E7" w:rsidRPr="001E23E7" w:rsidRDefault="001E23E7" w:rsidP="001E23E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Marketing Challenge</w:t>
      </w:r>
    </w:p>
    <w:p w14:paraId="2EA59D76" w14:textId="77777777" w:rsidR="001E23E7" w:rsidRPr="001E23E7" w:rsidRDefault="001E23E7" w:rsidP="001E23E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Must educate about value</w:t>
      </w:r>
    </w:p>
    <w:p w14:paraId="22969082" w14:textId="77777777" w:rsidR="001E23E7" w:rsidRPr="001E23E7" w:rsidRDefault="001E23E7" w:rsidP="001E23E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Overcome "insurance covers it" mentality</w:t>
      </w:r>
    </w:p>
    <w:p w14:paraId="0532A080" w14:textId="77777777" w:rsidR="001E23E7" w:rsidRPr="001E23E7" w:rsidRDefault="001E23E7" w:rsidP="001E23E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Requires clear communication about fees</w:t>
      </w:r>
    </w:p>
    <w:p w14:paraId="0243F6BE" w14:textId="77777777" w:rsidR="001E23E7" w:rsidRPr="001E23E7" w:rsidRDefault="001E23E7" w:rsidP="001E23E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Client Responsibility</w:t>
      </w:r>
    </w:p>
    <w:p w14:paraId="045D78E5" w14:textId="77777777" w:rsidR="001E23E7" w:rsidRPr="001E23E7" w:rsidRDefault="001E23E7" w:rsidP="001E23E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Clients must pay upfront</w:t>
      </w:r>
    </w:p>
    <w:p w14:paraId="10F3A092" w14:textId="77777777" w:rsidR="001E23E7" w:rsidRPr="001E23E7" w:rsidRDefault="001E23E7" w:rsidP="001E23E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Out-of-network benefits vary</w:t>
      </w:r>
    </w:p>
    <w:p w14:paraId="6D63AE0F" w14:textId="77777777" w:rsidR="001E23E7" w:rsidRPr="001E23E7" w:rsidRDefault="001E23E7" w:rsidP="001E23E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Some clients can't afford private pay</w:t>
      </w:r>
    </w:p>
    <w:p w14:paraId="24196CC6" w14:textId="77777777" w:rsidR="001E23E7" w:rsidRPr="001E23E7" w:rsidRDefault="001E23E7" w:rsidP="001E23E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Initial Practice Growth</w:t>
      </w:r>
    </w:p>
    <w:p w14:paraId="7E6EB8C6" w14:textId="77777777" w:rsidR="001E23E7" w:rsidRPr="001E23E7" w:rsidRDefault="001E23E7" w:rsidP="001E23E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May take longer to fill caseload</w:t>
      </w:r>
    </w:p>
    <w:p w14:paraId="78B383C1" w14:textId="77777777" w:rsidR="001E23E7" w:rsidRPr="001E23E7" w:rsidRDefault="001E23E7" w:rsidP="001E23E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Requires targeted marketing</w:t>
      </w:r>
    </w:p>
    <w:p w14:paraId="19D27ED3" w14:textId="77777777" w:rsidR="001E23E7" w:rsidRPr="001E23E7" w:rsidRDefault="001E23E7" w:rsidP="001E23E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Need financial cushion during growth phase</w:t>
      </w:r>
    </w:p>
    <w:p w14:paraId="3B5813EF"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The Hybrid Model</w:t>
      </w:r>
    </w:p>
    <w:p w14:paraId="3D0182E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Many practices use a hybrid approach:</w:t>
      </w:r>
    </w:p>
    <w:p w14:paraId="7E07B1E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Hybrid Practice:</w:t>
      </w:r>
    </w:p>
    <w:p w14:paraId="0840F0E5" w14:textId="77777777" w:rsidR="001E23E7" w:rsidRPr="001E23E7" w:rsidRDefault="001E23E7" w:rsidP="001E23E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Accept 2-3 insurance panels (not all)</w:t>
      </w:r>
    </w:p>
    <w:p w14:paraId="3E662BFA" w14:textId="77777777" w:rsidR="001E23E7" w:rsidRPr="001E23E7" w:rsidRDefault="001E23E7" w:rsidP="001E23E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Reserve 30-40% of caseload for insurance clients</w:t>
      </w:r>
    </w:p>
    <w:p w14:paraId="70B1E4CB" w14:textId="77777777" w:rsidR="001E23E7" w:rsidRPr="001E23E7" w:rsidRDefault="001E23E7" w:rsidP="001E23E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Maintain 60-70% private pay</w:t>
      </w:r>
    </w:p>
    <w:p w14:paraId="73A32AD1" w14:textId="77777777" w:rsidR="001E23E7" w:rsidRPr="001E23E7" w:rsidRDefault="001E23E7" w:rsidP="001E23E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Provides stability while preserving autonomy</w:t>
      </w:r>
    </w:p>
    <w:p w14:paraId="55AE837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Strategic Insurance Panel Selection:</w:t>
      </w:r>
    </w:p>
    <w:p w14:paraId="22F7647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If accepting insurance, be selective:</w:t>
      </w:r>
    </w:p>
    <w:p w14:paraId="07D543EE" w14:textId="77777777" w:rsidR="001E23E7" w:rsidRPr="001E23E7" w:rsidRDefault="001E23E7" w:rsidP="001E23E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Evaluate Reimbursement Rates</w:t>
      </w:r>
    </w:p>
    <w:p w14:paraId="1B9BC520" w14:textId="77777777" w:rsidR="001E23E7" w:rsidRPr="001E23E7" w:rsidRDefault="001E23E7" w:rsidP="001E23E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Which pay best in your area?</w:t>
      </w:r>
    </w:p>
    <w:p w14:paraId="41E610ED" w14:textId="77777777" w:rsidR="001E23E7" w:rsidRPr="001E23E7" w:rsidRDefault="001E23E7" w:rsidP="001E23E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Calculate actual per-session net (after processing fees)</w:t>
      </w:r>
    </w:p>
    <w:p w14:paraId="322425B2" w14:textId="77777777" w:rsidR="001E23E7" w:rsidRPr="001E23E7" w:rsidRDefault="001E23E7" w:rsidP="001E23E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Consider Administrative Burden</w:t>
      </w:r>
    </w:p>
    <w:p w14:paraId="2FC6F016" w14:textId="77777777" w:rsidR="001E23E7" w:rsidRPr="001E23E7" w:rsidRDefault="001E23E7" w:rsidP="001E23E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Some insurers are easier to work with</w:t>
      </w:r>
    </w:p>
    <w:p w14:paraId="7DF54E56" w14:textId="77777777" w:rsidR="001E23E7" w:rsidRPr="001E23E7" w:rsidRDefault="001E23E7" w:rsidP="001E23E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Research authorization requirements</w:t>
      </w:r>
    </w:p>
    <w:p w14:paraId="46CB2AFC" w14:textId="77777777" w:rsidR="001E23E7" w:rsidRPr="001E23E7" w:rsidRDefault="001E23E7" w:rsidP="001E23E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Ask colleagues about their experience</w:t>
      </w:r>
    </w:p>
    <w:p w14:paraId="7B3CD531" w14:textId="77777777" w:rsidR="001E23E7" w:rsidRPr="001E23E7" w:rsidRDefault="001E23E7" w:rsidP="001E23E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Assess Client Demographics</w:t>
      </w:r>
    </w:p>
    <w:p w14:paraId="67CBBC39" w14:textId="77777777" w:rsidR="001E23E7" w:rsidRPr="001E23E7" w:rsidRDefault="001E23E7" w:rsidP="001E23E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Which plans do your ideal clients have?</w:t>
      </w:r>
    </w:p>
    <w:p w14:paraId="0E00C7A1" w14:textId="77777777" w:rsidR="001E23E7" w:rsidRPr="001E23E7" w:rsidRDefault="001E23E7" w:rsidP="001E23E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Local employer-provided insurance</w:t>
      </w:r>
    </w:p>
    <w:p w14:paraId="4EF714B3" w14:textId="77777777" w:rsidR="001E23E7" w:rsidRPr="001E23E7" w:rsidRDefault="001E23E7" w:rsidP="001E23E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Limit Number of Panels</w:t>
      </w:r>
    </w:p>
    <w:p w14:paraId="77E1ED1E" w14:textId="77777777" w:rsidR="001E23E7" w:rsidRPr="001E23E7" w:rsidRDefault="001E23E7" w:rsidP="001E23E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Maximum 3-5 panels</w:t>
      </w:r>
    </w:p>
    <w:p w14:paraId="31528CCA" w14:textId="77777777" w:rsidR="001E23E7" w:rsidRPr="001E23E7" w:rsidRDefault="001E23E7" w:rsidP="001E23E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panels = exponentially more complexity</w:t>
      </w:r>
    </w:p>
    <w:p w14:paraId="46EFE2A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Dialogue:</w:t>
      </w:r>
    </w:p>
    <w:p w14:paraId="7BD6B5C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New Client: "I see you're not in-network with my insurance. Does that mean I can't see you?"</w:t>
      </w:r>
    </w:p>
    <w:p w14:paraId="7709357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Therapist: "I'm not in-network, but you may have out-of-network benefits. Many plans cover 50-80% of my fee after you meet your deductible. I can provide a superbill—a detailed receipt—that you submit to your insurance for reimbursement. Would you like me to help you understand your out-of-network benefits? I can provide the questions to ask your insurance company."</w:t>
      </w:r>
    </w:p>
    <w:p w14:paraId="3755E94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Client: "I'm not sure I can afford it."</w:t>
      </w:r>
    </w:p>
    <w:p w14:paraId="75E3462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Therapist: "I understand that's a real concern. Let's </w:t>
      </w:r>
      <w:proofErr w:type="gramStart"/>
      <w:r w:rsidRPr="001E23E7">
        <w:rPr>
          <w:rFonts w:ascii="Times New Roman" w:eastAsia="Times New Roman" w:hAnsi="Times New Roman" w:cs="Times New Roman"/>
          <w:i/>
          <w:iCs/>
          <w:kern w:val="0"/>
          <w14:ligatures w14:val="none"/>
        </w:rPr>
        <w:t>problem-solve</w:t>
      </w:r>
      <w:proofErr w:type="gramEnd"/>
      <w:r w:rsidRPr="001E23E7">
        <w:rPr>
          <w:rFonts w:ascii="Times New Roman" w:eastAsia="Times New Roman" w:hAnsi="Times New Roman" w:cs="Times New Roman"/>
          <w:i/>
          <w:iCs/>
          <w:kern w:val="0"/>
          <w14:ligatures w14:val="none"/>
        </w:rPr>
        <w:t xml:space="preserve"> together. First, let's find out about your out-of-network benefits. Second, I offer a limited number of sliding scale slots if you meet income requirements. Third, I can provide referrals to quality providers who are </w:t>
      </w:r>
      <w:proofErr w:type="gramStart"/>
      <w:r w:rsidRPr="001E23E7">
        <w:rPr>
          <w:rFonts w:ascii="Times New Roman" w:eastAsia="Times New Roman" w:hAnsi="Times New Roman" w:cs="Times New Roman"/>
          <w:i/>
          <w:iCs/>
          <w:kern w:val="0"/>
          <w14:ligatures w14:val="none"/>
        </w:rPr>
        <w:t>in-</w:t>
      </w:r>
      <w:proofErr w:type="gramEnd"/>
      <w:r w:rsidRPr="001E23E7">
        <w:rPr>
          <w:rFonts w:ascii="Times New Roman" w:eastAsia="Times New Roman" w:hAnsi="Times New Roman" w:cs="Times New Roman"/>
          <w:i/>
          <w:iCs/>
          <w:kern w:val="0"/>
          <w14:ligatures w14:val="none"/>
        </w:rPr>
        <w:t>network if that's a better fit for your current situation. My priority is connecting you with excellent care that works for you."</w:t>
      </w:r>
    </w:p>
    <w:p w14:paraId="2B06F539"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Bookkeeping and Accounting Essentials</w:t>
      </w:r>
    </w:p>
    <w:p w14:paraId="44FA683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Bookkeeping</w:t>
      </w:r>
      <w:r w:rsidRPr="001E23E7">
        <w:rPr>
          <w:rFonts w:ascii="Times New Roman" w:eastAsia="Times New Roman" w:hAnsi="Times New Roman" w:cs="Times New Roman"/>
          <w:kern w:val="0"/>
          <w14:ligatures w14:val="none"/>
        </w:rPr>
        <w:t xml:space="preserve"> refers to daily financial record-keeping: recording income, expenses, and transactions.</w:t>
      </w:r>
    </w:p>
    <w:p w14:paraId="557DF8E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Accounting</w:t>
      </w:r>
      <w:r w:rsidRPr="001E23E7">
        <w:rPr>
          <w:rFonts w:ascii="Times New Roman" w:eastAsia="Times New Roman" w:hAnsi="Times New Roman" w:cs="Times New Roman"/>
          <w:kern w:val="0"/>
          <w14:ligatures w14:val="none"/>
        </w:rPr>
        <w:t xml:space="preserve"> refers to analyzing, interpreting, and reporting financial information: preparing tax returns, financial statements, and strategic financial planning.</w:t>
      </w:r>
    </w:p>
    <w:p w14:paraId="5CC187DC"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Chart of Accounts for Private Practice</w:t>
      </w:r>
    </w:p>
    <w:p w14:paraId="0785DEA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A </w:t>
      </w:r>
      <w:r w:rsidRPr="001E23E7">
        <w:rPr>
          <w:rFonts w:ascii="Times New Roman" w:eastAsia="Times New Roman" w:hAnsi="Times New Roman" w:cs="Times New Roman"/>
          <w:b/>
          <w:bCs/>
          <w:kern w:val="0"/>
          <w14:ligatures w14:val="none"/>
        </w:rPr>
        <w:t>chart of accounts</w:t>
      </w:r>
      <w:r w:rsidRPr="001E23E7">
        <w:rPr>
          <w:rFonts w:ascii="Times New Roman" w:eastAsia="Times New Roman" w:hAnsi="Times New Roman" w:cs="Times New Roman"/>
          <w:kern w:val="0"/>
          <w14:ligatures w14:val="none"/>
        </w:rPr>
        <w:t xml:space="preserve"> is a list of all accounts used to track income and expenses.</w:t>
      </w:r>
    </w:p>
    <w:p w14:paraId="35BAD34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Income Accounts:</w:t>
      </w:r>
    </w:p>
    <w:p w14:paraId="5B48303F" w14:textId="77777777" w:rsidR="001E23E7" w:rsidRPr="001E23E7" w:rsidRDefault="001E23E7" w:rsidP="001E23E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fees (individual therapy)</w:t>
      </w:r>
    </w:p>
    <w:p w14:paraId="7B6FB879" w14:textId="77777777" w:rsidR="001E23E7" w:rsidRPr="001E23E7" w:rsidRDefault="001E23E7" w:rsidP="001E23E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Couples/family therapy fees</w:t>
      </w:r>
    </w:p>
    <w:p w14:paraId="08050720" w14:textId="77777777" w:rsidR="001E23E7" w:rsidRPr="001E23E7" w:rsidRDefault="001E23E7" w:rsidP="001E23E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Group therapy fees</w:t>
      </w:r>
    </w:p>
    <w:p w14:paraId="43EF1231" w14:textId="77777777" w:rsidR="001E23E7" w:rsidRPr="001E23E7" w:rsidRDefault="001E23E7" w:rsidP="001E23E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Assessment/testing fees</w:t>
      </w:r>
    </w:p>
    <w:p w14:paraId="4599CB26" w14:textId="77777777" w:rsidR="001E23E7" w:rsidRPr="001E23E7" w:rsidRDefault="001E23E7" w:rsidP="001E23E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Supervision fees (if </w:t>
      </w:r>
      <w:proofErr w:type="gramStart"/>
      <w:r w:rsidRPr="001E23E7">
        <w:rPr>
          <w:rFonts w:ascii="Times New Roman" w:eastAsia="Times New Roman" w:hAnsi="Times New Roman" w:cs="Times New Roman"/>
          <w:kern w:val="0"/>
          <w14:ligatures w14:val="none"/>
        </w:rPr>
        <w:t>providing</w:t>
      </w:r>
      <w:proofErr w:type="gramEnd"/>
      <w:r w:rsidRPr="001E23E7">
        <w:rPr>
          <w:rFonts w:ascii="Times New Roman" w:eastAsia="Times New Roman" w:hAnsi="Times New Roman" w:cs="Times New Roman"/>
          <w:kern w:val="0"/>
          <w14:ligatures w14:val="none"/>
        </w:rPr>
        <w:t>)</w:t>
      </w:r>
    </w:p>
    <w:p w14:paraId="3813597B" w14:textId="77777777" w:rsidR="001E23E7" w:rsidRPr="001E23E7" w:rsidRDefault="001E23E7" w:rsidP="001E23E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Speaking/training fees</w:t>
      </w:r>
    </w:p>
    <w:p w14:paraId="595C9401" w14:textId="77777777" w:rsidR="001E23E7" w:rsidRPr="001E23E7" w:rsidRDefault="001E23E7" w:rsidP="001E23E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Product sales (books, resources)</w:t>
      </w:r>
    </w:p>
    <w:p w14:paraId="4FA6DFC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Expense Accounts:</w:t>
      </w:r>
    </w:p>
    <w:p w14:paraId="4FE3A0F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Office Expenses:</w:t>
      </w:r>
    </w:p>
    <w:p w14:paraId="6AA33577" w14:textId="77777777" w:rsidR="001E23E7" w:rsidRPr="001E23E7" w:rsidRDefault="001E23E7" w:rsidP="001E23E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Rent/mortgage (office space)</w:t>
      </w:r>
    </w:p>
    <w:p w14:paraId="1246FB3D" w14:textId="77777777" w:rsidR="001E23E7" w:rsidRPr="001E23E7" w:rsidRDefault="001E23E7" w:rsidP="001E23E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Utilities (electricity, water, heat)</w:t>
      </w:r>
    </w:p>
    <w:p w14:paraId="482100F1" w14:textId="77777777" w:rsidR="001E23E7" w:rsidRPr="001E23E7" w:rsidRDefault="001E23E7" w:rsidP="001E23E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Internet and phone</w:t>
      </w:r>
    </w:p>
    <w:p w14:paraId="352DF6B7" w14:textId="77777777" w:rsidR="001E23E7" w:rsidRPr="001E23E7" w:rsidRDefault="001E23E7" w:rsidP="001E23E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Office supplies</w:t>
      </w:r>
    </w:p>
    <w:p w14:paraId="3F5EAA2A" w14:textId="77777777" w:rsidR="001E23E7" w:rsidRPr="001E23E7" w:rsidRDefault="001E23E7" w:rsidP="001E23E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Furniture and equipment</w:t>
      </w:r>
    </w:p>
    <w:p w14:paraId="2DB2E560" w14:textId="77777777" w:rsidR="001E23E7" w:rsidRPr="001E23E7" w:rsidRDefault="001E23E7" w:rsidP="001E23E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Repairs and maintenance</w:t>
      </w:r>
    </w:p>
    <w:p w14:paraId="43165EB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Professional Expenses:</w:t>
      </w:r>
    </w:p>
    <w:p w14:paraId="4C3CF104" w14:textId="77777777" w:rsidR="001E23E7" w:rsidRPr="001E23E7" w:rsidRDefault="001E23E7" w:rsidP="001E23E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Malpractice insurance</w:t>
      </w:r>
    </w:p>
    <w:p w14:paraId="58F7126C" w14:textId="77777777" w:rsidR="001E23E7" w:rsidRPr="001E23E7" w:rsidRDefault="001E23E7" w:rsidP="001E23E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liability insurance</w:t>
      </w:r>
    </w:p>
    <w:p w14:paraId="198AAFA0" w14:textId="77777777" w:rsidR="001E23E7" w:rsidRPr="001E23E7" w:rsidRDefault="001E23E7" w:rsidP="001E23E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Business insurance</w:t>
      </w:r>
    </w:p>
    <w:p w14:paraId="7880404C" w14:textId="77777777" w:rsidR="001E23E7" w:rsidRPr="001E23E7" w:rsidRDefault="001E23E7" w:rsidP="001E23E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License fees and renewals</w:t>
      </w:r>
    </w:p>
    <w:p w14:paraId="6B2FA622" w14:textId="77777777" w:rsidR="001E23E7" w:rsidRPr="001E23E7" w:rsidRDefault="001E23E7" w:rsidP="001E23E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memberships (APA, ACA, NASW)</w:t>
      </w:r>
    </w:p>
    <w:p w14:paraId="1E055061" w14:textId="77777777" w:rsidR="001E23E7" w:rsidRPr="001E23E7" w:rsidRDefault="001E23E7" w:rsidP="001E23E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Continuing education</w:t>
      </w:r>
    </w:p>
    <w:p w14:paraId="4CE94D9D" w14:textId="77777777" w:rsidR="001E23E7" w:rsidRPr="001E23E7" w:rsidRDefault="001E23E7" w:rsidP="001E23E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Clinical supervision</w:t>
      </w:r>
    </w:p>
    <w:p w14:paraId="2D53589A" w14:textId="77777777" w:rsidR="001E23E7" w:rsidRPr="001E23E7" w:rsidRDefault="001E23E7" w:rsidP="001E23E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Consultation groups</w:t>
      </w:r>
    </w:p>
    <w:p w14:paraId="717ADA3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Administrative Expenses:</w:t>
      </w:r>
    </w:p>
    <w:p w14:paraId="1113759C" w14:textId="77777777" w:rsidR="001E23E7" w:rsidRPr="001E23E7" w:rsidRDefault="001E23E7" w:rsidP="001E23E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Accounting and bookkeeping</w:t>
      </w:r>
    </w:p>
    <w:p w14:paraId="3293A987" w14:textId="77777777" w:rsidR="001E23E7" w:rsidRPr="001E23E7" w:rsidRDefault="001E23E7" w:rsidP="001E23E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Legal fees</w:t>
      </w:r>
    </w:p>
    <w:p w14:paraId="65DB814C" w14:textId="77777777" w:rsidR="001E23E7" w:rsidRPr="001E23E7" w:rsidRDefault="001E23E7" w:rsidP="001E23E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Banking fees</w:t>
      </w:r>
    </w:p>
    <w:p w14:paraId="30FC37F9" w14:textId="77777777" w:rsidR="001E23E7" w:rsidRPr="001E23E7" w:rsidRDefault="001E23E7" w:rsidP="001E23E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Credit card processing fees</w:t>
      </w:r>
    </w:p>
    <w:p w14:paraId="56FC0C7E" w14:textId="77777777" w:rsidR="001E23E7" w:rsidRPr="001E23E7" w:rsidRDefault="001E23E7" w:rsidP="001E23E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Software subscriptions (EHR, scheduling, billing)</w:t>
      </w:r>
    </w:p>
    <w:p w14:paraId="1E783117" w14:textId="77777777" w:rsidR="001E23E7" w:rsidRPr="001E23E7" w:rsidRDefault="001E23E7" w:rsidP="001E23E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Website hosting and maintenance</w:t>
      </w:r>
    </w:p>
    <w:p w14:paraId="040007B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Marketing Expenses:</w:t>
      </w:r>
    </w:p>
    <w:p w14:paraId="1035A2F9" w14:textId="77777777" w:rsidR="001E23E7" w:rsidRPr="001E23E7" w:rsidRDefault="001E23E7" w:rsidP="001E23E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Website design and SEO</w:t>
      </w:r>
    </w:p>
    <w:p w14:paraId="74B9DE9B" w14:textId="77777777" w:rsidR="001E23E7" w:rsidRPr="001E23E7" w:rsidRDefault="001E23E7" w:rsidP="001E23E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photography</w:t>
      </w:r>
    </w:p>
    <w:p w14:paraId="199DCA56" w14:textId="77777777" w:rsidR="001E23E7" w:rsidRPr="001E23E7" w:rsidRDefault="001E23E7" w:rsidP="001E23E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Business cards and brochures</w:t>
      </w:r>
    </w:p>
    <w:p w14:paraId="5567F99E" w14:textId="77777777" w:rsidR="001E23E7" w:rsidRPr="001E23E7" w:rsidRDefault="001E23E7" w:rsidP="001E23E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Online advertising</w:t>
      </w:r>
    </w:p>
    <w:p w14:paraId="10DFFAF8" w14:textId="77777777" w:rsidR="001E23E7" w:rsidRPr="001E23E7" w:rsidRDefault="001E23E7" w:rsidP="001E23E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Directory listings</w:t>
      </w:r>
    </w:p>
    <w:p w14:paraId="7BABA407" w14:textId="77777777" w:rsidR="001E23E7" w:rsidRPr="001E23E7" w:rsidRDefault="001E23E7" w:rsidP="001E23E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Networking events</w:t>
      </w:r>
    </w:p>
    <w:p w14:paraId="02C099A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Other Expenses:</w:t>
      </w:r>
    </w:p>
    <w:p w14:paraId="31D27D59" w14:textId="77777777" w:rsidR="001E23E7" w:rsidRPr="001E23E7" w:rsidRDefault="001E23E7" w:rsidP="001E23E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Health insurance (self-employed)</w:t>
      </w:r>
    </w:p>
    <w:p w14:paraId="731F7A3A" w14:textId="77777777" w:rsidR="001E23E7" w:rsidRPr="001E23E7" w:rsidRDefault="001E23E7" w:rsidP="001E23E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Retirement contributions</w:t>
      </w:r>
    </w:p>
    <w:p w14:paraId="19A0EB13" w14:textId="77777777" w:rsidR="001E23E7" w:rsidRPr="001E23E7" w:rsidRDefault="001E23E7" w:rsidP="001E23E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Business meals (50% deductible)</w:t>
      </w:r>
    </w:p>
    <w:p w14:paraId="4D66EFE0" w14:textId="77777777" w:rsidR="001E23E7" w:rsidRPr="001E23E7" w:rsidRDefault="001E23E7" w:rsidP="001E23E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development books</w:t>
      </w:r>
    </w:p>
    <w:p w14:paraId="010D3228" w14:textId="77777777" w:rsidR="001E23E7" w:rsidRPr="001E23E7" w:rsidRDefault="001E23E7" w:rsidP="001E23E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Subscriptions (journals, research databases)</w:t>
      </w:r>
    </w:p>
    <w:p w14:paraId="7249CA79" w14:textId="77777777" w:rsidR="001E23E7" w:rsidRPr="001E23E7" w:rsidRDefault="001E23E7" w:rsidP="001E23E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Transportation (mileage or actual expenses)</w:t>
      </w:r>
    </w:p>
    <w:p w14:paraId="13E968AA"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Accounting Methods</w:t>
      </w:r>
    </w:p>
    <w:p w14:paraId="7C61059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Cash Method:</w:t>
      </w:r>
    </w:p>
    <w:p w14:paraId="311F7447" w14:textId="77777777" w:rsidR="001E23E7" w:rsidRPr="001E23E7" w:rsidRDefault="001E23E7" w:rsidP="001E23E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Income recorded when received</w:t>
      </w:r>
    </w:p>
    <w:p w14:paraId="1EBC9126" w14:textId="77777777" w:rsidR="001E23E7" w:rsidRPr="001E23E7" w:rsidRDefault="001E23E7" w:rsidP="001E23E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Expenses recorded when paid</w:t>
      </w:r>
    </w:p>
    <w:p w14:paraId="431931FA" w14:textId="77777777" w:rsidR="001E23E7" w:rsidRPr="001E23E7" w:rsidRDefault="001E23E7" w:rsidP="001E23E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Simpler for small practices</w:t>
      </w:r>
    </w:p>
    <w:p w14:paraId="389F0F20" w14:textId="77777777" w:rsidR="001E23E7" w:rsidRPr="001E23E7" w:rsidRDefault="001E23E7" w:rsidP="001E23E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Most common for solo practitioners</w:t>
      </w:r>
    </w:p>
    <w:p w14:paraId="4914072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Accrual Method:</w:t>
      </w:r>
    </w:p>
    <w:p w14:paraId="20635CC7" w14:textId="77777777" w:rsidR="001E23E7" w:rsidRPr="001E23E7" w:rsidRDefault="001E23E7" w:rsidP="001E23E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Income recorded when earned (even if not yet received)</w:t>
      </w:r>
    </w:p>
    <w:p w14:paraId="1EEB1091" w14:textId="77777777" w:rsidR="001E23E7" w:rsidRPr="001E23E7" w:rsidRDefault="001E23E7" w:rsidP="001E23E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Expenses recorded when incurred (even if not yet paid)</w:t>
      </w:r>
    </w:p>
    <w:p w14:paraId="3AE74F16" w14:textId="77777777" w:rsidR="001E23E7" w:rsidRPr="001E23E7" w:rsidRDefault="001E23E7" w:rsidP="001E23E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accurate picture of profitability</w:t>
      </w:r>
    </w:p>
    <w:p w14:paraId="56D1D29C" w14:textId="77777777" w:rsidR="001E23E7" w:rsidRPr="001E23E7" w:rsidRDefault="001E23E7" w:rsidP="001E23E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Required for larger practices</w:t>
      </w:r>
    </w:p>
    <w:p w14:paraId="4A899FC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Difference:</w:t>
      </w:r>
    </w:p>
    <w:p w14:paraId="1CC3B83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Session provided December 28, </w:t>
      </w:r>
      <w:proofErr w:type="gramStart"/>
      <w:r w:rsidRPr="001E23E7">
        <w:rPr>
          <w:rFonts w:ascii="Times New Roman" w:eastAsia="Times New Roman" w:hAnsi="Times New Roman" w:cs="Times New Roman"/>
          <w:i/>
          <w:iCs/>
          <w:kern w:val="0"/>
          <w14:ligatures w14:val="none"/>
        </w:rPr>
        <w:t>2024</w:t>
      </w:r>
      <w:proofErr w:type="gramEnd"/>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Insurance payment received January 15, 2025</w:t>
      </w:r>
    </w:p>
    <w:p w14:paraId="1B7DDEE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Cash Method:</w:t>
      </w:r>
      <w:r w:rsidRPr="001E23E7">
        <w:rPr>
          <w:rFonts w:ascii="Times New Roman" w:eastAsia="Times New Roman" w:hAnsi="Times New Roman" w:cs="Times New Roman"/>
          <w:kern w:val="0"/>
          <w14:ligatures w14:val="none"/>
        </w:rPr>
        <w:t xml:space="preserve"> Income reported in 2025 (when received) </w:t>
      </w:r>
      <w:r w:rsidRPr="001E23E7">
        <w:rPr>
          <w:rFonts w:ascii="Times New Roman" w:eastAsia="Times New Roman" w:hAnsi="Times New Roman" w:cs="Times New Roman"/>
          <w:b/>
          <w:bCs/>
          <w:kern w:val="0"/>
          <w14:ligatures w14:val="none"/>
        </w:rPr>
        <w:t>Accrual Method:</w:t>
      </w:r>
      <w:r w:rsidRPr="001E23E7">
        <w:rPr>
          <w:rFonts w:ascii="Times New Roman" w:eastAsia="Times New Roman" w:hAnsi="Times New Roman" w:cs="Times New Roman"/>
          <w:kern w:val="0"/>
          <w14:ligatures w14:val="none"/>
        </w:rPr>
        <w:t xml:space="preserve"> Income reported in 2024 (when earned)</w:t>
      </w:r>
    </w:p>
    <w:p w14:paraId="46DE33F7"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lastRenderedPageBreak/>
        <w:t>Bookkeeping Software Options</w:t>
      </w:r>
    </w:p>
    <w:p w14:paraId="557C6CF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QuickBooks Online:</w:t>
      </w:r>
    </w:p>
    <w:p w14:paraId="216CF83B" w14:textId="77777777" w:rsidR="001E23E7" w:rsidRPr="001E23E7" w:rsidRDefault="001E23E7" w:rsidP="001E23E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Industry standard</w:t>
      </w:r>
    </w:p>
    <w:p w14:paraId="6C7BA142" w14:textId="77777777" w:rsidR="001E23E7" w:rsidRPr="001E23E7" w:rsidRDefault="001E23E7" w:rsidP="001E23E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$30-$60/month</w:t>
      </w:r>
    </w:p>
    <w:p w14:paraId="5DE65929" w14:textId="77777777" w:rsidR="001E23E7" w:rsidRPr="001E23E7" w:rsidRDefault="001E23E7" w:rsidP="001E23E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Comprehensive features</w:t>
      </w:r>
    </w:p>
    <w:p w14:paraId="68F76138" w14:textId="77777777" w:rsidR="001E23E7" w:rsidRPr="001E23E7" w:rsidRDefault="001E23E7" w:rsidP="001E23E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Integrates with many </w:t>
      </w:r>
      <w:proofErr w:type="gramStart"/>
      <w:r w:rsidRPr="001E23E7">
        <w:rPr>
          <w:rFonts w:ascii="Times New Roman" w:eastAsia="Times New Roman" w:hAnsi="Times New Roman" w:cs="Times New Roman"/>
          <w:kern w:val="0"/>
          <w14:ligatures w14:val="none"/>
        </w:rPr>
        <w:t>practice</w:t>
      </w:r>
      <w:proofErr w:type="gramEnd"/>
      <w:r w:rsidRPr="001E23E7">
        <w:rPr>
          <w:rFonts w:ascii="Times New Roman" w:eastAsia="Times New Roman" w:hAnsi="Times New Roman" w:cs="Times New Roman"/>
          <w:kern w:val="0"/>
          <w14:ligatures w14:val="none"/>
        </w:rPr>
        <w:t xml:space="preserve"> management systems</w:t>
      </w:r>
    </w:p>
    <w:p w14:paraId="75598DB0" w14:textId="77777777" w:rsidR="001E23E7" w:rsidRPr="001E23E7" w:rsidRDefault="001E23E7" w:rsidP="001E23E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Steep learning curve</w:t>
      </w:r>
    </w:p>
    <w:p w14:paraId="079D8BC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FreshBooks:</w:t>
      </w:r>
    </w:p>
    <w:p w14:paraId="420922D8" w14:textId="77777777" w:rsidR="001E23E7" w:rsidRPr="001E23E7" w:rsidRDefault="001E23E7" w:rsidP="001E23E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User-friendly interface</w:t>
      </w:r>
    </w:p>
    <w:p w14:paraId="738A9D78" w14:textId="77777777" w:rsidR="001E23E7" w:rsidRPr="001E23E7" w:rsidRDefault="001E23E7" w:rsidP="001E23E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$15-$50/month</w:t>
      </w:r>
    </w:p>
    <w:p w14:paraId="27C7FF1A" w14:textId="77777777" w:rsidR="001E23E7" w:rsidRPr="001E23E7" w:rsidRDefault="001E23E7" w:rsidP="001E23E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Good for simple practices</w:t>
      </w:r>
    </w:p>
    <w:p w14:paraId="3E9261AF" w14:textId="77777777" w:rsidR="001E23E7" w:rsidRPr="001E23E7" w:rsidRDefault="001E23E7" w:rsidP="001E23E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Excellent invoicing</w:t>
      </w:r>
    </w:p>
    <w:p w14:paraId="10BA5D3B" w14:textId="77777777" w:rsidR="001E23E7" w:rsidRPr="001E23E7" w:rsidRDefault="001E23E7" w:rsidP="001E23E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Limited in-depth reporting</w:t>
      </w:r>
    </w:p>
    <w:p w14:paraId="58974E1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Wave:</w:t>
      </w:r>
    </w:p>
    <w:p w14:paraId="3F9AAD67" w14:textId="77777777" w:rsidR="001E23E7" w:rsidRPr="001E23E7" w:rsidRDefault="001E23E7" w:rsidP="001E23E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Free basic version</w:t>
      </w:r>
    </w:p>
    <w:p w14:paraId="2BFB3058" w14:textId="77777777" w:rsidR="001E23E7" w:rsidRPr="001E23E7" w:rsidRDefault="001E23E7" w:rsidP="001E23E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Paid services: payroll, payments processing</w:t>
      </w:r>
    </w:p>
    <w:p w14:paraId="5E7A7755" w14:textId="77777777" w:rsidR="001E23E7" w:rsidRPr="001E23E7" w:rsidRDefault="001E23E7" w:rsidP="001E23E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Good for starting out</w:t>
      </w:r>
    </w:p>
    <w:p w14:paraId="1B40F024" w14:textId="77777777" w:rsidR="001E23E7" w:rsidRPr="001E23E7" w:rsidRDefault="001E23E7" w:rsidP="001E23E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Limited features compared to paid options</w:t>
      </w:r>
    </w:p>
    <w:p w14:paraId="25495D0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Practice Management Software with Built-in Bookkeeping:</w:t>
      </w:r>
    </w:p>
    <w:p w14:paraId="0A81FDF5" w14:textId="77777777" w:rsidR="001E23E7" w:rsidRPr="001E23E7" w:rsidRDefault="001E23E7" w:rsidP="001E23E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23E7">
        <w:rPr>
          <w:rFonts w:ascii="Times New Roman" w:eastAsia="Times New Roman" w:hAnsi="Times New Roman" w:cs="Times New Roman"/>
          <w:kern w:val="0"/>
          <w14:ligatures w14:val="none"/>
        </w:rPr>
        <w:t>SimplePractice</w:t>
      </w:r>
      <w:proofErr w:type="spellEnd"/>
    </w:p>
    <w:p w14:paraId="37F84685" w14:textId="77777777" w:rsidR="001E23E7" w:rsidRPr="001E23E7" w:rsidRDefault="001E23E7" w:rsidP="001E23E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23E7">
        <w:rPr>
          <w:rFonts w:ascii="Times New Roman" w:eastAsia="Times New Roman" w:hAnsi="Times New Roman" w:cs="Times New Roman"/>
          <w:kern w:val="0"/>
          <w14:ligatures w14:val="none"/>
        </w:rPr>
        <w:t>TherapyNotes</w:t>
      </w:r>
      <w:proofErr w:type="spellEnd"/>
    </w:p>
    <w:p w14:paraId="4AB61DBA" w14:textId="77777777" w:rsidR="001E23E7" w:rsidRPr="001E23E7" w:rsidRDefault="001E23E7" w:rsidP="001E23E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23E7">
        <w:rPr>
          <w:rFonts w:ascii="Times New Roman" w:eastAsia="Times New Roman" w:hAnsi="Times New Roman" w:cs="Times New Roman"/>
          <w:kern w:val="0"/>
          <w14:ligatures w14:val="none"/>
        </w:rPr>
        <w:t>TheraNest</w:t>
      </w:r>
      <w:proofErr w:type="spellEnd"/>
    </w:p>
    <w:p w14:paraId="479F585D" w14:textId="77777777" w:rsidR="001E23E7" w:rsidRPr="001E23E7" w:rsidRDefault="001E23E7" w:rsidP="001E23E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Integrated solutions (billing + notes + scheduling)</w:t>
      </w:r>
    </w:p>
    <w:p w14:paraId="470DC1EC"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Essential Financial Reports</w:t>
      </w:r>
    </w:p>
    <w:p w14:paraId="75D5684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Profit and Loss Statement (P&amp;L):</w:t>
      </w:r>
      <w:r w:rsidRPr="001E23E7">
        <w:rPr>
          <w:rFonts w:ascii="Times New Roman" w:eastAsia="Times New Roman" w:hAnsi="Times New Roman" w:cs="Times New Roman"/>
          <w:kern w:val="0"/>
          <w14:ligatures w14:val="none"/>
        </w:rPr>
        <w:t xml:space="preserve"> Shows revenue, expenses, and profit for a specific period.</w:t>
      </w:r>
    </w:p>
    <w:p w14:paraId="170E5B1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Monthly P&amp;L:</w:t>
      </w:r>
    </w:p>
    <w:p w14:paraId="1CC8449D"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HEALING PATHWAYS THERAPY, LLC</w:t>
      </w:r>
    </w:p>
    <w:p w14:paraId="49FCFFAB"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Profit &amp; Loss Statement</w:t>
      </w:r>
    </w:p>
    <w:p w14:paraId="09E92BA6"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January 2025</w:t>
      </w:r>
    </w:p>
    <w:p w14:paraId="513C41B1"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B0FA98"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INCOME</w:t>
      </w:r>
    </w:p>
    <w:p w14:paraId="138A6426"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Client Fees                    $18,750</w:t>
      </w:r>
    </w:p>
    <w:p w14:paraId="3F30D1DB"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Supervision Income              $1,200</w:t>
      </w:r>
    </w:p>
    <w:p w14:paraId="4EEFA669"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TOTAL INCOME                   $19,950</w:t>
      </w:r>
    </w:p>
    <w:p w14:paraId="5ACFDA8B"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FFDC83"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EXPENSES</w:t>
      </w:r>
    </w:p>
    <w:p w14:paraId="5CBB7B82"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lastRenderedPageBreak/>
        <w:t>Office Rent                     $1,500</w:t>
      </w:r>
    </w:p>
    <w:p w14:paraId="1F7E160D"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Utilities                         $150</w:t>
      </w:r>
    </w:p>
    <w:p w14:paraId="4320B2CF"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Internet/Phone                    $120</w:t>
      </w:r>
    </w:p>
    <w:p w14:paraId="587890FB"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Malpractice Insurance             $100</w:t>
      </w:r>
    </w:p>
    <w:p w14:paraId="245EC899"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Licenses/Memberships              $150</w:t>
      </w:r>
    </w:p>
    <w:p w14:paraId="63426022"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Continuing Education              $300</w:t>
      </w:r>
    </w:p>
    <w:p w14:paraId="046EEE4B"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Software Subscriptions            $200</w:t>
      </w:r>
    </w:p>
    <w:p w14:paraId="2EB862FA"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Marketing                         $400</w:t>
      </w:r>
    </w:p>
    <w:p w14:paraId="72B9DF58"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Credit Card Fees                  $575</w:t>
      </w:r>
    </w:p>
    <w:p w14:paraId="5FBA1A98"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Accounting                        $250</w:t>
      </w:r>
    </w:p>
    <w:p w14:paraId="019B1B27"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Office Supplies                    $80</w:t>
      </w:r>
    </w:p>
    <w:p w14:paraId="366D6A28"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TOTAL EXPENSES                  $3,825</w:t>
      </w:r>
    </w:p>
    <w:p w14:paraId="1E8E42D9"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A73441" w14:textId="77777777" w:rsidR="001E23E7" w:rsidRPr="001E23E7" w:rsidRDefault="001E23E7" w:rsidP="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23E7">
        <w:rPr>
          <w:rFonts w:ascii="Courier New" w:eastAsia="Times New Roman" w:hAnsi="Courier New" w:cs="Courier New"/>
          <w:kern w:val="0"/>
          <w:sz w:val="20"/>
          <w:szCs w:val="20"/>
          <w14:ligatures w14:val="none"/>
        </w:rPr>
        <w:t>NET INCOME                     $16,125</w:t>
      </w:r>
    </w:p>
    <w:p w14:paraId="738C8F0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Balance Sheet:</w:t>
      </w:r>
      <w:r w:rsidRPr="001E23E7">
        <w:rPr>
          <w:rFonts w:ascii="Times New Roman" w:eastAsia="Times New Roman" w:hAnsi="Times New Roman" w:cs="Times New Roman"/>
          <w:kern w:val="0"/>
          <w14:ligatures w14:val="none"/>
        </w:rPr>
        <w:t xml:space="preserve"> Shows assets, liabilities, and equity at a specific point in time.</w:t>
      </w:r>
    </w:p>
    <w:p w14:paraId="7257210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Cash Flow Statement:</w:t>
      </w:r>
      <w:r w:rsidRPr="001E23E7">
        <w:rPr>
          <w:rFonts w:ascii="Times New Roman" w:eastAsia="Times New Roman" w:hAnsi="Times New Roman" w:cs="Times New Roman"/>
          <w:kern w:val="0"/>
          <w14:ligatures w14:val="none"/>
        </w:rPr>
        <w:t xml:space="preserve"> Shows money moving in and out of the business.</w:t>
      </w:r>
    </w:p>
    <w:p w14:paraId="139C147E"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Tax Planning and Compliance</w:t>
      </w:r>
    </w:p>
    <w:p w14:paraId="65CAE9BB"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Quarterly Estimated Tax Payments</w:t>
      </w:r>
    </w:p>
    <w:p w14:paraId="3475A17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Self-employment tax</w:t>
      </w:r>
      <w:r w:rsidRPr="001E23E7">
        <w:rPr>
          <w:rFonts w:ascii="Times New Roman" w:eastAsia="Times New Roman" w:hAnsi="Times New Roman" w:cs="Times New Roman"/>
          <w:kern w:val="0"/>
          <w14:ligatures w14:val="none"/>
        </w:rPr>
        <w:t xml:space="preserve"> is 15.3% (Social Security and Medicare) on net self-employment income.</w:t>
      </w:r>
    </w:p>
    <w:p w14:paraId="1FC0601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Unlike employees who have taxes withheld from paychecks, self-employed practitioners must pay quarterly estimated taxes:</w:t>
      </w:r>
    </w:p>
    <w:p w14:paraId="3232667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Due Dates:</w:t>
      </w:r>
    </w:p>
    <w:p w14:paraId="52918120" w14:textId="77777777" w:rsidR="001E23E7" w:rsidRPr="001E23E7" w:rsidRDefault="001E23E7" w:rsidP="001E23E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Q1 (Jan-March): April 15</w:t>
      </w:r>
    </w:p>
    <w:p w14:paraId="331394AC" w14:textId="77777777" w:rsidR="001E23E7" w:rsidRPr="001E23E7" w:rsidRDefault="001E23E7" w:rsidP="001E23E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Q2 (April-May): June 15</w:t>
      </w:r>
    </w:p>
    <w:p w14:paraId="113B617B" w14:textId="77777777" w:rsidR="001E23E7" w:rsidRPr="001E23E7" w:rsidRDefault="001E23E7" w:rsidP="001E23E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Q3 (June-August): September 15</w:t>
      </w:r>
    </w:p>
    <w:p w14:paraId="2E175ABD" w14:textId="77777777" w:rsidR="001E23E7" w:rsidRPr="001E23E7" w:rsidRDefault="001E23E7" w:rsidP="001E23E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Q4 (September-December): January 15</w:t>
      </w:r>
    </w:p>
    <w:p w14:paraId="5100E13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Calculating Quarterly Payments:</w:t>
      </w:r>
    </w:p>
    <w:p w14:paraId="29CC218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Expected annual net income: $120,000</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Self-employment tax: $18,000 (15.3%)</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Federal income tax (estimate): $22,000</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State income tax (estimate): $6,000</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Total estimated taxes: $46,000</w:t>
      </w:r>
    </w:p>
    <w:p w14:paraId="172EA37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Quarterly payment: $11,500</w:t>
      </w:r>
    </w:p>
    <w:p w14:paraId="7340DB6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Underpayment Penalty:</w:t>
      </w:r>
      <w:r w:rsidRPr="001E23E7">
        <w:rPr>
          <w:rFonts w:ascii="Times New Roman" w:eastAsia="Times New Roman" w:hAnsi="Times New Roman" w:cs="Times New Roman"/>
          <w:kern w:val="0"/>
          <w14:ligatures w14:val="none"/>
        </w:rPr>
        <w:t xml:space="preserve"> If you don't pay enough throughout the year, the IRS charges penalties and interest.</w:t>
      </w:r>
    </w:p>
    <w:p w14:paraId="1A2DBE7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Safe Harbor Rule:</w:t>
      </w:r>
      <w:r w:rsidRPr="001E23E7">
        <w:rPr>
          <w:rFonts w:ascii="Times New Roman" w:eastAsia="Times New Roman" w:hAnsi="Times New Roman" w:cs="Times New Roman"/>
          <w:kern w:val="0"/>
          <w14:ligatures w14:val="none"/>
        </w:rPr>
        <w:t xml:space="preserve"> Pay 100% of last year's tax liability (110% if income &gt; $150K) to avoid penalties, even if you owe more this year.</w:t>
      </w:r>
    </w:p>
    <w:p w14:paraId="67F15A36"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Tax Deductions for Private Practice</w:t>
      </w:r>
    </w:p>
    <w:p w14:paraId="311EA82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Home Office Deduction:</w:t>
      </w:r>
    </w:p>
    <w:p w14:paraId="0026A90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Simplified Method:</w:t>
      </w:r>
      <w:r w:rsidRPr="001E23E7">
        <w:rPr>
          <w:rFonts w:ascii="Times New Roman" w:eastAsia="Times New Roman" w:hAnsi="Times New Roman" w:cs="Times New Roman"/>
          <w:kern w:val="0"/>
          <w14:ligatures w14:val="none"/>
        </w:rPr>
        <w:t xml:space="preserve"> $5 per square foot, up to 300 sq ft = max $1,500 deduction</w:t>
      </w:r>
    </w:p>
    <w:p w14:paraId="662F53D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Regular Method:</w:t>
      </w:r>
      <w:r w:rsidRPr="001E23E7">
        <w:rPr>
          <w:rFonts w:ascii="Times New Roman" w:eastAsia="Times New Roman" w:hAnsi="Times New Roman" w:cs="Times New Roman"/>
          <w:kern w:val="0"/>
          <w14:ligatures w14:val="none"/>
        </w:rPr>
        <w:t xml:space="preserve"> Actual expenses (more work but potentially larger deduction)</w:t>
      </w:r>
    </w:p>
    <w:p w14:paraId="40B091A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Vehicle Expenses:</w:t>
      </w:r>
    </w:p>
    <w:p w14:paraId="50D0E2D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Standard Mileage Rate (2024): $0.655/mile</w:t>
      </w:r>
    </w:p>
    <w:p w14:paraId="789B9298" w14:textId="77777777" w:rsidR="001E23E7" w:rsidRPr="001E23E7" w:rsidRDefault="001E23E7" w:rsidP="001E23E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Track all business miles</w:t>
      </w:r>
    </w:p>
    <w:p w14:paraId="0353C36A" w14:textId="77777777" w:rsidR="001E23E7" w:rsidRPr="001E23E7" w:rsidRDefault="001E23E7" w:rsidP="001E23E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Apps: MileIQ, </w:t>
      </w:r>
      <w:proofErr w:type="spellStart"/>
      <w:r w:rsidRPr="001E23E7">
        <w:rPr>
          <w:rFonts w:ascii="Times New Roman" w:eastAsia="Times New Roman" w:hAnsi="Times New Roman" w:cs="Times New Roman"/>
          <w:kern w:val="0"/>
          <w14:ligatures w14:val="none"/>
        </w:rPr>
        <w:t>Everlance</w:t>
      </w:r>
      <w:proofErr w:type="spellEnd"/>
      <w:r w:rsidRPr="001E23E7">
        <w:rPr>
          <w:rFonts w:ascii="Times New Roman" w:eastAsia="Times New Roman" w:hAnsi="Times New Roman" w:cs="Times New Roman"/>
          <w:kern w:val="0"/>
          <w14:ligatures w14:val="none"/>
        </w:rPr>
        <w:t>, Stride</w:t>
      </w:r>
    </w:p>
    <w:p w14:paraId="3F7C661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Actual Expense Method:</w:t>
      </w:r>
    </w:p>
    <w:p w14:paraId="22655D1F" w14:textId="77777777" w:rsidR="001E23E7" w:rsidRPr="001E23E7" w:rsidRDefault="001E23E7" w:rsidP="001E23E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Track all vehicle expenses</w:t>
      </w:r>
    </w:p>
    <w:p w14:paraId="25B233CC" w14:textId="77777777" w:rsidR="001E23E7" w:rsidRPr="001E23E7" w:rsidRDefault="001E23E7" w:rsidP="001E23E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Deduct business percentage</w:t>
      </w:r>
    </w:p>
    <w:p w14:paraId="4079E22A" w14:textId="77777777" w:rsidR="001E23E7" w:rsidRPr="001E23E7" w:rsidRDefault="001E23E7" w:rsidP="001E23E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documentation required</w:t>
      </w:r>
    </w:p>
    <w:p w14:paraId="1EE642E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Total miles: 20,000</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Business miles: 12,000 (60%)</w:t>
      </w:r>
    </w:p>
    <w:p w14:paraId="02A20D2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Standard Mileage:</w:t>
      </w:r>
      <w:r w:rsidRPr="001E23E7">
        <w:rPr>
          <w:rFonts w:ascii="Times New Roman" w:eastAsia="Times New Roman" w:hAnsi="Times New Roman" w:cs="Times New Roman"/>
          <w:kern w:val="0"/>
          <w14:ligatures w14:val="none"/>
        </w:rPr>
        <w:t xml:space="preserve"> 12,000 × $0.655 = $7,860 deduction </w:t>
      </w:r>
      <w:r w:rsidRPr="001E23E7">
        <w:rPr>
          <w:rFonts w:ascii="Times New Roman" w:eastAsia="Times New Roman" w:hAnsi="Times New Roman" w:cs="Times New Roman"/>
          <w:b/>
          <w:bCs/>
          <w:kern w:val="0"/>
          <w14:ligatures w14:val="none"/>
        </w:rPr>
        <w:t>Actual:</w:t>
      </w:r>
      <w:r w:rsidRPr="001E23E7">
        <w:rPr>
          <w:rFonts w:ascii="Times New Roman" w:eastAsia="Times New Roman" w:hAnsi="Times New Roman" w:cs="Times New Roman"/>
          <w:kern w:val="0"/>
          <w14:ligatures w14:val="none"/>
        </w:rPr>
        <w:t xml:space="preserve"> Total expenses $10,000 × 60% = $6,000 deduction</w:t>
      </w:r>
    </w:p>
    <w:p w14:paraId="1DDFA4E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Health Insurance Deduction:</w:t>
      </w:r>
    </w:p>
    <w:p w14:paraId="27C6F96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Self-employed health insurance premiums are 100% deductible as an adjustment to income (not itemized deduction).</w:t>
      </w:r>
    </w:p>
    <w:p w14:paraId="175BDFE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Premium: $1,000/month = $12,000/year deduction</w:t>
      </w:r>
    </w:p>
    <w:p w14:paraId="3AAA87A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Retirement Contributions:</w:t>
      </w:r>
    </w:p>
    <w:p w14:paraId="3B23C60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Solo 401(k):</w:t>
      </w:r>
    </w:p>
    <w:p w14:paraId="666FB2C8" w14:textId="77777777" w:rsidR="001E23E7" w:rsidRPr="001E23E7" w:rsidRDefault="001E23E7" w:rsidP="001E23E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Employee contribution: Up to $22,500 (2023) or $30,000 if 50+</w:t>
      </w:r>
    </w:p>
    <w:p w14:paraId="662A991E" w14:textId="77777777" w:rsidR="001E23E7" w:rsidRPr="001E23E7" w:rsidRDefault="001E23E7" w:rsidP="001E23E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Employer contribution: Up to 25% of net self-employment income</w:t>
      </w:r>
    </w:p>
    <w:p w14:paraId="0B40F469" w14:textId="77777777" w:rsidR="001E23E7" w:rsidRPr="001E23E7" w:rsidRDefault="001E23E7" w:rsidP="001E23E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Total limit: $66,000 (2023) or $73,500 if 50+</w:t>
      </w:r>
    </w:p>
    <w:p w14:paraId="55ED11D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SEP IRA:</w:t>
      </w:r>
    </w:p>
    <w:p w14:paraId="02D18F8B" w14:textId="77777777" w:rsidR="001E23E7" w:rsidRPr="001E23E7" w:rsidRDefault="001E23E7" w:rsidP="001E23E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Contribute up to 25% of net self-employment income</w:t>
      </w:r>
    </w:p>
    <w:p w14:paraId="3C7C6A57" w14:textId="77777777" w:rsidR="001E23E7" w:rsidRPr="001E23E7" w:rsidRDefault="001E23E7" w:rsidP="001E23E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Limit: $66,000 (2023)</w:t>
      </w:r>
    </w:p>
    <w:p w14:paraId="0C0850D8" w14:textId="77777777" w:rsidR="001E23E7" w:rsidRPr="001E23E7" w:rsidRDefault="001E23E7" w:rsidP="001E23E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Easier to set up than Solo 401(k)</w:t>
      </w:r>
    </w:p>
    <w:p w14:paraId="361232A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Example: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Net self-employment income: $120,000</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SEP IRA contribution: $30,000 (25%)</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Tax savings at 30% effective rate: $9,000</w:t>
      </w:r>
    </w:p>
    <w:p w14:paraId="732E15BE"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Financial Planning and Practice Growth</w:t>
      </w:r>
    </w:p>
    <w:p w14:paraId="4A051B80"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The Practice Growth Stages</w:t>
      </w:r>
    </w:p>
    <w:p w14:paraId="40FCD28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Stage 1: Launch (Months 0-6)</w:t>
      </w:r>
    </w:p>
    <w:p w14:paraId="3E25FE8E" w14:textId="77777777" w:rsidR="001E23E7" w:rsidRPr="001E23E7" w:rsidRDefault="001E23E7" w:rsidP="001E23E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Initial investment: $5,000-$15,000</w:t>
      </w:r>
    </w:p>
    <w:p w14:paraId="52A3622E" w14:textId="77777777" w:rsidR="001E23E7" w:rsidRPr="001E23E7" w:rsidRDefault="001E23E7" w:rsidP="001E23E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Focus: Getting first clients</w:t>
      </w:r>
    </w:p>
    <w:p w14:paraId="60FA5B52" w14:textId="77777777" w:rsidR="001E23E7" w:rsidRPr="001E23E7" w:rsidRDefault="001E23E7" w:rsidP="001E23E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Goal: Cover basic expenses</w:t>
      </w:r>
    </w:p>
    <w:p w14:paraId="7F8E461B" w14:textId="77777777" w:rsidR="001E23E7" w:rsidRPr="001E23E7" w:rsidRDefault="001E23E7" w:rsidP="001E23E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Income: $0-$3,000/month</w:t>
      </w:r>
    </w:p>
    <w:p w14:paraId="10247A8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Stage 2: Building (Months 6-18)</w:t>
      </w:r>
    </w:p>
    <w:p w14:paraId="627DB601" w14:textId="77777777" w:rsidR="001E23E7" w:rsidRPr="001E23E7" w:rsidRDefault="001E23E7" w:rsidP="001E23E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Steady client growth</w:t>
      </w:r>
    </w:p>
    <w:p w14:paraId="0BBC3535" w14:textId="77777777" w:rsidR="001E23E7" w:rsidRPr="001E23E7" w:rsidRDefault="001E23E7" w:rsidP="001E23E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Focus: Consistent marketing, building reputation</w:t>
      </w:r>
    </w:p>
    <w:p w14:paraId="4E51FADC" w14:textId="77777777" w:rsidR="001E23E7" w:rsidRPr="001E23E7" w:rsidRDefault="001E23E7" w:rsidP="001E23E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Goal: Replace previous income</w:t>
      </w:r>
    </w:p>
    <w:p w14:paraId="3A11A423" w14:textId="77777777" w:rsidR="001E23E7" w:rsidRPr="001E23E7" w:rsidRDefault="001E23E7" w:rsidP="001E23E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Income: $3,000-$8,000/month</w:t>
      </w:r>
    </w:p>
    <w:p w14:paraId="51D2A0D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Stage 3: Stability (Months 18-36)</w:t>
      </w:r>
    </w:p>
    <w:p w14:paraId="1872296F" w14:textId="77777777" w:rsidR="001E23E7" w:rsidRPr="001E23E7" w:rsidRDefault="001E23E7" w:rsidP="001E23E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Full or nearly full caseload</w:t>
      </w:r>
    </w:p>
    <w:p w14:paraId="6EAC576C" w14:textId="77777777" w:rsidR="001E23E7" w:rsidRPr="001E23E7" w:rsidRDefault="001E23E7" w:rsidP="001E23E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Focus: Systems and efficiency</w:t>
      </w:r>
    </w:p>
    <w:p w14:paraId="64A2AABD" w14:textId="77777777" w:rsidR="001E23E7" w:rsidRPr="001E23E7" w:rsidRDefault="001E23E7" w:rsidP="001E23E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Goal: Sustainable income, reliable systems</w:t>
      </w:r>
    </w:p>
    <w:p w14:paraId="4F7D1310" w14:textId="77777777" w:rsidR="001E23E7" w:rsidRPr="001E23E7" w:rsidRDefault="001E23E7" w:rsidP="001E23E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Income: $8,000-$15,000+/month</w:t>
      </w:r>
    </w:p>
    <w:p w14:paraId="0C51371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Stage 4: Growth (Year 3+)</w:t>
      </w:r>
    </w:p>
    <w:p w14:paraId="22BA2A05" w14:textId="77777777" w:rsidR="001E23E7" w:rsidRPr="001E23E7" w:rsidRDefault="001E23E7" w:rsidP="001E23E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Mature practice</w:t>
      </w:r>
    </w:p>
    <w:p w14:paraId="5AEAC70D" w14:textId="77777777" w:rsidR="001E23E7" w:rsidRPr="001E23E7" w:rsidRDefault="001E23E7" w:rsidP="001E23E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Focus: Expansion, diversification, or refinement</w:t>
      </w:r>
    </w:p>
    <w:p w14:paraId="7BE31144" w14:textId="77777777" w:rsidR="001E23E7" w:rsidRPr="001E23E7" w:rsidRDefault="001E23E7" w:rsidP="001E23E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Goal: Scaling revenue, reducing hours, or adding services</w:t>
      </w:r>
    </w:p>
    <w:p w14:paraId="511A4BD9" w14:textId="77777777" w:rsidR="001E23E7" w:rsidRPr="001E23E7" w:rsidRDefault="001E23E7" w:rsidP="001E23E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Income: Varies based on model</w:t>
      </w:r>
    </w:p>
    <w:p w14:paraId="78DC9E44"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Financial Goals by Stage</w:t>
      </w:r>
    </w:p>
    <w:p w14:paraId="42B0A01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Launch Stage:</w:t>
      </w:r>
    </w:p>
    <w:p w14:paraId="0CFBA433" w14:textId="77777777" w:rsidR="001E23E7" w:rsidRPr="001E23E7" w:rsidRDefault="001E23E7" w:rsidP="001E23E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Emergency fund: 3-6 months expenses saved</w:t>
      </w:r>
    </w:p>
    <w:p w14:paraId="2CD6F153" w14:textId="77777777" w:rsidR="001E23E7" w:rsidRPr="001E23E7" w:rsidRDefault="001E23E7" w:rsidP="001E23E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Initial marketing budget: $500-$1,000</w:t>
      </w:r>
    </w:p>
    <w:p w14:paraId="4CF4CADA" w14:textId="77777777" w:rsidR="001E23E7" w:rsidRPr="001E23E7" w:rsidRDefault="001E23E7" w:rsidP="001E23E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Cash cushion for slow months</w:t>
      </w:r>
    </w:p>
    <w:p w14:paraId="6616F4E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Building Stage:</w:t>
      </w:r>
    </w:p>
    <w:p w14:paraId="19BDDE05" w14:textId="77777777" w:rsidR="001E23E7" w:rsidRPr="001E23E7" w:rsidRDefault="001E23E7" w:rsidP="001E23E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Pay yourself consistent salary</w:t>
      </w:r>
    </w:p>
    <w:p w14:paraId="23FB1DB7" w14:textId="77777777" w:rsidR="001E23E7" w:rsidRPr="001E23E7" w:rsidRDefault="001E23E7" w:rsidP="001E23E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Establish business savings</w:t>
      </w:r>
    </w:p>
    <w:p w14:paraId="73AFBC49" w14:textId="77777777" w:rsidR="001E23E7" w:rsidRPr="001E23E7" w:rsidRDefault="001E23E7" w:rsidP="001E23E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Invest in marketing and growth</w:t>
      </w:r>
    </w:p>
    <w:p w14:paraId="37D72F4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Stability Stage:</w:t>
      </w:r>
    </w:p>
    <w:p w14:paraId="553ECE07" w14:textId="77777777" w:rsidR="001E23E7" w:rsidRPr="001E23E7" w:rsidRDefault="001E23E7" w:rsidP="001E23E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Maximize retirement contributions</w:t>
      </w:r>
    </w:p>
    <w:p w14:paraId="6572C4B2" w14:textId="77777777" w:rsidR="001E23E7" w:rsidRPr="001E23E7" w:rsidRDefault="001E23E7" w:rsidP="001E23E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Build 6-12 months expenses reserve</w:t>
      </w:r>
    </w:p>
    <w:p w14:paraId="7EF0DEEA" w14:textId="77777777" w:rsidR="001E23E7" w:rsidRPr="001E23E7" w:rsidRDefault="001E23E7" w:rsidP="001E23E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Optimize tax strategies</w:t>
      </w:r>
    </w:p>
    <w:p w14:paraId="79A4B9A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Growth Stage:</w:t>
      </w:r>
    </w:p>
    <w:p w14:paraId="3F744006" w14:textId="77777777" w:rsidR="001E23E7" w:rsidRPr="001E23E7" w:rsidRDefault="001E23E7" w:rsidP="001E23E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Diversify income streams</w:t>
      </w:r>
    </w:p>
    <w:p w14:paraId="69C8EABD" w14:textId="77777777" w:rsidR="001E23E7" w:rsidRPr="001E23E7" w:rsidRDefault="001E23E7" w:rsidP="001E23E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Scale without proportional time increase</w:t>
      </w:r>
    </w:p>
    <w:p w14:paraId="5BE23637" w14:textId="77777777" w:rsidR="001E23E7" w:rsidRPr="001E23E7" w:rsidRDefault="001E23E7" w:rsidP="001E23E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Plan for long-term sustainability</w:t>
      </w:r>
    </w:p>
    <w:p w14:paraId="1046C8DB"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Module 2 Quiz</w:t>
      </w:r>
    </w:p>
    <w:p w14:paraId="06942A1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1:</w:t>
      </w:r>
      <w:r w:rsidRPr="001E23E7">
        <w:rPr>
          <w:rFonts w:ascii="Times New Roman" w:eastAsia="Times New Roman" w:hAnsi="Times New Roman" w:cs="Times New Roman"/>
          <w:kern w:val="0"/>
          <w14:ligatures w14:val="none"/>
        </w:rPr>
        <w:t xml:space="preserve"> Using the fee calculation formula, a therapist who wants to earn $80,000 annually with $24,000 in overhead costs, $12,000 in self-employment taxes, and plans to work 1,200 billable hours per year should set their minimum fee at: a) $67 per session b) $97 per session c) $117 per session d) $137 per session</w:t>
      </w:r>
    </w:p>
    <w:p w14:paraId="7D2068F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$97 per session</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The formula is (Desired Income + Overhead + Taxes) ÷ Billable Hours = Minimum Fee. ($80,000 + $24,000 + $12,000) ÷ 1,200 = $116,000 ÷ 1,200 = $96.67, which rounds to $97. This represents the minimum fee needed to cover all costs and achieve the desired income. Most practitioners would set their fee 10-20% higher to provide cushion for cancelled sessions and practice growth investments.</w:t>
      </w:r>
    </w:p>
    <w:p w14:paraId="5F686C3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2:</w:t>
      </w:r>
      <w:r w:rsidRPr="001E23E7">
        <w:rPr>
          <w:rFonts w:ascii="Times New Roman" w:eastAsia="Times New Roman" w:hAnsi="Times New Roman" w:cs="Times New Roman"/>
          <w:kern w:val="0"/>
          <w14:ligatures w14:val="none"/>
        </w:rPr>
        <w:t xml:space="preserve"> Which statement about insurance credentialing is MOST accurate? a) Insurance panels typically reimburse 80-90% of private pay rates b) Administrative time for insurance billing typically adds 15-20 hours per week c) Insurance reimbursement typically represents 40-60% of private pay rates and adds significant administrative burden d) Accepting insurance has no impact on clinical autonomy</w:t>
      </w:r>
    </w:p>
    <w:p w14:paraId="440BED0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c) Insurance reimbursement typically represents 40-60% of private pay rates and adds significant administrative burden</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Insurance panels typically pay 40-60% of what practitioners charge private pay clients—a significant reduction. Additionally, insurance requires substantial administrative time for claim submission, authorization management, denials and appeals, and enhanced documentation. Studies suggest 5-10 hours weekly for insurance-heavy practices. This combination of reduced revenue and increased administrative time significantly impacts practice profitability and clinical autonomy.</w:t>
      </w:r>
    </w:p>
    <w:p w14:paraId="1890A26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3:</w:t>
      </w:r>
      <w:r w:rsidRPr="001E23E7">
        <w:rPr>
          <w:rFonts w:ascii="Times New Roman" w:eastAsia="Times New Roman" w:hAnsi="Times New Roman" w:cs="Times New Roman"/>
          <w:kern w:val="0"/>
          <w14:ligatures w14:val="none"/>
        </w:rPr>
        <w:t xml:space="preserve"> Self-employed mental health professionals must make quarterly estimated tax payments to avoid penalties. These payments must </w:t>
      </w:r>
      <w:proofErr w:type="gramStart"/>
      <w:r w:rsidRPr="001E23E7">
        <w:rPr>
          <w:rFonts w:ascii="Times New Roman" w:eastAsia="Times New Roman" w:hAnsi="Times New Roman" w:cs="Times New Roman"/>
          <w:kern w:val="0"/>
          <w14:ligatures w14:val="none"/>
        </w:rPr>
        <w:t>include:</w:t>
      </w:r>
      <w:proofErr w:type="gramEnd"/>
      <w:r w:rsidRPr="001E23E7">
        <w:rPr>
          <w:rFonts w:ascii="Times New Roman" w:eastAsia="Times New Roman" w:hAnsi="Times New Roman" w:cs="Times New Roman"/>
          <w:kern w:val="0"/>
          <w14:ligatures w14:val="none"/>
        </w:rPr>
        <w:t xml:space="preserve"> a) Only federal income tax b) Only self-employment tax (Social Security and Medicare) c) Federal income tax, self-employment tax, and state income tax if applicable d) No payments are required if gross revenue is under $50,000</w:t>
      </w:r>
    </w:p>
    <w:p w14:paraId="7FB2E4C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Answer: c) Federal income tax, self-employment tax, and state income tax if applicable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Self-employed individuals must pay quarterly estimated taxes that include federal income tax, self-employment tax (15.3% for Social Security and Medicare), and state income tax if their state has income tax. Failure to pay adequate quarterly taxes results in penalties and interest from the IRS. The "safe harbor" rule helps avoid penalties by paying 100% of the prior year's tax liability (110% if income exceeds $150,000), regardless of current </w:t>
      </w:r>
      <w:proofErr w:type="gramStart"/>
      <w:r w:rsidRPr="001E23E7">
        <w:rPr>
          <w:rFonts w:ascii="Times New Roman" w:eastAsia="Times New Roman" w:hAnsi="Times New Roman" w:cs="Times New Roman"/>
          <w:i/>
          <w:iCs/>
          <w:kern w:val="0"/>
          <w14:ligatures w14:val="none"/>
        </w:rPr>
        <w:t>year</w:t>
      </w:r>
      <w:proofErr w:type="gramEnd"/>
      <w:r w:rsidRPr="001E23E7">
        <w:rPr>
          <w:rFonts w:ascii="Times New Roman" w:eastAsia="Times New Roman" w:hAnsi="Times New Roman" w:cs="Times New Roman"/>
          <w:i/>
          <w:iCs/>
          <w:kern w:val="0"/>
          <w14:ligatures w14:val="none"/>
        </w:rPr>
        <w:t xml:space="preserve"> income.</w:t>
      </w:r>
    </w:p>
    <w:p w14:paraId="0CFF1882"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pict w14:anchorId="137966DD">
          <v:rect id="_x0000_i1028" style="width:0;height:1.5pt" o:hralign="center" o:hrstd="t" o:hr="t" fillcolor="#a0a0a0" stroked="f"/>
        </w:pict>
      </w:r>
    </w:p>
    <w:p w14:paraId="315BFCE2" w14:textId="77777777" w:rsidR="001E23E7" w:rsidRPr="001E23E7" w:rsidRDefault="001E23E7" w:rsidP="001E23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23E7">
        <w:rPr>
          <w:rFonts w:ascii="Times New Roman" w:eastAsia="Times New Roman" w:hAnsi="Times New Roman" w:cs="Times New Roman"/>
          <w:b/>
          <w:bCs/>
          <w:kern w:val="0"/>
          <w:sz w:val="36"/>
          <w:szCs w:val="36"/>
          <w14:ligatures w14:val="none"/>
        </w:rPr>
        <w:t>Module 3: Marketing and Practice Development</w:t>
      </w:r>
    </w:p>
    <w:p w14:paraId="310132C9"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Duration: 60 minutes</w:t>
      </w:r>
    </w:p>
    <w:p w14:paraId="160603D7"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Understanding Marketing in Mental Health Practice</w:t>
      </w:r>
    </w:p>
    <w:p w14:paraId="7FCE192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Many clinicians experience discomfort with marketing, viewing it as manipulative, sales-oriented, or incompatible with professional identity. This perspective often stems from misunderstanding what ethical marketing truly is.</w:t>
      </w:r>
    </w:p>
    <w:p w14:paraId="20A718E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Marketing Definition:</w:t>
      </w:r>
      <w:r w:rsidRPr="001E23E7">
        <w:rPr>
          <w:rFonts w:ascii="Times New Roman" w:eastAsia="Times New Roman" w:hAnsi="Times New Roman" w:cs="Times New Roman"/>
          <w:kern w:val="0"/>
          <w14:ligatures w14:val="none"/>
        </w:rPr>
        <w:t xml:space="preserve"> Marketing is the process of communicating who you are, who you serve, and how you help in ways that connect your services with people who need them.</w:t>
      </w:r>
    </w:p>
    <w:p w14:paraId="4572160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Ethical Marketing Principle:</w:t>
      </w:r>
      <w:r w:rsidRPr="001E23E7">
        <w:rPr>
          <w:rFonts w:ascii="Times New Roman" w:eastAsia="Times New Roman" w:hAnsi="Times New Roman" w:cs="Times New Roman"/>
          <w:kern w:val="0"/>
          <w14:ligatures w14:val="none"/>
        </w:rPr>
        <w:t xml:space="preserve"> Good marketing isn't about convincing people they need therapy—it's about making it easy for people who already need therapy to find you.</w:t>
      </w:r>
    </w:p>
    <w:p w14:paraId="44C3DD6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Consider the analogy: A lighthouse doesn't run around the island looking for boats to save. It stands as a beacon so boats in distress can find their way to safety. Ethical marketing makes you </w:t>
      </w:r>
      <w:proofErr w:type="gramStart"/>
      <w:r w:rsidRPr="001E23E7">
        <w:rPr>
          <w:rFonts w:ascii="Times New Roman" w:eastAsia="Times New Roman" w:hAnsi="Times New Roman" w:cs="Times New Roman"/>
          <w:kern w:val="0"/>
          <w14:ligatures w14:val="none"/>
        </w:rPr>
        <w:t>findable</w:t>
      </w:r>
      <w:proofErr w:type="gramEnd"/>
      <w:r w:rsidRPr="001E23E7">
        <w:rPr>
          <w:rFonts w:ascii="Times New Roman" w:eastAsia="Times New Roman" w:hAnsi="Times New Roman" w:cs="Times New Roman"/>
          <w:kern w:val="0"/>
          <w14:ligatures w14:val="none"/>
        </w:rPr>
        <w:t xml:space="preserve"> and understandable to those who need your help.</w:t>
      </w:r>
    </w:p>
    <w:p w14:paraId="2912014D"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Defining Your Ideal Client and Niche</w:t>
      </w:r>
    </w:p>
    <w:p w14:paraId="32C8BFF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Niche Definition:</w:t>
      </w:r>
      <w:r w:rsidRPr="001E23E7">
        <w:rPr>
          <w:rFonts w:ascii="Times New Roman" w:eastAsia="Times New Roman" w:hAnsi="Times New Roman" w:cs="Times New Roman"/>
          <w:kern w:val="0"/>
          <w14:ligatures w14:val="none"/>
        </w:rPr>
        <w:t xml:space="preserve"> A specialized segment of the market that you serve with </w:t>
      </w:r>
      <w:proofErr w:type="gramStart"/>
      <w:r w:rsidRPr="001E23E7">
        <w:rPr>
          <w:rFonts w:ascii="Times New Roman" w:eastAsia="Times New Roman" w:hAnsi="Times New Roman" w:cs="Times New Roman"/>
          <w:kern w:val="0"/>
          <w14:ligatures w14:val="none"/>
        </w:rPr>
        <w:t>particular expertise</w:t>
      </w:r>
      <w:proofErr w:type="gramEnd"/>
      <w:r w:rsidRPr="001E23E7">
        <w:rPr>
          <w:rFonts w:ascii="Times New Roman" w:eastAsia="Times New Roman" w:hAnsi="Times New Roman" w:cs="Times New Roman"/>
          <w:kern w:val="0"/>
          <w14:ligatures w14:val="none"/>
        </w:rPr>
        <w:t>, focusing on specific populations, problems, or approaches.</w:t>
      </w:r>
    </w:p>
    <w:p w14:paraId="5A7A1EA8"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The Riches Are in the Niches</w:t>
      </w:r>
    </w:p>
    <w:p w14:paraId="19F6F36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Beginning practitioners often cast a wide net: "I work with anxiety, depression, trauma, relationships, life transitions, and children through older adults." This generalist approach creates several problems:</w:t>
      </w:r>
    </w:p>
    <w:p w14:paraId="31E40D6F" w14:textId="77777777" w:rsidR="001E23E7" w:rsidRPr="001E23E7" w:rsidRDefault="001E23E7" w:rsidP="001E23E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Diluted Marketing Message</w:t>
      </w:r>
    </w:p>
    <w:p w14:paraId="14E42774" w14:textId="77777777" w:rsidR="001E23E7" w:rsidRPr="001E23E7" w:rsidRDefault="001E23E7" w:rsidP="001E23E7">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one remembers "I work with everyone"</w:t>
      </w:r>
    </w:p>
    <w:p w14:paraId="0FCA5599" w14:textId="77777777" w:rsidR="001E23E7" w:rsidRPr="001E23E7" w:rsidRDefault="001E23E7" w:rsidP="001E23E7">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Difficult to communicate unique value</w:t>
      </w:r>
    </w:p>
    <w:p w14:paraId="60429ADB" w14:textId="77777777" w:rsidR="001E23E7" w:rsidRPr="001E23E7" w:rsidRDefault="001E23E7" w:rsidP="001E23E7">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Generic websites that don't resonate deeply</w:t>
      </w:r>
    </w:p>
    <w:p w14:paraId="763BC050" w14:textId="77777777" w:rsidR="001E23E7" w:rsidRPr="001E23E7" w:rsidRDefault="001E23E7" w:rsidP="001E23E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Referral Confusion</w:t>
      </w:r>
    </w:p>
    <w:p w14:paraId="6D4DA775" w14:textId="77777777" w:rsidR="001E23E7" w:rsidRPr="001E23E7" w:rsidRDefault="001E23E7" w:rsidP="001E23E7">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Other providers don't know when to refer to you</w:t>
      </w:r>
    </w:p>
    <w:p w14:paraId="571E3102" w14:textId="77777777" w:rsidR="001E23E7" w:rsidRPr="001E23E7" w:rsidRDefault="001E23E7" w:rsidP="001E23E7">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"I'll think of you" translates to "I won't think of you"</w:t>
      </w:r>
    </w:p>
    <w:p w14:paraId="3C4AFD28" w14:textId="77777777" w:rsidR="001E23E7" w:rsidRPr="001E23E7" w:rsidRDefault="001E23E7" w:rsidP="001E23E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Missed Expertise Development</w:t>
      </w:r>
    </w:p>
    <w:p w14:paraId="23DEC2CC" w14:textId="77777777" w:rsidR="001E23E7" w:rsidRPr="001E23E7" w:rsidRDefault="001E23E7" w:rsidP="001E23E7">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Lack of focus prevents deep specialization</w:t>
      </w:r>
    </w:p>
    <w:p w14:paraId="33E3C8BA" w14:textId="77777777" w:rsidR="001E23E7" w:rsidRPr="001E23E7" w:rsidRDefault="001E23E7" w:rsidP="001E23E7">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Harder to develop reputation as "the go-to person"</w:t>
      </w:r>
    </w:p>
    <w:p w14:paraId="44985F63" w14:textId="77777777" w:rsidR="001E23E7" w:rsidRPr="001E23E7" w:rsidRDefault="001E23E7" w:rsidP="001E23E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Client Uncertainty</w:t>
      </w:r>
    </w:p>
    <w:p w14:paraId="24902E4F" w14:textId="77777777" w:rsidR="001E23E7" w:rsidRPr="001E23E7" w:rsidRDefault="001E23E7" w:rsidP="001E23E7">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Prospective clients wonder if you really understand their specific issue</w:t>
      </w:r>
    </w:p>
    <w:p w14:paraId="4A4D624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The Specialization Advantage:</w:t>
      </w:r>
    </w:p>
    <w:p w14:paraId="15BFB52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 specialize in helping high-achieving women overcome perfectionism and people-pleasing patterns that contribute to anxiety and burnout."</w:t>
      </w:r>
    </w:p>
    <w:p w14:paraId="76965D7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This specificity:</w:t>
      </w:r>
    </w:p>
    <w:p w14:paraId="018C30BE" w14:textId="77777777" w:rsidR="001E23E7" w:rsidRPr="001E23E7" w:rsidRDefault="001E23E7" w:rsidP="001E23E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Attracts ideal clients who immediately identify</w:t>
      </w:r>
    </w:p>
    <w:p w14:paraId="7A369767" w14:textId="77777777" w:rsidR="001E23E7" w:rsidRPr="001E23E7" w:rsidRDefault="001E23E7" w:rsidP="001E23E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Makes referrals easy ("Call Dr. Kim—she's the perfectionism expert")</w:t>
      </w:r>
    </w:p>
    <w:p w14:paraId="1B5B34F8" w14:textId="77777777" w:rsidR="001E23E7" w:rsidRPr="001E23E7" w:rsidRDefault="001E23E7" w:rsidP="001E23E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Allows deep expertise development</w:t>
      </w:r>
    </w:p>
    <w:p w14:paraId="150BD85A" w14:textId="77777777" w:rsidR="001E23E7" w:rsidRPr="001E23E7" w:rsidRDefault="001E23E7" w:rsidP="001E23E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Commands higher fees</w:t>
      </w:r>
    </w:p>
    <w:p w14:paraId="0277A866" w14:textId="77777777" w:rsidR="001E23E7" w:rsidRPr="001E23E7" w:rsidRDefault="001E23E7" w:rsidP="001E23E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Reduces competition (you're not competing with every therapist)</w:t>
      </w:r>
    </w:p>
    <w:p w14:paraId="43841145"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Identifying Your Niche</w:t>
      </w:r>
    </w:p>
    <w:p w14:paraId="3C97511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Method 1: Passion and Personal Connection</w:t>
      </w:r>
    </w:p>
    <w:p w14:paraId="140EEC1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populations or issues light you up clinically?</w:t>
      </w:r>
    </w:p>
    <w:p w14:paraId="1B834D0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w:t>
      </w:r>
      <w:proofErr w:type="gramStart"/>
      <w:r w:rsidRPr="001E23E7">
        <w:rPr>
          <w:rFonts w:ascii="Times New Roman" w:eastAsia="Times New Roman" w:hAnsi="Times New Roman" w:cs="Times New Roman"/>
          <w:i/>
          <w:iCs/>
          <w:kern w:val="0"/>
          <w14:ligatures w14:val="none"/>
        </w:rPr>
        <w:t>After</w:t>
      </w:r>
      <w:proofErr w:type="gramEnd"/>
      <w:r w:rsidRPr="001E23E7">
        <w:rPr>
          <w:rFonts w:ascii="Times New Roman" w:eastAsia="Times New Roman" w:hAnsi="Times New Roman" w:cs="Times New Roman"/>
          <w:i/>
          <w:iCs/>
          <w:kern w:val="0"/>
          <w14:ligatures w14:val="none"/>
        </w:rPr>
        <w:t xml:space="preserve"> my own eating </w:t>
      </w:r>
      <w:proofErr w:type="gramStart"/>
      <w:r w:rsidRPr="001E23E7">
        <w:rPr>
          <w:rFonts w:ascii="Times New Roman" w:eastAsia="Times New Roman" w:hAnsi="Times New Roman" w:cs="Times New Roman"/>
          <w:i/>
          <w:iCs/>
          <w:kern w:val="0"/>
          <w14:ligatures w14:val="none"/>
        </w:rPr>
        <w:t>disorder recovery</w:t>
      </w:r>
      <w:proofErr w:type="gramEnd"/>
      <w:r w:rsidRPr="001E23E7">
        <w:rPr>
          <w:rFonts w:ascii="Times New Roman" w:eastAsia="Times New Roman" w:hAnsi="Times New Roman" w:cs="Times New Roman"/>
          <w:i/>
          <w:iCs/>
          <w:kern w:val="0"/>
          <w14:ligatures w14:val="none"/>
        </w:rPr>
        <w:t xml:space="preserve">, I'm passionate about helping adolescents and young adults develop healthy relationships with food and their bodies. This isn't just clinical work for </w:t>
      </w:r>
      <w:proofErr w:type="gramStart"/>
      <w:r w:rsidRPr="001E23E7">
        <w:rPr>
          <w:rFonts w:ascii="Times New Roman" w:eastAsia="Times New Roman" w:hAnsi="Times New Roman" w:cs="Times New Roman"/>
          <w:i/>
          <w:iCs/>
          <w:kern w:val="0"/>
          <w14:ligatures w14:val="none"/>
        </w:rPr>
        <w:t>me—it's</w:t>
      </w:r>
      <w:proofErr w:type="gramEnd"/>
      <w:r w:rsidRPr="001E23E7">
        <w:rPr>
          <w:rFonts w:ascii="Times New Roman" w:eastAsia="Times New Roman" w:hAnsi="Times New Roman" w:cs="Times New Roman"/>
          <w:i/>
          <w:iCs/>
          <w:kern w:val="0"/>
          <w14:ligatures w14:val="none"/>
        </w:rPr>
        <w:t xml:space="preserve"> personal."</w:t>
      </w:r>
    </w:p>
    <w:p w14:paraId="172EBAE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Method 2: Training and Expertise</w:t>
      </w:r>
    </w:p>
    <w:p w14:paraId="76C4A34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specialized training have you completed?</w:t>
      </w:r>
    </w:p>
    <w:p w14:paraId="70B7DA1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"I've completed the three-year EMDR training program and specialize in complex trauma treatment for adult survivors of childhood abuse."</w:t>
      </w:r>
    </w:p>
    <w:p w14:paraId="583595E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Method 3: Market Gap Analysis</w:t>
      </w:r>
    </w:p>
    <w:p w14:paraId="1AC526D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What's underserved in your area?</w:t>
      </w:r>
    </w:p>
    <w:p w14:paraId="186F26F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"Research showed no providers in my city specializing in postpartum mood disorders despite high demand. I focused there and built a thriving practice within 18 months."</w:t>
      </w:r>
    </w:p>
    <w:p w14:paraId="7B35F7E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Method 4: Demographic or Cultural Specialization</w:t>
      </w:r>
    </w:p>
    <w:p w14:paraId="6073C7D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What specific communities do you understand deeply?</w:t>
      </w:r>
    </w:p>
    <w:p w14:paraId="54C626B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"As a bilingual Latina therapist who immigrated as a child, I specialize in serving first and second-generation immigrant families navigating acculturation stress."</w:t>
      </w:r>
    </w:p>
    <w:p w14:paraId="50C75F3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Niche Examples:</w:t>
      </w:r>
    </w:p>
    <w:p w14:paraId="0B9CB80C" w14:textId="77777777" w:rsidR="001E23E7" w:rsidRPr="001E23E7" w:rsidRDefault="001E23E7" w:rsidP="001E23E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Highly sensitive </w:t>
      </w:r>
      <w:proofErr w:type="gramStart"/>
      <w:r w:rsidRPr="001E23E7">
        <w:rPr>
          <w:rFonts w:ascii="Times New Roman" w:eastAsia="Times New Roman" w:hAnsi="Times New Roman" w:cs="Times New Roman"/>
          <w:kern w:val="0"/>
          <w14:ligatures w14:val="none"/>
        </w:rPr>
        <w:t>persons</w:t>
      </w:r>
      <w:proofErr w:type="gramEnd"/>
      <w:r w:rsidRPr="001E23E7">
        <w:rPr>
          <w:rFonts w:ascii="Times New Roman" w:eastAsia="Times New Roman" w:hAnsi="Times New Roman" w:cs="Times New Roman"/>
          <w:kern w:val="0"/>
          <w14:ligatures w14:val="none"/>
        </w:rPr>
        <w:t xml:space="preserve"> (HSPs)</w:t>
      </w:r>
    </w:p>
    <w:p w14:paraId="164D4987" w14:textId="77777777" w:rsidR="001E23E7" w:rsidRPr="001E23E7" w:rsidRDefault="001E23E7" w:rsidP="001E23E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Adult children of narcissistic parents</w:t>
      </w:r>
    </w:p>
    <w:p w14:paraId="2E0A771E" w14:textId="77777777" w:rsidR="001E23E7" w:rsidRPr="001E23E7" w:rsidRDefault="001E23E7" w:rsidP="001E23E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Physicians and healthcare professionals</w:t>
      </w:r>
    </w:p>
    <w:p w14:paraId="628880C7" w14:textId="77777777" w:rsidR="001E23E7" w:rsidRPr="001E23E7" w:rsidRDefault="001E23E7" w:rsidP="001E23E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Creative professionals (artists, writers, musicians)</w:t>
      </w:r>
    </w:p>
    <w:p w14:paraId="29C14C0E" w14:textId="77777777" w:rsidR="001E23E7" w:rsidRPr="001E23E7" w:rsidRDefault="001E23E7" w:rsidP="001E23E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Tech industry workers</w:t>
      </w:r>
    </w:p>
    <w:p w14:paraId="778F6EED" w14:textId="77777777" w:rsidR="001E23E7" w:rsidRPr="001E23E7" w:rsidRDefault="001E23E7" w:rsidP="001E23E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Athletes (specific sports or performance issues)</w:t>
      </w:r>
    </w:p>
    <w:p w14:paraId="549F82FE" w14:textId="77777777" w:rsidR="001E23E7" w:rsidRPr="001E23E7" w:rsidRDefault="001E23E7" w:rsidP="001E23E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LGBTQ+ adolescents</w:t>
      </w:r>
    </w:p>
    <w:p w14:paraId="06711EB9" w14:textId="77777777" w:rsidR="001E23E7" w:rsidRPr="001E23E7" w:rsidRDefault="001E23E7" w:rsidP="001E23E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Interfaith couples</w:t>
      </w:r>
    </w:p>
    <w:p w14:paraId="3CB44785" w14:textId="77777777" w:rsidR="001E23E7" w:rsidRPr="001E23E7" w:rsidRDefault="001E23E7" w:rsidP="001E23E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Parents of children with autism</w:t>
      </w:r>
    </w:p>
    <w:p w14:paraId="6B288883" w14:textId="77777777" w:rsidR="001E23E7" w:rsidRPr="001E23E7" w:rsidRDefault="001E23E7" w:rsidP="001E23E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Career transitions for professionals over 40</w:t>
      </w:r>
    </w:p>
    <w:p w14:paraId="0D0A099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The "Niche Too Small?" Concern:</w:t>
      </w:r>
    </w:p>
    <w:p w14:paraId="551DE2C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Client: "I'm worried my niche is too narrow. How many highly sensitive creative professionals dealing with perfectionism can there be?"</w:t>
      </w:r>
    </w:p>
    <w:p w14:paraId="7692DE9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Consultant: "Let's do the math. You need about 20-25 ongoing clients for </w:t>
      </w:r>
      <w:proofErr w:type="gramStart"/>
      <w:r w:rsidRPr="001E23E7">
        <w:rPr>
          <w:rFonts w:ascii="Times New Roman" w:eastAsia="Times New Roman" w:hAnsi="Times New Roman" w:cs="Times New Roman"/>
          <w:i/>
          <w:iCs/>
          <w:kern w:val="0"/>
          <w14:ligatures w14:val="none"/>
        </w:rPr>
        <w:t>a full</w:t>
      </w:r>
      <w:proofErr w:type="gramEnd"/>
      <w:r w:rsidRPr="001E23E7">
        <w:rPr>
          <w:rFonts w:ascii="Times New Roman" w:eastAsia="Times New Roman" w:hAnsi="Times New Roman" w:cs="Times New Roman"/>
          <w:i/>
          <w:iCs/>
          <w:kern w:val="0"/>
          <w14:ligatures w14:val="none"/>
        </w:rPr>
        <w:t xml:space="preserve"> practice. In a metro area of 1 million people, let's conservatively estimate 3% are highly sensitive (30,000), 2% are creative professionals (20,000). The overlap might be 2,000 people. Of those, perhaps 10% struggle with perfectionism (200 people). You need 25 clients from a pool of 200—12.5%. That's completely achievable, and this calculation doesn't even include potential telehealth clients from your entire state or beyond."</w:t>
      </w:r>
    </w:p>
    <w:p w14:paraId="7B7213F4"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Brand Development and Positioning</w:t>
      </w:r>
    </w:p>
    <w:p w14:paraId="6274746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Brand</w:t>
      </w:r>
      <w:r w:rsidRPr="001E23E7">
        <w:rPr>
          <w:rFonts w:ascii="Times New Roman" w:eastAsia="Times New Roman" w:hAnsi="Times New Roman" w:cs="Times New Roman"/>
          <w:kern w:val="0"/>
          <w14:ligatures w14:val="none"/>
        </w:rPr>
        <w:t xml:space="preserve"> is not your logo or website colors. Your brand is the emotional experience and perception people have of your practice.</w:t>
      </w:r>
    </w:p>
    <w:p w14:paraId="28A2312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Brand Components:</w:t>
      </w:r>
    </w:p>
    <w:p w14:paraId="7144F65D" w14:textId="77777777" w:rsidR="001E23E7" w:rsidRPr="001E23E7" w:rsidRDefault="001E23E7" w:rsidP="001E23E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Brand Identity:</w:t>
      </w:r>
      <w:r w:rsidRPr="001E23E7">
        <w:rPr>
          <w:rFonts w:ascii="Times New Roman" w:eastAsia="Times New Roman" w:hAnsi="Times New Roman" w:cs="Times New Roman"/>
          <w:kern w:val="0"/>
          <w14:ligatures w14:val="none"/>
        </w:rPr>
        <w:t xml:space="preserve"> What makes you </w:t>
      </w:r>
      <w:proofErr w:type="gramStart"/>
      <w:r w:rsidRPr="001E23E7">
        <w:rPr>
          <w:rFonts w:ascii="Times New Roman" w:eastAsia="Times New Roman" w:hAnsi="Times New Roman" w:cs="Times New Roman"/>
          <w:kern w:val="0"/>
          <w14:ligatures w14:val="none"/>
        </w:rPr>
        <w:t>recognizably you</w:t>
      </w:r>
      <w:proofErr w:type="gramEnd"/>
      <w:r w:rsidRPr="001E23E7">
        <w:rPr>
          <w:rFonts w:ascii="Times New Roman" w:eastAsia="Times New Roman" w:hAnsi="Times New Roman" w:cs="Times New Roman"/>
          <w:kern w:val="0"/>
          <w14:ligatures w14:val="none"/>
        </w:rPr>
        <w:t>?</w:t>
      </w:r>
    </w:p>
    <w:p w14:paraId="7DAC5361" w14:textId="77777777" w:rsidR="001E23E7" w:rsidRPr="001E23E7" w:rsidRDefault="001E23E7" w:rsidP="001E23E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Brand Message:</w:t>
      </w:r>
      <w:r w:rsidRPr="001E23E7">
        <w:rPr>
          <w:rFonts w:ascii="Times New Roman" w:eastAsia="Times New Roman" w:hAnsi="Times New Roman" w:cs="Times New Roman"/>
          <w:kern w:val="0"/>
          <w14:ligatures w14:val="none"/>
        </w:rPr>
        <w:t xml:space="preserve"> What do you stand for and communicate?</w:t>
      </w:r>
    </w:p>
    <w:p w14:paraId="5707AB58" w14:textId="77777777" w:rsidR="001E23E7" w:rsidRPr="001E23E7" w:rsidRDefault="001E23E7" w:rsidP="001E23E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Brand Promise:</w:t>
      </w:r>
      <w:r w:rsidRPr="001E23E7">
        <w:rPr>
          <w:rFonts w:ascii="Times New Roman" w:eastAsia="Times New Roman" w:hAnsi="Times New Roman" w:cs="Times New Roman"/>
          <w:kern w:val="0"/>
          <w14:ligatures w14:val="none"/>
        </w:rPr>
        <w:t xml:space="preserve"> What can clients expect when working with you?</w:t>
      </w:r>
    </w:p>
    <w:p w14:paraId="5C453997" w14:textId="77777777" w:rsidR="001E23E7" w:rsidRPr="001E23E7" w:rsidRDefault="001E23E7" w:rsidP="001E23E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Brand Experience:</w:t>
      </w:r>
      <w:r w:rsidRPr="001E23E7">
        <w:rPr>
          <w:rFonts w:ascii="Times New Roman" w:eastAsia="Times New Roman" w:hAnsi="Times New Roman" w:cs="Times New Roman"/>
          <w:kern w:val="0"/>
          <w14:ligatures w14:val="none"/>
        </w:rPr>
        <w:t xml:space="preserve"> How do clients feel throughout their journey with you?</w:t>
      </w:r>
    </w:p>
    <w:p w14:paraId="66BF41E6"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Developing Your Unique Value Proposition (UVP)</w:t>
      </w:r>
    </w:p>
    <w:p w14:paraId="525011E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Your </w:t>
      </w:r>
      <w:r w:rsidRPr="001E23E7">
        <w:rPr>
          <w:rFonts w:ascii="Times New Roman" w:eastAsia="Times New Roman" w:hAnsi="Times New Roman" w:cs="Times New Roman"/>
          <w:b/>
          <w:bCs/>
          <w:kern w:val="0"/>
          <w14:ligatures w14:val="none"/>
        </w:rPr>
        <w:t>Unique Value Proposition</w:t>
      </w:r>
      <w:r w:rsidRPr="001E23E7">
        <w:rPr>
          <w:rFonts w:ascii="Times New Roman" w:eastAsia="Times New Roman" w:hAnsi="Times New Roman" w:cs="Times New Roman"/>
          <w:kern w:val="0"/>
          <w14:ligatures w14:val="none"/>
        </w:rPr>
        <w:t xml:space="preserve"> answers: "Why should someone choose you over other therapists?"</w:t>
      </w:r>
    </w:p>
    <w:p w14:paraId="64CBED1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UVP Formula:</w:t>
      </w:r>
    </w:p>
    <w:p w14:paraId="7E525B5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 help [specific ideal client] overcome [specific problem] so they can [desired outcome] using [unique approach/method].</w:t>
      </w:r>
    </w:p>
    <w:p w14:paraId="38874BA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Examples:</w:t>
      </w:r>
    </w:p>
    <w:p w14:paraId="396F573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 help high-achieving professionals overcome imposter syndrome and self-doubt so they can lead with confidence using a combination of EMDR and Internal Family Systems therapy."</w:t>
      </w:r>
    </w:p>
    <w:p w14:paraId="7F7175E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 help couples on the brink of divorce rebuild emotional connection and trust so they can create the marriage they've always wanted using Gottman Method Couples Therapy."</w:t>
      </w:r>
    </w:p>
    <w:p w14:paraId="3EC4FD1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 help adults with ADHD develop systems and strategies to manage overwhelm so they can thrive personally and professionally using evidence-based ADHD coaching integrated with therapy."</w:t>
      </w:r>
    </w:p>
    <w:p w14:paraId="262EB4B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Exercise: Crafting Your UVP</w:t>
      </w:r>
    </w:p>
    <w:p w14:paraId="68D7F4B9" w14:textId="77777777" w:rsidR="001E23E7" w:rsidRPr="001E23E7" w:rsidRDefault="001E23E7" w:rsidP="001E23E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Who is your ideal client? (Be specific)</w:t>
      </w:r>
    </w:p>
    <w:p w14:paraId="3FD43D0A" w14:textId="77777777" w:rsidR="001E23E7" w:rsidRPr="001E23E7" w:rsidRDefault="001E23E7" w:rsidP="001E23E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problem do you solve for them?</w:t>
      </w:r>
    </w:p>
    <w:p w14:paraId="4C368EAF" w14:textId="77777777" w:rsidR="001E23E7" w:rsidRPr="001E23E7" w:rsidRDefault="001E23E7" w:rsidP="001E23E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transformation or outcome do you help them achieve?</w:t>
      </w:r>
    </w:p>
    <w:p w14:paraId="640CB88C" w14:textId="77777777" w:rsidR="001E23E7" w:rsidRPr="001E23E7" w:rsidRDefault="001E23E7" w:rsidP="001E23E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makes your approach unique or effective?</w:t>
      </w:r>
    </w:p>
    <w:p w14:paraId="5710BF0E"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Website Development and Online Presence</w:t>
      </w:r>
    </w:p>
    <w:p w14:paraId="387E610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Your website is often the first impression potential clients have of your practice. It serves multiple functions:</w:t>
      </w:r>
    </w:p>
    <w:p w14:paraId="635CA3A1" w14:textId="77777777" w:rsidR="001E23E7" w:rsidRPr="001E23E7" w:rsidRDefault="001E23E7" w:rsidP="001E23E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Establishes credibility</w:t>
      </w:r>
    </w:p>
    <w:p w14:paraId="73FE34C5" w14:textId="77777777" w:rsidR="001E23E7" w:rsidRPr="001E23E7" w:rsidRDefault="001E23E7" w:rsidP="001E23E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t>Explains</w:t>
      </w:r>
      <w:proofErr w:type="gramEnd"/>
      <w:r w:rsidRPr="001E23E7">
        <w:rPr>
          <w:rFonts w:ascii="Times New Roman" w:eastAsia="Times New Roman" w:hAnsi="Times New Roman" w:cs="Times New Roman"/>
          <w:kern w:val="0"/>
          <w14:ligatures w14:val="none"/>
        </w:rPr>
        <w:t xml:space="preserve"> who you help and how</w:t>
      </w:r>
    </w:p>
    <w:p w14:paraId="7A3B6F3C" w14:textId="77777777" w:rsidR="001E23E7" w:rsidRPr="001E23E7" w:rsidRDefault="001E23E7" w:rsidP="001E23E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Answers common questions</w:t>
      </w:r>
    </w:p>
    <w:p w14:paraId="552752CC" w14:textId="77777777" w:rsidR="001E23E7" w:rsidRPr="001E23E7" w:rsidRDefault="001E23E7" w:rsidP="001E23E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t>Facilitates</w:t>
      </w:r>
      <w:proofErr w:type="gramEnd"/>
      <w:r w:rsidRPr="001E23E7">
        <w:rPr>
          <w:rFonts w:ascii="Times New Roman" w:eastAsia="Times New Roman" w:hAnsi="Times New Roman" w:cs="Times New Roman"/>
          <w:kern w:val="0"/>
          <w14:ligatures w14:val="none"/>
        </w:rPr>
        <w:t xml:space="preserve"> contact</w:t>
      </w:r>
    </w:p>
    <w:p w14:paraId="60A03BA4" w14:textId="77777777" w:rsidR="001E23E7" w:rsidRPr="001E23E7" w:rsidRDefault="001E23E7" w:rsidP="001E23E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Reflects your brand</w:t>
      </w:r>
    </w:p>
    <w:p w14:paraId="7E1CF31E"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Essential Website Pages</w:t>
      </w:r>
    </w:p>
    <w:p w14:paraId="37A7BF5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Home Page:</w:t>
      </w:r>
    </w:p>
    <w:p w14:paraId="3964F0D5" w14:textId="77777777" w:rsidR="001E23E7" w:rsidRPr="001E23E7" w:rsidRDefault="001E23E7" w:rsidP="001E23E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Clear headline stating who you help</w:t>
      </w:r>
    </w:p>
    <w:p w14:paraId="7077EEFF" w14:textId="77777777" w:rsidR="001E23E7" w:rsidRPr="001E23E7" w:rsidRDefault="001E23E7" w:rsidP="001E23E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photo of you</w:t>
      </w:r>
    </w:p>
    <w:p w14:paraId="4418A1C0" w14:textId="77777777" w:rsidR="001E23E7" w:rsidRPr="001E23E7" w:rsidRDefault="001E23E7" w:rsidP="001E23E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Brief introduction (2-3 paragraphs)</w:t>
      </w:r>
    </w:p>
    <w:p w14:paraId="000218FF" w14:textId="77777777" w:rsidR="001E23E7" w:rsidRPr="001E23E7" w:rsidRDefault="001E23E7" w:rsidP="001E23E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Call to action (schedule consultation, contact form)</w:t>
      </w:r>
    </w:p>
    <w:p w14:paraId="6B85A4BC" w14:textId="77777777" w:rsidR="001E23E7" w:rsidRPr="001E23E7" w:rsidRDefault="001E23E7" w:rsidP="001E23E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Navigation to other pages</w:t>
      </w:r>
    </w:p>
    <w:p w14:paraId="010D9FB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Example Homepage Headline: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"Reclaim Your Life from OCD: Evidence-Based Treatment for Adults in Austin"</w:t>
      </w:r>
    </w:p>
    <w:p w14:paraId="02B3C6A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About Page:</w:t>
      </w:r>
    </w:p>
    <w:p w14:paraId="45D9CD57" w14:textId="77777777" w:rsidR="001E23E7" w:rsidRPr="001E23E7" w:rsidRDefault="001E23E7" w:rsidP="001E23E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Your story and why you do this work</w:t>
      </w:r>
    </w:p>
    <w:p w14:paraId="4FA7568F" w14:textId="77777777" w:rsidR="001E23E7" w:rsidRPr="001E23E7" w:rsidRDefault="001E23E7" w:rsidP="001E23E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qualifications</w:t>
      </w:r>
    </w:p>
    <w:p w14:paraId="61B09645" w14:textId="77777777" w:rsidR="001E23E7" w:rsidRPr="001E23E7" w:rsidRDefault="001E23E7" w:rsidP="001E23E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Theoretical orientation and approach</w:t>
      </w:r>
    </w:p>
    <w:p w14:paraId="4E81CB9A" w14:textId="77777777" w:rsidR="001E23E7" w:rsidRPr="001E23E7" w:rsidRDefault="001E23E7" w:rsidP="001E23E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Personal touches that build connection</w:t>
      </w:r>
    </w:p>
    <w:p w14:paraId="646CBA6B" w14:textId="77777777" w:rsidR="001E23E7" w:rsidRPr="001E23E7" w:rsidRDefault="001E23E7" w:rsidP="001E23E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Not a CV—focus on connection, not credentials</w:t>
      </w:r>
    </w:p>
    <w:p w14:paraId="3A38952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About Section:</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"I understand OCD from both professional training and personal experience—my brother's decade-long struggle with contamination OCD showed me the devastating impact of this condition and the transformative power of proper treatment. After completing specialized training in Exposure and Response Prevention (ERP) at the OCD Institute, I've dedicated my practice to helping adults reclaim their lives from OCD's grip. I believe you are not your OCD, and recovery is not just </w:t>
      </w:r>
      <w:proofErr w:type="gramStart"/>
      <w:r w:rsidRPr="001E23E7">
        <w:rPr>
          <w:rFonts w:ascii="Times New Roman" w:eastAsia="Times New Roman" w:hAnsi="Times New Roman" w:cs="Times New Roman"/>
          <w:i/>
          <w:iCs/>
          <w:kern w:val="0"/>
          <w14:ligatures w14:val="none"/>
        </w:rPr>
        <w:t>possible—</w:t>
      </w:r>
      <w:proofErr w:type="gramEnd"/>
      <w:r w:rsidRPr="001E23E7">
        <w:rPr>
          <w:rFonts w:ascii="Times New Roman" w:eastAsia="Times New Roman" w:hAnsi="Times New Roman" w:cs="Times New Roman"/>
          <w:i/>
          <w:iCs/>
          <w:kern w:val="0"/>
          <w14:ligatures w14:val="none"/>
        </w:rPr>
        <w:t>it's probable with the right treatment."</w:t>
      </w:r>
    </w:p>
    <w:p w14:paraId="27BEE3C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Services Page:</w:t>
      </w:r>
    </w:p>
    <w:p w14:paraId="6135A86D" w14:textId="77777777" w:rsidR="001E23E7" w:rsidRPr="001E23E7" w:rsidRDefault="001E23E7" w:rsidP="001E23E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Detailed description of what you offer</w:t>
      </w:r>
    </w:p>
    <w:p w14:paraId="628B5AF3" w14:textId="77777777" w:rsidR="001E23E7" w:rsidRPr="001E23E7" w:rsidRDefault="001E23E7" w:rsidP="001E23E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Who it's for</w:t>
      </w:r>
    </w:p>
    <w:p w14:paraId="172D1810" w14:textId="77777777" w:rsidR="001E23E7" w:rsidRPr="001E23E7" w:rsidRDefault="001E23E7" w:rsidP="001E23E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clients can expect</w:t>
      </w:r>
    </w:p>
    <w:p w14:paraId="3800D3FD" w14:textId="77777777" w:rsidR="001E23E7" w:rsidRPr="001E23E7" w:rsidRDefault="001E23E7" w:rsidP="001E23E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Format (in-person, telehealth, or both)</w:t>
      </w:r>
    </w:p>
    <w:p w14:paraId="12D150E7" w14:textId="77777777" w:rsidR="001E23E7" w:rsidRPr="001E23E7" w:rsidRDefault="001E23E7" w:rsidP="001E23E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Session length and frequency</w:t>
      </w:r>
    </w:p>
    <w:p w14:paraId="0319660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FAQ Page:</w:t>
      </w:r>
    </w:p>
    <w:p w14:paraId="006C6959" w14:textId="77777777" w:rsidR="001E23E7" w:rsidRPr="001E23E7" w:rsidRDefault="001E23E7" w:rsidP="001E23E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Fee and payment information</w:t>
      </w:r>
    </w:p>
    <w:p w14:paraId="5A123B66" w14:textId="77777777" w:rsidR="001E23E7" w:rsidRPr="001E23E7" w:rsidRDefault="001E23E7" w:rsidP="001E23E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Insurance questions</w:t>
      </w:r>
    </w:p>
    <w:p w14:paraId="087D8E25" w14:textId="77777777" w:rsidR="001E23E7" w:rsidRPr="001E23E7" w:rsidRDefault="001E23E7" w:rsidP="001E23E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Cancellation policy</w:t>
      </w:r>
    </w:p>
    <w:p w14:paraId="53C2DCDC" w14:textId="77777777" w:rsidR="001E23E7" w:rsidRPr="001E23E7" w:rsidRDefault="001E23E7" w:rsidP="001E23E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to expect in first session</w:t>
      </w:r>
    </w:p>
    <w:p w14:paraId="759FBF55" w14:textId="77777777" w:rsidR="001E23E7" w:rsidRPr="001E23E7" w:rsidRDefault="001E23E7" w:rsidP="001E23E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Practical details (location, parking, etc.)</w:t>
      </w:r>
    </w:p>
    <w:p w14:paraId="0C7C10C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Contact Page:</w:t>
      </w:r>
    </w:p>
    <w:p w14:paraId="0E9D31C3" w14:textId="77777777" w:rsidR="001E23E7" w:rsidRPr="001E23E7" w:rsidRDefault="001E23E7" w:rsidP="001E23E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Phone number</w:t>
      </w:r>
    </w:p>
    <w:p w14:paraId="3F8ABC8A" w14:textId="77777777" w:rsidR="001E23E7" w:rsidRPr="001E23E7" w:rsidRDefault="001E23E7" w:rsidP="001E23E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Email</w:t>
      </w:r>
    </w:p>
    <w:p w14:paraId="486FC489" w14:textId="77777777" w:rsidR="001E23E7" w:rsidRPr="001E23E7" w:rsidRDefault="001E23E7" w:rsidP="001E23E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Contact form</w:t>
      </w:r>
    </w:p>
    <w:p w14:paraId="02D3A3C6" w14:textId="77777777" w:rsidR="001E23E7" w:rsidRPr="001E23E7" w:rsidRDefault="001E23E7" w:rsidP="001E23E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Office location (if seeing clients in-person)</w:t>
      </w:r>
    </w:p>
    <w:p w14:paraId="0C3E9AE8" w14:textId="77777777" w:rsidR="001E23E7" w:rsidRPr="001E23E7" w:rsidRDefault="001E23E7" w:rsidP="001E23E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Response time expectations</w:t>
      </w:r>
    </w:p>
    <w:p w14:paraId="58C95DB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Blog (Optional but Valuable):</w:t>
      </w:r>
    </w:p>
    <w:p w14:paraId="401C54F7" w14:textId="77777777" w:rsidR="001E23E7" w:rsidRPr="001E23E7" w:rsidRDefault="001E23E7" w:rsidP="001E23E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Demonstrates expertise</w:t>
      </w:r>
    </w:p>
    <w:p w14:paraId="19F45416" w14:textId="77777777" w:rsidR="001E23E7" w:rsidRPr="001E23E7" w:rsidRDefault="001E23E7" w:rsidP="001E23E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Improves SEO (search engine optimization)</w:t>
      </w:r>
    </w:p>
    <w:p w14:paraId="4D4A86FD" w14:textId="77777777" w:rsidR="001E23E7" w:rsidRPr="001E23E7" w:rsidRDefault="001E23E7" w:rsidP="001E23E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Provides value to website visitors</w:t>
      </w:r>
    </w:p>
    <w:p w14:paraId="3F297E30" w14:textId="77777777" w:rsidR="001E23E7" w:rsidRPr="001E23E7" w:rsidRDefault="001E23E7" w:rsidP="001E23E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Establishes thought leadership</w:t>
      </w:r>
    </w:p>
    <w:p w14:paraId="35DACEF4"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Website Best Practices</w:t>
      </w:r>
    </w:p>
    <w:p w14:paraId="2642467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Mobile Optimization:</w:t>
      </w:r>
    </w:p>
    <w:p w14:paraId="57967602" w14:textId="77777777" w:rsidR="001E23E7" w:rsidRPr="001E23E7" w:rsidRDefault="001E23E7" w:rsidP="001E23E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60% of website traffic is mobile</w:t>
      </w:r>
    </w:p>
    <w:p w14:paraId="423A13B4" w14:textId="77777777" w:rsidR="001E23E7" w:rsidRPr="001E23E7" w:rsidRDefault="001E23E7" w:rsidP="001E23E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Must look good and function on phones/tablets</w:t>
      </w:r>
    </w:p>
    <w:p w14:paraId="4912A639" w14:textId="77777777" w:rsidR="001E23E7" w:rsidRPr="001E23E7" w:rsidRDefault="001E23E7" w:rsidP="001E23E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Test on multiple devices</w:t>
      </w:r>
    </w:p>
    <w:p w14:paraId="6B7FBDA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Loading Speed:</w:t>
      </w:r>
    </w:p>
    <w:p w14:paraId="1E9AE365" w14:textId="77777777" w:rsidR="001E23E7" w:rsidRPr="001E23E7" w:rsidRDefault="001E23E7" w:rsidP="001E23E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Slow sites lose visitors</w:t>
      </w:r>
    </w:p>
    <w:p w14:paraId="371250C4" w14:textId="77777777" w:rsidR="001E23E7" w:rsidRPr="001E23E7" w:rsidRDefault="001E23E7" w:rsidP="001E23E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Compress images</w:t>
      </w:r>
    </w:p>
    <w:p w14:paraId="54B13616" w14:textId="77777777" w:rsidR="001E23E7" w:rsidRPr="001E23E7" w:rsidRDefault="001E23E7" w:rsidP="001E23E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Choose quality hosting</w:t>
      </w:r>
    </w:p>
    <w:p w14:paraId="2D74BD64" w14:textId="77777777" w:rsidR="001E23E7" w:rsidRPr="001E23E7" w:rsidRDefault="001E23E7" w:rsidP="001E23E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Avoid excessive plugins</w:t>
      </w:r>
    </w:p>
    <w:p w14:paraId="72925F2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Clear Navigation:</w:t>
      </w:r>
    </w:p>
    <w:p w14:paraId="7459FD83" w14:textId="77777777" w:rsidR="001E23E7" w:rsidRPr="001E23E7" w:rsidRDefault="001E23E7" w:rsidP="001E23E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Simple, intuitive menu</w:t>
      </w:r>
    </w:p>
    <w:p w14:paraId="3B5F8566" w14:textId="77777777" w:rsidR="001E23E7" w:rsidRPr="001E23E7" w:rsidRDefault="001E23E7" w:rsidP="001E23E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Don't hide important information</w:t>
      </w:r>
    </w:p>
    <w:p w14:paraId="5A8D68CE" w14:textId="77777777" w:rsidR="001E23E7" w:rsidRPr="001E23E7" w:rsidRDefault="001E23E7" w:rsidP="001E23E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Maximum 7 menu items</w:t>
      </w:r>
    </w:p>
    <w:p w14:paraId="7DFA7D0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Professional Photography:</w:t>
      </w:r>
    </w:p>
    <w:p w14:paraId="0D9A64DC" w14:textId="77777777" w:rsidR="001E23E7" w:rsidRPr="001E23E7" w:rsidRDefault="001E23E7" w:rsidP="001E23E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Invest in professional photos</w:t>
      </w:r>
    </w:p>
    <w:p w14:paraId="771C0923" w14:textId="77777777" w:rsidR="001E23E7" w:rsidRPr="001E23E7" w:rsidRDefault="001E23E7" w:rsidP="001E23E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Welcoming, approachable expression</w:t>
      </w:r>
    </w:p>
    <w:p w14:paraId="09976CEB" w14:textId="77777777" w:rsidR="001E23E7" w:rsidRPr="001E23E7" w:rsidRDefault="001E23E7" w:rsidP="001E23E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but not overly formal</w:t>
      </w:r>
    </w:p>
    <w:p w14:paraId="113A27C0" w14:textId="77777777" w:rsidR="001E23E7" w:rsidRPr="001E23E7" w:rsidRDefault="001E23E7" w:rsidP="001E23E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Authentic to your personality</w:t>
      </w:r>
    </w:p>
    <w:p w14:paraId="7F13A2F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HIPAA Considerations:</w:t>
      </w:r>
    </w:p>
    <w:p w14:paraId="2F5F38F1" w14:textId="77777777" w:rsidR="001E23E7" w:rsidRPr="001E23E7" w:rsidRDefault="001E23E7" w:rsidP="001E23E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Encrypted contact forms</w:t>
      </w:r>
    </w:p>
    <w:p w14:paraId="73184858" w14:textId="77777777" w:rsidR="001E23E7" w:rsidRPr="001E23E7" w:rsidRDefault="001E23E7" w:rsidP="001E23E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Secure hosting</w:t>
      </w:r>
    </w:p>
    <w:p w14:paraId="059C4D29" w14:textId="77777777" w:rsidR="001E23E7" w:rsidRPr="001E23E7" w:rsidRDefault="001E23E7" w:rsidP="001E23E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Privacy policy</w:t>
      </w:r>
    </w:p>
    <w:p w14:paraId="5848D4AA" w14:textId="77777777" w:rsidR="001E23E7" w:rsidRPr="001E23E7" w:rsidRDefault="001E23E7" w:rsidP="001E23E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Disclaimer about email/form security</w:t>
      </w:r>
    </w:p>
    <w:p w14:paraId="7D13757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SEO (Search Engine Optimization):</w:t>
      </w:r>
    </w:p>
    <w:p w14:paraId="6E8F46A6" w14:textId="77777777" w:rsidR="001E23E7" w:rsidRPr="001E23E7" w:rsidRDefault="001E23E7" w:rsidP="001E23E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Use location-specific keywords ("anxiety therapist Austin")</w:t>
      </w:r>
    </w:p>
    <w:p w14:paraId="09965375" w14:textId="77777777" w:rsidR="001E23E7" w:rsidRPr="001E23E7" w:rsidRDefault="001E23E7" w:rsidP="001E23E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Include specialty keywords ("EMDR," "couples counseling")</w:t>
      </w:r>
    </w:p>
    <w:p w14:paraId="670C5A70" w14:textId="77777777" w:rsidR="001E23E7" w:rsidRPr="001E23E7" w:rsidRDefault="001E23E7" w:rsidP="001E23E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Alt text for images</w:t>
      </w:r>
    </w:p>
    <w:p w14:paraId="5FF65799" w14:textId="77777777" w:rsidR="001E23E7" w:rsidRPr="001E23E7" w:rsidRDefault="001E23E7" w:rsidP="001E23E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Mobile-friendly</w:t>
      </w:r>
    </w:p>
    <w:p w14:paraId="088B6B6B" w14:textId="77777777" w:rsidR="001E23E7" w:rsidRPr="001E23E7" w:rsidRDefault="001E23E7" w:rsidP="001E23E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Fast loading</w:t>
      </w:r>
    </w:p>
    <w:p w14:paraId="67A48B63" w14:textId="77777777" w:rsidR="001E23E7" w:rsidRPr="001E23E7" w:rsidRDefault="001E23E7" w:rsidP="001E23E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Quality content</w:t>
      </w:r>
    </w:p>
    <w:p w14:paraId="2E84328D"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Online Directories and Listings</w:t>
      </w:r>
    </w:p>
    <w:p w14:paraId="2094200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Psychology Today:</w:t>
      </w:r>
    </w:p>
    <w:p w14:paraId="6D9E1126" w14:textId="77777777" w:rsidR="001E23E7" w:rsidRPr="001E23E7" w:rsidRDefault="001E23E7" w:rsidP="001E23E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Most popular therapist directory</w:t>
      </w:r>
    </w:p>
    <w:p w14:paraId="6404BFC3" w14:textId="77777777" w:rsidR="001E23E7" w:rsidRPr="001E23E7" w:rsidRDefault="001E23E7" w:rsidP="001E23E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$29.95/month per profile</w:t>
      </w:r>
    </w:p>
    <w:p w14:paraId="253D777B" w14:textId="77777777" w:rsidR="001E23E7" w:rsidRPr="001E23E7" w:rsidRDefault="001E23E7" w:rsidP="001E23E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High quality referrals</w:t>
      </w:r>
    </w:p>
    <w:p w14:paraId="421D62C7" w14:textId="77777777" w:rsidR="001E23E7" w:rsidRPr="001E23E7" w:rsidRDefault="001E23E7" w:rsidP="001E23E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Ideal client filtering</w:t>
      </w:r>
    </w:p>
    <w:p w14:paraId="7C6355DD" w14:textId="77777777" w:rsidR="001E23E7" w:rsidRPr="001E23E7" w:rsidRDefault="001E23E7" w:rsidP="001E23E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Essential for most practices</w:t>
      </w:r>
    </w:p>
    <w:p w14:paraId="09E1FCD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Profile Optimization:</w:t>
      </w:r>
    </w:p>
    <w:p w14:paraId="3DAE949C" w14:textId="77777777" w:rsidR="001E23E7" w:rsidRPr="001E23E7" w:rsidRDefault="001E23E7" w:rsidP="001E23E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photo (smiling, approachable)</w:t>
      </w:r>
    </w:p>
    <w:p w14:paraId="6D87F4D8" w14:textId="77777777" w:rsidR="001E23E7" w:rsidRPr="001E23E7" w:rsidRDefault="001E23E7" w:rsidP="001E23E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Specific headline (not "I work with anxiety and depression")</w:t>
      </w:r>
    </w:p>
    <w:p w14:paraId="13C8E9F3" w14:textId="77777777" w:rsidR="001E23E7" w:rsidRPr="001E23E7" w:rsidRDefault="001E23E7" w:rsidP="001E23E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Detailed specialties section</w:t>
      </w:r>
    </w:p>
    <w:p w14:paraId="1DC3BCE9" w14:textId="77777777" w:rsidR="001E23E7" w:rsidRPr="001E23E7" w:rsidRDefault="001E23E7" w:rsidP="001E23E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Issues you treat (check specific boxes)</w:t>
      </w:r>
    </w:p>
    <w:p w14:paraId="793301DF" w14:textId="77777777" w:rsidR="001E23E7" w:rsidRPr="001E23E7" w:rsidRDefault="001E23E7" w:rsidP="001E23E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Complete all fields</w:t>
      </w:r>
    </w:p>
    <w:p w14:paraId="34DBAFF0" w14:textId="77777777" w:rsidR="001E23E7" w:rsidRPr="001E23E7" w:rsidRDefault="001E23E7" w:rsidP="001E23E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Video introduction (if possible)</w:t>
      </w:r>
    </w:p>
    <w:p w14:paraId="6AF961A0" w14:textId="77777777" w:rsidR="001E23E7" w:rsidRPr="001E23E7" w:rsidRDefault="001E23E7" w:rsidP="001E23E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testimonials</w:t>
      </w:r>
    </w:p>
    <w:p w14:paraId="7C23365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Psychology Today Headline: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"EMDR Trauma Therapy for Women Healing from Narcissistic Abuse"</w:t>
      </w:r>
    </w:p>
    <w:p w14:paraId="6DE9050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Other Valuable Directories:</w:t>
      </w:r>
    </w:p>
    <w:p w14:paraId="1F726111" w14:textId="77777777" w:rsidR="001E23E7" w:rsidRPr="001E23E7" w:rsidRDefault="001E23E7" w:rsidP="001E23E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Therapy Den</w:t>
      </w:r>
      <w:r w:rsidRPr="001E23E7">
        <w:rPr>
          <w:rFonts w:ascii="Times New Roman" w:eastAsia="Times New Roman" w:hAnsi="Times New Roman" w:cs="Times New Roman"/>
          <w:kern w:val="0"/>
          <w14:ligatures w14:val="none"/>
        </w:rPr>
        <w:t xml:space="preserve"> ($19.95/month): Inclusive, social justice-focused</w:t>
      </w:r>
    </w:p>
    <w:p w14:paraId="02029156" w14:textId="77777777" w:rsidR="001E23E7" w:rsidRPr="001E23E7" w:rsidRDefault="001E23E7" w:rsidP="001E23E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23E7">
        <w:rPr>
          <w:rFonts w:ascii="Times New Roman" w:eastAsia="Times New Roman" w:hAnsi="Times New Roman" w:cs="Times New Roman"/>
          <w:b/>
          <w:bCs/>
          <w:kern w:val="0"/>
          <w14:ligatures w14:val="none"/>
        </w:rPr>
        <w:t>GoodTherapy</w:t>
      </w:r>
      <w:proofErr w:type="spellEnd"/>
      <w:r w:rsidRPr="001E23E7">
        <w:rPr>
          <w:rFonts w:ascii="Times New Roman" w:eastAsia="Times New Roman" w:hAnsi="Times New Roman" w:cs="Times New Roman"/>
          <w:kern w:val="0"/>
          <w14:ligatures w14:val="none"/>
        </w:rPr>
        <w:t xml:space="preserve"> ($49.95/month): High visibility</w:t>
      </w:r>
    </w:p>
    <w:p w14:paraId="378E40A6" w14:textId="77777777" w:rsidR="001E23E7" w:rsidRPr="001E23E7" w:rsidRDefault="001E23E7" w:rsidP="001E23E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Alma</w:t>
      </w:r>
      <w:r w:rsidRPr="001E23E7">
        <w:rPr>
          <w:rFonts w:ascii="Times New Roman" w:eastAsia="Times New Roman" w:hAnsi="Times New Roman" w:cs="Times New Roman"/>
          <w:kern w:val="0"/>
          <w14:ligatures w14:val="none"/>
        </w:rPr>
        <w:t xml:space="preserve"> (free): Insurance credentialing support</w:t>
      </w:r>
    </w:p>
    <w:p w14:paraId="6752E0D1" w14:textId="77777777" w:rsidR="001E23E7" w:rsidRPr="001E23E7" w:rsidRDefault="001E23E7" w:rsidP="001E23E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Headway</w:t>
      </w:r>
      <w:r w:rsidRPr="001E23E7">
        <w:rPr>
          <w:rFonts w:ascii="Times New Roman" w:eastAsia="Times New Roman" w:hAnsi="Times New Roman" w:cs="Times New Roman"/>
          <w:kern w:val="0"/>
          <w14:ligatures w14:val="none"/>
        </w:rPr>
        <w:t xml:space="preserve"> (free): Accepts insurance, handles billing</w:t>
      </w:r>
    </w:p>
    <w:p w14:paraId="7187B1D3" w14:textId="77777777" w:rsidR="001E23E7" w:rsidRPr="001E23E7" w:rsidRDefault="001E23E7" w:rsidP="001E23E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23E7">
        <w:rPr>
          <w:rFonts w:ascii="Times New Roman" w:eastAsia="Times New Roman" w:hAnsi="Times New Roman" w:cs="Times New Roman"/>
          <w:b/>
          <w:bCs/>
          <w:kern w:val="0"/>
          <w14:ligatures w14:val="none"/>
        </w:rPr>
        <w:t>Zocdoc</w:t>
      </w:r>
      <w:proofErr w:type="spellEnd"/>
      <w:r w:rsidRPr="001E23E7">
        <w:rPr>
          <w:rFonts w:ascii="Times New Roman" w:eastAsia="Times New Roman" w:hAnsi="Times New Roman" w:cs="Times New Roman"/>
          <w:kern w:val="0"/>
          <w14:ligatures w14:val="none"/>
        </w:rPr>
        <w:t xml:space="preserve"> (varies): Appointment booking platform</w:t>
      </w:r>
    </w:p>
    <w:p w14:paraId="7DBDEE2D" w14:textId="77777777" w:rsidR="001E23E7" w:rsidRPr="001E23E7" w:rsidRDefault="001E23E7" w:rsidP="001E23E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Psychology Today (for Psychiatrists)</w:t>
      </w:r>
    </w:p>
    <w:p w14:paraId="7A671E5E" w14:textId="77777777" w:rsidR="001E23E7" w:rsidRPr="001E23E7" w:rsidRDefault="001E23E7" w:rsidP="001E23E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EMDRIA (EMDR-specific)</w:t>
      </w:r>
    </w:p>
    <w:p w14:paraId="6104FD40" w14:textId="77777777" w:rsidR="001E23E7" w:rsidRPr="001E23E7" w:rsidRDefault="001E23E7" w:rsidP="001E23E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ADAA (anxiety specialists)</w:t>
      </w:r>
    </w:p>
    <w:p w14:paraId="177458E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Google Business Profile:</w:t>
      </w:r>
    </w:p>
    <w:p w14:paraId="6582F818" w14:textId="77777777" w:rsidR="001E23E7" w:rsidRPr="001E23E7" w:rsidRDefault="001E23E7" w:rsidP="001E23E7">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FREE and essential</w:t>
      </w:r>
    </w:p>
    <w:p w14:paraId="6C74A5AE" w14:textId="77777777" w:rsidR="001E23E7" w:rsidRPr="001E23E7" w:rsidRDefault="001E23E7" w:rsidP="001E23E7">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Appears in Google Maps</w:t>
      </w:r>
    </w:p>
    <w:p w14:paraId="5204F2CE" w14:textId="77777777" w:rsidR="001E23E7" w:rsidRPr="001E23E7" w:rsidRDefault="001E23E7" w:rsidP="001E23E7">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Shows up in local searches</w:t>
      </w:r>
    </w:p>
    <w:p w14:paraId="22E3A693" w14:textId="77777777" w:rsidR="001E23E7" w:rsidRPr="001E23E7" w:rsidRDefault="001E23E7" w:rsidP="001E23E7">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Allows reviews</w:t>
      </w:r>
    </w:p>
    <w:p w14:paraId="127A11CC" w14:textId="77777777" w:rsidR="001E23E7" w:rsidRPr="001E23E7" w:rsidRDefault="001E23E7" w:rsidP="001E23E7">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Provides practice info</w:t>
      </w:r>
    </w:p>
    <w:p w14:paraId="7009820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Optimization Tips:</w:t>
      </w:r>
    </w:p>
    <w:p w14:paraId="37CDDB86" w14:textId="77777777" w:rsidR="001E23E7" w:rsidRPr="001E23E7" w:rsidRDefault="001E23E7" w:rsidP="001E23E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Complete all sections</w:t>
      </w:r>
    </w:p>
    <w:p w14:paraId="6F6B781F" w14:textId="77777777" w:rsidR="001E23E7" w:rsidRPr="001E23E7" w:rsidRDefault="001E23E7" w:rsidP="001E23E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Choose accurate categories</w:t>
      </w:r>
    </w:p>
    <w:p w14:paraId="08EC324E" w14:textId="77777777" w:rsidR="001E23E7" w:rsidRPr="001E23E7" w:rsidRDefault="001E23E7" w:rsidP="001E23E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Add photos</w:t>
      </w:r>
    </w:p>
    <w:p w14:paraId="68528352" w14:textId="77777777" w:rsidR="001E23E7" w:rsidRPr="001E23E7" w:rsidRDefault="001E23E7" w:rsidP="001E23E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Post regular updates</w:t>
      </w:r>
    </w:p>
    <w:p w14:paraId="4084C857" w14:textId="77777777" w:rsidR="001E23E7" w:rsidRPr="001E23E7" w:rsidRDefault="001E23E7" w:rsidP="001E23E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Respond to reviews</w:t>
      </w:r>
    </w:p>
    <w:p w14:paraId="41068C7E" w14:textId="77777777" w:rsidR="001E23E7" w:rsidRPr="001E23E7" w:rsidRDefault="001E23E7" w:rsidP="001E23E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Keep hours current</w:t>
      </w:r>
    </w:p>
    <w:p w14:paraId="3348A447"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Content Marketing and Thought Leadership</w:t>
      </w:r>
    </w:p>
    <w:p w14:paraId="04D2FDD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Content marketing</w:t>
      </w:r>
      <w:r w:rsidRPr="001E23E7">
        <w:rPr>
          <w:rFonts w:ascii="Times New Roman" w:eastAsia="Times New Roman" w:hAnsi="Times New Roman" w:cs="Times New Roman"/>
          <w:kern w:val="0"/>
          <w14:ligatures w14:val="none"/>
        </w:rPr>
        <w:t xml:space="preserve"> involves creating valuable content that attracts and engages potential clients.</w:t>
      </w:r>
    </w:p>
    <w:p w14:paraId="2D6167AB"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Blog Writing</w:t>
      </w:r>
    </w:p>
    <w:p w14:paraId="0CD2CBF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Benefits:</w:t>
      </w:r>
    </w:p>
    <w:p w14:paraId="0DE66E3D" w14:textId="77777777" w:rsidR="001E23E7" w:rsidRPr="001E23E7" w:rsidRDefault="001E23E7" w:rsidP="001E23E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Demonstrates expertise</w:t>
      </w:r>
    </w:p>
    <w:p w14:paraId="5C1FC88A" w14:textId="77777777" w:rsidR="001E23E7" w:rsidRPr="001E23E7" w:rsidRDefault="001E23E7" w:rsidP="001E23E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Improves SEO</w:t>
      </w:r>
    </w:p>
    <w:p w14:paraId="4A5D40AE" w14:textId="77777777" w:rsidR="001E23E7" w:rsidRPr="001E23E7" w:rsidRDefault="001E23E7" w:rsidP="001E23E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Provides value</w:t>
      </w:r>
    </w:p>
    <w:p w14:paraId="76873849" w14:textId="77777777" w:rsidR="001E23E7" w:rsidRPr="001E23E7" w:rsidRDefault="001E23E7" w:rsidP="001E23E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t>Builds</w:t>
      </w:r>
      <w:proofErr w:type="gramEnd"/>
      <w:r w:rsidRPr="001E23E7">
        <w:rPr>
          <w:rFonts w:ascii="Times New Roman" w:eastAsia="Times New Roman" w:hAnsi="Times New Roman" w:cs="Times New Roman"/>
          <w:kern w:val="0"/>
          <w14:ligatures w14:val="none"/>
        </w:rPr>
        <w:t xml:space="preserve"> trust before contact</w:t>
      </w:r>
    </w:p>
    <w:p w14:paraId="3C8749FF" w14:textId="77777777" w:rsidR="001E23E7" w:rsidRPr="001E23E7" w:rsidRDefault="001E23E7" w:rsidP="001E23E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Shareable on social media</w:t>
      </w:r>
    </w:p>
    <w:p w14:paraId="2D2E90A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Blog Post Ideas:</w:t>
      </w:r>
    </w:p>
    <w:p w14:paraId="6E714344" w14:textId="77777777" w:rsidR="001E23E7" w:rsidRPr="001E23E7" w:rsidRDefault="001E23E7" w:rsidP="001E23E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"5 Signs Your Anxiety Might Be OCD"</w:t>
      </w:r>
    </w:p>
    <w:p w14:paraId="0A2E82AA" w14:textId="77777777" w:rsidR="001E23E7" w:rsidRPr="001E23E7" w:rsidRDefault="001E23E7" w:rsidP="001E23E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to Expect in Your First EMDR Session"</w:t>
      </w:r>
    </w:p>
    <w:p w14:paraId="35576A15" w14:textId="77777777" w:rsidR="001E23E7" w:rsidRPr="001E23E7" w:rsidRDefault="001E23E7" w:rsidP="001E23E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"How to Talk to Your Partner About Starting Couples Therapy"</w:t>
      </w:r>
    </w:p>
    <w:p w14:paraId="758D758D" w14:textId="77777777" w:rsidR="001E23E7" w:rsidRPr="001E23E7" w:rsidRDefault="001E23E7" w:rsidP="001E23E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"Understanding High-Functioning Depression"</w:t>
      </w:r>
    </w:p>
    <w:p w14:paraId="4EE39ED4" w14:textId="77777777" w:rsidR="001E23E7" w:rsidRPr="001E23E7" w:rsidRDefault="001E23E7" w:rsidP="001E23E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"Should I Take Medication for My Anxiety? A Therapist's Perspective"</w:t>
      </w:r>
    </w:p>
    <w:p w14:paraId="0D51078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Writing Tips:</w:t>
      </w:r>
    </w:p>
    <w:p w14:paraId="789B9292" w14:textId="77777777" w:rsidR="001E23E7" w:rsidRPr="001E23E7" w:rsidRDefault="001E23E7" w:rsidP="001E23E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Write for your ideal client, not other professionals</w:t>
      </w:r>
    </w:p>
    <w:p w14:paraId="0352EFE4" w14:textId="77777777" w:rsidR="001E23E7" w:rsidRPr="001E23E7" w:rsidRDefault="001E23E7" w:rsidP="001E23E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Use clear, accessible language</w:t>
      </w:r>
    </w:p>
    <w:p w14:paraId="1FC9B341" w14:textId="77777777" w:rsidR="001E23E7" w:rsidRPr="001E23E7" w:rsidRDefault="001E23E7" w:rsidP="001E23E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Include personal perspectives and experience</w:t>
      </w:r>
    </w:p>
    <w:p w14:paraId="17EE8BA7" w14:textId="77777777" w:rsidR="001E23E7" w:rsidRPr="001E23E7" w:rsidRDefault="001E23E7" w:rsidP="001E23E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Provide actionable insights</w:t>
      </w:r>
    </w:p>
    <w:p w14:paraId="35703147" w14:textId="77777777" w:rsidR="001E23E7" w:rsidRPr="001E23E7" w:rsidRDefault="001E23E7" w:rsidP="001E23E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Optimize for search (use keywords naturally)</w:t>
      </w:r>
    </w:p>
    <w:p w14:paraId="2C1F3FB2" w14:textId="77777777" w:rsidR="001E23E7" w:rsidRPr="001E23E7" w:rsidRDefault="001E23E7" w:rsidP="001E23E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800-1,500 words ideal length</w:t>
      </w:r>
    </w:p>
    <w:p w14:paraId="45DB4D68" w14:textId="77777777" w:rsidR="001E23E7" w:rsidRPr="001E23E7" w:rsidRDefault="001E23E7" w:rsidP="001E23E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Publish consistently (monthly minimum)</w:t>
      </w:r>
    </w:p>
    <w:p w14:paraId="09355C09"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Social Media Marketing</w:t>
      </w:r>
    </w:p>
    <w:p w14:paraId="5F18832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Platform Selection:</w:t>
      </w:r>
    </w:p>
    <w:p w14:paraId="4A6C971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Choose 1-2 platforms and do them well rather than spreading thin across many.</w:t>
      </w:r>
    </w:p>
    <w:p w14:paraId="42ECDCA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Instagram:</w:t>
      </w:r>
    </w:p>
    <w:p w14:paraId="13D95B85" w14:textId="77777777" w:rsidR="001E23E7" w:rsidRPr="001E23E7" w:rsidRDefault="001E23E7" w:rsidP="001E23E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Visual platform</w:t>
      </w:r>
    </w:p>
    <w:p w14:paraId="1498ABED" w14:textId="77777777" w:rsidR="001E23E7" w:rsidRPr="001E23E7" w:rsidRDefault="001E23E7" w:rsidP="001E23E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Stories for connection</w:t>
      </w:r>
    </w:p>
    <w:p w14:paraId="400855D3" w14:textId="77777777" w:rsidR="001E23E7" w:rsidRPr="001E23E7" w:rsidRDefault="001E23E7" w:rsidP="001E23E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t>Reels</w:t>
      </w:r>
      <w:proofErr w:type="gramEnd"/>
      <w:r w:rsidRPr="001E23E7">
        <w:rPr>
          <w:rFonts w:ascii="Times New Roman" w:eastAsia="Times New Roman" w:hAnsi="Times New Roman" w:cs="Times New Roman"/>
          <w:kern w:val="0"/>
          <w14:ligatures w14:val="none"/>
        </w:rPr>
        <w:t xml:space="preserve"> for reach</w:t>
      </w:r>
    </w:p>
    <w:p w14:paraId="1AD1585F" w14:textId="77777777" w:rsidR="001E23E7" w:rsidRPr="001E23E7" w:rsidRDefault="001E23E7" w:rsidP="001E23E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Good for younger demographics</w:t>
      </w:r>
    </w:p>
    <w:p w14:paraId="6C37EA62" w14:textId="77777777" w:rsidR="001E23E7" w:rsidRPr="001E23E7" w:rsidRDefault="001E23E7" w:rsidP="001E23E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Mental health content performs well</w:t>
      </w:r>
    </w:p>
    <w:p w14:paraId="3827A27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Content Ideas:</w:t>
      </w:r>
    </w:p>
    <w:p w14:paraId="638FB82B" w14:textId="77777777" w:rsidR="001E23E7" w:rsidRPr="001E23E7" w:rsidRDefault="001E23E7" w:rsidP="001E23E7">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Myth-busting posts</w:t>
      </w:r>
    </w:p>
    <w:p w14:paraId="1B9931C6" w14:textId="77777777" w:rsidR="001E23E7" w:rsidRPr="001E23E7" w:rsidRDefault="001E23E7" w:rsidP="001E23E7">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Mental health tips</w:t>
      </w:r>
    </w:p>
    <w:p w14:paraId="5F173ED6" w14:textId="77777777" w:rsidR="001E23E7" w:rsidRPr="001E23E7" w:rsidRDefault="001E23E7" w:rsidP="001E23E7">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Behind-the-scenes</w:t>
      </w:r>
    </w:p>
    <w:p w14:paraId="19D283A4" w14:textId="77777777" w:rsidR="001E23E7" w:rsidRPr="001E23E7" w:rsidRDefault="001E23E7" w:rsidP="001E23E7">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Q&amp;A in stories</w:t>
      </w:r>
    </w:p>
    <w:p w14:paraId="3C10F3A2" w14:textId="77777777" w:rsidR="001E23E7" w:rsidRPr="001E23E7" w:rsidRDefault="001E23E7" w:rsidP="001E23E7">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Infographics</w:t>
      </w:r>
    </w:p>
    <w:p w14:paraId="715F6B82" w14:textId="77777777" w:rsidR="001E23E7" w:rsidRPr="001E23E7" w:rsidRDefault="001E23E7" w:rsidP="001E23E7">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success stories (anonymized)</w:t>
      </w:r>
    </w:p>
    <w:p w14:paraId="74AC5C6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Facebook:</w:t>
      </w:r>
    </w:p>
    <w:p w14:paraId="1360BC59" w14:textId="77777777" w:rsidR="001E23E7" w:rsidRPr="001E23E7" w:rsidRDefault="001E23E7" w:rsidP="001E23E7">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Older demographic</w:t>
      </w:r>
    </w:p>
    <w:p w14:paraId="01266459" w14:textId="77777777" w:rsidR="001E23E7" w:rsidRPr="001E23E7" w:rsidRDefault="001E23E7" w:rsidP="001E23E7">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Groups for community building</w:t>
      </w:r>
    </w:p>
    <w:p w14:paraId="38E45EC8" w14:textId="77777777" w:rsidR="001E23E7" w:rsidRPr="001E23E7" w:rsidRDefault="001E23E7" w:rsidP="001E23E7">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Longer-form content</w:t>
      </w:r>
    </w:p>
    <w:p w14:paraId="2C14FE31" w14:textId="77777777" w:rsidR="001E23E7" w:rsidRPr="001E23E7" w:rsidRDefault="001E23E7" w:rsidP="001E23E7">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Events promotion</w:t>
      </w:r>
    </w:p>
    <w:p w14:paraId="3C687372" w14:textId="77777777" w:rsidR="001E23E7" w:rsidRPr="001E23E7" w:rsidRDefault="001E23E7" w:rsidP="001E23E7">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Local community connections</w:t>
      </w:r>
    </w:p>
    <w:p w14:paraId="0E21A77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LinkedIn:</w:t>
      </w:r>
    </w:p>
    <w:p w14:paraId="3C2366C3" w14:textId="77777777" w:rsidR="001E23E7" w:rsidRPr="001E23E7" w:rsidRDefault="001E23E7" w:rsidP="001E23E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audience</w:t>
      </w:r>
    </w:p>
    <w:p w14:paraId="352A2673" w14:textId="77777777" w:rsidR="001E23E7" w:rsidRPr="001E23E7" w:rsidRDefault="001E23E7" w:rsidP="001E23E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B2B (if serving organizations)</w:t>
      </w:r>
    </w:p>
    <w:p w14:paraId="2D11DAED" w14:textId="77777777" w:rsidR="001E23E7" w:rsidRPr="001E23E7" w:rsidRDefault="001E23E7" w:rsidP="001E23E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Thought leadership</w:t>
      </w:r>
    </w:p>
    <w:p w14:paraId="21088513" w14:textId="77777777" w:rsidR="001E23E7" w:rsidRPr="001E23E7" w:rsidRDefault="001E23E7" w:rsidP="001E23E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development content</w:t>
      </w:r>
    </w:p>
    <w:p w14:paraId="5EE5EE9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TikTok:</w:t>
      </w:r>
    </w:p>
    <w:p w14:paraId="35FFC62B" w14:textId="77777777" w:rsidR="001E23E7" w:rsidRPr="001E23E7" w:rsidRDefault="001E23E7" w:rsidP="001E23E7">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Younger demographic</w:t>
      </w:r>
    </w:p>
    <w:p w14:paraId="30621DE3" w14:textId="77777777" w:rsidR="001E23E7" w:rsidRPr="001E23E7" w:rsidRDefault="001E23E7" w:rsidP="001E23E7">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Short educational videos</w:t>
      </w:r>
    </w:p>
    <w:p w14:paraId="3F216522" w14:textId="77777777" w:rsidR="001E23E7" w:rsidRPr="001E23E7" w:rsidRDefault="001E23E7" w:rsidP="001E23E7">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Behind-the-scenes</w:t>
      </w:r>
    </w:p>
    <w:p w14:paraId="7F3190C1" w14:textId="77777777" w:rsidR="001E23E7" w:rsidRPr="001E23E7" w:rsidRDefault="001E23E7" w:rsidP="001E23E7">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Day-in-the-life content</w:t>
      </w:r>
    </w:p>
    <w:p w14:paraId="2B8B404A" w14:textId="77777777" w:rsidR="001E23E7" w:rsidRPr="001E23E7" w:rsidRDefault="001E23E7" w:rsidP="001E23E7">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Myth-busting</w:t>
      </w:r>
    </w:p>
    <w:p w14:paraId="182E1A3F" w14:textId="77777777" w:rsidR="001E23E7" w:rsidRPr="001E23E7" w:rsidRDefault="001E23E7" w:rsidP="001E23E7">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Trending sounds with mental health twist</w:t>
      </w:r>
    </w:p>
    <w:p w14:paraId="3BB1A1A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Ethical Guidelines for Social Media:</w:t>
      </w:r>
    </w:p>
    <w:p w14:paraId="28944BEE" w14:textId="77777777" w:rsidR="001E23E7" w:rsidRPr="001E23E7" w:rsidRDefault="001E23E7" w:rsidP="001E23E7">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Protect Confidentiality</w:t>
      </w:r>
    </w:p>
    <w:p w14:paraId="5C31BA62" w14:textId="77777777" w:rsidR="001E23E7" w:rsidRPr="001E23E7" w:rsidRDefault="001E23E7" w:rsidP="001E23E7">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Never share client info (even anonymized can be risky)</w:t>
      </w:r>
    </w:p>
    <w:p w14:paraId="7AC82208" w14:textId="77777777" w:rsidR="001E23E7" w:rsidRPr="001E23E7" w:rsidRDefault="001E23E7" w:rsidP="001E23E7">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Don't acknowledge client relationships</w:t>
      </w:r>
    </w:p>
    <w:p w14:paraId="6ACE8457" w14:textId="77777777" w:rsidR="001E23E7" w:rsidRPr="001E23E7" w:rsidRDefault="001E23E7" w:rsidP="001E23E7">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Don't "like" or comment on client posts</w:t>
      </w:r>
    </w:p>
    <w:p w14:paraId="0FB7EC21" w14:textId="77777777" w:rsidR="001E23E7" w:rsidRPr="001E23E7" w:rsidRDefault="001E23E7" w:rsidP="001E23E7">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Manage Boundaries</w:t>
      </w:r>
    </w:p>
    <w:p w14:paraId="1DEA5E78" w14:textId="77777777" w:rsidR="001E23E7" w:rsidRPr="001E23E7" w:rsidRDefault="001E23E7" w:rsidP="001E23E7">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Don't accept friend/follow requests from clients</w:t>
      </w:r>
    </w:p>
    <w:p w14:paraId="4336E913" w14:textId="77777777" w:rsidR="001E23E7" w:rsidRPr="001E23E7" w:rsidRDefault="001E23E7" w:rsidP="001E23E7">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accounts separate from personal</w:t>
      </w:r>
    </w:p>
    <w:p w14:paraId="2C9862AF" w14:textId="77777777" w:rsidR="001E23E7" w:rsidRPr="001E23E7" w:rsidRDefault="001E23E7" w:rsidP="001E23E7">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Clear policies about online interaction</w:t>
      </w:r>
    </w:p>
    <w:p w14:paraId="6D0E92D0" w14:textId="77777777" w:rsidR="001E23E7" w:rsidRPr="001E23E7" w:rsidRDefault="001E23E7" w:rsidP="001E23E7">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Provide Disclaimers</w:t>
      </w:r>
    </w:p>
    <w:p w14:paraId="63231B17" w14:textId="77777777" w:rsidR="001E23E7" w:rsidRPr="001E23E7" w:rsidRDefault="001E23E7" w:rsidP="001E23E7">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"This is educational, not therapy"</w:t>
      </w:r>
    </w:p>
    <w:p w14:paraId="54D31FFD" w14:textId="77777777" w:rsidR="001E23E7" w:rsidRPr="001E23E7" w:rsidRDefault="001E23E7" w:rsidP="001E23E7">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"If in crisis, call 988"</w:t>
      </w:r>
    </w:p>
    <w:p w14:paraId="427F168F" w14:textId="77777777" w:rsidR="001E23E7" w:rsidRPr="001E23E7" w:rsidRDefault="001E23E7" w:rsidP="001E23E7">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Direct people to appropriate resources</w:t>
      </w:r>
    </w:p>
    <w:p w14:paraId="20914A23" w14:textId="77777777" w:rsidR="001E23E7" w:rsidRPr="001E23E7" w:rsidRDefault="001E23E7" w:rsidP="001E23E7">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Maintain Professionalism</w:t>
      </w:r>
    </w:p>
    <w:p w14:paraId="00D5E08F" w14:textId="77777777" w:rsidR="001E23E7" w:rsidRPr="001E23E7" w:rsidRDefault="001E23E7" w:rsidP="001E23E7">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Even casual content should be professional</w:t>
      </w:r>
    </w:p>
    <w:p w14:paraId="28147823" w14:textId="77777777" w:rsidR="001E23E7" w:rsidRPr="001E23E7" w:rsidRDefault="001E23E7" w:rsidP="001E23E7">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Consider how posts reflect on practice</w:t>
      </w:r>
    </w:p>
    <w:p w14:paraId="3451944F" w14:textId="77777777" w:rsidR="001E23E7" w:rsidRPr="001E23E7" w:rsidRDefault="001E23E7" w:rsidP="001E23E7">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Avoid controversial topics unrelated to practice</w:t>
      </w:r>
    </w:p>
    <w:p w14:paraId="38B36584"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Networking and Referral Development</w:t>
      </w:r>
    </w:p>
    <w:p w14:paraId="554A4DB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Referral sources</w:t>
      </w:r>
      <w:r w:rsidRPr="001E23E7">
        <w:rPr>
          <w:rFonts w:ascii="Times New Roman" w:eastAsia="Times New Roman" w:hAnsi="Times New Roman" w:cs="Times New Roman"/>
          <w:kern w:val="0"/>
          <w14:ligatures w14:val="none"/>
        </w:rPr>
        <w:t xml:space="preserve"> are the lifeblood of practice growth. While online marketing attracts clients, referral relationships provide consistent, quality referrals.</w:t>
      </w:r>
    </w:p>
    <w:p w14:paraId="1E95001D"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Types of Referral Sources</w:t>
      </w:r>
    </w:p>
    <w:p w14:paraId="553211B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 Other Mental Health Professionals</w:t>
      </w:r>
    </w:p>
    <w:p w14:paraId="7CDE16E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Most valuable referral source for specialized practices.</w:t>
      </w:r>
    </w:p>
    <w:p w14:paraId="6F22A1E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Networking Strategy:</w:t>
      </w:r>
    </w:p>
    <w:p w14:paraId="1EAA9F25" w14:textId="77777777" w:rsidR="001E23E7" w:rsidRPr="001E23E7" w:rsidRDefault="001E23E7" w:rsidP="001E23E7">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Attend professional association meetings</w:t>
      </w:r>
    </w:p>
    <w:p w14:paraId="12A82224" w14:textId="77777777" w:rsidR="001E23E7" w:rsidRPr="001E23E7" w:rsidRDefault="001E23E7" w:rsidP="001E23E7">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Join consultation groups</w:t>
      </w:r>
    </w:p>
    <w:p w14:paraId="57326E6F" w14:textId="77777777" w:rsidR="001E23E7" w:rsidRPr="001E23E7" w:rsidRDefault="001E23E7" w:rsidP="001E23E7">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Offer to present at continuing education events</w:t>
      </w:r>
    </w:p>
    <w:p w14:paraId="44C36A5F" w14:textId="77777777" w:rsidR="001E23E7" w:rsidRPr="001E23E7" w:rsidRDefault="001E23E7" w:rsidP="001E23E7">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Coffee meetings with other providers</w:t>
      </w:r>
    </w:p>
    <w:p w14:paraId="17D49462" w14:textId="77777777" w:rsidR="001E23E7" w:rsidRPr="001E23E7" w:rsidRDefault="001E23E7" w:rsidP="001E23E7">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t>Be specific about</w:t>
      </w:r>
      <w:proofErr w:type="gramEnd"/>
      <w:r w:rsidRPr="001E23E7">
        <w:rPr>
          <w:rFonts w:ascii="Times New Roman" w:eastAsia="Times New Roman" w:hAnsi="Times New Roman" w:cs="Times New Roman"/>
          <w:kern w:val="0"/>
          <w14:ligatures w14:val="none"/>
        </w:rPr>
        <w:t xml:space="preserve"> your niche</w:t>
      </w:r>
    </w:p>
    <w:p w14:paraId="514D2D3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Sample Introduction:</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"Hi, I'm Dr. Sarah Martinez, and I specialize in EMDR trauma therapy for adult survivors of childhood abuse. I'm building a practice focused exclusively on complex trauma. I'd love to be a referral resource for you when you have clients needing specialized trauma treatment."</w:t>
      </w:r>
    </w:p>
    <w:p w14:paraId="18CCB15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Reciprocal Referrals:</w:t>
      </w:r>
      <w:r w:rsidRPr="001E23E7">
        <w:rPr>
          <w:rFonts w:ascii="Times New Roman" w:eastAsia="Times New Roman" w:hAnsi="Times New Roman" w:cs="Times New Roman"/>
          <w:kern w:val="0"/>
          <w14:ligatures w14:val="none"/>
        </w:rPr>
        <w:t xml:space="preserve"> Build relationships where you refer to each other:</w:t>
      </w:r>
    </w:p>
    <w:p w14:paraId="7FBBEA9C" w14:textId="77777777" w:rsidR="001E23E7" w:rsidRPr="001E23E7" w:rsidRDefault="001E23E7" w:rsidP="001E23E7">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You: Trauma specialist</w:t>
      </w:r>
    </w:p>
    <w:p w14:paraId="67244F9E" w14:textId="77777777" w:rsidR="001E23E7" w:rsidRPr="001E23E7" w:rsidRDefault="001E23E7" w:rsidP="001E23E7">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Colleague 1: Substance abuse specialist</w:t>
      </w:r>
    </w:p>
    <w:p w14:paraId="770F3E6E" w14:textId="77777777" w:rsidR="001E23E7" w:rsidRPr="001E23E7" w:rsidRDefault="001E23E7" w:rsidP="001E23E7">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Colleague 2: Eating disorder specialist</w:t>
      </w:r>
    </w:p>
    <w:p w14:paraId="1EDB0098" w14:textId="77777777" w:rsidR="001E23E7" w:rsidRPr="001E23E7" w:rsidRDefault="001E23E7" w:rsidP="001E23E7">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Colleague 3: Child/adolescent specialist</w:t>
      </w:r>
    </w:p>
    <w:p w14:paraId="52B279C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When you can't serve a client, you have trusted referrals, and they do the same for you.</w:t>
      </w:r>
    </w:p>
    <w:p w14:paraId="23F751E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 Physicians and Medical Providers</w:t>
      </w:r>
    </w:p>
    <w:p w14:paraId="620D55F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Primary care physicians, OB/GYNs, pediatricians often need mental health referrals.</w:t>
      </w:r>
    </w:p>
    <w:p w14:paraId="34A6EEA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Outreach Strategy:</w:t>
      </w:r>
    </w:p>
    <w:p w14:paraId="031DFF98" w14:textId="77777777" w:rsidR="001E23E7" w:rsidRPr="001E23E7" w:rsidRDefault="001E23E7" w:rsidP="001E23E7">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Introduce yourself to practices near your office</w:t>
      </w:r>
    </w:p>
    <w:p w14:paraId="30E320EB" w14:textId="77777777" w:rsidR="001E23E7" w:rsidRPr="001E23E7" w:rsidRDefault="001E23E7" w:rsidP="001E23E7">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Provide business cards and brochures</w:t>
      </w:r>
    </w:p>
    <w:p w14:paraId="1472A1C8" w14:textId="77777777" w:rsidR="001E23E7" w:rsidRPr="001E23E7" w:rsidRDefault="001E23E7" w:rsidP="001E23E7">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Offer to do lunch-and-learn presentations</w:t>
      </w:r>
    </w:p>
    <w:p w14:paraId="0CB527F0" w14:textId="77777777" w:rsidR="001E23E7" w:rsidRPr="001E23E7" w:rsidRDefault="001E23E7" w:rsidP="001E23E7">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Send thank you notes when they refer</w:t>
      </w:r>
    </w:p>
    <w:p w14:paraId="1CC9D118" w14:textId="77777777" w:rsidR="001E23E7" w:rsidRPr="001E23E7" w:rsidRDefault="001E23E7" w:rsidP="001E23E7">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Provide feedback (with client consent) on mutual clients</w:t>
      </w:r>
    </w:p>
    <w:p w14:paraId="0567545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Sample Letter to Physician:</w:t>
      </w:r>
    </w:p>
    <w:p w14:paraId="681A960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Dear Dr. Johnson,</w:t>
      </w:r>
    </w:p>
    <w:p w14:paraId="5EFA1B8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I'm writing to introduce myself as a resource for your patients struggling with perinatal mood disorders. I'm a licensed psychologist specializing in anxiety and depression during pregnancy and postpartum.</w:t>
      </w:r>
    </w:p>
    <w:p w14:paraId="3BFFD2F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 provide evidence-based treatment including CBT and interpersonal therapy, and I work closely with prescribing providers to ensure coordinated care. I offer both in-person and telehealth appointments to accommodate new parents' schedules.</w:t>
      </w:r>
    </w:p>
    <w:p w14:paraId="604DAA1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I'm located near your office and welcome referrals. I'm happy to provide brief phone consultations about patient concerns.</w:t>
      </w:r>
    </w:p>
    <w:p w14:paraId="1E833C6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Warm regards,</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Dr. Emily Chen</w:t>
      </w:r>
    </w:p>
    <w:p w14:paraId="2BB1F60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3. Community Organizations</w:t>
      </w:r>
    </w:p>
    <w:p w14:paraId="6538D2AB" w14:textId="77777777" w:rsidR="001E23E7" w:rsidRPr="001E23E7" w:rsidRDefault="001E23E7" w:rsidP="001E23E7">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Schools and universities</w:t>
      </w:r>
    </w:p>
    <w:p w14:paraId="4FF6DFAF" w14:textId="77777777" w:rsidR="001E23E7" w:rsidRPr="001E23E7" w:rsidRDefault="001E23E7" w:rsidP="001E23E7">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Religious organizations</w:t>
      </w:r>
    </w:p>
    <w:p w14:paraId="4CF01630" w14:textId="77777777" w:rsidR="001E23E7" w:rsidRPr="001E23E7" w:rsidRDefault="001E23E7" w:rsidP="001E23E7">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Community centers</w:t>
      </w:r>
    </w:p>
    <w:p w14:paraId="31901292" w14:textId="77777777" w:rsidR="001E23E7" w:rsidRPr="001E23E7" w:rsidRDefault="001E23E7" w:rsidP="001E23E7">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Nonprofit organizations</w:t>
      </w:r>
    </w:p>
    <w:p w14:paraId="7F252A6D" w14:textId="77777777" w:rsidR="001E23E7" w:rsidRPr="001E23E7" w:rsidRDefault="001E23E7" w:rsidP="001E23E7">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Support groups</w:t>
      </w:r>
    </w:p>
    <w:p w14:paraId="4FD98B1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4. Former Clients</w:t>
      </w:r>
    </w:p>
    <w:p w14:paraId="67B8BB3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Your best marketers are </w:t>
      </w:r>
      <w:proofErr w:type="gramStart"/>
      <w:r w:rsidRPr="001E23E7">
        <w:rPr>
          <w:rFonts w:ascii="Times New Roman" w:eastAsia="Times New Roman" w:hAnsi="Times New Roman" w:cs="Times New Roman"/>
          <w:kern w:val="0"/>
          <w14:ligatures w14:val="none"/>
        </w:rPr>
        <w:t>satisfied</w:t>
      </w:r>
      <w:proofErr w:type="gramEnd"/>
      <w:r w:rsidRPr="001E23E7">
        <w:rPr>
          <w:rFonts w:ascii="Times New Roman" w:eastAsia="Times New Roman" w:hAnsi="Times New Roman" w:cs="Times New Roman"/>
          <w:kern w:val="0"/>
          <w14:ligatures w14:val="none"/>
        </w:rPr>
        <w:t xml:space="preserve"> former clients.</w:t>
      </w:r>
    </w:p>
    <w:p w14:paraId="34F2A44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Encouraging Appropriate Referrals:</w:t>
      </w:r>
    </w:p>
    <w:p w14:paraId="5B958206" w14:textId="77777777" w:rsidR="001E23E7" w:rsidRPr="001E23E7" w:rsidRDefault="001E23E7" w:rsidP="001E23E7">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Provide business cards</w:t>
      </w:r>
    </w:p>
    <w:p w14:paraId="11AA038A" w14:textId="77777777" w:rsidR="001E23E7" w:rsidRPr="001E23E7" w:rsidRDefault="001E23E7" w:rsidP="001E23E7">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 always accepting new clients if you know anyone who might benefit"</w:t>
      </w:r>
    </w:p>
    <w:p w14:paraId="42567310" w14:textId="77777777" w:rsidR="001E23E7" w:rsidRPr="001E23E7" w:rsidRDefault="001E23E7" w:rsidP="001E23E7">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Make it easy (website, online scheduling)</w:t>
      </w:r>
    </w:p>
    <w:p w14:paraId="098913EB" w14:textId="77777777" w:rsidR="001E23E7" w:rsidRPr="001E23E7" w:rsidRDefault="001E23E7" w:rsidP="001E23E7">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Thank referrers (without violating confidentiality)</w:t>
      </w:r>
    </w:p>
    <w:p w14:paraId="6ACDCF72"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lastRenderedPageBreak/>
        <w:t>Marketing Budget and ROI</w:t>
      </w:r>
    </w:p>
    <w:p w14:paraId="749C47A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Return on Investment (ROI)</w:t>
      </w:r>
      <w:r w:rsidRPr="001E23E7">
        <w:rPr>
          <w:rFonts w:ascii="Times New Roman" w:eastAsia="Times New Roman" w:hAnsi="Times New Roman" w:cs="Times New Roman"/>
          <w:kern w:val="0"/>
          <w14:ligatures w14:val="none"/>
        </w:rPr>
        <w:t xml:space="preserve"> measures the profitability of marketing expenditures.</w:t>
      </w:r>
    </w:p>
    <w:p w14:paraId="2A7548E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Formula:</w:t>
      </w:r>
      <w:r w:rsidRPr="001E23E7">
        <w:rPr>
          <w:rFonts w:ascii="Times New Roman" w:eastAsia="Times New Roman" w:hAnsi="Times New Roman" w:cs="Times New Roman"/>
          <w:kern w:val="0"/>
          <w14:ligatures w14:val="none"/>
        </w:rPr>
        <w:t xml:space="preserve"> (Revenue from Marketing - Cost of Marketing) / Cost of Marketing × 100</w:t>
      </w:r>
    </w:p>
    <w:p w14:paraId="707A962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w:t>
      </w:r>
    </w:p>
    <w:p w14:paraId="29DFB7B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Psychology Today Profile: $360/year</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Clients gained from PT: 8 new clients</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Each client averages 12 sessions at $160 = $1,920 per client</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Total revenue from PT referrals: $15,360</w:t>
      </w:r>
    </w:p>
    <w:p w14:paraId="0697445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ROI:</w:t>
      </w:r>
      <w:r w:rsidRPr="001E23E7">
        <w:rPr>
          <w:rFonts w:ascii="Times New Roman" w:eastAsia="Times New Roman" w:hAnsi="Times New Roman" w:cs="Times New Roman"/>
          <w:kern w:val="0"/>
          <w14:ligatures w14:val="none"/>
        </w:rPr>
        <w:t xml:space="preserve"> ($15,360 - $360) / $360 × 100 = </w:t>
      </w:r>
      <w:r w:rsidRPr="001E23E7">
        <w:rPr>
          <w:rFonts w:ascii="Times New Roman" w:eastAsia="Times New Roman" w:hAnsi="Times New Roman" w:cs="Times New Roman"/>
          <w:b/>
          <w:bCs/>
          <w:kern w:val="0"/>
          <w14:ligatures w14:val="none"/>
        </w:rPr>
        <w:t>4,067% ROI</w:t>
      </w:r>
    </w:p>
    <w:p w14:paraId="7425902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This exceptional ROI is why Psychology Today is considered essential for most practices.</w:t>
      </w:r>
    </w:p>
    <w:p w14:paraId="6018EEA1"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Sample Marketing Budget for New Practice</w:t>
      </w:r>
    </w:p>
    <w:p w14:paraId="3787801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Year One (Building Phase):</w:t>
      </w:r>
    </w:p>
    <w:p w14:paraId="6448BD07" w14:textId="77777777" w:rsidR="001E23E7" w:rsidRPr="001E23E7" w:rsidRDefault="001E23E7" w:rsidP="001E23E7">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Website development: $2,000-$5,000 (one-time)</w:t>
      </w:r>
    </w:p>
    <w:p w14:paraId="55889FDD" w14:textId="77777777" w:rsidR="001E23E7" w:rsidRPr="001E23E7" w:rsidRDefault="001E23E7" w:rsidP="001E23E7">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Website hosting: $200/year</w:t>
      </w:r>
    </w:p>
    <w:p w14:paraId="7569D7D2" w14:textId="77777777" w:rsidR="001E23E7" w:rsidRPr="001E23E7" w:rsidRDefault="001E23E7" w:rsidP="001E23E7">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Psychology Today: $360/year</w:t>
      </w:r>
    </w:p>
    <w:p w14:paraId="78897AC3" w14:textId="77777777" w:rsidR="001E23E7" w:rsidRPr="001E23E7" w:rsidRDefault="001E23E7" w:rsidP="001E23E7">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Therapy Den: $240/year</w:t>
      </w:r>
    </w:p>
    <w:p w14:paraId="4D378533" w14:textId="77777777" w:rsidR="001E23E7" w:rsidRPr="001E23E7" w:rsidRDefault="001E23E7" w:rsidP="001E23E7">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Google Ads (optional): $300-$500/month</w:t>
      </w:r>
    </w:p>
    <w:p w14:paraId="65FDC0D4" w14:textId="77777777" w:rsidR="001E23E7" w:rsidRPr="001E23E7" w:rsidRDefault="001E23E7" w:rsidP="001E23E7">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Business cards/brochures: $200</w:t>
      </w:r>
    </w:p>
    <w:p w14:paraId="52DB73E9" w14:textId="77777777" w:rsidR="001E23E7" w:rsidRPr="001E23E7" w:rsidRDefault="001E23E7" w:rsidP="001E23E7">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photography: $400</w:t>
      </w:r>
    </w:p>
    <w:p w14:paraId="47FA84E4" w14:textId="77777777" w:rsidR="001E23E7" w:rsidRPr="001E23E7" w:rsidRDefault="001E23E7" w:rsidP="001E23E7">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Networking events/meetings: $500</w:t>
      </w:r>
    </w:p>
    <w:p w14:paraId="70C8F119" w14:textId="77777777" w:rsidR="001E23E7" w:rsidRPr="001E23E7" w:rsidRDefault="001E23E7" w:rsidP="001E23E7">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Total: $4,900-$10,700</w:t>
      </w:r>
    </w:p>
    <w:p w14:paraId="67D636D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Ongoing Annual Marketing (After Year 1):</w:t>
      </w:r>
    </w:p>
    <w:p w14:paraId="20034341" w14:textId="77777777" w:rsidR="001E23E7" w:rsidRPr="001E23E7" w:rsidRDefault="001E23E7" w:rsidP="001E23E7">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Directory listings: $600/year</w:t>
      </w:r>
    </w:p>
    <w:p w14:paraId="3837EA55" w14:textId="77777777" w:rsidR="001E23E7" w:rsidRPr="001E23E7" w:rsidRDefault="001E23E7" w:rsidP="001E23E7">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Website hosting: $200/year</w:t>
      </w:r>
    </w:p>
    <w:p w14:paraId="542590ED" w14:textId="77777777" w:rsidR="001E23E7" w:rsidRPr="001E23E7" w:rsidRDefault="001E23E7" w:rsidP="001E23E7">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Google Ads (if effective): $3,600/year</w:t>
      </w:r>
    </w:p>
    <w:p w14:paraId="4035A9F7" w14:textId="77777777" w:rsidR="001E23E7" w:rsidRPr="001E23E7" w:rsidRDefault="001E23E7" w:rsidP="001E23E7">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Content creation/SEO: $1,200/year</w:t>
      </w:r>
    </w:p>
    <w:p w14:paraId="65C648B6" w14:textId="77777777" w:rsidR="001E23E7" w:rsidRPr="001E23E7" w:rsidRDefault="001E23E7" w:rsidP="001E23E7">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Networking: $500/year</w:t>
      </w:r>
    </w:p>
    <w:p w14:paraId="02E0621C" w14:textId="77777777" w:rsidR="001E23E7" w:rsidRPr="001E23E7" w:rsidRDefault="001E23E7" w:rsidP="001E23E7">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Total: $6,100/year</w:t>
      </w:r>
    </w:p>
    <w:p w14:paraId="7520868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At 20 clients/week averaging 12 sessions:</w:t>
      </w:r>
    </w:p>
    <w:p w14:paraId="7BD64914" w14:textId="77777777" w:rsidR="001E23E7" w:rsidRPr="001E23E7" w:rsidRDefault="001E23E7" w:rsidP="001E23E7">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Annual gross revenue: ~$200,000</w:t>
      </w:r>
    </w:p>
    <w:p w14:paraId="66BE793A" w14:textId="77777777" w:rsidR="001E23E7" w:rsidRPr="001E23E7" w:rsidRDefault="001E23E7" w:rsidP="001E23E7">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Marketing budget: $6,100</w:t>
      </w:r>
    </w:p>
    <w:p w14:paraId="343D94BE" w14:textId="77777777" w:rsidR="001E23E7" w:rsidRPr="001E23E7" w:rsidRDefault="001E23E7" w:rsidP="001E23E7">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Marketing as % of revenue: 3%</w:t>
      </w:r>
    </w:p>
    <w:p w14:paraId="397FFB5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This falls well within the recommended marketing budget of 5-10% of gross revenue.</w:t>
      </w:r>
    </w:p>
    <w:p w14:paraId="7DDAFD6B"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lastRenderedPageBreak/>
        <w:t>Module 3 Quiz</w:t>
      </w:r>
    </w:p>
    <w:p w14:paraId="5538DB8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1:</w:t>
      </w:r>
      <w:r w:rsidRPr="001E23E7">
        <w:rPr>
          <w:rFonts w:ascii="Times New Roman" w:eastAsia="Times New Roman" w:hAnsi="Times New Roman" w:cs="Times New Roman"/>
          <w:kern w:val="0"/>
          <w14:ligatures w14:val="none"/>
        </w:rPr>
        <w:t xml:space="preserve"> When developing a niche practice, which approach is MOST likely to lead to success? a) Marketing to as broad an audience as possible to maximize potential clients b) Specializing in a specific population or problem that aligns with your expertise and passion c) Offering every type of therapy to be competitive d) Avoiding specialization until you've been in practice for 10+ years</w:t>
      </w:r>
    </w:p>
    <w:p w14:paraId="014A5BA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Specializing in a specific population or problem that aligns with your expertise and passion</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"The riches are in the niches" is a well-established marketing principle. Specialization allows you to develop deep expertise, communicate clear value, attract ideal clients who specifically seek your services, build a strong referral network, and often command higher fees. While it may seem counterintuitive, narrowing your focus </w:t>
      </w:r>
      <w:proofErr w:type="gramStart"/>
      <w:r w:rsidRPr="001E23E7">
        <w:rPr>
          <w:rFonts w:ascii="Times New Roman" w:eastAsia="Times New Roman" w:hAnsi="Times New Roman" w:cs="Times New Roman"/>
          <w:i/>
          <w:iCs/>
          <w:kern w:val="0"/>
          <w14:ligatures w14:val="none"/>
        </w:rPr>
        <w:t>actually expands</w:t>
      </w:r>
      <w:proofErr w:type="gramEnd"/>
      <w:r w:rsidRPr="001E23E7">
        <w:rPr>
          <w:rFonts w:ascii="Times New Roman" w:eastAsia="Times New Roman" w:hAnsi="Times New Roman" w:cs="Times New Roman"/>
          <w:i/>
          <w:iCs/>
          <w:kern w:val="0"/>
          <w14:ligatures w14:val="none"/>
        </w:rPr>
        <w:t xml:space="preserve"> your market reach because your message resonates deeply with your target population. Generalist approaches create diluted marketing messages and make it difficult for potential clients and referral sources to understand your unique value.</w:t>
      </w:r>
    </w:p>
    <w:p w14:paraId="1CAAE37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2:</w:t>
      </w:r>
      <w:r w:rsidRPr="001E23E7">
        <w:rPr>
          <w:rFonts w:ascii="Times New Roman" w:eastAsia="Times New Roman" w:hAnsi="Times New Roman" w:cs="Times New Roman"/>
          <w:kern w:val="0"/>
          <w14:ligatures w14:val="none"/>
        </w:rPr>
        <w:t xml:space="preserve"> Which online directory is considered the most essential for most mental health private practices? a) LinkedIn b) Yelp c) Psychology Today d) Facebook</w:t>
      </w:r>
    </w:p>
    <w:p w14:paraId="62E454B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c) Psychology Today</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Psychology Today is the most widely used therapist directory among potential clients seeking mental health services. Despite the monthly cost ($29.95), most practitioners report exceptional ROI, with many practices attributing </w:t>
      </w:r>
      <w:proofErr w:type="gramStart"/>
      <w:r w:rsidRPr="001E23E7">
        <w:rPr>
          <w:rFonts w:ascii="Times New Roman" w:eastAsia="Times New Roman" w:hAnsi="Times New Roman" w:cs="Times New Roman"/>
          <w:i/>
          <w:iCs/>
          <w:kern w:val="0"/>
          <w14:ligatures w14:val="none"/>
        </w:rPr>
        <w:t>the majority of</w:t>
      </w:r>
      <w:proofErr w:type="gramEnd"/>
      <w:r w:rsidRPr="001E23E7">
        <w:rPr>
          <w:rFonts w:ascii="Times New Roman" w:eastAsia="Times New Roman" w:hAnsi="Times New Roman" w:cs="Times New Roman"/>
          <w:i/>
          <w:iCs/>
          <w:kern w:val="0"/>
          <w14:ligatures w14:val="none"/>
        </w:rPr>
        <w:t xml:space="preserve"> their initial client inquiries to their Psychology Today profile. The platform allows detailed filtering by specialty, insurance accepted, location, and other factors, helping ideal clients find appropriate providers. While other platforms have value, Psychology Today remains the gold standard for therapist directories.</w:t>
      </w:r>
    </w:p>
    <w:p w14:paraId="6C93070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3:</w:t>
      </w:r>
      <w:r w:rsidRPr="001E23E7">
        <w:rPr>
          <w:rFonts w:ascii="Times New Roman" w:eastAsia="Times New Roman" w:hAnsi="Times New Roman" w:cs="Times New Roman"/>
          <w:kern w:val="0"/>
          <w14:ligatures w14:val="none"/>
        </w:rPr>
        <w:t xml:space="preserve"> When calculating marketing ROI (Return on Investment), a therapist spent $360 annually on a directory listing and gained 6 new clients </w:t>
      </w:r>
      <w:proofErr w:type="gramStart"/>
      <w:r w:rsidRPr="001E23E7">
        <w:rPr>
          <w:rFonts w:ascii="Times New Roman" w:eastAsia="Times New Roman" w:hAnsi="Times New Roman" w:cs="Times New Roman"/>
          <w:kern w:val="0"/>
          <w14:ligatures w14:val="none"/>
        </w:rPr>
        <w:t>who each</w:t>
      </w:r>
      <w:proofErr w:type="gramEnd"/>
      <w:r w:rsidRPr="001E23E7">
        <w:rPr>
          <w:rFonts w:ascii="Times New Roman" w:eastAsia="Times New Roman" w:hAnsi="Times New Roman" w:cs="Times New Roman"/>
          <w:kern w:val="0"/>
          <w14:ligatures w14:val="none"/>
        </w:rPr>
        <w:t xml:space="preserve"> averaged 10 sessions at $150 per session. What is the ROI? a) 600% b) 1,500% c) 2,400% d) 4,000%</w:t>
      </w:r>
    </w:p>
    <w:p w14:paraId="5F82449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c) 2,400%</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ROI Formula: (Revenue from Marketing - Cost of Marketing) / Cost of Marketing × 100. Revenue: 6 clients × 10 sessions × $150 = $9,000. ROI: ($9,000 - $360) / $360 × 100 = $8,640 / $360 × 100 = 24 × 100 = 2,400%. This exceptional ROI demonstrates why directory listings, particularly Psychology Today, are considered essential marketing investments for private practices. Even a modest number of referrals creates substantial return on the marketing investment.</w:t>
      </w:r>
    </w:p>
    <w:p w14:paraId="238EC1DB"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pict w14:anchorId="336BF3FE">
          <v:rect id="_x0000_i1029" style="width:0;height:1.5pt" o:hralign="center" o:hrstd="t" o:hr="t" fillcolor="#a0a0a0" stroked="f"/>
        </w:pict>
      </w:r>
    </w:p>
    <w:p w14:paraId="36AFB657" w14:textId="77777777" w:rsidR="001E23E7" w:rsidRPr="001E23E7" w:rsidRDefault="001E23E7" w:rsidP="001E23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23E7">
        <w:rPr>
          <w:rFonts w:ascii="Times New Roman" w:eastAsia="Times New Roman" w:hAnsi="Times New Roman" w:cs="Times New Roman"/>
          <w:b/>
          <w:bCs/>
          <w:kern w:val="0"/>
          <w:sz w:val="36"/>
          <w:szCs w:val="36"/>
          <w14:ligatures w14:val="none"/>
        </w:rPr>
        <w:t>Module 4: Practice Operations and Efficiency</w:t>
      </w:r>
    </w:p>
    <w:p w14:paraId="0DF301E6"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Duration: 60 minutes</w:t>
      </w:r>
    </w:p>
    <w:p w14:paraId="3E9C834F"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lastRenderedPageBreak/>
        <w:t>The Art and Science of Practice Management</w:t>
      </w:r>
    </w:p>
    <w:p w14:paraId="156654B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Efficient practice operations represent the difference between a practice that sustains you and one that drains you. Many clinicians find themselves working 50-60 hours weekly, with only 20-25 of those hours </w:t>
      </w:r>
      <w:proofErr w:type="gramStart"/>
      <w:r w:rsidRPr="001E23E7">
        <w:rPr>
          <w:rFonts w:ascii="Times New Roman" w:eastAsia="Times New Roman" w:hAnsi="Times New Roman" w:cs="Times New Roman"/>
          <w:kern w:val="0"/>
          <w14:ligatures w14:val="none"/>
        </w:rPr>
        <w:t>actually spent</w:t>
      </w:r>
      <w:proofErr w:type="gramEnd"/>
      <w:r w:rsidRPr="001E23E7">
        <w:rPr>
          <w:rFonts w:ascii="Times New Roman" w:eastAsia="Times New Roman" w:hAnsi="Times New Roman" w:cs="Times New Roman"/>
          <w:kern w:val="0"/>
          <w14:ligatures w14:val="none"/>
        </w:rPr>
        <w:t xml:space="preserve"> with clients. The remainder is consumed by scheduling, billing, documentation, email management, and administrative tasks that feel never-ending.</w:t>
      </w:r>
    </w:p>
    <w:p w14:paraId="11CD340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This module focuses on creating systems and workflows that maximize your clinical time while minimizing administrative burden. The goal: spend 80% of your time doing clinical work you love and 20% on essential business </w:t>
      </w:r>
      <w:proofErr w:type="gramStart"/>
      <w:r w:rsidRPr="001E23E7">
        <w:rPr>
          <w:rFonts w:ascii="Times New Roman" w:eastAsia="Times New Roman" w:hAnsi="Times New Roman" w:cs="Times New Roman"/>
          <w:kern w:val="0"/>
          <w14:ligatures w14:val="none"/>
        </w:rPr>
        <w:t>operations—</w:t>
      </w:r>
      <w:proofErr w:type="gramEnd"/>
      <w:r w:rsidRPr="001E23E7">
        <w:rPr>
          <w:rFonts w:ascii="Times New Roman" w:eastAsia="Times New Roman" w:hAnsi="Times New Roman" w:cs="Times New Roman"/>
          <w:kern w:val="0"/>
          <w14:ligatures w14:val="none"/>
        </w:rPr>
        <w:t>not the reverse.</w:t>
      </w:r>
    </w:p>
    <w:p w14:paraId="085266FC"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Time Management and Scheduling Strategies</w:t>
      </w:r>
    </w:p>
    <w:p w14:paraId="5C4594FB"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Understanding Your True Available Time</w:t>
      </w:r>
    </w:p>
    <w:p w14:paraId="74714D4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Time Audit Exercise:</w:t>
      </w:r>
    </w:p>
    <w:p w14:paraId="39AF874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Track one week of actual time usage:</w:t>
      </w:r>
    </w:p>
    <w:p w14:paraId="1DE6400F" w14:textId="77777777" w:rsidR="001E23E7" w:rsidRPr="001E23E7" w:rsidRDefault="001E23E7" w:rsidP="001E23E7">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Clinical hours (face-to-face with clients)</w:t>
      </w:r>
    </w:p>
    <w:p w14:paraId="253443F0" w14:textId="77777777" w:rsidR="001E23E7" w:rsidRPr="001E23E7" w:rsidRDefault="001E23E7" w:rsidP="001E23E7">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Documentation time</w:t>
      </w:r>
    </w:p>
    <w:p w14:paraId="611F0269" w14:textId="77777777" w:rsidR="001E23E7" w:rsidRPr="001E23E7" w:rsidRDefault="001E23E7" w:rsidP="001E23E7">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Scheduling and communication</w:t>
      </w:r>
    </w:p>
    <w:p w14:paraId="7DAC6722" w14:textId="77777777" w:rsidR="001E23E7" w:rsidRPr="001E23E7" w:rsidRDefault="001E23E7" w:rsidP="001E23E7">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Billing and administrative tasks</w:t>
      </w:r>
    </w:p>
    <w:p w14:paraId="59FD8041" w14:textId="77777777" w:rsidR="001E23E7" w:rsidRPr="001E23E7" w:rsidRDefault="001E23E7" w:rsidP="001E23E7">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Marketing activities</w:t>
      </w:r>
    </w:p>
    <w:p w14:paraId="6D2E3605" w14:textId="77777777" w:rsidR="001E23E7" w:rsidRPr="001E23E7" w:rsidRDefault="001E23E7" w:rsidP="001E23E7">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development</w:t>
      </w:r>
    </w:p>
    <w:p w14:paraId="20DB5A0D" w14:textId="77777777" w:rsidR="001E23E7" w:rsidRPr="001E23E7" w:rsidRDefault="001E23E7" w:rsidP="001E23E7">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Personal time</w:t>
      </w:r>
    </w:p>
    <w:p w14:paraId="1A1A5E7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Common Findings:</w:t>
      </w:r>
    </w:p>
    <w:p w14:paraId="00A7E35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Most practitioners discover they're working far more hours than they realized, with clinical hours representing only 40-50% of total work time.</w:t>
      </w:r>
    </w:p>
    <w:p w14:paraId="43C932B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Time Audit:</w:t>
      </w:r>
    </w:p>
    <w:p w14:paraId="18AC1DA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Dr. Lisa works "full-time" </w:t>
      </w:r>
      <w:proofErr w:type="gramStart"/>
      <w:r w:rsidRPr="001E23E7">
        <w:rPr>
          <w:rFonts w:ascii="Times New Roman" w:eastAsia="Times New Roman" w:hAnsi="Times New Roman" w:cs="Times New Roman"/>
          <w:i/>
          <w:iCs/>
          <w:kern w:val="0"/>
          <w14:ligatures w14:val="none"/>
        </w:rPr>
        <w:t>at</w:t>
      </w:r>
      <w:proofErr w:type="gramEnd"/>
      <w:r w:rsidRPr="001E23E7">
        <w:rPr>
          <w:rFonts w:ascii="Times New Roman" w:eastAsia="Times New Roman" w:hAnsi="Times New Roman" w:cs="Times New Roman"/>
          <w:i/>
          <w:iCs/>
          <w:kern w:val="0"/>
          <w14:ligatures w14:val="none"/>
        </w:rPr>
        <w:t xml:space="preserve"> 40 hours/week:</w:t>
      </w:r>
    </w:p>
    <w:p w14:paraId="1DF98BCC" w14:textId="77777777" w:rsidR="001E23E7" w:rsidRPr="001E23E7" w:rsidRDefault="001E23E7" w:rsidP="001E23E7">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sessions: 20 hours</w:t>
      </w:r>
    </w:p>
    <w:p w14:paraId="0974D094" w14:textId="77777777" w:rsidR="001E23E7" w:rsidRPr="001E23E7" w:rsidRDefault="001E23E7" w:rsidP="001E23E7">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Clinical documentation: 8 hours</w:t>
      </w:r>
    </w:p>
    <w:p w14:paraId="61726B78" w14:textId="77777777" w:rsidR="001E23E7" w:rsidRPr="001E23E7" w:rsidRDefault="001E23E7" w:rsidP="001E23E7">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Scheduling/email: 5 hours</w:t>
      </w:r>
    </w:p>
    <w:p w14:paraId="7D91D326" w14:textId="77777777" w:rsidR="001E23E7" w:rsidRPr="001E23E7" w:rsidRDefault="001E23E7" w:rsidP="001E23E7">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Billing/insurance: 4 hours</w:t>
      </w:r>
    </w:p>
    <w:p w14:paraId="5E5E62F9" w14:textId="77777777" w:rsidR="001E23E7" w:rsidRPr="001E23E7" w:rsidRDefault="001E23E7" w:rsidP="001E23E7">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Marketing: 2 hours</w:t>
      </w:r>
    </w:p>
    <w:p w14:paraId="6607C232" w14:textId="77777777" w:rsidR="001E23E7" w:rsidRPr="001E23E7" w:rsidRDefault="001E23E7" w:rsidP="001E23E7">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Administrative: 1 hour</w:t>
      </w:r>
    </w:p>
    <w:p w14:paraId="52B1ECE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Clinical time: Only 50% of total work hours</w:t>
      </w:r>
    </w:p>
    <w:p w14:paraId="0EDA339C"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Optimal Scheduling Structures</w:t>
      </w:r>
    </w:p>
    <w:p w14:paraId="63FAAB6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Back-to-Back Scheduling:</w:t>
      </w:r>
    </w:p>
    <w:p w14:paraId="228E966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Advantages:</w:t>
      </w:r>
    </w:p>
    <w:p w14:paraId="532D2DFC" w14:textId="77777777" w:rsidR="001E23E7" w:rsidRPr="001E23E7" w:rsidRDefault="001E23E7" w:rsidP="001E23E7">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Maximizes clinical time in fewer days</w:t>
      </w:r>
    </w:p>
    <w:p w14:paraId="0749EF59" w14:textId="77777777" w:rsidR="001E23E7" w:rsidRPr="001E23E7" w:rsidRDefault="001E23E7" w:rsidP="001E23E7">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Reduces context switching</w:t>
      </w:r>
    </w:p>
    <w:p w14:paraId="3A6FD1CB" w14:textId="77777777" w:rsidR="001E23E7" w:rsidRPr="001E23E7" w:rsidRDefault="001E23E7" w:rsidP="001E23E7">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Creates full days off</w:t>
      </w:r>
    </w:p>
    <w:p w14:paraId="6ED035E1" w14:textId="77777777" w:rsidR="001E23E7" w:rsidRPr="001E23E7" w:rsidRDefault="001E23E7" w:rsidP="001E23E7">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Efficiency in documentation (batch process)</w:t>
      </w:r>
    </w:p>
    <w:p w14:paraId="44AFF07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Structure Example:</w:t>
      </w:r>
    </w:p>
    <w:p w14:paraId="2CA935FD" w14:textId="77777777" w:rsidR="001E23E7" w:rsidRPr="001E23E7" w:rsidRDefault="001E23E7" w:rsidP="001E23E7">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Monday: 8 clients back-to-back (9am-6pm)</w:t>
      </w:r>
    </w:p>
    <w:p w14:paraId="7288F131" w14:textId="77777777" w:rsidR="001E23E7" w:rsidRPr="001E23E7" w:rsidRDefault="001E23E7" w:rsidP="001E23E7">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Tuesday: 8 clients back-to-back</w:t>
      </w:r>
    </w:p>
    <w:p w14:paraId="0A99CD2E" w14:textId="77777777" w:rsidR="001E23E7" w:rsidRPr="001E23E7" w:rsidRDefault="001E23E7" w:rsidP="001E23E7">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Wednesday: 4 clients plus admin time</w:t>
      </w:r>
    </w:p>
    <w:p w14:paraId="4961123C" w14:textId="77777777" w:rsidR="001E23E7" w:rsidRPr="001E23E7" w:rsidRDefault="001E23E7" w:rsidP="001E23E7">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Thursday: 8 clients back-to-back</w:t>
      </w:r>
    </w:p>
    <w:p w14:paraId="2C056E4D" w14:textId="77777777" w:rsidR="001E23E7" w:rsidRPr="001E23E7" w:rsidRDefault="001E23E7" w:rsidP="001E23E7">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Friday: Administrative day</w:t>
      </w:r>
    </w:p>
    <w:p w14:paraId="6765460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Total: 28 client hours, concentrated into 3.5 days</w:t>
      </w:r>
    </w:p>
    <w:p w14:paraId="333C746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Disadvantages:</w:t>
      </w:r>
    </w:p>
    <w:p w14:paraId="31496E0D" w14:textId="77777777" w:rsidR="001E23E7" w:rsidRPr="001E23E7" w:rsidRDefault="001E23E7" w:rsidP="001E23E7">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Intense, potentially exhausting</w:t>
      </w:r>
    </w:p>
    <w:p w14:paraId="690FC721" w14:textId="77777777" w:rsidR="001E23E7" w:rsidRPr="001E23E7" w:rsidRDefault="001E23E7" w:rsidP="001E23E7">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Little flexibility during clinical days</w:t>
      </w:r>
    </w:p>
    <w:p w14:paraId="1D573819" w14:textId="77777777" w:rsidR="001E23E7" w:rsidRPr="001E23E7" w:rsidRDefault="001E23E7" w:rsidP="001E23E7">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Difficult to accommodate last-minute needs</w:t>
      </w:r>
    </w:p>
    <w:p w14:paraId="360FDB45" w14:textId="77777777" w:rsidR="001E23E7" w:rsidRPr="001E23E7" w:rsidRDefault="001E23E7" w:rsidP="001E23E7">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Risk of burnout without adequate breaks</w:t>
      </w:r>
    </w:p>
    <w:p w14:paraId="195BA4C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Spaced Scheduling:</w:t>
      </w:r>
    </w:p>
    <w:p w14:paraId="6BCD67C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Structure Example:</w:t>
      </w:r>
    </w:p>
    <w:p w14:paraId="4212C59C" w14:textId="77777777" w:rsidR="001E23E7" w:rsidRPr="001E23E7" w:rsidRDefault="001E23E7" w:rsidP="001E23E7">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10-minute breaks between sessions</w:t>
      </w:r>
    </w:p>
    <w:p w14:paraId="6533D1CE" w14:textId="77777777" w:rsidR="001E23E7" w:rsidRPr="001E23E7" w:rsidRDefault="001E23E7" w:rsidP="001E23E7">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Longer lunch break</w:t>
      </w:r>
    </w:p>
    <w:p w14:paraId="1004A767" w14:textId="77777777" w:rsidR="001E23E7" w:rsidRPr="001E23E7" w:rsidRDefault="001E23E7" w:rsidP="001E23E7">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Admin time blocks mixed throughout day</w:t>
      </w:r>
    </w:p>
    <w:p w14:paraId="1D96CC8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Monday: 9am-12pm clients, 12-1pm lunch/admin, 1-5pm clients</w:t>
      </w:r>
    </w:p>
    <w:p w14:paraId="3D31DE3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Advantages:</w:t>
      </w:r>
    </w:p>
    <w:p w14:paraId="3D25D4A5" w14:textId="77777777" w:rsidR="001E23E7" w:rsidRPr="001E23E7" w:rsidRDefault="001E23E7" w:rsidP="001E23E7">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sustainable energy throughout day</w:t>
      </w:r>
    </w:p>
    <w:p w14:paraId="6F5B856C" w14:textId="77777777" w:rsidR="001E23E7" w:rsidRPr="001E23E7" w:rsidRDefault="001E23E7" w:rsidP="001E23E7">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Time for urgent calls or issues</w:t>
      </w:r>
    </w:p>
    <w:p w14:paraId="251A6504" w14:textId="77777777" w:rsidR="001E23E7" w:rsidRPr="001E23E7" w:rsidRDefault="001E23E7" w:rsidP="001E23E7">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Documentation can happen throughout day</w:t>
      </w:r>
    </w:p>
    <w:p w14:paraId="00A209C6" w14:textId="77777777" w:rsidR="001E23E7" w:rsidRPr="001E23E7" w:rsidRDefault="001E23E7" w:rsidP="001E23E7">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Reduced intensity</w:t>
      </w:r>
    </w:p>
    <w:p w14:paraId="635D90B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Disadvantages:</w:t>
      </w:r>
    </w:p>
    <w:p w14:paraId="1784FD78" w14:textId="77777777" w:rsidR="001E23E7" w:rsidRPr="001E23E7" w:rsidRDefault="001E23E7" w:rsidP="001E23E7">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Longer overall workdays</w:t>
      </w:r>
    </w:p>
    <w:p w14:paraId="63FCACBF" w14:textId="77777777" w:rsidR="001E23E7" w:rsidRPr="001E23E7" w:rsidRDefault="001E23E7" w:rsidP="001E23E7">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 xml:space="preserve">Context switching more </w:t>
      </w:r>
      <w:proofErr w:type="gramStart"/>
      <w:r w:rsidRPr="001E23E7">
        <w:rPr>
          <w:rFonts w:ascii="Times New Roman" w:eastAsia="Times New Roman" w:hAnsi="Times New Roman" w:cs="Times New Roman"/>
          <w:kern w:val="0"/>
          <w14:ligatures w14:val="none"/>
        </w:rPr>
        <w:t>frequent</w:t>
      </w:r>
      <w:proofErr w:type="gramEnd"/>
    </w:p>
    <w:p w14:paraId="6F7C1884" w14:textId="77777777" w:rsidR="001E23E7" w:rsidRPr="001E23E7" w:rsidRDefault="001E23E7" w:rsidP="001E23E7">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Administrative tasks scattered</w:t>
      </w:r>
    </w:p>
    <w:p w14:paraId="06C566D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Hybrid Approach (Most Common):</w:t>
      </w:r>
    </w:p>
    <w:p w14:paraId="5E06BBFD" w14:textId="77777777" w:rsidR="001E23E7" w:rsidRPr="001E23E7" w:rsidRDefault="001E23E7" w:rsidP="001E23E7">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Heavy clinical days (back-to-back)</w:t>
      </w:r>
    </w:p>
    <w:p w14:paraId="4366C51B" w14:textId="77777777" w:rsidR="001E23E7" w:rsidRPr="001E23E7" w:rsidRDefault="001E23E7" w:rsidP="001E23E7">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Light clinical days (spaced with admin time)</w:t>
      </w:r>
    </w:p>
    <w:p w14:paraId="58A481BC" w14:textId="77777777" w:rsidR="001E23E7" w:rsidRPr="001E23E7" w:rsidRDefault="001E23E7" w:rsidP="001E23E7">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Admin-only day(s)</w:t>
      </w:r>
    </w:p>
    <w:p w14:paraId="3A11FCD6"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Session Length and Structure</w:t>
      </w:r>
    </w:p>
    <w:p w14:paraId="5F1D7B0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Standard 50-minute "Hour":</w:t>
      </w:r>
    </w:p>
    <w:p w14:paraId="09059AD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The 50-minute session with 10-minute buffer allows:</w:t>
      </w:r>
    </w:p>
    <w:p w14:paraId="371278D5" w14:textId="77777777" w:rsidR="001E23E7" w:rsidRPr="001E23E7" w:rsidRDefault="001E23E7" w:rsidP="001E23E7">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Documentation completion</w:t>
      </w:r>
    </w:p>
    <w:p w14:paraId="5AB262D6" w14:textId="77777777" w:rsidR="001E23E7" w:rsidRPr="001E23E7" w:rsidRDefault="001E23E7" w:rsidP="001E23E7">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Bathroom break</w:t>
      </w:r>
    </w:p>
    <w:p w14:paraId="08869552" w14:textId="77777777" w:rsidR="001E23E7" w:rsidRPr="001E23E7" w:rsidRDefault="001E23E7" w:rsidP="001E23E7">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Mental reset</w:t>
      </w:r>
    </w:p>
    <w:p w14:paraId="2E1B1BA5" w14:textId="77777777" w:rsidR="001E23E7" w:rsidRPr="001E23E7" w:rsidRDefault="001E23E7" w:rsidP="001E23E7">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Stay on schedule</w:t>
      </w:r>
    </w:p>
    <w:p w14:paraId="61004CE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Alternative Structures:</w:t>
      </w:r>
    </w:p>
    <w:p w14:paraId="63930A1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45-Minute Sessions:</w:t>
      </w:r>
    </w:p>
    <w:p w14:paraId="1AF6FBD6" w14:textId="77777777" w:rsidR="001E23E7" w:rsidRPr="001E23E7" w:rsidRDefault="001E23E7" w:rsidP="001E23E7">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Allows 15-minute buffer</w:t>
      </w:r>
    </w:p>
    <w:p w14:paraId="1027EE4D" w14:textId="77777777" w:rsidR="001E23E7" w:rsidRPr="001E23E7" w:rsidRDefault="001E23E7" w:rsidP="001E23E7">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t>Fits</w:t>
      </w:r>
      <w:proofErr w:type="gramEnd"/>
      <w:r w:rsidRPr="001E23E7">
        <w:rPr>
          <w:rFonts w:ascii="Times New Roman" w:eastAsia="Times New Roman" w:hAnsi="Times New Roman" w:cs="Times New Roman"/>
          <w:kern w:val="0"/>
          <w14:ligatures w14:val="none"/>
        </w:rPr>
        <w:t xml:space="preserve"> 4 sessions in 4 hours cleanly</w:t>
      </w:r>
    </w:p>
    <w:p w14:paraId="66EDC43B" w14:textId="77777777" w:rsidR="001E23E7" w:rsidRPr="001E23E7" w:rsidRDefault="001E23E7" w:rsidP="001E23E7">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Popular for busy practices</w:t>
      </w:r>
    </w:p>
    <w:p w14:paraId="4A8DF77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60-Minute Full Hour:</w:t>
      </w:r>
    </w:p>
    <w:p w14:paraId="435C00AD" w14:textId="77777777" w:rsidR="001E23E7" w:rsidRPr="001E23E7" w:rsidRDefault="001E23E7" w:rsidP="001E23E7">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Extended rapport building</w:t>
      </w:r>
    </w:p>
    <w:p w14:paraId="3B92C244" w14:textId="77777777" w:rsidR="001E23E7" w:rsidRPr="001E23E7" w:rsidRDefault="001E23E7" w:rsidP="001E23E7">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Complex case discussion</w:t>
      </w:r>
    </w:p>
    <w:p w14:paraId="0833873E" w14:textId="77777777" w:rsidR="001E23E7" w:rsidRPr="001E23E7" w:rsidRDefault="001E23E7" w:rsidP="001E23E7">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Process-oriented work</w:t>
      </w:r>
    </w:p>
    <w:p w14:paraId="3BD81583" w14:textId="77777777" w:rsidR="001E23E7" w:rsidRPr="001E23E7" w:rsidRDefault="001E23E7" w:rsidP="001E23E7">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t>Typically</w:t>
      </w:r>
      <w:proofErr w:type="gramEnd"/>
      <w:r w:rsidRPr="001E23E7">
        <w:rPr>
          <w:rFonts w:ascii="Times New Roman" w:eastAsia="Times New Roman" w:hAnsi="Times New Roman" w:cs="Times New Roman"/>
          <w:kern w:val="0"/>
          <w14:ligatures w14:val="none"/>
        </w:rPr>
        <w:t xml:space="preserve"> higher fee</w:t>
      </w:r>
    </w:p>
    <w:p w14:paraId="6BBE211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80-90 Minute Extended Sessions:</w:t>
      </w:r>
    </w:p>
    <w:p w14:paraId="7807B19D" w14:textId="77777777" w:rsidR="001E23E7" w:rsidRPr="001E23E7" w:rsidRDefault="001E23E7" w:rsidP="001E23E7">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EMDR processing</w:t>
      </w:r>
    </w:p>
    <w:p w14:paraId="5A35BA76" w14:textId="77777777" w:rsidR="001E23E7" w:rsidRPr="001E23E7" w:rsidRDefault="001E23E7" w:rsidP="001E23E7">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Couples therapy</w:t>
      </w:r>
    </w:p>
    <w:p w14:paraId="5A3F2665" w14:textId="77777777" w:rsidR="001E23E7" w:rsidRPr="001E23E7" w:rsidRDefault="001E23E7" w:rsidP="001E23E7">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Intensive trauma work</w:t>
      </w:r>
    </w:p>
    <w:p w14:paraId="43B0CF40" w14:textId="77777777" w:rsidR="001E23E7" w:rsidRPr="001E23E7" w:rsidRDefault="001E23E7" w:rsidP="001E23E7">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Exposure therapy sessions</w:t>
      </w:r>
    </w:p>
    <w:p w14:paraId="710BACEE"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The Power of Templates and Block Scheduling</w:t>
      </w:r>
    </w:p>
    <w:p w14:paraId="67F608C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Block Scheduling Definition:</w:t>
      </w:r>
      <w:r w:rsidRPr="001E23E7">
        <w:rPr>
          <w:rFonts w:ascii="Times New Roman" w:eastAsia="Times New Roman" w:hAnsi="Times New Roman" w:cs="Times New Roman"/>
          <w:kern w:val="0"/>
          <w14:ligatures w14:val="none"/>
        </w:rPr>
        <w:t xml:space="preserve"> Pre-determining when certain types of activities occur.</w:t>
      </w:r>
    </w:p>
    <w:p w14:paraId="64BB2D0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Example Block Schedule:</w:t>
      </w:r>
    </w:p>
    <w:p w14:paraId="7BBB5FF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Monday-Thursday:</w:t>
      </w:r>
    </w:p>
    <w:p w14:paraId="5E5DCC04" w14:textId="77777777" w:rsidR="001E23E7" w:rsidRPr="001E23E7" w:rsidRDefault="001E23E7" w:rsidP="001E23E7">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9:00am-12:00pm: Client sessions</w:t>
      </w:r>
    </w:p>
    <w:p w14:paraId="4F689955" w14:textId="77777777" w:rsidR="001E23E7" w:rsidRPr="001E23E7" w:rsidRDefault="001E23E7" w:rsidP="001E23E7">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12:00-1:00pm: Lunch/documentation</w:t>
      </w:r>
    </w:p>
    <w:p w14:paraId="7ACF3096" w14:textId="77777777" w:rsidR="001E23E7" w:rsidRPr="001E23E7" w:rsidRDefault="001E23E7" w:rsidP="001E23E7">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1:00-5:00pm: Client sessions</w:t>
      </w:r>
    </w:p>
    <w:p w14:paraId="7987DB1B" w14:textId="77777777" w:rsidR="001E23E7" w:rsidRPr="001E23E7" w:rsidRDefault="001E23E7" w:rsidP="001E23E7">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5:00-6:00pm: Documentation/admin</w:t>
      </w:r>
    </w:p>
    <w:p w14:paraId="6BED9B4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Friday:</w:t>
      </w:r>
    </w:p>
    <w:p w14:paraId="156C1352" w14:textId="77777777" w:rsidR="001E23E7" w:rsidRPr="001E23E7" w:rsidRDefault="001E23E7" w:rsidP="001E23E7">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9:00-11:00am: Treatment plans and notes</w:t>
      </w:r>
    </w:p>
    <w:p w14:paraId="6E2E00BC" w14:textId="77777777" w:rsidR="001E23E7" w:rsidRPr="001E23E7" w:rsidRDefault="001E23E7" w:rsidP="001E23E7">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11:00am-12:00pm: Consultation/supervision</w:t>
      </w:r>
    </w:p>
    <w:p w14:paraId="75DF253A" w14:textId="77777777" w:rsidR="001E23E7" w:rsidRPr="001E23E7" w:rsidRDefault="001E23E7" w:rsidP="001E23E7">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1:00-3:00pm: Marketing/business development</w:t>
      </w:r>
    </w:p>
    <w:p w14:paraId="0CA428DF" w14:textId="77777777" w:rsidR="001E23E7" w:rsidRPr="001E23E7" w:rsidRDefault="001E23E7" w:rsidP="001E23E7">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3:00-5:00pm: Email, billing, scheduling</w:t>
      </w:r>
    </w:p>
    <w:p w14:paraId="10C09DC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Benefits:</w:t>
      </w:r>
    </w:p>
    <w:p w14:paraId="48726A15" w14:textId="77777777" w:rsidR="001E23E7" w:rsidRPr="001E23E7" w:rsidRDefault="001E23E7" w:rsidP="001E23E7">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Reduces decision fatigue</w:t>
      </w:r>
    </w:p>
    <w:p w14:paraId="685C92B3" w14:textId="77777777" w:rsidR="001E23E7" w:rsidRPr="001E23E7" w:rsidRDefault="001E23E7" w:rsidP="001E23E7">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Creates predictability</w:t>
      </w:r>
    </w:p>
    <w:p w14:paraId="4274CC85" w14:textId="77777777" w:rsidR="001E23E7" w:rsidRPr="001E23E7" w:rsidRDefault="001E23E7" w:rsidP="001E23E7">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Protects time for important non-clinical work</w:t>
      </w:r>
    </w:p>
    <w:p w14:paraId="15D6EEF3" w14:textId="77777777" w:rsidR="001E23E7" w:rsidRPr="001E23E7" w:rsidRDefault="001E23E7" w:rsidP="001E23E7">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Prevents administrative tasks from consuming all time</w:t>
      </w:r>
    </w:p>
    <w:p w14:paraId="71999194"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Documentation Systems and Efficiency</w:t>
      </w:r>
    </w:p>
    <w:p w14:paraId="2B72C88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Documentation</w:t>
      </w:r>
      <w:r w:rsidRPr="001E23E7">
        <w:rPr>
          <w:rFonts w:ascii="Times New Roman" w:eastAsia="Times New Roman" w:hAnsi="Times New Roman" w:cs="Times New Roman"/>
          <w:kern w:val="0"/>
          <w14:ligatures w14:val="none"/>
        </w:rPr>
        <w:t xml:space="preserve"> represents one of the most time-consuming aspects of practice. Average time: 15-30 minutes per session. For 20 clients weekly, that's 5-10 hours of documentation time.</w:t>
      </w:r>
    </w:p>
    <w:p w14:paraId="6D840DA7"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The SOAP Note Format</w:t>
      </w:r>
    </w:p>
    <w:p w14:paraId="7E0CB05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 - Subjective:</w:t>
      </w:r>
      <w:r w:rsidRPr="001E23E7">
        <w:rPr>
          <w:rFonts w:ascii="Times New Roman" w:eastAsia="Times New Roman" w:hAnsi="Times New Roman" w:cs="Times New Roman"/>
          <w:kern w:val="0"/>
          <w14:ligatures w14:val="none"/>
        </w:rPr>
        <w:t xml:space="preserve"> What the client reports</w:t>
      </w:r>
    </w:p>
    <w:p w14:paraId="47D69A7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"Client reports feeling 'overwhelmed' this week, with increased anxiety about upcoming work </w:t>
      </w:r>
      <w:proofErr w:type="gramStart"/>
      <w:r w:rsidRPr="001E23E7">
        <w:rPr>
          <w:rFonts w:ascii="Times New Roman" w:eastAsia="Times New Roman" w:hAnsi="Times New Roman" w:cs="Times New Roman"/>
          <w:i/>
          <w:iCs/>
          <w:kern w:val="0"/>
          <w14:ligatures w14:val="none"/>
        </w:rPr>
        <w:t>deadline</w:t>
      </w:r>
      <w:proofErr w:type="gramEnd"/>
      <w:r w:rsidRPr="001E23E7">
        <w:rPr>
          <w:rFonts w:ascii="Times New Roman" w:eastAsia="Times New Roman" w:hAnsi="Times New Roman" w:cs="Times New Roman"/>
          <w:i/>
          <w:iCs/>
          <w:kern w:val="0"/>
          <w14:ligatures w14:val="none"/>
        </w:rPr>
        <w:t xml:space="preserve">. </w:t>
      </w:r>
      <w:proofErr w:type="gramStart"/>
      <w:r w:rsidRPr="001E23E7">
        <w:rPr>
          <w:rFonts w:ascii="Times New Roman" w:eastAsia="Times New Roman" w:hAnsi="Times New Roman" w:cs="Times New Roman"/>
          <w:i/>
          <w:iCs/>
          <w:kern w:val="0"/>
          <w14:ligatures w14:val="none"/>
        </w:rPr>
        <w:t>States she</w:t>
      </w:r>
      <w:proofErr w:type="gramEnd"/>
      <w:r w:rsidRPr="001E23E7">
        <w:rPr>
          <w:rFonts w:ascii="Times New Roman" w:eastAsia="Times New Roman" w:hAnsi="Times New Roman" w:cs="Times New Roman"/>
          <w:i/>
          <w:iCs/>
          <w:kern w:val="0"/>
          <w14:ligatures w14:val="none"/>
        </w:rPr>
        <w:t xml:space="preserve"> had two panic attacks, rating them 8/10 in intensity. Notes difficulty sleeping (averaging 5 hours nightly). Reports using breathing techniques with some success."</w:t>
      </w:r>
    </w:p>
    <w:p w14:paraId="0EF036A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 - Objective:</w:t>
      </w:r>
      <w:r w:rsidRPr="001E23E7">
        <w:rPr>
          <w:rFonts w:ascii="Times New Roman" w:eastAsia="Times New Roman" w:hAnsi="Times New Roman" w:cs="Times New Roman"/>
          <w:kern w:val="0"/>
          <w14:ligatures w14:val="none"/>
        </w:rPr>
        <w:t xml:space="preserve"> What you observe</w:t>
      </w:r>
    </w:p>
    <w:p w14:paraId="306E38D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"Client appeared anxious on arrival, with visible tension in shoulders and fidgeting hands. Speech rate increased when discussing work stress. Made good eye contact throughout. Affect congruent with reported anxiety. </w:t>
      </w:r>
      <w:proofErr w:type="gramStart"/>
      <w:r w:rsidRPr="001E23E7">
        <w:rPr>
          <w:rFonts w:ascii="Times New Roman" w:eastAsia="Times New Roman" w:hAnsi="Times New Roman" w:cs="Times New Roman"/>
          <w:i/>
          <w:iCs/>
          <w:kern w:val="0"/>
          <w14:ligatures w14:val="none"/>
        </w:rPr>
        <w:t>Was</w:t>
      </w:r>
      <w:proofErr w:type="gramEnd"/>
      <w:r w:rsidRPr="001E23E7">
        <w:rPr>
          <w:rFonts w:ascii="Times New Roman" w:eastAsia="Times New Roman" w:hAnsi="Times New Roman" w:cs="Times New Roman"/>
          <w:i/>
          <w:iCs/>
          <w:kern w:val="0"/>
          <w14:ligatures w14:val="none"/>
        </w:rPr>
        <w:t xml:space="preserve"> able to engage in grounding exercise and </w:t>
      </w:r>
      <w:proofErr w:type="gramStart"/>
      <w:r w:rsidRPr="001E23E7">
        <w:rPr>
          <w:rFonts w:ascii="Times New Roman" w:eastAsia="Times New Roman" w:hAnsi="Times New Roman" w:cs="Times New Roman"/>
          <w:i/>
          <w:iCs/>
          <w:kern w:val="0"/>
          <w14:ligatures w14:val="none"/>
        </w:rPr>
        <w:t>demonstrated</w:t>
      </w:r>
      <w:proofErr w:type="gramEnd"/>
      <w:r w:rsidRPr="001E23E7">
        <w:rPr>
          <w:rFonts w:ascii="Times New Roman" w:eastAsia="Times New Roman" w:hAnsi="Times New Roman" w:cs="Times New Roman"/>
          <w:i/>
          <w:iCs/>
          <w:kern w:val="0"/>
          <w14:ligatures w14:val="none"/>
        </w:rPr>
        <w:t xml:space="preserve"> visible calming response."</w:t>
      </w:r>
    </w:p>
    <w:p w14:paraId="0F87F14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 - Assessment:</w:t>
      </w:r>
      <w:r w:rsidRPr="001E23E7">
        <w:rPr>
          <w:rFonts w:ascii="Times New Roman" w:eastAsia="Times New Roman" w:hAnsi="Times New Roman" w:cs="Times New Roman"/>
          <w:kern w:val="0"/>
          <w14:ligatures w14:val="none"/>
        </w:rPr>
        <w:t xml:space="preserve"> Your clinical impressions</w:t>
      </w:r>
    </w:p>
    <w:p w14:paraId="6D3F910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lastRenderedPageBreak/>
        <w:t xml:space="preserve">"Client's anxiety symptoms have escalated in response to situational stressor (work deadline). Panic symptoms represent progression from previous level of functioning. Client demonstrates good insight and motivation. Anxiety </w:t>
      </w:r>
      <w:proofErr w:type="gramStart"/>
      <w:r w:rsidRPr="001E23E7">
        <w:rPr>
          <w:rFonts w:ascii="Times New Roman" w:eastAsia="Times New Roman" w:hAnsi="Times New Roman" w:cs="Times New Roman"/>
          <w:i/>
          <w:iCs/>
          <w:kern w:val="0"/>
          <w14:ligatures w14:val="none"/>
        </w:rPr>
        <w:t>interfering</w:t>
      </w:r>
      <w:proofErr w:type="gramEnd"/>
      <w:r w:rsidRPr="001E23E7">
        <w:rPr>
          <w:rFonts w:ascii="Times New Roman" w:eastAsia="Times New Roman" w:hAnsi="Times New Roman" w:cs="Times New Roman"/>
          <w:i/>
          <w:iCs/>
          <w:kern w:val="0"/>
          <w14:ligatures w14:val="none"/>
        </w:rPr>
        <w:t xml:space="preserve"> with sleep, which may be exacerbating symptoms. Responds well to interventions."</w:t>
      </w:r>
    </w:p>
    <w:p w14:paraId="3AAB6C6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 - Plan:</w:t>
      </w:r>
      <w:r w:rsidRPr="001E23E7">
        <w:rPr>
          <w:rFonts w:ascii="Times New Roman" w:eastAsia="Times New Roman" w:hAnsi="Times New Roman" w:cs="Times New Roman"/>
          <w:kern w:val="0"/>
          <w14:ligatures w14:val="none"/>
        </w:rPr>
        <w:t xml:space="preserve"> Treatment plan and next steps</w:t>
      </w:r>
    </w:p>
    <w:p w14:paraId="5D6B2B9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"Continued CBT for anxiety with focus on cognitive restructuring regarding work perfectionism. Provided psychoeducation </w:t>
      </w:r>
      <w:proofErr w:type="gramStart"/>
      <w:r w:rsidRPr="001E23E7">
        <w:rPr>
          <w:rFonts w:ascii="Times New Roman" w:eastAsia="Times New Roman" w:hAnsi="Times New Roman" w:cs="Times New Roman"/>
          <w:i/>
          <w:iCs/>
          <w:kern w:val="0"/>
          <w14:ligatures w14:val="none"/>
        </w:rPr>
        <w:t>about</w:t>
      </w:r>
      <w:proofErr w:type="gramEnd"/>
      <w:r w:rsidRPr="001E23E7">
        <w:rPr>
          <w:rFonts w:ascii="Times New Roman" w:eastAsia="Times New Roman" w:hAnsi="Times New Roman" w:cs="Times New Roman"/>
          <w:i/>
          <w:iCs/>
          <w:kern w:val="0"/>
          <w14:ligatures w14:val="none"/>
        </w:rPr>
        <w:t xml:space="preserve"> anxiety-sleep cycle. Client to practice progressive muscle relaxation nightly. Discussed potential benefit of consultation with psychiatrist regarding short-term medication support; client will consider. Follow-up session scheduled for one week."</w:t>
      </w:r>
    </w:p>
    <w:p w14:paraId="7374678B"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Documentation Time-Savers</w:t>
      </w:r>
    </w:p>
    <w:p w14:paraId="53B52CF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 Templates and Macros</w:t>
      </w:r>
    </w:p>
    <w:p w14:paraId="688AE81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Create standardized text blocks for common elements:</w:t>
      </w:r>
    </w:p>
    <w:p w14:paraId="33F72E9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Template Example:</w:t>
      </w:r>
    </w:p>
    <w:p w14:paraId="2CC4694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"Client participated in 50-minute individual psychotherapy session. We reviewed progress since last session, discussed current concerns, and processed [specific issue]. Client demonstrated [engagement level] and showed [progress indicators]. Plan includes [interventions] and [homework if assigned]. Next session scheduled for [date]."</w:t>
      </w:r>
    </w:p>
    <w:p w14:paraId="060852C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 Voice-to-Text Technology</w:t>
      </w:r>
    </w:p>
    <w:p w14:paraId="085CE27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Options:</w:t>
      </w:r>
    </w:p>
    <w:p w14:paraId="6E694D04" w14:textId="77777777" w:rsidR="001E23E7" w:rsidRPr="001E23E7" w:rsidRDefault="001E23E7" w:rsidP="001E23E7">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Dragon NaturallySpeaking (professional)</w:t>
      </w:r>
    </w:p>
    <w:p w14:paraId="58BC8578" w14:textId="77777777" w:rsidR="001E23E7" w:rsidRPr="001E23E7" w:rsidRDefault="001E23E7" w:rsidP="001E23E7">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Built-in phone/computer dictation</w:t>
      </w:r>
    </w:p>
    <w:p w14:paraId="53591F8A" w14:textId="77777777" w:rsidR="001E23E7" w:rsidRPr="001E23E7" w:rsidRDefault="001E23E7" w:rsidP="001E23E7">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Specialized EHR dictation features</w:t>
      </w:r>
    </w:p>
    <w:p w14:paraId="1D1BCDE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Process:</w:t>
      </w:r>
    </w:p>
    <w:p w14:paraId="4EB69F16" w14:textId="77777777" w:rsidR="001E23E7" w:rsidRPr="001E23E7" w:rsidRDefault="001E23E7" w:rsidP="001E23E7">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Complete session</w:t>
      </w:r>
    </w:p>
    <w:p w14:paraId="4F01E11D" w14:textId="77777777" w:rsidR="001E23E7" w:rsidRPr="001E23E7" w:rsidRDefault="001E23E7" w:rsidP="001E23E7">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Immediately dictate notes using voice</w:t>
      </w:r>
    </w:p>
    <w:p w14:paraId="1625F260" w14:textId="77777777" w:rsidR="001E23E7" w:rsidRPr="001E23E7" w:rsidRDefault="001E23E7" w:rsidP="001E23E7">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Quick edit for accuracy</w:t>
      </w:r>
    </w:p>
    <w:p w14:paraId="48D00260" w14:textId="77777777" w:rsidR="001E23E7" w:rsidRPr="001E23E7" w:rsidRDefault="001E23E7" w:rsidP="001E23E7">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Time saved: 50-70%</w:t>
      </w:r>
    </w:p>
    <w:p w14:paraId="6EF7EAD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3. Documentation Immediately After Session</w:t>
      </w:r>
    </w:p>
    <w:p w14:paraId="37FA709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The 10-Minute Rule:</w:t>
      </w:r>
      <w:r w:rsidRPr="001E23E7">
        <w:rPr>
          <w:rFonts w:ascii="Times New Roman" w:eastAsia="Times New Roman" w:hAnsi="Times New Roman" w:cs="Times New Roman"/>
          <w:kern w:val="0"/>
          <w14:ligatures w14:val="none"/>
        </w:rPr>
        <w:t xml:space="preserve"> Complete notes within 10 minutes of session end.</w:t>
      </w:r>
    </w:p>
    <w:p w14:paraId="1DBE02D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Benefits:</w:t>
      </w:r>
    </w:p>
    <w:p w14:paraId="1D7F8524" w14:textId="77777777" w:rsidR="001E23E7" w:rsidRPr="001E23E7" w:rsidRDefault="001E23E7" w:rsidP="001E23E7">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Session fresh in mind</w:t>
      </w:r>
    </w:p>
    <w:p w14:paraId="40236ECD" w14:textId="77777777" w:rsidR="001E23E7" w:rsidRPr="001E23E7" w:rsidRDefault="001E23E7" w:rsidP="001E23E7">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accurate documentation</w:t>
      </w:r>
    </w:p>
    <w:p w14:paraId="2A5E7535" w14:textId="77777777" w:rsidR="001E23E7" w:rsidRPr="001E23E7" w:rsidRDefault="001E23E7" w:rsidP="001E23E7">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Prevents backlog</w:t>
      </w:r>
    </w:p>
    <w:p w14:paraId="04C337B7" w14:textId="77777777" w:rsidR="001E23E7" w:rsidRPr="001E23E7" w:rsidRDefault="001E23E7" w:rsidP="001E23E7">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Reduces end-of-day burden</w:t>
      </w:r>
    </w:p>
    <w:p w14:paraId="503D2991" w14:textId="77777777" w:rsidR="001E23E7" w:rsidRPr="001E23E7" w:rsidRDefault="001E23E7" w:rsidP="001E23E7">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Better work-life boundaries (don't take documentation home)</w:t>
      </w:r>
    </w:p>
    <w:p w14:paraId="5570817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Workflow:</w:t>
      </w:r>
    </w:p>
    <w:p w14:paraId="582340EA" w14:textId="77777777" w:rsidR="001E23E7" w:rsidRPr="001E23E7" w:rsidRDefault="001E23E7" w:rsidP="001E23E7">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Session ends at 2:50pm</w:t>
      </w:r>
    </w:p>
    <w:p w14:paraId="5B7E41EC" w14:textId="77777777" w:rsidR="001E23E7" w:rsidRPr="001E23E7" w:rsidRDefault="001E23E7" w:rsidP="001E23E7">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2:50-3:00pm: Write note</w:t>
      </w:r>
    </w:p>
    <w:p w14:paraId="15B3F0AD" w14:textId="77777777" w:rsidR="001E23E7" w:rsidRPr="001E23E7" w:rsidRDefault="001E23E7" w:rsidP="001E23E7">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3:00pm: Next session begins</w:t>
      </w:r>
    </w:p>
    <w:p w14:paraId="3324CC9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4. Simplified Progress Notes</w:t>
      </w:r>
    </w:p>
    <w:p w14:paraId="25C9184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to ask:</w:t>
      </w:r>
      <w:r w:rsidRPr="001E23E7">
        <w:rPr>
          <w:rFonts w:ascii="Times New Roman" w:eastAsia="Times New Roman" w:hAnsi="Times New Roman" w:cs="Times New Roman"/>
          <w:kern w:val="0"/>
          <w14:ligatures w14:val="none"/>
        </w:rPr>
        <w:t xml:space="preserve"> "What does this note need to accomplish?"</w:t>
      </w:r>
    </w:p>
    <w:p w14:paraId="2EB5B68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w:t>
      </w:r>
      <w:r w:rsidRPr="001E23E7">
        <w:rPr>
          <w:rFonts w:ascii="Times New Roman" w:eastAsia="Times New Roman" w:hAnsi="Times New Roman" w:cs="Times New Roman"/>
          <w:kern w:val="0"/>
          <w14:ligatures w14:val="none"/>
        </w:rPr>
        <w:t xml:space="preserve"> Document that services were provided, clinical progress, and treatment plan.</w:t>
      </w:r>
    </w:p>
    <w:p w14:paraId="0C277B1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It does NOT need to:</w:t>
      </w:r>
    </w:p>
    <w:p w14:paraId="61A9B702" w14:textId="77777777" w:rsidR="001E23E7" w:rsidRPr="001E23E7" w:rsidRDefault="001E23E7" w:rsidP="001E23E7">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Recount entire session verbatim</w:t>
      </w:r>
    </w:p>
    <w:p w14:paraId="46DEB486" w14:textId="77777777" w:rsidR="001E23E7" w:rsidRPr="001E23E7" w:rsidRDefault="001E23E7" w:rsidP="001E23E7">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Include extensive backstory each time</w:t>
      </w:r>
    </w:p>
    <w:p w14:paraId="68C048A0" w14:textId="77777777" w:rsidR="001E23E7" w:rsidRPr="001E23E7" w:rsidRDefault="001E23E7" w:rsidP="001E23E7">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Contain information solely for your memory</w:t>
      </w:r>
    </w:p>
    <w:p w14:paraId="33AF1B0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Simplified Note Example:</w:t>
      </w:r>
    </w:p>
    <w:p w14:paraId="5FADEEB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"50-minute individual therapy. Addressed anxiety management and work-life balance. Client reports decreased anxiety (7/10 to 4/10) since implementing boundaries at work. Processed cognitive distortions related to productivity. CBT techniques </w:t>
      </w:r>
      <w:proofErr w:type="gramStart"/>
      <w:r w:rsidRPr="001E23E7">
        <w:rPr>
          <w:rFonts w:ascii="Times New Roman" w:eastAsia="Times New Roman" w:hAnsi="Times New Roman" w:cs="Times New Roman"/>
          <w:i/>
          <w:iCs/>
          <w:kern w:val="0"/>
          <w14:ligatures w14:val="none"/>
        </w:rPr>
        <w:t>including</w:t>
      </w:r>
      <w:proofErr w:type="gramEnd"/>
      <w:r w:rsidRPr="001E23E7">
        <w:rPr>
          <w:rFonts w:ascii="Times New Roman" w:eastAsia="Times New Roman" w:hAnsi="Times New Roman" w:cs="Times New Roman"/>
          <w:i/>
          <w:iCs/>
          <w:kern w:val="0"/>
          <w14:ligatures w14:val="none"/>
        </w:rPr>
        <w:t xml:space="preserve"> cognitive restructuring and behavioral experiments. Client engaged, insightful. Plan: Continue weekly sessions, practice boundary-setting, monitor anxiety levels. Next session: 11/15/24."</w:t>
      </w:r>
    </w:p>
    <w:p w14:paraId="2EAC656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Length: 60-80 words, completed in under 5 minutes</w:t>
      </w:r>
    </w:p>
    <w:p w14:paraId="26BC2393"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Technology Integration and Practice Management Software</w:t>
      </w:r>
    </w:p>
    <w:p w14:paraId="1AAD867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Electronic Health Records (EHR)</w:t>
      </w:r>
      <w:r w:rsidRPr="001E23E7">
        <w:rPr>
          <w:rFonts w:ascii="Times New Roman" w:eastAsia="Times New Roman" w:hAnsi="Times New Roman" w:cs="Times New Roman"/>
          <w:kern w:val="0"/>
          <w14:ligatures w14:val="none"/>
        </w:rPr>
        <w:t xml:space="preserve"> or </w:t>
      </w:r>
      <w:r w:rsidRPr="001E23E7">
        <w:rPr>
          <w:rFonts w:ascii="Times New Roman" w:eastAsia="Times New Roman" w:hAnsi="Times New Roman" w:cs="Times New Roman"/>
          <w:b/>
          <w:bCs/>
          <w:kern w:val="0"/>
          <w14:ligatures w14:val="none"/>
        </w:rPr>
        <w:t>Practice Management Software</w:t>
      </w:r>
      <w:r w:rsidRPr="001E23E7">
        <w:rPr>
          <w:rFonts w:ascii="Times New Roman" w:eastAsia="Times New Roman" w:hAnsi="Times New Roman" w:cs="Times New Roman"/>
          <w:kern w:val="0"/>
          <w14:ligatures w14:val="none"/>
        </w:rPr>
        <w:t xml:space="preserve"> centralizes scheduling, billing, documentation, and client communication.</w:t>
      </w:r>
    </w:p>
    <w:p w14:paraId="0E0D12D9"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Popular Practice Management Platforms</w:t>
      </w:r>
    </w:p>
    <w:p w14:paraId="2698D37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23E7">
        <w:rPr>
          <w:rFonts w:ascii="Times New Roman" w:eastAsia="Times New Roman" w:hAnsi="Times New Roman" w:cs="Times New Roman"/>
          <w:b/>
          <w:bCs/>
          <w:kern w:val="0"/>
          <w14:ligatures w14:val="none"/>
        </w:rPr>
        <w:t>SimplePractice</w:t>
      </w:r>
      <w:proofErr w:type="spellEnd"/>
      <w:r w:rsidRPr="001E23E7">
        <w:rPr>
          <w:rFonts w:ascii="Times New Roman" w:eastAsia="Times New Roman" w:hAnsi="Times New Roman" w:cs="Times New Roman"/>
          <w:b/>
          <w:bCs/>
          <w:kern w:val="0"/>
          <w14:ligatures w14:val="none"/>
        </w:rPr>
        <w:t>:</w:t>
      </w:r>
    </w:p>
    <w:p w14:paraId="4FF564C1" w14:textId="77777777" w:rsidR="001E23E7" w:rsidRPr="001E23E7" w:rsidRDefault="001E23E7" w:rsidP="001E23E7">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Cost:</w:t>
      </w:r>
      <w:r w:rsidRPr="001E23E7">
        <w:rPr>
          <w:rFonts w:ascii="Times New Roman" w:eastAsia="Times New Roman" w:hAnsi="Times New Roman" w:cs="Times New Roman"/>
          <w:kern w:val="0"/>
          <w14:ligatures w14:val="none"/>
        </w:rPr>
        <w:t xml:space="preserve"> $29-$89/month</w:t>
      </w:r>
    </w:p>
    <w:p w14:paraId="142728DE" w14:textId="77777777" w:rsidR="001E23E7" w:rsidRPr="001E23E7" w:rsidRDefault="001E23E7" w:rsidP="001E23E7">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Features:</w:t>
      </w:r>
      <w:r w:rsidRPr="001E23E7">
        <w:rPr>
          <w:rFonts w:ascii="Times New Roman" w:eastAsia="Times New Roman" w:hAnsi="Times New Roman" w:cs="Times New Roman"/>
          <w:kern w:val="0"/>
          <w14:ligatures w14:val="none"/>
        </w:rPr>
        <w:t xml:space="preserve"> Scheduling, billing, telehealth, notes, client portal</w:t>
      </w:r>
    </w:p>
    <w:p w14:paraId="3D577D94" w14:textId="77777777" w:rsidR="001E23E7" w:rsidRPr="001E23E7" w:rsidRDefault="001E23E7" w:rsidP="001E23E7">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Best for:</w:t>
      </w:r>
      <w:r w:rsidRPr="001E23E7">
        <w:rPr>
          <w:rFonts w:ascii="Times New Roman" w:eastAsia="Times New Roman" w:hAnsi="Times New Roman" w:cs="Times New Roman"/>
          <w:kern w:val="0"/>
          <w14:ligatures w14:val="none"/>
        </w:rPr>
        <w:t xml:space="preserve"> Solo practitioners and small groups</w:t>
      </w:r>
    </w:p>
    <w:p w14:paraId="607961B1" w14:textId="77777777" w:rsidR="001E23E7" w:rsidRPr="001E23E7" w:rsidRDefault="001E23E7" w:rsidP="001E23E7">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Pros:</w:t>
      </w:r>
      <w:r w:rsidRPr="001E23E7">
        <w:rPr>
          <w:rFonts w:ascii="Times New Roman" w:eastAsia="Times New Roman" w:hAnsi="Times New Roman" w:cs="Times New Roman"/>
          <w:kern w:val="0"/>
          <w14:ligatures w14:val="none"/>
        </w:rPr>
        <w:t xml:space="preserve"> User-friendly, excellent customer service, comprehensive</w:t>
      </w:r>
    </w:p>
    <w:p w14:paraId="2BA5B5B8" w14:textId="77777777" w:rsidR="001E23E7" w:rsidRPr="001E23E7" w:rsidRDefault="001E23E7" w:rsidP="001E23E7">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Cons:</w:t>
      </w:r>
      <w:r w:rsidRPr="001E23E7">
        <w:rPr>
          <w:rFonts w:ascii="Times New Roman" w:eastAsia="Times New Roman" w:hAnsi="Times New Roman" w:cs="Times New Roman"/>
          <w:kern w:val="0"/>
          <w14:ligatures w14:val="none"/>
        </w:rPr>
        <w:t xml:space="preserve"> Telehealth quality variable, limited customization</w:t>
      </w:r>
    </w:p>
    <w:p w14:paraId="0F39155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23E7">
        <w:rPr>
          <w:rFonts w:ascii="Times New Roman" w:eastAsia="Times New Roman" w:hAnsi="Times New Roman" w:cs="Times New Roman"/>
          <w:b/>
          <w:bCs/>
          <w:kern w:val="0"/>
          <w14:ligatures w14:val="none"/>
        </w:rPr>
        <w:t>TherapyNotes</w:t>
      </w:r>
      <w:proofErr w:type="spellEnd"/>
      <w:r w:rsidRPr="001E23E7">
        <w:rPr>
          <w:rFonts w:ascii="Times New Roman" w:eastAsia="Times New Roman" w:hAnsi="Times New Roman" w:cs="Times New Roman"/>
          <w:b/>
          <w:bCs/>
          <w:kern w:val="0"/>
          <w14:ligatures w14:val="none"/>
        </w:rPr>
        <w:t>:</w:t>
      </w:r>
    </w:p>
    <w:p w14:paraId="1BF42E48" w14:textId="77777777" w:rsidR="001E23E7" w:rsidRPr="001E23E7" w:rsidRDefault="001E23E7" w:rsidP="001E23E7">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Cost:</w:t>
      </w:r>
      <w:r w:rsidRPr="001E23E7">
        <w:rPr>
          <w:rFonts w:ascii="Times New Roman" w:eastAsia="Times New Roman" w:hAnsi="Times New Roman" w:cs="Times New Roman"/>
          <w:kern w:val="0"/>
          <w14:ligatures w14:val="none"/>
        </w:rPr>
        <w:t xml:space="preserve"> $49/month</w:t>
      </w:r>
    </w:p>
    <w:p w14:paraId="01A02FD1" w14:textId="77777777" w:rsidR="001E23E7" w:rsidRPr="001E23E7" w:rsidRDefault="001E23E7" w:rsidP="001E23E7">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Features:</w:t>
      </w:r>
      <w:r w:rsidRPr="001E23E7">
        <w:rPr>
          <w:rFonts w:ascii="Times New Roman" w:eastAsia="Times New Roman" w:hAnsi="Times New Roman" w:cs="Times New Roman"/>
          <w:kern w:val="0"/>
          <w14:ligatures w14:val="none"/>
        </w:rPr>
        <w:t xml:space="preserve"> Robust documentation, scheduling, billing, client portal</w:t>
      </w:r>
    </w:p>
    <w:p w14:paraId="7957061E" w14:textId="77777777" w:rsidR="001E23E7" w:rsidRPr="001E23E7" w:rsidRDefault="001E23E7" w:rsidP="001E23E7">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Best for:</w:t>
      </w:r>
      <w:r w:rsidRPr="001E23E7">
        <w:rPr>
          <w:rFonts w:ascii="Times New Roman" w:eastAsia="Times New Roman" w:hAnsi="Times New Roman" w:cs="Times New Roman"/>
          <w:kern w:val="0"/>
          <w14:ligatures w14:val="none"/>
        </w:rPr>
        <w:t xml:space="preserve"> Documentation-focused practitioners</w:t>
      </w:r>
    </w:p>
    <w:p w14:paraId="1A9298A6" w14:textId="77777777" w:rsidR="001E23E7" w:rsidRPr="001E23E7" w:rsidRDefault="001E23E7" w:rsidP="001E23E7">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Pros:</w:t>
      </w:r>
      <w:r w:rsidRPr="001E23E7">
        <w:rPr>
          <w:rFonts w:ascii="Times New Roman" w:eastAsia="Times New Roman" w:hAnsi="Times New Roman" w:cs="Times New Roman"/>
          <w:kern w:val="0"/>
          <w14:ligatures w14:val="none"/>
        </w:rPr>
        <w:t xml:space="preserve"> Excellent note templates, comprehensive features</w:t>
      </w:r>
    </w:p>
    <w:p w14:paraId="04F6DEF7" w14:textId="77777777" w:rsidR="001E23E7" w:rsidRPr="001E23E7" w:rsidRDefault="001E23E7" w:rsidP="001E23E7">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Cons:</w:t>
      </w:r>
      <w:r w:rsidRPr="001E23E7">
        <w:rPr>
          <w:rFonts w:ascii="Times New Roman" w:eastAsia="Times New Roman" w:hAnsi="Times New Roman" w:cs="Times New Roman"/>
          <w:kern w:val="0"/>
          <w14:ligatures w14:val="none"/>
        </w:rPr>
        <w:t xml:space="preserve"> Steeper learning curve, interface less modern</w:t>
      </w:r>
    </w:p>
    <w:p w14:paraId="0DD4683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23E7">
        <w:rPr>
          <w:rFonts w:ascii="Times New Roman" w:eastAsia="Times New Roman" w:hAnsi="Times New Roman" w:cs="Times New Roman"/>
          <w:b/>
          <w:bCs/>
          <w:kern w:val="0"/>
          <w14:ligatures w14:val="none"/>
        </w:rPr>
        <w:t>TheraNest</w:t>
      </w:r>
      <w:proofErr w:type="spellEnd"/>
      <w:r w:rsidRPr="001E23E7">
        <w:rPr>
          <w:rFonts w:ascii="Times New Roman" w:eastAsia="Times New Roman" w:hAnsi="Times New Roman" w:cs="Times New Roman"/>
          <w:b/>
          <w:bCs/>
          <w:kern w:val="0"/>
          <w14:ligatures w14:val="none"/>
        </w:rPr>
        <w:t>:</w:t>
      </w:r>
    </w:p>
    <w:p w14:paraId="28AF18EB" w14:textId="77777777" w:rsidR="001E23E7" w:rsidRPr="001E23E7" w:rsidRDefault="001E23E7" w:rsidP="001E23E7">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Cost:</w:t>
      </w:r>
      <w:r w:rsidRPr="001E23E7">
        <w:rPr>
          <w:rFonts w:ascii="Times New Roman" w:eastAsia="Times New Roman" w:hAnsi="Times New Roman" w:cs="Times New Roman"/>
          <w:kern w:val="0"/>
          <w14:ligatures w14:val="none"/>
        </w:rPr>
        <w:t xml:space="preserve"> $39/month</w:t>
      </w:r>
    </w:p>
    <w:p w14:paraId="605BAA6A" w14:textId="77777777" w:rsidR="001E23E7" w:rsidRPr="001E23E7" w:rsidRDefault="001E23E7" w:rsidP="001E23E7">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Features:</w:t>
      </w:r>
      <w:r w:rsidRPr="001E23E7">
        <w:rPr>
          <w:rFonts w:ascii="Times New Roman" w:eastAsia="Times New Roman" w:hAnsi="Times New Roman" w:cs="Times New Roman"/>
          <w:kern w:val="0"/>
          <w14:ligatures w14:val="none"/>
        </w:rPr>
        <w:t xml:space="preserve"> Basic practice management</w:t>
      </w:r>
    </w:p>
    <w:p w14:paraId="37A58371" w14:textId="77777777" w:rsidR="001E23E7" w:rsidRPr="001E23E7" w:rsidRDefault="001E23E7" w:rsidP="001E23E7">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Best for:</w:t>
      </w:r>
      <w:r w:rsidRPr="001E23E7">
        <w:rPr>
          <w:rFonts w:ascii="Times New Roman" w:eastAsia="Times New Roman" w:hAnsi="Times New Roman" w:cs="Times New Roman"/>
          <w:kern w:val="0"/>
          <w14:ligatures w14:val="none"/>
        </w:rPr>
        <w:t xml:space="preserve"> Budget-conscious solo practitioners</w:t>
      </w:r>
    </w:p>
    <w:p w14:paraId="63B06535" w14:textId="77777777" w:rsidR="001E23E7" w:rsidRPr="001E23E7" w:rsidRDefault="001E23E7" w:rsidP="001E23E7">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Cons:</w:t>
      </w:r>
      <w:r w:rsidRPr="001E23E7">
        <w:rPr>
          <w:rFonts w:ascii="Times New Roman" w:eastAsia="Times New Roman" w:hAnsi="Times New Roman" w:cs="Times New Roman"/>
          <w:kern w:val="0"/>
          <w14:ligatures w14:val="none"/>
        </w:rPr>
        <w:t xml:space="preserve"> Fewer features than competitors</w:t>
      </w:r>
    </w:p>
    <w:p w14:paraId="0127965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Jane App:</w:t>
      </w:r>
    </w:p>
    <w:p w14:paraId="66BE8920" w14:textId="77777777" w:rsidR="001E23E7" w:rsidRPr="001E23E7" w:rsidRDefault="001E23E7" w:rsidP="001E23E7">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Cost:</w:t>
      </w:r>
      <w:r w:rsidRPr="001E23E7">
        <w:rPr>
          <w:rFonts w:ascii="Times New Roman" w:eastAsia="Times New Roman" w:hAnsi="Times New Roman" w:cs="Times New Roman"/>
          <w:kern w:val="0"/>
          <w14:ligatures w14:val="none"/>
        </w:rPr>
        <w:t xml:space="preserve"> $74/month for one practitioner</w:t>
      </w:r>
    </w:p>
    <w:p w14:paraId="369F7974" w14:textId="77777777" w:rsidR="001E23E7" w:rsidRPr="001E23E7" w:rsidRDefault="001E23E7" w:rsidP="001E23E7">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Best for:</w:t>
      </w:r>
      <w:r w:rsidRPr="001E23E7">
        <w:rPr>
          <w:rFonts w:ascii="Times New Roman" w:eastAsia="Times New Roman" w:hAnsi="Times New Roman" w:cs="Times New Roman"/>
          <w:kern w:val="0"/>
          <w14:ligatures w14:val="none"/>
        </w:rPr>
        <w:t xml:space="preserve"> Multi-disciplinary practices</w:t>
      </w:r>
    </w:p>
    <w:p w14:paraId="1F031A81" w14:textId="77777777" w:rsidR="001E23E7" w:rsidRPr="001E23E7" w:rsidRDefault="001E23E7" w:rsidP="001E23E7">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Features:</w:t>
      </w:r>
      <w:r w:rsidRPr="001E23E7">
        <w:rPr>
          <w:rFonts w:ascii="Times New Roman" w:eastAsia="Times New Roman" w:hAnsi="Times New Roman" w:cs="Times New Roman"/>
          <w:kern w:val="0"/>
          <w14:ligatures w14:val="none"/>
        </w:rPr>
        <w:t xml:space="preserve"> Beautiful interface, comprehensive practice management</w:t>
      </w:r>
    </w:p>
    <w:p w14:paraId="551C85A7" w14:textId="77777777" w:rsidR="001E23E7" w:rsidRPr="001E23E7" w:rsidRDefault="001E23E7" w:rsidP="001E23E7">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Cons:</w:t>
      </w:r>
      <w:r w:rsidRPr="001E23E7">
        <w:rPr>
          <w:rFonts w:ascii="Times New Roman" w:eastAsia="Times New Roman" w:hAnsi="Times New Roman" w:cs="Times New Roman"/>
          <w:kern w:val="0"/>
          <w14:ligatures w14:val="none"/>
        </w:rPr>
        <w:t xml:space="preserve"> Higher cost</w:t>
      </w:r>
    </w:p>
    <w:p w14:paraId="424039C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23E7">
        <w:rPr>
          <w:rFonts w:ascii="Times New Roman" w:eastAsia="Times New Roman" w:hAnsi="Times New Roman" w:cs="Times New Roman"/>
          <w:b/>
          <w:bCs/>
          <w:kern w:val="0"/>
          <w14:ligatures w14:val="none"/>
        </w:rPr>
        <w:t>IntakeQ</w:t>
      </w:r>
      <w:proofErr w:type="spellEnd"/>
      <w:r w:rsidRPr="001E23E7">
        <w:rPr>
          <w:rFonts w:ascii="Times New Roman" w:eastAsia="Times New Roman" w:hAnsi="Times New Roman" w:cs="Times New Roman"/>
          <w:b/>
          <w:bCs/>
          <w:kern w:val="0"/>
          <w14:ligatures w14:val="none"/>
        </w:rPr>
        <w:t>:</w:t>
      </w:r>
    </w:p>
    <w:p w14:paraId="34F44BAC" w14:textId="77777777" w:rsidR="001E23E7" w:rsidRPr="001E23E7" w:rsidRDefault="001E23E7" w:rsidP="001E23E7">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Cost:</w:t>
      </w:r>
      <w:r w:rsidRPr="001E23E7">
        <w:rPr>
          <w:rFonts w:ascii="Times New Roman" w:eastAsia="Times New Roman" w:hAnsi="Times New Roman" w:cs="Times New Roman"/>
          <w:kern w:val="0"/>
          <w14:ligatures w14:val="none"/>
        </w:rPr>
        <w:t xml:space="preserve"> $39.50/month</w:t>
      </w:r>
    </w:p>
    <w:p w14:paraId="1B07E5EB" w14:textId="77777777" w:rsidR="001E23E7" w:rsidRPr="001E23E7" w:rsidRDefault="001E23E7" w:rsidP="001E23E7">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Best for:</w:t>
      </w:r>
      <w:r w:rsidRPr="001E23E7">
        <w:rPr>
          <w:rFonts w:ascii="Times New Roman" w:eastAsia="Times New Roman" w:hAnsi="Times New Roman" w:cs="Times New Roman"/>
          <w:kern w:val="0"/>
          <w14:ligatures w14:val="none"/>
        </w:rPr>
        <w:t xml:space="preserve"> Intake forms and automated workflows</w:t>
      </w:r>
    </w:p>
    <w:p w14:paraId="190C3972" w14:textId="77777777" w:rsidR="001E23E7" w:rsidRPr="001E23E7" w:rsidRDefault="001E23E7" w:rsidP="001E23E7">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Features:</w:t>
      </w:r>
      <w:r w:rsidRPr="001E23E7">
        <w:rPr>
          <w:rFonts w:ascii="Times New Roman" w:eastAsia="Times New Roman" w:hAnsi="Times New Roman" w:cs="Times New Roman"/>
          <w:kern w:val="0"/>
          <w14:ligatures w14:val="none"/>
        </w:rPr>
        <w:t xml:space="preserve"> Exceptional form builder, workflows, e-signatures</w:t>
      </w:r>
    </w:p>
    <w:p w14:paraId="0504926D" w14:textId="77777777" w:rsidR="001E23E7" w:rsidRPr="001E23E7" w:rsidRDefault="001E23E7" w:rsidP="001E23E7">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Can integrate:</w:t>
      </w:r>
      <w:r w:rsidRPr="001E23E7">
        <w:rPr>
          <w:rFonts w:ascii="Times New Roman" w:eastAsia="Times New Roman" w:hAnsi="Times New Roman" w:cs="Times New Roman"/>
          <w:kern w:val="0"/>
          <w14:ligatures w14:val="none"/>
        </w:rPr>
        <w:t xml:space="preserve"> With other EHRs for comprehensive solution</w:t>
      </w:r>
    </w:p>
    <w:p w14:paraId="1B720211"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Essential Software Features</w:t>
      </w:r>
    </w:p>
    <w:p w14:paraId="7FC60EE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Must-Have Features:</w:t>
      </w:r>
    </w:p>
    <w:p w14:paraId="6C37A89C" w14:textId="77777777" w:rsidR="001E23E7" w:rsidRPr="001E23E7" w:rsidRDefault="001E23E7" w:rsidP="001E23E7">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HIPAA-Compliant</w:t>
      </w:r>
    </w:p>
    <w:p w14:paraId="2E4C5518"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Business Associate Agreement (BAA)</w:t>
      </w:r>
    </w:p>
    <w:p w14:paraId="41694D44"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Encrypted data storage</w:t>
      </w:r>
    </w:p>
    <w:p w14:paraId="7FC5F17B"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Secure client portal</w:t>
      </w:r>
    </w:p>
    <w:p w14:paraId="67CDFC55" w14:textId="77777777" w:rsidR="001E23E7" w:rsidRPr="001E23E7" w:rsidRDefault="001E23E7" w:rsidP="001E23E7">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Online Scheduling</w:t>
      </w:r>
    </w:p>
    <w:p w14:paraId="6456446F"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self-scheduling</w:t>
      </w:r>
    </w:p>
    <w:p w14:paraId="5C8C4451"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Automated reminders (email/text)</w:t>
      </w:r>
    </w:p>
    <w:p w14:paraId="0C25CA25"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Waitlist management</w:t>
      </w:r>
    </w:p>
    <w:p w14:paraId="20C8A471"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Buffer time between sessions</w:t>
      </w:r>
    </w:p>
    <w:p w14:paraId="4C5942F7" w14:textId="77777777" w:rsidR="001E23E7" w:rsidRPr="001E23E7" w:rsidRDefault="001E23E7" w:rsidP="001E23E7">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Integrated Billing</w:t>
      </w:r>
    </w:p>
    <w:p w14:paraId="176AD540"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Credit card processing</w:t>
      </w:r>
    </w:p>
    <w:p w14:paraId="7883B1B8"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Superbill generation</w:t>
      </w:r>
    </w:p>
    <w:p w14:paraId="6F45C5E5"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Insurance claim submission (if applicable)</w:t>
      </w:r>
    </w:p>
    <w:p w14:paraId="62C5CB50"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Payment plans</w:t>
      </w:r>
    </w:p>
    <w:p w14:paraId="5915B645" w14:textId="77777777" w:rsidR="001E23E7" w:rsidRPr="001E23E7" w:rsidRDefault="001E23E7" w:rsidP="001E23E7">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Documentation</w:t>
      </w:r>
    </w:p>
    <w:p w14:paraId="30FE58B9"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Customizable note templates</w:t>
      </w:r>
    </w:p>
    <w:p w14:paraId="289E7B03"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Progress notes, treatment plans</w:t>
      </w:r>
    </w:p>
    <w:p w14:paraId="62E1F8B5"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E-signature capabilities</w:t>
      </w:r>
    </w:p>
    <w:p w14:paraId="120F10B2"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Secure storage</w:t>
      </w:r>
    </w:p>
    <w:p w14:paraId="67004771" w14:textId="77777777" w:rsidR="001E23E7" w:rsidRPr="001E23E7" w:rsidRDefault="001E23E7" w:rsidP="001E23E7">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Client Portal</w:t>
      </w:r>
    </w:p>
    <w:p w14:paraId="10C19E88"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Secure messaging</w:t>
      </w:r>
    </w:p>
    <w:p w14:paraId="6EEB9122"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Complete intake forms online</w:t>
      </w:r>
    </w:p>
    <w:p w14:paraId="5E2BBB5D"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View/pay invoices</w:t>
      </w:r>
    </w:p>
    <w:p w14:paraId="4EBFBBEC"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Access superbills</w:t>
      </w:r>
    </w:p>
    <w:p w14:paraId="2C991E1C" w14:textId="77777777" w:rsidR="001E23E7" w:rsidRPr="001E23E7" w:rsidRDefault="001E23E7" w:rsidP="001E23E7">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Telehealth</w:t>
      </w:r>
    </w:p>
    <w:p w14:paraId="0924D5B1"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HIPAA-compliant video</w:t>
      </w:r>
    </w:p>
    <w:p w14:paraId="65269FA5"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Integrated with scheduling</w:t>
      </w:r>
    </w:p>
    <w:p w14:paraId="15C76D90"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Waiting room feature</w:t>
      </w:r>
    </w:p>
    <w:p w14:paraId="1EC2E104" w14:textId="77777777" w:rsidR="001E23E7" w:rsidRPr="001E23E7" w:rsidRDefault="001E23E7" w:rsidP="001E23E7">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Mobile compatibility</w:t>
      </w:r>
    </w:p>
    <w:p w14:paraId="353F16AB"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Automation and Workflows</w:t>
      </w:r>
    </w:p>
    <w:p w14:paraId="50556B2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Automation</w:t>
      </w:r>
      <w:r w:rsidRPr="001E23E7">
        <w:rPr>
          <w:rFonts w:ascii="Times New Roman" w:eastAsia="Times New Roman" w:hAnsi="Times New Roman" w:cs="Times New Roman"/>
          <w:kern w:val="0"/>
          <w14:ligatures w14:val="none"/>
        </w:rPr>
        <w:t xml:space="preserve"> eliminates repetitive manual tasks, saving hours weekly.</w:t>
      </w:r>
    </w:p>
    <w:p w14:paraId="77FC602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Examples of Automation:</w:t>
      </w:r>
    </w:p>
    <w:p w14:paraId="28019FB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 Appointment Reminders</w:t>
      </w:r>
    </w:p>
    <w:p w14:paraId="615930E1" w14:textId="77777777" w:rsidR="001E23E7" w:rsidRPr="001E23E7" w:rsidRDefault="001E23E7" w:rsidP="001E23E7">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Automated text/email 24-48 hours before session</w:t>
      </w:r>
    </w:p>
    <w:p w14:paraId="35B51C2E" w14:textId="77777777" w:rsidR="001E23E7" w:rsidRPr="001E23E7" w:rsidRDefault="001E23E7" w:rsidP="001E23E7">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Reduces no-shows by 50-60%</w:t>
      </w:r>
    </w:p>
    <w:p w14:paraId="0006CE88" w14:textId="77777777" w:rsidR="001E23E7" w:rsidRPr="001E23E7" w:rsidRDefault="001E23E7" w:rsidP="001E23E7">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Eliminates manual reminder calls</w:t>
      </w:r>
    </w:p>
    <w:p w14:paraId="202DE54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 Intake Process</w:t>
      </w:r>
    </w:p>
    <w:p w14:paraId="1BC11B7A" w14:textId="77777777" w:rsidR="001E23E7" w:rsidRPr="001E23E7" w:rsidRDefault="001E23E7" w:rsidP="001E23E7">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New client submits inquiry via website form</w:t>
      </w:r>
    </w:p>
    <w:p w14:paraId="5A47DA28" w14:textId="77777777" w:rsidR="001E23E7" w:rsidRPr="001E23E7" w:rsidRDefault="001E23E7" w:rsidP="001E23E7">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Automated email with intake packet link</w:t>
      </w:r>
    </w:p>
    <w:p w14:paraId="11890B46" w14:textId="77777777" w:rsidR="001E23E7" w:rsidRPr="001E23E7" w:rsidRDefault="001E23E7" w:rsidP="001E23E7">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completes forms online</w:t>
      </w:r>
    </w:p>
    <w:p w14:paraId="51822EA2" w14:textId="77777777" w:rsidR="001E23E7" w:rsidRPr="001E23E7" w:rsidRDefault="001E23E7" w:rsidP="001E23E7">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Automated reminder if forms </w:t>
      </w:r>
      <w:proofErr w:type="gramStart"/>
      <w:r w:rsidRPr="001E23E7">
        <w:rPr>
          <w:rFonts w:ascii="Times New Roman" w:eastAsia="Times New Roman" w:hAnsi="Times New Roman" w:cs="Times New Roman"/>
          <w:kern w:val="0"/>
          <w14:ligatures w14:val="none"/>
        </w:rPr>
        <w:t>not</w:t>
      </w:r>
      <w:proofErr w:type="gramEnd"/>
      <w:r w:rsidRPr="001E23E7">
        <w:rPr>
          <w:rFonts w:ascii="Times New Roman" w:eastAsia="Times New Roman" w:hAnsi="Times New Roman" w:cs="Times New Roman"/>
          <w:kern w:val="0"/>
          <w14:ligatures w14:val="none"/>
        </w:rPr>
        <w:t xml:space="preserve"> completed</w:t>
      </w:r>
    </w:p>
    <w:p w14:paraId="0A43CB28" w14:textId="77777777" w:rsidR="001E23E7" w:rsidRPr="001E23E7" w:rsidRDefault="001E23E7" w:rsidP="001E23E7">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Notification when forms </w:t>
      </w:r>
      <w:proofErr w:type="gramStart"/>
      <w:r w:rsidRPr="001E23E7">
        <w:rPr>
          <w:rFonts w:ascii="Times New Roman" w:eastAsia="Times New Roman" w:hAnsi="Times New Roman" w:cs="Times New Roman"/>
          <w:kern w:val="0"/>
          <w14:ligatures w14:val="none"/>
        </w:rPr>
        <w:t>completed</w:t>
      </w:r>
      <w:proofErr w:type="gramEnd"/>
    </w:p>
    <w:p w14:paraId="65D569E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3. Payment Processing</w:t>
      </w:r>
    </w:p>
    <w:p w14:paraId="474C17AF" w14:textId="77777777" w:rsidR="001E23E7" w:rsidRPr="001E23E7" w:rsidRDefault="001E23E7" w:rsidP="001E23E7">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Credit card on file</w:t>
      </w:r>
    </w:p>
    <w:p w14:paraId="4D3575D5" w14:textId="77777777" w:rsidR="001E23E7" w:rsidRPr="001E23E7" w:rsidRDefault="001E23E7" w:rsidP="001E23E7">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Automated charging after sessions</w:t>
      </w:r>
    </w:p>
    <w:p w14:paraId="16F63D61" w14:textId="77777777" w:rsidR="001E23E7" w:rsidRPr="001E23E7" w:rsidRDefault="001E23E7" w:rsidP="001E23E7">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Automated receipt emailed to client</w:t>
      </w:r>
    </w:p>
    <w:p w14:paraId="7F9D7346" w14:textId="77777777" w:rsidR="001E23E7" w:rsidRPr="001E23E7" w:rsidRDefault="001E23E7" w:rsidP="001E23E7">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End-of-month invoice for clients</w:t>
      </w:r>
    </w:p>
    <w:p w14:paraId="565C37B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4. No-Show/Cancellation Protocol</w:t>
      </w:r>
    </w:p>
    <w:p w14:paraId="2AD362D8" w14:textId="77777777" w:rsidR="001E23E7" w:rsidRPr="001E23E7" w:rsidRDefault="001E23E7" w:rsidP="001E23E7">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cancels less than 24 hours</w:t>
      </w:r>
    </w:p>
    <w:p w14:paraId="0A83C4C0" w14:textId="77777777" w:rsidR="001E23E7" w:rsidRPr="001E23E7" w:rsidRDefault="001E23E7" w:rsidP="001E23E7">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Automated cancellation fee charge</w:t>
      </w:r>
    </w:p>
    <w:p w14:paraId="7C1FA9C7" w14:textId="77777777" w:rsidR="001E23E7" w:rsidRPr="001E23E7" w:rsidRDefault="001E23E7" w:rsidP="001E23E7">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Automated email explaining policy</w:t>
      </w:r>
    </w:p>
    <w:p w14:paraId="65C121B0" w14:textId="77777777" w:rsidR="001E23E7" w:rsidRPr="001E23E7" w:rsidRDefault="001E23E7" w:rsidP="001E23E7">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Waitlist clients automatically notified of opening</w:t>
      </w:r>
    </w:p>
    <w:p w14:paraId="3D365A7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Time Savings:</w:t>
      </w:r>
    </w:p>
    <w:p w14:paraId="6938846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Manual process:</w:t>
      </w:r>
    </w:p>
    <w:p w14:paraId="383C5E14" w14:textId="77777777" w:rsidR="001E23E7" w:rsidRPr="001E23E7" w:rsidRDefault="001E23E7" w:rsidP="001E23E7">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20 clients × 5 minutes reminder calls = 100 minutes weekly</w:t>
      </w:r>
    </w:p>
    <w:p w14:paraId="7EF1E600" w14:textId="77777777" w:rsidR="001E23E7" w:rsidRPr="001E23E7" w:rsidRDefault="001E23E7" w:rsidP="001E23E7">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Intake form printing/scanning: 30 minutes per new client</w:t>
      </w:r>
    </w:p>
    <w:p w14:paraId="21118BCF" w14:textId="77777777" w:rsidR="001E23E7" w:rsidRPr="001E23E7" w:rsidRDefault="001E23E7" w:rsidP="001E23E7">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Payment processing after each session: 5 minutes × 20 = 100 minutes</w:t>
      </w:r>
    </w:p>
    <w:p w14:paraId="392D36C7" w14:textId="77777777" w:rsidR="001E23E7" w:rsidRPr="001E23E7" w:rsidRDefault="001E23E7" w:rsidP="001E23E7">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Total: 230 minutes (3.8 hours weekly) = 15+ hours monthly</w:t>
      </w:r>
    </w:p>
    <w:p w14:paraId="169B3B1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Automated process:</w:t>
      </w:r>
    </w:p>
    <w:p w14:paraId="5C360604" w14:textId="77777777" w:rsidR="001E23E7" w:rsidRPr="001E23E7" w:rsidRDefault="001E23E7" w:rsidP="001E23E7">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Automated reminders: 0 minutes</w:t>
      </w:r>
    </w:p>
    <w:p w14:paraId="1F91B78C" w14:textId="77777777" w:rsidR="001E23E7" w:rsidRPr="001E23E7" w:rsidRDefault="001E23E7" w:rsidP="001E23E7">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Online intake: 0 minutes active time</w:t>
      </w:r>
    </w:p>
    <w:p w14:paraId="343B4582" w14:textId="77777777" w:rsidR="001E23E7" w:rsidRPr="001E23E7" w:rsidRDefault="001E23E7" w:rsidP="001E23E7">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Automated billing: 0 minutes</w:t>
      </w:r>
    </w:p>
    <w:p w14:paraId="60E66949" w14:textId="77777777" w:rsidR="001E23E7" w:rsidRPr="001E23E7" w:rsidRDefault="001E23E7" w:rsidP="001E23E7">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Time saved: 15+ hours monthly = $2,400/month at $160/hour</w:t>
      </w:r>
    </w:p>
    <w:p w14:paraId="0262064A"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Client Communication Management</w:t>
      </w:r>
    </w:p>
    <w:p w14:paraId="05980686"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Email Management Strategies</w:t>
      </w:r>
    </w:p>
    <w:p w14:paraId="343EFAA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The Email Problem:</w:t>
      </w:r>
    </w:p>
    <w:p w14:paraId="6F22BD6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Many practitioners find themselves spending 1-2 hours daily on email, responding to:</w:t>
      </w:r>
    </w:p>
    <w:p w14:paraId="22CA480B" w14:textId="77777777" w:rsidR="001E23E7" w:rsidRPr="001E23E7" w:rsidRDefault="001E23E7" w:rsidP="001E23E7">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Scheduling inquiries</w:t>
      </w:r>
    </w:p>
    <w:p w14:paraId="453AA1D7" w14:textId="77777777" w:rsidR="001E23E7" w:rsidRPr="001E23E7" w:rsidRDefault="001E23E7" w:rsidP="001E23E7">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Question between sessions</w:t>
      </w:r>
    </w:p>
    <w:p w14:paraId="755F98C2" w14:textId="77777777" w:rsidR="001E23E7" w:rsidRPr="001E23E7" w:rsidRDefault="001E23E7" w:rsidP="001E23E7">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Crisis communications</w:t>
      </w:r>
    </w:p>
    <w:p w14:paraId="6F743AA4" w14:textId="77777777" w:rsidR="001E23E7" w:rsidRPr="001E23E7" w:rsidRDefault="001E23E7" w:rsidP="001E23E7">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Administrative matters</w:t>
      </w:r>
    </w:p>
    <w:p w14:paraId="58FAA2A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Solution: Boundaries and Templates</w:t>
      </w:r>
    </w:p>
    <w:p w14:paraId="223E00D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 Set Email Hours</w:t>
      </w:r>
    </w:p>
    <w:p w14:paraId="3FB2DF5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 check and respond to emails Monday-Friday between 9am-5pm. I typically respond within 24 business hours. For urgent needs between sessions, please call my office line."</w:t>
      </w:r>
    </w:p>
    <w:p w14:paraId="4C2FF9E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 Use Email Templates</w:t>
      </w:r>
    </w:p>
    <w:p w14:paraId="679219A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Template: Scheduling Inquiry Response</w:t>
      </w:r>
    </w:p>
    <w:p w14:paraId="6AF02C7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lastRenderedPageBreak/>
        <w:t>"Thank you for your inquiry. I'm currently accepting new clients. I specialize in [your niche] using [your approach].</w:t>
      </w:r>
    </w:p>
    <w:p w14:paraId="1AE6753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My fee is $[amount] per session. I see clients [days] between [times]. I offer a free 15-minute phone consultation to discuss your needs and determine if we're a good fit.</w:t>
      </w:r>
    </w:p>
    <w:p w14:paraId="162AE03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Please visit [scheduling link] to schedule a </w:t>
      </w:r>
      <w:proofErr w:type="gramStart"/>
      <w:r w:rsidRPr="001E23E7">
        <w:rPr>
          <w:rFonts w:ascii="Times New Roman" w:eastAsia="Times New Roman" w:hAnsi="Times New Roman" w:cs="Times New Roman"/>
          <w:i/>
          <w:iCs/>
          <w:kern w:val="0"/>
          <w14:ligatures w14:val="none"/>
        </w:rPr>
        <w:t>consultation, or</w:t>
      </w:r>
      <w:proofErr w:type="gramEnd"/>
      <w:r w:rsidRPr="001E23E7">
        <w:rPr>
          <w:rFonts w:ascii="Times New Roman" w:eastAsia="Times New Roman" w:hAnsi="Times New Roman" w:cs="Times New Roman"/>
          <w:i/>
          <w:iCs/>
          <w:kern w:val="0"/>
          <w14:ligatures w14:val="none"/>
        </w:rPr>
        <w:t xml:space="preserve"> reply with your availability.</w:t>
      </w:r>
    </w:p>
    <w:p w14:paraId="05E7C0A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 look forward to speaking with you.</w:t>
      </w:r>
    </w:p>
    <w:p w14:paraId="26D5612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Warm regards,</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[Your name]"</w:t>
      </w:r>
    </w:p>
    <w:p w14:paraId="62FD541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Template: Between-Session Check-In</w:t>
      </w:r>
    </w:p>
    <w:p w14:paraId="2B8FA2F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"Thank you for reaching out. I appreciate you sharing this with me. This sounds like something we should address in our next session.</w:t>
      </w:r>
    </w:p>
    <w:p w14:paraId="406AADF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If you're in crisis before our session, please call the National Crisis Line at 988 or go to your nearest emergency room.</w:t>
      </w:r>
    </w:p>
    <w:p w14:paraId="57A0182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I'll see you on [date] at [time]. Take care until then."</w:t>
      </w:r>
    </w:p>
    <w:p w14:paraId="33CC221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Template: Scope of Practice/Decline</w:t>
      </w:r>
    </w:p>
    <w:p w14:paraId="394542A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"Thank you for contacting me. After reviewing your inquiry, I believe your needs would be better served by a provider with expertise in [specific area].</w:t>
      </w:r>
    </w:p>
    <w:p w14:paraId="311A8FC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I'd be happy to provide referrals to colleagues who specialize in this area. Please let me know if you'd like recommendations."</w:t>
      </w:r>
    </w:p>
    <w:p w14:paraId="630B9FD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 xml:space="preserve">3. Use </w:t>
      </w:r>
      <w:proofErr w:type="gramStart"/>
      <w:r w:rsidRPr="001E23E7">
        <w:rPr>
          <w:rFonts w:ascii="Times New Roman" w:eastAsia="Times New Roman" w:hAnsi="Times New Roman" w:cs="Times New Roman"/>
          <w:b/>
          <w:bCs/>
          <w:kern w:val="0"/>
          <w14:ligatures w14:val="none"/>
        </w:rPr>
        <w:t>Auto-Responder</w:t>
      </w:r>
      <w:proofErr w:type="gramEnd"/>
    </w:p>
    <w:p w14:paraId="4FFFB1F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"Thank you for your email. I typically respond within 24 business hours. If you need immediate assistance, please call my office at [number].</w:t>
      </w:r>
    </w:p>
    <w:p w14:paraId="1F5AB5F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If you're experiencing a mental health emergency, please call 988 (National Crisis Line) or go to your nearest emergency room."</w:t>
      </w:r>
    </w:p>
    <w:p w14:paraId="76043DF0"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Phone Management</w:t>
      </w:r>
    </w:p>
    <w:p w14:paraId="1BC925A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The Phone Dilemma:</w:t>
      </w:r>
    </w:p>
    <w:p w14:paraId="0EB5A50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Answer every call and </w:t>
      </w:r>
      <w:proofErr w:type="gramStart"/>
      <w:r w:rsidRPr="001E23E7">
        <w:rPr>
          <w:rFonts w:ascii="Times New Roman" w:eastAsia="Times New Roman" w:hAnsi="Times New Roman" w:cs="Times New Roman"/>
          <w:kern w:val="0"/>
          <w14:ligatures w14:val="none"/>
        </w:rPr>
        <w:t>interrupt</w:t>
      </w:r>
      <w:proofErr w:type="gramEnd"/>
      <w:r w:rsidRPr="001E23E7">
        <w:rPr>
          <w:rFonts w:ascii="Times New Roman" w:eastAsia="Times New Roman" w:hAnsi="Times New Roman" w:cs="Times New Roman"/>
          <w:kern w:val="0"/>
          <w14:ligatures w14:val="none"/>
        </w:rPr>
        <w:t xml:space="preserve"> </w:t>
      </w:r>
      <w:proofErr w:type="gramStart"/>
      <w:r w:rsidRPr="001E23E7">
        <w:rPr>
          <w:rFonts w:ascii="Times New Roman" w:eastAsia="Times New Roman" w:hAnsi="Times New Roman" w:cs="Times New Roman"/>
          <w:kern w:val="0"/>
          <w14:ligatures w14:val="none"/>
        </w:rPr>
        <w:t>sessions</w:t>
      </w:r>
      <w:proofErr w:type="gramEnd"/>
      <w:r w:rsidRPr="001E23E7">
        <w:rPr>
          <w:rFonts w:ascii="Times New Roman" w:eastAsia="Times New Roman" w:hAnsi="Times New Roman" w:cs="Times New Roman"/>
          <w:kern w:val="0"/>
          <w14:ligatures w14:val="none"/>
        </w:rPr>
        <w:t>, or miss potential clients?</w:t>
      </w:r>
    </w:p>
    <w:p w14:paraId="6988A39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Solution: Voicemail with Clear Instructions</w:t>
      </w:r>
    </w:p>
    <w:p w14:paraId="39F955A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lastRenderedPageBreak/>
        <w:t>"You've reached Dr. Emily Chen's confidential voicemail. I'm either in session or away from my office.</w:t>
      </w:r>
    </w:p>
    <w:p w14:paraId="2D57305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If you're a current client with an urgent need, please call the crisis line at 988 or go to your nearest emergency room.</w:t>
      </w:r>
    </w:p>
    <w:p w14:paraId="04E7846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If you're calling to schedule an appointment, please visit my website at [URL] to book online, or leave your name, number, and best time to reach you, and I'll return your call within 24 business hours.</w:t>
      </w:r>
    </w:p>
    <w:p w14:paraId="40CF3FB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Thank you for calling."</w:t>
      </w:r>
    </w:p>
    <w:p w14:paraId="69CCBA6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Phone Call Return Strategy:</w:t>
      </w:r>
    </w:p>
    <w:p w14:paraId="6E170615" w14:textId="77777777" w:rsidR="001E23E7" w:rsidRPr="001E23E7" w:rsidRDefault="001E23E7" w:rsidP="001E23E7">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Designate specific time blocks for return calls (e.g., 12-1pm daily)</w:t>
      </w:r>
    </w:p>
    <w:p w14:paraId="04515496" w14:textId="77777777" w:rsidR="001E23E7" w:rsidRPr="001E23E7" w:rsidRDefault="001E23E7" w:rsidP="001E23E7">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Return calls in order received</w:t>
      </w:r>
    </w:p>
    <w:p w14:paraId="3F26A2D5" w14:textId="77777777" w:rsidR="001E23E7" w:rsidRPr="001E23E7" w:rsidRDefault="001E23E7" w:rsidP="001E23E7">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Keep calls brief and focused</w:t>
      </w:r>
    </w:p>
    <w:p w14:paraId="4841A2E4" w14:textId="77777777" w:rsidR="001E23E7" w:rsidRPr="001E23E7" w:rsidRDefault="001E23E7" w:rsidP="001E23E7">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Schedule phone consultations if extended discussion </w:t>
      </w:r>
      <w:proofErr w:type="gramStart"/>
      <w:r w:rsidRPr="001E23E7">
        <w:rPr>
          <w:rFonts w:ascii="Times New Roman" w:eastAsia="Times New Roman" w:hAnsi="Times New Roman" w:cs="Times New Roman"/>
          <w:kern w:val="0"/>
          <w14:ligatures w14:val="none"/>
        </w:rPr>
        <w:t>needed</w:t>
      </w:r>
      <w:proofErr w:type="gramEnd"/>
    </w:p>
    <w:p w14:paraId="1912D2AE"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Office and Workspace Organization</w:t>
      </w:r>
    </w:p>
    <w:p w14:paraId="02292C7D"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Physical Office Organization</w:t>
      </w:r>
    </w:p>
    <w:p w14:paraId="009C71A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Essential Supplies:</w:t>
      </w:r>
    </w:p>
    <w:p w14:paraId="0CC00C81" w14:textId="77777777" w:rsidR="001E23E7" w:rsidRPr="001E23E7" w:rsidRDefault="001E23E7" w:rsidP="001E23E7">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Tissues (multiple boxes visible)</w:t>
      </w:r>
    </w:p>
    <w:p w14:paraId="3EAC6143" w14:textId="77777777" w:rsidR="001E23E7" w:rsidRPr="001E23E7" w:rsidRDefault="001E23E7" w:rsidP="001E23E7">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Clock (visible to both therapist and client)</w:t>
      </w:r>
    </w:p>
    <w:p w14:paraId="761C1B17" w14:textId="77777777" w:rsidR="001E23E7" w:rsidRPr="001E23E7" w:rsidRDefault="001E23E7" w:rsidP="001E23E7">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White noise machine (for privacy)</w:t>
      </w:r>
    </w:p>
    <w:p w14:paraId="2F4825E9" w14:textId="77777777" w:rsidR="001E23E7" w:rsidRPr="001E23E7" w:rsidRDefault="001E23E7" w:rsidP="001E23E7">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Comfortable seating for client</w:t>
      </w:r>
    </w:p>
    <w:p w14:paraId="7DE32C7D" w14:textId="77777777" w:rsidR="001E23E7" w:rsidRPr="001E23E7" w:rsidRDefault="001E23E7" w:rsidP="001E23E7">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Small table for water, worksheets</w:t>
      </w:r>
    </w:p>
    <w:p w14:paraId="0F2EB73E" w14:textId="77777777" w:rsidR="001E23E7" w:rsidRPr="001E23E7" w:rsidRDefault="001E23E7" w:rsidP="001E23E7">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Notebook and pen for client</w:t>
      </w:r>
    </w:p>
    <w:p w14:paraId="0E387482" w14:textId="77777777" w:rsidR="001E23E7" w:rsidRPr="001E23E7" w:rsidRDefault="001E23E7" w:rsidP="001E23E7">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Your professional materials organized</w:t>
      </w:r>
    </w:p>
    <w:p w14:paraId="26DA4E6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Documentation:</w:t>
      </w:r>
    </w:p>
    <w:p w14:paraId="1FFFBC70" w14:textId="77777777" w:rsidR="001E23E7" w:rsidRPr="001E23E7" w:rsidRDefault="001E23E7" w:rsidP="001E23E7">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Consent forms readily accessible</w:t>
      </w:r>
    </w:p>
    <w:p w14:paraId="30ECCC6F" w14:textId="77777777" w:rsidR="001E23E7" w:rsidRPr="001E23E7" w:rsidRDefault="001E23E7" w:rsidP="001E23E7">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Assessment tools organized</w:t>
      </w:r>
    </w:p>
    <w:p w14:paraId="076B9D90" w14:textId="77777777" w:rsidR="001E23E7" w:rsidRPr="001E23E7" w:rsidRDefault="001E23E7" w:rsidP="001E23E7">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Handouts filed by topic</w:t>
      </w:r>
    </w:p>
    <w:p w14:paraId="46884B9E" w14:textId="77777777" w:rsidR="001E23E7" w:rsidRPr="001E23E7" w:rsidRDefault="001E23E7" w:rsidP="001E23E7">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Business cards available</w:t>
      </w:r>
    </w:p>
    <w:p w14:paraId="75C9CFFA" w14:textId="77777777" w:rsidR="001E23E7" w:rsidRPr="001E23E7" w:rsidRDefault="001E23E7" w:rsidP="001E23E7">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Superbill template</w:t>
      </w:r>
    </w:p>
    <w:p w14:paraId="5A3C930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Privacy and Comfort:</w:t>
      </w:r>
    </w:p>
    <w:p w14:paraId="60E1018E" w14:textId="77777777" w:rsidR="001E23E7" w:rsidRPr="001E23E7" w:rsidRDefault="001E23E7" w:rsidP="001E23E7">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Sound privacy (noise machine, location consideration)</w:t>
      </w:r>
    </w:p>
    <w:p w14:paraId="33057D27" w14:textId="77777777" w:rsidR="001E23E7" w:rsidRPr="001E23E7" w:rsidRDefault="001E23E7" w:rsidP="001E23E7">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Temperature control</w:t>
      </w:r>
    </w:p>
    <w:p w14:paraId="749F0F77" w14:textId="77777777" w:rsidR="001E23E7" w:rsidRPr="001E23E7" w:rsidRDefault="001E23E7" w:rsidP="001E23E7">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Adequate lighting</w:t>
      </w:r>
    </w:p>
    <w:p w14:paraId="15214151" w14:textId="77777777" w:rsidR="001E23E7" w:rsidRPr="001E23E7" w:rsidRDefault="001E23E7" w:rsidP="001E23E7">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Professional décor</w:t>
      </w:r>
    </w:p>
    <w:p w14:paraId="37D38848" w14:textId="77777777" w:rsidR="001E23E7" w:rsidRPr="001E23E7" w:rsidRDefault="001E23E7" w:rsidP="001E23E7">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Diplomas/licenses displayed</w:t>
      </w:r>
    </w:p>
    <w:p w14:paraId="4920136A"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Digital Organization</w:t>
      </w:r>
    </w:p>
    <w:p w14:paraId="6E959A8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File Naming Conventions:</w:t>
      </w:r>
    </w:p>
    <w:p w14:paraId="7C552E4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Consistent naming ensures quick retrieval.</w:t>
      </w:r>
    </w:p>
    <w:p w14:paraId="6ADCB3A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w:t>
      </w:r>
    </w:p>
    <w:p w14:paraId="2FE4FC7D" w14:textId="77777777" w:rsidR="001E23E7" w:rsidRPr="001E23E7" w:rsidRDefault="001E23E7" w:rsidP="001E23E7">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Client files: </w:t>
      </w:r>
      <w:proofErr w:type="spellStart"/>
      <w:r w:rsidRPr="001E23E7">
        <w:rPr>
          <w:rFonts w:ascii="Times New Roman" w:eastAsia="Times New Roman" w:hAnsi="Times New Roman" w:cs="Times New Roman"/>
          <w:kern w:val="0"/>
          <w14:ligatures w14:val="none"/>
        </w:rPr>
        <w:t>LastName_FirstName_DocumentType_Date</w:t>
      </w:r>
      <w:proofErr w:type="spellEnd"/>
    </w:p>
    <w:p w14:paraId="7EB713C2" w14:textId="77777777" w:rsidR="001E23E7" w:rsidRPr="001E23E7" w:rsidRDefault="001E23E7" w:rsidP="001E23E7">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Business: </w:t>
      </w:r>
      <w:proofErr w:type="spellStart"/>
      <w:r w:rsidRPr="001E23E7">
        <w:rPr>
          <w:rFonts w:ascii="Times New Roman" w:eastAsia="Times New Roman" w:hAnsi="Times New Roman" w:cs="Times New Roman"/>
          <w:kern w:val="0"/>
          <w14:ligatures w14:val="none"/>
        </w:rPr>
        <w:t>CategoryName_SubCategory_Date</w:t>
      </w:r>
      <w:proofErr w:type="spellEnd"/>
    </w:p>
    <w:p w14:paraId="507DFD3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Cloud Storage and Backup:</w:t>
      </w:r>
    </w:p>
    <w:p w14:paraId="0C6773F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HIPAA-Compliant Options:</w:t>
      </w:r>
    </w:p>
    <w:p w14:paraId="77D83D17" w14:textId="77777777" w:rsidR="001E23E7" w:rsidRPr="001E23E7" w:rsidRDefault="001E23E7" w:rsidP="001E23E7">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Google Workspace (with BAA)</w:t>
      </w:r>
    </w:p>
    <w:p w14:paraId="3DAC994F" w14:textId="77777777" w:rsidR="001E23E7" w:rsidRPr="001E23E7" w:rsidRDefault="001E23E7" w:rsidP="001E23E7">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Microsoft 365 (with BAA)</w:t>
      </w:r>
    </w:p>
    <w:p w14:paraId="21825294" w14:textId="77777777" w:rsidR="001E23E7" w:rsidRPr="001E23E7" w:rsidRDefault="001E23E7" w:rsidP="001E23E7">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Box (with BAA)</w:t>
      </w:r>
    </w:p>
    <w:p w14:paraId="1FA6BA4E" w14:textId="77777777" w:rsidR="001E23E7" w:rsidRPr="001E23E7" w:rsidRDefault="001E23E7" w:rsidP="001E23E7">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Dropbox Business (with BAA)</w:t>
      </w:r>
    </w:p>
    <w:p w14:paraId="5A46013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Backup Rule of Three:</w:t>
      </w:r>
    </w:p>
    <w:p w14:paraId="4AA8EA94" w14:textId="77777777" w:rsidR="001E23E7" w:rsidRPr="001E23E7" w:rsidRDefault="001E23E7" w:rsidP="001E23E7">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Primary: On your computer</w:t>
      </w:r>
    </w:p>
    <w:p w14:paraId="4D3BFC91" w14:textId="77777777" w:rsidR="001E23E7" w:rsidRPr="001E23E7" w:rsidRDefault="001E23E7" w:rsidP="001E23E7">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Cloud backup: Automated daily</w:t>
      </w:r>
    </w:p>
    <w:p w14:paraId="1155277C" w14:textId="77777777" w:rsidR="001E23E7" w:rsidRPr="001E23E7" w:rsidRDefault="001E23E7" w:rsidP="001E23E7">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External hard drive: Weekly manual backup</w:t>
      </w:r>
    </w:p>
    <w:p w14:paraId="0AD88D9A"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Module 4 Quiz</w:t>
      </w:r>
    </w:p>
    <w:p w14:paraId="30BD005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1:</w:t>
      </w:r>
      <w:r w:rsidRPr="001E23E7">
        <w:rPr>
          <w:rFonts w:ascii="Times New Roman" w:eastAsia="Times New Roman" w:hAnsi="Times New Roman" w:cs="Times New Roman"/>
          <w:kern w:val="0"/>
          <w14:ligatures w14:val="none"/>
        </w:rPr>
        <w:t xml:space="preserve"> According to best practices for sustainable practice management, what percentage of a clinician's total work hours should ideally be spent </w:t>
      </w:r>
      <w:proofErr w:type="gramStart"/>
      <w:r w:rsidRPr="001E23E7">
        <w:rPr>
          <w:rFonts w:ascii="Times New Roman" w:eastAsia="Times New Roman" w:hAnsi="Times New Roman" w:cs="Times New Roman"/>
          <w:kern w:val="0"/>
          <w14:ligatures w14:val="none"/>
        </w:rPr>
        <w:t>in</w:t>
      </w:r>
      <w:proofErr w:type="gramEnd"/>
      <w:r w:rsidRPr="001E23E7">
        <w:rPr>
          <w:rFonts w:ascii="Times New Roman" w:eastAsia="Times New Roman" w:hAnsi="Times New Roman" w:cs="Times New Roman"/>
          <w:kern w:val="0"/>
          <w14:ligatures w14:val="none"/>
        </w:rPr>
        <w:t xml:space="preserve"> direct client contact</w:t>
      </w:r>
      <w:proofErr w:type="gramStart"/>
      <w:r w:rsidRPr="001E23E7">
        <w:rPr>
          <w:rFonts w:ascii="Times New Roman" w:eastAsia="Times New Roman" w:hAnsi="Times New Roman" w:cs="Times New Roman"/>
          <w:kern w:val="0"/>
          <w14:ligatures w14:val="none"/>
        </w:rPr>
        <w:t>? a)</w:t>
      </w:r>
      <w:proofErr w:type="gramEnd"/>
      <w:r w:rsidRPr="001E23E7">
        <w:rPr>
          <w:rFonts w:ascii="Times New Roman" w:eastAsia="Times New Roman" w:hAnsi="Times New Roman" w:cs="Times New Roman"/>
          <w:kern w:val="0"/>
          <w14:ligatures w14:val="none"/>
        </w:rPr>
        <w:t xml:space="preserve"> 90-100% b) 80-85% c) 60-70% d) 40-50%</w:t>
      </w:r>
    </w:p>
    <w:p w14:paraId="5DC3210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80-85%</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Efficient practice operations aim for clinicians to spend approximately 80-85% of their work time in direct clinical contact, with the remaining 15-20% dedicated to essential administrative tasks like documentation, scheduling, and billing. When practices find clinicians spending less than 60% of time with clients, it indicates operational inefficiencies that need to be addressed through better systems, automation, or delegation.</w:t>
      </w:r>
    </w:p>
    <w:p w14:paraId="21D733C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2:</w:t>
      </w:r>
      <w:r w:rsidRPr="001E23E7">
        <w:rPr>
          <w:rFonts w:ascii="Times New Roman" w:eastAsia="Times New Roman" w:hAnsi="Times New Roman" w:cs="Times New Roman"/>
          <w:kern w:val="0"/>
          <w14:ligatures w14:val="none"/>
        </w:rPr>
        <w:t xml:space="preserve"> The "10-Minute Rule" for documentation refers to: a) Keeping all progress notes under 10 minutes to read b) Completing progress notes within 10 minutes after each session ends c) Spending only 10 minutes total on documentation weekly d) Reviewing previous notes for 10 minutes before each session</w:t>
      </w:r>
    </w:p>
    <w:p w14:paraId="57EA4D8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Answer: b) Completing progress notes within 10 minutes after each session ends</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The 10-Minute Rule is a documentation efficiency strategy where </w:t>
      </w:r>
      <w:proofErr w:type="gramStart"/>
      <w:r w:rsidRPr="001E23E7">
        <w:rPr>
          <w:rFonts w:ascii="Times New Roman" w:eastAsia="Times New Roman" w:hAnsi="Times New Roman" w:cs="Times New Roman"/>
          <w:i/>
          <w:iCs/>
          <w:kern w:val="0"/>
          <w14:ligatures w14:val="none"/>
        </w:rPr>
        <w:t>clinicians</w:t>
      </w:r>
      <w:proofErr w:type="gramEnd"/>
      <w:r w:rsidRPr="001E23E7">
        <w:rPr>
          <w:rFonts w:ascii="Times New Roman" w:eastAsia="Times New Roman" w:hAnsi="Times New Roman" w:cs="Times New Roman"/>
          <w:i/>
          <w:iCs/>
          <w:kern w:val="0"/>
          <w14:ligatures w14:val="none"/>
        </w:rPr>
        <w:t xml:space="preserve"> complete session notes within 10 minutes of the session ending. This approach ensures the session content is fresh in memory (improving accuracy), prevents note backlog, reduces end-of-day documentation burden, and helps maintain better work-life boundaries. This immediate documentation, combined with simplified note structures and templates, dramatically reduces the time burden of clinical documentation.</w:t>
      </w:r>
    </w:p>
    <w:p w14:paraId="52AC438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3:</w:t>
      </w:r>
      <w:r w:rsidRPr="001E23E7">
        <w:rPr>
          <w:rFonts w:ascii="Times New Roman" w:eastAsia="Times New Roman" w:hAnsi="Times New Roman" w:cs="Times New Roman"/>
          <w:kern w:val="0"/>
          <w14:ligatures w14:val="none"/>
        </w:rPr>
        <w:t xml:space="preserve"> When implementing practice management software automation, which process typically provides the MOST significant time savings</w:t>
      </w:r>
      <w:proofErr w:type="gramStart"/>
      <w:r w:rsidRPr="001E23E7">
        <w:rPr>
          <w:rFonts w:ascii="Times New Roman" w:eastAsia="Times New Roman" w:hAnsi="Times New Roman" w:cs="Times New Roman"/>
          <w:kern w:val="0"/>
          <w14:ligatures w14:val="none"/>
        </w:rPr>
        <w:t>? a)</w:t>
      </w:r>
      <w:proofErr w:type="gramEnd"/>
      <w:r w:rsidRPr="001E23E7">
        <w:rPr>
          <w:rFonts w:ascii="Times New Roman" w:eastAsia="Times New Roman" w:hAnsi="Times New Roman" w:cs="Times New Roman"/>
          <w:kern w:val="0"/>
          <w14:ligatures w14:val="none"/>
        </w:rPr>
        <w:t xml:space="preserve"> Automated appointment reminders (text/email) b) Digital file storage instead of paper c) Online scheduling capability d) All of the above combined</w:t>
      </w:r>
    </w:p>
    <w:p w14:paraId="35A6661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d) All of the above combined</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While each automation individually saves time, the combined effect of multiple automated systems provides the most significant time savings. Automated appointment reminders eliminate hours of manual reminder calls and reduce no-shows. Online scheduling removes back-and-forth communication about appointment times. Digital storage eliminates filing and physical space needs. Together, these automations can save 15+ hours monthly, allowing clinicians to see more clients, have more personal time, or reduce overall work hours while maintaining income.</w:t>
      </w:r>
    </w:p>
    <w:p w14:paraId="4BA712A3"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pict w14:anchorId="4F7C2A98">
          <v:rect id="_x0000_i1030" style="width:0;height:1.5pt" o:hralign="center" o:hrstd="t" o:hr="t" fillcolor="#a0a0a0" stroked="f"/>
        </w:pict>
      </w:r>
    </w:p>
    <w:p w14:paraId="6382DD57" w14:textId="77777777" w:rsidR="001E23E7" w:rsidRPr="001E23E7" w:rsidRDefault="001E23E7" w:rsidP="001E23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23E7">
        <w:rPr>
          <w:rFonts w:ascii="Times New Roman" w:eastAsia="Times New Roman" w:hAnsi="Times New Roman" w:cs="Times New Roman"/>
          <w:b/>
          <w:bCs/>
          <w:kern w:val="0"/>
          <w:sz w:val="36"/>
          <w:szCs w:val="36"/>
          <w14:ligatures w14:val="none"/>
        </w:rPr>
        <w:t>Module 5: Risk Management and Legal Compliance</w:t>
      </w:r>
    </w:p>
    <w:p w14:paraId="2E72428D"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Duration: 90 minutes</w:t>
      </w:r>
    </w:p>
    <w:p w14:paraId="706FDCEF"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The Foundation of Professional Protection</w:t>
      </w:r>
    </w:p>
    <w:p w14:paraId="0E7BA22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Risk management in private practice encompasses the policies, procedures, and practices that protect both your clients and your professional livelihood. While we cannot eliminate all risk, we can significantly reduce vulnerability through systematic attention to legal compliance, ethical practice, and professional boundaries.</w:t>
      </w:r>
    </w:p>
    <w:p w14:paraId="380795A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This module addresses one of the most anxiety-producing aspects of independent practice: protecting yourself legally and ethically while providing excellent clinical care. Understanding risk management allows you to practice with confidence rather than fear.</w:t>
      </w:r>
    </w:p>
    <w:p w14:paraId="1604A3A0"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Professional Liability Insurance: Your First Line of Defense</w:t>
      </w:r>
    </w:p>
    <w:p w14:paraId="4B05EBF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Professional liability insurance</w:t>
      </w:r>
      <w:r w:rsidRPr="001E23E7">
        <w:rPr>
          <w:rFonts w:ascii="Times New Roman" w:eastAsia="Times New Roman" w:hAnsi="Times New Roman" w:cs="Times New Roman"/>
          <w:kern w:val="0"/>
          <w14:ligatures w14:val="none"/>
        </w:rPr>
        <w:t xml:space="preserve"> (also called malpractice insurance) protects you if a client files a lawsuit claiming you provided inadequate or harmful care.</w:t>
      </w:r>
    </w:p>
    <w:p w14:paraId="3D396CF2"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Understanding Coverage Types</w:t>
      </w:r>
    </w:p>
    <w:p w14:paraId="5F15451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Occurrence-Based Coverage:</w:t>
      </w:r>
    </w:p>
    <w:p w14:paraId="4E07B67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Definition:</w:t>
      </w:r>
      <w:r w:rsidRPr="001E23E7">
        <w:rPr>
          <w:rFonts w:ascii="Times New Roman" w:eastAsia="Times New Roman" w:hAnsi="Times New Roman" w:cs="Times New Roman"/>
          <w:kern w:val="0"/>
          <w14:ligatures w14:val="none"/>
        </w:rPr>
        <w:t xml:space="preserve"> Covers claims arising from incidents that occurred during the policy period, regardless of when the claim is filed.</w:t>
      </w:r>
    </w:p>
    <w:p w14:paraId="18F0589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Incident occurs: January 2024 (policy active)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Policy cancelled: June 2024</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Claim filed: March 2025</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Result: Still covered because incident occurred during policy period</w:t>
      </w:r>
    </w:p>
    <w:p w14:paraId="57834C6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Advantages:</w:t>
      </w:r>
    </w:p>
    <w:p w14:paraId="63170A6B" w14:textId="77777777" w:rsidR="001E23E7" w:rsidRPr="001E23E7" w:rsidRDefault="001E23E7" w:rsidP="001E23E7">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Lifetime coverage for policy period incidents</w:t>
      </w:r>
    </w:p>
    <w:p w14:paraId="05F7A682" w14:textId="77777777" w:rsidR="001E23E7" w:rsidRPr="001E23E7" w:rsidRDefault="001E23E7" w:rsidP="001E23E7">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need for "tail coverage"</w:t>
      </w:r>
    </w:p>
    <w:p w14:paraId="08BB7177" w14:textId="77777777" w:rsidR="001E23E7" w:rsidRPr="001E23E7" w:rsidRDefault="001E23E7" w:rsidP="001E23E7">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Peace of mind if changing insurers or retiring</w:t>
      </w:r>
    </w:p>
    <w:p w14:paraId="19FCAA7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Disadvantages:</w:t>
      </w:r>
    </w:p>
    <w:p w14:paraId="0D244E9B" w14:textId="77777777" w:rsidR="001E23E7" w:rsidRPr="001E23E7" w:rsidRDefault="001E23E7" w:rsidP="001E23E7">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Higher premiums (typically 20-30% more)</w:t>
      </w:r>
    </w:p>
    <w:p w14:paraId="44E84CB3" w14:textId="77777777" w:rsidR="001E23E7" w:rsidRPr="001E23E7" w:rsidRDefault="001E23E7" w:rsidP="001E23E7">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Less commonly available</w:t>
      </w:r>
    </w:p>
    <w:p w14:paraId="1ED3584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Claims-Made Coverage:</w:t>
      </w:r>
    </w:p>
    <w:p w14:paraId="2CEF63A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Definition:</w:t>
      </w:r>
      <w:r w:rsidRPr="001E23E7">
        <w:rPr>
          <w:rFonts w:ascii="Times New Roman" w:eastAsia="Times New Roman" w:hAnsi="Times New Roman" w:cs="Times New Roman"/>
          <w:kern w:val="0"/>
          <w14:ligatures w14:val="none"/>
        </w:rPr>
        <w:t xml:space="preserve"> Covers only claims filed during the active policy period for incidents that also occurred during coverage.</w:t>
      </w:r>
    </w:p>
    <w:p w14:paraId="76CFDEA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Incident occurs: January 2024 (policy active)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Policy cancelled: June 2024</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Claim filed: March 2025 (no active policy)</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Result: NOT covered unless tail coverage purchased</w:t>
      </w:r>
    </w:p>
    <w:p w14:paraId="1F9DA1B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Advantages:</w:t>
      </w:r>
    </w:p>
    <w:p w14:paraId="7D516C19" w14:textId="77777777" w:rsidR="001E23E7" w:rsidRPr="001E23E7" w:rsidRDefault="001E23E7" w:rsidP="001E23E7">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Lower premiums</w:t>
      </w:r>
    </w:p>
    <w:p w14:paraId="37AD08FF" w14:textId="77777777" w:rsidR="001E23E7" w:rsidRPr="001E23E7" w:rsidRDefault="001E23E7" w:rsidP="001E23E7">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widely available</w:t>
      </w:r>
    </w:p>
    <w:p w14:paraId="043EF9AE" w14:textId="77777777" w:rsidR="001E23E7" w:rsidRPr="001E23E7" w:rsidRDefault="001E23E7" w:rsidP="001E23E7">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Standard in the industry</w:t>
      </w:r>
    </w:p>
    <w:p w14:paraId="7EFD2FE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Disadvantages:</w:t>
      </w:r>
    </w:p>
    <w:p w14:paraId="522454EA" w14:textId="77777777" w:rsidR="001E23E7" w:rsidRPr="001E23E7" w:rsidRDefault="001E23E7" w:rsidP="001E23E7">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Requires continuous coverage or tail coverage</w:t>
      </w:r>
    </w:p>
    <w:p w14:paraId="56DA694D" w14:textId="77777777" w:rsidR="001E23E7" w:rsidRPr="001E23E7" w:rsidRDefault="001E23E7" w:rsidP="001E23E7">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Risk of coverage gaps</w:t>
      </w:r>
    </w:p>
    <w:p w14:paraId="1406961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Tail Coverage (Extended Reporting Period):</w:t>
      </w:r>
    </w:p>
    <w:p w14:paraId="5BB82E5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Definition:</w:t>
      </w:r>
      <w:r w:rsidRPr="001E23E7">
        <w:rPr>
          <w:rFonts w:ascii="Times New Roman" w:eastAsia="Times New Roman" w:hAnsi="Times New Roman" w:cs="Times New Roman"/>
          <w:kern w:val="0"/>
          <w14:ligatures w14:val="none"/>
        </w:rPr>
        <w:t xml:space="preserve"> Coverage purchased when ending a claims-made policy, extending the period during which claims can be filed for incidents that occurred during the policy period.</w:t>
      </w:r>
    </w:p>
    <w:p w14:paraId="43D6BED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Cost:</w:t>
      </w:r>
      <w:r w:rsidRPr="001E23E7">
        <w:rPr>
          <w:rFonts w:ascii="Times New Roman" w:eastAsia="Times New Roman" w:hAnsi="Times New Roman" w:cs="Times New Roman"/>
          <w:kern w:val="0"/>
          <w14:ligatures w14:val="none"/>
        </w:rPr>
        <w:t xml:space="preserve"> </w:t>
      </w:r>
      <w:proofErr w:type="gramStart"/>
      <w:r w:rsidRPr="001E23E7">
        <w:rPr>
          <w:rFonts w:ascii="Times New Roman" w:eastAsia="Times New Roman" w:hAnsi="Times New Roman" w:cs="Times New Roman"/>
          <w:kern w:val="0"/>
          <w14:ligatures w14:val="none"/>
        </w:rPr>
        <w:t>Typically</w:t>
      </w:r>
      <w:proofErr w:type="gramEnd"/>
      <w:r w:rsidRPr="001E23E7">
        <w:rPr>
          <w:rFonts w:ascii="Times New Roman" w:eastAsia="Times New Roman" w:hAnsi="Times New Roman" w:cs="Times New Roman"/>
          <w:kern w:val="0"/>
          <w14:ligatures w14:val="none"/>
        </w:rPr>
        <w:t xml:space="preserve"> 1.5-3× annual premium (one-time payment)</w:t>
      </w:r>
    </w:p>
    <w:p w14:paraId="2063DB8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Final annual premium: $1,200</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Tail coverage cost: $2,400-$3,600 (one-time)</w:t>
      </w:r>
    </w:p>
    <w:p w14:paraId="31EA98D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lastRenderedPageBreak/>
        <w:t>This provides lifetime coverage for claims related to incidents during the policy period.</w:t>
      </w:r>
    </w:p>
    <w:p w14:paraId="0FF5A00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When You Need Tail Coverage:</w:t>
      </w:r>
    </w:p>
    <w:p w14:paraId="5D083FE5" w14:textId="77777777" w:rsidR="001E23E7" w:rsidRPr="001E23E7" w:rsidRDefault="001E23E7" w:rsidP="001E23E7">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Retiring from practice</w:t>
      </w:r>
    </w:p>
    <w:p w14:paraId="208825DC" w14:textId="77777777" w:rsidR="001E23E7" w:rsidRPr="001E23E7" w:rsidRDefault="001E23E7" w:rsidP="001E23E7">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Changing insurance carriers</w:t>
      </w:r>
    </w:p>
    <w:p w14:paraId="22213174" w14:textId="77777777" w:rsidR="001E23E7" w:rsidRPr="001E23E7" w:rsidRDefault="001E23E7" w:rsidP="001E23E7">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Taking extended break from practice</w:t>
      </w:r>
    </w:p>
    <w:p w14:paraId="6E730262" w14:textId="77777777" w:rsidR="001E23E7" w:rsidRPr="001E23E7" w:rsidRDefault="001E23E7" w:rsidP="001E23E7">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Moving to a state where current </w:t>
      </w:r>
      <w:proofErr w:type="gramStart"/>
      <w:r w:rsidRPr="001E23E7">
        <w:rPr>
          <w:rFonts w:ascii="Times New Roman" w:eastAsia="Times New Roman" w:hAnsi="Times New Roman" w:cs="Times New Roman"/>
          <w:kern w:val="0"/>
          <w14:ligatures w14:val="none"/>
        </w:rPr>
        <w:t>insurer</w:t>
      </w:r>
      <w:proofErr w:type="gramEnd"/>
      <w:r w:rsidRPr="001E23E7">
        <w:rPr>
          <w:rFonts w:ascii="Times New Roman" w:eastAsia="Times New Roman" w:hAnsi="Times New Roman" w:cs="Times New Roman"/>
          <w:kern w:val="0"/>
          <w14:ligatures w14:val="none"/>
        </w:rPr>
        <w:t xml:space="preserve"> doesn't provide coverage</w:t>
      </w:r>
    </w:p>
    <w:p w14:paraId="4D2F623C"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Coverage Limits</w:t>
      </w:r>
    </w:p>
    <w:p w14:paraId="2DD882B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Standard Coverage: $1 Million / $3 Million</w:t>
      </w:r>
    </w:p>
    <w:p w14:paraId="661BAE66" w14:textId="77777777" w:rsidR="001E23E7" w:rsidRPr="001E23E7" w:rsidRDefault="001E23E7" w:rsidP="001E23E7">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 Million:</w:t>
      </w:r>
      <w:r w:rsidRPr="001E23E7">
        <w:rPr>
          <w:rFonts w:ascii="Times New Roman" w:eastAsia="Times New Roman" w:hAnsi="Times New Roman" w:cs="Times New Roman"/>
          <w:kern w:val="0"/>
          <w14:ligatures w14:val="none"/>
        </w:rPr>
        <w:t xml:space="preserve"> Per occurrence (per claim) limit</w:t>
      </w:r>
    </w:p>
    <w:p w14:paraId="4EFE6BED" w14:textId="77777777" w:rsidR="001E23E7" w:rsidRPr="001E23E7" w:rsidRDefault="001E23E7" w:rsidP="001E23E7">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$3 Million:</w:t>
      </w:r>
      <w:r w:rsidRPr="001E23E7">
        <w:rPr>
          <w:rFonts w:ascii="Times New Roman" w:eastAsia="Times New Roman" w:hAnsi="Times New Roman" w:cs="Times New Roman"/>
          <w:kern w:val="0"/>
          <w14:ligatures w14:val="none"/>
        </w:rPr>
        <w:t xml:space="preserve"> Annual aggregate (total for all claims in a year)</w:t>
      </w:r>
    </w:p>
    <w:p w14:paraId="117F3A0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w:t>
      </w:r>
    </w:p>
    <w:p w14:paraId="58E179E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Three claims filed in one year:</w:t>
      </w:r>
    </w:p>
    <w:p w14:paraId="5D0E7393" w14:textId="77777777" w:rsidR="001E23E7" w:rsidRPr="001E23E7" w:rsidRDefault="001E23E7" w:rsidP="001E23E7">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Claim 1: $800,000</w:t>
      </w:r>
    </w:p>
    <w:p w14:paraId="0E74B462" w14:textId="77777777" w:rsidR="001E23E7" w:rsidRPr="001E23E7" w:rsidRDefault="001E23E7" w:rsidP="001E23E7">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Claim 2: $500,000</w:t>
      </w:r>
    </w:p>
    <w:p w14:paraId="2E38CF3F" w14:textId="77777777" w:rsidR="001E23E7" w:rsidRPr="001E23E7" w:rsidRDefault="001E23E7" w:rsidP="001E23E7">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Claim 3: $1,200,000</w:t>
      </w:r>
    </w:p>
    <w:p w14:paraId="54736DD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With $1M/$3M coverage:</w:t>
      </w:r>
    </w:p>
    <w:p w14:paraId="6B49B5A8" w14:textId="77777777" w:rsidR="001E23E7" w:rsidRPr="001E23E7" w:rsidRDefault="001E23E7" w:rsidP="001E23E7">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Claim 1: Fully covered ($800K)</w:t>
      </w:r>
    </w:p>
    <w:p w14:paraId="05CAE519" w14:textId="77777777" w:rsidR="001E23E7" w:rsidRPr="001E23E7" w:rsidRDefault="001E23E7" w:rsidP="001E23E7">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Claim 2: Fully covered ($500K)</w:t>
      </w:r>
    </w:p>
    <w:p w14:paraId="53C39552" w14:textId="77777777" w:rsidR="001E23E7" w:rsidRPr="001E23E7" w:rsidRDefault="001E23E7" w:rsidP="001E23E7">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Claim 3: Partially covered ($1M max per occurrence; you're personally liable for $200K)</w:t>
      </w:r>
    </w:p>
    <w:p w14:paraId="11444F32" w14:textId="77777777" w:rsidR="001E23E7" w:rsidRPr="001E23E7" w:rsidRDefault="001E23E7" w:rsidP="001E23E7">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Total paid: $2.3M (within $3M annual aggregate)</w:t>
      </w:r>
    </w:p>
    <w:p w14:paraId="049EF3E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Higher Limits Available:</w:t>
      </w:r>
    </w:p>
    <w:p w14:paraId="61009EDE" w14:textId="77777777" w:rsidR="001E23E7" w:rsidRPr="001E23E7" w:rsidRDefault="001E23E7" w:rsidP="001E23E7">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$2 Million / $4 Million</w:t>
      </w:r>
    </w:p>
    <w:p w14:paraId="6FDB8755" w14:textId="77777777" w:rsidR="001E23E7" w:rsidRPr="001E23E7" w:rsidRDefault="001E23E7" w:rsidP="001E23E7">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$2 Million / $6 Million</w:t>
      </w:r>
    </w:p>
    <w:p w14:paraId="53E3BC2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Cost Difference:</w:t>
      </w:r>
    </w:p>
    <w:p w14:paraId="62B693DD" w14:textId="77777777" w:rsidR="001E23E7" w:rsidRPr="001E23E7" w:rsidRDefault="001E23E7" w:rsidP="001E23E7">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$1M/$3M: $800-$1,500/year (depending on specialty, location, claims history)</w:t>
      </w:r>
    </w:p>
    <w:p w14:paraId="115361C0" w14:textId="77777777" w:rsidR="001E23E7" w:rsidRPr="001E23E7" w:rsidRDefault="001E23E7" w:rsidP="001E23E7">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$2M/$6M: $1,200-$2,200/year</w:t>
      </w:r>
    </w:p>
    <w:p w14:paraId="46D9BBC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Consider Higher Limits If:</w:t>
      </w:r>
    </w:p>
    <w:p w14:paraId="2A05572C" w14:textId="77777777" w:rsidR="001E23E7" w:rsidRPr="001E23E7" w:rsidRDefault="001E23E7" w:rsidP="001E23E7">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You have significant personal assets to protect</w:t>
      </w:r>
    </w:p>
    <w:p w14:paraId="29EE0E53" w14:textId="77777777" w:rsidR="001E23E7" w:rsidRPr="001E23E7" w:rsidRDefault="001E23E7" w:rsidP="001E23E7">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You work with high-risk populations</w:t>
      </w:r>
    </w:p>
    <w:p w14:paraId="2CA849BD" w14:textId="77777777" w:rsidR="001E23E7" w:rsidRPr="001E23E7" w:rsidRDefault="001E23E7" w:rsidP="001E23E7">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You provide specialized services (assessment, EMDR, trauma work)</w:t>
      </w:r>
    </w:p>
    <w:p w14:paraId="4F21AB5B" w14:textId="77777777" w:rsidR="001E23E7" w:rsidRPr="001E23E7" w:rsidRDefault="001E23E7" w:rsidP="001E23E7">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You supervise others</w:t>
      </w:r>
    </w:p>
    <w:p w14:paraId="59B797C6" w14:textId="77777777" w:rsidR="001E23E7" w:rsidRPr="001E23E7" w:rsidRDefault="001E23E7" w:rsidP="001E23E7">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You have employees or contractors</w:t>
      </w:r>
    </w:p>
    <w:p w14:paraId="73467F56"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Major Professional Liability Insurers</w:t>
      </w:r>
    </w:p>
    <w:p w14:paraId="7290027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American Professional Agency (APAIT/APA Trust):</w:t>
      </w:r>
    </w:p>
    <w:p w14:paraId="19BBBC18" w14:textId="77777777" w:rsidR="001E23E7" w:rsidRPr="001E23E7" w:rsidRDefault="001E23E7" w:rsidP="001E23E7">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Serves psychologists</w:t>
      </w:r>
    </w:p>
    <w:p w14:paraId="522B99FE" w14:textId="77777777" w:rsidR="001E23E7" w:rsidRPr="001E23E7" w:rsidRDefault="001E23E7" w:rsidP="001E23E7">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Group coverage through state associations</w:t>
      </w:r>
    </w:p>
    <w:p w14:paraId="6DBF84BB" w14:textId="77777777" w:rsidR="001E23E7" w:rsidRPr="001E23E7" w:rsidRDefault="001E23E7" w:rsidP="001E23E7">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Competitive rates</w:t>
      </w:r>
    </w:p>
    <w:p w14:paraId="6753E381" w14:textId="77777777" w:rsidR="001E23E7" w:rsidRPr="001E23E7" w:rsidRDefault="001E23E7" w:rsidP="001E23E7">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Strong reputation</w:t>
      </w:r>
    </w:p>
    <w:p w14:paraId="184BC98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HPSO (Healthcare Providers Service Organization):</w:t>
      </w:r>
    </w:p>
    <w:p w14:paraId="2E7EBE3F" w14:textId="77777777" w:rsidR="001E23E7" w:rsidRPr="001E23E7" w:rsidRDefault="001E23E7" w:rsidP="001E23E7">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Serves multiple mental health professions</w:t>
      </w:r>
    </w:p>
    <w:p w14:paraId="4F5542F0" w14:textId="77777777" w:rsidR="001E23E7" w:rsidRPr="001E23E7" w:rsidRDefault="001E23E7" w:rsidP="001E23E7">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Good rates for LPCs, LMFTs, LCSWs</w:t>
      </w:r>
    </w:p>
    <w:p w14:paraId="14F5D90B" w14:textId="77777777" w:rsidR="001E23E7" w:rsidRPr="001E23E7" w:rsidRDefault="001E23E7" w:rsidP="001E23E7">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Easy online application</w:t>
      </w:r>
    </w:p>
    <w:p w14:paraId="3694250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CPH &amp; Associates:</w:t>
      </w:r>
    </w:p>
    <w:p w14:paraId="6C5D79EC" w14:textId="77777777" w:rsidR="001E23E7" w:rsidRPr="001E23E7" w:rsidRDefault="001E23E7" w:rsidP="001E23E7">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Serves all mental health professionals</w:t>
      </w:r>
    </w:p>
    <w:p w14:paraId="591B40A7" w14:textId="77777777" w:rsidR="001E23E7" w:rsidRPr="001E23E7" w:rsidRDefault="001E23E7" w:rsidP="001E23E7">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Good customer service</w:t>
      </w:r>
    </w:p>
    <w:p w14:paraId="058C327E" w14:textId="77777777" w:rsidR="001E23E7" w:rsidRPr="001E23E7" w:rsidRDefault="001E23E7" w:rsidP="001E23E7">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Competitive pricing</w:t>
      </w:r>
    </w:p>
    <w:p w14:paraId="6E79CDD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The Trust (sponsored by NASW):</w:t>
      </w:r>
    </w:p>
    <w:p w14:paraId="51DB52B4" w14:textId="77777777" w:rsidR="001E23E7" w:rsidRPr="001E23E7" w:rsidRDefault="001E23E7" w:rsidP="001E23E7">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Serves social workers</w:t>
      </w:r>
    </w:p>
    <w:p w14:paraId="66009EE0" w14:textId="77777777" w:rsidR="001E23E7" w:rsidRPr="001E23E7" w:rsidRDefault="001E23E7" w:rsidP="001E23E7">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Good rates for NASW members</w:t>
      </w:r>
    </w:p>
    <w:p w14:paraId="40DBEF43" w14:textId="77777777" w:rsidR="001E23E7" w:rsidRPr="001E23E7" w:rsidRDefault="001E23E7" w:rsidP="001E23E7">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Strong reputation</w:t>
      </w:r>
    </w:p>
    <w:p w14:paraId="5076A8CB"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What Professional Liability Insurance Covers</w:t>
      </w:r>
    </w:p>
    <w:p w14:paraId="73364A3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Covered Claims:</w:t>
      </w:r>
    </w:p>
    <w:p w14:paraId="04C9EAFD" w14:textId="77777777" w:rsidR="001E23E7" w:rsidRPr="001E23E7" w:rsidRDefault="001E23E7" w:rsidP="001E23E7">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Allegations of clinical negligence or malpractice</w:t>
      </w:r>
    </w:p>
    <w:p w14:paraId="514898A4" w14:textId="77777777" w:rsidR="001E23E7" w:rsidRPr="001E23E7" w:rsidRDefault="001E23E7" w:rsidP="001E23E7">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Breach of confidentiality claims</w:t>
      </w:r>
    </w:p>
    <w:p w14:paraId="6914B646" w14:textId="77777777" w:rsidR="001E23E7" w:rsidRPr="001E23E7" w:rsidRDefault="001E23E7" w:rsidP="001E23E7">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Failure to report abuse (if acted in good faith)</w:t>
      </w:r>
    </w:p>
    <w:p w14:paraId="5AA18E71" w14:textId="77777777" w:rsidR="001E23E7" w:rsidRPr="001E23E7" w:rsidRDefault="001E23E7" w:rsidP="001E23E7">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False imprisonment claims</w:t>
      </w:r>
    </w:p>
    <w:p w14:paraId="02E27E4A" w14:textId="77777777" w:rsidR="001E23E7" w:rsidRPr="001E23E7" w:rsidRDefault="001E23E7" w:rsidP="001E23E7">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Defamation claims related to professional activities</w:t>
      </w:r>
    </w:p>
    <w:p w14:paraId="46138C50" w14:textId="77777777" w:rsidR="001E23E7" w:rsidRPr="001E23E7" w:rsidRDefault="001E23E7" w:rsidP="001E23E7">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Licensing board complaints (defense costs)</w:t>
      </w:r>
    </w:p>
    <w:p w14:paraId="76FAB21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What's Typically NOT Covered:</w:t>
      </w:r>
    </w:p>
    <w:p w14:paraId="0A8E9205" w14:textId="77777777" w:rsidR="001E23E7" w:rsidRPr="001E23E7" w:rsidRDefault="001E23E7" w:rsidP="001E23E7">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Intentional misconduct</w:t>
      </w:r>
    </w:p>
    <w:p w14:paraId="1A847AE6" w14:textId="77777777" w:rsidR="001E23E7" w:rsidRPr="001E23E7" w:rsidRDefault="001E23E7" w:rsidP="001E23E7">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Sexual misconduct</w:t>
      </w:r>
    </w:p>
    <w:p w14:paraId="676B7C0E" w14:textId="77777777" w:rsidR="001E23E7" w:rsidRPr="001E23E7" w:rsidRDefault="001E23E7" w:rsidP="001E23E7">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Criminal acts</w:t>
      </w:r>
    </w:p>
    <w:p w14:paraId="21830F43" w14:textId="77777777" w:rsidR="001E23E7" w:rsidRPr="001E23E7" w:rsidRDefault="001E23E7" w:rsidP="001E23E7">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Claims arising from services outside your scope</w:t>
      </w:r>
    </w:p>
    <w:p w14:paraId="3BED3F94" w14:textId="77777777" w:rsidR="001E23E7" w:rsidRPr="001E23E7" w:rsidRDefault="001E23E7" w:rsidP="001E23E7">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Business disputes (use general liability insurance)</w:t>
      </w:r>
    </w:p>
    <w:p w14:paraId="17ACDA20" w14:textId="77777777" w:rsidR="001E23E7" w:rsidRPr="001E23E7" w:rsidRDefault="001E23E7" w:rsidP="001E23E7">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Breach of contract (use contract attorney)</w:t>
      </w:r>
    </w:p>
    <w:p w14:paraId="5D38AA6E"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Additional Insurance Considerations</w:t>
      </w:r>
    </w:p>
    <w:p w14:paraId="61EF2FA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General Liability Insurance:</w:t>
      </w:r>
    </w:p>
    <w:p w14:paraId="3002FC0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Covers injuries or property damage in your office.</w:t>
      </w:r>
    </w:p>
    <w:p w14:paraId="7D8B1F0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Client trips on carpet in your office and breaks their arm. Medical expenses: $15,000. General liability covers this; professional liability does not.</w:t>
      </w:r>
    </w:p>
    <w:p w14:paraId="5D337B1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Cost:</w:t>
      </w:r>
      <w:r w:rsidRPr="001E23E7">
        <w:rPr>
          <w:rFonts w:ascii="Times New Roman" w:eastAsia="Times New Roman" w:hAnsi="Times New Roman" w:cs="Times New Roman"/>
          <w:kern w:val="0"/>
          <w14:ligatures w14:val="none"/>
        </w:rPr>
        <w:t xml:space="preserve"> $300-$600/year</w:t>
      </w:r>
    </w:p>
    <w:p w14:paraId="1B05BF8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Cyber Liability Insurance:</w:t>
      </w:r>
    </w:p>
    <w:p w14:paraId="469265C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Covers data breaches, ransomware, HIPAA violations.</w:t>
      </w:r>
    </w:p>
    <w:p w14:paraId="7957702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Laptop stolen containing client data. HIPAA violations, notification costs, credit monitoring for affected clients.</w:t>
      </w:r>
    </w:p>
    <w:p w14:paraId="2A76D22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Cost:</w:t>
      </w:r>
      <w:r w:rsidRPr="001E23E7">
        <w:rPr>
          <w:rFonts w:ascii="Times New Roman" w:eastAsia="Times New Roman" w:hAnsi="Times New Roman" w:cs="Times New Roman"/>
          <w:kern w:val="0"/>
          <w14:ligatures w14:val="none"/>
        </w:rPr>
        <w:t xml:space="preserve"> $500-$1,500/year</w:t>
      </w:r>
    </w:p>
    <w:p w14:paraId="2B69D6C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Business Owner's Policy (BOP):</w:t>
      </w:r>
    </w:p>
    <w:p w14:paraId="166230C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Bundles general liability, property, and business interruption insurance.</w:t>
      </w:r>
    </w:p>
    <w:p w14:paraId="4FF5B52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Cost:</w:t>
      </w:r>
      <w:r w:rsidRPr="001E23E7">
        <w:rPr>
          <w:rFonts w:ascii="Times New Roman" w:eastAsia="Times New Roman" w:hAnsi="Times New Roman" w:cs="Times New Roman"/>
          <w:kern w:val="0"/>
          <w14:ligatures w14:val="none"/>
        </w:rPr>
        <w:t xml:space="preserve"> $750-$1,500/year</w:t>
      </w:r>
    </w:p>
    <w:p w14:paraId="203487B8"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HIPAA Compliance: Non-Negotiable Requirements</w:t>
      </w:r>
    </w:p>
    <w:p w14:paraId="1A4767C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HIPAA</w:t>
      </w:r>
      <w:r w:rsidRPr="001E23E7">
        <w:rPr>
          <w:rFonts w:ascii="Times New Roman" w:eastAsia="Times New Roman" w:hAnsi="Times New Roman" w:cs="Times New Roman"/>
          <w:kern w:val="0"/>
          <w14:ligatures w14:val="none"/>
        </w:rPr>
        <w:t xml:space="preserve"> (Health Insurance Portability and Accountability Act) governs how protected health information (PHI) must be handled.</w:t>
      </w:r>
    </w:p>
    <w:p w14:paraId="4065E1AA"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Understanding HIPAA Requirements</w:t>
      </w:r>
    </w:p>
    <w:p w14:paraId="1F8F077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Who Must Comply:</w:t>
      </w:r>
    </w:p>
    <w:p w14:paraId="4D1DDF08" w14:textId="77777777" w:rsidR="001E23E7" w:rsidRPr="001E23E7" w:rsidRDefault="001E23E7" w:rsidP="001E23E7">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Covered entities (healthcare providers who transmit health information electronically)</w:t>
      </w:r>
    </w:p>
    <w:p w14:paraId="0E021358" w14:textId="77777777" w:rsidR="001E23E7" w:rsidRPr="001E23E7" w:rsidRDefault="001E23E7" w:rsidP="001E23E7">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Business associates (vendors who access PHI on your behalf)</w:t>
      </w:r>
    </w:p>
    <w:p w14:paraId="00ACDDD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If you bill insurance electronically or use any electronic systems to store/transmit PHI, you must comply.</w:t>
      </w:r>
    </w:p>
    <w:p w14:paraId="02C7C79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Protected Health Information (PHI) includes:</w:t>
      </w:r>
    </w:p>
    <w:p w14:paraId="4540CC11"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Names</w:t>
      </w:r>
    </w:p>
    <w:p w14:paraId="61E16FD7"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Addresses (more specific than state)</w:t>
      </w:r>
    </w:p>
    <w:p w14:paraId="208C7D86"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Dates (birth, admission, discharge, death, dates of service)</w:t>
      </w:r>
    </w:p>
    <w:p w14:paraId="48B83F2B"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Phone numbers</w:t>
      </w:r>
    </w:p>
    <w:p w14:paraId="5F5C2504"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Email addresses</w:t>
      </w:r>
    </w:p>
    <w:p w14:paraId="6D0506D5"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Social Security numbers</w:t>
      </w:r>
    </w:p>
    <w:p w14:paraId="74E4074C"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Medical record numbers</w:t>
      </w:r>
    </w:p>
    <w:p w14:paraId="6AF8DA6E"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Health plan beneficiary numbers</w:t>
      </w:r>
    </w:p>
    <w:p w14:paraId="67E0967C"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Account numbers</w:t>
      </w:r>
    </w:p>
    <w:p w14:paraId="2DF9FBDF"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Certificate/license numbers</w:t>
      </w:r>
    </w:p>
    <w:p w14:paraId="6A407845"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Vehicle identifiers and serial numbers</w:t>
      </w:r>
    </w:p>
    <w:p w14:paraId="4652DC3D"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Device identifiers and serial numbers</w:t>
      </w:r>
    </w:p>
    <w:p w14:paraId="73D7DC96"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Web URLs</w:t>
      </w:r>
    </w:p>
    <w:p w14:paraId="3B364AD2"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IP addresses</w:t>
      </w:r>
    </w:p>
    <w:p w14:paraId="2CE13C86"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Biometric identifiers</w:t>
      </w:r>
    </w:p>
    <w:p w14:paraId="57DB992D"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Full-face photos</w:t>
      </w:r>
    </w:p>
    <w:p w14:paraId="1E902B8A" w14:textId="77777777" w:rsidR="001E23E7" w:rsidRPr="001E23E7" w:rsidRDefault="001E23E7" w:rsidP="001E23E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Any unique identifying number, characteristic, or code</w:t>
      </w:r>
    </w:p>
    <w:p w14:paraId="1BE31EF5"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The HIPAA Privacy Rule</w:t>
      </w:r>
    </w:p>
    <w:p w14:paraId="73275DF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Key Requirements:</w:t>
      </w:r>
    </w:p>
    <w:p w14:paraId="484CB914" w14:textId="77777777" w:rsidR="001E23E7" w:rsidRPr="001E23E7" w:rsidRDefault="001E23E7" w:rsidP="001E23E7">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Notice of Privacy Practices (NPP)</w:t>
      </w:r>
    </w:p>
    <w:p w14:paraId="426500E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Must provide written notice explaining:</w:t>
      </w:r>
    </w:p>
    <w:p w14:paraId="37E10A3E" w14:textId="77777777" w:rsidR="001E23E7" w:rsidRPr="001E23E7" w:rsidRDefault="001E23E7" w:rsidP="001E23E7">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How you use and disclose PHI</w:t>
      </w:r>
    </w:p>
    <w:p w14:paraId="4F52C251" w14:textId="77777777" w:rsidR="001E23E7" w:rsidRPr="001E23E7" w:rsidRDefault="001E23E7" w:rsidP="001E23E7">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rights regarding their PHI</w:t>
      </w:r>
    </w:p>
    <w:p w14:paraId="34F57671" w14:textId="77777777" w:rsidR="001E23E7" w:rsidRPr="001E23E7" w:rsidRDefault="001E23E7" w:rsidP="001E23E7">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Your legal duties regarding PHI</w:t>
      </w:r>
    </w:p>
    <w:p w14:paraId="47CD9ECC" w14:textId="77777777" w:rsidR="001E23E7" w:rsidRPr="001E23E7" w:rsidRDefault="001E23E7" w:rsidP="001E23E7">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How to file complaints</w:t>
      </w:r>
    </w:p>
    <w:p w14:paraId="3651D87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Must obtain client signature acknowledging receipt.</w:t>
      </w:r>
    </w:p>
    <w:p w14:paraId="7CEA3DB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Sample Privacy Notice Section:</w:t>
      </w:r>
    </w:p>
    <w:p w14:paraId="414DC82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"Uses and Disclosures of Your Health Information</w:t>
      </w:r>
    </w:p>
    <w:p w14:paraId="60046EF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I will use your health information </w:t>
      </w:r>
      <w:proofErr w:type="gramStart"/>
      <w:r w:rsidRPr="001E23E7">
        <w:rPr>
          <w:rFonts w:ascii="Times New Roman" w:eastAsia="Times New Roman" w:hAnsi="Times New Roman" w:cs="Times New Roman"/>
          <w:i/>
          <w:iCs/>
          <w:kern w:val="0"/>
          <w14:ligatures w14:val="none"/>
        </w:rPr>
        <w:t>to</w:t>
      </w:r>
      <w:proofErr w:type="gramEnd"/>
      <w:r w:rsidRPr="001E23E7">
        <w:rPr>
          <w:rFonts w:ascii="Times New Roman" w:eastAsia="Times New Roman" w:hAnsi="Times New Roman" w:cs="Times New Roman"/>
          <w:i/>
          <w:iCs/>
          <w:kern w:val="0"/>
          <w14:ligatures w14:val="none"/>
        </w:rPr>
        <w:t>:</w:t>
      </w:r>
    </w:p>
    <w:p w14:paraId="2522AC30" w14:textId="77777777" w:rsidR="001E23E7" w:rsidRPr="001E23E7" w:rsidRDefault="001E23E7" w:rsidP="001E23E7">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Provide, coordinate, or manage your treatment</w:t>
      </w:r>
    </w:p>
    <w:p w14:paraId="3E3483D5" w14:textId="77777777" w:rsidR="001E23E7" w:rsidRPr="001E23E7" w:rsidRDefault="001E23E7" w:rsidP="001E23E7">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Obtain payment for services</w:t>
      </w:r>
    </w:p>
    <w:p w14:paraId="7FB24669" w14:textId="77777777" w:rsidR="001E23E7" w:rsidRPr="001E23E7" w:rsidRDefault="001E23E7" w:rsidP="001E23E7">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Conduct normal healthcare operations</w:t>
      </w:r>
    </w:p>
    <w:p w14:paraId="754427A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Other uses and disclosures require your written authorization, except:</w:t>
      </w:r>
    </w:p>
    <w:p w14:paraId="52B1EEBC" w14:textId="77777777" w:rsidR="001E23E7" w:rsidRPr="001E23E7" w:rsidRDefault="001E23E7" w:rsidP="001E23E7">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When required by law</w:t>
      </w:r>
    </w:p>
    <w:p w14:paraId="0F207DA3" w14:textId="77777777" w:rsidR="001E23E7" w:rsidRPr="001E23E7" w:rsidRDefault="001E23E7" w:rsidP="001E23E7">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lastRenderedPageBreak/>
        <w:t xml:space="preserve">To prevent serious </w:t>
      </w:r>
      <w:proofErr w:type="gramStart"/>
      <w:r w:rsidRPr="001E23E7">
        <w:rPr>
          <w:rFonts w:ascii="Times New Roman" w:eastAsia="Times New Roman" w:hAnsi="Times New Roman" w:cs="Times New Roman"/>
          <w:i/>
          <w:iCs/>
          <w:kern w:val="0"/>
          <w14:ligatures w14:val="none"/>
        </w:rPr>
        <w:t>threat</w:t>
      </w:r>
      <w:proofErr w:type="gramEnd"/>
      <w:r w:rsidRPr="001E23E7">
        <w:rPr>
          <w:rFonts w:ascii="Times New Roman" w:eastAsia="Times New Roman" w:hAnsi="Times New Roman" w:cs="Times New Roman"/>
          <w:i/>
          <w:iCs/>
          <w:kern w:val="0"/>
          <w14:ligatures w14:val="none"/>
        </w:rPr>
        <w:t xml:space="preserve"> to health or safety</w:t>
      </w:r>
    </w:p>
    <w:p w14:paraId="6C8099CC" w14:textId="77777777" w:rsidR="001E23E7" w:rsidRPr="001E23E7" w:rsidRDefault="001E23E7" w:rsidP="001E23E7">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For public health activities</w:t>
      </w:r>
    </w:p>
    <w:p w14:paraId="1C99212C" w14:textId="77777777" w:rsidR="001E23E7" w:rsidRPr="001E23E7" w:rsidRDefault="001E23E7" w:rsidP="001E23E7">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In response to court orders or subpoenas (with proper authorization)</w:t>
      </w:r>
    </w:p>
    <w:p w14:paraId="399A446A" w14:textId="77777777" w:rsidR="001E23E7" w:rsidRPr="001E23E7" w:rsidRDefault="001E23E7" w:rsidP="001E23E7">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To report suspected abuse or neglect"</w:t>
      </w:r>
    </w:p>
    <w:p w14:paraId="6E3F6F85" w14:textId="77777777" w:rsidR="001E23E7" w:rsidRPr="001E23E7" w:rsidRDefault="001E23E7" w:rsidP="001E23E7">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Authorization for Release of Information</w:t>
      </w:r>
    </w:p>
    <w:p w14:paraId="12A6396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must authorize in writing (except limited exceptions):</w:t>
      </w:r>
    </w:p>
    <w:p w14:paraId="0DF5EB09" w14:textId="77777777" w:rsidR="001E23E7" w:rsidRPr="001E23E7" w:rsidRDefault="001E23E7" w:rsidP="001E23E7">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Psychotherapy notes sharing</w:t>
      </w:r>
    </w:p>
    <w:p w14:paraId="2E4662FB" w14:textId="77777777" w:rsidR="001E23E7" w:rsidRPr="001E23E7" w:rsidRDefault="001E23E7" w:rsidP="001E23E7">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Marketing</w:t>
      </w:r>
    </w:p>
    <w:p w14:paraId="5D4FFF30" w14:textId="77777777" w:rsidR="001E23E7" w:rsidRPr="001E23E7" w:rsidRDefault="001E23E7" w:rsidP="001E23E7">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t>Sale</w:t>
      </w:r>
      <w:proofErr w:type="gramEnd"/>
      <w:r w:rsidRPr="001E23E7">
        <w:rPr>
          <w:rFonts w:ascii="Times New Roman" w:eastAsia="Times New Roman" w:hAnsi="Times New Roman" w:cs="Times New Roman"/>
          <w:kern w:val="0"/>
          <w14:ligatures w14:val="none"/>
        </w:rPr>
        <w:t xml:space="preserve"> of PHI</w:t>
      </w:r>
    </w:p>
    <w:p w14:paraId="60FDC3A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Sample Authorization Elements:</w:t>
      </w:r>
    </w:p>
    <w:p w14:paraId="0246E69C" w14:textId="77777777" w:rsidR="001E23E7" w:rsidRPr="001E23E7" w:rsidRDefault="001E23E7" w:rsidP="001E23E7">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Specific information to be disclosed</w:t>
      </w:r>
    </w:p>
    <w:p w14:paraId="7509B075" w14:textId="77777777" w:rsidR="001E23E7" w:rsidRPr="001E23E7" w:rsidRDefault="001E23E7" w:rsidP="001E23E7">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To whom it will be disclosed</w:t>
      </w:r>
    </w:p>
    <w:p w14:paraId="0FC364C8" w14:textId="77777777" w:rsidR="001E23E7" w:rsidRPr="001E23E7" w:rsidRDefault="001E23E7" w:rsidP="001E23E7">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Purpose of disclosure</w:t>
      </w:r>
    </w:p>
    <w:p w14:paraId="55FE02D4" w14:textId="77777777" w:rsidR="001E23E7" w:rsidRPr="001E23E7" w:rsidRDefault="001E23E7" w:rsidP="001E23E7">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Expiration date or event</w:t>
      </w:r>
    </w:p>
    <w:p w14:paraId="0CBF655F" w14:textId="77777777" w:rsidR="001E23E7" w:rsidRPr="001E23E7" w:rsidRDefault="001E23E7" w:rsidP="001E23E7">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Right to revoke authorization</w:t>
      </w:r>
    </w:p>
    <w:p w14:paraId="25A0A5A3" w14:textId="77777777" w:rsidR="001E23E7" w:rsidRPr="001E23E7" w:rsidRDefault="001E23E7" w:rsidP="001E23E7">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signature and date</w:t>
      </w:r>
    </w:p>
    <w:p w14:paraId="1EFF1391" w14:textId="77777777" w:rsidR="001E23E7" w:rsidRPr="001E23E7" w:rsidRDefault="001E23E7" w:rsidP="001E23E7">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Minimum Necessary Standard</w:t>
      </w:r>
    </w:p>
    <w:p w14:paraId="3A9E61B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Only use/disclose the minimum amount of PHI necessary to accomplish the purpose.</w:t>
      </w:r>
    </w:p>
    <w:p w14:paraId="6918751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w:t>
      </w:r>
    </w:p>
    <w:p w14:paraId="6A51B12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Consulting with psychiatrist about medication:</w:t>
      </w:r>
    </w:p>
    <w:p w14:paraId="5B04FF6D" w14:textId="77777777" w:rsidR="001E23E7" w:rsidRPr="001E23E7" w:rsidRDefault="001E23E7" w:rsidP="001E23E7">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Segoe UI Symbol" w:eastAsia="Times New Roman" w:hAnsi="Segoe UI Symbol" w:cs="Segoe UI Symbol"/>
          <w:kern w:val="0"/>
          <w14:ligatures w14:val="none"/>
        </w:rPr>
        <w:t>✓</w:t>
      </w:r>
      <w:r w:rsidRPr="001E23E7">
        <w:rPr>
          <w:rFonts w:ascii="Times New Roman" w:eastAsia="Times New Roman" w:hAnsi="Times New Roman" w:cs="Times New Roman"/>
          <w:kern w:val="0"/>
          <w14:ligatures w14:val="none"/>
        </w:rPr>
        <w:t xml:space="preserve"> Share: Current symptoms, diagnoses, medication history</w:t>
      </w:r>
    </w:p>
    <w:p w14:paraId="69C7DA87" w14:textId="77777777" w:rsidR="001E23E7" w:rsidRPr="001E23E7" w:rsidRDefault="001E23E7" w:rsidP="001E23E7">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Segoe UI Symbol" w:eastAsia="Times New Roman" w:hAnsi="Segoe UI Symbol" w:cs="Segoe UI Symbol"/>
          <w:kern w:val="0"/>
          <w14:ligatures w14:val="none"/>
        </w:rPr>
        <w:t>✗</w:t>
      </w:r>
      <w:r w:rsidRPr="001E23E7">
        <w:rPr>
          <w:rFonts w:ascii="Times New Roman" w:eastAsia="Times New Roman" w:hAnsi="Times New Roman" w:cs="Times New Roman"/>
          <w:kern w:val="0"/>
          <w14:ligatures w14:val="none"/>
        </w:rPr>
        <w:t xml:space="preserve"> Don't share: Detailed childhood trauma history unless relevant</w:t>
      </w:r>
    </w:p>
    <w:p w14:paraId="33175665" w14:textId="77777777" w:rsidR="001E23E7" w:rsidRPr="001E23E7" w:rsidRDefault="001E23E7" w:rsidP="001E23E7">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Client Rights</w:t>
      </w:r>
    </w:p>
    <w:p w14:paraId="215A230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Clients have the right to:</w:t>
      </w:r>
    </w:p>
    <w:p w14:paraId="19FDADB0" w14:textId="77777777" w:rsidR="001E23E7" w:rsidRPr="001E23E7" w:rsidRDefault="001E23E7" w:rsidP="001E23E7">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Access their records (45 days to provide)</w:t>
      </w:r>
    </w:p>
    <w:p w14:paraId="33FD07FD" w14:textId="77777777" w:rsidR="001E23E7" w:rsidRPr="001E23E7" w:rsidRDefault="001E23E7" w:rsidP="001E23E7">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Request amendments to their records</w:t>
      </w:r>
    </w:p>
    <w:p w14:paraId="0D284097" w14:textId="77777777" w:rsidR="001E23E7" w:rsidRPr="001E23E7" w:rsidRDefault="001E23E7" w:rsidP="001E23E7">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Request restrictions on uses/disclosures</w:t>
      </w:r>
    </w:p>
    <w:p w14:paraId="5C42A5DD" w14:textId="77777777" w:rsidR="001E23E7" w:rsidRPr="001E23E7" w:rsidRDefault="001E23E7" w:rsidP="001E23E7">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Request confidential </w:t>
      </w:r>
      <w:proofErr w:type="gramStart"/>
      <w:r w:rsidRPr="001E23E7">
        <w:rPr>
          <w:rFonts w:ascii="Times New Roman" w:eastAsia="Times New Roman" w:hAnsi="Times New Roman" w:cs="Times New Roman"/>
          <w:kern w:val="0"/>
          <w14:ligatures w14:val="none"/>
        </w:rPr>
        <w:t>communications</w:t>
      </w:r>
      <w:proofErr w:type="gramEnd"/>
    </w:p>
    <w:p w14:paraId="03E1F44B" w14:textId="77777777" w:rsidR="001E23E7" w:rsidRPr="001E23E7" w:rsidRDefault="001E23E7" w:rsidP="001E23E7">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Receive accounting of disclosures</w:t>
      </w:r>
    </w:p>
    <w:p w14:paraId="0E658F08" w14:textId="77777777" w:rsidR="001E23E7" w:rsidRPr="001E23E7" w:rsidRDefault="001E23E7" w:rsidP="001E23E7">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File complaints</w:t>
      </w:r>
    </w:p>
    <w:p w14:paraId="692CD8B5"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The HIPAA Security Rule</w:t>
      </w:r>
    </w:p>
    <w:p w14:paraId="7882776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Applies to electronic PHI (ePHI)</w:t>
      </w:r>
    </w:p>
    <w:p w14:paraId="402CDBC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Three Safeguard Categories:</w:t>
      </w:r>
    </w:p>
    <w:p w14:paraId="13F938B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 Administrative Safeguards</w:t>
      </w:r>
    </w:p>
    <w:p w14:paraId="5B00A362" w14:textId="77777777" w:rsidR="001E23E7" w:rsidRPr="001E23E7" w:rsidRDefault="001E23E7" w:rsidP="001E23E7">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Risk assessment and management</w:t>
      </w:r>
    </w:p>
    <w:p w14:paraId="4288D293" w14:textId="77777777" w:rsidR="001E23E7" w:rsidRPr="001E23E7" w:rsidRDefault="001E23E7" w:rsidP="001E23E7">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Workforce training</w:t>
      </w:r>
    </w:p>
    <w:p w14:paraId="1603216E" w14:textId="77777777" w:rsidR="001E23E7" w:rsidRPr="001E23E7" w:rsidRDefault="001E23E7" w:rsidP="001E23E7">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Security incident procedures</w:t>
      </w:r>
    </w:p>
    <w:p w14:paraId="11262C24" w14:textId="77777777" w:rsidR="001E23E7" w:rsidRPr="001E23E7" w:rsidRDefault="001E23E7" w:rsidP="001E23E7">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Business associate agreements</w:t>
      </w:r>
    </w:p>
    <w:p w14:paraId="007816E1" w14:textId="77777777" w:rsidR="001E23E7" w:rsidRPr="001E23E7" w:rsidRDefault="001E23E7" w:rsidP="001E23E7">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Contingency planning (backup and disaster recovery)</w:t>
      </w:r>
    </w:p>
    <w:p w14:paraId="1A12794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Implementation:</w:t>
      </w:r>
    </w:p>
    <w:p w14:paraId="51C258FA" w14:textId="77777777" w:rsidR="001E23E7" w:rsidRPr="001E23E7" w:rsidRDefault="001E23E7" w:rsidP="001E23E7">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Annual risk assessment</w:t>
      </w:r>
    </w:p>
    <w:p w14:paraId="27DC542A" w14:textId="77777777" w:rsidR="001E23E7" w:rsidRPr="001E23E7" w:rsidRDefault="001E23E7" w:rsidP="001E23E7">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Staff training on privacy/security</w:t>
      </w:r>
    </w:p>
    <w:p w14:paraId="4A958941" w14:textId="77777777" w:rsidR="001E23E7" w:rsidRPr="001E23E7" w:rsidRDefault="001E23E7" w:rsidP="001E23E7">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Written policies and procedures</w:t>
      </w:r>
    </w:p>
    <w:p w14:paraId="65BF4CB7" w14:textId="77777777" w:rsidR="001E23E7" w:rsidRPr="001E23E7" w:rsidRDefault="001E23E7" w:rsidP="001E23E7">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Business Associate Agreements with all vendors accessing ePHI</w:t>
      </w:r>
    </w:p>
    <w:p w14:paraId="76EEFAF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 Physical Safeguards</w:t>
      </w:r>
    </w:p>
    <w:p w14:paraId="491EEAEA" w14:textId="77777777" w:rsidR="001E23E7" w:rsidRPr="001E23E7" w:rsidRDefault="001E23E7" w:rsidP="001E23E7">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Facility access controls</w:t>
      </w:r>
    </w:p>
    <w:p w14:paraId="4226DF5C" w14:textId="77777777" w:rsidR="001E23E7" w:rsidRPr="001E23E7" w:rsidRDefault="001E23E7" w:rsidP="001E23E7">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Workstation security</w:t>
      </w:r>
    </w:p>
    <w:p w14:paraId="6853A9C8" w14:textId="77777777" w:rsidR="001E23E7" w:rsidRPr="001E23E7" w:rsidRDefault="001E23E7" w:rsidP="001E23E7">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Device and media controls</w:t>
      </w:r>
    </w:p>
    <w:p w14:paraId="6CA543E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Implementation:</w:t>
      </w:r>
    </w:p>
    <w:p w14:paraId="1B2BFF58" w14:textId="77777777" w:rsidR="001E23E7" w:rsidRPr="001E23E7" w:rsidRDefault="001E23E7" w:rsidP="001E23E7">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Lock office/file cabinets when away</w:t>
      </w:r>
    </w:p>
    <w:p w14:paraId="01EF8C71" w14:textId="77777777" w:rsidR="001E23E7" w:rsidRPr="001E23E7" w:rsidRDefault="001E23E7" w:rsidP="001E23E7">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Position computer screens away from unauthorized view</w:t>
      </w:r>
    </w:p>
    <w:p w14:paraId="5DEB8ABD" w14:textId="77777777" w:rsidR="001E23E7" w:rsidRPr="001E23E7" w:rsidRDefault="001E23E7" w:rsidP="001E23E7">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Securely dispose of old devices (proper data destruction)</w:t>
      </w:r>
    </w:p>
    <w:p w14:paraId="30365DA3" w14:textId="77777777" w:rsidR="001E23E7" w:rsidRPr="001E23E7" w:rsidRDefault="001E23E7" w:rsidP="001E23E7">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Use privacy screens on laptops</w:t>
      </w:r>
    </w:p>
    <w:p w14:paraId="30B3130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3. Technical Safeguards</w:t>
      </w:r>
    </w:p>
    <w:p w14:paraId="60EEB595" w14:textId="77777777" w:rsidR="001E23E7" w:rsidRPr="001E23E7" w:rsidRDefault="001E23E7" w:rsidP="001E23E7">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Access controls (unique user IDs, passwords)</w:t>
      </w:r>
    </w:p>
    <w:p w14:paraId="40B9097E" w14:textId="77777777" w:rsidR="001E23E7" w:rsidRPr="001E23E7" w:rsidRDefault="001E23E7" w:rsidP="001E23E7">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Audit controls (track access to ePHI)</w:t>
      </w:r>
    </w:p>
    <w:p w14:paraId="15AE03FD" w14:textId="77777777" w:rsidR="001E23E7" w:rsidRPr="001E23E7" w:rsidRDefault="001E23E7" w:rsidP="001E23E7">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Integrity controls (ensure ePHI not altered/destroyed)</w:t>
      </w:r>
    </w:p>
    <w:p w14:paraId="4FDBB2E3" w14:textId="77777777" w:rsidR="001E23E7" w:rsidRPr="001E23E7" w:rsidRDefault="001E23E7" w:rsidP="001E23E7">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Transmission security (</w:t>
      </w:r>
      <w:proofErr w:type="gramStart"/>
      <w:r w:rsidRPr="001E23E7">
        <w:rPr>
          <w:rFonts w:ascii="Times New Roman" w:eastAsia="Times New Roman" w:hAnsi="Times New Roman" w:cs="Times New Roman"/>
          <w:kern w:val="0"/>
          <w14:ligatures w14:val="none"/>
        </w:rPr>
        <w:t>encrypt</w:t>
      </w:r>
      <w:proofErr w:type="gramEnd"/>
      <w:r w:rsidRPr="001E23E7">
        <w:rPr>
          <w:rFonts w:ascii="Times New Roman" w:eastAsia="Times New Roman" w:hAnsi="Times New Roman" w:cs="Times New Roman"/>
          <w:kern w:val="0"/>
          <w14:ligatures w14:val="none"/>
        </w:rPr>
        <w:t xml:space="preserve"> data in motion)</w:t>
      </w:r>
    </w:p>
    <w:p w14:paraId="3A6A8E3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Implementation:</w:t>
      </w:r>
    </w:p>
    <w:p w14:paraId="24DEFFCB" w14:textId="77777777" w:rsidR="001E23E7" w:rsidRPr="001E23E7" w:rsidRDefault="001E23E7" w:rsidP="001E23E7">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Strong passwords (12+ characters, complexity)</w:t>
      </w:r>
    </w:p>
    <w:p w14:paraId="1A07D57B" w14:textId="77777777" w:rsidR="001E23E7" w:rsidRPr="001E23E7" w:rsidRDefault="001E23E7" w:rsidP="001E23E7">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Two-factor authentication</w:t>
      </w:r>
    </w:p>
    <w:p w14:paraId="39959525" w14:textId="77777777" w:rsidR="001E23E7" w:rsidRPr="001E23E7" w:rsidRDefault="001E23E7" w:rsidP="001E23E7">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Encryption (computers, phones, tablets, cloud storage)</w:t>
      </w:r>
    </w:p>
    <w:p w14:paraId="3A876E87" w14:textId="77777777" w:rsidR="001E23E7" w:rsidRPr="001E23E7" w:rsidRDefault="001E23E7" w:rsidP="001E23E7">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Firewall and antivirus software</w:t>
      </w:r>
    </w:p>
    <w:p w14:paraId="78A812D2" w14:textId="77777777" w:rsidR="001E23E7" w:rsidRPr="001E23E7" w:rsidRDefault="001E23E7" w:rsidP="001E23E7">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Automatic logout after inactivity</w:t>
      </w:r>
    </w:p>
    <w:p w14:paraId="62E70410" w14:textId="77777777" w:rsidR="001E23E7" w:rsidRPr="001E23E7" w:rsidRDefault="001E23E7" w:rsidP="001E23E7">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Encrypted email for PHI transmission</w:t>
      </w:r>
    </w:p>
    <w:p w14:paraId="5393CABB"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HIPAA Breach Notification Rule</w:t>
      </w:r>
    </w:p>
    <w:p w14:paraId="67D5378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Breach Definition:</w:t>
      </w:r>
      <w:r w:rsidRPr="001E23E7">
        <w:rPr>
          <w:rFonts w:ascii="Times New Roman" w:eastAsia="Times New Roman" w:hAnsi="Times New Roman" w:cs="Times New Roman"/>
          <w:kern w:val="0"/>
          <w14:ligatures w14:val="none"/>
        </w:rPr>
        <w:t xml:space="preserve"> Unauthorized acquisition, access, use, or disclosure of PHI that compromises security or privacy.</w:t>
      </w:r>
    </w:p>
    <w:p w14:paraId="79BF4C5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If Breach Occurs:</w:t>
      </w:r>
    </w:p>
    <w:p w14:paraId="3ADFB45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Affecting fewer than 500 individuals:</w:t>
      </w:r>
    </w:p>
    <w:p w14:paraId="331548B0" w14:textId="77777777" w:rsidR="001E23E7" w:rsidRPr="001E23E7" w:rsidRDefault="001E23E7" w:rsidP="001E23E7">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Notify affected individuals within 60 days</w:t>
      </w:r>
    </w:p>
    <w:p w14:paraId="529269CB" w14:textId="77777777" w:rsidR="001E23E7" w:rsidRPr="001E23E7" w:rsidRDefault="001E23E7" w:rsidP="001E23E7">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Log breach and notify HHS annually</w:t>
      </w:r>
    </w:p>
    <w:p w14:paraId="55F1732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Affecting 500+ individuals:</w:t>
      </w:r>
    </w:p>
    <w:p w14:paraId="2ADA7F6C" w14:textId="77777777" w:rsidR="001E23E7" w:rsidRPr="001E23E7" w:rsidRDefault="001E23E7" w:rsidP="001E23E7">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Notify affected individuals within 60 days</w:t>
      </w:r>
    </w:p>
    <w:p w14:paraId="1B57222F" w14:textId="77777777" w:rsidR="001E23E7" w:rsidRPr="001E23E7" w:rsidRDefault="001E23E7" w:rsidP="001E23E7">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Notify HHS within 60 days</w:t>
      </w:r>
    </w:p>
    <w:p w14:paraId="78C737A4" w14:textId="77777777" w:rsidR="001E23E7" w:rsidRPr="001E23E7" w:rsidRDefault="001E23E7" w:rsidP="001E23E7">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Notify media within 60 days</w:t>
      </w:r>
    </w:p>
    <w:p w14:paraId="0DAE953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Breach Scenario:</w:t>
      </w:r>
    </w:p>
    <w:p w14:paraId="7D9F954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Dr. Johnson's laptop </w:t>
      </w:r>
      <w:proofErr w:type="gramStart"/>
      <w:r w:rsidRPr="001E23E7">
        <w:rPr>
          <w:rFonts w:ascii="Times New Roman" w:eastAsia="Times New Roman" w:hAnsi="Times New Roman" w:cs="Times New Roman"/>
          <w:i/>
          <w:iCs/>
          <w:kern w:val="0"/>
          <w14:ligatures w14:val="none"/>
        </w:rPr>
        <w:t>stolen</w:t>
      </w:r>
      <w:proofErr w:type="gramEnd"/>
      <w:r w:rsidRPr="001E23E7">
        <w:rPr>
          <w:rFonts w:ascii="Times New Roman" w:eastAsia="Times New Roman" w:hAnsi="Times New Roman" w:cs="Times New Roman"/>
          <w:i/>
          <w:iCs/>
          <w:kern w:val="0"/>
          <w14:ligatures w14:val="none"/>
        </w:rPr>
        <w:t xml:space="preserve"> from car. </w:t>
      </w:r>
      <w:proofErr w:type="gramStart"/>
      <w:r w:rsidRPr="001E23E7">
        <w:rPr>
          <w:rFonts w:ascii="Times New Roman" w:eastAsia="Times New Roman" w:hAnsi="Times New Roman" w:cs="Times New Roman"/>
          <w:i/>
          <w:iCs/>
          <w:kern w:val="0"/>
          <w14:ligatures w14:val="none"/>
        </w:rPr>
        <w:t>Contains</w:t>
      </w:r>
      <w:proofErr w:type="gramEnd"/>
      <w:r w:rsidRPr="001E23E7">
        <w:rPr>
          <w:rFonts w:ascii="Times New Roman" w:eastAsia="Times New Roman" w:hAnsi="Times New Roman" w:cs="Times New Roman"/>
          <w:i/>
          <w:iCs/>
          <w:kern w:val="0"/>
          <w14:ligatures w14:val="none"/>
        </w:rPr>
        <w:t xml:space="preserve"> unencrypted client files for 120 clients.</w:t>
      </w:r>
    </w:p>
    <w:p w14:paraId="6E2EC25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Required Actions:</w:t>
      </w:r>
    </w:p>
    <w:p w14:paraId="12E3A0D7" w14:textId="77777777" w:rsidR="001E23E7" w:rsidRPr="001E23E7" w:rsidRDefault="001E23E7" w:rsidP="001E23E7">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Notify each affected client by mail within 60 days</w:t>
      </w:r>
    </w:p>
    <w:p w14:paraId="419E01FE" w14:textId="77777777" w:rsidR="001E23E7" w:rsidRPr="001E23E7" w:rsidRDefault="001E23E7" w:rsidP="001E23E7">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Notify HHS within 60 days</w:t>
      </w:r>
    </w:p>
    <w:p w14:paraId="65BF355A" w14:textId="77777777" w:rsidR="001E23E7" w:rsidRPr="001E23E7" w:rsidRDefault="001E23E7" w:rsidP="001E23E7">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Offer credit monitoring if SSNs compromised</w:t>
      </w:r>
    </w:p>
    <w:p w14:paraId="736EB3DB" w14:textId="77777777" w:rsidR="001E23E7" w:rsidRPr="001E23E7" w:rsidRDefault="001E23E7" w:rsidP="001E23E7">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t>Document</w:t>
      </w:r>
      <w:proofErr w:type="gramEnd"/>
      <w:r w:rsidRPr="001E23E7">
        <w:rPr>
          <w:rFonts w:ascii="Times New Roman" w:eastAsia="Times New Roman" w:hAnsi="Times New Roman" w:cs="Times New Roman"/>
          <w:kern w:val="0"/>
          <w14:ligatures w14:val="none"/>
        </w:rPr>
        <w:t xml:space="preserve"> the incident</w:t>
      </w:r>
    </w:p>
    <w:p w14:paraId="78F6C38E" w14:textId="77777777" w:rsidR="001E23E7" w:rsidRPr="001E23E7" w:rsidRDefault="001E23E7" w:rsidP="001E23E7">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Implement safeguards to prevent future breaches</w:t>
      </w:r>
    </w:p>
    <w:p w14:paraId="2DB9071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HIPAA Penalties:</w:t>
      </w:r>
    </w:p>
    <w:p w14:paraId="2E52A5FF" w14:textId="77777777" w:rsidR="001E23E7" w:rsidRPr="001E23E7" w:rsidRDefault="001E23E7" w:rsidP="001E23E7">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Willful neglect, not corrected: $10,000-$50,000 per violation</w:t>
      </w:r>
    </w:p>
    <w:p w14:paraId="33B705E6" w14:textId="77777777" w:rsidR="001E23E7" w:rsidRPr="001E23E7" w:rsidRDefault="001E23E7" w:rsidP="001E23E7">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Willful neglect, corrected: $10,000-$50,000 per violation (reduced)</w:t>
      </w:r>
    </w:p>
    <w:p w14:paraId="0F6A0F5D" w14:textId="77777777" w:rsidR="001E23E7" w:rsidRPr="001E23E7" w:rsidRDefault="001E23E7" w:rsidP="001E23E7">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Reasonable cause: $1,000-$50,000 per violation</w:t>
      </w:r>
    </w:p>
    <w:p w14:paraId="72DC2F36" w14:textId="77777777" w:rsidR="001E23E7" w:rsidRPr="001E23E7" w:rsidRDefault="001E23E7" w:rsidP="001E23E7">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Did not know: $100-$50,000 per violation</w:t>
      </w:r>
    </w:p>
    <w:p w14:paraId="040C0EF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Annual maximum penalty per category: $1.5 million</w:t>
      </w:r>
    </w:p>
    <w:p w14:paraId="5DA63C25"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Business Associate Agreements (BAAs)</w:t>
      </w:r>
    </w:p>
    <w:p w14:paraId="4D5E364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Business Associate:</w:t>
      </w:r>
      <w:r w:rsidRPr="001E23E7">
        <w:rPr>
          <w:rFonts w:ascii="Times New Roman" w:eastAsia="Times New Roman" w:hAnsi="Times New Roman" w:cs="Times New Roman"/>
          <w:kern w:val="0"/>
          <w14:ligatures w14:val="none"/>
        </w:rPr>
        <w:t xml:space="preserve"> Any person or entity that performs services for you involving access to PHI.</w:t>
      </w:r>
    </w:p>
    <w:p w14:paraId="3256002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Examples:</w:t>
      </w:r>
    </w:p>
    <w:p w14:paraId="28511D15" w14:textId="77777777" w:rsidR="001E23E7" w:rsidRPr="001E23E7" w:rsidRDefault="001E23E7" w:rsidP="001E23E7">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EHR/practice management software vendors</w:t>
      </w:r>
    </w:p>
    <w:p w14:paraId="4AD56F97" w14:textId="77777777" w:rsidR="001E23E7" w:rsidRPr="001E23E7" w:rsidRDefault="001E23E7" w:rsidP="001E23E7">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Cloud storage providers</w:t>
      </w:r>
    </w:p>
    <w:p w14:paraId="7926E033" w14:textId="77777777" w:rsidR="001E23E7" w:rsidRPr="001E23E7" w:rsidRDefault="001E23E7" w:rsidP="001E23E7">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Billing companies</w:t>
      </w:r>
    </w:p>
    <w:p w14:paraId="6373F764" w14:textId="77777777" w:rsidR="001E23E7" w:rsidRPr="001E23E7" w:rsidRDefault="001E23E7" w:rsidP="001E23E7">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Transcription services</w:t>
      </w:r>
    </w:p>
    <w:p w14:paraId="72E6A2B3" w14:textId="77777777" w:rsidR="001E23E7" w:rsidRPr="001E23E7" w:rsidRDefault="001E23E7" w:rsidP="001E23E7">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Email services (if </w:t>
      </w:r>
      <w:proofErr w:type="gramStart"/>
      <w:r w:rsidRPr="001E23E7">
        <w:rPr>
          <w:rFonts w:ascii="Times New Roman" w:eastAsia="Times New Roman" w:hAnsi="Times New Roman" w:cs="Times New Roman"/>
          <w:kern w:val="0"/>
          <w14:ligatures w14:val="none"/>
        </w:rPr>
        <w:t>transmit</w:t>
      </w:r>
      <w:proofErr w:type="gramEnd"/>
      <w:r w:rsidRPr="001E23E7">
        <w:rPr>
          <w:rFonts w:ascii="Times New Roman" w:eastAsia="Times New Roman" w:hAnsi="Times New Roman" w:cs="Times New Roman"/>
          <w:kern w:val="0"/>
          <w14:ligatures w14:val="none"/>
        </w:rPr>
        <w:t xml:space="preserve"> PHI)</w:t>
      </w:r>
    </w:p>
    <w:p w14:paraId="14FC9209" w14:textId="77777777" w:rsidR="001E23E7" w:rsidRPr="001E23E7" w:rsidRDefault="001E23E7" w:rsidP="001E23E7">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Attorneys reviewing case files</w:t>
      </w:r>
    </w:p>
    <w:p w14:paraId="387B110D" w14:textId="77777777" w:rsidR="001E23E7" w:rsidRPr="001E23E7" w:rsidRDefault="001E23E7" w:rsidP="001E23E7">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Accountants accessing financial records with PHI</w:t>
      </w:r>
    </w:p>
    <w:p w14:paraId="6449F8E3" w14:textId="77777777" w:rsidR="001E23E7" w:rsidRPr="001E23E7" w:rsidRDefault="001E23E7" w:rsidP="001E23E7">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Consultants/supervisors with access to case files</w:t>
      </w:r>
    </w:p>
    <w:p w14:paraId="04DDFC2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BAA Requirements:</w:t>
      </w:r>
    </w:p>
    <w:p w14:paraId="531F15E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Must specify:</w:t>
      </w:r>
    </w:p>
    <w:p w14:paraId="6A98C996" w14:textId="77777777" w:rsidR="001E23E7" w:rsidRPr="001E23E7" w:rsidRDefault="001E23E7" w:rsidP="001E23E7">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Permitted uses and disclosures of PHI</w:t>
      </w:r>
    </w:p>
    <w:p w14:paraId="027A6AF2" w14:textId="77777777" w:rsidR="001E23E7" w:rsidRPr="001E23E7" w:rsidRDefault="001E23E7" w:rsidP="001E23E7">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Business </w:t>
      </w:r>
      <w:proofErr w:type="gramStart"/>
      <w:r w:rsidRPr="001E23E7">
        <w:rPr>
          <w:rFonts w:ascii="Times New Roman" w:eastAsia="Times New Roman" w:hAnsi="Times New Roman" w:cs="Times New Roman"/>
          <w:kern w:val="0"/>
          <w14:ligatures w14:val="none"/>
        </w:rPr>
        <w:t>associate</w:t>
      </w:r>
      <w:proofErr w:type="gramEnd"/>
      <w:r w:rsidRPr="001E23E7">
        <w:rPr>
          <w:rFonts w:ascii="Times New Roman" w:eastAsia="Times New Roman" w:hAnsi="Times New Roman" w:cs="Times New Roman"/>
          <w:kern w:val="0"/>
          <w14:ligatures w14:val="none"/>
        </w:rPr>
        <w:t xml:space="preserve"> cannot use/disclose PHI except as permitted</w:t>
      </w:r>
    </w:p>
    <w:p w14:paraId="2D656529" w14:textId="77777777" w:rsidR="001E23E7" w:rsidRPr="001E23E7" w:rsidRDefault="001E23E7" w:rsidP="001E23E7">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Safeguards required</w:t>
      </w:r>
    </w:p>
    <w:p w14:paraId="25E6A5EC" w14:textId="77777777" w:rsidR="001E23E7" w:rsidRPr="001E23E7" w:rsidRDefault="001E23E7" w:rsidP="001E23E7">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Breach reporting obligations</w:t>
      </w:r>
    </w:p>
    <w:p w14:paraId="1C7818EA" w14:textId="77777777" w:rsidR="001E23E7" w:rsidRPr="001E23E7" w:rsidRDefault="001E23E7" w:rsidP="001E23E7">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Return or destruction of PHI at termination</w:t>
      </w:r>
    </w:p>
    <w:p w14:paraId="46609C1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Action Step:</w:t>
      </w:r>
      <w:r w:rsidRPr="001E23E7">
        <w:rPr>
          <w:rFonts w:ascii="Times New Roman" w:eastAsia="Times New Roman" w:hAnsi="Times New Roman" w:cs="Times New Roman"/>
          <w:kern w:val="0"/>
          <w14:ligatures w14:val="none"/>
        </w:rPr>
        <w:t xml:space="preserve"> Ensure you have signed BAAs with all business associates before using their services.</w:t>
      </w:r>
    </w:p>
    <w:p w14:paraId="03517C26"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Documentation Standards and Legal Requirements</w:t>
      </w:r>
    </w:p>
    <w:p w14:paraId="6814641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documentation</w:t>
      </w:r>
      <w:r w:rsidRPr="001E23E7">
        <w:rPr>
          <w:rFonts w:ascii="Times New Roman" w:eastAsia="Times New Roman" w:hAnsi="Times New Roman" w:cs="Times New Roman"/>
          <w:kern w:val="0"/>
          <w14:ligatures w14:val="none"/>
        </w:rPr>
        <w:t xml:space="preserve"> serves multiple purposes:</w:t>
      </w:r>
    </w:p>
    <w:p w14:paraId="7150BF97" w14:textId="77777777" w:rsidR="001E23E7" w:rsidRPr="001E23E7" w:rsidRDefault="001E23E7" w:rsidP="001E23E7">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Treatment planning and continuity of care</w:t>
      </w:r>
    </w:p>
    <w:p w14:paraId="41D2F0A7" w14:textId="77777777" w:rsidR="001E23E7" w:rsidRPr="001E23E7" w:rsidRDefault="001E23E7" w:rsidP="001E23E7">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Legal protection</w:t>
      </w:r>
    </w:p>
    <w:p w14:paraId="5467069E" w14:textId="77777777" w:rsidR="001E23E7" w:rsidRPr="001E23E7" w:rsidRDefault="001E23E7" w:rsidP="001E23E7">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Insurance reimbursement (if applicable)</w:t>
      </w:r>
    </w:p>
    <w:p w14:paraId="0F75ADF9" w14:textId="77777777" w:rsidR="001E23E7" w:rsidRPr="001E23E7" w:rsidRDefault="001E23E7" w:rsidP="001E23E7">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Licensing board compliance</w:t>
      </w:r>
    </w:p>
    <w:p w14:paraId="309FE361" w14:textId="77777777" w:rsidR="001E23E7" w:rsidRPr="001E23E7" w:rsidRDefault="001E23E7" w:rsidP="001E23E7">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Evidence in legal proceedings</w:t>
      </w:r>
    </w:p>
    <w:p w14:paraId="00E2C361"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Essential Documentation Elements</w:t>
      </w:r>
    </w:p>
    <w:p w14:paraId="166E0A2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Informed Consent:</w:t>
      </w:r>
    </w:p>
    <w:p w14:paraId="168735B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Required elements:</w:t>
      </w:r>
    </w:p>
    <w:p w14:paraId="5C243C0D" w14:textId="77777777" w:rsidR="001E23E7" w:rsidRPr="001E23E7" w:rsidRDefault="001E23E7" w:rsidP="001E23E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Nature and purpose of services</w:t>
      </w:r>
    </w:p>
    <w:p w14:paraId="7520B85E" w14:textId="77777777" w:rsidR="001E23E7" w:rsidRPr="001E23E7" w:rsidRDefault="001E23E7" w:rsidP="001E23E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Risks and benefits of treatment</w:t>
      </w:r>
    </w:p>
    <w:p w14:paraId="034DD70D" w14:textId="77777777" w:rsidR="001E23E7" w:rsidRPr="001E23E7" w:rsidRDefault="001E23E7" w:rsidP="001E23E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Alternative treatments available</w:t>
      </w:r>
    </w:p>
    <w:p w14:paraId="5C3FCC96" w14:textId="77777777" w:rsidR="001E23E7" w:rsidRPr="001E23E7" w:rsidRDefault="001E23E7" w:rsidP="001E23E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Confidentiality limits</w:t>
      </w:r>
    </w:p>
    <w:p w14:paraId="16987F8C" w14:textId="77777777" w:rsidR="001E23E7" w:rsidRPr="001E23E7" w:rsidRDefault="001E23E7" w:rsidP="001E23E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Fees and payment policies</w:t>
      </w:r>
    </w:p>
    <w:p w14:paraId="7361DB4C" w14:textId="77777777" w:rsidR="001E23E7" w:rsidRPr="001E23E7" w:rsidRDefault="001E23E7" w:rsidP="001E23E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Cancellation policy</w:t>
      </w:r>
    </w:p>
    <w:p w14:paraId="0C26F0B8" w14:textId="77777777" w:rsidR="001E23E7" w:rsidRPr="001E23E7" w:rsidRDefault="001E23E7" w:rsidP="001E23E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After-hours contact procedures</w:t>
      </w:r>
    </w:p>
    <w:p w14:paraId="4CED6AEE" w14:textId="77777777" w:rsidR="001E23E7" w:rsidRPr="001E23E7" w:rsidRDefault="001E23E7" w:rsidP="001E23E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Limits of email/text communication</w:t>
      </w:r>
    </w:p>
    <w:p w14:paraId="4B2C0D1E" w14:textId="77777777" w:rsidR="001E23E7" w:rsidRPr="001E23E7" w:rsidRDefault="001E23E7" w:rsidP="001E23E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Records access and retention</w:t>
      </w:r>
    </w:p>
    <w:p w14:paraId="74001DDF" w14:textId="77777777" w:rsidR="001E23E7" w:rsidRPr="001E23E7" w:rsidRDefault="001E23E7" w:rsidP="001E23E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rights</w:t>
      </w:r>
    </w:p>
    <w:p w14:paraId="4386FC62" w14:textId="77777777" w:rsidR="001E23E7" w:rsidRPr="001E23E7" w:rsidRDefault="001E23E7" w:rsidP="001E23E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Credentials and scope of practice</w:t>
      </w:r>
    </w:p>
    <w:p w14:paraId="2C8D058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Sample Informed Consent Section:</w:t>
      </w:r>
    </w:p>
    <w:p w14:paraId="391AFD2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"Confidentiality and Its Limits</w:t>
      </w:r>
    </w:p>
    <w:p w14:paraId="5B6E1EC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All communications between us are confidential and will not be disclosed without your written authorization, except in the following circumstances required or permitted by law:</w:t>
      </w:r>
    </w:p>
    <w:p w14:paraId="2A9F83D3" w14:textId="77777777" w:rsidR="001E23E7" w:rsidRPr="001E23E7" w:rsidRDefault="001E23E7" w:rsidP="001E23E7">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Suspected child, elder, or dependent adult abuse or neglect</w:t>
      </w:r>
    </w:p>
    <w:p w14:paraId="4490ECBA" w14:textId="77777777" w:rsidR="001E23E7" w:rsidRPr="001E23E7" w:rsidRDefault="001E23E7" w:rsidP="001E23E7">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Reasonable suspicion that you present </w:t>
      </w:r>
      <w:proofErr w:type="gramStart"/>
      <w:r w:rsidRPr="001E23E7">
        <w:rPr>
          <w:rFonts w:ascii="Times New Roman" w:eastAsia="Times New Roman" w:hAnsi="Times New Roman" w:cs="Times New Roman"/>
          <w:i/>
          <w:iCs/>
          <w:kern w:val="0"/>
          <w14:ligatures w14:val="none"/>
        </w:rPr>
        <w:t>a serious danger</w:t>
      </w:r>
      <w:proofErr w:type="gramEnd"/>
      <w:r w:rsidRPr="001E23E7">
        <w:rPr>
          <w:rFonts w:ascii="Times New Roman" w:eastAsia="Times New Roman" w:hAnsi="Times New Roman" w:cs="Times New Roman"/>
          <w:i/>
          <w:iCs/>
          <w:kern w:val="0"/>
          <w14:ligatures w14:val="none"/>
        </w:rPr>
        <w:t xml:space="preserve"> to yourself or others</w:t>
      </w:r>
    </w:p>
    <w:p w14:paraId="06D66275" w14:textId="77777777" w:rsidR="001E23E7" w:rsidRPr="001E23E7" w:rsidRDefault="001E23E7" w:rsidP="001E23E7">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Court order requiring disclosure</w:t>
      </w:r>
    </w:p>
    <w:p w14:paraId="698BCF89" w14:textId="77777777" w:rsidR="001E23E7" w:rsidRPr="001E23E7" w:rsidRDefault="001E23E7" w:rsidP="001E23E7">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For collection purposes if your account is significantly past due</w:t>
      </w:r>
    </w:p>
    <w:p w14:paraId="33A59AFB" w14:textId="77777777" w:rsidR="001E23E7" w:rsidRPr="001E23E7" w:rsidRDefault="001E23E7" w:rsidP="001E23E7">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Consultation with professional colleagues (without identifying information)</w:t>
      </w:r>
    </w:p>
    <w:p w14:paraId="73374B5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You have the right to ask questions about these limits at any time."</w:t>
      </w:r>
    </w:p>
    <w:p w14:paraId="2B52901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Treatment Plans:</w:t>
      </w:r>
    </w:p>
    <w:p w14:paraId="196DA40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Required in most states and by most insurers:</w:t>
      </w:r>
    </w:p>
    <w:p w14:paraId="1E3AA82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Elements:</w:t>
      </w:r>
    </w:p>
    <w:p w14:paraId="4B522441" w14:textId="77777777" w:rsidR="001E23E7" w:rsidRPr="001E23E7" w:rsidRDefault="001E23E7" w:rsidP="001E23E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Diagnosis (if applicable)</w:t>
      </w:r>
    </w:p>
    <w:p w14:paraId="2945B904" w14:textId="77777777" w:rsidR="001E23E7" w:rsidRPr="001E23E7" w:rsidRDefault="001E23E7" w:rsidP="001E23E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Treatment goals (measurable, time-limited)</w:t>
      </w:r>
    </w:p>
    <w:p w14:paraId="72D79B67" w14:textId="77777777" w:rsidR="001E23E7" w:rsidRPr="001E23E7" w:rsidRDefault="001E23E7" w:rsidP="001E23E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Interventions/modalities</w:t>
      </w:r>
    </w:p>
    <w:p w14:paraId="5471AD29" w14:textId="77777777" w:rsidR="001E23E7" w:rsidRPr="001E23E7" w:rsidRDefault="001E23E7" w:rsidP="001E23E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Frequency of sessions</w:t>
      </w:r>
    </w:p>
    <w:p w14:paraId="280CE9B8" w14:textId="77777777" w:rsidR="001E23E7" w:rsidRPr="001E23E7" w:rsidRDefault="001E23E7" w:rsidP="001E23E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Estimated duration of treatment</w:t>
      </w:r>
    </w:p>
    <w:p w14:paraId="126EF9EF" w14:textId="77777777" w:rsidR="001E23E7" w:rsidRPr="001E23E7" w:rsidRDefault="001E23E7" w:rsidP="001E23E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Progress indicators</w:t>
      </w:r>
    </w:p>
    <w:p w14:paraId="4677013E" w14:textId="77777777" w:rsidR="001E23E7" w:rsidRPr="001E23E7" w:rsidRDefault="001E23E7" w:rsidP="001E23E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Date of plan and planned review</w:t>
      </w:r>
    </w:p>
    <w:p w14:paraId="5E7782E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Treatment Goal:</w:t>
      </w:r>
    </w:p>
    <w:p w14:paraId="29E6FBB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w:t>
      </w:r>
      <w:proofErr w:type="gramStart"/>
      <w:r w:rsidRPr="001E23E7">
        <w:rPr>
          <w:rFonts w:ascii="Times New Roman" w:eastAsia="Times New Roman" w:hAnsi="Times New Roman" w:cs="Times New Roman"/>
          <w:i/>
          <w:iCs/>
          <w:kern w:val="0"/>
          <w14:ligatures w14:val="none"/>
        </w:rPr>
        <w:t>Client</w:t>
      </w:r>
      <w:proofErr w:type="gramEnd"/>
      <w:r w:rsidRPr="001E23E7">
        <w:rPr>
          <w:rFonts w:ascii="Times New Roman" w:eastAsia="Times New Roman" w:hAnsi="Times New Roman" w:cs="Times New Roman"/>
          <w:i/>
          <w:iCs/>
          <w:kern w:val="0"/>
          <w14:ligatures w14:val="none"/>
        </w:rPr>
        <w:t xml:space="preserve"> will reduce anxiety symptoms from current level (GAD-7 score: 16, moderate) to mild range (GAD-7 score: 10 or below) within 12 weeks, as evidenced by self-report and standardized assessment."</w:t>
      </w:r>
    </w:p>
    <w:p w14:paraId="1D54779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Progress Notes:</w:t>
      </w:r>
    </w:p>
    <w:p w14:paraId="4C7CFEA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What to Document:</w:t>
      </w:r>
    </w:p>
    <w:p w14:paraId="7243015F" w14:textId="77777777" w:rsidR="001E23E7" w:rsidRPr="001E23E7" w:rsidRDefault="001E23E7" w:rsidP="001E23E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Date and duration of session</w:t>
      </w:r>
    </w:p>
    <w:p w14:paraId="0F988124" w14:textId="77777777" w:rsidR="001E23E7" w:rsidRPr="001E23E7" w:rsidRDefault="001E23E7" w:rsidP="001E23E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Modality (individual, couples, family, group)</w:t>
      </w:r>
    </w:p>
    <w:p w14:paraId="689EFDA5" w14:textId="77777777" w:rsidR="001E23E7" w:rsidRPr="001E23E7" w:rsidRDefault="001E23E7" w:rsidP="001E23E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presentation and engagement</w:t>
      </w:r>
    </w:p>
    <w:p w14:paraId="36758C4B" w14:textId="77777777" w:rsidR="001E23E7" w:rsidRPr="001E23E7" w:rsidRDefault="001E23E7" w:rsidP="001E23E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Topics/issues addressed</w:t>
      </w:r>
    </w:p>
    <w:p w14:paraId="5693DB8E" w14:textId="77777777" w:rsidR="001E23E7" w:rsidRPr="001E23E7" w:rsidRDefault="001E23E7" w:rsidP="001E23E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Interventions used</w:t>
      </w:r>
    </w:p>
    <w:p w14:paraId="015ACD47" w14:textId="77777777" w:rsidR="001E23E7" w:rsidRPr="001E23E7" w:rsidRDefault="001E23E7" w:rsidP="001E23E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response to interventions</w:t>
      </w:r>
    </w:p>
    <w:p w14:paraId="1381C57B" w14:textId="77777777" w:rsidR="001E23E7" w:rsidRPr="001E23E7" w:rsidRDefault="001E23E7" w:rsidP="001E23E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Progress toward goals</w:t>
      </w:r>
    </w:p>
    <w:p w14:paraId="7481CB5C" w14:textId="77777777" w:rsidR="001E23E7" w:rsidRPr="001E23E7" w:rsidRDefault="001E23E7" w:rsidP="001E23E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Any risk assessment</w:t>
      </w:r>
    </w:p>
    <w:p w14:paraId="32637F4C" w14:textId="77777777" w:rsidR="001E23E7" w:rsidRPr="001E23E7" w:rsidRDefault="001E23E7" w:rsidP="001E23E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Plan for next session</w:t>
      </w:r>
    </w:p>
    <w:p w14:paraId="2E17540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 xml:space="preserve">What NOT </w:t>
      </w:r>
      <w:proofErr w:type="gramStart"/>
      <w:r w:rsidRPr="001E23E7">
        <w:rPr>
          <w:rFonts w:ascii="Times New Roman" w:eastAsia="Times New Roman" w:hAnsi="Times New Roman" w:cs="Times New Roman"/>
          <w:b/>
          <w:bCs/>
          <w:kern w:val="0"/>
          <w14:ligatures w14:val="none"/>
        </w:rPr>
        <w:t>to Include</w:t>
      </w:r>
      <w:proofErr w:type="gramEnd"/>
      <w:r w:rsidRPr="001E23E7">
        <w:rPr>
          <w:rFonts w:ascii="Times New Roman" w:eastAsia="Times New Roman" w:hAnsi="Times New Roman" w:cs="Times New Roman"/>
          <w:b/>
          <w:bCs/>
          <w:kern w:val="0"/>
          <w14:ligatures w14:val="none"/>
        </w:rPr>
        <w:t>:</w:t>
      </w:r>
    </w:p>
    <w:p w14:paraId="4FFEC2EB" w14:textId="77777777" w:rsidR="001E23E7" w:rsidRPr="001E23E7" w:rsidRDefault="001E23E7" w:rsidP="001E23E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Extensive personal opinions unrelated to treatment</w:t>
      </w:r>
    </w:p>
    <w:p w14:paraId="7B888450" w14:textId="77777777" w:rsidR="001E23E7" w:rsidRPr="001E23E7" w:rsidRDefault="001E23E7" w:rsidP="001E23E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Information not relevant to treatment</w:t>
      </w:r>
    </w:p>
    <w:p w14:paraId="3F48F430" w14:textId="77777777" w:rsidR="001E23E7" w:rsidRPr="001E23E7" w:rsidRDefault="001E23E7" w:rsidP="001E23E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Judgmental language</w:t>
      </w:r>
    </w:p>
    <w:p w14:paraId="6CCCAA7B" w14:textId="77777777" w:rsidR="001E23E7" w:rsidRPr="001E23E7" w:rsidRDefault="001E23E7" w:rsidP="001E23E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Excessive detail about client's story (</w:t>
      </w:r>
      <w:proofErr w:type="gramStart"/>
      <w:r w:rsidRPr="001E23E7">
        <w:rPr>
          <w:rFonts w:ascii="Times New Roman" w:eastAsia="Times New Roman" w:hAnsi="Times New Roman" w:cs="Times New Roman"/>
          <w:kern w:val="0"/>
          <w14:ligatures w14:val="none"/>
        </w:rPr>
        <w:t>brief summary</w:t>
      </w:r>
      <w:proofErr w:type="gramEnd"/>
      <w:r w:rsidRPr="001E23E7">
        <w:rPr>
          <w:rFonts w:ascii="Times New Roman" w:eastAsia="Times New Roman" w:hAnsi="Times New Roman" w:cs="Times New Roman"/>
          <w:kern w:val="0"/>
          <w14:ligatures w14:val="none"/>
        </w:rPr>
        <w:t xml:space="preserve"> sufficient)</w:t>
      </w:r>
    </w:p>
    <w:p w14:paraId="02B510BF" w14:textId="77777777" w:rsidR="001E23E7" w:rsidRPr="001E23E7" w:rsidRDefault="001E23E7" w:rsidP="001E23E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Information that could harm client if disclosed</w:t>
      </w:r>
    </w:p>
    <w:p w14:paraId="77501DC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Dialogue: Documentation Decision-Making</w:t>
      </w:r>
    </w:p>
    <w:p w14:paraId="5792D2C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Supervisor: "You mentioned feeling uncertain about what to include in your notes. What's your primary concern?"</w:t>
      </w:r>
    </w:p>
    <w:p w14:paraId="36AC0BE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i/>
          <w:iCs/>
          <w:kern w:val="0"/>
          <w14:ligatures w14:val="none"/>
        </w:rPr>
        <w:t>Supervisee</w:t>
      </w:r>
      <w:proofErr w:type="gramEnd"/>
      <w:r w:rsidRPr="001E23E7">
        <w:rPr>
          <w:rFonts w:ascii="Times New Roman" w:eastAsia="Times New Roman" w:hAnsi="Times New Roman" w:cs="Times New Roman"/>
          <w:i/>
          <w:iCs/>
          <w:kern w:val="0"/>
          <w14:ligatures w14:val="none"/>
        </w:rPr>
        <w:t>: "My clients share so much detail. I don't know if I should write it all down."</w:t>
      </w:r>
    </w:p>
    <w:p w14:paraId="01519C4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Supervisor: "Good question. Ask yourself: 'Is this information necessary to understand the clinical presentation, justify the interventions I'm using, or document progress toward treatment goals?' If no, it doesn't need extensive detail in the note. You're documenting clinical care, not creating a transcript."</w:t>
      </w:r>
    </w:p>
    <w:p w14:paraId="32E5E15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i/>
          <w:iCs/>
          <w:kern w:val="0"/>
          <w14:ligatures w14:val="none"/>
        </w:rPr>
        <w:t>Supervisee</w:t>
      </w:r>
      <w:proofErr w:type="gramEnd"/>
      <w:r w:rsidRPr="001E23E7">
        <w:rPr>
          <w:rFonts w:ascii="Times New Roman" w:eastAsia="Times New Roman" w:hAnsi="Times New Roman" w:cs="Times New Roman"/>
          <w:i/>
          <w:iCs/>
          <w:kern w:val="0"/>
          <w14:ligatures w14:val="none"/>
        </w:rPr>
        <w:t>: "So when my client spent 20 minutes talking about her sister's wedding drama, I don't need to document all that?"</w:t>
      </w:r>
    </w:p>
    <w:p w14:paraId="3803406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Supervisor: "Exactly. You might note: 'Client discussed family </w:t>
      </w:r>
      <w:proofErr w:type="gramStart"/>
      <w:r w:rsidRPr="001E23E7">
        <w:rPr>
          <w:rFonts w:ascii="Times New Roman" w:eastAsia="Times New Roman" w:hAnsi="Times New Roman" w:cs="Times New Roman"/>
          <w:i/>
          <w:iCs/>
          <w:kern w:val="0"/>
          <w14:ligatures w14:val="none"/>
        </w:rPr>
        <w:t>stressor</w:t>
      </w:r>
      <w:proofErr w:type="gramEnd"/>
      <w:r w:rsidRPr="001E23E7">
        <w:rPr>
          <w:rFonts w:ascii="Times New Roman" w:eastAsia="Times New Roman" w:hAnsi="Times New Roman" w:cs="Times New Roman"/>
          <w:i/>
          <w:iCs/>
          <w:kern w:val="0"/>
          <w14:ligatures w14:val="none"/>
        </w:rPr>
        <w:t xml:space="preserve"> related to sister's upcoming wedding, identifying boundary issues and people-pleasing patterns. Processed using CBT cognitive restructuring. Client identified alternative responses for future interactions.' That captures the clinical relevance without unnecessary detail."</w:t>
      </w:r>
    </w:p>
    <w:p w14:paraId="6FCB1E79"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Records Retention Requirements</w:t>
      </w:r>
    </w:p>
    <w:p w14:paraId="5E5D092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State Requirements Vary:</w:t>
      </w:r>
    </w:p>
    <w:p w14:paraId="32343CE3" w14:textId="77777777" w:rsidR="001E23E7" w:rsidRPr="001E23E7" w:rsidRDefault="001E23E7" w:rsidP="001E23E7">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Typical minimum: 7 years from last service</w:t>
      </w:r>
    </w:p>
    <w:p w14:paraId="19109AA6" w14:textId="77777777" w:rsidR="001E23E7" w:rsidRPr="001E23E7" w:rsidRDefault="001E23E7" w:rsidP="001E23E7">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Minors: Until age of majority + 7 years</w:t>
      </w:r>
    </w:p>
    <w:p w14:paraId="2D097F0A" w14:textId="77777777" w:rsidR="001E23E7" w:rsidRPr="001E23E7" w:rsidRDefault="001E23E7" w:rsidP="001E23E7">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Some states require longer retention</w:t>
      </w:r>
    </w:p>
    <w:p w14:paraId="605B66F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(Texas):</w:t>
      </w:r>
    </w:p>
    <w:p w14:paraId="2D8A04BF" w14:textId="77777777" w:rsidR="001E23E7" w:rsidRPr="001E23E7" w:rsidRDefault="001E23E7" w:rsidP="001E23E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Adults: 7 years from last service</w:t>
      </w:r>
    </w:p>
    <w:p w14:paraId="22E4E642" w14:textId="77777777" w:rsidR="001E23E7" w:rsidRPr="001E23E7" w:rsidRDefault="001E23E7" w:rsidP="001E23E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Minors: Until age 21 or 7 years, whichever is longer</w:t>
      </w:r>
    </w:p>
    <w:p w14:paraId="426247C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Best Practices:</w:t>
      </w:r>
    </w:p>
    <w:p w14:paraId="4F682995" w14:textId="77777777" w:rsidR="001E23E7" w:rsidRPr="001E23E7" w:rsidRDefault="001E23E7" w:rsidP="001E23E7">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Maintain records for full required period</w:t>
      </w:r>
    </w:p>
    <w:p w14:paraId="6A100AE0" w14:textId="77777777" w:rsidR="001E23E7" w:rsidRPr="001E23E7" w:rsidRDefault="001E23E7" w:rsidP="001E23E7">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Have succession plan (who manages records if you die/become incapacitated)</w:t>
      </w:r>
    </w:p>
    <w:p w14:paraId="047E13BD" w14:textId="77777777" w:rsidR="001E23E7" w:rsidRPr="001E23E7" w:rsidRDefault="001E23E7" w:rsidP="001E23E7">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Secure destruction after retention period</w:t>
      </w:r>
    </w:p>
    <w:p w14:paraId="73C7DD66" w14:textId="77777777" w:rsidR="001E23E7" w:rsidRPr="001E23E7" w:rsidRDefault="001E23E7" w:rsidP="001E23E7">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Document destruction (date, method, files destroyed)</w:t>
      </w:r>
    </w:p>
    <w:p w14:paraId="5585848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Records Destruction:</w:t>
      </w:r>
    </w:p>
    <w:p w14:paraId="7E3AB75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Acceptable Methods:</w:t>
      </w:r>
    </w:p>
    <w:p w14:paraId="2D976AB4" w14:textId="77777777" w:rsidR="001E23E7" w:rsidRPr="001E23E7" w:rsidRDefault="001E23E7" w:rsidP="001E23E7">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Paper: Cross-cut shredding or professional shredding service</w:t>
      </w:r>
    </w:p>
    <w:p w14:paraId="24E551EF" w14:textId="77777777" w:rsidR="001E23E7" w:rsidRPr="001E23E7" w:rsidRDefault="001E23E7" w:rsidP="001E23E7">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Electronic: Secure deletion software, physical destruction of hard drives</w:t>
      </w:r>
    </w:p>
    <w:p w14:paraId="0C850FC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Unacceptable Methods:</w:t>
      </w:r>
    </w:p>
    <w:p w14:paraId="67BBD402" w14:textId="77777777" w:rsidR="001E23E7" w:rsidRPr="001E23E7" w:rsidRDefault="001E23E7" w:rsidP="001E23E7">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Regular trash disposal</w:t>
      </w:r>
    </w:p>
    <w:p w14:paraId="2BC134D5" w14:textId="77777777" w:rsidR="001E23E7" w:rsidRPr="001E23E7" w:rsidRDefault="001E23E7" w:rsidP="001E23E7">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Recycling without shredding</w:t>
      </w:r>
    </w:p>
    <w:p w14:paraId="2E149CA2" w14:textId="77777777" w:rsidR="001E23E7" w:rsidRPr="001E23E7" w:rsidRDefault="001E23E7" w:rsidP="001E23E7">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Simple file deletion (can be recovered)</w:t>
      </w:r>
    </w:p>
    <w:p w14:paraId="67C9B0BD"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Managing High-Risk Situations</w:t>
      </w:r>
    </w:p>
    <w:p w14:paraId="3F8E4436"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Suicidality and Duty to Protect</w:t>
      </w:r>
    </w:p>
    <w:p w14:paraId="4FDBA7A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Assessment and Documentation:</w:t>
      </w:r>
    </w:p>
    <w:p w14:paraId="38BAA76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When suicidal ideation is present:</w:t>
      </w:r>
    </w:p>
    <w:p w14:paraId="6BB5D590" w14:textId="77777777" w:rsidR="001E23E7" w:rsidRPr="001E23E7" w:rsidRDefault="001E23E7" w:rsidP="001E23E7">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Assess thoroughly:</w:t>
      </w:r>
    </w:p>
    <w:p w14:paraId="39CEF4C4" w14:textId="77777777" w:rsidR="001E23E7" w:rsidRPr="001E23E7" w:rsidRDefault="001E23E7" w:rsidP="001E23E7">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Current thoughts of death/suicide</w:t>
      </w:r>
    </w:p>
    <w:p w14:paraId="5390DBFE" w14:textId="77777777" w:rsidR="001E23E7" w:rsidRPr="001E23E7" w:rsidRDefault="001E23E7" w:rsidP="001E23E7">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Intent (do they intend to act?)</w:t>
      </w:r>
    </w:p>
    <w:p w14:paraId="7754827A" w14:textId="77777777" w:rsidR="001E23E7" w:rsidRPr="001E23E7" w:rsidRDefault="001E23E7" w:rsidP="001E23E7">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Plan (is there a specific plan?)</w:t>
      </w:r>
    </w:p>
    <w:p w14:paraId="001E6F0C" w14:textId="77777777" w:rsidR="001E23E7" w:rsidRPr="001E23E7" w:rsidRDefault="001E23E7" w:rsidP="001E23E7">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Means (access to lethal means?)</w:t>
      </w:r>
    </w:p>
    <w:p w14:paraId="2A96C20E" w14:textId="77777777" w:rsidR="001E23E7" w:rsidRPr="001E23E7" w:rsidRDefault="001E23E7" w:rsidP="001E23E7">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Timeframe (when do they plan to act?)</w:t>
      </w:r>
    </w:p>
    <w:p w14:paraId="749F4A62" w14:textId="77777777" w:rsidR="001E23E7" w:rsidRPr="001E23E7" w:rsidRDefault="001E23E7" w:rsidP="001E23E7">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Previous attempts</w:t>
      </w:r>
    </w:p>
    <w:p w14:paraId="1DF57BC7" w14:textId="77777777" w:rsidR="001E23E7" w:rsidRPr="001E23E7" w:rsidRDefault="001E23E7" w:rsidP="001E23E7">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Current stressors/triggers</w:t>
      </w:r>
    </w:p>
    <w:p w14:paraId="6D9A439A" w14:textId="77777777" w:rsidR="001E23E7" w:rsidRPr="001E23E7" w:rsidRDefault="001E23E7" w:rsidP="001E23E7">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Protective factors (reasons for living)</w:t>
      </w:r>
    </w:p>
    <w:p w14:paraId="522061A2" w14:textId="77777777" w:rsidR="001E23E7" w:rsidRPr="001E23E7" w:rsidRDefault="001E23E7" w:rsidP="001E23E7">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Support system</w:t>
      </w:r>
    </w:p>
    <w:p w14:paraId="3F4E52E7" w14:textId="77777777" w:rsidR="001E23E7" w:rsidRPr="001E23E7" w:rsidRDefault="001E23E7" w:rsidP="001E23E7">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Document detailed assessment:</w:t>
      </w:r>
    </w:p>
    <w:p w14:paraId="3ACF339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"Client endorsed passive suicidal ideation ('I wish I wouldn't wake up') but denied active suicidal intent, plan, or means. Reports no previous attempts. Identified protective factors including relationship with daughter and upcoming therapy progress. Denies access to firearms. Agreed to </w:t>
      </w:r>
      <w:r w:rsidRPr="001E23E7">
        <w:rPr>
          <w:rFonts w:ascii="Times New Roman" w:eastAsia="Times New Roman" w:hAnsi="Times New Roman" w:cs="Times New Roman"/>
          <w:i/>
          <w:iCs/>
          <w:kern w:val="0"/>
          <w14:ligatures w14:val="none"/>
        </w:rPr>
        <w:lastRenderedPageBreak/>
        <w:t>safety plan including removing medications to safe location, calling crisis line if thoughts intensify, and emergency session if needed before next scheduled appointment. Risk assessed as low with safety plan in place. Will reassess at next session."</w:t>
      </w:r>
    </w:p>
    <w:p w14:paraId="39FB3997" w14:textId="77777777" w:rsidR="001E23E7" w:rsidRPr="001E23E7" w:rsidRDefault="001E23E7" w:rsidP="001E23E7">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Develop safety plan:</w:t>
      </w:r>
    </w:p>
    <w:p w14:paraId="75DD3ADB" w14:textId="77777777" w:rsidR="001E23E7" w:rsidRPr="001E23E7" w:rsidRDefault="001E23E7" w:rsidP="001E23E7">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Warning signs</w:t>
      </w:r>
    </w:p>
    <w:p w14:paraId="4327DE11" w14:textId="77777777" w:rsidR="001E23E7" w:rsidRPr="001E23E7" w:rsidRDefault="001E23E7" w:rsidP="001E23E7">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Internal coping strategies</w:t>
      </w:r>
    </w:p>
    <w:p w14:paraId="6B7F0B6A" w14:textId="77777777" w:rsidR="001E23E7" w:rsidRPr="001E23E7" w:rsidRDefault="001E23E7" w:rsidP="001E23E7">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People/social settings for distraction</w:t>
      </w:r>
    </w:p>
    <w:p w14:paraId="03E5C82A" w14:textId="77777777" w:rsidR="001E23E7" w:rsidRPr="001E23E7" w:rsidRDefault="001E23E7" w:rsidP="001E23E7">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People to contact for help</w:t>
      </w:r>
    </w:p>
    <w:p w14:paraId="213CA10B" w14:textId="77777777" w:rsidR="001E23E7" w:rsidRPr="001E23E7" w:rsidRDefault="001E23E7" w:rsidP="001E23E7">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Professionals/agencies to contact</w:t>
      </w:r>
    </w:p>
    <w:p w14:paraId="2DFAD5CD" w14:textId="77777777" w:rsidR="001E23E7" w:rsidRPr="001E23E7" w:rsidRDefault="001E23E7" w:rsidP="001E23E7">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Means restriction</w:t>
      </w:r>
    </w:p>
    <w:p w14:paraId="0AE8D2C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Hospitalization Decisions:</w:t>
      </w:r>
    </w:p>
    <w:p w14:paraId="20EB8DD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Consider hospitalization when:</w:t>
      </w:r>
    </w:p>
    <w:p w14:paraId="07AE2224" w14:textId="77777777" w:rsidR="001E23E7" w:rsidRPr="001E23E7" w:rsidRDefault="001E23E7" w:rsidP="001E23E7">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High, imminent risk with intent and plan</w:t>
      </w:r>
    </w:p>
    <w:p w14:paraId="3E60842A" w14:textId="77777777" w:rsidR="001E23E7" w:rsidRPr="001E23E7" w:rsidRDefault="001E23E7" w:rsidP="001E23E7">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Unable to contract for safety</w:t>
      </w:r>
    </w:p>
    <w:p w14:paraId="17BB04DE" w14:textId="77777777" w:rsidR="001E23E7" w:rsidRPr="001E23E7" w:rsidRDefault="001E23E7" w:rsidP="001E23E7">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Means readily available and client won't remove access</w:t>
      </w:r>
    </w:p>
    <w:p w14:paraId="7CB688AB" w14:textId="77777777" w:rsidR="001E23E7" w:rsidRPr="001E23E7" w:rsidRDefault="001E23E7" w:rsidP="001E23E7">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Psychotic symptoms impacting judgment</w:t>
      </w:r>
    </w:p>
    <w:p w14:paraId="01A60807" w14:textId="77777777" w:rsidR="001E23E7" w:rsidRPr="001E23E7" w:rsidRDefault="001E23E7" w:rsidP="001E23E7">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Recent attempt with continued intent</w:t>
      </w:r>
    </w:p>
    <w:p w14:paraId="598EAA6A" w14:textId="77777777" w:rsidR="001E23E7" w:rsidRPr="001E23E7" w:rsidRDefault="001E23E7" w:rsidP="001E23E7">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Lack of adequate support system</w:t>
      </w:r>
    </w:p>
    <w:p w14:paraId="512C955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 xml:space="preserve">Documentation </w:t>
      </w:r>
      <w:proofErr w:type="gramStart"/>
      <w:r w:rsidRPr="001E23E7">
        <w:rPr>
          <w:rFonts w:ascii="Times New Roman" w:eastAsia="Times New Roman" w:hAnsi="Times New Roman" w:cs="Times New Roman"/>
          <w:b/>
          <w:bCs/>
          <w:kern w:val="0"/>
          <w14:ligatures w14:val="none"/>
        </w:rPr>
        <w:t>if</w:t>
      </w:r>
      <w:proofErr w:type="gramEnd"/>
      <w:r w:rsidRPr="001E23E7">
        <w:rPr>
          <w:rFonts w:ascii="Times New Roman" w:eastAsia="Times New Roman" w:hAnsi="Times New Roman" w:cs="Times New Roman"/>
          <w:b/>
          <w:bCs/>
          <w:kern w:val="0"/>
          <w14:ligatures w14:val="none"/>
        </w:rPr>
        <w:t xml:space="preserve"> Hospitalization Declined:</w:t>
      </w:r>
    </w:p>
    <w:p w14:paraId="366A71C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"Discussed recommendation for voluntary hospitalization given high suicide risk (intent, plan, means, recent attempt). Client declined hospitalization. Emphasized seriousness of safety concerns. Provided crisis resources including 988 Suicide &amp; Crisis Lifeline. Discussed emergency room option. Reinforced safety plan and scheduled follow-up for tomorrow. Consulted with Dr. [name] regarding case. Notified emergency contact per client authorization. Documented risk and rationale for continued outpatient treatment with enhanced safety measures."</w:t>
      </w:r>
    </w:p>
    <w:p w14:paraId="2C9B3E67"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Mandated Reporting</w:t>
      </w:r>
    </w:p>
    <w:p w14:paraId="5AB5B2D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All states require mental health professionals to report suspected child abuse/neglect. Many also require reporting of elder abuse and dependent adult abuse.</w:t>
      </w:r>
    </w:p>
    <w:p w14:paraId="079B79A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Child Abuse Reporting:</w:t>
      </w:r>
    </w:p>
    <w:p w14:paraId="72973D2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What Triggers Report:</w:t>
      </w:r>
    </w:p>
    <w:p w14:paraId="2F111B0B" w14:textId="77777777" w:rsidR="001E23E7" w:rsidRPr="001E23E7" w:rsidRDefault="001E23E7" w:rsidP="001E23E7">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Reasonable suspicion (not proof required)</w:t>
      </w:r>
    </w:p>
    <w:p w14:paraId="3E4738CE" w14:textId="77777777" w:rsidR="001E23E7" w:rsidRPr="001E23E7" w:rsidRDefault="001E23E7" w:rsidP="001E23E7">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Physical abuse</w:t>
      </w:r>
    </w:p>
    <w:p w14:paraId="4D5B1F6F" w14:textId="77777777" w:rsidR="001E23E7" w:rsidRPr="001E23E7" w:rsidRDefault="001E23E7" w:rsidP="001E23E7">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Sexual abuse</w:t>
      </w:r>
    </w:p>
    <w:p w14:paraId="3BD1D50B" w14:textId="77777777" w:rsidR="001E23E7" w:rsidRPr="001E23E7" w:rsidRDefault="001E23E7" w:rsidP="001E23E7">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Emotional abuse (varies by state)</w:t>
      </w:r>
    </w:p>
    <w:p w14:paraId="7BE6DA2A" w14:textId="77777777" w:rsidR="001E23E7" w:rsidRPr="001E23E7" w:rsidRDefault="001E23E7" w:rsidP="001E23E7">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Neglect</w:t>
      </w:r>
    </w:p>
    <w:p w14:paraId="624C6EE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Reporting Process:</w:t>
      </w:r>
    </w:p>
    <w:p w14:paraId="294842B4" w14:textId="77777777" w:rsidR="001E23E7" w:rsidRPr="001E23E7" w:rsidRDefault="001E23E7" w:rsidP="001E23E7">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Call appropriate agency immediately (CPS, law enforcement)</w:t>
      </w:r>
    </w:p>
    <w:p w14:paraId="5433CD9A" w14:textId="77777777" w:rsidR="001E23E7" w:rsidRPr="001E23E7" w:rsidRDefault="001E23E7" w:rsidP="001E23E7">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Follow up with written report (typically within 24-72 hours)</w:t>
      </w:r>
    </w:p>
    <w:p w14:paraId="62638175" w14:textId="77777777" w:rsidR="001E23E7" w:rsidRPr="001E23E7" w:rsidRDefault="001E23E7" w:rsidP="001E23E7">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Document in client record</w:t>
      </w:r>
    </w:p>
    <w:p w14:paraId="1E6A50A7" w14:textId="77777777" w:rsidR="001E23E7" w:rsidRPr="001E23E7" w:rsidRDefault="001E23E7" w:rsidP="001E23E7">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Inform client (if safe) about report being made</w:t>
      </w:r>
    </w:p>
    <w:p w14:paraId="6FA4E6C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Dialogue: Mandated Reporting</w:t>
      </w:r>
    </w:p>
    <w:p w14:paraId="2435CDB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Therapist: "I appreciate you sharing that with me. Based on what you've described about your boyfriend hitting your daughter and leaving bruises, I'm required by law to make a report to Child Protective Services. I want to be transparent with you about this requirement."</w:t>
      </w:r>
    </w:p>
    <w:p w14:paraId="3F21972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Client: "You're going to call CPS? They'll take my kids away!"</w:t>
      </w:r>
    </w:p>
    <w:p w14:paraId="06B0C3C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Therapist: "I understand you're scared. The goal of CPS is </w:t>
      </w:r>
      <w:proofErr w:type="gramStart"/>
      <w:r w:rsidRPr="001E23E7">
        <w:rPr>
          <w:rFonts w:ascii="Times New Roman" w:eastAsia="Times New Roman" w:hAnsi="Times New Roman" w:cs="Times New Roman"/>
          <w:i/>
          <w:iCs/>
          <w:kern w:val="0"/>
          <w14:ligatures w14:val="none"/>
        </w:rPr>
        <w:t>actually to</w:t>
      </w:r>
      <w:proofErr w:type="gramEnd"/>
      <w:r w:rsidRPr="001E23E7">
        <w:rPr>
          <w:rFonts w:ascii="Times New Roman" w:eastAsia="Times New Roman" w:hAnsi="Times New Roman" w:cs="Times New Roman"/>
          <w:i/>
          <w:iCs/>
          <w:kern w:val="0"/>
          <w14:ligatures w14:val="none"/>
        </w:rPr>
        <w:t xml:space="preserve"> keep families </w:t>
      </w:r>
      <w:proofErr w:type="gramStart"/>
      <w:r w:rsidRPr="001E23E7">
        <w:rPr>
          <w:rFonts w:ascii="Times New Roman" w:eastAsia="Times New Roman" w:hAnsi="Times New Roman" w:cs="Times New Roman"/>
          <w:i/>
          <w:iCs/>
          <w:kern w:val="0"/>
          <w14:ligatures w14:val="none"/>
        </w:rPr>
        <w:t>together</w:t>
      </w:r>
      <w:proofErr w:type="gramEnd"/>
      <w:r w:rsidRPr="001E23E7">
        <w:rPr>
          <w:rFonts w:ascii="Times New Roman" w:eastAsia="Times New Roman" w:hAnsi="Times New Roman" w:cs="Times New Roman"/>
          <w:i/>
          <w:iCs/>
          <w:kern w:val="0"/>
          <w14:ligatures w14:val="none"/>
        </w:rPr>
        <w:t xml:space="preserve"> when possible, while ensuring children's safety. The report documents the concern and triggers an investigation to assess the situation and provide support services. I'll continue working with you throughout this process. The report is required by law—I could lose my license and face criminal charges if I don't report suspected abuse. Would it help to talk about what might happen next?"</w:t>
      </w:r>
    </w:p>
    <w:p w14:paraId="465398D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What NOT to Do:</w:t>
      </w:r>
    </w:p>
    <w:p w14:paraId="101C1B86" w14:textId="77777777" w:rsidR="001E23E7" w:rsidRPr="001E23E7" w:rsidRDefault="001E23E7" w:rsidP="001E23E7">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Don't investigate yourself (not your role)</w:t>
      </w:r>
    </w:p>
    <w:p w14:paraId="215890DD" w14:textId="77777777" w:rsidR="001E23E7" w:rsidRPr="001E23E7" w:rsidRDefault="001E23E7" w:rsidP="001E23E7">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Don't confront the alleged perpetrator</w:t>
      </w:r>
    </w:p>
    <w:p w14:paraId="5DBA3611" w14:textId="77777777" w:rsidR="001E23E7" w:rsidRPr="001E23E7" w:rsidRDefault="001E23E7" w:rsidP="001E23E7">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Don't promise confidentiality when you can't maintain it</w:t>
      </w:r>
    </w:p>
    <w:p w14:paraId="4BB90477" w14:textId="77777777" w:rsidR="001E23E7" w:rsidRPr="001E23E7" w:rsidRDefault="001E23E7" w:rsidP="001E23E7">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Don't delay making report</w:t>
      </w:r>
    </w:p>
    <w:p w14:paraId="13ED1E5A" w14:textId="77777777" w:rsidR="001E23E7" w:rsidRPr="001E23E7" w:rsidRDefault="001E23E7" w:rsidP="001E23E7">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Don't let client convince you not to report</w:t>
      </w:r>
    </w:p>
    <w:p w14:paraId="0AB2235D"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Scope of Practice and Competence</w:t>
      </w:r>
    </w:p>
    <w:p w14:paraId="6F0350E4"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Understanding Scope of Practice</w:t>
      </w:r>
    </w:p>
    <w:p w14:paraId="6D433E2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Scope of practice</w:t>
      </w:r>
      <w:r w:rsidRPr="001E23E7">
        <w:rPr>
          <w:rFonts w:ascii="Times New Roman" w:eastAsia="Times New Roman" w:hAnsi="Times New Roman" w:cs="Times New Roman"/>
          <w:kern w:val="0"/>
          <w14:ligatures w14:val="none"/>
        </w:rPr>
        <w:t xml:space="preserve"> defines the procedures, actions, and processes you're permitted to perform based on your specific license, training, and competence.</w:t>
      </w:r>
    </w:p>
    <w:p w14:paraId="47B52E3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Scope Defined By:</w:t>
      </w:r>
    </w:p>
    <w:p w14:paraId="0CBB0D83" w14:textId="77777777" w:rsidR="001E23E7" w:rsidRPr="001E23E7" w:rsidRDefault="001E23E7" w:rsidP="001E23E7">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State licensing laws</w:t>
      </w:r>
    </w:p>
    <w:p w14:paraId="7F021508" w14:textId="77777777" w:rsidR="001E23E7" w:rsidRPr="001E23E7" w:rsidRDefault="001E23E7" w:rsidP="001E23E7">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ethics codes</w:t>
      </w:r>
    </w:p>
    <w:p w14:paraId="0DEDC7D3" w14:textId="77777777" w:rsidR="001E23E7" w:rsidRPr="001E23E7" w:rsidRDefault="001E23E7" w:rsidP="001E23E7">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Training and competence</w:t>
      </w:r>
    </w:p>
    <w:p w14:paraId="76179D20" w14:textId="77777777" w:rsidR="001E23E7" w:rsidRPr="001E23E7" w:rsidRDefault="001E23E7" w:rsidP="001E23E7">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Theoretical orientation</w:t>
      </w:r>
    </w:p>
    <w:p w14:paraId="02F3CCAA" w14:textId="77777777" w:rsidR="001E23E7" w:rsidRPr="001E23E7" w:rsidRDefault="001E23E7" w:rsidP="001E23E7">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Population served</w:t>
      </w:r>
    </w:p>
    <w:p w14:paraId="5DFF48E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Scope Violations:</w:t>
      </w:r>
    </w:p>
    <w:p w14:paraId="259DD4F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LPC providing psychological testing beyond training</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LMFT diagnosing autism spectrum disorder without specialized training</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Psychologist providing couples therapy without couples therapy training</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Any provider working with populations outside their competence</w:t>
      </w:r>
    </w:p>
    <w:p w14:paraId="3300C86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Practicing Within Scope:</w:t>
      </w:r>
    </w:p>
    <w:p w14:paraId="4015C14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Before Offering New Service:</w:t>
      </w:r>
    </w:p>
    <w:p w14:paraId="1DA3DBA4" w14:textId="77777777" w:rsidR="001E23E7" w:rsidRPr="001E23E7" w:rsidRDefault="001E23E7" w:rsidP="001E23E7">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Verify it's within your license scope</w:t>
      </w:r>
    </w:p>
    <w:p w14:paraId="322DF42D" w14:textId="77777777" w:rsidR="001E23E7" w:rsidRPr="001E23E7" w:rsidRDefault="001E23E7" w:rsidP="001E23E7">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Obtain appropriate training/certification</w:t>
      </w:r>
    </w:p>
    <w:p w14:paraId="27FD34C5" w14:textId="77777777" w:rsidR="001E23E7" w:rsidRPr="001E23E7" w:rsidRDefault="001E23E7" w:rsidP="001E23E7">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Seek supervision/consultation initially</w:t>
      </w:r>
    </w:p>
    <w:p w14:paraId="37DE3BEA" w14:textId="77777777" w:rsidR="001E23E7" w:rsidRPr="001E23E7" w:rsidRDefault="001E23E7" w:rsidP="001E23E7">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Maintain competence through continuing education</w:t>
      </w:r>
    </w:p>
    <w:p w14:paraId="63AD4B6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Example:</w:t>
      </w:r>
    </w:p>
    <w:p w14:paraId="0A31E47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Dr. Martinez, an LPC, has multiple clients asking about EMDR. She's interested but hasn't completed EMDR training.</w:t>
      </w:r>
    </w:p>
    <w:p w14:paraId="3716785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Options:</w:t>
      </w:r>
    </w:p>
    <w:p w14:paraId="74140DB4" w14:textId="77777777" w:rsidR="001E23E7" w:rsidRPr="001E23E7" w:rsidRDefault="001E23E7" w:rsidP="001E23E7">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Complete Basic EMDR Training (40 hours)</w:t>
      </w:r>
    </w:p>
    <w:p w14:paraId="405E99A4" w14:textId="77777777" w:rsidR="001E23E7" w:rsidRPr="001E23E7" w:rsidRDefault="001E23E7" w:rsidP="001E23E7">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Complete EMDR practicum/consultation hours</w:t>
      </w:r>
    </w:p>
    <w:p w14:paraId="08390E1C" w14:textId="77777777" w:rsidR="001E23E7" w:rsidRPr="001E23E7" w:rsidRDefault="001E23E7" w:rsidP="001E23E7">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Refer current clients to EMDR-trained provider while pursuing training</w:t>
      </w:r>
    </w:p>
    <w:p w14:paraId="0FDF005F" w14:textId="77777777" w:rsidR="001E23E7" w:rsidRPr="001E23E7" w:rsidRDefault="001E23E7" w:rsidP="001E23E7">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Partner with EMDR provider for co-therapy cases during training</w:t>
      </w:r>
    </w:p>
    <w:p w14:paraId="791DF8D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What NOT to do:</w:t>
      </w:r>
    </w:p>
    <w:p w14:paraId="0DDFBF53" w14:textId="77777777" w:rsidR="001E23E7" w:rsidRPr="001E23E7" w:rsidRDefault="001E23E7" w:rsidP="001E23E7">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Provide EMDR without training</w:t>
      </w:r>
    </w:p>
    <w:p w14:paraId="5BBB929E" w14:textId="77777777" w:rsidR="001E23E7" w:rsidRPr="001E23E7" w:rsidRDefault="001E23E7" w:rsidP="001E23E7">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Watch YouTube videos and try EMDR techniques</w:t>
      </w:r>
    </w:p>
    <w:p w14:paraId="45F48B78" w14:textId="77777777" w:rsidR="001E23E7" w:rsidRPr="001E23E7" w:rsidRDefault="001E23E7" w:rsidP="001E23E7">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Tell clients "I'm EMDR-trained" when not</w:t>
      </w:r>
    </w:p>
    <w:p w14:paraId="51974CCA"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Telehealth Scope Considerations</w:t>
      </w:r>
    </w:p>
    <w:p w14:paraId="3469C53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Additional Scope Issues in Telehealth:</w:t>
      </w:r>
    </w:p>
    <w:p w14:paraId="58BE9A2D" w14:textId="77777777" w:rsidR="001E23E7" w:rsidRPr="001E23E7" w:rsidRDefault="001E23E7" w:rsidP="001E23E7">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Interstate Practice</w:t>
      </w:r>
    </w:p>
    <w:p w14:paraId="232DA517" w14:textId="77777777" w:rsidR="001E23E7" w:rsidRPr="001E23E7" w:rsidRDefault="001E23E7" w:rsidP="001E23E7">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Must be licensed in state where client is located</w:t>
      </w:r>
    </w:p>
    <w:p w14:paraId="292316AF" w14:textId="77777777" w:rsidR="001E23E7" w:rsidRPr="001E23E7" w:rsidRDefault="001E23E7" w:rsidP="001E23E7">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Some exceptions via interstate compacts</w:t>
      </w:r>
    </w:p>
    <w:p w14:paraId="4229FB4F" w14:textId="77777777" w:rsidR="001E23E7" w:rsidRPr="001E23E7" w:rsidRDefault="001E23E7" w:rsidP="001E23E7">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Verify requirements before accepting clients</w:t>
      </w:r>
    </w:p>
    <w:p w14:paraId="5F9AE754" w14:textId="77777777" w:rsidR="001E23E7" w:rsidRPr="001E23E7" w:rsidRDefault="001E23E7" w:rsidP="001E23E7">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Technology Competence</w:t>
      </w:r>
    </w:p>
    <w:p w14:paraId="54A9755B" w14:textId="77777777" w:rsidR="001E23E7" w:rsidRPr="001E23E7" w:rsidRDefault="001E23E7" w:rsidP="001E23E7">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Training in telehealth delivery</w:t>
      </w:r>
    </w:p>
    <w:p w14:paraId="0407F6DC" w14:textId="77777777" w:rsidR="001E23E7" w:rsidRPr="001E23E7" w:rsidRDefault="001E23E7" w:rsidP="001E23E7">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Understanding platform features</w:t>
      </w:r>
    </w:p>
    <w:p w14:paraId="4095FE62" w14:textId="77777777" w:rsidR="001E23E7" w:rsidRPr="001E23E7" w:rsidRDefault="001E23E7" w:rsidP="001E23E7">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Crisis management remotely</w:t>
      </w:r>
    </w:p>
    <w:p w14:paraId="554CD2BD" w14:textId="77777777" w:rsidR="001E23E7" w:rsidRPr="001E23E7" w:rsidRDefault="001E23E7" w:rsidP="001E23E7">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Assessment adaptations</w:t>
      </w:r>
    </w:p>
    <w:p w14:paraId="7F3D6E07" w14:textId="77777777" w:rsidR="001E23E7" w:rsidRPr="001E23E7" w:rsidRDefault="001E23E7" w:rsidP="001E23E7">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Population Considerations</w:t>
      </w:r>
    </w:p>
    <w:p w14:paraId="72B30CC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Some populations may not be appropriate for telehealth:</w:t>
      </w:r>
    </w:p>
    <w:p w14:paraId="59FE59CD" w14:textId="77777777" w:rsidR="001E23E7" w:rsidRPr="001E23E7" w:rsidRDefault="001E23E7" w:rsidP="001E23E7">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High suicide risk without adequate local support</w:t>
      </w:r>
    </w:p>
    <w:p w14:paraId="0DC80523" w14:textId="77777777" w:rsidR="001E23E7" w:rsidRPr="001E23E7" w:rsidRDefault="001E23E7" w:rsidP="001E23E7">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Severe mental illness requiring in-person monitoring</w:t>
      </w:r>
    </w:p>
    <w:p w14:paraId="4D79C643" w14:textId="77777777" w:rsidR="001E23E7" w:rsidRPr="001E23E7" w:rsidRDefault="001E23E7" w:rsidP="001E23E7">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Court-ordered treatment requiring in-person verification</w:t>
      </w:r>
    </w:p>
    <w:p w14:paraId="53B7DB2B" w14:textId="77777777" w:rsidR="001E23E7" w:rsidRPr="001E23E7" w:rsidRDefault="001E23E7" w:rsidP="001E23E7">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Clients without private, safe space for sessions</w:t>
      </w:r>
    </w:p>
    <w:p w14:paraId="4F5FF0DD"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Module 5 Quiz</w:t>
      </w:r>
    </w:p>
    <w:p w14:paraId="2EA82BD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1:</w:t>
      </w:r>
      <w:r w:rsidRPr="001E23E7">
        <w:rPr>
          <w:rFonts w:ascii="Times New Roman" w:eastAsia="Times New Roman" w:hAnsi="Times New Roman" w:cs="Times New Roman"/>
          <w:kern w:val="0"/>
          <w14:ligatures w14:val="none"/>
        </w:rPr>
        <w:t xml:space="preserve"> Professional liability insurance with "claims-made" coverage protects the practitioner from claims: a) That occurred during the policy period, regardless of when the claim is filed b) That are filed during the policy period for incidents that occurred during coverage c) From all claims forever once the policy is purchased d) Only for incidents within the first year of practice</w:t>
      </w:r>
    </w:p>
    <w:p w14:paraId="04A7DED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That are filed during the policy period for incidents that occurred during coverage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Claims-made coverage requires both the incident AND the claim filing to occur during active policy periods. This differs from occurrence-based coverage, which covers incidents that occurred during the policy period regardless of when claims are filed. Claims-made policies are more common and less expensive but require continuous coverage or "tail coverage" when the policy ends to protect against future claims for past incidents.</w:t>
      </w:r>
    </w:p>
    <w:p w14:paraId="371C5C8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2:</w:t>
      </w:r>
      <w:r w:rsidRPr="001E23E7">
        <w:rPr>
          <w:rFonts w:ascii="Times New Roman" w:eastAsia="Times New Roman" w:hAnsi="Times New Roman" w:cs="Times New Roman"/>
          <w:kern w:val="0"/>
          <w14:ligatures w14:val="none"/>
        </w:rPr>
        <w:t xml:space="preserve"> Under HIPAA, Protected Health Information (PHI) can be disclosed without client authorization in which circumstance? a) When posting educational content on social media b) When required by law, such as mandated reporting of child abuse c) When discussing cases with family members to help them understand the client d) When marketing the practice to potential new clients</w:t>
      </w:r>
    </w:p>
    <w:p w14:paraId="5616AE5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When required by law, such as mandated reporting of child abuse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HIPAA allows disclosure of PHI without client authorization in specific circumstances, </w:t>
      </w:r>
      <w:proofErr w:type="gramStart"/>
      <w:r w:rsidRPr="001E23E7">
        <w:rPr>
          <w:rFonts w:ascii="Times New Roman" w:eastAsia="Times New Roman" w:hAnsi="Times New Roman" w:cs="Times New Roman"/>
          <w:i/>
          <w:iCs/>
          <w:kern w:val="0"/>
          <w14:ligatures w14:val="none"/>
        </w:rPr>
        <w:t>including:</w:t>
      </w:r>
      <w:proofErr w:type="gramEnd"/>
      <w:r w:rsidRPr="001E23E7">
        <w:rPr>
          <w:rFonts w:ascii="Times New Roman" w:eastAsia="Times New Roman" w:hAnsi="Times New Roman" w:cs="Times New Roman"/>
          <w:i/>
          <w:iCs/>
          <w:kern w:val="0"/>
          <w14:ligatures w14:val="none"/>
        </w:rPr>
        <w:t xml:space="preserve"> when required by law (mandated reporting of abuse), to prevent serious threats to health or safety, in response to proper court orders, and for certain public health activities. Social media posting, family discussions without authorization, and marketing all require explicit client authorization before disclosing PHI.</w:t>
      </w:r>
    </w:p>
    <w:p w14:paraId="3F2C014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3:</w:t>
      </w:r>
      <w:r w:rsidRPr="001E23E7">
        <w:rPr>
          <w:rFonts w:ascii="Times New Roman" w:eastAsia="Times New Roman" w:hAnsi="Times New Roman" w:cs="Times New Roman"/>
          <w:kern w:val="0"/>
          <w14:ligatures w14:val="none"/>
        </w:rPr>
        <w:t xml:space="preserve"> When assessing suicidality, which element is MOST critical in determining imminent risk requiring immediate intervention? a) History of previous suicide attempts b) Current intent, plan, access to means, and timeframe c) General depressed mood d) Family history of suicide</w:t>
      </w:r>
    </w:p>
    <w:p w14:paraId="1639ABF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Current intent, plan, access to means, and timeframe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While all factors inform overall risk assessment, imminent risk requiring immediate intervention (possibly </w:t>
      </w:r>
      <w:r w:rsidRPr="001E23E7">
        <w:rPr>
          <w:rFonts w:ascii="Times New Roman" w:eastAsia="Times New Roman" w:hAnsi="Times New Roman" w:cs="Times New Roman"/>
          <w:i/>
          <w:iCs/>
          <w:kern w:val="0"/>
          <w14:ligatures w14:val="none"/>
        </w:rPr>
        <w:lastRenderedPageBreak/>
        <w:t>hospitalization) is determined primarily by the current combination of intent (plans to act), specific plan, access to lethal means, and immediate timeframe. A client with passive ideation ("I wish I were dead") but no intent, plan, or means is at lower immediate risk than someone with active intent, detailed plan, immediate access to means, and near-term timeframe, even if the latter has no previous attempts.</w:t>
      </w:r>
    </w:p>
    <w:p w14:paraId="3D867B18"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pict w14:anchorId="697AE275">
          <v:rect id="_x0000_i1031" style="width:0;height:1.5pt" o:hralign="center" o:hrstd="t" o:hr="t" fillcolor="#a0a0a0" stroked="f"/>
        </w:pict>
      </w:r>
    </w:p>
    <w:p w14:paraId="6B2D1E2F" w14:textId="77777777" w:rsidR="001E23E7" w:rsidRPr="001E23E7" w:rsidRDefault="001E23E7" w:rsidP="001E23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23E7">
        <w:rPr>
          <w:rFonts w:ascii="Times New Roman" w:eastAsia="Times New Roman" w:hAnsi="Times New Roman" w:cs="Times New Roman"/>
          <w:b/>
          <w:bCs/>
          <w:kern w:val="0"/>
          <w:sz w:val="36"/>
          <w:szCs w:val="36"/>
          <w14:ligatures w14:val="none"/>
        </w:rPr>
        <w:t>Module 6: Growth and Scaling Strategies</w:t>
      </w:r>
    </w:p>
    <w:p w14:paraId="3CEBE271"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Duration: 60 minutes</w:t>
      </w:r>
    </w:p>
    <w:p w14:paraId="405ADC26"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The Growth Decision: When and How to Expand</w:t>
      </w:r>
    </w:p>
    <w:p w14:paraId="78BC622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Many practitioners reach a point where their individual caseload is full, and they face a critical decision: maintain current capacity, increase fees to reduce hours, or expand the practice. This module explores the strategic considerations, operational requirements, and financial implications of practice growth.</w:t>
      </w:r>
    </w:p>
    <w:p w14:paraId="6E0DCBBA"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Understanding Practice Growth Models</w:t>
      </w:r>
    </w:p>
    <w:p w14:paraId="224D97E2"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The Solo Practice Model</w:t>
      </w:r>
    </w:p>
    <w:p w14:paraId="15C86F9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Definition:</w:t>
      </w:r>
      <w:r w:rsidRPr="001E23E7">
        <w:rPr>
          <w:rFonts w:ascii="Times New Roman" w:eastAsia="Times New Roman" w:hAnsi="Times New Roman" w:cs="Times New Roman"/>
          <w:kern w:val="0"/>
          <w14:ligatures w14:val="none"/>
        </w:rPr>
        <w:t xml:space="preserve"> Single practitioner seeing all clients, handling all business operations.</w:t>
      </w:r>
    </w:p>
    <w:p w14:paraId="456D364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Advantages:</w:t>
      </w:r>
    </w:p>
    <w:p w14:paraId="09C79CB5" w14:textId="77777777" w:rsidR="001E23E7" w:rsidRPr="001E23E7" w:rsidRDefault="001E23E7" w:rsidP="001E23E7">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Complete autonomy</w:t>
      </w:r>
    </w:p>
    <w:p w14:paraId="49D3829A" w14:textId="77777777" w:rsidR="001E23E7" w:rsidRPr="001E23E7" w:rsidRDefault="001E23E7" w:rsidP="001E23E7">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Simplicity</w:t>
      </w:r>
    </w:p>
    <w:p w14:paraId="52462649" w14:textId="77777777" w:rsidR="001E23E7" w:rsidRPr="001E23E7" w:rsidRDefault="001E23E7" w:rsidP="001E23E7">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Lower overhead</w:t>
      </w:r>
    </w:p>
    <w:p w14:paraId="68379E47" w14:textId="77777777" w:rsidR="001E23E7" w:rsidRPr="001E23E7" w:rsidRDefault="001E23E7" w:rsidP="001E23E7">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Direct relationship with all clients</w:t>
      </w:r>
    </w:p>
    <w:p w14:paraId="38BFE8E1" w14:textId="77777777" w:rsidR="001E23E7" w:rsidRPr="001E23E7" w:rsidRDefault="001E23E7" w:rsidP="001E23E7">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Keep all revenue (after expenses)</w:t>
      </w:r>
    </w:p>
    <w:p w14:paraId="3555C679" w14:textId="77777777" w:rsidR="001E23E7" w:rsidRPr="001E23E7" w:rsidRDefault="001E23E7" w:rsidP="001E23E7">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Maximum flexibility</w:t>
      </w:r>
    </w:p>
    <w:p w14:paraId="36ABD56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Disadvantages:</w:t>
      </w:r>
    </w:p>
    <w:p w14:paraId="79272BF4" w14:textId="77777777" w:rsidR="001E23E7" w:rsidRPr="001E23E7" w:rsidRDefault="001E23E7" w:rsidP="001E23E7">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Income ceiling (limited by hours)</w:t>
      </w:r>
    </w:p>
    <w:p w14:paraId="6ECE37C8" w14:textId="77777777" w:rsidR="001E23E7" w:rsidRPr="001E23E7" w:rsidRDefault="001E23E7" w:rsidP="001E23E7">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coverage during vacation/illness</w:t>
      </w:r>
    </w:p>
    <w:p w14:paraId="783EF581" w14:textId="77777777" w:rsidR="001E23E7" w:rsidRPr="001E23E7" w:rsidRDefault="001E23E7" w:rsidP="001E23E7">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All responsibilities fall to one person</w:t>
      </w:r>
    </w:p>
    <w:p w14:paraId="225D4DD3" w14:textId="77777777" w:rsidR="001E23E7" w:rsidRPr="001E23E7" w:rsidRDefault="001E23E7" w:rsidP="001E23E7">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Practice depends entirely on owner</w:t>
      </w:r>
    </w:p>
    <w:p w14:paraId="707F6A25" w14:textId="77777777" w:rsidR="001E23E7" w:rsidRPr="001E23E7" w:rsidRDefault="001E23E7" w:rsidP="001E23E7">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Limited exit strategy</w:t>
      </w:r>
    </w:p>
    <w:p w14:paraId="63180D1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Financial Snapshot:</w:t>
      </w:r>
    </w:p>
    <w:p w14:paraId="2CBC258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Dr. Sarah sees 25 clients/week at $160/session</w:t>
      </w:r>
    </w:p>
    <w:p w14:paraId="48F82F31" w14:textId="77777777" w:rsidR="001E23E7" w:rsidRPr="001E23E7" w:rsidRDefault="001E23E7" w:rsidP="001E23E7">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Gross revenue: $200,000/year</w:t>
      </w:r>
    </w:p>
    <w:p w14:paraId="74373667" w14:textId="77777777" w:rsidR="001E23E7" w:rsidRPr="001E23E7" w:rsidRDefault="001E23E7" w:rsidP="001E23E7">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Overhead (30%): $60,000</w:t>
      </w:r>
    </w:p>
    <w:p w14:paraId="052EF1D3" w14:textId="77777777" w:rsidR="001E23E7" w:rsidRPr="001E23E7" w:rsidRDefault="001E23E7" w:rsidP="001E23E7">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Net before taxes: $140,000</w:t>
      </w:r>
    </w:p>
    <w:p w14:paraId="74FFEE69" w14:textId="77777777" w:rsidR="001E23E7" w:rsidRPr="001E23E7" w:rsidRDefault="001E23E7" w:rsidP="001E23E7">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Income ceiling: ~$200,000 (constrained by hours)</w:t>
      </w:r>
    </w:p>
    <w:p w14:paraId="196A2C48"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The Group Practice Model</w:t>
      </w:r>
    </w:p>
    <w:p w14:paraId="19317CA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Definition:</w:t>
      </w:r>
      <w:r w:rsidRPr="001E23E7">
        <w:rPr>
          <w:rFonts w:ascii="Times New Roman" w:eastAsia="Times New Roman" w:hAnsi="Times New Roman" w:cs="Times New Roman"/>
          <w:kern w:val="0"/>
          <w14:ligatures w14:val="none"/>
        </w:rPr>
        <w:t xml:space="preserve"> Multiple clinicians providing services under one practice entity, with administrative and operational support.</w:t>
      </w:r>
    </w:p>
    <w:p w14:paraId="1A87085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Types of Group Practices:</w:t>
      </w:r>
    </w:p>
    <w:p w14:paraId="495832B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 Associate Model:</w:t>
      </w:r>
    </w:p>
    <w:p w14:paraId="579DB3E0" w14:textId="77777777" w:rsidR="001E23E7" w:rsidRPr="001E23E7" w:rsidRDefault="001E23E7" w:rsidP="001E23E7">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Owner sees clients AND manages practice</w:t>
      </w:r>
    </w:p>
    <w:p w14:paraId="580A70B7" w14:textId="77777777" w:rsidR="001E23E7" w:rsidRPr="001E23E7" w:rsidRDefault="001E23E7" w:rsidP="001E23E7">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Hires associate clinicians (employees or contractors)</w:t>
      </w:r>
    </w:p>
    <w:p w14:paraId="2392FC3E" w14:textId="77777777" w:rsidR="001E23E7" w:rsidRPr="001E23E7" w:rsidRDefault="001E23E7" w:rsidP="001E23E7">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Owner handles administration and business development</w:t>
      </w:r>
    </w:p>
    <w:p w14:paraId="58E38F3E" w14:textId="77777777" w:rsidR="001E23E7" w:rsidRPr="001E23E7" w:rsidRDefault="001E23E7" w:rsidP="001E23E7">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Associates focus on clinical work</w:t>
      </w:r>
    </w:p>
    <w:p w14:paraId="2CFB2A9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 True Group Practice:</w:t>
      </w:r>
    </w:p>
    <w:p w14:paraId="3A9EDB39" w14:textId="77777777" w:rsidR="001E23E7" w:rsidRPr="001E23E7" w:rsidRDefault="001E23E7" w:rsidP="001E23E7">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Multiple clinicians with ownership stakes</w:t>
      </w:r>
    </w:p>
    <w:p w14:paraId="7B4CDBCA" w14:textId="77777777" w:rsidR="001E23E7" w:rsidRPr="001E23E7" w:rsidRDefault="001E23E7" w:rsidP="001E23E7">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Shared administrative responsibilities</w:t>
      </w:r>
    </w:p>
    <w:p w14:paraId="4E98DC87" w14:textId="77777777" w:rsidR="001E23E7" w:rsidRPr="001E23E7" w:rsidRDefault="001E23E7" w:rsidP="001E23E7">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Democratic decision-making</w:t>
      </w:r>
    </w:p>
    <w:p w14:paraId="59510287" w14:textId="77777777" w:rsidR="001E23E7" w:rsidRPr="001E23E7" w:rsidRDefault="001E23E7" w:rsidP="001E23E7">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Equal or proportional profit distribution</w:t>
      </w:r>
    </w:p>
    <w:p w14:paraId="13DAECE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3. Large Group/Organization:</w:t>
      </w:r>
    </w:p>
    <w:p w14:paraId="50C031EA" w14:textId="77777777" w:rsidR="001E23E7" w:rsidRPr="001E23E7" w:rsidRDefault="001E23E7" w:rsidP="001E23E7">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Dedicated administrative staff</w:t>
      </w:r>
    </w:p>
    <w:p w14:paraId="7847B479" w14:textId="77777777" w:rsidR="001E23E7" w:rsidRPr="001E23E7" w:rsidRDefault="001E23E7" w:rsidP="001E23E7">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Multiple layers of management</w:t>
      </w:r>
    </w:p>
    <w:p w14:paraId="71E37752" w14:textId="77777777" w:rsidR="001E23E7" w:rsidRPr="001E23E7" w:rsidRDefault="001E23E7" w:rsidP="001E23E7">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May include diverse services (therapy, psychiatry, testing)</w:t>
      </w:r>
    </w:p>
    <w:p w14:paraId="3E657E40" w14:textId="77777777" w:rsidR="001E23E7" w:rsidRPr="001E23E7" w:rsidRDefault="001E23E7" w:rsidP="001E23E7">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Corporate structure</w:t>
      </w:r>
    </w:p>
    <w:p w14:paraId="56A921A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Advantages of Group Practice:</w:t>
      </w:r>
    </w:p>
    <w:p w14:paraId="317D2404" w14:textId="77777777" w:rsidR="001E23E7" w:rsidRPr="001E23E7" w:rsidRDefault="001E23E7" w:rsidP="001E23E7">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Increased Revenue Potential</w:t>
      </w:r>
    </w:p>
    <w:p w14:paraId="28DB7C34" w14:textId="77777777" w:rsidR="001E23E7" w:rsidRPr="001E23E7" w:rsidRDefault="001E23E7" w:rsidP="001E23E7">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Multiple clinicians generating revenue</w:t>
      </w:r>
    </w:p>
    <w:p w14:paraId="0738AD10" w14:textId="77777777" w:rsidR="001E23E7" w:rsidRPr="001E23E7" w:rsidRDefault="001E23E7" w:rsidP="001E23E7">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Economy of scale (shared overhead)</w:t>
      </w:r>
    </w:p>
    <w:p w14:paraId="2453EDF2" w14:textId="77777777" w:rsidR="001E23E7" w:rsidRPr="001E23E7" w:rsidRDefault="001E23E7" w:rsidP="001E23E7">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Diversified income streams</w:t>
      </w:r>
    </w:p>
    <w:p w14:paraId="42DC1A0E" w14:textId="77777777" w:rsidR="001E23E7" w:rsidRPr="001E23E7" w:rsidRDefault="001E23E7" w:rsidP="001E23E7">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Operational Efficiency</w:t>
      </w:r>
    </w:p>
    <w:p w14:paraId="10E06D52" w14:textId="77777777" w:rsidR="001E23E7" w:rsidRPr="001E23E7" w:rsidRDefault="001E23E7" w:rsidP="001E23E7">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Shared administrative costs</w:t>
      </w:r>
    </w:p>
    <w:p w14:paraId="0CCE9B4A" w14:textId="77777777" w:rsidR="001E23E7" w:rsidRPr="001E23E7" w:rsidRDefault="001E23E7" w:rsidP="001E23E7">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Specialized roles</w:t>
      </w:r>
    </w:p>
    <w:p w14:paraId="6D2817B5" w14:textId="77777777" w:rsidR="001E23E7" w:rsidRPr="001E23E7" w:rsidRDefault="001E23E7" w:rsidP="001E23E7">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Coverage for vacations/illness</w:t>
      </w:r>
    </w:p>
    <w:p w14:paraId="362272F1" w14:textId="77777777" w:rsidR="001E23E7" w:rsidRPr="001E23E7" w:rsidRDefault="001E23E7" w:rsidP="001E23E7">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Referral network within practice</w:t>
      </w:r>
    </w:p>
    <w:p w14:paraId="62A04883" w14:textId="77777777" w:rsidR="001E23E7" w:rsidRPr="001E23E7" w:rsidRDefault="001E23E7" w:rsidP="001E23E7">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Professional Community</w:t>
      </w:r>
    </w:p>
    <w:p w14:paraId="3A0AB5F0" w14:textId="77777777" w:rsidR="001E23E7" w:rsidRPr="001E23E7" w:rsidRDefault="001E23E7" w:rsidP="001E23E7">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Built-in consultation</w:t>
      </w:r>
    </w:p>
    <w:p w14:paraId="47F284B0" w14:textId="77777777" w:rsidR="001E23E7" w:rsidRPr="001E23E7" w:rsidRDefault="001E23E7" w:rsidP="001E23E7">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Reduced isolation</w:t>
      </w:r>
    </w:p>
    <w:p w14:paraId="3DD93F3C" w14:textId="77777777" w:rsidR="001E23E7" w:rsidRPr="001E23E7" w:rsidRDefault="001E23E7" w:rsidP="001E23E7">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Skill diversity</w:t>
      </w:r>
    </w:p>
    <w:p w14:paraId="525BBED5" w14:textId="77777777" w:rsidR="001E23E7" w:rsidRPr="001E23E7" w:rsidRDefault="001E23E7" w:rsidP="001E23E7">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Collaborative treatment</w:t>
      </w:r>
    </w:p>
    <w:p w14:paraId="24B4C9A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Disadvantages:</w:t>
      </w:r>
    </w:p>
    <w:p w14:paraId="46A897BB" w14:textId="77777777" w:rsidR="001E23E7" w:rsidRPr="001E23E7" w:rsidRDefault="001E23E7" w:rsidP="001E23E7">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Complexity</w:t>
      </w:r>
    </w:p>
    <w:p w14:paraId="4CD1C423" w14:textId="77777777" w:rsidR="001E23E7" w:rsidRPr="001E23E7" w:rsidRDefault="001E23E7" w:rsidP="001E23E7">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moving parts</w:t>
      </w:r>
    </w:p>
    <w:p w14:paraId="265E5F70" w14:textId="77777777" w:rsidR="001E23E7" w:rsidRPr="001E23E7" w:rsidRDefault="001E23E7" w:rsidP="001E23E7">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Staff management</w:t>
      </w:r>
    </w:p>
    <w:p w14:paraId="0D8014AC" w14:textId="77777777" w:rsidR="001E23E7" w:rsidRPr="001E23E7" w:rsidRDefault="001E23E7" w:rsidP="001E23E7">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Quality control</w:t>
      </w:r>
    </w:p>
    <w:p w14:paraId="05A5BAD1" w14:textId="77777777" w:rsidR="001E23E7" w:rsidRPr="001E23E7" w:rsidRDefault="001E23E7" w:rsidP="001E23E7">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Increased administrative burden</w:t>
      </w:r>
    </w:p>
    <w:p w14:paraId="41FC9D79" w14:textId="77777777" w:rsidR="001E23E7" w:rsidRPr="001E23E7" w:rsidRDefault="001E23E7" w:rsidP="001E23E7">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Financial Risk</w:t>
      </w:r>
    </w:p>
    <w:p w14:paraId="1331F19E" w14:textId="77777777" w:rsidR="001E23E7" w:rsidRPr="001E23E7" w:rsidRDefault="001E23E7" w:rsidP="001E23E7">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Higher overhead</w:t>
      </w:r>
    </w:p>
    <w:p w14:paraId="7E0EF8E3" w14:textId="77777777" w:rsidR="001E23E7" w:rsidRPr="001E23E7" w:rsidRDefault="001E23E7" w:rsidP="001E23E7">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Payroll obligations</w:t>
      </w:r>
    </w:p>
    <w:p w14:paraId="1F6F090A" w14:textId="77777777" w:rsidR="001E23E7" w:rsidRPr="001E23E7" w:rsidRDefault="001E23E7" w:rsidP="001E23E7">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regulations</w:t>
      </w:r>
    </w:p>
    <w:p w14:paraId="01BA7FC1" w14:textId="77777777" w:rsidR="001E23E7" w:rsidRPr="001E23E7" w:rsidRDefault="001E23E7" w:rsidP="001E23E7">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Financial commitment</w:t>
      </w:r>
    </w:p>
    <w:p w14:paraId="6AC3CEA6" w14:textId="77777777" w:rsidR="001E23E7" w:rsidRPr="001E23E7" w:rsidRDefault="001E23E7" w:rsidP="001E23E7">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Loss of Autonomy</w:t>
      </w:r>
    </w:p>
    <w:p w14:paraId="74DBB7B5" w14:textId="77777777" w:rsidR="001E23E7" w:rsidRPr="001E23E7" w:rsidRDefault="001E23E7" w:rsidP="001E23E7">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Group decisions required</w:t>
      </w:r>
    </w:p>
    <w:p w14:paraId="2C237FD5" w14:textId="77777777" w:rsidR="001E23E7" w:rsidRPr="001E23E7" w:rsidRDefault="001E23E7" w:rsidP="001E23E7">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Accountability to staff</w:t>
      </w:r>
    </w:p>
    <w:p w14:paraId="68EBE991" w14:textId="77777777" w:rsidR="001E23E7" w:rsidRPr="001E23E7" w:rsidRDefault="001E23E7" w:rsidP="001E23E7">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Regulatory oversight</w:t>
      </w:r>
    </w:p>
    <w:p w14:paraId="3D6C3BB0" w14:textId="77777777" w:rsidR="001E23E7" w:rsidRPr="001E23E7" w:rsidRDefault="001E23E7" w:rsidP="001E23E7">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Reputation risk from others' actions</w:t>
      </w:r>
    </w:p>
    <w:p w14:paraId="7C3AAADF"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Hiring Clinicians: Contractors vs. Employees</w:t>
      </w:r>
    </w:p>
    <w:p w14:paraId="71BA285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Understanding the distinction between independent contractors and employees is </w:t>
      </w:r>
      <w:proofErr w:type="gramStart"/>
      <w:r w:rsidRPr="001E23E7">
        <w:rPr>
          <w:rFonts w:ascii="Times New Roman" w:eastAsia="Times New Roman" w:hAnsi="Times New Roman" w:cs="Times New Roman"/>
          <w:kern w:val="0"/>
          <w14:ligatures w14:val="none"/>
        </w:rPr>
        <w:t>critical—misclassification</w:t>
      </w:r>
      <w:proofErr w:type="gramEnd"/>
      <w:r w:rsidRPr="001E23E7">
        <w:rPr>
          <w:rFonts w:ascii="Times New Roman" w:eastAsia="Times New Roman" w:hAnsi="Times New Roman" w:cs="Times New Roman"/>
          <w:kern w:val="0"/>
          <w14:ligatures w14:val="none"/>
        </w:rPr>
        <w:t xml:space="preserve"> can result in significant penalties.</w:t>
      </w:r>
    </w:p>
    <w:p w14:paraId="0DAA9136"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IRS Classification Tests</w:t>
      </w:r>
    </w:p>
    <w:p w14:paraId="639184F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The IRS uses three categories to determine classification:</w:t>
      </w:r>
    </w:p>
    <w:p w14:paraId="60A76C2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 Behavioral Control:</w:t>
      </w:r>
    </w:p>
    <w:p w14:paraId="11ECB4EA" w14:textId="77777777" w:rsidR="001E23E7" w:rsidRPr="001E23E7" w:rsidRDefault="001E23E7" w:rsidP="001E23E7">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Who determines when, where, and how work is done?</w:t>
      </w:r>
    </w:p>
    <w:p w14:paraId="40E536F2" w14:textId="77777777" w:rsidR="001E23E7" w:rsidRPr="001E23E7" w:rsidRDefault="001E23E7" w:rsidP="001E23E7">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Who provides training?</w:t>
      </w:r>
    </w:p>
    <w:p w14:paraId="3479B5C3" w14:textId="77777777" w:rsidR="001E23E7" w:rsidRPr="001E23E7" w:rsidRDefault="001E23E7" w:rsidP="001E23E7">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Who evaluates work?</w:t>
      </w:r>
    </w:p>
    <w:p w14:paraId="3C3EB72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 Financial Control:</w:t>
      </w:r>
    </w:p>
    <w:p w14:paraId="4D045D28" w14:textId="77777777" w:rsidR="001E23E7" w:rsidRPr="001E23E7" w:rsidRDefault="001E23E7" w:rsidP="001E23E7">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Who determines fees?</w:t>
      </w:r>
    </w:p>
    <w:p w14:paraId="3B769E26" w14:textId="77777777" w:rsidR="001E23E7" w:rsidRPr="001E23E7" w:rsidRDefault="001E23E7" w:rsidP="001E23E7">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Who pays business expenses?</w:t>
      </w:r>
    </w:p>
    <w:p w14:paraId="509DF0BE" w14:textId="77777777" w:rsidR="001E23E7" w:rsidRPr="001E23E7" w:rsidRDefault="001E23E7" w:rsidP="001E23E7">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Opportunity for profit or loss?</w:t>
      </w:r>
    </w:p>
    <w:p w14:paraId="56299A2A" w14:textId="77777777" w:rsidR="001E23E7" w:rsidRPr="001E23E7" w:rsidRDefault="001E23E7" w:rsidP="001E23E7">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Services available to others?</w:t>
      </w:r>
    </w:p>
    <w:p w14:paraId="150C21B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3. Relationship Type:</w:t>
      </w:r>
    </w:p>
    <w:p w14:paraId="0D771965" w14:textId="77777777" w:rsidR="001E23E7" w:rsidRPr="001E23E7" w:rsidRDefault="001E23E7" w:rsidP="001E23E7">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Written contract?</w:t>
      </w:r>
    </w:p>
    <w:p w14:paraId="2D15E0FA" w14:textId="77777777" w:rsidR="001E23E7" w:rsidRPr="001E23E7" w:rsidRDefault="001E23E7" w:rsidP="001E23E7">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Employee benefits </w:t>
      </w:r>
      <w:proofErr w:type="gramStart"/>
      <w:r w:rsidRPr="001E23E7">
        <w:rPr>
          <w:rFonts w:ascii="Times New Roman" w:eastAsia="Times New Roman" w:hAnsi="Times New Roman" w:cs="Times New Roman"/>
          <w:kern w:val="0"/>
          <w14:ligatures w14:val="none"/>
        </w:rPr>
        <w:t>provided?</w:t>
      </w:r>
      <w:proofErr w:type="gramEnd"/>
    </w:p>
    <w:p w14:paraId="3B64B3E2" w14:textId="77777777" w:rsidR="001E23E7" w:rsidRPr="001E23E7" w:rsidRDefault="001E23E7" w:rsidP="001E23E7">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Permanency of relationship?</w:t>
      </w:r>
    </w:p>
    <w:p w14:paraId="2155AF82" w14:textId="77777777" w:rsidR="001E23E7" w:rsidRPr="001E23E7" w:rsidRDefault="001E23E7" w:rsidP="001E23E7">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Services integral to business?</w:t>
      </w:r>
    </w:p>
    <w:p w14:paraId="6F3ACFDC"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Independent Contractor Relationship</w:t>
      </w:r>
    </w:p>
    <w:p w14:paraId="3E452F9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True Independent Contractor:</w:t>
      </w:r>
    </w:p>
    <w:p w14:paraId="7F40B49C" w14:textId="77777777" w:rsidR="001E23E7" w:rsidRPr="001E23E7" w:rsidRDefault="001E23E7" w:rsidP="001E23E7">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Sets own schedule</w:t>
      </w:r>
    </w:p>
    <w:p w14:paraId="705DBA4F" w14:textId="77777777" w:rsidR="001E23E7" w:rsidRPr="001E23E7" w:rsidRDefault="001E23E7" w:rsidP="001E23E7">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Determines own fees (or has negotiated rate)</w:t>
      </w:r>
    </w:p>
    <w:p w14:paraId="56C1496E" w14:textId="77777777" w:rsidR="001E23E7" w:rsidRPr="001E23E7" w:rsidRDefault="001E23E7" w:rsidP="001E23E7">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Uses own methods and techniques</w:t>
      </w:r>
    </w:p>
    <w:p w14:paraId="502AEDFB" w14:textId="77777777" w:rsidR="001E23E7" w:rsidRPr="001E23E7" w:rsidRDefault="001E23E7" w:rsidP="001E23E7">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Provides services to multiple entities</w:t>
      </w:r>
    </w:p>
    <w:p w14:paraId="19F89B0A" w14:textId="77777777" w:rsidR="001E23E7" w:rsidRPr="001E23E7" w:rsidRDefault="001E23E7" w:rsidP="001E23E7">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Pays own taxes</w:t>
      </w:r>
    </w:p>
    <w:p w14:paraId="716094D7" w14:textId="77777777" w:rsidR="001E23E7" w:rsidRPr="001E23E7" w:rsidRDefault="001E23E7" w:rsidP="001E23E7">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employee benefits</w:t>
      </w:r>
    </w:p>
    <w:p w14:paraId="213ADD84" w14:textId="77777777" w:rsidR="001E23E7" w:rsidRPr="001E23E7" w:rsidRDefault="001E23E7" w:rsidP="001E23E7">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Can refuse work assignments</w:t>
      </w:r>
    </w:p>
    <w:p w14:paraId="6A50C986" w14:textId="77777777" w:rsidR="001E23E7" w:rsidRPr="001E23E7" w:rsidRDefault="001E23E7" w:rsidP="001E23E7">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Bears financial risk (makes profit or loss)</w:t>
      </w:r>
    </w:p>
    <w:p w14:paraId="384FF8D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Typical Arrangement:</w:t>
      </w:r>
    </w:p>
    <w:p w14:paraId="6F0A1DC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Practice contracts with Dr. Johnson at 60/40 split (therapist keeps 60%). Dr. Johnson:</w:t>
      </w:r>
    </w:p>
    <w:p w14:paraId="72264F89" w14:textId="77777777" w:rsidR="001E23E7" w:rsidRPr="001E23E7" w:rsidRDefault="001E23E7" w:rsidP="001E23E7">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t>Schedules</w:t>
      </w:r>
      <w:proofErr w:type="gramEnd"/>
      <w:r w:rsidRPr="001E23E7">
        <w:rPr>
          <w:rFonts w:ascii="Times New Roman" w:eastAsia="Times New Roman" w:hAnsi="Times New Roman" w:cs="Times New Roman"/>
          <w:kern w:val="0"/>
          <w14:ligatures w14:val="none"/>
        </w:rPr>
        <w:t xml:space="preserve"> own clients</w:t>
      </w:r>
    </w:p>
    <w:p w14:paraId="42C62398" w14:textId="77777777" w:rsidR="001E23E7" w:rsidRPr="001E23E7" w:rsidRDefault="001E23E7" w:rsidP="001E23E7">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Determines treatment approaches</w:t>
      </w:r>
    </w:p>
    <w:p w14:paraId="46505C8E" w14:textId="77777777" w:rsidR="001E23E7" w:rsidRPr="001E23E7" w:rsidRDefault="001E23E7" w:rsidP="001E23E7">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Maintains separate malpractice insurance</w:t>
      </w:r>
    </w:p>
    <w:p w14:paraId="13FB815D" w14:textId="77777777" w:rsidR="001E23E7" w:rsidRPr="001E23E7" w:rsidRDefault="001E23E7" w:rsidP="001E23E7">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Files 1099 tax form</w:t>
      </w:r>
    </w:p>
    <w:p w14:paraId="329E9518" w14:textId="77777777" w:rsidR="001E23E7" w:rsidRPr="001E23E7" w:rsidRDefault="001E23E7" w:rsidP="001E23E7">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Receives no benefits</w:t>
      </w:r>
    </w:p>
    <w:p w14:paraId="08CA7810" w14:textId="77777777" w:rsidR="001E23E7" w:rsidRPr="001E23E7" w:rsidRDefault="001E23E7" w:rsidP="001E23E7">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Can see clients outside this practice</w:t>
      </w:r>
    </w:p>
    <w:p w14:paraId="5A6CB615" w14:textId="77777777" w:rsidR="001E23E7" w:rsidRPr="001E23E7" w:rsidRDefault="001E23E7" w:rsidP="001E23E7">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Pays own expenses</w:t>
      </w:r>
    </w:p>
    <w:p w14:paraId="17922D4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Advantages (for practice owner):</w:t>
      </w:r>
    </w:p>
    <w:p w14:paraId="5DDFDAFA" w14:textId="77777777" w:rsidR="001E23E7" w:rsidRPr="001E23E7" w:rsidRDefault="001E23E7" w:rsidP="001E23E7">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payroll taxes</w:t>
      </w:r>
    </w:p>
    <w:p w14:paraId="6FE08F05" w14:textId="77777777" w:rsidR="001E23E7" w:rsidRPr="001E23E7" w:rsidRDefault="001E23E7" w:rsidP="001E23E7">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benefits required</w:t>
      </w:r>
    </w:p>
    <w:p w14:paraId="14DBA9BB" w14:textId="77777777" w:rsidR="001E23E7" w:rsidRPr="001E23E7" w:rsidRDefault="001E23E7" w:rsidP="001E23E7">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Less regulatory compliance</w:t>
      </w:r>
    </w:p>
    <w:p w14:paraId="4A0B2899" w14:textId="77777777" w:rsidR="001E23E7" w:rsidRPr="001E23E7" w:rsidRDefault="001E23E7" w:rsidP="001E23E7">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flexibility</w:t>
      </w:r>
    </w:p>
    <w:p w14:paraId="2921623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Disadvantages:</w:t>
      </w:r>
    </w:p>
    <w:p w14:paraId="00C23373" w14:textId="77777777" w:rsidR="001E23E7" w:rsidRPr="001E23E7" w:rsidRDefault="001E23E7" w:rsidP="001E23E7">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Less control over practice</w:t>
      </w:r>
    </w:p>
    <w:p w14:paraId="353C773A" w14:textId="77777777" w:rsidR="001E23E7" w:rsidRPr="001E23E7" w:rsidRDefault="001E23E7" w:rsidP="001E23E7">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Quality concerns</w:t>
      </w:r>
    </w:p>
    <w:p w14:paraId="6BB6CB9A" w14:textId="77777777" w:rsidR="001E23E7" w:rsidRPr="001E23E7" w:rsidRDefault="001E23E7" w:rsidP="001E23E7">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Less loyalty/commitment</w:t>
      </w:r>
    </w:p>
    <w:p w14:paraId="5EADCEFD" w14:textId="77777777" w:rsidR="001E23E7" w:rsidRPr="001E23E7" w:rsidRDefault="001E23E7" w:rsidP="001E23E7">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May leave and take clients</w:t>
      </w:r>
    </w:p>
    <w:p w14:paraId="4CEAA1B1"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Employee Relationship</w:t>
      </w:r>
    </w:p>
    <w:p w14:paraId="6049DEB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Employee Indicators:</w:t>
      </w:r>
    </w:p>
    <w:p w14:paraId="0CF1DD0A" w14:textId="77777777" w:rsidR="001E23E7" w:rsidRPr="001E23E7" w:rsidRDefault="001E23E7" w:rsidP="001E23E7">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Practice sets schedule</w:t>
      </w:r>
    </w:p>
    <w:p w14:paraId="35B971D8" w14:textId="77777777" w:rsidR="001E23E7" w:rsidRPr="001E23E7" w:rsidRDefault="001E23E7" w:rsidP="001E23E7">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Practice determines fees</w:t>
      </w:r>
    </w:p>
    <w:p w14:paraId="26514190" w14:textId="77777777" w:rsidR="001E23E7" w:rsidRPr="001E23E7" w:rsidRDefault="001E23E7" w:rsidP="001E23E7">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Practice provides training/supervision</w:t>
      </w:r>
    </w:p>
    <w:p w14:paraId="164CFFD7" w14:textId="77777777" w:rsidR="001E23E7" w:rsidRPr="001E23E7" w:rsidRDefault="001E23E7" w:rsidP="001E23E7">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Exclusive arrangement</w:t>
      </w:r>
    </w:p>
    <w:p w14:paraId="22FF9C5F" w14:textId="77777777" w:rsidR="001E23E7" w:rsidRPr="001E23E7" w:rsidRDefault="001E23E7" w:rsidP="001E23E7">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Practice provides benefits</w:t>
      </w:r>
    </w:p>
    <w:p w14:paraId="431EA401" w14:textId="77777777" w:rsidR="001E23E7" w:rsidRPr="001E23E7" w:rsidRDefault="001E23E7" w:rsidP="001E23E7">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Works only for this practice</w:t>
      </w:r>
    </w:p>
    <w:p w14:paraId="09869CBF" w14:textId="77777777" w:rsidR="001E23E7" w:rsidRPr="001E23E7" w:rsidRDefault="001E23E7" w:rsidP="001E23E7">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financial risk (paid regardless of client load)</w:t>
      </w:r>
    </w:p>
    <w:p w14:paraId="0C3811D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Typical Arrangement:</w:t>
      </w:r>
    </w:p>
    <w:p w14:paraId="5E10753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Practice employs Dr. Martinez as W-2 employee:</w:t>
      </w:r>
    </w:p>
    <w:p w14:paraId="386E77BB" w14:textId="77777777" w:rsidR="001E23E7" w:rsidRPr="001E23E7" w:rsidRDefault="001E23E7" w:rsidP="001E23E7">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Salary: $75,000/year</w:t>
      </w:r>
    </w:p>
    <w:p w14:paraId="00F42138" w14:textId="77777777" w:rsidR="001E23E7" w:rsidRPr="001E23E7" w:rsidRDefault="001E23E7" w:rsidP="001E23E7">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Benefits: Health insurance, retirement matching</w:t>
      </w:r>
    </w:p>
    <w:p w14:paraId="30AB247B" w14:textId="77777777" w:rsidR="001E23E7" w:rsidRPr="001E23E7" w:rsidRDefault="001E23E7" w:rsidP="001E23E7">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Set schedule: Mon-Fri, 9am-5pm</w:t>
      </w:r>
    </w:p>
    <w:p w14:paraId="30A352EF" w14:textId="77777777" w:rsidR="001E23E7" w:rsidRPr="001E23E7" w:rsidRDefault="001E23E7" w:rsidP="001E23E7">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Must use practice protocols</w:t>
      </w:r>
    </w:p>
    <w:p w14:paraId="04B16E69" w14:textId="77777777" w:rsidR="001E23E7" w:rsidRPr="001E23E7" w:rsidRDefault="001E23E7" w:rsidP="001E23E7">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Cannot see outside clients</w:t>
      </w:r>
    </w:p>
    <w:p w14:paraId="25E56A3B" w14:textId="77777777" w:rsidR="001E23E7" w:rsidRPr="001E23E7" w:rsidRDefault="001E23E7" w:rsidP="001E23E7">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Practice withholds taxes</w:t>
      </w:r>
    </w:p>
    <w:p w14:paraId="6D291E7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Advantages (for practice owner):</w:t>
      </w:r>
    </w:p>
    <w:p w14:paraId="5D8329FD" w14:textId="77777777" w:rsidR="001E23E7" w:rsidRPr="001E23E7" w:rsidRDefault="001E23E7" w:rsidP="001E23E7">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Control over work product</w:t>
      </w:r>
    </w:p>
    <w:p w14:paraId="0BEEB44B" w14:textId="77777777" w:rsidR="001E23E7" w:rsidRPr="001E23E7" w:rsidRDefault="001E23E7" w:rsidP="001E23E7">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Direct supervision</w:t>
      </w:r>
    </w:p>
    <w:p w14:paraId="5F874B81" w14:textId="77777777" w:rsidR="001E23E7" w:rsidRPr="001E23E7" w:rsidRDefault="001E23E7" w:rsidP="001E23E7">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Loyalty and commitment</w:t>
      </w:r>
    </w:p>
    <w:p w14:paraId="64687EC9" w14:textId="77777777" w:rsidR="001E23E7" w:rsidRPr="001E23E7" w:rsidRDefault="001E23E7" w:rsidP="001E23E7">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Quality assurance</w:t>
      </w:r>
    </w:p>
    <w:p w14:paraId="17D4C694" w14:textId="77777777" w:rsidR="001E23E7" w:rsidRPr="001E23E7" w:rsidRDefault="001E23E7" w:rsidP="001E23E7">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Branding consistency</w:t>
      </w:r>
    </w:p>
    <w:p w14:paraId="58D2E24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Disadvantages:</w:t>
      </w:r>
    </w:p>
    <w:p w14:paraId="2D3F6E59" w14:textId="77777777" w:rsidR="001E23E7" w:rsidRPr="001E23E7" w:rsidRDefault="001E23E7" w:rsidP="001E23E7">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Higher costs (payroll taxes, benefits)</w:t>
      </w:r>
    </w:p>
    <w:p w14:paraId="75791AC7" w14:textId="77777777" w:rsidR="001E23E7" w:rsidRPr="001E23E7" w:rsidRDefault="001E23E7" w:rsidP="001E23E7">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regulatory compliance (FLSA, FMLA, etc.)</w:t>
      </w:r>
    </w:p>
    <w:p w14:paraId="42054B50" w14:textId="77777777" w:rsidR="001E23E7" w:rsidRPr="001E23E7" w:rsidRDefault="001E23E7" w:rsidP="001E23E7">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Termination more complex</w:t>
      </w:r>
    </w:p>
    <w:p w14:paraId="60272230" w14:textId="77777777" w:rsidR="001E23E7" w:rsidRPr="001E23E7" w:rsidRDefault="001E23E7" w:rsidP="001E23E7">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Less flexibility</w:t>
      </w:r>
    </w:p>
    <w:p w14:paraId="58577B61"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The Misclassification Problem</w:t>
      </w:r>
    </w:p>
    <w:p w14:paraId="2F25205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Why It Matters:</w:t>
      </w:r>
    </w:p>
    <w:p w14:paraId="3E55825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Misclassifying employees as contractors to avoid taxes/benefits is illegal and results in:</w:t>
      </w:r>
    </w:p>
    <w:p w14:paraId="717719CD" w14:textId="77777777" w:rsidR="001E23E7" w:rsidRPr="001E23E7" w:rsidRDefault="001E23E7" w:rsidP="001E23E7">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Back taxes owed</w:t>
      </w:r>
    </w:p>
    <w:p w14:paraId="0125BC85" w14:textId="77777777" w:rsidR="001E23E7" w:rsidRPr="001E23E7" w:rsidRDefault="001E23E7" w:rsidP="001E23E7">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Penalties and interest</w:t>
      </w:r>
    </w:p>
    <w:p w14:paraId="1FBDF54A" w14:textId="77777777" w:rsidR="001E23E7" w:rsidRPr="001E23E7" w:rsidRDefault="001E23E7" w:rsidP="001E23E7">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Lost tax benefits</w:t>
      </w:r>
    </w:p>
    <w:p w14:paraId="5577C97C" w14:textId="77777777" w:rsidR="001E23E7" w:rsidRPr="001E23E7" w:rsidRDefault="001E23E7" w:rsidP="001E23E7">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Potential lawsuits</w:t>
      </w:r>
    </w:p>
    <w:p w14:paraId="6F7988D3" w14:textId="77777777" w:rsidR="001E23E7" w:rsidRPr="001E23E7" w:rsidRDefault="001E23E7" w:rsidP="001E23E7">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IRS audits</w:t>
      </w:r>
    </w:p>
    <w:p w14:paraId="2483090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Common Misclassification:</w:t>
      </w:r>
    </w:p>
    <w:p w14:paraId="51FE2D7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Red flags that someone is misclassified as contractor:</w:t>
      </w:r>
    </w:p>
    <w:p w14:paraId="1F239CA8" w14:textId="77777777" w:rsidR="001E23E7" w:rsidRPr="001E23E7" w:rsidRDefault="001E23E7" w:rsidP="001E23E7">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Must be in office during specific hours</w:t>
      </w:r>
    </w:p>
    <w:p w14:paraId="343D8BC2" w14:textId="77777777" w:rsidR="001E23E7" w:rsidRPr="001E23E7" w:rsidRDefault="001E23E7" w:rsidP="001E23E7">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Cannot see clients elsewhere</w:t>
      </w:r>
    </w:p>
    <w:p w14:paraId="38276A31" w14:textId="77777777" w:rsidR="001E23E7" w:rsidRPr="001E23E7" w:rsidRDefault="001E23E7" w:rsidP="001E23E7">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Uses practice's treatment protocols exclusively</w:t>
      </w:r>
    </w:p>
    <w:p w14:paraId="5B21B609" w14:textId="77777777" w:rsidR="001E23E7" w:rsidRPr="001E23E7" w:rsidRDefault="001E23E7" w:rsidP="001E23E7">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ability to set own fees</w:t>
      </w:r>
    </w:p>
    <w:p w14:paraId="3751681D" w14:textId="77777777" w:rsidR="001E23E7" w:rsidRPr="001E23E7" w:rsidRDefault="001E23E7" w:rsidP="001E23E7">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Receives training from practice</w:t>
      </w:r>
    </w:p>
    <w:p w14:paraId="4913E924" w14:textId="77777777" w:rsidR="001E23E7" w:rsidRPr="001E23E7" w:rsidRDefault="001E23E7" w:rsidP="001E23E7">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Given employee benefits</w:t>
      </w:r>
    </w:p>
    <w:p w14:paraId="1BE3E44B" w14:textId="77777777" w:rsidR="001E23E7" w:rsidRPr="001E23E7" w:rsidRDefault="001E23E7" w:rsidP="001E23E7">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Paid hourly or salary (not per-client)</w:t>
      </w:r>
    </w:p>
    <w:p w14:paraId="10B9DF6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Safe Classification Test:</w:t>
      </w:r>
    </w:p>
    <w:p w14:paraId="45BC10D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If you're unsure, file IRS Form SS-8 for determination, or consult employment attorney.</w:t>
      </w:r>
    </w:p>
    <w:p w14:paraId="5ADED834"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Compensation Models for Group Practices</w:t>
      </w:r>
    </w:p>
    <w:p w14:paraId="32192366"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The Split Model</w:t>
      </w:r>
    </w:p>
    <w:p w14:paraId="096FD81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How It Works:</w:t>
      </w:r>
      <w:r w:rsidRPr="001E23E7">
        <w:rPr>
          <w:rFonts w:ascii="Times New Roman" w:eastAsia="Times New Roman" w:hAnsi="Times New Roman" w:cs="Times New Roman"/>
          <w:kern w:val="0"/>
          <w14:ligatures w14:val="none"/>
        </w:rPr>
        <w:t xml:space="preserve"> Clinician receives percentage of revenue they generate.</w:t>
      </w:r>
    </w:p>
    <w:p w14:paraId="22C1FAF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Common Splits:</w:t>
      </w:r>
    </w:p>
    <w:p w14:paraId="06C5C54D" w14:textId="77777777" w:rsidR="001E23E7" w:rsidRPr="001E23E7" w:rsidRDefault="001E23E7" w:rsidP="001E23E7">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50/50 (most common)</w:t>
      </w:r>
    </w:p>
    <w:p w14:paraId="6C2EE034" w14:textId="77777777" w:rsidR="001E23E7" w:rsidRPr="001E23E7" w:rsidRDefault="001E23E7" w:rsidP="001E23E7">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60/40 (clinician receives 60%)</w:t>
      </w:r>
    </w:p>
    <w:p w14:paraId="5D5C24CC" w14:textId="77777777" w:rsidR="001E23E7" w:rsidRPr="001E23E7" w:rsidRDefault="001E23E7" w:rsidP="001E23E7">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70/30 (higher-earning clinician receives 70%)</w:t>
      </w:r>
    </w:p>
    <w:p w14:paraId="32FC945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(50/50 Split):</w:t>
      </w:r>
    </w:p>
    <w:p w14:paraId="1ED33BC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Clinician sees 20 clients/week at $160/session</w:t>
      </w:r>
    </w:p>
    <w:p w14:paraId="28A8EBEE" w14:textId="77777777" w:rsidR="001E23E7" w:rsidRPr="001E23E7" w:rsidRDefault="001E23E7" w:rsidP="001E23E7">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Weekly revenue: $3,200</w:t>
      </w:r>
    </w:p>
    <w:p w14:paraId="736FCA7F" w14:textId="77777777" w:rsidR="001E23E7" w:rsidRPr="001E23E7" w:rsidRDefault="001E23E7" w:rsidP="001E23E7">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Clinician compensation: $1,600/week</w:t>
      </w:r>
    </w:p>
    <w:p w14:paraId="22B85D74" w14:textId="77777777" w:rsidR="001E23E7" w:rsidRPr="001E23E7" w:rsidRDefault="001E23E7" w:rsidP="001E23E7">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Practice </w:t>
      </w:r>
      <w:proofErr w:type="gramStart"/>
      <w:r w:rsidRPr="001E23E7">
        <w:rPr>
          <w:rFonts w:ascii="Times New Roman" w:eastAsia="Times New Roman" w:hAnsi="Times New Roman" w:cs="Times New Roman"/>
          <w:kern w:val="0"/>
          <w14:ligatures w14:val="none"/>
        </w:rPr>
        <w:t>keeps</w:t>
      </w:r>
      <w:proofErr w:type="gramEnd"/>
      <w:r w:rsidRPr="001E23E7">
        <w:rPr>
          <w:rFonts w:ascii="Times New Roman" w:eastAsia="Times New Roman" w:hAnsi="Times New Roman" w:cs="Times New Roman"/>
          <w:kern w:val="0"/>
          <w14:ligatures w14:val="none"/>
        </w:rPr>
        <w:t>: $1,600/week (for overhead, profit)</w:t>
      </w:r>
    </w:p>
    <w:p w14:paraId="15E5F39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Advantages:</w:t>
      </w:r>
    </w:p>
    <w:p w14:paraId="31BF00DC" w14:textId="77777777" w:rsidR="001E23E7" w:rsidRPr="001E23E7" w:rsidRDefault="001E23E7" w:rsidP="001E23E7">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Directly </w:t>
      </w:r>
      <w:proofErr w:type="gramStart"/>
      <w:r w:rsidRPr="001E23E7">
        <w:rPr>
          <w:rFonts w:ascii="Times New Roman" w:eastAsia="Times New Roman" w:hAnsi="Times New Roman" w:cs="Times New Roman"/>
          <w:kern w:val="0"/>
          <w14:ligatures w14:val="none"/>
        </w:rPr>
        <w:t>incentivizes</w:t>
      </w:r>
      <w:proofErr w:type="gramEnd"/>
      <w:r w:rsidRPr="001E23E7">
        <w:rPr>
          <w:rFonts w:ascii="Times New Roman" w:eastAsia="Times New Roman" w:hAnsi="Times New Roman" w:cs="Times New Roman"/>
          <w:kern w:val="0"/>
          <w14:ligatures w14:val="none"/>
        </w:rPr>
        <w:t xml:space="preserve"> productivity</w:t>
      </w:r>
    </w:p>
    <w:p w14:paraId="0790CE51" w14:textId="77777777" w:rsidR="001E23E7" w:rsidRPr="001E23E7" w:rsidRDefault="001E23E7" w:rsidP="001E23E7">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Simple to calculate</w:t>
      </w:r>
    </w:p>
    <w:p w14:paraId="5947BD76" w14:textId="77777777" w:rsidR="001E23E7" w:rsidRPr="001E23E7" w:rsidRDefault="001E23E7" w:rsidP="001E23E7">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Aligns interests (more clients = more income for both)</w:t>
      </w:r>
    </w:p>
    <w:p w14:paraId="303C2F03" w14:textId="77777777" w:rsidR="001E23E7" w:rsidRPr="001E23E7" w:rsidRDefault="001E23E7" w:rsidP="001E23E7">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Transparent</w:t>
      </w:r>
    </w:p>
    <w:p w14:paraId="0FE4431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Disadvantages:</w:t>
      </w:r>
    </w:p>
    <w:p w14:paraId="42EE50EC" w14:textId="77777777" w:rsidR="001E23E7" w:rsidRPr="001E23E7" w:rsidRDefault="001E23E7" w:rsidP="001E23E7">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lastRenderedPageBreak/>
        <w:t>Clinician assumes</w:t>
      </w:r>
      <w:proofErr w:type="gramEnd"/>
      <w:r w:rsidRPr="001E23E7">
        <w:rPr>
          <w:rFonts w:ascii="Times New Roman" w:eastAsia="Times New Roman" w:hAnsi="Times New Roman" w:cs="Times New Roman"/>
          <w:kern w:val="0"/>
          <w14:ligatures w14:val="none"/>
        </w:rPr>
        <w:t xml:space="preserve"> some business risk</w:t>
      </w:r>
    </w:p>
    <w:p w14:paraId="4BA354D6" w14:textId="77777777" w:rsidR="001E23E7" w:rsidRPr="001E23E7" w:rsidRDefault="001E23E7" w:rsidP="001E23E7">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May pressure clinicians to overwork</w:t>
      </w:r>
    </w:p>
    <w:p w14:paraId="53FA6D2F" w14:textId="77777777" w:rsidR="001E23E7" w:rsidRPr="001E23E7" w:rsidRDefault="001E23E7" w:rsidP="001E23E7">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compensation for non-clinical work</w:t>
      </w:r>
    </w:p>
    <w:p w14:paraId="493B7CF0" w14:textId="77777777" w:rsidR="001E23E7" w:rsidRPr="001E23E7" w:rsidRDefault="001E23E7" w:rsidP="001E23E7">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Income variability</w:t>
      </w:r>
    </w:p>
    <w:p w14:paraId="0A34ED5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When to Use:</w:t>
      </w:r>
    </w:p>
    <w:p w14:paraId="2B82CB06" w14:textId="77777777" w:rsidR="001E23E7" w:rsidRPr="001E23E7" w:rsidRDefault="001E23E7" w:rsidP="001E23E7">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Independent contractor relationships</w:t>
      </w:r>
    </w:p>
    <w:p w14:paraId="53B36E89" w14:textId="77777777" w:rsidR="001E23E7" w:rsidRPr="001E23E7" w:rsidRDefault="001E23E7" w:rsidP="001E23E7">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Commission-based models</w:t>
      </w:r>
    </w:p>
    <w:p w14:paraId="25A450F1" w14:textId="77777777" w:rsidR="001E23E7" w:rsidRPr="001E23E7" w:rsidRDefault="001E23E7" w:rsidP="001E23E7">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Clinicians manage own marketing/referrals</w:t>
      </w:r>
    </w:p>
    <w:p w14:paraId="2BC1F8DB"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The Salary Model</w:t>
      </w:r>
    </w:p>
    <w:p w14:paraId="4B74B21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How It Works:</w:t>
      </w:r>
      <w:r w:rsidRPr="001E23E7">
        <w:rPr>
          <w:rFonts w:ascii="Times New Roman" w:eastAsia="Times New Roman" w:hAnsi="Times New Roman" w:cs="Times New Roman"/>
          <w:kern w:val="0"/>
          <w14:ligatures w14:val="none"/>
        </w:rPr>
        <w:t xml:space="preserve"> Clinician receives fixed salary regardless of client load.</w:t>
      </w:r>
    </w:p>
    <w:p w14:paraId="56E0EF9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w:t>
      </w:r>
    </w:p>
    <w:p w14:paraId="0E54B93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Clinician employed at $70,000/year</w:t>
      </w:r>
    </w:p>
    <w:p w14:paraId="63525DC0" w14:textId="77777777" w:rsidR="001E23E7" w:rsidRPr="001E23E7" w:rsidRDefault="001E23E7" w:rsidP="001E23E7">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Expectation: 25 billable hours/week</w:t>
      </w:r>
    </w:p>
    <w:p w14:paraId="69E388BB" w14:textId="77777777" w:rsidR="001E23E7" w:rsidRPr="001E23E7" w:rsidRDefault="001E23E7" w:rsidP="001E23E7">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Salary paid regardless of actual client load</w:t>
      </w:r>
    </w:p>
    <w:p w14:paraId="5901630C" w14:textId="77777777" w:rsidR="001E23E7" w:rsidRPr="001E23E7" w:rsidRDefault="001E23E7" w:rsidP="001E23E7">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Benefits included</w:t>
      </w:r>
    </w:p>
    <w:p w14:paraId="2541998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Advantages:</w:t>
      </w:r>
    </w:p>
    <w:p w14:paraId="60ABA589" w14:textId="77777777" w:rsidR="001E23E7" w:rsidRPr="001E23E7" w:rsidRDefault="001E23E7" w:rsidP="001E23E7">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Income predictability for </w:t>
      </w:r>
      <w:proofErr w:type="gramStart"/>
      <w:r w:rsidRPr="001E23E7">
        <w:rPr>
          <w:rFonts w:ascii="Times New Roman" w:eastAsia="Times New Roman" w:hAnsi="Times New Roman" w:cs="Times New Roman"/>
          <w:kern w:val="0"/>
          <w14:ligatures w14:val="none"/>
        </w:rPr>
        <w:t>clinician</w:t>
      </w:r>
      <w:proofErr w:type="gramEnd"/>
    </w:p>
    <w:p w14:paraId="33FA5C46" w14:textId="77777777" w:rsidR="001E23E7" w:rsidRPr="001E23E7" w:rsidRDefault="001E23E7" w:rsidP="001E23E7">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Easier budgeting for practice</w:t>
      </w:r>
    </w:p>
    <w:p w14:paraId="26B2CBAA" w14:textId="77777777" w:rsidR="001E23E7" w:rsidRPr="001E23E7" w:rsidRDefault="001E23E7" w:rsidP="001E23E7">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Encourages quality over quantity</w:t>
      </w:r>
    </w:p>
    <w:p w14:paraId="343BF141" w14:textId="77777777" w:rsidR="001E23E7" w:rsidRPr="001E23E7" w:rsidRDefault="001E23E7" w:rsidP="001E23E7">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Supports administrative/non-clinical time</w:t>
      </w:r>
    </w:p>
    <w:p w14:paraId="7AA322C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Disadvantages:</w:t>
      </w:r>
    </w:p>
    <w:p w14:paraId="5F7B0AA8" w14:textId="77777777" w:rsidR="001E23E7" w:rsidRPr="001E23E7" w:rsidRDefault="001E23E7" w:rsidP="001E23E7">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Practice assumes all risk</w:t>
      </w:r>
    </w:p>
    <w:p w14:paraId="0E54B65C" w14:textId="77777777" w:rsidR="001E23E7" w:rsidRPr="001E23E7" w:rsidRDefault="001E23E7" w:rsidP="001E23E7">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Less direct productivity incentive</w:t>
      </w:r>
    </w:p>
    <w:p w14:paraId="62E4AD67" w14:textId="77777777" w:rsidR="001E23E7" w:rsidRPr="001E23E7" w:rsidRDefault="001E23E7" w:rsidP="001E23E7">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May subsidize low performers</w:t>
      </w:r>
    </w:p>
    <w:p w14:paraId="79DD3B48" w14:textId="77777777" w:rsidR="001E23E7" w:rsidRPr="001E23E7" w:rsidRDefault="001E23E7" w:rsidP="001E23E7">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expensive initially</w:t>
      </w:r>
    </w:p>
    <w:p w14:paraId="3738247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When to Use:</w:t>
      </w:r>
    </w:p>
    <w:p w14:paraId="7FDB542C" w14:textId="77777777" w:rsidR="001E23E7" w:rsidRPr="001E23E7" w:rsidRDefault="001E23E7" w:rsidP="001E23E7">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Employee relationships</w:t>
      </w:r>
    </w:p>
    <w:p w14:paraId="1C391A9E" w14:textId="77777777" w:rsidR="001E23E7" w:rsidRPr="001E23E7" w:rsidRDefault="001E23E7" w:rsidP="001E23E7">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New clinicians building caseload</w:t>
      </w:r>
    </w:p>
    <w:p w14:paraId="55BED1F9" w14:textId="77777777" w:rsidR="001E23E7" w:rsidRPr="001E23E7" w:rsidRDefault="001E23E7" w:rsidP="001E23E7">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Practices emphasizing quality/care over productivity</w:t>
      </w:r>
    </w:p>
    <w:p w14:paraId="148A2E9A"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Hybrid Models</w:t>
      </w:r>
    </w:p>
    <w:p w14:paraId="142A881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Salary + Bonus:</w:t>
      </w:r>
    </w:p>
    <w:p w14:paraId="3EB2978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lastRenderedPageBreak/>
        <w:t>Base salary: $60,000</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Bonus: $50 per session after 20 clients/week</w:t>
      </w:r>
    </w:p>
    <w:p w14:paraId="646C7F25" w14:textId="77777777" w:rsidR="001E23E7" w:rsidRPr="001E23E7" w:rsidRDefault="001E23E7" w:rsidP="001E23E7">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Provides security with upside potential</w:t>
      </w:r>
    </w:p>
    <w:p w14:paraId="31568B81" w14:textId="77777777" w:rsidR="001E23E7" w:rsidRPr="001E23E7" w:rsidRDefault="001E23E7" w:rsidP="001E23E7">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Incentivizes productivity beyond minimum</w:t>
      </w:r>
    </w:p>
    <w:p w14:paraId="60329E4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Tiered Split:</w:t>
      </w:r>
    </w:p>
    <w:p w14:paraId="10EE7EB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Revenue &lt; $5,000/month: 50/50 split</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Revenue $5,000-$10,000: 60/40 split</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Revenue &gt; $10,000: 70/30 split</w:t>
      </w:r>
    </w:p>
    <w:p w14:paraId="287F9DBA" w14:textId="77777777" w:rsidR="001E23E7" w:rsidRPr="001E23E7" w:rsidRDefault="001E23E7" w:rsidP="001E23E7">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Rewards high producers</w:t>
      </w:r>
    </w:p>
    <w:p w14:paraId="42D2B659" w14:textId="77777777" w:rsidR="001E23E7" w:rsidRPr="001E23E7" w:rsidRDefault="001E23E7" w:rsidP="001E23E7">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Graduated incentive structure</w:t>
      </w:r>
    </w:p>
    <w:p w14:paraId="28AA3CA4"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The Financial Analysis of Growth</w:t>
      </w:r>
    </w:p>
    <w:p w14:paraId="25E51DEC"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Break-Even Analysis for Adding Clinicians</w:t>
      </w:r>
    </w:p>
    <w:p w14:paraId="61B99F0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Key Question:</w:t>
      </w:r>
      <w:r w:rsidRPr="001E23E7">
        <w:rPr>
          <w:rFonts w:ascii="Times New Roman" w:eastAsia="Times New Roman" w:hAnsi="Times New Roman" w:cs="Times New Roman"/>
          <w:kern w:val="0"/>
          <w14:ligatures w14:val="none"/>
        </w:rPr>
        <w:t xml:space="preserve"> How many clients must a new clinician see before they're profitable for the practice?</w:t>
      </w:r>
    </w:p>
    <w:p w14:paraId="2915D30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Calculation:</w:t>
      </w:r>
    </w:p>
    <w:p w14:paraId="454CF84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Adding Full-Time Employee:</w:t>
      </w:r>
    </w:p>
    <w:p w14:paraId="34DD7BA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Fixed Costs (monthly):</w:t>
      </w:r>
    </w:p>
    <w:p w14:paraId="2FDCC667" w14:textId="77777777" w:rsidR="001E23E7" w:rsidRPr="001E23E7" w:rsidRDefault="001E23E7" w:rsidP="001E23E7">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Salary: $5,000</w:t>
      </w:r>
    </w:p>
    <w:p w14:paraId="43B41B02" w14:textId="77777777" w:rsidR="001E23E7" w:rsidRPr="001E23E7" w:rsidRDefault="001E23E7" w:rsidP="001E23E7">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Benefits: $1,000</w:t>
      </w:r>
    </w:p>
    <w:p w14:paraId="6F7D0167" w14:textId="77777777" w:rsidR="001E23E7" w:rsidRPr="001E23E7" w:rsidRDefault="001E23E7" w:rsidP="001E23E7">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Payroll taxes: $500</w:t>
      </w:r>
    </w:p>
    <w:p w14:paraId="29ABB8EA" w14:textId="77777777" w:rsidR="001E23E7" w:rsidRPr="001E23E7" w:rsidRDefault="001E23E7" w:rsidP="001E23E7">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Additional office space: $800</w:t>
      </w:r>
    </w:p>
    <w:p w14:paraId="3BE1C372" w14:textId="77777777" w:rsidR="001E23E7" w:rsidRPr="001E23E7" w:rsidRDefault="001E23E7" w:rsidP="001E23E7">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Supplies/overhead allocation: $200 </w:t>
      </w:r>
      <w:r w:rsidRPr="001E23E7">
        <w:rPr>
          <w:rFonts w:ascii="Times New Roman" w:eastAsia="Times New Roman" w:hAnsi="Times New Roman" w:cs="Times New Roman"/>
          <w:b/>
          <w:bCs/>
          <w:kern w:val="0"/>
          <w14:ligatures w14:val="none"/>
        </w:rPr>
        <w:t>Total monthly cost: $7,500</w:t>
      </w:r>
    </w:p>
    <w:p w14:paraId="5F13CF7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Revenue per client:</w:t>
      </w:r>
    </w:p>
    <w:p w14:paraId="160B0D62" w14:textId="77777777" w:rsidR="001E23E7" w:rsidRPr="001E23E7" w:rsidRDefault="001E23E7" w:rsidP="001E23E7">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Fee: $150/session</w:t>
      </w:r>
    </w:p>
    <w:p w14:paraId="410D1376" w14:textId="77777777" w:rsidR="001E23E7" w:rsidRPr="001E23E7" w:rsidRDefault="001E23E7" w:rsidP="001E23E7">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Practice keeps (salary model): $150/session</w:t>
      </w:r>
    </w:p>
    <w:p w14:paraId="2DB06BD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Break-even calculation:</w:t>
      </w:r>
      <w:r w:rsidRPr="001E23E7">
        <w:rPr>
          <w:rFonts w:ascii="Times New Roman" w:eastAsia="Times New Roman" w:hAnsi="Times New Roman" w:cs="Times New Roman"/>
          <w:kern w:val="0"/>
          <w14:ligatures w14:val="none"/>
        </w:rPr>
        <w:t xml:space="preserve"> $7,500 / $150 = 50 sessions/month = 12.5 sessions/week</w:t>
      </w:r>
    </w:p>
    <w:p w14:paraId="6424CB2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New clinician must see 13+ clients/week for practice to break even.</w:t>
      </w:r>
    </w:p>
    <w:p w14:paraId="729260A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Adding Independent Contractor (60/40 split):</w:t>
      </w:r>
    </w:p>
    <w:p w14:paraId="7493879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Variable Costs (per session):</w:t>
      </w:r>
    </w:p>
    <w:p w14:paraId="5AC59547" w14:textId="77777777" w:rsidR="001E23E7" w:rsidRPr="001E23E7" w:rsidRDefault="001E23E7" w:rsidP="001E23E7">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Clinician payment (60%): $90</w:t>
      </w:r>
    </w:p>
    <w:p w14:paraId="68FCB482" w14:textId="77777777" w:rsidR="001E23E7" w:rsidRPr="001E23E7" w:rsidRDefault="001E23E7" w:rsidP="001E23E7">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Practice keeps (40%): $60</w:t>
      </w:r>
    </w:p>
    <w:p w14:paraId="41A5D8C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Fixed Costs:</w:t>
      </w:r>
    </w:p>
    <w:p w14:paraId="12797C25" w14:textId="77777777" w:rsidR="001E23E7" w:rsidRPr="001E23E7" w:rsidRDefault="001E23E7" w:rsidP="001E23E7">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Office rental allocation: $600/month</w:t>
      </w:r>
    </w:p>
    <w:p w14:paraId="599C5FF9" w14:textId="77777777" w:rsidR="001E23E7" w:rsidRPr="001E23E7" w:rsidRDefault="001E23E7" w:rsidP="001E23E7">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Administrative support: $200/month </w:t>
      </w:r>
      <w:r w:rsidRPr="001E23E7">
        <w:rPr>
          <w:rFonts w:ascii="Times New Roman" w:eastAsia="Times New Roman" w:hAnsi="Times New Roman" w:cs="Times New Roman"/>
          <w:b/>
          <w:bCs/>
          <w:kern w:val="0"/>
          <w14:ligatures w14:val="none"/>
        </w:rPr>
        <w:t>Total fixed: $800/month</w:t>
      </w:r>
    </w:p>
    <w:p w14:paraId="5F1AA6B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Break-even:</w:t>
      </w:r>
      <w:r w:rsidRPr="001E23E7">
        <w:rPr>
          <w:rFonts w:ascii="Times New Roman" w:eastAsia="Times New Roman" w:hAnsi="Times New Roman" w:cs="Times New Roman"/>
          <w:kern w:val="0"/>
          <w14:ligatures w14:val="none"/>
        </w:rPr>
        <w:t xml:space="preserve"> $800 / $60 = 13.3 sessions/month = 3.3 sessions/week</w:t>
      </w:r>
    </w:p>
    <w:p w14:paraId="1C7A19A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i/>
          <w:iCs/>
          <w:kern w:val="0"/>
          <w14:ligatures w14:val="none"/>
        </w:rPr>
        <w:t>Contractor</w:t>
      </w:r>
      <w:proofErr w:type="gramEnd"/>
      <w:r w:rsidRPr="001E23E7">
        <w:rPr>
          <w:rFonts w:ascii="Times New Roman" w:eastAsia="Times New Roman" w:hAnsi="Times New Roman" w:cs="Times New Roman"/>
          <w:i/>
          <w:iCs/>
          <w:kern w:val="0"/>
          <w14:ligatures w14:val="none"/>
        </w:rPr>
        <w:t xml:space="preserve"> must see only 4 clients/week for practice to break even.</w:t>
      </w:r>
    </w:p>
    <w:p w14:paraId="1337532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Analysis:</w:t>
      </w:r>
      <w:r w:rsidRPr="001E23E7">
        <w:rPr>
          <w:rFonts w:ascii="Times New Roman" w:eastAsia="Times New Roman" w:hAnsi="Times New Roman" w:cs="Times New Roman"/>
          <w:kern w:val="0"/>
          <w14:ligatures w14:val="none"/>
        </w:rPr>
        <w:t xml:space="preserve"> Contractor model has much lower break-even </w:t>
      </w:r>
      <w:proofErr w:type="gramStart"/>
      <w:r w:rsidRPr="001E23E7">
        <w:rPr>
          <w:rFonts w:ascii="Times New Roman" w:eastAsia="Times New Roman" w:hAnsi="Times New Roman" w:cs="Times New Roman"/>
          <w:kern w:val="0"/>
          <w14:ligatures w14:val="none"/>
        </w:rPr>
        <w:t>point</w:t>
      </w:r>
      <w:proofErr w:type="gramEnd"/>
      <w:r w:rsidRPr="001E23E7">
        <w:rPr>
          <w:rFonts w:ascii="Times New Roman" w:eastAsia="Times New Roman" w:hAnsi="Times New Roman" w:cs="Times New Roman"/>
          <w:kern w:val="0"/>
          <w14:ligatures w14:val="none"/>
        </w:rPr>
        <w:t xml:space="preserve"> but less control. Employee model has higher break-even but more control and potentially higher long-term profit.</w:t>
      </w:r>
    </w:p>
    <w:p w14:paraId="4C7E6C3E"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Scaling Revenue Without Adding Clinicians</w:t>
      </w:r>
    </w:p>
    <w:p w14:paraId="290B554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Strategy 1: Increase Fees</w:t>
      </w:r>
    </w:p>
    <w:p w14:paraId="32D3349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Current: 25 clients/week at $160 = $200,000/year</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New: 25 clients/week at $180 = $225,000/year</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Increase: $25,000 (12.5% revenue increase)</w:t>
      </w:r>
    </w:p>
    <w:p w14:paraId="6B95A71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Considerations:</w:t>
      </w:r>
    </w:p>
    <w:p w14:paraId="67376768" w14:textId="77777777" w:rsidR="001E23E7" w:rsidRPr="001E23E7" w:rsidRDefault="001E23E7" w:rsidP="001E23E7">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Market tolerance for increase</w:t>
      </w:r>
    </w:p>
    <w:p w14:paraId="5386E303" w14:textId="77777777" w:rsidR="001E23E7" w:rsidRPr="001E23E7" w:rsidRDefault="001E23E7" w:rsidP="001E23E7">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retention</w:t>
      </w:r>
    </w:p>
    <w:p w14:paraId="78BFC8F2" w14:textId="77777777" w:rsidR="001E23E7" w:rsidRPr="001E23E7" w:rsidRDefault="001E23E7" w:rsidP="001E23E7">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Communication strategy</w:t>
      </w:r>
    </w:p>
    <w:p w14:paraId="708CEA77" w14:textId="77777777" w:rsidR="001E23E7" w:rsidRPr="001E23E7" w:rsidRDefault="001E23E7" w:rsidP="001E23E7">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Grandfathering current clients</w:t>
      </w:r>
    </w:p>
    <w:p w14:paraId="690BCF7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Strategy 2: Add Group Services</w:t>
      </w:r>
    </w:p>
    <w:p w14:paraId="0523DCC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Current: Only individual therapy</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Add: Two therapy groups/week (8 members each at $60)</w:t>
      </w:r>
    </w:p>
    <w:p w14:paraId="4BD9AD7C" w14:textId="77777777" w:rsidR="001E23E7" w:rsidRPr="001E23E7" w:rsidRDefault="001E23E7" w:rsidP="001E23E7">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Group revenue: 16 members × $60 × 48 weeks = $46,080</w:t>
      </w:r>
    </w:p>
    <w:p w14:paraId="78E15D2A" w14:textId="77777777" w:rsidR="001E23E7" w:rsidRPr="001E23E7" w:rsidRDefault="001E23E7" w:rsidP="001E23E7">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Group cost: 3 hours weekly clinical time</w:t>
      </w:r>
    </w:p>
    <w:p w14:paraId="78BFFC6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Net effect:</w:t>
      </w:r>
      <w:r w:rsidRPr="001E23E7">
        <w:rPr>
          <w:rFonts w:ascii="Times New Roman" w:eastAsia="Times New Roman" w:hAnsi="Times New Roman" w:cs="Times New Roman"/>
          <w:kern w:val="0"/>
          <w14:ligatures w14:val="none"/>
        </w:rPr>
        <w:t xml:space="preserve"> Significant revenue increase with minimal time investment.</w:t>
      </w:r>
    </w:p>
    <w:p w14:paraId="78430E3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Strategy 3: Add Specialized Services</w:t>
      </w:r>
    </w:p>
    <w:p w14:paraId="3F84B470" w14:textId="77777777" w:rsidR="001E23E7" w:rsidRPr="001E23E7" w:rsidRDefault="001E23E7" w:rsidP="001E23E7">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Psychological assessment</w:t>
      </w:r>
    </w:p>
    <w:p w14:paraId="610AF48B" w14:textId="77777777" w:rsidR="001E23E7" w:rsidRPr="001E23E7" w:rsidRDefault="001E23E7" w:rsidP="001E23E7">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Intensive outpatient programs</w:t>
      </w:r>
    </w:p>
    <w:p w14:paraId="7C5459C0" w14:textId="77777777" w:rsidR="001E23E7" w:rsidRPr="001E23E7" w:rsidRDefault="001E23E7" w:rsidP="001E23E7">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Workshops and </w:t>
      </w:r>
      <w:proofErr w:type="gramStart"/>
      <w:r w:rsidRPr="001E23E7">
        <w:rPr>
          <w:rFonts w:ascii="Times New Roman" w:eastAsia="Times New Roman" w:hAnsi="Times New Roman" w:cs="Times New Roman"/>
          <w:kern w:val="0"/>
          <w14:ligatures w14:val="none"/>
        </w:rPr>
        <w:t>trainings</w:t>
      </w:r>
      <w:proofErr w:type="gramEnd"/>
    </w:p>
    <w:p w14:paraId="4B04121C" w14:textId="77777777" w:rsidR="001E23E7" w:rsidRPr="001E23E7" w:rsidRDefault="001E23E7" w:rsidP="001E23E7">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Consultation services</w:t>
      </w:r>
    </w:p>
    <w:p w14:paraId="7637A3A5" w14:textId="77777777" w:rsidR="001E23E7" w:rsidRPr="001E23E7" w:rsidRDefault="001E23E7" w:rsidP="001E23E7">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Supervision (for provisionally licensed)</w:t>
      </w:r>
    </w:p>
    <w:p w14:paraId="4F8DEB39" w14:textId="77777777" w:rsidR="001E23E7" w:rsidRPr="001E23E7" w:rsidRDefault="001E23E7" w:rsidP="001E23E7">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Coaching programs</w:t>
      </w:r>
    </w:p>
    <w:p w14:paraId="1285D45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Strategy 4: Create Passive Income Streams</w:t>
      </w:r>
    </w:p>
    <w:p w14:paraId="332F869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Examples:</w:t>
      </w:r>
    </w:p>
    <w:p w14:paraId="414A194E" w14:textId="77777777" w:rsidR="001E23E7" w:rsidRPr="001E23E7" w:rsidRDefault="001E23E7" w:rsidP="001E23E7">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Online courses</w:t>
      </w:r>
    </w:p>
    <w:p w14:paraId="52B99AC1" w14:textId="77777777" w:rsidR="001E23E7" w:rsidRPr="001E23E7" w:rsidRDefault="001E23E7" w:rsidP="001E23E7">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Written materials (books, workbooks)</w:t>
      </w:r>
    </w:p>
    <w:p w14:paraId="3572BAA7" w14:textId="77777777" w:rsidR="001E23E7" w:rsidRPr="001E23E7" w:rsidRDefault="001E23E7" w:rsidP="001E23E7">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Licensing treatment protocols</w:t>
      </w:r>
    </w:p>
    <w:p w14:paraId="0D6F58A9" w14:textId="77777777" w:rsidR="001E23E7" w:rsidRPr="001E23E7" w:rsidRDefault="001E23E7" w:rsidP="001E23E7">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Webinar/video content</w:t>
      </w:r>
    </w:p>
    <w:p w14:paraId="03A90385" w14:textId="77777777" w:rsidR="001E23E7" w:rsidRPr="001E23E7" w:rsidRDefault="001E23E7" w:rsidP="001E23E7">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Affiliate relationships (ethical boundaries apply)</w:t>
      </w:r>
    </w:p>
    <w:p w14:paraId="05F8BAA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Online Course</w:t>
      </w:r>
    </w:p>
    <w:p w14:paraId="321DF23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Course: "Managing Anxiety: 8-Week Self-Guided Program"</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Price: $197</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Development: 100 hours (one-time)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Sales: 50 courses/year</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b/>
          <w:bCs/>
          <w:kern w:val="0"/>
          <w14:ligatures w14:val="none"/>
        </w:rPr>
        <w:t>Revenue: $9,850/year for one-time 100-hour investment</w:t>
      </w:r>
    </w:p>
    <w:p w14:paraId="41E0DA8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Ongoing sales create leveraged income.</w:t>
      </w:r>
    </w:p>
    <w:p w14:paraId="6A2C44A2"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Building Administrative Infrastructure</w:t>
      </w:r>
    </w:p>
    <w:p w14:paraId="3F51E1A7"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Essential Systems for Growth</w:t>
      </w:r>
    </w:p>
    <w:p w14:paraId="434AA59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 Client Management System</w:t>
      </w:r>
    </w:p>
    <w:p w14:paraId="21BFC7E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As practice grows, manual systems break down.</w:t>
      </w:r>
    </w:p>
    <w:p w14:paraId="5565DE2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Minimum Requirements:</w:t>
      </w:r>
    </w:p>
    <w:p w14:paraId="4007B50A" w14:textId="77777777" w:rsidR="001E23E7" w:rsidRPr="001E23E7" w:rsidRDefault="001E23E7" w:rsidP="001E23E7">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Centralized scheduling</w:t>
      </w:r>
    </w:p>
    <w:p w14:paraId="02B90FB0" w14:textId="77777777" w:rsidR="001E23E7" w:rsidRPr="001E23E7" w:rsidRDefault="001E23E7" w:rsidP="001E23E7">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Automated reminders</w:t>
      </w:r>
    </w:p>
    <w:p w14:paraId="109B7841" w14:textId="77777777" w:rsidR="001E23E7" w:rsidRPr="001E23E7" w:rsidRDefault="001E23E7" w:rsidP="001E23E7">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Billing/payment processing</w:t>
      </w:r>
    </w:p>
    <w:p w14:paraId="37611AA0" w14:textId="77777777" w:rsidR="001E23E7" w:rsidRPr="001E23E7" w:rsidRDefault="001E23E7" w:rsidP="001E23E7">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Documentation storage</w:t>
      </w:r>
    </w:p>
    <w:p w14:paraId="234741C5" w14:textId="77777777" w:rsidR="001E23E7" w:rsidRPr="001E23E7" w:rsidRDefault="001E23E7" w:rsidP="001E23E7">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portal</w:t>
      </w:r>
    </w:p>
    <w:p w14:paraId="7FB2EDA4" w14:textId="77777777" w:rsidR="001E23E7" w:rsidRPr="001E23E7" w:rsidRDefault="001E23E7" w:rsidP="001E23E7">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Reporting capabilities</w:t>
      </w:r>
    </w:p>
    <w:p w14:paraId="0E53ACE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 Human Resources Systems</w:t>
      </w:r>
    </w:p>
    <w:p w14:paraId="3B1E062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If you have employees:</w:t>
      </w:r>
    </w:p>
    <w:p w14:paraId="09DE9190" w14:textId="77777777" w:rsidR="001E23E7" w:rsidRPr="001E23E7" w:rsidRDefault="001E23E7" w:rsidP="001E23E7">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Payroll processing (QuickBooks, Gusto, ADP)</w:t>
      </w:r>
    </w:p>
    <w:p w14:paraId="3A82E5CE" w14:textId="77777777" w:rsidR="001E23E7" w:rsidRPr="001E23E7" w:rsidRDefault="001E23E7" w:rsidP="001E23E7">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Time tracking</w:t>
      </w:r>
    </w:p>
    <w:p w14:paraId="4AB6D4EB" w14:textId="77777777" w:rsidR="001E23E7" w:rsidRPr="001E23E7" w:rsidRDefault="001E23E7" w:rsidP="001E23E7">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Benefits administration</w:t>
      </w:r>
    </w:p>
    <w:p w14:paraId="63132757" w14:textId="77777777" w:rsidR="001E23E7" w:rsidRPr="001E23E7" w:rsidRDefault="001E23E7" w:rsidP="001E23E7">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Performance evaluation system</w:t>
      </w:r>
    </w:p>
    <w:p w14:paraId="70D92AFD" w14:textId="77777777" w:rsidR="001E23E7" w:rsidRPr="001E23E7" w:rsidRDefault="001E23E7" w:rsidP="001E23E7">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Training/onboarding program</w:t>
      </w:r>
    </w:p>
    <w:p w14:paraId="56532BD0" w14:textId="77777777" w:rsidR="001E23E7" w:rsidRPr="001E23E7" w:rsidRDefault="001E23E7" w:rsidP="001E23E7">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Policy and procedure manual</w:t>
      </w:r>
    </w:p>
    <w:p w14:paraId="4FC4A6C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3. Financial Management</w:t>
      </w:r>
    </w:p>
    <w:p w14:paraId="463FD0F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Growth requires:</w:t>
      </w:r>
    </w:p>
    <w:p w14:paraId="193FE940" w14:textId="77777777" w:rsidR="001E23E7" w:rsidRPr="001E23E7" w:rsidRDefault="001E23E7" w:rsidP="001E23E7">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Separate business bank account</w:t>
      </w:r>
    </w:p>
    <w:p w14:paraId="43E3F01A" w14:textId="77777777" w:rsidR="001E23E7" w:rsidRPr="001E23E7" w:rsidRDefault="001E23E7" w:rsidP="001E23E7">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Business credit card</w:t>
      </w:r>
    </w:p>
    <w:p w14:paraId="1A7EE399" w14:textId="77777777" w:rsidR="001E23E7" w:rsidRPr="001E23E7" w:rsidRDefault="001E23E7" w:rsidP="001E23E7">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Bookkeeping system (at minimum monthly reconciliation)</w:t>
      </w:r>
    </w:p>
    <w:p w14:paraId="10EE295F" w14:textId="77777777" w:rsidR="001E23E7" w:rsidRPr="001E23E7" w:rsidRDefault="001E23E7" w:rsidP="001E23E7">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CPA consultation</w:t>
      </w:r>
    </w:p>
    <w:p w14:paraId="1BB5CB40" w14:textId="77777777" w:rsidR="001E23E7" w:rsidRPr="001E23E7" w:rsidRDefault="001E23E7" w:rsidP="001E23E7">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Cash flow projections</w:t>
      </w:r>
    </w:p>
    <w:p w14:paraId="28431065" w14:textId="77777777" w:rsidR="001E23E7" w:rsidRPr="001E23E7" w:rsidRDefault="001E23E7" w:rsidP="001E23E7">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Budget vs. actual tracking</w:t>
      </w:r>
    </w:p>
    <w:p w14:paraId="2FD8CAB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4. Marketing Systems</w:t>
      </w:r>
    </w:p>
    <w:p w14:paraId="2AE6522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Scalable marketing:</w:t>
      </w:r>
    </w:p>
    <w:p w14:paraId="60EB9E47" w14:textId="77777777" w:rsidR="001E23E7" w:rsidRPr="001E23E7" w:rsidRDefault="001E23E7" w:rsidP="001E23E7">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Consistent brand across all clinicians</w:t>
      </w:r>
    </w:p>
    <w:p w14:paraId="4A23F564" w14:textId="77777777" w:rsidR="001E23E7" w:rsidRPr="001E23E7" w:rsidRDefault="001E23E7" w:rsidP="001E23E7">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Centralized intake/referral system</w:t>
      </w:r>
    </w:p>
    <w:p w14:paraId="6089D0DF" w14:textId="77777777" w:rsidR="001E23E7" w:rsidRPr="001E23E7" w:rsidRDefault="001E23E7" w:rsidP="001E23E7">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Marketing analytics (tracking sources)</w:t>
      </w:r>
    </w:p>
    <w:p w14:paraId="221EE929" w14:textId="77777777" w:rsidR="001E23E7" w:rsidRPr="001E23E7" w:rsidRDefault="001E23E7" w:rsidP="001E23E7">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Online presence optimization</w:t>
      </w:r>
    </w:p>
    <w:p w14:paraId="16E37DD3" w14:textId="77777777" w:rsidR="001E23E7" w:rsidRPr="001E23E7" w:rsidRDefault="001E23E7" w:rsidP="001E23E7">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Referral network management</w:t>
      </w:r>
    </w:p>
    <w:p w14:paraId="305EB669"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Hiring Administrative Support</w:t>
      </w:r>
    </w:p>
    <w:p w14:paraId="3C889AC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When to Hire Admin Staff:</w:t>
      </w:r>
    </w:p>
    <w:p w14:paraId="5FA7C7AC" w14:textId="77777777" w:rsidR="001E23E7" w:rsidRPr="001E23E7" w:rsidRDefault="001E23E7" w:rsidP="001E23E7">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Spending 10+ hours weekly on admin tasks</w:t>
      </w:r>
    </w:p>
    <w:p w14:paraId="42A3EE78" w14:textId="77777777" w:rsidR="001E23E7" w:rsidRPr="001E23E7" w:rsidRDefault="001E23E7" w:rsidP="001E23E7">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Billable hours being lost to administrative work</w:t>
      </w:r>
    </w:p>
    <w:p w14:paraId="26005B65" w14:textId="77777777" w:rsidR="001E23E7" w:rsidRPr="001E23E7" w:rsidRDefault="001E23E7" w:rsidP="001E23E7">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Growth being limited by admin capacity</w:t>
      </w:r>
    </w:p>
    <w:p w14:paraId="76BEF77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ROI Calculation:</w:t>
      </w:r>
    </w:p>
    <w:p w14:paraId="1727D4B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Current: Spend 10 hours/week on admin tasks</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Opportunity cost: 10 hours × $160/session = $1,600/week = $6,400/month</w:t>
      </w:r>
    </w:p>
    <w:p w14:paraId="6E19281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Admin support cost: $20/hour × 30 hours/week = $2,400/month</w:t>
      </w:r>
    </w:p>
    <w:p w14:paraId="56247EA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Net monthly gain: $4,000</w:t>
      </w:r>
    </w:p>
    <w:p w14:paraId="511BCDC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Plus:</w:t>
      </w:r>
      <w:r w:rsidRPr="001E23E7">
        <w:rPr>
          <w:rFonts w:ascii="Times New Roman" w:eastAsia="Times New Roman" w:hAnsi="Times New Roman" w:cs="Times New Roman"/>
          <w:kern w:val="0"/>
          <w14:ligatures w14:val="none"/>
        </w:rPr>
        <w:t xml:space="preserve"> Your time </w:t>
      </w:r>
      <w:proofErr w:type="gramStart"/>
      <w:r w:rsidRPr="001E23E7">
        <w:rPr>
          <w:rFonts w:ascii="Times New Roman" w:eastAsia="Times New Roman" w:hAnsi="Times New Roman" w:cs="Times New Roman"/>
          <w:kern w:val="0"/>
          <w14:ligatures w14:val="none"/>
        </w:rPr>
        <w:t>freed</w:t>
      </w:r>
      <w:proofErr w:type="gramEnd"/>
      <w:r w:rsidRPr="001E23E7">
        <w:rPr>
          <w:rFonts w:ascii="Times New Roman" w:eastAsia="Times New Roman" w:hAnsi="Times New Roman" w:cs="Times New Roman"/>
          <w:kern w:val="0"/>
          <w14:ligatures w14:val="none"/>
        </w:rPr>
        <w:t xml:space="preserve"> for higher-value activities or personal time.</w:t>
      </w:r>
    </w:p>
    <w:p w14:paraId="32B1D72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Admin Role Responsibilities:</w:t>
      </w:r>
    </w:p>
    <w:p w14:paraId="6B9701A6" w14:textId="77777777" w:rsidR="001E23E7" w:rsidRPr="001E23E7" w:rsidRDefault="001E23E7" w:rsidP="001E23E7">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Answering phones</w:t>
      </w:r>
    </w:p>
    <w:p w14:paraId="1B273664" w14:textId="77777777" w:rsidR="001E23E7" w:rsidRPr="001E23E7" w:rsidRDefault="001E23E7" w:rsidP="001E23E7">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Scheduling appointments</w:t>
      </w:r>
    </w:p>
    <w:p w14:paraId="4A5E622F" w14:textId="77777777" w:rsidR="001E23E7" w:rsidRPr="001E23E7" w:rsidRDefault="001E23E7" w:rsidP="001E23E7">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Insurance verification/billing</w:t>
      </w:r>
    </w:p>
    <w:p w14:paraId="21E98655" w14:textId="77777777" w:rsidR="001E23E7" w:rsidRPr="001E23E7" w:rsidRDefault="001E23E7" w:rsidP="001E23E7">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correspondence</w:t>
      </w:r>
    </w:p>
    <w:p w14:paraId="16D33BE1" w14:textId="77777777" w:rsidR="001E23E7" w:rsidRPr="001E23E7" w:rsidRDefault="001E23E7" w:rsidP="001E23E7">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Office management</w:t>
      </w:r>
    </w:p>
    <w:p w14:paraId="40ACE7C7" w14:textId="77777777" w:rsidR="001E23E7" w:rsidRPr="001E23E7" w:rsidRDefault="001E23E7" w:rsidP="001E23E7">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Supplies and </w:t>
      </w:r>
      <w:proofErr w:type="gramStart"/>
      <w:r w:rsidRPr="001E23E7">
        <w:rPr>
          <w:rFonts w:ascii="Times New Roman" w:eastAsia="Times New Roman" w:hAnsi="Times New Roman" w:cs="Times New Roman"/>
          <w:kern w:val="0"/>
          <w14:ligatures w14:val="none"/>
        </w:rPr>
        <w:t>ordering</w:t>
      </w:r>
      <w:proofErr w:type="gramEnd"/>
    </w:p>
    <w:p w14:paraId="44448A3F" w14:textId="77777777" w:rsidR="001E23E7" w:rsidRPr="001E23E7" w:rsidRDefault="001E23E7" w:rsidP="001E23E7">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Maintaining EHR</w:t>
      </w:r>
    </w:p>
    <w:p w14:paraId="14785B45" w14:textId="77777777" w:rsidR="001E23E7" w:rsidRPr="001E23E7" w:rsidRDefault="001E23E7" w:rsidP="001E23E7">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Running reports</w:t>
      </w:r>
    </w:p>
    <w:p w14:paraId="68522B5F"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Exit Strategy and Practice Valuation</w:t>
      </w:r>
    </w:p>
    <w:p w14:paraId="3356DC64"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gramStart"/>
      <w:r w:rsidRPr="001E23E7">
        <w:rPr>
          <w:rFonts w:ascii="Times New Roman" w:eastAsia="Times New Roman" w:hAnsi="Times New Roman" w:cs="Times New Roman"/>
          <w:b/>
          <w:bCs/>
          <w:kern w:val="0"/>
          <w14:ligatures w14:val="none"/>
        </w:rPr>
        <w:t>Planning for the Future</w:t>
      </w:r>
      <w:proofErr w:type="gramEnd"/>
    </w:p>
    <w:p w14:paraId="2651ABF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Even in early stages, consider eventual exit:</w:t>
      </w:r>
    </w:p>
    <w:p w14:paraId="263FE39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Exit Options:</w:t>
      </w:r>
    </w:p>
    <w:p w14:paraId="7C0A4FFF" w14:textId="77777777" w:rsidR="001E23E7" w:rsidRPr="001E23E7" w:rsidRDefault="001E23E7" w:rsidP="001E23E7">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Sell the practice</w:t>
      </w:r>
      <w:r w:rsidRPr="001E23E7">
        <w:rPr>
          <w:rFonts w:ascii="Times New Roman" w:eastAsia="Times New Roman" w:hAnsi="Times New Roman" w:cs="Times New Roman"/>
          <w:kern w:val="0"/>
          <w14:ligatures w14:val="none"/>
        </w:rPr>
        <w:t xml:space="preserve"> to another clinician</w:t>
      </w:r>
    </w:p>
    <w:p w14:paraId="32ABE26C" w14:textId="77777777" w:rsidR="001E23E7" w:rsidRPr="001E23E7" w:rsidRDefault="001E23E7" w:rsidP="001E23E7">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Bring in partner</w:t>
      </w:r>
      <w:r w:rsidRPr="001E23E7">
        <w:rPr>
          <w:rFonts w:ascii="Times New Roman" w:eastAsia="Times New Roman" w:hAnsi="Times New Roman" w:cs="Times New Roman"/>
          <w:kern w:val="0"/>
          <w14:ligatures w14:val="none"/>
        </w:rPr>
        <w:t xml:space="preserve"> and gradually reduce involvement</w:t>
      </w:r>
    </w:p>
    <w:p w14:paraId="071A1B96" w14:textId="77777777" w:rsidR="001E23E7" w:rsidRPr="001E23E7" w:rsidRDefault="001E23E7" w:rsidP="001E23E7">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Transition to contractor model</w:t>
      </w:r>
      <w:r w:rsidRPr="001E23E7">
        <w:rPr>
          <w:rFonts w:ascii="Times New Roman" w:eastAsia="Times New Roman" w:hAnsi="Times New Roman" w:cs="Times New Roman"/>
          <w:kern w:val="0"/>
          <w14:ligatures w14:val="none"/>
        </w:rPr>
        <w:t xml:space="preserve"> (others run practice, you see occasional clients)</w:t>
      </w:r>
    </w:p>
    <w:p w14:paraId="0FA0EE83" w14:textId="77777777" w:rsidR="001E23E7" w:rsidRPr="001E23E7" w:rsidRDefault="001E23E7" w:rsidP="001E23E7">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Close practice</w:t>
      </w:r>
      <w:r w:rsidRPr="001E23E7">
        <w:rPr>
          <w:rFonts w:ascii="Times New Roman" w:eastAsia="Times New Roman" w:hAnsi="Times New Roman" w:cs="Times New Roman"/>
          <w:kern w:val="0"/>
          <w14:ligatures w14:val="none"/>
        </w:rPr>
        <w:t xml:space="preserve"> and </w:t>
      </w:r>
      <w:proofErr w:type="gramStart"/>
      <w:r w:rsidRPr="001E23E7">
        <w:rPr>
          <w:rFonts w:ascii="Times New Roman" w:eastAsia="Times New Roman" w:hAnsi="Times New Roman" w:cs="Times New Roman"/>
          <w:kern w:val="0"/>
          <w14:ligatures w14:val="none"/>
        </w:rPr>
        <w:t>retire</w:t>
      </w:r>
      <w:proofErr w:type="gramEnd"/>
    </w:p>
    <w:p w14:paraId="2BEAC0BA"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Practice Valuation</w:t>
      </w:r>
    </w:p>
    <w:p w14:paraId="67F06EB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Private practice value typically based on:</w:t>
      </w:r>
    </w:p>
    <w:p w14:paraId="0DD3755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 Revenue Multiple</w:t>
      </w:r>
    </w:p>
    <w:p w14:paraId="04483EF4" w14:textId="77777777" w:rsidR="001E23E7" w:rsidRPr="001E23E7" w:rsidRDefault="001E23E7" w:rsidP="001E23E7">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Solo practices: 0.3-0.6× annual gross revenue</w:t>
      </w:r>
    </w:p>
    <w:p w14:paraId="62A3D5A7" w14:textId="77777777" w:rsidR="001E23E7" w:rsidRPr="001E23E7" w:rsidRDefault="001E23E7" w:rsidP="001E23E7">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Group practices: 0.5-1.5× annual gross revenue</w:t>
      </w:r>
    </w:p>
    <w:p w14:paraId="42485EA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Solo practice with $200,000 annual revenue might sell for $60,000-$120,000</w:t>
      </w:r>
    </w:p>
    <w:p w14:paraId="6D64179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 Adjusted EBITDA Multiple</w:t>
      </w:r>
    </w:p>
    <w:p w14:paraId="33E9DD6A" w14:textId="77777777" w:rsidR="001E23E7" w:rsidRPr="001E23E7" w:rsidRDefault="001E23E7" w:rsidP="001E23E7">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EBITDA = Earnings Before Interest, Taxes, Depreciation, Amortization</w:t>
      </w:r>
    </w:p>
    <w:p w14:paraId="2DDFF22B" w14:textId="77777777" w:rsidR="001E23E7" w:rsidRPr="001E23E7" w:rsidRDefault="001E23E7" w:rsidP="001E23E7">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Multiples: 2-5× adjusted EBITDA</w:t>
      </w:r>
    </w:p>
    <w:p w14:paraId="035A1A1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Group practice with $100,000 adjusted EBITDA might sell for $200,000-$500,000</w:t>
      </w:r>
    </w:p>
    <w:p w14:paraId="32A890B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Factors Increasing Value:</w:t>
      </w:r>
    </w:p>
    <w:p w14:paraId="07C5AA6F" w14:textId="77777777" w:rsidR="001E23E7" w:rsidRPr="001E23E7" w:rsidRDefault="001E23E7" w:rsidP="001E23E7">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Strong financial performance</w:t>
      </w:r>
    </w:p>
    <w:p w14:paraId="45281CE5" w14:textId="77777777" w:rsidR="001E23E7" w:rsidRPr="001E23E7" w:rsidRDefault="001E23E7" w:rsidP="001E23E7">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Diverse, stable client base</w:t>
      </w:r>
    </w:p>
    <w:p w14:paraId="2EE95C5A" w14:textId="77777777" w:rsidR="001E23E7" w:rsidRPr="001E23E7" w:rsidRDefault="001E23E7" w:rsidP="001E23E7">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Documented systems and procedures</w:t>
      </w:r>
    </w:p>
    <w:p w14:paraId="4988B665" w14:textId="77777777" w:rsidR="001E23E7" w:rsidRPr="001E23E7" w:rsidRDefault="001E23E7" w:rsidP="001E23E7">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Quality staff in place</w:t>
      </w:r>
    </w:p>
    <w:p w14:paraId="1CCA2865" w14:textId="77777777" w:rsidR="001E23E7" w:rsidRPr="001E23E7" w:rsidRDefault="001E23E7" w:rsidP="001E23E7">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Solid reputation and brand</w:t>
      </w:r>
    </w:p>
    <w:p w14:paraId="127C6D28" w14:textId="77777777" w:rsidR="001E23E7" w:rsidRPr="001E23E7" w:rsidRDefault="001E23E7" w:rsidP="001E23E7">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Multiple revenue streams</w:t>
      </w:r>
    </w:p>
    <w:p w14:paraId="4A744F6D" w14:textId="77777777" w:rsidR="001E23E7" w:rsidRPr="001E23E7" w:rsidRDefault="001E23E7" w:rsidP="001E23E7">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Owner not essential to operations</w:t>
      </w:r>
    </w:p>
    <w:p w14:paraId="6B17F5C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Factors Decreasing Value:</w:t>
      </w:r>
    </w:p>
    <w:p w14:paraId="113C52FF" w14:textId="77777777" w:rsidR="001E23E7" w:rsidRPr="001E23E7" w:rsidRDefault="001E23E7" w:rsidP="001E23E7">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Heavy dependence on owner</w:t>
      </w:r>
    </w:p>
    <w:p w14:paraId="5248BE9A" w14:textId="77777777" w:rsidR="001E23E7" w:rsidRPr="001E23E7" w:rsidRDefault="001E23E7" w:rsidP="001E23E7">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instability/high turnover</w:t>
      </w:r>
    </w:p>
    <w:p w14:paraId="4BC4FC1A" w14:textId="77777777" w:rsidR="001E23E7" w:rsidRPr="001E23E7" w:rsidRDefault="001E23E7" w:rsidP="001E23E7">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Limited systems/documentation</w:t>
      </w:r>
    </w:p>
    <w:p w14:paraId="5F084956" w14:textId="77777777" w:rsidR="001E23E7" w:rsidRPr="001E23E7" w:rsidRDefault="001E23E7" w:rsidP="001E23E7">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Declining revenue trends</w:t>
      </w:r>
    </w:p>
    <w:p w14:paraId="5BF2448D" w14:textId="77777777" w:rsidR="001E23E7" w:rsidRPr="001E23E7" w:rsidRDefault="001E23E7" w:rsidP="001E23E7">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Regulatory/compliance issues</w:t>
      </w:r>
    </w:p>
    <w:p w14:paraId="783CCD08"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Preparing for Sale</w:t>
      </w:r>
    </w:p>
    <w:p w14:paraId="4F9296C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Build practice value:</w:t>
      </w:r>
    </w:p>
    <w:p w14:paraId="45AE44DA" w14:textId="77777777" w:rsidR="001E23E7" w:rsidRPr="001E23E7" w:rsidRDefault="001E23E7" w:rsidP="001E23E7">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Document Everything</w:t>
      </w:r>
    </w:p>
    <w:p w14:paraId="499437C3" w14:textId="77777777" w:rsidR="001E23E7" w:rsidRPr="001E23E7" w:rsidRDefault="001E23E7" w:rsidP="001E23E7">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Standard operating procedures</w:t>
      </w:r>
    </w:p>
    <w:p w14:paraId="562C0224" w14:textId="77777777" w:rsidR="001E23E7" w:rsidRPr="001E23E7" w:rsidRDefault="001E23E7" w:rsidP="001E23E7">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Training materials</w:t>
      </w:r>
    </w:p>
    <w:p w14:paraId="715AF1CC" w14:textId="77777777" w:rsidR="001E23E7" w:rsidRPr="001E23E7" w:rsidRDefault="001E23E7" w:rsidP="001E23E7">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Marketing strategies</w:t>
      </w:r>
    </w:p>
    <w:p w14:paraId="48FB0D54" w14:textId="77777777" w:rsidR="001E23E7" w:rsidRPr="001E23E7" w:rsidRDefault="001E23E7" w:rsidP="001E23E7">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Financial systems</w:t>
      </w:r>
    </w:p>
    <w:p w14:paraId="623B30D9" w14:textId="77777777" w:rsidR="001E23E7" w:rsidRPr="001E23E7" w:rsidRDefault="001E23E7" w:rsidP="001E23E7">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Reduce Owner Dependence</w:t>
      </w:r>
    </w:p>
    <w:p w14:paraId="13CDCCCD" w14:textId="77777777" w:rsidR="001E23E7" w:rsidRPr="001E23E7" w:rsidRDefault="001E23E7" w:rsidP="001E23E7">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Hire strong clinicians</w:t>
      </w:r>
    </w:p>
    <w:p w14:paraId="59369163" w14:textId="77777777" w:rsidR="001E23E7" w:rsidRPr="001E23E7" w:rsidRDefault="001E23E7" w:rsidP="001E23E7">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Delegate responsibilities</w:t>
      </w:r>
    </w:p>
    <w:p w14:paraId="1D7476A8" w14:textId="77777777" w:rsidR="001E23E7" w:rsidRPr="001E23E7" w:rsidRDefault="001E23E7" w:rsidP="001E23E7">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Build systems that don't require you</w:t>
      </w:r>
    </w:p>
    <w:p w14:paraId="17F8CFE5" w14:textId="77777777" w:rsidR="001E23E7" w:rsidRPr="001E23E7" w:rsidRDefault="001E23E7" w:rsidP="001E23E7">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Clean Financials</w:t>
      </w:r>
    </w:p>
    <w:p w14:paraId="3F4C34E5" w14:textId="77777777" w:rsidR="001E23E7" w:rsidRPr="001E23E7" w:rsidRDefault="001E23E7" w:rsidP="001E23E7">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bookkeeping</w:t>
      </w:r>
    </w:p>
    <w:p w14:paraId="69961193" w14:textId="77777777" w:rsidR="001E23E7" w:rsidRPr="001E23E7" w:rsidRDefault="001E23E7" w:rsidP="001E23E7">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Separation of personal/business</w:t>
      </w:r>
    </w:p>
    <w:p w14:paraId="3D2D332E" w14:textId="77777777" w:rsidR="001E23E7" w:rsidRPr="001E23E7" w:rsidRDefault="001E23E7" w:rsidP="001E23E7">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Clear documentation of expenses</w:t>
      </w:r>
    </w:p>
    <w:p w14:paraId="0A115271" w14:textId="77777777" w:rsidR="001E23E7" w:rsidRPr="001E23E7" w:rsidRDefault="001E23E7" w:rsidP="001E23E7">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Demonstrated profitability</w:t>
      </w:r>
    </w:p>
    <w:p w14:paraId="55946DA6" w14:textId="77777777" w:rsidR="001E23E7" w:rsidRPr="001E23E7" w:rsidRDefault="001E23E7" w:rsidP="001E23E7">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Strengthen Operations</w:t>
      </w:r>
    </w:p>
    <w:p w14:paraId="3A3F66C7" w14:textId="77777777" w:rsidR="001E23E7" w:rsidRPr="001E23E7" w:rsidRDefault="001E23E7" w:rsidP="001E23E7">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Long-term staff retention</w:t>
      </w:r>
    </w:p>
    <w:p w14:paraId="2D56A23B" w14:textId="77777777" w:rsidR="001E23E7" w:rsidRPr="001E23E7" w:rsidRDefault="001E23E7" w:rsidP="001E23E7">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Diversified referral sources</w:t>
      </w:r>
    </w:p>
    <w:p w14:paraId="6F9A8547" w14:textId="77777777" w:rsidR="001E23E7" w:rsidRPr="001E23E7" w:rsidRDefault="001E23E7" w:rsidP="001E23E7">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Multiple service offerings</w:t>
      </w:r>
    </w:p>
    <w:p w14:paraId="15F7D873" w14:textId="77777777" w:rsidR="001E23E7" w:rsidRPr="001E23E7" w:rsidRDefault="001E23E7" w:rsidP="001E23E7">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Strong online presence</w:t>
      </w:r>
    </w:p>
    <w:p w14:paraId="60377DBB"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Module 6 Quiz</w:t>
      </w:r>
    </w:p>
    <w:p w14:paraId="4BDF537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1:</w:t>
      </w:r>
      <w:r w:rsidRPr="001E23E7">
        <w:rPr>
          <w:rFonts w:ascii="Times New Roman" w:eastAsia="Times New Roman" w:hAnsi="Times New Roman" w:cs="Times New Roman"/>
          <w:kern w:val="0"/>
          <w14:ligatures w14:val="none"/>
        </w:rPr>
        <w:t xml:space="preserve"> When determining whether a clinician is an independent contractor or employee, the IRS considers three main categories. Which of the following is NOT one of these categories? a) Behavioral control b) Financial control c) Length of employment d) Type of relationship</w:t>
      </w:r>
    </w:p>
    <w:p w14:paraId="5192B31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c) Length of employment</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The IRS uses three main categories to determine worker classification: Behavioral Control (who directs when, where, and how work is done), Financial Control (who determines fees, pays expenses, has opportunity for profit/loss), and Type of Relationship (written contracts, benefits, permanency, services integral to business). Length of employment alone doesn't determine </w:t>
      </w:r>
      <w:proofErr w:type="gramStart"/>
      <w:r w:rsidRPr="001E23E7">
        <w:rPr>
          <w:rFonts w:ascii="Times New Roman" w:eastAsia="Times New Roman" w:hAnsi="Times New Roman" w:cs="Times New Roman"/>
          <w:i/>
          <w:iCs/>
          <w:kern w:val="0"/>
          <w14:ligatures w14:val="none"/>
        </w:rPr>
        <w:t>classification—a</w:t>
      </w:r>
      <w:proofErr w:type="gramEnd"/>
      <w:r w:rsidRPr="001E23E7">
        <w:rPr>
          <w:rFonts w:ascii="Times New Roman" w:eastAsia="Times New Roman" w:hAnsi="Times New Roman" w:cs="Times New Roman"/>
          <w:i/>
          <w:iCs/>
          <w:kern w:val="0"/>
          <w14:ligatures w14:val="none"/>
        </w:rPr>
        <w:t xml:space="preserve"> long-term contractor is still a contractor if they meet the criteria, and a short-term employee is still an employee.</w:t>
      </w:r>
    </w:p>
    <w:p w14:paraId="03EE04B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Question 2:</w:t>
      </w:r>
      <w:r w:rsidRPr="001E23E7">
        <w:rPr>
          <w:rFonts w:ascii="Times New Roman" w:eastAsia="Times New Roman" w:hAnsi="Times New Roman" w:cs="Times New Roman"/>
          <w:kern w:val="0"/>
          <w14:ligatures w14:val="none"/>
        </w:rPr>
        <w:t xml:space="preserve"> In a group practice with a 50/50 split arrangement, an associate clinician sees 20 clients per week at $150 per session. The clinician's monthly compensation (assuming 4 weeks) would be: a) $3,000 b) $6,000 c) $12,000 d) $24,000</w:t>
      </w:r>
    </w:p>
    <w:p w14:paraId="5D37247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$6,000</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Calculation: 20 clients/week × $150/session = $3,000/week. In a 50/50 split, clinician receives 50% = $1,500/week. Over 4 weeks: $1,500 × 4 = $6,000/month. The other $6,000 goes to the practice owner to cover overhead, administrative costs, and profit. Split arrangements compensate clinicians based on revenue they generate, creating direct productivity incentives.</w:t>
      </w:r>
    </w:p>
    <w:p w14:paraId="277EB01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3:</w:t>
      </w:r>
      <w:r w:rsidRPr="001E23E7">
        <w:rPr>
          <w:rFonts w:ascii="Times New Roman" w:eastAsia="Times New Roman" w:hAnsi="Times New Roman" w:cs="Times New Roman"/>
          <w:kern w:val="0"/>
          <w14:ligatures w14:val="none"/>
        </w:rPr>
        <w:t xml:space="preserve"> Private practice sale valuations typically use what multiplier of annual gross revenue for solo practices? a) 0.1-0.2× annual gross revenue b) 0.3-0.6× annual gross revenue c) 1.0-1.5× annual gross revenue d) 2.0-3.0× annual gross revenue</w:t>
      </w:r>
    </w:p>
    <w:p w14:paraId="42371BE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0.3-0.6× annual gross revenue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Solo practices typically sell for 0.3-0.6× annual gross revenue, while group practices with stronger infrastructure may command 0.5-1.5× gross revenue. For example, a solo practice grossing $200,000 annually might sell for $60,000-$120,000. This lower multiple reflects the typically higher owner-dependence and simpler systems of solo practices. Factors that increase value include documented systems, stable client base, strong staff, and reduced owner dependence.</w:t>
      </w:r>
    </w:p>
    <w:p w14:paraId="573759AB"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pict w14:anchorId="2A4E8928">
          <v:rect id="_x0000_i1032" style="width:0;height:1.5pt" o:hralign="center" o:hrstd="t" o:hr="t" fillcolor="#a0a0a0" stroked="f"/>
        </w:pict>
      </w:r>
    </w:p>
    <w:p w14:paraId="0177D7A8" w14:textId="77777777" w:rsidR="001E23E7" w:rsidRPr="001E23E7" w:rsidRDefault="001E23E7" w:rsidP="001E23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23E7">
        <w:rPr>
          <w:rFonts w:ascii="Times New Roman" w:eastAsia="Times New Roman" w:hAnsi="Times New Roman" w:cs="Times New Roman"/>
          <w:b/>
          <w:bCs/>
          <w:kern w:val="0"/>
          <w:sz w:val="36"/>
          <w:szCs w:val="36"/>
          <w14:ligatures w14:val="none"/>
        </w:rPr>
        <w:t>Module 7: Self-Care and Sustainability</w:t>
      </w:r>
    </w:p>
    <w:p w14:paraId="6D98F609"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Duration: 60 minutes</w:t>
      </w:r>
    </w:p>
    <w:p w14:paraId="2023A558"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The Paradox of the Helping Professional</w:t>
      </w:r>
    </w:p>
    <w:p w14:paraId="128AD98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Mental health practitioners face a unique occupational hazard: we give emotionally all day, absorbing others' pain and distress while maintaining professional composure. We guide others toward self-care while frequently neglecting our own. The paradox deepens in private practice, where we lack built-in structure, oversight, and the forced boundaries of agency employment.</w:t>
      </w:r>
    </w:p>
    <w:p w14:paraId="73C8624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This module addresses the critical but often overlooked component of successful practice: the practitioner's own wellbeing. Without sustainable self-care, even the most clinically skilled, business-savvy practitioner will burn out, and the practice will suffer or fail.</w:t>
      </w:r>
    </w:p>
    <w:p w14:paraId="696FA4F2"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Understanding Burnout and Compassion Fatigue</w:t>
      </w:r>
    </w:p>
    <w:p w14:paraId="7B17BFB0"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Defining the Threats to Practitioner Wellbeing</w:t>
      </w:r>
    </w:p>
    <w:p w14:paraId="5921B2B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Burnout:</w:t>
      </w:r>
    </w:p>
    <w:p w14:paraId="7CD28A1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Definition:</w:t>
      </w:r>
      <w:r w:rsidRPr="001E23E7">
        <w:rPr>
          <w:rFonts w:ascii="Times New Roman" w:eastAsia="Times New Roman" w:hAnsi="Times New Roman" w:cs="Times New Roman"/>
          <w:kern w:val="0"/>
          <w14:ligatures w14:val="none"/>
        </w:rPr>
        <w:t xml:space="preserve"> A state of emotional, physical, and mental exhaustion caused by excessive and prolonged stress, characterized by three dimensions identified by Maslach and colleagues:</w:t>
      </w:r>
    </w:p>
    <w:p w14:paraId="3407C216" w14:textId="77777777" w:rsidR="001E23E7" w:rsidRPr="001E23E7" w:rsidRDefault="001E23E7" w:rsidP="001E23E7">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Emotional Exhaustion:</w:t>
      </w:r>
      <w:r w:rsidRPr="001E23E7">
        <w:rPr>
          <w:rFonts w:ascii="Times New Roman" w:eastAsia="Times New Roman" w:hAnsi="Times New Roman" w:cs="Times New Roman"/>
          <w:kern w:val="0"/>
          <w14:ligatures w14:val="none"/>
        </w:rPr>
        <w:t xml:space="preserve"> Feeling drained, depleted of emotional resources</w:t>
      </w:r>
    </w:p>
    <w:p w14:paraId="28AD8F0D" w14:textId="77777777" w:rsidR="001E23E7" w:rsidRPr="001E23E7" w:rsidRDefault="001E23E7" w:rsidP="001E23E7">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Depersonalization/Cynicism:</w:t>
      </w:r>
      <w:r w:rsidRPr="001E23E7">
        <w:rPr>
          <w:rFonts w:ascii="Times New Roman" w:eastAsia="Times New Roman" w:hAnsi="Times New Roman" w:cs="Times New Roman"/>
          <w:kern w:val="0"/>
          <w14:ligatures w14:val="none"/>
        </w:rPr>
        <w:t xml:space="preserve"> Negative, callous, or detached responses to clients</w:t>
      </w:r>
    </w:p>
    <w:p w14:paraId="25559D06" w14:textId="77777777" w:rsidR="001E23E7" w:rsidRPr="001E23E7" w:rsidRDefault="001E23E7" w:rsidP="001E23E7">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Reduced Personal Accomplishment:</w:t>
      </w:r>
      <w:r w:rsidRPr="001E23E7">
        <w:rPr>
          <w:rFonts w:ascii="Times New Roman" w:eastAsia="Times New Roman" w:hAnsi="Times New Roman" w:cs="Times New Roman"/>
          <w:kern w:val="0"/>
          <w14:ligatures w14:val="none"/>
        </w:rPr>
        <w:t xml:space="preserve"> Feelings of incompetence and lack of achievement</w:t>
      </w:r>
    </w:p>
    <w:p w14:paraId="6075A49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Burnout Symptoms:</w:t>
      </w:r>
    </w:p>
    <w:p w14:paraId="1C38955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Emotional:</w:t>
      </w:r>
    </w:p>
    <w:p w14:paraId="41C60BF0" w14:textId="77777777" w:rsidR="001E23E7" w:rsidRPr="001E23E7" w:rsidRDefault="001E23E7" w:rsidP="001E23E7">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Feeling overwhelmed</w:t>
      </w:r>
    </w:p>
    <w:p w14:paraId="65C4CE27" w14:textId="77777777" w:rsidR="001E23E7" w:rsidRPr="001E23E7" w:rsidRDefault="001E23E7" w:rsidP="001E23E7">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Sense of dread before sessions</w:t>
      </w:r>
    </w:p>
    <w:p w14:paraId="4A259173" w14:textId="77777777" w:rsidR="001E23E7" w:rsidRPr="001E23E7" w:rsidRDefault="001E23E7" w:rsidP="001E23E7">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Reduced empathy</w:t>
      </w:r>
    </w:p>
    <w:p w14:paraId="1E49B61B" w14:textId="77777777" w:rsidR="001E23E7" w:rsidRPr="001E23E7" w:rsidRDefault="001E23E7" w:rsidP="001E23E7">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Emotional numbness</w:t>
      </w:r>
    </w:p>
    <w:p w14:paraId="0CDBEEAC" w14:textId="77777777" w:rsidR="001E23E7" w:rsidRPr="001E23E7" w:rsidRDefault="001E23E7" w:rsidP="001E23E7">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Irritability</w:t>
      </w:r>
    </w:p>
    <w:p w14:paraId="6C5FED2F" w14:textId="77777777" w:rsidR="001E23E7" w:rsidRPr="001E23E7" w:rsidRDefault="001E23E7" w:rsidP="001E23E7">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Cynicism about therapy's effectiveness</w:t>
      </w:r>
    </w:p>
    <w:p w14:paraId="371B26D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Physical:</w:t>
      </w:r>
    </w:p>
    <w:p w14:paraId="27AD4525" w14:textId="77777777" w:rsidR="001E23E7" w:rsidRPr="001E23E7" w:rsidRDefault="001E23E7" w:rsidP="001E23E7">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Chronic fatigue</w:t>
      </w:r>
    </w:p>
    <w:p w14:paraId="3D4263C6" w14:textId="77777777" w:rsidR="001E23E7" w:rsidRPr="001E23E7" w:rsidRDefault="001E23E7" w:rsidP="001E23E7">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Sleep disturbances</w:t>
      </w:r>
    </w:p>
    <w:p w14:paraId="36FA79C6" w14:textId="77777777" w:rsidR="001E23E7" w:rsidRPr="001E23E7" w:rsidRDefault="001E23E7" w:rsidP="001E23E7">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Frequent illness</w:t>
      </w:r>
    </w:p>
    <w:p w14:paraId="421E6869" w14:textId="77777777" w:rsidR="001E23E7" w:rsidRPr="001E23E7" w:rsidRDefault="001E23E7" w:rsidP="001E23E7">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Headaches or muscle tension</w:t>
      </w:r>
    </w:p>
    <w:p w14:paraId="239868ED" w14:textId="77777777" w:rsidR="001E23E7" w:rsidRPr="001E23E7" w:rsidRDefault="001E23E7" w:rsidP="001E23E7">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Changes in appetite</w:t>
      </w:r>
    </w:p>
    <w:p w14:paraId="28FE0B57" w14:textId="77777777" w:rsidR="001E23E7" w:rsidRPr="001E23E7" w:rsidRDefault="001E23E7" w:rsidP="001E23E7">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Gastrointestinal issues</w:t>
      </w:r>
    </w:p>
    <w:p w14:paraId="3505C7C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Behavioral:</w:t>
      </w:r>
    </w:p>
    <w:p w14:paraId="39CDAF20" w14:textId="77777777" w:rsidR="001E23E7" w:rsidRPr="001E23E7" w:rsidRDefault="001E23E7" w:rsidP="001E23E7">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Procrastination</w:t>
      </w:r>
    </w:p>
    <w:p w14:paraId="22C4414F" w14:textId="77777777" w:rsidR="001E23E7" w:rsidRPr="001E23E7" w:rsidRDefault="001E23E7" w:rsidP="001E23E7">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Decreased productivity</w:t>
      </w:r>
    </w:p>
    <w:p w14:paraId="5E0A2FA4" w14:textId="77777777" w:rsidR="001E23E7" w:rsidRPr="001E23E7" w:rsidRDefault="001E23E7" w:rsidP="001E23E7">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Withdrawal from colleagues</w:t>
      </w:r>
    </w:p>
    <w:p w14:paraId="47D28C68" w14:textId="77777777" w:rsidR="001E23E7" w:rsidRPr="001E23E7" w:rsidRDefault="001E23E7" w:rsidP="001E23E7">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Increased absences</w:t>
      </w:r>
    </w:p>
    <w:p w14:paraId="736145D9" w14:textId="77777777" w:rsidR="001E23E7" w:rsidRPr="001E23E7" w:rsidRDefault="001E23E7" w:rsidP="001E23E7">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Substance use</w:t>
      </w:r>
    </w:p>
    <w:p w14:paraId="75C18E64" w14:textId="77777777" w:rsidR="001E23E7" w:rsidRPr="001E23E7" w:rsidRDefault="001E23E7" w:rsidP="001E23E7">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Poor boundaries</w:t>
      </w:r>
    </w:p>
    <w:p w14:paraId="1D80763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Cognitive:</w:t>
      </w:r>
    </w:p>
    <w:p w14:paraId="6443AE09" w14:textId="77777777" w:rsidR="001E23E7" w:rsidRPr="001E23E7" w:rsidRDefault="001E23E7" w:rsidP="001E23E7">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Difficulty concentrating</w:t>
      </w:r>
    </w:p>
    <w:p w14:paraId="137886DC" w14:textId="77777777" w:rsidR="001E23E7" w:rsidRPr="001E23E7" w:rsidRDefault="001E23E7" w:rsidP="001E23E7">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Forgetfulness</w:t>
      </w:r>
    </w:p>
    <w:p w14:paraId="11DA5581" w14:textId="77777777" w:rsidR="001E23E7" w:rsidRPr="001E23E7" w:rsidRDefault="001E23E7" w:rsidP="001E23E7">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Reduced creativity</w:t>
      </w:r>
    </w:p>
    <w:p w14:paraId="000EF675" w14:textId="77777777" w:rsidR="001E23E7" w:rsidRPr="001E23E7" w:rsidRDefault="001E23E7" w:rsidP="001E23E7">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Negative self-talk</w:t>
      </w:r>
    </w:p>
    <w:p w14:paraId="591189A5" w14:textId="77777777" w:rsidR="001E23E7" w:rsidRPr="001E23E7" w:rsidRDefault="001E23E7" w:rsidP="001E23E7">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Difficulty making decisions</w:t>
      </w:r>
    </w:p>
    <w:p w14:paraId="10DA600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Burnout Narrative:</w:t>
      </w:r>
    </w:p>
    <w:p w14:paraId="24A3A36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lastRenderedPageBreak/>
        <w:t>"I used to love my work, but lately, I dread Mondays. I catch myself watching the clock during sessions, something I never did before. I'm exhausted even after a full weekend. My notes have become perfunctory, and I find myself thinking, 'What's the point? They're just going to come back with the same problems.' I know this cynicism isn't like me, but I can't seem to shake it. I'm snapping at my partner over small things, and I've gained 15 pounds from stress eating. Maybe I wasn't cut out for this work after all."</w:t>
      </w:r>
    </w:p>
    <w:p w14:paraId="34C131C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Compassion Fatigue:</w:t>
      </w:r>
    </w:p>
    <w:p w14:paraId="729EE34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Definition:</w:t>
      </w:r>
      <w:r w:rsidRPr="001E23E7">
        <w:rPr>
          <w:rFonts w:ascii="Times New Roman" w:eastAsia="Times New Roman" w:hAnsi="Times New Roman" w:cs="Times New Roman"/>
          <w:kern w:val="0"/>
          <w14:ligatures w14:val="none"/>
        </w:rPr>
        <w:t xml:space="preserve"> The emotional and physical exhaustion resulting from repeated, empathic engagement with trauma survivors. Also called "secondary traumatic stress," it involves absorbing others' trauma to the point where it affects the practitioner.</w:t>
      </w:r>
    </w:p>
    <w:p w14:paraId="5481E1A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Compassion Fatigue Symptoms:</w:t>
      </w:r>
    </w:p>
    <w:p w14:paraId="15BB7D65" w14:textId="77777777" w:rsidR="001E23E7" w:rsidRPr="001E23E7" w:rsidRDefault="001E23E7" w:rsidP="001E23E7">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Intrusive thoughts about clients' trauma</w:t>
      </w:r>
    </w:p>
    <w:p w14:paraId="54C65379" w14:textId="77777777" w:rsidR="001E23E7" w:rsidRPr="001E23E7" w:rsidRDefault="001E23E7" w:rsidP="001E23E7">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Hypervigilance and anxiety</w:t>
      </w:r>
    </w:p>
    <w:p w14:paraId="577D233F" w14:textId="77777777" w:rsidR="001E23E7" w:rsidRPr="001E23E7" w:rsidRDefault="001E23E7" w:rsidP="001E23E7">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Difficulty </w:t>
      </w:r>
      <w:proofErr w:type="gramStart"/>
      <w:r w:rsidRPr="001E23E7">
        <w:rPr>
          <w:rFonts w:ascii="Times New Roman" w:eastAsia="Times New Roman" w:hAnsi="Times New Roman" w:cs="Times New Roman"/>
          <w:kern w:val="0"/>
          <w14:ligatures w14:val="none"/>
        </w:rPr>
        <w:t>separating</w:t>
      </w:r>
      <w:proofErr w:type="gramEnd"/>
      <w:r w:rsidRPr="001E23E7">
        <w:rPr>
          <w:rFonts w:ascii="Times New Roman" w:eastAsia="Times New Roman" w:hAnsi="Times New Roman" w:cs="Times New Roman"/>
          <w:kern w:val="0"/>
          <w14:ligatures w14:val="none"/>
        </w:rPr>
        <w:t xml:space="preserve"> from </w:t>
      </w:r>
      <w:proofErr w:type="gramStart"/>
      <w:r w:rsidRPr="001E23E7">
        <w:rPr>
          <w:rFonts w:ascii="Times New Roman" w:eastAsia="Times New Roman" w:hAnsi="Times New Roman" w:cs="Times New Roman"/>
          <w:kern w:val="0"/>
          <w14:ligatures w14:val="none"/>
        </w:rPr>
        <w:t>work</w:t>
      </w:r>
      <w:proofErr w:type="gramEnd"/>
    </w:p>
    <w:p w14:paraId="76BDFD01" w14:textId="77777777" w:rsidR="001E23E7" w:rsidRPr="001E23E7" w:rsidRDefault="001E23E7" w:rsidP="001E23E7">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Nightmares about clients' experiences</w:t>
      </w:r>
    </w:p>
    <w:p w14:paraId="719FF663" w14:textId="77777777" w:rsidR="001E23E7" w:rsidRPr="001E23E7" w:rsidRDefault="001E23E7" w:rsidP="001E23E7">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Avoidance of certain client topics</w:t>
      </w:r>
    </w:p>
    <w:p w14:paraId="20BC2AE1" w14:textId="77777777" w:rsidR="001E23E7" w:rsidRPr="001E23E7" w:rsidRDefault="001E23E7" w:rsidP="001E23E7">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Reduced sense of safety in the world</w:t>
      </w:r>
    </w:p>
    <w:p w14:paraId="6DC5B767" w14:textId="77777777" w:rsidR="001E23E7" w:rsidRPr="001E23E7" w:rsidRDefault="001E23E7" w:rsidP="001E23E7">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Overidentification with clients</w:t>
      </w:r>
    </w:p>
    <w:p w14:paraId="5519D710" w14:textId="77777777" w:rsidR="001E23E7" w:rsidRPr="001E23E7" w:rsidRDefault="001E23E7" w:rsidP="001E23E7">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Boundary erosion</w:t>
      </w:r>
    </w:p>
    <w:p w14:paraId="5B5C695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Comparison: Burnout vs. Compassion Fatigue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3100"/>
        <w:gridCol w:w="3574"/>
      </w:tblGrid>
      <w:tr w:rsidR="001E23E7" w:rsidRPr="001E23E7" w14:paraId="42B87D5D" w14:textId="77777777">
        <w:trPr>
          <w:tblHeader/>
          <w:tblCellSpacing w:w="15" w:type="dxa"/>
        </w:trPr>
        <w:tc>
          <w:tcPr>
            <w:tcW w:w="0" w:type="auto"/>
            <w:vAlign w:val="center"/>
            <w:hideMark/>
          </w:tcPr>
          <w:p w14:paraId="0341F0FF" w14:textId="77777777" w:rsidR="001E23E7" w:rsidRPr="001E23E7" w:rsidRDefault="001E23E7" w:rsidP="001E23E7">
            <w:pPr>
              <w:spacing w:after="0" w:line="240" w:lineRule="auto"/>
              <w:jc w:val="center"/>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Feature</w:t>
            </w:r>
          </w:p>
        </w:tc>
        <w:tc>
          <w:tcPr>
            <w:tcW w:w="0" w:type="auto"/>
            <w:vAlign w:val="center"/>
            <w:hideMark/>
          </w:tcPr>
          <w:p w14:paraId="13C71791" w14:textId="77777777" w:rsidR="001E23E7" w:rsidRPr="001E23E7" w:rsidRDefault="001E23E7" w:rsidP="001E23E7">
            <w:pPr>
              <w:spacing w:after="0" w:line="240" w:lineRule="auto"/>
              <w:jc w:val="center"/>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Burnout</w:t>
            </w:r>
          </w:p>
        </w:tc>
        <w:tc>
          <w:tcPr>
            <w:tcW w:w="0" w:type="auto"/>
            <w:vAlign w:val="center"/>
            <w:hideMark/>
          </w:tcPr>
          <w:p w14:paraId="57DFE09B" w14:textId="77777777" w:rsidR="001E23E7" w:rsidRPr="001E23E7" w:rsidRDefault="001E23E7" w:rsidP="001E23E7">
            <w:pPr>
              <w:spacing w:after="0" w:line="240" w:lineRule="auto"/>
              <w:jc w:val="center"/>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Compassion Fatigue</w:t>
            </w:r>
          </w:p>
        </w:tc>
      </w:tr>
      <w:tr w:rsidR="001E23E7" w:rsidRPr="001E23E7" w14:paraId="26ADE61C" w14:textId="77777777">
        <w:trPr>
          <w:tblCellSpacing w:w="15" w:type="dxa"/>
        </w:trPr>
        <w:tc>
          <w:tcPr>
            <w:tcW w:w="0" w:type="auto"/>
            <w:vAlign w:val="center"/>
            <w:hideMark/>
          </w:tcPr>
          <w:p w14:paraId="3AAE3792"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Primary Cause</w:t>
            </w:r>
          </w:p>
        </w:tc>
        <w:tc>
          <w:tcPr>
            <w:tcW w:w="0" w:type="auto"/>
            <w:vAlign w:val="center"/>
            <w:hideMark/>
          </w:tcPr>
          <w:p w14:paraId="4896AD43"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Work overload, systemic issues</w:t>
            </w:r>
          </w:p>
        </w:tc>
        <w:tc>
          <w:tcPr>
            <w:tcW w:w="0" w:type="auto"/>
            <w:vAlign w:val="center"/>
            <w:hideMark/>
          </w:tcPr>
          <w:p w14:paraId="5781B948"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Empathic engagement with trauma</w:t>
            </w:r>
          </w:p>
        </w:tc>
      </w:tr>
      <w:tr w:rsidR="001E23E7" w:rsidRPr="001E23E7" w14:paraId="35E44975" w14:textId="77777777">
        <w:trPr>
          <w:tblCellSpacing w:w="15" w:type="dxa"/>
        </w:trPr>
        <w:tc>
          <w:tcPr>
            <w:tcW w:w="0" w:type="auto"/>
            <w:vAlign w:val="center"/>
            <w:hideMark/>
          </w:tcPr>
          <w:p w14:paraId="786189AC"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Onset</w:t>
            </w:r>
          </w:p>
        </w:tc>
        <w:tc>
          <w:tcPr>
            <w:tcW w:w="0" w:type="auto"/>
            <w:vAlign w:val="center"/>
            <w:hideMark/>
          </w:tcPr>
          <w:p w14:paraId="50EB92F4"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Gradual, cumulative</w:t>
            </w:r>
          </w:p>
        </w:tc>
        <w:tc>
          <w:tcPr>
            <w:tcW w:w="0" w:type="auto"/>
            <w:vAlign w:val="center"/>
            <w:hideMark/>
          </w:tcPr>
          <w:p w14:paraId="78718410"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Can be rapid, acute</w:t>
            </w:r>
          </w:p>
        </w:tc>
      </w:tr>
      <w:tr w:rsidR="001E23E7" w:rsidRPr="001E23E7" w14:paraId="70381BD1" w14:textId="77777777">
        <w:trPr>
          <w:tblCellSpacing w:w="15" w:type="dxa"/>
        </w:trPr>
        <w:tc>
          <w:tcPr>
            <w:tcW w:w="0" w:type="auto"/>
            <w:vAlign w:val="center"/>
            <w:hideMark/>
          </w:tcPr>
          <w:p w14:paraId="11E2D9DC"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Key Emotion</w:t>
            </w:r>
          </w:p>
        </w:tc>
        <w:tc>
          <w:tcPr>
            <w:tcW w:w="0" w:type="auto"/>
            <w:vAlign w:val="center"/>
            <w:hideMark/>
          </w:tcPr>
          <w:p w14:paraId="46CC83EB"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Exhaustion, cynicism</w:t>
            </w:r>
          </w:p>
        </w:tc>
        <w:tc>
          <w:tcPr>
            <w:tcW w:w="0" w:type="auto"/>
            <w:vAlign w:val="center"/>
            <w:hideMark/>
          </w:tcPr>
          <w:p w14:paraId="2EEDB4A6"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Trauma exposure, overidentification</w:t>
            </w:r>
          </w:p>
        </w:tc>
      </w:tr>
      <w:tr w:rsidR="001E23E7" w:rsidRPr="001E23E7" w14:paraId="4232235B" w14:textId="77777777">
        <w:trPr>
          <w:tblCellSpacing w:w="15" w:type="dxa"/>
        </w:trPr>
        <w:tc>
          <w:tcPr>
            <w:tcW w:w="0" w:type="auto"/>
            <w:vAlign w:val="center"/>
            <w:hideMark/>
          </w:tcPr>
          <w:p w14:paraId="33902720"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Treatment Focus</w:t>
            </w:r>
          </w:p>
        </w:tc>
        <w:tc>
          <w:tcPr>
            <w:tcW w:w="0" w:type="auto"/>
            <w:vAlign w:val="center"/>
            <w:hideMark/>
          </w:tcPr>
          <w:p w14:paraId="3C39B664"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Systemic change, boundaries</w:t>
            </w:r>
          </w:p>
        </w:tc>
        <w:tc>
          <w:tcPr>
            <w:tcW w:w="0" w:type="auto"/>
            <w:vAlign w:val="center"/>
            <w:hideMark/>
          </w:tcPr>
          <w:p w14:paraId="0D16E3E9"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Trauma processing, boundaries</w:t>
            </w:r>
          </w:p>
        </w:tc>
      </w:tr>
      <w:tr w:rsidR="001E23E7" w:rsidRPr="001E23E7" w14:paraId="5876DE44" w14:textId="77777777">
        <w:trPr>
          <w:tblCellSpacing w:w="15" w:type="dxa"/>
        </w:trPr>
        <w:tc>
          <w:tcPr>
            <w:tcW w:w="0" w:type="auto"/>
            <w:vAlign w:val="center"/>
            <w:hideMark/>
          </w:tcPr>
          <w:p w14:paraId="18833F5D"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Recovery Time</w:t>
            </w:r>
          </w:p>
        </w:tc>
        <w:tc>
          <w:tcPr>
            <w:tcW w:w="0" w:type="auto"/>
            <w:vAlign w:val="center"/>
            <w:hideMark/>
          </w:tcPr>
          <w:p w14:paraId="7E229C70"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t>Months</w:t>
            </w:r>
            <w:proofErr w:type="gramEnd"/>
            <w:r w:rsidRPr="001E23E7">
              <w:rPr>
                <w:rFonts w:ascii="Times New Roman" w:eastAsia="Times New Roman" w:hAnsi="Times New Roman" w:cs="Times New Roman"/>
                <w:kern w:val="0"/>
                <w14:ligatures w14:val="none"/>
              </w:rPr>
              <w:t xml:space="preserve"> to years</w:t>
            </w:r>
          </w:p>
        </w:tc>
        <w:tc>
          <w:tcPr>
            <w:tcW w:w="0" w:type="auto"/>
            <w:vAlign w:val="center"/>
            <w:hideMark/>
          </w:tcPr>
          <w:p w14:paraId="10D863BC"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Weeks to months with intervention</w:t>
            </w:r>
          </w:p>
        </w:tc>
      </w:tr>
    </w:tbl>
    <w:p w14:paraId="6339AEA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Vicarious Trauma:</w:t>
      </w:r>
    </w:p>
    <w:p w14:paraId="36EEB96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Definition:</w:t>
      </w:r>
      <w:r w:rsidRPr="001E23E7">
        <w:rPr>
          <w:rFonts w:ascii="Times New Roman" w:eastAsia="Times New Roman" w:hAnsi="Times New Roman" w:cs="Times New Roman"/>
          <w:kern w:val="0"/>
          <w14:ligatures w14:val="none"/>
        </w:rPr>
        <w:t xml:space="preserve"> Transformation in the therapist's inner experience resulting from empathic engagement with clients' trauma material. It affects the therapist's worldview, spirituality, and identity.</w:t>
      </w:r>
    </w:p>
    <w:p w14:paraId="7F4B71B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Manifestations:</w:t>
      </w:r>
    </w:p>
    <w:p w14:paraId="0C577140" w14:textId="77777777" w:rsidR="001E23E7" w:rsidRPr="001E23E7" w:rsidRDefault="001E23E7" w:rsidP="001E23E7">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Disrupted frame of reference (worldview becomes darker)</w:t>
      </w:r>
    </w:p>
    <w:p w14:paraId="11A05508" w14:textId="77777777" w:rsidR="001E23E7" w:rsidRPr="001E23E7" w:rsidRDefault="001E23E7" w:rsidP="001E23E7">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Changes in identity and self-concept</w:t>
      </w:r>
    </w:p>
    <w:p w14:paraId="4EEAD0E6" w14:textId="77777777" w:rsidR="001E23E7" w:rsidRPr="001E23E7" w:rsidRDefault="001E23E7" w:rsidP="001E23E7">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Altered spirituality or </w:t>
      </w:r>
      <w:proofErr w:type="gramStart"/>
      <w:r w:rsidRPr="001E23E7">
        <w:rPr>
          <w:rFonts w:ascii="Times New Roman" w:eastAsia="Times New Roman" w:hAnsi="Times New Roman" w:cs="Times New Roman"/>
          <w:kern w:val="0"/>
          <w14:ligatures w14:val="none"/>
        </w:rPr>
        <w:t>meaning-making</w:t>
      </w:r>
      <w:proofErr w:type="gramEnd"/>
    </w:p>
    <w:p w14:paraId="215CDBDA" w14:textId="77777777" w:rsidR="001E23E7" w:rsidRPr="001E23E7" w:rsidRDefault="001E23E7" w:rsidP="001E23E7">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Disrupted relationships</w:t>
      </w:r>
    </w:p>
    <w:p w14:paraId="026AFAF0" w14:textId="77777777" w:rsidR="001E23E7" w:rsidRPr="001E23E7" w:rsidRDefault="001E23E7" w:rsidP="001E23E7">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Physical symptoms mimicking PTSD</w:t>
      </w:r>
    </w:p>
    <w:p w14:paraId="5D297A4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Example:</w:t>
      </w:r>
    </w:p>
    <w:p w14:paraId="1B445B9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Dr. Peterson specializes in sexual assault treatment. After three years, she notices:</w:t>
      </w:r>
    </w:p>
    <w:p w14:paraId="2879CADB" w14:textId="77777777" w:rsidR="001E23E7" w:rsidRPr="001E23E7" w:rsidRDefault="001E23E7" w:rsidP="001E23E7">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She's hypervigilant about her teenage daughter's safety, to the point of restricting normal activities</w:t>
      </w:r>
    </w:p>
    <w:p w14:paraId="6367ECBA" w14:textId="77777777" w:rsidR="001E23E7" w:rsidRPr="001E23E7" w:rsidRDefault="001E23E7" w:rsidP="001E23E7">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She's lost faith in humanity: "Everyone seems capable of violence"</w:t>
      </w:r>
    </w:p>
    <w:p w14:paraId="24F18C1D" w14:textId="77777777" w:rsidR="001E23E7" w:rsidRPr="001E23E7" w:rsidRDefault="001E23E7" w:rsidP="001E23E7">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She avoids crowds, feeling unsafe</w:t>
      </w:r>
    </w:p>
    <w:p w14:paraId="619907A1" w14:textId="77777777" w:rsidR="001E23E7" w:rsidRPr="001E23E7" w:rsidRDefault="001E23E7" w:rsidP="001E23E7">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She has intrusive images from clients' trauma narratives</w:t>
      </w:r>
    </w:p>
    <w:p w14:paraId="46C69630" w14:textId="77777777" w:rsidR="001E23E7" w:rsidRPr="001E23E7" w:rsidRDefault="001E23E7" w:rsidP="001E23E7">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She questions whether her work matters: "I can't undo what happened to them"</w:t>
      </w:r>
    </w:p>
    <w:p w14:paraId="4B7C7C1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These symptoms indicate vicarious trauma—her repeated exposure to sexual trauma has transformed her worldview and sense of safety.</w:t>
      </w:r>
    </w:p>
    <w:p w14:paraId="01B1513B"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Risk Factors for Burnout and Compassion Fatigue</w:t>
      </w:r>
    </w:p>
    <w:p w14:paraId="0A85F3D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Individual Factors:</w:t>
      </w:r>
    </w:p>
    <w:p w14:paraId="4FE93E4D" w14:textId="77777777" w:rsidR="001E23E7" w:rsidRPr="001E23E7" w:rsidRDefault="001E23E7" w:rsidP="001E23E7">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High empathy and sensitivity</w:t>
      </w:r>
    </w:p>
    <w:p w14:paraId="4207F8B7" w14:textId="77777777" w:rsidR="001E23E7" w:rsidRPr="001E23E7" w:rsidRDefault="001E23E7" w:rsidP="001E23E7">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Difficulty setting boundaries</w:t>
      </w:r>
    </w:p>
    <w:p w14:paraId="46DD4C7D" w14:textId="77777777" w:rsidR="001E23E7" w:rsidRPr="001E23E7" w:rsidRDefault="001E23E7" w:rsidP="001E23E7">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Perfectionism and self-criticism</w:t>
      </w:r>
    </w:p>
    <w:p w14:paraId="32CC203E" w14:textId="77777777" w:rsidR="001E23E7" w:rsidRPr="001E23E7" w:rsidRDefault="001E23E7" w:rsidP="001E23E7">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Personal trauma history</w:t>
      </w:r>
    </w:p>
    <w:p w14:paraId="5BFDB347" w14:textId="77777777" w:rsidR="001E23E7" w:rsidRPr="001E23E7" w:rsidRDefault="001E23E7" w:rsidP="001E23E7">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Limited support network</w:t>
      </w:r>
    </w:p>
    <w:p w14:paraId="2ED392F2" w14:textId="77777777" w:rsidR="001E23E7" w:rsidRPr="001E23E7" w:rsidRDefault="001E23E7" w:rsidP="001E23E7">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Poor self-care</w:t>
      </w:r>
    </w:p>
    <w:p w14:paraId="05B913D3" w14:textId="77777777" w:rsidR="001E23E7" w:rsidRPr="001E23E7" w:rsidRDefault="001E23E7" w:rsidP="001E23E7">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Over-identification with helper role</w:t>
      </w:r>
    </w:p>
    <w:p w14:paraId="283A4B3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Practice Factors:</w:t>
      </w:r>
    </w:p>
    <w:p w14:paraId="5F63397E" w14:textId="77777777" w:rsidR="001E23E7" w:rsidRPr="001E23E7" w:rsidRDefault="001E23E7" w:rsidP="001E23E7">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High caseload (especially trauma)</w:t>
      </w:r>
    </w:p>
    <w:p w14:paraId="7CA1746E" w14:textId="77777777" w:rsidR="001E23E7" w:rsidRPr="001E23E7" w:rsidRDefault="001E23E7" w:rsidP="001E23E7">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Inadequate supervision/consultation</w:t>
      </w:r>
    </w:p>
    <w:p w14:paraId="58FCA21C" w14:textId="77777777" w:rsidR="001E23E7" w:rsidRPr="001E23E7" w:rsidRDefault="001E23E7" w:rsidP="001E23E7">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Isolation (solo practice)</w:t>
      </w:r>
    </w:p>
    <w:p w14:paraId="6EE3F9A4" w14:textId="77777777" w:rsidR="001E23E7" w:rsidRPr="001E23E7" w:rsidRDefault="001E23E7" w:rsidP="001E23E7">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Financial stress</w:t>
      </w:r>
    </w:p>
    <w:p w14:paraId="3AECF0E1" w14:textId="77777777" w:rsidR="001E23E7" w:rsidRPr="001E23E7" w:rsidRDefault="001E23E7" w:rsidP="001E23E7">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Multiple roles (clinician, business owner, marketer)</w:t>
      </w:r>
    </w:p>
    <w:p w14:paraId="2EE1BB96" w14:textId="77777777" w:rsidR="001E23E7" w:rsidRPr="001E23E7" w:rsidRDefault="001E23E7" w:rsidP="001E23E7">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Long hours</w:t>
      </w:r>
    </w:p>
    <w:p w14:paraId="24E626C9" w14:textId="77777777" w:rsidR="001E23E7" w:rsidRPr="001E23E7" w:rsidRDefault="001E23E7" w:rsidP="001E23E7">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Difficult clients or poor fit</w:t>
      </w:r>
    </w:p>
    <w:p w14:paraId="2C6AB6D3" w14:textId="77777777" w:rsidR="001E23E7" w:rsidRPr="001E23E7" w:rsidRDefault="001E23E7" w:rsidP="001E23E7">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Lack of control over schedule</w:t>
      </w:r>
    </w:p>
    <w:p w14:paraId="14F4934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Systemic Factors:</w:t>
      </w:r>
    </w:p>
    <w:p w14:paraId="05C29703" w14:textId="77777777" w:rsidR="001E23E7" w:rsidRPr="001E23E7" w:rsidRDefault="001E23E7" w:rsidP="001E23E7">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Insurance authorization stress</w:t>
      </w:r>
    </w:p>
    <w:p w14:paraId="1527F282" w14:textId="77777777" w:rsidR="001E23E7" w:rsidRPr="001E23E7" w:rsidRDefault="001E23E7" w:rsidP="001E23E7">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Documentation burden</w:t>
      </w:r>
    </w:p>
    <w:p w14:paraId="388F2358" w14:textId="77777777" w:rsidR="001E23E7" w:rsidRPr="001E23E7" w:rsidRDefault="001E23E7" w:rsidP="001E23E7">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Lack of support staff</w:t>
      </w:r>
    </w:p>
    <w:p w14:paraId="664BB0B2" w14:textId="77777777" w:rsidR="001E23E7" w:rsidRPr="001E23E7" w:rsidRDefault="001E23E7" w:rsidP="001E23E7">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Inadequate compensation</w:t>
      </w:r>
    </w:p>
    <w:p w14:paraId="00C692AE" w14:textId="77777777" w:rsidR="001E23E7" w:rsidRPr="001E23E7" w:rsidRDefault="001E23E7" w:rsidP="001E23E7">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Regulatory/licensing stress</w:t>
      </w:r>
    </w:p>
    <w:p w14:paraId="5CF5D3E8"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lastRenderedPageBreak/>
        <w:t>Assessing Your Burnout Risk</w:t>
      </w:r>
    </w:p>
    <w:p w14:paraId="5DCF5C0C"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Professional Quality of Life Scale (</w:t>
      </w:r>
      <w:proofErr w:type="spellStart"/>
      <w:r w:rsidRPr="001E23E7">
        <w:rPr>
          <w:rFonts w:ascii="Times New Roman" w:eastAsia="Times New Roman" w:hAnsi="Times New Roman" w:cs="Times New Roman"/>
          <w:b/>
          <w:bCs/>
          <w:kern w:val="0"/>
          <w14:ligatures w14:val="none"/>
        </w:rPr>
        <w:t>ProQOL</w:t>
      </w:r>
      <w:proofErr w:type="spellEnd"/>
      <w:r w:rsidRPr="001E23E7">
        <w:rPr>
          <w:rFonts w:ascii="Times New Roman" w:eastAsia="Times New Roman" w:hAnsi="Times New Roman" w:cs="Times New Roman"/>
          <w:b/>
          <w:bCs/>
          <w:kern w:val="0"/>
          <w14:ligatures w14:val="none"/>
        </w:rPr>
        <w:t>)</w:t>
      </w:r>
    </w:p>
    <w:p w14:paraId="770B2BD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The most widely used measure of practitioner wellbeing assesses three dimensions:</w:t>
      </w:r>
    </w:p>
    <w:p w14:paraId="029D13F9" w14:textId="77777777" w:rsidR="001E23E7" w:rsidRPr="001E23E7" w:rsidRDefault="001E23E7" w:rsidP="001E23E7">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Compassion Satisfaction:</w:t>
      </w:r>
      <w:r w:rsidRPr="001E23E7">
        <w:rPr>
          <w:rFonts w:ascii="Times New Roman" w:eastAsia="Times New Roman" w:hAnsi="Times New Roman" w:cs="Times New Roman"/>
          <w:kern w:val="0"/>
          <w14:ligatures w14:val="none"/>
        </w:rPr>
        <w:t xml:space="preserve"> The pleasure derived from doing your work well</w:t>
      </w:r>
    </w:p>
    <w:p w14:paraId="5F13F486" w14:textId="77777777" w:rsidR="001E23E7" w:rsidRPr="001E23E7" w:rsidRDefault="001E23E7" w:rsidP="001E23E7">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Burnout:</w:t>
      </w:r>
      <w:r w:rsidRPr="001E23E7">
        <w:rPr>
          <w:rFonts w:ascii="Times New Roman" w:eastAsia="Times New Roman" w:hAnsi="Times New Roman" w:cs="Times New Roman"/>
          <w:kern w:val="0"/>
          <w14:ligatures w14:val="none"/>
        </w:rPr>
        <w:t xml:space="preserve"> Exhaustion, frustration, anger, depression related to work</w:t>
      </w:r>
    </w:p>
    <w:p w14:paraId="1B9893F2" w14:textId="77777777" w:rsidR="001E23E7" w:rsidRPr="001E23E7" w:rsidRDefault="001E23E7" w:rsidP="001E23E7">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Secondary Traumatic Stress:</w:t>
      </w:r>
      <w:r w:rsidRPr="001E23E7">
        <w:rPr>
          <w:rFonts w:ascii="Times New Roman" w:eastAsia="Times New Roman" w:hAnsi="Times New Roman" w:cs="Times New Roman"/>
          <w:kern w:val="0"/>
          <w14:ligatures w14:val="none"/>
        </w:rPr>
        <w:t xml:space="preserve"> Work-related PTSD-like symptoms</w:t>
      </w:r>
    </w:p>
    <w:p w14:paraId="47707E8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Sample Items:</w:t>
      </w:r>
    </w:p>
    <w:p w14:paraId="41B31C8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Compassion Satisfaction:</w:t>
      </w:r>
    </w:p>
    <w:p w14:paraId="0F59F07D" w14:textId="77777777" w:rsidR="001E23E7" w:rsidRPr="001E23E7" w:rsidRDefault="001E23E7" w:rsidP="001E23E7">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 get satisfaction from being able to help people"</w:t>
      </w:r>
    </w:p>
    <w:p w14:paraId="086B9A8B" w14:textId="77777777" w:rsidR="001E23E7" w:rsidRPr="001E23E7" w:rsidRDefault="001E23E7" w:rsidP="001E23E7">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 believe I can make a difference through my work"</w:t>
      </w:r>
    </w:p>
    <w:p w14:paraId="231483A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Burnout:</w:t>
      </w:r>
    </w:p>
    <w:p w14:paraId="650AE672" w14:textId="77777777" w:rsidR="001E23E7" w:rsidRPr="001E23E7" w:rsidRDefault="001E23E7" w:rsidP="001E23E7">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 feel overwhelmed by the amount of work I have to do"</w:t>
      </w:r>
    </w:p>
    <w:p w14:paraId="6E378245" w14:textId="77777777" w:rsidR="001E23E7" w:rsidRPr="001E23E7" w:rsidRDefault="001E23E7" w:rsidP="001E23E7">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 feel trapped by my job"</w:t>
      </w:r>
    </w:p>
    <w:p w14:paraId="628D8F9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Secondary Traumatic Stress:</w:t>
      </w:r>
    </w:p>
    <w:p w14:paraId="6BCB98A8" w14:textId="77777777" w:rsidR="001E23E7" w:rsidRPr="001E23E7" w:rsidRDefault="001E23E7" w:rsidP="001E23E7">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 feel as though I am experiencing the trauma of someone I have helped"</w:t>
      </w:r>
    </w:p>
    <w:p w14:paraId="7CAC5353" w14:textId="77777777" w:rsidR="001E23E7" w:rsidRPr="001E23E7" w:rsidRDefault="001E23E7" w:rsidP="001E23E7">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 have intrusive, frightening thoughts"</w:t>
      </w:r>
    </w:p>
    <w:p w14:paraId="7A057F6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Scoring Interpretation:</w:t>
      </w:r>
    </w:p>
    <w:p w14:paraId="3FF4793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Each dimension scored separately (0-50):</w:t>
      </w:r>
    </w:p>
    <w:p w14:paraId="20DA1542" w14:textId="77777777" w:rsidR="001E23E7" w:rsidRPr="001E23E7" w:rsidRDefault="001E23E7" w:rsidP="001E23E7">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22 or less:</w:t>
      </w:r>
      <w:r w:rsidRPr="001E23E7">
        <w:rPr>
          <w:rFonts w:ascii="Times New Roman" w:eastAsia="Times New Roman" w:hAnsi="Times New Roman" w:cs="Times New Roman"/>
          <w:kern w:val="0"/>
          <w14:ligatures w14:val="none"/>
        </w:rPr>
        <w:t xml:space="preserve"> Low</w:t>
      </w:r>
    </w:p>
    <w:p w14:paraId="696E5140" w14:textId="77777777" w:rsidR="001E23E7" w:rsidRPr="001E23E7" w:rsidRDefault="001E23E7" w:rsidP="001E23E7">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23-41:</w:t>
      </w:r>
      <w:r w:rsidRPr="001E23E7">
        <w:rPr>
          <w:rFonts w:ascii="Times New Roman" w:eastAsia="Times New Roman" w:hAnsi="Times New Roman" w:cs="Times New Roman"/>
          <w:kern w:val="0"/>
          <w14:ligatures w14:val="none"/>
        </w:rPr>
        <w:t xml:space="preserve"> Average</w:t>
      </w:r>
    </w:p>
    <w:p w14:paraId="48300101" w14:textId="77777777" w:rsidR="001E23E7" w:rsidRPr="001E23E7" w:rsidRDefault="001E23E7" w:rsidP="001E23E7">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42 or more:</w:t>
      </w:r>
      <w:r w:rsidRPr="001E23E7">
        <w:rPr>
          <w:rFonts w:ascii="Times New Roman" w:eastAsia="Times New Roman" w:hAnsi="Times New Roman" w:cs="Times New Roman"/>
          <w:kern w:val="0"/>
          <w14:ligatures w14:val="none"/>
        </w:rPr>
        <w:t xml:space="preserve"> High</w:t>
      </w:r>
    </w:p>
    <w:p w14:paraId="74A36DC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Action steps based on scores:</w:t>
      </w:r>
    </w:p>
    <w:p w14:paraId="3CB6A8F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High Compassion Satisfaction:</w:t>
      </w:r>
      <w:r w:rsidRPr="001E23E7">
        <w:rPr>
          <w:rFonts w:ascii="Times New Roman" w:eastAsia="Times New Roman" w:hAnsi="Times New Roman" w:cs="Times New Roman"/>
          <w:kern w:val="0"/>
          <w14:ligatures w14:val="none"/>
        </w:rPr>
        <w:t xml:space="preserve"> Protect and maintain this! Identify what creates satisfaction.</w:t>
      </w:r>
    </w:p>
    <w:p w14:paraId="467D889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High Burnout:</w:t>
      </w:r>
      <w:r w:rsidRPr="001E23E7">
        <w:rPr>
          <w:rFonts w:ascii="Times New Roman" w:eastAsia="Times New Roman" w:hAnsi="Times New Roman" w:cs="Times New Roman"/>
          <w:kern w:val="0"/>
          <w14:ligatures w14:val="none"/>
        </w:rPr>
        <w:t xml:space="preserve"> Immediate intervention needed. Reduce caseload, increase support, set boundaries.</w:t>
      </w:r>
    </w:p>
    <w:p w14:paraId="58EECA4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High Secondary Traumatic Stress:</w:t>
      </w:r>
      <w:r w:rsidRPr="001E23E7">
        <w:rPr>
          <w:rFonts w:ascii="Times New Roman" w:eastAsia="Times New Roman" w:hAnsi="Times New Roman" w:cs="Times New Roman"/>
          <w:kern w:val="0"/>
          <w14:ligatures w14:val="none"/>
        </w:rPr>
        <w:t xml:space="preserve"> Limit trauma work, seek trauma-focused therapy yourself, increase supervision.</w:t>
      </w:r>
    </w:p>
    <w:p w14:paraId="5BD3A897"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Personal Burnout Assessment</w:t>
      </w:r>
    </w:p>
    <w:p w14:paraId="61F780A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Reflect on these questions:</w:t>
      </w:r>
    </w:p>
    <w:p w14:paraId="6F101BD3" w14:textId="77777777" w:rsidR="001E23E7" w:rsidRPr="001E23E7" w:rsidRDefault="001E23E7" w:rsidP="001E23E7">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Do you dread going to </w:t>
      </w:r>
      <w:proofErr w:type="gramStart"/>
      <w:r w:rsidRPr="001E23E7">
        <w:rPr>
          <w:rFonts w:ascii="Times New Roman" w:eastAsia="Times New Roman" w:hAnsi="Times New Roman" w:cs="Times New Roman"/>
          <w:kern w:val="0"/>
          <w14:ligatures w14:val="none"/>
        </w:rPr>
        <w:t>work</w:t>
      </w:r>
      <w:proofErr w:type="gramEnd"/>
      <w:r w:rsidRPr="001E23E7">
        <w:rPr>
          <w:rFonts w:ascii="Times New Roman" w:eastAsia="Times New Roman" w:hAnsi="Times New Roman" w:cs="Times New Roman"/>
          <w:kern w:val="0"/>
          <w14:ligatures w14:val="none"/>
        </w:rPr>
        <w:t xml:space="preserve"> more days than not?</w:t>
      </w:r>
    </w:p>
    <w:p w14:paraId="58086995" w14:textId="77777777" w:rsidR="001E23E7" w:rsidRPr="001E23E7" w:rsidRDefault="001E23E7" w:rsidP="001E23E7">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 you feel emotionally exhausted at the end of most days?</w:t>
      </w:r>
    </w:p>
    <w:p w14:paraId="55C763C0" w14:textId="77777777" w:rsidR="001E23E7" w:rsidRPr="001E23E7" w:rsidRDefault="001E23E7" w:rsidP="001E23E7">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 you have physical symptoms (headaches, fatigue, GI issues) that worsen during the work week?</w:t>
      </w:r>
    </w:p>
    <w:p w14:paraId="5D4AA8CC" w14:textId="77777777" w:rsidR="001E23E7" w:rsidRPr="001E23E7" w:rsidRDefault="001E23E7" w:rsidP="001E23E7">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 you find yourself more cynical or negative about clients?</w:t>
      </w:r>
    </w:p>
    <w:p w14:paraId="143A711B" w14:textId="77777777" w:rsidR="001E23E7" w:rsidRPr="001E23E7" w:rsidRDefault="001E23E7" w:rsidP="001E23E7">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Have you noticed decreased empathy or caring?</w:t>
      </w:r>
    </w:p>
    <w:p w14:paraId="2111C7DE" w14:textId="77777777" w:rsidR="001E23E7" w:rsidRPr="001E23E7" w:rsidRDefault="001E23E7" w:rsidP="001E23E7">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Are you withdrawing from colleagues or supervision?</w:t>
      </w:r>
    </w:p>
    <w:p w14:paraId="422D45D2" w14:textId="77777777" w:rsidR="001E23E7" w:rsidRPr="001E23E7" w:rsidRDefault="001E23E7" w:rsidP="001E23E7">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Have your personal relationships suffered?</w:t>
      </w:r>
    </w:p>
    <w:p w14:paraId="5DDC6FA4" w14:textId="77777777" w:rsidR="001E23E7" w:rsidRPr="001E23E7" w:rsidRDefault="001E23E7" w:rsidP="001E23E7">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Are you relying on substances (alcohol, food, etc.) to cope?</w:t>
      </w:r>
    </w:p>
    <w:p w14:paraId="6CB3C50F" w14:textId="77777777" w:rsidR="001E23E7" w:rsidRPr="001E23E7" w:rsidRDefault="001E23E7" w:rsidP="001E23E7">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Is your sleep quality poor?</w:t>
      </w:r>
    </w:p>
    <w:p w14:paraId="479BD286" w14:textId="77777777" w:rsidR="001E23E7" w:rsidRPr="001E23E7" w:rsidRDefault="001E23E7" w:rsidP="001E23E7">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 you question your competence or effectiveness regularly?</w:t>
      </w:r>
    </w:p>
    <w:p w14:paraId="3FE8451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If you answered "yes" to 3-4:</w:t>
      </w:r>
      <w:r w:rsidRPr="001E23E7">
        <w:rPr>
          <w:rFonts w:ascii="Times New Roman" w:eastAsia="Times New Roman" w:hAnsi="Times New Roman" w:cs="Times New Roman"/>
          <w:kern w:val="0"/>
          <w14:ligatures w14:val="none"/>
        </w:rPr>
        <w:t xml:space="preserve"> Warning signs—take preventive action </w:t>
      </w:r>
      <w:r w:rsidRPr="001E23E7">
        <w:rPr>
          <w:rFonts w:ascii="Times New Roman" w:eastAsia="Times New Roman" w:hAnsi="Times New Roman" w:cs="Times New Roman"/>
          <w:b/>
          <w:bCs/>
          <w:kern w:val="0"/>
          <w14:ligatures w14:val="none"/>
        </w:rPr>
        <w:t>If you answered "yes" to 5-7:</w:t>
      </w:r>
      <w:r w:rsidRPr="001E23E7">
        <w:rPr>
          <w:rFonts w:ascii="Times New Roman" w:eastAsia="Times New Roman" w:hAnsi="Times New Roman" w:cs="Times New Roman"/>
          <w:kern w:val="0"/>
          <w14:ligatures w14:val="none"/>
        </w:rPr>
        <w:t xml:space="preserve"> Significant burnout—immediate changes needed </w:t>
      </w:r>
      <w:r w:rsidRPr="001E23E7">
        <w:rPr>
          <w:rFonts w:ascii="Times New Roman" w:eastAsia="Times New Roman" w:hAnsi="Times New Roman" w:cs="Times New Roman"/>
          <w:b/>
          <w:bCs/>
          <w:kern w:val="0"/>
          <w14:ligatures w14:val="none"/>
        </w:rPr>
        <w:t>If you answered "yes" to 8+:</w:t>
      </w:r>
      <w:r w:rsidRPr="001E23E7">
        <w:rPr>
          <w:rFonts w:ascii="Times New Roman" w:eastAsia="Times New Roman" w:hAnsi="Times New Roman" w:cs="Times New Roman"/>
          <w:kern w:val="0"/>
          <w14:ligatures w14:val="none"/>
        </w:rPr>
        <w:t xml:space="preserve"> Severe burnout—consider leave, intensive intervention</w:t>
      </w:r>
    </w:p>
    <w:p w14:paraId="4CB00243"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Building a Sustainable Practice</w:t>
      </w:r>
    </w:p>
    <w:p w14:paraId="17539BEF"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The Five Pillars of Sustainable Practice</w:t>
      </w:r>
    </w:p>
    <w:p w14:paraId="7D91E04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Pillar 1: Appropriate Caseload and Case Mix</w:t>
      </w:r>
    </w:p>
    <w:p w14:paraId="60554C4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Caseload Considerations:</w:t>
      </w:r>
    </w:p>
    <w:p w14:paraId="435BDC7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The "ideal" caseload varies by individual, but research suggests:</w:t>
      </w:r>
    </w:p>
    <w:p w14:paraId="3626970E" w14:textId="77777777" w:rsidR="001E23E7" w:rsidRPr="001E23E7" w:rsidRDefault="001E23E7" w:rsidP="001E23E7">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20-25 clients/week:</w:t>
      </w:r>
      <w:r w:rsidRPr="001E23E7">
        <w:rPr>
          <w:rFonts w:ascii="Times New Roman" w:eastAsia="Times New Roman" w:hAnsi="Times New Roman" w:cs="Times New Roman"/>
          <w:kern w:val="0"/>
          <w14:ligatures w14:val="none"/>
        </w:rPr>
        <w:t xml:space="preserve"> Sustainable for most practitioners long-term</w:t>
      </w:r>
    </w:p>
    <w:p w14:paraId="017DC04B" w14:textId="77777777" w:rsidR="001E23E7" w:rsidRPr="001E23E7" w:rsidRDefault="001E23E7" w:rsidP="001E23E7">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25-30 clients/week:</w:t>
      </w:r>
      <w:r w:rsidRPr="001E23E7">
        <w:rPr>
          <w:rFonts w:ascii="Times New Roman" w:eastAsia="Times New Roman" w:hAnsi="Times New Roman" w:cs="Times New Roman"/>
          <w:kern w:val="0"/>
          <w14:ligatures w14:val="none"/>
        </w:rPr>
        <w:t xml:space="preserve"> Maximum for most without significant burnout risk</w:t>
      </w:r>
    </w:p>
    <w:p w14:paraId="5046A64E" w14:textId="77777777" w:rsidR="001E23E7" w:rsidRPr="001E23E7" w:rsidRDefault="001E23E7" w:rsidP="001E23E7">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30+ clients/week:</w:t>
      </w:r>
      <w:r w:rsidRPr="001E23E7">
        <w:rPr>
          <w:rFonts w:ascii="Times New Roman" w:eastAsia="Times New Roman" w:hAnsi="Times New Roman" w:cs="Times New Roman"/>
          <w:kern w:val="0"/>
          <w14:ligatures w14:val="none"/>
        </w:rPr>
        <w:t xml:space="preserve"> High burnout risk, especially with trauma/complex cases</w:t>
      </w:r>
    </w:p>
    <w:p w14:paraId="4166ECD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Quality over Quantity:</w:t>
      </w:r>
      <w:r w:rsidRPr="001E23E7">
        <w:rPr>
          <w:rFonts w:ascii="Times New Roman" w:eastAsia="Times New Roman" w:hAnsi="Times New Roman" w:cs="Times New Roman"/>
          <w:kern w:val="0"/>
          <w14:ligatures w14:val="none"/>
        </w:rPr>
        <w:t xml:space="preserve"> Seeing 20 clients with full presence is more valuable—clinically and financially (lower burnout, better outcomes, stronger referrals)—than seeing 30 clients while depleted.</w:t>
      </w:r>
    </w:p>
    <w:p w14:paraId="24996FC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Case Mix Strategy:</w:t>
      </w:r>
    </w:p>
    <w:p w14:paraId="2D62773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Avoid "all trauma, all the time":</w:t>
      </w:r>
    </w:p>
    <w:p w14:paraId="35855DB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Balanced Caseload Example:</w:t>
      </w:r>
    </w:p>
    <w:p w14:paraId="5869074D" w14:textId="77777777" w:rsidR="001E23E7" w:rsidRPr="001E23E7" w:rsidRDefault="001E23E7" w:rsidP="001E23E7">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40% Complex trauma cases (8 clients)</w:t>
      </w:r>
    </w:p>
    <w:p w14:paraId="5049FC4C" w14:textId="77777777" w:rsidR="001E23E7" w:rsidRPr="001E23E7" w:rsidRDefault="001E23E7" w:rsidP="001E23E7">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30% Moderate difficulty (anxiety, depression) (6 clients)</w:t>
      </w:r>
    </w:p>
    <w:p w14:paraId="4160DBF5" w14:textId="77777777" w:rsidR="001E23E7" w:rsidRPr="001E23E7" w:rsidRDefault="001E23E7" w:rsidP="001E23E7">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20% Lower intensity/maintenance (4 clients)</w:t>
      </w:r>
    </w:p>
    <w:p w14:paraId="3BE31282" w14:textId="77777777" w:rsidR="001E23E7" w:rsidRPr="001E23E7" w:rsidRDefault="001E23E7" w:rsidP="001E23E7">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10% </w:t>
      </w:r>
      <w:proofErr w:type="gramStart"/>
      <w:r w:rsidRPr="001E23E7">
        <w:rPr>
          <w:rFonts w:ascii="Times New Roman" w:eastAsia="Times New Roman" w:hAnsi="Times New Roman" w:cs="Times New Roman"/>
          <w:kern w:val="0"/>
          <w14:ligatures w14:val="none"/>
        </w:rPr>
        <w:t>Couples</w:t>
      </w:r>
      <w:proofErr w:type="gramEnd"/>
      <w:r w:rsidRPr="001E23E7">
        <w:rPr>
          <w:rFonts w:ascii="Times New Roman" w:eastAsia="Times New Roman" w:hAnsi="Times New Roman" w:cs="Times New Roman"/>
          <w:kern w:val="0"/>
          <w14:ligatures w14:val="none"/>
        </w:rPr>
        <w:t xml:space="preserve"> or consultation work (2 clients)</w:t>
      </w:r>
    </w:p>
    <w:p w14:paraId="1149CA2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Benefits:</w:t>
      </w:r>
    </w:p>
    <w:p w14:paraId="56DD64EE" w14:textId="77777777" w:rsidR="001E23E7" w:rsidRPr="001E23E7" w:rsidRDefault="001E23E7" w:rsidP="001E23E7">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Emotional variety prevents exhaustion</w:t>
      </w:r>
    </w:p>
    <w:p w14:paraId="0675D6BB" w14:textId="77777777" w:rsidR="001E23E7" w:rsidRPr="001E23E7" w:rsidRDefault="001E23E7" w:rsidP="001E23E7">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Different energy requirements</w:t>
      </w:r>
    </w:p>
    <w:p w14:paraId="71BB765C" w14:textId="77777777" w:rsidR="001E23E7" w:rsidRPr="001E23E7" w:rsidRDefault="001E23E7" w:rsidP="001E23E7">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Success across difficulty levels</w:t>
      </w:r>
    </w:p>
    <w:p w14:paraId="3FB88AA1" w14:textId="77777777" w:rsidR="001E23E7" w:rsidRPr="001E23E7" w:rsidRDefault="001E23E7" w:rsidP="001E23E7">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Interesting, engaging work</w:t>
      </w:r>
    </w:p>
    <w:p w14:paraId="25AB08D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Dialogue:</w:t>
      </w:r>
    </w:p>
    <w:p w14:paraId="2D7F35D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Consultant: "You mentioned feeling burned out. Tell me about your current caseload."</w:t>
      </w:r>
    </w:p>
    <w:p w14:paraId="0440434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Therapist: "I see 22 clients, all </w:t>
      </w:r>
      <w:proofErr w:type="gramStart"/>
      <w:r w:rsidRPr="001E23E7">
        <w:rPr>
          <w:rFonts w:ascii="Times New Roman" w:eastAsia="Times New Roman" w:hAnsi="Times New Roman" w:cs="Times New Roman"/>
          <w:i/>
          <w:iCs/>
          <w:kern w:val="0"/>
          <w14:ligatures w14:val="none"/>
        </w:rPr>
        <w:t>trauma-focused</w:t>
      </w:r>
      <w:proofErr w:type="gramEnd"/>
      <w:r w:rsidRPr="001E23E7">
        <w:rPr>
          <w:rFonts w:ascii="Times New Roman" w:eastAsia="Times New Roman" w:hAnsi="Times New Roman" w:cs="Times New Roman"/>
          <w:i/>
          <w:iCs/>
          <w:kern w:val="0"/>
          <w14:ligatures w14:val="none"/>
        </w:rPr>
        <w:t>. I specialize in EMDR for complex trauma."</w:t>
      </w:r>
    </w:p>
    <w:p w14:paraId="3060F48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Consultant: "Twenty-two is a reasonable number, but all complex trauma is intense. How are you protecting yourself?"</w:t>
      </w:r>
    </w:p>
    <w:p w14:paraId="12917F5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Therapist: "What do you mean?"</w:t>
      </w:r>
    </w:p>
    <w:p w14:paraId="72CEEB1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Consultant: "Even trauma specialists need balance. What would it look like to reserve 4-5 slots for less intensive work—perhaps clients in maintenance phase, or life transitions, or specific phobias? This provides emotional relief while keeping your schedule full."</w:t>
      </w:r>
    </w:p>
    <w:p w14:paraId="071DE44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Pillar 2: Clear Professional Boundaries</w:t>
      </w:r>
    </w:p>
    <w:p w14:paraId="20CBCC5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Time Boundaries:</w:t>
      </w:r>
    </w:p>
    <w:p w14:paraId="456BF1B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Work Hours:</w:t>
      </w:r>
    </w:p>
    <w:p w14:paraId="5923C7F9" w14:textId="77777777" w:rsidR="001E23E7" w:rsidRPr="001E23E7" w:rsidRDefault="001E23E7" w:rsidP="001E23E7">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Define and protect work hours</w:t>
      </w:r>
    </w:p>
    <w:p w14:paraId="4CBB8FE5" w14:textId="77777777" w:rsidR="001E23E7" w:rsidRPr="001E23E7" w:rsidRDefault="001E23E7" w:rsidP="001E23E7">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Communicate boundaries clearly to clients</w:t>
      </w:r>
    </w:p>
    <w:p w14:paraId="528C285F" w14:textId="77777777" w:rsidR="001E23E7" w:rsidRPr="001E23E7" w:rsidRDefault="001E23E7" w:rsidP="001E23E7">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After-hours policy in informed consent</w:t>
      </w:r>
    </w:p>
    <w:p w14:paraId="65F598B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Policy:</w:t>
      </w:r>
    </w:p>
    <w:p w14:paraId="19F11E1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"My office hours are Monday-Thursday, 9am-7pm, and Friday 9am-3pm. I do not schedule sessions outside these hours except in rare emergencies. I check email and voicemail once daily during business hours and respond within 24 business hours."</w:t>
      </w:r>
    </w:p>
    <w:p w14:paraId="521B4DB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Vacation/Time Off:</w:t>
      </w:r>
    </w:p>
    <w:p w14:paraId="7C822426" w14:textId="77777777" w:rsidR="001E23E7" w:rsidRPr="001E23E7" w:rsidRDefault="001E23E7" w:rsidP="001E23E7">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Minimum 3-4 weeks annually (not including CE conferences)</w:t>
      </w:r>
    </w:p>
    <w:p w14:paraId="27B1B380" w14:textId="77777777" w:rsidR="001E23E7" w:rsidRPr="001E23E7" w:rsidRDefault="001E23E7" w:rsidP="001E23E7">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Build vacation time into fees</w:t>
      </w:r>
    </w:p>
    <w:p w14:paraId="67400C57" w14:textId="77777777" w:rsidR="001E23E7" w:rsidRPr="001E23E7" w:rsidRDefault="001E23E7" w:rsidP="001E23E7">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Notify clients 4-6 weeks in advance</w:t>
      </w:r>
    </w:p>
    <w:p w14:paraId="1F265374" w14:textId="77777777" w:rsidR="001E23E7" w:rsidRPr="001E23E7" w:rsidRDefault="001E23E7" w:rsidP="001E23E7">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Provide coverage for emergencies</w:t>
      </w:r>
    </w:p>
    <w:p w14:paraId="1C5C478F" w14:textId="77777777" w:rsidR="001E23E7" w:rsidRPr="001E23E7" w:rsidRDefault="001E23E7" w:rsidP="001E23E7">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Complete closure (no email checking)</w:t>
      </w:r>
    </w:p>
    <w:p w14:paraId="1B31F83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Between-Session Contact:</w:t>
      </w:r>
    </w:p>
    <w:p w14:paraId="670B2EF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Clear Guidelines:</w:t>
      </w:r>
    </w:p>
    <w:p w14:paraId="3315984B" w14:textId="77777777" w:rsidR="001E23E7" w:rsidRPr="001E23E7" w:rsidRDefault="001E23E7" w:rsidP="001E23E7">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Emergency: Call crisis line or go to ER</w:t>
      </w:r>
    </w:p>
    <w:p w14:paraId="5E803190" w14:textId="77777777" w:rsidR="001E23E7" w:rsidRPr="001E23E7" w:rsidRDefault="001E23E7" w:rsidP="001E23E7">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Urgent (non-emergency): Leave voicemail, returned same/next business day</w:t>
      </w:r>
    </w:p>
    <w:p w14:paraId="76FA439E" w14:textId="77777777" w:rsidR="001E23E7" w:rsidRPr="001E23E7" w:rsidRDefault="001E23E7" w:rsidP="001E23E7">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Non-urgent: Save for next session or brief email</w:t>
      </w:r>
    </w:p>
    <w:p w14:paraId="7A00EA39" w14:textId="77777777" w:rsidR="001E23E7" w:rsidRPr="001E23E7" w:rsidRDefault="001E23E7" w:rsidP="001E23E7">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Extensive between-session communication not sustainable</w:t>
      </w:r>
    </w:p>
    <w:p w14:paraId="1026873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Sample Email Boundary:</w:t>
      </w:r>
    </w:p>
    <w:p w14:paraId="311E223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 received your email. This sounds important and deserves full attention. Let's discuss in detail at our next session on [date]. If this becomes urgent before then, please call and leave a message."</w:t>
      </w:r>
    </w:p>
    <w:p w14:paraId="6C13A4F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Emotional Boundaries:</w:t>
      </w:r>
    </w:p>
    <w:p w14:paraId="48AD9EA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Overidentification Warning Signs:</w:t>
      </w:r>
    </w:p>
    <w:p w14:paraId="47AB7828" w14:textId="77777777" w:rsidR="001E23E7" w:rsidRPr="001E23E7" w:rsidRDefault="001E23E7" w:rsidP="001E23E7">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Thinking about specific clients outside work constantly</w:t>
      </w:r>
    </w:p>
    <w:p w14:paraId="182D5F11" w14:textId="77777777" w:rsidR="001E23E7" w:rsidRPr="001E23E7" w:rsidRDefault="001E23E7" w:rsidP="001E23E7">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Feeling responsible for clients' choices/outcomes</w:t>
      </w:r>
    </w:p>
    <w:p w14:paraId="1FA4BC0F" w14:textId="77777777" w:rsidR="001E23E7" w:rsidRPr="001E23E7" w:rsidRDefault="001E23E7" w:rsidP="001E23E7">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Taking clients' lack of progress personally</w:t>
      </w:r>
    </w:p>
    <w:p w14:paraId="0DCF5DB9" w14:textId="77777777" w:rsidR="001E23E7" w:rsidRPr="001E23E7" w:rsidRDefault="001E23E7" w:rsidP="001E23E7">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Difficulty separating your feelings from clients' feelings</w:t>
      </w:r>
    </w:p>
    <w:p w14:paraId="674B469D" w14:textId="77777777" w:rsidR="001E23E7" w:rsidRPr="001E23E7" w:rsidRDefault="001E23E7" w:rsidP="001E23E7">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Extending sessions regularly for certain clients</w:t>
      </w:r>
    </w:p>
    <w:p w14:paraId="4DE0EF05" w14:textId="77777777" w:rsidR="001E23E7" w:rsidRPr="001E23E7" w:rsidRDefault="001E23E7" w:rsidP="001E23E7">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Reducing fees beyond your policy</w:t>
      </w:r>
    </w:p>
    <w:p w14:paraId="493E6191" w14:textId="77777777" w:rsidR="001E23E7" w:rsidRPr="001E23E7" w:rsidRDefault="001E23E7" w:rsidP="001E23E7">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Excessive self-disclosure</w:t>
      </w:r>
    </w:p>
    <w:p w14:paraId="7931CDD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Healthy Emotional Boundaries:</w:t>
      </w:r>
    </w:p>
    <w:p w14:paraId="06B2ACF7" w14:textId="77777777" w:rsidR="001E23E7" w:rsidRPr="001E23E7" w:rsidRDefault="001E23E7" w:rsidP="001E23E7">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Empathy without enmeshment</w:t>
      </w:r>
    </w:p>
    <w:p w14:paraId="0FA23CF3" w14:textId="77777777" w:rsidR="001E23E7" w:rsidRPr="001E23E7" w:rsidRDefault="001E23E7" w:rsidP="001E23E7">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Care without caretaking</w:t>
      </w:r>
    </w:p>
    <w:p w14:paraId="5E08F91D" w14:textId="77777777" w:rsidR="001E23E7" w:rsidRPr="001E23E7" w:rsidRDefault="001E23E7" w:rsidP="001E23E7">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Responsibility for process, not outcome</w:t>
      </w:r>
    </w:p>
    <w:p w14:paraId="1949A847" w14:textId="77777777" w:rsidR="001E23E7" w:rsidRPr="001E23E7" w:rsidRDefault="001E23E7" w:rsidP="001E23E7">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caring rather than personal friendship</w:t>
      </w:r>
    </w:p>
    <w:p w14:paraId="39C95DF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Pillar 3: Regular Supervision and Consultation</w:t>
      </w:r>
    </w:p>
    <w:p w14:paraId="7D27CDE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Even fully licensed, experienced practitioners benefit from:</w:t>
      </w:r>
    </w:p>
    <w:p w14:paraId="7B1442E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Peer Consultation Groups:</w:t>
      </w:r>
    </w:p>
    <w:p w14:paraId="5357AC80" w14:textId="77777777" w:rsidR="001E23E7" w:rsidRPr="001E23E7" w:rsidRDefault="001E23E7" w:rsidP="001E23E7">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4-6 colleagues meeting monthly</w:t>
      </w:r>
    </w:p>
    <w:p w14:paraId="65818BD4" w14:textId="77777777" w:rsidR="001E23E7" w:rsidRPr="001E23E7" w:rsidRDefault="001E23E7" w:rsidP="001E23E7">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Case presentations</w:t>
      </w:r>
    </w:p>
    <w:p w14:paraId="35DE4258" w14:textId="77777777" w:rsidR="001E23E7" w:rsidRPr="001E23E7" w:rsidRDefault="001E23E7" w:rsidP="001E23E7">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Support and perspective</w:t>
      </w:r>
    </w:p>
    <w:p w14:paraId="2AA40D40" w14:textId="77777777" w:rsidR="001E23E7" w:rsidRPr="001E23E7" w:rsidRDefault="001E23E7" w:rsidP="001E23E7">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Accountability for self-care</w:t>
      </w:r>
    </w:p>
    <w:p w14:paraId="729D1D93" w14:textId="77777777" w:rsidR="001E23E7" w:rsidRPr="001E23E7" w:rsidRDefault="001E23E7" w:rsidP="001E23E7">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Reduced isolation</w:t>
      </w:r>
    </w:p>
    <w:p w14:paraId="10847BA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Individual Supervision:</w:t>
      </w:r>
    </w:p>
    <w:p w14:paraId="45878044" w14:textId="77777777" w:rsidR="001E23E7" w:rsidRPr="001E23E7" w:rsidRDefault="001E23E7" w:rsidP="001E23E7">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Especially important for complex cases</w:t>
      </w:r>
    </w:p>
    <w:p w14:paraId="7A50940E" w14:textId="77777777" w:rsidR="001E23E7" w:rsidRPr="001E23E7" w:rsidRDefault="001E23E7" w:rsidP="001E23E7">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Specialized supervision for specific modalities</w:t>
      </w:r>
    </w:p>
    <w:p w14:paraId="004CD7BF" w14:textId="77777777" w:rsidR="001E23E7" w:rsidRPr="001E23E7" w:rsidRDefault="001E23E7" w:rsidP="001E23E7">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Investment: $100-150/hour typically</w:t>
      </w:r>
    </w:p>
    <w:p w14:paraId="1EFD7B3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ROI Calculation:</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Supervision cost: $120/hour × 2 hours/month = $240/month</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Benefits:</w:t>
      </w:r>
    </w:p>
    <w:p w14:paraId="7D6C31EF" w14:textId="77777777" w:rsidR="001E23E7" w:rsidRPr="001E23E7" w:rsidRDefault="001E23E7" w:rsidP="001E23E7">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Better clinical outcomes (client satisfaction, retention)</w:t>
      </w:r>
    </w:p>
    <w:p w14:paraId="3AC4A751" w14:textId="77777777" w:rsidR="001E23E7" w:rsidRPr="001E23E7" w:rsidRDefault="001E23E7" w:rsidP="001E23E7">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Reduced </w:t>
      </w:r>
      <w:proofErr w:type="gramStart"/>
      <w:r w:rsidRPr="001E23E7">
        <w:rPr>
          <w:rFonts w:ascii="Times New Roman" w:eastAsia="Times New Roman" w:hAnsi="Times New Roman" w:cs="Times New Roman"/>
          <w:kern w:val="0"/>
          <w14:ligatures w14:val="none"/>
        </w:rPr>
        <w:t>liability risk</w:t>
      </w:r>
      <w:proofErr w:type="gramEnd"/>
    </w:p>
    <w:p w14:paraId="2553B441" w14:textId="77777777" w:rsidR="001E23E7" w:rsidRPr="001E23E7" w:rsidRDefault="001E23E7" w:rsidP="001E23E7">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Personal support preventing burnout</w:t>
      </w:r>
    </w:p>
    <w:p w14:paraId="1736F5B0" w14:textId="77777777" w:rsidR="001E23E7" w:rsidRPr="001E23E7" w:rsidRDefault="001E23E7" w:rsidP="001E23E7">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Continuing education</w:t>
      </w:r>
    </w:p>
    <w:p w14:paraId="327C0CC6" w14:textId="77777777" w:rsidR="001E23E7" w:rsidRPr="001E23E7" w:rsidRDefault="001E23E7" w:rsidP="001E23E7">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development</w:t>
      </w:r>
    </w:p>
    <w:p w14:paraId="5C02C55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Value: Priceless</w:t>
      </w:r>
    </w:p>
    <w:p w14:paraId="715AA54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Professional Consultation:</w:t>
      </w:r>
    </w:p>
    <w:p w14:paraId="3D827CFD" w14:textId="77777777" w:rsidR="001E23E7" w:rsidRPr="001E23E7" w:rsidRDefault="001E23E7" w:rsidP="001E23E7">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Consult specialists for cases outside your expertise</w:t>
      </w:r>
    </w:p>
    <w:p w14:paraId="5201CFC0" w14:textId="77777777" w:rsidR="001E23E7" w:rsidRPr="001E23E7" w:rsidRDefault="001E23E7" w:rsidP="001E23E7">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Ethics consultations for dilemmas</w:t>
      </w:r>
    </w:p>
    <w:p w14:paraId="2A8BCA6C" w14:textId="77777777" w:rsidR="001E23E7" w:rsidRPr="001E23E7" w:rsidRDefault="001E23E7" w:rsidP="001E23E7">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Consultation with attorneys, accountants as needed</w:t>
      </w:r>
    </w:p>
    <w:p w14:paraId="4FE16AA0" w14:textId="77777777" w:rsidR="001E23E7" w:rsidRPr="001E23E7" w:rsidRDefault="001E23E7" w:rsidP="001E23E7">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Medical consultation/collaboration</w:t>
      </w:r>
    </w:p>
    <w:p w14:paraId="15C44A5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Pillar 4: Personal Therapy</w:t>
      </w:r>
    </w:p>
    <w:p w14:paraId="26652A7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The Therapist's Therapist:</w:t>
      </w:r>
    </w:p>
    <w:p w14:paraId="121A49C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Research consistently shows therapists who engage in their own therapy:</w:t>
      </w:r>
    </w:p>
    <w:p w14:paraId="158C5200" w14:textId="77777777" w:rsidR="001E23E7" w:rsidRPr="001E23E7" w:rsidRDefault="001E23E7" w:rsidP="001E23E7">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Experience less burnout</w:t>
      </w:r>
    </w:p>
    <w:p w14:paraId="43327828" w14:textId="77777777" w:rsidR="001E23E7" w:rsidRPr="001E23E7" w:rsidRDefault="001E23E7" w:rsidP="001E23E7">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Demonstrate greater empathy</w:t>
      </w:r>
    </w:p>
    <w:p w14:paraId="02386C2E" w14:textId="77777777" w:rsidR="001E23E7" w:rsidRPr="001E23E7" w:rsidRDefault="001E23E7" w:rsidP="001E23E7">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Model the therapeutic process</w:t>
      </w:r>
    </w:p>
    <w:p w14:paraId="499AC56D" w14:textId="77777777" w:rsidR="001E23E7" w:rsidRPr="001E23E7" w:rsidRDefault="001E23E7" w:rsidP="001E23E7">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Process countertransference</w:t>
      </w:r>
    </w:p>
    <w:p w14:paraId="5194C097" w14:textId="77777777" w:rsidR="001E23E7" w:rsidRPr="001E23E7" w:rsidRDefault="001E23E7" w:rsidP="001E23E7">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Address personal issues interfering with clinical work</w:t>
      </w:r>
    </w:p>
    <w:p w14:paraId="52AD311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Barriers to Seeking Therapy:</w:t>
      </w:r>
    </w:p>
    <w:p w14:paraId="5941A0E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 should be able to handle this myself"</w:t>
      </w:r>
    </w:p>
    <w:p w14:paraId="45C61AA0" w14:textId="77777777" w:rsidR="001E23E7" w:rsidRPr="001E23E7" w:rsidRDefault="001E23E7" w:rsidP="001E23E7">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Response: Therapy isn't just for crisis; it's for growth and maintenance</w:t>
      </w:r>
    </w:p>
    <w:p w14:paraId="5BF8571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 don't have time"</w:t>
      </w:r>
    </w:p>
    <w:p w14:paraId="613328C9" w14:textId="77777777" w:rsidR="001E23E7" w:rsidRPr="001E23E7" w:rsidRDefault="001E23E7" w:rsidP="001E23E7">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Response: This is the same excuse clients use. Model what you teach.</w:t>
      </w:r>
    </w:p>
    <w:p w14:paraId="02B08FC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"It's too expensive"</w:t>
      </w:r>
    </w:p>
    <w:p w14:paraId="4A884FDC" w14:textId="77777777" w:rsidR="001E23E7" w:rsidRPr="001E23E7" w:rsidRDefault="001E23E7" w:rsidP="001E23E7">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 xml:space="preserve">Response: Your </w:t>
      </w:r>
      <w:proofErr w:type="gramStart"/>
      <w:r w:rsidRPr="001E23E7">
        <w:rPr>
          <w:rFonts w:ascii="Times New Roman" w:eastAsia="Times New Roman" w:hAnsi="Times New Roman" w:cs="Times New Roman"/>
          <w:kern w:val="0"/>
          <w14:ligatures w14:val="none"/>
        </w:rPr>
        <w:t>wellbeing</w:t>
      </w:r>
      <w:proofErr w:type="gramEnd"/>
      <w:r w:rsidRPr="001E23E7">
        <w:rPr>
          <w:rFonts w:ascii="Times New Roman" w:eastAsia="Times New Roman" w:hAnsi="Times New Roman" w:cs="Times New Roman"/>
          <w:kern w:val="0"/>
          <w14:ligatures w14:val="none"/>
        </w:rPr>
        <w:t xml:space="preserve"> is your most valuable professional asset</w:t>
      </w:r>
    </w:p>
    <w:p w14:paraId="6A6C75D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"What if I see clients in the waiting room?"</w:t>
      </w:r>
    </w:p>
    <w:p w14:paraId="5DF20F40" w14:textId="77777777" w:rsidR="001E23E7" w:rsidRPr="001E23E7" w:rsidRDefault="001E23E7" w:rsidP="001E23E7">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Response: Choose therapist in different </w:t>
      </w:r>
      <w:proofErr w:type="gramStart"/>
      <w:r w:rsidRPr="001E23E7">
        <w:rPr>
          <w:rFonts w:ascii="Times New Roman" w:eastAsia="Times New Roman" w:hAnsi="Times New Roman" w:cs="Times New Roman"/>
          <w:kern w:val="0"/>
          <w14:ligatures w14:val="none"/>
        </w:rPr>
        <w:t>area</w:t>
      </w:r>
      <w:proofErr w:type="gramEnd"/>
      <w:r w:rsidRPr="001E23E7">
        <w:rPr>
          <w:rFonts w:ascii="Times New Roman" w:eastAsia="Times New Roman" w:hAnsi="Times New Roman" w:cs="Times New Roman"/>
          <w:kern w:val="0"/>
          <w14:ligatures w14:val="none"/>
        </w:rPr>
        <w:t xml:space="preserve"> or use telehealth</w:t>
      </w:r>
    </w:p>
    <w:p w14:paraId="2A3FE90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Minimum Recommendation:</w:t>
      </w:r>
      <w:r w:rsidRPr="001E23E7">
        <w:rPr>
          <w:rFonts w:ascii="Times New Roman" w:eastAsia="Times New Roman" w:hAnsi="Times New Roman" w:cs="Times New Roman"/>
          <w:kern w:val="0"/>
          <w14:ligatures w14:val="none"/>
        </w:rPr>
        <w:t xml:space="preserve"> Quarterly "tune-up" sessions, more frequently during stress or when experiencing countertransference</w:t>
      </w:r>
    </w:p>
    <w:p w14:paraId="70DBCF7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Pillar 5: Physical Health and Personal Life</w:t>
      </w:r>
    </w:p>
    <w:p w14:paraId="3BB3EAB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Physical Health Foundations:</w:t>
      </w:r>
    </w:p>
    <w:p w14:paraId="0040558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Exercise:</w:t>
      </w:r>
    </w:p>
    <w:p w14:paraId="3F1D2CB3" w14:textId="77777777" w:rsidR="001E23E7" w:rsidRPr="001E23E7" w:rsidRDefault="001E23E7" w:rsidP="001E23E7">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30 minutes, 5× weekly minimum</w:t>
      </w:r>
    </w:p>
    <w:p w14:paraId="5D48AC03" w14:textId="77777777" w:rsidR="001E23E7" w:rsidRPr="001E23E7" w:rsidRDefault="001E23E7" w:rsidP="001E23E7">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Reduces stress hormones</w:t>
      </w:r>
    </w:p>
    <w:p w14:paraId="47FBE746" w14:textId="77777777" w:rsidR="001E23E7" w:rsidRPr="001E23E7" w:rsidRDefault="001E23E7" w:rsidP="001E23E7">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Improves sleep</w:t>
      </w:r>
    </w:p>
    <w:p w14:paraId="25E44FC2" w14:textId="77777777" w:rsidR="001E23E7" w:rsidRPr="001E23E7" w:rsidRDefault="001E23E7" w:rsidP="001E23E7">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t>Enhances</w:t>
      </w:r>
      <w:proofErr w:type="gramEnd"/>
      <w:r w:rsidRPr="001E23E7">
        <w:rPr>
          <w:rFonts w:ascii="Times New Roman" w:eastAsia="Times New Roman" w:hAnsi="Times New Roman" w:cs="Times New Roman"/>
          <w:kern w:val="0"/>
          <w14:ligatures w14:val="none"/>
        </w:rPr>
        <w:t xml:space="preserve"> mood</w:t>
      </w:r>
    </w:p>
    <w:p w14:paraId="42D48B76" w14:textId="77777777" w:rsidR="001E23E7" w:rsidRPr="001E23E7" w:rsidRDefault="001E23E7" w:rsidP="001E23E7">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Provides structure</w:t>
      </w:r>
    </w:p>
    <w:p w14:paraId="6EF6FA5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Nutrition:</w:t>
      </w:r>
    </w:p>
    <w:p w14:paraId="13EFD373" w14:textId="77777777" w:rsidR="001E23E7" w:rsidRPr="001E23E7" w:rsidRDefault="001E23E7" w:rsidP="001E23E7">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Regular meals (don't skip lunch between clients)</w:t>
      </w:r>
    </w:p>
    <w:p w14:paraId="728F9A72" w14:textId="77777777" w:rsidR="001E23E7" w:rsidRPr="001E23E7" w:rsidRDefault="001E23E7" w:rsidP="001E23E7">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Hydration (water bottle in session)</w:t>
      </w:r>
    </w:p>
    <w:p w14:paraId="0A25060C" w14:textId="77777777" w:rsidR="001E23E7" w:rsidRPr="001E23E7" w:rsidRDefault="001E23E7" w:rsidP="001E23E7">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Limit caffeine after midday</w:t>
      </w:r>
    </w:p>
    <w:p w14:paraId="4965ACF0" w14:textId="77777777" w:rsidR="001E23E7" w:rsidRPr="001E23E7" w:rsidRDefault="001E23E7" w:rsidP="001E23E7">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Mindful eating, not stress eating</w:t>
      </w:r>
    </w:p>
    <w:p w14:paraId="5CA83DF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Sleep:</w:t>
      </w:r>
    </w:p>
    <w:p w14:paraId="3D5E1136" w14:textId="77777777" w:rsidR="001E23E7" w:rsidRPr="001E23E7" w:rsidRDefault="001E23E7" w:rsidP="001E23E7">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7-9 hours nightly</w:t>
      </w:r>
    </w:p>
    <w:p w14:paraId="5CC70E58" w14:textId="77777777" w:rsidR="001E23E7" w:rsidRPr="001E23E7" w:rsidRDefault="001E23E7" w:rsidP="001E23E7">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Consistent sleep schedule</w:t>
      </w:r>
    </w:p>
    <w:p w14:paraId="5B7E3BFB" w14:textId="77777777" w:rsidR="001E23E7" w:rsidRPr="001E23E7" w:rsidRDefault="001E23E7" w:rsidP="001E23E7">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Wind-down routine</w:t>
      </w:r>
    </w:p>
    <w:p w14:paraId="14CFE93F" w14:textId="77777777" w:rsidR="001E23E7" w:rsidRPr="001E23E7" w:rsidRDefault="001E23E7" w:rsidP="001E23E7">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Address sleep issues promptly</w:t>
      </w:r>
    </w:p>
    <w:p w14:paraId="0733E04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Medical Care:</w:t>
      </w:r>
    </w:p>
    <w:p w14:paraId="6C305EE2" w14:textId="77777777" w:rsidR="001E23E7" w:rsidRPr="001E23E7" w:rsidRDefault="001E23E7" w:rsidP="001E23E7">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Annual physical exams</w:t>
      </w:r>
    </w:p>
    <w:p w14:paraId="16B4E270" w14:textId="77777777" w:rsidR="001E23E7" w:rsidRPr="001E23E7" w:rsidRDefault="001E23E7" w:rsidP="001E23E7">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Address health concerns</w:t>
      </w:r>
    </w:p>
    <w:p w14:paraId="345FB08A" w14:textId="77777777" w:rsidR="001E23E7" w:rsidRPr="001E23E7" w:rsidRDefault="001E23E7" w:rsidP="001E23E7">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Preventive care</w:t>
      </w:r>
    </w:p>
    <w:p w14:paraId="56046D68" w14:textId="77777777" w:rsidR="001E23E7" w:rsidRPr="001E23E7" w:rsidRDefault="001E23E7" w:rsidP="001E23E7">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Mental health monitoring</w:t>
      </w:r>
    </w:p>
    <w:p w14:paraId="02E60F5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Personal Life:</w:t>
      </w:r>
    </w:p>
    <w:p w14:paraId="4EE841C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Relationships:</w:t>
      </w:r>
    </w:p>
    <w:p w14:paraId="3F30EEE0" w14:textId="77777777" w:rsidR="001E23E7" w:rsidRPr="001E23E7" w:rsidRDefault="001E23E7" w:rsidP="001E23E7">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Prioritize close relationships</w:t>
      </w:r>
    </w:p>
    <w:p w14:paraId="5348E7F5" w14:textId="77777777" w:rsidR="001E23E7" w:rsidRPr="001E23E7" w:rsidRDefault="001E23E7" w:rsidP="001E23E7">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Schedule date nights, family time</w:t>
      </w:r>
    </w:p>
    <w:p w14:paraId="2EF78104" w14:textId="77777777" w:rsidR="001E23E7" w:rsidRPr="001E23E7" w:rsidRDefault="001E23E7" w:rsidP="001E23E7">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Maintain friendships outside mental health</w:t>
      </w:r>
    </w:p>
    <w:p w14:paraId="681D3637" w14:textId="77777777" w:rsidR="001E23E7" w:rsidRPr="001E23E7" w:rsidRDefault="001E23E7" w:rsidP="001E23E7">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Join non-work communities</w:t>
      </w:r>
    </w:p>
    <w:p w14:paraId="43B5CBE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Hobbies and Interests:</w:t>
      </w:r>
    </w:p>
    <w:p w14:paraId="305D04D0" w14:textId="77777777" w:rsidR="001E23E7" w:rsidRPr="001E23E7" w:rsidRDefault="001E23E7" w:rsidP="001E23E7">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Activities completely unrelated to work</w:t>
      </w:r>
    </w:p>
    <w:p w14:paraId="7B8E5E80" w14:textId="77777777" w:rsidR="001E23E7" w:rsidRPr="001E23E7" w:rsidRDefault="001E23E7" w:rsidP="001E23E7">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Creative outlets</w:t>
      </w:r>
    </w:p>
    <w:p w14:paraId="1FCC4485" w14:textId="77777777" w:rsidR="001E23E7" w:rsidRPr="001E23E7" w:rsidRDefault="001E23E7" w:rsidP="001E23E7">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Physical activities</w:t>
      </w:r>
    </w:p>
    <w:p w14:paraId="7A6D6B12" w14:textId="77777777" w:rsidR="001E23E7" w:rsidRPr="001E23E7" w:rsidRDefault="001E23E7" w:rsidP="001E23E7">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Social engagements</w:t>
      </w:r>
    </w:p>
    <w:p w14:paraId="52B179B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Spiritual/Meaning-Making:</w:t>
      </w:r>
    </w:p>
    <w:p w14:paraId="7D96415B" w14:textId="77777777" w:rsidR="001E23E7" w:rsidRPr="001E23E7" w:rsidRDefault="001E23E7" w:rsidP="001E23E7">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Whatever provides deeper meaning</w:t>
      </w:r>
    </w:p>
    <w:p w14:paraId="085639E5" w14:textId="77777777" w:rsidR="001E23E7" w:rsidRPr="001E23E7" w:rsidRDefault="001E23E7" w:rsidP="001E23E7">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Religious practices, nature, meditation</w:t>
      </w:r>
    </w:p>
    <w:p w14:paraId="6EF7C727" w14:textId="77777777" w:rsidR="001E23E7" w:rsidRPr="001E23E7" w:rsidRDefault="001E23E7" w:rsidP="001E23E7">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Connection to something larger than self</w:t>
      </w:r>
    </w:p>
    <w:p w14:paraId="32A00F84"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Daily and Weekly Self-Care Practices</w:t>
      </w:r>
    </w:p>
    <w:p w14:paraId="4180079B"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Daily Practices (Non-Negotiables)</w:t>
      </w:r>
    </w:p>
    <w:p w14:paraId="67B0982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 Morning Ritual (15-30 minutes)</w:t>
      </w:r>
    </w:p>
    <w:p w14:paraId="7CCAF28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Before starting client day:</w:t>
      </w:r>
    </w:p>
    <w:p w14:paraId="10C617E2" w14:textId="77777777" w:rsidR="001E23E7" w:rsidRPr="001E23E7" w:rsidRDefault="001E23E7" w:rsidP="001E23E7">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Meditation or mindfulness practice</w:t>
      </w:r>
    </w:p>
    <w:p w14:paraId="1A8EE47D" w14:textId="77777777" w:rsidR="001E23E7" w:rsidRPr="001E23E7" w:rsidRDefault="001E23E7" w:rsidP="001E23E7">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Journaling</w:t>
      </w:r>
    </w:p>
    <w:p w14:paraId="76E04967" w14:textId="77777777" w:rsidR="001E23E7" w:rsidRPr="001E23E7" w:rsidRDefault="001E23E7" w:rsidP="001E23E7">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Exercise</w:t>
      </w:r>
    </w:p>
    <w:p w14:paraId="156CE4E3" w14:textId="77777777" w:rsidR="001E23E7" w:rsidRPr="001E23E7" w:rsidRDefault="001E23E7" w:rsidP="001E23E7">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Healthy breakfast</w:t>
      </w:r>
    </w:p>
    <w:p w14:paraId="0D95A4AC" w14:textId="77777777" w:rsidR="001E23E7" w:rsidRPr="001E23E7" w:rsidRDefault="001E23E7" w:rsidP="001E23E7">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Intention-setting</w:t>
      </w:r>
    </w:p>
    <w:p w14:paraId="40DB038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Morning Routine:</w:t>
      </w:r>
    </w:p>
    <w:p w14:paraId="2D23DA0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6:30am: Wake, 10-minute meditation</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6:45am: Journaling (3 </w:t>
      </w:r>
      <w:proofErr w:type="spellStart"/>
      <w:r w:rsidRPr="001E23E7">
        <w:rPr>
          <w:rFonts w:ascii="Times New Roman" w:eastAsia="Times New Roman" w:hAnsi="Times New Roman" w:cs="Times New Roman"/>
          <w:i/>
          <w:iCs/>
          <w:kern w:val="0"/>
          <w14:ligatures w14:val="none"/>
        </w:rPr>
        <w:t>gratitudes</w:t>
      </w:r>
      <w:proofErr w:type="spellEnd"/>
      <w:r w:rsidRPr="001E23E7">
        <w:rPr>
          <w:rFonts w:ascii="Times New Roman" w:eastAsia="Times New Roman" w:hAnsi="Times New Roman" w:cs="Times New Roman"/>
          <w:i/>
          <w:iCs/>
          <w:kern w:val="0"/>
          <w14:ligatures w14:val="none"/>
        </w:rPr>
        <w:t>, daily intention)</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7:00am: 30-minute walk</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7:30am: Breakfast</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8:00am: Review schedule, prepare for day</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9:00am: First client</w:t>
      </w:r>
    </w:p>
    <w:p w14:paraId="536FA23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 xml:space="preserve">2. </w:t>
      </w:r>
      <w:proofErr w:type="gramStart"/>
      <w:r w:rsidRPr="001E23E7">
        <w:rPr>
          <w:rFonts w:ascii="Times New Roman" w:eastAsia="Times New Roman" w:hAnsi="Times New Roman" w:cs="Times New Roman"/>
          <w:b/>
          <w:bCs/>
          <w:kern w:val="0"/>
          <w14:ligatures w14:val="none"/>
        </w:rPr>
        <w:t>Between-Session</w:t>
      </w:r>
      <w:proofErr w:type="gramEnd"/>
      <w:r w:rsidRPr="001E23E7">
        <w:rPr>
          <w:rFonts w:ascii="Times New Roman" w:eastAsia="Times New Roman" w:hAnsi="Times New Roman" w:cs="Times New Roman"/>
          <w:b/>
          <w:bCs/>
          <w:kern w:val="0"/>
          <w14:ligatures w14:val="none"/>
        </w:rPr>
        <w:t xml:space="preserve"> Practices</w:t>
      </w:r>
    </w:p>
    <w:p w14:paraId="7CAF253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The 5-Minute Reset:</w:t>
      </w:r>
    </w:p>
    <w:p w14:paraId="6633BE3E" w14:textId="77777777" w:rsidR="001E23E7" w:rsidRPr="001E23E7" w:rsidRDefault="001E23E7" w:rsidP="001E23E7">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Stand and stretch</w:t>
      </w:r>
    </w:p>
    <w:p w14:paraId="6A1635C0" w14:textId="77777777" w:rsidR="001E23E7" w:rsidRPr="001E23E7" w:rsidRDefault="001E23E7" w:rsidP="001E23E7">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Deep breathing (4-7-8 breath)</w:t>
      </w:r>
    </w:p>
    <w:p w14:paraId="7118EFCC" w14:textId="77777777" w:rsidR="001E23E7" w:rsidRPr="001E23E7" w:rsidRDefault="001E23E7" w:rsidP="001E23E7">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Shake out physical tension</w:t>
      </w:r>
    </w:p>
    <w:p w14:paraId="64B45846" w14:textId="77777777" w:rsidR="001E23E7" w:rsidRPr="001E23E7" w:rsidRDefault="001E23E7" w:rsidP="001E23E7">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Hydrate</w:t>
      </w:r>
    </w:p>
    <w:p w14:paraId="75AB564F" w14:textId="77777777" w:rsidR="001E23E7" w:rsidRPr="001E23E7" w:rsidRDefault="001E23E7" w:rsidP="001E23E7">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Look at something beautiful (window, photo)</w:t>
      </w:r>
    </w:p>
    <w:p w14:paraId="491B0F95" w14:textId="77777777" w:rsidR="001E23E7" w:rsidRPr="001E23E7" w:rsidRDefault="001E23E7" w:rsidP="001E23E7">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Brief mindfulness</w:t>
      </w:r>
    </w:p>
    <w:p w14:paraId="2E319CC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Physical Movement:</w:t>
      </w:r>
    </w:p>
    <w:p w14:paraId="40582302" w14:textId="77777777" w:rsidR="001E23E7" w:rsidRPr="001E23E7" w:rsidRDefault="001E23E7" w:rsidP="001E23E7">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Don't sit all day</w:t>
      </w:r>
    </w:p>
    <w:p w14:paraId="1043DDB8" w14:textId="77777777" w:rsidR="001E23E7" w:rsidRPr="001E23E7" w:rsidRDefault="001E23E7" w:rsidP="001E23E7">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Walk between sessions if possible</w:t>
      </w:r>
    </w:p>
    <w:p w14:paraId="169D9518" w14:textId="77777777" w:rsidR="001E23E7" w:rsidRPr="001E23E7" w:rsidRDefault="001E23E7" w:rsidP="001E23E7">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Stretch at desk</w:t>
      </w:r>
    </w:p>
    <w:p w14:paraId="366D6481" w14:textId="77777777" w:rsidR="001E23E7" w:rsidRPr="001E23E7" w:rsidRDefault="001E23E7" w:rsidP="001E23E7">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Yoga or gentle movement</w:t>
      </w:r>
    </w:p>
    <w:p w14:paraId="1DB577D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3. End-of-Day Closure Ritual</w:t>
      </w:r>
    </w:p>
    <w:p w14:paraId="55C337D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15-Minute Practice:</w:t>
      </w:r>
    </w:p>
    <w:p w14:paraId="3D41160E" w14:textId="77777777" w:rsidR="001E23E7" w:rsidRPr="001E23E7" w:rsidRDefault="001E23E7" w:rsidP="001E23E7">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Complete all notes (don't take home)</w:t>
      </w:r>
    </w:p>
    <w:p w14:paraId="04F7FBB8" w14:textId="77777777" w:rsidR="001E23E7" w:rsidRPr="001E23E7" w:rsidRDefault="001E23E7" w:rsidP="001E23E7">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Shut down computer</w:t>
      </w:r>
    </w:p>
    <w:p w14:paraId="38807326" w14:textId="77777777" w:rsidR="001E23E7" w:rsidRPr="001E23E7" w:rsidRDefault="001E23E7" w:rsidP="001E23E7">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Tidy space for tomorrow</w:t>
      </w:r>
    </w:p>
    <w:p w14:paraId="32CE4036" w14:textId="77777777" w:rsidR="001E23E7" w:rsidRPr="001E23E7" w:rsidRDefault="001E23E7" w:rsidP="001E23E7">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Three deep breaths</w:t>
      </w:r>
    </w:p>
    <w:p w14:paraId="2D82356E" w14:textId="77777777" w:rsidR="001E23E7" w:rsidRPr="001E23E7" w:rsidRDefault="001E23E7" w:rsidP="001E23E7">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Gratitude practice</w:t>
      </w:r>
    </w:p>
    <w:p w14:paraId="77488052" w14:textId="77777777" w:rsidR="001E23E7" w:rsidRPr="001E23E7" w:rsidRDefault="001E23E7" w:rsidP="001E23E7">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Leave work at work (literally and figuratively)</w:t>
      </w:r>
    </w:p>
    <w:p w14:paraId="336FAEF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Transition Activity:</w:t>
      </w:r>
    </w:p>
    <w:p w14:paraId="5E9735C8" w14:textId="77777777" w:rsidR="001E23E7" w:rsidRPr="001E23E7" w:rsidRDefault="001E23E7" w:rsidP="001E23E7">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Change clothes</w:t>
      </w:r>
    </w:p>
    <w:p w14:paraId="69F71883" w14:textId="77777777" w:rsidR="001E23E7" w:rsidRPr="001E23E7" w:rsidRDefault="001E23E7" w:rsidP="001E23E7">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Exercise</w:t>
      </w:r>
    </w:p>
    <w:p w14:paraId="47745825" w14:textId="77777777" w:rsidR="001E23E7" w:rsidRPr="001E23E7" w:rsidRDefault="001E23E7" w:rsidP="001E23E7">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Listen to music</w:t>
      </w:r>
    </w:p>
    <w:p w14:paraId="55665543" w14:textId="77777777" w:rsidR="001E23E7" w:rsidRPr="001E23E7" w:rsidRDefault="001E23E7" w:rsidP="001E23E7">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Call friend</w:t>
      </w:r>
    </w:p>
    <w:p w14:paraId="51E1D2AA" w14:textId="77777777" w:rsidR="001E23E7" w:rsidRPr="001E23E7" w:rsidRDefault="001E23E7" w:rsidP="001E23E7">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t>Helps</w:t>
      </w:r>
      <w:proofErr w:type="gramEnd"/>
      <w:r w:rsidRPr="001E23E7">
        <w:rPr>
          <w:rFonts w:ascii="Times New Roman" w:eastAsia="Times New Roman" w:hAnsi="Times New Roman" w:cs="Times New Roman"/>
          <w:kern w:val="0"/>
          <w14:ligatures w14:val="none"/>
        </w:rPr>
        <w:t xml:space="preserve"> separate work from personal life</w:t>
      </w:r>
    </w:p>
    <w:p w14:paraId="5F5BB01A"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Weekly Practices</w:t>
      </w:r>
    </w:p>
    <w:p w14:paraId="5B7FC84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 Weekly Planning (30-60 minutes)</w:t>
      </w:r>
    </w:p>
    <w:p w14:paraId="503469F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Review:</w:t>
      </w:r>
    </w:p>
    <w:p w14:paraId="05D339AD" w14:textId="77777777" w:rsidR="001E23E7" w:rsidRPr="001E23E7" w:rsidRDefault="001E23E7" w:rsidP="001E23E7">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Last week's schedule and accomplishments</w:t>
      </w:r>
    </w:p>
    <w:p w14:paraId="135853C1" w14:textId="77777777" w:rsidR="001E23E7" w:rsidRPr="001E23E7" w:rsidRDefault="001E23E7" w:rsidP="001E23E7">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Energy levels throughout week</w:t>
      </w:r>
    </w:p>
    <w:p w14:paraId="3E91C58A" w14:textId="77777777" w:rsidR="001E23E7" w:rsidRPr="001E23E7" w:rsidRDefault="001E23E7" w:rsidP="001E23E7">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worked, what didn't</w:t>
      </w:r>
    </w:p>
    <w:p w14:paraId="7954225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Plan:</w:t>
      </w:r>
    </w:p>
    <w:p w14:paraId="2BB629F7" w14:textId="77777777" w:rsidR="001E23E7" w:rsidRPr="001E23E7" w:rsidRDefault="001E23E7" w:rsidP="001E23E7">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Upcoming week's schedule</w:t>
      </w:r>
    </w:p>
    <w:p w14:paraId="0674B1CA" w14:textId="77777777" w:rsidR="001E23E7" w:rsidRPr="001E23E7" w:rsidRDefault="001E23E7" w:rsidP="001E23E7">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Self-care activities scheduled</w:t>
      </w:r>
    </w:p>
    <w:p w14:paraId="45D549AE" w14:textId="77777777" w:rsidR="001E23E7" w:rsidRPr="001E23E7" w:rsidRDefault="001E23E7" w:rsidP="001E23E7">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Personal appointments</w:t>
      </w:r>
    </w:p>
    <w:p w14:paraId="22787400" w14:textId="77777777" w:rsidR="001E23E7" w:rsidRPr="001E23E7" w:rsidRDefault="001E23E7" w:rsidP="001E23E7">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Meal planning</w:t>
      </w:r>
    </w:p>
    <w:p w14:paraId="0206EB09" w14:textId="77777777" w:rsidR="001E23E7" w:rsidRPr="001E23E7" w:rsidRDefault="001E23E7" w:rsidP="001E23E7">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Balance assessment</w:t>
      </w:r>
    </w:p>
    <w:p w14:paraId="5E73733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2. Supervision/Consultation (1-2 hours)</w:t>
      </w:r>
    </w:p>
    <w:p w14:paraId="0E18C32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Essential, not optional</w:t>
      </w:r>
    </w:p>
    <w:p w14:paraId="67029CE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3. Professional Development (1-2 hours)</w:t>
      </w:r>
    </w:p>
    <w:p w14:paraId="6A4A5AE7" w14:textId="77777777" w:rsidR="001E23E7" w:rsidRPr="001E23E7" w:rsidRDefault="001E23E7" w:rsidP="001E23E7">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Reading professional literature</w:t>
      </w:r>
    </w:p>
    <w:p w14:paraId="418E3BF7" w14:textId="77777777" w:rsidR="001E23E7" w:rsidRPr="001E23E7" w:rsidRDefault="001E23E7" w:rsidP="001E23E7">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Online training modules</w:t>
      </w:r>
    </w:p>
    <w:p w14:paraId="089F49BA" w14:textId="77777777" w:rsidR="001E23E7" w:rsidRPr="001E23E7" w:rsidRDefault="001E23E7" w:rsidP="001E23E7">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Webinars</w:t>
      </w:r>
    </w:p>
    <w:p w14:paraId="61DC13A0" w14:textId="77777777" w:rsidR="001E23E7" w:rsidRPr="001E23E7" w:rsidRDefault="001E23E7" w:rsidP="001E23E7">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Skill development</w:t>
      </w:r>
    </w:p>
    <w:p w14:paraId="52E9BDA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4. Personal Joy Activity (2+ hours)</w:t>
      </w:r>
    </w:p>
    <w:p w14:paraId="6C1DE2B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Something purely for enjoyment:</w:t>
      </w:r>
    </w:p>
    <w:p w14:paraId="519097DF" w14:textId="77777777" w:rsidR="001E23E7" w:rsidRPr="001E23E7" w:rsidRDefault="001E23E7" w:rsidP="001E23E7">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Hobby</w:t>
      </w:r>
    </w:p>
    <w:p w14:paraId="331F21CD" w14:textId="77777777" w:rsidR="001E23E7" w:rsidRPr="001E23E7" w:rsidRDefault="001E23E7" w:rsidP="001E23E7">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Social time</w:t>
      </w:r>
    </w:p>
    <w:p w14:paraId="4C607C81" w14:textId="77777777" w:rsidR="001E23E7" w:rsidRPr="001E23E7" w:rsidRDefault="001E23E7" w:rsidP="001E23E7">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Creative activity</w:t>
      </w:r>
    </w:p>
    <w:p w14:paraId="2C954232" w14:textId="77777777" w:rsidR="001E23E7" w:rsidRPr="001E23E7" w:rsidRDefault="001E23E7" w:rsidP="001E23E7">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Relaxation</w:t>
      </w:r>
    </w:p>
    <w:p w14:paraId="75195021" w14:textId="77777777" w:rsidR="001E23E7" w:rsidRPr="001E23E7" w:rsidRDefault="001E23E7" w:rsidP="001E23E7">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Whatever fills your cup</w:t>
      </w:r>
    </w:p>
    <w:p w14:paraId="6723E54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5. Administrative Batch Processing</w:t>
      </w:r>
    </w:p>
    <w:p w14:paraId="671F557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Rather than scattered throughout week:</w:t>
      </w:r>
    </w:p>
    <w:p w14:paraId="381EA86C" w14:textId="77777777" w:rsidR="001E23E7" w:rsidRPr="001E23E7" w:rsidRDefault="001E23E7" w:rsidP="001E23E7">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Block 2-4 hours for all administrative tasks</w:t>
      </w:r>
    </w:p>
    <w:p w14:paraId="0B300A2F" w14:textId="77777777" w:rsidR="001E23E7" w:rsidRPr="001E23E7" w:rsidRDefault="001E23E7" w:rsidP="001E23E7">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Billing</w:t>
      </w:r>
    </w:p>
    <w:p w14:paraId="4D036379" w14:textId="77777777" w:rsidR="001E23E7" w:rsidRPr="001E23E7" w:rsidRDefault="001E23E7" w:rsidP="001E23E7">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Marketing</w:t>
      </w:r>
    </w:p>
    <w:p w14:paraId="160BEDDB" w14:textId="77777777" w:rsidR="001E23E7" w:rsidRPr="001E23E7" w:rsidRDefault="001E23E7" w:rsidP="001E23E7">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Business planning</w:t>
      </w:r>
    </w:p>
    <w:p w14:paraId="62B09651" w14:textId="77777777" w:rsidR="001E23E7" w:rsidRPr="001E23E7" w:rsidRDefault="001E23E7" w:rsidP="001E23E7">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Email management</w:t>
      </w:r>
    </w:p>
    <w:p w14:paraId="2B837E43" w14:textId="77777777" w:rsidR="001E23E7" w:rsidRPr="001E23E7" w:rsidRDefault="001E23E7" w:rsidP="001E23E7">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efficient than scattered approach</w:t>
      </w:r>
    </w:p>
    <w:p w14:paraId="6E8FAC33"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Monthly Practices</w:t>
      </w:r>
    </w:p>
    <w:p w14:paraId="18CE14E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 Self-Assessment (30 minutes)</w:t>
      </w:r>
    </w:p>
    <w:p w14:paraId="35044C1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Reflect on:</w:t>
      </w:r>
    </w:p>
    <w:p w14:paraId="00E8D3D9" w14:textId="77777777" w:rsidR="001E23E7" w:rsidRPr="001E23E7" w:rsidRDefault="001E23E7" w:rsidP="001E23E7">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Burnout symptoms present?</w:t>
      </w:r>
    </w:p>
    <w:p w14:paraId="7F13E11A" w14:textId="77777777" w:rsidR="001E23E7" w:rsidRPr="001E23E7" w:rsidRDefault="001E23E7" w:rsidP="001E23E7">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Energy levels</w:t>
      </w:r>
    </w:p>
    <w:p w14:paraId="38AFA845" w14:textId="77777777" w:rsidR="001E23E7" w:rsidRPr="001E23E7" w:rsidRDefault="001E23E7" w:rsidP="001E23E7">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satisfaction</w:t>
      </w:r>
    </w:p>
    <w:p w14:paraId="45D72DD1" w14:textId="77777777" w:rsidR="001E23E7" w:rsidRPr="001E23E7" w:rsidRDefault="001E23E7" w:rsidP="001E23E7">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satisfaction</w:t>
      </w:r>
    </w:p>
    <w:p w14:paraId="6B058117" w14:textId="77777777" w:rsidR="001E23E7" w:rsidRPr="001E23E7" w:rsidRDefault="001E23E7" w:rsidP="001E23E7">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Personal life balance</w:t>
      </w:r>
    </w:p>
    <w:p w14:paraId="4D364B36" w14:textId="77777777" w:rsidR="001E23E7" w:rsidRPr="001E23E7" w:rsidRDefault="001E23E7" w:rsidP="001E23E7">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Financial health</w:t>
      </w:r>
    </w:p>
    <w:p w14:paraId="36F03A3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 Professional Community (2-4 hours)</w:t>
      </w:r>
    </w:p>
    <w:p w14:paraId="38F5795D" w14:textId="77777777" w:rsidR="001E23E7" w:rsidRPr="001E23E7" w:rsidRDefault="001E23E7" w:rsidP="001E23E7">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Consultation group meeting</w:t>
      </w:r>
    </w:p>
    <w:p w14:paraId="3C3DBF86" w14:textId="77777777" w:rsidR="001E23E7" w:rsidRPr="001E23E7" w:rsidRDefault="001E23E7" w:rsidP="001E23E7">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Networking event</w:t>
      </w:r>
    </w:p>
    <w:p w14:paraId="27E9503F" w14:textId="77777777" w:rsidR="001E23E7" w:rsidRPr="001E23E7" w:rsidRDefault="001E23E7" w:rsidP="001E23E7">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association involvement</w:t>
      </w:r>
    </w:p>
    <w:p w14:paraId="3CB84F30" w14:textId="77777777" w:rsidR="001E23E7" w:rsidRPr="001E23E7" w:rsidRDefault="001E23E7" w:rsidP="001E23E7">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Colleague connection</w:t>
      </w:r>
    </w:p>
    <w:p w14:paraId="05C2B72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3. Financial Review (1 hour)</w:t>
      </w:r>
    </w:p>
    <w:p w14:paraId="19F967C1" w14:textId="77777777" w:rsidR="001E23E7" w:rsidRPr="001E23E7" w:rsidRDefault="001E23E7" w:rsidP="001E23E7">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kern w:val="0"/>
          <w14:ligatures w14:val="none"/>
        </w:rPr>
        <w:t>Review</w:t>
      </w:r>
      <w:proofErr w:type="gramEnd"/>
      <w:r w:rsidRPr="001E23E7">
        <w:rPr>
          <w:rFonts w:ascii="Times New Roman" w:eastAsia="Times New Roman" w:hAnsi="Times New Roman" w:cs="Times New Roman"/>
          <w:kern w:val="0"/>
          <w14:ligatures w14:val="none"/>
        </w:rPr>
        <w:t xml:space="preserve"> income and expenses</w:t>
      </w:r>
    </w:p>
    <w:p w14:paraId="100E1203" w14:textId="77777777" w:rsidR="001E23E7" w:rsidRPr="001E23E7" w:rsidRDefault="001E23E7" w:rsidP="001E23E7">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Check budget vs. actual</w:t>
      </w:r>
    </w:p>
    <w:p w14:paraId="06D5A7BA" w14:textId="77777777" w:rsidR="001E23E7" w:rsidRPr="001E23E7" w:rsidRDefault="001E23E7" w:rsidP="001E23E7">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Assess progress toward goals</w:t>
      </w:r>
    </w:p>
    <w:p w14:paraId="4D904B9C" w14:textId="77777777" w:rsidR="001E23E7" w:rsidRPr="001E23E7" w:rsidRDefault="001E23E7" w:rsidP="001E23E7">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Plan adjustments</w:t>
      </w:r>
    </w:p>
    <w:p w14:paraId="33B16CA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4. Personal Retreat (4-8 hours)</w:t>
      </w:r>
    </w:p>
    <w:p w14:paraId="38A0FE82" w14:textId="77777777" w:rsidR="001E23E7" w:rsidRPr="001E23E7" w:rsidRDefault="001E23E7" w:rsidP="001E23E7">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Solo time for reflection</w:t>
      </w:r>
    </w:p>
    <w:p w14:paraId="1350868A" w14:textId="77777777" w:rsidR="001E23E7" w:rsidRPr="001E23E7" w:rsidRDefault="001E23E7" w:rsidP="001E23E7">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Nature immersion</w:t>
      </w:r>
    </w:p>
    <w:p w14:paraId="13461049" w14:textId="77777777" w:rsidR="001E23E7" w:rsidRPr="001E23E7" w:rsidRDefault="001E23E7" w:rsidP="001E23E7">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Spiritual practice</w:t>
      </w:r>
    </w:p>
    <w:p w14:paraId="01EB842F" w14:textId="77777777" w:rsidR="001E23E7" w:rsidRPr="001E23E7" w:rsidRDefault="001E23E7" w:rsidP="001E23E7">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Journaling</w:t>
      </w:r>
    </w:p>
    <w:p w14:paraId="433AB360" w14:textId="77777777" w:rsidR="001E23E7" w:rsidRPr="001E23E7" w:rsidRDefault="001E23E7" w:rsidP="001E23E7">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Rest and restoration</w:t>
      </w:r>
    </w:p>
    <w:p w14:paraId="3E003B7A"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Setting Boundaries with Difficult Clients</w:t>
      </w:r>
    </w:p>
    <w:p w14:paraId="29F67A62"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Recognizing Boundary Violations</w:t>
      </w:r>
    </w:p>
    <w:p w14:paraId="6FC1CAE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Client Behaviors That Require Boundary Reinforcement:</w:t>
      </w:r>
    </w:p>
    <w:p w14:paraId="78910C4D" w14:textId="77777777" w:rsidR="001E23E7" w:rsidRPr="001E23E7" w:rsidRDefault="001E23E7" w:rsidP="001E23E7">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Excessive between-session contact</w:t>
      </w:r>
    </w:p>
    <w:p w14:paraId="6F91DBD5" w14:textId="77777777" w:rsidR="001E23E7" w:rsidRPr="001E23E7" w:rsidRDefault="001E23E7" w:rsidP="001E23E7">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Expecting immediate responses</w:t>
      </w:r>
    </w:p>
    <w:p w14:paraId="49AB6FF1" w14:textId="77777777" w:rsidR="001E23E7" w:rsidRPr="001E23E7" w:rsidRDefault="001E23E7" w:rsidP="001E23E7">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Requesting sessions outside office hours repeatedly</w:t>
      </w:r>
    </w:p>
    <w:p w14:paraId="50F24A3D" w14:textId="77777777" w:rsidR="001E23E7" w:rsidRPr="001E23E7" w:rsidRDefault="001E23E7" w:rsidP="001E23E7">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Personal questions about therapist's life</w:t>
      </w:r>
    </w:p>
    <w:p w14:paraId="7A16F041" w14:textId="77777777" w:rsidR="001E23E7" w:rsidRPr="001E23E7" w:rsidRDefault="001E23E7" w:rsidP="001E23E7">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Gift-giving beyond minimal value</w:t>
      </w:r>
    </w:p>
    <w:p w14:paraId="5D0BF59B" w14:textId="77777777" w:rsidR="001E23E7" w:rsidRPr="001E23E7" w:rsidRDefault="001E23E7" w:rsidP="001E23E7">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Social media friend requests</w:t>
      </w:r>
    </w:p>
    <w:p w14:paraId="2EDA2F39" w14:textId="77777777" w:rsidR="001E23E7" w:rsidRPr="001E23E7" w:rsidRDefault="001E23E7" w:rsidP="001E23E7">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Attempts to extend sessions</w:t>
      </w:r>
    </w:p>
    <w:p w14:paraId="0352777A" w14:textId="77777777" w:rsidR="001E23E7" w:rsidRPr="001E23E7" w:rsidRDefault="001E23E7" w:rsidP="001E23E7">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Refusal to pay or chronic late payment</w:t>
      </w:r>
    </w:p>
    <w:p w14:paraId="0DBE27AA" w14:textId="77777777" w:rsidR="001E23E7" w:rsidRPr="001E23E7" w:rsidRDefault="001E23E7" w:rsidP="001E23E7">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Aggressive, threatening, or sexually inappropriate behavior</w:t>
      </w:r>
    </w:p>
    <w:p w14:paraId="53045BE8"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Boundary-Setting Scripts</w:t>
      </w:r>
    </w:p>
    <w:p w14:paraId="6946B82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Excessive Between-Session Contact:</w:t>
      </w:r>
    </w:p>
    <w:p w14:paraId="5912DCE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"I notice you've been calling/emailing several times between sessions. I want to make sure I'm serving you well, and I find I can provide the best care when we have focused time together in our sessions. Moving forward, please save non-urgent matters for our sessions. If you have an urgent need, leave </w:t>
      </w:r>
      <w:proofErr w:type="gramStart"/>
      <w:r w:rsidRPr="001E23E7">
        <w:rPr>
          <w:rFonts w:ascii="Times New Roman" w:eastAsia="Times New Roman" w:hAnsi="Times New Roman" w:cs="Times New Roman"/>
          <w:i/>
          <w:iCs/>
          <w:kern w:val="0"/>
          <w14:ligatures w14:val="none"/>
        </w:rPr>
        <w:t>one</w:t>
      </w:r>
      <w:proofErr w:type="gramEnd"/>
      <w:r w:rsidRPr="001E23E7">
        <w:rPr>
          <w:rFonts w:ascii="Times New Roman" w:eastAsia="Times New Roman" w:hAnsi="Times New Roman" w:cs="Times New Roman"/>
          <w:i/>
          <w:iCs/>
          <w:kern w:val="0"/>
          <w14:ligatures w14:val="none"/>
        </w:rPr>
        <w:t xml:space="preserve"> voicemail and I'll return your call within 24 business hours. For emergencies, please use the crisis resources we've discussed."</w:t>
      </w:r>
    </w:p>
    <w:p w14:paraId="43B22B2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Extending Sessions:</w:t>
      </w:r>
    </w:p>
    <w:p w14:paraId="252DE30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 notice our sessions frequently run over the allotted time. I need to honor the boundaries of our 50-minute sessions to serve all my clients well and maintain my own wellbeing. When 50 minutes approaches, I'll provide a 5-minute warning so we can work toward a stopping point. If you frequently feel 50 minutes isn't sufficient, we can discuss extended sessions at an adjusted rate."</w:t>
      </w:r>
    </w:p>
    <w:p w14:paraId="6C6AC93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Personal Questions:</w:t>
      </w:r>
    </w:p>
    <w:p w14:paraId="57B769F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 appreciate your interest in getting to know me. I keep my personal life private because I've found our therapy works best when the focus remains on you and your growth. How can I help you refocus on what brought you to therapy?"</w:t>
      </w:r>
    </w:p>
    <w:p w14:paraId="3268770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Payment Issues:</w:t>
      </w:r>
    </w:p>
    <w:p w14:paraId="6CAC1D8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"I notice your account </w:t>
      </w:r>
      <w:proofErr w:type="gramStart"/>
      <w:r w:rsidRPr="001E23E7">
        <w:rPr>
          <w:rFonts w:ascii="Times New Roman" w:eastAsia="Times New Roman" w:hAnsi="Times New Roman" w:cs="Times New Roman"/>
          <w:i/>
          <w:iCs/>
          <w:kern w:val="0"/>
          <w14:ligatures w14:val="none"/>
        </w:rPr>
        <w:t>is [X]</w:t>
      </w:r>
      <w:proofErr w:type="gramEnd"/>
      <w:r w:rsidRPr="001E23E7">
        <w:rPr>
          <w:rFonts w:ascii="Times New Roman" w:eastAsia="Times New Roman" w:hAnsi="Times New Roman" w:cs="Times New Roman"/>
          <w:i/>
          <w:iCs/>
          <w:kern w:val="0"/>
          <w14:ligatures w14:val="none"/>
        </w:rPr>
        <w:t xml:space="preserve"> past due. I care about you and our work together, but I cannot continue seeing you with an outstanding balance. Let's </w:t>
      </w:r>
      <w:proofErr w:type="gramStart"/>
      <w:r w:rsidRPr="001E23E7">
        <w:rPr>
          <w:rFonts w:ascii="Times New Roman" w:eastAsia="Times New Roman" w:hAnsi="Times New Roman" w:cs="Times New Roman"/>
          <w:i/>
          <w:iCs/>
          <w:kern w:val="0"/>
          <w14:ligatures w14:val="none"/>
        </w:rPr>
        <w:t>problem-solve</w:t>
      </w:r>
      <w:proofErr w:type="gramEnd"/>
      <w:r w:rsidRPr="001E23E7">
        <w:rPr>
          <w:rFonts w:ascii="Times New Roman" w:eastAsia="Times New Roman" w:hAnsi="Times New Roman" w:cs="Times New Roman"/>
          <w:i/>
          <w:iCs/>
          <w:kern w:val="0"/>
          <w14:ligatures w14:val="none"/>
        </w:rPr>
        <w:t xml:space="preserve"> together: Can you </w:t>
      </w:r>
      <w:proofErr w:type="gramStart"/>
      <w:r w:rsidRPr="001E23E7">
        <w:rPr>
          <w:rFonts w:ascii="Times New Roman" w:eastAsia="Times New Roman" w:hAnsi="Times New Roman" w:cs="Times New Roman"/>
          <w:i/>
          <w:iCs/>
          <w:kern w:val="0"/>
          <w14:ligatures w14:val="none"/>
        </w:rPr>
        <w:t>pay</w:t>
      </w:r>
      <w:proofErr w:type="gramEnd"/>
      <w:r w:rsidRPr="001E23E7">
        <w:rPr>
          <w:rFonts w:ascii="Times New Roman" w:eastAsia="Times New Roman" w:hAnsi="Times New Roman" w:cs="Times New Roman"/>
          <w:i/>
          <w:iCs/>
          <w:kern w:val="0"/>
          <w14:ligatures w14:val="none"/>
        </w:rPr>
        <w:t xml:space="preserve"> this today? Would a payment plan help? If finances are a barrier, I can provide referrals to lower-cost options."</w:t>
      </w:r>
    </w:p>
    <w:p w14:paraId="21F52B18"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When to Terminate Treatment</w:t>
      </w:r>
    </w:p>
    <w:p w14:paraId="5582FEF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Sometimes, the most ethical action is termination:</w:t>
      </w:r>
    </w:p>
    <w:p w14:paraId="1D7C8CB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Appropriate Termination Reasons:</w:t>
      </w:r>
    </w:p>
    <w:p w14:paraId="4E2E5444" w14:textId="77777777" w:rsidR="001E23E7" w:rsidRPr="001E23E7" w:rsidRDefault="001E23E7" w:rsidP="001E23E7">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needs exceed your competence</w:t>
      </w:r>
    </w:p>
    <w:p w14:paraId="6263991B" w14:textId="77777777" w:rsidR="001E23E7" w:rsidRPr="001E23E7" w:rsidRDefault="001E23E7" w:rsidP="001E23E7">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Therapeutic </w:t>
      </w:r>
      <w:proofErr w:type="gramStart"/>
      <w:r w:rsidRPr="001E23E7">
        <w:rPr>
          <w:rFonts w:ascii="Times New Roman" w:eastAsia="Times New Roman" w:hAnsi="Times New Roman" w:cs="Times New Roman"/>
          <w:kern w:val="0"/>
          <w14:ligatures w14:val="none"/>
        </w:rPr>
        <w:t>relationship is</w:t>
      </w:r>
      <w:proofErr w:type="gramEnd"/>
      <w:r w:rsidRPr="001E23E7">
        <w:rPr>
          <w:rFonts w:ascii="Times New Roman" w:eastAsia="Times New Roman" w:hAnsi="Times New Roman" w:cs="Times New Roman"/>
          <w:kern w:val="0"/>
          <w14:ligatures w14:val="none"/>
        </w:rPr>
        <w:t xml:space="preserve"> harmful</w:t>
      </w:r>
    </w:p>
    <w:p w14:paraId="21F589EF" w14:textId="77777777" w:rsidR="001E23E7" w:rsidRPr="001E23E7" w:rsidRDefault="001E23E7" w:rsidP="001E23E7">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Boundary violations continue despite intervention</w:t>
      </w:r>
    </w:p>
    <w:p w14:paraId="63B96998" w14:textId="77777777" w:rsidR="001E23E7" w:rsidRPr="001E23E7" w:rsidRDefault="001E23E7" w:rsidP="001E23E7">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refuses to pay</w:t>
      </w:r>
    </w:p>
    <w:p w14:paraId="5B14C8E7" w14:textId="77777777" w:rsidR="001E23E7" w:rsidRPr="001E23E7" w:rsidRDefault="001E23E7" w:rsidP="001E23E7">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You're experiencing strong countertransference you cannot resolve</w:t>
      </w:r>
    </w:p>
    <w:p w14:paraId="476C3A35" w14:textId="77777777" w:rsidR="001E23E7" w:rsidRPr="001E23E7" w:rsidRDefault="001E23E7" w:rsidP="001E23E7">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You're providing inadequate care due to personal issues</w:t>
      </w:r>
    </w:p>
    <w:p w14:paraId="1E01D98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Termination Process:</w:t>
      </w:r>
    </w:p>
    <w:p w14:paraId="4801B999" w14:textId="77777777" w:rsidR="001E23E7" w:rsidRPr="001E23E7" w:rsidRDefault="001E23E7" w:rsidP="001E23E7">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Discuss openly</w:t>
      </w:r>
      <w:r w:rsidRPr="001E23E7">
        <w:rPr>
          <w:rFonts w:ascii="Times New Roman" w:eastAsia="Times New Roman" w:hAnsi="Times New Roman" w:cs="Times New Roman"/>
          <w:kern w:val="0"/>
          <w14:ligatures w14:val="none"/>
        </w:rPr>
        <w:t xml:space="preserve"> in session with adequate notice (2-4 weeks)</w:t>
      </w:r>
    </w:p>
    <w:p w14:paraId="053A01F8" w14:textId="77777777" w:rsidR="001E23E7" w:rsidRPr="001E23E7" w:rsidRDefault="001E23E7" w:rsidP="001E23E7">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Provide rationale</w:t>
      </w:r>
      <w:r w:rsidRPr="001E23E7">
        <w:rPr>
          <w:rFonts w:ascii="Times New Roman" w:eastAsia="Times New Roman" w:hAnsi="Times New Roman" w:cs="Times New Roman"/>
          <w:kern w:val="0"/>
          <w14:ligatures w14:val="none"/>
        </w:rPr>
        <w:t xml:space="preserve"> that's honest but non-blaming</w:t>
      </w:r>
    </w:p>
    <w:p w14:paraId="1D6A4357" w14:textId="77777777" w:rsidR="001E23E7" w:rsidRPr="001E23E7" w:rsidRDefault="001E23E7" w:rsidP="001E23E7">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Offer referrals</w:t>
      </w:r>
      <w:r w:rsidRPr="001E23E7">
        <w:rPr>
          <w:rFonts w:ascii="Times New Roman" w:eastAsia="Times New Roman" w:hAnsi="Times New Roman" w:cs="Times New Roman"/>
          <w:kern w:val="0"/>
          <w14:ligatures w14:val="none"/>
        </w:rPr>
        <w:t xml:space="preserve"> (at least 3 alternatives)</w:t>
      </w:r>
    </w:p>
    <w:p w14:paraId="10A61595" w14:textId="77777777" w:rsidR="001E23E7" w:rsidRPr="001E23E7" w:rsidRDefault="001E23E7" w:rsidP="001E23E7">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Allow processing</w:t>
      </w:r>
      <w:r w:rsidRPr="001E23E7">
        <w:rPr>
          <w:rFonts w:ascii="Times New Roman" w:eastAsia="Times New Roman" w:hAnsi="Times New Roman" w:cs="Times New Roman"/>
          <w:kern w:val="0"/>
          <w14:ligatures w14:val="none"/>
        </w:rPr>
        <w:t xml:space="preserve"> of termination feelings</w:t>
      </w:r>
    </w:p>
    <w:p w14:paraId="4E96B8B7" w14:textId="77777777" w:rsidR="001E23E7" w:rsidRPr="001E23E7" w:rsidRDefault="001E23E7" w:rsidP="001E23E7">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Complete appropriate documentation</w:t>
      </w:r>
    </w:p>
    <w:p w14:paraId="0739182E" w14:textId="77777777" w:rsidR="001E23E7" w:rsidRPr="001E23E7" w:rsidRDefault="001E23E7" w:rsidP="001E23E7">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Ensure continuity</w:t>
      </w:r>
      <w:r w:rsidRPr="001E23E7">
        <w:rPr>
          <w:rFonts w:ascii="Times New Roman" w:eastAsia="Times New Roman" w:hAnsi="Times New Roman" w:cs="Times New Roman"/>
          <w:kern w:val="0"/>
          <w14:ligatures w14:val="none"/>
        </w:rPr>
        <w:t xml:space="preserve"> of care</w:t>
      </w:r>
    </w:p>
    <w:p w14:paraId="34614C1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Sample Termination Dialogue:</w:t>
      </w:r>
    </w:p>
    <w:p w14:paraId="13AFFA3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 xml:space="preserve">"I've given this careful thought, and I believe you would be better served by a provider with specialized training in [specific </w:t>
      </w:r>
      <w:proofErr w:type="gramStart"/>
      <w:r w:rsidRPr="001E23E7">
        <w:rPr>
          <w:rFonts w:ascii="Times New Roman" w:eastAsia="Times New Roman" w:hAnsi="Times New Roman" w:cs="Times New Roman"/>
          <w:i/>
          <w:iCs/>
          <w:kern w:val="0"/>
          <w14:ligatures w14:val="none"/>
        </w:rPr>
        <w:t>issue</w:t>
      </w:r>
      <w:proofErr w:type="gramEnd"/>
      <w:r w:rsidRPr="001E23E7">
        <w:rPr>
          <w:rFonts w:ascii="Times New Roman" w:eastAsia="Times New Roman" w:hAnsi="Times New Roman" w:cs="Times New Roman"/>
          <w:i/>
          <w:iCs/>
          <w:kern w:val="0"/>
          <w14:ligatures w14:val="none"/>
        </w:rPr>
        <w:t xml:space="preserve">]. This isn't a reflection on you or your </w:t>
      </w:r>
      <w:proofErr w:type="gramStart"/>
      <w:r w:rsidRPr="001E23E7">
        <w:rPr>
          <w:rFonts w:ascii="Times New Roman" w:eastAsia="Times New Roman" w:hAnsi="Times New Roman" w:cs="Times New Roman"/>
          <w:i/>
          <w:iCs/>
          <w:kern w:val="0"/>
          <w14:ligatures w14:val="none"/>
        </w:rPr>
        <w:t>progress—it's</w:t>
      </w:r>
      <w:proofErr w:type="gramEnd"/>
      <w:r w:rsidRPr="001E23E7">
        <w:rPr>
          <w:rFonts w:ascii="Times New Roman" w:eastAsia="Times New Roman" w:hAnsi="Times New Roman" w:cs="Times New Roman"/>
          <w:i/>
          <w:iCs/>
          <w:kern w:val="0"/>
          <w14:ligatures w14:val="none"/>
        </w:rPr>
        <w:t xml:space="preserve"> about </w:t>
      </w:r>
      <w:r w:rsidRPr="001E23E7">
        <w:rPr>
          <w:rFonts w:ascii="Times New Roman" w:eastAsia="Times New Roman" w:hAnsi="Times New Roman" w:cs="Times New Roman"/>
          <w:i/>
          <w:iCs/>
          <w:kern w:val="0"/>
          <w14:ligatures w14:val="none"/>
        </w:rPr>
        <w:lastRenderedPageBreak/>
        <w:t>ensuring you receive the most effective treatment. I have three referrals to providers who specialize in this area. I'd like to meet for two more sessions to process this transition and ensure you feel supported moving to a new therapist."</w:t>
      </w:r>
    </w:p>
    <w:p w14:paraId="611F3293"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Creating Your Personal Sustainability Plan</w:t>
      </w:r>
    </w:p>
    <w:p w14:paraId="04E41164"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The Sustainability Plan Template</w:t>
      </w:r>
    </w:p>
    <w:p w14:paraId="3C7BD09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 Self-Assessment</w:t>
      </w:r>
    </w:p>
    <w:p w14:paraId="74FE119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Current state:</w:t>
      </w:r>
    </w:p>
    <w:p w14:paraId="51F59470" w14:textId="77777777" w:rsidR="001E23E7" w:rsidRPr="001E23E7" w:rsidRDefault="001E23E7" w:rsidP="001E23E7">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Burnout level (1-10): ___</w:t>
      </w:r>
    </w:p>
    <w:p w14:paraId="554C6AB9" w14:textId="77777777" w:rsidR="001E23E7" w:rsidRPr="001E23E7" w:rsidRDefault="001E23E7" w:rsidP="001E23E7">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Compassion satisfaction (1-10): ___</w:t>
      </w:r>
    </w:p>
    <w:p w14:paraId="6FA71378" w14:textId="77777777" w:rsidR="001E23E7" w:rsidRPr="001E23E7" w:rsidRDefault="001E23E7" w:rsidP="001E23E7">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Physical health (1-10): ___</w:t>
      </w:r>
    </w:p>
    <w:p w14:paraId="77A2E1BE" w14:textId="77777777" w:rsidR="001E23E7" w:rsidRPr="001E23E7" w:rsidRDefault="001E23E7" w:rsidP="001E23E7">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Relationship health (1-10</w:t>
      </w:r>
      <w:proofErr w:type="gramStart"/>
      <w:r w:rsidRPr="001E23E7">
        <w:rPr>
          <w:rFonts w:ascii="Times New Roman" w:eastAsia="Times New Roman" w:hAnsi="Times New Roman" w:cs="Times New Roman"/>
          <w:kern w:val="0"/>
          <w14:ligatures w14:val="none"/>
        </w:rPr>
        <w:t>): _</w:t>
      </w:r>
      <w:proofErr w:type="gramEnd"/>
      <w:r w:rsidRPr="001E23E7">
        <w:rPr>
          <w:rFonts w:ascii="Times New Roman" w:eastAsia="Times New Roman" w:hAnsi="Times New Roman" w:cs="Times New Roman"/>
          <w:kern w:val="0"/>
          <w14:ligatures w14:val="none"/>
        </w:rPr>
        <w:t>__</w:t>
      </w:r>
    </w:p>
    <w:p w14:paraId="3EBB3FAB" w14:textId="77777777" w:rsidR="001E23E7" w:rsidRPr="001E23E7" w:rsidRDefault="001E23E7" w:rsidP="001E23E7">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Financial stress (1-10): ___</w:t>
      </w:r>
    </w:p>
    <w:p w14:paraId="3086508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 Non-Negotiable Practices</w:t>
      </w:r>
    </w:p>
    <w:p w14:paraId="2BCBF08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List 3-5 practices you commit to daily/weekly:</w:t>
      </w:r>
    </w:p>
    <w:p w14:paraId="49D67E2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Example:</w:t>
      </w:r>
    </w:p>
    <w:p w14:paraId="44B33ABF" w14:textId="77777777" w:rsidR="001E23E7" w:rsidRPr="001E23E7" w:rsidRDefault="001E23E7" w:rsidP="001E23E7">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Daily: 20-minute morning meditation before first client</w:t>
      </w:r>
    </w:p>
    <w:p w14:paraId="2AE18648" w14:textId="77777777" w:rsidR="001E23E7" w:rsidRPr="001E23E7" w:rsidRDefault="001E23E7" w:rsidP="001E23E7">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Daily: Complete all notes before leaving office</w:t>
      </w:r>
    </w:p>
    <w:p w14:paraId="28E94A48" w14:textId="77777777" w:rsidR="001E23E7" w:rsidRPr="001E23E7" w:rsidRDefault="001E23E7" w:rsidP="001E23E7">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Weekly: Tuesday supervision group</w:t>
      </w:r>
    </w:p>
    <w:p w14:paraId="18D362A2" w14:textId="77777777" w:rsidR="001E23E7" w:rsidRPr="001E23E7" w:rsidRDefault="001E23E7" w:rsidP="001E23E7">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Weekly: Saturday morning hike</w:t>
      </w:r>
    </w:p>
    <w:p w14:paraId="007B965B" w14:textId="77777777" w:rsidR="001E23E7" w:rsidRPr="001E23E7" w:rsidRDefault="001E23E7" w:rsidP="001E23E7">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Monthly: Half-day personal retreat</w:t>
      </w:r>
    </w:p>
    <w:p w14:paraId="2043C8B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3. Boundary Commitments</w:t>
      </w:r>
    </w:p>
    <w:p w14:paraId="637731E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Specific boundaries you will set/maintain:</w:t>
      </w:r>
    </w:p>
    <w:p w14:paraId="6EC1423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Example:</w:t>
      </w:r>
    </w:p>
    <w:p w14:paraId="0716266E" w14:textId="77777777" w:rsidR="001E23E7" w:rsidRPr="001E23E7" w:rsidRDefault="001E23E7" w:rsidP="001E23E7">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sessions after 7pm</w:t>
      </w:r>
    </w:p>
    <w:p w14:paraId="77CCF38B" w14:textId="77777777" w:rsidR="001E23E7" w:rsidRPr="001E23E7" w:rsidRDefault="001E23E7" w:rsidP="001E23E7">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client email on weekends</w:t>
      </w:r>
    </w:p>
    <w:p w14:paraId="0CA8146F" w14:textId="77777777" w:rsidR="001E23E7" w:rsidRPr="001E23E7" w:rsidRDefault="001E23E7" w:rsidP="001E23E7">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Maximum 24 clients/week</w:t>
      </w:r>
    </w:p>
    <w:p w14:paraId="2724A065" w14:textId="77777777" w:rsidR="001E23E7" w:rsidRPr="001E23E7" w:rsidRDefault="001E23E7" w:rsidP="001E23E7">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4 </w:t>
      </w:r>
      <w:proofErr w:type="spellStart"/>
      <w:r w:rsidRPr="001E23E7">
        <w:rPr>
          <w:rFonts w:ascii="Times New Roman" w:eastAsia="Times New Roman" w:hAnsi="Times New Roman" w:cs="Times New Roman"/>
          <w:kern w:val="0"/>
          <w14:ligatures w14:val="none"/>
        </w:rPr>
        <w:t>weeks vacation</w:t>
      </w:r>
      <w:proofErr w:type="spellEnd"/>
      <w:r w:rsidRPr="001E23E7">
        <w:rPr>
          <w:rFonts w:ascii="Times New Roman" w:eastAsia="Times New Roman" w:hAnsi="Times New Roman" w:cs="Times New Roman"/>
          <w:kern w:val="0"/>
          <w14:ligatures w14:val="none"/>
        </w:rPr>
        <w:t xml:space="preserve"> annually</w:t>
      </w:r>
    </w:p>
    <w:p w14:paraId="432A13C4" w14:textId="77777777" w:rsidR="001E23E7" w:rsidRPr="001E23E7" w:rsidRDefault="001E23E7" w:rsidP="001E23E7">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No </w:t>
      </w:r>
      <w:proofErr w:type="gramStart"/>
      <w:r w:rsidRPr="001E23E7">
        <w:rPr>
          <w:rFonts w:ascii="Times New Roman" w:eastAsia="Times New Roman" w:hAnsi="Times New Roman" w:cs="Times New Roman"/>
          <w:kern w:val="0"/>
          <w14:ligatures w14:val="none"/>
        </w:rPr>
        <w:t>phone</w:t>
      </w:r>
      <w:proofErr w:type="gramEnd"/>
      <w:r w:rsidRPr="001E23E7">
        <w:rPr>
          <w:rFonts w:ascii="Times New Roman" w:eastAsia="Times New Roman" w:hAnsi="Times New Roman" w:cs="Times New Roman"/>
          <w:kern w:val="0"/>
          <w14:ligatures w14:val="none"/>
        </w:rPr>
        <w:t xml:space="preserve"> during personal time</w:t>
      </w:r>
    </w:p>
    <w:p w14:paraId="40450E3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4. Warning Signs</w:t>
      </w:r>
    </w:p>
    <w:p w14:paraId="343EF67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Early indicators that you're sliding toward burnout:</w:t>
      </w:r>
    </w:p>
    <w:p w14:paraId="6E81628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Example:</w:t>
      </w:r>
    </w:p>
    <w:p w14:paraId="74ADE38E" w14:textId="77777777" w:rsidR="001E23E7" w:rsidRPr="001E23E7" w:rsidRDefault="001E23E7" w:rsidP="001E23E7">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Dreading specific clients</w:t>
      </w:r>
    </w:p>
    <w:p w14:paraId="4DFFAB02" w14:textId="77777777" w:rsidR="001E23E7" w:rsidRPr="001E23E7" w:rsidRDefault="001E23E7" w:rsidP="001E23E7">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Snapping at partner</w:t>
      </w:r>
    </w:p>
    <w:p w14:paraId="64503F45" w14:textId="77777777" w:rsidR="001E23E7" w:rsidRPr="001E23E7" w:rsidRDefault="001E23E7" w:rsidP="001E23E7">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Drinking more than 1 glass of wine nightly</w:t>
      </w:r>
    </w:p>
    <w:p w14:paraId="75982835" w14:textId="77777777" w:rsidR="001E23E7" w:rsidRPr="001E23E7" w:rsidRDefault="001E23E7" w:rsidP="001E23E7">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Procrastinating on notes</w:t>
      </w:r>
    </w:p>
    <w:p w14:paraId="694B79E7" w14:textId="77777777" w:rsidR="001E23E7" w:rsidRPr="001E23E7" w:rsidRDefault="001E23E7" w:rsidP="001E23E7">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Canceling personal plans</w:t>
      </w:r>
    </w:p>
    <w:p w14:paraId="0F908E7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5. Emergency Response Plan</w:t>
      </w:r>
    </w:p>
    <w:p w14:paraId="37B6A5F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If warning signs appear, I will:</w:t>
      </w:r>
    </w:p>
    <w:p w14:paraId="75094DF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Example:</w:t>
      </w:r>
    </w:p>
    <w:p w14:paraId="0101E6A3" w14:textId="77777777" w:rsidR="001E23E7" w:rsidRPr="001E23E7" w:rsidRDefault="001E23E7" w:rsidP="001E23E7">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Schedule personal therapy session</w:t>
      </w:r>
    </w:p>
    <w:p w14:paraId="40F9BB47" w14:textId="77777777" w:rsidR="001E23E7" w:rsidRPr="001E23E7" w:rsidRDefault="001E23E7" w:rsidP="001E23E7">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 caseload by 2 clients</w:t>
      </w:r>
    </w:p>
    <w:p w14:paraId="4792783F" w14:textId="77777777" w:rsidR="001E23E7" w:rsidRPr="001E23E7" w:rsidRDefault="001E23E7" w:rsidP="001E23E7">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Take 3-day weekend</w:t>
      </w:r>
    </w:p>
    <w:p w14:paraId="591BEBF1" w14:textId="77777777" w:rsidR="001E23E7" w:rsidRPr="001E23E7" w:rsidRDefault="001E23E7" w:rsidP="001E23E7">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Increase consultation</w:t>
      </w:r>
    </w:p>
    <w:p w14:paraId="1F375B56" w14:textId="77777777" w:rsidR="001E23E7" w:rsidRPr="001E23E7" w:rsidRDefault="001E23E7" w:rsidP="001E23E7">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Reevaluate case mix</w:t>
      </w:r>
    </w:p>
    <w:p w14:paraId="29B7C37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6. Support System</w:t>
      </w:r>
    </w:p>
    <w:p w14:paraId="09D2822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People who help maintain my wellbeing:</w:t>
      </w:r>
    </w:p>
    <w:p w14:paraId="6BD8B8EF" w14:textId="77777777" w:rsidR="001E23E7" w:rsidRPr="001E23E7" w:rsidRDefault="001E23E7" w:rsidP="001E23E7">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Personal therapist: ___</w:t>
      </w:r>
    </w:p>
    <w:p w14:paraId="743B98B0" w14:textId="77777777" w:rsidR="001E23E7" w:rsidRPr="001E23E7" w:rsidRDefault="001E23E7" w:rsidP="001E23E7">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Supervisor/consultant: ___</w:t>
      </w:r>
    </w:p>
    <w:p w14:paraId="2D5D9F7C" w14:textId="77777777" w:rsidR="001E23E7" w:rsidRPr="001E23E7" w:rsidRDefault="001E23E7" w:rsidP="001E23E7">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Peer consultation group: ___</w:t>
      </w:r>
    </w:p>
    <w:p w14:paraId="7BBC2226" w14:textId="77777777" w:rsidR="001E23E7" w:rsidRPr="001E23E7" w:rsidRDefault="001E23E7" w:rsidP="001E23E7">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Accountability partner: ___</w:t>
      </w:r>
    </w:p>
    <w:p w14:paraId="7B76FE4B" w14:textId="77777777" w:rsidR="001E23E7" w:rsidRPr="001E23E7" w:rsidRDefault="001E23E7" w:rsidP="001E23E7">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Personal relationships: ___</w:t>
      </w:r>
    </w:p>
    <w:p w14:paraId="1F06721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7. Annual Review</w:t>
      </w:r>
    </w:p>
    <w:p w14:paraId="5552C28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Schedule annual review: ___________</w:t>
      </w:r>
    </w:p>
    <w:p w14:paraId="62FD926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Questions to assess:</w:t>
      </w:r>
    </w:p>
    <w:p w14:paraId="34E65FB2" w14:textId="77777777" w:rsidR="001E23E7" w:rsidRPr="001E23E7" w:rsidRDefault="001E23E7" w:rsidP="001E23E7">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Is my practice sustainable?</w:t>
      </w:r>
    </w:p>
    <w:p w14:paraId="04F2072F" w14:textId="77777777" w:rsidR="001E23E7" w:rsidRPr="001E23E7" w:rsidRDefault="001E23E7" w:rsidP="001E23E7">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Am I satisfied personally and professionally?</w:t>
      </w:r>
    </w:p>
    <w:p w14:paraId="540A4F8B" w14:textId="77777777" w:rsidR="001E23E7" w:rsidRPr="001E23E7" w:rsidRDefault="001E23E7" w:rsidP="001E23E7">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needs to change?</w:t>
      </w:r>
    </w:p>
    <w:p w14:paraId="2A9A6D8D" w14:textId="77777777" w:rsidR="001E23E7" w:rsidRPr="001E23E7" w:rsidRDefault="001E23E7" w:rsidP="001E23E7">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What's working well?</w:t>
      </w:r>
    </w:p>
    <w:p w14:paraId="01697CD7"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Module 7 Quiz</w:t>
      </w:r>
    </w:p>
    <w:p w14:paraId="46E6E39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1:</w:t>
      </w:r>
      <w:r w:rsidRPr="001E23E7">
        <w:rPr>
          <w:rFonts w:ascii="Times New Roman" w:eastAsia="Times New Roman" w:hAnsi="Times New Roman" w:cs="Times New Roman"/>
          <w:kern w:val="0"/>
          <w14:ligatures w14:val="none"/>
        </w:rPr>
        <w:t xml:space="preserve"> According to research on practitioner wellbeing, what is generally considered a sustainable long-term caseload for most mental health professionals? a) 15-18 clients per week b) 20-25 clients per week c) 30-35 clients per week d) 40+ clients per week</w:t>
      </w:r>
    </w:p>
    <w:p w14:paraId="22B5635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Answer: b) 20-25 clients per week</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Research indicates that 20-25 clients per week is sustainable for most practitioners long-term, balancing financial viability with preventing burnout. Caseloads of 25-30 represent the maximum for most without significant burnout risk, while 30+ creates high burnout risk, especially when working with trauma or complex presentations. Individual capacity varies based on case complexity, practitioner experience, and personal factors, but the 20-25 range provides the best balance for sustainable practice.</w:t>
      </w:r>
    </w:p>
    <w:p w14:paraId="23B08C8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2:</w:t>
      </w:r>
      <w:r w:rsidRPr="001E23E7">
        <w:rPr>
          <w:rFonts w:ascii="Times New Roman" w:eastAsia="Times New Roman" w:hAnsi="Times New Roman" w:cs="Times New Roman"/>
          <w:kern w:val="0"/>
          <w14:ligatures w14:val="none"/>
        </w:rPr>
        <w:t xml:space="preserve"> Compassion fatigue differs from burnout primarily in that compassion fatigue: a) Takes longer to develop than burnout b) Only affects therapists who work with trauma survivors c) Results specifically from empathic engagement with clients' trauma material d) Is less serious than burnout</w:t>
      </w:r>
    </w:p>
    <w:p w14:paraId="470B9F9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c) Results specifically from empathic engagement with clients' trauma material</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While burnout results from work overload and systemic stressors developing gradually over time, compassion fatigue (also called secondary traumatic stress) specifically results from empathic engagement with clients' trauma material and can develop rapidly. Compassion fatigue involves absorbing others' trauma to the point where it affects the practitioner, causing symptoms like intrusive thoughts about clients' experiences, hypervigilance, and reduced sense of safety. Both conditions are serious and require </w:t>
      </w:r>
      <w:proofErr w:type="gramStart"/>
      <w:r w:rsidRPr="001E23E7">
        <w:rPr>
          <w:rFonts w:ascii="Times New Roman" w:eastAsia="Times New Roman" w:hAnsi="Times New Roman" w:cs="Times New Roman"/>
          <w:i/>
          <w:iCs/>
          <w:kern w:val="0"/>
          <w14:ligatures w14:val="none"/>
        </w:rPr>
        <w:t>intervention, but</w:t>
      </w:r>
      <w:proofErr w:type="gramEnd"/>
      <w:r w:rsidRPr="001E23E7">
        <w:rPr>
          <w:rFonts w:ascii="Times New Roman" w:eastAsia="Times New Roman" w:hAnsi="Times New Roman" w:cs="Times New Roman"/>
          <w:i/>
          <w:iCs/>
          <w:kern w:val="0"/>
          <w14:ligatures w14:val="none"/>
        </w:rPr>
        <w:t xml:space="preserve"> have different primary causes and treatment approaches.</w:t>
      </w:r>
    </w:p>
    <w:p w14:paraId="23F60C1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3:</w:t>
      </w:r>
      <w:r w:rsidRPr="001E23E7">
        <w:rPr>
          <w:rFonts w:ascii="Times New Roman" w:eastAsia="Times New Roman" w:hAnsi="Times New Roman" w:cs="Times New Roman"/>
          <w:kern w:val="0"/>
          <w14:ligatures w14:val="none"/>
        </w:rPr>
        <w:t xml:space="preserve"> Which of the following is considered a "non-negotiable" daily practice for preventing burnout in private practice? a) Seeing at least 8 clients per day to maintain financial stability b) Completing all clinical documentation before leaving the office c) Responding to all client emails within 1 hour d) Scheduling clients back-to-back without breaks</w:t>
      </w:r>
    </w:p>
    <w:p w14:paraId="313ABCF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Completing all clinical documentation before leaving the office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Completing documentation before leaving the office is a critical self-care practice that prevents work from bleeding into personal time, reduces stress from accumulating incomplete tasks, and maintains clear work-life boundaries. This practice ensures you can truly leave work at work. The other options </w:t>
      </w:r>
      <w:proofErr w:type="gramStart"/>
      <w:r w:rsidRPr="001E23E7">
        <w:rPr>
          <w:rFonts w:ascii="Times New Roman" w:eastAsia="Times New Roman" w:hAnsi="Times New Roman" w:cs="Times New Roman"/>
          <w:i/>
          <w:iCs/>
          <w:kern w:val="0"/>
          <w14:ligatures w14:val="none"/>
        </w:rPr>
        <w:t>actually increase</w:t>
      </w:r>
      <w:proofErr w:type="gramEnd"/>
      <w:r w:rsidRPr="001E23E7">
        <w:rPr>
          <w:rFonts w:ascii="Times New Roman" w:eastAsia="Times New Roman" w:hAnsi="Times New Roman" w:cs="Times New Roman"/>
          <w:i/>
          <w:iCs/>
          <w:kern w:val="0"/>
          <w14:ligatures w14:val="none"/>
        </w:rPr>
        <w:t xml:space="preserve"> burnout risk: seeing 8 clients daily without considering sustainability, over-responding to emails (poor boundaries), and scheduling without breaks (no time for self-care or processing between sessions).</w:t>
      </w:r>
    </w:p>
    <w:p w14:paraId="356F9403"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pict w14:anchorId="21F09787">
          <v:rect id="_x0000_i1033" style="width:0;height:1.5pt" o:hralign="center" o:hrstd="t" o:hr="t" fillcolor="#a0a0a0" stroked="f"/>
        </w:pict>
      </w:r>
    </w:p>
    <w:p w14:paraId="148E19D9" w14:textId="77777777" w:rsidR="001E23E7" w:rsidRPr="001E23E7" w:rsidRDefault="001E23E7" w:rsidP="001E23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23E7">
        <w:rPr>
          <w:rFonts w:ascii="Times New Roman" w:eastAsia="Times New Roman" w:hAnsi="Times New Roman" w:cs="Times New Roman"/>
          <w:b/>
          <w:bCs/>
          <w:kern w:val="0"/>
          <w:sz w:val="36"/>
          <w:szCs w:val="36"/>
          <w14:ligatures w14:val="none"/>
        </w:rPr>
        <w:t>Module 8: Integrating It All—The Complete Practice Management Framework</w:t>
      </w:r>
    </w:p>
    <w:p w14:paraId="2A825CBF"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Duration: 60 minutes</w:t>
      </w:r>
    </w:p>
    <w:p w14:paraId="662CC6BA"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From Components to Cohesive System</w:t>
      </w:r>
    </w:p>
    <w:p w14:paraId="5ED0C86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Throughout this course, we've explored individual components of successful private practice: business structure, finances, marketing, operations, risk management, growth strategies, and self-</w:t>
      </w:r>
      <w:r w:rsidRPr="001E23E7">
        <w:rPr>
          <w:rFonts w:ascii="Times New Roman" w:eastAsia="Times New Roman" w:hAnsi="Times New Roman" w:cs="Times New Roman"/>
          <w:kern w:val="0"/>
          <w14:ligatures w14:val="none"/>
        </w:rPr>
        <w:lastRenderedPageBreak/>
        <w:t xml:space="preserve">care. This final module integrates these elements into a cohesive framework—a complete system for building and sustaining a thriving practice that serves both your clients and </w:t>
      </w:r>
      <w:proofErr w:type="gramStart"/>
      <w:r w:rsidRPr="001E23E7">
        <w:rPr>
          <w:rFonts w:ascii="Times New Roman" w:eastAsia="Times New Roman" w:hAnsi="Times New Roman" w:cs="Times New Roman"/>
          <w:kern w:val="0"/>
          <w14:ligatures w14:val="none"/>
        </w:rPr>
        <w:t>yourself</w:t>
      </w:r>
      <w:proofErr w:type="gramEnd"/>
      <w:r w:rsidRPr="001E23E7">
        <w:rPr>
          <w:rFonts w:ascii="Times New Roman" w:eastAsia="Times New Roman" w:hAnsi="Times New Roman" w:cs="Times New Roman"/>
          <w:kern w:val="0"/>
          <w14:ligatures w14:val="none"/>
        </w:rPr>
        <w:t>.</w:t>
      </w:r>
    </w:p>
    <w:p w14:paraId="0AA3FFEB"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The Practice Development Timeline</w:t>
      </w:r>
    </w:p>
    <w:p w14:paraId="509D8335"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Months 0-3: Foundation Phase</w:t>
      </w:r>
    </w:p>
    <w:p w14:paraId="45BF61D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Primary Focus:</w:t>
      </w:r>
      <w:r w:rsidRPr="001E23E7">
        <w:rPr>
          <w:rFonts w:ascii="Times New Roman" w:eastAsia="Times New Roman" w:hAnsi="Times New Roman" w:cs="Times New Roman"/>
          <w:kern w:val="0"/>
          <w14:ligatures w14:val="none"/>
        </w:rPr>
        <w:t xml:space="preserve"> Legal structure, basic systems, initial marketing</w:t>
      </w:r>
    </w:p>
    <w:p w14:paraId="5A1A64C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Key Tasks:</w:t>
      </w:r>
    </w:p>
    <w:p w14:paraId="41990C0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Week 1-2: Legal and Regulatory</w:t>
      </w:r>
    </w:p>
    <w:p w14:paraId="276FF576" w14:textId="77777777" w:rsidR="001E23E7" w:rsidRPr="001E23E7" w:rsidRDefault="001E23E7" w:rsidP="001E23E7">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Choose business structure (sole proprietor, LLC, PLLC)</w:t>
      </w:r>
    </w:p>
    <w:p w14:paraId="0D288630" w14:textId="77777777" w:rsidR="001E23E7" w:rsidRPr="001E23E7" w:rsidRDefault="001E23E7" w:rsidP="001E23E7">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Register business with state</w:t>
      </w:r>
    </w:p>
    <w:p w14:paraId="66B09C81" w14:textId="77777777" w:rsidR="001E23E7" w:rsidRPr="001E23E7" w:rsidRDefault="001E23E7" w:rsidP="001E23E7">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Obtain EIN (Employer Identification Number)</w:t>
      </w:r>
    </w:p>
    <w:p w14:paraId="2070DC21" w14:textId="77777777" w:rsidR="001E23E7" w:rsidRPr="001E23E7" w:rsidRDefault="001E23E7" w:rsidP="001E23E7">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Open business bank account</w:t>
      </w:r>
    </w:p>
    <w:p w14:paraId="24B99A9B" w14:textId="77777777" w:rsidR="001E23E7" w:rsidRPr="001E23E7" w:rsidRDefault="001E23E7" w:rsidP="001E23E7">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Purchase professional liability insurance</w:t>
      </w:r>
    </w:p>
    <w:p w14:paraId="7F6D041F" w14:textId="77777777" w:rsidR="001E23E7" w:rsidRPr="001E23E7" w:rsidRDefault="001E23E7" w:rsidP="001E23E7">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Verify license requirements</w:t>
      </w:r>
    </w:p>
    <w:p w14:paraId="144414F9" w14:textId="77777777" w:rsidR="001E23E7" w:rsidRPr="001E23E7" w:rsidRDefault="001E23E7" w:rsidP="001E23E7">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Review scope of practice</w:t>
      </w:r>
    </w:p>
    <w:p w14:paraId="12E543B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Week 3-4: Financial Infrastructure</w:t>
      </w:r>
    </w:p>
    <w:p w14:paraId="006474BE" w14:textId="77777777" w:rsidR="001E23E7" w:rsidRPr="001E23E7" w:rsidRDefault="001E23E7" w:rsidP="001E23E7">
      <w:pPr>
        <w:numPr>
          <w:ilvl w:val="0"/>
          <w:numId w:val="3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Set up bookkeeping system</w:t>
      </w:r>
    </w:p>
    <w:p w14:paraId="28DF50A7" w14:textId="77777777" w:rsidR="001E23E7" w:rsidRPr="001E23E7" w:rsidRDefault="001E23E7" w:rsidP="001E23E7">
      <w:pPr>
        <w:numPr>
          <w:ilvl w:val="0"/>
          <w:numId w:val="3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Create chart of accounts</w:t>
      </w:r>
    </w:p>
    <w:p w14:paraId="1A25CFEB" w14:textId="77777777" w:rsidR="001E23E7" w:rsidRPr="001E23E7" w:rsidRDefault="001E23E7" w:rsidP="001E23E7">
      <w:pPr>
        <w:numPr>
          <w:ilvl w:val="0"/>
          <w:numId w:val="3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Determine fee structure</w:t>
      </w:r>
    </w:p>
    <w:p w14:paraId="37A6238B" w14:textId="77777777" w:rsidR="001E23E7" w:rsidRPr="001E23E7" w:rsidRDefault="001E23E7" w:rsidP="001E23E7">
      <w:pPr>
        <w:numPr>
          <w:ilvl w:val="0"/>
          <w:numId w:val="3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Establish payment collection method</w:t>
      </w:r>
    </w:p>
    <w:p w14:paraId="7BAE55AC" w14:textId="77777777" w:rsidR="001E23E7" w:rsidRPr="001E23E7" w:rsidRDefault="001E23E7" w:rsidP="001E23E7">
      <w:pPr>
        <w:numPr>
          <w:ilvl w:val="0"/>
          <w:numId w:val="3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Consult with CPA about taxes</w:t>
      </w:r>
    </w:p>
    <w:p w14:paraId="6A19A0F1" w14:textId="77777777" w:rsidR="001E23E7" w:rsidRPr="001E23E7" w:rsidRDefault="001E23E7" w:rsidP="001E23E7">
      <w:pPr>
        <w:numPr>
          <w:ilvl w:val="0"/>
          <w:numId w:val="34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Set up quarterly estimated tax schedule</w:t>
      </w:r>
    </w:p>
    <w:p w14:paraId="7440285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Week 5-6: Practice Location</w:t>
      </w:r>
    </w:p>
    <w:p w14:paraId="5C57CBC5" w14:textId="77777777" w:rsidR="001E23E7" w:rsidRPr="001E23E7" w:rsidRDefault="001E23E7" w:rsidP="001E23E7">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Secure office space (home office, shared space, or lease)</w:t>
      </w:r>
    </w:p>
    <w:p w14:paraId="2F3139AE" w14:textId="77777777" w:rsidR="001E23E7" w:rsidRPr="001E23E7" w:rsidRDefault="001E23E7" w:rsidP="001E23E7">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Set up office (furniture, supplies, décor)</w:t>
      </w:r>
    </w:p>
    <w:p w14:paraId="0E7E9E62" w14:textId="77777777" w:rsidR="001E23E7" w:rsidRPr="001E23E7" w:rsidRDefault="001E23E7" w:rsidP="001E23E7">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Ensure HIPAA compliance </w:t>
      </w:r>
      <w:proofErr w:type="gramStart"/>
      <w:r w:rsidRPr="001E23E7">
        <w:rPr>
          <w:rFonts w:ascii="Times New Roman" w:eastAsia="Times New Roman" w:hAnsi="Times New Roman" w:cs="Times New Roman"/>
          <w:kern w:val="0"/>
          <w14:ligatures w14:val="none"/>
        </w:rPr>
        <w:t>of</w:t>
      </w:r>
      <w:proofErr w:type="gramEnd"/>
      <w:r w:rsidRPr="001E23E7">
        <w:rPr>
          <w:rFonts w:ascii="Times New Roman" w:eastAsia="Times New Roman" w:hAnsi="Times New Roman" w:cs="Times New Roman"/>
          <w:kern w:val="0"/>
          <w14:ligatures w14:val="none"/>
        </w:rPr>
        <w:t xml:space="preserve"> physical space</w:t>
      </w:r>
    </w:p>
    <w:p w14:paraId="2A8EC4BC" w14:textId="77777777" w:rsidR="001E23E7" w:rsidRPr="001E23E7" w:rsidRDefault="001E23E7" w:rsidP="001E23E7">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Establish professional atmosphere</w:t>
      </w:r>
    </w:p>
    <w:p w14:paraId="421E1D7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Week 7-8: Technology Systems</w:t>
      </w:r>
    </w:p>
    <w:p w14:paraId="185C33EC" w14:textId="77777777" w:rsidR="001E23E7" w:rsidRPr="001E23E7" w:rsidRDefault="001E23E7" w:rsidP="001E23E7">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Select and implement practice management software</w:t>
      </w:r>
    </w:p>
    <w:p w14:paraId="24409D3B" w14:textId="77777777" w:rsidR="001E23E7" w:rsidRPr="001E23E7" w:rsidRDefault="001E23E7" w:rsidP="001E23E7">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Create intake forms and documents</w:t>
      </w:r>
    </w:p>
    <w:p w14:paraId="5DDCB89F" w14:textId="77777777" w:rsidR="001E23E7" w:rsidRPr="001E23E7" w:rsidRDefault="001E23E7" w:rsidP="001E23E7">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Set up online scheduling</w:t>
      </w:r>
    </w:p>
    <w:p w14:paraId="77A3A3F2" w14:textId="77777777" w:rsidR="001E23E7" w:rsidRPr="001E23E7" w:rsidRDefault="001E23E7" w:rsidP="001E23E7">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Configure client portal</w:t>
      </w:r>
    </w:p>
    <w:p w14:paraId="5BD5623D" w14:textId="77777777" w:rsidR="001E23E7" w:rsidRPr="001E23E7" w:rsidRDefault="001E23E7" w:rsidP="001E23E7">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Establish telehealth capability</w:t>
      </w:r>
    </w:p>
    <w:p w14:paraId="2426AA95" w14:textId="77777777" w:rsidR="001E23E7" w:rsidRPr="001E23E7" w:rsidRDefault="001E23E7" w:rsidP="001E23E7">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Implement security measures</w:t>
      </w:r>
    </w:p>
    <w:p w14:paraId="7A6AE99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Week 9-10: Policies and Documentation</w:t>
      </w:r>
    </w:p>
    <w:p w14:paraId="729079C1" w14:textId="77777777" w:rsidR="001E23E7" w:rsidRPr="001E23E7" w:rsidRDefault="001E23E7" w:rsidP="001E23E7">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Draft informed consent</w:t>
      </w:r>
    </w:p>
    <w:p w14:paraId="2B9BE5F6" w14:textId="77777777" w:rsidR="001E23E7" w:rsidRPr="001E23E7" w:rsidRDefault="001E23E7" w:rsidP="001E23E7">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Create all policy documents</w:t>
      </w:r>
    </w:p>
    <w:p w14:paraId="16D1EA28" w14:textId="77777777" w:rsidR="001E23E7" w:rsidRPr="001E23E7" w:rsidRDefault="001E23E7" w:rsidP="001E23E7">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Develop treatment plan templates</w:t>
      </w:r>
    </w:p>
    <w:p w14:paraId="0E10C791" w14:textId="77777777" w:rsidR="001E23E7" w:rsidRPr="001E23E7" w:rsidRDefault="001E23E7" w:rsidP="001E23E7">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Design progress </w:t>
      </w:r>
      <w:proofErr w:type="gramStart"/>
      <w:r w:rsidRPr="001E23E7">
        <w:rPr>
          <w:rFonts w:ascii="Times New Roman" w:eastAsia="Times New Roman" w:hAnsi="Times New Roman" w:cs="Times New Roman"/>
          <w:kern w:val="0"/>
          <w14:ligatures w14:val="none"/>
        </w:rPr>
        <w:t>note</w:t>
      </w:r>
      <w:proofErr w:type="gramEnd"/>
      <w:r w:rsidRPr="001E23E7">
        <w:rPr>
          <w:rFonts w:ascii="Times New Roman" w:eastAsia="Times New Roman" w:hAnsi="Times New Roman" w:cs="Times New Roman"/>
          <w:kern w:val="0"/>
          <w14:ligatures w14:val="none"/>
        </w:rPr>
        <w:t xml:space="preserve"> templates</w:t>
      </w:r>
    </w:p>
    <w:p w14:paraId="34C4C0A5" w14:textId="77777777" w:rsidR="001E23E7" w:rsidRPr="001E23E7" w:rsidRDefault="001E23E7" w:rsidP="001E23E7">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Establish documentation workflow</w:t>
      </w:r>
    </w:p>
    <w:p w14:paraId="7B1F51E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Week 11-12: Marketing Launch</w:t>
      </w:r>
    </w:p>
    <w:p w14:paraId="7B96148F" w14:textId="77777777" w:rsidR="001E23E7" w:rsidRPr="001E23E7" w:rsidRDefault="001E23E7" w:rsidP="001E23E7">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Develop website</w:t>
      </w:r>
    </w:p>
    <w:p w14:paraId="479FA5B7" w14:textId="77777777" w:rsidR="001E23E7" w:rsidRPr="001E23E7" w:rsidRDefault="001E23E7" w:rsidP="001E23E7">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Create Psychology Today profile</w:t>
      </w:r>
    </w:p>
    <w:p w14:paraId="52A52962" w14:textId="77777777" w:rsidR="001E23E7" w:rsidRPr="001E23E7" w:rsidRDefault="001E23E7" w:rsidP="001E23E7">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Establish Google Business Profile</w:t>
      </w:r>
    </w:p>
    <w:p w14:paraId="25316E84" w14:textId="77777777" w:rsidR="001E23E7" w:rsidRPr="001E23E7" w:rsidRDefault="001E23E7" w:rsidP="001E23E7">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Print business cards</w:t>
      </w:r>
    </w:p>
    <w:p w14:paraId="74699697" w14:textId="77777777" w:rsidR="001E23E7" w:rsidRPr="001E23E7" w:rsidRDefault="001E23E7" w:rsidP="001E23E7">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Begin networking</w:t>
      </w:r>
    </w:p>
    <w:p w14:paraId="11C31A7E" w14:textId="77777777" w:rsidR="001E23E7" w:rsidRPr="001E23E7" w:rsidRDefault="001E23E7" w:rsidP="001E23E7">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Set up social media (optional)</w:t>
      </w:r>
    </w:p>
    <w:p w14:paraId="04DBFC2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Expected Outcomes by Month 3:</w:t>
      </w:r>
    </w:p>
    <w:p w14:paraId="06658711" w14:textId="77777777" w:rsidR="001E23E7" w:rsidRPr="001E23E7" w:rsidRDefault="001E23E7" w:rsidP="001E23E7">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Legal and compliant practice structure</w:t>
      </w:r>
    </w:p>
    <w:p w14:paraId="7FFB464D" w14:textId="77777777" w:rsidR="001E23E7" w:rsidRPr="001E23E7" w:rsidRDefault="001E23E7" w:rsidP="001E23E7">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office space operational</w:t>
      </w:r>
    </w:p>
    <w:p w14:paraId="65C501D7" w14:textId="77777777" w:rsidR="001E23E7" w:rsidRPr="001E23E7" w:rsidRDefault="001E23E7" w:rsidP="001E23E7">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All systems and technology functioning</w:t>
      </w:r>
    </w:p>
    <w:p w14:paraId="51E47756" w14:textId="77777777" w:rsidR="001E23E7" w:rsidRPr="001E23E7" w:rsidRDefault="001E23E7" w:rsidP="001E23E7">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Initial marketing presence established</w:t>
      </w:r>
    </w:p>
    <w:p w14:paraId="44C2FD1A" w14:textId="77777777" w:rsidR="001E23E7" w:rsidRPr="001E23E7" w:rsidRDefault="001E23E7" w:rsidP="001E23E7">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First clients scheduled</w:t>
      </w:r>
    </w:p>
    <w:p w14:paraId="0774A6A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Financial Reality Check:</w:t>
      </w:r>
    </w:p>
    <w:p w14:paraId="21298D0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Months 0-3 typical scenario:</w:t>
      </w:r>
    </w:p>
    <w:p w14:paraId="52147998" w14:textId="77777777" w:rsidR="001E23E7" w:rsidRPr="001E23E7" w:rsidRDefault="001E23E7" w:rsidP="001E23E7">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Startup costs: $5,000-$15,000</w:t>
      </w:r>
    </w:p>
    <w:p w14:paraId="7689A890" w14:textId="77777777" w:rsidR="001E23E7" w:rsidRPr="001E23E7" w:rsidRDefault="001E23E7" w:rsidP="001E23E7">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Revenue: $0-$5,000 (very few clients initially)</w:t>
      </w:r>
    </w:p>
    <w:p w14:paraId="1A148F2E" w14:textId="77777777" w:rsidR="001E23E7" w:rsidRPr="001E23E7" w:rsidRDefault="001E23E7" w:rsidP="001E23E7">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Net: Negative (expect to lose money initially)</w:t>
      </w:r>
    </w:p>
    <w:p w14:paraId="21C59CB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This is normal and expected. Plan financially for 6-12 months to build.</w:t>
      </w:r>
    </w:p>
    <w:p w14:paraId="351A23D9"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Months 4-12: Building Phase</w:t>
      </w:r>
    </w:p>
    <w:p w14:paraId="46DE0FF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Primary Focus:</w:t>
      </w:r>
      <w:r w:rsidRPr="001E23E7">
        <w:rPr>
          <w:rFonts w:ascii="Times New Roman" w:eastAsia="Times New Roman" w:hAnsi="Times New Roman" w:cs="Times New Roman"/>
          <w:kern w:val="0"/>
          <w14:ligatures w14:val="none"/>
        </w:rPr>
        <w:t xml:space="preserve"> Client acquisition, refining systems, professional development</w:t>
      </w:r>
    </w:p>
    <w:p w14:paraId="5017C2F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Key Tasks:</w:t>
      </w:r>
    </w:p>
    <w:p w14:paraId="3AA01D3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Months 4-6:</w:t>
      </w:r>
    </w:p>
    <w:p w14:paraId="2B8E388D" w14:textId="77777777" w:rsidR="001E23E7" w:rsidRPr="001E23E7" w:rsidRDefault="001E23E7" w:rsidP="001E23E7">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Actively market practice (networking events, directory optimization)</w:t>
      </w:r>
    </w:p>
    <w:p w14:paraId="0A1C4414" w14:textId="77777777" w:rsidR="001E23E7" w:rsidRPr="001E23E7" w:rsidRDefault="001E23E7" w:rsidP="001E23E7">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Accept initial clients (may be below ideal client profile—that's okay)</w:t>
      </w:r>
    </w:p>
    <w:p w14:paraId="796C7859" w14:textId="77777777" w:rsidR="001E23E7" w:rsidRPr="001E23E7" w:rsidRDefault="001E23E7" w:rsidP="001E23E7">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Refine intake and onboarding process</w:t>
      </w:r>
    </w:p>
    <w:p w14:paraId="5151DA4E" w14:textId="77777777" w:rsidR="001E23E7" w:rsidRPr="001E23E7" w:rsidRDefault="001E23E7" w:rsidP="001E23E7">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Establish documentation efficiency</w:t>
      </w:r>
    </w:p>
    <w:p w14:paraId="4C30B26F" w14:textId="77777777" w:rsidR="001E23E7" w:rsidRPr="001E23E7" w:rsidRDefault="001E23E7" w:rsidP="001E23E7">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Continue professional development</w:t>
      </w:r>
    </w:p>
    <w:p w14:paraId="033A2CD6" w14:textId="77777777" w:rsidR="001E23E7" w:rsidRPr="001E23E7" w:rsidRDefault="001E23E7" w:rsidP="001E23E7">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Join or form consultation group</w:t>
      </w:r>
    </w:p>
    <w:p w14:paraId="69D6BF6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Expected Caseload:</w:t>
      </w:r>
    </w:p>
    <w:p w14:paraId="6E7A561F" w14:textId="77777777" w:rsidR="001E23E7" w:rsidRPr="001E23E7" w:rsidRDefault="001E23E7" w:rsidP="001E23E7">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Month 4: 4-8 clients</w:t>
      </w:r>
    </w:p>
    <w:p w14:paraId="6646C378" w14:textId="77777777" w:rsidR="001E23E7" w:rsidRPr="001E23E7" w:rsidRDefault="001E23E7" w:rsidP="001E23E7">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Month 5: 8-12 clients</w:t>
      </w:r>
    </w:p>
    <w:p w14:paraId="43C5B520" w14:textId="77777777" w:rsidR="001E23E7" w:rsidRPr="001E23E7" w:rsidRDefault="001E23E7" w:rsidP="001E23E7">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Month 6: 12-16 clients</w:t>
      </w:r>
    </w:p>
    <w:p w14:paraId="12C260F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Months 7-9:</w:t>
      </w:r>
    </w:p>
    <w:p w14:paraId="460FDE58" w14:textId="77777777" w:rsidR="001E23E7" w:rsidRPr="001E23E7" w:rsidRDefault="001E23E7" w:rsidP="001E23E7">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Optimize marketing based on what's working</w:t>
      </w:r>
    </w:p>
    <w:p w14:paraId="69D1A949" w14:textId="77777777" w:rsidR="001E23E7" w:rsidRPr="001E23E7" w:rsidRDefault="001E23E7" w:rsidP="001E23E7">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Begin specializing (narrow focus to ideal clients)</w:t>
      </w:r>
    </w:p>
    <w:p w14:paraId="2B585520" w14:textId="77777777" w:rsidR="001E23E7" w:rsidRPr="001E23E7" w:rsidRDefault="001E23E7" w:rsidP="001E23E7">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Develop referral network</w:t>
      </w:r>
    </w:p>
    <w:p w14:paraId="76C66CE9" w14:textId="77777777" w:rsidR="001E23E7" w:rsidRPr="001E23E7" w:rsidRDefault="001E23E7" w:rsidP="001E23E7">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Increase rates if below target</w:t>
      </w:r>
    </w:p>
    <w:p w14:paraId="354D2101" w14:textId="77777777" w:rsidR="001E23E7" w:rsidRPr="001E23E7" w:rsidRDefault="001E23E7" w:rsidP="001E23E7">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Evaluate and adjust systems</w:t>
      </w:r>
    </w:p>
    <w:p w14:paraId="6AF7EEAA" w14:textId="77777777" w:rsidR="001E23E7" w:rsidRPr="001E23E7" w:rsidRDefault="001E23E7" w:rsidP="001E23E7">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Build financial reserves</w:t>
      </w:r>
    </w:p>
    <w:p w14:paraId="448BDEA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Expected Caseload:</w:t>
      </w:r>
    </w:p>
    <w:p w14:paraId="44E97FEA" w14:textId="77777777" w:rsidR="001E23E7" w:rsidRPr="001E23E7" w:rsidRDefault="001E23E7" w:rsidP="001E23E7">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Month 7: 16-18 clients</w:t>
      </w:r>
    </w:p>
    <w:p w14:paraId="4CDD0647" w14:textId="77777777" w:rsidR="001E23E7" w:rsidRPr="001E23E7" w:rsidRDefault="001E23E7" w:rsidP="001E23E7">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Month 8: 18-20 clients</w:t>
      </w:r>
    </w:p>
    <w:p w14:paraId="5646BC91" w14:textId="77777777" w:rsidR="001E23E7" w:rsidRPr="001E23E7" w:rsidRDefault="001E23E7" w:rsidP="001E23E7">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Month 9: 20-22 clients</w:t>
      </w:r>
    </w:p>
    <w:p w14:paraId="72BCDA4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Months 10-12:</w:t>
      </w:r>
    </w:p>
    <w:p w14:paraId="520F645C" w14:textId="77777777" w:rsidR="001E23E7" w:rsidRPr="001E23E7" w:rsidRDefault="001E23E7" w:rsidP="001E23E7">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Reach capacity or near-capacity</w:t>
      </w:r>
    </w:p>
    <w:p w14:paraId="3389F3AA" w14:textId="77777777" w:rsidR="001E23E7" w:rsidRPr="001E23E7" w:rsidRDefault="001E23E7" w:rsidP="001E23E7">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Implement waitlist</w:t>
      </w:r>
    </w:p>
    <w:p w14:paraId="4E559D38" w14:textId="77777777" w:rsidR="001E23E7" w:rsidRPr="001E23E7" w:rsidRDefault="001E23E7" w:rsidP="001E23E7">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Raise fees to market rate</w:t>
      </w:r>
    </w:p>
    <w:p w14:paraId="457D4CBA" w14:textId="77777777" w:rsidR="001E23E7" w:rsidRPr="001E23E7" w:rsidRDefault="001E23E7" w:rsidP="001E23E7">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Strengthen professional identity/brand</w:t>
      </w:r>
    </w:p>
    <w:p w14:paraId="72F55E2C" w14:textId="77777777" w:rsidR="001E23E7" w:rsidRPr="001E23E7" w:rsidRDefault="001E23E7" w:rsidP="001E23E7">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Establish sustainable rhythms</w:t>
      </w:r>
    </w:p>
    <w:p w14:paraId="4A2ABFAF" w14:textId="77777777" w:rsidR="001E23E7" w:rsidRPr="001E23E7" w:rsidRDefault="001E23E7" w:rsidP="001E23E7">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Assess year-one success</w:t>
      </w:r>
    </w:p>
    <w:p w14:paraId="6508869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Expected Caseload:</w:t>
      </w:r>
    </w:p>
    <w:p w14:paraId="13207640" w14:textId="77777777" w:rsidR="001E23E7" w:rsidRPr="001E23E7" w:rsidRDefault="001E23E7" w:rsidP="001E23E7">
      <w:pPr>
        <w:numPr>
          <w:ilvl w:val="0"/>
          <w:numId w:val="35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Month 10-12: 20-25 clients (capacity)</w:t>
      </w:r>
    </w:p>
    <w:p w14:paraId="5F65207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Financial Reality Check:</w:t>
      </w:r>
    </w:p>
    <w:p w14:paraId="459C077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Months 4-12:</w:t>
      </w:r>
    </w:p>
    <w:p w14:paraId="0DD758F1" w14:textId="77777777" w:rsidR="001E23E7" w:rsidRPr="001E23E7" w:rsidRDefault="001E23E7" w:rsidP="001E23E7">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Month 4: $5,000 revenue</w:t>
      </w:r>
    </w:p>
    <w:p w14:paraId="197BE0EE" w14:textId="77777777" w:rsidR="001E23E7" w:rsidRPr="001E23E7" w:rsidRDefault="001E23E7" w:rsidP="001E23E7">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Month 6: $15,000 revenue</w:t>
      </w:r>
    </w:p>
    <w:p w14:paraId="4070D9F6" w14:textId="77777777" w:rsidR="001E23E7" w:rsidRPr="001E23E7" w:rsidRDefault="001E23E7" w:rsidP="001E23E7">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Month 9: $25,000 revenue</w:t>
      </w:r>
    </w:p>
    <w:p w14:paraId="4466817E" w14:textId="77777777" w:rsidR="001E23E7" w:rsidRPr="001E23E7" w:rsidRDefault="001E23E7" w:rsidP="001E23E7">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Month 12: $30,000+ revenue</w:t>
      </w:r>
    </w:p>
    <w:p w14:paraId="2B82916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lastRenderedPageBreak/>
        <w:t>By month 12, most practices approach or reach profitability.</w:t>
      </w:r>
    </w:p>
    <w:p w14:paraId="4B119D1F"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Year 2: Stability Phase</w:t>
      </w:r>
    </w:p>
    <w:p w14:paraId="7DC593A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Primary Focus:</w:t>
      </w:r>
      <w:r w:rsidRPr="001E23E7">
        <w:rPr>
          <w:rFonts w:ascii="Times New Roman" w:eastAsia="Times New Roman" w:hAnsi="Times New Roman" w:cs="Times New Roman"/>
          <w:kern w:val="0"/>
          <w14:ligatures w14:val="none"/>
        </w:rPr>
        <w:t xml:space="preserve"> Consistency, efficiency, refinement</w:t>
      </w:r>
    </w:p>
    <w:p w14:paraId="1FBDCB3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Key Tasks:</w:t>
      </w:r>
    </w:p>
    <w:p w14:paraId="4F294E7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Q1 (Months 13-15):</w:t>
      </w:r>
    </w:p>
    <w:p w14:paraId="7EB37355" w14:textId="77777777" w:rsidR="001E23E7" w:rsidRPr="001E23E7" w:rsidRDefault="001E23E7" w:rsidP="001E23E7">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Maintain full or near-full caseload</w:t>
      </w:r>
    </w:p>
    <w:p w14:paraId="455C70C0" w14:textId="77777777" w:rsidR="001E23E7" w:rsidRPr="001E23E7" w:rsidRDefault="001E23E7" w:rsidP="001E23E7">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Optimize operations for efficiency</w:t>
      </w:r>
    </w:p>
    <w:p w14:paraId="065E4CBF" w14:textId="77777777" w:rsidR="001E23E7" w:rsidRPr="001E23E7" w:rsidRDefault="001E23E7" w:rsidP="001E23E7">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Build 3-month cash reserve</w:t>
      </w:r>
    </w:p>
    <w:p w14:paraId="6AB2EA70" w14:textId="77777777" w:rsidR="001E23E7" w:rsidRPr="001E23E7" w:rsidRDefault="001E23E7" w:rsidP="001E23E7">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Maximize retirement contributions</w:t>
      </w:r>
    </w:p>
    <w:p w14:paraId="6CD8CD96" w14:textId="77777777" w:rsidR="001E23E7" w:rsidRPr="001E23E7" w:rsidRDefault="001E23E7" w:rsidP="001E23E7">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Refine ideal client focus</w:t>
      </w:r>
    </w:p>
    <w:p w14:paraId="5453D9D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Q2 (Months 16-18):</w:t>
      </w:r>
    </w:p>
    <w:p w14:paraId="2FD9121B" w14:textId="77777777" w:rsidR="001E23E7" w:rsidRPr="001E23E7" w:rsidRDefault="001E23E7" w:rsidP="001E23E7">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Implement advanced marketing strategies</w:t>
      </w:r>
    </w:p>
    <w:p w14:paraId="35985918" w14:textId="77777777" w:rsidR="001E23E7" w:rsidRPr="001E23E7" w:rsidRDefault="001E23E7" w:rsidP="001E23E7">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Consider fee increases</w:t>
      </w:r>
    </w:p>
    <w:p w14:paraId="309ECBE8" w14:textId="77777777" w:rsidR="001E23E7" w:rsidRPr="001E23E7" w:rsidRDefault="001E23E7" w:rsidP="001E23E7">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Expand service offerings (groups, workshops)</w:t>
      </w:r>
    </w:p>
    <w:p w14:paraId="5701431E" w14:textId="77777777" w:rsidR="001E23E7" w:rsidRPr="001E23E7" w:rsidRDefault="001E23E7" w:rsidP="001E23E7">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Strengthen professional network</w:t>
      </w:r>
    </w:p>
    <w:p w14:paraId="6678CCCF" w14:textId="77777777" w:rsidR="001E23E7" w:rsidRPr="001E23E7" w:rsidRDefault="001E23E7" w:rsidP="001E23E7">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Annual compliance review</w:t>
      </w:r>
    </w:p>
    <w:p w14:paraId="4356052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Q3 (Months 19-21):</w:t>
      </w:r>
    </w:p>
    <w:p w14:paraId="56108ED8" w14:textId="77777777" w:rsidR="001E23E7" w:rsidRPr="001E23E7" w:rsidRDefault="001E23E7" w:rsidP="001E23E7">
      <w:pPr>
        <w:numPr>
          <w:ilvl w:val="0"/>
          <w:numId w:val="35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Evaluate practice satisfaction</w:t>
      </w:r>
    </w:p>
    <w:p w14:paraId="5444E0F7" w14:textId="77777777" w:rsidR="001E23E7" w:rsidRPr="001E23E7" w:rsidRDefault="001E23E7" w:rsidP="001E23E7">
      <w:pPr>
        <w:numPr>
          <w:ilvl w:val="0"/>
          <w:numId w:val="35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Adjust caseload/case mix for sustainability</w:t>
      </w:r>
    </w:p>
    <w:p w14:paraId="71773E2B" w14:textId="77777777" w:rsidR="001E23E7" w:rsidRPr="001E23E7" w:rsidRDefault="001E23E7" w:rsidP="001E23E7">
      <w:pPr>
        <w:numPr>
          <w:ilvl w:val="0"/>
          <w:numId w:val="35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Increase professional development</w:t>
      </w:r>
    </w:p>
    <w:p w14:paraId="0698DAAE" w14:textId="77777777" w:rsidR="001E23E7" w:rsidRPr="001E23E7" w:rsidRDefault="001E23E7" w:rsidP="001E23E7">
      <w:pPr>
        <w:numPr>
          <w:ilvl w:val="0"/>
          <w:numId w:val="35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Strengthen self-care systems</w:t>
      </w:r>
    </w:p>
    <w:p w14:paraId="3109FDC8" w14:textId="77777777" w:rsidR="001E23E7" w:rsidRPr="001E23E7" w:rsidRDefault="001E23E7" w:rsidP="001E23E7">
      <w:pPr>
        <w:numPr>
          <w:ilvl w:val="0"/>
          <w:numId w:val="35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Build 6-month cash reserve</w:t>
      </w:r>
    </w:p>
    <w:p w14:paraId="6759C0D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Q4 (Months 22-24):</w:t>
      </w:r>
    </w:p>
    <w:p w14:paraId="7946DFA0" w14:textId="77777777" w:rsidR="001E23E7" w:rsidRPr="001E23E7" w:rsidRDefault="001E23E7" w:rsidP="001E23E7">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Year-end financial analysis</w:t>
      </w:r>
    </w:p>
    <w:p w14:paraId="2EFDE4D4" w14:textId="77777777" w:rsidR="001E23E7" w:rsidRPr="001E23E7" w:rsidRDefault="001E23E7" w:rsidP="001E23E7">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Strategic planning for year 3</w:t>
      </w:r>
    </w:p>
    <w:p w14:paraId="5D405B7A" w14:textId="77777777" w:rsidR="001E23E7" w:rsidRPr="001E23E7" w:rsidRDefault="001E23E7" w:rsidP="001E23E7">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Assess growth readiness</w:t>
      </w:r>
    </w:p>
    <w:p w14:paraId="09023595" w14:textId="77777777" w:rsidR="001E23E7" w:rsidRPr="001E23E7" w:rsidRDefault="001E23E7" w:rsidP="001E23E7">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Update marketing materials</w:t>
      </w:r>
    </w:p>
    <w:p w14:paraId="34CE5BF0" w14:textId="77777777" w:rsidR="001E23E7" w:rsidRPr="001E23E7" w:rsidRDefault="001E23E7" w:rsidP="001E23E7">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Celebrate two-year milestone</w:t>
      </w:r>
    </w:p>
    <w:p w14:paraId="6BA9D29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Expected Outcomes Year 2:</w:t>
      </w:r>
    </w:p>
    <w:p w14:paraId="6D01B55D" w14:textId="77777777" w:rsidR="001E23E7" w:rsidRPr="001E23E7" w:rsidRDefault="001E23E7" w:rsidP="001E23E7">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Consistent revenue: $150,000-$250,000 gross</w:t>
      </w:r>
    </w:p>
    <w:p w14:paraId="75979303" w14:textId="77777777" w:rsidR="001E23E7" w:rsidRPr="001E23E7" w:rsidRDefault="001E23E7" w:rsidP="001E23E7">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Established reputation in specialty</w:t>
      </w:r>
    </w:p>
    <w:p w14:paraId="52EFDF63" w14:textId="77777777" w:rsidR="001E23E7" w:rsidRPr="001E23E7" w:rsidRDefault="001E23E7" w:rsidP="001E23E7">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Efficient operations</w:t>
      </w:r>
    </w:p>
    <w:p w14:paraId="5759B833" w14:textId="77777777" w:rsidR="001E23E7" w:rsidRPr="001E23E7" w:rsidRDefault="001E23E7" w:rsidP="001E23E7">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Sustainable work-life balance</w:t>
      </w:r>
    </w:p>
    <w:p w14:paraId="27FC5133" w14:textId="77777777" w:rsidR="001E23E7" w:rsidRPr="001E23E7" w:rsidRDefault="001E23E7" w:rsidP="001E23E7">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Professional satisfaction</w:t>
      </w:r>
    </w:p>
    <w:p w14:paraId="15C3CEBF"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Year 3+: Growth or Refinement Phase</w:t>
      </w:r>
    </w:p>
    <w:p w14:paraId="13DF383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Decision Point:</w:t>
      </w:r>
      <w:r w:rsidRPr="001E23E7">
        <w:rPr>
          <w:rFonts w:ascii="Times New Roman" w:eastAsia="Times New Roman" w:hAnsi="Times New Roman" w:cs="Times New Roman"/>
          <w:kern w:val="0"/>
          <w14:ligatures w14:val="none"/>
        </w:rPr>
        <w:t xml:space="preserve"> Grow, maintain, or refine?</w:t>
      </w:r>
    </w:p>
    <w:p w14:paraId="757CBD7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Option 1: Growth</w:t>
      </w:r>
    </w:p>
    <w:p w14:paraId="4D7C96FB" w14:textId="77777777" w:rsidR="001E23E7" w:rsidRPr="001E23E7" w:rsidRDefault="001E23E7" w:rsidP="001E23E7">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Add associate clinicians</w:t>
      </w:r>
    </w:p>
    <w:p w14:paraId="3FB8E9A2" w14:textId="77777777" w:rsidR="001E23E7" w:rsidRPr="001E23E7" w:rsidRDefault="001E23E7" w:rsidP="001E23E7">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Expand to group practice</w:t>
      </w:r>
    </w:p>
    <w:p w14:paraId="33E7CC83" w14:textId="77777777" w:rsidR="001E23E7" w:rsidRPr="001E23E7" w:rsidRDefault="001E23E7" w:rsidP="001E23E7">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Add specialized services</w:t>
      </w:r>
    </w:p>
    <w:p w14:paraId="5E9D7D34" w14:textId="77777777" w:rsidR="001E23E7" w:rsidRPr="001E23E7" w:rsidRDefault="001E23E7" w:rsidP="001E23E7">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Increase revenue without increasing hours</w:t>
      </w:r>
    </w:p>
    <w:p w14:paraId="5AD915E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Option 2: Maintenance</w:t>
      </w:r>
    </w:p>
    <w:p w14:paraId="5529E282" w14:textId="77777777" w:rsidR="001E23E7" w:rsidRPr="001E23E7" w:rsidRDefault="001E23E7" w:rsidP="001E23E7">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Maintain current caseload</w:t>
      </w:r>
    </w:p>
    <w:p w14:paraId="42E379C8" w14:textId="77777777" w:rsidR="001E23E7" w:rsidRPr="001E23E7" w:rsidRDefault="001E23E7" w:rsidP="001E23E7">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Increase fees periodically</w:t>
      </w:r>
    </w:p>
    <w:p w14:paraId="2BC3BE5B" w14:textId="77777777" w:rsidR="001E23E7" w:rsidRPr="001E23E7" w:rsidRDefault="001E23E7" w:rsidP="001E23E7">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Refine ideal client focus</w:t>
      </w:r>
    </w:p>
    <w:p w14:paraId="0F6A7497" w14:textId="77777777" w:rsidR="001E23E7" w:rsidRPr="001E23E7" w:rsidRDefault="001E23E7" w:rsidP="001E23E7">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Optimize efficiency</w:t>
      </w:r>
    </w:p>
    <w:p w14:paraId="02077BEF" w14:textId="77777777" w:rsidR="001E23E7" w:rsidRPr="001E23E7" w:rsidRDefault="001E23E7" w:rsidP="001E23E7">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Maximize personal time</w:t>
      </w:r>
    </w:p>
    <w:p w14:paraId="742A205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Option 3: Refinement</w:t>
      </w:r>
    </w:p>
    <w:p w14:paraId="0F27A35F" w14:textId="77777777" w:rsidR="001E23E7" w:rsidRPr="001E23E7" w:rsidRDefault="001E23E7" w:rsidP="001E23E7">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 caseload</w:t>
      </w:r>
    </w:p>
    <w:p w14:paraId="7EB31DFE" w14:textId="77777777" w:rsidR="001E23E7" w:rsidRPr="001E23E7" w:rsidRDefault="001E23E7" w:rsidP="001E23E7">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Raise fees significantly</w:t>
      </w:r>
    </w:p>
    <w:p w14:paraId="3892991A" w14:textId="77777777" w:rsidR="001E23E7" w:rsidRPr="001E23E7" w:rsidRDefault="001E23E7" w:rsidP="001E23E7">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Ultra-specialized practice</w:t>
      </w:r>
    </w:p>
    <w:p w14:paraId="6B084FC9" w14:textId="77777777" w:rsidR="001E23E7" w:rsidRPr="001E23E7" w:rsidRDefault="001E23E7" w:rsidP="001E23E7">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See only ideal clients</w:t>
      </w:r>
    </w:p>
    <w:p w14:paraId="38E9CDF4" w14:textId="77777777" w:rsidR="001E23E7" w:rsidRPr="001E23E7" w:rsidRDefault="001E23E7" w:rsidP="001E23E7">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Work less, earn same or more</w:t>
      </w:r>
    </w:p>
    <w:p w14:paraId="7C8ECDE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All options are valid.</w:t>
      </w:r>
      <w:r w:rsidRPr="001E23E7">
        <w:rPr>
          <w:rFonts w:ascii="Times New Roman" w:eastAsia="Times New Roman" w:hAnsi="Times New Roman" w:cs="Times New Roman"/>
          <w:kern w:val="0"/>
          <w14:ligatures w14:val="none"/>
        </w:rPr>
        <w:t xml:space="preserve"> Choose based on personal values, life stage, and goals.</w:t>
      </w:r>
    </w:p>
    <w:p w14:paraId="0D7DDC9B"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The Ideal Week: A Framework</w:t>
      </w:r>
    </w:p>
    <w:p w14:paraId="3084D717"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Structuring Your Time</w:t>
      </w:r>
    </w:p>
    <w:p w14:paraId="733C4A5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Ideal Week for Solo Practitioner:</w:t>
      </w:r>
    </w:p>
    <w:p w14:paraId="6AFD0CA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Monday:</w:t>
      </w:r>
    </w:p>
    <w:p w14:paraId="08DA3D4E" w14:textId="77777777" w:rsidR="001E23E7" w:rsidRPr="001E23E7" w:rsidRDefault="001E23E7" w:rsidP="001E23E7">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9:00-9:30am: Morning routine/preparation</w:t>
      </w:r>
    </w:p>
    <w:p w14:paraId="376E9175" w14:textId="77777777" w:rsidR="001E23E7" w:rsidRPr="001E23E7" w:rsidRDefault="001E23E7" w:rsidP="001E23E7">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9:30-12:30pm: Client sessions (6 clients)</w:t>
      </w:r>
    </w:p>
    <w:p w14:paraId="27CF1138" w14:textId="77777777" w:rsidR="001E23E7" w:rsidRPr="001E23E7" w:rsidRDefault="001E23E7" w:rsidP="001E23E7">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12:30-1:30pm: Lunch/documentation</w:t>
      </w:r>
    </w:p>
    <w:p w14:paraId="4DD45168" w14:textId="77777777" w:rsidR="001E23E7" w:rsidRPr="001E23E7" w:rsidRDefault="001E23E7" w:rsidP="001E23E7">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1:30-5:30pm: Client sessions (8 clients)</w:t>
      </w:r>
    </w:p>
    <w:p w14:paraId="6543E83B" w14:textId="77777777" w:rsidR="001E23E7" w:rsidRPr="001E23E7" w:rsidRDefault="001E23E7" w:rsidP="001E23E7">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5:30-6:30pm: Documentation/admin</w:t>
      </w:r>
    </w:p>
    <w:p w14:paraId="79311D63" w14:textId="77777777" w:rsidR="001E23E7" w:rsidRPr="001E23E7" w:rsidRDefault="001E23E7" w:rsidP="001E23E7">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Total: 14 clients</w:t>
      </w:r>
    </w:p>
    <w:p w14:paraId="6C4145C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Tuesday:</w:t>
      </w:r>
    </w:p>
    <w:p w14:paraId="1F1E5223" w14:textId="77777777" w:rsidR="001E23E7" w:rsidRPr="001E23E7" w:rsidRDefault="001E23E7" w:rsidP="001E23E7">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9:00-12:00pm: Client sessions (6 clients)</w:t>
      </w:r>
    </w:p>
    <w:p w14:paraId="6941CBC6" w14:textId="77777777" w:rsidR="001E23E7" w:rsidRPr="001E23E7" w:rsidRDefault="001E23E7" w:rsidP="001E23E7">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12:00-1:00pm: Lunch</w:t>
      </w:r>
    </w:p>
    <w:p w14:paraId="1C335A93" w14:textId="77777777" w:rsidR="001E23E7" w:rsidRPr="001E23E7" w:rsidRDefault="001E23E7" w:rsidP="001E23E7">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1:00-5:00pm: Client sessions (8 clients)</w:t>
      </w:r>
    </w:p>
    <w:p w14:paraId="7926859A" w14:textId="77777777" w:rsidR="001E23E7" w:rsidRPr="001E23E7" w:rsidRDefault="001E23E7" w:rsidP="001E23E7">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5:00-6:00pm: Documentation</w:t>
      </w:r>
    </w:p>
    <w:p w14:paraId="55E05ABB" w14:textId="77777777" w:rsidR="001E23E7" w:rsidRPr="001E23E7" w:rsidRDefault="001E23E7" w:rsidP="001E23E7">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Total: 14 clients</w:t>
      </w:r>
    </w:p>
    <w:p w14:paraId="1B05A67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Wednesday (Admin Day):</w:t>
      </w:r>
    </w:p>
    <w:p w14:paraId="42CF86E8" w14:textId="77777777" w:rsidR="001E23E7" w:rsidRPr="001E23E7" w:rsidRDefault="001E23E7" w:rsidP="001E23E7">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9:00-10:00am: Weekly planning</w:t>
      </w:r>
    </w:p>
    <w:p w14:paraId="2E775929" w14:textId="77777777" w:rsidR="001E23E7" w:rsidRPr="001E23E7" w:rsidRDefault="001E23E7" w:rsidP="001E23E7">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10:00-12:00pm: Supervision/consultation</w:t>
      </w:r>
    </w:p>
    <w:p w14:paraId="33A43C6F" w14:textId="77777777" w:rsidR="001E23E7" w:rsidRPr="001E23E7" w:rsidRDefault="001E23E7" w:rsidP="001E23E7">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12:00-1:00pm: Lunch</w:t>
      </w:r>
    </w:p>
    <w:p w14:paraId="3EAF2D31" w14:textId="77777777" w:rsidR="001E23E7" w:rsidRPr="001E23E7" w:rsidRDefault="001E23E7" w:rsidP="001E23E7">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1:00-3:00pm: Marketing/business development</w:t>
      </w:r>
    </w:p>
    <w:p w14:paraId="6165737C" w14:textId="77777777" w:rsidR="001E23E7" w:rsidRPr="001E23E7" w:rsidRDefault="001E23E7" w:rsidP="001E23E7">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3:00-5:00pm: Professional development/continuing ed</w:t>
      </w:r>
    </w:p>
    <w:p w14:paraId="0C0C4F37" w14:textId="77777777" w:rsidR="001E23E7" w:rsidRPr="001E23E7" w:rsidRDefault="001E23E7" w:rsidP="001E23E7">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Total: 0 clients</w:t>
      </w:r>
    </w:p>
    <w:p w14:paraId="4F47AB6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Thursday:</w:t>
      </w:r>
    </w:p>
    <w:p w14:paraId="0B884227" w14:textId="77777777" w:rsidR="001E23E7" w:rsidRPr="001E23E7" w:rsidRDefault="001E23E7" w:rsidP="001E23E7">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9:00-12:00pm: Client sessions (6 clients)</w:t>
      </w:r>
    </w:p>
    <w:p w14:paraId="055E8593" w14:textId="77777777" w:rsidR="001E23E7" w:rsidRPr="001E23E7" w:rsidRDefault="001E23E7" w:rsidP="001E23E7">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12:00-1:00pm: Lunch/documentation</w:t>
      </w:r>
    </w:p>
    <w:p w14:paraId="1636FCBF" w14:textId="77777777" w:rsidR="001E23E7" w:rsidRPr="001E23E7" w:rsidRDefault="001E23E7" w:rsidP="001E23E7">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1:00-5:00pm: Client sessions (8 clients)</w:t>
      </w:r>
    </w:p>
    <w:p w14:paraId="568AE288" w14:textId="77777777" w:rsidR="001E23E7" w:rsidRPr="001E23E7" w:rsidRDefault="001E23E7" w:rsidP="001E23E7">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5:00-6:00pm: Documentation</w:t>
      </w:r>
    </w:p>
    <w:p w14:paraId="29216F9F" w14:textId="77777777" w:rsidR="001E23E7" w:rsidRPr="001E23E7" w:rsidRDefault="001E23E7" w:rsidP="001E23E7">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Total: 14 clients</w:t>
      </w:r>
    </w:p>
    <w:p w14:paraId="02C3F60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Friday (Light Day):</w:t>
      </w:r>
    </w:p>
    <w:p w14:paraId="32C297DA" w14:textId="77777777" w:rsidR="001E23E7" w:rsidRPr="001E23E7" w:rsidRDefault="001E23E7" w:rsidP="001E23E7">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9:00-12:00pm: Client sessions (4-6 clients)</w:t>
      </w:r>
    </w:p>
    <w:p w14:paraId="6E486534" w14:textId="77777777" w:rsidR="001E23E7" w:rsidRPr="001E23E7" w:rsidRDefault="001E23E7" w:rsidP="001E23E7">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12:00-1:00pm: Lunch</w:t>
      </w:r>
    </w:p>
    <w:p w14:paraId="6A5F7905" w14:textId="77777777" w:rsidR="001E23E7" w:rsidRPr="001E23E7" w:rsidRDefault="001E23E7" w:rsidP="001E23E7">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1:00-3:00pm: Admin catch-up/email</w:t>
      </w:r>
    </w:p>
    <w:p w14:paraId="6BB29BD7" w14:textId="77777777" w:rsidR="001E23E7" w:rsidRPr="001E23E7" w:rsidRDefault="001E23E7" w:rsidP="001E23E7">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3:00pm: Weekend begins</w:t>
      </w:r>
    </w:p>
    <w:p w14:paraId="3E117DF1" w14:textId="77777777" w:rsidR="001E23E7" w:rsidRPr="001E23E7" w:rsidRDefault="001E23E7" w:rsidP="001E23E7">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Total: 4-6 clients</w:t>
      </w:r>
    </w:p>
    <w:p w14:paraId="401963B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Weekly Totals:</w:t>
      </w:r>
    </w:p>
    <w:p w14:paraId="29122850" w14:textId="77777777" w:rsidR="001E23E7" w:rsidRPr="001E23E7" w:rsidRDefault="001E23E7" w:rsidP="001E23E7">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hours: 23-25 hours</w:t>
      </w:r>
    </w:p>
    <w:p w14:paraId="38A14294" w14:textId="77777777" w:rsidR="001E23E7" w:rsidRPr="001E23E7" w:rsidRDefault="001E23E7" w:rsidP="001E23E7">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Admin/business development: 8 hours</w:t>
      </w:r>
    </w:p>
    <w:p w14:paraId="1D84067A" w14:textId="77777777" w:rsidR="001E23E7" w:rsidRPr="001E23E7" w:rsidRDefault="001E23E7" w:rsidP="001E23E7">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development: 4 hours</w:t>
      </w:r>
    </w:p>
    <w:p w14:paraId="6CF94092" w14:textId="77777777" w:rsidR="001E23E7" w:rsidRPr="001E23E7" w:rsidRDefault="001E23E7" w:rsidP="001E23E7">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Supervision/consultation: 2 hours</w:t>
      </w:r>
    </w:p>
    <w:p w14:paraId="312F2178" w14:textId="77777777" w:rsidR="001E23E7" w:rsidRPr="001E23E7" w:rsidRDefault="001E23E7" w:rsidP="001E23E7">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Total work time: 37-39 hours</w:t>
      </w:r>
    </w:p>
    <w:p w14:paraId="7823B8F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Benefits of This Structure:</w:t>
      </w:r>
    </w:p>
    <w:p w14:paraId="0D7B69F8" w14:textId="77777777" w:rsidR="001E23E7" w:rsidRPr="001E23E7" w:rsidRDefault="001E23E7" w:rsidP="001E23E7">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Full admin day prevents scattered business tasks</w:t>
      </w:r>
    </w:p>
    <w:p w14:paraId="529D165A" w14:textId="77777777" w:rsidR="001E23E7" w:rsidRPr="001E23E7" w:rsidRDefault="001E23E7" w:rsidP="001E23E7">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sessions after 6pm (work-life balance)</w:t>
      </w:r>
    </w:p>
    <w:p w14:paraId="6F6F4A91" w14:textId="77777777" w:rsidR="001E23E7" w:rsidRPr="001E23E7" w:rsidRDefault="001E23E7" w:rsidP="001E23E7">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Light Friday (energy preservation)</w:t>
      </w:r>
    </w:p>
    <w:p w14:paraId="1B8C8EA5" w14:textId="77777777" w:rsidR="001E23E7" w:rsidRPr="001E23E7" w:rsidRDefault="001E23E7" w:rsidP="001E23E7">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Batch processing documentation</w:t>
      </w:r>
    </w:p>
    <w:p w14:paraId="7A490E0E" w14:textId="77777777" w:rsidR="001E23E7" w:rsidRPr="001E23E7" w:rsidRDefault="001E23E7" w:rsidP="001E23E7">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Sustainable long-term</w:t>
      </w:r>
    </w:p>
    <w:p w14:paraId="5FAD1F2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Modifications for Individual Needs:</w:t>
      </w:r>
    </w:p>
    <w:p w14:paraId="0F91F75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For parents with young children:</w:t>
      </w:r>
    </w:p>
    <w:p w14:paraId="6DCB617B" w14:textId="77777777" w:rsidR="001E23E7" w:rsidRPr="001E23E7" w:rsidRDefault="001E23E7" w:rsidP="001E23E7">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School hours only (9am-3pm)</w:t>
      </w:r>
    </w:p>
    <w:p w14:paraId="2E679C74" w14:textId="77777777" w:rsidR="001E23E7" w:rsidRPr="001E23E7" w:rsidRDefault="001E23E7" w:rsidP="001E23E7">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Some evening hours when partner available</w:t>
      </w:r>
    </w:p>
    <w:p w14:paraId="57E9CFDA" w14:textId="77777777" w:rsidR="001E23E7" w:rsidRPr="001E23E7" w:rsidRDefault="001E23E7" w:rsidP="001E23E7">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Condensed week (3 long days)</w:t>
      </w:r>
    </w:p>
    <w:p w14:paraId="3FD7C38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For introverts needing more space:</w:t>
      </w:r>
    </w:p>
    <w:p w14:paraId="5373CF27" w14:textId="77777777" w:rsidR="001E23E7" w:rsidRPr="001E23E7" w:rsidRDefault="001E23E7" w:rsidP="001E23E7">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Maximum 4-5 clients/day</w:t>
      </w:r>
    </w:p>
    <w:p w14:paraId="1CDEFA37" w14:textId="77777777" w:rsidR="001E23E7" w:rsidRPr="001E23E7" w:rsidRDefault="001E23E7" w:rsidP="001E23E7">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Longer breaks between sessions</w:t>
      </w:r>
    </w:p>
    <w:p w14:paraId="3131CACD" w14:textId="77777777" w:rsidR="001E23E7" w:rsidRPr="001E23E7" w:rsidRDefault="001E23E7" w:rsidP="001E23E7">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More scattered schedule</w:t>
      </w:r>
    </w:p>
    <w:p w14:paraId="5E3DE48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For extroverts energized by people:</w:t>
      </w:r>
    </w:p>
    <w:p w14:paraId="0773EE07" w14:textId="77777777" w:rsidR="001E23E7" w:rsidRPr="001E23E7" w:rsidRDefault="001E23E7" w:rsidP="001E23E7">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Back-to-back scheduling comfortable</w:t>
      </w:r>
    </w:p>
    <w:p w14:paraId="057F28C3" w14:textId="77777777" w:rsidR="001E23E7" w:rsidRPr="001E23E7" w:rsidRDefault="001E23E7" w:rsidP="001E23E7">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Longer clinical days</w:t>
      </w:r>
    </w:p>
    <w:p w14:paraId="7A4B6660" w14:textId="77777777" w:rsidR="001E23E7" w:rsidRPr="001E23E7" w:rsidRDefault="001E23E7" w:rsidP="001E23E7">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Fewer total </w:t>
      </w:r>
      <w:proofErr w:type="gramStart"/>
      <w:r w:rsidRPr="001E23E7">
        <w:rPr>
          <w:rFonts w:ascii="Times New Roman" w:eastAsia="Times New Roman" w:hAnsi="Times New Roman" w:cs="Times New Roman"/>
          <w:kern w:val="0"/>
          <w14:ligatures w14:val="none"/>
        </w:rPr>
        <w:t>work days</w:t>
      </w:r>
      <w:proofErr w:type="gramEnd"/>
    </w:p>
    <w:p w14:paraId="39A37127"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The Annual Practice Audit</w:t>
      </w:r>
    </w:p>
    <w:p w14:paraId="4E38BDCF"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Comprehensive Annual Review</w:t>
      </w:r>
    </w:p>
    <w:p w14:paraId="71D6837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Financial Review:</w:t>
      </w:r>
    </w:p>
    <w:p w14:paraId="4D7E613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Questions:</w:t>
      </w:r>
    </w:p>
    <w:p w14:paraId="04638379" w14:textId="77777777" w:rsidR="001E23E7" w:rsidRPr="001E23E7" w:rsidRDefault="001E23E7" w:rsidP="001E23E7">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was gross revenue?</w:t>
      </w:r>
    </w:p>
    <w:p w14:paraId="78B7774B" w14:textId="77777777" w:rsidR="001E23E7" w:rsidRPr="001E23E7" w:rsidRDefault="001E23E7" w:rsidP="001E23E7">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was net income?</w:t>
      </w:r>
    </w:p>
    <w:p w14:paraId="31687D3F" w14:textId="77777777" w:rsidR="001E23E7" w:rsidRPr="001E23E7" w:rsidRDefault="001E23E7" w:rsidP="001E23E7">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was overhead percentage?</w:t>
      </w:r>
    </w:p>
    <w:p w14:paraId="10999D40" w14:textId="77777777" w:rsidR="001E23E7" w:rsidRPr="001E23E7" w:rsidRDefault="001E23E7" w:rsidP="001E23E7">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Did I meet financial goals?</w:t>
      </w:r>
    </w:p>
    <w:p w14:paraId="70325F0A" w14:textId="77777777" w:rsidR="001E23E7" w:rsidRPr="001E23E7" w:rsidRDefault="001E23E7" w:rsidP="001E23E7">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Where did money go?</w:t>
      </w:r>
    </w:p>
    <w:p w14:paraId="5774E4B6" w14:textId="77777777" w:rsidR="001E23E7" w:rsidRPr="001E23E7" w:rsidRDefault="001E23E7" w:rsidP="001E23E7">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What financial adjustments </w:t>
      </w:r>
      <w:proofErr w:type="gramStart"/>
      <w:r w:rsidRPr="001E23E7">
        <w:rPr>
          <w:rFonts w:ascii="Times New Roman" w:eastAsia="Times New Roman" w:hAnsi="Times New Roman" w:cs="Times New Roman"/>
          <w:kern w:val="0"/>
          <w14:ligatures w14:val="none"/>
        </w:rPr>
        <w:t>needed</w:t>
      </w:r>
      <w:proofErr w:type="gramEnd"/>
      <w:r w:rsidRPr="001E23E7">
        <w:rPr>
          <w:rFonts w:ascii="Times New Roman" w:eastAsia="Times New Roman" w:hAnsi="Times New Roman" w:cs="Times New Roman"/>
          <w:kern w:val="0"/>
          <w14:ligatures w14:val="none"/>
        </w:rPr>
        <w:t>?</w:t>
      </w:r>
    </w:p>
    <w:p w14:paraId="3A77117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Marketing Review:</w:t>
      </w:r>
    </w:p>
    <w:p w14:paraId="04E65CB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Questions:</w:t>
      </w:r>
    </w:p>
    <w:p w14:paraId="147FF229" w14:textId="77777777" w:rsidR="001E23E7" w:rsidRPr="001E23E7" w:rsidRDefault="001E23E7" w:rsidP="001E23E7">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marketing channels worked best?</w:t>
      </w:r>
    </w:p>
    <w:p w14:paraId="0B79D747" w14:textId="77777777" w:rsidR="001E23E7" w:rsidRPr="001E23E7" w:rsidRDefault="001E23E7" w:rsidP="001E23E7">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was cost per client acquisition?</w:t>
      </w:r>
    </w:p>
    <w:p w14:paraId="5C44841A" w14:textId="77777777" w:rsidR="001E23E7" w:rsidRPr="001E23E7" w:rsidRDefault="001E23E7" w:rsidP="001E23E7">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Is my ideal client </w:t>
      </w:r>
      <w:proofErr w:type="gramStart"/>
      <w:r w:rsidRPr="001E23E7">
        <w:rPr>
          <w:rFonts w:ascii="Times New Roman" w:eastAsia="Times New Roman" w:hAnsi="Times New Roman" w:cs="Times New Roman"/>
          <w:kern w:val="0"/>
          <w14:ligatures w14:val="none"/>
        </w:rPr>
        <w:t>actually who</w:t>
      </w:r>
      <w:proofErr w:type="gramEnd"/>
      <w:r w:rsidRPr="001E23E7">
        <w:rPr>
          <w:rFonts w:ascii="Times New Roman" w:eastAsia="Times New Roman" w:hAnsi="Times New Roman" w:cs="Times New Roman"/>
          <w:kern w:val="0"/>
          <w14:ligatures w14:val="none"/>
        </w:rPr>
        <w:t xml:space="preserve"> I'm seeing?</w:t>
      </w:r>
    </w:p>
    <w:p w14:paraId="4B8CB3F5" w14:textId="77777777" w:rsidR="001E23E7" w:rsidRPr="001E23E7" w:rsidRDefault="001E23E7" w:rsidP="001E23E7">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What's my client retention rate?</w:t>
      </w:r>
    </w:p>
    <w:p w14:paraId="6FE0A806" w14:textId="77777777" w:rsidR="001E23E7" w:rsidRPr="001E23E7" w:rsidRDefault="001E23E7" w:rsidP="001E23E7">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What referral sources were most valuable?</w:t>
      </w:r>
    </w:p>
    <w:p w14:paraId="189AEF35" w14:textId="77777777" w:rsidR="001E23E7" w:rsidRPr="001E23E7" w:rsidRDefault="001E23E7" w:rsidP="001E23E7">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marketing should I stop/start/continue?</w:t>
      </w:r>
    </w:p>
    <w:p w14:paraId="0AD7960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Operations Review:</w:t>
      </w:r>
    </w:p>
    <w:p w14:paraId="0BA25E5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Questions:</w:t>
      </w:r>
    </w:p>
    <w:p w14:paraId="6F0AB986" w14:textId="77777777" w:rsidR="001E23E7" w:rsidRPr="001E23E7" w:rsidRDefault="001E23E7" w:rsidP="001E23E7">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systems worked well?</w:t>
      </w:r>
    </w:p>
    <w:p w14:paraId="097C3C2C" w14:textId="77777777" w:rsidR="001E23E7" w:rsidRPr="001E23E7" w:rsidRDefault="001E23E7" w:rsidP="001E23E7">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systems need improvement?</w:t>
      </w:r>
    </w:p>
    <w:p w14:paraId="7E1D2C70" w14:textId="77777777" w:rsidR="001E23E7" w:rsidRPr="001E23E7" w:rsidRDefault="001E23E7" w:rsidP="001E23E7">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How efficient is my time usage?</w:t>
      </w:r>
    </w:p>
    <w:p w14:paraId="403EB754" w14:textId="77777777" w:rsidR="001E23E7" w:rsidRPr="001E23E7" w:rsidRDefault="001E23E7" w:rsidP="001E23E7">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technology should I add/upgrade?</w:t>
      </w:r>
    </w:p>
    <w:p w14:paraId="410BE80F" w14:textId="77777777" w:rsidR="001E23E7" w:rsidRPr="001E23E7" w:rsidRDefault="001E23E7" w:rsidP="001E23E7">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administrative tasks drain most energy?</w:t>
      </w:r>
    </w:p>
    <w:p w14:paraId="00D2596D" w14:textId="77777777" w:rsidR="001E23E7" w:rsidRPr="001E23E7" w:rsidRDefault="001E23E7" w:rsidP="001E23E7">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How can I increase efficiency?</w:t>
      </w:r>
    </w:p>
    <w:p w14:paraId="20BD532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Review:</w:t>
      </w:r>
    </w:p>
    <w:p w14:paraId="1A2B237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Questions:</w:t>
      </w:r>
    </w:p>
    <w:p w14:paraId="03FC1843" w14:textId="77777777" w:rsidR="001E23E7" w:rsidRPr="001E23E7" w:rsidRDefault="001E23E7" w:rsidP="001E23E7">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client populations brought most satisfaction?</w:t>
      </w:r>
    </w:p>
    <w:p w14:paraId="793B6883" w14:textId="77777777" w:rsidR="001E23E7" w:rsidRPr="001E23E7" w:rsidRDefault="001E23E7" w:rsidP="001E23E7">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treatments were most effective?</w:t>
      </w:r>
    </w:p>
    <w:p w14:paraId="77256B8D" w14:textId="77777777" w:rsidR="001E23E7" w:rsidRPr="001E23E7" w:rsidRDefault="001E23E7" w:rsidP="001E23E7">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What's my average treatment duration?</w:t>
      </w:r>
    </w:p>
    <w:p w14:paraId="719BEF7D" w14:textId="77777777" w:rsidR="001E23E7" w:rsidRPr="001E23E7" w:rsidRDefault="001E23E7" w:rsidP="001E23E7">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outcomes did clients achieve?</w:t>
      </w:r>
    </w:p>
    <w:p w14:paraId="063F8493" w14:textId="77777777" w:rsidR="001E23E7" w:rsidRPr="001E23E7" w:rsidRDefault="001E23E7" w:rsidP="001E23E7">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areas need skill development?</w:t>
      </w:r>
    </w:p>
    <w:p w14:paraId="4DCDC01C" w14:textId="77777777" w:rsidR="001E23E7" w:rsidRPr="001E23E7" w:rsidRDefault="001E23E7" w:rsidP="001E23E7">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Am I staying within my competence?</w:t>
      </w:r>
    </w:p>
    <w:p w14:paraId="694FE1A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Self-Care Review:</w:t>
      </w:r>
    </w:p>
    <w:p w14:paraId="38911B6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Questions:</w:t>
      </w:r>
    </w:p>
    <w:p w14:paraId="31D47CA2" w14:textId="77777777" w:rsidR="001E23E7" w:rsidRPr="001E23E7" w:rsidRDefault="001E23E7" w:rsidP="001E23E7">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What's my burnout level?</w:t>
      </w:r>
    </w:p>
    <w:p w14:paraId="3FBE1A42" w14:textId="77777777" w:rsidR="001E23E7" w:rsidRPr="001E23E7" w:rsidRDefault="001E23E7" w:rsidP="001E23E7">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Did I take adequate time off?</w:t>
      </w:r>
    </w:p>
    <w:p w14:paraId="7B0233C9" w14:textId="77777777" w:rsidR="001E23E7" w:rsidRPr="001E23E7" w:rsidRDefault="001E23E7" w:rsidP="001E23E7">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How's my physical health?</w:t>
      </w:r>
    </w:p>
    <w:p w14:paraId="1E898FBF" w14:textId="77777777" w:rsidR="001E23E7" w:rsidRPr="001E23E7" w:rsidRDefault="001E23E7" w:rsidP="001E23E7">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Are my personal relationships thriving?</w:t>
      </w:r>
    </w:p>
    <w:p w14:paraId="1E5C5141" w14:textId="77777777" w:rsidR="001E23E7" w:rsidRPr="001E23E7" w:rsidRDefault="001E23E7" w:rsidP="001E23E7">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Am I experiencing compassion satisfaction?</w:t>
      </w:r>
    </w:p>
    <w:p w14:paraId="56A5ED4C" w14:textId="77777777" w:rsidR="001E23E7" w:rsidRPr="001E23E7" w:rsidRDefault="001E23E7" w:rsidP="001E23E7">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self-care practices worked?</w:t>
      </w:r>
    </w:p>
    <w:p w14:paraId="368D6FC6" w14:textId="77777777" w:rsidR="001E23E7" w:rsidRPr="001E23E7" w:rsidRDefault="001E23E7" w:rsidP="001E23E7">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needs to change for sustainability?</w:t>
      </w:r>
    </w:p>
    <w:p w14:paraId="6B05DFB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Strategic Planning:</w:t>
      </w:r>
    </w:p>
    <w:p w14:paraId="5B65233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Based on annual review, set goals for coming year:</w:t>
      </w:r>
    </w:p>
    <w:p w14:paraId="5204A87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Example Annual Goals:</w:t>
      </w:r>
    </w:p>
    <w:p w14:paraId="17BF622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Financial:</w:t>
      </w:r>
    </w:p>
    <w:p w14:paraId="242631BD" w14:textId="77777777" w:rsidR="001E23E7" w:rsidRPr="001E23E7" w:rsidRDefault="001E23E7" w:rsidP="001E23E7">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Gross revenue: $225,000 (increase from $200,000)</w:t>
      </w:r>
    </w:p>
    <w:p w14:paraId="684EEDE2" w14:textId="77777777" w:rsidR="001E23E7" w:rsidRPr="001E23E7" w:rsidRDefault="001E23E7" w:rsidP="001E23E7">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Build 6-month emergency fund</w:t>
      </w:r>
    </w:p>
    <w:p w14:paraId="3708E938" w14:textId="77777777" w:rsidR="001E23E7" w:rsidRPr="001E23E7" w:rsidRDefault="001E23E7" w:rsidP="001E23E7">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Max out retirement contributions</w:t>
      </w:r>
    </w:p>
    <w:p w14:paraId="6BE7D55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Clinical:</w:t>
      </w:r>
    </w:p>
    <w:p w14:paraId="37EF8BAC" w14:textId="77777777" w:rsidR="001E23E7" w:rsidRPr="001E23E7" w:rsidRDefault="001E23E7" w:rsidP="001E23E7">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Narrow niche to women with perfectionism/high achievement anxiety</w:t>
      </w:r>
    </w:p>
    <w:p w14:paraId="7BCE1A13" w14:textId="77777777" w:rsidR="001E23E7" w:rsidRPr="001E23E7" w:rsidRDefault="001E23E7" w:rsidP="001E23E7">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Complete advanced CBT training</w:t>
      </w:r>
    </w:p>
    <w:p w14:paraId="2CCB4DE1" w14:textId="77777777" w:rsidR="001E23E7" w:rsidRPr="001E23E7" w:rsidRDefault="001E23E7" w:rsidP="001E23E7">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Achieve 90% client goal attainment</w:t>
      </w:r>
    </w:p>
    <w:p w14:paraId="0E7777B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Marketing:</w:t>
      </w:r>
    </w:p>
    <w:p w14:paraId="1837C208" w14:textId="77777777" w:rsidR="001E23E7" w:rsidRPr="001E23E7" w:rsidRDefault="001E23E7" w:rsidP="001E23E7">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Launch podcast (thought leadership)</w:t>
      </w:r>
    </w:p>
    <w:p w14:paraId="2E1B62A2" w14:textId="77777777" w:rsidR="001E23E7" w:rsidRPr="001E23E7" w:rsidRDefault="001E23E7" w:rsidP="001E23E7">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Publish 12 blog posts</w:t>
      </w:r>
    </w:p>
    <w:p w14:paraId="6BA39D64" w14:textId="77777777" w:rsidR="001E23E7" w:rsidRPr="001E23E7" w:rsidRDefault="001E23E7" w:rsidP="001E23E7">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Develop strong Google presence</w:t>
      </w:r>
    </w:p>
    <w:p w14:paraId="7ED9FC8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Operations:</w:t>
      </w:r>
    </w:p>
    <w:p w14:paraId="0BBA13AD" w14:textId="77777777" w:rsidR="001E23E7" w:rsidRPr="001E23E7" w:rsidRDefault="001E23E7" w:rsidP="001E23E7">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Upgrade to better practice management software</w:t>
      </w:r>
    </w:p>
    <w:p w14:paraId="7C9189B8" w14:textId="77777777" w:rsidR="001E23E7" w:rsidRPr="001E23E7" w:rsidRDefault="001E23E7" w:rsidP="001E23E7">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Reduce admin time by 25% through automation</w:t>
      </w:r>
    </w:p>
    <w:p w14:paraId="765D48AF" w14:textId="77777777" w:rsidR="001E23E7" w:rsidRPr="001E23E7" w:rsidRDefault="001E23E7" w:rsidP="001E23E7">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Hire virtual assistant for 10 hours/week</w:t>
      </w:r>
    </w:p>
    <w:p w14:paraId="73BA50B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Self-Care:</w:t>
      </w:r>
    </w:p>
    <w:p w14:paraId="4DB67E87" w14:textId="77777777" w:rsidR="001E23E7" w:rsidRPr="001E23E7" w:rsidRDefault="001E23E7" w:rsidP="001E23E7">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Take 4 </w:t>
      </w:r>
      <w:proofErr w:type="spellStart"/>
      <w:r w:rsidRPr="001E23E7">
        <w:rPr>
          <w:rFonts w:ascii="Times New Roman" w:eastAsia="Times New Roman" w:hAnsi="Times New Roman" w:cs="Times New Roman"/>
          <w:kern w:val="0"/>
          <w14:ligatures w14:val="none"/>
        </w:rPr>
        <w:t>weeks vacation</w:t>
      </w:r>
      <w:proofErr w:type="spellEnd"/>
    </w:p>
    <w:p w14:paraId="6D20CDFE" w14:textId="77777777" w:rsidR="001E23E7" w:rsidRPr="001E23E7" w:rsidRDefault="001E23E7" w:rsidP="001E23E7">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Regular personal therapy (bi-weekly)</w:t>
      </w:r>
    </w:p>
    <w:p w14:paraId="1E8B7805" w14:textId="77777777" w:rsidR="001E23E7" w:rsidRPr="001E23E7" w:rsidRDefault="001E23E7" w:rsidP="001E23E7">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Train for half-marathon</w:t>
      </w:r>
    </w:p>
    <w:p w14:paraId="67881D46" w14:textId="77777777" w:rsidR="001E23E7" w:rsidRPr="001E23E7" w:rsidRDefault="001E23E7" w:rsidP="001E23E7">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Maintain under 23 clients/week</w:t>
      </w:r>
    </w:p>
    <w:p w14:paraId="6BD7EEE1"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Troubleshooting Common Practice Problems</w:t>
      </w:r>
    </w:p>
    <w:p w14:paraId="55F40F85"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Problem: Can't Get to Full Caseload</w:t>
      </w:r>
    </w:p>
    <w:p w14:paraId="0F043CC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Possible Causes:</w:t>
      </w:r>
    </w:p>
    <w:p w14:paraId="309D7C5C" w14:textId="77777777" w:rsidR="001E23E7" w:rsidRPr="001E23E7" w:rsidRDefault="001E23E7" w:rsidP="001E23E7">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Insufficient marketing</w:t>
      </w:r>
    </w:p>
    <w:p w14:paraId="24B8A0E0" w14:textId="77777777" w:rsidR="001E23E7" w:rsidRPr="001E23E7" w:rsidRDefault="001E23E7" w:rsidP="001E23E7">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Poor marketing message</w:t>
      </w:r>
    </w:p>
    <w:p w14:paraId="5A0087D7" w14:textId="77777777" w:rsidR="001E23E7" w:rsidRPr="001E23E7" w:rsidRDefault="001E23E7" w:rsidP="001E23E7">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Fees too high for market</w:t>
      </w:r>
    </w:p>
    <w:p w14:paraId="61683478" w14:textId="77777777" w:rsidR="001E23E7" w:rsidRPr="001E23E7" w:rsidRDefault="001E23E7" w:rsidP="001E23E7">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Website unappealing</w:t>
      </w:r>
    </w:p>
    <w:p w14:paraId="75B1D8FA" w14:textId="77777777" w:rsidR="001E23E7" w:rsidRPr="001E23E7" w:rsidRDefault="001E23E7" w:rsidP="001E23E7">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Niche too narrow (or too broad)</w:t>
      </w:r>
    </w:p>
    <w:p w14:paraId="42DDD28D" w14:textId="77777777" w:rsidR="001E23E7" w:rsidRPr="001E23E7" w:rsidRDefault="001E23E7" w:rsidP="001E23E7">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Not accepting insurance in insurance-dependent market</w:t>
      </w:r>
    </w:p>
    <w:p w14:paraId="52E33C12" w14:textId="77777777" w:rsidR="001E23E7" w:rsidRPr="001E23E7" w:rsidRDefault="001E23E7" w:rsidP="001E23E7">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Poor conversion from inquiry to scheduled session</w:t>
      </w:r>
    </w:p>
    <w:p w14:paraId="7284580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Solutions:</w:t>
      </w:r>
    </w:p>
    <w:p w14:paraId="5A30F38E" w14:textId="77777777" w:rsidR="001E23E7" w:rsidRPr="001E23E7" w:rsidRDefault="001E23E7" w:rsidP="001E23E7">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Audit all marketing channels</w:t>
      </w:r>
    </w:p>
    <w:p w14:paraId="22FC7CA8" w14:textId="77777777" w:rsidR="001E23E7" w:rsidRPr="001E23E7" w:rsidRDefault="001E23E7" w:rsidP="001E23E7">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Get website feedback from ideal clients</w:t>
      </w:r>
    </w:p>
    <w:p w14:paraId="4B470C5A" w14:textId="77777777" w:rsidR="001E23E7" w:rsidRPr="001E23E7" w:rsidRDefault="001E23E7" w:rsidP="001E23E7">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Consider fee adjustment</w:t>
      </w:r>
    </w:p>
    <w:p w14:paraId="7FB1B1EE" w14:textId="77777777" w:rsidR="001E23E7" w:rsidRPr="001E23E7" w:rsidRDefault="001E23E7" w:rsidP="001E23E7">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Optimize Psychology Today profile</w:t>
      </w:r>
    </w:p>
    <w:p w14:paraId="5F040479" w14:textId="77777777" w:rsidR="001E23E7" w:rsidRPr="001E23E7" w:rsidRDefault="001E23E7" w:rsidP="001E23E7">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Improve inquiry response process</w:t>
      </w:r>
    </w:p>
    <w:p w14:paraId="382C9077" w14:textId="77777777" w:rsidR="001E23E7" w:rsidRPr="001E23E7" w:rsidRDefault="001E23E7" w:rsidP="001E23E7">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Consider insurance panels strategically</w:t>
      </w:r>
    </w:p>
    <w:p w14:paraId="20AEFE66" w14:textId="77777777" w:rsidR="001E23E7" w:rsidRPr="001E23E7" w:rsidRDefault="001E23E7" w:rsidP="001E23E7">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Network more actively</w:t>
      </w:r>
    </w:p>
    <w:p w14:paraId="7462485F"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Problem: Full Caseload but Not Profitable</w:t>
      </w:r>
    </w:p>
    <w:p w14:paraId="797F62F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Possible Causes:</w:t>
      </w:r>
    </w:p>
    <w:p w14:paraId="27057521" w14:textId="77777777" w:rsidR="001E23E7" w:rsidRPr="001E23E7" w:rsidRDefault="001E23E7" w:rsidP="001E23E7">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Fees too low</w:t>
      </w:r>
    </w:p>
    <w:p w14:paraId="176B3826" w14:textId="77777777" w:rsidR="001E23E7" w:rsidRPr="001E23E7" w:rsidRDefault="001E23E7" w:rsidP="001E23E7">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Overhead too high</w:t>
      </w:r>
    </w:p>
    <w:p w14:paraId="0755D663" w14:textId="77777777" w:rsidR="001E23E7" w:rsidRPr="001E23E7" w:rsidRDefault="001E23E7" w:rsidP="001E23E7">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Too much unpaid time (admin, marketing)</w:t>
      </w:r>
    </w:p>
    <w:p w14:paraId="030E3982" w14:textId="77777777" w:rsidR="001E23E7" w:rsidRPr="001E23E7" w:rsidRDefault="001E23E7" w:rsidP="001E23E7">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Excessive no-shows/cancellations</w:t>
      </w:r>
    </w:p>
    <w:p w14:paraId="53C0E3C7" w14:textId="77777777" w:rsidR="001E23E7" w:rsidRPr="001E23E7" w:rsidRDefault="001E23E7" w:rsidP="001E23E7">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Poor collections</w:t>
      </w:r>
    </w:p>
    <w:p w14:paraId="29EF21F0" w14:textId="77777777" w:rsidR="001E23E7" w:rsidRPr="001E23E7" w:rsidRDefault="001E23E7" w:rsidP="001E23E7">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Insurance reimbursement delays</w:t>
      </w:r>
    </w:p>
    <w:p w14:paraId="55F5BA1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Solutions:</w:t>
      </w:r>
    </w:p>
    <w:p w14:paraId="4EF1169D" w14:textId="77777777" w:rsidR="001E23E7" w:rsidRPr="001E23E7" w:rsidRDefault="001E23E7" w:rsidP="001E23E7">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Raise fees immediately</w:t>
      </w:r>
    </w:p>
    <w:p w14:paraId="11FD7475" w14:textId="77777777" w:rsidR="001E23E7" w:rsidRPr="001E23E7" w:rsidRDefault="001E23E7" w:rsidP="001E23E7">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Analyze overhead—what can be reduced?</w:t>
      </w:r>
    </w:p>
    <w:p w14:paraId="436963CD" w14:textId="77777777" w:rsidR="001E23E7" w:rsidRPr="001E23E7" w:rsidRDefault="001E23E7" w:rsidP="001E23E7">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Implement automation for admin tasks</w:t>
      </w:r>
    </w:p>
    <w:p w14:paraId="3D268B43" w14:textId="77777777" w:rsidR="001E23E7" w:rsidRPr="001E23E7" w:rsidRDefault="001E23E7" w:rsidP="001E23E7">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Enforce cancellation policy</w:t>
      </w:r>
    </w:p>
    <w:p w14:paraId="0AB95060" w14:textId="77777777" w:rsidR="001E23E7" w:rsidRPr="001E23E7" w:rsidRDefault="001E23E7" w:rsidP="001E23E7">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Require payment at time of service</w:t>
      </w:r>
    </w:p>
    <w:p w14:paraId="024D2DD9" w14:textId="77777777" w:rsidR="001E23E7" w:rsidRPr="001E23E7" w:rsidRDefault="001E23E7" w:rsidP="001E23E7">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Consider moving away from insurance</w:t>
      </w:r>
    </w:p>
    <w:p w14:paraId="65E48F6F" w14:textId="77777777" w:rsidR="001E23E7" w:rsidRPr="001E23E7" w:rsidRDefault="001E23E7" w:rsidP="001E23E7">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Track time meticulously to identify waste</w:t>
      </w:r>
    </w:p>
    <w:p w14:paraId="0C5F789C"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Problem: Burnout Despite Reasonable Caseload</w:t>
      </w:r>
    </w:p>
    <w:p w14:paraId="45A2B6A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Possible Causes:</w:t>
      </w:r>
    </w:p>
    <w:p w14:paraId="0E456D60" w14:textId="77777777" w:rsidR="001E23E7" w:rsidRPr="001E23E7" w:rsidRDefault="001E23E7" w:rsidP="001E23E7">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Case </w:t>
      </w:r>
      <w:proofErr w:type="gramStart"/>
      <w:r w:rsidRPr="001E23E7">
        <w:rPr>
          <w:rFonts w:ascii="Times New Roman" w:eastAsia="Times New Roman" w:hAnsi="Times New Roman" w:cs="Times New Roman"/>
          <w:kern w:val="0"/>
          <w14:ligatures w14:val="none"/>
        </w:rPr>
        <w:t>mix</w:t>
      </w:r>
      <w:proofErr w:type="gramEnd"/>
      <w:r w:rsidRPr="001E23E7">
        <w:rPr>
          <w:rFonts w:ascii="Times New Roman" w:eastAsia="Times New Roman" w:hAnsi="Times New Roman" w:cs="Times New Roman"/>
          <w:kern w:val="0"/>
          <w14:ligatures w14:val="none"/>
        </w:rPr>
        <w:t xml:space="preserve"> too heavy (all complex trauma)</w:t>
      </w:r>
    </w:p>
    <w:p w14:paraId="1881AD68" w14:textId="77777777" w:rsidR="001E23E7" w:rsidRPr="001E23E7" w:rsidRDefault="001E23E7" w:rsidP="001E23E7">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Poor boundaries (excessive between-session contact)</w:t>
      </w:r>
    </w:p>
    <w:p w14:paraId="41E624BB" w14:textId="77777777" w:rsidR="001E23E7" w:rsidRPr="001E23E7" w:rsidRDefault="001E23E7" w:rsidP="001E23E7">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Lack of support (consultation, supervision)</w:t>
      </w:r>
    </w:p>
    <w:p w14:paraId="351BEB62" w14:textId="77777777" w:rsidR="001E23E7" w:rsidRPr="001E23E7" w:rsidRDefault="001E23E7" w:rsidP="001E23E7">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Personal life stressors</w:t>
      </w:r>
    </w:p>
    <w:p w14:paraId="0B21D317" w14:textId="77777777" w:rsidR="001E23E7" w:rsidRPr="001E23E7" w:rsidRDefault="001E23E7" w:rsidP="001E23E7">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Neglecting self-care</w:t>
      </w:r>
    </w:p>
    <w:p w14:paraId="2BABCD95" w14:textId="77777777" w:rsidR="001E23E7" w:rsidRPr="001E23E7" w:rsidRDefault="001E23E7" w:rsidP="001E23E7">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Unresolved countertransference</w:t>
      </w:r>
    </w:p>
    <w:p w14:paraId="78FA97C1" w14:textId="77777777" w:rsidR="001E23E7" w:rsidRPr="001E23E7" w:rsidRDefault="001E23E7" w:rsidP="001E23E7">
      <w:pPr>
        <w:numPr>
          <w:ilvl w:val="0"/>
          <w:numId w:val="38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Isolation</w:t>
      </w:r>
    </w:p>
    <w:p w14:paraId="409CC40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Solutions:</w:t>
      </w:r>
    </w:p>
    <w:p w14:paraId="5918C5DD" w14:textId="77777777" w:rsidR="001E23E7" w:rsidRPr="001E23E7" w:rsidRDefault="001E23E7" w:rsidP="001E23E7">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Adjust case mix for variety</w:t>
      </w:r>
    </w:p>
    <w:p w14:paraId="266B8528" w14:textId="77777777" w:rsidR="001E23E7" w:rsidRPr="001E23E7" w:rsidRDefault="001E23E7" w:rsidP="001E23E7">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Strengthen boundaries with clear policies</w:t>
      </w:r>
    </w:p>
    <w:p w14:paraId="05E00928" w14:textId="77777777" w:rsidR="001E23E7" w:rsidRPr="001E23E7" w:rsidRDefault="001E23E7" w:rsidP="001E23E7">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Join or form consultation group</w:t>
      </w:r>
    </w:p>
    <w:p w14:paraId="7ECBEACA" w14:textId="77777777" w:rsidR="001E23E7" w:rsidRPr="001E23E7" w:rsidRDefault="001E23E7" w:rsidP="001E23E7">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Seek personal therapy</w:t>
      </w:r>
    </w:p>
    <w:p w14:paraId="6FFB4E7A" w14:textId="77777777" w:rsidR="001E23E7" w:rsidRPr="001E23E7" w:rsidRDefault="001E23E7" w:rsidP="001E23E7">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Implement non-negotiable self-care practices</w:t>
      </w:r>
    </w:p>
    <w:p w14:paraId="16FE8B58" w14:textId="77777777" w:rsidR="001E23E7" w:rsidRPr="001E23E7" w:rsidRDefault="001E23E7" w:rsidP="001E23E7">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Take time off immediately</w:t>
      </w:r>
    </w:p>
    <w:p w14:paraId="3E346D89" w14:textId="77777777" w:rsidR="001E23E7" w:rsidRPr="001E23E7" w:rsidRDefault="001E23E7" w:rsidP="001E23E7">
      <w:pPr>
        <w:numPr>
          <w:ilvl w:val="0"/>
          <w:numId w:val="38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Connect with colleagues</w:t>
      </w:r>
    </w:p>
    <w:p w14:paraId="7C5AEDF1"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Problem: Difficult Client(s) Causing Distress</w:t>
      </w:r>
    </w:p>
    <w:p w14:paraId="47673A3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Possible Causes:</w:t>
      </w:r>
    </w:p>
    <w:p w14:paraId="5E3095E9" w14:textId="77777777" w:rsidR="001E23E7" w:rsidRPr="001E23E7" w:rsidRDefault="001E23E7" w:rsidP="001E23E7">
      <w:pPr>
        <w:numPr>
          <w:ilvl w:val="0"/>
          <w:numId w:val="38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Poor fit (outside your competence/interest)</w:t>
      </w:r>
    </w:p>
    <w:p w14:paraId="08F3EE41" w14:textId="77777777" w:rsidR="001E23E7" w:rsidRPr="001E23E7" w:rsidRDefault="001E23E7" w:rsidP="001E23E7">
      <w:pPr>
        <w:numPr>
          <w:ilvl w:val="0"/>
          <w:numId w:val="38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Personality disorder dynamics</w:t>
      </w:r>
    </w:p>
    <w:p w14:paraId="1107E897" w14:textId="77777777" w:rsidR="001E23E7" w:rsidRPr="001E23E7" w:rsidRDefault="001E23E7" w:rsidP="001E23E7">
      <w:pPr>
        <w:numPr>
          <w:ilvl w:val="0"/>
          <w:numId w:val="38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Countertransference</w:t>
      </w:r>
    </w:p>
    <w:p w14:paraId="7772AC70" w14:textId="77777777" w:rsidR="001E23E7" w:rsidRPr="001E23E7" w:rsidRDefault="001E23E7" w:rsidP="001E23E7">
      <w:pPr>
        <w:numPr>
          <w:ilvl w:val="0"/>
          <w:numId w:val="38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Boundary violations</w:t>
      </w:r>
    </w:p>
    <w:p w14:paraId="054E3EC0" w14:textId="77777777" w:rsidR="001E23E7" w:rsidRPr="001E23E7" w:rsidRDefault="001E23E7" w:rsidP="001E23E7">
      <w:pPr>
        <w:numPr>
          <w:ilvl w:val="0"/>
          <w:numId w:val="38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Treatment resistance</w:t>
      </w:r>
    </w:p>
    <w:p w14:paraId="25C9FB2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Solutions:</w:t>
      </w:r>
    </w:p>
    <w:p w14:paraId="50B5ECBA" w14:textId="77777777" w:rsidR="001E23E7" w:rsidRPr="001E23E7" w:rsidRDefault="001E23E7" w:rsidP="001E23E7">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Increase supervision on this case</w:t>
      </w:r>
    </w:p>
    <w:p w14:paraId="6E476D51" w14:textId="77777777" w:rsidR="001E23E7" w:rsidRPr="001E23E7" w:rsidRDefault="001E23E7" w:rsidP="001E23E7">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Explore countertransference in personal therapy</w:t>
      </w:r>
    </w:p>
    <w:p w14:paraId="45399CC9" w14:textId="77777777" w:rsidR="001E23E7" w:rsidRPr="001E23E7" w:rsidRDefault="001E23E7" w:rsidP="001E23E7">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Set clear boundaries</w:t>
      </w:r>
    </w:p>
    <w:p w14:paraId="4E409546" w14:textId="77777777" w:rsidR="001E23E7" w:rsidRPr="001E23E7" w:rsidRDefault="001E23E7" w:rsidP="001E23E7">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Consider referral to better-fit provider</w:t>
      </w:r>
    </w:p>
    <w:p w14:paraId="1EAB787F" w14:textId="77777777" w:rsidR="001E23E7" w:rsidRPr="001E23E7" w:rsidRDefault="001E23E7" w:rsidP="001E23E7">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Review and enforce policies</w:t>
      </w:r>
    </w:p>
    <w:p w14:paraId="333A605A" w14:textId="77777777" w:rsidR="001E23E7" w:rsidRPr="001E23E7" w:rsidRDefault="001E23E7" w:rsidP="001E23E7">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Document thoroughly</w:t>
      </w:r>
    </w:p>
    <w:p w14:paraId="618F29B8" w14:textId="77777777" w:rsidR="001E23E7" w:rsidRPr="001E23E7" w:rsidRDefault="001E23E7" w:rsidP="001E23E7">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Ethical termination if needed</w:t>
      </w:r>
    </w:p>
    <w:p w14:paraId="4C406D8E" w14:textId="77777777" w:rsidR="001E23E7" w:rsidRPr="001E23E7" w:rsidRDefault="001E23E7" w:rsidP="001E23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3E7">
        <w:rPr>
          <w:rFonts w:ascii="Times New Roman" w:eastAsia="Times New Roman" w:hAnsi="Times New Roman" w:cs="Times New Roman"/>
          <w:b/>
          <w:bCs/>
          <w:kern w:val="0"/>
          <w14:ligatures w14:val="none"/>
        </w:rPr>
        <w:t>Problem: Inconsistent Income (Feast or Famine)</w:t>
      </w:r>
    </w:p>
    <w:p w14:paraId="5EB7C82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Possible Causes:</w:t>
      </w:r>
    </w:p>
    <w:p w14:paraId="4B85C19A" w14:textId="77777777" w:rsidR="001E23E7" w:rsidRPr="001E23E7" w:rsidRDefault="001E23E7" w:rsidP="001E23E7">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Irregular marketing efforts</w:t>
      </w:r>
    </w:p>
    <w:p w14:paraId="65611772" w14:textId="77777777" w:rsidR="001E23E7" w:rsidRPr="001E23E7" w:rsidRDefault="001E23E7" w:rsidP="001E23E7">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 waitlist management</w:t>
      </w:r>
    </w:p>
    <w:p w14:paraId="58CD5CD6" w14:textId="77777777" w:rsidR="001E23E7" w:rsidRPr="001E23E7" w:rsidRDefault="001E23E7" w:rsidP="001E23E7">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Poor client retention</w:t>
      </w:r>
    </w:p>
    <w:p w14:paraId="596F5136" w14:textId="77777777" w:rsidR="001E23E7" w:rsidRPr="001E23E7" w:rsidRDefault="001E23E7" w:rsidP="001E23E7">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Seasonal fluctuations</w:t>
      </w:r>
    </w:p>
    <w:p w14:paraId="1E8B6BCC" w14:textId="77777777" w:rsidR="001E23E7" w:rsidRPr="001E23E7" w:rsidRDefault="001E23E7" w:rsidP="001E23E7">
      <w:pPr>
        <w:numPr>
          <w:ilvl w:val="0"/>
          <w:numId w:val="39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Not replacing terminating clients proactively</w:t>
      </w:r>
    </w:p>
    <w:p w14:paraId="65B3292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Solutions:</w:t>
      </w:r>
    </w:p>
    <w:p w14:paraId="253EB847" w14:textId="77777777" w:rsidR="001E23E7" w:rsidRPr="001E23E7" w:rsidRDefault="001E23E7" w:rsidP="001E23E7">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Maintain consistent marketing regardless of caseload</w:t>
      </w:r>
    </w:p>
    <w:p w14:paraId="72303FFA" w14:textId="77777777" w:rsidR="001E23E7" w:rsidRPr="001E23E7" w:rsidRDefault="001E23E7" w:rsidP="001E23E7">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Develop robust waitlist</w:t>
      </w:r>
    </w:p>
    <w:p w14:paraId="40133EE6" w14:textId="77777777" w:rsidR="001E23E7" w:rsidRPr="001E23E7" w:rsidRDefault="001E23E7" w:rsidP="001E23E7">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Improve retention (satisfaction surveys, check-ins)</w:t>
      </w:r>
    </w:p>
    <w:p w14:paraId="3D60D8BE" w14:textId="77777777" w:rsidR="001E23E7" w:rsidRPr="001E23E7" w:rsidRDefault="001E23E7" w:rsidP="001E23E7">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Plan financially for seasonal patterns</w:t>
      </w:r>
    </w:p>
    <w:p w14:paraId="4767CD09" w14:textId="77777777" w:rsidR="001E23E7" w:rsidRPr="001E23E7" w:rsidRDefault="001E23E7" w:rsidP="001E23E7">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Always be networking and visible</w:t>
      </w:r>
    </w:p>
    <w:p w14:paraId="7431AE34" w14:textId="77777777" w:rsidR="001E23E7" w:rsidRPr="001E23E7" w:rsidRDefault="001E23E7" w:rsidP="001E23E7">
      <w:pPr>
        <w:numPr>
          <w:ilvl w:val="0"/>
          <w:numId w:val="39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Build 6-month cash reserve for fluctuations</w:t>
      </w:r>
    </w:p>
    <w:p w14:paraId="30F4FC39"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Integration Exercise: Your Personal Practice Blueprint</w:t>
      </w:r>
    </w:p>
    <w:p w14:paraId="417CEFF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Create your unique practice blueprint by answering:</w:t>
      </w:r>
    </w:p>
    <w:p w14:paraId="710DFD9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1. Vision and Values:</w:t>
      </w:r>
    </w:p>
    <w:p w14:paraId="40C577AC" w14:textId="77777777" w:rsidR="001E23E7" w:rsidRPr="001E23E7" w:rsidRDefault="001E23E7" w:rsidP="001E23E7">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does my ideal practice look like 5 years from now?</w:t>
      </w:r>
    </w:p>
    <w:p w14:paraId="728CCCC9" w14:textId="77777777" w:rsidR="001E23E7" w:rsidRPr="001E23E7" w:rsidRDefault="001E23E7" w:rsidP="001E23E7">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are my core values in practice?</w:t>
      </w:r>
    </w:p>
    <w:p w14:paraId="1E9929EA" w14:textId="77777777" w:rsidR="001E23E7" w:rsidRPr="001E23E7" w:rsidRDefault="001E23E7" w:rsidP="001E23E7">
      <w:pPr>
        <w:numPr>
          <w:ilvl w:val="0"/>
          <w:numId w:val="39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impact do I want to have?</w:t>
      </w:r>
    </w:p>
    <w:p w14:paraId="74E9C94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 Ideal Client Profile:</w:t>
      </w:r>
    </w:p>
    <w:p w14:paraId="47DA94E2" w14:textId="77777777" w:rsidR="001E23E7" w:rsidRPr="001E23E7" w:rsidRDefault="001E23E7" w:rsidP="001E23E7">
      <w:pPr>
        <w:numPr>
          <w:ilvl w:val="0"/>
          <w:numId w:val="39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Who do I most want to serve?</w:t>
      </w:r>
    </w:p>
    <w:p w14:paraId="278E8D07" w14:textId="77777777" w:rsidR="001E23E7" w:rsidRPr="001E23E7" w:rsidRDefault="001E23E7" w:rsidP="001E23E7">
      <w:pPr>
        <w:numPr>
          <w:ilvl w:val="0"/>
          <w:numId w:val="39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problems do I solve best?</w:t>
      </w:r>
    </w:p>
    <w:p w14:paraId="22C500BD" w14:textId="77777777" w:rsidR="001E23E7" w:rsidRPr="001E23E7" w:rsidRDefault="001E23E7" w:rsidP="001E23E7">
      <w:pPr>
        <w:numPr>
          <w:ilvl w:val="0"/>
          <w:numId w:val="39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populations energize me?</w:t>
      </w:r>
    </w:p>
    <w:p w14:paraId="7ABA192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3. Services and Specialization:</w:t>
      </w:r>
    </w:p>
    <w:p w14:paraId="50645D8A" w14:textId="77777777" w:rsidR="001E23E7" w:rsidRPr="001E23E7" w:rsidRDefault="001E23E7" w:rsidP="001E23E7">
      <w:pPr>
        <w:numPr>
          <w:ilvl w:val="0"/>
          <w:numId w:val="3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specific services will I offer?</w:t>
      </w:r>
    </w:p>
    <w:p w14:paraId="35654595" w14:textId="77777777" w:rsidR="001E23E7" w:rsidRPr="001E23E7" w:rsidRDefault="001E23E7" w:rsidP="001E23E7">
      <w:pPr>
        <w:numPr>
          <w:ilvl w:val="0"/>
          <w:numId w:val="3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What's my primary theoretical orientation?</w:t>
      </w:r>
    </w:p>
    <w:p w14:paraId="092B45CA" w14:textId="77777777" w:rsidR="001E23E7" w:rsidRPr="001E23E7" w:rsidRDefault="001E23E7" w:rsidP="001E23E7">
      <w:pPr>
        <w:numPr>
          <w:ilvl w:val="0"/>
          <w:numId w:val="39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specialized training will I pursue?</w:t>
      </w:r>
    </w:p>
    <w:p w14:paraId="5C2115F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4. Business Model:</w:t>
      </w:r>
    </w:p>
    <w:p w14:paraId="7C55B9A4" w14:textId="77777777" w:rsidR="001E23E7" w:rsidRPr="001E23E7" w:rsidRDefault="001E23E7" w:rsidP="001E23E7">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Solo practice or group practice?</w:t>
      </w:r>
    </w:p>
    <w:p w14:paraId="7FBFB8E4" w14:textId="77777777" w:rsidR="001E23E7" w:rsidRPr="001E23E7" w:rsidRDefault="001E23E7" w:rsidP="001E23E7">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Private pay, insurance, or hybrid?</w:t>
      </w:r>
    </w:p>
    <w:p w14:paraId="79250DD1" w14:textId="77777777" w:rsidR="001E23E7" w:rsidRPr="001E23E7" w:rsidRDefault="001E23E7" w:rsidP="001E23E7">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What's my fee structure?</w:t>
      </w:r>
    </w:p>
    <w:p w14:paraId="1D90090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5. Financial Goals:</w:t>
      </w:r>
    </w:p>
    <w:p w14:paraId="39B7465B" w14:textId="77777777" w:rsidR="001E23E7" w:rsidRPr="001E23E7" w:rsidRDefault="001E23E7" w:rsidP="001E23E7">
      <w:pPr>
        <w:numPr>
          <w:ilvl w:val="0"/>
          <w:numId w:val="3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income do I need?</w:t>
      </w:r>
    </w:p>
    <w:p w14:paraId="4712F1B7" w14:textId="77777777" w:rsidR="001E23E7" w:rsidRPr="001E23E7" w:rsidRDefault="001E23E7" w:rsidP="001E23E7">
      <w:pPr>
        <w:numPr>
          <w:ilvl w:val="0"/>
          <w:numId w:val="3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income do I want?</w:t>
      </w:r>
    </w:p>
    <w:p w14:paraId="3CCFDF75" w14:textId="77777777" w:rsidR="001E23E7" w:rsidRPr="001E23E7" w:rsidRDefault="001E23E7" w:rsidP="001E23E7">
      <w:pPr>
        <w:numPr>
          <w:ilvl w:val="0"/>
          <w:numId w:val="3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What's my overhead tolerance?</w:t>
      </w:r>
    </w:p>
    <w:p w14:paraId="0DBC6D83" w14:textId="77777777" w:rsidR="001E23E7" w:rsidRPr="001E23E7" w:rsidRDefault="001E23E7" w:rsidP="001E23E7">
      <w:pPr>
        <w:numPr>
          <w:ilvl w:val="0"/>
          <w:numId w:val="39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How much do I need to save/invest?</w:t>
      </w:r>
    </w:p>
    <w:p w14:paraId="10C2048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6. Time and Lifestyle:</w:t>
      </w:r>
    </w:p>
    <w:p w14:paraId="7E352D0C" w14:textId="77777777" w:rsidR="001E23E7" w:rsidRPr="001E23E7" w:rsidRDefault="001E23E7" w:rsidP="001E23E7">
      <w:pPr>
        <w:numPr>
          <w:ilvl w:val="0"/>
          <w:numId w:val="3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How many hours do I want to work?</w:t>
      </w:r>
    </w:p>
    <w:p w14:paraId="590E1C6B" w14:textId="77777777" w:rsidR="001E23E7" w:rsidRPr="001E23E7" w:rsidRDefault="001E23E7" w:rsidP="001E23E7">
      <w:pPr>
        <w:numPr>
          <w:ilvl w:val="0"/>
          <w:numId w:val="3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schedule aligns with my life?</w:t>
      </w:r>
    </w:p>
    <w:p w14:paraId="0D6526D7" w14:textId="77777777" w:rsidR="001E23E7" w:rsidRPr="001E23E7" w:rsidRDefault="001E23E7" w:rsidP="001E23E7">
      <w:pPr>
        <w:numPr>
          <w:ilvl w:val="0"/>
          <w:numId w:val="3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How much vacation is non-negotiable?</w:t>
      </w:r>
    </w:p>
    <w:p w14:paraId="7C8FC425" w14:textId="77777777" w:rsidR="001E23E7" w:rsidRPr="001E23E7" w:rsidRDefault="001E23E7" w:rsidP="001E23E7">
      <w:pPr>
        <w:numPr>
          <w:ilvl w:val="0"/>
          <w:numId w:val="39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What's my ideal work-life balance?</w:t>
      </w:r>
    </w:p>
    <w:p w14:paraId="3264A89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7. Growth Trajectory:</w:t>
      </w:r>
    </w:p>
    <w:p w14:paraId="5AA39685" w14:textId="77777777" w:rsidR="001E23E7" w:rsidRPr="001E23E7" w:rsidRDefault="001E23E7" w:rsidP="001E23E7">
      <w:pPr>
        <w:numPr>
          <w:ilvl w:val="0"/>
          <w:numId w:val="3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 I want to stay solo or grow?</w:t>
      </w:r>
    </w:p>
    <w:p w14:paraId="50D24FF8" w14:textId="77777777" w:rsidR="001E23E7" w:rsidRPr="001E23E7" w:rsidRDefault="001E23E7" w:rsidP="001E23E7">
      <w:pPr>
        <w:numPr>
          <w:ilvl w:val="0"/>
          <w:numId w:val="3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What's my 5-year revenue goal?</w:t>
      </w:r>
    </w:p>
    <w:p w14:paraId="2F52CD43" w14:textId="77777777" w:rsidR="001E23E7" w:rsidRPr="001E23E7" w:rsidRDefault="001E23E7" w:rsidP="001E23E7">
      <w:pPr>
        <w:numPr>
          <w:ilvl w:val="0"/>
          <w:numId w:val="3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 I want to develop passive income?</w:t>
      </w:r>
    </w:p>
    <w:p w14:paraId="169959F6" w14:textId="77777777" w:rsidR="001E23E7" w:rsidRPr="001E23E7" w:rsidRDefault="001E23E7" w:rsidP="001E23E7">
      <w:pPr>
        <w:numPr>
          <w:ilvl w:val="0"/>
          <w:numId w:val="39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What's my eventual exit strategy?</w:t>
      </w:r>
    </w:p>
    <w:p w14:paraId="141CE4F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8. Support and Self-Care:</w:t>
      </w:r>
    </w:p>
    <w:p w14:paraId="3387E2B2" w14:textId="77777777" w:rsidR="001E23E7" w:rsidRPr="001E23E7" w:rsidRDefault="001E23E7" w:rsidP="001E23E7">
      <w:pPr>
        <w:numPr>
          <w:ilvl w:val="0"/>
          <w:numId w:val="4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What support do I need?</w:t>
      </w:r>
    </w:p>
    <w:p w14:paraId="7F1084C7" w14:textId="77777777" w:rsidR="001E23E7" w:rsidRPr="001E23E7" w:rsidRDefault="001E23E7" w:rsidP="001E23E7">
      <w:pPr>
        <w:numPr>
          <w:ilvl w:val="0"/>
          <w:numId w:val="4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What self-care is non-negotiable?</w:t>
      </w:r>
    </w:p>
    <w:p w14:paraId="37C2B663" w14:textId="77777777" w:rsidR="001E23E7" w:rsidRPr="001E23E7" w:rsidRDefault="001E23E7" w:rsidP="001E23E7">
      <w:pPr>
        <w:numPr>
          <w:ilvl w:val="0"/>
          <w:numId w:val="4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How will I prevent burnout?</w:t>
      </w:r>
    </w:p>
    <w:p w14:paraId="43DBC39D" w14:textId="77777777" w:rsidR="001E23E7" w:rsidRPr="001E23E7" w:rsidRDefault="001E23E7" w:rsidP="001E23E7">
      <w:pPr>
        <w:numPr>
          <w:ilvl w:val="0"/>
          <w:numId w:val="40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Who's in my professional community?</w:t>
      </w:r>
    </w:p>
    <w:p w14:paraId="60EC3B18"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The Practice Success Formula</w:t>
      </w:r>
    </w:p>
    <w:p w14:paraId="61A3F87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E23E7">
        <w:rPr>
          <w:rFonts w:ascii="Times New Roman" w:eastAsia="Times New Roman" w:hAnsi="Times New Roman" w:cs="Times New Roman"/>
          <w:b/>
          <w:bCs/>
          <w:kern w:val="0"/>
          <w14:ligatures w14:val="none"/>
        </w:rPr>
        <w:t>Bringing</w:t>
      </w:r>
      <w:proofErr w:type="gramEnd"/>
      <w:r w:rsidRPr="001E23E7">
        <w:rPr>
          <w:rFonts w:ascii="Times New Roman" w:eastAsia="Times New Roman" w:hAnsi="Times New Roman" w:cs="Times New Roman"/>
          <w:b/>
          <w:bCs/>
          <w:kern w:val="0"/>
          <w14:ligatures w14:val="none"/>
        </w:rPr>
        <w:t xml:space="preserve"> it all together:</w:t>
      </w:r>
    </w:p>
    <w:p w14:paraId="6A80950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Excellence</w:t>
      </w:r>
      <w:r w:rsidRPr="001E23E7">
        <w:rPr>
          <w:rFonts w:ascii="Times New Roman" w:eastAsia="Times New Roman" w:hAnsi="Times New Roman" w:cs="Times New Roman"/>
          <w:kern w:val="0"/>
          <w14:ligatures w14:val="none"/>
        </w:rPr>
        <w:t xml:space="preserve"> × </w:t>
      </w:r>
      <w:r w:rsidRPr="001E23E7">
        <w:rPr>
          <w:rFonts w:ascii="Times New Roman" w:eastAsia="Times New Roman" w:hAnsi="Times New Roman" w:cs="Times New Roman"/>
          <w:b/>
          <w:bCs/>
          <w:kern w:val="0"/>
          <w14:ligatures w14:val="none"/>
        </w:rPr>
        <w:t>Business Acumen</w:t>
      </w:r>
      <w:r w:rsidRPr="001E23E7">
        <w:rPr>
          <w:rFonts w:ascii="Times New Roman" w:eastAsia="Times New Roman" w:hAnsi="Times New Roman" w:cs="Times New Roman"/>
          <w:kern w:val="0"/>
          <w14:ligatures w14:val="none"/>
        </w:rPr>
        <w:t xml:space="preserve"> × </w:t>
      </w:r>
      <w:r w:rsidRPr="001E23E7">
        <w:rPr>
          <w:rFonts w:ascii="Times New Roman" w:eastAsia="Times New Roman" w:hAnsi="Times New Roman" w:cs="Times New Roman"/>
          <w:b/>
          <w:bCs/>
          <w:kern w:val="0"/>
          <w14:ligatures w14:val="none"/>
        </w:rPr>
        <w:t>Sustainable Self-Care</w:t>
      </w:r>
      <w:r w:rsidRPr="001E23E7">
        <w:rPr>
          <w:rFonts w:ascii="Times New Roman" w:eastAsia="Times New Roman" w:hAnsi="Times New Roman" w:cs="Times New Roman"/>
          <w:kern w:val="0"/>
          <w14:ligatures w14:val="none"/>
        </w:rPr>
        <w:t xml:space="preserve"> = </w:t>
      </w:r>
      <w:r w:rsidRPr="001E23E7">
        <w:rPr>
          <w:rFonts w:ascii="Times New Roman" w:eastAsia="Times New Roman" w:hAnsi="Times New Roman" w:cs="Times New Roman"/>
          <w:b/>
          <w:bCs/>
          <w:kern w:val="0"/>
          <w14:ligatures w14:val="none"/>
        </w:rPr>
        <w:t>Thriving Practice</w:t>
      </w:r>
    </w:p>
    <w:p w14:paraId="61E2CBB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Remove any component, and the formula fails:</w:t>
      </w:r>
    </w:p>
    <w:p w14:paraId="54AD3970" w14:textId="77777777" w:rsidR="001E23E7" w:rsidRPr="001E23E7" w:rsidRDefault="001E23E7" w:rsidP="001E23E7">
      <w:pPr>
        <w:numPr>
          <w:ilvl w:val="0"/>
          <w:numId w:val="4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excellence without business acumen</w:t>
      </w:r>
      <w:r w:rsidRPr="001E23E7">
        <w:rPr>
          <w:rFonts w:ascii="Times New Roman" w:eastAsia="Times New Roman" w:hAnsi="Times New Roman" w:cs="Times New Roman"/>
          <w:kern w:val="0"/>
          <w14:ligatures w14:val="none"/>
        </w:rPr>
        <w:t xml:space="preserve"> = Excellent therapist who can't pay bills</w:t>
      </w:r>
    </w:p>
    <w:p w14:paraId="14816C5C" w14:textId="77777777" w:rsidR="001E23E7" w:rsidRPr="001E23E7" w:rsidRDefault="001E23E7" w:rsidP="001E23E7">
      <w:pPr>
        <w:numPr>
          <w:ilvl w:val="0"/>
          <w:numId w:val="4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Business acumen without clinical excellence</w:t>
      </w:r>
      <w:r w:rsidRPr="001E23E7">
        <w:rPr>
          <w:rFonts w:ascii="Times New Roman" w:eastAsia="Times New Roman" w:hAnsi="Times New Roman" w:cs="Times New Roman"/>
          <w:kern w:val="0"/>
          <w14:ligatures w14:val="none"/>
        </w:rPr>
        <w:t xml:space="preserve"> = Full practice with poor outcomes</w:t>
      </w:r>
    </w:p>
    <w:p w14:paraId="4426C3C3" w14:textId="77777777" w:rsidR="001E23E7" w:rsidRPr="001E23E7" w:rsidRDefault="001E23E7" w:rsidP="001E23E7">
      <w:pPr>
        <w:numPr>
          <w:ilvl w:val="0"/>
          <w:numId w:val="40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Both without self-care</w:t>
      </w:r>
      <w:r w:rsidRPr="001E23E7">
        <w:rPr>
          <w:rFonts w:ascii="Times New Roman" w:eastAsia="Times New Roman" w:hAnsi="Times New Roman" w:cs="Times New Roman"/>
          <w:kern w:val="0"/>
          <w14:ligatures w14:val="none"/>
        </w:rPr>
        <w:t xml:space="preserve"> = Short-lived success followed by burnout</w:t>
      </w:r>
    </w:p>
    <w:p w14:paraId="1E30EE7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All three components are essential and interdependent.</w:t>
      </w:r>
    </w:p>
    <w:p w14:paraId="5639819B"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Final Reflections</w:t>
      </w:r>
    </w:p>
    <w:p w14:paraId="772DF57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You've completed this comprehensive training. You now possess:</w:t>
      </w:r>
    </w:p>
    <w:p w14:paraId="392FC8FA" w14:textId="77777777" w:rsidR="001E23E7" w:rsidRPr="001E23E7" w:rsidRDefault="001E23E7" w:rsidP="001E23E7">
      <w:pPr>
        <w:numPr>
          <w:ilvl w:val="0"/>
          <w:numId w:val="4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Understanding of business structures and legal requirements</w:t>
      </w:r>
    </w:p>
    <w:p w14:paraId="793DEF5D" w14:textId="77777777" w:rsidR="001E23E7" w:rsidRPr="001E23E7" w:rsidRDefault="001E23E7" w:rsidP="001E23E7">
      <w:pPr>
        <w:numPr>
          <w:ilvl w:val="0"/>
          <w:numId w:val="4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Financial management skills for sustainability</w:t>
      </w:r>
    </w:p>
    <w:p w14:paraId="5814CD1A" w14:textId="77777777" w:rsidR="001E23E7" w:rsidRPr="001E23E7" w:rsidRDefault="001E23E7" w:rsidP="001E23E7">
      <w:pPr>
        <w:numPr>
          <w:ilvl w:val="0"/>
          <w:numId w:val="4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Marketing strategies that attract ideal clients</w:t>
      </w:r>
    </w:p>
    <w:p w14:paraId="310D4446" w14:textId="77777777" w:rsidR="001E23E7" w:rsidRPr="001E23E7" w:rsidRDefault="001E23E7" w:rsidP="001E23E7">
      <w:pPr>
        <w:numPr>
          <w:ilvl w:val="0"/>
          <w:numId w:val="4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Operational systems that maximize efficiency</w:t>
      </w:r>
    </w:p>
    <w:p w14:paraId="6501057F" w14:textId="77777777" w:rsidR="001E23E7" w:rsidRPr="001E23E7" w:rsidRDefault="001E23E7" w:rsidP="001E23E7">
      <w:pPr>
        <w:numPr>
          <w:ilvl w:val="0"/>
          <w:numId w:val="4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Risk management knowledge to protect your practice</w:t>
      </w:r>
    </w:p>
    <w:p w14:paraId="733CD1B2" w14:textId="77777777" w:rsidR="001E23E7" w:rsidRPr="001E23E7" w:rsidRDefault="001E23E7" w:rsidP="001E23E7">
      <w:pPr>
        <w:numPr>
          <w:ilvl w:val="0"/>
          <w:numId w:val="4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Growth strategies for scaling revenue</w:t>
      </w:r>
    </w:p>
    <w:p w14:paraId="7F457D77" w14:textId="77777777" w:rsidR="001E23E7" w:rsidRPr="001E23E7" w:rsidRDefault="001E23E7" w:rsidP="001E23E7">
      <w:pPr>
        <w:numPr>
          <w:ilvl w:val="0"/>
          <w:numId w:val="4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Self-care frameworks for preventing burnout</w:t>
      </w:r>
    </w:p>
    <w:p w14:paraId="27EB3C56" w14:textId="77777777" w:rsidR="001E23E7" w:rsidRPr="001E23E7" w:rsidRDefault="001E23E7" w:rsidP="001E23E7">
      <w:pPr>
        <w:numPr>
          <w:ilvl w:val="0"/>
          <w:numId w:val="40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Integrated approach to building thriving practice</w:t>
      </w:r>
    </w:p>
    <w:p w14:paraId="06767DB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Remember:</w:t>
      </w:r>
    </w:p>
    <w:p w14:paraId="0AC0CFF6" w14:textId="77777777" w:rsidR="001E23E7" w:rsidRPr="001E23E7" w:rsidRDefault="001E23E7" w:rsidP="001E23E7">
      <w:pPr>
        <w:numPr>
          <w:ilvl w:val="0"/>
          <w:numId w:val="4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Private practice is a marathon, not a sprint</w:t>
      </w:r>
    </w:p>
    <w:p w14:paraId="21F6CFFC" w14:textId="77777777" w:rsidR="001E23E7" w:rsidRPr="001E23E7" w:rsidRDefault="001E23E7" w:rsidP="001E23E7">
      <w:pPr>
        <w:numPr>
          <w:ilvl w:val="0"/>
          <w:numId w:val="4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Mistakes are learning opportunities</w:t>
      </w:r>
    </w:p>
    <w:p w14:paraId="1495B231" w14:textId="77777777" w:rsidR="001E23E7" w:rsidRPr="001E23E7" w:rsidRDefault="001E23E7" w:rsidP="001E23E7">
      <w:pPr>
        <w:numPr>
          <w:ilvl w:val="0"/>
          <w:numId w:val="4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Support and community are essential</w:t>
      </w:r>
    </w:p>
    <w:p w14:paraId="4DE1CBC1" w14:textId="77777777" w:rsidR="001E23E7" w:rsidRPr="001E23E7" w:rsidRDefault="001E23E7" w:rsidP="001E23E7">
      <w:pPr>
        <w:numPr>
          <w:ilvl w:val="0"/>
          <w:numId w:val="4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Regular assessment and adjustment keep you on track</w:t>
      </w:r>
    </w:p>
    <w:p w14:paraId="6A528FAA" w14:textId="77777777" w:rsidR="001E23E7" w:rsidRPr="001E23E7" w:rsidRDefault="001E23E7" w:rsidP="001E23E7">
      <w:pPr>
        <w:numPr>
          <w:ilvl w:val="0"/>
          <w:numId w:val="4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Your wellbeing is the foundation of your practice</w:t>
      </w:r>
    </w:p>
    <w:p w14:paraId="7C5E63D1" w14:textId="77777777" w:rsidR="001E23E7" w:rsidRPr="001E23E7" w:rsidRDefault="001E23E7" w:rsidP="001E23E7">
      <w:pPr>
        <w:numPr>
          <w:ilvl w:val="0"/>
          <w:numId w:val="40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Success is defined by your values, not others' metrics</w:t>
      </w:r>
    </w:p>
    <w:p w14:paraId="4C283AD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As you move forward:</w:t>
      </w:r>
    </w:p>
    <w:p w14:paraId="3E65415D" w14:textId="77777777" w:rsidR="001E23E7" w:rsidRPr="001E23E7" w:rsidRDefault="001E23E7" w:rsidP="001E23E7">
      <w:pPr>
        <w:numPr>
          <w:ilvl w:val="0"/>
          <w:numId w:val="4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Start small but think big</w:t>
      </w:r>
    </w:p>
    <w:p w14:paraId="4D8953AB" w14:textId="77777777" w:rsidR="001E23E7" w:rsidRPr="001E23E7" w:rsidRDefault="001E23E7" w:rsidP="001E23E7">
      <w:pPr>
        <w:numPr>
          <w:ilvl w:val="0"/>
          <w:numId w:val="4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Build systems from the beginning</w:t>
      </w:r>
    </w:p>
    <w:p w14:paraId="285B9A85" w14:textId="77777777" w:rsidR="001E23E7" w:rsidRPr="001E23E7" w:rsidRDefault="001E23E7" w:rsidP="001E23E7">
      <w:pPr>
        <w:numPr>
          <w:ilvl w:val="0"/>
          <w:numId w:val="4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Invest in yourself through consultation, therapy, and education</w:t>
      </w:r>
    </w:p>
    <w:p w14:paraId="5D439A29" w14:textId="77777777" w:rsidR="001E23E7" w:rsidRPr="001E23E7" w:rsidRDefault="001E23E7" w:rsidP="001E23E7">
      <w:pPr>
        <w:numPr>
          <w:ilvl w:val="0"/>
          <w:numId w:val="4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Stay connected to your "why"</w:t>
      </w:r>
    </w:p>
    <w:p w14:paraId="057DF96E" w14:textId="77777777" w:rsidR="001E23E7" w:rsidRPr="001E23E7" w:rsidRDefault="001E23E7" w:rsidP="001E23E7">
      <w:pPr>
        <w:numPr>
          <w:ilvl w:val="0"/>
          <w:numId w:val="4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Be patient with the process</w:t>
      </w:r>
    </w:p>
    <w:p w14:paraId="4CD69EF7" w14:textId="77777777" w:rsidR="001E23E7" w:rsidRPr="001E23E7" w:rsidRDefault="001E23E7" w:rsidP="001E23E7">
      <w:pPr>
        <w:numPr>
          <w:ilvl w:val="0"/>
          <w:numId w:val="4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Celebrate milestones</w:t>
      </w:r>
    </w:p>
    <w:p w14:paraId="609D57CC" w14:textId="77777777" w:rsidR="001E23E7" w:rsidRPr="001E23E7" w:rsidRDefault="001E23E7" w:rsidP="001E23E7">
      <w:pPr>
        <w:numPr>
          <w:ilvl w:val="0"/>
          <w:numId w:val="40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Practice the self-care you teach</w:t>
      </w:r>
    </w:p>
    <w:p w14:paraId="0F3E26C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You are embarking on a journey that will challenge and reward you.</w:t>
      </w:r>
      <w:r w:rsidRPr="001E23E7">
        <w:rPr>
          <w:rFonts w:ascii="Times New Roman" w:eastAsia="Times New Roman" w:hAnsi="Times New Roman" w:cs="Times New Roman"/>
          <w:kern w:val="0"/>
          <w14:ligatures w14:val="none"/>
        </w:rPr>
        <w:t xml:space="preserve"> Private practice offers unparalleled autonomy, financial potential, and the satisfaction of building something that reflects your unique gifts and values. With the knowledge and skills from this course, you're equipped to build not just </w:t>
      </w:r>
      <w:proofErr w:type="gramStart"/>
      <w:r w:rsidRPr="001E23E7">
        <w:rPr>
          <w:rFonts w:ascii="Times New Roman" w:eastAsia="Times New Roman" w:hAnsi="Times New Roman" w:cs="Times New Roman"/>
          <w:kern w:val="0"/>
          <w14:ligatures w14:val="none"/>
        </w:rPr>
        <w:t>a practice</w:t>
      </w:r>
      <w:proofErr w:type="gramEnd"/>
      <w:r w:rsidRPr="001E23E7">
        <w:rPr>
          <w:rFonts w:ascii="Times New Roman" w:eastAsia="Times New Roman" w:hAnsi="Times New Roman" w:cs="Times New Roman"/>
          <w:kern w:val="0"/>
          <w14:ligatures w14:val="none"/>
        </w:rPr>
        <w:t xml:space="preserve">, but a sustainable, fulfilling career that serves both your clients and </w:t>
      </w:r>
      <w:proofErr w:type="gramStart"/>
      <w:r w:rsidRPr="001E23E7">
        <w:rPr>
          <w:rFonts w:ascii="Times New Roman" w:eastAsia="Times New Roman" w:hAnsi="Times New Roman" w:cs="Times New Roman"/>
          <w:kern w:val="0"/>
          <w14:ligatures w14:val="none"/>
        </w:rPr>
        <w:t>yourself</w:t>
      </w:r>
      <w:proofErr w:type="gramEnd"/>
      <w:r w:rsidRPr="001E23E7">
        <w:rPr>
          <w:rFonts w:ascii="Times New Roman" w:eastAsia="Times New Roman" w:hAnsi="Times New Roman" w:cs="Times New Roman"/>
          <w:kern w:val="0"/>
          <w14:ligatures w14:val="none"/>
        </w:rPr>
        <w:t>.</w:t>
      </w:r>
    </w:p>
    <w:p w14:paraId="5E6312FC"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Module 8 Quiz</w:t>
      </w:r>
    </w:p>
    <w:p w14:paraId="19DC343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1:</w:t>
      </w:r>
      <w:r w:rsidRPr="001E23E7">
        <w:rPr>
          <w:rFonts w:ascii="Times New Roman" w:eastAsia="Times New Roman" w:hAnsi="Times New Roman" w:cs="Times New Roman"/>
          <w:kern w:val="0"/>
          <w14:ligatures w14:val="none"/>
        </w:rPr>
        <w:t xml:space="preserve"> According to the practice development timeline, during the first 3 months (Foundation Phase), practitioners should expect: a) To reach full caseload and profitability b) To invest in infrastructure with minimal revenue and negative cash flow c) To see 15-20 clients per week immediately d) To avoid spending money on business setup</w:t>
      </w:r>
    </w:p>
    <w:p w14:paraId="2FCB5C8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 xml:space="preserve">Answer: b) </w:t>
      </w:r>
      <w:proofErr w:type="gramStart"/>
      <w:r w:rsidRPr="001E23E7">
        <w:rPr>
          <w:rFonts w:ascii="Times New Roman" w:eastAsia="Times New Roman" w:hAnsi="Times New Roman" w:cs="Times New Roman"/>
          <w:b/>
          <w:bCs/>
          <w:kern w:val="0"/>
          <w14:ligatures w14:val="none"/>
        </w:rPr>
        <w:t>To invest in</w:t>
      </w:r>
      <w:proofErr w:type="gramEnd"/>
      <w:r w:rsidRPr="001E23E7">
        <w:rPr>
          <w:rFonts w:ascii="Times New Roman" w:eastAsia="Times New Roman" w:hAnsi="Times New Roman" w:cs="Times New Roman"/>
          <w:b/>
          <w:bCs/>
          <w:kern w:val="0"/>
          <w14:ligatures w14:val="none"/>
        </w:rPr>
        <w:t xml:space="preserve"> infrastructure with minimal revenue and negative cash flow</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The Foundation Phase (Months 0-3) focuses on establishing legal structure, systems, office space, and initial marketing. This requires significant investment ($5,000-$15,000 typically) while generating minimal revenue ($0-$5,000). This negative cash flow is normal and expected. Practitioners should plan financially for 6-12 months to build a practice to sustainability. Expecting immediate full caseload or profitability sets unrealistic expectations that can lead to premature discouragement or poor decision-making.</w:t>
      </w:r>
    </w:p>
    <w:p w14:paraId="27A94BE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2:</w:t>
      </w:r>
      <w:r w:rsidRPr="001E23E7">
        <w:rPr>
          <w:rFonts w:ascii="Times New Roman" w:eastAsia="Times New Roman" w:hAnsi="Times New Roman" w:cs="Times New Roman"/>
          <w:kern w:val="0"/>
          <w14:ligatures w14:val="none"/>
        </w:rPr>
        <w:t xml:space="preserve"> The "Ideal Week" framework presented suggests that a sustainable solo practice typically involves: a) Seeing clients all day, every day to maximize revenue b) Dedicating one full day to administrative and business development tasks c) Working 60+ hours weekly to build the practice d) Seeing 40+ clients per week</w:t>
      </w:r>
    </w:p>
    <w:p w14:paraId="24D1EB3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Dedicating one full day to administrative and business development tasks</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The Ideal Week framework includes one full day (typically mid-week) dedicated to administrative tasks, business development, supervision, and professional development. This prevents administrative work from bleeding into clinical days or personal time, allows for strategic planning, and supports sustainable practice operations. The framework typically involves 23-25 client contact hours, 8 hours admin/business development, and 37-39 total work hours—sustainable long-term while maintaining profitability and preventing burnout.</w:t>
      </w:r>
    </w:p>
    <w:p w14:paraId="2439279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3:</w:t>
      </w:r>
      <w:r w:rsidRPr="001E23E7">
        <w:rPr>
          <w:rFonts w:ascii="Times New Roman" w:eastAsia="Times New Roman" w:hAnsi="Times New Roman" w:cs="Times New Roman"/>
          <w:kern w:val="0"/>
          <w14:ligatures w14:val="none"/>
        </w:rPr>
        <w:t xml:space="preserve"> The Practice Success Formula states that a thriving practice requires the combination of: a) Marketing, technology, and office location b) High fees, many clients, and minimal expenses c) Clinical excellence, business acumen, and sustainable self-care d) Website, insurance panels, and social media presence</w:t>
      </w:r>
    </w:p>
    <w:p w14:paraId="3FB1D0A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c) Clinical excellence, business acumen, and sustainable self-care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The Practice Success Formula emphasizes that all three components are essential and </w:t>
      </w:r>
      <w:r w:rsidRPr="001E23E7">
        <w:rPr>
          <w:rFonts w:ascii="Times New Roman" w:eastAsia="Times New Roman" w:hAnsi="Times New Roman" w:cs="Times New Roman"/>
          <w:i/>
          <w:iCs/>
          <w:kern w:val="0"/>
          <w14:ligatures w14:val="none"/>
        </w:rPr>
        <w:lastRenderedPageBreak/>
        <w:t xml:space="preserve">interdependent: Clinical Excellence (quality care and outcomes) × Business Acumen (financial management, marketing, operations) × Sustainable Self-Care (preventing burnout, maintaining wellbeing) = Thriving Practice. Removing any component causes the formula to fail. Excellent clinical skills without business knowledge leads to financial struggle. Business success without clinical excellence produces poor outcomes. </w:t>
      </w:r>
      <w:proofErr w:type="gramStart"/>
      <w:r w:rsidRPr="001E23E7">
        <w:rPr>
          <w:rFonts w:ascii="Times New Roman" w:eastAsia="Times New Roman" w:hAnsi="Times New Roman" w:cs="Times New Roman"/>
          <w:i/>
          <w:iCs/>
          <w:kern w:val="0"/>
          <w14:ligatures w14:val="none"/>
        </w:rPr>
        <w:t>Both without</w:t>
      </w:r>
      <w:proofErr w:type="gramEnd"/>
      <w:r w:rsidRPr="001E23E7">
        <w:rPr>
          <w:rFonts w:ascii="Times New Roman" w:eastAsia="Times New Roman" w:hAnsi="Times New Roman" w:cs="Times New Roman"/>
          <w:i/>
          <w:iCs/>
          <w:kern w:val="0"/>
          <w14:ligatures w14:val="none"/>
        </w:rPr>
        <w:t xml:space="preserve"> self-care </w:t>
      </w:r>
      <w:proofErr w:type="gramStart"/>
      <w:r w:rsidRPr="001E23E7">
        <w:rPr>
          <w:rFonts w:ascii="Times New Roman" w:eastAsia="Times New Roman" w:hAnsi="Times New Roman" w:cs="Times New Roman"/>
          <w:i/>
          <w:iCs/>
          <w:kern w:val="0"/>
          <w14:ligatures w14:val="none"/>
        </w:rPr>
        <w:t>lead</w:t>
      </w:r>
      <w:proofErr w:type="gramEnd"/>
      <w:r w:rsidRPr="001E23E7">
        <w:rPr>
          <w:rFonts w:ascii="Times New Roman" w:eastAsia="Times New Roman" w:hAnsi="Times New Roman" w:cs="Times New Roman"/>
          <w:i/>
          <w:iCs/>
          <w:kern w:val="0"/>
          <w14:ligatures w14:val="none"/>
        </w:rPr>
        <w:t xml:space="preserve"> to burnout. Integration of all three creates sustainable, fulfilling practice.</w:t>
      </w:r>
    </w:p>
    <w:p w14:paraId="239EAB54"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pict w14:anchorId="25F1E146">
          <v:rect id="_x0000_i1034" style="width:0;height:1.5pt" o:hralign="center" o:hrstd="t" o:hr="t" fillcolor="#a0a0a0" stroked="f"/>
        </w:pict>
      </w:r>
    </w:p>
    <w:p w14:paraId="191F7761" w14:textId="77777777" w:rsidR="001E23E7" w:rsidRPr="001E23E7" w:rsidRDefault="001E23E7" w:rsidP="001E23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23E7">
        <w:rPr>
          <w:rFonts w:ascii="Times New Roman" w:eastAsia="Times New Roman" w:hAnsi="Times New Roman" w:cs="Times New Roman"/>
          <w:b/>
          <w:bCs/>
          <w:kern w:val="0"/>
          <w:sz w:val="36"/>
          <w:szCs w:val="36"/>
          <w14:ligatures w14:val="none"/>
        </w:rPr>
        <w:t>Final Comprehensive Examination</w:t>
      </w:r>
    </w:p>
    <w:p w14:paraId="6733911D"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10-Question Assessment</w:t>
      </w:r>
    </w:p>
    <w:p w14:paraId="4052ED5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1:</w:t>
      </w:r>
      <w:r w:rsidRPr="001E23E7">
        <w:rPr>
          <w:rFonts w:ascii="Times New Roman" w:eastAsia="Times New Roman" w:hAnsi="Times New Roman" w:cs="Times New Roman"/>
          <w:kern w:val="0"/>
          <w14:ligatures w14:val="none"/>
        </w:rPr>
        <w:t xml:space="preserve"> When setting fees for private practice, which formula accurately calculates the minimum session fee needed to meet financial goals? a) Desired Annual Income ÷ 40 hours per week × 52 weeks b) (Desired Annual Income + Overhead + Taxes + Benefits) ÷ Billable Hours per Year c) Total Expenses ÷ Number of Clients per Week d) Average Market Rate × 0.80</w:t>
      </w:r>
    </w:p>
    <w:p w14:paraId="4866DF7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(Desired Annual Income + Overhead + Taxes + Benefits) ÷ Billable Hours per Year</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The complete fee calculation must include all financial needs (desired salary, overhead costs, self-employment taxes, and benefits like health insurance and retirement) divided by realistic billable hours annually. Common errors </w:t>
      </w:r>
      <w:proofErr w:type="gramStart"/>
      <w:r w:rsidRPr="001E23E7">
        <w:rPr>
          <w:rFonts w:ascii="Times New Roman" w:eastAsia="Times New Roman" w:hAnsi="Times New Roman" w:cs="Times New Roman"/>
          <w:i/>
          <w:iCs/>
          <w:kern w:val="0"/>
          <w14:ligatures w14:val="none"/>
        </w:rPr>
        <w:t>include:</w:t>
      </w:r>
      <w:proofErr w:type="gramEnd"/>
      <w:r w:rsidRPr="001E23E7">
        <w:rPr>
          <w:rFonts w:ascii="Times New Roman" w:eastAsia="Times New Roman" w:hAnsi="Times New Roman" w:cs="Times New Roman"/>
          <w:i/>
          <w:iCs/>
          <w:kern w:val="0"/>
          <w14:ligatures w14:val="none"/>
        </w:rPr>
        <w:t xml:space="preserve"> assuming 40 billable hours weekly (unrealistic—25 is more accurate), forgetting overhead costs (typically 30-40% of gross), not accounting for self-employment taxes (15.3%), and neglecting benefits. For example, if you want $100,000 salary with $30,000 overhead, $15,000 taxes, and $12,000 benefits, you need $157,000 annually. At 1,200 billable hours, that's $131/session minimum.</w:t>
      </w:r>
    </w:p>
    <w:p w14:paraId="2D98BEE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2:</w:t>
      </w:r>
      <w:r w:rsidRPr="001E23E7">
        <w:rPr>
          <w:rFonts w:ascii="Times New Roman" w:eastAsia="Times New Roman" w:hAnsi="Times New Roman" w:cs="Times New Roman"/>
          <w:kern w:val="0"/>
          <w14:ligatures w14:val="none"/>
        </w:rPr>
        <w:t xml:space="preserve"> Under HIPAA regulations, which of the following requires a signed Business Associate Agreement (BAA)? a) Your accountant who only sees financial statements without client names b) Your practice management software vendor that stores client records c) Your spouse who occasionally helps with filing (but doesn't access client files) d) Your attorney who provides general business advice</w:t>
      </w:r>
    </w:p>
    <w:p w14:paraId="57E0DE3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Your practice management software vendor that stores client records</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A Business Associate Agreement is required for any person or entity that performs services involving access to Protected Health Information (PHI). Practice management software vendors that store client records are classic business associates requiring BAAs. This includes EHR systems, cloud storage providers, billing companies, transcription services, and telehealth platforms. Without a signed BAA, using these services violates HIPAA. The accountant seeing only financial data without PHI doesn't require a BAA. The spouse helping with filing (if accessing PHI) would </w:t>
      </w:r>
      <w:proofErr w:type="gramStart"/>
      <w:r w:rsidRPr="001E23E7">
        <w:rPr>
          <w:rFonts w:ascii="Times New Roman" w:eastAsia="Times New Roman" w:hAnsi="Times New Roman" w:cs="Times New Roman"/>
          <w:i/>
          <w:iCs/>
          <w:kern w:val="0"/>
          <w14:ligatures w14:val="none"/>
        </w:rPr>
        <w:t>actually need</w:t>
      </w:r>
      <w:proofErr w:type="gramEnd"/>
      <w:r w:rsidRPr="001E23E7">
        <w:rPr>
          <w:rFonts w:ascii="Times New Roman" w:eastAsia="Times New Roman" w:hAnsi="Times New Roman" w:cs="Times New Roman"/>
          <w:i/>
          <w:iCs/>
          <w:kern w:val="0"/>
          <w14:ligatures w14:val="none"/>
        </w:rPr>
        <w:t xml:space="preserve"> to be a direct employee, not a business associate. The attorney providing general advice without reviewing client files doesn't require a BAA.</w:t>
      </w:r>
    </w:p>
    <w:p w14:paraId="68B8C6B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3:</w:t>
      </w:r>
      <w:r w:rsidRPr="001E23E7">
        <w:rPr>
          <w:rFonts w:ascii="Times New Roman" w:eastAsia="Times New Roman" w:hAnsi="Times New Roman" w:cs="Times New Roman"/>
          <w:kern w:val="0"/>
          <w14:ligatures w14:val="none"/>
        </w:rPr>
        <w:t xml:space="preserve"> In group practice development, an independent contractor classification is MOST appropriate when the clinician: a) Works set hours determined by the practice owner b) Sets their own schedule, fees, and treatment approaches, and bears financial risk c) Receives employee </w:t>
      </w:r>
      <w:r w:rsidRPr="001E23E7">
        <w:rPr>
          <w:rFonts w:ascii="Times New Roman" w:eastAsia="Times New Roman" w:hAnsi="Times New Roman" w:cs="Times New Roman"/>
          <w:kern w:val="0"/>
          <w14:ligatures w14:val="none"/>
        </w:rPr>
        <w:lastRenderedPageBreak/>
        <w:t xml:space="preserve">benefits like health insurance d) Works exclusively for one practice and </w:t>
      </w:r>
      <w:proofErr w:type="gramStart"/>
      <w:r w:rsidRPr="001E23E7">
        <w:rPr>
          <w:rFonts w:ascii="Times New Roman" w:eastAsia="Times New Roman" w:hAnsi="Times New Roman" w:cs="Times New Roman"/>
          <w:kern w:val="0"/>
          <w14:ligatures w14:val="none"/>
        </w:rPr>
        <w:t>follows practice</w:t>
      </w:r>
      <w:proofErr w:type="gramEnd"/>
      <w:r w:rsidRPr="001E23E7">
        <w:rPr>
          <w:rFonts w:ascii="Times New Roman" w:eastAsia="Times New Roman" w:hAnsi="Times New Roman" w:cs="Times New Roman"/>
          <w:kern w:val="0"/>
          <w14:ligatures w14:val="none"/>
        </w:rPr>
        <w:t xml:space="preserve"> protocols</w:t>
      </w:r>
    </w:p>
    <w:p w14:paraId="13ABDD7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Sets their own schedule, fees, and treatment approaches, and bears financial risk</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The IRS uses three categories to determine worker classification: Behavioral Control, Financial Control, and Type of Relationship. True independent contractors have significant autonomy—they set their own schedules, determine (or negotiate) their fees, use their own clinical methods, bear financial risk (profit or loss), and typically serve multiple entities. Contractors who must work set hours, receive benefits, work exclusively for one practice, or follow mandated protocols are likely misclassified employees. Misclassification can result in back taxes, penalties, and legal issues.</w:t>
      </w:r>
    </w:p>
    <w:p w14:paraId="435C755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4:</w:t>
      </w:r>
      <w:r w:rsidRPr="001E23E7">
        <w:rPr>
          <w:rFonts w:ascii="Times New Roman" w:eastAsia="Times New Roman" w:hAnsi="Times New Roman" w:cs="Times New Roman"/>
          <w:kern w:val="0"/>
          <w14:ligatures w14:val="none"/>
        </w:rPr>
        <w:t xml:space="preserve"> According to best practices for preventing burnout, practitioners should limit caseload of complex trauma clients because: a) Trauma clients don't pay as well as other clients b) Intensive emotional engagement with trauma material increases risk of compassion fatigue c) Insurance doesn't reimburse adequately for trauma treatment d) Trauma treatment takes less time than other modalities</w:t>
      </w:r>
    </w:p>
    <w:p w14:paraId="4D0EC3F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Intensive emotional engagement with trauma material increases risk of compassion fatigue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While burnout results from general work overload, compassion fatigue specifically develops from repeated empathic engagement with clients' trauma material. Even with a reasonable total caseload (20-25 clients), having all or mostly complex trauma clients creates high risk for secondary traumatic stress and vicarious trauma. Best practice suggests balancing case mix: perhaps 40% complex trauma, 30% moderate difficulty, 20% lower intensity, and 10% other work. This variety provides emotional relief while maintaining engaging, meaningful work.</w:t>
      </w:r>
    </w:p>
    <w:p w14:paraId="4A81363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5:</w:t>
      </w:r>
      <w:r w:rsidRPr="001E23E7">
        <w:rPr>
          <w:rFonts w:ascii="Times New Roman" w:eastAsia="Times New Roman" w:hAnsi="Times New Roman" w:cs="Times New Roman"/>
          <w:kern w:val="0"/>
          <w14:ligatures w14:val="none"/>
        </w:rPr>
        <w:t xml:space="preserve"> When calculating the break-even point for adding a new clinician to a group practice, which model typically has the lowest break-even number of clients per week? a) Salaried employee with benefits ($70,000/year) b) Hourly employee without benefits ($40/hour) c) Independent contractor with 60/40 split (clinician receives 60%) d) They all have the same break-even point</w:t>
      </w:r>
    </w:p>
    <w:p w14:paraId="5A08F6F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c) Independent contractor with 60/40 split (clinician receives 60%)</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Independent contractors typically have the lowest break-even point because the practice only pays the agreed split when revenue is generated (variable cost) and has minimal fixed costs beyond office allocation. For example, at $150/session with 60/40 split, the practice keeps $60/session. With $800/month fixed costs, break-even is about 14 sessions/month (3.5/week). By contrast, a salaried employee at $70,000/year plus benefits ($6,500/month total) requires about 43 sessions/month (11/week) at $150/session to break even. The contractor model has lower break-even but offers less control; the employee model has higher break-even but provides more control and potentially higher long-term profit.</w:t>
      </w:r>
    </w:p>
    <w:p w14:paraId="24F7B45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6:</w:t>
      </w:r>
      <w:r w:rsidRPr="001E23E7">
        <w:rPr>
          <w:rFonts w:ascii="Times New Roman" w:eastAsia="Times New Roman" w:hAnsi="Times New Roman" w:cs="Times New Roman"/>
          <w:kern w:val="0"/>
          <w14:ligatures w14:val="none"/>
        </w:rPr>
        <w:t xml:space="preserve"> Private practice marketing is MOST effective when it: a) Attempts to appeal to the broadest possible audience b) Focuses on a specific niche population with clear specialization c) Emphasizes credentials and years of experience d) Offers the lowest fees in the area</w:t>
      </w:r>
    </w:p>
    <w:p w14:paraId="4DCED13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Answer: b) Focuses on a specific niche population with clear specialization</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"The riches are in the </w:t>
      </w:r>
      <w:proofErr w:type="gramStart"/>
      <w:r w:rsidRPr="001E23E7">
        <w:rPr>
          <w:rFonts w:ascii="Times New Roman" w:eastAsia="Times New Roman" w:hAnsi="Times New Roman" w:cs="Times New Roman"/>
          <w:i/>
          <w:iCs/>
          <w:kern w:val="0"/>
          <w14:ligatures w14:val="none"/>
        </w:rPr>
        <w:t>niches"—</w:t>
      </w:r>
      <w:proofErr w:type="gramEnd"/>
      <w:r w:rsidRPr="001E23E7">
        <w:rPr>
          <w:rFonts w:ascii="Times New Roman" w:eastAsia="Times New Roman" w:hAnsi="Times New Roman" w:cs="Times New Roman"/>
          <w:i/>
          <w:iCs/>
          <w:kern w:val="0"/>
          <w14:ligatures w14:val="none"/>
        </w:rPr>
        <w:t xml:space="preserve">specialized marketing that clearly identifies who you serve and what problems you solve resonates more deeply with ideal clients than generic, broad messages. Specialization allows for: clear, memorable marketing messages; easy referrals ("Call Dr. Kim—she's the perfectionism expert"); reduced competition; ability to charge premium fees; and rapid expertise development. For example, "I help high-achieving women overcome perfectionism and people-pleasing" is far more effective than "I work with anxiety and depression in adults." While credentials matter, they're secondary to clear specialization. Lowest fees </w:t>
      </w:r>
      <w:proofErr w:type="gramStart"/>
      <w:r w:rsidRPr="001E23E7">
        <w:rPr>
          <w:rFonts w:ascii="Times New Roman" w:eastAsia="Times New Roman" w:hAnsi="Times New Roman" w:cs="Times New Roman"/>
          <w:i/>
          <w:iCs/>
          <w:kern w:val="0"/>
          <w14:ligatures w14:val="none"/>
        </w:rPr>
        <w:t>is</w:t>
      </w:r>
      <w:proofErr w:type="gramEnd"/>
      <w:r w:rsidRPr="001E23E7">
        <w:rPr>
          <w:rFonts w:ascii="Times New Roman" w:eastAsia="Times New Roman" w:hAnsi="Times New Roman" w:cs="Times New Roman"/>
          <w:i/>
          <w:iCs/>
          <w:kern w:val="0"/>
          <w14:ligatures w14:val="none"/>
        </w:rPr>
        <w:t xml:space="preserve"> a race to the bottom that undermines sustainability.</w:t>
      </w:r>
    </w:p>
    <w:p w14:paraId="123DE44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7:</w:t>
      </w:r>
      <w:r w:rsidRPr="001E23E7">
        <w:rPr>
          <w:rFonts w:ascii="Times New Roman" w:eastAsia="Times New Roman" w:hAnsi="Times New Roman" w:cs="Times New Roman"/>
          <w:kern w:val="0"/>
          <w14:ligatures w14:val="none"/>
        </w:rPr>
        <w:t xml:space="preserve"> Documentation in private practice should prioritize: a) Extensive detail about every aspect of the client's story for completeness b) Minimal necessary information to justify treatment, demonstrate progress, and protect legally c) Personal reflections and feelings about each session d) Information that would be interesting for research purposes</w:t>
      </w:r>
    </w:p>
    <w:p w14:paraId="6B6A7C4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b) Minimal necessary information to justify treatment, demonstrate progress, and protect legally</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Good documentation follows the "minimum necessary" principle—include enough to justify treatment decisions, demonstrate progress toward goals, and provide legal protection, but avoid excessive detail. Over-documentation creates </w:t>
      </w:r>
      <w:proofErr w:type="gramStart"/>
      <w:r w:rsidRPr="001E23E7">
        <w:rPr>
          <w:rFonts w:ascii="Times New Roman" w:eastAsia="Times New Roman" w:hAnsi="Times New Roman" w:cs="Times New Roman"/>
          <w:i/>
          <w:iCs/>
          <w:kern w:val="0"/>
          <w14:ligatures w14:val="none"/>
        </w:rPr>
        <w:t>risks:</w:t>
      </w:r>
      <w:proofErr w:type="gramEnd"/>
      <w:r w:rsidRPr="001E23E7">
        <w:rPr>
          <w:rFonts w:ascii="Times New Roman" w:eastAsia="Times New Roman" w:hAnsi="Times New Roman" w:cs="Times New Roman"/>
          <w:i/>
          <w:iCs/>
          <w:kern w:val="0"/>
          <w14:ligatures w14:val="none"/>
        </w:rPr>
        <w:t xml:space="preserve"> longer notes take more time, contain potentially harmful information if disclosed, and may include details irrelevant to treatment. Progress notes should </w:t>
      </w:r>
      <w:proofErr w:type="gramStart"/>
      <w:r w:rsidRPr="001E23E7">
        <w:rPr>
          <w:rFonts w:ascii="Times New Roman" w:eastAsia="Times New Roman" w:hAnsi="Times New Roman" w:cs="Times New Roman"/>
          <w:i/>
          <w:iCs/>
          <w:kern w:val="0"/>
          <w14:ligatures w14:val="none"/>
        </w:rPr>
        <w:t>document:</w:t>
      </w:r>
      <w:proofErr w:type="gramEnd"/>
      <w:r w:rsidRPr="001E23E7">
        <w:rPr>
          <w:rFonts w:ascii="Times New Roman" w:eastAsia="Times New Roman" w:hAnsi="Times New Roman" w:cs="Times New Roman"/>
          <w:i/>
          <w:iCs/>
          <w:kern w:val="0"/>
          <w14:ligatures w14:val="none"/>
        </w:rPr>
        <w:t xml:space="preserve"> date/duration, client presentation, issues addressed, interventions used, client response, progress toward goals, and plan. Extensive storytelling, personal therapist reflections, and research-oriented information don't serve these core purposes and create unnecessary </w:t>
      </w:r>
      <w:proofErr w:type="gramStart"/>
      <w:r w:rsidRPr="001E23E7">
        <w:rPr>
          <w:rFonts w:ascii="Times New Roman" w:eastAsia="Times New Roman" w:hAnsi="Times New Roman" w:cs="Times New Roman"/>
          <w:i/>
          <w:iCs/>
          <w:kern w:val="0"/>
          <w14:ligatures w14:val="none"/>
        </w:rPr>
        <w:t>risk</w:t>
      </w:r>
      <w:proofErr w:type="gramEnd"/>
      <w:r w:rsidRPr="001E23E7">
        <w:rPr>
          <w:rFonts w:ascii="Times New Roman" w:eastAsia="Times New Roman" w:hAnsi="Times New Roman" w:cs="Times New Roman"/>
          <w:i/>
          <w:iCs/>
          <w:kern w:val="0"/>
          <w14:ligatures w14:val="none"/>
        </w:rPr>
        <w:t>.</w:t>
      </w:r>
    </w:p>
    <w:p w14:paraId="6F2FD5B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8:</w:t>
      </w:r>
      <w:r w:rsidRPr="001E23E7">
        <w:rPr>
          <w:rFonts w:ascii="Times New Roman" w:eastAsia="Times New Roman" w:hAnsi="Times New Roman" w:cs="Times New Roman"/>
          <w:kern w:val="0"/>
          <w14:ligatures w14:val="none"/>
        </w:rPr>
        <w:t xml:space="preserve"> According to the Professional Quality of Life Scale (</w:t>
      </w:r>
      <w:proofErr w:type="spellStart"/>
      <w:r w:rsidRPr="001E23E7">
        <w:rPr>
          <w:rFonts w:ascii="Times New Roman" w:eastAsia="Times New Roman" w:hAnsi="Times New Roman" w:cs="Times New Roman"/>
          <w:kern w:val="0"/>
          <w14:ligatures w14:val="none"/>
        </w:rPr>
        <w:t>ProQOL</w:t>
      </w:r>
      <w:proofErr w:type="spellEnd"/>
      <w:r w:rsidRPr="001E23E7">
        <w:rPr>
          <w:rFonts w:ascii="Times New Roman" w:eastAsia="Times New Roman" w:hAnsi="Times New Roman" w:cs="Times New Roman"/>
          <w:kern w:val="0"/>
          <w14:ligatures w14:val="none"/>
        </w:rPr>
        <w:t>), high scores on which dimension indicate a practitioner is experiencing significant satisfaction from their work? a) Burnout b) Secondary Traumatic Stress c) Compassion Satisfaction d) Vicarious Trauma</w:t>
      </w:r>
    </w:p>
    <w:p w14:paraId="1926A06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c) Compassion Satisfaction</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The </w:t>
      </w:r>
      <w:proofErr w:type="spellStart"/>
      <w:r w:rsidRPr="001E23E7">
        <w:rPr>
          <w:rFonts w:ascii="Times New Roman" w:eastAsia="Times New Roman" w:hAnsi="Times New Roman" w:cs="Times New Roman"/>
          <w:i/>
          <w:iCs/>
          <w:kern w:val="0"/>
          <w14:ligatures w14:val="none"/>
        </w:rPr>
        <w:t>ProQOL</w:t>
      </w:r>
      <w:proofErr w:type="spellEnd"/>
      <w:r w:rsidRPr="001E23E7">
        <w:rPr>
          <w:rFonts w:ascii="Times New Roman" w:eastAsia="Times New Roman" w:hAnsi="Times New Roman" w:cs="Times New Roman"/>
          <w:i/>
          <w:iCs/>
          <w:kern w:val="0"/>
          <w14:ligatures w14:val="none"/>
        </w:rPr>
        <w:t xml:space="preserve"> measures three dimensions: Compassion Satisfaction (pleasure derived from doing your work well), Burnout (exhaustion, frustration, depression related to work), and Secondary Traumatic Stress (work-related PTSD-like symptoms). High Compassion Satisfaction scores indicate the practitioner derives pleasure and meaning from their </w:t>
      </w:r>
      <w:proofErr w:type="gramStart"/>
      <w:r w:rsidRPr="001E23E7">
        <w:rPr>
          <w:rFonts w:ascii="Times New Roman" w:eastAsia="Times New Roman" w:hAnsi="Times New Roman" w:cs="Times New Roman"/>
          <w:i/>
          <w:iCs/>
          <w:kern w:val="0"/>
          <w14:ligatures w14:val="none"/>
        </w:rPr>
        <w:t>work—</w:t>
      </w:r>
      <w:proofErr w:type="gramEnd"/>
      <w:r w:rsidRPr="001E23E7">
        <w:rPr>
          <w:rFonts w:ascii="Times New Roman" w:eastAsia="Times New Roman" w:hAnsi="Times New Roman" w:cs="Times New Roman"/>
          <w:i/>
          <w:iCs/>
          <w:kern w:val="0"/>
          <w14:ligatures w14:val="none"/>
        </w:rPr>
        <w:t>they feel effective, valued, and satisfied. This is protective against burnout and should be maintained through work that aligns with values, seeing positive client outcomes, and maintaining work-life balance. High scores on Burnout or Secondary Traumatic Stress indicate need for intervention.</w:t>
      </w:r>
    </w:p>
    <w:p w14:paraId="79E5526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9:</w:t>
      </w:r>
      <w:r w:rsidRPr="001E23E7">
        <w:rPr>
          <w:rFonts w:ascii="Times New Roman" w:eastAsia="Times New Roman" w:hAnsi="Times New Roman" w:cs="Times New Roman"/>
          <w:kern w:val="0"/>
          <w14:ligatures w14:val="none"/>
        </w:rPr>
        <w:t xml:space="preserve"> When conducting an annual practice audit, which financial metric is MOST important for assessing practice sustainability? a) Gross revenue (total income before expenses) b) Number of clients seen c) Net income (revenue minus all expenses) and overhead percentage d) Average fee per session</w:t>
      </w:r>
    </w:p>
    <w:p w14:paraId="6D98482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Answer: c) Net income (revenue minus all expenses) and overhead percentage</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Explanation: While gross revenue indicates practice size and number of clients shows productivity, net income and overhead percentage best assess financial sustainability. Net income shows actual take-</w:t>
      </w:r>
      <w:r w:rsidRPr="001E23E7">
        <w:rPr>
          <w:rFonts w:ascii="Times New Roman" w:eastAsia="Times New Roman" w:hAnsi="Times New Roman" w:cs="Times New Roman"/>
          <w:i/>
          <w:iCs/>
          <w:kern w:val="0"/>
          <w14:ligatures w14:val="none"/>
        </w:rPr>
        <w:lastRenderedPageBreak/>
        <w:t>home profit available for salary, taxes, savings, and reinvestment. Overhead percentage (expenses as percentage of gross revenue) should typically be 30-40% for sustainable practice. For example, $200,000 gross revenue with $140,000 net (30% overhead) is more sustainable than $300,000 gross with $150,000 net (50% overhead). High overhead means the practice must generate significantly more revenue to maintain the same take-home income, creating financial vulnerability.</w:t>
      </w:r>
    </w:p>
    <w:p w14:paraId="0616279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Question 10:</w:t>
      </w:r>
      <w:r w:rsidRPr="001E23E7">
        <w:rPr>
          <w:rFonts w:ascii="Times New Roman" w:eastAsia="Times New Roman" w:hAnsi="Times New Roman" w:cs="Times New Roman"/>
          <w:kern w:val="0"/>
          <w14:ligatures w14:val="none"/>
        </w:rPr>
        <w:t xml:space="preserve"> The Practice Success Formula emphasizes that thriving practice requires integration of clinical excellence, business acumen, and sustainable self-care. If ONE component is missing, the most likely outcome is: a) The practice will succeed anyway if the other two components are strong b) The missing component can be added later without consequence c) The practice will ultimately </w:t>
      </w:r>
      <w:proofErr w:type="gramStart"/>
      <w:r w:rsidRPr="001E23E7">
        <w:rPr>
          <w:rFonts w:ascii="Times New Roman" w:eastAsia="Times New Roman" w:hAnsi="Times New Roman" w:cs="Times New Roman"/>
          <w:kern w:val="0"/>
          <w14:ligatures w14:val="none"/>
        </w:rPr>
        <w:t>fail</w:t>
      </w:r>
      <w:proofErr w:type="gramEnd"/>
      <w:r w:rsidRPr="001E23E7">
        <w:rPr>
          <w:rFonts w:ascii="Times New Roman" w:eastAsia="Times New Roman" w:hAnsi="Times New Roman" w:cs="Times New Roman"/>
          <w:kern w:val="0"/>
          <w14:ligatures w14:val="none"/>
        </w:rPr>
        <w:t xml:space="preserve"> or the practitioner will experience burnout d) Other practitioners can compensate for the missing component</w:t>
      </w:r>
    </w:p>
    <w:p w14:paraId="1AF990B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 xml:space="preserve">Answer: c) The practice will ultimately </w:t>
      </w:r>
      <w:proofErr w:type="gramStart"/>
      <w:r w:rsidRPr="001E23E7">
        <w:rPr>
          <w:rFonts w:ascii="Times New Roman" w:eastAsia="Times New Roman" w:hAnsi="Times New Roman" w:cs="Times New Roman"/>
          <w:b/>
          <w:bCs/>
          <w:kern w:val="0"/>
          <w14:ligatures w14:val="none"/>
        </w:rPr>
        <w:t>fail</w:t>
      </w:r>
      <w:proofErr w:type="gramEnd"/>
      <w:r w:rsidRPr="001E23E7">
        <w:rPr>
          <w:rFonts w:ascii="Times New Roman" w:eastAsia="Times New Roman" w:hAnsi="Times New Roman" w:cs="Times New Roman"/>
          <w:b/>
          <w:bCs/>
          <w:kern w:val="0"/>
          <w14:ligatures w14:val="none"/>
        </w:rPr>
        <w:t xml:space="preserve"> or the practitioner will experience burnout</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 xml:space="preserve">Explanation: The Practice Success Formula shows that all three components are essential and </w:t>
      </w:r>
      <w:proofErr w:type="gramStart"/>
      <w:r w:rsidRPr="001E23E7">
        <w:rPr>
          <w:rFonts w:ascii="Times New Roman" w:eastAsia="Times New Roman" w:hAnsi="Times New Roman" w:cs="Times New Roman"/>
          <w:i/>
          <w:iCs/>
          <w:kern w:val="0"/>
          <w14:ligatures w14:val="none"/>
        </w:rPr>
        <w:t>interdependent—removing</w:t>
      </w:r>
      <w:proofErr w:type="gramEnd"/>
      <w:r w:rsidRPr="001E23E7">
        <w:rPr>
          <w:rFonts w:ascii="Times New Roman" w:eastAsia="Times New Roman" w:hAnsi="Times New Roman" w:cs="Times New Roman"/>
          <w:i/>
          <w:iCs/>
          <w:kern w:val="0"/>
          <w14:ligatures w14:val="none"/>
        </w:rPr>
        <w:t xml:space="preserve"> any component causes the formula to fail: Clinical Excellence without Business Acumen = excellent therapist who struggles financially and may close practice. Business Acumen without Clinical Excellence = full practice with poor outcomes, unhappy clients, and reputation damage. Both without Sustainable Self-Care = initial success followed by burnout, health problems, and potential practice closure. These components aren't interchangeable or compensatory—each serves a critical function. Successful private practice requires simultaneous attention to clinical quality, business operations, and practitioner wellbeing.</w:t>
      </w:r>
    </w:p>
    <w:p w14:paraId="7331938B"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pict w14:anchorId="4B5BFBFE">
          <v:rect id="_x0000_i1035" style="width:0;height:1.5pt" o:hralign="center" o:hrstd="t" o:hr="t" fillcolor="#a0a0a0" stroked="f"/>
        </w:pict>
      </w:r>
    </w:p>
    <w:p w14:paraId="4FF63E3F" w14:textId="77777777" w:rsidR="001E23E7" w:rsidRPr="001E23E7" w:rsidRDefault="001E23E7" w:rsidP="001E23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23E7">
        <w:rPr>
          <w:rFonts w:ascii="Times New Roman" w:eastAsia="Times New Roman" w:hAnsi="Times New Roman" w:cs="Times New Roman"/>
          <w:b/>
          <w:bCs/>
          <w:kern w:val="0"/>
          <w:sz w:val="36"/>
          <w:szCs w:val="36"/>
          <w14:ligatures w14:val="none"/>
        </w:rPr>
        <w:t>Course Conclusion</w:t>
      </w:r>
    </w:p>
    <w:p w14:paraId="34BECF61"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Integration and Reflection</w:t>
      </w:r>
    </w:p>
    <w:p w14:paraId="1726839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Congratulations on completing "Advanced Private Practice Management: A Comprehensive 8-Hour Continuing Education Course." You've invested substantial time and energy into developing the knowledge and skills necessary to build, manage, and sustain a thriving private practice.</w:t>
      </w:r>
    </w:p>
    <w:p w14:paraId="3B924EE2"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What You've Accomplished</w:t>
      </w:r>
    </w:p>
    <w:p w14:paraId="76E8FB95"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Throughout these eight hours, you've gained comprehensive understanding of:</w:t>
      </w:r>
    </w:p>
    <w:p w14:paraId="630867E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Module 1: Foundations</w:t>
      </w:r>
    </w:p>
    <w:p w14:paraId="548714F5" w14:textId="77777777" w:rsidR="001E23E7" w:rsidRPr="001E23E7" w:rsidRDefault="001E23E7" w:rsidP="001E23E7">
      <w:pPr>
        <w:numPr>
          <w:ilvl w:val="0"/>
          <w:numId w:val="40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Business structures and their implications</w:t>
      </w:r>
    </w:p>
    <w:p w14:paraId="5D3BE780" w14:textId="77777777" w:rsidR="001E23E7" w:rsidRPr="001E23E7" w:rsidRDefault="001E23E7" w:rsidP="001E23E7">
      <w:pPr>
        <w:numPr>
          <w:ilvl w:val="0"/>
          <w:numId w:val="40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Licensing and credentialing requirements</w:t>
      </w:r>
    </w:p>
    <w:p w14:paraId="5E2CF3F0" w14:textId="77777777" w:rsidR="001E23E7" w:rsidRPr="001E23E7" w:rsidRDefault="001E23E7" w:rsidP="001E23E7">
      <w:pPr>
        <w:numPr>
          <w:ilvl w:val="0"/>
          <w:numId w:val="40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Practice location decisions</w:t>
      </w:r>
    </w:p>
    <w:p w14:paraId="7D97213D" w14:textId="77777777" w:rsidR="001E23E7" w:rsidRPr="001E23E7" w:rsidRDefault="001E23E7" w:rsidP="001E23E7">
      <w:pPr>
        <w:numPr>
          <w:ilvl w:val="0"/>
          <w:numId w:val="40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Vision and mission development</w:t>
      </w:r>
    </w:p>
    <w:p w14:paraId="29E3264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lastRenderedPageBreak/>
        <w:t>Module 2: Financial Management</w:t>
      </w:r>
    </w:p>
    <w:p w14:paraId="0A417600" w14:textId="77777777" w:rsidR="001E23E7" w:rsidRPr="001E23E7" w:rsidRDefault="001E23E7" w:rsidP="001E23E7">
      <w:pPr>
        <w:numPr>
          <w:ilvl w:val="0"/>
          <w:numId w:val="40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Fee setting based on true costs and value</w:t>
      </w:r>
    </w:p>
    <w:p w14:paraId="0C58948D" w14:textId="77777777" w:rsidR="001E23E7" w:rsidRPr="001E23E7" w:rsidRDefault="001E23E7" w:rsidP="001E23E7">
      <w:pPr>
        <w:numPr>
          <w:ilvl w:val="0"/>
          <w:numId w:val="40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Insurance versus private pay decision-making</w:t>
      </w:r>
    </w:p>
    <w:p w14:paraId="3D47A1B1" w14:textId="77777777" w:rsidR="001E23E7" w:rsidRPr="001E23E7" w:rsidRDefault="001E23E7" w:rsidP="001E23E7">
      <w:pPr>
        <w:numPr>
          <w:ilvl w:val="0"/>
          <w:numId w:val="40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Bookkeeping and accounting essentials</w:t>
      </w:r>
    </w:p>
    <w:p w14:paraId="0012CD2F" w14:textId="77777777" w:rsidR="001E23E7" w:rsidRPr="001E23E7" w:rsidRDefault="001E23E7" w:rsidP="001E23E7">
      <w:pPr>
        <w:numPr>
          <w:ilvl w:val="0"/>
          <w:numId w:val="40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Tax planning and compliance</w:t>
      </w:r>
    </w:p>
    <w:p w14:paraId="6C563B4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Module 3: Marketing and Practice Development</w:t>
      </w:r>
    </w:p>
    <w:p w14:paraId="432DA76E" w14:textId="77777777" w:rsidR="001E23E7" w:rsidRPr="001E23E7" w:rsidRDefault="001E23E7" w:rsidP="001E23E7">
      <w:pPr>
        <w:numPr>
          <w:ilvl w:val="0"/>
          <w:numId w:val="4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Niche development and ideal client identification</w:t>
      </w:r>
    </w:p>
    <w:p w14:paraId="497CFFE7" w14:textId="77777777" w:rsidR="001E23E7" w:rsidRPr="001E23E7" w:rsidRDefault="001E23E7" w:rsidP="001E23E7">
      <w:pPr>
        <w:numPr>
          <w:ilvl w:val="0"/>
          <w:numId w:val="4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Brand positioning and unique value proposition</w:t>
      </w:r>
    </w:p>
    <w:p w14:paraId="5B720BB2" w14:textId="77777777" w:rsidR="001E23E7" w:rsidRPr="001E23E7" w:rsidRDefault="001E23E7" w:rsidP="001E23E7">
      <w:pPr>
        <w:numPr>
          <w:ilvl w:val="0"/>
          <w:numId w:val="4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Website development and online presence</w:t>
      </w:r>
    </w:p>
    <w:p w14:paraId="41379025" w14:textId="77777777" w:rsidR="001E23E7" w:rsidRPr="001E23E7" w:rsidRDefault="001E23E7" w:rsidP="001E23E7">
      <w:pPr>
        <w:numPr>
          <w:ilvl w:val="0"/>
          <w:numId w:val="40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Content marketing and networking strategies</w:t>
      </w:r>
    </w:p>
    <w:p w14:paraId="0BA1A52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Module 4: Operations and Efficiency</w:t>
      </w:r>
    </w:p>
    <w:p w14:paraId="534A58A2" w14:textId="77777777" w:rsidR="001E23E7" w:rsidRPr="001E23E7" w:rsidRDefault="001E23E7" w:rsidP="001E23E7">
      <w:pPr>
        <w:numPr>
          <w:ilvl w:val="0"/>
          <w:numId w:val="40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Time management and scheduling optimization</w:t>
      </w:r>
    </w:p>
    <w:p w14:paraId="66371BE9" w14:textId="77777777" w:rsidR="001E23E7" w:rsidRPr="001E23E7" w:rsidRDefault="001E23E7" w:rsidP="001E23E7">
      <w:pPr>
        <w:numPr>
          <w:ilvl w:val="0"/>
          <w:numId w:val="40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Documentation systems that save time</w:t>
      </w:r>
    </w:p>
    <w:p w14:paraId="6B36AA69" w14:textId="77777777" w:rsidR="001E23E7" w:rsidRPr="001E23E7" w:rsidRDefault="001E23E7" w:rsidP="001E23E7">
      <w:pPr>
        <w:numPr>
          <w:ilvl w:val="0"/>
          <w:numId w:val="40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Technology integration and automation</w:t>
      </w:r>
    </w:p>
    <w:p w14:paraId="2B346626" w14:textId="77777777" w:rsidR="001E23E7" w:rsidRPr="001E23E7" w:rsidRDefault="001E23E7" w:rsidP="001E23E7">
      <w:pPr>
        <w:numPr>
          <w:ilvl w:val="0"/>
          <w:numId w:val="40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Client communication management</w:t>
      </w:r>
    </w:p>
    <w:p w14:paraId="143F77C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Module 5: Risk Management</w:t>
      </w:r>
    </w:p>
    <w:p w14:paraId="61E2DB11" w14:textId="77777777" w:rsidR="001E23E7" w:rsidRPr="001E23E7" w:rsidRDefault="001E23E7" w:rsidP="001E23E7">
      <w:pPr>
        <w:numPr>
          <w:ilvl w:val="0"/>
          <w:numId w:val="40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Professional liability insurance requirements</w:t>
      </w:r>
    </w:p>
    <w:p w14:paraId="56FB09D8" w14:textId="77777777" w:rsidR="001E23E7" w:rsidRPr="001E23E7" w:rsidRDefault="001E23E7" w:rsidP="001E23E7">
      <w:pPr>
        <w:numPr>
          <w:ilvl w:val="0"/>
          <w:numId w:val="40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HIPAA compliance and privacy protection</w:t>
      </w:r>
    </w:p>
    <w:p w14:paraId="77B5882B" w14:textId="77777777" w:rsidR="001E23E7" w:rsidRPr="001E23E7" w:rsidRDefault="001E23E7" w:rsidP="001E23E7">
      <w:pPr>
        <w:numPr>
          <w:ilvl w:val="0"/>
          <w:numId w:val="40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Clinical documentation standards</w:t>
      </w:r>
    </w:p>
    <w:p w14:paraId="0A35DE9F" w14:textId="77777777" w:rsidR="001E23E7" w:rsidRPr="001E23E7" w:rsidRDefault="001E23E7" w:rsidP="001E23E7">
      <w:pPr>
        <w:numPr>
          <w:ilvl w:val="0"/>
          <w:numId w:val="40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Managing high-risk situations and scope of practice</w:t>
      </w:r>
    </w:p>
    <w:p w14:paraId="4FAA3D1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Module 6: Growth and Scaling</w:t>
      </w:r>
    </w:p>
    <w:p w14:paraId="50F7B36A" w14:textId="77777777" w:rsidR="001E23E7" w:rsidRPr="001E23E7" w:rsidRDefault="001E23E7" w:rsidP="001E23E7">
      <w:pPr>
        <w:numPr>
          <w:ilvl w:val="0"/>
          <w:numId w:val="4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Solo versus group practice decisions</w:t>
      </w:r>
    </w:p>
    <w:p w14:paraId="49AACB97" w14:textId="77777777" w:rsidR="001E23E7" w:rsidRPr="001E23E7" w:rsidRDefault="001E23E7" w:rsidP="001E23E7">
      <w:pPr>
        <w:numPr>
          <w:ilvl w:val="0"/>
          <w:numId w:val="4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Hiring clinicians (contractors vs. employees)</w:t>
      </w:r>
    </w:p>
    <w:p w14:paraId="385130C7" w14:textId="77777777" w:rsidR="001E23E7" w:rsidRPr="001E23E7" w:rsidRDefault="001E23E7" w:rsidP="001E23E7">
      <w:pPr>
        <w:numPr>
          <w:ilvl w:val="0"/>
          <w:numId w:val="4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Financial analysis of growth decisions</w:t>
      </w:r>
    </w:p>
    <w:p w14:paraId="1DC922BA" w14:textId="77777777" w:rsidR="001E23E7" w:rsidRPr="001E23E7" w:rsidRDefault="001E23E7" w:rsidP="001E23E7">
      <w:pPr>
        <w:numPr>
          <w:ilvl w:val="0"/>
          <w:numId w:val="41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Building </w:t>
      </w:r>
      <w:proofErr w:type="gramStart"/>
      <w:r w:rsidRPr="001E23E7">
        <w:rPr>
          <w:rFonts w:ascii="Times New Roman" w:eastAsia="Times New Roman" w:hAnsi="Times New Roman" w:cs="Times New Roman"/>
          <w:kern w:val="0"/>
          <w14:ligatures w14:val="none"/>
        </w:rPr>
        <w:t>administrative infrastructure</w:t>
      </w:r>
      <w:proofErr w:type="gramEnd"/>
    </w:p>
    <w:p w14:paraId="48460AA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Module 7: Self-Care and Sustainability</w:t>
      </w:r>
    </w:p>
    <w:p w14:paraId="421323F3" w14:textId="77777777" w:rsidR="001E23E7" w:rsidRPr="001E23E7" w:rsidRDefault="001E23E7" w:rsidP="001E23E7">
      <w:pPr>
        <w:numPr>
          <w:ilvl w:val="0"/>
          <w:numId w:val="4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Understanding burnout and compassion fatigue</w:t>
      </w:r>
    </w:p>
    <w:p w14:paraId="7356EA1B" w14:textId="77777777" w:rsidR="001E23E7" w:rsidRPr="001E23E7" w:rsidRDefault="001E23E7" w:rsidP="001E23E7">
      <w:pPr>
        <w:numPr>
          <w:ilvl w:val="0"/>
          <w:numId w:val="4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Building sustainable practice structure</w:t>
      </w:r>
    </w:p>
    <w:p w14:paraId="685FFCED" w14:textId="77777777" w:rsidR="001E23E7" w:rsidRPr="001E23E7" w:rsidRDefault="001E23E7" w:rsidP="001E23E7">
      <w:pPr>
        <w:numPr>
          <w:ilvl w:val="0"/>
          <w:numId w:val="4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Setting and maintaining boundaries</w:t>
      </w:r>
    </w:p>
    <w:p w14:paraId="4576F853" w14:textId="77777777" w:rsidR="001E23E7" w:rsidRPr="001E23E7" w:rsidRDefault="001E23E7" w:rsidP="001E23E7">
      <w:pPr>
        <w:numPr>
          <w:ilvl w:val="0"/>
          <w:numId w:val="41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Daily, weekly, and monthly self-care practices</w:t>
      </w:r>
    </w:p>
    <w:p w14:paraId="0021550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Module 8: Integration</w:t>
      </w:r>
    </w:p>
    <w:p w14:paraId="19C7D552" w14:textId="77777777" w:rsidR="001E23E7" w:rsidRPr="001E23E7" w:rsidRDefault="001E23E7" w:rsidP="001E23E7">
      <w:pPr>
        <w:numPr>
          <w:ilvl w:val="0"/>
          <w:numId w:val="4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Practice development timeline</w:t>
      </w:r>
    </w:p>
    <w:p w14:paraId="224F7439" w14:textId="77777777" w:rsidR="001E23E7" w:rsidRPr="001E23E7" w:rsidRDefault="001E23E7" w:rsidP="001E23E7">
      <w:pPr>
        <w:numPr>
          <w:ilvl w:val="0"/>
          <w:numId w:val="4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The ideal week framework</w:t>
      </w:r>
    </w:p>
    <w:p w14:paraId="5D2A70D9" w14:textId="77777777" w:rsidR="001E23E7" w:rsidRPr="001E23E7" w:rsidRDefault="001E23E7" w:rsidP="001E23E7">
      <w:pPr>
        <w:numPr>
          <w:ilvl w:val="0"/>
          <w:numId w:val="4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Annual practice audit process</w:t>
      </w:r>
    </w:p>
    <w:p w14:paraId="40382573" w14:textId="77777777" w:rsidR="001E23E7" w:rsidRPr="001E23E7" w:rsidRDefault="001E23E7" w:rsidP="001E23E7">
      <w:pPr>
        <w:numPr>
          <w:ilvl w:val="0"/>
          <w:numId w:val="41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Troubleshooting common problems</w:t>
      </w:r>
    </w:p>
    <w:p w14:paraId="450186D7"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Key Takeaways for Implementation</w:t>
      </w:r>
    </w:p>
    <w:p w14:paraId="669ECCA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As you move forward in your practice journey, remember these essential principles:</w:t>
      </w:r>
    </w:p>
    <w:p w14:paraId="751F229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 Integration is Essential</w:t>
      </w:r>
      <w:r w:rsidRPr="001E23E7">
        <w:rPr>
          <w:rFonts w:ascii="Times New Roman" w:eastAsia="Times New Roman" w:hAnsi="Times New Roman" w:cs="Times New Roman"/>
          <w:kern w:val="0"/>
          <w14:ligatures w14:val="none"/>
        </w:rPr>
        <w:t xml:space="preserve"> Clinical excellence, business acumen, and sustainable self-care are not separate domains—they're interdependent components of practice success. Neglecting any one area compromises the entire system.</w:t>
      </w:r>
    </w:p>
    <w:p w14:paraId="467F3D4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2. Start Small, Think Big</w:t>
      </w:r>
      <w:r w:rsidRPr="001E23E7">
        <w:rPr>
          <w:rFonts w:ascii="Times New Roman" w:eastAsia="Times New Roman" w:hAnsi="Times New Roman" w:cs="Times New Roman"/>
          <w:kern w:val="0"/>
          <w14:ligatures w14:val="none"/>
        </w:rPr>
        <w:t xml:space="preserve"> You don't need everything perfect from day one. Build solid foundations, implement systems gradually, and allow your practice to evolve organically while keeping your vision clear.</w:t>
      </w:r>
    </w:p>
    <w:p w14:paraId="1A5F4DE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3. Systems Create Freedom</w:t>
      </w:r>
      <w:r w:rsidRPr="001E23E7">
        <w:rPr>
          <w:rFonts w:ascii="Times New Roman" w:eastAsia="Times New Roman" w:hAnsi="Times New Roman" w:cs="Times New Roman"/>
          <w:kern w:val="0"/>
          <w14:ligatures w14:val="none"/>
        </w:rPr>
        <w:t xml:space="preserve"> The time invested in building systems—documentation templates, scheduling protocols, marketing automation—pays exponential dividends in freed time and reduced stress.</w:t>
      </w:r>
    </w:p>
    <w:p w14:paraId="553B45D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4. Community Prevents Isolation</w:t>
      </w:r>
      <w:r w:rsidRPr="001E23E7">
        <w:rPr>
          <w:rFonts w:ascii="Times New Roman" w:eastAsia="Times New Roman" w:hAnsi="Times New Roman" w:cs="Times New Roman"/>
          <w:kern w:val="0"/>
          <w14:ligatures w14:val="none"/>
        </w:rPr>
        <w:t xml:space="preserve"> Private practice can be isolating. Regular supervision, consultation groups, and professional relationships aren't </w:t>
      </w:r>
      <w:proofErr w:type="gramStart"/>
      <w:r w:rsidRPr="001E23E7">
        <w:rPr>
          <w:rFonts w:ascii="Times New Roman" w:eastAsia="Times New Roman" w:hAnsi="Times New Roman" w:cs="Times New Roman"/>
          <w:kern w:val="0"/>
          <w14:ligatures w14:val="none"/>
        </w:rPr>
        <w:t>luxuries—</w:t>
      </w:r>
      <w:proofErr w:type="gramEnd"/>
      <w:r w:rsidRPr="001E23E7">
        <w:rPr>
          <w:rFonts w:ascii="Times New Roman" w:eastAsia="Times New Roman" w:hAnsi="Times New Roman" w:cs="Times New Roman"/>
          <w:kern w:val="0"/>
          <w14:ligatures w14:val="none"/>
        </w:rPr>
        <w:t>they're necessities for clinical excellence and personal wellbeing.</w:t>
      </w:r>
    </w:p>
    <w:p w14:paraId="5DF43807"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5. Financial Health Enables Clinical Excellence</w:t>
      </w:r>
      <w:r w:rsidRPr="001E23E7">
        <w:rPr>
          <w:rFonts w:ascii="Times New Roman" w:eastAsia="Times New Roman" w:hAnsi="Times New Roman" w:cs="Times New Roman"/>
          <w:kern w:val="0"/>
          <w14:ligatures w14:val="none"/>
        </w:rPr>
        <w:t xml:space="preserve"> Sustainable fees, efficient operations, and sound financial management aren't selling out—they're prerequisites for providing excellent, unhurried care without burnout.</w:t>
      </w:r>
    </w:p>
    <w:p w14:paraId="7D16515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6. Marketing is Service</w:t>
      </w:r>
      <w:r w:rsidRPr="001E23E7">
        <w:rPr>
          <w:rFonts w:ascii="Times New Roman" w:eastAsia="Times New Roman" w:hAnsi="Times New Roman" w:cs="Times New Roman"/>
          <w:kern w:val="0"/>
          <w14:ligatures w14:val="none"/>
        </w:rPr>
        <w:t xml:space="preserve"> Ethical marketing isn't about convincing people they need therapy—it's about making it easy for people who need your specific help to find you.</w:t>
      </w:r>
    </w:p>
    <w:p w14:paraId="5C3B468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7. Boundaries Protect Everyone</w:t>
      </w:r>
      <w:r w:rsidRPr="001E23E7">
        <w:rPr>
          <w:rFonts w:ascii="Times New Roman" w:eastAsia="Times New Roman" w:hAnsi="Times New Roman" w:cs="Times New Roman"/>
          <w:kern w:val="0"/>
          <w14:ligatures w14:val="none"/>
        </w:rPr>
        <w:t xml:space="preserve"> Clear policies, enforced consistently and compassionately, protect both your wellbeing and the therapeutic relationship.</w:t>
      </w:r>
    </w:p>
    <w:p w14:paraId="690E883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8. Self-Care is Non-Negotiable</w:t>
      </w:r>
      <w:r w:rsidRPr="001E23E7">
        <w:rPr>
          <w:rFonts w:ascii="Times New Roman" w:eastAsia="Times New Roman" w:hAnsi="Times New Roman" w:cs="Times New Roman"/>
          <w:kern w:val="0"/>
          <w14:ligatures w14:val="none"/>
        </w:rPr>
        <w:t xml:space="preserve"> Your wellbeing is your most valuable professional asset. Without it, everything else crumbles. Self-care isn't </w:t>
      </w:r>
      <w:proofErr w:type="gramStart"/>
      <w:r w:rsidRPr="001E23E7">
        <w:rPr>
          <w:rFonts w:ascii="Times New Roman" w:eastAsia="Times New Roman" w:hAnsi="Times New Roman" w:cs="Times New Roman"/>
          <w:kern w:val="0"/>
          <w14:ligatures w14:val="none"/>
        </w:rPr>
        <w:t>selfish—</w:t>
      </w:r>
      <w:proofErr w:type="gramEnd"/>
      <w:r w:rsidRPr="001E23E7">
        <w:rPr>
          <w:rFonts w:ascii="Times New Roman" w:eastAsia="Times New Roman" w:hAnsi="Times New Roman" w:cs="Times New Roman"/>
          <w:kern w:val="0"/>
          <w14:ligatures w14:val="none"/>
        </w:rPr>
        <w:t>it's essential.</w:t>
      </w:r>
    </w:p>
    <w:p w14:paraId="6D8D26A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9. Flexibility Allows Sustainability</w:t>
      </w:r>
      <w:r w:rsidRPr="001E23E7">
        <w:rPr>
          <w:rFonts w:ascii="Times New Roman" w:eastAsia="Times New Roman" w:hAnsi="Times New Roman" w:cs="Times New Roman"/>
          <w:kern w:val="0"/>
          <w14:ligatures w14:val="none"/>
        </w:rPr>
        <w:t xml:space="preserve"> Your practice should adapt to your life stage, changing values, and evolving professional interests. What works in year one may need adjustment in year five.</w:t>
      </w:r>
    </w:p>
    <w:p w14:paraId="5B11ECF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10. Success is Self-Defined</w:t>
      </w:r>
      <w:r w:rsidRPr="001E23E7">
        <w:rPr>
          <w:rFonts w:ascii="Times New Roman" w:eastAsia="Times New Roman" w:hAnsi="Times New Roman" w:cs="Times New Roman"/>
          <w:kern w:val="0"/>
          <w14:ligatures w14:val="none"/>
        </w:rPr>
        <w:t xml:space="preserve"> Your practice success isn't measured against others' metrics. A thriving solo practice seeing 20 ideal clients weekly can be as successful as a large group practice, depending on your values and goals.</w:t>
      </w:r>
    </w:p>
    <w:p w14:paraId="59BC1D56"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Your Next Steps</w:t>
      </w:r>
    </w:p>
    <w:p w14:paraId="20BE5E2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Before closing this course, commit to three specific actions:</w:t>
      </w:r>
    </w:p>
    <w:p w14:paraId="422E1BCA"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Immediate Action (This Week):</w:t>
      </w:r>
      <w:r w:rsidRPr="001E23E7">
        <w:rPr>
          <w:rFonts w:ascii="Times New Roman" w:eastAsia="Times New Roman" w:hAnsi="Times New Roman" w:cs="Times New Roman"/>
          <w:kern w:val="0"/>
          <w14:ligatures w14:val="none"/>
        </w:rPr>
        <w:t xml:space="preserve"> What one system or practice will you implement immediately?</w:t>
      </w:r>
    </w:p>
    <w:p w14:paraId="7DECDB4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Examples:</w:t>
      </w:r>
    </w:p>
    <w:p w14:paraId="02A4931A" w14:textId="77777777" w:rsidR="001E23E7" w:rsidRPr="001E23E7" w:rsidRDefault="001E23E7" w:rsidP="001E23E7">
      <w:pPr>
        <w:numPr>
          <w:ilvl w:val="0"/>
          <w:numId w:val="4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Register business entity</w:t>
      </w:r>
    </w:p>
    <w:p w14:paraId="7EAC065D" w14:textId="77777777" w:rsidR="001E23E7" w:rsidRPr="001E23E7" w:rsidRDefault="001E23E7" w:rsidP="001E23E7">
      <w:pPr>
        <w:numPr>
          <w:ilvl w:val="0"/>
          <w:numId w:val="4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Schedule consultation with CPA</w:t>
      </w:r>
    </w:p>
    <w:p w14:paraId="287D074A" w14:textId="77777777" w:rsidR="001E23E7" w:rsidRPr="001E23E7" w:rsidRDefault="001E23E7" w:rsidP="001E23E7">
      <w:pPr>
        <w:numPr>
          <w:ilvl w:val="0"/>
          <w:numId w:val="4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Create Psychology Today profile</w:t>
      </w:r>
    </w:p>
    <w:p w14:paraId="5F8D62D8" w14:textId="77777777" w:rsidR="001E23E7" w:rsidRPr="001E23E7" w:rsidRDefault="001E23E7" w:rsidP="001E23E7">
      <w:pPr>
        <w:numPr>
          <w:ilvl w:val="0"/>
          <w:numId w:val="4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Implement documentation template</w:t>
      </w:r>
    </w:p>
    <w:p w14:paraId="4E15E4D1" w14:textId="77777777" w:rsidR="001E23E7" w:rsidRPr="001E23E7" w:rsidRDefault="001E23E7" w:rsidP="001E23E7">
      <w:pPr>
        <w:numPr>
          <w:ilvl w:val="0"/>
          <w:numId w:val="413"/>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Set up consultation group</w:t>
      </w:r>
    </w:p>
    <w:p w14:paraId="38F7F26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Short-Term Action (This Month):</w:t>
      </w:r>
      <w:r w:rsidRPr="001E23E7">
        <w:rPr>
          <w:rFonts w:ascii="Times New Roman" w:eastAsia="Times New Roman" w:hAnsi="Times New Roman" w:cs="Times New Roman"/>
          <w:kern w:val="0"/>
          <w14:ligatures w14:val="none"/>
        </w:rPr>
        <w:t xml:space="preserve"> What foundational element will you build this month?</w:t>
      </w:r>
    </w:p>
    <w:p w14:paraId="1B1C2AE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Examples:</w:t>
      </w:r>
    </w:p>
    <w:p w14:paraId="22A6713B" w14:textId="77777777" w:rsidR="001E23E7" w:rsidRPr="001E23E7" w:rsidRDefault="001E23E7" w:rsidP="001E23E7">
      <w:pPr>
        <w:numPr>
          <w:ilvl w:val="0"/>
          <w:numId w:val="4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Complete business structure setup</w:t>
      </w:r>
    </w:p>
    <w:p w14:paraId="66529655" w14:textId="77777777" w:rsidR="001E23E7" w:rsidRPr="001E23E7" w:rsidRDefault="001E23E7" w:rsidP="001E23E7">
      <w:pPr>
        <w:numPr>
          <w:ilvl w:val="0"/>
          <w:numId w:val="4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Finalize fee structure</w:t>
      </w:r>
    </w:p>
    <w:p w14:paraId="095E3A09" w14:textId="77777777" w:rsidR="001E23E7" w:rsidRPr="001E23E7" w:rsidRDefault="001E23E7" w:rsidP="001E23E7">
      <w:pPr>
        <w:numPr>
          <w:ilvl w:val="0"/>
          <w:numId w:val="4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Launch website</w:t>
      </w:r>
    </w:p>
    <w:p w14:paraId="7EE5281C" w14:textId="77777777" w:rsidR="001E23E7" w:rsidRPr="001E23E7" w:rsidRDefault="001E23E7" w:rsidP="001E23E7">
      <w:pPr>
        <w:numPr>
          <w:ilvl w:val="0"/>
          <w:numId w:val="4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Establish bookkeeping system</w:t>
      </w:r>
    </w:p>
    <w:p w14:paraId="3840A6E5" w14:textId="77777777" w:rsidR="001E23E7" w:rsidRPr="001E23E7" w:rsidRDefault="001E23E7" w:rsidP="001E23E7">
      <w:pPr>
        <w:numPr>
          <w:ilvl w:val="0"/>
          <w:numId w:val="414"/>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Create policy documents</w:t>
      </w:r>
    </w:p>
    <w:p w14:paraId="234F6840"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Long-Term Action (This Year):</w:t>
      </w:r>
      <w:r w:rsidRPr="001E23E7">
        <w:rPr>
          <w:rFonts w:ascii="Times New Roman" w:eastAsia="Times New Roman" w:hAnsi="Times New Roman" w:cs="Times New Roman"/>
          <w:kern w:val="0"/>
          <w14:ligatures w14:val="none"/>
        </w:rPr>
        <w:t xml:space="preserve"> What major goal will guide your year?</w:t>
      </w:r>
    </w:p>
    <w:p w14:paraId="385F168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Examples:</w:t>
      </w:r>
    </w:p>
    <w:p w14:paraId="32F0D4A6" w14:textId="77777777" w:rsidR="001E23E7" w:rsidRPr="001E23E7" w:rsidRDefault="001E23E7" w:rsidP="001E23E7">
      <w:pPr>
        <w:numPr>
          <w:ilvl w:val="0"/>
          <w:numId w:val="4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Reach full caseload</w:t>
      </w:r>
    </w:p>
    <w:p w14:paraId="5C1AAB56" w14:textId="77777777" w:rsidR="001E23E7" w:rsidRPr="001E23E7" w:rsidRDefault="001E23E7" w:rsidP="001E23E7">
      <w:pPr>
        <w:numPr>
          <w:ilvl w:val="0"/>
          <w:numId w:val="4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Achieve specific revenue goal</w:t>
      </w:r>
    </w:p>
    <w:p w14:paraId="062BE394" w14:textId="77777777" w:rsidR="001E23E7" w:rsidRPr="001E23E7" w:rsidRDefault="001E23E7" w:rsidP="001E23E7">
      <w:pPr>
        <w:numPr>
          <w:ilvl w:val="0"/>
          <w:numId w:val="4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Transition from insurance to private pay</w:t>
      </w:r>
    </w:p>
    <w:p w14:paraId="5CC6565E" w14:textId="77777777" w:rsidR="001E23E7" w:rsidRPr="001E23E7" w:rsidRDefault="001E23E7" w:rsidP="001E23E7">
      <w:pPr>
        <w:numPr>
          <w:ilvl w:val="0"/>
          <w:numId w:val="4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Establish sustainable work-life balance</w:t>
      </w:r>
    </w:p>
    <w:p w14:paraId="3FEC376E" w14:textId="77777777" w:rsidR="001E23E7" w:rsidRPr="001E23E7" w:rsidRDefault="001E23E7" w:rsidP="001E23E7">
      <w:pPr>
        <w:numPr>
          <w:ilvl w:val="0"/>
          <w:numId w:val="415"/>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Develop specialized training in niche area</w:t>
      </w:r>
    </w:p>
    <w:p w14:paraId="64174449"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Continuing Resources</w:t>
      </w:r>
    </w:p>
    <w:p w14:paraId="6BA38FBD"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Your education doesn't end with this course. Continue developing through:</w:t>
      </w:r>
    </w:p>
    <w:p w14:paraId="7CCE431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Professional Associations:</w:t>
      </w:r>
    </w:p>
    <w:p w14:paraId="0FF0A5E5" w14:textId="77777777" w:rsidR="001E23E7" w:rsidRPr="001E23E7" w:rsidRDefault="001E23E7" w:rsidP="001E23E7">
      <w:pPr>
        <w:numPr>
          <w:ilvl w:val="0"/>
          <w:numId w:val="4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American Psychological Association (APA)</w:t>
      </w:r>
    </w:p>
    <w:p w14:paraId="1E190242" w14:textId="77777777" w:rsidR="001E23E7" w:rsidRPr="001E23E7" w:rsidRDefault="001E23E7" w:rsidP="001E23E7">
      <w:pPr>
        <w:numPr>
          <w:ilvl w:val="0"/>
          <w:numId w:val="4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American Counseling Association (ACA)</w:t>
      </w:r>
    </w:p>
    <w:p w14:paraId="40785D11" w14:textId="77777777" w:rsidR="001E23E7" w:rsidRPr="001E23E7" w:rsidRDefault="001E23E7" w:rsidP="001E23E7">
      <w:pPr>
        <w:numPr>
          <w:ilvl w:val="0"/>
          <w:numId w:val="4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National Association of Social Workers (NASW)</w:t>
      </w:r>
    </w:p>
    <w:p w14:paraId="64972CC4" w14:textId="77777777" w:rsidR="001E23E7" w:rsidRPr="001E23E7" w:rsidRDefault="001E23E7" w:rsidP="001E23E7">
      <w:pPr>
        <w:numPr>
          <w:ilvl w:val="0"/>
          <w:numId w:val="416"/>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American Association for Marriage and Family Therapy (AAMFT)</w:t>
      </w:r>
    </w:p>
    <w:p w14:paraId="169D420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Practice Management Resources:</w:t>
      </w:r>
    </w:p>
    <w:p w14:paraId="29FA024C" w14:textId="77777777" w:rsidR="001E23E7" w:rsidRPr="001E23E7" w:rsidRDefault="001E23E7" w:rsidP="001E23E7">
      <w:pPr>
        <w:numPr>
          <w:ilvl w:val="0"/>
          <w:numId w:val="4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Private Practice Skills (online courses and community)</w:t>
      </w:r>
    </w:p>
    <w:p w14:paraId="7736E098" w14:textId="77777777" w:rsidR="001E23E7" w:rsidRPr="001E23E7" w:rsidRDefault="001E23E7" w:rsidP="001E23E7">
      <w:pPr>
        <w:numPr>
          <w:ilvl w:val="0"/>
          <w:numId w:val="4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The Private Practice Startup (book and resources)</w:t>
      </w:r>
    </w:p>
    <w:p w14:paraId="0F530FE6" w14:textId="77777777" w:rsidR="001E23E7" w:rsidRPr="001E23E7" w:rsidRDefault="001E23E7" w:rsidP="001E23E7">
      <w:pPr>
        <w:numPr>
          <w:ilvl w:val="0"/>
          <w:numId w:val="4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The Paper Cave Podcast</w:t>
      </w:r>
    </w:p>
    <w:p w14:paraId="00959498" w14:textId="77777777" w:rsidR="001E23E7" w:rsidRPr="001E23E7" w:rsidRDefault="001E23E7" w:rsidP="001E23E7">
      <w:pPr>
        <w:numPr>
          <w:ilvl w:val="0"/>
          <w:numId w:val="417"/>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Practice of Therapy Podcast</w:t>
      </w:r>
    </w:p>
    <w:p w14:paraId="05723AE1"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Business Development:</w:t>
      </w:r>
    </w:p>
    <w:p w14:paraId="0A496AF0" w14:textId="77777777" w:rsidR="001E23E7" w:rsidRPr="001E23E7" w:rsidRDefault="001E23E7" w:rsidP="001E23E7">
      <w:pPr>
        <w:numPr>
          <w:ilvl w:val="0"/>
          <w:numId w:val="4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SCORE (free small business mentoring)</w:t>
      </w:r>
    </w:p>
    <w:p w14:paraId="3D9823B5" w14:textId="77777777" w:rsidR="001E23E7" w:rsidRPr="001E23E7" w:rsidRDefault="001E23E7" w:rsidP="001E23E7">
      <w:pPr>
        <w:numPr>
          <w:ilvl w:val="0"/>
          <w:numId w:val="4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Small Business Development Centers</w:t>
      </w:r>
    </w:p>
    <w:p w14:paraId="109E98E6" w14:textId="77777777" w:rsidR="001E23E7" w:rsidRPr="001E23E7" w:rsidRDefault="001E23E7" w:rsidP="001E23E7">
      <w:pPr>
        <w:numPr>
          <w:ilvl w:val="0"/>
          <w:numId w:val="4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Local Chamber of Commerce</w:t>
      </w:r>
    </w:p>
    <w:p w14:paraId="2F5C79CF" w14:textId="77777777" w:rsidR="001E23E7" w:rsidRPr="001E23E7" w:rsidRDefault="001E23E7" w:rsidP="001E23E7">
      <w:pPr>
        <w:numPr>
          <w:ilvl w:val="0"/>
          <w:numId w:val="418"/>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Entrepreneurial networking groups</w:t>
      </w:r>
    </w:p>
    <w:p w14:paraId="09B9D44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Clinical Consultation:</w:t>
      </w:r>
    </w:p>
    <w:p w14:paraId="3910F4EB" w14:textId="77777777" w:rsidR="001E23E7" w:rsidRPr="001E23E7" w:rsidRDefault="001E23E7" w:rsidP="001E23E7">
      <w:pPr>
        <w:numPr>
          <w:ilvl w:val="0"/>
          <w:numId w:val="4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Local consultation groups</w:t>
      </w:r>
    </w:p>
    <w:p w14:paraId="5A90A865" w14:textId="77777777" w:rsidR="001E23E7" w:rsidRPr="001E23E7" w:rsidRDefault="001E23E7" w:rsidP="001E23E7">
      <w:pPr>
        <w:numPr>
          <w:ilvl w:val="0"/>
          <w:numId w:val="4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Online consultation platforms</w:t>
      </w:r>
    </w:p>
    <w:p w14:paraId="7A992067" w14:textId="77777777" w:rsidR="001E23E7" w:rsidRPr="001E23E7" w:rsidRDefault="001E23E7" w:rsidP="001E23E7">
      <w:pPr>
        <w:numPr>
          <w:ilvl w:val="0"/>
          <w:numId w:val="4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Specialty association consultation</w:t>
      </w:r>
    </w:p>
    <w:p w14:paraId="5F7CF6F8" w14:textId="77777777" w:rsidR="001E23E7" w:rsidRPr="001E23E7" w:rsidRDefault="001E23E7" w:rsidP="001E23E7">
      <w:pPr>
        <w:numPr>
          <w:ilvl w:val="0"/>
          <w:numId w:val="419"/>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Individual clinical supervision</w:t>
      </w:r>
    </w:p>
    <w:p w14:paraId="581B6321"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Final Thoughts</w:t>
      </w:r>
    </w:p>
    <w:p w14:paraId="2DB6DD6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Private practice represents one of the most rewarding paths in the mental health field. It offers:</w:t>
      </w:r>
    </w:p>
    <w:p w14:paraId="5B5982C7" w14:textId="77777777" w:rsidR="001E23E7" w:rsidRPr="001E23E7" w:rsidRDefault="001E23E7" w:rsidP="001E23E7">
      <w:pPr>
        <w:numPr>
          <w:ilvl w:val="0"/>
          <w:numId w:val="4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Autonomy</w:t>
      </w:r>
      <w:r w:rsidRPr="001E23E7">
        <w:rPr>
          <w:rFonts w:ascii="Times New Roman" w:eastAsia="Times New Roman" w:hAnsi="Times New Roman" w:cs="Times New Roman"/>
          <w:kern w:val="0"/>
          <w14:ligatures w14:val="none"/>
        </w:rPr>
        <w:t xml:space="preserve"> to practice according to your values</w:t>
      </w:r>
    </w:p>
    <w:p w14:paraId="13FAE084" w14:textId="77777777" w:rsidR="001E23E7" w:rsidRPr="001E23E7" w:rsidRDefault="001E23E7" w:rsidP="001E23E7">
      <w:pPr>
        <w:numPr>
          <w:ilvl w:val="0"/>
          <w:numId w:val="4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Financial potential</w:t>
      </w:r>
      <w:r w:rsidRPr="001E23E7">
        <w:rPr>
          <w:rFonts w:ascii="Times New Roman" w:eastAsia="Times New Roman" w:hAnsi="Times New Roman" w:cs="Times New Roman"/>
          <w:kern w:val="0"/>
          <w14:ligatures w14:val="none"/>
        </w:rPr>
        <w:t xml:space="preserve"> limited only by your vision</w:t>
      </w:r>
    </w:p>
    <w:p w14:paraId="1A83E1BA" w14:textId="77777777" w:rsidR="001E23E7" w:rsidRPr="001E23E7" w:rsidRDefault="001E23E7" w:rsidP="001E23E7">
      <w:pPr>
        <w:numPr>
          <w:ilvl w:val="0"/>
          <w:numId w:val="4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Flexibility</w:t>
      </w:r>
      <w:r w:rsidRPr="001E23E7">
        <w:rPr>
          <w:rFonts w:ascii="Times New Roman" w:eastAsia="Times New Roman" w:hAnsi="Times New Roman" w:cs="Times New Roman"/>
          <w:kern w:val="0"/>
          <w14:ligatures w14:val="none"/>
        </w:rPr>
        <w:t xml:space="preserve"> to create your ideal schedule</w:t>
      </w:r>
    </w:p>
    <w:p w14:paraId="507751C5" w14:textId="77777777" w:rsidR="001E23E7" w:rsidRPr="001E23E7" w:rsidRDefault="001E23E7" w:rsidP="001E23E7">
      <w:pPr>
        <w:numPr>
          <w:ilvl w:val="0"/>
          <w:numId w:val="4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Specialization</w:t>
      </w:r>
      <w:r w:rsidRPr="001E23E7">
        <w:rPr>
          <w:rFonts w:ascii="Times New Roman" w:eastAsia="Times New Roman" w:hAnsi="Times New Roman" w:cs="Times New Roman"/>
          <w:kern w:val="0"/>
          <w14:ligatures w14:val="none"/>
        </w:rPr>
        <w:t xml:space="preserve"> allowing deep expertise development</w:t>
      </w:r>
    </w:p>
    <w:p w14:paraId="0C88CB0F" w14:textId="77777777" w:rsidR="001E23E7" w:rsidRPr="001E23E7" w:rsidRDefault="001E23E7" w:rsidP="001E23E7">
      <w:pPr>
        <w:numPr>
          <w:ilvl w:val="0"/>
          <w:numId w:val="4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Direct client relationships</w:t>
      </w:r>
      <w:r w:rsidRPr="001E23E7">
        <w:rPr>
          <w:rFonts w:ascii="Times New Roman" w:eastAsia="Times New Roman" w:hAnsi="Times New Roman" w:cs="Times New Roman"/>
          <w:kern w:val="0"/>
          <w14:ligatures w14:val="none"/>
        </w:rPr>
        <w:t xml:space="preserve"> without organizational interference</w:t>
      </w:r>
    </w:p>
    <w:p w14:paraId="76E2C5C7" w14:textId="77777777" w:rsidR="001E23E7" w:rsidRPr="001E23E7" w:rsidRDefault="001E23E7" w:rsidP="001E23E7">
      <w:pPr>
        <w:numPr>
          <w:ilvl w:val="0"/>
          <w:numId w:val="420"/>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Professional satisfaction</w:t>
      </w:r>
      <w:r w:rsidRPr="001E23E7">
        <w:rPr>
          <w:rFonts w:ascii="Times New Roman" w:eastAsia="Times New Roman" w:hAnsi="Times New Roman" w:cs="Times New Roman"/>
          <w:kern w:val="0"/>
          <w14:ligatures w14:val="none"/>
        </w:rPr>
        <w:t xml:space="preserve"> from building something uniquely yours</w:t>
      </w:r>
    </w:p>
    <w:p w14:paraId="74CA607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It also demands:</w:t>
      </w:r>
    </w:p>
    <w:p w14:paraId="12E4D60F" w14:textId="77777777" w:rsidR="001E23E7" w:rsidRPr="001E23E7" w:rsidRDefault="001E23E7" w:rsidP="001E23E7">
      <w:pPr>
        <w:numPr>
          <w:ilvl w:val="0"/>
          <w:numId w:val="4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Business knowledge</w:t>
      </w:r>
      <w:r w:rsidRPr="001E23E7">
        <w:rPr>
          <w:rFonts w:ascii="Times New Roman" w:eastAsia="Times New Roman" w:hAnsi="Times New Roman" w:cs="Times New Roman"/>
          <w:kern w:val="0"/>
          <w14:ligatures w14:val="none"/>
        </w:rPr>
        <w:t xml:space="preserve"> beyond clinical training</w:t>
      </w:r>
    </w:p>
    <w:p w14:paraId="6FF4C2E8" w14:textId="77777777" w:rsidR="001E23E7" w:rsidRPr="001E23E7" w:rsidRDefault="001E23E7" w:rsidP="001E23E7">
      <w:pPr>
        <w:numPr>
          <w:ilvl w:val="0"/>
          <w:numId w:val="4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Risk tolerance</w:t>
      </w:r>
      <w:r w:rsidRPr="001E23E7">
        <w:rPr>
          <w:rFonts w:ascii="Times New Roman" w:eastAsia="Times New Roman" w:hAnsi="Times New Roman" w:cs="Times New Roman"/>
          <w:kern w:val="0"/>
          <w14:ligatures w14:val="none"/>
        </w:rPr>
        <w:t xml:space="preserve"> for financial and professional uncertainty</w:t>
      </w:r>
    </w:p>
    <w:p w14:paraId="1BE626BC" w14:textId="77777777" w:rsidR="001E23E7" w:rsidRPr="001E23E7" w:rsidRDefault="001E23E7" w:rsidP="001E23E7">
      <w:pPr>
        <w:numPr>
          <w:ilvl w:val="0"/>
          <w:numId w:val="4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Self-discipline</w:t>
      </w:r>
      <w:r w:rsidRPr="001E23E7">
        <w:rPr>
          <w:rFonts w:ascii="Times New Roman" w:eastAsia="Times New Roman" w:hAnsi="Times New Roman" w:cs="Times New Roman"/>
          <w:kern w:val="0"/>
          <w14:ligatures w14:val="none"/>
        </w:rPr>
        <w:t xml:space="preserve"> without external structure</w:t>
      </w:r>
    </w:p>
    <w:p w14:paraId="6768B5DD" w14:textId="77777777" w:rsidR="001E23E7" w:rsidRPr="001E23E7" w:rsidRDefault="001E23E7" w:rsidP="001E23E7">
      <w:pPr>
        <w:numPr>
          <w:ilvl w:val="0"/>
          <w:numId w:val="4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Resilience</w:t>
      </w:r>
      <w:r w:rsidRPr="001E23E7">
        <w:rPr>
          <w:rFonts w:ascii="Times New Roman" w:eastAsia="Times New Roman" w:hAnsi="Times New Roman" w:cs="Times New Roman"/>
          <w:kern w:val="0"/>
          <w14:ligatures w14:val="none"/>
        </w:rPr>
        <w:t xml:space="preserve"> through inevitable challenges</w:t>
      </w:r>
    </w:p>
    <w:p w14:paraId="3715C8A3" w14:textId="77777777" w:rsidR="001E23E7" w:rsidRPr="001E23E7" w:rsidRDefault="001E23E7" w:rsidP="001E23E7">
      <w:pPr>
        <w:numPr>
          <w:ilvl w:val="0"/>
          <w:numId w:val="421"/>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Continuous learning</w:t>
      </w:r>
      <w:r w:rsidRPr="001E23E7">
        <w:rPr>
          <w:rFonts w:ascii="Times New Roman" w:eastAsia="Times New Roman" w:hAnsi="Times New Roman" w:cs="Times New Roman"/>
          <w:kern w:val="0"/>
          <w14:ligatures w14:val="none"/>
        </w:rPr>
        <w:t xml:space="preserve"> across business and clinical domains</w:t>
      </w:r>
    </w:p>
    <w:p w14:paraId="59BED78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You now possess </w:t>
      </w:r>
      <w:proofErr w:type="gramStart"/>
      <w:r w:rsidRPr="001E23E7">
        <w:rPr>
          <w:rFonts w:ascii="Times New Roman" w:eastAsia="Times New Roman" w:hAnsi="Times New Roman" w:cs="Times New Roman"/>
          <w:kern w:val="0"/>
          <w14:ligatures w14:val="none"/>
        </w:rPr>
        <w:t>the comprehensive</w:t>
      </w:r>
      <w:proofErr w:type="gramEnd"/>
      <w:r w:rsidRPr="001E23E7">
        <w:rPr>
          <w:rFonts w:ascii="Times New Roman" w:eastAsia="Times New Roman" w:hAnsi="Times New Roman" w:cs="Times New Roman"/>
          <w:kern w:val="0"/>
          <w14:ligatures w14:val="none"/>
        </w:rPr>
        <w:t xml:space="preserve"> knowledge and practical tools to succeed. The challenges you'll face—slow initial growth, financial stress, operational complexities, self-doubt—are normal and temporary. The rewards—professional autonomy, personal fulfillment, financial success, and the profound satisfaction of serving clients on your terms—are lasting.</w:t>
      </w:r>
    </w:p>
    <w:p w14:paraId="095F265F"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Certification Acknowledgment</w:t>
      </w:r>
    </w:p>
    <w:p w14:paraId="224FB333"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lastRenderedPageBreak/>
        <w:t xml:space="preserve">Upon successful completion of the final examination with a score of 80% or higher, participants will receive a certificate for </w:t>
      </w:r>
      <w:r w:rsidRPr="001E23E7">
        <w:rPr>
          <w:rFonts w:ascii="Times New Roman" w:eastAsia="Times New Roman" w:hAnsi="Times New Roman" w:cs="Times New Roman"/>
          <w:b/>
          <w:bCs/>
          <w:kern w:val="0"/>
          <w14:ligatures w14:val="none"/>
        </w:rPr>
        <w:t>8 Continuing Education Hours</w:t>
      </w:r>
      <w:r w:rsidRPr="001E23E7">
        <w:rPr>
          <w:rFonts w:ascii="Times New Roman" w:eastAsia="Times New Roman" w:hAnsi="Times New Roman" w:cs="Times New Roman"/>
          <w:kern w:val="0"/>
          <w14:ligatures w14:val="none"/>
        </w:rPr>
        <w:t xml:space="preserve"> in "Advanced Private Practice Management."</w:t>
      </w:r>
    </w:p>
    <w:p w14:paraId="669A7734"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This course has been designed to meet continuing education requirements for:</w:t>
      </w:r>
    </w:p>
    <w:p w14:paraId="4EDBF143" w14:textId="77777777" w:rsidR="001E23E7" w:rsidRPr="001E23E7" w:rsidRDefault="001E23E7" w:rsidP="001E23E7">
      <w:pPr>
        <w:numPr>
          <w:ilvl w:val="0"/>
          <w:numId w:val="4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Licensed Professional Counselors (LPCs)</w:t>
      </w:r>
    </w:p>
    <w:p w14:paraId="66C37C57" w14:textId="77777777" w:rsidR="001E23E7" w:rsidRPr="001E23E7" w:rsidRDefault="001E23E7" w:rsidP="001E23E7">
      <w:pPr>
        <w:numPr>
          <w:ilvl w:val="0"/>
          <w:numId w:val="4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Licensed Clinical Social Workers (LCSWs)</w:t>
      </w:r>
    </w:p>
    <w:p w14:paraId="7486101C" w14:textId="77777777" w:rsidR="001E23E7" w:rsidRPr="001E23E7" w:rsidRDefault="001E23E7" w:rsidP="001E23E7">
      <w:pPr>
        <w:numPr>
          <w:ilvl w:val="0"/>
          <w:numId w:val="4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Licensed Marriage and Family Therapists (LMFTs)</w:t>
      </w:r>
    </w:p>
    <w:p w14:paraId="562501B3" w14:textId="77777777" w:rsidR="001E23E7" w:rsidRPr="001E23E7" w:rsidRDefault="001E23E7" w:rsidP="001E23E7">
      <w:pPr>
        <w:numPr>
          <w:ilvl w:val="0"/>
          <w:numId w:val="4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Licensed Psychologists</w:t>
      </w:r>
    </w:p>
    <w:p w14:paraId="64BF0FDC" w14:textId="77777777" w:rsidR="001E23E7" w:rsidRPr="001E23E7" w:rsidRDefault="001E23E7" w:rsidP="001E23E7">
      <w:pPr>
        <w:numPr>
          <w:ilvl w:val="0"/>
          <w:numId w:val="422"/>
        </w:num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Other mental health professionals as approved by their licensing boards</w:t>
      </w:r>
    </w:p>
    <w:p w14:paraId="10D050FA" w14:textId="77777777" w:rsidR="001E23E7" w:rsidRPr="001E23E7" w:rsidRDefault="001E23E7" w:rsidP="001E23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23E7">
        <w:rPr>
          <w:rFonts w:ascii="Times New Roman" w:eastAsia="Times New Roman" w:hAnsi="Times New Roman" w:cs="Times New Roman"/>
          <w:b/>
          <w:bCs/>
          <w:kern w:val="0"/>
          <w:sz w:val="27"/>
          <w:szCs w:val="27"/>
          <w14:ligatures w14:val="none"/>
        </w:rPr>
        <w:t>Closing Reflection</w:t>
      </w:r>
    </w:p>
    <w:p w14:paraId="22BF496F"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Private practice is both art and </w:t>
      </w:r>
      <w:proofErr w:type="gramStart"/>
      <w:r w:rsidRPr="001E23E7">
        <w:rPr>
          <w:rFonts w:ascii="Times New Roman" w:eastAsia="Times New Roman" w:hAnsi="Times New Roman" w:cs="Times New Roman"/>
          <w:kern w:val="0"/>
          <w14:ligatures w14:val="none"/>
        </w:rPr>
        <w:t>science—requiring</w:t>
      </w:r>
      <w:proofErr w:type="gramEnd"/>
      <w:r w:rsidRPr="001E23E7">
        <w:rPr>
          <w:rFonts w:ascii="Times New Roman" w:eastAsia="Times New Roman" w:hAnsi="Times New Roman" w:cs="Times New Roman"/>
          <w:kern w:val="0"/>
          <w14:ligatures w14:val="none"/>
        </w:rPr>
        <w:t xml:space="preserve"> clinical sensitivity and business savvy, professional expertise and personal sustainability, strategic planning and intuitive flexibility. There's no single "right" way to build a practice, only approaches that align with your unique strengths, values, and life circumstances.</w:t>
      </w:r>
    </w:p>
    <w:p w14:paraId="1F70ED29"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Trust yourself. The same instincts that drew you to this helping profession—compassion, insight, dedication to others' wellbeing—will guide you in building a practice that serves not just your clients, but yourself as well.</w:t>
      </w:r>
    </w:p>
    <w:p w14:paraId="4A46FC76"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 xml:space="preserve">You </w:t>
      </w:r>
      <w:proofErr w:type="gramStart"/>
      <w:r w:rsidRPr="001E23E7">
        <w:rPr>
          <w:rFonts w:ascii="Times New Roman" w:eastAsia="Times New Roman" w:hAnsi="Times New Roman" w:cs="Times New Roman"/>
          <w:kern w:val="0"/>
          <w14:ligatures w14:val="none"/>
        </w:rPr>
        <w:t>are capable of building</w:t>
      </w:r>
      <w:proofErr w:type="gramEnd"/>
      <w:r w:rsidRPr="001E23E7">
        <w:rPr>
          <w:rFonts w:ascii="Times New Roman" w:eastAsia="Times New Roman" w:hAnsi="Times New Roman" w:cs="Times New Roman"/>
          <w:kern w:val="0"/>
          <w14:ligatures w14:val="none"/>
        </w:rPr>
        <w:t xml:space="preserve"> an extraordinary practice. This course has equipped you with </w:t>
      </w:r>
      <w:proofErr w:type="gramStart"/>
      <w:r w:rsidRPr="001E23E7">
        <w:rPr>
          <w:rFonts w:ascii="Times New Roman" w:eastAsia="Times New Roman" w:hAnsi="Times New Roman" w:cs="Times New Roman"/>
          <w:kern w:val="0"/>
          <w14:ligatures w14:val="none"/>
        </w:rPr>
        <w:t>the knowledge</w:t>
      </w:r>
      <w:proofErr w:type="gramEnd"/>
      <w:r w:rsidRPr="001E23E7">
        <w:rPr>
          <w:rFonts w:ascii="Times New Roman" w:eastAsia="Times New Roman" w:hAnsi="Times New Roman" w:cs="Times New Roman"/>
          <w:kern w:val="0"/>
          <w14:ligatures w14:val="none"/>
        </w:rPr>
        <w:t>; now it's time for action.</w:t>
      </w:r>
    </w:p>
    <w:p w14:paraId="2050080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t>Go forth with confidence, clarity, and commitment. Your ideal clients are waiting for you, and you're ready to serve them—with clinical excellence, business wisdom, and sustainable self-care.</w:t>
      </w:r>
    </w:p>
    <w:p w14:paraId="39516B48"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Welcome to private practice. Your journey begins now.</w:t>
      </w:r>
    </w:p>
    <w:p w14:paraId="038D8878"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pict w14:anchorId="22DF16A4">
          <v:rect id="_x0000_i1036" style="width:0;height:1.5pt" o:hralign="center" o:hrstd="t" o:hr="t" fillcolor="#a0a0a0" stroked="f"/>
        </w:pict>
      </w:r>
    </w:p>
    <w:p w14:paraId="67B918DE"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t>Course Developer: [Your Organization]</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Course Version: 1.0</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Last Updated: 2024</w:t>
      </w:r>
      <w:r w:rsidRPr="001E23E7">
        <w:rPr>
          <w:rFonts w:ascii="Times New Roman" w:eastAsia="Times New Roman" w:hAnsi="Times New Roman" w:cs="Times New Roman"/>
          <w:kern w:val="0"/>
          <w14:ligatures w14:val="none"/>
        </w:rPr>
        <w:t xml:space="preserve"> </w:t>
      </w:r>
      <w:r w:rsidRPr="001E23E7">
        <w:rPr>
          <w:rFonts w:ascii="Times New Roman" w:eastAsia="Times New Roman" w:hAnsi="Times New Roman" w:cs="Times New Roman"/>
          <w:i/>
          <w:iCs/>
          <w:kern w:val="0"/>
          <w14:ligatures w14:val="none"/>
        </w:rPr>
        <w:t>Next Review: 2025</w:t>
      </w:r>
    </w:p>
    <w:p w14:paraId="42FBDC1B"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For questions about this course or continuing education credits, please contact:</w:t>
      </w:r>
      <w:r w:rsidRPr="001E23E7">
        <w:rPr>
          <w:rFonts w:ascii="Times New Roman" w:eastAsia="Times New Roman" w:hAnsi="Times New Roman" w:cs="Times New Roman"/>
          <w:kern w:val="0"/>
          <w14:ligatures w14:val="none"/>
        </w:rPr>
        <w:t xml:space="preserve"> [Contact Information]</w:t>
      </w:r>
    </w:p>
    <w:p w14:paraId="5337E16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Technical Support:</w:t>
      </w:r>
      <w:r w:rsidRPr="001E23E7">
        <w:rPr>
          <w:rFonts w:ascii="Times New Roman" w:eastAsia="Times New Roman" w:hAnsi="Times New Roman" w:cs="Times New Roman"/>
          <w:kern w:val="0"/>
          <w14:ligatures w14:val="none"/>
        </w:rPr>
        <w:t xml:space="preserve"> [Support Information]</w:t>
      </w:r>
    </w:p>
    <w:p w14:paraId="21CE43D2"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b/>
          <w:bCs/>
          <w:kern w:val="0"/>
          <w14:ligatures w14:val="none"/>
        </w:rPr>
        <w:t>Additional Resources:</w:t>
      </w:r>
      <w:r w:rsidRPr="001E23E7">
        <w:rPr>
          <w:rFonts w:ascii="Times New Roman" w:eastAsia="Times New Roman" w:hAnsi="Times New Roman" w:cs="Times New Roman"/>
          <w:kern w:val="0"/>
          <w14:ligatures w14:val="none"/>
        </w:rPr>
        <w:t xml:space="preserve"> [Resource Library Link]</w:t>
      </w:r>
    </w:p>
    <w:p w14:paraId="010C9341" w14:textId="77777777" w:rsidR="001E23E7" w:rsidRPr="001E23E7" w:rsidRDefault="001E23E7" w:rsidP="001E23E7">
      <w:pPr>
        <w:spacing w:after="0"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kern w:val="0"/>
          <w14:ligatures w14:val="none"/>
        </w:rPr>
        <w:pict w14:anchorId="63746379">
          <v:rect id="_x0000_i1037" style="width:0;height:1.5pt" o:hralign="center" o:hrstd="t" o:hr="t" fillcolor="#a0a0a0" stroked="f"/>
        </w:pict>
      </w:r>
    </w:p>
    <w:p w14:paraId="5A79CE6C" w14:textId="77777777" w:rsidR="001E23E7" w:rsidRPr="001E23E7" w:rsidRDefault="001E23E7" w:rsidP="001E23E7">
      <w:pPr>
        <w:spacing w:before="100" w:beforeAutospacing="1" w:after="100" w:afterAutospacing="1" w:line="240" w:lineRule="auto"/>
        <w:rPr>
          <w:rFonts w:ascii="Times New Roman" w:eastAsia="Times New Roman" w:hAnsi="Times New Roman" w:cs="Times New Roman"/>
          <w:kern w:val="0"/>
          <w14:ligatures w14:val="none"/>
        </w:rPr>
      </w:pPr>
      <w:r w:rsidRPr="001E23E7">
        <w:rPr>
          <w:rFonts w:ascii="Times New Roman" w:eastAsia="Times New Roman" w:hAnsi="Times New Roman" w:cs="Times New Roman"/>
          <w:i/>
          <w:iCs/>
          <w:kern w:val="0"/>
          <w14:ligatures w14:val="none"/>
        </w:rPr>
        <w:lastRenderedPageBreak/>
        <w:t>© 2024 - This course material is protected by copyright. Reproduction or distribution without written permission is prohibited.</w:t>
      </w:r>
    </w:p>
    <w:p w14:paraId="1F9B0115"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A1F"/>
    <w:multiLevelType w:val="multilevel"/>
    <w:tmpl w:val="EB90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96F99"/>
    <w:multiLevelType w:val="multilevel"/>
    <w:tmpl w:val="0066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910FD"/>
    <w:multiLevelType w:val="multilevel"/>
    <w:tmpl w:val="FDB8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74FA0"/>
    <w:multiLevelType w:val="multilevel"/>
    <w:tmpl w:val="C712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B0CA9"/>
    <w:multiLevelType w:val="multilevel"/>
    <w:tmpl w:val="BDA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520A9"/>
    <w:multiLevelType w:val="multilevel"/>
    <w:tmpl w:val="49C6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E14BDC"/>
    <w:multiLevelType w:val="multilevel"/>
    <w:tmpl w:val="D430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D462D"/>
    <w:multiLevelType w:val="multilevel"/>
    <w:tmpl w:val="D77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3307A3"/>
    <w:multiLevelType w:val="multilevel"/>
    <w:tmpl w:val="70E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4B38E5"/>
    <w:multiLevelType w:val="multilevel"/>
    <w:tmpl w:val="B026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4F43E7"/>
    <w:multiLevelType w:val="multilevel"/>
    <w:tmpl w:val="760C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44A60"/>
    <w:multiLevelType w:val="multilevel"/>
    <w:tmpl w:val="2324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94A08"/>
    <w:multiLevelType w:val="multilevel"/>
    <w:tmpl w:val="8FA6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563B16"/>
    <w:multiLevelType w:val="multilevel"/>
    <w:tmpl w:val="01A0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A6A28"/>
    <w:multiLevelType w:val="multilevel"/>
    <w:tmpl w:val="7FC2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917206"/>
    <w:multiLevelType w:val="multilevel"/>
    <w:tmpl w:val="4DA0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30BB4"/>
    <w:multiLevelType w:val="multilevel"/>
    <w:tmpl w:val="75C8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D81AB3"/>
    <w:multiLevelType w:val="multilevel"/>
    <w:tmpl w:val="FEE4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DE0357"/>
    <w:multiLevelType w:val="multilevel"/>
    <w:tmpl w:val="9F2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DF2C50"/>
    <w:multiLevelType w:val="multilevel"/>
    <w:tmpl w:val="878C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7C4437"/>
    <w:multiLevelType w:val="multilevel"/>
    <w:tmpl w:val="5F2C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B6525D"/>
    <w:multiLevelType w:val="multilevel"/>
    <w:tmpl w:val="E094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CE58AD"/>
    <w:multiLevelType w:val="multilevel"/>
    <w:tmpl w:val="50B6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581CD6"/>
    <w:multiLevelType w:val="multilevel"/>
    <w:tmpl w:val="E40A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F46091"/>
    <w:multiLevelType w:val="multilevel"/>
    <w:tmpl w:val="CB00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A50762"/>
    <w:multiLevelType w:val="multilevel"/>
    <w:tmpl w:val="DBD2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0D1AF9"/>
    <w:multiLevelType w:val="multilevel"/>
    <w:tmpl w:val="D190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0B11DA"/>
    <w:multiLevelType w:val="multilevel"/>
    <w:tmpl w:val="2BC0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471CEE"/>
    <w:multiLevelType w:val="multilevel"/>
    <w:tmpl w:val="370E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791CC3"/>
    <w:multiLevelType w:val="multilevel"/>
    <w:tmpl w:val="15E07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9801B9F"/>
    <w:multiLevelType w:val="multilevel"/>
    <w:tmpl w:val="ADB8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8611B1"/>
    <w:multiLevelType w:val="multilevel"/>
    <w:tmpl w:val="D4D4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A46F15"/>
    <w:multiLevelType w:val="multilevel"/>
    <w:tmpl w:val="87F8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492856"/>
    <w:multiLevelType w:val="multilevel"/>
    <w:tmpl w:val="295E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672C8D"/>
    <w:multiLevelType w:val="multilevel"/>
    <w:tmpl w:val="B524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B24DFC"/>
    <w:multiLevelType w:val="multilevel"/>
    <w:tmpl w:val="026E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BF849C2"/>
    <w:multiLevelType w:val="multilevel"/>
    <w:tmpl w:val="CC86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280CE5"/>
    <w:multiLevelType w:val="multilevel"/>
    <w:tmpl w:val="DDDC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3D421D"/>
    <w:multiLevelType w:val="multilevel"/>
    <w:tmpl w:val="2D32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413A25"/>
    <w:multiLevelType w:val="multilevel"/>
    <w:tmpl w:val="C52C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68214A"/>
    <w:multiLevelType w:val="multilevel"/>
    <w:tmpl w:val="8566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6A76A1"/>
    <w:multiLevelType w:val="multilevel"/>
    <w:tmpl w:val="7D10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D15276"/>
    <w:multiLevelType w:val="multilevel"/>
    <w:tmpl w:val="7424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19205E"/>
    <w:multiLevelType w:val="multilevel"/>
    <w:tmpl w:val="C742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5061C3"/>
    <w:multiLevelType w:val="multilevel"/>
    <w:tmpl w:val="68A6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621E7B"/>
    <w:multiLevelType w:val="multilevel"/>
    <w:tmpl w:val="3C7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B87374"/>
    <w:multiLevelType w:val="multilevel"/>
    <w:tmpl w:val="133E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33731E"/>
    <w:multiLevelType w:val="multilevel"/>
    <w:tmpl w:val="51E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58779A"/>
    <w:multiLevelType w:val="multilevel"/>
    <w:tmpl w:val="545A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E9390B"/>
    <w:multiLevelType w:val="multilevel"/>
    <w:tmpl w:val="4BAC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FA33AC"/>
    <w:multiLevelType w:val="multilevel"/>
    <w:tmpl w:val="3ABA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0D05B9"/>
    <w:multiLevelType w:val="multilevel"/>
    <w:tmpl w:val="809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2B2895"/>
    <w:multiLevelType w:val="multilevel"/>
    <w:tmpl w:val="3DB2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3A440D"/>
    <w:multiLevelType w:val="multilevel"/>
    <w:tmpl w:val="F114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B076B2"/>
    <w:multiLevelType w:val="multilevel"/>
    <w:tmpl w:val="C10A27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FE02CE5"/>
    <w:multiLevelType w:val="multilevel"/>
    <w:tmpl w:val="166C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0826A2"/>
    <w:multiLevelType w:val="multilevel"/>
    <w:tmpl w:val="8BE8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C037A3"/>
    <w:multiLevelType w:val="multilevel"/>
    <w:tmpl w:val="41AE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6158B4"/>
    <w:multiLevelType w:val="multilevel"/>
    <w:tmpl w:val="947C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6F7667"/>
    <w:multiLevelType w:val="multilevel"/>
    <w:tmpl w:val="602A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46111B"/>
    <w:multiLevelType w:val="multilevel"/>
    <w:tmpl w:val="CAB2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8B6D05"/>
    <w:multiLevelType w:val="multilevel"/>
    <w:tmpl w:val="46AC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4203F58"/>
    <w:multiLevelType w:val="multilevel"/>
    <w:tmpl w:val="CD3E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47E5598"/>
    <w:multiLevelType w:val="multilevel"/>
    <w:tmpl w:val="CEC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8558F3"/>
    <w:multiLevelType w:val="multilevel"/>
    <w:tmpl w:val="353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872898"/>
    <w:multiLevelType w:val="multilevel"/>
    <w:tmpl w:val="20C8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BC1EB6"/>
    <w:multiLevelType w:val="multilevel"/>
    <w:tmpl w:val="DBE2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4D7313A"/>
    <w:multiLevelType w:val="multilevel"/>
    <w:tmpl w:val="9442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EB3103"/>
    <w:multiLevelType w:val="multilevel"/>
    <w:tmpl w:val="E1E2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0228AA"/>
    <w:multiLevelType w:val="multilevel"/>
    <w:tmpl w:val="6122E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5035559"/>
    <w:multiLevelType w:val="multilevel"/>
    <w:tmpl w:val="DBF85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51A304A"/>
    <w:multiLevelType w:val="multilevel"/>
    <w:tmpl w:val="69D6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9B047E"/>
    <w:multiLevelType w:val="multilevel"/>
    <w:tmpl w:val="2CC6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A87A10"/>
    <w:multiLevelType w:val="multilevel"/>
    <w:tmpl w:val="22F6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B61114"/>
    <w:multiLevelType w:val="multilevel"/>
    <w:tmpl w:val="9996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C02C6B"/>
    <w:multiLevelType w:val="multilevel"/>
    <w:tmpl w:val="A4829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5DE0CF1"/>
    <w:multiLevelType w:val="multilevel"/>
    <w:tmpl w:val="7AA6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FA5450"/>
    <w:multiLevelType w:val="multilevel"/>
    <w:tmpl w:val="983A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3D5D55"/>
    <w:multiLevelType w:val="multilevel"/>
    <w:tmpl w:val="BB96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64341F4"/>
    <w:multiLevelType w:val="multilevel"/>
    <w:tmpl w:val="E3F6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6783913"/>
    <w:multiLevelType w:val="multilevel"/>
    <w:tmpl w:val="B16C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82334D"/>
    <w:multiLevelType w:val="multilevel"/>
    <w:tmpl w:val="9912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EB604E"/>
    <w:multiLevelType w:val="multilevel"/>
    <w:tmpl w:val="9BF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1942A3"/>
    <w:multiLevelType w:val="multilevel"/>
    <w:tmpl w:val="5BEA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234EEC"/>
    <w:multiLevelType w:val="multilevel"/>
    <w:tmpl w:val="E9CC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75416E7"/>
    <w:multiLevelType w:val="multilevel"/>
    <w:tmpl w:val="A2EE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79A2FD0"/>
    <w:multiLevelType w:val="multilevel"/>
    <w:tmpl w:val="F296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79C0254"/>
    <w:multiLevelType w:val="multilevel"/>
    <w:tmpl w:val="223A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7D90886"/>
    <w:multiLevelType w:val="multilevel"/>
    <w:tmpl w:val="7456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AB7DA9"/>
    <w:multiLevelType w:val="multilevel"/>
    <w:tmpl w:val="3C4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CB4F11"/>
    <w:multiLevelType w:val="multilevel"/>
    <w:tmpl w:val="0D0C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8FA6C5E"/>
    <w:multiLevelType w:val="multilevel"/>
    <w:tmpl w:val="55B4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0E6D8B"/>
    <w:multiLevelType w:val="multilevel"/>
    <w:tmpl w:val="6C28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964556E"/>
    <w:multiLevelType w:val="multilevel"/>
    <w:tmpl w:val="313A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96E4369"/>
    <w:multiLevelType w:val="multilevel"/>
    <w:tmpl w:val="BBC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9D831BE"/>
    <w:multiLevelType w:val="multilevel"/>
    <w:tmpl w:val="27CA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A0E310B"/>
    <w:multiLevelType w:val="multilevel"/>
    <w:tmpl w:val="5C30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A321493"/>
    <w:multiLevelType w:val="multilevel"/>
    <w:tmpl w:val="F4D4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A335CE5"/>
    <w:multiLevelType w:val="multilevel"/>
    <w:tmpl w:val="2098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A99257B"/>
    <w:multiLevelType w:val="multilevel"/>
    <w:tmpl w:val="187C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AB30DB1"/>
    <w:multiLevelType w:val="multilevel"/>
    <w:tmpl w:val="CBD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B083D8E"/>
    <w:multiLevelType w:val="multilevel"/>
    <w:tmpl w:val="53AC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7D35C2"/>
    <w:multiLevelType w:val="multilevel"/>
    <w:tmpl w:val="444E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B7D3C14"/>
    <w:multiLevelType w:val="multilevel"/>
    <w:tmpl w:val="1D10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B9550A8"/>
    <w:multiLevelType w:val="multilevel"/>
    <w:tmpl w:val="FC0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BC407A"/>
    <w:multiLevelType w:val="multilevel"/>
    <w:tmpl w:val="8CCC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C146F77"/>
    <w:multiLevelType w:val="multilevel"/>
    <w:tmpl w:val="0552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CBA5497"/>
    <w:multiLevelType w:val="multilevel"/>
    <w:tmpl w:val="DA52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CD11E5"/>
    <w:multiLevelType w:val="multilevel"/>
    <w:tmpl w:val="783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CDD0042"/>
    <w:multiLevelType w:val="multilevel"/>
    <w:tmpl w:val="1B2E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D092565"/>
    <w:multiLevelType w:val="multilevel"/>
    <w:tmpl w:val="8EB2C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D13288D"/>
    <w:multiLevelType w:val="multilevel"/>
    <w:tmpl w:val="A9F6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1A2F43"/>
    <w:multiLevelType w:val="multilevel"/>
    <w:tmpl w:val="AAE6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DB67C4A"/>
    <w:multiLevelType w:val="multilevel"/>
    <w:tmpl w:val="CD42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CC4E23"/>
    <w:multiLevelType w:val="multilevel"/>
    <w:tmpl w:val="D256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E4712E"/>
    <w:multiLevelType w:val="multilevel"/>
    <w:tmpl w:val="A8D6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067CA3"/>
    <w:multiLevelType w:val="multilevel"/>
    <w:tmpl w:val="7488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E304C3F"/>
    <w:multiLevelType w:val="multilevel"/>
    <w:tmpl w:val="9542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E444526"/>
    <w:multiLevelType w:val="multilevel"/>
    <w:tmpl w:val="1BFA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E555B30"/>
    <w:multiLevelType w:val="multilevel"/>
    <w:tmpl w:val="39DA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E851383"/>
    <w:multiLevelType w:val="multilevel"/>
    <w:tmpl w:val="840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E9732F6"/>
    <w:multiLevelType w:val="multilevel"/>
    <w:tmpl w:val="AC92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F1B0C0E"/>
    <w:multiLevelType w:val="multilevel"/>
    <w:tmpl w:val="2CD4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F3C7EE4"/>
    <w:multiLevelType w:val="multilevel"/>
    <w:tmpl w:val="A060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A70FE4"/>
    <w:multiLevelType w:val="multilevel"/>
    <w:tmpl w:val="B23A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B76375"/>
    <w:multiLevelType w:val="multilevel"/>
    <w:tmpl w:val="71B6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0C134F6"/>
    <w:multiLevelType w:val="multilevel"/>
    <w:tmpl w:val="E24E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16E2F2A"/>
    <w:multiLevelType w:val="multilevel"/>
    <w:tmpl w:val="13E2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17130F6"/>
    <w:multiLevelType w:val="multilevel"/>
    <w:tmpl w:val="FCD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2386EB1"/>
    <w:multiLevelType w:val="multilevel"/>
    <w:tmpl w:val="72C6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32E4743"/>
    <w:multiLevelType w:val="multilevel"/>
    <w:tmpl w:val="2DBC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3413F57"/>
    <w:multiLevelType w:val="multilevel"/>
    <w:tmpl w:val="4C1C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385500E"/>
    <w:multiLevelType w:val="multilevel"/>
    <w:tmpl w:val="FF30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3C91B21"/>
    <w:multiLevelType w:val="multilevel"/>
    <w:tmpl w:val="D8B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3E704E6"/>
    <w:multiLevelType w:val="multilevel"/>
    <w:tmpl w:val="12B0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3FC3BBE"/>
    <w:multiLevelType w:val="multilevel"/>
    <w:tmpl w:val="4FAC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4870B22"/>
    <w:multiLevelType w:val="multilevel"/>
    <w:tmpl w:val="73D2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543477D"/>
    <w:multiLevelType w:val="multilevel"/>
    <w:tmpl w:val="97C0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5881331"/>
    <w:multiLevelType w:val="multilevel"/>
    <w:tmpl w:val="CC84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64F5F37"/>
    <w:multiLevelType w:val="multilevel"/>
    <w:tmpl w:val="19B8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6EC6661"/>
    <w:multiLevelType w:val="multilevel"/>
    <w:tmpl w:val="CEBA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7412FFF"/>
    <w:multiLevelType w:val="multilevel"/>
    <w:tmpl w:val="2718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7F7D42"/>
    <w:multiLevelType w:val="multilevel"/>
    <w:tmpl w:val="542C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E82C38"/>
    <w:multiLevelType w:val="multilevel"/>
    <w:tmpl w:val="424C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85D3997"/>
    <w:multiLevelType w:val="multilevel"/>
    <w:tmpl w:val="4440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9346CC7"/>
    <w:multiLevelType w:val="multilevel"/>
    <w:tmpl w:val="D7E6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93B7607"/>
    <w:multiLevelType w:val="multilevel"/>
    <w:tmpl w:val="9D2A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98E71DF"/>
    <w:multiLevelType w:val="multilevel"/>
    <w:tmpl w:val="9CA8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9AA1180"/>
    <w:multiLevelType w:val="multilevel"/>
    <w:tmpl w:val="0780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9B66109"/>
    <w:multiLevelType w:val="multilevel"/>
    <w:tmpl w:val="CB06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A165566"/>
    <w:multiLevelType w:val="multilevel"/>
    <w:tmpl w:val="C592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ACB5A21"/>
    <w:multiLevelType w:val="multilevel"/>
    <w:tmpl w:val="E7B4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AF665E0"/>
    <w:multiLevelType w:val="multilevel"/>
    <w:tmpl w:val="14B8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B1D3197"/>
    <w:multiLevelType w:val="multilevel"/>
    <w:tmpl w:val="643E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BBC145D"/>
    <w:multiLevelType w:val="multilevel"/>
    <w:tmpl w:val="C87A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BD0742D"/>
    <w:multiLevelType w:val="multilevel"/>
    <w:tmpl w:val="743A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C834A8D"/>
    <w:multiLevelType w:val="multilevel"/>
    <w:tmpl w:val="AB74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C9D3494"/>
    <w:multiLevelType w:val="multilevel"/>
    <w:tmpl w:val="88FC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CA15CCE"/>
    <w:multiLevelType w:val="multilevel"/>
    <w:tmpl w:val="0AD0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CF146AB"/>
    <w:multiLevelType w:val="multilevel"/>
    <w:tmpl w:val="8852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D025DDD"/>
    <w:multiLevelType w:val="multilevel"/>
    <w:tmpl w:val="79E6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D0266E1"/>
    <w:multiLevelType w:val="multilevel"/>
    <w:tmpl w:val="461C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D2B1299"/>
    <w:multiLevelType w:val="multilevel"/>
    <w:tmpl w:val="6B0E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D2C32CE"/>
    <w:multiLevelType w:val="multilevel"/>
    <w:tmpl w:val="9FC2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D392254"/>
    <w:multiLevelType w:val="multilevel"/>
    <w:tmpl w:val="3408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D490F36"/>
    <w:multiLevelType w:val="multilevel"/>
    <w:tmpl w:val="54EC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DA25E8B"/>
    <w:multiLevelType w:val="multilevel"/>
    <w:tmpl w:val="8494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DD27B1D"/>
    <w:multiLevelType w:val="multilevel"/>
    <w:tmpl w:val="9864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E791E43"/>
    <w:multiLevelType w:val="multilevel"/>
    <w:tmpl w:val="60B452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E84473F"/>
    <w:multiLevelType w:val="multilevel"/>
    <w:tmpl w:val="DDE0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EA53E6F"/>
    <w:multiLevelType w:val="multilevel"/>
    <w:tmpl w:val="EBB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EC56C0A"/>
    <w:multiLevelType w:val="multilevel"/>
    <w:tmpl w:val="F778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ED00CDC"/>
    <w:multiLevelType w:val="multilevel"/>
    <w:tmpl w:val="2736BF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FAA4D13"/>
    <w:multiLevelType w:val="multilevel"/>
    <w:tmpl w:val="1338B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0476346"/>
    <w:multiLevelType w:val="multilevel"/>
    <w:tmpl w:val="A26E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0FB3BDA"/>
    <w:multiLevelType w:val="multilevel"/>
    <w:tmpl w:val="A42C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1C47AFF"/>
    <w:multiLevelType w:val="multilevel"/>
    <w:tmpl w:val="C6E2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1CC2CC8"/>
    <w:multiLevelType w:val="multilevel"/>
    <w:tmpl w:val="63B2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2010CC5"/>
    <w:multiLevelType w:val="multilevel"/>
    <w:tmpl w:val="3658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2790C3D"/>
    <w:multiLevelType w:val="multilevel"/>
    <w:tmpl w:val="6B12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28A27B2"/>
    <w:multiLevelType w:val="multilevel"/>
    <w:tmpl w:val="4912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3CF413F"/>
    <w:multiLevelType w:val="multilevel"/>
    <w:tmpl w:val="9DAA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3EB74A9"/>
    <w:multiLevelType w:val="multilevel"/>
    <w:tmpl w:val="8D1E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3F9031C"/>
    <w:multiLevelType w:val="multilevel"/>
    <w:tmpl w:val="CA76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4126167"/>
    <w:multiLevelType w:val="multilevel"/>
    <w:tmpl w:val="E274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42A62F6"/>
    <w:multiLevelType w:val="multilevel"/>
    <w:tmpl w:val="8B74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42C474C"/>
    <w:multiLevelType w:val="multilevel"/>
    <w:tmpl w:val="C714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45852A9"/>
    <w:multiLevelType w:val="multilevel"/>
    <w:tmpl w:val="B6A8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4B65D37"/>
    <w:multiLevelType w:val="multilevel"/>
    <w:tmpl w:val="877E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52346D3"/>
    <w:multiLevelType w:val="multilevel"/>
    <w:tmpl w:val="A85C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52474F1"/>
    <w:multiLevelType w:val="multilevel"/>
    <w:tmpl w:val="0352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5610169"/>
    <w:multiLevelType w:val="multilevel"/>
    <w:tmpl w:val="8A8E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60D3F40"/>
    <w:multiLevelType w:val="multilevel"/>
    <w:tmpl w:val="575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62575E4"/>
    <w:multiLevelType w:val="multilevel"/>
    <w:tmpl w:val="135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6482A50"/>
    <w:multiLevelType w:val="multilevel"/>
    <w:tmpl w:val="EBF8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64F20DD"/>
    <w:multiLevelType w:val="multilevel"/>
    <w:tmpl w:val="F496A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76B4DF6"/>
    <w:multiLevelType w:val="multilevel"/>
    <w:tmpl w:val="46FE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7CF36F8"/>
    <w:multiLevelType w:val="multilevel"/>
    <w:tmpl w:val="01B8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7D34A7C"/>
    <w:multiLevelType w:val="multilevel"/>
    <w:tmpl w:val="647C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7E04B27"/>
    <w:multiLevelType w:val="multilevel"/>
    <w:tmpl w:val="CDA8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8234C5B"/>
    <w:multiLevelType w:val="multilevel"/>
    <w:tmpl w:val="F66A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8A96272"/>
    <w:multiLevelType w:val="multilevel"/>
    <w:tmpl w:val="0E96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935782B"/>
    <w:multiLevelType w:val="multilevel"/>
    <w:tmpl w:val="9284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9647539"/>
    <w:multiLevelType w:val="multilevel"/>
    <w:tmpl w:val="B6F4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9984A01"/>
    <w:multiLevelType w:val="multilevel"/>
    <w:tmpl w:val="AB6A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A075A21"/>
    <w:multiLevelType w:val="multilevel"/>
    <w:tmpl w:val="F63E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A145C3D"/>
    <w:multiLevelType w:val="multilevel"/>
    <w:tmpl w:val="996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A8715F3"/>
    <w:multiLevelType w:val="multilevel"/>
    <w:tmpl w:val="8254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AAE69C9"/>
    <w:multiLevelType w:val="multilevel"/>
    <w:tmpl w:val="2D3A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AF6250A"/>
    <w:multiLevelType w:val="multilevel"/>
    <w:tmpl w:val="777C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B112E27"/>
    <w:multiLevelType w:val="multilevel"/>
    <w:tmpl w:val="897C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BA85E55"/>
    <w:multiLevelType w:val="multilevel"/>
    <w:tmpl w:val="7C3A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C217FA3"/>
    <w:multiLevelType w:val="multilevel"/>
    <w:tmpl w:val="DE281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C2F1C99"/>
    <w:multiLevelType w:val="multilevel"/>
    <w:tmpl w:val="88A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C64167C"/>
    <w:multiLevelType w:val="multilevel"/>
    <w:tmpl w:val="6B32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CC225C4"/>
    <w:multiLevelType w:val="multilevel"/>
    <w:tmpl w:val="0FC8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D0B078C"/>
    <w:multiLevelType w:val="multilevel"/>
    <w:tmpl w:val="59A8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D0C41CA"/>
    <w:multiLevelType w:val="multilevel"/>
    <w:tmpl w:val="2EC6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E0A4D7C"/>
    <w:multiLevelType w:val="multilevel"/>
    <w:tmpl w:val="CB76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E1D2914"/>
    <w:multiLevelType w:val="multilevel"/>
    <w:tmpl w:val="2BFC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E80018B"/>
    <w:multiLevelType w:val="multilevel"/>
    <w:tmpl w:val="AF5A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E894F28"/>
    <w:multiLevelType w:val="multilevel"/>
    <w:tmpl w:val="F3F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E9D584F"/>
    <w:multiLevelType w:val="multilevel"/>
    <w:tmpl w:val="4BF0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EB440F2"/>
    <w:multiLevelType w:val="multilevel"/>
    <w:tmpl w:val="8D88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EE76474"/>
    <w:multiLevelType w:val="multilevel"/>
    <w:tmpl w:val="120E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F6A7CB0"/>
    <w:multiLevelType w:val="multilevel"/>
    <w:tmpl w:val="835E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FB37842"/>
    <w:multiLevelType w:val="multilevel"/>
    <w:tmpl w:val="9E56C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1150B49"/>
    <w:multiLevelType w:val="multilevel"/>
    <w:tmpl w:val="667C3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15471D8"/>
    <w:multiLevelType w:val="multilevel"/>
    <w:tmpl w:val="658E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1A524CF"/>
    <w:multiLevelType w:val="multilevel"/>
    <w:tmpl w:val="A200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2667926"/>
    <w:multiLevelType w:val="multilevel"/>
    <w:tmpl w:val="F152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2AC1400"/>
    <w:multiLevelType w:val="multilevel"/>
    <w:tmpl w:val="051E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2C37C0B"/>
    <w:multiLevelType w:val="multilevel"/>
    <w:tmpl w:val="1BF8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2D068AA"/>
    <w:multiLevelType w:val="multilevel"/>
    <w:tmpl w:val="249AA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424692D"/>
    <w:multiLevelType w:val="multilevel"/>
    <w:tmpl w:val="477C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4330F0C"/>
    <w:multiLevelType w:val="multilevel"/>
    <w:tmpl w:val="C04A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4B50DE1"/>
    <w:multiLevelType w:val="multilevel"/>
    <w:tmpl w:val="4DDA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54523F7"/>
    <w:multiLevelType w:val="multilevel"/>
    <w:tmpl w:val="0920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5BE3CE7"/>
    <w:multiLevelType w:val="multilevel"/>
    <w:tmpl w:val="67A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6294CF4"/>
    <w:multiLevelType w:val="multilevel"/>
    <w:tmpl w:val="CA0E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641765C"/>
    <w:multiLevelType w:val="multilevel"/>
    <w:tmpl w:val="E144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6E9299A"/>
    <w:multiLevelType w:val="multilevel"/>
    <w:tmpl w:val="412E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72B6F90"/>
    <w:multiLevelType w:val="multilevel"/>
    <w:tmpl w:val="61C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7733C1B"/>
    <w:multiLevelType w:val="multilevel"/>
    <w:tmpl w:val="52DC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7A55A60"/>
    <w:multiLevelType w:val="multilevel"/>
    <w:tmpl w:val="C9F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7A9618A"/>
    <w:multiLevelType w:val="multilevel"/>
    <w:tmpl w:val="49A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83C63E5"/>
    <w:multiLevelType w:val="multilevel"/>
    <w:tmpl w:val="2968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87D1445"/>
    <w:multiLevelType w:val="multilevel"/>
    <w:tmpl w:val="9632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948162A"/>
    <w:multiLevelType w:val="multilevel"/>
    <w:tmpl w:val="F03E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98F443B"/>
    <w:multiLevelType w:val="multilevel"/>
    <w:tmpl w:val="9F28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9F91AD4"/>
    <w:multiLevelType w:val="multilevel"/>
    <w:tmpl w:val="D404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A2074A6"/>
    <w:multiLevelType w:val="multilevel"/>
    <w:tmpl w:val="CD62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A247AE8"/>
    <w:multiLevelType w:val="multilevel"/>
    <w:tmpl w:val="F1F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A5B3CC3"/>
    <w:multiLevelType w:val="multilevel"/>
    <w:tmpl w:val="AE6C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B084168"/>
    <w:multiLevelType w:val="multilevel"/>
    <w:tmpl w:val="C742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B4D1C98"/>
    <w:multiLevelType w:val="multilevel"/>
    <w:tmpl w:val="6290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BA95564"/>
    <w:multiLevelType w:val="multilevel"/>
    <w:tmpl w:val="2F7C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BB35A43"/>
    <w:multiLevelType w:val="multilevel"/>
    <w:tmpl w:val="1F2A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C191929"/>
    <w:multiLevelType w:val="multilevel"/>
    <w:tmpl w:val="C322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C6D3F97"/>
    <w:multiLevelType w:val="multilevel"/>
    <w:tmpl w:val="8C26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C714000"/>
    <w:multiLevelType w:val="multilevel"/>
    <w:tmpl w:val="F578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C860731"/>
    <w:multiLevelType w:val="multilevel"/>
    <w:tmpl w:val="4162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CC72CCD"/>
    <w:multiLevelType w:val="multilevel"/>
    <w:tmpl w:val="BED2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CE82318"/>
    <w:multiLevelType w:val="multilevel"/>
    <w:tmpl w:val="1286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CF103B8"/>
    <w:multiLevelType w:val="multilevel"/>
    <w:tmpl w:val="D48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D295CFD"/>
    <w:multiLevelType w:val="multilevel"/>
    <w:tmpl w:val="368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D6A337E"/>
    <w:multiLevelType w:val="multilevel"/>
    <w:tmpl w:val="5B50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D8C2C42"/>
    <w:multiLevelType w:val="multilevel"/>
    <w:tmpl w:val="1886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E9202EF"/>
    <w:multiLevelType w:val="multilevel"/>
    <w:tmpl w:val="6238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EBD7F2B"/>
    <w:multiLevelType w:val="multilevel"/>
    <w:tmpl w:val="E338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EEF5F63"/>
    <w:multiLevelType w:val="multilevel"/>
    <w:tmpl w:val="2D9A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F070014"/>
    <w:multiLevelType w:val="multilevel"/>
    <w:tmpl w:val="667A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F553D3B"/>
    <w:multiLevelType w:val="multilevel"/>
    <w:tmpl w:val="8BF6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F9F59FE"/>
    <w:multiLevelType w:val="multilevel"/>
    <w:tmpl w:val="44FE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FDC633D"/>
    <w:multiLevelType w:val="multilevel"/>
    <w:tmpl w:val="E910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0575F67"/>
    <w:multiLevelType w:val="multilevel"/>
    <w:tmpl w:val="9E1A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0841526"/>
    <w:multiLevelType w:val="multilevel"/>
    <w:tmpl w:val="1FC0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0EE7379"/>
    <w:multiLevelType w:val="multilevel"/>
    <w:tmpl w:val="77CC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13220B9"/>
    <w:multiLevelType w:val="multilevel"/>
    <w:tmpl w:val="399E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1AC096B"/>
    <w:multiLevelType w:val="multilevel"/>
    <w:tmpl w:val="E930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1E174EC"/>
    <w:multiLevelType w:val="multilevel"/>
    <w:tmpl w:val="94388B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52000ECD"/>
    <w:multiLevelType w:val="multilevel"/>
    <w:tmpl w:val="02DCF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2E3229D"/>
    <w:multiLevelType w:val="multilevel"/>
    <w:tmpl w:val="4BF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3257A88"/>
    <w:multiLevelType w:val="multilevel"/>
    <w:tmpl w:val="1AC0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3912474"/>
    <w:multiLevelType w:val="multilevel"/>
    <w:tmpl w:val="4078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3F64C9E"/>
    <w:multiLevelType w:val="multilevel"/>
    <w:tmpl w:val="00DC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43250CE"/>
    <w:multiLevelType w:val="multilevel"/>
    <w:tmpl w:val="7134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4C4380D"/>
    <w:multiLevelType w:val="multilevel"/>
    <w:tmpl w:val="1D70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54178E2"/>
    <w:multiLevelType w:val="multilevel"/>
    <w:tmpl w:val="7436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5561560"/>
    <w:multiLevelType w:val="multilevel"/>
    <w:tmpl w:val="531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5696AA6"/>
    <w:multiLevelType w:val="multilevel"/>
    <w:tmpl w:val="53DA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57C352C"/>
    <w:multiLevelType w:val="multilevel"/>
    <w:tmpl w:val="0D78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58B756A"/>
    <w:multiLevelType w:val="multilevel"/>
    <w:tmpl w:val="77B82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5903655"/>
    <w:multiLevelType w:val="multilevel"/>
    <w:tmpl w:val="4548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60C434D"/>
    <w:multiLevelType w:val="multilevel"/>
    <w:tmpl w:val="5C48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66F1756"/>
    <w:multiLevelType w:val="multilevel"/>
    <w:tmpl w:val="042E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69A08CF"/>
    <w:multiLevelType w:val="multilevel"/>
    <w:tmpl w:val="1AC4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7521D60"/>
    <w:multiLevelType w:val="multilevel"/>
    <w:tmpl w:val="200C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79A0738"/>
    <w:multiLevelType w:val="multilevel"/>
    <w:tmpl w:val="4B34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79F24FD"/>
    <w:multiLevelType w:val="multilevel"/>
    <w:tmpl w:val="58A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7A35567"/>
    <w:multiLevelType w:val="multilevel"/>
    <w:tmpl w:val="3536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7AC2E5C"/>
    <w:multiLevelType w:val="multilevel"/>
    <w:tmpl w:val="89DA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7D96B0D"/>
    <w:multiLevelType w:val="multilevel"/>
    <w:tmpl w:val="281E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8324592"/>
    <w:multiLevelType w:val="multilevel"/>
    <w:tmpl w:val="909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8521244"/>
    <w:multiLevelType w:val="multilevel"/>
    <w:tmpl w:val="F3D2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92D6487"/>
    <w:multiLevelType w:val="multilevel"/>
    <w:tmpl w:val="C9AA1C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95F68DF"/>
    <w:multiLevelType w:val="multilevel"/>
    <w:tmpl w:val="DE40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9915507"/>
    <w:multiLevelType w:val="multilevel"/>
    <w:tmpl w:val="6C0E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9D80EF4"/>
    <w:multiLevelType w:val="multilevel"/>
    <w:tmpl w:val="9BA0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A122F58"/>
    <w:multiLevelType w:val="multilevel"/>
    <w:tmpl w:val="ECD6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A38578F"/>
    <w:multiLevelType w:val="multilevel"/>
    <w:tmpl w:val="AA84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A7A4BED"/>
    <w:multiLevelType w:val="multilevel"/>
    <w:tmpl w:val="F1A0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AAD6851"/>
    <w:multiLevelType w:val="multilevel"/>
    <w:tmpl w:val="8A74F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B872690"/>
    <w:multiLevelType w:val="multilevel"/>
    <w:tmpl w:val="3436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B9406A0"/>
    <w:multiLevelType w:val="multilevel"/>
    <w:tmpl w:val="B300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BF335D2"/>
    <w:multiLevelType w:val="multilevel"/>
    <w:tmpl w:val="F3C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C4179AB"/>
    <w:multiLevelType w:val="multilevel"/>
    <w:tmpl w:val="C49E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CF453CB"/>
    <w:multiLevelType w:val="multilevel"/>
    <w:tmpl w:val="B1C4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D08577F"/>
    <w:multiLevelType w:val="multilevel"/>
    <w:tmpl w:val="BBDE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D0C7114"/>
    <w:multiLevelType w:val="multilevel"/>
    <w:tmpl w:val="B854F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D500FF1"/>
    <w:multiLevelType w:val="multilevel"/>
    <w:tmpl w:val="82B0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D681AE2"/>
    <w:multiLevelType w:val="multilevel"/>
    <w:tmpl w:val="FB20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D6E06AC"/>
    <w:multiLevelType w:val="multilevel"/>
    <w:tmpl w:val="3084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DB4179F"/>
    <w:multiLevelType w:val="multilevel"/>
    <w:tmpl w:val="BDDC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E2A3EF1"/>
    <w:multiLevelType w:val="multilevel"/>
    <w:tmpl w:val="E4F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E34340B"/>
    <w:multiLevelType w:val="multilevel"/>
    <w:tmpl w:val="71A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E6502E4"/>
    <w:multiLevelType w:val="multilevel"/>
    <w:tmpl w:val="033A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E8E4012"/>
    <w:multiLevelType w:val="multilevel"/>
    <w:tmpl w:val="8538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EC629E2"/>
    <w:multiLevelType w:val="multilevel"/>
    <w:tmpl w:val="F31A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EDA0EA4"/>
    <w:multiLevelType w:val="multilevel"/>
    <w:tmpl w:val="B56A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FC97C33"/>
    <w:multiLevelType w:val="multilevel"/>
    <w:tmpl w:val="E36C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0142BDE"/>
    <w:multiLevelType w:val="multilevel"/>
    <w:tmpl w:val="3EDC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0561783"/>
    <w:multiLevelType w:val="multilevel"/>
    <w:tmpl w:val="5AE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0916F20"/>
    <w:multiLevelType w:val="multilevel"/>
    <w:tmpl w:val="011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0FB3A21"/>
    <w:multiLevelType w:val="multilevel"/>
    <w:tmpl w:val="6E80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105420B"/>
    <w:multiLevelType w:val="multilevel"/>
    <w:tmpl w:val="C5C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12F0BEF"/>
    <w:multiLevelType w:val="multilevel"/>
    <w:tmpl w:val="0C3E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17F1DAF"/>
    <w:multiLevelType w:val="multilevel"/>
    <w:tmpl w:val="CF54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3335AA1"/>
    <w:multiLevelType w:val="multilevel"/>
    <w:tmpl w:val="1B42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3D122E6"/>
    <w:multiLevelType w:val="multilevel"/>
    <w:tmpl w:val="2F0A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40269E3"/>
    <w:multiLevelType w:val="multilevel"/>
    <w:tmpl w:val="C8A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43E6F8E"/>
    <w:multiLevelType w:val="multilevel"/>
    <w:tmpl w:val="C598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44C0153"/>
    <w:multiLevelType w:val="multilevel"/>
    <w:tmpl w:val="0DD28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47B7FA0"/>
    <w:multiLevelType w:val="multilevel"/>
    <w:tmpl w:val="C148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499184E"/>
    <w:multiLevelType w:val="multilevel"/>
    <w:tmpl w:val="2612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4C80FA9"/>
    <w:multiLevelType w:val="multilevel"/>
    <w:tmpl w:val="0F00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51F1E1F"/>
    <w:multiLevelType w:val="multilevel"/>
    <w:tmpl w:val="A23AF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53E5661"/>
    <w:multiLevelType w:val="multilevel"/>
    <w:tmpl w:val="16AAF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5553C72"/>
    <w:multiLevelType w:val="multilevel"/>
    <w:tmpl w:val="5C9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586088E"/>
    <w:multiLevelType w:val="multilevel"/>
    <w:tmpl w:val="D5B2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59127B6"/>
    <w:multiLevelType w:val="multilevel"/>
    <w:tmpl w:val="76D0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5B17F27"/>
    <w:multiLevelType w:val="multilevel"/>
    <w:tmpl w:val="A050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5C62E7E"/>
    <w:multiLevelType w:val="multilevel"/>
    <w:tmpl w:val="C606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5D56515"/>
    <w:multiLevelType w:val="multilevel"/>
    <w:tmpl w:val="6038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6628551A"/>
    <w:multiLevelType w:val="multilevel"/>
    <w:tmpl w:val="2BA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64B0F61"/>
    <w:multiLevelType w:val="multilevel"/>
    <w:tmpl w:val="5DB4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6C853C2"/>
    <w:multiLevelType w:val="multilevel"/>
    <w:tmpl w:val="18D4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76976BC"/>
    <w:multiLevelType w:val="multilevel"/>
    <w:tmpl w:val="C0BE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7992E1C"/>
    <w:multiLevelType w:val="multilevel"/>
    <w:tmpl w:val="5568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79C2B46"/>
    <w:multiLevelType w:val="multilevel"/>
    <w:tmpl w:val="C530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7AF74A0"/>
    <w:multiLevelType w:val="multilevel"/>
    <w:tmpl w:val="DA8C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8054B2C"/>
    <w:multiLevelType w:val="multilevel"/>
    <w:tmpl w:val="1512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81B15A7"/>
    <w:multiLevelType w:val="multilevel"/>
    <w:tmpl w:val="A328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8432635"/>
    <w:multiLevelType w:val="multilevel"/>
    <w:tmpl w:val="01E4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8500CDC"/>
    <w:multiLevelType w:val="multilevel"/>
    <w:tmpl w:val="3070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9813B4D"/>
    <w:multiLevelType w:val="multilevel"/>
    <w:tmpl w:val="8BA8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A1C0E9B"/>
    <w:multiLevelType w:val="multilevel"/>
    <w:tmpl w:val="05807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AA925CF"/>
    <w:multiLevelType w:val="multilevel"/>
    <w:tmpl w:val="5FA6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ACE368A"/>
    <w:multiLevelType w:val="multilevel"/>
    <w:tmpl w:val="FE1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B3341DE"/>
    <w:multiLevelType w:val="multilevel"/>
    <w:tmpl w:val="5328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B8654BD"/>
    <w:multiLevelType w:val="multilevel"/>
    <w:tmpl w:val="2DC6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B992276"/>
    <w:multiLevelType w:val="multilevel"/>
    <w:tmpl w:val="8138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BC7751A"/>
    <w:multiLevelType w:val="multilevel"/>
    <w:tmpl w:val="6CC6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CAF4D4F"/>
    <w:multiLevelType w:val="multilevel"/>
    <w:tmpl w:val="2DF0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CEA2CDF"/>
    <w:multiLevelType w:val="multilevel"/>
    <w:tmpl w:val="2CD0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D07674A"/>
    <w:multiLevelType w:val="multilevel"/>
    <w:tmpl w:val="BEB4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D2045A6"/>
    <w:multiLevelType w:val="multilevel"/>
    <w:tmpl w:val="5F4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D424ADC"/>
    <w:multiLevelType w:val="multilevel"/>
    <w:tmpl w:val="2ED2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D8F61D1"/>
    <w:multiLevelType w:val="multilevel"/>
    <w:tmpl w:val="B4E2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E132607"/>
    <w:multiLevelType w:val="multilevel"/>
    <w:tmpl w:val="3452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6E340A20"/>
    <w:multiLevelType w:val="multilevel"/>
    <w:tmpl w:val="3C8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E853231"/>
    <w:multiLevelType w:val="multilevel"/>
    <w:tmpl w:val="89E6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EAF7E78"/>
    <w:multiLevelType w:val="multilevel"/>
    <w:tmpl w:val="4AD8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EE9267B"/>
    <w:multiLevelType w:val="multilevel"/>
    <w:tmpl w:val="0FA0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F2C42CA"/>
    <w:multiLevelType w:val="multilevel"/>
    <w:tmpl w:val="ECCE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FE207C4"/>
    <w:multiLevelType w:val="multilevel"/>
    <w:tmpl w:val="3040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06C38E3"/>
    <w:multiLevelType w:val="multilevel"/>
    <w:tmpl w:val="517C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08740C1"/>
    <w:multiLevelType w:val="multilevel"/>
    <w:tmpl w:val="F2C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09B3BB4"/>
    <w:multiLevelType w:val="multilevel"/>
    <w:tmpl w:val="2B6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0FD7BA1"/>
    <w:multiLevelType w:val="multilevel"/>
    <w:tmpl w:val="59EC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12274F9"/>
    <w:multiLevelType w:val="multilevel"/>
    <w:tmpl w:val="A862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713F5C2E"/>
    <w:multiLevelType w:val="multilevel"/>
    <w:tmpl w:val="25E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2516689"/>
    <w:multiLevelType w:val="multilevel"/>
    <w:tmpl w:val="E288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25C0DE5"/>
    <w:multiLevelType w:val="multilevel"/>
    <w:tmpl w:val="5EF8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2BE23A3"/>
    <w:multiLevelType w:val="multilevel"/>
    <w:tmpl w:val="E084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3263736"/>
    <w:multiLevelType w:val="multilevel"/>
    <w:tmpl w:val="AD12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338075A"/>
    <w:multiLevelType w:val="multilevel"/>
    <w:tmpl w:val="50B4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56620F9"/>
    <w:multiLevelType w:val="multilevel"/>
    <w:tmpl w:val="491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5C3106C"/>
    <w:multiLevelType w:val="multilevel"/>
    <w:tmpl w:val="82FE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5C60505"/>
    <w:multiLevelType w:val="multilevel"/>
    <w:tmpl w:val="931E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5ED5743"/>
    <w:multiLevelType w:val="multilevel"/>
    <w:tmpl w:val="E254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6E33BDF"/>
    <w:multiLevelType w:val="multilevel"/>
    <w:tmpl w:val="2E88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6EE5825"/>
    <w:multiLevelType w:val="multilevel"/>
    <w:tmpl w:val="AB0C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73510A4"/>
    <w:multiLevelType w:val="multilevel"/>
    <w:tmpl w:val="3E04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76A72F0"/>
    <w:multiLevelType w:val="multilevel"/>
    <w:tmpl w:val="70BC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7D15084"/>
    <w:multiLevelType w:val="multilevel"/>
    <w:tmpl w:val="2698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8AC2D43"/>
    <w:multiLevelType w:val="multilevel"/>
    <w:tmpl w:val="59E0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8B05D28"/>
    <w:multiLevelType w:val="multilevel"/>
    <w:tmpl w:val="486A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91E528D"/>
    <w:multiLevelType w:val="multilevel"/>
    <w:tmpl w:val="760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9685C79"/>
    <w:multiLevelType w:val="multilevel"/>
    <w:tmpl w:val="B994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96A1E09"/>
    <w:multiLevelType w:val="multilevel"/>
    <w:tmpl w:val="F832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9C01B3D"/>
    <w:multiLevelType w:val="multilevel"/>
    <w:tmpl w:val="3A4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9DE1F3C"/>
    <w:multiLevelType w:val="multilevel"/>
    <w:tmpl w:val="F5B2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AE45C66"/>
    <w:multiLevelType w:val="multilevel"/>
    <w:tmpl w:val="F8E86D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C59435C"/>
    <w:multiLevelType w:val="multilevel"/>
    <w:tmpl w:val="E42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D4647CF"/>
    <w:multiLevelType w:val="multilevel"/>
    <w:tmpl w:val="158E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D8A754B"/>
    <w:multiLevelType w:val="multilevel"/>
    <w:tmpl w:val="459C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DED4816"/>
    <w:multiLevelType w:val="multilevel"/>
    <w:tmpl w:val="647C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E5250D9"/>
    <w:multiLevelType w:val="multilevel"/>
    <w:tmpl w:val="C16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E862F4F"/>
    <w:multiLevelType w:val="multilevel"/>
    <w:tmpl w:val="55B4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F9A02FB"/>
    <w:multiLevelType w:val="multilevel"/>
    <w:tmpl w:val="F776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F9E2783"/>
    <w:multiLevelType w:val="multilevel"/>
    <w:tmpl w:val="28E0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083183">
    <w:abstractNumId w:val="158"/>
  </w:num>
  <w:num w:numId="2" w16cid:durableId="76437562">
    <w:abstractNumId w:val="193"/>
  </w:num>
  <w:num w:numId="3" w16cid:durableId="933245338">
    <w:abstractNumId w:val="405"/>
  </w:num>
  <w:num w:numId="4" w16cid:durableId="501239225">
    <w:abstractNumId w:val="114"/>
  </w:num>
  <w:num w:numId="5" w16cid:durableId="2048069745">
    <w:abstractNumId w:val="416"/>
  </w:num>
  <w:num w:numId="6" w16cid:durableId="215093138">
    <w:abstractNumId w:val="380"/>
  </w:num>
  <w:num w:numId="7" w16cid:durableId="254947935">
    <w:abstractNumId w:val="90"/>
  </w:num>
  <w:num w:numId="8" w16cid:durableId="783159643">
    <w:abstractNumId w:val="134"/>
  </w:num>
  <w:num w:numId="9" w16cid:durableId="662706211">
    <w:abstractNumId w:val="44"/>
  </w:num>
  <w:num w:numId="10" w16cid:durableId="1649480301">
    <w:abstractNumId w:val="129"/>
  </w:num>
  <w:num w:numId="11" w16cid:durableId="400101714">
    <w:abstractNumId w:val="50"/>
  </w:num>
  <w:num w:numId="12" w16cid:durableId="1671711371">
    <w:abstractNumId w:val="169"/>
  </w:num>
  <w:num w:numId="13" w16cid:durableId="954946704">
    <w:abstractNumId w:val="24"/>
  </w:num>
  <w:num w:numId="14" w16cid:durableId="1173060365">
    <w:abstractNumId w:val="392"/>
  </w:num>
  <w:num w:numId="15" w16cid:durableId="1951550073">
    <w:abstractNumId w:val="366"/>
  </w:num>
  <w:num w:numId="16" w16cid:durableId="918715001">
    <w:abstractNumId w:val="279"/>
  </w:num>
  <w:num w:numId="17" w16cid:durableId="1354308989">
    <w:abstractNumId w:val="236"/>
  </w:num>
  <w:num w:numId="18" w16cid:durableId="1786540721">
    <w:abstractNumId w:val="40"/>
  </w:num>
  <w:num w:numId="19" w16cid:durableId="764301765">
    <w:abstractNumId w:val="213"/>
  </w:num>
  <w:num w:numId="20" w16cid:durableId="367486011">
    <w:abstractNumId w:val="145"/>
  </w:num>
  <w:num w:numId="21" w16cid:durableId="205604222">
    <w:abstractNumId w:val="4"/>
  </w:num>
  <w:num w:numId="22" w16cid:durableId="896628069">
    <w:abstractNumId w:val="203"/>
  </w:num>
  <w:num w:numId="23" w16cid:durableId="1400442884">
    <w:abstractNumId w:val="368"/>
  </w:num>
  <w:num w:numId="24" w16cid:durableId="354621726">
    <w:abstractNumId w:val="151"/>
  </w:num>
  <w:num w:numId="25" w16cid:durableId="596669377">
    <w:abstractNumId w:val="304"/>
  </w:num>
  <w:num w:numId="26" w16cid:durableId="1089737585">
    <w:abstractNumId w:val="33"/>
  </w:num>
  <w:num w:numId="27" w16cid:durableId="350955288">
    <w:abstractNumId w:val="402"/>
  </w:num>
  <w:num w:numId="28" w16cid:durableId="1320499567">
    <w:abstractNumId w:val="46"/>
  </w:num>
  <w:num w:numId="29" w16cid:durableId="491796067">
    <w:abstractNumId w:val="97"/>
  </w:num>
  <w:num w:numId="30" w16cid:durableId="344788161">
    <w:abstractNumId w:val="180"/>
  </w:num>
  <w:num w:numId="31" w16cid:durableId="1954550446">
    <w:abstractNumId w:val="13"/>
  </w:num>
  <w:num w:numId="32" w16cid:durableId="1160927972">
    <w:abstractNumId w:val="326"/>
  </w:num>
  <w:num w:numId="33" w16cid:durableId="2096851789">
    <w:abstractNumId w:val="173"/>
  </w:num>
  <w:num w:numId="34" w16cid:durableId="429547010">
    <w:abstractNumId w:val="185"/>
  </w:num>
  <w:num w:numId="35" w16cid:durableId="445124310">
    <w:abstractNumId w:val="247"/>
  </w:num>
  <w:num w:numId="36" w16cid:durableId="1635982535">
    <w:abstractNumId w:val="269"/>
  </w:num>
  <w:num w:numId="37" w16cid:durableId="1473055545">
    <w:abstractNumId w:val="233"/>
  </w:num>
  <w:num w:numId="38" w16cid:durableId="1196312074">
    <w:abstractNumId w:val="267"/>
  </w:num>
  <w:num w:numId="39" w16cid:durableId="770049644">
    <w:abstractNumId w:val="212"/>
  </w:num>
  <w:num w:numId="40" w16cid:durableId="8218364">
    <w:abstractNumId w:val="54"/>
  </w:num>
  <w:num w:numId="41" w16cid:durableId="670257316">
    <w:abstractNumId w:val="172"/>
  </w:num>
  <w:num w:numId="42" w16cid:durableId="683095975">
    <w:abstractNumId w:val="319"/>
  </w:num>
  <w:num w:numId="43" w16cid:durableId="1505629081">
    <w:abstractNumId w:val="232"/>
  </w:num>
  <w:num w:numId="44" w16cid:durableId="1568109873">
    <w:abstractNumId w:val="70"/>
  </w:num>
  <w:num w:numId="45" w16cid:durableId="1683625800">
    <w:abstractNumId w:val="110"/>
  </w:num>
  <w:num w:numId="46" w16cid:durableId="2023430150">
    <w:abstractNumId w:val="325"/>
  </w:num>
  <w:num w:numId="47" w16cid:durableId="1236280674">
    <w:abstractNumId w:val="227"/>
  </w:num>
  <w:num w:numId="48" w16cid:durableId="957371354">
    <w:abstractNumId w:val="347"/>
  </w:num>
  <w:num w:numId="49" w16cid:durableId="1970087771">
    <w:abstractNumId w:val="76"/>
  </w:num>
  <w:num w:numId="50" w16cid:durableId="1455517077">
    <w:abstractNumId w:val="29"/>
  </w:num>
  <w:num w:numId="51" w16cid:durableId="453258543">
    <w:abstractNumId w:val="166"/>
  </w:num>
  <w:num w:numId="52" w16cid:durableId="1459106697">
    <w:abstractNumId w:val="162"/>
  </w:num>
  <w:num w:numId="53" w16cid:durableId="1345128500">
    <w:abstractNumId w:val="260"/>
  </w:num>
  <w:num w:numId="54" w16cid:durableId="728387195">
    <w:abstractNumId w:val="284"/>
  </w:num>
  <w:num w:numId="55" w16cid:durableId="985932025">
    <w:abstractNumId w:val="101"/>
  </w:num>
  <w:num w:numId="56" w16cid:durableId="1700811457">
    <w:abstractNumId w:val="103"/>
  </w:num>
  <w:num w:numId="57" w16cid:durableId="1126705406">
    <w:abstractNumId w:val="45"/>
  </w:num>
  <w:num w:numId="58" w16cid:durableId="1663311847">
    <w:abstractNumId w:val="297"/>
  </w:num>
  <w:num w:numId="59" w16cid:durableId="295450711">
    <w:abstractNumId w:val="67"/>
  </w:num>
  <w:num w:numId="60" w16cid:durableId="1939870048">
    <w:abstractNumId w:val="98"/>
  </w:num>
  <w:num w:numId="61" w16cid:durableId="1731726387">
    <w:abstractNumId w:val="293"/>
  </w:num>
  <w:num w:numId="62" w16cid:durableId="993683666">
    <w:abstractNumId w:val="175"/>
  </w:num>
  <w:num w:numId="63" w16cid:durableId="1692337543">
    <w:abstractNumId w:val="14"/>
  </w:num>
  <w:num w:numId="64" w16cid:durableId="1862086884">
    <w:abstractNumId w:val="209"/>
  </w:num>
  <w:num w:numId="65" w16cid:durableId="1405688298">
    <w:abstractNumId w:val="287"/>
  </w:num>
  <w:num w:numId="66" w16cid:durableId="1014919270">
    <w:abstractNumId w:val="274"/>
  </w:num>
  <w:num w:numId="67" w16cid:durableId="88697526">
    <w:abstractNumId w:val="257"/>
  </w:num>
  <w:num w:numId="68" w16cid:durableId="1660578197">
    <w:abstractNumId w:val="93"/>
  </w:num>
  <w:num w:numId="69" w16cid:durableId="467553721">
    <w:abstractNumId w:val="263"/>
  </w:num>
  <w:num w:numId="70" w16cid:durableId="1474521440">
    <w:abstractNumId w:val="376"/>
  </w:num>
  <w:num w:numId="71" w16cid:durableId="348605040">
    <w:abstractNumId w:val="245"/>
  </w:num>
  <w:num w:numId="72" w16cid:durableId="1761367906">
    <w:abstractNumId w:val="382"/>
  </w:num>
  <w:num w:numId="73" w16cid:durableId="1290745481">
    <w:abstractNumId w:val="3"/>
  </w:num>
  <w:num w:numId="74" w16cid:durableId="1816752691">
    <w:abstractNumId w:val="399"/>
  </w:num>
  <w:num w:numId="75" w16cid:durableId="316343669">
    <w:abstractNumId w:val="266"/>
  </w:num>
  <w:num w:numId="76" w16cid:durableId="2099324627">
    <w:abstractNumId w:val="75"/>
  </w:num>
  <w:num w:numId="77" w16cid:durableId="461995489">
    <w:abstractNumId w:val="94"/>
  </w:num>
  <w:num w:numId="78" w16cid:durableId="613369677">
    <w:abstractNumId w:val="6"/>
  </w:num>
  <w:num w:numId="79" w16cid:durableId="694890157">
    <w:abstractNumId w:val="35"/>
  </w:num>
  <w:num w:numId="80" w16cid:durableId="1783303590">
    <w:abstractNumId w:val="338"/>
  </w:num>
  <w:num w:numId="81" w16cid:durableId="663315966">
    <w:abstractNumId w:val="217"/>
  </w:num>
  <w:num w:numId="82" w16cid:durableId="339087411">
    <w:abstractNumId w:val="421"/>
  </w:num>
  <w:num w:numId="83" w16cid:durableId="1761025856">
    <w:abstractNumId w:val="126"/>
  </w:num>
  <w:num w:numId="84" w16cid:durableId="438986989">
    <w:abstractNumId w:val="30"/>
  </w:num>
  <w:num w:numId="85" w16cid:durableId="43021136">
    <w:abstractNumId w:val="77"/>
  </w:num>
  <w:num w:numId="86" w16cid:durableId="617832726">
    <w:abstractNumId w:val="91"/>
  </w:num>
  <w:num w:numId="87" w16cid:durableId="851651848">
    <w:abstractNumId w:val="241"/>
  </w:num>
  <w:num w:numId="88" w16cid:durableId="1515343444">
    <w:abstractNumId w:val="310"/>
  </w:num>
  <w:num w:numId="89" w16cid:durableId="1905675237">
    <w:abstractNumId w:val="170"/>
  </w:num>
  <w:num w:numId="90" w16cid:durableId="153182678">
    <w:abstractNumId w:val="273"/>
  </w:num>
  <w:num w:numId="91" w16cid:durableId="1417942134">
    <w:abstractNumId w:val="53"/>
  </w:num>
  <w:num w:numId="92" w16cid:durableId="212040882">
    <w:abstractNumId w:val="137"/>
  </w:num>
  <w:num w:numId="93" w16cid:durableId="992101492">
    <w:abstractNumId w:val="22"/>
  </w:num>
  <w:num w:numId="94" w16cid:durableId="1195845467">
    <w:abstractNumId w:val="242"/>
  </w:num>
  <w:num w:numId="95" w16cid:durableId="1114321410">
    <w:abstractNumId w:val="17"/>
  </w:num>
  <w:num w:numId="96" w16cid:durableId="1869021346">
    <w:abstractNumId w:val="196"/>
  </w:num>
  <w:num w:numId="97" w16cid:durableId="1226180185">
    <w:abstractNumId w:val="1"/>
  </w:num>
  <w:num w:numId="98" w16cid:durableId="1727988491">
    <w:abstractNumId w:val="138"/>
  </w:num>
  <w:num w:numId="99" w16cid:durableId="1576357546">
    <w:abstractNumId w:val="314"/>
  </w:num>
  <w:num w:numId="100" w16cid:durableId="902184117">
    <w:abstractNumId w:val="43"/>
  </w:num>
  <w:num w:numId="101" w16cid:durableId="1847743145">
    <w:abstractNumId w:val="113"/>
  </w:num>
  <w:num w:numId="102" w16cid:durableId="1950164031">
    <w:abstractNumId w:val="386"/>
  </w:num>
  <w:num w:numId="103" w16cid:durableId="2137092148">
    <w:abstractNumId w:val="207"/>
  </w:num>
  <w:num w:numId="104" w16cid:durableId="1280721968">
    <w:abstractNumId w:val="299"/>
  </w:num>
  <w:num w:numId="105" w16cid:durableId="1990354263">
    <w:abstractNumId w:val="71"/>
  </w:num>
  <w:num w:numId="106" w16cid:durableId="1712723961">
    <w:abstractNumId w:val="406"/>
  </w:num>
  <w:num w:numId="107" w16cid:durableId="803886064">
    <w:abstractNumId w:val="292"/>
  </w:num>
  <w:num w:numId="108" w16cid:durableId="1235774720">
    <w:abstractNumId w:val="369"/>
  </w:num>
  <w:num w:numId="109" w16cid:durableId="1975982720">
    <w:abstractNumId w:val="373"/>
  </w:num>
  <w:num w:numId="110" w16cid:durableId="408160623">
    <w:abstractNumId w:val="259"/>
  </w:num>
  <w:num w:numId="111" w16cid:durableId="1923906892">
    <w:abstractNumId w:val="150"/>
  </w:num>
  <w:num w:numId="112" w16cid:durableId="342363278">
    <w:abstractNumId w:val="99"/>
  </w:num>
  <w:num w:numId="113" w16cid:durableId="1354308006">
    <w:abstractNumId w:val="322"/>
  </w:num>
  <w:num w:numId="114" w16cid:durableId="2076589700">
    <w:abstractNumId w:val="111"/>
  </w:num>
  <w:num w:numId="115" w16cid:durableId="126241091">
    <w:abstractNumId w:val="81"/>
  </w:num>
  <w:num w:numId="116" w16cid:durableId="519516339">
    <w:abstractNumId w:val="230"/>
  </w:num>
  <w:num w:numId="117" w16cid:durableId="1981958792">
    <w:abstractNumId w:val="21"/>
  </w:num>
  <w:num w:numId="118" w16cid:durableId="1015380161">
    <w:abstractNumId w:val="86"/>
  </w:num>
  <w:num w:numId="119" w16cid:durableId="1025446776">
    <w:abstractNumId w:val="249"/>
  </w:num>
  <w:num w:numId="120" w16cid:durableId="107432595">
    <w:abstractNumId w:val="55"/>
  </w:num>
  <w:num w:numId="121" w16cid:durableId="498542606">
    <w:abstractNumId w:val="140"/>
  </w:num>
  <w:num w:numId="122" w16cid:durableId="1954172889">
    <w:abstractNumId w:val="371"/>
  </w:num>
  <w:num w:numId="123" w16cid:durableId="713847615">
    <w:abstractNumId w:val="398"/>
  </w:num>
  <w:num w:numId="124" w16cid:durableId="519005113">
    <w:abstractNumId w:val="82"/>
  </w:num>
  <w:num w:numId="125" w16cid:durableId="1429614125">
    <w:abstractNumId w:val="412"/>
  </w:num>
  <w:num w:numId="126" w16cid:durableId="77099866">
    <w:abstractNumId w:val="144"/>
  </w:num>
  <w:num w:numId="127" w16cid:durableId="43605010">
    <w:abstractNumId w:val="96"/>
  </w:num>
  <w:num w:numId="128" w16cid:durableId="627320516">
    <w:abstractNumId w:val="357"/>
  </w:num>
  <w:num w:numId="129" w16cid:durableId="1616523536">
    <w:abstractNumId w:val="410"/>
  </w:num>
  <w:num w:numId="130" w16cid:durableId="1184171877">
    <w:abstractNumId w:val="408"/>
  </w:num>
  <w:num w:numId="131" w16cid:durableId="385878431">
    <w:abstractNumId w:val="356"/>
  </w:num>
  <w:num w:numId="132" w16cid:durableId="1034160572">
    <w:abstractNumId w:val="211"/>
  </w:num>
  <w:num w:numId="133" w16cid:durableId="1914773277">
    <w:abstractNumId w:val="92"/>
  </w:num>
  <w:num w:numId="134" w16cid:durableId="76248682">
    <w:abstractNumId w:val="303"/>
  </w:num>
  <w:num w:numId="135" w16cid:durableId="424544930">
    <w:abstractNumId w:val="122"/>
  </w:num>
  <w:num w:numId="136" w16cid:durableId="753553457">
    <w:abstractNumId w:val="165"/>
  </w:num>
  <w:num w:numId="137" w16cid:durableId="565919562">
    <w:abstractNumId w:val="220"/>
  </w:num>
  <w:num w:numId="138" w16cid:durableId="1039549632">
    <w:abstractNumId w:val="157"/>
  </w:num>
  <w:num w:numId="139" w16cid:durableId="238638124">
    <w:abstractNumId w:val="182"/>
  </w:num>
  <w:num w:numId="140" w16cid:durableId="1178890522">
    <w:abstractNumId w:val="318"/>
  </w:num>
  <w:num w:numId="141" w16cid:durableId="758019939">
    <w:abstractNumId w:val="253"/>
  </w:num>
  <w:num w:numId="142" w16cid:durableId="648440278">
    <w:abstractNumId w:val="312"/>
  </w:num>
  <w:num w:numId="143" w16cid:durableId="1449080323">
    <w:abstractNumId w:val="394"/>
  </w:num>
  <w:num w:numId="144" w16cid:durableId="1655180690">
    <w:abstractNumId w:val="272"/>
  </w:num>
  <w:num w:numId="145" w16cid:durableId="231236240">
    <w:abstractNumId w:val="244"/>
  </w:num>
  <w:num w:numId="146" w16cid:durableId="121577265">
    <w:abstractNumId w:val="415"/>
  </w:num>
  <w:num w:numId="147" w16cid:durableId="2003777611">
    <w:abstractNumId w:val="307"/>
  </w:num>
  <w:num w:numId="148" w16cid:durableId="1361084055">
    <w:abstractNumId w:val="327"/>
  </w:num>
  <w:num w:numId="149" w16cid:durableId="809714361">
    <w:abstractNumId w:val="174"/>
  </w:num>
  <w:num w:numId="150" w16cid:durableId="1853763804">
    <w:abstractNumId w:val="20"/>
  </w:num>
  <w:num w:numId="151" w16cid:durableId="1128621649">
    <w:abstractNumId w:val="72"/>
  </w:num>
  <w:num w:numId="152" w16cid:durableId="352532961">
    <w:abstractNumId w:val="407"/>
  </w:num>
  <w:num w:numId="153" w16cid:durableId="1711495156">
    <w:abstractNumId w:val="149"/>
  </w:num>
  <w:num w:numId="154" w16cid:durableId="508443870">
    <w:abstractNumId w:val="23"/>
  </w:num>
  <w:num w:numId="155" w16cid:durableId="107508104">
    <w:abstractNumId w:val="262"/>
  </w:num>
  <w:num w:numId="156" w16cid:durableId="1667394756">
    <w:abstractNumId w:val="234"/>
  </w:num>
  <w:num w:numId="157" w16cid:durableId="460733484">
    <w:abstractNumId w:val="301"/>
  </w:num>
  <w:num w:numId="158" w16cid:durableId="1918517199">
    <w:abstractNumId w:val="194"/>
  </w:num>
  <w:num w:numId="159" w16cid:durableId="62920347">
    <w:abstractNumId w:val="183"/>
  </w:num>
  <w:num w:numId="160" w16cid:durableId="1679039879">
    <w:abstractNumId w:val="375"/>
  </w:num>
  <w:num w:numId="161" w16cid:durableId="2121950051">
    <w:abstractNumId w:val="409"/>
  </w:num>
  <w:num w:numId="162" w16cid:durableId="205678242">
    <w:abstractNumId w:val="65"/>
  </w:num>
  <w:num w:numId="163" w16cid:durableId="696472161">
    <w:abstractNumId w:val="133"/>
  </w:num>
  <w:num w:numId="164" w16cid:durableId="1656060121">
    <w:abstractNumId w:val="56"/>
  </w:num>
  <w:num w:numId="165" w16cid:durableId="1389887691">
    <w:abstractNumId w:val="9"/>
  </w:num>
  <w:num w:numId="166" w16cid:durableId="2060736757">
    <w:abstractNumId w:val="95"/>
  </w:num>
  <w:num w:numId="167" w16cid:durableId="571894803">
    <w:abstractNumId w:val="358"/>
  </w:num>
  <w:num w:numId="168" w16cid:durableId="1811484838">
    <w:abstractNumId w:val="285"/>
  </w:num>
  <w:num w:numId="169" w16cid:durableId="547300066">
    <w:abstractNumId w:val="278"/>
  </w:num>
  <w:num w:numId="170" w16cid:durableId="1888488991">
    <w:abstractNumId w:val="367"/>
  </w:num>
  <w:num w:numId="171" w16cid:durableId="47346175">
    <w:abstractNumId w:val="417"/>
  </w:num>
  <w:num w:numId="172" w16cid:durableId="498156718">
    <w:abstractNumId w:val="52"/>
  </w:num>
  <w:num w:numId="173" w16cid:durableId="1740055768">
    <w:abstractNumId w:val="41"/>
  </w:num>
  <w:num w:numId="174" w16cid:durableId="563569094">
    <w:abstractNumId w:val="146"/>
  </w:num>
  <w:num w:numId="175" w16cid:durableId="253319201">
    <w:abstractNumId w:val="143"/>
  </w:num>
  <w:num w:numId="176" w16cid:durableId="1544517925">
    <w:abstractNumId w:val="171"/>
  </w:num>
  <w:num w:numId="177" w16cid:durableId="140777885">
    <w:abstractNumId w:val="256"/>
  </w:num>
  <w:num w:numId="178" w16cid:durableId="1659771203">
    <w:abstractNumId w:val="324"/>
  </w:num>
  <w:num w:numId="179" w16cid:durableId="1060909246">
    <w:abstractNumId w:val="352"/>
  </w:num>
  <w:num w:numId="180" w16cid:durableId="2116244530">
    <w:abstractNumId w:val="168"/>
  </w:num>
  <w:num w:numId="181" w16cid:durableId="1198854093">
    <w:abstractNumId w:val="261"/>
  </w:num>
  <w:num w:numId="182" w16cid:durableId="1233857347">
    <w:abstractNumId w:val="335"/>
  </w:num>
  <w:num w:numId="183" w16cid:durableId="1594048635">
    <w:abstractNumId w:val="305"/>
  </w:num>
  <w:num w:numId="184" w16cid:durableId="436602719">
    <w:abstractNumId w:val="378"/>
  </w:num>
  <w:num w:numId="185" w16cid:durableId="492452535">
    <w:abstractNumId w:val="413"/>
  </w:num>
  <w:num w:numId="186" w16cid:durableId="103234928">
    <w:abstractNumId w:val="156"/>
  </w:num>
  <w:num w:numId="187" w16cid:durableId="655691192">
    <w:abstractNumId w:val="147"/>
  </w:num>
  <w:num w:numId="188" w16cid:durableId="1601525766">
    <w:abstractNumId w:val="414"/>
  </w:num>
  <w:num w:numId="189" w16cid:durableId="1474174679">
    <w:abstractNumId w:val="88"/>
  </w:num>
  <w:num w:numId="190" w16cid:durableId="1176774231">
    <w:abstractNumId w:val="294"/>
  </w:num>
  <w:num w:numId="191" w16cid:durableId="1728383357">
    <w:abstractNumId w:val="38"/>
  </w:num>
  <w:num w:numId="192" w16cid:durableId="1979457355">
    <w:abstractNumId w:val="161"/>
  </w:num>
  <w:num w:numId="193" w16cid:durableId="836195332">
    <w:abstractNumId w:val="215"/>
  </w:num>
  <w:num w:numId="194" w16cid:durableId="250705173">
    <w:abstractNumId w:val="333"/>
  </w:num>
  <w:num w:numId="195" w16cid:durableId="14116841">
    <w:abstractNumId w:val="2"/>
  </w:num>
  <w:num w:numId="196" w16cid:durableId="534587834">
    <w:abstractNumId w:val="106"/>
  </w:num>
  <w:num w:numId="197" w16cid:durableId="1508057537">
    <w:abstractNumId w:val="8"/>
  </w:num>
  <w:num w:numId="198" w16cid:durableId="335351041">
    <w:abstractNumId w:val="79"/>
  </w:num>
  <w:num w:numId="199" w16cid:durableId="2084256890">
    <w:abstractNumId w:val="73"/>
  </w:num>
  <w:num w:numId="200" w16cid:durableId="829446040">
    <w:abstractNumId w:val="359"/>
  </w:num>
  <w:num w:numId="201" w16cid:durableId="1604193658">
    <w:abstractNumId w:val="195"/>
  </w:num>
  <w:num w:numId="202" w16cid:durableId="1958871731">
    <w:abstractNumId w:val="216"/>
  </w:num>
  <w:num w:numId="203" w16cid:durableId="883980390">
    <w:abstractNumId w:val="164"/>
  </w:num>
  <w:num w:numId="204" w16cid:durableId="2055304975">
    <w:abstractNumId w:val="176"/>
  </w:num>
  <w:num w:numId="205" w16cid:durableId="2038189940">
    <w:abstractNumId w:val="329"/>
  </w:num>
  <w:num w:numId="206" w16cid:durableId="1987081818">
    <w:abstractNumId w:val="321"/>
  </w:num>
  <w:num w:numId="207" w16cid:durableId="486752104">
    <w:abstractNumId w:val="105"/>
  </w:num>
  <w:num w:numId="208" w16cid:durableId="1328709158">
    <w:abstractNumId w:val="199"/>
  </w:num>
  <w:num w:numId="209" w16cid:durableId="605622137">
    <w:abstractNumId w:val="221"/>
  </w:num>
  <w:num w:numId="210" w16cid:durableId="1664121695">
    <w:abstractNumId w:val="281"/>
  </w:num>
  <w:num w:numId="211" w16cid:durableId="742415651">
    <w:abstractNumId w:val="280"/>
  </w:num>
  <w:num w:numId="212" w16cid:durableId="1523204590">
    <w:abstractNumId w:val="254"/>
  </w:num>
  <w:num w:numId="213" w16cid:durableId="1768042167">
    <w:abstractNumId w:val="47"/>
  </w:num>
  <w:num w:numId="214" w16cid:durableId="1707563817">
    <w:abstractNumId w:val="370"/>
  </w:num>
  <w:num w:numId="215" w16cid:durableId="1593977654">
    <w:abstractNumId w:val="379"/>
  </w:num>
  <w:num w:numId="216" w16cid:durableId="1945380692">
    <w:abstractNumId w:val="11"/>
  </w:num>
  <w:num w:numId="217" w16cid:durableId="874120477">
    <w:abstractNumId w:val="377"/>
  </w:num>
  <w:num w:numId="218" w16cid:durableId="1279679839">
    <w:abstractNumId w:val="276"/>
  </w:num>
  <w:num w:numId="219" w16cid:durableId="1132212595">
    <w:abstractNumId w:val="288"/>
  </w:num>
  <w:num w:numId="220" w16cid:durableId="1397167315">
    <w:abstractNumId w:val="197"/>
  </w:num>
  <w:num w:numId="221" w16cid:durableId="1602881924">
    <w:abstractNumId w:val="69"/>
  </w:num>
  <w:num w:numId="222" w16cid:durableId="1873686938">
    <w:abstractNumId w:val="177"/>
  </w:num>
  <w:num w:numId="223" w16cid:durableId="1327442866">
    <w:abstractNumId w:val="107"/>
  </w:num>
  <w:num w:numId="224" w16cid:durableId="1185174977">
    <w:abstractNumId w:val="397"/>
  </w:num>
  <w:num w:numId="225" w16cid:durableId="1875380744">
    <w:abstractNumId w:val="136"/>
  </w:num>
  <w:num w:numId="226" w16cid:durableId="1358383017">
    <w:abstractNumId w:val="401"/>
  </w:num>
  <w:num w:numId="227" w16cid:durableId="513493232">
    <w:abstractNumId w:val="302"/>
  </w:num>
  <w:num w:numId="228" w16cid:durableId="1619532446">
    <w:abstractNumId w:val="355"/>
  </w:num>
  <w:num w:numId="229" w16cid:durableId="1145195196">
    <w:abstractNumId w:val="342"/>
  </w:num>
  <w:num w:numId="230" w16cid:durableId="1031104320">
    <w:abstractNumId w:val="316"/>
  </w:num>
  <w:num w:numId="231" w16cid:durableId="541405145">
    <w:abstractNumId w:val="275"/>
  </w:num>
  <w:num w:numId="232" w16cid:durableId="301543256">
    <w:abstractNumId w:val="328"/>
  </w:num>
  <w:num w:numId="233" w16cid:durableId="143086707">
    <w:abstractNumId w:val="418"/>
  </w:num>
  <w:num w:numId="234" w16cid:durableId="169368022">
    <w:abstractNumId w:val="39"/>
  </w:num>
  <w:num w:numId="235" w16cid:durableId="393042237">
    <w:abstractNumId w:val="224"/>
  </w:num>
  <w:num w:numId="236" w16cid:durableId="390931725">
    <w:abstractNumId w:val="235"/>
  </w:num>
  <w:num w:numId="237" w16cid:durableId="859978343">
    <w:abstractNumId w:val="59"/>
  </w:num>
  <w:num w:numId="238" w16cid:durableId="397675431">
    <w:abstractNumId w:val="188"/>
  </w:num>
  <w:num w:numId="239" w16cid:durableId="219825322">
    <w:abstractNumId w:val="167"/>
  </w:num>
  <w:num w:numId="240" w16cid:durableId="2080128673">
    <w:abstractNumId w:val="420"/>
  </w:num>
  <w:num w:numId="241" w16cid:durableId="1302542833">
    <w:abstractNumId w:val="351"/>
  </w:num>
  <w:num w:numId="242" w16cid:durableId="581371708">
    <w:abstractNumId w:val="85"/>
  </w:num>
  <w:num w:numId="243" w16cid:durableId="1035665685">
    <w:abstractNumId w:val="179"/>
  </w:num>
  <w:num w:numId="244" w16cid:durableId="521556777">
    <w:abstractNumId w:val="187"/>
  </w:num>
  <w:num w:numId="245" w16cid:durableId="1549756282">
    <w:abstractNumId w:val="116"/>
  </w:num>
  <w:num w:numId="246" w16cid:durableId="1807158556">
    <w:abstractNumId w:val="385"/>
  </w:num>
  <w:num w:numId="247" w16cid:durableId="1226604406">
    <w:abstractNumId w:val="78"/>
  </w:num>
  <w:num w:numId="248" w16cid:durableId="99758941">
    <w:abstractNumId w:val="119"/>
  </w:num>
  <w:num w:numId="249" w16cid:durableId="1084257415">
    <w:abstractNumId w:val="214"/>
  </w:num>
  <w:num w:numId="250" w16cid:durableId="283123386">
    <w:abstractNumId w:val="181"/>
  </w:num>
  <w:num w:numId="251" w16cid:durableId="377509802">
    <w:abstractNumId w:val="7"/>
  </w:num>
  <w:num w:numId="252" w16cid:durableId="1827088276">
    <w:abstractNumId w:val="290"/>
  </w:num>
  <w:num w:numId="253" w16cid:durableId="1791825856">
    <w:abstractNumId w:val="62"/>
  </w:num>
  <w:num w:numId="254" w16cid:durableId="2005163308">
    <w:abstractNumId w:val="240"/>
  </w:num>
  <w:num w:numId="255" w16cid:durableId="1916940199">
    <w:abstractNumId w:val="115"/>
  </w:num>
  <w:num w:numId="256" w16cid:durableId="1505048264">
    <w:abstractNumId w:val="337"/>
  </w:num>
  <w:num w:numId="257" w16cid:durableId="1882087389">
    <w:abstractNumId w:val="311"/>
  </w:num>
  <w:num w:numId="258" w16cid:durableId="265507634">
    <w:abstractNumId w:val="360"/>
  </w:num>
  <w:num w:numId="259" w16cid:durableId="401374089">
    <w:abstractNumId w:val="320"/>
  </w:num>
  <w:num w:numId="260" w16cid:durableId="1063722994">
    <w:abstractNumId w:val="57"/>
  </w:num>
  <w:num w:numId="261" w16cid:durableId="1253592031">
    <w:abstractNumId w:val="198"/>
  </w:num>
  <w:num w:numId="262" w16cid:durableId="1568104786">
    <w:abstractNumId w:val="411"/>
  </w:num>
  <w:num w:numId="263" w16cid:durableId="835999832">
    <w:abstractNumId w:val="268"/>
  </w:num>
  <w:num w:numId="264" w16cid:durableId="357044768">
    <w:abstractNumId w:val="332"/>
  </w:num>
  <w:num w:numId="265" w16cid:durableId="1736510343">
    <w:abstractNumId w:val="102"/>
  </w:num>
  <w:num w:numId="266" w16cid:durableId="1760902905">
    <w:abstractNumId w:val="350"/>
  </w:num>
  <w:num w:numId="267" w16cid:durableId="948854466">
    <w:abstractNumId w:val="131"/>
  </w:num>
  <w:num w:numId="268" w16cid:durableId="967275824">
    <w:abstractNumId w:val="387"/>
  </w:num>
  <w:num w:numId="269" w16cid:durableId="704675227">
    <w:abstractNumId w:val="390"/>
  </w:num>
  <w:num w:numId="270" w16cid:durableId="974917494">
    <w:abstractNumId w:val="27"/>
  </w:num>
  <w:num w:numId="271" w16cid:durableId="698623546">
    <w:abstractNumId w:val="298"/>
  </w:num>
  <w:num w:numId="272" w16cid:durableId="574172175">
    <w:abstractNumId w:val="222"/>
  </w:num>
  <w:num w:numId="273" w16cid:durableId="2050105677">
    <w:abstractNumId w:val="0"/>
  </w:num>
  <w:num w:numId="274" w16cid:durableId="1886023516">
    <w:abstractNumId w:val="226"/>
  </w:num>
  <w:num w:numId="275" w16cid:durableId="1115754663">
    <w:abstractNumId w:val="346"/>
  </w:num>
  <w:num w:numId="276" w16cid:durableId="1376848623">
    <w:abstractNumId w:val="108"/>
  </w:num>
  <w:num w:numId="277" w16cid:durableId="395445159">
    <w:abstractNumId w:val="127"/>
  </w:num>
  <w:num w:numId="278" w16cid:durableId="251135105">
    <w:abstractNumId w:val="315"/>
  </w:num>
  <w:num w:numId="279" w16cid:durableId="1758596400">
    <w:abstractNumId w:val="404"/>
  </w:num>
  <w:num w:numId="280" w16cid:durableId="418522809">
    <w:abstractNumId w:val="31"/>
  </w:num>
  <w:num w:numId="281" w16cid:durableId="682511372">
    <w:abstractNumId w:val="317"/>
  </w:num>
  <w:num w:numId="282" w16cid:durableId="686519096">
    <w:abstractNumId w:val="100"/>
  </w:num>
  <w:num w:numId="283" w16cid:durableId="1869446376">
    <w:abstractNumId w:val="372"/>
  </w:num>
  <w:num w:numId="284" w16cid:durableId="20252135">
    <w:abstractNumId w:val="112"/>
  </w:num>
  <w:num w:numId="285" w16cid:durableId="1672176294">
    <w:abstractNumId w:val="124"/>
  </w:num>
  <w:num w:numId="286" w16cid:durableId="1939946438">
    <w:abstractNumId w:val="231"/>
  </w:num>
  <w:num w:numId="287" w16cid:durableId="604075353">
    <w:abstractNumId w:val="286"/>
  </w:num>
  <w:num w:numId="288" w16cid:durableId="52586620">
    <w:abstractNumId w:val="135"/>
  </w:num>
  <w:num w:numId="289" w16cid:durableId="23747727">
    <w:abstractNumId w:val="118"/>
  </w:num>
  <w:num w:numId="290" w16cid:durableId="197085504">
    <w:abstractNumId w:val="160"/>
  </w:num>
  <w:num w:numId="291" w16cid:durableId="887644636">
    <w:abstractNumId w:val="353"/>
  </w:num>
  <w:num w:numId="292" w16cid:durableId="1758866671">
    <w:abstractNumId w:val="15"/>
  </w:num>
  <w:num w:numId="293" w16cid:durableId="853811972">
    <w:abstractNumId w:val="32"/>
  </w:num>
  <w:num w:numId="294" w16cid:durableId="492570805">
    <w:abstractNumId w:val="49"/>
  </w:num>
  <w:num w:numId="295" w16cid:durableId="1732266584">
    <w:abstractNumId w:val="189"/>
  </w:num>
  <w:num w:numId="296" w16cid:durableId="2123070354">
    <w:abstractNumId w:val="336"/>
  </w:num>
  <w:num w:numId="297" w16cid:durableId="125896811">
    <w:abstractNumId w:val="364"/>
  </w:num>
  <w:num w:numId="298" w16cid:durableId="437262234">
    <w:abstractNumId w:val="89"/>
  </w:num>
  <w:num w:numId="299" w16cid:durableId="403723160">
    <w:abstractNumId w:val="60"/>
  </w:num>
  <w:num w:numId="300" w16cid:durableId="97600306">
    <w:abstractNumId w:val="139"/>
  </w:num>
  <w:num w:numId="301" w16cid:durableId="1679307369">
    <w:abstractNumId w:val="84"/>
  </w:num>
  <w:num w:numId="302" w16cid:durableId="870341689">
    <w:abstractNumId w:val="125"/>
  </w:num>
  <w:num w:numId="303" w16cid:durableId="113600403">
    <w:abstractNumId w:val="190"/>
  </w:num>
  <w:num w:numId="304" w16cid:durableId="664673707">
    <w:abstractNumId w:val="205"/>
  </w:num>
  <w:num w:numId="305" w16cid:durableId="1225991663">
    <w:abstractNumId w:val="365"/>
  </w:num>
  <w:num w:numId="306" w16cid:durableId="1934969038">
    <w:abstractNumId w:val="28"/>
  </w:num>
  <w:num w:numId="307" w16cid:durableId="730884639">
    <w:abstractNumId w:val="306"/>
  </w:num>
  <w:num w:numId="308" w16cid:durableId="89668103">
    <w:abstractNumId w:val="393"/>
  </w:num>
  <w:num w:numId="309" w16cid:durableId="353388408">
    <w:abstractNumId w:val="388"/>
  </w:num>
  <w:num w:numId="310" w16cid:durableId="1065833391">
    <w:abstractNumId w:val="61"/>
  </w:num>
  <w:num w:numId="311" w16cid:durableId="1861698362">
    <w:abstractNumId w:val="152"/>
  </w:num>
  <w:num w:numId="312" w16cid:durableId="812449803">
    <w:abstractNumId w:val="228"/>
  </w:num>
  <w:num w:numId="313" w16cid:durableId="1354578216">
    <w:abstractNumId w:val="239"/>
  </w:num>
  <w:num w:numId="314" w16cid:durableId="571088888">
    <w:abstractNumId w:val="340"/>
  </w:num>
  <w:num w:numId="315" w16cid:durableId="423961627">
    <w:abstractNumId w:val="64"/>
  </w:num>
  <w:num w:numId="316" w16cid:durableId="1799450071">
    <w:abstractNumId w:val="243"/>
  </w:num>
  <w:num w:numId="317" w16cid:durableId="46995891">
    <w:abstractNumId w:val="83"/>
  </w:num>
  <w:num w:numId="318" w16cid:durableId="293293712">
    <w:abstractNumId w:val="42"/>
  </w:num>
  <w:num w:numId="319" w16cid:durableId="73288181">
    <w:abstractNumId w:val="219"/>
  </w:num>
  <w:num w:numId="320" w16cid:durableId="1756782865">
    <w:abstractNumId w:val="37"/>
  </w:num>
  <w:num w:numId="321" w16cid:durableId="404767683">
    <w:abstractNumId w:val="12"/>
  </w:num>
  <w:num w:numId="322" w16cid:durableId="18824440">
    <w:abstractNumId w:val="248"/>
  </w:num>
  <w:num w:numId="323" w16cid:durableId="1288320767">
    <w:abstractNumId w:val="163"/>
  </w:num>
  <w:num w:numId="324" w16cid:durableId="242180912">
    <w:abstractNumId w:val="132"/>
  </w:num>
  <w:num w:numId="325" w16cid:durableId="1063215545">
    <w:abstractNumId w:val="362"/>
  </w:num>
  <w:num w:numId="326" w16cid:durableId="394162956">
    <w:abstractNumId w:val="265"/>
  </w:num>
  <w:num w:numId="327" w16cid:durableId="2085561897">
    <w:abstractNumId w:val="331"/>
  </w:num>
  <w:num w:numId="328" w16cid:durableId="1246499184">
    <w:abstractNumId w:val="123"/>
  </w:num>
  <w:num w:numId="329" w16cid:durableId="1554657692">
    <w:abstractNumId w:val="206"/>
  </w:num>
  <w:num w:numId="330" w16cid:durableId="435684714">
    <w:abstractNumId w:val="403"/>
  </w:num>
  <w:num w:numId="331" w16cid:durableId="2125149214">
    <w:abstractNumId w:val="363"/>
  </w:num>
  <w:num w:numId="332" w16cid:durableId="589391192">
    <w:abstractNumId w:val="66"/>
  </w:num>
  <w:num w:numId="333" w16cid:durableId="1230462730">
    <w:abstractNumId w:val="104"/>
  </w:num>
  <w:num w:numId="334" w16cid:durableId="1442451368">
    <w:abstractNumId w:val="296"/>
  </w:num>
  <w:num w:numId="335" w16cid:durableId="1397316493">
    <w:abstractNumId w:val="291"/>
  </w:num>
  <w:num w:numId="336" w16cid:durableId="359205124">
    <w:abstractNumId w:val="381"/>
  </w:num>
  <w:num w:numId="337" w16cid:durableId="868831960">
    <w:abstractNumId w:val="419"/>
  </w:num>
  <w:num w:numId="338" w16cid:durableId="1258443798">
    <w:abstractNumId w:val="334"/>
  </w:num>
  <w:num w:numId="339" w16cid:durableId="2116097927">
    <w:abstractNumId w:val="58"/>
  </w:num>
  <w:num w:numId="340" w16cid:durableId="341319142">
    <w:abstractNumId w:val="270"/>
  </w:num>
  <w:num w:numId="341" w16cid:durableId="660740128">
    <w:abstractNumId w:val="246"/>
  </w:num>
  <w:num w:numId="342" w16cid:durableId="1423255770">
    <w:abstractNumId w:val="218"/>
  </w:num>
  <w:num w:numId="343" w16cid:durableId="1972206067">
    <w:abstractNumId w:val="344"/>
  </w:num>
  <w:num w:numId="344" w16cid:durableId="807623137">
    <w:abstractNumId w:val="208"/>
  </w:num>
  <w:num w:numId="345" w16cid:durableId="1940676104">
    <w:abstractNumId w:val="277"/>
  </w:num>
  <w:num w:numId="346" w16cid:durableId="1126386854">
    <w:abstractNumId w:val="120"/>
  </w:num>
  <w:num w:numId="347" w16cid:durableId="1489247524">
    <w:abstractNumId w:val="238"/>
  </w:num>
  <w:num w:numId="348" w16cid:durableId="1814177056">
    <w:abstractNumId w:val="121"/>
  </w:num>
  <w:num w:numId="349" w16cid:durableId="1710716136">
    <w:abstractNumId w:val="374"/>
  </w:num>
  <w:num w:numId="350" w16cid:durableId="1442341392">
    <w:abstractNumId w:val="229"/>
  </w:num>
  <w:num w:numId="351" w16cid:durableId="572158695">
    <w:abstractNumId w:val="201"/>
  </w:num>
  <w:num w:numId="352" w16cid:durableId="135101730">
    <w:abstractNumId w:val="341"/>
  </w:num>
  <w:num w:numId="353" w16cid:durableId="1971396595">
    <w:abstractNumId w:val="330"/>
  </w:num>
  <w:num w:numId="354" w16cid:durableId="945040288">
    <w:abstractNumId w:val="354"/>
  </w:num>
  <w:num w:numId="355" w16cid:durableId="1677460806">
    <w:abstractNumId w:val="308"/>
  </w:num>
  <w:num w:numId="356" w16cid:durableId="1916931602">
    <w:abstractNumId w:val="384"/>
  </w:num>
  <w:num w:numId="357" w16cid:durableId="1159691299">
    <w:abstractNumId w:val="383"/>
  </w:num>
  <w:num w:numId="358" w16cid:durableId="66852980">
    <w:abstractNumId w:val="128"/>
  </w:num>
  <w:num w:numId="359" w16cid:durableId="761611752">
    <w:abstractNumId w:val="313"/>
  </w:num>
  <w:num w:numId="360" w16cid:durableId="988363269">
    <w:abstractNumId w:val="74"/>
  </w:num>
  <w:num w:numId="361" w16cid:durableId="1529954445">
    <w:abstractNumId w:val="51"/>
  </w:num>
  <w:num w:numId="362" w16cid:durableId="1383016013">
    <w:abstractNumId w:val="178"/>
  </w:num>
  <w:num w:numId="363" w16cid:durableId="365905914">
    <w:abstractNumId w:val="87"/>
  </w:num>
  <w:num w:numId="364" w16cid:durableId="1837457042">
    <w:abstractNumId w:val="396"/>
  </w:num>
  <w:num w:numId="365" w16cid:durableId="21982300">
    <w:abstractNumId w:val="252"/>
  </w:num>
  <w:num w:numId="366" w16cid:durableId="1217205886">
    <w:abstractNumId w:val="343"/>
  </w:num>
  <w:num w:numId="367" w16cid:durableId="538473380">
    <w:abstractNumId w:val="48"/>
  </w:num>
  <w:num w:numId="368" w16cid:durableId="680937988">
    <w:abstractNumId w:val="109"/>
  </w:num>
  <w:num w:numId="369" w16cid:durableId="1654866543">
    <w:abstractNumId w:val="223"/>
  </w:num>
  <w:num w:numId="370" w16cid:durableId="702677309">
    <w:abstractNumId w:val="271"/>
  </w:num>
  <w:num w:numId="371" w16cid:durableId="1296983758">
    <w:abstractNumId w:val="148"/>
  </w:num>
  <w:num w:numId="372" w16cid:durableId="1505513409">
    <w:abstractNumId w:val="237"/>
  </w:num>
  <w:num w:numId="373" w16cid:durableId="289827933">
    <w:abstractNumId w:val="339"/>
  </w:num>
  <w:num w:numId="374" w16cid:durableId="790199711">
    <w:abstractNumId w:val="10"/>
  </w:num>
  <w:num w:numId="375" w16cid:durableId="409279106">
    <w:abstractNumId w:val="18"/>
  </w:num>
  <w:num w:numId="376" w16cid:durableId="861475623">
    <w:abstractNumId w:val="154"/>
  </w:num>
  <w:num w:numId="377" w16cid:durableId="523908332">
    <w:abstractNumId w:val="389"/>
  </w:num>
  <w:num w:numId="378" w16cid:durableId="74203846">
    <w:abstractNumId w:val="19"/>
  </w:num>
  <w:num w:numId="379" w16cid:durableId="1947737170">
    <w:abstractNumId w:val="295"/>
  </w:num>
  <w:num w:numId="380" w16cid:durableId="1943956588">
    <w:abstractNumId w:val="142"/>
  </w:num>
  <w:num w:numId="381" w16cid:durableId="1782216236">
    <w:abstractNumId w:val="186"/>
  </w:num>
  <w:num w:numId="382" w16cid:durableId="1415664415">
    <w:abstractNumId w:val="289"/>
  </w:num>
  <w:num w:numId="383" w16cid:durableId="2000304659">
    <w:abstractNumId w:val="63"/>
  </w:num>
  <w:num w:numId="384" w16cid:durableId="497775274">
    <w:abstractNumId w:val="153"/>
  </w:num>
  <w:num w:numId="385" w16cid:durableId="772822499">
    <w:abstractNumId w:val="130"/>
  </w:num>
  <w:num w:numId="386" w16cid:durableId="1167862469">
    <w:abstractNumId w:val="210"/>
  </w:num>
  <w:num w:numId="387" w16cid:durableId="283732019">
    <w:abstractNumId w:val="36"/>
  </w:num>
  <w:num w:numId="388" w16cid:durableId="1713265868">
    <w:abstractNumId w:val="204"/>
  </w:num>
  <w:num w:numId="389" w16cid:durableId="948510283">
    <w:abstractNumId w:val="202"/>
  </w:num>
  <w:num w:numId="390" w16cid:durableId="1959094516">
    <w:abstractNumId w:val="348"/>
  </w:num>
  <w:num w:numId="391" w16cid:durableId="528645504">
    <w:abstractNumId w:val="155"/>
  </w:num>
  <w:num w:numId="392" w16cid:durableId="332343233">
    <w:abstractNumId w:val="323"/>
  </w:num>
  <w:num w:numId="393" w16cid:durableId="670648148">
    <w:abstractNumId w:val="255"/>
  </w:num>
  <w:num w:numId="394" w16cid:durableId="1874489276">
    <w:abstractNumId w:val="200"/>
  </w:num>
  <w:num w:numId="395" w16cid:durableId="20211980">
    <w:abstractNumId w:val="250"/>
  </w:num>
  <w:num w:numId="396" w16cid:durableId="1599288653">
    <w:abstractNumId w:val="258"/>
  </w:num>
  <w:num w:numId="397" w16cid:durableId="1093404223">
    <w:abstractNumId w:val="26"/>
  </w:num>
  <w:num w:numId="398" w16cid:durableId="1212496529">
    <w:abstractNumId w:val="251"/>
  </w:num>
  <w:num w:numId="399" w16cid:durableId="189533164">
    <w:abstractNumId w:val="34"/>
  </w:num>
  <w:num w:numId="400" w16cid:durableId="824125654">
    <w:abstractNumId w:val="68"/>
  </w:num>
  <w:num w:numId="401" w16cid:durableId="724259857">
    <w:abstractNumId w:val="300"/>
  </w:num>
  <w:num w:numId="402" w16cid:durableId="286352304">
    <w:abstractNumId w:val="283"/>
  </w:num>
  <w:num w:numId="403" w16cid:durableId="614875310">
    <w:abstractNumId w:val="159"/>
  </w:num>
  <w:num w:numId="404" w16cid:durableId="182011780">
    <w:abstractNumId w:val="141"/>
  </w:num>
  <w:num w:numId="405" w16cid:durableId="78643920">
    <w:abstractNumId w:val="309"/>
  </w:num>
  <w:num w:numId="406" w16cid:durableId="2054191353">
    <w:abstractNumId w:val="16"/>
  </w:num>
  <w:num w:numId="407" w16cid:durableId="418794820">
    <w:abstractNumId w:val="192"/>
  </w:num>
  <w:num w:numId="408" w16cid:durableId="1574703678">
    <w:abstractNumId w:val="361"/>
  </w:num>
  <w:num w:numId="409" w16cid:durableId="1572159164">
    <w:abstractNumId w:val="25"/>
  </w:num>
  <w:num w:numId="410" w16cid:durableId="689068567">
    <w:abstractNumId w:val="395"/>
  </w:num>
  <w:num w:numId="411" w16cid:durableId="960919769">
    <w:abstractNumId w:val="345"/>
  </w:num>
  <w:num w:numId="412" w16cid:durableId="1037660643">
    <w:abstractNumId w:val="5"/>
  </w:num>
  <w:num w:numId="413" w16cid:durableId="1536043450">
    <w:abstractNumId w:val="282"/>
  </w:num>
  <w:num w:numId="414" w16cid:durableId="1966161135">
    <w:abstractNumId w:val="391"/>
  </w:num>
  <w:num w:numId="415" w16cid:durableId="89619461">
    <w:abstractNumId w:val="349"/>
  </w:num>
  <w:num w:numId="416" w16cid:durableId="598875639">
    <w:abstractNumId w:val="80"/>
  </w:num>
  <w:num w:numId="417" w16cid:durableId="794249511">
    <w:abstractNumId w:val="264"/>
  </w:num>
  <w:num w:numId="418" w16cid:durableId="1047611504">
    <w:abstractNumId w:val="117"/>
  </w:num>
  <w:num w:numId="419" w16cid:durableId="1746411207">
    <w:abstractNumId w:val="225"/>
  </w:num>
  <w:num w:numId="420" w16cid:durableId="1335837711">
    <w:abstractNumId w:val="400"/>
  </w:num>
  <w:num w:numId="421" w16cid:durableId="701516082">
    <w:abstractNumId w:val="184"/>
  </w:num>
  <w:num w:numId="422" w16cid:durableId="1359969818">
    <w:abstractNumId w:val="1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E7"/>
    <w:rsid w:val="001E23E7"/>
    <w:rsid w:val="00350945"/>
    <w:rsid w:val="00505B3E"/>
    <w:rsid w:val="00985578"/>
    <w:rsid w:val="00D6200F"/>
    <w:rsid w:val="00E0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ACBE"/>
  <w15:chartTrackingRefBased/>
  <w15:docId w15:val="{087F055C-D06E-45B2-B9A8-12282A688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2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2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E2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2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2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E2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3E7"/>
    <w:rPr>
      <w:rFonts w:eastAsiaTheme="majorEastAsia" w:cstheme="majorBidi"/>
      <w:color w:val="272727" w:themeColor="text1" w:themeTint="D8"/>
    </w:rPr>
  </w:style>
  <w:style w:type="paragraph" w:styleId="Title">
    <w:name w:val="Title"/>
    <w:basedOn w:val="Normal"/>
    <w:next w:val="Normal"/>
    <w:link w:val="TitleChar"/>
    <w:uiPriority w:val="10"/>
    <w:qFormat/>
    <w:rsid w:val="001E2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3E7"/>
    <w:pPr>
      <w:spacing w:before="160"/>
      <w:jc w:val="center"/>
    </w:pPr>
    <w:rPr>
      <w:i/>
      <w:iCs/>
      <w:color w:val="404040" w:themeColor="text1" w:themeTint="BF"/>
    </w:rPr>
  </w:style>
  <w:style w:type="character" w:customStyle="1" w:styleId="QuoteChar">
    <w:name w:val="Quote Char"/>
    <w:basedOn w:val="DefaultParagraphFont"/>
    <w:link w:val="Quote"/>
    <w:uiPriority w:val="29"/>
    <w:rsid w:val="001E23E7"/>
    <w:rPr>
      <w:i/>
      <w:iCs/>
      <w:color w:val="404040" w:themeColor="text1" w:themeTint="BF"/>
    </w:rPr>
  </w:style>
  <w:style w:type="paragraph" w:styleId="ListParagraph">
    <w:name w:val="List Paragraph"/>
    <w:basedOn w:val="Normal"/>
    <w:uiPriority w:val="34"/>
    <w:qFormat/>
    <w:rsid w:val="001E23E7"/>
    <w:pPr>
      <w:ind w:left="720"/>
      <w:contextualSpacing/>
    </w:pPr>
  </w:style>
  <w:style w:type="character" w:styleId="IntenseEmphasis">
    <w:name w:val="Intense Emphasis"/>
    <w:basedOn w:val="DefaultParagraphFont"/>
    <w:uiPriority w:val="21"/>
    <w:qFormat/>
    <w:rsid w:val="001E23E7"/>
    <w:rPr>
      <w:i/>
      <w:iCs/>
      <w:color w:val="0F4761" w:themeColor="accent1" w:themeShade="BF"/>
    </w:rPr>
  </w:style>
  <w:style w:type="paragraph" w:styleId="IntenseQuote">
    <w:name w:val="Intense Quote"/>
    <w:basedOn w:val="Normal"/>
    <w:next w:val="Normal"/>
    <w:link w:val="IntenseQuoteChar"/>
    <w:uiPriority w:val="30"/>
    <w:qFormat/>
    <w:rsid w:val="001E2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3E7"/>
    <w:rPr>
      <w:i/>
      <w:iCs/>
      <w:color w:val="0F4761" w:themeColor="accent1" w:themeShade="BF"/>
    </w:rPr>
  </w:style>
  <w:style w:type="character" w:styleId="IntenseReference">
    <w:name w:val="Intense Reference"/>
    <w:basedOn w:val="DefaultParagraphFont"/>
    <w:uiPriority w:val="32"/>
    <w:qFormat/>
    <w:rsid w:val="001E23E7"/>
    <w:rPr>
      <w:b/>
      <w:bCs/>
      <w:smallCaps/>
      <w:color w:val="0F4761" w:themeColor="accent1" w:themeShade="BF"/>
      <w:spacing w:val="5"/>
    </w:rPr>
  </w:style>
  <w:style w:type="numbering" w:customStyle="1" w:styleId="NoList1">
    <w:name w:val="No List1"/>
    <w:next w:val="NoList"/>
    <w:uiPriority w:val="99"/>
    <w:semiHidden/>
    <w:unhideWhenUsed/>
    <w:rsid w:val="001E23E7"/>
  </w:style>
  <w:style w:type="paragraph" w:customStyle="1" w:styleId="msonormal0">
    <w:name w:val="msonormal"/>
    <w:basedOn w:val="Normal"/>
    <w:rsid w:val="001E23E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1E23E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E23E7"/>
    <w:rPr>
      <w:b/>
      <w:bCs/>
    </w:rPr>
  </w:style>
  <w:style w:type="character" w:styleId="Emphasis">
    <w:name w:val="Emphasis"/>
    <w:basedOn w:val="DefaultParagraphFont"/>
    <w:uiPriority w:val="20"/>
    <w:qFormat/>
    <w:rsid w:val="001E23E7"/>
    <w:rPr>
      <w:i/>
      <w:iCs/>
    </w:rPr>
  </w:style>
  <w:style w:type="paragraph" w:styleId="HTMLPreformatted">
    <w:name w:val="HTML Preformatted"/>
    <w:basedOn w:val="Normal"/>
    <w:link w:val="HTMLPreformattedChar"/>
    <w:uiPriority w:val="99"/>
    <w:semiHidden/>
    <w:unhideWhenUsed/>
    <w:rsid w:val="001E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23E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E23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123</Pages>
  <Words>25539</Words>
  <Characters>148383</Characters>
  <Application>Microsoft Office Word</Application>
  <DocSecurity>0</DocSecurity>
  <Lines>4946</Lines>
  <Paragraphs>2805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2025-10-16T16:43:00Z</dcterms:created>
  <dcterms:modified xsi:type="dcterms:W3CDTF">2025-10-16T19:03:00Z</dcterms:modified>
</cp:coreProperties>
</file>