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5B45D" w14:textId="4B884839" w:rsidR="00764BB2" w:rsidRDefault="00376811">
      <w:r>
        <w:rPr>
          <w:noProof/>
        </w:rPr>
        <w:drawing>
          <wp:inline distT="0" distB="0" distL="0" distR="0" wp14:anchorId="4B988094" wp14:editId="4647A13A">
            <wp:extent cx="2501900" cy="1163955"/>
            <wp:effectExtent l="0" t="0" r="0" b="0"/>
            <wp:docPr id="1" name="圖片 1" descr="一張含有 文字, 監視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, 監視器 的圖片&#10;&#10;自動產生的描述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116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3AA57" w14:textId="723E6D04" w:rsidR="00376811" w:rsidRDefault="001B5113">
      <w:r>
        <w:rPr>
          <w:rFonts w:hint="eastAsia"/>
        </w:rPr>
        <w:t xml:space="preserve"> </w:t>
      </w:r>
      <w:proofErr w:type="spellStart"/>
      <w:r w:rsidRPr="001B5113">
        <w:t>Logistic_Regression_confusion_matrix</w:t>
      </w:r>
      <w:proofErr w:type="spellEnd"/>
    </w:p>
    <w:p w14:paraId="1EB07327" w14:textId="5FE92817" w:rsidR="001B5113" w:rsidRDefault="001B5113"/>
    <w:p w14:paraId="0EB3DB17" w14:textId="699382D6" w:rsidR="001B5113" w:rsidRDefault="001B5113">
      <w:r>
        <w:rPr>
          <w:rFonts w:hint="eastAsia"/>
          <w:noProof/>
        </w:rPr>
        <w:drawing>
          <wp:inline distT="0" distB="0" distL="0" distR="0" wp14:anchorId="6ABC926C" wp14:editId="5B9825A6">
            <wp:extent cx="2495550" cy="1171575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F3BC2" w14:textId="0D438FEA" w:rsidR="001B5113" w:rsidRDefault="001B5113" w:rsidP="001B5113">
      <w:pPr>
        <w:ind w:left="480"/>
      </w:pPr>
      <w:r>
        <w:rPr>
          <w:rFonts w:hint="eastAsia"/>
        </w:rPr>
        <w:t xml:space="preserve">   </w:t>
      </w:r>
      <w:proofErr w:type="spellStart"/>
      <w:r w:rsidRPr="001B5113">
        <w:t>SVM_confusion_matrix</w:t>
      </w:r>
      <w:proofErr w:type="spellEnd"/>
    </w:p>
    <w:p w14:paraId="73F4C3FE" w14:textId="324FFBDA" w:rsidR="001B5113" w:rsidRDefault="001B5113" w:rsidP="001B5113">
      <w:pPr>
        <w:rPr>
          <w:rFonts w:hint="eastAsia"/>
        </w:rPr>
      </w:pPr>
    </w:p>
    <w:p w14:paraId="03845AB8" w14:textId="689BB028" w:rsidR="001B5113" w:rsidRDefault="001B5113" w:rsidP="001B5113">
      <w:r>
        <w:rPr>
          <w:noProof/>
        </w:rPr>
        <w:drawing>
          <wp:inline distT="0" distB="0" distL="0" distR="0" wp14:anchorId="69DE8335" wp14:editId="1D587B14">
            <wp:extent cx="2505075" cy="1181100"/>
            <wp:effectExtent l="0" t="0" r="952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1D928" w14:textId="5DF2D874" w:rsidR="001B5113" w:rsidRDefault="001B5113" w:rsidP="001B5113">
      <w:r>
        <w:rPr>
          <w:rFonts w:hint="eastAsia"/>
        </w:rPr>
        <w:t xml:space="preserve">    </w:t>
      </w:r>
      <w:r w:rsidRPr="001B5113">
        <w:t>Kernel _</w:t>
      </w:r>
      <w:proofErr w:type="spellStart"/>
      <w:r w:rsidRPr="001B5113">
        <w:t>SVM_confusion_matrix</w:t>
      </w:r>
      <w:proofErr w:type="spellEnd"/>
    </w:p>
    <w:p w14:paraId="06D9C202" w14:textId="2EF09F55" w:rsidR="001B5113" w:rsidRDefault="001B5113" w:rsidP="001B5113"/>
    <w:p w14:paraId="601D555F" w14:textId="60610104" w:rsidR="001B5113" w:rsidRDefault="001B5113" w:rsidP="001B5113"/>
    <w:p w14:paraId="0470D8B0" w14:textId="2AC25B85" w:rsidR="001B5113" w:rsidRDefault="001B5113" w:rsidP="001B5113"/>
    <w:p w14:paraId="7D3DC6BE" w14:textId="1B65E100" w:rsidR="00AF05C5" w:rsidRDefault="00AF05C5" w:rsidP="001B5113"/>
    <w:p w14:paraId="2E758682" w14:textId="6DB5E3F8" w:rsidR="00AF05C5" w:rsidRDefault="00AF05C5" w:rsidP="001B5113"/>
    <w:p w14:paraId="75F78A84" w14:textId="3489D9AC" w:rsidR="00AF05C5" w:rsidRDefault="00AF05C5" w:rsidP="001B5113"/>
    <w:p w14:paraId="27706EBB" w14:textId="3381CA8C" w:rsidR="00AF05C5" w:rsidRDefault="00AF05C5" w:rsidP="001B5113"/>
    <w:p w14:paraId="154428EA" w14:textId="72E25A7E" w:rsidR="00AF05C5" w:rsidRDefault="00AF05C5" w:rsidP="001B5113"/>
    <w:p w14:paraId="70B68A88" w14:textId="25ED7FDD" w:rsidR="00AF05C5" w:rsidRDefault="00AF05C5" w:rsidP="001B5113"/>
    <w:p w14:paraId="234F0FE3" w14:textId="2B213FB3" w:rsidR="00AF05C5" w:rsidRDefault="00AF05C5" w:rsidP="001B5113"/>
    <w:p w14:paraId="35956D66" w14:textId="4092C4CF" w:rsidR="00AF05C5" w:rsidRDefault="00AF05C5" w:rsidP="001B5113"/>
    <w:p w14:paraId="59952279" w14:textId="77777777" w:rsidR="00AF05C5" w:rsidRDefault="00AF05C5" w:rsidP="001B5113">
      <w:pPr>
        <w:rPr>
          <w:rFonts w:hint="eastAsia"/>
        </w:rPr>
      </w:pPr>
    </w:p>
    <w:p w14:paraId="13778BAB" w14:textId="6C35CC60" w:rsidR="00AF05C5" w:rsidRDefault="00AF05C5" w:rsidP="001B5113"/>
    <w:p w14:paraId="66EE73FC" w14:textId="6B600424" w:rsidR="00AF05C5" w:rsidRDefault="00AF05C5" w:rsidP="001B5113">
      <w:r>
        <w:rPr>
          <w:noProof/>
        </w:rPr>
        <w:drawing>
          <wp:inline distT="0" distB="0" distL="0" distR="0" wp14:anchorId="5D8BC187" wp14:editId="08F8B1EE">
            <wp:extent cx="2501900" cy="1179603"/>
            <wp:effectExtent l="0" t="0" r="0" b="190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1179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1BFA2" w14:textId="010D4A7D" w:rsidR="00AF05C5" w:rsidRDefault="00AF05C5" w:rsidP="00AF05C5">
      <w:r>
        <w:rPr>
          <w:rFonts w:hint="eastAsia"/>
        </w:rPr>
        <w:t xml:space="preserve">   </w:t>
      </w:r>
      <w:proofErr w:type="spellStart"/>
      <w:r w:rsidRPr="00AF05C5">
        <w:t>Decision_Tree_confusion_matrix</w:t>
      </w:r>
      <w:proofErr w:type="spellEnd"/>
    </w:p>
    <w:p w14:paraId="34962297" w14:textId="7EB9C4A8" w:rsidR="00AF05C5" w:rsidRDefault="00AF05C5" w:rsidP="001B5113">
      <w:pPr>
        <w:rPr>
          <w:rFonts w:hint="eastAsia"/>
        </w:rPr>
      </w:pPr>
    </w:p>
    <w:p w14:paraId="48EFDF31" w14:textId="77777777" w:rsidR="00AF05C5" w:rsidRDefault="00AF05C5" w:rsidP="00AF05C5">
      <w:r>
        <w:rPr>
          <w:noProof/>
        </w:rPr>
        <w:drawing>
          <wp:inline distT="0" distB="0" distL="0" distR="0" wp14:anchorId="2FEDAFE7" wp14:editId="4C820836">
            <wp:extent cx="2505075" cy="1200150"/>
            <wp:effectExtent l="0" t="0" r="952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24354" w14:textId="77777777" w:rsidR="00AF05C5" w:rsidRDefault="00AF05C5" w:rsidP="00AF05C5">
      <w:pPr>
        <w:ind w:firstLine="480"/>
        <w:rPr>
          <w:rFonts w:hint="eastAsia"/>
        </w:rPr>
      </w:pPr>
      <w:proofErr w:type="spellStart"/>
      <w:r w:rsidRPr="001B5113">
        <w:t>Naive_Bayes_confusion_matrix</w:t>
      </w:r>
      <w:proofErr w:type="spellEnd"/>
    </w:p>
    <w:p w14:paraId="37BA5E03" w14:textId="03B57209" w:rsidR="00AF05C5" w:rsidRDefault="00AF05C5" w:rsidP="001B5113"/>
    <w:p w14:paraId="62E467AF" w14:textId="33CBD101" w:rsidR="00AF05C5" w:rsidRDefault="00AF05C5" w:rsidP="001B5113">
      <w:pPr>
        <w:rPr>
          <w:rFonts w:hint="eastAsia"/>
        </w:rPr>
      </w:pPr>
    </w:p>
    <w:p w14:paraId="39F2CA84" w14:textId="77777777" w:rsidR="001B5113" w:rsidRDefault="001B5113" w:rsidP="001B5113">
      <w:pPr>
        <w:rPr>
          <w:rFonts w:hint="eastAsia"/>
        </w:rPr>
      </w:pPr>
    </w:p>
    <w:sectPr w:rsidR="001B5113" w:rsidSect="00376811">
      <w:pgSz w:w="11906" w:h="16838"/>
      <w:pgMar w:top="1440" w:right="1800" w:bottom="1440" w:left="1800" w:header="851" w:footer="992" w:gutter="0"/>
      <w:cols w:num="2"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811"/>
    <w:rsid w:val="001B5113"/>
    <w:rsid w:val="00376811"/>
    <w:rsid w:val="00764BB2"/>
    <w:rsid w:val="00AF05C5"/>
    <w:rsid w:val="00B70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921B1"/>
  <w15:chartTrackingRefBased/>
  <w15:docId w15:val="{91B789D4-2B90-4BFF-8865-0BB0A1838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C53151-C185-4261-A052-08430315E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欣妤 游</dc:creator>
  <cp:keywords/>
  <dc:description/>
  <cp:lastModifiedBy>欣妤 游</cp:lastModifiedBy>
  <cp:revision>1</cp:revision>
  <dcterms:created xsi:type="dcterms:W3CDTF">2022-05-29T06:26:00Z</dcterms:created>
  <dcterms:modified xsi:type="dcterms:W3CDTF">2022-05-29T06:38:00Z</dcterms:modified>
</cp:coreProperties>
</file>