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3B13B" w14:textId="5D914D96" w:rsidR="006270D4" w:rsidRDefault="00000000">
      <w:pPr>
        <w:rPr>
          <w:lang w:eastAsia="ja-JP"/>
        </w:rPr>
      </w:pPr>
      <w:r w:rsidRPr="00855207">
        <w:rPr>
          <w:bCs/>
          <w:lang w:eastAsia="ja-JP"/>
        </w:rPr>
        <w:t>ご安全に</w:t>
      </w:r>
      <w:r w:rsidR="00E91491">
        <w:rPr>
          <w:bCs/>
          <w:lang w:eastAsia="ja-JP"/>
        </w:rPr>
        <w:br/>
      </w:r>
      <w:r>
        <w:rPr>
          <w:lang w:eastAsia="ja-JP"/>
        </w:rPr>
        <w:t>飛</w:t>
      </w:r>
      <w:r w:rsidR="00855207">
        <w:rPr>
          <w:rFonts w:hint="eastAsia"/>
          <w:lang w:eastAsia="ja-JP"/>
        </w:rPr>
        <w:t>馬</w:t>
      </w:r>
      <w:r>
        <w:rPr>
          <w:lang w:eastAsia="ja-JP"/>
        </w:rPr>
        <w:t>サークルの個別改善活動の進捗報告をさせていただきます。</w:t>
      </w:r>
      <w:r w:rsidR="00E91491">
        <w:rPr>
          <w:lang w:eastAsia="ja-JP"/>
        </w:rPr>
        <w:br/>
      </w:r>
      <w:r>
        <w:rPr>
          <w:lang w:eastAsia="ja-JP"/>
        </w:rPr>
        <w:t>よろしくお願いします。</w:t>
      </w:r>
    </w:p>
    <w:p w14:paraId="23132B4E" w14:textId="77777777" w:rsidR="006270D4" w:rsidRDefault="006270D4">
      <w:pPr>
        <w:rPr>
          <w:lang w:eastAsia="ja-JP"/>
        </w:rPr>
      </w:pPr>
    </w:p>
    <w:p w14:paraId="5D00781F" w14:textId="1B2C2800" w:rsidR="006270D4" w:rsidRPr="00855207" w:rsidRDefault="00000000">
      <w:pPr>
        <w:rPr>
          <w:rFonts w:hint="eastAsia"/>
          <w:lang w:eastAsia="ja-JP"/>
        </w:rPr>
      </w:pPr>
      <w:r>
        <w:rPr>
          <w:b/>
          <w:lang w:eastAsia="ja-JP"/>
        </w:rPr>
        <w:t>活動概要</w:t>
      </w:r>
      <w:r w:rsidR="00855207">
        <w:rPr>
          <w:lang w:eastAsia="ja-JP"/>
        </w:rPr>
        <w:br/>
      </w:r>
      <w:r>
        <w:rPr>
          <w:lang w:eastAsia="ja-JP"/>
        </w:rPr>
        <w:t>7</w:t>
      </w:r>
      <w:r>
        <w:rPr>
          <w:lang w:eastAsia="ja-JP"/>
        </w:rPr>
        <w:t>巡目となる今回は、装置導入に際して想定されるリスクへの対応を主なテーマとして、活動テーマは「装置導入におけるリスク最小化」とし</w:t>
      </w:r>
      <w:r w:rsidR="00855207">
        <w:rPr>
          <w:rFonts w:hint="eastAsia"/>
          <w:lang w:eastAsia="ja-JP"/>
        </w:rPr>
        <w:t>て活動していくこととなりました。</w:t>
      </w:r>
      <w:r w:rsidR="00855207">
        <w:rPr>
          <w:lang w:eastAsia="ja-JP"/>
        </w:rPr>
        <w:br/>
      </w:r>
      <w:r w:rsidR="00855207" w:rsidRPr="00855207">
        <w:rPr>
          <w:lang w:eastAsia="ja-JP"/>
        </w:rPr>
        <w:t>併せて、現在の作業環境における業務内容について、「なぜこの作業を行っているのか」「現状のプロセスに不要な要素はないか」「自動化の余地はないか」といった現場の率直な疑問や気づきを把握すべく、各作業者へのヒアリングを実施しています。</w:t>
      </w:r>
      <w:r w:rsidR="00855207">
        <w:rPr>
          <w:lang w:eastAsia="ja-JP"/>
        </w:rPr>
        <w:br/>
      </w:r>
      <w:r w:rsidR="00855207" w:rsidRPr="00855207">
        <w:rPr>
          <w:lang w:eastAsia="ja-JP"/>
        </w:rPr>
        <w:t>このプロセスを通じて、</w:t>
      </w:r>
      <w:r w:rsidR="00855207" w:rsidRPr="00855207">
        <w:rPr>
          <w:b/>
          <w:bCs/>
          <w:lang w:eastAsia="ja-JP"/>
        </w:rPr>
        <w:t>3F</w:t>
      </w:r>
      <w:r w:rsidR="00855207" w:rsidRPr="00855207">
        <w:rPr>
          <w:lang w:eastAsia="ja-JP"/>
        </w:rPr>
        <w:t>の解消を図るとともに、作業者自身の業務理解や改善意識の醸成を目的として、活動を推進してまいります。</w:t>
      </w:r>
    </w:p>
    <w:p w14:paraId="760D2CD4" w14:textId="77777777" w:rsidR="006270D4" w:rsidRDefault="006270D4">
      <w:pPr>
        <w:rPr>
          <w:rFonts w:hint="eastAsia"/>
          <w:lang w:eastAsia="ja-JP"/>
        </w:rPr>
      </w:pPr>
    </w:p>
    <w:p w14:paraId="5A53D694" w14:textId="5BCBE652" w:rsidR="006270D4" w:rsidRDefault="00000000">
      <w:pPr>
        <w:rPr>
          <w:lang w:eastAsia="ja-JP"/>
        </w:rPr>
      </w:pPr>
      <w:r>
        <w:rPr>
          <w:b/>
          <w:lang w:eastAsia="ja-JP"/>
        </w:rPr>
        <w:t>サークルメンバーについて</w:t>
      </w:r>
      <w:r w:rsidR="00E91491">
        <w:rPr>
          <w:lang w:eastAsia="ja-JP"/>
        </w:rPr>
        <w:br/>
      </w:r>
      <w:r>
        <w:rPr>
          <w:lang w:eastAsia="ja-JP"/>
        </w:rPr>
        <w:t>まず初めに、サークルメンバーについてご報告いたします。今月より池田さんが新たにサークルに加わり、現在のメンバー数は</w:t>
      </w:r>
      <w:r>
        <w:rPr>
          <w:lang w:eastAsia="ja-JP"/>
        </w:rPr>
        <w:t>28</w:t>
      </w:r>
      <w:r>
        <w:rPr>
          <w:lang w:eastAsia="ja-JP"/>
        </w:rPr>
        <w:t>名となりました。今後、他部門等によりメンバーの増減が想定されますが、体制に柔軟に対応しつつ、「資格取得率</w:t>
      </w:r>
      <w:r>
        <w:rPr>
          <w:lang w:eastAsia="ja-JP"/>
        </w:rPr>
        <w:t>100</w:t>
      </w:r>
      <w:r>
        <w:rPr>
          <w:lang w:eastAsia="ja-JP"/>
        </w:rPr>
        <w:t>％」を目標に活動を続けてまいります。</w:t>
      </w:r>
    </w:p>
    <w:p w14:paraId="5D5BD9FC" w14:textId="77777777" w:rsidR="006270D4" w:rsidRDefault="006270D4">
      <w:pPr>
        <w:rPr>
          <w:lang w:eastAsia="ja-JP"/>
        </w:rPr>
      </w:pPr>
    </w:p>
    <w:p w14:paraId="043BA4D6" w14:textId="6235767D" w:rsidR="006270D4" w:rsidRDefault="00000000">
      <w:pPr>
        <w:rPr>
          <w:lang w:eastAsia="ja-JP"/>
        </w:rPr>
      </w:pPr>
      <w:r>
        <w:rPr>
          <w:b/>
          <w:lang w:eastAsia="ja-JP"/>
        </w:rPr>
        <w:t>不具合抽出および是正活動について</w:t>
      </w:r>
      <w:r w:rsidR="00E91491">
        <w:rPr>
          <w:lang w:eastAsia="ja-JP"/>
        </w:rPr>
        <w:br/>
      </w:r>
      <w:r w:rsidR="00E91491">
        <w:rPr>
          <w:rFonts w:hint="eastAsia"/>
          <w:lang w:eastAsia="ja-JP"/>
        </w:rPr>
        <w:t>6</w:t>
      </w:r>
      <w:r>
        <w:rPr>
          <w:lang w:eastAsia="ja-JP"/>
        </w:rPr>
        <w:t>巡目に引き続き、現場の</w:t>
      </w:r>
      <w:r>
        <w:rPr>
          <w:lang w:eastAsia="ja-JP"/>
        </w:rPr>
        <w:t>5S</w:t>
      </w:r>
      <w:r>
        <w:rPr>
          <w:lang w:eastAsia="ja-JP"/>
        </w:rPr>
        <w:t>徹底を目的とした取り組みは継続して実施しております。現場環境の維持・改善を通じて、不具合の早期発見および再発防止に努めてまいります。</w:t>
      </w:r>
    </w:p>
    <w:p w14:paraId="7F2F66C7" w14:textId="77777777" w:rsidR="006270D4" w:rsidRDefault="006270D4">
      <w:pPr>
        <w:rPr>
          <w:lang w:eastAsia="ja-JP"/>
        </w:rPr>
      </w:pPr>
    </w:p>
    <w:p w14:paraId="4770D021" w14:textId="011F8F86" w:rsidR="006270D4" w:rsidRDefault="00000000">
      <w:pPr>
        <w:rPr>
          <w:lang w:eastAsia="ja-JP"/>
        </w:rPr>
      </w:pPr>
      <w:r>
        <w:rPr>
          <w:b/>
          <w:lang w:eastAsia="ja-JP"/>
        </w:rPr>
        <w:t>活動エリアについて</w:t>
      </w:r>
      <w:r w:rsidR="00E91491">
        <w:rPr>
          <w:lang w:eastAsia="ja-JP"/>
        </w:rPr>
        <w:br/>
      </w:r>
      <w:r>
        <w:rPr>
          <w:lang w:eastAsia="ja-JP"/>
        </w:rPr>
        <w:t>今回の活動エリアは、装置導入に関連するエリアとして、検査</w:t>
      </w:r>
      <w:r>
        <w:rPr>
          <w:lang w:eastAsia="ja-JP"/>
        </w:rPr>
        <w:t>1</w:t>
      </w:r>
      <w:r>
        <w:rPr>
          <w:lang w:eastAsia="ja-JP"/>
        </w:rPr>
        <w:t>・</w:t>
      </w:r>
      <w:r>
        <w:rPr>
          <w:lang w:eastAsia="ja-JP"/>
        </w:rPr>
        <w:t>2</w:t>
      </w:r>
      <w:r>
        <w:rPr>
          <w:lang w:eastAsia="ja-JP"/>
        </w:rPr>
        <w:t>室、熱処理室、熱処理</w:t>
      </w:r>
      <w:r w:rsidR="00E91491">
        <w:rPr>
          <w:rFonts w:hint="eastAsia"/>
          <w:lang w:eastAsia="ja-JP"/>
        </w:rPr>
        <w:t>機械室</w:t>
      </w:r>
      <w:r>
        <w:rPr>
          <w:lang w:eastAsia="ja-JP"/>
        </w:rPr>
        <w:t>が対象となっております。</w:t>
      </w:r>
    </w:p>
    <w:p w14:paraId="4DED4E44" w14:textId="77777777" w:rsidR="006270D4" w:rsidRDefault="006270D4">
      <w:pPr>
        <w:rPr>
          <w:lang w:eastAsia="ja-JP"/>
        </w:rPr>
      </w:pPr>
    </w:p>
    <w:p w14:paraId="71604C1D" w14:textId="55710F6F" w:rsidR="006270D4" w:rsidRDefault="00000000">
      <w:pPr>
        <w:rPr>
          <w:lang w:eastAsia="ja-JP"/>
        </w:rPr>
      </w:pPr>
      <w:r>
        <w:rPr>
          <w:b/>
          <w:lang w:eastAsia="ja-JP"/>
        </w:rPr>
        <w:t>活動計画について</w:t>
      </w:r>
      <w:r w:rsidR="00E91491">
        <w:rPr>
          <w:lang w:eastAsia="ja-JP"/>
        </w:rPr>
        <w:br/>
      </w:r>
      <w:r>
        <w:rPr>
          <w:lang w:eastAsia="ja-JP"/>
        </w:rPr>
        <w:t>現在、活動テーマの選定は終了し、計画立案に移行しております。現状の正確な把握および要因の分析を目的として、リスク抽出のための</w:t>
      </w:r>
      <w:r w:rsidR="00C85EB9">
        <w:rPr>
          <w:rFonts w:hint="eastAsia"/>
          <w:lang w:eastAsia="ja-JP"/>
        </w:rPr>
        <w:t>抽出</w:t>
      </w:r>
      <w:r>
        <w:rPr>
          <w:lang w:eastAsia="ja-JP"/>
        </w:rPr>
        <w:t>シートを新たに作成し、今後、各メンバーによるリスクの洗い出し作業を進めてまいります。</w:t>
      </w:r>
    </w:p>
    <w:p w14:paraId="1654F20B" w14:textId="77777777" w:rsidR="006270D4" w:rsidRDefault="006270D4">
      <w:pPr>
        <w:rPr>
          <w:lang w:eastAsia="ja-JP"/>
        </w:rPr>
      </w:pPr>
    </w:p>
    <w:p w14:paraId="1CA4BC0D" w14:textId="559EEE52" w:rsidR="006270D4" w:rsidRDefault="00000000">
      <w:pPr>
        <w:rPr>
          <w:lang w:eastAsia="ja-JP"/>
        </w:rPr>
      </w:pPr>
      <w:r>
        <w:rPr>
          <w:b/>
          <w:lang w:eastAsia="ja-JP"/>
        </w:rPr>
        <w:lastRenderedPageBreak/>
        <w:t>装置導入および稼働前準備について</w:t>
      </w:r>
      <w:r w:rsidR="00E91491">
        <w:rPr>
          <w:lang w:eastAsia="ja-JP"/>
        </w:rPr>
        <w:br/>
      </w:r>
      <w:r w:rsidR="00E91491">
        <w:rPr>
          <w:rFonts w:hint="eastAsia"/>
          <w:lang w:eastAsia="ja-JP"/>
        </w:rPr>
        <w:t>次に各装置の搬入と稼働計画についてご報告いたします。</w:t>
      </w:r>
      <w:r w:rsidR="00E91491">
        <w:rPr>
          <w:lang w:eastAsia="ja-JP"/>
        </w:rPr>
        <w:br/>
      </w:r>
      <w:r w:rsidR="00E91491">
        <w:rPr>
          <w:rFonts w:hint="eastAsia"/>
          <w:lang w:eastAsia="ja-JP"/>
        </w:rPr>
        <w:t>まず、抵抗測定器・熱処理</w:t>
      </w:r>
      <w:r w:rsidR="00E91491">
        <w:rPr>
          <w:rFonts w:hint="eastAsia"/>
          <w:lang w:eastAsia="ja-JP"/>
        </w:rPr>
        <w:t>7</w:t>
      </w:r>
      <w:r w:rsidR="00E91491">
        <w:rPr>
          <w:rFonts w:hint="eastAsia"/>
          <w:lang w:eastAsia="ja-JP"/>
        </w:rPr>
        <w:t>号炉については既に搬入を完了しており、現在は稼働開始に向けた準備期間となっております。これらの装置については稼働準備期間中にリスクの抽出および改善策の策定を進め</w:t>
      </w:r>
      <w:r w:rsidR="000776AC">
        <w:rPr>
          <w:rFonts w:hint="eastAsia"/>
          <w:lang w:eastAsia="ja-JP"/>
        </w:rPr>
        <w:t>ていきます。</w:t>
      </w:r>
      <w:r w:rsidR="000776AC">
        <w:rPr>
          <w:lang w:eastAsia="ja-JP"/>
        </w:rPr>
        <w:br/>
      </w:r>
      <w:r w:rsidR="000776AC">
        <w:rPr>
          <w:rFonts w:hint="eastAsia"/>
          <w:lang w:eastAsia="ja-JP"/>
        </w:rPr>
        <w:t>一方　酸化膜厚測定器・</w:t>
      </w:r>
      <w:r w:rsidR="000776AC">
        <w:rPr>
          <w:rFonts w:hint="eastAsia"/>
          <w:lang w:eastAsia="ja-JP"/>
        </w:rPr>
        <w:t>FTIR</w:t>
      </w:r>
      <w:r w:rsidR="000776AC">
        <w:rPr>
          <w:rFonts w:hint="eastAsia"/>
          <w:lang w:eastAsia="ja-JP"/>
        </w:rPr>
        <w:t>に関しては今後の導入を見据え並行して潜在的リスクの事前抽出およびその対応策について検討を進めていく予定です。</w:t>
      </w:r>
    </w:p>
    <w:p w14:paraId="68AB2DA0" w14:textId="77777777" w:rsidR="000776AC" w:rsidRDefault="000776AC">
      <w:pPr>
        <w:rPr>
          <w:lang w:eastAsia="ja-JP"/>
        </w:rPr>
      </w:pPr>
    </w:p>
    <w:p w14:paraId="713ED356" w14:textId="060D5009" w:rsidR="00035A88" w:rsidRPr="00035A88" w:rsidRDefault="000776AC" w:rsidP="00035A88">
      <w:pPr>
        <w:rPr>
          <w:lang w:eastAsia="ja-JP"/>
        </w:rPr>
      </w:pPr>
      <w:r w:rsidRPr="000776AC">
        <w:rPr>
          <w:rFonts w:hint="eastAsia"/>
          <w:b/>
          <w:bCs/>
          <w:lang w:eastAsia="ja-JP"/>
        </w:rPr>
        <w:t>作業者へのヒアリング結果</w:t>
      </w:r>
      <w:r>
        <w:rPr>
          <w:b/>
          <w:bCs/>
          <w:lang w:eastAsia="ja-JP"/>
        </w:rPr>
        <w:br/>
      </w:r>
      <w:r w:rsidR="00035A88" w:rsidRPr="00035A88">
        <w:rPr>
          <w:lang w:eastAsia="ja-JP"/>
        </w:rPr>
        <w:t>次に、作業者へのヒアリング結果についてご報告いたします。</w:t>
      </w:r>
      <w:r w:rsidR="00035A88">
        <w:rPr>
          <w:lang w:eastAsia="ja-JP"/>
        </w:rPr>
        <w:br/>
      </w:r>
      <w:r w:rsidR="00035A88" w:rsidRPr="00035A88">
        <w:rPr>
          <w:lang w:eastAsia="ja-JP"/>
        </w:rPr>
        <w:t>今回のヒアリングを通じて抽出された課題は、</w:t>
      </w:r>
      <w:r w:rsidR="00035A88" w:rsidRPr="00035A88">
        <w:rPr>
          <w:rFonts w:hint="eastAsia"/>
          <w:lang w:eastAsia="ja-JP"/>
        </w:rPr>
        <w:t>●●</w:t>
      </w:r>
      <w:r w:rsidR="00035A88" w:rsidRPr="00035A88">
        <w:rPr>
          <w:lang w:eastAsia="ja-JP"/>
        </w:rPr>
        <w:t>室に関連する案件が最も多く、次いで</w:t>
      </w:r>
      <w:r w:rsidR="00035A88" w:rsidRPr="00035A88">
        <w:rPr>
          <w:rFonts w:hint="eastAsia"/>
          <w:lang w:eastAsia="ja-JP"/>
        </w:rPr>
        <w:t>●●</w:t>
      </w:r>
      <w:r w:rsidR="00035A88" w:rsidRPr="00035A88">
        <w:rPr>
          <w:lang w:eastAsia="ja-JP"/>
        </w:rPr>
        <w:t>室に関する内容が多</w:t>
      </w:r>
      <w:r w:rsidR="00035A88">
        <w:rPr>
          <w:rFonts w:hint="eastAsia"/>
          <w:lang w:eastAsia="ja-JP"/>
        </w:rPr>
        <w:t>い</w:t>
      </w:r>
      <w:r w:rsidR="00035A88" w:rsidRPr="00035A88">
        <w:rPr>
          <w:lang w:eastAsia="ja-JP"/>
        </w:rPr>
        <w:t>結果となりました。</w:t>
      </w:r>
      <w:r w:rsidR="00035A88">
        <w:rPr>
          <w:lang w:eastAsia="ja-JP"/>
        </w:rPr>
        <w:br/>
      </w:r>
      <w:r w:rsidR="00035A88" w:rsidRPr="00035A88">
        <w:rPr>
          <w:lang w:eastAsia="ja-JP"/>
        </w:rPr>
        <w:t>これらの結果を踏まえ、今後は</w:t>
      </w:r>
      <w:r w:rsidR="00035A88">
        <w:rPr>
          <w:rFonts w:hint="eastAsia"/>
          <w:lang w:eastAsia="ja-JP"/>
        </w:rPr>
        <w:t>個別改善</w:t>
      </w:r>
      <w:r w:rsidR="00035A88" w:rsidRPr="00035A88">
        <w:rPr>
          <w:lang w:eastAsia="ja-JP"/>
        </w:rPr>
        <w:t>として</w:t>
      </w:r>
      <w:r w:rsidR="00035A88">
        <w:rPr>
          <w:rFonts w:hint="eastAsia"/>
          <w:lang w:eastAsia="ja-JP"/>
        </w:rPr>
        <w:t>も</w:t>
      </w:r>
      <w:r w:rsidR="00035A88" w:rsidRPr="00035A88">
        <w:rPr>
          <w:lang w:eastAsia="ja-JP"/>
        </w:rPr>
        <w:t>取り上げ、改善活動を進めて</w:t>
      </w:r>
      <w:r w:rsidR="00035A88">
        <w:rPr>
          <w:rFonts w:hint="eastAsia"/>
          <w:lang w:eastAsia="ja-JP"/>
        </w:rPr>
        <w:t>いきたいと</w:t>
      </w:r>
      <w:r w:rsidR="00035A88" w:rsidRPr="00035A88">
        <w:rPr>
          <w:lang w:eastAsia="ja-JP"/>
        </w:rPr>
        <w:t>考えております。</w:t>
      </w:r>
      <w:r w:rsidR="00035A88">
        <w:rPr>
          <w:lang w:eastAsia="ja-JP"/>
        </w:rPr>
        <w:br/>
      </w:r>
      <w:r w:rsidR="00035A88" w:rsidRPr="00035A88">
        <w:rPr>
          <w:lang w:eastAsia="ja-JP"/>
        </w:rPr>
        <w:t>また、今後の進め方や優先順位の付け方についてご助言を頂けますと幸いです。現場の実情を踏まえた効果的なアプローチの検討に活かして</w:t>
      </w:r>
      <w:r w:rsidR="00035A88">
        <w:rPr>
          <w:rFonts w:hint="eastAsia"/>
          <w:lang w:eastAsia="ja-JP"/>
        </w:rPr>
        <w:t>いきたいと思います</w:t>
      </w:r>
      <w:r w:rsidR="00035A88" w:rsidRPr="00035A88">
        <w:rPr>
          <w:lang w:eastAsia="ja-JP"/>
        </w:rPr>
        <w:t>。</w:t>
      </w:r>
    </w:p>
    <w:p w14:paraId="49F71867" w14:textId="77777777" w:rsidR="00035A88" w:rsidRDefault="00035A88">
      <w:pPr>
        <w:rPr>
          <w:lang w:eastAsia="ja-JP"/>
        </w:rPr>
      </w:pPr>
    </w:p>
    <w:p w14:paraId="1E8F6CA9" w14:textId="7DC4C36A" w:rsidR="006270D4" w:rsidRDefault="00035A88">
      <w:pPr>
        <w:rPr>
          <w:rFonts w:hint="eastAsia"/>
          <w:lang w:eastAsia="ja-JP"/>
        </w:rPr>
      </w:pPr>
      <w:r>
        <w:rPr>
          <w:rFonts w:hint="eastAsia"/>
          <w:lang w:eastAsia="ja-JP"/>
        </w:rPr>
        <w:t>ここから続き貼り付け</w:t>
      </w:r>
      <w:hyperlink r:id="rId6" w:history="1">
        <w:r w:rsidRPr="00AA1DC6">
          <w:rPr>
            <w:rStyle w:val="aff"/>
            <w:rFonts w:hint="eastAsia"/>
            <w:lang w:eastAsia="ja-JP"/>
          </w:rPr>
          <w:t>￥￥￥￥</w:t>
        </w:r>
      </w:hyperlink>
      <w:r>
        <w:rPr>
          <w:rFonts w:hint="eastAsia"/>
          <w:lang w:eastAsia="ja-JP"/>
        </w:rPr>
        <w:t>￥</w:t>
      </w:r>
    </w:p>
    <w:sectPr w:rsidR="006270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292436955">
    <w:abstractNumId w:val="8"/>
  </w:num>
  <w:num w:numId="2" w16cid:durableId="1143350958">
    <w:abstractNumId w:val="6"/>
  </w:num>
  <w:num w:numId="3" w16cid:durableId="1777367391">
    <w:abstractNumId w:val="5"/>
  </w:num>
  <w:num w:numId="4" w16cid:durableId="162010506">
    <w:abstractNumId w:val="4"/>
  </w:num>
  <w:num w:numId="5" w16cid:durableId="1948535619">
    <w:abstractNumId w:val="7"/>
  </w:num>
  <w:num w:numId="6" w16cid:durableId="1131435854">
    <w:abstractNumId w:val="3"/>
  </w:num>
  <w:num w:numId="7" w16cid:durableId="1214654330">
    <w:abstractNumId w:val="2"/>
  </w:num>
  <w:num w:numId="8" w16cid:durableId="120614530">
    <w:abstractNumId w:val="1"/>
  </w:num>
  <w:num w:numId="9" w16cid:durableId="270477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A88"/>
    <w:rsid w:val="0006063C"/>
    <w:rsid w:val="000776AC"/>
    <w:rsid w:val="0015074B"/>
    <w:rsid w:val="0029639D"/>
    <w:rsid w:val="00326F90"/>
    <w:rsid w:val="006270D4"/>
    <w:rsid w:val="00855207"/>
    <w:rsid w:val="008C194F"/>
    <w:rsid w:val="00AA1D8D"/>
    <w:rsid w:val="00B47730"/>
    <w:rsid w:val="00C85EB9"/>
    <w:rsid w:val="00CB0664"/>
    <w:rsid w:val="00E91491"/>
    <w:rsid w:val="00F617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2D3B110"/>
  <w14:defaultImageDpi w14:val="300"/>
  <w15:docId w15:val="{F3152AEF-CC9E-4DBF-B518-85AD7A40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Web">
    <w:name w:val="Normal (Web)"/>
    <w:basedOn w:val="a1"/>
    <w:uiPriority w:val="99"/>
    <w:semiHidden/>
    <w:unhideWhenUsed/>
    <w:rsid w:val="00855207"/>
    <w:rPr>
      <w:rFonts w:ascii="Times New Roman" w:hAnsi="Times New Roman" w:cs="Times New Roman"/>
      <w:sz w:val="24"/>
      <w:szCs w:val="24"/>
    </w:rPr>
  </w:style>
  <w:style w:type="character" w:styleId="aff">
    <w:name w:val="Hyperlink"/>
    <w:basedOn w:val="a2"/>
    <w:uiPriority w:val="99"/>
    <w:unhideWhenUsed/>
    <w:rsid w:val="00035A88"/>
    <w:rPr>
      <w:color w:val="0000FF" w:themeColor="hyperlink"/>
      <w:u w:val="single"/>
    </w:rPr>
  </w:style>
  <w:style w:type="character" w:styleId="aff0">
    <w:name w:val="Unresolved Mention"/>
    <w:basedOn w:val="a2"/>
    <w:uiPriority w:val="99"/>
    <w:semiHidden/>
    <w:unhideWhenUsed/>
    <w:rsid w:val="00035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107332">
      <w:bodyDiv w:val="1"/>
      <w:marLeft w:val="0"/>
      <w:marRight w:val="0"/>
      <w:marTop w:val="0"/>
      <w:marBottom w:val="0"/>
      <w:divBdr>
        <w:top w:val="none" w:sz="0" w:space="0" w:color="auto"/>
        <w:left w:val="none" w:sz="0" w:space="0" w:color="auto"/>
        <w:bottom w:val="none" w:sz="0" w:space="0" w:color="auto"/>
        <w:right w:val="none" w:sz="0" w:space="0" w:color="auto"/>
      </w:divBdr>
    </w:div>
    <w:div w:id="1128547704">
      <w:bodyDiv w:val="1"/>
      <w:marLeft w:val="0"/>
      <w:marRight w:val="0"/>
      <w:marTop w:val="0"/>
      <w:marBottom w:val="0"/>
      <w:divBdr>
        <w:top w:val="none" w:sz="0" w:space="0" w:color="auto"/>
        <w:left w:val="none" w:sz="0" w:space="0" w:color="auto"/>
        <w:bottom w:val="none" w:sz="0" w:space="0" w:color="auto"/>
        <w:right w:val="none" w:sz="0" w:space="0" w:color="auto"/>
      </w:divBdr>
    </w:div>
    <w:div w:id="1603420615">
      <w:bodyDiv w:val="1"/>
      <w:marLeft w:val="0"/>
      <w:marRight w:val="0"/>
      <w:marTop w:val="0"/>
      <w:marBottom w:val="0"/>
      <w:divBdr>
        <w:top w:val="none" w:sz="0" w:space="0" w:color="auto"/>
        <w:left w:val="none" w:sz="0" w:space="0" w:color="auto"/>
        <w:bottom w:val="none" w:sz="0" w:space="0" w:color="auto"/>
        <w:right w:val="none" w:sz="0" w:space="0" w:color="auto"/>
      </w:divBdr>
    </w:div>
    <w:div w:id="1923175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NUL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182</Words>
  <Characters>1044</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owner</cp:lastModifiedBy>
  <cp:revision>2</cp:revision>
  <dcterms:created xsi:type="dcterms:W3CDTF">2013-12-23T23:15:00Z</dcterms:created>
  <dcterms:modified xsi:type="dcterms:W3CDTF">2025-05-25T03:53:00Z</dcterms:modified>
  <cp:category/>
</cp:coreProperties>
</file>