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F61D" w14:textId="2F40485D" w:rsidR="00C0393C" w:rsidRDefault="00C0393C">
      <w:pPr>
        <w:overflowPunct/>
        <w:autoSpaceDE/>
        <w:autoSpaceDN/>
        <w:adjustRightInd/>
        <w:textAlignment w:val="auto"/>
        <w:rPr>
          <w:rFonts w:ascii="Arial" w:hAnsi="Arial"/>
          <w:b/>
          <w:kern w:val="28"/>
          <w:sz w:val="28"/>
        </w:rPr>
      </w:pPr>
      <w:bookmarkStart w:id="0" w:name="_Hlk118318208"/>
    </w:p>
    <w:p w14:paraId="00000001" w14:textId="19F780DC" w:rsidR="00225656" w:rsidRPr="008031B7" w:rsidRDefault="000C5B6C" w:rsidP="009A31B8">
      <w:pPr>
        <w:jc w:val="center"/>
        <w:rPr>
          <w:rFonts w:ascii="Arial" w:hAnsi="Arial"/>
          <w:b/>
          <w:color w:val="FF0000"/>
          <w:kern w:val="28"/>
          <w:sz w:val="28"/>
        </w:rPr>
      </w:pPr>
      <w:r w:rsidRPr="008031B7">
        <w:rPr>
          <w:rFonts w:ascii="Arial" w:hAnsi="Arial"/>
          <w:b/>
          <w:color w:val="FF0000"/>
          <w:kern w:val="28"/>
          <w:sz w:val="28"/>
        </w:rPr>
        <w:t>Statistical Analysis and Machine Learning for Traffic Prediction in Conyngham Road Dublin</w:t>
      </w:r>
    </w:p>
    <w:p w14:paraId="00000002" w14:textId="77777777" w:rsidR="00225656" w:rsidRDefault="00225656"/>
    <w:p w14:paraId="00000003" w14:textId="17923C41" w:rsidR="00225656"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F6601F">
        <w:rPr>
          <w:rFonts w:ascii="Arial" w:eastAsia="Arial" w:hAnsi="Arial" w:cs="Arial"/>
          <w:color w:val="000000"/>
        </w:rPr>
        <w:t>Jefferson William Teixeira</w:t>
      </w:r>
    </w:p>
    <w:p w14:paraId="00000004" w14:textId="2993A445" w:rsidR="00225656" w:rsidRPr="008031B7" w:rsidRDefault="00000000">
      <w:pPr>
        <w:pBdr>
          <w:top w:val="nil"/>
          <w:left w:val="nil"/>
          <w:bottom w:val="nil"/>
          <w:right w:val="nil"/>
          <w:between w:val="nil"/>
        </w:pBdr>
        <w:rPr>
          <w:rFonts w:ascii="Arial" w:eastAsia="Arial" w:hAnsi="Arial" w:cs="Arial"/>
          <w:color w:val="000000"/>
          <w:lang w:val="en-GB"/>
        </w:rPr>
      </w:pPr>
      <w:r w:rsidRPr="008031B7">
        <w:rPr>
          <w:rFonts w:ascii="Arial" w:eastAsia="Arial" w:hAnsi="Arial" w:cs="Arial"/>
          <w:color w:val="000000"/>
          <w:lang w:val="en-GB"/>
        </w:rPr>
        <w:t xml:space="preserve">e-mail: </w:t>
      </w:r>
      <w:hyperlink r:id="rId9" w:history="1">
        <w:r w:rsidR="00F6601F" w:rsidRPr="008031B7">
          <w:rPr>
            <w:rStyle w:val="Hyperlink"/>
            <w:rFonts w:ascii="Arial" w:eastAsia="Arial" w:hAnsi="Arial" w:cs="Arial"/>
            <w:lang w:val="en-GB"/>
          </w:rPr>
          <w:t>sba22201@student.cct.ie</w:t>
        </w:r>
      </w:hyperlink>
    </w:p>
    <w:p w14:paraId="331488BE" w14:textId="38622C55" w:rsidR="00527C33" w:rsidRPr="00B52AC3" w:rsidRDefault="00000000" w:rsidP="00B52A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F6601F">
        <w:rPr>
          <w:rFonts w:ascii="Arial" w:eastAsia="Arial" w:hAnsi="Arial" w:cs="Arial"/>
          <w:color w:val="000000"/>
        </w:rPr>
        <w:t>sba22201</w:t>
      </w:r>
      <w:r w:rsidR="00527C33">
        <w:rPr>
          <w:b/>
        </w:rPr>
        <w:br w:type="page"/>
      </w:r>
    </w:p>
    <w:p w14:paraId="00000007" w14:textId="6CA9399F" w:rsidR="00225656" w:rsidRPr="003A5F49" w:rsidRDefault="00000000" w:rsidP="003A5F49">
      <w:pPr>
        <w:rPr>
          <w:rFonts w:ascii="Arial" w:hAnsi="Arial" w:cs="Arial"/>
          <w:b/>
          <w:bCs/>
        </w:rPr>
      </w:pPr>
      <w:r w:rsidRPr="003A5F49">
        <w:rPr>
          <w:rFonts w:ascii="Arial" w:hAnsi="Arial" w:cs="Arial"/>
          <w:b/>
          <w:bCs/>
        </w:rPr>
        <w:lastRenderedPageBreak/>
        <w:t>Abstract</w:t>
      </w:r>
    </w:p>
    <w:p w14:paraId="3CB3765C" w14:textId="77777777" w:rsidR="00F6601F" w:rsidRPr="00F6601F" w:rsidRDefault="00F6601F" w:rsidP="00F6601F"/>
    <w:p w14:paraId="42297D25" w14:textId="2D6B0E17" w:rsidR="008164F9" w:rsidRPr="008031B7" w:rsidRDefault="00F6601F" w:rsidP="009C5288">
      <w:pPr>
        <w:pStyle w:val="NormalWeb"/>
        <w:shd w:val="clear" w:color="auto" w:fill="FFFFFF"/>
        <w:spacing w:before="0" w:beforeAutospacing="0" w:after="150" w:afterAutospacing="0"/>
        <w:jc w:val="both"/>
        <w:rPr>
          <w:iCs/>
          <w:color w:val="FF0000"/>
          <w:lang w:val="en-IE" w:eastAsia="en-US"/>
        </w:rPr>
      </w:pPr>
      <w:r w:rsidRPr="008031B7">
        <w:rPr>
          <w:i/>
          <w:color w:val="FF0000"/>
          <w:lang w:val="en-IE" w:eastAsia="en-US"/>
        </w:rPr>
        <w:t>Every year Dublin City Council</w:t>
      </w:r>
      <w:r w:rsidR="00DA23F7" w:rsidRPr="008031B7">
        <w:rPr>
          <w:i/>
          <w:color w:val="FF0000"/>
          <w:lang w:val="en-IE" w:eastAsia="en-US"/>
        </w:rPr>
        <w:t xml:space="preserve"> </w:t>
      </w:r>
      <w:r w:rsidRPr="008031B7">
        <w:rPr>
          <w:i/>
          <w:color w:val="FF0000"/>
          <w:lang w:val="en-IE" w:eastAsia="en-US"/>
        </w:rPr>
        <w:t xml:space="preserve">conducts traffic counts at </w:t>
      </w:r>
      <w:r w:rsidR="007B374B" w:rsidRPr="008031B7">
        <w:rPr>
          <w:i/>
          <w:color w:val="FF0000"/>
          <w:lang w:val="en-IE" w:eastAsia="en-US"/>
        </w:rPr>
        <w:t>various locations</w:t>
      </w:r>
      <w:r w:rsidRPr="008031B7">
        <w:rPr>
          <w:i/>
          <w:color w:val="FF0000"/>
          <w:lang w:val="en-IE" w:eastAsia="en-US"/>
        </w:rPr>
        <w:t xml:space="preserve"> on entry points around </w:t>
      </w:r>
      <w:r w:rsidR="007B374B" w:rsidRPr="008031B7">
        <w:rPr>
          <w:i/>
          <w:color w:val="FF0000"/>
          <w:lang w:val="en-IE" w:eastAsia="en-US"/>
        </w:rPr>
        <w:t xml:space="preserve">Dublin </w:t>
      </w:r>
      <w:r w:rsidRPr="008031B7">
        <w:rPr>
          <w:i/>
          <w:color w:val="FF0000"/>
          <w:lang w:val="en-IE" w:eastAsia="en-US"/>
        </w:rPr>
        <w:t xml:space="preserve">city centre. The locations are chosen to ensure that any person entering the City Centre from outside must pass through one of the locations where the surveys are undertaken. These traffic counts provide a reliable measurement of the modal distribution of persons travelling into, and out of, Dublin </w:t>
      </w:r>
      <w:r w:rsidR="00AA7E2F" w:rsidRPr="008031B7">
        <w:rPr>
          <w:i/>
          <w:color w:val="FF0000"/>
          <w:lang w:val="en-IE" w:eastAsia="en-US"/>
        </w:rPr>
        <w:t>c</w:t>
      </w:r>
      <w:r w:rsidRPr="008031B7">
        <w:rPr>
          <w:i/>
          <w:color w:val="FF0000"/>
          <w:lang w:val="en-IE" w:eastAsia="en-US"/>
        </w:rPr>
        <w:t xml:space="preserve">ity on a </w:t>
      </w:r>
      <w:r w:rsidR="00B91A20" w:rsidRPr="008031B7">
        <w:rPr>
          <w:i/>
          <w:color w:val="FF0000"/>
          <w:lang w:val="en-IE" w:eastAsia="en-US"/>
        </w:rPr>
        <w:t>year-on-year</w:t>
      </w:r>
      <w:r w:rsidRPr="008031B7">
        <w:rPr>
          <w:i/>
          <w:color w:val="FF0000"/>
          <w:lang w:val="en-IE" w:eastAsia="en-US"/>
        </w:rPr>
        <w:t xml:space="preserve"> comparable basis. The data collected is divided into the </w:t>
      </w:r>
      <w:r w:rsidR="00AA7E2F" w:rsidRPr="008031B7">
        <w:rPr>
          <w:i/>
          <w:color w:val="FF0000"/>
          <w:lang w:val="en-IE" w:eastAsia="en-US"/>
        </w:rPr>
        <w:t>t</w:t>
      </w:r>
      <w:r w:rsidRPr="008031B7">
        <w:rPr>
          <w:i/>
          <w:color w:val="FF0000"/>
          <w:lang w:val="en-IE" w:eastAsia="en-US"/>
        </w:rPr>
        <w:t>ransport modes allowing a better understanding of the changing usage trends in pedestrian and various vehicle types.</w:t>
      </w:r>
      <w:r w:rsidR="00A55FEC" w:rsidRPr="008031B7">
        <w:rPr>
          <w:i/>
          <w:color w:val="FF0000"/>
          <w:lang w:val="en-IE" w:eastAsia="en-US"/>
        </w:rPr>
        <w:t xml:space="preserve"> In this work, statistics models and machine learning techniques have been applied to </w:t>
      </w:r>
      <w:r w:rsidR="00191001" w:rsidRPr="008031B7">
        <w:rPr>
          <w:i/>
          <w:color w:val="FF0000"/>
          <w:lang w:val="en-IE" w:eastAsia="en-US"/>
        </w:rPr>
        <w:t xml:space="preserve">extract descriptive measurements and appropriate probability distributions from the </w:t>
      </w:r>
      <w:r w:rsidR="00AC4F4E" w:rsidRPr="008031B7">
        <w:rPr>
          <w:i/>
          <w:color w:val="FF0000"/>
          <w:lang w:val="en-IE" w:eastAsia="en-US"/>
        </w:rPr>
        <w:t>data and</w:t>
      </w:r>
      <w:r w:rsidR="00A55FEC" w:rsidRPr="008031B7">
        <w:rPr>
          <w:i/>
          <w:color w:val="FF0000"/>
          <w:lang w:val="en-IE" w:eastAsia="en-US"/>
        </w:rPr>
        <w:t xml:space="preserve"> </w:t>
      </w:r>
      <w:r w:rsidR="00AC4F4E" w:rsidRPr="008031B7">
        <w:rPr>
          <w:i/>
          <w:color w:val="FF0000"/>
          <w:lang w:val="en-IE" w:eastAsia="en-US"/>
        </w:rPr>
        <w:t xml:space="preserve">to </w:t>
      </w:r>
      <w:r w:rsidR="00A55FEC" w:rsidRPr="008031B7">
        <w:rPr>
          <w:i/>
          <w:color w:val="FF0000"/>
          <w:lang w:val="en-IE" w:eastAsia="en-US"/>
        </w:rPr>
        <w:t>make predictions for the future</w:t>
      </w:r>
      <w:r w:rsidR="00DD58B8" w:rsidRPr="008031B7">
        <w:rPr>
          <w:i/>
          <w:color w:val="FF0000"/>
          <w:lang w:val="en-IE" w:eastAsia="en-US"/>
        </w:rPr>
        <w:t xml:space="preserve"> using the </w:t>
      </w:r>
      <w:r w:rsidR="00AC4F4E" w:rsidRPr="008031B7">
        <w:rPr>
          <w:i/>
          <w:color w:val="FF0000"/>
          <w:lang w:val="en-IE" w:eastAsia="en-US"/>
        </w:rPr>
        <w:t>historical</w:t>
      </w:r>
      <w:r w:rsidR="00DD58B8" w:rsidRPr="008031B7">
        <w:rPr>
          <w:i/>
          <w:color w:val="FF0000"/>
          <w:lang w:val="en-IE" w:eastAsia="en-US"/>
        </w:rPr>
        <w:t xml:space="preserve"> </w:t>
      </w:r>
      <w:r w:rsidR="008B7990" w:rsidRPr="008031B7">
        <w:rPr>
          <w:i/>
          <w:color w:val="FF0000"/>
          <w:lang w:val="en-IE" w:eastAsia="en-US"/>
        </w:rPr>
        <w:t>data</w:t>
      </w:r>
      <w:r w:rsidR="00A55FEC" w:rsidRPr="008031B7">
        <w:rPr>
          <w:i/>
          <w:color w:val="FF0000"/>
          <w:lang w:val="en-IE" w:eastAsia="en-US"/>
        </w:rPr>
        <w:t xml:space="preserve">. </w:t>
      </w:r>
      <w:r w:rsidR="004C2B34" w:rsidRPr="008031B7">
        <w:rPr>
          <w:i/>
          <w:color w:val="FF0000"/>
          <w:lang w:val="en-IE" w:eastAsia="en-US"/>
        </w:rPr>
        <w:t xml:space="preserve">Understanding and predicting the traffic behaviour is beneficial to the city planning as it indicates how the public resources can be applied more efficiently in terms of road infrastructure and public transportation, for example. </w:t>
      </w:r>
      <w:r w:rsidR="00A55FEC" w:rsidRPr="008031B7">
        <w:rPr>
          <w:i/>
          <w:color w:val="FF0000"/>
          <w:lang w:val="en-IE" w:eastAsia="en-US"/>
        </w:rPr>
        <w:t xml:space="preserve">More specifically, </w:t>
      </w:r>
      <w:r w:rsidR="007A5340" w:rsidRPr="008031B7">
        <w:rPr>
          <w:i/>
          <w:color w:val="FF0000"/>
          <w:lang w:val="en-IE" w:eastAsia="en-US"/>
        </w:rPr>
        <w:t xml:space="preserve">the inbound traffic data </w:t>
      </w:r>
      <w:r w:rsidR="004C2B34" w:rsidRPr="008031B7">
        <w:rPr>
          <w:i/>
          <w:color w:val="FF0000"/>
          <w:lang w:val="en-IE" w:eastAsia="en-US"/>
        </w:rPr>
        <w:t xml:space="preserve">of different transportation modes that were collected in </w:t>
      </w:r>
      <w:r w:rsidR="007A5340" w:rsidRPr="008031B7">
        <w:rPr>
          <w:i/>
          <w:color w:val="FF0000"/>
          <w:lang w:val="en-IE" w:eastAsia="en-US"/>
        </w:rPr>
        <w:t>Conyngham Road, Dublin have been studied.</w:t>
      </w:r>
      <w:r w:rsidR="004D2706" w:rsidRPr="008031B7">
        <w:rPr>
          <w:i/>
          <w:color w:val="FF0000"/>
          <w:lang w:val="en-IE" w:eastAsia="en-US"/>
        </w:rPr>
        <w:t xml:space="preserve"> The machine learning framework CRISP-DM was </w:t>
      </w:r>
      <w:r w:rsidR="00E0103E" w:rsidRPr="008031B7">
        <w:rPr>
          <w:i/>
          <w:color w:val="FF0000"/>
          <w:lang w:val="en-IE" w:eastAsia="en-US"/>
        </w:rPr>
        <w:t>adopted to guide the analytical process</w:t>
      </w:r>
      <w:r w:rsidR="004D2706" w:rsidRPr="008031B7">
        <w:rPr>
          <w:i/>
          <w:color w:val="FF0000"/>
          <w:lang w:val="en-IE" w:eastAsia="en-US"/>
        </w:rPr>
        <w:t xml:space="preserve"> from the data understanding step to the evaluation of the modelling results.</w:t>
      </w:r>
      <w:r w:rsidR="003431CC" w:rsidRPr="008031B7">
        <w:rPr>
          <w:i/>
          <w:color w:val="FF0000"/>
          <w:lang w:val="en-IE" w:eastAsia="en-US"/>
        </w:rPr>
        <w:t xml:space="preserve"> </w:t>
      </w:r>
      <w:r w:rsidR="004C2B34" w:rsidRPr="008031B7">
        <w:rPr>
          <w:i/>
          <w:color w:val="FF0000"/>
          <w:lang w:val="en-IE" w:eastAsia="en-US"/>
        </w:rPr>
        <w:t>Several experiments were performed using different machine learning models and the technique with the best result</w:t>
      </w:r>
      <w:r w:rsidR="003431CC" w:rsidRPr="008031B7">
        <w:rPr>
          <w:i/>
          <w:color w:val="FF0000"/>
          <w:lang w:val="en-IE" w:eastAsia="en-US"/>
        </w:rPr>
        <w:t>s</w:t>
      </w:r>
      <w:r w:rsidR="004C2B34" w:rsidRPr="008031B7">
        <w:rPr>
          <w:i/>
          <w:color w:val="FF0000"/>
          <w:lang w:val="en-IE" w:eastAsia="en-US"/>
        </w:rPr>
        <w:t xml:space="preserve"> was KNN Regression algorithm, having a </w:t>
      </w:r>
      <w:r w:rsidR="003431CC" w:rsidRPr="008031B7">
        <w:rPr>
          <w:i/>
          <w:color w:val="FF0000"/>
          <w:lang w:val="en-IE" w:eastAsia="en-US"/>
        </w:rPr>
        <w:t xml:space="preserve">R2 </w:t>
      </w:r>
      <w:r w:rsidR="004C2B34" w:rsidRPr="008031B7">
        <w:rPr>
          <w:i/>
          <w:color w:val="FF0000"/>
          <w:lang w:val="en-IE" w:eastAsia="en-US"/>
        </w:rPr>
        <w:t xml:space="preserve">score of 81% using </w:t>
      </w:r>
      <w:r w:rsidR="003431CC" w:rsidRPr="008031B7">
        <w:rPr>
          <w:i/>
          <w:color w:val="FF0000"/>
          <w:lang w:val="en-IE" w:eastAsia="en-US"/>
        </w:rPr>
        <w:t xml:space="preserve">four </w:t>
      </w:r>
      <w:r w:rsidR="004C2B34" w:rsidRPr="008031B7">
        <w:rPr>
          <w:i/>
          <w:color w:val="FF0000"/>
          <w:lang w:val="en-IE" w:eastAsia="en-US"/>
        </w:rPr>
        <w:t>neighbours</w:t>
      </w:r>
      <w:r w:rsidR="003431CC" w:rsidRPr="008031B7">
        <w:rPr>
          <w:i/>
          <w:color w:val="FF0000"/>
          <w:lang w:val="en-IE" w:eastAsia="en-US"/>
        </w:rPr>
        <w:t xml:space="preserve"> as</w:t>
      </w:r>
      <w:r w:rsidR="004C2B34" w:rsidRPr="008031B7">
        <w:rPr>
          <w:i/>
          <w:color w:val="FF0000"/>
          <w:lang w:val="en-IE" w:eastAsia="en-US"/>
        </w:rPr>
        <w:t xml:space="preserve"> detected by GridSearchCV technique</w:t>
      </w:r>
      <w:r w:rsidR="003431CC" w:rsidRPr="008031B7">
        <w:rPr>
          <w:i/>
          <w:color w:val="FF0000"/>
          <w:lang w:val="en-IE" w:eastAsia="en-US"/>
        </w:rPr>
        <w:t xml:space="preserve">. On the other hand, the models with the lowest performance were </w:t>
      </w:r>
      <w:r w:rsidR="009E16B6" w:rsidRPr="008031B7">
        <w:rPr>
          <w:i/>
          <w:color w:val="FF0000"/>
          <w:lang w:val="en-IE" w:eastAsia="en-US"/>
        </w:rPr>
        <w:t>Polynomial Regression</w:t>
      </w:r>
      <w:r w:rsidR="003431CC" w:rsidRPr="008031B7">
        <w:rPr>
          <w:i/>
          <w:color w:val="FF0000"/>
          <w:lang w:val="en-IE" w:eastAsia="en-US"/>
        </w:rPr>
        <w:t>, with a score of 3</w:t>
      </w:r>
      <w:r w:rsidR="009E16B6" w:rsidRPr="008031B7">
        <w:rPr>
          <w:i/>
          <w:color w:val="FF0000"/>
          <w:lang w:val="en-IE" w:eastAsia="en-US"/>
        </w:rPr>
        <w:t>8</w:t>
      </w:r>
      <w:r w:rsidR="003431CC" w:rsidRPr="008031B7">
        <w:rPr>
          <w:i/>
          <w:color w:val="FF0000"/>
          <w:lang w:val="en-IE" w:eastAsia="en-US"/>
        </w:rPr>
        <w:t xml:space="preserve">% and </w:t>
      </w:r>
      <w:r w:rsidR="00BF0067" w:rsidRPr="008031B7">
        <w:rPr>
          <w:i/>
          <w:color w:val="FF0000"/>
          <w:lang w:val="en-IE" w:eastAsia="en-US"/>
        </w:rPr>
        <w:t>Ridge Regression</w:t>
      </w:r>
      <w:r w:rsidR="003431CC" w:rsidRPr="008031B7">
        <w:rPr>
          <w:i/>
          <w:color w:val="FF0000"/>
          <w:lang w:val="en-IE" w:eastAsia="en-US"/>
        </w:rPr>
        <w:t>, with 3</w:t>
      </w:r>
      <w:r w:rsidR="009E16B6" w:rsidRPr="008031B7">
        <w:rPr>
          <w:i/>
          <w:color w:val="FF0000"/>
          <w:lang w:val="en-IE" w:eastAsia="en-US"/>
        </w:rPr>
        <w:t>5</w:t>
      </w:r>
      <w:r w:rsidR="003431CC" w:rsidRPr="008031B7">
        <w:rPr>
          <w:i/>
          <w:color w:val="FF0000"/>
          <w:lang w:val="en-IE" w:eastAsia="en-US"/>
        </w:rPr>
        <w:t>% score, both having their hyperparameters improved by GridSearchCV.</w:t>
      </w:r>
    </w:p>
    <w:p w14:paraId="5D84A118" w14:textId="77777777" w:rsidR="008164F9" w:rsidRDefault="008164F9">
      <w:pPr>
        <w:overflowPunct/>
        <w:autoSpaceDE/>
        <w:autoSpaceDN/>
        <w:adjustRightInd/>
        <w:textAlignment w:val="auto"/>
        <w:rPr>
          <w:iCs/>
        </w:rPr>
      </w:pPr>
      <w:r>
        <w:rPr>
          <w:iCs/>
        </w:rPr>
        <w:br w:type="page"/>
      </w:r>
    </w:p>
    <w:p w14:paraId="21BBF6D3" w14:textId="77777777" w:rsidR="008164F9" w:rsidRPr="008164F9" w:rsidRDefault="008164F9" w:rsidP="009C5288">
      <w:pPr>
        <w:pStyle w:val="NormalWeb"/>
        <w:shd w:val="clear" w:color="auto" w:fill="FFFFFF"/>
        <w:spacing w:before="0" w:beforeAutospacing="0" w:after="150" w:afterAutospacing="0"/>
        <w:jc w:val="both"/>
        <w:rPr>
          <w:iCs/>
          <w:lang w:val="en-IE" w:eastAsia="en-US"/>
        </w:rPr>
      </w:pPr>
    </w:p>
    <w:sdt>
      <w:sdtPr>
        <w:rPr>
          <w:rFonts w:ascii="Times New Roman" w:eastAsia="Times New Roman" w:hAnsi="Times New Roman" w:cs="Times New Roman"/>
          <w:color w:val="auto"/>
          <w:sz w:val="24"/>
          <w:szCs w:val="24"/>
          <w:lang w:val="en-IE"/>
        </w:rPr>
        <w:id w:val="-2084365846"/>
        <w:docPartObj>
          <w:docPartGallery w:val="Table of Contents"/>
          <w:docPartUnique/>
        </w:docPartObj>
      </w:sdtPr>
      <w:sdtEndPr>
        <w:rPr>
          <w:b/>
          <w:bCs/>
          <w:noProof/>
        </w:rPr>
      </w:sdtEndPr>
      <w:sdtContent>
        <w:p w14:paraId="55414BE4" w14:textId="77777777" w:rsidR="008164F9" w:rsidRPr="00C0393C" w:rsidRDefault="008164F9" w:rsidP="008164F9">
          <w:pPr>
            <w:pStyle w:val="TOCHeading"/>
            <w:rPr>
              <w:rFonts w:ascii="Arial" w:hAnsi="Arial" w:cs="Arial"/>
              <w:color w:val="auto"/>
              <w:sz w:val="28"/>
              <w:szCs w:val="28"/>
            </w:rPr>
          </w:pPr>
          <w:r w:rsidRPr="00C0393C">
            <w:rPr>
              <w:rFonts w:ascii="Arial" w:hAnsi="Arial" w:cs="Arial"/>
              <w:color w:val="auto"/>
              <w:sz w:val="28"/>
              <w:szCs w:val="28"/>
            </w:rPr>
            <w:t>Contents</w:t>
          </w:r>
        </w:p>
        <w:p w14:paraId="00264633" w14:textId="0A79AE41" w:rsidR="00223D95" w:rsidRDefault="008164F9">
          <w:pPr>
            <w:pStyle w:val="TOC1"/>
            <w:tabs>
              <w:tab w:val="left" w:pos="480"/>
              <w:tab w:val="right" w:leader="dot" w:pos="847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21587141" w:history="1">
            <w:r w:rsidR="00223D95" w:rsidRPr="00FF7D0D">
              <w:rPr>
                <w:rStyle w:val="Hyperlink"/>
                <w:noProof/>
              </w:rPr>
              <w:t>2</w:t>
            </w:r>
            <w:r w:rsidR="00223D95">
              <w:rPr>
                <w:rFonts w:asciiTheme="minorHAnsi" w:eastAsiaTheme="minorEastAsia" w:hAnsiTheme="minorHAnsi" w:cstheme="minorBidi"/>
                <w:noProof/>
                <w:sz w:val="22"/>
                <w:szCs w:val="22"/>
                <w:lang w:val="en-GB" w:eastAsia="en-GB"/>
              </w:rPr>
              <w:tab/>
            </w:r>
            <w:r w:rsidR="00223D95" w:rsidRPr="00FF7D0D">
              <w:rPr>
                <w:rStyle w:val="Hyperlink"/>
                <w:noProof/>
              </w:rPr>
              <w:t>Introduction</w:t>
            </w:r>
            <w:r w:rsidR="00223D95">
              <w:rPr>
                <w:noProof/>
                <w:webHidden/>
              </w:rPr>
              <w:tab/>
            </w:r>
            <w:r w:rsidR="00223D95">
              <w:rPr>
                <w:noProof/>
                <w:webHidden/>
              </w:rPr>
              <w:fldChar w:fldCharType="begin"/>
            </w:r>
            <w:r w:rsidR="00223D95">
              <w:rPr>
                <w:noProof/>
                <w:webHidden/>
              </w:rPr>
              <w:instrText xml:space="preserve"> PAGEREF _Toc121587141 \h </w:instrText>
            </w:r>
            <w:r w:rsidR="00223D95">
              <w:rPr>
                <w:noProof/>
                <w:webHidden/>
              </w:rPr>
            </w:r>
            <w:r w:rsidR="00223D95">
              <w:rPr>
                <w:noProof/>
                <w:webHidden/>
              </w:rPr>
              <w:fldChar w:fldCharType="separate"/>
            </w:r>
            <w:r w:rsidR="00223D95">
              <w:rPr>
                <w:noProof/>
                <w:webHidden/>
              </w:rPr>
              <w:t>4</w:t>
            </w:r>
            <w:r w:rsidR="00223D95">
              <w:rPr>
                <w:noProof/>
                <w:webHidden/>
              </w:rPr>
              <w:fldChar w:fldCharType="end"/>
            </w:r>
          </w:hyperlink>
        </w:p>
        <w:p w14:paraId="575FB0CC" w14:textId="192EAD3A" w:rsidR="00223D95" w:rsidRDefault="00223D95">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1587142" w:history="1">
            <w:r w:rsidRPr="00FF7D0D">
              <w:rPr>
                <w:rStyle w:val="Hyperlink"/>
                <w:noProof/>
              </w:rPr>
              <w:t>3</w:t>
            </w:r>
            <w:r>
              <w:rPr>
                <w:rFonts w:asciiTheme="minorHAnsi" w:eastAsiaTheme="minorEastAsia" w:hAnsiTheme="minorHAnsi" w:cstheme="minorBidi"/>
                <w:noProof/>
                <w:sz w:val="22"/>
                <w:szCs w:val="22"/>
                <w:lang w:val="en-GB" w:eastAsia="en-GB"/>
              </w:rPr>
              <w:tab/>
            </w:r>
            <w:r w:rsidRPr="00FF7D0D">
              <w:rPr>
                <w:rStyle w:val="Hyperlink"/>
                <w:noProof/>
              </w:rPr>
              <w:t>Materials and Methods</w:t>
            </w:r>
            <w:r>
              <w:rPr>
                <w:noProof/>
                <w:webHidden/>
              </w:rPr>
              <w:tab/>
            </w:r>
            <w:r>
              <w:rPr>
                <w:noProof/>
                <w:webHidden/>
              </w:rPr>
              <w:fldChar w:fldCharType="begin"/>
            </w:r>
            <w:r>
              <w:rPr>
                <w:noProof/>
                <w:webHidden/>
              </w:rPr>
              <w:instrText xml:space="preserve"> PAGEREF _Toc121587142 \h </w:instrText>
            </w:r>
            <w:r>
              <w:rPr>
                <w:noProof/>
                <w:webHidden/>
              </w:rPr>
            </w:r>
            <w:r>
              <w:rPr>
                <w:noProof/>
                <w:webHidden/>
              </w:rPr>
              <w:fldChar w:fldCharType="separate"/>
            </w:r>
            <w:r>
              <w:rPr>
                <w:noProof/>
                <w:webHidden/>
              </w:rPr>
              <w:t>4</w:t>
            </w:r>
            <w:r>
              <w:rPr>
                <w:noProof/>
                <w:webHidden/>
              </w:rPr>
              <w:fldChar w:fldCharType="end"/>
            </w:r>
          </w:hyperlink>
        </w:p>
        <w:p w14:paraId="0D0E6AA4" w14:textId="6DEB542A" w:rsidR="00223D95" w:rsidRDefault="00223D95">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1587143" w:history="1">
            <w:r w:rsidRPr="00FF7D0D">
              <w:rPr>
                <w:rStyle w:val="Hyperlink"/>
                <w:noProof/>
              </w:rPr>
              <w:t>3.1</w:t>
            </w:r>
            <w:r>
              <w:rPr>
                <w:rFonts w:asciiTheme="minorHAnsi" w:eastAsiaTheme="minorEastAsia" w:hAnsiTheme="minorHAnsi" w:cstheme="minorBidi"/>
                <w:noProof/>
                <w:sz w:val="22"/>
                <w:szCs w:val="22"/>
                <w:lang w:val="en-GB" w:eastAsia="en-GB"/>
              </w:rPr>
              <w:tab/>
            </w:r>
            <w:r w:rsidRPr="00FF7D0D">
              <w:rPr>
                <w:rStyle w:val="Hyperlink"/>
                <w:noProof/>
              </w:rPr>
              <w:t>Project Management Framework</w:t>
            </w:r>
            <w:r>
              <w:rPr>
                <w:noProof/>
                <w:webHidden/>
              </w:rPr>
              <w:tab/>
            </w:r>
            <w:r>
              <w:rPr>
                <w:noProof/>
                <w:webHidden/>
              </w:rPr>
              <w:fldChar w:fldCharType="begin"/>
            </w:r>
            <w:r>
              <w:rPr>
                <w:noProof/>
                <w:webHidden/>
              </w:rPr>
              <w:instrText xml:space="preserve"> PAGEREF _Toc121587143 \h </w:instrText>
            </w:r>
            <w:r>
              <w:rPr>
                <w:noProof/>
                <w:webHidden/>
              </w:rPr>
            </w:r>
            <w:r>
              <w:rPr>
                <w:noProof/>
                <w:webHidden/>
              </w:rPr>
              <w:fldChar w:fldCharType="separate"/>
            </w:r>
            <w:r>
              <w:rPr>
                <w:noProof/>
                <w:webHidden/>
              </w:rPr>
              <w:t>4</w:t>
            </w:r>
            <w:r>
              <w:rPr>
                <w:noProof/>
                <w:webHidden/>
              </w:rPr>
              <w:fldChar w:fldCharType="end"/>
            </w:r>
          </w:hyperlink>
        </w:p>
        <w:p w14:paraId="7D1DBFFC" w14:textId="708B7334" w:rsidR="00223D95" w:rsidRDefault="00223D95">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1587144" w:history="1">
            <w:r w:rsidRPr="00FF7D0D">
              <w:rPr>
                <w:rStyle w:val="Hyperlink"/>
                <w:noProof/>
              </w:rPr>
              <w:t>3.2</w:t>
            </w:r>
            <w:r>
              <w:rPr>
                <w:rFonts w:asciiTheme="minorHAnsi" w:eastAsiaTheme="minorEastAsia" w:hAnsiTheme="minorHAnsi" w:cstheme="minorBidi"/>
                <w:noProof/>
                <w:sz w:val="22"/>
                <w:szCs w:val="22"/>
                <w:lang w:val="en-GB" w:eastAsia="en-GB"/>
              </w:rPr>
              <w:tab/>
            </w:r>
            <w:r w:rsidRPr="00FF7D0D">
              <w:rPr>
                <w:rStyle w:val="Hyperlink"/>
                <w:noProof/>
              </w:rPr>
              <w:t>Data Understanding</w:t>
            </w:r>
            <w:r>
              <w:rPr>
                <w:noProof/>
                <w:webHidden/>
              </w:rPr>
              <w:tab/>
            </w:r>
            <w:r>
              <w:rPr>
                <w:noProof/>
                <w:webHidden/>
              </w:rPr>
              <w:fldChar w:fldCharType="begin"/>
            </w:r>
            <w:r>
              <w:rPr>
                <w:noProof/>
                <w:webHidden/>
              </w:rPr>
              <w:instrText xml:space="preserve"> PAGEREF _Toc121587144 \h </w:instrText>
            </w:r>
            <w:r>
              <w:rPr>
                <w:noProof/>
                <w:webHidden/>
              </w:rPr>
            </w:r>
            <w:r>
              <w:rPr>
                <w:noProof/>
                <w:webHidden/>
              </w:rPr>
              <w:fldChar w:fldCharType="separate"/>
            </w:r>
            <w:r>
              <w:rPr>
                <w:noProof/>
                <w:webHidden/>
              </w:rPr>
              <w:t>5</w:t>
            </w:r>
            <w:r>
              <w:rPr>
                <w:noProof/>
                <w:webHidden/>
              </w:rPr>
              <w:fldChar w:fldCharType="end"/>
            </w:r>
          </w:hyperlink>
        </w:p>
        <w:p w14:paraId="795B1F67" w14:textId="7382B056" w:rsidR="00223D95" w:rsidRDefault="00223D95">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1587145" w:history="1">
            <w:r w:rsidRPr="00FF7D0D">
              <w:rPr>
                <w:rStyle w:val="Hyperlink"/>
                <w:noProof/>
              </w:rPr>
              <w:t>3.3</w:t>
            </w:r>
            <w:r>
              <w:rPr>
                <w:rFonts w:asciiTheme="minorHAnsi" w:eastAsiaTheme="minorEastAsia" w:hAnsiTheme="minorHAnsi" w:cstheme="minorBidi"/>
                <w:noProof/>
                <w:sz w:val="22"/>
                <w:szCs w:val="22"/>
                <w:lang w:val="en-GB" w:eastAsia="en-GB"/>
              </w:rPr>
              <w:tab/>
            </w:r>
            <w:r w:rsidRPr="00FF7D0D">
              <w:rPr>
                <w:rStyle w:val="Hyperlink"/>
                <w:noProof/>
              </w:rPr>
              <w:t>Solution Implementation</w:t>
            </w:r>
            <w:r>
              <w:rPr>
                <w:noProof/>
                <w:webHidden/>
              </w:rPr>
              <w:tab/>
            </w:r>
            <w:r>
              <w:rPr>
                <w:noProof/>
                <w:webHidden/>
              </w:rPr>
              <w:fldChar w:fldCharType="begin"/>
            </w:r>
            <w:r>
              <w:rPr>
                <w:noProof/>
                <w:webHidden/>
              </w:rPr>
              <w:instrText xml:space="preserve"> PAGEREF _Toc121587145 \h </w:instrText>
            </w:r>
            <w:r>
              <w:rPr>
                <w:noProof/>
                <w:webHidden/>
              </w:rPr>
            </w:r>
            <w:r>
              <w:rPr>
                <w:noProof/>
                <w:webHidden/>
              </w:rPr>
              <w:fldChar w:fldCharType="separate"/>
            </w:r>
            <w:r>
              <w:rPr>
                <w:noProof/>
                <w:webHidden/>
              </w:rPr>
              <w:t>5</w:t>
            </w:r>
            <w:r>
              <w:rPr>
                <w:noProof/>
                <w:webHidden/>
              </w:rPr>
              <w:fldChar w:fldCharType="end"/>
            </w:r>
          </w:hyperlink>
        </w:p>
        <w:p w14:paraId="37D0B22C" w14:textId="0DA20D6B" w:rsidR="00223D95" w:rsidRDefault="00223D95">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1587146" w:history="1">
            <w:r w:rsidRPr="00FF7D0D">
              <w:rPr>
                <w:rStyle w:val="Hyperlink"/>
                <w:noProof/>
              </w:rPr>
              <w:t>3.4</w:t>
            </w:r>
            <w:r>
              <w:rPr>
                <w:rFonts w:asciiTheme="minorHAnsi" w:eastAsiaTheme="minorEastAsia" w:hAnsiTheme="minorHAnsi" w:cstheme="minorBidi"/>
                <w:noProof/>
                <w:sz w:val="22"/>
                <w:szCs w:val="22"/>
                <w:lang w:val="en-GB" w:eastAsia="en-GB"/>
              </w:rPr>
              <w:tab/>
            </w:r>
            <w:r w:rsidRPr="00FF7D0D">
              <w:rPr>
                <w:rStyle w:val="Hyperlink"/>
                <w:noProof/>
              </w:rPr>
              <w:t>Pre-processing</w:t>
            </w:r>
            <w:r>
              <w:rPr>
                <w:noProof/>
                <w:webHidden/>
              </w:rPr>
              <w:tab/>
            </w:r>
            <w:r>
              <w:rPr>
                <w:noProof/>
                <w:webHidden/>
              </w:rPr>
              <w:fldChar w:fldCharType="begin"/>
            </w:r>
            <w:r>
              <w:rPr>
                <w:noProof/>
                <w:webHidden/>
              </w:rPr>
              <w:instrText xml:space="preserve"> PAGEREF _Toc121587146 \h </w:instrText>
            </w:r>
            <w:r>
              <w:rPr>
                <w:noProof/>
                <w:webHidden/>
              </w:rPr>
            </w:r>
            <w:r>
              <w:rPr>
                <w:noProof/>
                <w:webHidden/>
              </w:rPr>
              <w:fldChar w:fldCharType="separate"/>
            </w:r>
            <w:r>
              <w:rPr>
                <w:noProof/>
                <w:webHidden/>
              </w:rPr>
              <w:t>5</w:t>
            </w:r>
            <w:r>
              <w:rPr>
                <w:noProof/>
                <w:webHidden/>
              </w:rPr>
              <w:fldChar w:fldCharType="end"/>
            </w:r>
          </w:hyperlink>
        </w:p>
        <w:p w14:paraId="5C501048" w14:textId="50D6CA04" w:rsidR="00223D95" w:rsidRDefault="00223D95">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1587147" w:history="1">
            <w:r w:rsidRPr="00FF7D0D">
              <w:rPr>
                <w:rStyle w:val="Hyperlink"/>
                <w:noProof/>
              </w:rPr>
              <w:t>3.5</w:t>
            </w:r>
            <w:r>
              <w:rPr>
                <w:rFonts w:asciiTheme="minorHAnsi" w:eastAsiaTheme="minorEastAsia" w:hAnsiTheme="minorHAnsi" w:cstheme="minorBidi"/>
                <w:noProof/>
                <w:sz w:val="22"/>
                <w:szCs w:val="22"/>
                <w:lang w:val="en-GB" w:eastAsia="en-GB"/>
              </w:rPr>
              <w:tab/>
            </w:r>
            <w:r w:rsidRPr="00FF7D0D">
              <w:rPr>
                <w:rStyle w:val="Hyperlink"/>
                <w:noProof/>
              </w:rPr>
              <w:t>Data Preparation</w:t>
            </w:r>
            <w:r>
              <w:rPr>
                <w:noProof/>
                <w:webHidden/>
              </w:rPr>
              <w:tab/>
            </w:r>
            <w:r>
              <w:rPr>
                <w:noProof/>
                <w:webHidden/>
              </w:rPr>
              <w:fldChar w:fldCharType="begin"/>
            </w:r>
            <w:r>
              <w:rPr>
                <w:noProof/>
                <w:webHidden/>
              </w:rPr>
              <w:instrText xml:space="preserve"> PAGEREF _Toc121587147 \h </w:instrText>
            </w:r>
            <w:r>
              <w:rPr>
                <w:noProof/>
                <w:webHidden/>
              </w:rPr>
            </w:r>
            <w:r>
              <w:rPr>
                <w:noProof/>
                <w:webHidden/>
              </w:rPr>
              <w:fldChar w:fldCharType="separate"/>
            </w:r>
            <w:r>
              <w:rPr>
                <w:noProof/>
                <w:webHidden/>
              </w:rPr>
              <w:t>5</w:t>
            </w:r>
            <w:r>
              <w:rPr>
                <w:noProof/>
                <w:webHidden/>
              </w:rPr>
              <w:fldChar w:fldCharType="end"/>
            </w:r>
          </w:hyperlink>
        </w:p>
        <w:p w14:paraId="068D933F" w14:textId="4E040909" w:rsidR="00223D95" w:rsidRDefault="00223D95">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1587148" w:history="1">
            <w:r w:rsidRPr="00FF7D0D">
              <w:rPr>
                <w:rStyle w:val="Hyperlink"/>
                <w:noProof/>
              </w:rPr>
              <w:t>3.6</w:t>
            </w:r>
            <w:r>
              <w:rPr>
                <w:rFonts w:asciiTheme="minorHAnsi" w:eastAsiaTheme="minorEastAsia" w:hAnsiTheme="minorHAnsi" w:cstheme="minorBidi"/>
                <w:noProof/>
                <w:sz w:val="22"/>
                <w:szCs w:val="22"/>
                <w:lang w:val="en-GB" w:eastAsia="en-GB"/>
              </w:rPr>
              <w:tab/>
            </w:r>
            <w:r w:rsidRPr="00FF7D0D">
              <w:rPr>
                <w:rStyle w:val="Hyperlink"/>
                <w:noProof/>
              </w:rPr>
              <w:t>Statistics Logic</w:t>
            </w:r>
            <w:r>
              <w:rPr>
                <w:noProof/>
                <w:webHidden/>
              </w:rPr>
              <w:tab/>
            </w:r>
            <w:r>
              <w:rPr>
                <w:noProof/>
                <w:webHidden/>
              </w:rPr>
              <w:fldChar w:fldCharType="begin"/>
            </w:r>
            <w:r>
              <w:rPr>
                <w:noProof/>
                <w:webHidden/>
              </w:rPr>
              <w:instrText xml:space="preserve"> PAGEREF _Toc121587148 \h </w:instrText>
            </w:r>
            <w:r>
              <w:rPr>
                <w:noProof/>
                <w:webHidden/>
              </w:rPr>
            </w:r>
            <w:r>
              <w:rPr>
                <w:noProof/>
                <w:webHidden/>
              </w:rPr>
              <w:fldChar w:fldCharType="separate"/>
            </w:r>
            <w:r>
              <w:rPr>
                <w:noProof/>
                <w:webHidden/>
              </w:rPr>
              <w:t>5</w:t>
            </w:r>
            <w:r>
              <w:rPr>
                <w:noProof/>
                <w:webHidden/>
              </w:rPr>
              <w:fldChar w:fldCharType="end"/>
            </w:r>
          </w:hyperlink>
        </w:p>
        <w:p w14:paraId="00567962" w14:textId="5D713438" w:rsidR="00223D95" w:rsidRDefault="00223D95">
          <w:pPr>
            <w:pStyle w:val="TOC3"/>
            <w:tabs>
              <w:tab w:val="left" w:pos="1320"/>
              <w:tab w:val="right" w:leader="dot" w:pos="8472"/>
            </w:tabs>
            <w:rPr>
              <w:rFonts w:asciiTheme="minorHAnsi" w:eastAsiaTheme="minorEastAsia" w:hAnsiTheme="minorHAnsi" w:cstheme="minorBidi"/>
              <w:noProof/>
              <w:sz w:val="22"/>
              <w:szCs w:val="22"/>
              <w:lang w:val="en-GB" w:eastAsia="en-GB"/>
            </w:rPr>
          </w:pPr>
          <w:hyperlink w:anchor="_Toc121587149" w:history="1">
            <w:r w:rsidRPr="00FF7D0D">
              <w:rPr>
                <w:rStyle w:val="Hyperlink"/>
                <w:noProof/>
              </w:rPr>
              <w:t>3.6.1</w:t>
            </w:r>
            <w:r>
              <w:rPr>
                <w:rFonts w:asciiTheme="minorHAnsi" w:eastAsiaTheme="minorEastAsia" w:hAnsiTheme="minorHAnsi" w:cstheme="minorBidi"/>
                <w:noProof/>
                <w:sz w:val="22"/>
                <w:szCs w:val="22"/>
                <w:lang w:val="en-GB" w:eastAsia="en-GB"/>
              </w:rPr>
              <w:tab/>
            </w:r>
            <w:r w:rsidRPr="00FF7D0D">
              <w:rPr>
                <w:rStyle w:val="Hyperlink"/>
                <w:noProof/>
              </w:rPr>
              <w:t>Technique 1</w:t>
            </w:r>
            <w:r>
              <w:rPr>
                <w:noProof/>
                <w:webHidden/>
              </w:rPr>
              <w:tab/>
            </w:r>
            <w:r>
              <w:rPr>
                <w:noProof/>
                <w:webHidden/>
              </w:rPr>
              <w:fldChar w:fldCharType="begin"/>
            </w:r>
            <w:r>
              <w:rPr>
                <w:noProof/>
                <w:webHidden/>
              </w:rPr>
              <w:instrText xml:space="preserve"> PAGEREF _Toc121587149 \h </w:instrText>
            </w:r>
            <w:r>
              <w:rPr>
                <w:noProof/>
                <w:webHidden/>
              </w:rPr>
            </w:r>
            <w:r>
              <w:rPr>
                <w:noProof/>
                <w:webHidden/>
              </w:rPr>
              <w:fldChar w:fldCharType="separate"/>
            </w:r>
            <w:r>
              <w:rPr>
                <w:noProof/>
                <w:webHidden/>
              </w:rPr>
              <w:t>5</w:t>
            </w:r>
            <w:r>
              <w:rPr>
                <w:noProof/>
                <w:webHidden/>
              </w:rPr>
              <w:fldChar w:fldCharType="end"/>
            </w:r>
          </w:hyperlink>
        </w:p>
        <w:p w14:paraId="107B5F80" w14:textId="1A555C8A" w:rsidR="00223D95" w:rsidRDefault="00223D95">
          <w:pPr>
            <w:pStyle w:val="TOC3"/>
            <w:tabs>
              <w:tab w:val="left" w:pos="1320"/>
              <w:tab w:val="right" w:leader="dot" w:pos="8472"/>
            </w:tabs>
            <w:rPr>
              <w:rFonts w:asciiTheme="minorHAnsi" w:eastAsiaTheme="minorEastAsia" w:hAnsiTheme="minorHAnsi" w:cstheme="minorBidi"/>
              <w:noProof/>
              <w:sz w:val="22"/>
              <w:szCs w:val="22"/>
              <w:lang w:val="en-GB" w:eastAsia="en-GB"/>
            </w:rPr>
          </w:pPr>
          <w:hyperlink w:anchor="_Toc121587150" w:history="1">
            <w:r w:rsidRPr="00FF7D0D">
              <w:rPr>
                <w:rStyle w:val="Hyperlink"/>
                <w:noProof/>
              </w:rPr>
              <w:t>3.6.2</w:t>
            </w:r>
            <w:r>
              <w:rPr>
                <w:rFonts w:asciiTheme="minorHAnsi" w:eastAsiaTheme="minorEastAsia" w:hAnsiTheme="minorHAnsi" w:cstheme="minorBidi"/>
                <w:noProof/>
                <w:sz w:val="22"/>
                <w:szCs w:val="22"/>
                <w:lang w:val="en-GB" w:eastAsia="en-GB"/>
              </w:rPr>
              <w:tab/>
            </w:r>
            <w:r w:rsidRPr="00FF7D0D">
              <w:rPr>
                <w:rStyle w:val="Hyperlink"/>
                <w:noProof/>
              </w:rPr>
              <w:t>Technique 2</w:t>
            </w:r>
            <w:r>
              <w:rPr>
                <w:noProof/>
                <w:webHidden/>
              </w:rPr>
              <w:tab/>
            </w:r>
            <w:r>
              <w:rPr>
                <w:noProof/>
                <w:webHidden/>
              </w:rPr>
              <w:fldChar w:fldCharType="begin"/>
            </w:r>
            <w:r>
              <w:rPr>
                <w:noProof/>
                <w:webHidden/>
              </w:rPr>
              <w:instrText xml:space="preserve"> PAGEREF _Toc121587150 \h </w:instrText>
            </w:r>
            <w:r>
              <w:rPr>
                <w:noProof/>
                <w:webHidden/>
              </w:rPr>
            </w:r>
            <w:r>
              <w:rPr>
                <w:noProof/>
                <w:webHidden/>
              </w:rPr>
              <w:fldChar w:fldCharType="separate"/>
            </w:r>
            <w:r>
              <w:rPr>
                <w:noProof/>
                <w:webHidden/>
              </w:rPr>
              <w:t>5</w:t>
            </w:r>
            <w:r>
              <w:rPr>
                <w:noProof/>
                <w:webHidden/>
              </w:rPr>
              <w:fldChar w:fldCharType="end"/>
            </w:r>
          </w:hyperlink>
        </w:p>
        <w:p w14:paraId="680B5C22" w14:textId="3ACFD810" w:rsidR="00223D95" w:rsidRDefault="00223D95">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1587151" w:history="1">
            <w:r w:rsidRPr="00FF7D0D">
              <w:rPr>
                <w:rStyle w:val="Hyperlink"/>
                <w:noProof/>
              </w:rPr>
              <w:t>3.7</w:t>
            </w:r>
            <w:r>
              <w:rPr>
                <w:rFonts w:asciiTheme="minorHAnsi" w:eastAsiaTheme="minorEastAsia" w:hAnsiTheme="minorHAnsi" w:cstheme="minorBidi"/>
                <w:noProof/>
                <w:sz w:val="22"/>
                <w:szCs w:val="22"/>
                <w:lang w:val="en-GB" w:eastAsia="en-GB"/>
              </w:rPr>
              <w:tab/>
            </w:r>
            <w:r w:rsidRPr="00FF7D0D">
              <w:rPr>
                <w:rStyle w:val="Hyperlink"/>
                <w:noProof/>
              </w:rPr>
              <w:t>Machine Learning</w:t>
            </w:r>
            <w:r>
              <w:rPr>
                <w:noProof/>
                <w:webHidden/>
              </w:rPr>
              <w:tab/>
            </w:r>
            <w:r>
              <w:rPr>
                <w:noProof/>
                <w:webHidden/>
              </w:rPr>
              <w:fldChar w:fldCharType="begin"/>
            </w:r>
            <w:r>
              <w:rPr>
                <w:noProof/>
                <w:webHidden/>
              </w:rPr>
              <w:instrText xml:space="preserve"> PAGEREF _Toc121587151 \h </w:instrText>
            </w:r>
            <w:r>
              <w:rPr>
                <w:noProof/>
                <w:webHidden/>
              </w:rPr>
            </w:r>
            <w:r>
              <w:rPr>
                <w:noProof/>
                <w:webHidden/>
              </w:rPr>
              <w:fldChar w:fldCharType="separate"/>
            </w:r>
            <w:r>
              <w:rPr>
                <w:noProof/>
                <w:webHidden/>
              </w:rPr>
              <w:t>5</w:t>
            </w:r>
            <w:r>
              <w:rPr>
                <w:noProof/>
                <w:webHidden/>
              </w:rPr>
              <w:fldChar w:fldCharType="end"/>
            </w:r>
          </w:hyperlink>
        </w:p>
        <w:p w14:paraId="16DA7A1F" w14:textId="1C735B77" w:rsidR="00223D95" w:rsidRDefault="00223D95">
          <w:pPr>
            <w:pStyle w:val="TOC3"/>
            <w:tabs>
              <w:tab w:val="left" w:pos="1320"/>
              <w:tab w:val="right" w:leader="dot" w:pos="8472"/>
            </w:tabs>
            <w:rPr>
              <w:rFonts w:asciiTheme="minorHAnsi" w:eastAsiaTheme="minorEastAsia" w:hAnsiTheme="minorHAnsi" w:cstheme="minorBidi"/>
              <w:noProof/>
              <w:sz w:val="22"/>
              <w:szCs w:val="22"/>
              <w:lang w:val="en-GB" w:eastAsia="en-GB"/>
            </w:rPr>
          </w:pPr>
          <w:hyperlink w:anchor="_Toc121587152" w:history="1">
            <w:r w:rsidRPr="00FF7D0D">
              <w:rPr>
                <w:rStyle w:val="Hyperlink"/>
                <w:noProof/>
              </w:rPr>
              <w:t>3.7.1</w:t>
            </w:r>
            <w:r>
              <w:rPr>
                <w:rFonts w:asciiTheme="minorHAnsi" w:eastAsiaTheme="minorEastAsia" w:hAnsiTheme="minorHAnsi" w:cstheme="minorBidi"/>
                <w:noProof/>
                <w:sz w:val="22"/>
                <w:szCs w:val="22"/>
                <w:lang w:val="en-GB" w:eastAsia="en-GB"/>
              </w:rPr>
              <w:tab/>
            </w:r>
            <w:r w:rsidRPr="00FF7D0D">
              <w:rPr>
                <w:rStyle w:val="Hyperlink"/>
                <w:noProof/>
              </w:rPr>
              <w:t>Experiment Setup</w:t>
            </w:r>
            <w:r>
              <w:rPr>
                <w:noProof/>
                <w:webHidden/>
              </w:rPr>
              <w:tab/>
            </w:r>
            <w:r>
              <w:rPr>
                <w:noProof/>
                <w:webHidden/>
              </w:rPr>
              <w:fldChar w:fldCharType="begin"/>
            </w:r>
            <w:r>
              <w:rPr>
                <w:noProof/>
                <w:webHidden/>
              </w:rPr>
              <w:instrText xml:space="preserve"> PAGEREF _Toc121587152 \h </w:instrText>
            </w:r>
            <w:r>
              <w:rPr>
                <w:noProof/>
                <w:webHidden/>
              </w:rPr>
            </w:r>
            <w:r>
              <w:rPr>
                <w:noProof/>
                <w:webHidden/>
              </w:rPr>
              <w:fldChar w:fldCharType="separate"/>
            </w:r>
            <w:r>
              <w:rPr>
                <w:noProof/>
                <w:webHidden/>
              </w:rPr>
              <w:t>6</w:t>
            </w:r>
            <w:r>
              <w:rPr>
                <w:noProof/>
                <w:webHidden/>
              </w:rPr>
              <w:fldChar w:fldCharType="end"/>
            </w:r>
          </w:hyperlink>
        </w:p>
        <w:p w14:paraId="568BC749" w14:textId="67D3F72D" w:rsidR="00223D95" w:rsidRDefault="00223D95">
          <w:pPr>
            <w:pStyle w:val="TOC3"/>
            <w:tabs>
              <w:tab w:val="left" w:pos="1320"/>
              <w:tab w:val="right" w:leader="dot" w:pos="8472"/>
            </w:tabs>
            <w:rPr>
              <w:rFonts w:asciiTheme="minorHAnsi" w:eastAsiaTheme="minorEastAsia" w:hAnsiTheme="minorHAnsi" w:cstheme="minorBidi"/>
              <w:noProof/>
              <w:sz w:val="22"/>
              <w:szCs w:val="22"/>
              <w:lang w:val="en-GB" w:eastAsia="en-GB"/>
            </w:rPr>
          </w:pPr>
          <w:hyperlink w:anchor="_Toc121587153" w:history="1">
            <w:r w:rsidRPr="00FF7D0D">
              <w:rPr>
                <w:rStyle w:val="Hyperlink"/>
                <w:noProof/>
              </w:rPr>
              <w:t>3.7.2</w:t>
            </w:r>
            <w:r>
              <w:rPr>
                <w:rFonts w:asciiTheme="minorHAnsi" w:eastAsiaTheme="minorEastAsia" w:hAnsiTheme="minorHAnsi" w:cstheme="minorBidi"/>
                <w:noProof/>
                <w:sz w:val="22"/>
                <w:szCs w:val="22"/>
                <w:lang w:val="en-GB" w:eastAsia="en-GB"/>
              </w:rPr>
              <w:tab/>
            </w:r>
            <w:r w:rsidRPr="00FF7D0D">
              <w:rPr>
                <w:rStyle w:val="Hyperlink"/>
                <w:noProof/>
              </w:rPr>
              <w:t>Model 1</w:t>
            </w:r>
            <w:r>
              <w:rPr>
                <w:noProof/>
                <w:webHidden/>
              </w:rPr>
              <w:tab/>
            </w:r>
            <w:r>
              <w:rPr>
                <w:noProof/>
                <w:webHidden/>
              </w:rPr>
              <w:fldChar w:fldCharType="begin"/>
            </w:r>
            <w:r>
              <w:rPr>
                <w:noProof/>
                <w:webHidden/>
              </w:rPr>
              <w:instrText xml:space="preserve"> PAGEREF _Toc121587153 \h </w:instrText>
            </w:r>
            <w:r>
              <w:rPr>
                <w:noProof/>
                <w:webHidden/>
              </w:rPr>
            </w:r>
            <w:r>
              <w:rPr>
                <w:noProof/>
                <w:webHidden/>
              </w:rPr>
              <w:fldChar w:fldCharType="separate"/>
            </w:r>
            <w:r>
              <w:rPr>
                <w:noProof/>
                <w:webHidden/>
              </w:rPr>
              <w:t>6</w:t>
            </w:r>
            <w:r>
              <w:rPr>
                <w:noProof/>
                <w:webHidden/>
              </w:rPr>
              <w:fldChar w:fldCharType="end"/>
            </w:r>
          </w:hyperlink>
        </w:p>
        <w:p w14:paraId="4B69150F" w14:textId="18638D78" w:rsidR="00223D95" w:rsidRDefault="00223D95">
          <w:pPr>
            <w:pStyle w:val="TOC3"/>
            <w:tabs>
              <w:tab w:val="left" w:pos="1320"/>
              <w:tab w:val="right" w:leader="dot" w:pos="8472"/>
            </w:tabs>
            <w:rPr>
              <w:rFonts w:asciiTheme="minorHAnsi" w:eastAsiaTheme="minorEastAsia" w:hAnsiTheme="minorHAnsi" w:cstheme="minorBidi"/>
              <w:noProof/>
              <w:sz w:val="22"/>
              <w:szCs w:val="22"/>
              <w:lang w:val="en-GB" w:eastAsia="en-GB"/>
            </w:rPr>
          </w:pPr>
          <w:hyperlink w:anchor="_Toc121587154" w:history="1">
            <w:r w:rsidRPr="00FF7D0D">
              <w:rPr>
                <w:rStyle w:val="Hyperlink"/>
                <w:noProof/>
              </w:rPr>
              <w:t>3.7.3</w:t>
            </w:r>
            <w:r>
              <w:rPr>
                <w:rFonts w:asciiTheme="minorHAnsi" w:eastAsiaTheme="minorEastAsia" w:hAnsiTheme="minorHAnsi" w:cstheme="minorBidi"/>
                <w:noProof/>
                <w:sz w:val="22"/>
                <w:szCs w:val="22"/>
                <w:lang w:val="en-GB" w:eastAsia="en-GB"/>
              </w:rPr>
              <w:tab/>
            </w:r>
            <w:r w:rsidRPr="00FF7D0D">
              <w:rPr>
                <w:rStyle w:val="Hyperlink"/>
                <w:noProof/>
              </w:rPr>
              <w:t>Model 2</w:t>
            </w:r>
            <w:r>
              <w:rPr>
                <w:noProof/>
                <w:webHidden/>
              </w:rPr>
              <w:tab/>
            </w:r>
            <w:r>
              <w:rPr>
                <w:noProof/>
                <w:webHidden/>
              </w:rPr>
              <w:fldChar w:fldCharType="begin"/>
            </w:r>
            <w:r>
              <w:rPr>
                <w:noProof/>
                <w:webHidden/>
              </w:rPr>
              <w:instrText xml:space="preserve"> PAGEREF _Toc121587154 \h </w:instrText>
            </w:r>
            <w:r>
              <w:rPr>
                <w:noProof/>
                <w:webHidden/>
              </w:rPr>
            </w:r>
            <w:r>
              <w:rPr>
                <w:noProof/>
                <w:webHidden/>
              </w:rPr>
              <w:fldChar w:fldCharType="separate"/>
            </w:r>
            <w:r>
              <w:rPr>
                <w:noProof/>
                <w:webHidden/>
              </w:rPr>
              <w:t>7</w:t>
            </w:r>
            <w:r>
              <w:rPr>
                <w:noProof/>
                <w:webHidden/>
              </w:rPr>
              <w:fldChar w:fldCharType="end"/>
            </w:r>
          </w:hyperlink>
        </w:p>
        <w:p w14:paraId="1959BC9D" w14:textId="0410D76D" w:rsidR="00223D95" w:rsidRDefault="00223D95">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1587155" w:history="1">
            <w:r w:rsidRPr="00FF7D0D">
              <w:rPr>
                <w:rStyle w:val="Hyperlink"/>
                <w:noProof/>
              </w:rPr>
              <w:t>4</w:t>
            </w:r>
            <w:r>
              <w:rPr>
                <w:rFonts w:asciiTheme="minorHAnsi" w:eastAsiaTheme="minorEastAsia" w:hAnsiTheme="minorHAnsi" w:cstheme="minorBidi"/>
                <w:noProof/>
                <w:sz w:val="22"/>
                <w:szCs w:val="22"/>
                <w:lang w:val="en-GB" w:eastAsia="en-GB"/>
              </w:rPr>
              <w:tab/>
            </w:r>
            <w:r w:rsidRPr="00FF7D0D">
              <w:rPr>
                <w:rStyle w:val="Hyperlink"/>
                <w:noProof/>
              </w:rPr>
              <w:t>Results</w:t>
            </w:r>
            <w:r>
              <w:rPr>
                <w:noProof/>
                <w:webHidden/>
              </w:rPr>
              <w:tab/>
            </w:r>
            <w:r>
              <w:rPr>
                <w:noProof/>
                <w:webHidden/>
              </w:rPr>
              <w:fldChar w:fldCharType="begin"/>
            </w:r>
            <w:r>
              <w:rPr>
                <w:noProof/>
                <w:webHidden/>
              </w:rPr>
              <w:instrText xml:space="preserve"> PAGEREF _Toc121587155 \h </w:instrText>
            </w:r>
            <w:r>
              <w:rPr>
                <w:noProof/>
                <w:webHidden/>
              </w:rPr>
            </w:r>
            <w:r>
              <w:rPr>
                <w:noProof/>
                <w:webHidden/>
              </w:rPr>
              <w:fldChar w:fldCharType="separate"/>
            </w:r>
            <w:r>
              <w:rPr>
                <w:noProof/>
                <w:webHidden/>
              </w:rPr>
              <w:t>7</w:t>
            </w:r>
            <w:r>
              <w:rPr>
                <w:noProof/>
                <w:webHidden/>
              </w:rPr>
              <w:fldChar w:fldCharType="end"/>
            </w:r>
          </w:hyperlink>
        </w:p>
        <w:p w14:paraId="22A5968C" w14:textId="44532DC7" w:rsidR="00223D95" w:rsidRDefault="00223D95">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1587156" w:history="1">
            <w:r w:rsidRPr="00FF7D0D">
              <w:rPr>
                <w:rStyle w:val="Hyperlink"/>
                <w:noProof/>
              </w:rPr>
              <w:t>5</w:t>
            </w:r>
            <w:r>
              <w:rPr>
                <w:rFonts w:asciiTheme="minorHAnsi" w:eastAsiaTheme="minorEastAsia" w:hAnsiTheme="minorHAnsi" w:cstheme="minorBidi"/>
                <w:noProof/>
                <w:sz w:val="22"/>
                <w:szCs w:val="22"/>
                <w:lang w:val="en-GB" w:eastAsia="en-GB"/>
              </w:rPr>
              <w:tab/>
            </w:r>
            <w:r w:rsidRPr="00FF7D0D">
              <w:rPr>
                <w:rStyle w:val="Hyperlink"/>
                <w:noProof/>
              </w:rPr>
              <w:t>Conclusions</w:t>
            </w:r>
            <w:r>
              <w:rPr>
                <w:noProof/>
                <w:webHidden/>
              </w:rPr>
              <w:tab/>
            </w:r>
            <w:r>
              <w:rPr>
                <w:noProof/>
                <w:webHidden/>
              </w:rPr>
              <w:fldChar w:fldCharType="begin"/>
            </w:r>
            <w:r>
              <w:rPr>
                <w:noProof/>
                <w:webHidden/>
              </w:rPr>
              <w:instrText xml:space="preserve"> PAGEREF _Toc121587156 \h </w:instrText>
            </w:r>
            <w:r>
              <w:rPr>
                <w:noProof/>
                <w:webHidden/>
              </w:rPr>
            </w:r>
            <w:r>
              <w:rPr>
                <w:noProof/>
                <w:webHidden/>
              </w:rPr>
              <w:fldChar w:fldCharType="separate"/>
            </w:r>
            <w:r>
              <w:rPr>
                <w:noProof/>
                <w:webHidden/>
              </w:rPr>
              <w:t>7</w:t>
            </w:r>
            <w:r>
              <w:rPr>
                <w:noProof/>
                <w:webHidden/>
              </w:rPr>
              <w:fldChar w:fldCharType="end"/>
            </w:r>
          </w:hyperlink>
        </w:p>
        <w:p w14:paraId="458D4596" w14:textId="038DF471" w:rsidR="00223D95" w:rsidRDefault="00223D95">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1587157" w:history="1">
            <w:r w:rsidRPr="00FF7D0D">
              <w:rPr>
                <w:rStyle w:val="Hyperlink"/>
                <w:noProof/>
              </w:rPr>
              <w:t>6</w:t>
            </w:r>
            <w:r>
              <w:rPr>
                <w:rFonts w:asciiTheme="minorHAnsi" w:eastAsiaTheme="minorEastAsia" w:hAnsiTheme="minorHAnsi" w:cstheme="minorBidi"/>
                <w:noProof/>
                <w:sz w:val="22"/>
                <w:szCs w:val="22"/>
                <w:lang w:val="en-GB" w:eastAsia="en-GB"/>
              </w:rPr>
              <w:tab/>
            </w:r>
            <w:r w:rsidRPr="00FF7D0D">
              <w:rPr>
                <w:rStyle w:val="Hyperlink"/>
                <w:noProof/>
              </w:rPr>
              <w:t>References</w:t>
            </w:r>
            <w:r>
              <w:rPr>
                <w:noProof/>
                <w:webHidden/>
              </w:rPr>
              <w:tab/>
            </w:r>
            <w:r>
              <w:rPr>
                <w:noProof/>
                <w:webHidden/>
              </w:rPr>
              <w:fldChar w:fldCharType="begin"/>
            </w:r>
            <w:r>
              <w:rPr>
                <w:noProof/>
                <w:webHidden/>
              </w:rPr>
              <w:instrText xml:space="preserve"> PAGEREF _Toc121587157 \h </w:instrText>
            </w:r>
            <w:r>
              <w:rPr>
                <w:noProof/>
                <w:webHidden/>
              </w:rPr>
            </w:r>
            <w:r>
              <w:rPr>
                <w:noProof/>
                <w:webHidden/>
              </w:rPr>
              <w:fldChar w:fldCharType="separate"/>
            </w:r>
            <w:r>
              <w:rPr>
                <w:noProof/>
                <w:webHidden/>
              </w:rPr>
              <w:t>7</w:t>
            </w:r>
            <w:r>
              <w:rPr>
                <w:noProof/>
                <w:webHidden/>
              </w:rPr>
              <w:fldChar w:fldCharType="end"/>
            </w:r>
          </w:hyperlink>
        </w:p>
        <w:p w14:paraId="77DE40EE" w14:textId="57B36555" w:rsidR="004F4B3F" w:rsidRDefault="008164F9" w:rsidP="008164F9">
          <w:pPr>
            <w:rPr>
              <w:b/>
              <w:bCs/>
              <w:noProof/>
            </w:rPr>
          </w:pPr>
          <w:r>
            <w:rPr>
              <w:b/>
              <w:bCs/>
              <w:noProof/>
            </w:rPr>
            <w:fldChar w:fldCharType="end"/>
          </w:r>
        </w:p>
      </w:sdtContent>
    </w:sdt>
    <w:p w14:paraId="1EB377E7" w14:textId="77777777" w:rsidR="004F4B3F" w:rsidRDefault="004F4B3F">
      <w:pPr>
        <w:overflowPunct/>
        <w:autoSpaceDE/>
        <w:autoSpaceDN/>
        <w:adjustRightInd/>
        <w:textAlignment w:val="auto"/>
        <w:rPr>
          <w:b/>
          <w:bCs/>
          <w:noProof/>
        </w:rPr>
      </w:pPr>
      <w:r>
        <w:rPr>
          <w:b/>
          <w:bCs/>
          <w:noProof/>
        </w:rPr>
        <w:br w:type="page"/>
      </w:r>
    </w:p>
    <w:p w14:paraId="7D1E1EEF" w14:textId="5D050D7E" w:rsidR="00B8382E" w:rsidRPr="003A5F49" w:rsidRDefault="00000000" w:rsidP="003A5F49">
      <w:pPr>
        <w:pStyle w:val="Heading1"/>
      </w:pPr>
      <w:bookmarkStart w:id="1" w:name="_Ref118921083"/>
      <w:bookmarkStart w:id="2" w:name="_Toc121587141"/>
      <w:r w:rsidRPr="003A5F49">
        <w:lastRenderedPageBreak/>
        <w:t>Introduction</w:t>
      </w:r>
      <w:bookmarkEnd w:id="1"/>
      <w:bookmarkEnd w:id="2"/>
    </w:p>
    <w:p w14:paraId="25E3956F" w14:textId="36520F03" w:rsidR="00C5534C" w:rsidRDefault="00C5534C" w:rsidP="00C5534C"/>
    <w:p w14:paraId="5515BBE6" w14:textId="4E5C3A7A" w:rsidR="001918CC" w:rsidRDefault="0011703D" w:rsidP="001918CC">
      <w:r w:rsidRPr="00223D95">
        <w:rPr>
          <w:color w:val="FF0000"/>
        </w:rPr>
        <w:t>This report is organized as follows:</w:t>
      </w:r>
      <w:r w:rsidR="00945686" w:rsidRPr="00223D95">
        <w:rPr>
          <w:color w:val="FF0000"/>
        </w:rPr>
        <w:t xml:space="preserve"> </w:t>
      </w:r>
      <w:r w:rsidR="0080445A" w:rsidRPr="00223D95">
        <w:rPr>
          <w:color w:val="FF0000"/>
        </w:rPr>
        <w:t xml:space="preserve">Section </w:t>
      </w:r>
      <w:r w:rsidR="00E476FE" w:rsidRPr="00223D95">
        <w:rPr>
          <w:color w:val="FF0000"/>
        </w:rPr>
        <w:fldChar w:fldCharType="begin"/>
      </w:r>
      <w:r w:rsidR="00E476FE" w:rsidRPr="00223D95">
        <w:rPr>
          <w:color w:val="FF0000"/>
        </w:rPr>
        <w:instrText xml:space="preserve"> REF _Ref118744835 \r \h </w:instrText>
      </w:r>
      <w:r w:rsidR="00E476FE" w:rsidRPr="00223D95">
        <w:rPr>
          <w:color w:val="FF0000"/>
        </w:rPr>
      </w:r>
      <w:r w:rsidR="00E476FE" w:rsidRPr="00223D95">
        <w:rPr>
          <w:color w:val="FF0000"/>
        </w:rPr>
        <w:fldChar w:fldCharType="separate"/>
      </w:r>
      <w:r w:rsidR="00434D75" w:rsidRPr="00223D95">
        <w:rPr>
          <w:color w:val="FF0000"/>
        </w:rPr>
        <w:t>3</w:t>
      </w:r>
      <w:r w:rsidR="00E476FE" w:rsidRPr="00223D95">
        <w:rPr>
          <w:color w:val="FF0000"/>
        </w:rPr>
        <w:fldChar w:fldCharType="end"/>
      </w:r>
      <w:r w:rsidR="0080445A" w:rsidRPr="00223D95">
        <w:rPr>
          <w:color w:val="FF0000"/>
        </w:rPr>
        <w:t xml:space="preserve"> describes </w:t>
      </w:r>
      <w:r w:rsidR="008925F7" w:rsidRPr="00223D95">
        <w:rPr>
          <w:color w:val="FF0000"/>
        </w:rPr>
        <w:t xml:space="preserve">the dataset and </w:t>
      </w:r>
      <w:r w:rsidR="00934C7D" w:rsidRPr="00223D95">
        <w:rPr>
          <w:color w:val="FF0000"/>
        </w:rPr>
        <w:t>the end-to-end workflow that were execute</w:t>
      </w:r>
      <w:r w:rsidR="008E29B6" w:rsidRPr="00223D95">
        <w:rPr>
          <w:color w:val="FF0000"/>
        </w:rPr>
        <w:t>d</w:t>
      </w:r>
      <w:r w:rsidR="00917DDF" w:rsidRPr="00223D95">
        <w:rPr>
          <w:color w:val="FF0000"/>
        </w:rPr>
        <w:t xml:space="preserve">, </w:t>
      </w:r>
      <w:r w:rsidR="00934C7D" w:rsidRPr="00223D95">
        <w:rPr>
          <w:color w:val="FF0000"/>
        </w:rPr>
        <w:t xml:space="preserve">from the data </w:t>
      </w:r>
      <w:r w:rsidR="008925F7" w:rsidRPr="00223D95">
        <w:rPr>
          <w:color w:val="FF0000"/>
        </w:rPr>
        <w:t>preparation</w:t>
      </w:r>
      <w:r w:rsidR="00934C7D" w:rsidRPr="00223D95">
        <w:rPr>
          <w:color w:val="FF0000"/>
        </w:rPr>
        <w:t xml:space="preserve"> to the analysis of the results. </w:t>
      </w:r>
      <w:r w:rsidR="000F74E2" w:rsidRPr="00223D95">
        <w:rPr>
          <w:color w:val="FF0000"/>
        </w:rPr>
        <w:t xml:space="preserve">Moreover, it </w:t>
      </w:r>
      <w:r w:rsidR="00934C7D" w:rsidRPr="00223D95">
        <w:rPr>
          <w:color w:val="FF0000"/>
        </w:rPr>
        <w:t>describes the approach</w:t>
      </w:r>
      <w:r w:rsidR="00917DDF" w:rsidRPr="00223D95">
        <w:rPr>
          <w:color w:val="FF0000"/>
        </w:rPr>
        <w:t>es</w:t>
      </w:r>
      <w:r w:rsidR="00934C7D" w:rsidRPr="00223D95">
        <w:rPr>
          <w:color w:val="FF0000"/>
        </w:rPr>
        <w:t xml:space="preserve"> adopted to answer the </w:t>
      </w:r>
      <w:r w:rsidR="000F74E2" w:rsidRPr="00223D95">
        <w:rPr>
          <w:color w:val="FF0000"/>
        </w:rPr>
        <w:t xml:space="preserve">proposed </w:t>
      </w:r>
      <w:r w:rsidR="00934C7D" w:rsidRPr="00223D95">
        <w:rPr>
          <w:color w:val="FF0000"/>
        </w:rPr>
        <w:t>questions</w:t>
      </w:r>
      <w:r w:rsidR="00F16187" w:rsidRPr="00223D95">
        <w:rPr>
          <w:color w:val="FF0000"/>
        </w:rPr>
        <w:t xml:space="preserve"> for</w:t>
      </w:r>
      <w:r w:rsidR="00934C7D" w:rsidRPr="00223D95">
        <w:rPr>
          <w:color w:val="FF0000"/>
        </w:rPr>
        <w:t xml:space="preserve"> the statistical</w:t>
      </w:r>
      <w:r w:rsidR="00F16187" w:rsidRPr="00223D95">
        <w:rPr>
          <w:color w:val="FF0000"/>
        </w:rPr>
        <w:t xml:space="preserve"> </w:t>
      </w:r>
      <w:r w:rsidR="00934C7D" w:rsidRPr="00223D95">
        <w:rPr>
          <w:color w:val="FF0000"/>
        </w:rPr>
        <w:t xml:space="preserve">and </w:t>
      </w:r>
      <w:r w:rsidR="00F16187" w:rsidRPr="00223D95">
        <w:rPr>
          <w:color w:val="FF0000"/>
        </w:rPr>
        <w:t>traffic p</w:t>
      </w:r>
      <w:r w:rsidR="00934C7D" w:rsidRPr="00223D95">
        <w:rPr>
          <w:color w:val="FF0000"/>
        </w:rPr>
        <w:t xml:space="preserve">rediction </w:t>
      </w:r>
      <w:r w:rsidR="00F16187" w:rsidRPr="00223D95">
        <w:rPr>
          <w:color w:val="FF0000"/>
        </w:rPr>
        <w:t>analysis</w:t>
      </w:r>
      <w:r w:rsidR="00934C7D" w:rsidRPr="00223D95">
        <w:rPr>
          <w:color w:val="FF0000"/>
        </w:rPr>
        <w:t>.</w:t>
      </w:r>
      <w:r w:rsidR="00945686" w:rsidRPr="00223D95">
        <w:rPr>
          <w:color w:val="FF0000"/>
        </w:rPr>
        <w:t xml:space="preserve"> </w:t>
      </w:r>
      <w:r w:rsidR="00934C7D" w:rsidRPr="00223D95">
        <w:rPr>
          <w:color w:val="FF0000"/>
        </w:rPr>
        <w:t>Section</w:t>
      </w:r>
      <w:r w:rsidR="00A43722" w:rsidRPr="00223D95">
        <w:rPr>
          <w:color w:val="FF0000"/>
        </w:rPr>
        <w:t xml:space="preserve"> </w:t>
      </w:r>
      <w:r w:rsidR="00E476FE" w:rsidRPr="00223D95">
        <w:rPr>
          <w:color w:val="FF0000"/>
        </w:rPr>
        <w:fldChar w:fldCharType="begin"/>
      </w:r>
      <w:r w:rsidR="00E476FE" w:rsidRPr="00223D95">
        <w:rPr>
          <w:color w:val="FF0000"/>
        </w:rPr>
        <w:instrText xml:space="preserve"> REF _Ref118744862 \r \h </w:instrText>
      </w:r>
      <w:r w:rsidR="00E476FE" w:rsidRPr="00223D95">
        <w:rPr>
          <w:color w:val="FF0000"/>
        </w:rPr>
      </w:r>
      <w:r w:rsidR="00E476FE" w:rsidRPr="00223D95">
        <w:rPr>
          <w:color w:val="FF0000"/>
        </w:rPr>
        <w:fldChar w:fldCharType="separate"/>
      </w:r>
      <w:r w:rsidR="00434D75" w:rsidRPr="00223D95">
        <w:rPr>
          <w:color w:val="FF0000"/>
        </w:rPr>
        <w:t>4</w:t>
      </w:r>
      <w:r w:rsidR="00E476FE" w:rsidRPr="00223D95">
        <w:rPr>
          <w:color w:val="FF0000"/>
        </w:rPr>
        <w:fldChar w:fldCharType="end"/>
      </w:r>
      <w:r w:rsidR="00945686" w:rsidRPr="00223D95">
        <w:rPr>
          <w:color w:val="FF0000"/>
        </w:rPr>
        <w:t xml:space="preserve"> </w:t>
      </w:r>
      <w:r w:rsidR="00370F61" w:rsidRPr="00223D95">
        <w:rPr>
          <w:color w:val="FF0000"/>
        </w:rPr>
        <w:t>summarize</w:t>
      </w:r>
      <w:r w:rsidR="00945686" w:rsidRPr="00223D95">
        <w:rPr>
          <w:color w:val="FF0000"/>
        </w:rPr>
        <w:t xml:space="preserve"> </w:t>
      </w:r>
      <w:r w:rsidR="00917DDF" w:rsidRPr="00223D95">
        <w:rPr>
          <w:color w:val="FF0000"/>
        </w:rPr>
        <w:t>the results</w:t>
      </w:r>
      <w:r w:rsidR="00945686" w:rsidRPr="00223D95">
        <w:rPr>
          <w:color w:val="FF0000"/>
        </w:rPr>
        <w:t xml:space="preserve"> of the statistical and ML models, while Section</w:t>
      </w:r>
      <w:r w:rsidR="00934C7D" w:rsidRPr="00223D95">
        <w:rPr>
          <w:color w:val="FF0000"/>
        </w:rPr>
        <w:t xml:space="preserve"> </w:t>
      </w:r>
      <w:r w:rsidR="00E476FE" w:rsidRPr="00223D95">
        <w:rPr>
          <w:color w:val="FF0000"/>
        </w:rPr>
        <w:fldChar w:fldCharType="begin"/>
      </w:r>
      <w:r w:rsidR="00E476FE" w:rsidRPr="00223D95">
        <w:rPr>
          <w:color w:val="FF0000"/>
        </w:rPr>
        <w:instrText xml:space="preserve"> REF _Ref118744872 \r \h </w:instrText>
      </w:r>
      <w:r w:rsidR="00E476FE" w:rsidRPr="00223D95">
        <w:rPr>
          <w:color w:val="FF0000"/>
        </w:rPr>
      </w:r>
      <w:r w:rsidR="00E476FE" w:rsidRPr="00223D95">
        <w:rPr>
          <w:color w:val="FF0000"/>
        </w:rPr>
        <w:fldChar w:fldCharType="separate"/>
      </w:r>
      <w:r w:rsidR="00434D75" w:rsidRPr="00223D95">
        <w:rPr>
          <w:color w:val="FF0000"/>
        </w:rPr>
        <w:t>5</w:t>
      </w:r>
      <w:r w:rsidR="00E476FE" w:rsidRPr="00223D95">
        <w:rPr>
          <w:color w:val="FF0000"/>
        </w:rPr>
        <w:fldChar w:fldCharType="end"/>
      </w:r>
      <w:r w:rsidR="00934C7D" w:rsidRPr="00223D95">
        <w:rPr>
          <w:color w:val="FF0000"/>
        </w:rPr>
        <w:t xml:space="preserve"> presents the conclusions of the project.</w:t>
      </w:r>
    </w:p>
    <w:p w14:paraId="0516C1CE" w14:textId="77777777" w:rsidR="001918CC" w:rsidRPr="00C5534C" w:rsidRDefault="001918CC" w:rsidP="00C5534C"/>
    <w:p w14:paraId="793CDFDC" w14:textId="5884E3A5" w:rsidR="00F344BF" w:rsidRPr="00C5534C" w:rsidRDefault="00F344BF" w:rsidP="003A5F49">
      <w:pPr>
        <w:pStyle w:val="Heading1"/>
      </w:pPr>
      <w:bookmarkStart w:id="3" w:name="_Ref118744835"/>
      <w:bookmarkStart w:id="4" w:name="_Toc121587142"/>
      <w:r w:rsidRPr="00C5534C">
        <w:t>Materials and Methods</w:t>
      </w:r>
      <w:bookmarkEnd w:id="3"/>
      <w:bookmarkEnd w:id="4"/>
    </w:p>
    <w:p w14:paraId="454433FF" w14:textId="77777777" w:rsidR="0095298E" w:rsidRDefault="0095298E" w:rsidP="00B8382E"/>
    <w:p w14:paraId="10B8A91D" w14:textId="7D518D9B" w:rsidR="00E927E6" w:rsidRPr="00223D95" w:rsidRDefault="001679F9" w:rsidP="00B8382E">
      <w:pPr>
        <w:rPr>
          <w:color w:val="FF0000"/>
        </w:rPr>
      </w:pPr>
      <w:r w:rsidRPr="00223D95">
        <w:rPr>
          <w:color w:val="FF0000"/>
        </w:rPr>
        <w:t xml:space="preserve">This projected is divided into statistical and machine learning analysis. </w:t>
      </w:r>
      <w:r w:rsidR="0037772A" w:rsidRPr="00223D95">
        <w:rPr>
          <w:color w:val="FF0000"/>
        </w:rPr>
        <w:t>In this section the main questions that were addressed in each part of the project are defined as well as the approach that was used to solve them in the traffic dataset</w:t>
      </w:r>
      <w:r w:rsidR="00E927E6" w:rsidRPr="00223D95">
        <w:rPr>
          <w:color w:val="FF0000"/>
        </w:rPr>
        <w:t>.</w:t>
      </w:r>
    </w:p>
    <w:p w14:paraId="2294114F" w14:textId="77777777" w:rsidR="00E04621" w:rsidRDefault="00E04621" w:rsidP="00020802"/>
    <w:p w14:paraId="099E8FE1" w14:textId="3FF4001E" w:rsidR="00FA4A06" w:rsidRPr="00223D95" w:rsidRDefault="0095298E" w:rsidP="00B8382E">
      <w:pPr>
        <w:rPr>
          <w:color w:val="FF0000"/>
        </w:rPr>
      </w:pPr>
      <w:r w:rsidRPr="00223D95">
        <w:rPr>
          <w:color w:val="FF0000"/>
        </w:rPr>
        <w:t xml:space="preserve">This </w:t>
      </w:r>
      <w:r w:rsidR="00020802" w:rsidRPr="00223D95">
        <w:rPr>
          <w:color w:val="FF0000"/>
        </w:rPr>
        <w:t>s</w:t>
      </w:r>
      <w:r w:rsidRPr="00223D95">
        <w:rPr>
          <w:color w:val="FF0000"/>
        </w:rPr>
        <w:t xml:space="preserve">ection is </w:t>
      </w:r>
      <w:r w:rsidR="00AA7E2F" w:rsidRPr="00223D95">
        <w:rPr>
          <w:color w:val="FF0000"/>
        </w:rPr>
        <w:t>structured</w:t>
      </w:r>
      <w:r w:rsidRPr="00223D95">
        <w:rPr>
          <w:color w:val="FF0000"/>
        </w:rPr>
        <w:t xml:space="preserve"> as follows: </w:t>
      </w:r>
      <w:r w:rsidR="007913B8" w:rsidRPr="00223D95">
        <w:rPr>
          <w:color w:val="FF0000"/>
        </w:rPr>
        <w:t xml:space="preserve">The project framework adopted in this project is outlined in Section </w:t>
      </w:r>
      <w:r w:rsidR="007913B8" w:rsidRPr="00223D95">
        <w:rPr>
          <w:color w:val="FF0000"/>
        </w:rPr>
        <w:fldChar w:fldCharType="begin"/>
      </w:r>
      <w:r w:rsidR="007913B8" w:rsidRPr="00223D95">
        <w:rPr>
          <w:color w:val="FF0000"/>
        </w:rPr>
        <w:instrText xml:space="preserve"> REF _Ref118748765 \r \h </w:instrText>
      </w:r>
      <w:r w:rsidR="007913B8" w:rsidRPr="00223D95">
        <w:rPr>
          <w:color w:val="FF0000"/>
        </w:rPr>
      </w:r>
      <w:r w:rsidR="007913B8" w:rsidRPr="00223D95">
        <w:rPr>
          <w:color w:val="FF0000"/>
        </w:rPr>
        <w:fldChar w:fldCharType="separate"/>
      </w:r>
      <w:r w:rsidR="00434D75" w:rsidRPr="00223D95">
        <w:rPr>
          <w:color w:val="FF0000"/>
        </w:rPr>
        <w:t>3.1</w:t>
      </w:r>
      <w:r w:rsidR="007913B8" w:rsidRPr="00223D95">
        <w:rPr>
          <w:color w:val="FF0000"/>
        </w:rPr>
        <w:fldChar w:fldCharType="end"/>
      </w:r>
      <w:r w:rsidR="007913B8" w:rsidRPr="00223D95">
        <w:rPr>
          <w:color w:val="FF0000"/>
        </w:rPr>
        <w:t xml:space="preserve">. </w:t>
      </w:r>
      <w:r w:rsidRPr="00223D95">
        <w:rPr>
          <w:color w:val="FF0000"/>
        </w:rPr>
        <w:t xml:space="preserve">The </w:t>
      </w:r>
      <w:r w:rsidR="00FA4A06" w:rsidRPr="00223D95">
        <w:rPr>
          <w:color w:val="FF0000"/>
        </w:rPr>
        <w:t xml:space="preserve">dataset </w:t>
      </w:r>
      <w:r w:rsidR="007913B8" w:rsidRPr="00223D95">
        <w:rPr>
          <w:color w:val="FF0000"/>
        </w:rPr>
        <w:t xml:space="preserve">and its characteristics are </w:t>
      </w:r>
      <w:r w:rsidRPr="00223D95">
        <w:rPr>
          <w:color w:val="FF0000"/>
        </w:rPr>
        <w:t xml:space="preserve">described in </w:t>
      </w:r>
      <w:r w:rsidR="007913B8" w:rsidRPr="00223D95">
        <w:rPr>
          <w:color w:val="FF0000"/>
        </w:rPr>
        <w:t>S</w:t>
      </w:r>
      <w:r w:rsidRPr="00223D95">
        <w:rPr>
          <w:color w:val="FF0000"/>
        </w:rPr>
        <w:t>ection</w:t>
      </w:r>
      <w:r w:rsidR="007913B8" w:rsidRPr="00223D95">
        <w:rPr>
          <w:color w:val="FF0000"/>
        </w:rPr>
        <w:t xml:space="preserve"> </w:t>
      </w:r>
      <w:r w:rsidR="007913B8" w:rsidRPr="00223D95">
        <w:rPr>
          <w:color w:val="FF0000"/>
        </w:rPr>
        <w:fldChar w:fldCharType="begin"/>
      </w:r>
      <w:r w:rsidR="007913B8" w:rsidRPr="00223D95">
        <w:rPr>
          <w:color w:val="FF0000"/>
        </w:rPr>
        <w:instrText xml:space="preserve"> REF _Ref118748875 \r \h </w:instrText>
      </w:r>
      <w:r w:rsidR="007913B8" w:rsidRPr="00223D95">
        <w:rPr>
          <w:color w:val="FF0000"/>
        </w:rPr>
      </w:r>
      <w:r w:rsidR="007913B8" w:rsidRPr="00223D95">
        <w:rPr>
          <w:color w:val="FF0000"/>
        </w:rPr>
        <w:fldChar w:fldCharType="separate"/>
      </w:r>
      <w:r w:rsidR="00434D75" w:rsidRPr="00223D95">
        <w:rPr>
          <w:color w:val="FF0000"/>
        </w:rPr>
        <w:t>3.2</w:t>
      </w:r>
      <w:r w:rsidR="007913B8" w:rsidRPr="00223D95">
        <w:rPr>
          <w:color w:val="FF0000"/>
        </w:rPr>
        <w:fldChar w:fldCharType="end"/>
      </w:r>
      <w:r w:rsidRPr="00223D95">
        <w:rPr>
          <w:color w:val="FF0000"/>
        </w:rPr>
        <w:t>.</w:t>
      </w:r>
      <w:r w:rsidR="00A43722" w:rsidRPr="00223D95">
        <w:rPr>
          <w:color w:val="FF0000"/>
        </w:rPr>
        <w:t xml:space="preserve"> The implementation </w:t>
      </w:r>
      <w:r w:rsidR="00A84A71" w:rsidRPr="00223D95">
        <w:rPr>
          <w:color w:val="FF0000"/>
        </w:rPr>
        <w:t xml:space="preserve">decisions </w:t>
      </w:r>
      <w:r w:rsidR="00A43722" w:rsidRPr="00223D95">
        <w:rPr>
          <w:color w:val="FF0000"/>
        </w:rPr>
        <w:t xml:space="preserve">of the solution </w:t>
      </w:r>
      <w:r w:rsidR="0045200F" w:rsidRPr="00223D95">
        <w:rPr>
          <w:color w:val="FF0000"/>
        </w:rPr>
        <w:t>are</w:t>
      </w:r>
      <w:r w:rsidR="00A43722" w:rsidRPr="00223D95">
        <w:rPr>
          <w:color w:val="FF0000"/>
        </w:rPr>
        <w:t xml:space="preserve"> </w:t>
      </w:r>
      <w:r w:rsidR="00B75BBE" w:rsidRPr="00223D95">
        <w:rPr>
          <w:color w:val="FF0000"/>
        </w:rPr>
        <w:t>summarized</w:t>
      </w:r>
      <w:r w:rsidR="00A43722" w:rsidRPr="00223D95">
        <w:rPr>
          <w:color w:val="FF0000"/>
        </w:rPr>
        <w:t xml:space="preserve"> in Section </w:t>
      </w:r>
      <w:r w:rsidR="00A43722" w:rsidRPr="00223D95">
        <w:rPr>
          <w:color w:val="FF0000"/>
        </w:rPr>
        <w:fldChar w:fldCharType="begin"/>
      </w:r>
      <w:r w:rsidR="00A43722" w:rsidRPr="00223D95">
        <w:rPr>
          <w:color w:val="FF0000"/>
        </w:rPr>
        <w:instrText xml:space="preserve"> REF _Ref118749033 \r \h </w:instrText>
      </w:r>
      <w:r w:rsidR="00A43722" w:rsidRPr="00223D95">
        <w:rPr>
          <w:color w:val="FF0000"/>
        </w:rPr>
      </w:r>
      <w:r w:rsidR="00A43722" w:rsidRPr="00223D95">
        <w:rPr>
          <w:color w:val="FF0000"/>
        </w:rPr>
        <w:fldChar w:fldCharType="separate"/>
      </w:r>
      <w:r w:rsidR="00434D75" w:rsidRPr="00223D95">
        <w:rPr>
          <w:color w:val="FF0000"/>
        </w:rPr>
        <w:t>3.3</w:t>
      </w:r>
      <w:r w:rsidR="00A43722" w:rsidRPr="00223D95">
        <w:rPr>
          <w:color w:val="FF0000"/>
        </w:rPr>
        <w:fldChar w:fldCharType="end"/>
      </w:r>
      <w:r w:rsidR="00A43722" w:rsidRPr="00223D95">
        <w:rPr>
          <w:color w:val="FF0000"/>
        </w:rPr>
        <w:t>.</w:t>
      </w:r>
      <w:r w:rsidRPr="00223D95">
        <w:rPr>
          <w:color w:val="FF0000"/>
        </w:rPr>
        <w:t xml:space="preserve"> The steps in the </w:t>
      </w:r>
      <w:r w:rsidR="002928C9" w:rsidRPr="00223D95">
        <w:rPr>
          <w:color w:val="FF0000"/>
        </w:rPr>
        <w:t xml:space="preserve">pre-processing stage are explained in Section </w:t>
      </w:r>
      <w:r w:rsidR="0074100D" w:rsidRPr="00223D95">
        <w:rPr>
          <w:color w:val="FF0000"/>
        </w:rPr>
        <w:fldChar w:fldCharType="begin"/>
      </w:r>
      <w:r w:rsidR="0074100D" w:rsidRPr="00223D95">
        <w:rPr>
          <w:color w:val="FF0000"/>
        </w:rPr>
        <w:instrText xml:space="preserve"> REF _Ref118978820 \r \h </w:instrText>
      </w:r>
      <w:r w:rsidR="0074100D" w:rsidRPr="00223D95">
        <w:rPr>
          <w:color w:val="FF0000"/>
        </w:rPr>
      </w:r>
      <w:r w:rsidR="0074100D" w:rsidRPr="00223D95">
        <w:rPr>
          <w:color w:val="FF0000"/>
        </w:rPr>
        <w:fldChar w:fldCharType="separate"/>
      </w:r>
      <w:r w:rsidR="00434D75" w:rsidRPr="00223D95">
        <w:rPr>
          <w:color w:val="FF0000"/>
        </w:rPr>
        <w:t>3.4</w:t>
      </w:r>
      <w:r w:rsidR="0074100D" w:rsidRPr="00223D95">
        <w:rPr>
          <w:color w:val="FF0000"/>
        </w:rPr>
        <w:fldChar w:fldCharType="end"/>
      </w:r>
      <w:r w:rsidR="0074100D" w:rsidRPr="00223D95">
        <w:rPr>
          <w:color w:val="FF0000"/>
        </w:rPr>
        <w:t>, while the</w:t>
      </w:r>
      <w:r w:rsidR="002928C9" w:rsidRPr="00223D95">
        <w:rPr>
          <w:color w:val="FF0000"/>
        </w:rPr>
        <w:t xml:space="preserve"> </w:t>
      </w:r>
      <w:r w:rsidRPr="00223D95">
        <w:rPr>
          <w:color w:val="FF0000"/>
        </w:rPr>
        <w:t xml:space="preserve">data preparation </w:t>
      </w:r>
      <w:r w:rsidR="0074100D" w:rsidRPr="00223D95">
        <w:rPr>
          <w:color w:val="FF0000"/>
        </w:rPr>
        <w:t>is d</w:t>
      </w:r>
      <w:r w:rsidRPr="00223D95">
        <w:rPr>
          <w:color w:val="FF0000"/>
        </w:rPr>
        <w:t>etailed in section</w:t>
      </w:r>
      <w:r w:rsidR="00A43722" w:rsidRPr="00223D95">
        <w:rPr>
          <w:color w:val="FF0000"/>
        </w:rPr>
        <w:t xml:space="preserve"> </w:t>
      </w:r>
      <w:r w:rsidR="00A43722" w:rsidRPr="00223D95">
        <w:rPr>
          <w:color w:val="FF0000"/>
        </w:rPr>
        <w:fldChar w:fldCharType="begin"/>
      </w:r>
      <w:r w:rsidR="00A43722" w:rsidRPr="00223D95">
        <w:rPr>
          <w:color w:val="FF0000"/>
        </w:rPr>
        <w:instrText xml:space="preserve"> REF _Ref118749071 \r \h </w:instrText>
      </w:r>
      <w:r w:rsidR="00A43722" w:rsidRPr="00223D95">
        <w:rPr>
          <w:color w:val="FF0000"/>
        </w:rPr>
      </w:r>
      <w:r w:rsidR="00A43722" w:rsidRPr="00223D95">
        <w:rPr>
          <w:color w:val="FF0000"/>
        </w:rPr>
        <w:fldChar w:fldCharType="separate"/>
      </w:r>
      <w:r w:rsidR="00434D75" w:rsidRPr="00223D95">
        <w:rPr>
          <w:color w:val="FF0000"/>
        </w:rPr>
        <w:t>3.5</w:t>
      </w:r>
      <w:r w:rsidR="00A43722" w:rsidRPr="00223D95">
        <w:rPr>
          <w:color w:val="FF0000"/>
        </w:rPr>
        <w:fldChar w:fldCharType="end"/>
      </w:r>
      <w:r w:rsidRPr="00223D95">
        <w:rPr>
          <w:color w:val="FF0000"/>
        </w:rPr>
        <w:t xml:space="preserve">. Finally, </w:t>
      </w:r>
      <w:r w:rsidR="00A43722" w:rsidRPr="00223D95">
        <w:rPr>
          <w:color w:val="FF0000"/>
        </w:rPr>
        <w:t>S</w:t>
      </w:r>
      <w:r w:rsidRPr="00223D95">
        <w:rPr>
          <w:color w:val="FF0000"/>
        </w:rPr>
        <w:t xml:space="preserve">ections </w:t>
      </w:r>
      <w:r w:rsidRPr="00223D95">
        <w:rPr>
          <w:color w:val="FF0000"/>
        </w:rPr>
        <w:fldChar w:fldCharType="begin"/>
      </w:r>
      <w:r w:rsidRPr="00223D95">
        <w:rPr>
          <w:color w:val="FF0000"/>
        </w:rPr>
        <w:instrText xml:space="preserve"> REF _Ref118320655 \r \h </w:instrText>
      </w:r>
      <w:r w:rsidRPr="00223D95">
        <w:rPr>
          <w:color w:val="FF0000"/>
        </w:rPr>
      </w:r>
      <w:r w:rsidRPr="00223D95">
        <w:rPr>
          <w:color w:val="FF0000"/>
        </w:rPr>
        <w:fldChar w:fldCharType="separate"/>
      </w:r>
      <w:r w:rsidR="00434D75" w:rsidRPr="00223D95">
        <w:rPr>
          <w:color w:val="FF0000"/>
        </w:rPr>
        <w:t>3.6</w:t>
      </w:r>
      <w:r w:rsidRPr="00223D95">
        <w:rPr>
          <w:color w:val="FF0000"/>
        </w:rPr>
        <w:fldChar w:fldCharType="end"/>
      </w:r>
      <w:r w:rsidRPr="00223D95">
        <w:rPr>
          <w:color w:val="FF0000"/>
        </w:rPr>
        <w:t xml:space="preserve"> and </w:t>
      </w:r>
      <w:r w:rsidR="0045200F" w:rsidRPr="00223D95">
        <w:rPr>
          <w:color w:val="FF0000"/>
        </w:rPr>
        <w:fldChar w:fldCharType="begin"/>
      </w:r>
      <w:r w:rsidR="0045200F" w:rsidRPr="00223D95">
        <w:rPr>
          <w:color w:val="FF0000"/>
        </w:rPr>
        <w:instrText xml:space="preserve"> REF _Ref119060916 \r \h </w:instrText>
      </w:r>
      <w:r w:rsidR="0045200F" w:rsidRPr="00223D95">
        <w:rPr>
          <w:color w:val="FF0000"/>
        </w:rPr>
      </w:r>
      <w:r w:rsidR="0045200F" w:rsidRPr="00223D95">
        <w:rPr>
          <w:color w:val="FF0000"/>
        </w:rPr>
        <w:fldChar w:fldCharType="separate"/>
      </w:r>
      <w:r w:rsidR="00434D75" w:rsidRPr="00223D95">
        <w:rPr>
          <w:color w:val="FF0000"/>
        </w:rPr>
        <w:t>3.7</w:t>
      </w:r>
      <w:r w:rsidR="0045200F" w:rsidRPr="00223D95">
        <w:rPr>
          <w:color w:val="FF0000"/>
        </w:rPr>
        <w:fldChar w:fldCharType="end"/>
      </w:r>
      <w:r w:rsidRPr="00223D95">
        <w:rPr>
          <w:color w:val="FF0000"/>
        </w:rPr>
        <w:t xml:space="preserve"> show the techniques </w:t>
      </w:r>
      <w:r w:rsidR="001744B3" w:rsidRPr="00223D95">
        <w:rPr>
          <w:color w:val="FF0000"/>
        </w:rPr>
        <w:t xml:space="preserve">that </w:t>
      </w:r>
      <w:r w:rsidR="007909CC" w:rsidRPr="00223D95">
        <w:rPr>
          <w:color w:val="FF0000"/>
        </w:rPr>
        <w:t xml:space="preserve">were </w:t>
      </w:r>
      <w:r w:rsidRPr="00223D95">
        <w:rPr>
          <w:color w:val="FF0000"/>
        </w:rPr>
        <w:t>applied in the statistic</w:t>
      </w:r>
      <w:r w:rsidR="00B75BBE" w:rsidRPr="00223D95">
        <w:rPr>
          <w:color w:val="FF0000"/>
        </w:rPr>
        <w:t>al</w:t>
      </w:r>
      <w:r w:rsidRPr="00223D95">
        <w:rPr>
          <w:color w:val="FF0000"/>
        </w:rPr>
        <w:t xml:space="preserve"> and </w:t>
      </w:r>
      <w:r w:rsidR="001744B3" w:rsidRPr="00223D95">
        <w:rPr>
          <w:color w:val="FF0000"/>
        </w:rPr>
        <w:t>ML</w:t>
      </w:r>
      <w:r w:rsidRPr="00223D95">
        <w:rPr>
          <w:color w:val="FF0000"/>
        </w:rPr>
        <w:t xml:space="preserve"> analysis, respectively.</w:t>
      </w:r>
    </w:p>
    <w:p w14:paraId="67D1EECD" w14:textId="77777777" w:rsidR="0074100D" w:rsidRDefault="0074100D" w:rsidP="00B8382E"/>
    <w:p w14:paraId="79F67D25" w14:textId="3DE355AC" w:rsidR="007913B8" w:rsidRDefault="007913B8" w:rsidP="007913B8">
      <w:pPr>
        <w:pStyle w:val="Heading2"/>
      </w:pPr>
      <w:bookmarkStart w:id="5" w:name="_Ref118748765"/>
      <w:bookmarkStart w:id="6" w:name="_Ref118320177"/>
      <w:bookmarkStart w:id="7" w:name="_Toc121587143"/>
      <w:r>
        <w:t>Project Management Framework</w:t>
      </w:r>
      <w:bookmarkEnd w:id="5"/>
      <w:bookmarkEnd w:id="7"/>
    </w:p>
    <w:p w14:paraId="555A7D0D" w14:textId="77777777" w:rsidR="0074100D" w:rsidRPr="0074100D" w:rsidRDefault="0074100D" w:rsidP="0074100D"/>
    <w:p w14:paraId="002BEFC7" w14:textId="1EA4BF16" w:rsidR="007913B8" w:rsidRPr="005F29B9" w:rsidRDefault="007913B8" w:rsidP="007913B8">
      <w:pPr>
        <w:rPr>
          <w:color w:val="FF0000"/>
        </w:rPr>
      </w:pPr>
      <w:r w:rsidRPr="005F29B9">
        <w:rPr>
          <w:color w:val="FF0000"/>
        </w:rPr>
        <w:t xml:space="preserve">For this project, the Cross Industry Standard Process (CRISP-DM) </w:t>
      </w:r>
      <w:sdt>
        <w:sdtPr>
          <w:rPr>
            <w:color w:val="FF0000"/>
          </w:rPr>
          <w:tag w:val="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
          <w:id w:val="1051274908"/>
          <w:placeholder>
            <w:docPart w:val="0898CDACADFD4732BD9FF18299BC70E9"/>
          </w:placeholder>
        </w:sdtPr>
        <w:sdtContent>
          <w:r w:rsidR="00144673" w:rsidRPr="005F29B9">
            <w:rPr>
              <w:color w:val="FF0000"/>
            </w:rPr>
            <w:t xml:space="preserve">(Chapman </w:t>
          </w:r>
          <w:r w:rsidR="00144673" w:rsidRPr="005F29B9">
            <w:rPr>
              <w:i/>
              <w:iCs/>
              <w:color w:val="FF0000"/>
            </w:rPr>
            <w:t>et al.</w:t>
          </w:r>
          <w:r w:rsidR="00144673" w:rsidRPr="005F29B9">
            <w:rPr>
              <w:color w:val="FF0000"/>
            </w:rPr>
            <w:t>, 2000)</w:t>
          </w:r>
        </w:sdtContent>
      </w:sdt>
      <w:r w:rsidRPr="005F29B9">
        <w:rPr>
          <w:color w:val="FF0000"/>
        </w:rPr>
        <w:t xml:space="preserve"> was used as a reference framework. This way the following steps were performed, as illustrated in the</w:t>
      </w:r>
      <w:r w:rsidR="001744B3" w:rsidRPr="005F29B9">
        <w:rPr>
          <w:color w:val="FF0000"/>
        </w:rPr>
        <w:t xml:space="preserve"> </w:t>
      </w:r>
      <w:r w:rsidR="001744B3" w:rsidRPr="005F29B9">
        <w:rPr>
          <w:color w:val="FF0000"/>
        </w:rPr>
        <w:fldChar w:fldCharType="begin"/>
      </w:r>
      <w:r w:rsidR="001744B3" w:rsidRPr="005F29B9">
        <w:rPr>
          <w:color w:val="FF0000"/>
        </w:rPr>
        <w:instrText xml:space="preserve"> REF _Ref118753128 \h </w:instrText>
      </w:r>
      <w:r w:rsidR="001744B3" w:rsidRPr="005F29B9">
        <w:rPr>
          <w:color w:val="FF0000"/>
        </w:rPr>
      </w:r>
      <w:r w:rsidR="001744B3" w:rsidRPr="005F29B9">
        <w:rPr>
          <w:color w:val="FF0000"/>
        </w:rPr>
        <w:fldChar w:fldCharType="separate"/>
      </w:r>
      <w:r w:rsidR="00434D75" w:rsidRPr="005F29B9">
        <w:rPr>
          <w:color w:val="FF0000"/>
        </w:rPr>
        <w:t xml:space="preserve">Figure </w:t>
      </w:r>
      <w:r w:rsidR="00434D75" w:rsidRPr="005F29B9">
        <w:rPr>
          <w:i/>
          <w:iCs/>
          <w:noProof/>
          <w:color w:val="FF0000"/>
        </w:rPr>
        <w:t>1</w:t>
      </w:r>
      <w:r w:rsidR="001744B3" w:rsidRPr="005F29B9">
        <w:rPr>
          <w:color w:val="FF0000"/>
        </w:rPr>
        <w:fldChar w:fldCharType="end"/>
      </w:r>
      <w:r w:rsidRPr="005F29B9">
        <w:rPr>
          <w:color w:val="FF0000"/>
        </w:rPr>
        <w:t>.</w:t>
      </w:r>
    </w:p>
    <w:p w14:paraId="309A582C" w14:textId="77777777" w:rsidR="007913B8" w:rsidRPr="005F29B9" w:rsidRDefault="007913B8" w:rsidP="007913B8">
      <w:pPr>
        <w:rPr>
          <w:color w:val="FF0000"/>
        </w:rPr>
      </w:pPr>
    </w:p>
    <w:p w14:paraId="14556FD0" w14:textId="54CE0E20" w:rsidR="007913B8" w:rsidRPr="005F29B9" w:rsidRDefault="007913B8" w:rsidP="002908A5">
      <w:pPr>
        <w:pStyle w:val="ListParagraph"/>
        <w:numPr>
          <w:ilvl w:val="0"/>
          <w:numId w:val="13"/>
        </w:numPr>
        <w:rPr>
          <w:color w:val="FF0000"/>
        </w:rPr>
      </w:pPr>
      <w:r w:rsidRPr="005F29B9">
        <w:rPr>
          <w:color w:val="FF0000"/>
        </w:rPr>
        <w:t xml:space="preserve">Data understanding: In this step, the dataset was studied to understand its formatting and constraints as well as to decide which data could be used </w:t>
      </w:r>
      <w:r w:rsidR="0004692D" w:rsidRPr="005F29B9">
        <w:rPr>
          <w:color w:val="FF0000"/>
        </w:rPr>
        <w:t>in</w:t>
      </w:r>
      <w:r w:rsidRPr="005F29B9">
        <w:rPr>
          <w:color w:val="FF0000"/>
        </w:rPr>
        <w:t xml:space="preserve"> the analysis. As a result, the scope of the project was nailed down to cover the analysis of</w:t>
      </w:r>
      <w:r w:rsidR="002908A5" w:rsidRPr="005F29B9">
        <w:rPr>
          <w:color w:val="FF0000"/>
        </w:rPr>
        <w:t xml:space="preserve"> the</w:t>
      </w:r>
      <w:r w:rsidRPr="005F29B9">
        <w:rPr>
          <w:color w:val="FF0000"/>
        </w:rPr>
        <w:t xml:space="preserve"> </w:t>
      </w:r>
      <w:r w:rsidR="0004692D" w:rsidRPr="005F29B9">
        <w:rPr>
          <w:color w:val="FF0000"/>
        </w:rPr>
        <w:t xml:space="preserve">inbound </w:t>
      </w:r>
      <w:r w:rsidRPr="005F29B9">
        <w:rPr>
          <w:color w:val="FF0000"/>
        </w:rPr>
        <w:t>traffic</w:t>
      </w:r>
      <w:r w:rsidR="00446666" w:rsidRPr="005F29B9">
        <w:rPr>
          <w:color w:val="FF0000"/>
        </w:rPr>
        <w:t xml:space="preserve"> on</w:t>
      </w:r>
      <w:r w:rsidRPr="005F29B9">
        <w:rPr>
          <w:color w:val="FF0000"/>
        </w:rPr>
        <w:t xml:space="preserve"> </w:t>
      </w:r>
      <w:r w:rsidR="00446666" w:rsidRPr="005F29B9">
        <w:rPr>
          <w:color w:val="FF0000"/>
        </w:rPr>
        <w:t>Conyngham Road, Dublin</w:t>
      </w:r>
      <w:r w:rsidRPr="005F29B9">
        <w:rPr>
          <w:color w:val="FF0000"/>
        </w:rPr>
        <w:t>.</w:t>
      </w:r>
    </w:p>
    <w:p w14:paraId="5AF6BA95" w14:textId="5CE6E8BE" w:rsidR="007913B8" w:rsidRPr="005F29B9" w:rsidRDefault="007913B8" w:rsidP="00D14267">
      <w:pPr>
        <w:pStyle w:val="ListParagraph"/>
        <w:numPr>
          <w:ilvl w:val="0"/>
          <w:numId w:val="13"/>
        </w:numPr>
        <w:rPr>
          <w:color w:val="FF0000"/>
        </w:rPr>
      </w:pPr>
      <w:r w:rsidRPr="005F29B9">
        <w:rPr>
          <w:color w:val="FF0000"/>
        </w:rPr>
        <w:t xml:space="preserve">Data preparation: In this step, the </w:t>
      </w:r>
      <w:r w:rsidR="00446666" w:rsidRPr="005F29B9">
        <w:rPr>
          <w:color w:val="FF0000"/>
        </w:rPr>
        <w:t xml:space="preserve">raw </w:t>
      </w:r>
      <w:r w:rsidRPr="005F29B9">
        <w:rPr>
          <w:color w:val="FF0000"/>
        </w:rPr>
        <w:t>data</w:t>
      </w:r>
      <w:r w:rsidR="000C7DF9" w:rsidRPr="005F29B9">
        <w:rPr>
          <w:color w:val="FF0000"/>
        </w:rPr>
        <w:t>set</w:t>
      </w:r>
      <w:r w:rsidRPr="005F29B9">
        <w:rPr>
          <w:color w:val="FF0000"/>
        </w:rPr>
        <w:t xml:space="preserve"> </w:t>
      </w:r>
      <w:r w:rsidR="00446666" w:rsidRPr="005F29B9">
        <w:rPr>
          <w:color w:val="FF0000"/>
        </w:rPr>
        <w:t>was</w:t>
      </w:r>
      <w:r w:rsidRPr="005F29B9">
        <w:rPr>
          <w:color w:val="FF0000"/>
        </w:rPr>
        <w:t xml:space="preserve"> manually collected from the source and</w:t>
      </w:r>
      <w:r w:rsidR="000C7DF9" w:rsidRPr="005F29B9">
        <w:rPr>
          <w:color w:val="FF0000"/>
        </w:rPr>
        <w:t xml:space="preserve"> passed as input to </w:t>
      </w:r>
      <w:r w:rsidRPr="005F29B9">
        <w:rPr>
          <w:color w:val="FF0000"/>
        </w:rPr>
        <w:t xml:space="preserve">the code </w:t>
      </w:r>
      <w:r w:rsidR="000C7DF9" w:rsidRPr="005F29B9">
        <w:rPr>
          <w:color w:val="FF0000"/>
        </w:rPr>
        <w:t xml:space="preserve">that was implemented </w:t>
      </w:r>
      <w:r w:rsidRPr="005F29B9">
        <w:rPr>
          <w:color w:val="FF0000"/>
        </w:rPr>
        <w:t>to process and prepare the data for the Machine Learning and Statistic</w:t>
      </w:r>
      <w:r w:rsidR="00D14267" w:rsidRPr="005F29B9">
        <w:rPr>
          <w:color w:val="FF0000"/>
        </w:rPr>
        <w:t>al</w:t>
      </w:r>
      <w:r w:rsidRPr="005F29B9">
        <w:rPr>
          <w:color w:val="FF0000"/>
        </w:rPr>
        <w:t xml:space="preserve"> analysis</w:t>
      </w:r>
      <w:r w:rsidR="000C7DF9" w:rsidRPr="005F29B9">
        <w:rPr>
          <w:color w:val="FF0000"/>
        </w:rPr>
        <w:t>.</w:t>
      </w:r>
    </w:p>
    <w:p w14:paraId="0CB847E6" w14:textId="472951DD" w:rsidR="00446666" w:rsidRPr="005F29B9" w:rsidRDefault="007913B8" w:rsidP="00D14267">
      <w:pPr>
        <w:pStyle w:val="ListParagraph"/>
        <w:numPr>
          <w:ilvl w:val="0"/>
          <w:numId w:val="13"/>
        </w:numPr>
        <w:rPr>
          <w:color w:val="FF0000"/>
        </w:rPr>
      </w:pPr>
      <w:r w:rsidRPr="005F29B9">
        <w:rPr>
          <w:color w:val="FF0000"/>
        </w:rPr>
        <w:t xml:space="preserve">Modelling: </w:t>
      </w:r>
      <w:r w:rsidR="00FC3C46" w:rsidRPr="005F29B9">
        <w:rPr>
          <w:color w:val="FF0000"/>
        </w:rPr>
        <w:t xml:space="preserve">This step was divided into </w:t>
      </w:r>
      <w:r w:rsidR="00231092" w:rsidRPr="005F29B9">
        <w:rPr>
          <w:color w:val="FF0000"/>
        </w:rPr>
        <w:t xml:space="preserve">the </w:t>
      </w:r>
      <w:r w:rsidR="00FC3C46" w:rsidRPr="005F29B9">
        <w:rPr>
          <w:color w:val="FF0000"/>
        </w:rPr>
        <w:t>statistical and ML modelling</w:t>
      </w:r>
      <w:r w:rsidR="00231092" w:rsidRPr="005F29B9">
        <w:rPr>
          <w:color w:val="FF0000"/>
        </w:rPr>
        <w:t xml:space="preserve"> steps</w:t>
      </w:r>
      <w:r w:rsidR="00FC3C46" w:rsidRPr="005F29B9">
        <w:rPr>
          <w:color w:val="FF0000"/>
        </w:rPr>
        <w:t xml:space="preserve">. </w:t>
      </w:r>
      <w:r w:rsidR="00231092" w:rsidRPr="005F29B9">
        <w:rPr>
          <w:color w:val="FF0000"/>
        </w:rPr>
        <w:t>On the statistical part</w:t>
      </w:r>
      <w:r w:rsidRPr="005F29B9">
        <w:rPr>
          <w:color w:val="FF0000"/>
        </w:rPr>
        <w:t xml:space="preserve">, the </w:t>
      </w:r>
      <w:r w:rsidR="00231092" w:rsidRPr="005F29B9">
        <w:rPr>
          <w:color w:val="FF0000"/>
        </w:rPr>
        <w:t xml:space="preserve">appropriate </w:t>
      </w:r>
      <w:r w:rsidR="00FC3C46" w:rsidRPr="005F29B9">
        <w:rPr>
          <w:color w:val="FF0000"/>
        </w:rPr>
        <w:t xml:space="preserve">probability distributions and descriptive statistics were </w:t>
      </w:r>
      <w:r w:rsidR="00D90ACB" w:rsidRPr="005F29B9">
        <w:rPr>
          <w:color w:val="FF0000"/>
        </w:rPr>
        <w:t>used</w:t>
      </w:r>
      <w:r w:rsidR="00FC3C46" w:rsidRPr="005F29B9">
        <w:rPr>
          <w:color w:val="FF0000"/>
        </w:rPr>
        <w:t xml:space="preserve"> to answer </w:t>
      </w:r>
      <w:r w:rsidR="00446666" w:rsidRPr="005F29B9">
        <w:rPr>
          <w:color w:val="FF0000"/>
        </w:rPr>
        <w:t>the questions Q1</w:t>
      </w:r>
      <w:r w:rsidR="00D90ACB" w:rsidRPr="005F29B9">
        <w:rPr>
          <w:color w:val="FF0000"/>
        </w:rPr>
        <w:t>,</w:t>
      </w:r>
      <w:r w:rsidR="000C7DF9" w:rsidRPr="005F29B9">
        <w:rPr>
          <w:color w:val="FF0000"/>
        </w:rPr>
        <w:t xml:space="preserve"> </w:t>
      </w:r>
      <w:r w:rsidR="00D90ACB" w:rsidRPr="005F29B9">
        <w:rPr>
          <w:color w:val="FF0000"/>
        </w:rPr>
        <w:t xml:space="preserve">Q2 </w:t>
      </w:r>
      <w:r w:rsidR="000C7DF9" w:rsidRPr="005F29B9">
        <w:rPr>
          <w:color w:val="FF0000"/>
        </w:rPr>
        <w:t>and</w:t>
      </w:r>
      <w:r w:rsidR="00446666" w:rsidRPr="005F29B9">
        <w:rPr>
          <w:color w:val="FF0000"/>
        </w:rPr>
        <w:t xml:space="preserve"> Q</w:t>
      </w:r>
      <w:r w:rsidR="00D90ACB" w:rsidRPr="005F29B9">
        <w:rPr>
          <w:color w:val="FF0000"/>
        </w:rPr>
        <w:t>3</w:t>
      </w:r>
      <w:r w:rsidR="000C7DF9" w:rsidRPr="005F29B9">
        <w:rPr>
          <w:color w:val="FF0000"/>
        </w:rPr>
        <w:t>.</w:t>
      </w:r>
      <w:r w:rsidR="00231092" w:rsidRPr="005F29B9">
        <w:rPr>
          <w:color w:val="FF0000"/>
        </w:rPr>
        <w:t xml:space="preserve"> Regarding the ML study, </w:t>
      </w:r>
      <w:r w:rsidR="00B34996" w:rsidRPr="005F29B9">
        <w:rPr>
          <w:color w:val="FF0000"/>
        </w:rPr>
        <w:t xml:space="preserve">the </w:t>
      </w:r>
      <w:r w:rsidR="00231092" w:rsidRPr="005F29B9">
        <w:rPr>
          <w:color w:val="FF0000"/>
        </w:rPr>
        <w:t xml:space="preserve">supervised </w:t>
      </w:r>
      <w:r w:rsidR="00D14267" w:rsidRPr="005F29B9">
        <w:rPr>
          <w:color w:val="FF0000"/>
        </w:rPr>
        <w:t xml:space="preserve">regression </w:t>
      </w:r>
      <w:r w:rsidR="00231092" w:rsidRPr="005F29B9">
        <w:rPr>
          <w:color w:val="FF0000"/>
        </w:rPr>
        <w:t xml:space="preserve">learning </w:t>
      </w:r>
      <w:r w:rsidR="000C7DF9" w:rsidRPr="005F29B9">
        <w:rPr>
          <w:color w:val="FF0000"/>
        </w:rPr>
        <w:t>models</w:t>
      </w:r>
      <w:r w:rsidR="00231092" w:rsidRPr="005F29B9">
        <w:rPr>
          <w:color w:val="FF0000"/>
        </w:rPr>
        <w:t xml:space="preserve"> were applied</w:t>
      </w:r>
      <w:r w:rsidR="00D14267" w:rsidRPr="005F29B9">
        <w:rPr>
          <w:color w:val="FF0000"/>
        </w:rPr>
        <w:t>, which could be used</w:t>
      </w:r>
      <w:r w:rsidR="00231092" w:rsidRPr="005F29B9">
        <w:rPr>
          <w:color w:val="FF0000"/>
        </w:rPr>
        <w:t xml:space="preserve"> to </w:t>
      </w:r>
      <w:r w:rsidR="00446666" w:rsidRPr="005F29B9">
        <w:rPr>
          <w:color w:val="FF0000"/>
        </w:rPr>
        <w:t>answer question Q</w:t>
      </w:r>
      <w:r w:rsidR="00D90ACB" w:rsidRPr="005F29B9">
        <w:rPr>
          <w:color w:val="FF0000"/>
        </w:rPr>
        <w:t>4</w:t>
      </w:r>
      <w:r w:rsidR="00446666" w:rsidRPr="005F29B9">
        <w:rPr>
          <w:color w:val="FF0000"/>
        </w:rPr>
        <w:t>.</w:t>
      </w:r>
    </w:p>
    <w:p w14:paraId="5BB30737" w14:textId="76DAC0F5" w:rsidR="007913B8" w:rsidRPr="005F29B9" w:rsidRDefault="007913B8" w:rsidP="00446666">
      <w:pPr>
        <w:pStyle w:val="ListParagraph"/>
        <w:numPr>
          <w:ilvl w:val="0"/>
          <w:numId w:val="13"/>
        </w:numPr>
        <w:rPr>
          <w:color w:val="FF0000"/>
        </w:rPr>
      </w:pPr>
      <w:r w:rsidRPr="005F29B9">
        <w:rPr>
          <w:color w:val="FF0000"/>
        </w:rPr>
        <w:t xml:space="preserve">Evaluation: In this step, the results and performance of the </w:t>
      </w:r>
      <w:r w:rsidR="00231092" w:rsidRPr="005F29B9">
        <w:rPr>
          <w:color w:val="FF0000"/>
        </w:rPr>
        <w:t xml:space="preserve">ML </w:t>
      </w:r>
      <w:r w:rsidRPr="005F29B9">
        <w:rPr>
          <w:color w:val="FF0000"/>
        </w:rPr>
        <w:t xml:space="preserve">models were </w:t>
      </w:r>
      <w:r w:rsidR="00AF0FE2" w:rsidRPr="005F29B9">
        <w:rPr>
          <w:color w:val="FF0000"/>
        </w:rPr>
        <w:t>evaluated</w:t>
      </w:r>
      <w:r w:rsidR="00830177" w:rsidRPr="005F29B9">
        <w:rPr>
          <w:color w:val="FF0000"/>
        </w:rPr>
        <w:t xml:space="preserve"> and discussed based on the K-Fold cross-validation </w:t>
      </w:r>
      <w:r w:rsidR="00FE2664" w:rsidRPr="005F29B9">
        <w:rPr>
          <w:color w:val="FF0000"/>
        </w:rPr>
        <w:t>technique</w:t>
      </w:r>
      <w:r w:rsidR="00830177" w:rsidRPr="005F29B9">
        <w:rPr>
          <w:color w:val="FF0000"/>
        </w:rPr>
        <w:t>.</w:t>
      </w:r>
      <w:r w:rsidRPr="005F29B9">
        <w:rPr>
          <w:color w:val="FF0000"/>
        </w:rPr>
        <w:t xml:space="preserve"> </w:t>
      </w:r>
      <w:r w:rsidR="00830177" w:rsidRPr="005F29B9">
        <w:rPr>
          <w:color w:val="FF0000"/>
        </w:rPr>
        <w:t>T</w:t>
      </w:r>
      <w:r w:rsidR="00B26E71" w:rsidRPr="005F29B9">
        <w:rPr>
          <w:color w:val="FF0000"/>
        </w:rPr>
        <w:t xml:space="preserve">he modelling was </w:t>
      </w:r>
      <w:r w:rsidR="00830177" w:rsidRPr="005F29B9">
        <w:rPr>
          <w:color w:val="FF0000"/>
        </w:rPr>
        <w:t xml:space="preserve">also </w:t>
      </w:r>
      <w:r w:rsidR="00231092" w:rsidRPr="005F29B9">
        <w:rPr>
          <w:color w:val="FF0000"/>
        </w:rPr>
        <w:t xml:space="preserve">improved using </w:t>
      </w:r>
      <w:r w:rsidR="00FE2664" w:rsidRPr="005F29B9">
        <w:rPr>
          <w:color w:val="FF0000"/>
        </w:rPr>
        <w:t xml:space="preserve">a </w:t>
      </w:r>
      <w:r w:rsidR="00231092" w:rsidRPr="005F29B9">
        <w:rPr>
          <w:color w:val="FF0000"/>
        </w:rPr>
        <w:t>hyperparameter tunning technique</w:t>
      </w:r>
      <w:r w:rsidR="00FE2664" w:rsidRPr="005F29B9">
        <w:rPr>
          <w:color w:val="FF0000"/>
        </w:rPr>
        <w:t xml:space="preserve"> called GridSearchCV</w:t>
      </w:r>
      <w:r w:rsidRPr="005F29B9">
        <w:rPr>
          <w:color w:val="FF0000"/>
        </w:rPr>
        <w:t>.</w:t>
      </w:r>
    </w:p>
    <w:p w14:paraId="7E28BF97" w14:textId="77777777" w:rsidR="007913B8" w:rsidRPr="005F29B9" w:rsidRDefault="007913B8" w:rsidP="007913B8">
      <w:pPr>
        <w:rPr>
          <w:color w:val="FF0000"/>
        </w:rPr>
      </w:pPr>
    </w:p>
    <w:p w14:paraId="7C4AF24C" w14:textId="77777777" w:rsidR="007913B8" w:rsidRPr="005F29B9" w:rsidRDefault="007913B8" w:rsidP="007913B8">
      <w:pPr>
        <w:keepNext/>
        <w:rPr>
          <w:color w:val="FF0000"/>
        </w:rPr>
      </w:pPr>
      <w:r w:rsidRPr="005F29B9">
        <w:rPr>
          <w:noProof/>
          <w:color w:val="FF0000"/>
        </w:rPr>
        <w:lastRenderedPageBreak/>
        <w:drawing>
          <wp:inline distT="0" distB="0" distL="0" distR="0" wp14:anchorId="3A167B7D" wp14:editId="0B8C4FCB">
            <wp:extent cx="3233254" cy="2335128"/>
            <wp:effectExtent l="0" t="0" r="5715"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33254" cy="2335128"/>
                    </a:xfrm>
                    <a:prstGeom prst="rect">
                      <a:avLst/>
                    </a:prstGeom>
                  </pic:spPr>
                </pic:pic>
              </a:graphicData>
            </a:graphic>
          </wp:inline>
        </w:drawing>
      </w:r>
    </w:p>
    <w:p w14:paraId="623E43EB" w14:textId="74FD6731" w:rsidR="007913B8" w:rsidRPr="005F29B9" w:rsidRDefault="007913B8" w:rsidP="007913B8">
      <w:pPr>
        <w:pStyle w:val="Caption"/>
        <w:rPr>
          <w:i w:val="0"/>
          <w:iCs w:val="0"/>
          <w:color w:val="FF0000"/>
          <w:sz w:val="24"/>
          <w:szCs w:val="24"/>
        </w:rPr>
      </w:pPr>
      <w:bookmarkStart w:id="8" w:name="_Ref118753128"/>
      <w:bookmarkStart w:id="9" w:name="_Ref118753115"/>
      <w:r w:rsidRPr="005F29B9">
        <w:rPr>
          <w:i w:val="0"/>
          <w:iCs w:val="0"/>
          <w:color w:val="FF0000"/>
          <w:sz w:val="24"/>
          <w:szCs w:val="24"/>
        </w:rPr>
        <w:t xml:space="preserve">Figure </w:t>
      </w:r>
      <w:r w:rsidRPr="005F29B9">
        <w:rPr>
          <w:i w:val="0"/>
          <w:iCs w:val="0"/>
          <w:color w:val="FF0000"/>
          <w:sz w:val="24"/>
          <w:szCs w:val="24"/>
        </w:rPr>
        <w:fldChar w:fldCharType="begin"/>
      </w:r>
      <w:r w:rsidRPr="005F29B9">
        <w:rPr>
          <w:i w:val="0"/>
          <w:iCs w:val="0"/>
          <w:color w:val="FF0000"/>
          <w:sz w:val="24"/>
          <w:szCs w:val="24"/>
        </w:rPr>
        <w:instrText xml:space="preserve"> SEQ Figure \* ARABIC </w:instrText>
      </w:r>
      <w:r w:rsidRPr="005F29B9">
        <w:rPr>
          <w:i w:val="0"/>
          <w:iCs w:val="0"/>
          <w:color w:val="FF0000"/>
          <w:sz w:val="24"/>
          <w:szCs w:val="24"/>
        </w:rPr>
        <w:fldChar w:fldCharType="separate"/>
      </w:r>
      <w:r w:rsidR="00434D75" w:rsidRPr="005F29B9">
        <w:rPr>
          <w:i w:val="0"/>
          <w:iCs w:val="0"/>
          <w:noProof/>
          <w:color w:val="FF0000"/>
          <w:sz w:val="24"/>
          <w:szCs w:val="24"/>
        </w:rPr>
        <w:t>1</w:t>
      </w:r>
      <w:r w:rsidRPr="005F29B9">
        <w:rPr>
          <w:i w:val="0"/>
          <w:iCs w:val="0"/>
          <w:color w:val="FF0000"/>
          <w:sz w:val="24"/>
          <w:szCs w:val="24"/>
        </w:rPr>
        <w:fldChar w:fldCharType="end"/>
      </w:r>
      <w:bookmarkEnd w:id="8"/>
      <w:r w:rsidRPr="005F29B9">
        <w:rPr>
          <w:i w:val="0"/>
          <w:iCs w:val="0"/>
          <w:color w:val="FF0000"/>
          <w:sz w:val="24"/>
          <w:szCs w:val="24"/>
        </w:rPr>
        <w:t>- CRISP-DM Framework.</w:t>
      </w:r>
      <w:bookmarkEnd w:id="9"/>
    </w:p>
    <w:p w14:paraId="7B52F2C8" w14:textId="07EA7713" w:rsidR="007913B8" w:rsidRPr="005F29B9" w:rsidRDefault="007913B8" w:rsidP="005A0C24">
      <w:pPr>
        <w:rPr>
          <w:color w:val="FF0000"/>
        </w:rPr>
      </w:pPr>
      <w:r w:rsidRPr="005F29B9">
        <w:rPr>
          <w:color w:val="FF0000"/>
        </w:rPr>
        <w:t>In the following sections, it is described in detail how each step of the framework was applied in this project.</w:t>
      </w:r>
      <w:bookmarkStart w:id="10" w:name="_Ref118978770"/>
    </w:p>
    <w:p w14:paraId="48E6C761" w14:textId="77777777" w:rsidR="00B42142" w:rsidRDefault="00B42142" w:rsidP="005A0C24"/>
    <w:p w14:paraId="4DBD6B95" w14:textId="398D114F" w:rsidR="00B8382E" w:rsidRDefault="00B8382E" w:rsidP="000F5404">
      <w:pPr>
        <w:pStyle w:val="Heading2"/>
      </w:pPr>
      <w:bookmarkStart w:id="11" w:name="_Ref118748875"/>
      <w:bookmarkStart w:id="12" w:name="_Ref118972445"/>
      <w:bookmarkStart w:id="13" w:name="_Toc121587144"/>
      <w:bookmarkEnd w:id="10"/>
      <w:r w:rsidRPr="00C5534C">
        <w:t xml:space="preserve">Data </w:t>
      </w:r>
      <w:bookmarkEnd w:id="6"/>
      <w:bookmarkEnd w:id="11"/>
      <w:r w:rsidR="007913B8">
        <w:t>Understanding</w:t>
      </w:r>
      <w:bookmarkEnd w:id="12"/>
      <w:bookmarkEnd w:id="13"/>
    </w:p>
    <w:p w14:paraId="342BE168" w14:textId="77777777" w:rsidR="00B42142" w:rsidRDefault="00B42142" w:rsidP="006B578C"/>
    <w:p w14:paraId="4404892C" w14:textId="2BA8CB18" w:rsidR="00C050B9" w:rsidRDefault="00C050B9" w:rsidP="007913B8">
      <w:pPr>
        <w:pStyle w:val="Heading2"/>
      </w:pPr>
      <w:bookmarkStart w:id="14" w:name="_Ref118749033"/>
      <w:bookmarkStart w:id="15" w:name="_Ref118320316"/>
      <w:bookmarkStart w:id="16" w:name="_Toc121587145"/>
      <w:r>
        <w:t>Solution Implementation</w:t>
      </w:r>
      <w:bookmarkEnd w:id="14"/>
      <w:bookmarkEnd w:id="16"/>
    </w:p>
    <w:p w14:paraId="1848739D" w14:textId="2CEF1F87" w:rsidR="00B42142" w:rsidRDefault="00B42142">
      <w:pPr>
        <w:overflowPunct/>
        <w:autoSpaceDE/>
        <w:autoSpaceDN/>
        <w:adjustRightInd/>
        <w:textAlignment w:val="auto"/>
      </w:pPr>
    </w:p>
    <w:p w14:paraId="419E4E33" w14:textId="374F08EA" w:rsidR="004E0DBD" w:rsidRPr="002509DC" w:rsidRDefault="004E0DBD" w:rsidP="004E0DBD">
      <w:pPr>
        <w:pStyle w:val="Heading2"/>
      </w:pPr>
      <w:bookmarkStart w:id="17" w:name="_Ref118978820"/>
      <w:bookmarkStart w:id="18" w:name="_Toc121587146"/>
      <w:r w:rsidRPr="002509DC">
        <w:t>Pre-processing</w:t>
      </w:r>
      <w:bookmarkEnd w:id="17"/>
      <w:bookmarkEnd w:id="18"/>
    </w:p>
    <w:p w14:paraId="159113C7" w14:textId="7F53E685" w:rsidR="00FA591D" w:rsidRDefault="00FA591D" w:rsidP="00001274"/>
    <w:p w14:paraId="1453E7D7" w14:textId="4BA150DB" w:rsidR="00AE41A3" w:rsidRDefault="0095298E" w:rsidP="00AE41A3">
      <w:pPr>
        <w:pStyle w:val="Heading2"/>
      </w:pPr>
      <w:bookmarkStart w:id="19" w:name="_Ref118749071"/>
      <w:bookmarkStart w:id="20" w:name="_Toc121587147"/>
      <w:r>
        <w:t>Data Preparation</w:t>
      </w:r>
      <w:bookmarkEnd w:id="15"/>
      <w:bookmarkEnd w:id="19"/>
      <w:bookmarkEnd w:id="20"/>
    </w:p>
    <w:p w14:paraId="5C858AA2" w14:textId="77777777" w:rsidR="00B42142" w:rsidRPr="00B20747" w:rsidRDefault="00B42142" w:rsidP="00B20747"/>
    <w:p w14:paraId="035F89BB" w14:textId="03967FA2" w:rsidR="00807E1D" w:rsidRDefault="00CC2BE0" w:rsidP="007913B8">
      <w:pPr>
        <w:pStyle w:val="Heading2"/>
      </w:pPr>
      <w:bookmarkStart w:id="21" w:name="_Ref118320655"/>
      <w:bookmarkStart w:id="22" w:name="_Toc121587148"/>
      <w:r>
        <w:t>Statistics</w:t>
      </w:r>
      <w:bookmarkEnd w:id="21"/>
      <w:r w:rsidR="00AE41A3">
        <w:t xml:space="preserve"> Logic</w:t>
      </w:r>
      <w:bookmarkEnd w:id="22"/>
    </w:p>
    <w:p w14:paraId="3FAB129D" w14:textId="77777777" w:rsidR="008031B7" w:rsidRPr="008031B7" w:rsidRDefault="008031B7" w:rsidP="008031B7"/>
    <w:p w14:paraId="30821769" w14:textId="511A1331" w:rsidR="009D4B34" w:rsidRPr="00CC2BE0" w:rsidRDefault="008031B7" w:rsidP="009D4B34">
      <w:pPr>
        <w:pStyle w:val="Heading3"/>
      </w:pPr>
      <w:bookmarkStart w:id="23" w:name="_Toc121587149"/>
      <w:r>
        <w:t>Technique 1</w:t>
      </w:r>
      <w:bookmarkEnd w:id="23"/>
    </w:p>
    <w:p w14:paraId="09B1CFF4" w14:textId="705F1304" w:rsidR="00DE56A5" w:rsidRDefault="00DE56A5" w:rsidP="00DE56A5">
      <w:pPr>
        <w:keepNext/>
      </w:pPr>
    </w:p>
    <w:p w14:paraId="1D0D6129" w14:textId="1DFED26F" w:rsidR="00C6549F" w:rsidRDefault="008031B7" w:rsidP="00C6549F">
      <w:pPr>
        <w:pStyle w:val="Heading3"/>
      </w:pPr>
      <w:bookmarkStart w:id="24" w:name="_Ref118320659"/>
      <w:bookmarkStart w:id="25" w:name="_Toc121587150"/>
      <w:r>
        <w:t>Technique 2</w:t>
      </w:r>
      <w:bookmarkEnd w:id="25"/>
    </w:p>
    <w:p w14:paraId="7FDCDBA2" w14:textId="77777777" w:rsidR="006446E6" w:rsidRPr="001B42C5" w:rsidRDefault="006446E6" w:rsidP="003A0EEE"/>
    <w:p w14:paraId="66F6A5FE" w14:textId="1BEC92EB" w:rsidR="00CC2BE0" w:rsidRPr="00CC2BE0" w:rsidRDefault="00CC2BE0" w:rsidP="007913B8">
      <w:pPr>
        <w:pStyle w:val="Heading2"/>
      </w:pPr>
      <w:bookmarkStart w:id="26" w:name="_Ref119060916"/>
      <w:bookmarkStart w:id="27" w:name="_Toc121587151"/>
      <w:r w:rsidRPr="00C5534C">
        <w:t>Machine Learning</w:t>
      </w:r>
      <w:bookmarkEnd w:id="24"/>
      <w:bookmarkEnd w:id="26"/>
      <w:bookmarkEnd w:id="27"/>
    </w:p>
    <w:p w14:paraId="52EE5DE3" w14:textId="705DD108" w:rsidR="00C84077" w:rsidRDefault="00C84077" w:rsidP="00B8382E"/>
    <w:p w14:paraId="6056278B" w14:textId="258D94E9" w:rsidR="008E1426" w:rsidRPr="00223D95" w:rsidRDefault="00BE49D2" w:rsidP="00B8382E">
      <w:pPr>
        <w:rPr>
          <w:color w:val="FF0000"/>
        </w:rPr>
      </w:pPr>
      <w:r w:rsidRPr="00223D95">
        <w:rPr>
          <w:color w:val="FF0000"/>
        </w:rPr>
        <w:t xml:space="preserve">Machine learning is about extracting knowledge from the data </w:t>
      </w:r>
      <w:sdt>
        <w:sdtPr>
          <w:rPr>
            <w:color w:val="FF0000"/>
          </w:rPr>
          <w:tag w:val="MENDELEY_CITATION_v3_eyJjaXRhdGlvbklEIjoiTUVOREVMRVlfQ0lUQVRJT05fM2YzOGEwNTMtZjNhMC00YjcyLTg5ZGMtNjg2N2RlZTEyMDE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2043271875"/>
          <w:placeholder>
            <w:docPart w:val="DefaultPlaceholder_-1854013440"/>
          </w:placeholder>
        </w:sdtPr>
        <w:sdtContent>
          <w:r w:rsidR="00144673" w:rsidRPr="00223D95">
            <w:rPr>
              <w:color w:val="FF0000"/>
            </w:rPr>
            <w:t>(Guido and Müller, 2016)</w:t>
          </w:r>
        </w:sdtContent>
      </w:sdt>
      <w:r w:rsidRPr="00223D95">
        <w:rPr>
          <w:color w:val="FF0000"/>
        </w:rPr>
        <w:t xml:space="preserve">. </w:t>
      </w:r>
      <w:r w:rsidR="008E1426" w:rsidRPr="00223D95">
        <w:rPr>
          <w:color w:val="FF0000"/>
        </w:rPr>
        <w:t>The main goal is to enable computer</w:t>
      </w:r>
      <w:r w:rsidR="00E8213A" w:rsidRPr="00223D95">
        <w:rPr>
          <w:color w:val="FF0000"/>
        </w:rPr>
        <w:t xml:space="preserve">s </w:t>
      </w:r>
      <w:r w:rsidR="008E1426" w:rsidRPr="00223D95">
        <w:rPr>
          <w:color w:val="FF0000"/>
        </w:rPr>
        <w:t xml:space="preserve">to identify patters in the data in other to extract relevant information or insights that </w:t>
      </w:r>
      <w:r w:rsidR="00E8213A" w:rsidRPr="00223D95">
        <w:rPr>
          <w:color w:val="FF0000"/>
        </w:rPr>
        <w:t xml:space="preserve">can be used in </w:t>
      </w:r>
      <w:r w:rsidR="008E1426" w:rsidRPr="00223D95">
        <w:rPr>
          <w:color w:val="FF0000"/>
        </w:rPr>
        <w:t>many applications</w:t>
      </w:r>
      <w:r w:rsidR="00E8213A" w:rsidRPr="00223D95">
        <w:rPr>
          <w:color w:val="FF0000"/>
        </w:rPr>
        <w:t>.</w:t>
      </w:r>
    </w:p>
    <w:p w14:paraId="11805A3B" w14:textId="09404B88" w:rsidR="007F2689" w:rsidRPr="00223D95" w:rsidRDefault="007F2689" w:rsidP="00B8382E">
      <w:pPr>
        <w:rPr>
          <w:color w:val="FF0000"/>
        </w:rPr>
      </w:pPr>
      <w:r w:rsidRPr="00223D95">
        <w:rPr>
          <w:color w:val="FF0000"/>
        </w:rPr>
        <w:t>The main algorithms in machine learning fall into two categories: Supervised and Unsupervised</w:t>
      </w:r>
      <w:r w:rsidR="00B62FF1" w:rsidRPr="00223D95">
        <w:rPr>
          <w:color w:val="FF0000"/>
        </w:rPr>
        <w:t xml:space="preserve"> </w:t>
      </w:r>
      <w:sdt>
        <w:sdtPr>
          <w:rPr>
            <w:color w:val="FF0000"/>
          </w:rPr>
          <w:tag w:val="MENDELEY_CITATION_v3_eyJjaXRhdGlvbklEIjoiTUVOREVMRVlfQ0lUQVRJT05fNjA5Nzg1N2ItNWExNi00NjM4LWFlMDctOTQzNzE4YTRlMTBi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571816529"/>
          <w:placeholder>
            <w:docPart w:val="DefaultPlaceholder_-1854013440"/>
          </w:placeholder>
        </w:sdtPr>
        <w:sdtContent>
          <w:r w:rsidR="00144673" w:rsidRPr="00223D95">
            <w:rPr>
              <w:color w:val="FF0000"/>
            </w:rPr>
            <w:t>(Guido and Müller, 2016)</w:t>
          </w:r>
        </w:sdtContent>
      </w:sdt>
      <w:r w:rsidRPr="00223D95">
        <w:rPr>
          <w:color w:val="FF0000"/>
        </w:rPr>
        <w:t xml:space="preserve">. In the first one, the computer is trained with labelled data, while in the second one, the data has no label and the technique applied </w:t>
      </w:r>
      <w:r w:rsidR="00205D5A" w:rsidRPr="00223D95">
        <w:rPr>
          <w:color w:val="FF0000"/>
        </w:rPr>
        <w:t>must</w:t>
      </w:r>
      <w:r w:rsidRPr="00223D95">
        <w:rPr>
          <w:color w:val="FF0000"/>
        </w:rPr>
        <w:t xml:space="preserve"> identify the relationships in the data.</w:t>
      </w:r>
      <w:r w:rsidR="00205D5A" w:rsidRPr="00223D95">
        <w:rPr>
          <w:color w:val="FF0000"/>
        </w:rPr>
        <w:t xml:space="preserve"> </w:t>
      </w:r>
      <w:r w:rsidR="009F1556" w:rsidRPr="00223D95">
        <w:rPr>
          <w:color w:val="FF0000"/>
        </w:rPr>
        <w:t xml:space="preserve">There are two types of supervised problems: Classification and Regression </w:t>
      </w:r>
      <w:sdt>
        <w:sdtPr>
          <w:rPr>
            <w:color w:val="FF0000"/>
          </w:rPr>
          <w:tag w:val="MENDELEY_CITATION_v3_eyJjaXRhdGlvbklEIjoiTUVOREVMRVlfQ0lUQVRJT05fZmU0N2I3OTQtZDg2My00ZWUzLWE4ODctNjY1MmZhZDM4YzUz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1340773163"/>
          <w:placeholder>
            <w:docPart w:val="1F9CB70228EC4369B0CF11D6E7DB5BAC"/>
          </w:placeholder>
        </w:sdtPr>
        <w:sdtContent>
          <w:r w:rsidR="009F1556" w:rsidRPr="00223D95">
            <w:rPr>
              <w:color w:val="FF0000"/>
            </w:rPr>
            <w:t>(Guido and Müller, 2016)</w:t>
          </w:r>
        </w:sdtContent>
      </w:sdt>
      <w:r w:rsidR="009F1556" w:rsidRPr="00223D95">
        <w:rPr>
          <w:color w:val="FF0000"/>
        </w:rPr>
        <w:t xml:space="preserve">. While the first one is concerned with predicting labels, the second is commonly used to predict continuous numbers. </w:t>
      </w:r>
      <w:r w:rsidR="0011477C" w:rsidRPr="00223D95">
        <w:rPr>
          <w:color w:val="FF0000"/>
        </w:rPr>
        <w:t>The right technique depend</w:t>
      </w:r>
      <w:r w:rsidR="009F1556" w:rsidRPr="00223D95">
        <w:rPr>
          <w:color w:val="FF0000"/>
        </w:rPr>
        <w:t>s</w:t>
      </w:r>
      <w:r w:rsidR="0011477C" w:rsidRPr="00223D95">
        <w:rPr>
          <w:color w:val="FF0000"/>
        </w:rPr>
        <w:t xml:space="preserve"> on the problem being solved and the characteristics of the dataset.</w:t>
      </w:r>
    </w:p>
    <w:p w14:paraId="70F09B3A" w14:textId="636F5F23" w:rsidR="009B45AB" w:rsidRDefault="009B45AB" w:rsidP="009B45AB">
      <w:pPr>
        <w:pStyle w:val="Heading3"/>
      </w:pPr>
      <w:bookmarkStart w:id="28" w:name="_Toc121587152"/>
      <w:r>
        <w:lastRenderedPageBreak/>
        <w:t>Experiment Setup</w:t>
      </w:r>
      <w:bookmarkEnd w:id="28"/>
    </w:p>
    <w:p w14:paraId="078769C0" w14:textId="77777777" w:rsidR="009B45AB" w:rsidRPr="007F1846" w:rsidRDefault="009B45AB" w:rsidP="00B8382E"/>
    <w:p w14:paraId="275AF67C" w14:textId="77777777" w:rsidR="00BA5C7E" w:rsidRPr="008031B7" w:rsidRDefault="009B45AB" w:rsidP="00B8382E">
      <w:pPr>
        <w:rPr>
          <w:color w:val="FF0000"/>
        </w:rPr>
      </w:pPr>
      <w:r w:rsidRPr="008031B7">
        <w:rPr>
          <w:color w:val="FF0000"/>
        </w:rPr>
        <w:t>T</w:t>
      </w:r>
      <w:r w:rsidR="00B72B09" w:rsidRPr="008031B7">
        <w:rPr>
          <w:color w:val="FF0000"/>
        </w:rPr>
        <w:t>he following algorithms</w:t>
      </w:r>
      <w:r w:rsidRPr="008031B7">
        <w:rPr>
          <w:color w:val="FF0000"/>
        </w:rPr>
        <w:t xml:space="preserve"> were tested against the traffic dataset:</w:t>
      </w:r>
      <w:r w:rsidR="00B72B09" w:rsidRPr="008031B7">
        <w:rPr>
          <w:color w:val="FF0000"/>
        </w:rPr>
        <w:t xml:space="preserve"> Polynomial, KNN </w:t>
      </w:r>
      <w:r w:rsidR="00336EBF" w:rsidRPr="008031B7">
        <w:rPr>
          <w:color w:val="FF0000"/>
        </w:rPr>
        <w:t xml:space="preserve">and Ridge </w:t>
      </w:r>
      <w:r w:rsidR="00B72B09" w:rsidRPr="008031B7">
        <w:rPr>
          <w:color w:val="FF0000"/>
        </w:rPr>
        <w:t>regression.</w:t>
      </w:r>
      <w:r w:rsidR="00336EBF" w:rsidRPr="008031B7">
        <w:rPr>
          <w:color w:val="FF0000"/>
        </w:rPr>
        <w:t xml:space="preserve"> </w:t>
      </w:r>
      <w:r w:rsidR="00BA5C7E" w:rsidRPr="008031B7">
        <w:rPr>
          <w:color w:val="FF0000"/>
        </w:rPr>
        <w:t xml:space="preserve">The steps and the code executed for this part of the project can be seen in the </w:t>
      </w:r>
      <w:r w:rsidR="00BA5C7E" w:rsidRPr="008031B7">
        <w:rPr>
          <w:i/>
          <w:iCs/>
          <w:color w:val="FF0000"/>
        </w:rPr>
        <w:t xml:space="preserve">Machine Learning Models </w:t>
      </w:r>
      <w:r w:rsidR="00BA5C7E" w:rsidRPr="008031B7">
        <w:rPr>
          <w:color w:val="FF0000"/>
        </w:rPr>
        <w:t>section of the Jupyter notebook.</w:t>
      </w:r>
    </w:p>
    <w:p w14:paraId="0537BA0A" w14:textId="11BCE590" w:rsidR="00BA5C7E" w:rsidRPr="008031B7" w:rsidRDefault="00BA5C7E" w:rsidP="00B8382E">
      <w:pPr>
        <w:rPr>
          <w:color w:val="FF0000"/>
        </w:rPr>
      </w:pPr>
      <w:r w:rsidRPr="008031B7">
        <w:rPr>
          <w:color w:val="FF0000"/>
        </w:rPr>
        <w:t>Each model was executed, and t</w:t>
      </w:r>
      <w:r w:rsidR="00336EBF" w:rsidRPr="008031B7">
        <w:rPr>
          <w:color w:val="FF0000"/>
        </w:rPr>
        <w:t xml:space="preserve">he results </w:t>
      </w:r>
      <w:r w:rsidRPr="008031B7">
        <w:rPr>
          <w:color w:val="FF0000"/>
        </w:rPr>
        <w:t xml:space="preserve">were </w:t>
      </w:r>
      <w:r w:rsidR="00336EBF" w:rsidRPr="008031B7">
        <w:rPr>
          <w:color w:val="FF0000"/>
        </w:rPr>
        <w:t>compared based on a score function given by the coefficient of determination (R2)</w:t>
      </w:r>
      <w:r w:rsidRPr="008031B7">
        <w:rPr>
          <w:color w:val="FF0000"/>
        </w:rPr>
        <w:t>. This score</w:t>
      </w:r>
      <w:r w:rsidR="00336EBF" w:rsidRPr="008031B7">
        <w:rPr>
          <w:color w:val="FF0000"/>
        </w:rPr>
        <w:t xml:space="preserve"> provides an indication of goodness of fit and therefore a measure of how well unseen samples are likely to be predicted by the model </w:t>
      </w:r>
      <w:sdt>
        <w:sdtPr>
          <w:rPr>
            <w:color w:val="FF0000"/>
          </w:rPr>
          <w:tag w:val="MENDELEY_CITATION_v3_eyJjaXRhdGlvbklEIjoiTUVOREVMRVlfQ0lUQVRJT05fMWJkZjI3NGItZjEwMC00ZjExLWIzZjMtYTRhYjkzNWJhMGFm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fSwiaXNUZW1wb3JhcnkiOmZhbHNlfV19"/>
          <w:id w:val="2128046300"/>
          <w:placeholder>
            <w:docPart w:val="DefaultPlaceholder_-1854013440"/>
          </w:placeholder>
        </w:sdtPr>
        <w:sdtContent>
          <w:r w:rsidR="00144673" w:rsidRPr="008031B7">
            <w:rPr>
              <w:color w:val="FF0000"/>
            </w:rPr>
            <w:t>(Scikit-learn, 2022)</w:t>
          </w:r>
        </w:sdtContent>
      </w:sdt>
      <w:r w:rsidR="00336EBF" w:rsidRPr="008031B7">
        <w:rPr>
          <w:color w:val="FF0000"/>
        </w:rPr>
        <w:t>.</w:t>
      </w:r>
      <w:r w:rsidR="00277E81" w:rsidRPr="008031B7">
        <w:rPr>
          <w:color w:val="FF0000"/>
        </w:rPr>
        <w:t xml:space="preserve"> </w:t>
      </w:r>
    </w:p>
    <w:p w14:paraId="0B3381B6" w14:textId="59DA6D7C" w:rsidR="00BA5C7E" w:rsidRPr="008031B7" w:rsidRDefault="00277E81" w:rsidP="00B8382E">
      <w:pPr>
        <w:rPr>
          <w:color w:val="FF0000"/>
        </w:rPr>
      </w:pPr>
      <w:r w:rsidRPr="008031B7">
        <w:rPr>
          <w:color w:val="FF0000"/>
        </w:rPr>
        <w:t>Polynomial and KNN regressions were applied to all vehicles</w:t>
      </w:r>
      <w:r w:rsidR="00BA5C7E" w:rsidRPr="008031B7">
        <w:rPr>
          <w:color w:val="FF0000"/>
        </w:rPr>
        <w:t xml:space="preserve"> so</w:t>
      </w:r>
      <w:r w:rsidR="002232CD" w:rsidRPr="008031B7">
        <w:rPr>
          <w:color w:val="FF0000"/>
        </w:rPr>
        <w:t xml:space="preserve"> </w:t>
      </w:r>
      <w:r w:rsidR="00BA5C7E" w:rsidRPr="008031B7">
        <w:rPr>
          <w:color w:val="FF0000"/>
        </w:rPr>
        <w:t>the performance of the models can be seen across the board</w:t>
      </w:r>
      <w:r w:rsidR="009B45AB" w:rsidRPr="008031B7">
        <w:rPr>
          <w:color w:val="FF0000"/>
        </w:rPr>
        <w:t>.</w:t>
      </w:r>
      <w:r w:rsidRPr="008031B7">
        <w:rPr>
          <w:color w:val="FF0000"/>
        </w:rPr>
        <w:t xml:space="preserve"> </w:t>
      </w:r>
      <w:r w:rsidR="009B45AB" w:rsidRPr="008031B7">
        <w:rPr>
          <w:color w:val="FF0000"/>
        </w:rPr>
        <w:t>T</w:t>
      </w:r>
      <w:r w:rsidRPr="008031B7">
        <w:rPr>
          <w:color w:val="FF0000"/>
        </w:rPr>
        <w:t xml:space="preserve">he dataset with best </w:t>
      </w:r>
      <w:r w:rsidR="009B45AB" w:rsidRPr="008031B7">
        <w:rPr>
          <w:color w:val="FF0000"/>
        </w:rPr>
        <w:t xml:space="preserve">score </w:t>
      </w:r>
      <w:r w:rsidRPr="008031B7">
        <w:rPr>
          <w:color w:val="FF0000"/>
        </w:rPr>
        <w:t>results were then tested against Ridge, so the two linear regression types of algorithms could be compared.</w:t>
      </w:r>
      <w:r w:rsidR="009B45AB" w:rsidRPr="008031B7">
        <w:rPr>
          <w:color w:val="FF0000"/>
        </w:rPr>
        <w:t xml:space="preserve"> </w:t>
      </w:r>
    </w:p>
    <w:p w14:paraId="0E3076AB" w14:textId="3F1B28EA" w:rsidR="00B72B09" w:rsidRPr="008031B7" w:rsidRDefault="009B45AB" w:rsidP="00B8382E">
      <w:pPr>
        <w:rPr>
          <w:color w:val="FF0000"/>
        </w:rPr>
      </w:pPr>
      <w:r w:rsidRPr="008031B7">
        <w:rPr>
          <w:color w:val="FF0000"/>
        </w:rPr>
        <w:t xml:space="preserve">The scores were obtained </w:t>
      </w:r>
      <w:r w:rsidR="00BA5C7E" w:rsidRPr="008031B7">
        <w:rPr>
          <w:color w:val="FF0000"/>
        </w:rPr>
        <w:t xml:space="preserve">using two approaches: Manual and </w:t>
      </w:r>
      <w:r w:rsidR="00FF62F4" w:rsidRPr="008031B7">
        <w:rPr>
          <w:color w:val="FF0000"/>
        </w:rPr>
        <w:t>c</w:t>
      </w:r>
      <w:r w:rsidR="00BA5C7E" w:rsidRPr="008031B7">
        <w:rPr>
          <w:color w:val="FF0000"/>
        </w:rPr>
        <w:t>ross-validation. In both approaches the dataset was split into t</w:t>
      </w:r>
      <w:r w:rsidR="00FF62F4" w:rsidRPr="008031B7">
        <w:rPr>
          <w:color w:val="FF0000"/>
        </w:rPr>
        <w:t>rain (70%)</w:t>
      </w:r>
      <w:r w:rsidR="00BA5C7E" w:rsidRPr="008031B7">
        <w:rPr>
          <w:color w:val="FF0000"/>
        </w:rPr>
        <w:t xml:space="preserve"> and test</w:t>
      </w:r>
      <w:r w:rsidR="00FF62F4" w:rsidRPr="008031B7">
        <w:rPr>
          <w:color w:val="FF0000"/>
        </w:rPr>
        <w:t xml:space="preserve"> (30%)</w:t>
      </w:r>
      <w:r w:rsidR="00BA5C7E" w:rsidRPr="008031B7">
        <w:rPr>
          <w:color w:val="FF0000"/>
        </w:rPr>
        <w:t xml:space="preserve"> data</w:t>
      </w:r>
      <w:r w:rsidR="00FF62F4" w:rsidRPr="008031B7">
        <w:rPr>
          <w:color w:val="FF0000"/>
        </w:rPr>
        <w:t xml:space="preserve">, the difference is that in the </w:t>
      </w:r>
      <w:r w:rsidR="00BA5C7E" w:rsidRPr="008031B7">
        <w:rPr>
          <w:color w:val="FF0000"/>
        </w:rPr>
        <w:t xml:space="preserve">first approach, </w:t>
      </w:r>
      <w:r w:rsidR="00FF62F4" w:rsidRPr="008031B7">
        <w:rPr>
          <w:color w:val="FF0000"/>
        </w:rPr>
        <w:t>the scores were obtained manually for each execution of the model with the specific parameters set, while in the second approach a K-Fold cross-validation technique was used. K-Fold basically splits the training set into smaller sets, where the final score is the average of the scores obtained with different train sub-sets given by the K-Fold splitting</w:t>
      </w:r>
      <w:r w:rsidR="009F06D8" w:rsidRPr="008031B7">
        <w:rPr>
          <w:color w:val="FF0000"/>
        </w:rPr>
        <w:t xml:space="preserve"> </w:t>
      </w:r>
      <w:sdt>
        <w:sdtPr>
          <w:rPr>
            <w:color w:val="FF0000"/>
          </w:rPr>
          <w:tag w:val="MENDELEY_CITATION_v3_eyJjaXRhdGlvbklEIjoiTUVOREVMRVlfQ0lUQVRJT05fYTZlNWVjZTQtNjdmZS00NjI4LTk1ZjctYWQ1YmI3MTNlYzhi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LCJjb250YWluZXItdGl0bGUtc2hvcnQiOiIifSwiaXNUZW1wb3JhcnkiOmZhbHNlfV19"/>
          <w:id w:val="-1687368053"/>
          <w:placeholder>
            <w:docPart w:val="DefaultPlaceholder_-1854013440"/>
          </w:placeholder>
        </w:sdtPr>
        <w:sdtContent>
          <w:r w:rsidR="00144673" w:rsidRPr="008031B7">
            <w:rPr>
              <w:color w:val="FF0000"/>
            </w:rPr>
            <w:t>(Scikit-learn, 2022)</w:t>
          </w:r>
        </w:sdtContent>
      </w:sdt>
      <w:r w:rsidR="00FF62F4" w:rsidRPr="008031B7">
        <w:rPr>
          <w:color w:val="FF0000"/>
        </w:rPr>
        <w:t>.</w:t>
      </w:r>
    </w:p>
    <w:p w14:paraId="0FFD5E78" w14:textId="70DD5416" w:rsidR="002232CD" w:rsidRPr="008031B7" w:rsidRDefault="002232CD" w:rsidP="00B8382E">
      <w:pPr>
        <w:rPr>
          <w:color w:val="FF0000"/>
        </w:rPr>
      </w:pPr>
      <w:r w:rsidRPr="008031B7">
        <w:rPr>
          <w:color w:val="FF0000"/>
        </w:rPr>
        <w:t xml:space="preserve">Section </w:t>
      </w:r>
      <w:r w:rsidRPr="008031B7">
        <w:rPr>
          <w:color w:val="FF0000"/>
        </w:rPr>
        <w:fldChar w:fldCharType="begin"/>
      </w:r>
      <w:r w:rsidRPr="008031B7">
        <w:rPr>
          <w:color w:val="FF0000"/>
        </w:rPr>
        <w:instrText xml:space="preserve"> REF _Ref119071070 \r \h </w:instrText>
      </w:r>
      <w:r w:rsidRPr="008031B7">
        <w:rPr>
          <w:color w:val="FF0000"/>
        </w:rPr>
      </w:r>
      <w:r w:rsidRPr="008031B7">
        <w:rPr>
          <w:color w:val="FF0000"/>
        </w:rPr>
        <w:fldChar w:fldCharType="separate"/>
      </w:r>
      <w:r w:rsidR="00434D75" w:rsidRPr="008031B7">
        <w:rPr>
          <w:color w:val="FF0000"/>
        </w:rPr>
        <w:t>3.7.2</w:t>
      </w:r>
      <w:r w:rsidRPr="008031B7">
        <w:rPr>
          <w:color w:val="FF0000"/>
        </w:rPr>
        <w:fldChar w:fldCharType="end"/>
      </w:r>
      <w:r w:rsidRPr="008031B7">
        <w:rPr>
          <w:color w:val="FF0000"/>
        </w:rPr>
        <w:t xml:space="preserve"> discusse</w:t>
      </w:r>
      <w:r w:rsidR="002E4ED3" w:rsidRPr="008031B7">
        <w:rPr>
          <w:color w:val="FF0000"/>
        </w:rPr>
        <w:t>s</w:t>
      </w:r>
      <w:r w:rsidRPr="008031B7">
        <w:rPr>
          <w:color w:val="FF0000"/>
        </w:rPr>
        <w:t xml:space="preserve"> the linear regression models based on the results of manual and cross-validation scores. Section </w:t>
      </w:r>
      <w:r w:rsidRPr="008031B7">
        <w:rPr>
          <w:color w:val="FF0000"/>
        </w:rPr>
        <w:fldChar w:fldCharType="begin"/>
      </w:r>
      <w:r w:rsidRPr="008031B7">
        <w:rPr>
          <w:color w:val="FF0000"/>
        </w:rPr>
        <w:instrText xml:space="preserve"> REF _Ref119071106 \r \h </w:instrText>
      </w:r>
      <w:r w:rsidRPr="008031B7">
        <w:rPr>
          <w:color w:val="FF0000"/>
        </w:rPr>
      </w:r>
      <w:r w:rsidRPr="008031B7">
        <w:rPr>
          <w:color w:val="FF0000"/>
        </w:rPr>
        <w:fldChar w:fldCharType="separate"/>
      </w:r>
      <w:r w:rsidR="00434D75" w:rsidRPr="008031B7">
        <w:rPr>
          <w:color w:val="FF0000"/>
        </w:rPr>
        <w:t>3.7.3</w:t>
      </w:r>
      <w:r w:rsidRPr="008031B7">
        <w:rPr>
          <w:color w:val="FF0000"/>
        </w:rPr>
        <w:fldChar w:fldCharType="end"/>
      </w:r>
      <w:r w:rsidRPr="008031B7">
        <w:rPr>
          <w:color w:val="FF0000"/>
        </w:rPr>
        <w:t xml:space="preserve"> presents the results of KNN model using the manual validation approach. Finally, Section </w:t>
      </w:r>
      <w:r w:rsidRPr="008031B7">
        <w:rPr>
          <w:color w:val="FF0000"/>
        </w:rPr>
        <w:fldChar w:fldCharType="begin"/>
      </w:r>
      <w:r w:rsidRPr="008031B7">
        <w:rPr>
          <w:color w:val="FF0000"/>
        </w:rPr>
        <w:instrText xml:space="preserve"> REF _Ref118744862 \r \h </w:instrText>
      </w:r>
      <w:r w:rsidRPr="008031B7">
        <w:rPr>
          <w:color w:val="FF0000"/>
        </w:rPr>
      </w:r>
      <w:r w:rsidRPr="008031B7">
        <w:rPr>
          <w:color w:val="FF0000"/>
        </w:rPr>
        <w:fldChar w:fldCharType="separate"/>
      </w:r>
      <w:r w:rsidR="00434D75" w:rsidRPr="008031B7">
        <w:rPr>
          <w:color w:val="FF0000"/>
        </w:rPr>
        <w:t>4</w:t>
      </w:r>
      <w:r w:rsidRPr="008031B7">
        <w:rPr>
          <w:color w:val="FF0000"/>
        </w:rPr>
        <w:fldChar w:fldCharType="end"/>
      </w:r>
      <w:r w:rsidRPr="008031B7">
        <w:rPr>
          <w:color w:val="FF0000"/>
        </w:rPr>
        <w:t xml:space="preserve"> presents the overall results obtained using a technique called GridSearchCV.</w:t>
      </w:r>
    </w:p>
    <w:p w14:paraId="4523A35C" w14:textId="77777777" w:rsidR="007A0CB4" w:rsidRPr="000242DE" w:rsidRDefault="007A0CB4" w:rsidP="00B8382E">
      <w:pPr>
        <w:rPr>
          <w:color w:val="000000"/>
        </w:rPr>
      </w:pPr>
    </w:p>
    <w:p w14:paraId="655604A0" w14:textId="3B0E1438" w:rsidR="007A0CB4" w:rsidRDefault="008031B7" w:rsidP="007A0CB4">
      <w:pPr>
        <w:pStyle w:val="Heading3"/>
      </w:pPr>
      <w:bookmarkStart w:id="29" w:name="_Toc121587153"/>
      <w:r>
        <w:t>Model 1</w:t>
      </w:r>
      <w:bookmarkEnd w:id="29"/>
    </w:p>
    <w:p w14:paraId="20251E14" w14:textId="4AFFAEEB" w:rsidR="000D1342" w:rsidRDefault="000D1342" w:rsidP="000D1342"/>
    <w:p w14:paraId="04A64D78" w14:textId="1234C24D" w:rsidR="000232CB" w:rsidRPr="008031B7" w:rsidRDefault="000D1342" w:rsidP="000D1342">
      <w:pPr>
        <w:rPr>
          <w:color w:val="FF0000"/>
        </w:rPr>
      </w:pPr>
      <w:r w:rsidRPr="008031B7">
        <w:rPr>
          <w:color w:val="FF0000"/>
        </w:rPr>
        <w:t xml:space="preserve">Linear models are </w:t>
      </w:r>
      <w:r w:rsidR="001D5D0F" w:rsidRPr="008031B7">
        <w:rPr>
          <w:color w:val="FF0000"/>
        </w:rPr>
        <w:t xml:space="preserve">the simplest and most classic </w:t>
      </w:r>
      <w:r w:rsidRPr="008031B7">
        <w:rPr>
          <w:color w:val="FF0000"/>
        </w:rPr>
        <w:t xml:space="preserve">models </w:t>
      </w:r>
      <w:r w:rsidR="001D5D0F" w:rsidRPr="008031B7">
        <w:rPr>
          <w:color w:val="FF0000"/>
        </w:rPr>
        <w:t xml:space="preserve">for regression problems </w:t>
      </w:r>
      <w:sdt>
        <w:sdtPr>
          <w:rPr>
            <w:color w:val="FF0000"/>
          </w:rPr>
          <w:tag w:val="MENDELEY_CITATION_v3_eyJjaXRhdGlvbklEIjoiTUVOREVMRVlfQ0lUQVRJT05fMzNmOTEwOTctNTE0Yi00M2QyLWJiZDAtOTk2NTQxZDA4OWI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441842568"/>
          <w:placeholder>
            <w:docPart w:val="DefaultPlaceholder_-1854013440"/>
          </w:placeholder>
        </w:sdtPr>
        <w:sdtContent>
          <w:r w:rsidR="00144673" w:rsidRPr="008031B7">
            <w:rPr>
              <w:color w:val="FF0000"/>
            </w:rPr>
            <w:t>(Guido and Müller, 2016)</w:t>
          </w:r>
        </w:sdtContent>
      </w:sdt>
      <w:r w:rsidR="001D5D0F" w:rsidRPr="008031B7">
        <w:rPr>
          <w:color w:val="FF0000"/>
        </w:rPr>
        <w:t xml:space="preserve">. They </w:t>
      </w:r>
      <w:r w:rsidRPr="008031B7">
        <w:rPr>
          <w:color w:val="FF0000"/>
        </w:rPr>
        <w:t xml:space="preserve">are widely </w:t>
      </w:r>
      <w:r w:rsidR="00327283" w:rsidRPr="008031B7">
        <w:rPr>
          <w:color w:val="FF0000"/>
        </w:rPr>
        <w:t>adopted</w:t>
      </w:r>
      <w:r w:rsidRPr="008031B7">
        <w:rPr>
          <w:color w:val="FF0000"/>
        </w:rPr>
        <w:t xml:space="preserve"> to make value prediction using a linear function of the input variables</w:t>
      </w:r>
      <w:r w:rsidR="0079683B" w:rsidRPr="008031B7">
        <w:rPr>
          <w:color w:val="FF0000"/>
        </w:rPr>
        <w:t xml:space="preserve"> or features of the dataset</w:t>
      </w:r>
      <w:r w:rsidRPr="008031B7">
        <w:rPr>
          <w:color w:val="FF0000"/>
        </w:rPr>
        <w:t xml:space="preserve">. </w:t>
      </w:r>
    </w:p>
    <w:p w14:paraId="4DE65C6A" w14:textId="0E1A1119" w:rsidR="000D1342" w:rsidRPr="008031B7" w:rsidRDefault="00B70E12" w:rsidP="000D1342">
      <w:pPr>
        <w:rPr>
          <w:color w:val="FF0000"/>
        </w:rPr>
      </w:pPr>
      <w:r w:rsidRPr="008031B7">
        <w:rPr>
          <w:color w:val="FF0000"/>
        </w:rPr>
        <w:t>Classic l</w:t>
      </w:r>
      <w:r w:rsidR="000D1342" w:rsidRPr="008031B7">
        <w:rPr>
          <w:color w:val="FF0000"/>
        </w:rPr>
        <w:t xml:space="preserve">inear regression </w:t>
      </w:r>
      <w:r w:rsidR="000232CB" w:rsidRPr="008031B7">
        <w:rPr>
          <w:color w:val="FF0000"/>
        </w:rPr>
        <w:t xml:space="preserve">models </w:t>
      </w:r>
      <w:r w:rsidR="000D1342" w:rsidRPr="008031B7">
        <w:rPr>
          <w:color w:val="FF0000"/>
        </w:rPr>
        <w:t>find the function parameters that minimize the mean squared error between predictions and the true regression targets defined on the training set.</w:t>
      </w:r>
      <w:r w:rsidR="00A11F3B" w:rsidRPr="008031B7">
        <w:rPr>
          <w:color w:val="FF0000"/>
        </w:rPr>
        <w:t xml:space="preserve"> The mean squared error is the sum of the squared differences between the predictions and the true values, divided by the number of samples.</w:t>
      </w:r>
      <w:r w:rsidR="0008655C" w:rsidRPr="008031B7">
        <w:rPr>
          <w:color w:val="FF0000"/>
        </w:rPr>
        <w:t xml:space="preserve"> Polynomial regression is a </w:t>
      </w:r>
      <w:r w:rsidR="00B2017A" w:rsidRPr="008031B7">
        <w:rPr>
          <w:color w:val="FF0000"/>
        </w:rPr>
        <w:t>generalization</w:t>
      </w:r>
      <w:r w:rsidR="0008655C" w:rsidRPr="008031B7">
        <w:rPr>
          <w:color w:val="FF0000"/>
        </w:rPr>
        <w:t xml:space="preserve"> of this technique that tries to fit a N degree polynomial function to the dataset.</w:t>
      </w:r>
    </w:p>
    <w:p w14:paraId="69F13673" w14:textId="5C1DB457" w:rsidR="00144673" w:rsidRDefault="00144673" w:rsidP="000D1342">
      <w:pPr>
        <w:rPr>
          <w:color w:val="FF0000"/>
        </w:rPr>
      </w:pPr>
      <w:r w:rsidRPr="008031B7">
        <w:rPr>
          <w:color w:val="FF0000"/>
        </w:rPr>
        <w:t xml:space="preserve">Ridge regression uses the same formula as Linear Regression to make predictions. However, this model tries to reduce the influence of the features in the outcome to avoid overfitting, a side-effect that occurs when the model becomes too complex with several parameters. The Ridge model makes a trade-off between the simplicity of the model (near-zero coefficients) and its performance on the training set </w:t>
      </w:r>
      <w:sdt>
        <w:sdtPr>
          <w:rPr>
            <w:color w:val="FF0000"/>
          </w:rPr>
          <w:tag w:val="MENDELEY_CITATION_v3_eyJjaXRhdGlvbklEIjoiTUVOREVMRVlfQ0lUQVRJT05fZTZiZjM0NzYtM2UxOS00NjgzLWE1YTAtZjA0MDg3ZWQ2NjM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1541928351"/>
          <w:placeholder>
            <w:docPart w:val="70A6F1F2A0AE4AB58E95BEA2D0FE9147"/>
          </w:placeholder>
        </w:sdtPr>
        <w:sdtContent>
          <w:r w:rsidRPr="008031B7">
            <w:rPr>
              <w:color w:val="FF0000"/>
            </w:rPr>
            <w:t>(Guido and Müller, 2016)</w:t>
          </w:r>
        </w:sdtContent>
      </w:sdt>
      <w:r w:rsidRPr="008031B7">
        <w:rPr>
          <w:color w:val="FF0000"/>
        </w:rPr>
        <w:t>. This mechanism is controlled by an alpha parameter.</w:t>
      </w:r>
    </w:p>
    <w:p w14:paraId="7A9C469E" w14:textId="584E1382" w:rsidR="005F29B9" w:rsidRDefault="005F29B9" w:rsidP="000D1342">
      <w:pPr>
        <w:rPr>
          <w:color w:val="FF0000"/>
        </w:rPr>
      </w:pPr>
    </w:p>
    <w:p w14:paraId="464F42A9" w14:textId="69BD1E77" w:rsidR="005F29B9" w:rsidRDefault="005F29B9" w:rsidP="000D1342">
      <w:pPr>
        <w:rPr>
          <w:color w:val="FF0000"/>
        </w:rPr>
      </w:pPr>
    </w:p>
    <w:p w14:paraId="1746A99A" w14:textId="0CE541C7" w:rsidR="005F29B9" w:rsidRDefault="005F29B9" w:rsidP="000D1342">
      <w:pPr>
        <w:rPr>
          <w:color w:val="FF0000"/>
        </w:rPr>
      </w:pPr>
    </w:p>
    <w:p w14:paraId="5219380C" w14:textId="77777777" w:rsidR="005F29B9" w:rsidRPr="008031B7" w:rsidRDefault="005F29B9" w:rsidP="000D1342">
      <w:pPr>
        <w:rPr>
          <w:color w:val="FF0000"/>
        </w:rPr>
      </w:pPr>
    </w:p>
    <w:p w14:paraId="7E272635" w14:textId="177238CE" w:rsidR="007A0CB4" w:rsidRDefault="008031B7" w:rsidP="007A0CB4">
      <w:pPr>
        <w:pStyle w:val="Heading3"/>
      </w:pPr>
      <w:bookmarkStart w:id="30" w:name="_Toc121587154"/>
      <w:r>
        <w:lastRenderedPageBreak/>
        <w:t>Model 2</w:t>
      </w:r>
      <w:bookmarkEnd w:id="30"/>
    </w:p>
    <w:p w14:paraId="0BE1770F" w14:textId="483C76DA" w:rsidR="00351B6E" w:rsidRDefault="00351B6E" w:rsidP="00B8382E"/>
    <w:p w14:paraId="3373D79C" w14:textId="5DBD6051" w:rsidR="006E319B" w:rsidRPr="008031B7" w:rsidRDefault="00873FFB" w:rsidP="00B8382E">
      <w:pPr>
        <w:rPr>
          <w:color w:val="FF0000"/>
        </w:rPr>
      </w:pPr>
      <w:r w:rsidRPr="008031B7">
        <w:rPr>
          <w:color w:val="FF0000"/>
        </w:rPr>
        <w:t xml:space="preserve">KNN regression is an adapted version of the </w:t>
      </w:r>
      <w:r w:rsidR="002973FD" w:rsidRPr="008031B7">
        <w:rPr>
          <w:color w:val="FF0000"/>
        </w:rPr>
        <w:t xml:space="preserve">classic </w:t>
      </w:r>
      <w:r w:rsidRPr="008031B7">
        <w:rPr>
          <w:color w:val="FF0000"/>
        </w:rPr>
        <w:t xml:space="preserve">KNN algorithm commonly used for classification problems </w:t>
      </w:r>
      <w:sdt>
        <w:sdtPr>
          <w:rPr>
            <w:color w:val="FF0000"/>
          </w:rPr>
          <w:tag w:val="MENDELEY_CITATION_v3_eyJjaXRhdGlvbklEIjoiTUVOREVMRVlfQ0lUQVRJT05fN2Q1ODNiODYtYjVjNC00MDEwLWE4MWItZWQ2OTljODRiOTNl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
          <w:id w:val="-1573646306"/>
          <w:placeholder>
            <w:docPart w:val="DefaultPlaceholder_-1854013440"/>
          </w:placeholder>
        </w:sdtPr>
        <w:sdtContent>
          <w:r w:rsidR="00144673" w:rsidRPr="008031B7">
            <w:rPr>
              <w:color w:val="FF0000"/>
            </w:rPr>
            <w:t>(Guido and Müller, 2016)</w:t>
          </w:r>
        </w:sdtContent>
      </w:sdt>
      <w:r w:rsidRPr="008031B7">
        <w:rPr>
          <w:color w:val="FF0000"/>
        </w:rPr>
        <w:t xml:space="preserve">. In the regression version, it uses the true target values points to predict the value of the new entries. </w:t>
      </w:r>
    </w:p>
    <w:p w14:paraId="52A860A3" w14:textId="529183A3" w:rsidR="0008655C" w:rsidRPr="008031B7" w:rsidRDefault="00873FFB" w:rsidP="00B8382E">
      <w:pPr>
        <w:rPr>
          <w:color w:val="FF0000"/>
        </w:rPr>
      </w:pPr>
      <w:r w:rsidRPr="008031B7">
        <w:rPr>
          <w:color w:val="FF0000"/>
        </w:rPr>
        <w:t xml:space="preserve">The parameter of this model is </w:t>
      </w:r>
      <w:r w:rsidR="002973FD" w:rsidRPr="008031B7">
        <w:rPr>
          <w:color w:val="FF0000"/>
        </w:rPr>
        <w:t xml:space="preserve">the </w:t>
      </w:r>
      <w:r w:rsidRPr="008031B7">
        <w:rPr>
          <w:color w:val="FF0000"/>
        </w:rPr>
        <w:t>number of neighbours</w:t>
      </w:r>
      <w:r w:rsidR="00027DF1" w:rsidRPr="008031B7">
        <w:rPr>
          <w:color w:val="FF0000"/>
        </w:rPr>
        <w:t xml:space="preserve"> (K)</w:t>
      </w:r>
      <w:r w:rsidRPr="008031B7">
        <w:rPr>
          <w:color w:val="FF0000"/>
        </w:rPr>
        <w:t xml:space="preserve"> it use</w:t>
      </w:r>
      <w:r w:rsidR="00027DF1" w:rsidRPr="008031B7">
        <w:rPr>
          <w:color w:val="FF0000"/>
        </w:rPr>
        <w:t>s</w:t>
      </w:r>
      <w:r w:rsidRPr="008031B7">
        <w:rPr>
          <w:color w:val="FF0000"/>
        </w:rPr>
        <w:t xml:space="preserve"> to make the prediction</w:t>
      </w:r>
      <w:r w:rsidR="00027DF1" w:rsidRPr="008031B7">
        <w:rPr>
          <w:color w:val="FF0000"/>
        </w:rPr>
        <w:t>s</w:t>
      </w:r>
      <w:r w:rsidR="009E2046" w:rsidRPr="008031B7">
        <w:rPr>
          <w:color w:val="FF0000"/>
        </w:rPr>
        <w:t xml:space="preserve">, which is calculated based on the average of the </w:t>
      </w:r>
      <w:r w:rsidR="00B2017A" w:rsidRPr="008031B7">
        <w:rPr>
          <w:color w:val="FF0000"/>
        </w:rPr>
        <w:t>neighbours’</w:t>
      </w:r>
      <w:r w:rsidR="009E2046" w:rsidRPr="008031B7">
        <w:rPr>
          <w:color w:val="FF0000"/>
        </w:rPr>
        <w:t xml:space="preserve"> target</w:t>
      </w:r>
      <w:r w:rsidR="002973FD" w:rsidRPr="008031B7">
        <w:rPr>
          <w:color w:val="FF0000"/>
        </w:rPr>
        <w:t xml:space="preserve"> values.</w:t>
      </w:r>
    </w:p>
    <w:p w14:paraId="3F4EC6B6" w14:textId="77777777" w:rsidR="008031B7" w:rsidRDefault="008031B7" w:rsidP="008031B7">
      <w:pPr>
        <w:pStyle w:val="Heading1"/>
        <w:numPr>
          <w:ilvl w:val="0"/>
          <w:numId w:val="0"/>
        </w:numPr>
        <w:ind w:left="432"/>
      </w:pPr>
      <w:bookmarkStart w:id="31" w:name="_Ref118744862"/>
    </w:p>
    <w:p w14:paraId="2F3100D3" w14:textId="1DEA4466" w:rsidR="00B8382E" w:rsidRDefault="00F344BF" w:rsidP="003A5F49">
      <w:pPr>
        <w:pStyle w:val="Heading1"/>
      </w:pPr>
      <w:bookmarkStart w:id="32" w:name="_Toc121587155"/>
      <w:r w:rsidRPr="00C5534C">
        <w:t>Results</w:t>
      </w:r>
      <w:bookmarkEnd w:id="31"/>
      <w:bookmarkEnd w:id="32"/>
    </w:p>
    <w:p w14:paraId="6B262110" w14:textId="2484A907" w:rsidR="00807E1D" w:rsidRDefault="00807E1D" w:rsidP="00807E1D"/>
    <w:p w14:paraId="4E862E91" w14:textId="77777777" w:rsidR="008D7A05" w:rsidRPr="008031B7" w:rsidRDefault="001F79DA" w:rsidP="00807E1D">
      <w:pPr>
        <w:rPr>
          <w:color w:val="FF0000"/>
        </w:rPr>
      </w:pPr>
      <w:r w:rsidRPr="008031B7">
        <w:rPr>
          <w:color w:val="FF0000"/>
        </w:rPr>
        <w:t>GridSerachCV is a technique used to estimate the best parameters for a ML model. It implements an exhaustive search over the hyperparameters provided and calculates the best options based on the executions.</w:t>
      </w:r>
      <w:r w:rsidR="00941CFE" w:rsidRPr="008031B7">
        <w:rPr>
          <w:color w:val="FF0000"/>
        </w:rPr>
        <w:t xml:space="preserve"> </w:t>
      </w:r>
    </w:p>
    <w:p w14:paraId="4F9EE1E8" w14:textId="665E0B38" w:rsidR="0097425E" w:rsidRPr="008031B7" w:rsidRDefault="00941CFE" w:rsidP="00807E1D">
      <w:pPr>
        <w:rPr>
          <w:color w:val="FF0000"/>
        </w:rPr>
      </w:pPr>
      <w:r w:rsidRPr="008031B7">
        <w:rPr>
          <w:color w:val="FF0000"/>
        </w:rPr>
        <w:t xml:space="preserve">The selection of parameters </w:t>
      </w:r>
      <w:r w:rsidR="008D7A05" w:rsidRPr="008031B7">
        <w:rPr>
          <w:color w:val="FF0000"/>
        </w:rPr>
        <w:t>that were obtained</w:t>
      </w:r>
      <w:r w:rsidRPr="008031B7">
        <w:rPr>
          <w:color w:val="FF0000"/>
        </w:rPr>
        <w:t xml:space="preserve"> with GridSearchCV </w:t>
      </w:r>
      <w:r w:rsidR="00B70E12" w:rsidRPr="008031B7">
        <w:rPr>
          <w:color w:val="FF0000"/>
        </w:rPr>
        <w:t xml:space="preserve">on the models that were applied to the car traffic dataset </w:t>
      </w:r>
      <w:r w:rsidR="008D7A05" w:rsidRPr="008031B7">
        <w:rPr>
          <w:color w:val="FF0000"/>
        </w:rPr>
        <w:t>are</w:t>
      </w:r>
      <w:r w:rsidRPr="008031B7">
        <w:rPr>
          <w:color w:val="FF0000"/>
        </w:rPr>
        <w:t xml:space="preserve"> summarized in </w:t>
      </w:r>
      <w:r w:rsidR="008D7A05" w:rsidRPr="008031B7">
        <w:rPr>
          <w:color w:val="FF0000"/>
        </w:rPr>
        <w:fldChar w:fldCharType="begin"/>
      </w:r>
      <w:r w:rsidR="008D7A05" w:rsidRPr="008031B7">
        <w:rPr>
          <w:color w:val="FF0000"/>
        </w:rPr>
        <w:instrText xml:space="preserve"> REF _Ref119072827 \h  \* MERGEFORMAT </w:instrText>
      </w:r>
      <w:r w:rsidR="008D7A05" w:rsidRPr="008031B7">
        <w:rPr>
          <w:color w:val="FF0000"/>
        </w:rPr>
      </w:r>
      <w:r w:rsidR="008D7A05" w:rsidRPr="008031B7">
        <w:rPr>
          <w:color w:val="FF0000"/>
        </w:rPr>
        <w:fldChar w:fldCharType="separate"/>
      </w:r>
      <w:r w:rsidR="00434D75" w:rsidRPr="008031B7">
        <w:rPr>
          <w:color w:val="FF0000"/>
        </w:rPr>
        <w:t>Table 1</w:t>
      </w:r>
      <w:r w:rsidR="008D7A05" w:rsidRPr="008031B7">
        <w:rPr>
          <w:color w:val="FF0000"/>
        </w:rPr>
        <w:fldChar w:fldCharType="end"/>
      </w:r>
      <w:r w:rsidRPr="008031B7">
        <w:rPr>
          <w:color w:val="FF0000"/>
        </w:rPr>
        <w:t xml:space="preserve">. </w:t>
      </w:r>
      <w:r w:rsidR="008D7A05" w:rsidRPr="008031B7">
        <w:rPr>
          <w:color w:val="FF0000"/>
        </w:rPr>
        <w:t xml:space="preserve">It shows the name of the model, the tested parameters, the optimal choice and the R2 score </w:t>
      </w:r>
      <w:r w:rsidR="00B70E12" w:rsidRPr="008031B7">
        <w:rPr>
          <w:color w:val="FF0000"/>
        </w:rPr>
        <w:t>obtained</w:t>
      </w:r>
      <w:r w:rsidR="008D7A05" w:rsidRPr="008031B7">
        <w:rPr>
          <w:color w:val="FF0000"/>
        </w:rPr>
        <w:t xml:space="preserve"> when the best parameter</w:t>
      </w:r>
      <w:r w:rsidR="00B70E12" w:rsidRPr="008031B7">
        <w:rPr>
          <w:color w:val="FF0000"/>
        </w:rPr>
        <w:t>s</w:t>
      </w:r>
      <w:r w:rsidR="008D7A05" w:rsidRPr="008031B7">
        <w:rPr>
          <w:color w:val="FF0000"/>
        </w:rPr>
        <w:t xml:space="preserve"> </w:t>
      </w:r>
      <w:r w:rsidR="00B70E12" w:rsidRPr="008031B7">
        <w:rPr>
          <w:color w:val="FF0000"/>
        </w:rPr>
        <w:t>were</w:t>
      </w:r>
      <w:r w:rsidR="008D7A05" w:rsidRPr="008031B7">
        <w:rPr>
          <w:color w:val="FF0000"/>
        </w:rPr>
        <w:t xml:space="preserve"> used.</w:t>
      </w:r>
      <w:r w:rsidR="00B70E12" w:rsidRPr="008031B7">
        <w:rPr>
          <w:color w:val="FF0000"/>
        </w:rPr>
        <w:t xml:space="preserve"> </w:t>
      </w:r>
      <w:r w:rsidRPr="008031B7">
        <w:rPr>
          <w:color w:val="FF0000"/>
        </w:rPr>
        <w:t xml:space="preserve">The code executed in this part can be seen in the </w:t>
      </w:r>
      <w:r w:rsidRPr="008031B7">
        <w:rPr>
          <w:i/>
          <w:iCs/>
          <w:color w:val="FF0000"/>
        </w:rPr>
        <w:t>Hyperparameter tunning with GridSearchCV.</w:t>
      </w:r>
    </w:p>
    <w:p w14:paraId="141619A0" w14:textId="77777777" w:rsidR="003F1DD0" w:rsidRPr="00807E1D" w:rsidRDefault="003F1DD0" w:rsidP="003F1DD0"/>
    <w:p w14:paraId="64863D93" w14:textId="34096B8B" w:rsidR="00F344BF" w:rsidRPr="00F344BF" w:rsidRDefault="00F344BF" w:rsidP="00F344BF">
      <w:pPr>
        <w:pStyle w:val="Heading1"/>
      </w:pPr>
      <w:bookmarkStart w:id="33" w:name="_Ref118744872"/>
      <w:bookmarkStart w:id="34" w:name="_Toc121587156"/>
      <w:r w:rsidRPr="00C5534C">
        <w:t>Conclusions</w:t>
      </w:r>
      <w:bookmarkEnd w:id="33"/>
      <w:bookmarkEnd w:id="34"/>
    </w:p>
    <w:p w14:paraId="00CAD7C6" w14:textId="0D6E8E08" w:rsidR="00584DBB" w:rsidRDefault="00584DBB">
      <w:pPr>
        <w:overflowPunct/>
        <w:autoSpaceDE/>
        <w:autoSpaceDN/>
        <w:adjustRightInd/>
        <w:textAlignment w:val="auto"/>
        <w:rPr>
          <w:rFonts w:ascii="Arial" w:hAnsi="Arial"/>
          <w:b/>
          <w:kern w:val="28"/>
        </w:rPr>
      </w:pPr>
    </w:p>
    <w:p w14:paraId="2F774644" w14:textId="524FD7FC" w:rsidR="008031B7" w:rsidRPr="008031B7" w:rsidRDefault="00000000" w:rsidP="008031B7">
      <w:pPr>
        <w:pStyle w:val="Heading1"/>
      </w:pPr>
      <w:bookmarkStart w:id="35" w:name="_Toc121587157"/>
      <w:r w:rsidRPr="007A2EB8">
        <w:t>References</w:t>
      </w:r>
      <w:bookmarkEnd w:id="0"/>
      <w:bookmarkEnd w:id="35"/>
    </w:p>
    <w:sectPr w:rsidR="008031B7" w:rsidRPr="008031B7">
      <w:footerReference w:type="default" r:id="rId11"/>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552AD" w14:textId="77777777" w:rsidR="00E93CD3" w:rsidRDefault="00E93CD3" w:rsidP="0001394A">
      <w:pPr>
        <w:spacing w:after="0"/>
      </w:pPr>
      <w:r>
        <w:separator/>
      </w:r>
    </w:p>
  </w:endnote>
  <w:endnote w:type="continuationSeparator" w:id="0">
    <w:p w14:paraId="34C7A3CF" w14:textId="77777777" w:rsidR="00E93CD3" w:rsidRDefault="00E93CD3" w:rsidP="00013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820173"/>
      <w:docPartObj>
        <w:docPartGallery w:val="Page Numbers (Bottom of Page)"/>
        <w:docPartUnique/>
      </w:docPartObj>
    </w:sdtPr>
    <w:sdtEndPr>
      <w:rPr>
        <w:noProof/>
      </w:rPr>
    </w:sdtEndPr>
    <w:sdtContent>
      <w:p w14:paraId="362B8B2D" w14:textId="1D19794A" w:rsidR="0001394A" w:rsidRDefault="00013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3A37C" w14:textId="77777777" w:rsidR="0001394A" w:rsidRDefault="0001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6F37E" w14:textId="77777777" w:rsidR="00E93CD3" w:rsidRDefault="00E93CD3" w:rsidP="0001394A">
      <w:pPr>
        <w:spacing w:after="0"/>
      </w:pPr>
      <w:r>
        <w:separator/>
      </w:r>
    </w:p>
  </w:footnote>
  <w:footnote w:type="continuationSeparator" w:id="0">
    <w:p w14:paraId="2882BBA2" w14:textId="77777777" w:rsidR="00E93CD3" w:rsidRDefault="00E93CD3" w:rsidP="000139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6FB3"/>
    <w:multiLevelType w:val="hybridMultilevel"/>
    <w:tmpl w:val="C7CEA828"/>
    <w:lvl w:ilvl="0" w:tplc="C51401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5B1B51"/>
    <w:multiLevelType w:val="hybridMultilevel"/>
    <w:tmpl w:val="4278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D104B"/>
    <w:multiLevelType w:val="hybridMultilevel"/>
    <w:tmpl w:val="EE6AF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A43819"/>
    <w:multiLevelType w:val="hybridMultilevel"/>
    <w:tmpl w:val="4498C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4E6E50"/>
    <w:multiLevelType w:val="hybridMultilevel"/>
    <w:tmpl w:val="1F0205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F77129"/>
    <w:multiLevelType w:val="hybridMultilevel"/>
    <w:tmpl w:val="760284FE"/>
    <w:lvl w:ilvl="0" w:tplc="412E0A7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5A4A89"/>
    <w:multiLevelType w:val="hybridMultilevel"/>
    <w:tmpl w:val="41A0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CA3C6A"/>
    <w:multiLevelType w:val="hybridMultilevel"/>
    <w:tmpl w:val="D8EC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7A7A30"/>
    <w:multiLevelType w:val="hybridMultilevel"/>
    <w:tmpl w:val="15A6EFC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C864787"/>
    <w:multiLevelType w:val="hybridMultilevel"/>
    <w:tmpl w:val="9C84F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A618CA"/>
    <w:multiLevelType w:val="hybridMultilevel"/>
    <w:tmpl w:val="6A107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7E5821"/>
    <w:multiLevelType w:val="multilevel"/>
    <w:tmpl w:val="437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510A76"/>
    <w:multiLevelType w:val="hybridMultilevel"/>
    <w:tmpl w:val="1F602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B12226"/>
    <w:multiLevelType w:val="hybridMultilevel"/>
    <w:tmpl w:val="3B86D444"/>
    <w:lvl w:ilvl="0" w:tplc="85441670">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D314E8"/>
    <w:multiLevelType w:val="hybridMultilevel"/>
    <w:tmpl w:val="8E6A1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8BD3B13"/>
    <w:multiLevelType w:val="hybridMultilevel"/>
    <w:tmpl w:val="176849FE"/>
    <w:lvl w:ilvl="0" w:tplc="73A2A27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657CB8"/>
    <w:multiLevelType w:val="multilevel"/>
    <w:tmpl w:val="CF74405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7" w15:restartNumberingAfterBreak="0">
    <w:nsid w:val="7C74353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4067870">
    <w:abstractNumId w:val="16"/>
  </w:num>
  <w:num w:numId="2" w16cid:durableId="1980572770">
    <w:abstractNumId w:val="12"/>
  </w:num>
  <w:num w:numId="3" w16cid:durableId="1609462601">
    <w:abstractNumId w:val="0"/>
  </w:num>
  <w:num w:numId="4" w16cid:durableId="202253811">
    <w:abstractNumId w:val="0"/>
  </w:num>
  <w:num w:numId="5" w16cid:durableId="1122454233">
    <w:abstractNumId w:val="0"/>
  </w:num>
  <w:num w:numId="6" w16cid:durableId="1896350515">
    <w:abstractNumId w:val="9"/>
  </w:num>
  <w:num w:numId="7" w16cid:durableId="185143497">
    <w:abstractNumId w:val="4"/>
  </w:num>
  <w:num w:numId="8" w16cid:durableId="918757657">
    <w:abstractNumId w:val="14"/>
  </w:num>
  <w:num w:numId="9" w16cid:durableId="916671778">
    <w:abstractNumId w:val="10"/>
  </w:num>
  <w:num w:numId="10" w16cid:durableId="140923508">
    <w:abstractNumId w:val="15"/>
  </w:num>
  <w:num w:numId="11" w16cid:durableId="119153774">
    <w:abstractNumId w:val="5"/>
  </w:num>
  <w:num w:numId="12" w16cid:durableId="1126933">
    <w:abstractNumId w:val="17"/>
  </w:num>
  <w:num w:numId="13" w16cid:durableId="886913814">
    <w:abstractNumId w:val="1"/>
  </w:num>
  <w:num w:numId="14" w16cid:durableId="49160273">
    <w:abstractNumId w:val="2"/>
  </w:num>
  <w:num w:numId="15" w16cid:durableId="937250424">
    <w:abstractNumId w:val="3"/>
  </w:num>
  <w:num w:numId="16" w16cid:durableId="1284649269">
    <w:abstractNumId w:val="8"/>
  </w:num>
  <w:num w:numId="17" w16cid:durableId="97023589">
    <w:abstractNumId w:val="7"/>
  </w:num>
  <w:num w:numId="18" w16cid:durableId="945960489">
    <w:abstractNumId w:val="11"/>
  </w:num>
  <w:num w:numId="19" w16cid:durableId="1188981802">
    <w:abstractNumId w:val="6"/>
  </w:num>
  <w:num w:numId="20" w16cid:durableId="9498966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56"/>
    <w:rsid w:val="00001274"/>
    <w:rsid w:val="000057AA"/>
    <w:rsid w:val="000113DA"/>
    <w:rsid w:val="0001394A"/>
    <w:rsid w:val="00020802"/>
    <w:rsid w:val="000232CB"/>
    <w:rsid w:val="000242DE"/>
    <w:rsid w:val="0002786F"/>
    <w:rsid w:val="00027DF1"/>
    <w:rsid w:val="0003105D"/>
    <w:rsid w:val="00045441"/>
    <w:rsid w:val="0004692D"/>
    <w:rsid w:val="00080064"/>
    <w:rsid w:val="000855A1"/>
    <w:rsid w:val="0008655C"/>
    <w:rsid w:val="00091FA8"/>
    <w:rsid w:val="000A531E"/>
    <w:rsid w:val="000B7BBF"/>
    <w:rsid w:val="000C4ECC"/>
    <w:rsid w:val="000C5B6C"/>
    <w:rsid w:val="000C7DF9"/>
    <w:rsid w:val="000D1342"/>
    <w:rsid w:val="000D5E59"/>
    <w:rsid w:val="000F387D"/>
    <w:rsid w:val="000F5404"/>
    <w:rsid w:val="000F74E2"/>
    <w:rsid w:val="001014CC"/>
    <w:rsid w:val="0011477C"/>
    <w:rsid w:val="00115834"/>
    <w:rsid w:val="0011703D"/>
    <w:rsid w:val="001334C6"/>
    <w:rsid w:val="0013483D"/>
    <w:rsid w:val="001372F1"/>
    <w:rsid w:val="00144673"/>
    <w:rsid w:val="00152670"/>
    <w:rsid w:val="00153FFB"/>
    <w:rsid w:val="00157C97"/>
    <w:rsid w:val="001679F9"/>
    <w:rsid w:val="00172B78"/>
    <w:rsid w:val="001744B3"/>
    <w:rsid w:val="00183E6B"/>
    <w:rsid w:val="00191001"/>
    <w:rsid w:val="001918CC"/>
    <w:rsid w:val="00194578"/>
    <w:rsid w:val="00195F46"/>
    <w:rsid w:val="001A02CE"/>
    <w:rsid w:val="001B2C34"/>
    <w:rsid w:val="001B42C5"/>
    <w:rsid w:val="001D5D0F"/>
    <w:rsid w:val="001E20F5"/>
    <w:rsid w:val="001F75A9"/>
    <w:rsid w:val="001F79DA"/>
    <w:rsid w:val="00202609"/>
    <w:rsid w:val="00205D5A"/>
    <w:rsid w:val="002232CD"/>
    <w:rsid w:val="00223D95"/>
    <w:rsid w:val="00225656"/>
    <w:rsid w:val="00231092"/>
    <w:rsid w:val="002336D7"/>
    <w:rsid w:val="002509DC"/>
    <w:rsid w:val="00260A91"/>
    <w:rsid w:val="00273E0C"/>
    <w:rsid w:val="00277E81"/>
    <w:rsid w:val="00290559"/>
    <w:rsid w:val="002908A5"/>
    <w:rsid w:val="002928C9"/>
    <w:rsid w:val="002973FD"/>
    <w:rsid w:val="0029762F"/>
    <w:rsid w:val="002A52C4"/>
    <w:rsid w:val="002A774B"/>
    <w:rsid w:val="002D694D"/>
    <w:rsid w:val="002E4ED3"/>
    <w:rsid w:val="002E7417"/>
    <w:rsid w:val="003063B5"/>
    <w:rsid w:val="00306D0E"/>
    <w:rsid w:val="00310ADA"/>
    <w:rsid w:val="00311D90"/>
    <w:rsid w:val="00327283"/>
    <w:rsid w:val="003300F8"/>
    <w:rsid w:val="003345D4"/>
    <w:rsid w:val="00336EBF"/>
    <w:rsid w:val="003431CC"/>
    <w:rsid w:val="00351B6E"/>
    <w:rsid w:val="00355D59"/>
    <w:rsid w:val="00370F61"/>
    <w:rsid w:val="0037772A"/>
    <w:rsid w:val="0039380D"/>
    <w:rsid w:val="0039487F"/>
    <w:rsid w:val="00396216"/>
    <w:rsid w:val="003A0EEE"/>
    <w:rsid w:val="003A2A68"/>
    <w:rsid w:val="003A3F79"/>
    <w:rsid w:val="003A5F49"/>
    <w:rsid w:val="003B26B5"/>
    <w:rsid w:val="003C3A49"/>
    <w:rsid w:val="003D44F1"/>
    <w:rsid w:val="003D6CDF"/>
    <w:rsid w:val="003E71B7"/>
    <w:rsid w:val="003F1DD0"/>
    <w:rsid w:val="003F6033"/>
    <w:rsid w:val="00400A6F"/>
    <w:rsid w:val="00406B32"/>
    <w:rsid w:val="00417EE6"/>
    <w:rsid w:val="00423638"/>
    <w:rsid w:val="00425B5B"/>
    <w:rsid w:val="00431440"/>
    <w:rsid w:val="00431D34"/>
    <w:rsid w:val="00434D75"/>
    <w:rsid w:val="00446666"/>
    <w:rsid w:val="0045200F"/>
    <w:rsid w:val="00455C29"/>
    <w:rsid w:val="0047384A"/>
    <w:rsid w:val="004956F8"/>
    <w:rsid w:val="004B1E3C"/>
    <w:rsid w:val="004C2B34"/>
    <w:rsid w:val="004D2706"/>
    <w:rsid w:val="004D3EEE"/>
    <w:rsid w:val="004E02BE"/>
    <w:rsid w:val="004E0DBD"/>
    <w:rsid w:val="004E1C50"/>
    <w:rsid w:val="004F4B3F"/>
    <w:rsid w:val="00511762"/>
    <w:rsid w:val="00513DD2"/>
    <w:rsid w:val="005177BC"/>
    <w:rsid w:val="00521B5F"/>
    <w:rsid w:val="00527C33"/>
    <w:rsid w:val="00537A37"/>
    <w:rsid w:val="005412A2"/>
    <w:rsid w:val="005427EB"/>
    <w:rsid w:val="0054501D"/>
    <w:rsid w:val="00564D17"/>
    <w:rsid w:val="00574ED0"/>
    <w:rsid w:val="00576FD0"/>
    <w:rsid w:val="00584DBB"/>
    <w:rsid w:val="0059023B"/>
    <w:rsid w:val="00590E95"/>
    <w:rsid w:val="00596EEA"/>
    <w:rsid w:val="005A0C24"/>
    <w:rsid w:val="005A5C41"/>
    <w:rsid w:val="005B67C5"/>
    <w:rsid w:val="005C3CE9"/>
    <w:rsid w:val="005C4264"/>
    <w:rsid w:val="005D2FE0"/>
    <w:rsid w:val="005D3425"/>
    <w:rsid w:val="005F263E"/>
    <w:rsid w:val="005F29B9"/>
    <w:rsid w:val="005F33BF"/>
    <w:rsid w:val="005F4C76"/>
    <w:rsid w:val="00600283"/>
    <w:rsid w:val="00600553"/>
    <w:rsid w:val="00600D15"/>
    <w:rsid w:val="00606679"/>
    <w:rsid w:val="00611A02"/>
    <w:rsid w:val="006139D6"/>
    <w:rsid w:val="006140DB"/>
    <w:rsid w:val="006423BF"/>
    <w:rsid w:val="00643BA9"/>
    <w:rsid w:val="006446E6"/>
    <w:rsid w:val="00647CDD"/>
    <w:rsid w:val="00654221"/>
    <w:rsid w:val="006549D9"/>
    <w:rsid w:val="00662467"/>
    <w:rsid w:val="006735C5"/>
    <w:rsid w:val="0068533A"/>
    <w:rsid w:val="006965B6"/>
    <w:rsid w:val="006B578C"/>
    <w:rsid w:val="006C00DB"/>
    <w:rsid w:val="006C2337"/>
    <w:rsid w:val="006C2689"/>
    <w:rsid w:val="006D0069"/>
    <w:rsid w:val="006E319B"/>
    <w:rsid w:val="006E7409"/>
    <w:rsid w:val="006F414A"/>
    <w:rsid w:val="0071234E"/>
    <w:rsid w:val="0072087E"/>
    <w:rsid w:val="00731E54"/>
    <w:rsid w:val="00733BE0"/>
    <w:rsid w:val="0074100D"/>
    <w:rsid w:val="0074222B"/>
    <w:rsid w:val="00745275"/>
    <w:rsid w:val="007505C4"/>
    <w:rsid w:val="00752922"/>
    <w:rsid w:val="007548A2"/>
    <w:rsid w:val="00754CB8"/>
    <w:rsid w:val="007909CC"/>
    <w:rsid w:val="007913B8"/>
    <w:rsid w:val="007955AD"/>
    <w:rsid w:val="0079683B"/>
    <w:rsid w:val="00797047"/>
    <w:rsid w:val="007A0CB4"/>
    <w:rsid w:val="007A2EB8"/>
    <w:rsid w:val="007A5340"/>
    <w:rsid w:val="007A5B24"/>
    <w:rsid w:val="007B0A81"/>
    <w:rsid w:val="007B1260"/>
    <w:rsid w:val="007B374B"/>
    <w:rsid w:val="007B56AA"/>
    <w:rsid w:val="007B7121"/>
    <w:rsid w:val="007C3007"/>
    <w:rsid w:val="007E26D6"/>
    <w:rsid w:val="007F07F4"/>
    <w:rsid w:val="007F1846"/>
    <w:rsid w:val="007F2689"/>
    <w:rsid w:val="007F26E1"/>
    <w:rsid w:val="008031B7"/>
    <w:rsid w:val="0080445A"/>
    <w:rsid w:val="00807E1D"/>
    <w:rsid w:val="008164F9"/>
    <w:rsid w:val="00825CDF"/>
    <w:rsid w:val="0082638A"/>
    <w:rsid w:val="00830177"/>
    <w:rsid w:val="008325EA"/>
    <w:rsid w:val="00840C21"/>
    <w:rsid w:val="00841888"/>
    <w:rsid w:val="008419D0"/>
    <w:rsid w:val="0085723D"/>
    <w:rsid w:val="00873FFB"/>
    <w:rsid w:val="00877A2B"/>
    <w:rsid w:val="008847C7"/>
    <w:rsid w:val="008925F7"/>
    <w:rsid w:val="0089362C"/>
    <w:rsid w:val="00896B35"/>
    <w:rsid w:val="008B5C36"/>
    <w:rsid w:val="008B7990"/>
    <w:rsid w:val="008C7AFE"/>
    <w:rsid w:val="008D2941"/>
    <w:rsid w:val="008D5CA6"/>
    <w:rsid w:val="008D7A05"/>
    <w:rsid w:val="008E1426"/>
    <w:rsid w:val="008E29B6"/>
    <w:rsid w:val="008F09A3"/>
    <w:rsid w:val="00901CB8"/>
    <w:rsid w:val="00903CAF"/>
    <w:rsid w:val="00917DDF"/>
    <w:rsid w:val="0092156F"/>
    <w:rsid w:val="00934C7D"/>
    <w:rsid w:val="00941CFE"/>
    <w:rsid w:val="00945686"/>
    <w:rsid w:val="00945F8D"/>
    <w:rsid w:val="00946065"/>
    <w:rsid w:val="0095298E"/>
    <w:rsid w:val="0097425E"/>
    <w:rsid w:val="00983139"/>
    <w:rsid w:val="00983563"/>
    <w:rsid w:val="00993849"/>
    <w:rsid w:val="00996E57"/>
    <w:rsid w:val="009A091D"/>
    <w:rsid w:val="009A31B8"/>
    <w:rsid w:val="009A529E"/>
    <w:rsid w:val="009A79C8"/>
    <w:rsid w:val="009B19DB"/>
    <w:rsid w:val="009B2E4F"/>
    <w:rsid w:val="009B3844"/>
    <w:rsid w:val="009B4553"/>
    <w:rsid w:val="009B45AB"/>
    <w:rsid w:val="009C4148"/>
    <w:rsid w:val="009C5288"/>
    <w:rsid w:val="009D4B34"/>
    <w:rsid w:val="009E16B6"/>
    <w:rsid w:val="009E2046"/>
    <w:rsid w:val="009E3EE6"/>
    <w:rsid w:val="009F06D8"/>
    <w:rsid w:val="009F1556"/>
    <w:rsid w:val="009F203F"/>
    <w:rsid w:val="00A063C4"/>
    <w:rsid w:val="00A07091"/>
    <w:rsid w:val="00A11F3B"/>
    <w:rsid w:val="00A33115"/>
    <w:rsid w:val="00A35E14"/>
    <w:rsid w:val="00A43722"/>
    <w:rsid w:val="00A46710"/>
    <w:rsid w:val="00A5400D"/>
    <w:rsid w:val="00A55FEC"/>
    <w:rsid w:val="00A84A71"/>
    <w:rsid w:val="00A91202"/>
    <w:rsid w:val="00A927C3"/>
    <w:rsid w:val="00A92BED"/>
    <w:rsid w:val="00A93DCE"/>
    <w:rsid w:val="00A94373"/>
    <w:rsid w:val="00A967FD"/>
    <w:rsid w:val="00AA024F"/>
    <w:rsid w:val="00AA2E9A"/>
    <w:rsid w:val="00AA7078"/>
    <w:rsid w:val="00AA7E2F"/>
    <w:rsid w:val="00AB7E1E"/>
    <w:rsid w:val="00AC14FA"/>
    <w:rsid w:val="00AC4E29"/>
    <w:rsid w:val="00AC4F4E"/>
    <w:rsid w:val="00AD0931"/>
    <w:rsid w:val="00AD38EB"/>
    <w:rsid w:val="00AE086B"/>
    <w:rsid w:val="00AE41A3"/>
    <w:rsid w:val="00AE519F"/>
    <w:rsid w:val="00AE6382"/>
    <w:rsid w:val="00AF0FE2"/>
    <w:rsid w:val="00AF17B5"/>
    <w:rsid w:val="00B009A8"/>
    <w:rsid w:val="00B103A6"/>
    <w:rsid w:val="00B15569"/>
    <w:rsid w:val="00B2017A"/>
    <w:rsid w:val="00B20747"/>
    <w:rsid w:val="00B257DC"/>
    <w:rsid w:val="00B25B64"/>
    <w:rsid w:val="00B26E71"/>
    <w:rsid w:val="00B34996"/>
    <w:rsid w:val="00B35314"/>
    <w:rsid w:val="00B42142"/>
    <w:rsid w:val="00B522BC"/>
    <w:rsid w:val="00B52AC3"/>
    <w:rsid w:val="00B62FF1"/>
    <w:rsid w:val="00B63D19"/>
    <w:rsid w:val="00B66417"/>
    <w:rsid w:val="00B66E88"/>
    <w:rsid w:val="00B70E12"/>
    <w:rsid w:val="00B72B09"/>
    <w:rsid w:val="00B75BBE"/>
    <w:rsid w:val="00B834A9"/>
    <w:rsid w:val="00B8382E"/>
    <w:rsid w:val="00B870DC"/>
    <w:rsid w:val="00B91A20"/>
    <w:rsid w:val="00B966D7"/>
    <w:rsid w:val="00BA1EEB"/>
    <w:rsid w:val="00BA5C7E"/>
    <w:rsid w:val="00BA5DC0"/>
    <w:rsid w:val="00BC0585"/>
    <w:rsid w:val="00BC2589"/>
    <w:rsid w:val="00BC6B70"/>
    <w:rsid w:val="00BD2C3D"/>
    <w:rsid w:val="00BD3FA9"/>
    <w:rsid w:val="00BE161A"/>
    <w:rsid w:val="00BE49D2"/>
    <w:rsid w:val="00BF0067"/>
    <w:rsid w:val="00BF0830"/>
    <w:rsid w:val="00C0393C"/>
    <w:rsid w:val="00C050B9"/>
    <w:rsid w:val="00C108D7"/>
    <w:rsid w:val="00C11DE4"/>
    <w:rsid w:val="00C17857"/>
    <w:rsid w:val="00C270CC"/>
    <w:rsid w:val="00C31CAE"/>
    <w:rsid w:val="00C34130"/>
    <w:rsid w:val="00C44B74"/>
    <w:rsid w:val="00C44FFB"/>
    <w:rsid w:val="00C51666"/>
    <w:rsid w:val="00C53F1F"/>
    <w:rsid w:val="00C55125"/>
    <w:rsid w:val="00C5534C"/>
    <w:rsid w:val="00C6549F"/>
    <w:rsid w:val="00C81EA9"/>
    <w:rsid w:val="00C84077"/>
    <w:rsid w:val="00C87ED2"/>
    <w:rsid w:val="00C9466B"/>
    <w:rsid w:val="00CA6E00"/>
    <w:rsid w:val="00CB7570"/>
    <w:rsid w:val="00CC2BE0"/>
    <w:rsid w:val="00CC34F8"/>
    <w:rsid w:val="00CC54C5"/>
    <w:rsid w:val="00CD1D72"/>
    <w:rsid w:val="00CD75A6"/>
    <w:rsid w:val="00CE1994"/>
    <w:rsid w:val="00CE7B99"/>
    <w:rsid w:val="00CF38C0"/>
    <w:rsid w:val="00D02133"/>
    <w:rsid w:val="00D07A53"/>
    <w:rsid w:val="00D14267"/>
    <w:rsid w:val="00D149CC"/>
    <w:rsid w:val="00D15234"/>
    <w:rsid w:val="00D22C80"/>
    <w:rsid w:val="00D35F70"/>
    <w:rsid w:val="00D3682D"/>
    <w:rsid w:val="00D90ACB"/>
    <w:rsid w:val="00D92DBC"/>
    <w:rsid w:val="00DA0516"/>
    <w:rsid w:val="00DA23F7"/>
    <w:rsid w:val="00DD58B8"/>
    <w:rsid w:val="00DE56A5"/>
    <w:rsid w:val="00E0103E"/>
    <w:rsid w:val="00E04621"/>
    <w:rsid w:val="00E2138F"/>
    <w:rsid w:val="00E3270B"/>
    <w:rsid w:val="00E425FC"/>
    <w:rsid w:val="00E476FE"/>
    <w:rsid w:val="00E75609"/>
    <w:rsid w:val="00E7776F"/>
    <w:rsid w:val="00E8213A"/>
    <w:rsid w:val="00E83EB1"/>
    <w:rsid w:val="00E84ECA"/>
    <w:rsid w:val="00E927E6"/>
    <w:rsid w:val="00E93CD3"/>
    <w:rsid w:val="00E972B1"/>
    <w:rsid w:val="00EA6DCD"/>
    <w:rsid w:val="00EB53FF"/>
    <w:rsid w:val="00EB670E"/>
    <w:rsid w:val="00F05A2B"/>
    <w:rsid w:val="00F155EE"/>
    <w:rsid w:val="00F15CE8"/>
    <w:rsid w:val="00F16187"/>
    <w:rsid w:val="00F17F02"/>
    <w:rsid w:val="00F20733"/>
    <w:rsid w:val="00F23CB5"/>
    <w:rsid w:val="00F265F9"/>
    <w:rsid w:val="00F3194E"/>
    <w:rsid w:val="00F344BF"/>
    <w:rsid w:val="00F4463C"/>
    <w:rsid w:val="00F45F3A"/>
    <w:rsid w:val="00F47103"/>
    <w:rsid w:val="00F5393F"/>
    <w:rsid w:val="00F6601F"/>
    <w:rsid w:val="00F76FD7"/>
    <w:rsid w:val="00F807D1"/>
    <w:rsid w:val="00F82C3F"/>
    <w:rsid w:val="00F84F9D"/>
    <w:rsid w:val="00F915C2"/>
    <w:rsid w:val="00F93F03"/>
    <w:rsid w:val="00FA4A06"/>
    <w:rsid w:val="00FA508A"/>
    <w:rsid w:val="00FA591D"/>
    <w:rsid w:val="00FA7A02"/>
    <w:rsid w:val="00FC3C46"/>
    <w:rsid w:val="00FC400D"/>
    <w:rsid w:val="00FD79AA"/>
    <w:rsid w:val="00FE2664"/>
    <w:rsid w:val="00FE3B15"/>
    <w:rsid w:val="00FE5E28"/>
    <w:rsid w:val="00FF6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5DA"/>
  <w15:docId w15:val="{29FEB8E8-41E0-4ED4-8673-71ECE15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2B"/>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rsid w:val="003A5F49"/>
    <w:pPr>
      <w:keepNext/>
      <w:numPr>
        <w:numId w:val="12"/>
      </w:numPr>
      <w:spacing w:before="120" w:after="0"/>
      <w:outlineLvl w:val="0"/>
    </w:pPr>
    <w:rPr>
      <w:rFonts w:ascii="Arial" w:hAnsi="Arial"/>
      <w:b/>
      <w:kern w:val="28"/>
    </w:rPr>
  </w:style>
  <w:style w:type="paragraph" w:styleId="Heading2">
    <w:name w:val="heading 2"/>
    <w:basedOn w:val="Heading1"/>
    <w:next w:val="Normal"/>
    <w:uiPriority w:val="9"/>
    <w:unhideWhenUsed/>
    <w:qFormat/>
    <w:rsid w:val="00C5534C"/>
    <w:pPr>
      <w:numPr>
        <w:ilvl w:val="1"/>
      </w:numPr>
      <w:outlineLvl w:val="1"/>
    </w:pPr>
    <w:rPr>
      <w:b w:val="0"/>
    </w:rPr>
  </w:style>
  <w:style w:type="paragraph" w:styleId="Heading3">
    <w:name w:val="heading 3"/>
    <w:basedOn w:val="Heading2"/>
    <w:next w:val="Normal"/>
    <w:link w:val="Heading3Char"/>
    <w:uiPriority w:val="9"/>
    <w:unhideWhenUsed/>
    <w:qFormat/>
    <w:rsid w:val="00C5534C"/>
    <w:pPr>
      <w:numPr>
        <w:ilvl w:val="2"/>
      </w:numPr>
      <w:outlineLvl w:val="2"/>
    </w:pPr>
    <w:rPr>
      <w:i/>
    </w:rPr>
  </w:style>
  <w:style w:type="paragraph" w:styleId="Heading4">
    <w:name w:val="heading 4"/>
    <w:basedOn w:val="Normal"/>
    <w:next w:val="Normal"/>
    <w:uiPriority w:val="9"/>
    <w:unhideWhenUsed/>
    <w:qFormat/>
    <w:pPr>
      <w:keepNext/>
      <w:numPr>
        <w:ilvl w:val="3"/>
        <w:numId w:val="12"/>
      </w:numPr>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A5F4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5F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5F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unhideWhenUsed/>
    <w:rsid w:val="00F6601F"/>
    <w:pPr>
      <w:overflowPunct/>
      <w:autoSpaceDE/>
      <w:autoSpaceDN/>
      <w:adjustRightInd/>
      <w:spacing w:before="100" w:beforeAutospacing="1" w:after="100" w:afterAutospacing="1"/>
      <w:jc w:val="left"/>
      <w:textAlignment w:val="auto"/>
    </w:pPr>
    <w:rPr>
      <w:lang w:val="en-GB" w:eastAsia="en-GB"/>
    </w:rPr>
  </w:style>
  <w:style w:type="paragraph" w:styleId="TOCHeading">
    <w:name w:val="TOC Heading"/>
    <w:basedOn w:val="Heading1"/>
    <w:next w:val="Normal"/>
    <w:uiPriority w:val="39"/>
    <w:unhideWhenUsed/>
    <w:qFormat/>
    <w:rsid w:val="00CC2BE0"/>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C2BE0"/>
    <w:pPr>
      <w:spacing w:after="100"/>
    </w:pPr>
  </w:style>
  <w:style w:type="paragraph" w:styleId="TOC2">
    <w:name w:val="toc 2"/>
    <w:basedOn w:val="Normal"/>
    <w:next w:val="Normal"/>
    <w:autoRedefine/>
    <w:uiPriority w:val="39"/>
    <w:unhideWhenUsed/>
    <w:rsid w:val="00CC2BE0"/>
    <w:pPr>
      <w:spacing w:after="100"/>
      <w:ind w:left="240"/>
    </w:pPr>
  </w:style>
  <w:style w:type="paragraph" w:styleId="ListParagraph">
    <w:name w:val="List Paragraph"/>
    <w:basedOn w:val="Normal"/>
    <w:uiPriority w:val="34"/>
    <w:qFormat/>
    <w:rsid w:val="00C5534C"/>
    <w:pPr>
      <w:ind w:left="720"/>
      <w:contextualSpacing/>
    </w:pPr>
  </w:style>
  <w:style w:type="character" w:customStyle="1" w:styleId="Heading7Char">
    <w:name w:val="Heading 7 Char"/>
    <w:basedOn w:val="DefaultParagraphFont"/>
    <w:link w:val="Heading7"/>
    <w:uiPriority w:val="9"/>
    <w:semiHidden/>
    <w:rsid w:val="003A5F49"/>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3A5F4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A5F49"/>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uiPriority w:val="35"/>
    <w:unhideWhenUsed/>
    <w:qFormat/>
    <w:rsid w:val="00AA7E2F"/>
    <w:pPr>
      <w:spacing w:after="200"/>
    </w:pPr>
    <w:rPr>
      <w:i/>
      <w:iCs/>
      <w:color w:val="44546A" w:themeColor="text2"/>
      <w:sz w:val="18"/>
      <w:szCs w:val="18"/>
    </w:rPr>
  </w:style>
  <w:style w:type="paragraph" w:styleId="Bibliography">
    <w:name w:val="Bibliography"/>
    <w:basedOn w:val="Normal"/>
    <w:next w:val="Normal"/>
    <w:uiPriority w:val="37"/>
    <w:unhideWhenUsed/>
    <w:rsid w:val="00290559"/>
  </w:style>
  <w:style w:type="paragraph" w:styleId="Index1">
    <w:name w:val="index 1"/>
    <w:basedOn w:val="Normal"/>
    <w:next w:val="Normal"/>
    <w:autoRedefine/>
    <w:uiPriority w:val="99"/>
    <w:semiHidden/>
    <w:unhideWhenUsed/>
    <w:rsid w:val="00C0393C"/>
    <w:pPr>
      <w:spacing w:after="0"/>
      <w:ind w:left="240" w:hanging="240"/>
    </w:pPr>
  </w:style>
  <w:style w:type="paragraph" w:styleId="TOC3">
    <w:name w:val="toc 3"/>
    <w:basedOn w:val="Normal"/>
    <w:next w:val="Normal"/>
    <w:autoRedefine/>
    <w:uiPriority w:val="39"/>
    <w:unhideWhenUsed/>
    <w:rsid w:val="00C0393C"/>
    <w:pPr>
      <w:spacing w:after="100"/>
      <w:ind w:left="480"/>
    </w:pPr>
  </w:style>
  <w:style w:type="character" w:styleId="PlaceholderText">
    <w:name w:val="Placeholder Text"/>
    <w:basedOn w:val="DefaultParagraphFont"/>
    <w:uiPriority w:val="99"/>
    <w:semiHidden/>
    <w:rsid w:val="005A5C41"/>
    <w:rPr>
      <w:color w:val="808080"/>
    </w:rPr>
  </w:style>
  <w:style w:type="paragraph" w:styleId="Header">
    <w:name w:val="header"/>
    <w:basedOn w:val="Normal"/>
    <w:link w:val="HeaderChar"/>
    <w:uiPriority w:val="99"/>
    <w:unhideWhenUsed/>
    <w:rsid w:val="0001394A"/>
    <w:pPr>
      <w:tabs>
        <w:tab w:val="center" w:pos="4513"/>
        <w:tab w:val="right" w:pos="9026"/>
      </w:tabs>
      <w:spacing w:after="0"/>
    </w:pPr>
  </w:style>
  <w:style w:type="character" w:customStyle="1" w:styleId="HeaderChar">
    <w:name w:val="Header Char"/>
    <w:basedOn w:val="DefaultParagraphFont"/>
    <w:link w:val="Header"/>
    <w:uiPriority w:val="99"/>
    <w:rsid w:val="0001394A"/>
    <w:rPr>
      <w:lang w:eastAsia="en-US"/>
    </w:rPr>
  </w:style>
  <w:style w:type="paragraph" w:styleId="Footer">
    <w:name w:val="footer"/>
    <w:basedOn w:val="Normal"/>
    <w:link w:val="FooterChar"/>
    <w:uiPriority w:val="99"/>
    <w:unhideWhenUsed/>
    <w:rsid w:val="0001394A"/>
    <w:pPr>
      <w:tabs>
        <w:tab w:val="center" w:pos="4513"/>
        <w:tab w:val="right" w:pos="9026"/>
      </w:tabs>
      <w:spacing w:after="0"/>
    </w:pPr>
  </w:style>
  <w:style w:type="character" w:customStyle="1" w:styleId="FooterChar">
    <w:name w:val="Footer Char"/>
    <w:basedOn w:val="DefaultParagraphFont"/>
    <w:link w:val="Footer"/>
    <w:uiPriority w:val="99"/>
    <w:rsid w:val="0001394A"/>
    <w:rPr>
      <w:lang w:eastAsia="en-US"/>
    </w:rPr>
  </w:style>
  <w:style w:type="character" w:customStyle="1" w:styleId="Heading3Char">
    <w:name w:val="Heading 3 Char"/>
    <w:basedOn w:val="DefaultParagraphFont"/>
    <w:link w:val="Heading3"/>
    <w:uiPriority w:val="9"/>
    <w:rsid w:val="007A0CB4"/>
    <w:rPr>
      <w:rFonts w:ascii="Arial" w:hAnsi="Arial"/>
      <w:i/>
      <w:kern w:val="28"/>
      <w:lang w:eastAsia="en-US"/>
    </w:rPr>
  </w:style>
  <w:style w:type="character" w:styleId="HTMLCode">
    <w:name w:val="HTML Code"/>
    <w:basedOn w:val="DefaultParagraphFont"/>
    <w:uiPriority w:val="99"/>
    <w:semiHidden/>
    <w:unhideWhenUsed/>
    <w:rsid w:val="0079683B"/>
    <w:rPr>
      <w:rFonts w:ascii="Courier New" w:eastAsia="Times New Roman" w:hAnsi="Courier New" w:cs="Courier New"/>
      <w:sz w:val="20"/>
      <w:szCs w:val="20"/>
    </w:rPr>
  </w:style>
  <w:style w:type="table" w:styleId="TableGrid">
    <w:name w:val="Table Grid"/>
    <w:basedOn w:val="TableNormal"/>
    <w:uiPriority w:val="39"/>
    <w:rsid w:val="009742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7A05"/>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4613">
      <w:bodyDiv w:val="1"/>
      <w:marLeft w:val="0"/>
      <w:marRight w:val="0"/>
      <w:marTop w:val="0"/>
      <w:marBottom w:val="0"/>
      <w:divBdr>
        <w:top w:val="none" w:sz="0" w:space="0" w:color="auto"/>
        <w:left w:val="none" w:sz="0" w:space="0" w:color="auto"/>
        <w:bottom w:val="none" w:sz="0" w:space="0" w:color="auto"/>
        <w:right w:val="none" w:sz="0" w:space="0" w:color="auto"/>
      </w:divBdr>
      <w:divsChild>
        <w:div w:id="1171987430">
          <w:marLeft w:val="0"/>
          <w:marRight w:val="0"/>
          <w:marTop w:val="0"/>
          <w:marBottom w:val="0"/>
          <w:divBdr>
            <w:top w:val="none" w:sz="0" w:space="0" w:color="auto"/>
            <w:left w:val="none" w:sz="0" w:space="0" w:color="auto"/>
            <w:bottom w:val="none" w:sz="0" w:space="0" w:color="auto"/>
            <w:right w:val="none" w:sz="0" w:space="0" w:color="auto"/>
          </w:divBdr>
        </w:div>
        <w:div w:id="1714233972">
          <w:marLeft w:val="0"/>
          <w:marRight w:val="0"/>
          <w:marTop w:val="0"/>
          <w:marBottom w:val="0"/>
          <w:divBdr>
            <w:top w:val="none" w:sz="0" w:space="0" w:color="auto"/>
            <w:left w:val="none" w:sz="0" w:space="0" w:color="auto"/>
            <w:bottom w:val="none" w:sz="0" w:space="0" w:color="auto"/>
            <w:right w:val="none" w:sz="0" w:space="0" w:color="auto"/>
          </w:divBdr>
        </w:div>
        <w:div w:id="1248149508">
          <w:marLeft w:val="0"/>
          <w:marRight w:val="0"/>
          <w:marTop w:val="0"/>
          <w:marBottom w:val="0"/>
          <w:divBdr>
            <w:top w:val="none" w:sz="0" w:space="0" w:color="auto"/>
            <w:left w:val="none" w:sz="0" w:space="0" w:color="auto"/>
            <w:bottom w:val="none" w:sz="0" w:space="0" w:color="auto"/>
            <w:right w:val="none" w:sz="0" w:space="0" w:color="auto"/>
          </w:divBdr>
        </w:div>
      </w:divsChild>
    </w:div>
    <w:div w:id="85810468">
      <w:bodyDiv w:val="1"/>
      <w:marLeft w:val="0"/>
      <w:marRight w:val="0"/>
      <w:marTop w:val="0"/>
      <w:marBottom w:val="0"/>
      <w:divBdr>
        <w:top w:val="none" w:sz="0" w:space="0" w:color="auto"/>
        <w:left w:val="none" w:sz="0" w:space="0" w:color="auto"/>
        <w:bottom w:val="none" w:sz="0" w:space="0" w:color="auto"/>
        <w:right w:val="none" w:sz="0" w:space="0" w:color="auto"/>
      </w:divBdr>
      <w:divsChild>
        <w:div w:id="137846581">
          <w:marLeft w:val="0"/>
          <w:marRight w:val="0"/>
          <w:marTop w:val="0"/>
          <w:marBottom w:val="0"/>
          <w:divBdr>
            <w:top w:val="none" w:sz="0" w:space="0" w:color="auto"/>
            <w:left w:val="none" w:sz="0" w:space="0" w:color="auto"/>
            <w:bottom w:val="none" w:sz="0" w:space="0" w:color="auto"/>
            <w:right w:val="none" w:sz="0" w:space="0" w:color="auto"/>
          </w:divBdr>
        </w:div>
        <w:div w:id="209652407">
          <w:marLeft w:val="0"/>
          <w:marRight w:val="0"/>
          <w:marTop w:val="0"/>
          <w:marBottom w:val="0"/>
          <w:divBdr>
            <w:top w:val="none" w:sz="0" w:space="0" w:color="auto"/>
            <w:left w:val="none" w:sz="0" w:space="0" w:color="auto"/>
            <w:bottom w:val="none" w:sz="0" w:space="0" w:color="auto"/>
            <w:right w:val="none" w:sz="0" w:space="0" w:color="auto"/>
          </w:divBdr>
        </w:div>
        <w:div w:id="107893899">
          <w:marLeft w:val="0"/>
          <w:marRight w:val="0"/>
          <w:marTop w:val="0"/>
          <w:marBottom w:val="0"/>
          <w:divBdr>
            <w:top w:val="none" w:sz="0" w:space="0" w:color="auto"/>
            <w:left w:val="none" w:sz="0" w:space="0" w:color="auto"/>
            <w:bottom w:val="none" w:sz="0" w:space="0" w:color="auto"/>
            <w:right w:val="none" w:sz="0" w:space="0" w:color="auto"/>
          </w:divBdr>
        </w:div>
      </w:divsChild>
    </w:div>
    <w:div w:id="94792542">
      <w:bodyDiv w:val="1"/>
      <w:marLeft w:val="0"/>
      <w:marRight w:val="0"/>
      <w:marTop w:val="0"/>
      <w:marBottom w:val="0"/>
      <w:divBdr>
        <w:top w:val="none" w:sz="0" w:space="0" w:color="auto"/>
        <w:left w:val="none" w:sz="0" w:space="0" w:color="auto"/>
        <w:bottom w:val="none" w:sz="0" w:space="0" w:color="auto"/>
        <w:right w:val="none" w:sz="0" w:space="0" w:color="auto"/>
      </w:divBdr>
    </w:div>
    <w:div w:id="102969132">
      <w:bodyDiv w:val="1"/>
      <w:marLeft w:val="0"/>
      <w:marRight w:val="0"/>
      <w:marTop w:val="0"/>
      <w:marBottom w:val="0"/>
      <w:divBdr>
        <w:top w:val="none" w:sz="0" w:space="0" w:color="auto"/>
        <w:left w:val="none" w:sz="0" w:space="0" w:color="auto"/>
        <w:bottom w:val="none" w:sz="0" w:space="0" w:color="auto"/>
        <w:right w:val="none" w:sz="0" w:space="0" w:color="auto"/>
      </w:divBdr>
    </w:div>
    <w:div w:id="128397603">
      <w:bodyDiv w:val="1"/>
      <w:marLeft w:val="0"/>
      <w:marRight w:val="0"/>
      <w:marTop w:val="0"/>
      <w:marBottom w:val="0"/>
      <w:divBdr>
        <w:top w:val="none" w:sz="0" w:space="0" w:color="auto"/>
        <w:left w:val="none" w:sz="0" w:space="0" w:color="auto"/>
        <w:bottom w:val="none" w:sz="0" w:space="0" w:color="auto"/>
        <w:right w:val="none" w:sz="0" w:space="0" w:color="auto"/>
      </w:divBdr>
    </w:div>
    <w:div w:id="153184126">
      <w:bodyDiv w:val="1"/>
      <w:marLeft w:val="0"/>
      <w:marRight w:val="0"/>
      <w:marTop w:val="0"/>
      <w:marBottom w:val="0"/>
      <w:divBdr>
        <w:top w:val="none" w:sz="0" w:space="0" w:color="auto"/>
        <w:left w:val="none" w:sz="0" w:space="0" w:color="auto"/>
        <w:bottom w:val="none" w:sz="0" w:space="0" w:color="auto"/>
        <w:right w:val="none" w:sz="0" w:space="0" w:color="auto"/>
      </w:divBdr>
      <w:divsChild>
        <w:div w:id="1222015690">
          <w:marLeft w:val="0"/>
          <w:marRight w:val="0"/>
          <w:marTop w:val="0"/>
          <w:marBottom w:val="0"/>
          <w:divBdr>
            <w:top w:val="none" w:sz="0" w:space="0" w:color="auto"/>
            <w:left w:val="none" w:sz="0" w:space="0" w:color="auto"/>
            <w:bottom w:val="none" w:sz="0" w:space="0" w:color="auto"/>
            <w:right w:val="none" w:sz="0" w:space="0" w:color="auto"/>
          </w:divBdr>
        </w:div>
        <w:div w:id="1279949747">
          <w:marLeft w:val="0"/>
          <w:marRight w:val="0"/>
          <w:marTop w:val="0"/>
          <w:marBottom w:val="0"/>
          <w:divBdr>
            <w:top w:val="none" w:sz="0" w:space="0" w:color="auto"/>
            <w:left w:val="none" w:sz="0" w:space="0" w:color="auto"/>
            <w:bottom w:val="none" w:sz="0" w:space="0" w:color="auto"/>
            <w:right w:val="none" w:sz="0" w:space="0" w:color="auto"/>
          </w:divBdr>
        </w:div>
        <w:div w:id="691423682">
          <w:marLeft w:val="0"/>
          <w:marRight w:val="0"/>
          <w:marTop w:val="0"/>
          <w:marBottom w:val="0"/>
          <w:divBdr>
            <w:top w:val="none" w:sz="0" w:space="0" w:color="auto"/>
            <w:left w:val="none" w:sz="0" w:space="0" w:color="auto"/>
            <w:bottom w:val="none" w:sz="0" w:space="0" w:color="auto"/>
            <w:right w:val="none" w:sz="0" w:space="0" w:color="auto"/>
          </w:divBdr>
        </w:div>
        <w:div w:id="875654622">
          <w:marLeft w:val="0"/>
          <w:marRight w:val="0"/>
          <w:marTop w:val="0"/>
          <w:marBottom w:val="0"/>
          <w:divBdr>
            <w:top w:val="none" w:sz="0" w:space="0" w:color="auto"/>
            <w:left w:val="none" w:sz="0" w:space="0" w:color="auto"/>
            <w:bottom w:val="none" w:sz="0" w:space="0" w:color="auto"/>
            <w:right w:val="none" w:sz="0" w:space="0" w:color="auto"/>
          </w:divBdr>
        </w:div>
      </w:divsChild>
    </w:div>
    <w:div w:id="256644775">
      <w:bodyDiv w:val="1"/>
      <w:marLeft w:val="0"/>
      <w:marRight w:val="0"/>
      <w:marTop w:val="0"/>
      <w:marBottom w:val="0"/>
      <w:divBdr>
        <w:top w:val="none" w:sz="0" w:space="0" w:color="auto"/>
        <w:left w:val="none" w:sz="0" w:space="0" w:color="auto"/>
        <w:bottom w:val="none" w:sz="0" w:space="0" w:color="auto"/>
        <w:right w:val="none" w:sz="0" w:space="0" w:color="auto"/>
      </w:divBdr>
      <w:divsChild>
        <w:div w:id="1796748390">
          <w:marLeft w:val="0"/>
          <w:marRight w:val="0"/>
          <w:marTop w:val="0"/>
          <w:marBottom w:val="0"/>
          <w:divBdr>
            <w:top w:val="none" w:sz="0" w:space="0" w:color="auto"/>
            <w:left w:val="none" w:sz="0" w:space="0" w:color="auto"/>
            <w:bottom w:val="none" w:sz="0" w:space="0" w:color="auto"/>
            <w:right w:val="none" w:sz="0" w:space="0" w:color="auto"/>
          </w:divBdr>
        </w:div>
        <w:div w:id="1165631491">
          <w:marLeft w:val="0"/>
          <w:marRight w:val="0"/>
          <w:marTop w:val="0"/>
          <w:marBottom w:val="0"/>
          <w:divBdr>
            <w:top w:val="none" w:sz="0" w:space="0" w:color="auto"/>
            <w:left w:val="none" w:sz="0" w:space="0" w:color="auto"/>
            <w:bottom w:val="none" w:sz="0" w:space="0" w:color="auto"/>
            <w:right w:val="none" w:sz="0" w:space="0" w:color="auto"/>
          </w:divBdr>
        </w:div>
        <w:div w:id="931280771">
          <w:marLeft w:val="0"/>
          <w:marRight w:val="0"/>
          <w:marTop w:val="0"/>
          <w:marBottom w:val="0"/>
          <w:divBdr>
            <w:top w:val="none" w:sz="0" w:space="0" w:color="auto"/>
            <w:left w:val="none" w:sz="0" w:space="0" w:color="auto"/>
            <w:bottom w:val="none" w:sz="0" w:space="0" w:color="auto"/>
            <w:right w:val="none" w:sz="0" w:space="0" w:color="auto"/>
          </w:divBdr>
        </w:div>
        <w:div w:id="744255964">
          <w:marLeft w:val="0"/>
          <w:marRight w:val="0"/>
          <w:marTop w:val="0"/>
          <w:marBottom w:val="0"/>
          <w:divBdr>
            <w:top w:val="none" w:sz="0" w:space="0" w:color="auto"/>
            <w:left w:val="none" w:sz="0" w:space="0" w:color="auto"/>
            <w:bottom w:val="none" w:sz="0" w:space="0" w:color="auto"/>
            <w:right w:val="none" w:sz="0" w:space="0" w:color="auto"/>
          </w:divBdr>
        </w:div>
        <w:div w:id="539703577">
          <w:marLeft w:val="0"/>
          <w:marRight w:val="0"/>
          <w:marTop w:val="0"/>
          <w:marBottom w:val="0"/>
          <w:divBdr>
            <w:top w:val="none" w:sz="0" w:space="0" w:color="auto"/>
            <w:left w:val="none" w:sz="0" w:space="0" w:color="auto"/>
            <w:bottom w:val="none" w:sz="0" w:space="0" w:color="auto"/>
            <w:right w:val="none" w:sz="0" w:space="0" w:color="auto"/>
          </w:divBdr>
        </w:div>
      </w:divsChild>
    </w:div>
    <w:div w:id="259021961">
      <w:bodyDiv w:val="1"/>
      <w:marLeft w:val="0"/>
      <w:marRight w:val="0"/>
      <w:marTop w:val="0"/>
      <w:marBottom w:val="0"/>
      <w:divBdr>
        <w:top w:val="none" w:sz="0" w:space="0" w:color="auto"/>
        <w:left w:val="none" w:sz="0" w:space="0" w:color="auto"/>
        <w:bottom w:val="none" w:sz="0" w:space="0" w:color="auto"/>
        <w:right w:val="none" w:sz="0" w:space="0" w:color="auto"/>
      </w:divBdr>
    </w:div>
    <w:div w:id="301156492">
      <w:bodyDiv w:val="1"/>
      <w:marLeft w:val="0"/>
      <w:marRight w:val="0"/>
      <w:marTop w:val="0"/>
      <w:marBottom w:val="0"/>
      <w:divBdr>
        <w:top w:val="none" w:sz="0" w:space="0" w:color="auto"/>
        <w:left w:val="none" w:sz="0" w:space="0" w:color="auto"/>
        <w:bottom w:val="none" w:sz="0" w:space="0" w:color="auto"/>
        <w:right w:val="none" w:sz="0" w:space="0" w:color="auto"/>
      </w:divBdr>
      <w:divsChild>
        <w:div w:id="906064843">
          <w:marLeft w:val="0"/>
          <w:marRight w:val="0"/>
          <w:marTop w:val="0"/>
          <w:marBottom w:val="0"/>
          <w:divBdr>
            <w:top w:val="none" w:sz="0" w:space="0" w:color="auto"/>
            <w:left w:val="none" w:sz="0" w:space="0" w:color="auto"/>
            <w:bottom w:val="none" w:sz="0" w:space="0" w:color="auto"/>
            <w:right w:val="none" w:sz="0" w:space="0" w:color="auto"/>
          </w:divBdr>
        </w:div>
        <w:div w:id="1866602650">
          <w:marLeft w:val="0"/>
          <w:marRight w:val="0"/>
          <w:marTop w:val="0"/>
          <w:marBottom w:val="0"/>
          <w:divBdr>
            <w:top w:val="none" w:sz="0" w:space="0" w:color="auto"/>
            <w:left w:val="none" w:sz="0" w:space="0" w:color="auto"/>
            <w:bottom w:val="none" w:sz="0" w:space="0" w:color="auto"/>
            <w:right w:val="none" w:sz="0" w:space="0" w:color="auto"/>
          </w:divBdr>
        </w:div>
        <w:div w:id="1365519310">
          <w:marLeft w:val="0"/>
          <w:marRight w:val="0"/>
          <w:marTop w:val="0"/>
          <w:marBottom w:val="0"/>
          <w:divBdr>
            <w:top w:val="none" w:sz="0" w:space="0" w:color="auto"/>
            <w:left w:val="none" w:sz="0" w:space="0" w:color="auto"/>
            <w:bottom w:val="none" w:sz="0" w:space="0" w:color="auto"/>
            <w:right w:val="none" w:sz="0" w:space="0" w:color="auto"/>
          </w:divBdr>
        </w:div>
      </w:divsChild>
    </w:div>
    <w:div w:id="311518949">
      <w:bodyDiv w:val="1"/>
      <w:marLeft w:val="0"/>
      <w:marRight w:val="0"/>
      <w:marTop w:val="0"/>
      <w:marBottom w:val="0"/>
      <w:divBdr>
        <w:top w:val="none" w:sz="0" w:space="0" w:color="auto"/>
        <w:left w:val="none" w:sz="0" w:space="0" w:color="auto"/>
        <w:bottom w:val="none" w:sz="0" w:space="0" w:color="auto"/>
        <w:right w:val="none" w:sz="0" w:space="0" w:color="auto"/>
      </w:divBdr>
    </w:div>
    <w:div w:id="327830730">
      <w:bodyDiv w:val="1"/>
      <w:marLeft w:val="0"/>
      <w:marRight w:val="0"/>
      <w:marTop w:val="0"/>
      <w:marBottom w:val="0"/>
      <w:divBdr>
        <w:top w:val="none" w:sz="0" w:space="0" w:color="auto"/>
        <w:left w:val="none" w:sz="0" w:space="0" w:color="auto"/>
        <w:bottom w:val="none" w:sz="0" w:space="0" w:color="auto"/>
        <w:right w:val="none" w:sz="0" w:space="0" w:color="auto"/>
      </w:divBdr>
    </w:div>
    <w:div w:id="360133298">
      <w:bodyDiv w:val="1"/>
      <w:marLeft w:val="0"/>
      <w:marRight w:val="0"/>
      <w:marTop w:val="0"/>
      <w:marBottom w:val="0"/>
      <w:divBdr>
        <w:top w:val="none" w:sz="0" w:space="0" w:color="auto"/>
        <w:left w:val="none" w:sz="0" w:space="0" w:color="auto"/>
        <w:bottom w:val="none" w:sz="0" w:space="0" w:color="auto"/>
        <w:right w:val="none" w:sz="0" w:space="0" w:color="auto"/>
      </w:divBdr>
      <w:divsChild>
        <w:div w:id="492916874">
          <w:marLeft w:val="0"/>
          <w:marRight w:val="0"/>
          <w:marTop w:val="0"/>
          <w:marBottom w:val="0"/>
          <w:divBdr>
            <w:top w:val="none" w:sz="0" w:space="0" w:color="auto"/>
            <w:left w:val="none" w:sz="0" w:space="0" w:color="auto"/>
            <w:bottom w:val="none" w:sz="0" w:space="0" w:color="auto"/>
            <w:right w:val="none" w:sz="0" w:space="0" w:color="auto"/>
          </w:divBdr>
        </w:div>
        <w:div w:id="1413508617">
          <w:marLeft w:val="0"/>
          <w:marRight w:val="0"/>
          <w:marTop w:val="0"/>
          <w:marBottom w:val="0"/>
          <w:divBdr>
            <w:top w:val="none" w:sz="0" w:space="0" w:color="auto"/>
            <w:left w:val="none" w:sz="0" w:space="0" w:color="auto"/>
            <w:bottom w:val="none" w:sz="0" w:space="0" w:color="auto"/>
            <w:right w:val="none" w:sz="0" w:space="0" w:color="auto"/>
          </w:divBdr>
        </w:div>
        <w:div w:id="62532912">
          <w:marLeft w:val="0"/>
          <w:marRight w:val="0"/>
          <w:marTop w:val="0"/>
          <w:marBottom w:val="0"/>
          <w:divBdr>
            <w:top w:val="none" w:sz="0" w:space="0" w:color="auto"/>
            <w:left w:val="none" w:sz="0" w:space="0" w:color="auto"/>
            <w:bottom w:val="none" w:sz="0" w:space="0" w:color="auto"/>
            <w:right w:val="none" w:sz="0" w:space="0" w:color="auto"/>
          </w:divBdr>
        </w:div>
        <w:div w:id="547884473">
          <w:marLeft w:val="0"/>
          <w:marRight w:val="0"/>
          <w:marTop w:val="0"/>
          <w:marBottom w:val="0"/>
          <w:divBdr>
            <w:top w:val="none" w:sz="0" w:space="0" w:color="auto"/>
            <w:left w:val="none" w:sz="0" w:space="0" w:color="auto"/>
            <w:bottom w:val="none" w:sz="0" w:space="0" w:color="auto"/>
            <w:right w:val="none" w:sz="0" w:space="0" w:color="auto"/>
          </w:divBdr>
        </w:div>
        <w:div w:id="287131363">
          <w:marLeft w:val="0"/>
          <w:marRight w:val="0"/>
          <w:marTop w:val="0"/>
          <w:marBottom w:val="0"/>
          <w:divBdr>
            <w:top w:val="none" w:sz="0" w:space="0" w:color="auto"/>
            <w:left w:val="none" w:sz="0" w:space="0" w:color="auto"/>
            <w:bottom w:val="none" w:sz="0" w:space="0" w:color="auto"/>
            <w:right w:val="none" w:sz="0" w:space="0" w:color="auto"/>
          </w:divBdr>
        </w:div>
      </w:divsChild>
    </w:div>
    <w:div w:id="3967089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284">
          <w:marLeft w:val="0"/>
          <w:marRight w:val="0"/>
          <w:marTop w:val="0"/>
          <w:marBottom w:val="0"/>
          <w:divBdr>
            <w:top w:val="none" w:sz="0" w:space="0" w:color="auto"/>
            <w:left w:val="none" w:sz="0" w:space="0" w:color="auto"/>
            <w:bottom w:val="none" w:sz="0" w:space="0" w:color="auto"/>
            <w:right w:val="none" w:sz="0" w:space="0" w:color="auto"/>
          </w:divBdr>
        </w:div>
        <w:div w:id="1188716294">
          <w:marLeft w:val="0"/>
          <w:marRight w:val="0"/>
          <w:marTop w:val="0"/>
          <w:marBottom w:val="0"/>
          <w:divBdr>
            <w:top w:val="none" w:sz="0" w:space="0" w:color="auto"/>
            <w:left w:val="none" w:sz="0" w:space="0" w:color="auto"/>
            <w:bottom w:val="none" w:sz="0" w:space="0" w:color="auto"/>
            <w:right w:val="none" w:sz="0" w:space="0" w:color="auto"/>
          </w:divBdr>
        </w:div>
      </w:divsChild>
    </w:div>
    <w:div w:id="405684069">
      <w:bodyDiv w:val="1"/>
      <w:marLeft w:val="0"/>
      <w:marRight w:val="0"/>
      <w:marTop w:val="0"/>
      <w:marBottom w:val="0"/>
      <w:divBdr>
        <w:top w:val="none" w:sz="0" w:space="0" w:color="auto"/>
        <w:left w:val="none" w:sz="0" w:space="0" w:color="auto"/>
        <w:bottom w:val="none" w:sz="0" w:space="0" w:color="auto"/>
        <w:right w:val="none" w:sz="0" w:space="0" w:color="auto"/>
      </w:divBdr>
    </w:div>
    <w:div w:id="420833062">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
          <w:marLeft w:val="0"/>
          <w:marRight w:val="0"/>
          <w:marTop w:val="0"/>
          <w:marBottom w:val="0"/>
          <w:divBdr>
            <w:top w:val="none" w:sz="0" w:space="0" w:color="auto"/>
            <w:left w:val="none" w:sz="0" w:space="0" w:color="auto"/>
            <w:bottom w:val="none" w:sz="0" w:space="0" w:color="auto"/>
            <w:right w:val="none" w:sz="0" w:space="0" w:color="auto"/>
          </w:divBdr>
        </w:div>
        <w:div w:id="241598261">
          <w:marLeft w:val="0"/>
          <w:marRight w:val="0"/>
          <w:marTop w:val="0"/>
          <w:marBottom w:val="0"/>
          <w:divBdr>
            <w:top w:val="none" w:sz="0" w:space="0" w:color="auto"/>
            <w:left w:val="none" w:sz="0" w:space="0" w:color="auto"/>
            <w:bottom w:val="none" w:sz="0" w:space="0" w:color="auto"/>
            <w:right w:val="none" w:sz="0" w:space="0" w:color="auto"/>
          </w:divBdr>
        </w:div>
        <w:div w:id="1264650170">
          <w:marLeft w:val="0"/>
          <w:marRight w:val="0"/>
          <w:marTop w:val="0"/>
          <w:marBottom w:val="0"/>
          <w:divBdr>
            <w:top w:val="none" w:sz="0" w:space="0" w:color="auto"/>
            <w:left w:val="none" w:sz="0" w:space="0" w:color="auto"/>
            <w:bottom w:val="none" w:sz="0" w:space="0" w:color="auto"/>
            <w:right w:val="none" w:sz="0" w:space="0" w:color="auto"/>
          </w:divBdr>
        </w:div>
        <w:div w:id="1997300483">
          <w:marLeft w:val="0"/>
          <w:marRight w:val="0"/>
          <w:marTop w:val="0"/>
          <w:marBottom w:val="0"/>
          <w:divBdr>
            <w:top w:val="none" w:sz="0" w:space="0" w:color="auto"/>
            <w:left w:val="none" w:sz="0" w:space="0" w:color="auto"/>
            <w:bottom w:val="none" w:sz="0" w:space="0" w:color="auto"/>
            <w:right w:val="none" w:sz="0" w:space="0" w:color="auto"/>
          </w:divBdr>
        </w:div>
      </w:divsChild>
    </w:div>
    <w:div w:id="439183047">
      <w:bodyDiv w:val="1"/>
      <w:marLeft w:val="0"/>
      <w:marRight w:val="0"/>
      <w:marTop w:val="0"/>
      <w:marBottom w:val="0"/>
      <w:divBdr>
        <w:top w:val="none" w:sz="0" w:space="0" w:color="auto"/>
        <w:left w:val="none" w:sz="0" w:space="0" w:color="auto"/>
        <w:bottom w:val="none" w:sz="0" w:space="0" w:color="auto"/>
        <w:right w:val="none" w:sz="0" w:space="0" w:color="auto"/>
      </w:divBdr>
    </w:div>
    <w:div w:id="452988095">
      <w:bodyDiv w:val="1"/>
      <w:marLeft w:val="0"/>
      <w:marRight w:val="0"/>
      <w:marTop w:val="0"/>
      <w:marBottom w:val="0"/>
      <w:divBdr>
        <w:top w:val="none" w:sz="0" w:space="0" w:color="auto"/>
        <w:left w:val="none" w:sz="0" w:space="0" w:color="auto"/>
        <w:bottom w:val="none" w:sz="0" w:space="0" w:color="auto"/>
        <w:right w:val="none" w:sz="0" w:space="0" w:color="auto"/>
      </w:divBdr>
      <w:divsChild>
        <w:div w:id="943224343">
          <w:marLeft w:val="0"/>
          <w:marRight w:val="0"/>
          <w:marTop w:val="0"/>
          <w:marBottom w:val="0"/>
          <w:divBdr>
            <w:top w:val="none" w:sz="0" w:space="0" w:color="auto"/>
            <w:left w:val="none" w:sz="0" w:space="0" w:color="auto"/>
            <w:bottom w:val="none" w:sz="0" w:space="0" w:color="auto"/>
            <w:right w:val="none" w:sz="0" w:space="0" w:color="auto"/>
          </w:divBdr>
        </w:div>
        <w:div w:id="119422139">
          <w:marLeft w:val="0"/>
          <w:marRight w:val="0"/>
          <w:marTop w:val="0"/>
          <w:marBottom w:val="0"/>
          <w:divBdr>
            <w:top w:val="none" w:sz="0" w:space="0" w:color="auto"/>
            <w:left w:val="none" w:sz="0" w:space="0" w:color="auto"/>
            <w:bottom w:val="none" w:sz="0" w:space="0" w:color="auto"/>
            <w:right w:val="none" w:sz="0" w:space="0" w:color="auto"/>
          </w:divBdr>
        </w:div>
        <w:div w:id="1559706044">
          <w:marLeft w:val="0"/>
          <w:marRight w:val="0"/>
          <w:marTop w:val="0"/>
          <w:marBottom w:val="0"/>
          <w:divBdr>
            <w:top w:val="none" w:sz="0" w:space="0" w:color="auto"/>
            <w:left w:val="none" w:sz="0" w:space="0" w:color="auto"/>
            <w:bottom w:val="none" w:sz="0" w:space="0" w:color="auto"/>
            <w:right w:val="none" w:sz="0" w:space="0" w:color="auto"/>
          </w:divBdr>
        </w:div>
        <w:div w:id="55976483">
          <w:marLeft w:val="0"/>
          <w:marRight w:val="0"/>
          <w:marTop w:val="0"/>
          <w:marBottom w:val="0"/>
          <w:divBdr>
            <w:top w:val="none" w:sz="0" w:space="0" w:color="auto"/>
            <w:left w:val="none" w:sz="0" w:space="0" w:color="auto"/>
            <w:bottom w:val="none" w:sz="0" w:space="0" w:color="auto"/>
            <w:right w:val="none" w:sz="0" w:space="0" w:color="auto"/>
          </w:divBdr>
        </w:div>
      </w:divsChild>
    </w:div>
    <w:div w:id="486484287">
      <w:bodyDiv w:val="1"/>
      <w:marLeft w:val="0"/>
      <w:marRight w:val="0"/>
      <w:marTop w:val="0"/>
      <w:marBottom w:val="0"/>
      <w:divBdr>
        <w:top w:val="none" w:sz="0" w:space="0" w:color="auto"/>
        <w:left w:val="none" w:sz="0" w:space="0" w:color="auto"/>
        <w:bottom w:val="none" w:sz="0" w:space="0" w:color="auto"/>
        <w:right w:val="none" w:sz="0" w:space="0" w:color="auto"/>
      </w:divBdr>
    </w:div>
    <w:div w:id="511992468">
      <w:bodyDiv w:val="1"/>
      <w:marLeft w:val="0"/>
      <w:marRight w:val="0"/>
      <w:marTop w:val="0"/>
      <w:marBottom w:val="0"/>
      <w:divBdr>
        <w:top w:val="none" w:sz="0" w:space="0" w:color="auto"/>
        <w:left w:val="none" w:sz="0" w:space="0" w:color="auto"/>
        <w:bottom w:val="none" w:sz="0" w:space="0" w:color="auto"/>
        <w:right w:val="none" w:sz="0" w:space="0" w:color="auto"/>
      </w:divBdr>
      <w:divsChild>
        <w:div w:id="687682680">
          <w:marLeft w:val="0"/>
          <w:marRight w:val="0"/>
          <w:marTop w:val="0"/>
          <w:marBottom w:val="0"/>
          <w:divBdr>
            <w:top w:val="none" w:sz="0" w:space="0" w:color="auto"/>
            <w:left w:val="none" w:sz="0" w:space="0" w:color="auto"/>
            <w:bottom w:val="none" w:sz="0" w:space="0" w:color="auto"/>
            <w:right w:val="none" w:sz="0" w:space="0" w:color="auto"/>
          </w:divBdr>
        </w:div>
        <w:div w:id="1822965401">
          <w:marLeft w:val="0"/>
          <w:marRight w:val="0"/>
          <w:marTop w:val="0"/>
          <w:marBottom w:val="0"/>
          <w:divBdr>
            <w:top w:val="none" w:sz="0" w:space="0" w:color="auto"/>
            <w:left w:val="none" w:sz="0" w:space="0" w:color="auto"/>
            <w:bottom w:val="none" w:sz="0" w:space="0" w:color="auto"/>
            <w:right w:val="none" w:sz="0" w:space="0" w:color="auto"/>
          </w:divBdr>
        </w:div>
        <w:div w:id="499345241">
          <w:marLeft w:val="0"/>
          <w:marRight w:val="0"/>
          <w:marTop w:val="0"/>
          <w:marBottom w:val="0"/>
          <w:divBdr>
            <w:top w:val="none" w:sz="0" w:space="0" w:color="auto"/>
            <w:left w:val="none" w:sz="0" w:space="0" w:color="auto"/>
            <w:bottom w:val="none" w:sz="0" w:space="0" w:color="auto"/>
            <w:right w:val="none" w:sz="0" w:space="0" w:color="auto"/>
          </w:divBdr>
        </w:div>
        <w:div w:id="1944065930">
          <w:marLeft w:val="0"/>
          <w:marRight w:val="0"/>
          <w:marTop w:val="0"/>
          <w:marBottom w:val="0"/>
          <w:divBdr>
            <w:top w:val="none" w:sz="0" w:space="0" w:color="auto"/>
            <w:left w:val="none" w:sz="0" w:space="0" w:color="auto"/>
            <w:bottom w:val="none" w:sz="0" w:space="0" w:color="auto"/>
            <w:right w:val="none" w:sz="0" w:space="0" w:color="auto"/>
          </w:divBdr>
        </w:div>
      </w:divsChild>
    </w:div>
    <w:div w:id="523134912">
      <w:bodyDiv w:val="1"/>
      <w:marLeft w:val="0"/>
      <w:marRight w:val="0"/>
      <w:marTop w:val="0"/>
      <w:marBottom w:val="0"/>
      <w:divBdr>
        <w:top w:val="none" w:sz="0" w:space="0" w:color="auto"/>
        <w:left w:val="none" w:sz="0" w:space="0" w:color="auto"/>
        <w:bottom w:val="none" w:sz="0" w:space="0" w:color="auto"/>
        <w:right w:val="none" w:sz="0" w:space="0" w:color="auto"/>
      </w:divBdr>
    </w:div>
    <w:div w:id="541211067">
      <w:bodyDiv w:val="1"/>
      <w:marLeft w:val="0"/>
      <w:marRight w:val="0"/>
      <w:marTop w:val="0"/>
      <w:marBottom w:val="0"/>
      <w:divBdr>
        <w:top w:val="none" w:sz="0" w:space="0" w:color="auto"/>
        <w:left w:val="none" w:sz="0" w:space="0" w:color="auto"/>
        <w:bottom w:val="none" w:sz="0" w:space="0" w:color="auto"/>
        <w:right w:val="none" w:sz="0" w:space="0" w:color="auto"/>
      </w:divBdr>
    </w:div>
    <w:div w:id="558127886">
      <w:bodyDiv w:val="1"/>
      <w:marLeft w:val="0"/>
      <w:marRight w:val="0"/>
      <w:marTop w:val="0"/>
      <w:marBottom w:val="0"/>
      <w:divBdr>
        <w:top w:val="none" w:sz="0" w:space="0" w:color="auto"/>
        <w:left w:val="none" w:sz="0" w:space="0" w:color="auto"/>
        <w:bottom w:val="none" w:sz="0" w:space="0" w:color="auto"/>
        <w:right w:val="none" w:sz="0" w:space="0" w:color="auto"/>
      </w:divBdr>
    </w:div>
    <w:div w:id="637809121">
      <w:bodyDiv w:val="1"/>
      <w:marLeft w:val="0"/>
      <w:marRight w:val="0"/>
      <w:marTop w:val="0"/>
      <w:marBottom w:val="0"/>
      <w:divBdr>
        <w:top w:val="none" w:sz="0" w:space="0" w:color="auto"/>
        <w:left w:val="none" w:sz="0" w:space="0" w:color="auto"/>
        <w:bottom w:val="none" w:sz="0" w:space="0" w:color="auto"/>
        <w:right w:val="none" w:sz="0" w:space="0" w:color="auto"/>
      </w:divBdr>
    </w:div>
    <w:div w:id="639458689">
      <w:bodyDiv w:val="1"/>
      <w:marLeft w:val="0"/>
      <w:marRight w:val="0"/>
      <w:marTop w:val="0"/>
      <w:marBottom w:val="0"/>
      <w:divBdr>
        <w:top w:val="none" w:sz="0" w:space="0" w:color="auto"/>
        <w:left w:val="none" w:sz="0" w:space="0" w:color="auto"/>
        <w:bottom w:val="none" w:sz="0" w:space="0" w:color="auto"/>
        <w:right w:val="none" w:sz="0" w:space="0" w:color="auto"/>
      </w:divBdr>
      <w:divsChild>
        <w:div w:id="879442850">
          <w:marLeft w:val="0"/>
          <w:marRight w:val="0"/>
          <w:marTop w:val="0"/>
          <w:marBottom w:val="0"/>
          <w:divBdr>
            <w:top w:val="none" w:sz="0" w:space="0" w:color="auto"/>
            <w:left w:val="none" w:sz="0" w:space="0" w:color="auto"/>
            <w:bottom w:val="none" w:sz="0" w:space="0" w:color="auto"/>
            <w:right w:val="none" w:sz="0" w:space="0" w:color="auto"/>
          </w:divBdr>
        </w:div>
        <w:div w:id="1621958309">
          <w:marLeft w:val="0"/>
          <w:marRight w:val="0"/>
          <w:marTop w:val="0"/>
          <w:marBottom w:val="0"/>
          <w:divBdr>
            <w:top w:val="none" w:sz="0" w:space="0" w:color="auto"/>
            <w:left w:val="none" w:sz="0" w:space="0" w:color="auto"/>
            <w:bottom w:val="none" w:sz="0" w:space="0" w:color="auto"/>
            <w:right w:val="none" w:sz="0" w:space="0" w:color="auto"/>
          </w:divBdr>
        </w:div>
      </w:divsChild>
    </w:div>
    <w:div w:id="640034987">
      <w:bodyDiv w:val="1"/>
      <w:marLeft w:val="0"/>
      <w:marRight w:val="0"/>
      <w:marTop w:val="0"/>
      <w:marBottom w:val="0"/>
      <w:divBdr>
        <w:top w:val="none" w:sz="0" w:space="0" w:color="auto"/>
        <w:left w:val="none" w:sz="0" w:space="0" w:color="auto"/>
        <w:bottom w:val="none" w:sz="0" w:space="0" w:color="auto"/>
        <w:right w:val="none" w:sz="0" w:space="0" w:color="auto"/>
      </w:divBdr>
      <w:divsChild>
        <w:div w:id="1705056972">
          <w:marLeft w:val="0"/>
          <w:marRight w:val="0"/>
          <w:marTop w:val="0"/>
          <w:marBottom w:val="0"/>
          <w:divBdr>
            <w:top w:val="none" w:sz="0" w:space="0" w:color="auto"/>
            <w:left w:val="none" w:sz="0" w:space="0" w:color="auto"/>
            <w:bottom w:val="none" w:sz="0" w:space="0" w:color="auto"/>
            <w:right w:val="none" w:sz="0" w:space="0" w:color="auto"/>
          </w:divBdr>
        </w:div>
        <w:div w:id="563492036">
          <w:marLeft w:val="0"/>
          <w:marRight w:val="0"/>
          <w:marTop w:val="0"/>
          <w:marBottom w:val="0"/>
          <w:divBdr>
            <w:top w:val="none" w:sz="0" w:space="0" w:color="auto"/>
            <w:left w:val="none" w:sz="0" w:space="0" w:color="auto"/>
            <w:bottom w:val="none" w:sz="0" w:space="0" w:color="auto"/>
            <w:right w:val="none" w:sz="0" w:space="0" w:color="auto"/>
          </w:divBdr>
        </w:div>
        <w:div w:id="1568421275">
          <w:marLeft w:val="0"/>
          <w:marRight w:val="0"/>
          <w:marTop w:val="0"/>
          <w:marBottom w:val="0"/>
          <w:divBdr>
            <w:top w:val="none" w:sz="0" w:space="0" w:color="auto"/>
            <w:left w:val="none" w:sz="0" w:space="0" w:color="auto"/>
            <w:bottom w:val="none" w:sz="0" w:space="0" w:color="auto"/>
            <w:right w:val="none" w:sz="0" w:space="0" w:color="auto"/>
          </w:divBdr>
        </w:div>
      </w:divsChild>
    </w:div>
    <w:div w:id="653683317">
      <w:bodyDiv w:val="1"/>
      <w:marLeft w:val="0"/>
      <w:marRight w:val="0"/>
      <w:marTop w:val="0"/>
      <w:marBottom w:val="0"/>
      <w:divBdr>
        <w:top w:val="none" w:sz="0" w:space="0" w:color="auto"/>
        <w:left w:val="none" w:sz="0" w:space="0" w:color="auto"/>
        <w:bottom w:val="none" w:sz="0" w:space="0" w:color="auto"/>
        <w:right w:val="none" w:sz="0" w:space="0" w:color="auto"/>
      </w:divBdr>
    </w:div>
    <w:div w:id="664938302">
      <w:bodyDiv w:val="1"/>
      <w:marLeft w:val="0"/>
      <w:marRight w:val="0"/>
      <w:marTop w:val="0"/>
      <w:marBottom w:val="0"/>
      <w:divBdr>
        <w:top w:val="none" w:sz="0" w:space="0" w:color="auto"/>
        <w:left w:val="none" w:sz="0" w:space="0" w:color="auto"/>
        <w:bottom w:val="none" w:sz="0" w:space="0" w:color="auto"/>
        <w:right w:val="none" w:sz="0" w:space="0" w:color="auto"/>
      </w:divBdr>
    </w:div>
    <w:div w:id="668869705">
      <w:bodyDiv w:val="1"/>
      <w:marLeft w:val="0"/>
      <w:marRight w:val="0"/>
      <w:marTop w:val="0"/>
      <w:marBottom w:val="0"/>
      <w:divBdr>
        <w:top w:val="none" w:sz="0" w:space="0" w:color="auto"/>
        <w:left w:val="none" w:sz="0" w:space="0" w:color="auto"/>
        <w:bottom w:val="none" w:sz="0" w:space="0" w:color="auto"/>
        <w:right w:val="none" w:sz="0" w:space="0" w:color="auto"/>
      </w:divBdr>
    </w:div>
    <w:div w:id="733746894">
      <w:bodyDiv w:val="1"/>
      <w:marLeft w:val="0"/>
      <w:marRight w:val="0"/>
      <w:marTop w:val="0"/>
      <w:marBottom w:val="0"/>
      <w:divBdr>
        <w:top w:val="none" w:sz="0" w:space="0" w:color="auto"/>
        <w:left w:val="none" w:sz="0" w:space="0" w:color="auto"/>
        <w:bottom w:val="none" w:sz="0" w:space="0" w:color="auto"/>
        <w:right w:val="none" w:sz="0" w:space="0" w:color="auto"/>
      </w:divBdr>
      <w:divsChild>
        <w:div w:id="1886408798">
          <w:marLeft w:val="0"/>
          <w:marRight w:val="0"/>
          <w:marTop w:val="0"/>
          <w:marBottom w:val="0"/>
          <w:divBdr>
            <w:top w:val="none" w:sz="0" w:space="0" w:color="auto"/>
            <w:left w:val="none" w:sz="0" w:space="0" w:color="auto"/>
            <w:bottom w:val="none" w:sz="0" w:space="0" w:color="auto"/>
            <w:right w:val="none" w:sz="0" w:space="0" w:color="auto"/>
          </w:divBdr>
        </w:div>
        <w:div w:id="866021350">
          <w:marLeft w:val="0"/>
          <w:marRight w:val="0"/>
          <w:marTop w:val="0"/>
          <w:marBottom w:val="0"/>
          <w:divBdr>
            <w:top w:val="none" w:sz="0" w:space="0" w:color="auto"/>
            <w:left w:val="none" w:sz="0" w:space="0" w:color="auto"/>
            <w:bottom w:val="none" w:sz="0" w:space="0" w:color="auto"/>
            <w:right w:val="none" w:sz="0" w:space="0" w:color="auto"/>
          </w:divBdr>
        </w:div>
        <w:div w:id="1986858363">
          <w:marLeft w:val="0"/>
          <w:marRight w:val="0"/>
          <w:marTop w:val="0"/>
          <w:marBottom w:val="0"/>
          <w:divBdr>
            <w:top w:val="none" w:sz="0" w:space="0" w:color="auto"/>
            <w:left w:val="none" w:sz="0" w:space="0" w:color="auto"/>
            <w:bottom w:val="none" w:sz="0" w:space="0" w:color="auto"/>
            <w:right w:val="none" w:sz="0" w:space="0" w:color="auto"/>
          </w:divBdr>
        </w:div>
      </w:divsChild>
    </w:div>
    <w:div w:id="738989581">
      <w:bodyDiv w:val="1"/>
      <w:marLeft w:val="0"/>
      <w:marRight w:val="0"/>
      <w:marTop w:val="0"/>
      <w:marBottom w:val="0"/>
      <w:divBdr>
        <w:top w:val="none" w:sz="0" w:space="0" w:color="auto"/>
        <w:left w:val="none" w:sz="0" w:space="0" w:color="auto"/>
        <w:bottom w:val="none" w:sz="0" w:space="0" w:color="auto"/>
        <w:right w:val="none" w:sz="0" w:space="0" w:color="auto"/>
      </w:divBdr>
      <w:divsChild>
        <w:div w:id="324433687">
          <w:marLeft w:val="0"/>
          <w:marRight w:val="0"/>
          <w:marTop w:val="0"/>
          <w:marBottom w:val="0"/>
          <w:divBdr>
            <w:top w:val="none" w:sz="0" w:space="0" w:color="auto"/>
            <w:left w:val="none" w:sz="0" w:space="0" w:color="auto"/>
            <w:bottom w:val="none" w:sz="0" w:space="0" w:color="auto"/>
            <w:right w:val="none" w:sz="0" w:space="0" w:color="auto"/>
          </w:divBdr>
        </w:div>
        <w:div w:id="1506017785">
          <w:marLeft w:val="0"/>
          <w:marRight w:val="0"/>
          <w:marTop w:val="0"/>
          <w:marBottom w:val="0"/>
          <w:divBdr>
            <w:top w:val="none" w:sz="0" w:space="0" w:color="auto"/>
            <w:left w:val="none" w:sz="0" w:space="0" w:color="auto"/>
            <w:bottom w:val="none" w:sz="0" w:space="0" w:color="auto"/>
            <w:right w:val="none" w:sz="0" w:space="0" w:color="auto"/>
          </w:divBdr>
        </w:div>
      </w:divsChild>
    </w:div>
    <w:div w:id="775517901">
      <w:bodyDiv w:val="1"/>
      <w:marLeft w:val="0"/>
      <w:marRight w:val="0"/>
      <w:marTop w:val="0"/>
      <w:marBottom w:val="0"/>
      <w:divBdr>
        <w:top w:val="none" w:sz="0" w:space="0" w:color="auto"/>
        <w:left w:val="none" w:sz="0" w:space="0" w:color="auto"/>
        <w:bottom w:val="none" w:sz="0" w:space="0" w:color="auto"/>
        <w:right w:val="none" w:sz="0" w:space="0" w:color="auto"/>
      </w:divBdr>
    </w:div>
    <w:div w:id="786313460">
      <w:bodyDiv w:val="1"/>
      <w:marLeft w:val="0"/>
      <w:marRight w:val="0"/>
      <w:marTop w:val="0"/>
      <w:marBottom w:val="0"/>
      <w:divBdr>
        <w:top w:val="none" w:sz="0" w:space="0" w:color="auto"/>
        <w:left w:val="none" w:sz="0" w:space="0" w:color="auto"/>
        <w:bottom w:val="none" w:sz="0" w:space="0" w:color="auto"/>
        <w:right w:val="none" w:sz="0" w:space="0" w:color="auto"/>
      </w:divBdr>
      <w:divsChild>
        <w:div w:id="61220734">
          <w:marLeft w:val="0"/>
          <w:marRight w:val="0"/>
          <w:marTop w:val="0"/>
          <w:marBottom w:val="0"/>
          <w:divBdr>
            <w:top w:val="none" w:sz="0" w:space="0" w:color="auto"/>
            <w:left w:val="none" w:sz="0" w:space="0" w:color="auto"/>
            <w:bottom w:val="none" w:sz="0" w:space="0" w:color="auto"/>
            <w:right w:val="none" w:sz="0" w:space="0" w:color="auto"/>
          </w:divBdr>
        </w:div>
        <w:div w:id="862136134">
          <w:marLeft w:val="0"/>
          <w:marRight w:val="0"/>
          <w:marTop w:val="0"/>
          <w:marBottom w:val="0"/>
          <w:divBdr>
            <w:top w:val="none" w:sz="0" w:space="0" w:color="auto"/>
            <w:left w:val="none" w:sz="0" w:space="0" w:color="auto"/>
            <w:bottom w:val="none" w:sz="0" w:space="0" w:color="auto"/>
            <w:right w:val="none" w:sz="0" w:space="0" w:color="auto"/>
          </w:divBdr>
        </w:div>
        <w:div w:id="916868376">
          <w:marLeft w:val="0"/>
          <w:marRight w:val="0"/>
          <w:marTop w:val="0"/>
          <w:marBottom w:val="0"/>
          <w:divBdr>
            <w:top w:val="none" w:sz="0" w:space="0" w:color="auto"/>
            <w:left w:val="none" w:sz="0" w:space="0" w:color="auto"/>
            <w:bottom w:val="none" w:sz="0" w:space="0" w:color="auto"/>
            <w:right w:val="none" w:sz="0" w:space="0" w:color="auto"/>
          </w:divBdr>
        </w:div>
      </w:divsChild>
    </w:div>
    <w:div w:id="808134862">
      <w:bodyDiv w:val="1"/>
      <w:marLeft w:val="0"/>
      <w:marRight w:val="0"/>
      <w:marTop w:val="0"/>
      <w:marBottom w:val="0"/>
      <w:divBdr>
        <w:top w:val="none" w:sz="0" w:space="0" w:color="auto"/>
        <w:left w:val="none" w:sz="0" w:space="0" w:color="auto"/>
        <w:bottom w:val="none" w:sz="0" w:space="0" w:color="auto"/>
        <w:right w:val="none" w:sz="0" w:space="0" w:color="auto"/>
      </w:divBdr>
    </w:div>
    <w:div w:id="841629413">
      <w:bodyDiv w:val="1"/>
      <w:marLeft w:val="0"/>
      <w:marRight w:val="0"/>
      <w:marTop w:val="0"/>
      <w:marBottom w:val="0"/>
      <w:divBdr>
        <w:top w:val="none" w:sz="0" w:space="0" w:color="auto"/>
        <w:left w:val="none" w:sz="0" w:space="0" w:color="auto"/>
        <w:bottom w:val="none" w:sz="0" w:space="0" w:color="auto"/>
        <w:right w:val="none" w:sz="0" w:space="0" w:color="auto"/>
      </w:divBdr>
      <w:divsChild>
        <w:div w:id="1561207408">
          <w:marLeft w:val="0"/>
          <w:marRight w:val="0"/>
          <w:marTop w:val="0"/>
          <w:marBottom w:val="0"/>
          <w:divBdr>
            <w:top w:val="none" w:sz="0" w:space="0" w:color="auto"/>
            <w:left w:val="none" w:sz="0" w:space="0" w:color="auto"/>
            <w:bottom w:val="none" w:sz="0" w:space="0" w:color="auto"/>
            <w:right w:val="none" w:sz="0" w:space="0" w:color="auto"/>
          </w:divBdr>
        </w:div>
        <w:div w:id="903298296">
          <w:marLeft w:val="0"/>
          <w:marRight w:val="0"/>
          <w:marTop w:val="0"/>
          <w:marBottom w:val="0"/>
          <w:divBdr>
            <w:top w:val="none" w:sz="0" w:space="0" w:color="auto"/>
            <w:left w:val="none" w:sz="0" w:space="0" w:color="auto"/>
            <w:bottom w:val="none" w:sz="0" w:space="0" w:color="auto"/>
            <w:right w:val="none" w:sz="0" w:space="0" w:color="auto"/>
          </w:divBdr>
        </w:div>
        <w:div w:id="2106343165">
          <w:marLeft w:val="0"/>
          <w:marRight w:val="0"/>
          <w:marTop w:val="0"/>
          <w:marBottom w:val="0"/>
          <w:divBdr>
            <w:top w:val="none" w:sz="0" w:space="0" w:color="auto"/>
            <w:left w:val="none" w:sz="0" w:space="0" w:color="auto"/>
            <w:bottom w:val="none" w:sz="0" w:space="0" w:color="auto"/>
            <w:right w:val="none" w:sz="0" w:space="0" w:color="auto"/>
          </w:divBdr>
        </w:div>
        <w:div w:id="2040737478">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sChild>
            <w:div w:id="1396703955">
              <w:marLeft w:val="0"/>
              <w:marRight w:val="0"/>
              <w:marTop w:val="0"/>
              <w:marBottom w:val="0"/>
              <w:divBdr>
                <w:top w:val="none" w:sz="0" w:space="0" w:color="auto"/>
                <w:left w:val="none" w:sz="0" w:space="0" w:color="auto"/>
                <w:bottom w:val="none" w:sz="0" w:space="0" w:color="auto"/>
                <w:right w:val="none" w:sz="0" w:space="0" w:color="auto"/>
              </w:divBdr>
              <w:divsChild>
                <w:div w:id="2139641707">
                  <w:marLeft w:val="0"/>
                  <w:marRight w:val="0"/>
                  <w:marTop w:val="0"/>
                  <w:marBottom w:val="0"/>
                  <w:divBdr>
                    <w:top w:val="none" w:sz="0" w:space="0" w:color="auto"/>
                    <w:left w:val="none" w:sz="0" w:space="0" w:color="auto"/>
                    <w:bottom w:val="none" w:sz="0" w:space="0" w:color="auto"/>
                    <w:right w:val="none" w:sz="0" w:space="0" w:color="auto"/>
                  </w:divBdr>
                </w:div>
                <w:div w:id="1090468207">
                  <w:marLeft w:val="0"/>
                  <w:marRight w:val="0"/>
                  <w:marTop w:val="0"/>
                  <w:marBottom w:val="0"/>
                  <w:divBdr>
                    <w:top w:val="none" w:sz="0" w:space="0" w:color="auto"/>
                    <w:left w:val="none" w:sz="0" w:space="0" w:color="auto"/>
                    <w:bottom w:val="none" w:sz="0" w:space="0" w:color="auto"/>
                    <w:right w:val="none" w:sz="0" w:space="0" w:color="auto"/>
                  </w:divBdr>
                </w:div>
                <w:div w:id="2125463934">
                  <w:marLeft w:val="0"/>
                  <w:marRight w:val="0"/>
                  <w:marTop w:val="0"/>
                  <w:marBottom w:val="0"/>
                  <w:divBdr>
                    <w:top w:val="none" w:sz="0" w:space="0" w:color="auto"/>
                    <w:left w:val="none" w:sz="0" w:space="0" w:color="auto"/>
                    <w:bottom w:val="none" w:sz="0" w:space="0" w:color="auto"/>
                    <w:right w:val="none" w:sz="0" w:space="0" w:color="auto"/>
                  </w:divBdr>
                </w:div>
                <w:div w:id="942959017">
                  <w:marLeft w:val="0"/>
                  <w:marRight w:val="0"/>
                  <w:marTop w:val="0"/>
                  <w:marBottom w:val="0"/>
                  <w:divBdr>
                    <w:top w:val="none" w:sz="0" w:space="0" w:color="auto"/>
                    <w:left w:val="none" w:sz="0" w:space="0" w:color="auto"/>
                    <w:bottom w:val="none" w:sz="0" w:space="0" w:color="auto"/>
                    <w:right w:val="none" w:sz="0" w:space="0" w:color="auto"/>
                  </w:divBdr>
                </w:div>
                <w:div w:id="833034317">
                  <w:marLeft w:val="0"/>
                  <w:marRight w:val="0"/>
                  <w:marTop w:val="0"/>
                  <w:marBottom w:val="0"/>
                  <w:divBdr>
                    <w:top w:val="none" w:sz="0" w:space="0" w:color="auto"/>
                    <w:left w:val="none" w:sz="0" w:space="0" w:color="auto"/>
                    <w:bottom w:val="none" w:sz="0" w:space="0" w:color="auto"/>
                    <w:right w:val="none" w:sz="0" w:space="0" w:color="auto"/>
                  </w:divBdr>
                  <w:divsChild>
                    <w:div w:id="1745880221">
                      <w:marLeft w:val="0"/>
                      <w:marRight w:val="0"/>
                      <w:marTop w:val="0"/>
                      <w:marBottom w:val="0"/>
                      <w:divBdr>
                        <w:top w:val="none" w:sz="0" w:space="0" w:color="auto"/>
                        <w:left w:val="none" w:sz="0" w:space="0" w:color="auto"/>
                        <w:bottom w:val="none" w:sz="0" w:space="0" w:color="auto"/>
                        <w:right w:val="none" w:sz="0" w:space="0" w:color="auto"/>
                      </w:divBdr>
                      <w:divsChild>
                        <w:div w:id="144398493">
                          <w:marLeft w:val="0"/>
                          <w:marRight w:val="0"/>
                          <w:marTop w:val="0"/>
                          <w:marBottom w:val="0"/>
                          <w:divBdr>
                            <w:top w:val="none" w:sz="0" w:space="0" w:color="auto"/>
                            <w:left w:val="none" w:sz="0" w:space="0" w:color="auto"/>
                            <w:bottom w:val="none" w:sz="0" w:space="0" w:color="auto"/>
                            <w:right w:val="none" w:sz="0" w:space="0" w:color="auto"/>
                          </w:divBdr>
                        </w:div>
                        <w:div w:id="313874924">
                          <w:marLeft w:val="0"/>
                          <w:marRight w:val="0"/>
                          <w:marTop w:val="0"/>
                          <w:marBottom w:val="0"/>
                          <w:divBdr>
                            <w:top w:val="none" w:sz="0" w:space="0" w:color="auto"/>
                            <w:left w:val="none" w:sz="0" w:space="0" w:color="auto"/>
                            <w:bottom w:val="none" w:sz="0" w:space="0" w:color="auto"/>
                            <w:right w:val="none" w:sz="0" w:space="0" w:color="auto"/>
                          </w:divBdr>
                        </w:div>
                        <w:div w:id="1348679255">
                          <w:marLeft w:val="0"/>
                          <w:marRight w:val="0"/>
                          <w:marTop w:val="0"/>
                          <w:marBottom w:val="0"/>
                          <w:divBdr>
                            <w:top w:val="none" w:sz="0" w:space="0" w:color="auto"/>
                            <w:left w:val="none" w:sz="0" w:space="0" w:color="auto"/>
                            <w:bottom w:val="none" w:sz="0" w:space="0" w:color="auto"/>
                            <w:right w:val="none" w:sz="0" w:space="0" w:color="auto"/>
                          </w:divBdr>
                        </w:div>
                        <w:div w:id="764955032">
                          <w:marLeft w:val="0"/>
                          <w:marRight w:val="0"/>
                          <w:marTop w:val="0"/>
                          <w:marBottom w:val="0"/>
                          <w:divBdr>
                            <w:top w:val="none" w:sz="0" w:space="0" w:color="auto"/>
                            <w:left w:val="none" w:sz="0" w:space="0" w:color="auto"/>
                            <w:bottom w:val="none" w:sz="0" w:space="0" w:color="auto"/>
                            <w:right w:val="none" w:sz="0" w:space="0" w:color="auto"/>
                          </w:divBdr>
                        </w:div>
                        <w:div w:id="1755128270">
                          <w:marLeft w:val="0"/>
                          <w:marRight w:val="0"/>
                          <w:marTop w:val="0"/>
                          <w:marBottom w:val="0"/>
                          <w:divBdr>
                            <w:top w:val="none" w:sz="0" w:space="0" w:color="auto"/>
                            <w:left w:val="none" w:sz="0" w:space="0" w:color="auto"/>
                            <w:bottom w:val="none" w:sz="0" w:space="0" w:color="auto"/>
                            <w:right w:val="none" w:sz="0" w:space="0" w:color="auto"/>
                          </w:divBdr>
                        </w:div>
                      </w:divsChild>
                    </w:div>
                    <w:div w:id="1566378916">
                      <w:marLeft w:val="0"/>
                      <w:marRight w:val="0"/>
                      <w:marTop w:val="0"/>
                      <w:marBottom w:val="0"/>
                      <w:divBdr>
                        <w:top w:val="none" w:sz="0" w:space="0" w:color="auto"/>
                        <w:left w:val="none" w:sz="0" w:space="0" w:color="auto"/>
                        <w:bottom w:val="none" w:sz="0" w:space="0" w:color="auto"/>
                        <w:right w:val="none" w:sz="0" w:space="0" w:color="auto"/>
                      </w:divBdr>
                      <w:divsChild>
                        <w:div w:id="1376388264">
                          <w:marLeft w:val="0"/>
                          <w:marRight w:val="0"/>
                          <w:marTop w:val="0"/>
                          <w:marBottom w:val="0"/>
                          <w:divBdr>
                            <w:top w:val="none" w:sz="0" w:space="0" w:color="auto"/>
                            <w:left w:val="none" w:sz="0" w:space="0" w:color="auto"/>
                            <w:bottom w:val="none" w:sz="0" w:space="0" w:color="auto"/>
                            <w:right w:val="none" w:sz="0" w:space="0" w:color="auto"/>
                          </w:divBdr>
                        </w:div>
                        <w:div w:id="424376343">
                          <w:marLeft w:val="0"/>
                          <w:marRight w:val="0"/>
                          <w:marTop w:val="0"/>
                          <w:marBottom w:val="0"/>
                          <w:divBdr>
                            <w:top w:val="none" w:sz="0" w:space="0" w:color="auto"/>
                            <w:left w:val="none" w:sz="0" w:space="0" w:color="auto"/>
                            <w:bottom w:val="none" w:sz="0" w:space="0" w:color="auto"/>
                            <w:right w:val="none" w:sz="0" w:space="0" w:color="auto"/>
                          </w:divBdr>
                        </w:div>
                        <w:div w:id="847333592">
                          <w:marLeft w:val="0"/>
                          <w:marRight w:val="0"/>
                          <w:marTop w:val="0"/>
                          <w:marBottom w:val="0"/>
                          <w:divBdr>
                            <w:top w:val="none" w:sz="0" w:space="0" w:color="auto"/>
                            <w:left w:val="none" w:sz="0" w:space="0" w:color="auto"/>
                            <w:bottom w:val="none" w:sz="0" w:space="0" w:color="auto"/>
                            <w:right w:val="none" w:sz="0" w:space="0" w:color="auto"/>
                          </w:divBdr>
                        </w:div>
                        <w:div w:id="877349899">
                          <w:marLeft w:val="0"/>
                          <w:marRight w:val="0"/>
                          <w:marTop w:val="0"/>
                          <w:marBottom w:val="0"/>
                          <w:divBdr>
                            <w:top w:val="none" w:sz="0" w:space="0" w:color="auto"/>
                            <w:left w:val="none" w:sz="0" w:space="0" w:color="auto"/>
                            <w:bottom w:val="none" w:sz="0" w:space="0" w:color="auto"/>
                            <w:right w:val="none" w:sz="0" w:space="0" w:color="auto"/>
                          </w:divBdr>
                        </w:div>
                        <w:div w:id="1654947157">
                          <w:marLeft w:val="0"/>
                          <w:marRight w:val="0"/>
                          <w:marTop w:val="0"/>
                          <w:marBottom w:val="0"/>
                          <w:divBdr>
                            <w:top w:val="none" w:sz="0" w:space="0" w:color="auto"/>
                            <w:left w:val="none" w:sz="0" w:space="0" w:color="auto"/>
                            <w:bottom w:val="none" w:sz="0" w:space="0" w:color="auto"/>
                            <w:right w:val="none" w:sz="0" w:space="0" w:color="auto"/>
                          </w:divBdr>
                        </w:div>
                      </w:divsChild>
                    </w:div>
                    <w:div w:id="1237668336">
                      <w:marLeft w:val="0"/>
                      <w:marRight w:val="0"/>
                      <w:marTop w:val="0"/>
                      <w:marBottom w:val="0"/>
                      <w:divBdr>
                        <w:top w:val="none" w:sz="0" w:space="0" w:color="auto"/>
                        <w:left w:val="none" w:sz="0" w:space="0" w:color="auto"/>
                        <w:bottom w:val="none" w:sz="0" w:space="0" w:color="auto"/>
                        <w:right w:val="none" w:sz="0" w:space="0" w:color="auto"/>
                      </w:divBdr>
                      <w:divsChild>
                        <w:div w:id="1547176899">
                          <w:marLeft w:val="0"/>
                          <w:marRight w:val="0"/>
                          <w:marTop w:val="0"/>
                          <w:marBottom w:val="0"/>
                          <w:divBdr>
                            <w:top w:val="none" w:sz="0" w:space="0" w:color="auto"/>
                            <w:left w:val="none" w:sz="0" w:space="0" w:color="auto"/>
                            <w:bottom w:val="none" w:sz="0" w:space="0" w:color="auto"/>
                            <w:right w:val="none" w:sz="0" w:space="0" w:color="auto"/>
                          </w:divBdr>
                        </w:div>
                        <w:div w:id="869607133">
                          <w:marLeft w:val="0"/>
                          <w:marRight w:val="0"/>
                          <w:marTop w:val="0"/>
                          <w:marBottom w:val="0"/>
                          <w:divBdr>
                            <w:top w:val="none" w:sz="0" w:space="0" w:color="auto"/>
                            <w:left w:val="none" w:sz="0" w:space="0" w:color="auto"/>
                            <w:bottom w:val="none" w:sz="0" w:space="0" w:color="auto"/>
                            <w:right w:val="none" w:sz="0" w:space="0" w:color="auto"/>
                          </w:divBdr>
                        </w:div>
                        <w:div w:id="2098281258">
                          <w:marLeft w:val="0"/>
                          <w:marRight w:val="0"/>
                          <w:marTop w:val="0"/>
                          <w:marBottom w:val="0"/>
                          <w:divBdr>
                            <w:top w:val="none" w:sz="0" w:space="0" w:color="auto"/>
                            <w:left w:val="none" w:sz="0" w:space="0" w:color="auto"/>
                            <w:bottom w:val="none" w:sz="0" w:space="0" w:color="auto"/>
                            <w:right w:val="none" w:sz="0" w:space="0" w:color="auto"/>
                          </w:divBdr>
                        </w:div>
                        <w:div w:id="1397587554">
                          <w:marLeft w:val="0"/>
                          <w:marRight w:val="0"/>
                          <w:marTop w:val="0"/>
                          <w:marBottom w:val="0"/>
                          <w:divBdr>
                            <w:top w:val="none" w:sz="0" w:space="0" w:color="auto"/>
                            <w:left w:val="none" w:sz="0" w:space="0" w:color="auto"/>
                            <w:bottom w:val="none" w:sz="0" w:space="0" w:color="auto"/>
                            <w:right w:val="none" w:sz="0" w:space="0" w:color="auto"/>
                          </w:divBdr>
                        </w:div>
                        <w:div w:id="767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733888">
      <w:bodyDiv w:val="1"/>
      <w:marLeft w:val="0"/>
      <w:marRight w:val="0"/>
      <w:marTop w:val="0"/>
      <w:marBottom w:val="0"/>
      <w:divBdr>
        <w:top w:val="none" w:sz="0" w:space="0" w:color="auto"/>
        <w:left w:val="none" w:sz="0" w:space="0" w:color="auto"/>
        <w:bottom w:val="none" w:sz="0" w:space="0" w:color="auto"/>
        <w:right w:val="none" w:sz="0" w:space="0" w:color="auto"/>
      </w:divBdr>
      <w:divsChild>
        <w:div w:id="1024752168">
          <w:marLeft w:val="0"/>
          <w:marRight w:val="0"/>
          <w:marTop w:val="0"/>
          <w:marBottom w:val="0"/>
          <w:divBdr>
            <w:top w:val="none" w:sz="0" w:space="0" w:color="auto"/>
            <w:left w:val="none" w:sz="0" w:space="0" w:color="auto"/>
            <w:bottom w:val="none" w:sz="0" w:space="0" w:color="auto"/>
            <w:right w:val="none" w:sz="0" w:space="0" w:color="auto"/>
          </w:divBdr>
        </w:div>
        <w:div w:id="2011980087">
          <w:marLeft w:val="0"/>
          <w:marRight w:val="0"/>
          <w:marTop w:val="0"/>
          <w:marBottom w:val="0"/>
          <w:divBdr>
            <w:top w:val="none" w:sz="0" w:space="0" w:color="auto"/>
            <w:left w:val="none" w:sz="0" w:space="0" w:color="auto"/>
            <w:bottom w:val="none" w:sz="0" w:space="0" w:color="auto"/>
            <w:right w:val="none" w:sz="0" w:space="0" w:color="auto"/>
          </w:divBdr>
        </w:div>
        <w:div w:id="787897125">
          <w:marLeft w:val="0"/>
          <w:marRight w:val="0"/>
          <w:marTop w:val="0"/>
          <w:marBottom w:val="0"/>
          <w:divBdr>
            <w:top w:val="none" w:sz="0" w:space="0" w:color="auto"/>
            <w:left w:val="none" w:sz="0" w:space="0" w:color="auto"/>
            <w:bottom w:val="none" w:sz="0" w:space="0" w:color="auto"/>
            <w:right w:val="none" w:sz="0" w:space="0" w:color="auto"/>
          </w:divBdr>
        </w:div>
        <w:div w:id="767770046">
          <w:marLeft w:val="0"/>
          <w:marRight w:val="0"/>
          <w:marTop w:val="0"/>
          <w:marBottom w:val="0"/>
          <w:divBdr>
            <w:top w:val="none" w:sz="0" w:space="0" w:color="auto"/>
            <w:left w:val="none" w:sz="0" w:space="0" w:color="auto"/>
            <w:bottom w:val="none" w:sz="0" w:space="0" w:color="auto"/>
            <w:right w:val="none" w:sz="0" w:space="0" w:color="auto"/>
          </w:divBdr>
        </w:div>
      </w:divsChild>
    </w:div>
    <w:div w:id="972292143">
      <w:bodyDiv w:val="1"/>
      <w:marLeft w:val="0"/>
      <w:marRight w:val="0"/>
      <w:marTop w:val="0"/>
      <w:marBottom w:val="0"/>
      <w:divBdr>
        <w:top w:val="none" w:sz="0" w:space="0" w:color="auto"/>
        <w:left w:val="none" w:sz="0" w:space="0" w:color="auto"/>
        <w:bottom w:val="none" w:sz="0" w:space="0" w:color="auto"/>
        <w:right w:val="none" w:sz="0" w:space="0" w:color="auto"/>
      </w:divBdr>
    </w:div>
    <w:div w:id="1001201513">
      <w:bodyDiv w:val="1"/>
      <w:marLeft w:val="0"/>
      <w:marRight w:val="0"/>
      <w:marTop w:val="0"/>
      <w:marBottom w:val="0"/>
      <w:divBdr>
        <w:top w:val="none" w:sz="0" w:space="0" w:color="auto"/>
        <w:left w:val="none" w:sz="0" w:space="0" w:color="auto"/>
        <w:bottom w:val="none" w:sz="0" w:space="0" w:color="auto"/>
        <w:right w:val="none" w:sz="0" w:space="0" w:color="auto"/>
      </w:divBdr>
    </w:div>
    <w:div w:id="1004941377">
      <w:bodyDiv w:val="1"/>
      <w:marLeft w:val="0"/>
      <w:marRight w:val="0"/>
      <w:marTop w:val="0"/>
      <w:marBottom w:val="0"/>
      <w:divBdr>
        <w:top w:val="none" w:sz="0" w:space="0" w:color="auto"/>
        <w:left w:val="none" w:sz="0" w:space="0" w:color="auto"/>
        <w:bottom w:val="none" w:sz="0" w:space="0" w:color="auto"/>
        <w:right w:val="none" w:sz="0" w:space="0" w:color="auto"/>
      </w:divBdr>
    </w:div>
    <w:div w:id="1055154267">
      <w:bodyDiv w:val="1"/>
      <w:marLeft w:val="0"/>
      <w:marRight w:val="0"/>
      <w:marTop w:val="0"/>
      <w:marBottom w:val="0"/>
      <w:divBdr>
        <w:top w:val="none" w:sz="0" w:space="0" w:color="auto"/>
        <w:left w:val="none" w:sz="0" w:space="0" w:color="auto"/>
        <w:bottom w:val="none" w:sz="0" w:space="0" w:color="auto"/>
        <w:right w:val="none" w:sz="0" w:space="0" w:color="auto"/>
      </w:divBdr>
    </w:div>
    <w:div w:id="1058019187">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6">
          <w:marLeft w:val="0"/>
          <w:marRight w:val="0"/>
          <w:marTop w:val="0"/>
          <w:marBottom w:val="0"/>
          <w:divBdr>
            <w:top w:val="none" w:sz="0" w:space="0" w:color="auto"/>
            <w:left w:val="none" w:sz="0" w:space="0" w:color="auto"/>
            <w:bottom w:val="none" w:sz="0" w:space="0" w:color="auto"/>
            <w:right w:val="none" w:sz="0" w:space="0" w:color="auto"/>
          </w:divBdr>
        </w:div>
        <w:div w:id="2082672277">
          <w:marLeft w:val="0"/>
          <w:marRight w:val="0"/>
          <w:marTop w:val="0"/>
          <w:marBottom w:val="0"/>
          <w:divBdr>
            <w:top w:val="none" w:sz="0" w:space="0" w:color="auto"/>
            <w:left w:val="none" w:sz="0" w:space="0" w:color="auto"/>
            <w:bottom w:val="none" w:sz="0" w:space="0" w:color="auto"/>
            <w:right w:val="none" w:sz="0" w:space="0" w:color="auto"/>
          </w:divBdr>
        </w:div>
        <w:div w:id="1850871376">
          <w:marLeft w:val="0"/>
          <w:marRight w:val="0"/>
          <w:marTop w:val="0"/>
          <w:marBottom w:val="0"/>
          <w:divBdr>
            <w:top w:val="none" w:sz="0" w:space="0" w:color="auto"/>
            <w:left w:val="none" w:sz="0" w:space="0" w:color="auto"/>
            <w:bottom w:val="none" w:sz="0" w:space="0" w:color="auto"/>
            <w:right w:val="none" w:sz="0" w:space="0" w:color="auto"/>
          </w:divBdr>
        </w:div>
        <w:div w:id="337119681">
          <w:marLeft w:val="0"/>
          <w:marRight w:val="0"/>
          <w:marTop w:val="0"/>
          <w:marBottom w:val="0"/>
          <w:divBdr>
            <w:top w:val="none" w:sz="0" w:space="0" w:color="auto"/>
            <w:left w:val="none" w:sz="0" w:space="0" w:color="auto"/>
            <w:bottom w:val="none" w:sz="0" w:space="0" w:color="auto"/>
            <w:right w:val="none" w:sz="0" w:space="0" w:color="auto"/>
          </w:divBdr>
        </w:div>
      </w:divsChild>
    </w:div>
    <w:div w:id="1060206073">
      <w:bodyDiv w:val="1"/>
      <w:marLeft w:val="0"/>
      <w:marRight w:val="0"/>
      <w:marTop w:val="0"/>
      <w:marBottom w:val="0"/>
      <w:divBdr>
        <w:top w:val="none" w:sz="0" w:space="0" w:color="auto"/>
        <w:left w:val="none" w:sz="0" w:space="0" w:color="auto"/>
        <w:bottom w:val="none" w:sz="0" w:space="0" w:color="auto"/>
        <w:right w:val="none" w:sz="0" w:space="0" w:color="auto"/>
      </w:divBdr>
    </w:div>
    <w:div w:id="1063018568">
      <w:bodyDiv w:val="1"/>
      <w:marLeft w:val="0"/>
      <w:marRight w:val="0"/>
      <w:marTop w:val="0"/>
      <w:marBottom w:val="0"/>
      <w:divBdr>
        <w:top w:val="none" w:sz="0" w:space="0" w:color="auto"/>
        <w:left w:val="none" w:sz="0" w:space="0" w:color="auto"/>
        <w:bottom w:val="none" w:sz="0" w:space="0" w:color="auto"/>
        <w:right w:val="none" w:sz="0" w:space="0" w:color="auto"/>
      </w:divBdr>
      <w:divsChild>
        <w:div w:id="2123305592">
          <w:marLeft w:val="0"/>
          <w:marRight w:val="0"/>
          <w:marTop w:val="0"/>
          <w:marBottom w:val="0"/>
          <w:divBdr>
            <w:top w:val="none" w:sz="0" w:space="0" w:color="auto"/>
            <w:left w:val="none" w:sz="0" w:space="0" w:color="auto"/>
            <w:bottom w:val="none" w:sz="0" w:space="0" w:color="auto"/>
            <w:right w:val="none" w:sz="0" w:space="0" w:color="auto"/>
          </w:divBdr>
        </w:div>
        <w:div w:id="316035670">
          <w:marLeft w:val="0"/>
          <w:marRight w:val="0"/>
          <w:marTop w:val="0"/>
          <w:marBottom w:val="0"/>
          <w:divBdr>
            <w:top w:val="none" w:sz="0" w:space="0" w:color="auto"/>
            <w:left w:val="none" w:sz="0" w:space="0" w:color="auto"/>
            <w:bottom w:val="none" w:sz="0" w:space="0" w:color="auto"/>
            <w:right w:val="none" w:sz="0" w:space="0" w:color="auto"/>
          </w:divBdr>
        </w:div>
      </w:divsChild>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sChild>
        <w:div w:id="293875848">
          <w:marLeft w:val="0"/>
          <w:marRight w:val="0"/>
          <w:marTop w:val="0"/>
          <w:marBottom w:val="0"/>
          <w:divBdr>
            <w:top w:val="none" w:sz="0" w:space="0" w:color="auto"/>
            <w:left w:val="none" w:sz="0" w:space="0" w:color="auto"/>
            <w:bottom w:val="none" w:sz="0" w:space="0" w:color="auto"/>
            <w:right w:val="none" w:sz="0" w:space="0" w:color="auto"/>
          </w:divBdr>
        </w:div>
        <w:div w:id="2013294754">
          <w:marLeft w:val="0"/>
          <w:marRight w:val="0"/>
          <w:marTop w:val="0"/>
          <w:marBottom w:val="0"/>
          <w:divBdr>
            <w:top w:val="none" w:sz="0" w:space="0" w:color="auto"/>
            <w:left w:val="none" w:sz="0" w:space="0" w:color="auto"/>
            <w:bottom w:val="none" w:sz="0" w:space="0" w:color="auto"/>
            <w:right w:val="none" w:sz="0" w:space="0" w:color="auto"/>
          </w:divBdr>
        </w:div>
        <w:div w:id="638848828">
          <w:marLeft w:val="0"/>
          <w:marRight w:val="0"/>
          <w:marTop w:val="0"/>
          <w:marBottom w:val="0"/>
          <w:divBdr>
            <w:top w:val="none" w:sz="0" w:space="0" w:color="auto"/>
            <w:left w:val="none" w:sz="0" w:space="0" w:color="auto"/>
            <w:bottom w:val="none" w:sz="0" w:space="0" w:color="auto"/>
            <w:right w:val="none" w:sz="0" w:space="0" w:color="auto"/>
          </w:divBdr>
        </w:div>
        <w:div w:id="2086487440">
          <w:marLeft w:val="0"/>
          <w:marRight w:val="0"/>
          <w:marTop w:val="0"/>
          <w:marBottom w:val="0"/>
          <w:divBdr>
            <w:top w:val="none" w:sz="0" w:space="0" w:color="auto"/>
            <w:left w:val="none" w:sz="0" w:space="0" w:color="auto"/>
            <w:bottom w:val="none" w:sz="0" w:space="0" w:color="auto"/>
            <w:right w:val="none" w:sz="0" w:space="0" w:color="auto"/>
          </w:divBdr>
        </w:div>
      </w:divsChild>
    </w:div>
    <w:div w:id="1073505426">
      <w:bodyDiv w:val="1"/>
      <w:marLeft w:val="0"/>
      <w:marRight w:val="0"/>
      <w:marTop w:val="0"/>
      <w:marBottom w:val="0"/>
      <w:divBdr>
        <w:top w:val="none" w:sz="0" w:space="0" w:color="auto"/>
        <w:left w:val="none" w:sz="0" w:space="0" w:color="auto"/>
        <w:bottom w:val="none" w:sz="0" w:space="0" w:color="auto"/>
        <w:right w:val="none" w:sz="0" w:space="0" w:color="auto"/>
      </w:divBdr>
    </w:div>
    <w:div w:id="1125275393">
      <w:bodyDiv w:val="1"/>
      <w:marLeft w:val="0"/>
      <w:marRight w:val="0"/>
      <w:marTop w:val="0"/>
      <w:marBottom w:val="0"/>
      <w:divBdr>
        <w:top w:val="none" w:sz="0" w:space="0" w:color="auto"/>
        <w:left w:val="none" w:sz="0" w:space="0" w:color="auto"/>
        <w:bottom w:val="none" w:sz="0" w:space="0" w:color="auto"/>
        <w:right w:val="none" w:sz="0" w:space="0" w:color="auto"/>
      </w:divBdr>
      <w:divsChild>
        <w:div w:id="1983003896">
          <w:marLeft w:val="0"/>
          <w:marRight w:val="0"/>
          <w:marTop w:val="0"/>
          <w:marBottom w:val="0"/>
          <w:divBdr>
            <w:top w:val="none" w:sz="0" w:space="0" w:color="auto"/>
            <w:left w:val="none" w:sz="0" w:space="0" w:color="auto"/>
            <w:bottom w:val="none" w:sz="0" w:space="0" w:color="auto"/>
            <w:right w:val="none" w:sz="0" w:space="0" w:color="auto"/>
          </w:divBdr>
        </w:div>
        <w:div w:id="50277955">
          <w:marLeft w:val="0"/>
          <w:marRight w:val="0"/>
          <w:marTop w:val="0"/>
          <w:marBottom w:val="0"/>
          <w:divBdr>
            <w:top w:val="none" w:sz="0" w:space="0" w:color="auto"/>
            <w:left w:val="none" w:sz="0" w:space="0" w:color="auto"/>
            <w:bottom w:val="none" w:sz="0" w:space="0" w:color="auto"/>
            <w:right w:val="none" w:sz="0" w:space="0" w:color="auto"/>
          </w:divBdr>
        </w:div>
        <w:div w:id="1444687697">
          <w:marLeft w:val="0"/>
          <w:marRight w:val="0"/>
          <w:marTop w:val="0"/>
          <w:marBottom w:val="0"/>
          <w:divBdr>
            <w:top w:val="none" w:sz="0" w:space="0" w:color="auto"/>
            <w:left w:val="none" w:sz="0" w:space="0" w:color="auto"/>
            <w:bottom w:val="none" w:sz="0" w:space="0" w:color="auto"/>
            <w:right w:val="none" w:sz="0" w:space="0" w:color="auto"/>
          </w:divBdr>
        </w:div>
      </w:divsChild>
    </w:div>
    <w:div w:id="1193225003">
      <w:bodyDiv w:val="1"/>
      <w:marLeft w:val="0"/>
      <w:marRight w:val="0"/>
      <w:marTop w:val="0"/>
      <w:marBottom w:val="0"/>
      <w:divBdr>
        <w:top w:val="none" w:sz="0" w:space="0" w:color="auto"/>
        <w:left w:val="none" w:sz="0" w:space="0" w:color="auto"/>
        <w:bottom w:val="none" w:sz="0" w:space="0" w:color="auto"/>
        <w:right w:val="none" w:sz="0" w:space="0" w:color="auto"/>
      </w:divBdr>
      <w:divsChild>
        <w:div w:id="232736635">
          <w:marLeft w:val="0"/>
          <w:marRight w:val="0"/>
          <w:marTop w:val="0"/>
          <w:marBottom w:val="0"/>
          <w:divBdr>
            <w:top w:val="none" w:sz="0" w:space="0" w:color="auto"/>
            <w:left w:val="none" w:sz="0" w:space="0" w:color="auto"/>
            <w:bottom w:val="none" w:sz="0" w:space="0" w:color="auto"/>
            <w:right w:val="none" w:sz="0" w:space="0" w:color="auto"/>
          </w:divBdr>
        </w:div>
      </w:divsChild>
    </w:div>
    <w:div w:id="1199662128">
      <w:bodyDiv w:val="1"/>
      <w:marLeft w:val="0"/>
      <w:marRight w:val="0"/>
      <w:marTop w:val="0"/>
      <w:marBottom w:val="0"/>
      <w:divBdr>
        <w:top w:val="none" w:sz="0" w:space="0" w:color="auto"/>
        <w:left w:val="none" w:sz="0" w:space="0" w:color="auto"/>
        <w:bottom w:val="none" w:sz="0" w:space="0" w:color="auto"/>
        <w:right w:val="none" w:sz="0" w:space="0" w:color="auto"/>
      </w:divBdr>
      <w:divsChild>
        <w:div w:id="1087312796">
          <w:marLeft w:val="0"/>
          <w:marRight w:val="0"/>
          <w:marTop w:val="0"/>
          <w:marBottom w:val="0"/>
          <w:divBdr>
            <w:top w:val="none" w:sz="0" w:space="0" w:color="auto"/>
            <w:left w:val="none" w:sz="0" w:space="0" w:color="auto"/>
            <w:bottom w:val="none" w:sz="0" w:space="0" w:color="auto"/>
            <w:right w:val="none" w:sz="0" w:space="0" w:color="auto"/>
          </w:divBdr>
        </w:div>
      </w:divsChild>
    </w:div>
    <w:div w:id="1220435637">
      <w:bodyDiv w:val="1"/>
      <w:marLeft w:val="0"/>
      <w:marRight w:val="0"/>
      <w:marTop w:val="0"/>
      <w:marBottom w:val="0"/>
      <w:divBdr>
        <w:top w:val="none" w:sz="0" w:space="0" w:color="auto"/>
        <w:left w:val="none" w:sz="0" w:space="0" w:color="auto"/>
        <w:bottom w:val="none" w:sz="0" w:space="0" w:color="auto"/>
        <w:right w:val="none" w:sz="0" w:space="0" w:color="auto"/>
      </w:divBdr>
    </w:div>
    <w:div w:id="1243755820">
      <w:bodyDiv w:val="1"/>
      <w:marLeft w:val="0"/>
      <w:marRight w:val="0"/>
      <w:marTop w:val="0"/>
      <w:marBottom w:val="0"/>
      <w:divBdr>
        <w:top w:val="none" w:sz="0" w:space="0" w:color="auto"/>
        <w:left w:val="none" w:sz="0" w:space="0" w:color="auto"/>
        <w:bottom w:val="none" w:sz="0" w:space="0" w:color="auto"/>
        <w:right w:val="none" w:sz="0" w:space="0" w:color="auto"/>
      </w:divBdr>
      <w:divsChild>
        <w:div w:id="171334953">
          <w:marLeft w:val="0"/>
          <w:marRight w:val="0"/>
          <w:marTop w:val="0"/>
          <w:marBottom w:val="0"/>
          <w:divBdr>
            <w:top w:val="none" w:sz="0" w:space="0" w:color="auto"/>
            <w:left w:val="none" w:sz="0" w:space="0" w:color="auto"/>
            <w:bottom w:val="none" w:sz="0" w:space="0" w:color="auto"/>
            <w:right w:val="none" w:sz="0" w:space="0" w:color="auto"/>
          </w:divBdr>
        </w:div>
        <w:div w:id="106241920">
          <w:marLeft w:val="0"/>
          <w:marRight w:val="0"/>
          <w:marTop w:val="0"/>
          <w:marBottom w:val="0"/>
          <w:divBdr>
            <w:top w:val="none" w:sz="0" w:space="0" w:color="auto"/>
            <w:left w:val="none" w:sz="0" w:space="0" w:color="auto"/>
            <w:bottom w:val="none" w:sz="0" w:space="0" w:color="auto"/>
            <w:right w:val="none" w:sz="0" w:space="0" w:color="auto"/>
          </w:divBdr>
        </w:div>
        <w:div w:id="228804835">
          <w:marLeft w:val="0"/>
          <w:marRight w:val="0"/>
          <w:marTop w:val="0"/>
          <w:marBottom w:val="0"/>
          <w:divBdr>
            <w:top w:val="none" w:sz="0" w:space="0" w:color="auto"/>
            <w:left w:val="none" w:sz="0" w:space="0" w:color="auto"/>
            <w:bottom w:val="none" w:sz="0" w:space="0" w:color="auto"/>
            <w:right w:val="none" w:sz="0" w:space="0" w:color="auto"/>
          </w:divBdr>
        </w:div>
      </w:divsChild>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9501640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63">
          <w:marLeft w:val="0"/>
          <w:marRight w:val="0"/>
          <w:marTop w:val="0"/>
          <w:marBottom w:val="0"/>
          <w:divBdr>
            <w:top w:val="none" w:sz="0" w:space="0" w:color="auto"/>
            <w:left w:val="none" w:sz="0" w:space="0" w:color="auto"/>
            <w:bottom w:val="none" w:sz="0" w:space="0" w:color="auto"/>
            <w:right w:val="none" w:sz="0" w:space="0" w:color="auto"/>
          </w:divBdr>
        </w:div>
        <w:div w:id="28579475">
          <w:marLeft w:val="0"/>
          <w:marRight w:val="0"/>
          <w:marTop w:val="0"/>
          <w:marBottom w:val="0"/>
          <w:divBdr>
            <w:top w:val="none" w:sz="0" w:space="0" w:color="auto"/>
            <w:left w:val="none" w:sz="0" w:space="0" w:color="auto"/>
            <w:bottom w:val="none" w:sz="0" w:space="0" w:color="auto"/>
            <w:right w:val="none" w:sz="0" w:space="0" w:color="auto"/>
          </w:divBdr>
        </w:div>
        <w:div w:id="253904452">
          <w:marLeft w:val="0"/>
          <w:marRight w:val="0"/>
          <w:marTop w:val="0"/>
          <w:marBottom w:val="0"/>
          <w:divBdr>
            <w:top w:val="none" w:sz="0" w:space="0" w:color="auto"/>
            <w:left w:val="none" w:sz="0" w:space="0" w:color="auto"/>
            <w:bottom w:val="none" w:sz="0" w:space="0" w:color="auto"/>
            <w:right w:val="none" w:sz="0" w:space="0" w:color="auto"/>
          </w:divBdr>
        </w:div>
        <w:div w:id="780615149">
          <w:marLeft w:val="0"/>
          <w:marRight w:val="0"/>
          <w:marTop w:val="0"/>
          <w:marBottom w:val="0"/>
          <w:divBdr>
            <w:top w:val="none" w:sz="0" w:space="0" w:color="auto"/>
            <w:left w:val="none" w:sz="0" w:space="0" w:color="auto"/>
            <w:bottom w:val="none" w:sz="0" w:space="0" w:color="auto"/>
            <w:right w:val="none" w:sz="0" w:space="0" w:color="auto"/>
          </w:divBdr>
        </w:div>
      </w:divsChild>
    </w:div>
    <w:div w:id="1321958172">
      <w:bodyDiv w:val="1"/>
      <w:marLeft w:val="0"/>
      <w:marRight w:val="0"/>
      <w:marTop w:val="0"/>
      <w:marBottom w:val="0"/>
      <w:divBdr>
        <w:top w:val="none" w:sz="0" w:space="0" w:color="auto"/>
        <w:left w:val="none" w:sz="0" w:space="0" w:color="auto"/>
        <w:bottom w:val="none" w:sz="0" w:space="0" w:color="auto"/>
        <w:right w:val="none" w:sz="0" w:space="0" w:color="auto"/>
      </w:divBdr>
    </w:div>
    <w:div w:id="1323386438">
      <w:bodyDiv w:val="1"/>
      <w:marLeft w:val="0"/>
      <w:marRight w:val="0"/>
      <w:marTop w:val="0"/>
      <w:marBottom w:val="0"/>
      <w:divBdr>
        <w:top w:val="none" w:sz="0" w:space="0" w:color="auto"/>
        <w:left w:val="none" w:sz="0" w:space="0" w:color="auto"/>
        <w:bottom w:val="none" w:sz="0" w:space="0" w:color="auto"/>
        <w:right w:val="none" w:sz="0" w:space="0" w:color="auto"/>
      </w:divBdr>
    </w:div>
    <w:div w:id="1462263795">
      <w:bodyDiv w:val="1"/>
      <w:marLeft w:val="0"/>
      <w:marRight w:val="0"/>
      <w:marTop w:val="0"/>
      <w:marBottom w:val="0"/>
      <w:divBdr>
        <w:top w:val="none" w:sz="0" w:space="0" w:color="auto"/>
        <w:left w:val="none" w:sz="0" w:space="0" w:color="auto"/>
        <w:bottom w:val="none" w:sz="0" w:space="0" w:color="auto"/>
        <w:right w:val="none" w:sz="0" w:space="0" w:color="auto"/>
      </w:divBdr>
    </w:div>
    <w:div w:id="1468402457">
      <w:bodyDiv w:val="1"/>
      <w:marLeft w:val="0"/>
      <w:marRight w:val="0"/>
      <w:marTop w:val="0"/>
      <w:marBottom w:val="0"/>
      <w:divBdr>
        <w:top w:val="none" w:sz="0" w:space="0" w:color="auto"/>
        <w:left w:val="none" w:sz="0" w:space="0" w:color="auto"/>
        <w:bottom w:val="none" w:sz="0" w:space="0" w:color="auto"/>
        <w:right w:val="none" w:sz="0" w:space="0" w:color="auto"/>
      </w:divBdr>
    </w:div>
    <w:div w:id="1485897999">
      <w:bodyDiv w:val="1"/>
      <w:marLeft w:val="0"/>
      <w:marRight w:val="0"/>
      <w:marTop w:val="0"/>
      <w:marBottom w:val="0"/>
      <w:divBdr>
        <w:top w:val="none" w:sz="0" w:space="0" w:color="auto"/>
        <w:left w:val="none" w:sz="0" w:space="0" w:color="auto"/>
        <w:bottom w:val="none" w:sz="0" w:space="0" w:color="auto"/>
        <w:right w:val="none" w:sz="0" w:space="0" w:color="auto"/>
      </w:divBdr>
    </w:div>
    <w:div w:id="1501002059">
      <w:bodyDiv w:val="1"/>
      <w:marLeft w:val="0"/>
      <w:marRight w:val="0"/>
      <w:marTop w:val="0"/>
      <w:marBottom w:val="0"/>
      <w:divBdr>
        <w:top w:val="none" w:sz="0" w:space="0" w:color="auto"/>
        <w:left w:val="none" w:sz="0" w:space="0" w:color="auto"/>
        <w:bottom w:val="none" w:sz="0" w:space="0" w:color="auto"/>
        <w:right w:val="none" w:sz="0" w:space="0" w:color="auto"/>
      </w:divBdr>
      <w:divsChild>
        <w:div w:id="1582715038">
          <w:marLeft w:val="0"/>
          <w:marRight w:val="0"/>
          <w:marTop w:val="0"/>
          <w:marBottom w:val="0"/>
          <w:divBdr>
            <w:top w:val="none" w:sz="0" w:space="0" w:color="auto"/>
            <w:left w:val="none" w:sz="0" w:space="0" w:color="auto"/>
            <w:bottom w:val="none" w:sz="0" w:space="0" w:color="auto"/>
            <w:right w:val="none" w:sz="0" w:space="0" w:color="auto"/>
          </w:divBdr>
        </w:div>
        <w:div w:id="1430082936">
          <w:marLeft w:val="0"/>
          <w:marRight w:val="0"/>
          <w:marTop w:val="0"/>
          <w:marBottom w:val="0"/>
          <w:divBdr>
            <w:top w:val="none" w:sz="0" w:space="0" w:color="auto"/>
            <w:left w:val="none" w:sz="0" w:space="0" w:color="auto"/>
            <w:bottom w:val="none" w:sz="0" w:space="0" w:color="auto"/>
            <w:right w:val="none" w:sz="0" w:space="0" w:color="auto"/>
          </w:divBdr>
        </w:div>
        <w:div w:id="2077971290">
          <w:marLeft w:val="0"/>
          <w:marRight w:val="0"/>
          <w:marTop w:val="0"/>
          <w:marBottom w:val="0"/>
          <w:divBdr>
            <w:top w:val="none" w:sz="0" w:space="0" w:color="auto"/>
            <w:left w:val="none" w:sz="0" w:space="0" w:color="auto"/>
            <w:bottom w:val="none" w:sz="0" w:space="0" w:color="auto"/>
            <w:right w:val="none" w:sz="0" w:space="0" w:color="auto"/>
          </w:divBdr>
        </w:div>
        <w:div w:id="1282418633">
          <w:marLeft w:val="0"/>
          <w:marRight w:val="0"/>
          <w:marTop w:val="0"/>
          <w:marBottom w:val="0"/>
          <w:divBdr>
            <w:top w:val="none" w:sz="0" w:space="0" w:color="auto"/>
            <w:left w:val="none" w:sz="0" w:space="0" w:color="auto"/>
            <w:bottom w:val="none" w:sz="0" w:space="0" w:color="auto"/>
            <w:right w:val="none" w:sz="0" w:space="0" w:color="auto"/>
          </w:divBdr>
        </w:div>
      </w:divsChild>
    </w:div>
    <w:div w:id="1504664352">
      <w:bodyDiv w:val="1"/>
      <w:marLeft w:val="0"/>
      <w:marRight w:val="0"/>
      <w:marTop w:val="0"/>
      <w:marBottom w:val="0"/>
      <w:divBdr>
        <w:top w:val="none" w:sz="0" w:space="0" w:color="auto"/>
        <w:left w:val="none" w:sz="0" w:space="0" w:color="auto"/>
        <w:bottom w:val="none" w:sz="0" w:space="0" w:color="auto"/>
        <w:right w:val="none" w:sz="0" w:space="0" w:color="auto"/>
      </w:divBdr>
      <w:divsChild>
        <w:div w:id="1294602220">
          <w:marLeft w:val="0"/>
          <w:marRight w:val="0"/>
          <w:marTop w:val="0"/>
          <w:marBottom w:val="0"/>
          <w:divBdr>
            <w:top w:val="none" w:sz="0" w:space="0" w:color="auto"/>
            <w:left w:val="none" w:sz="0" w:space="0" w:color="auto"/>
            <w:bottom w:val="none" w:sz="0" w:space="0" w:color="auto"/>
            <w:right w:val="none" w:sz="0" w:space="0" w:color="auto"/>
          </w:divBdr>
        </w:div>
      </w:divsChild>
    </w:div>
    <w:div w:id="1512060558">
      <w:bodyDiv w:val="1"/>
      <w:marLeft w:val="0"/>
      <w:marRight w:val="0"/>
      <w:marTop w:val="0"/>
      <w:marBottom w:val="0"/>
      <w:divBdr>
        <w:top w:val="none" w:sz="0" w:space="0" w:color="auto"/>
        <w:left w:val="none" w:sz="0" w:space="0" w:color="auto"/>
        <w:bottom w:val="none" w:sz="0" w:space="0" w:color="auto"/>
        <w:right w:val="none" w:sz="0" w:space="0" w:color="auto"/>
      </w:divBdr>
    </w:div>
    <w:div w:id="1552383322">
      <w:bodyDiv w:val="1"/>
      <w:marLeft w:val="0"/>
      <w:marRight w:val="0"/>
      <w:marTop w:val="0"/>
      <w:marBottom w:val="0"/>
      <w:divBdr>
        <w:top w:val="none" w:sz="0" w:space="0" w:color="auto"/>
        <w:left w:val="none" w:sz="0" w:space="0" w:color="auto"/>
        <w:bottom w:val="none" w:sz="0" w:space="0" w:color="auto"/>
        <w:right w:val="none" w:sz="0" w:space="0" w:color="auto"/>
      </w:divBdr>
      <w:divsChild>
        <w:div w:id="1008290365">
          <w:marLeft w:val="0"/>
          <w:marRight w:val="0"/>
          <w:marTop w:val="0"/>
          <w:marBottom w:val="0"/>
          <w:divBdr>
            <w:top w:val="none" w:sz="0" w:space="0" w:color="auto"/>
            <w:left w:val="none" w:sz="0" w:space="0" w:color="auto"/>
            <w:bottom w:val="none" w:sz="0" w:space="0" w:color="auto"/>
            <w:right w:val="none" w:sz="0" w:space="0" w:color="auto"/>
          </w:divBdr>
        </w:div>
        <w:div w:id="634332578">
          <w:marLeft w:val="0"/>
          <w:marRight w:val="0"/>
          <w:marTop w:val="0"/>
          <w:marBottom w:val="0"/>
          <w:divBdr>
            <w:top w:val="none" w:sz="0" w:space="0" w:color="auto"/>
            <w:left w:val="none" w:sz="0" w:space="0" w:color="auto"/>
            <w:bottom w:val="none" w:sz="0" w:space="0" w:color="auto"/>
            <w:right w:val="none" w:sz="0" w:space="0" w:color="auto"/>
          </w:divBdr>
        </w:div>
        <w:div w:id="956060857">
          <w:marLeft w:val="0"/>
          <w:marRight w:val="0"/>
          <w:marTop w:val="0"/>
          <w:marBottom w:val="0"/>
          <w:divBdr>
            <w:top w:val="none" w:sz="0" w:space="0" w:color="auto"/>
            <w:left w:val="none" w:sz="0" w:space="0" w:color="auto"/>
            <w:bottom w:val="none" w:sz="0" w:space="0" w:color="auto"/>
            <w:right w:val="none" w:sz="0" w:space="0" w:color="auto"/>
          </w:divBdr>
        </w:div>
      </w:divsChild>
    </w:div>
    <w:div w:id="1565019171">
      <w:bodyDiv w:val="1"/>
      <w:marLeft w:val="0"/>
      <w:marRight w:val="0"/>
      <w:marTop w:val="0"/>
      <w:marBottom w:val="0"/>
      <w:divBdr>
        <w:top w:val="none" w:sz="0" w:space="0" w:color="auto"/>
        <w:left w:val="none" w:sz="0" w:space="0" w:color="auto"/>
        <w:bottom w:val="none" w:sz="0" w:space="0" w:color="auto"/>
        <w:right w:val="none" w:sz="0" w:space="0" w:color="auto"/>
      </w:divBdr>
    </w:div>
    <w:div w:id="1583417962">
      <w:bodyDiv w:val="1"/>
      <w:marLeft w:val="0"/>
      <w:marRight w:val="0"/>
      <w:marTop w:val="0"/>
      <w:marBottom w:val="0"/>
      <w:divBdr>
        <w:top w:val="none" w:sz="0" w:space="0" w:color="auto"/>
        <w:left w:val="none" w:sz="0" w:space="0" w:color="auto"/>
        <w:bottom w:val="none" w:sz="0" w:space="0" w:color="auto"/>
        <w:right w:val="none" w:sz="0" w:space="0" w:color="auto"/>
      </w:divBdr>
      <w:divsChild>
        <w:div w:id="984429321">
          <w:marLeft w:val="0"/>
          <w:marRight w:val="0"/>
          <w:marTop w:val="0"/>
          <w:marBottom w:val="0"/>
          <w:divBdr>
            <w:top w:val="none" w:sz="0" w:space="0" w:color="auto"/>
            <w:left w:val="none" w:sz="0" w:space="0" w:color="auto"/>
            <w:bottom w:val="none" w:sz="0" w:space="0" w:color="auto"/>
            <w:right w:val="none" w:sz="0" w:space="0" w:color="auto"/>
          </w:divBdr>
        </w:div>
        <w:div w:id="1961956850">
          <w:marLeft w:val="0"/>
          <w:marRight w:val="0"/>
          <w:marTop w:val="0"/>
          <w:marBottom w:val="0"/>
          <w:divBdr>
            <w:top w:val="none" w:sz="0" w:space="0" w:color="auto"/>
            <w:left w:val="none" w:sz="0" w:space="0" w:color="auto"/>
            <w:bottom w:val="none" w:sz="0" w:space="0" w:color="auto"/>
            <w:right w:val="none" w:sz="0" w:space="0" w:color="auto"/>
          </w:divBdr>
        </w:div>
        <w:div w:id="52975184">
          <w:marLeft w:val="0"/>
          <w:marRight w:val="0"/>
          <w:marTop w:val="0"/>
          <w:marBottom w:val="0"/>
          <w:divBdr>
            <w:top w:val="none" w:sz="0" w:space="0" w:color="auto"/>
            <w:left w:val="none" w:sz="0" w:space="0" w:color="auto"/>
            <w:bottom w:val="none" w:sz="0" w:space="0" w:color="auto"/>
            <w:right w:val="none" w:sz="0" w:space="0" w:color="auto"/>
          </w:divBdr>
        </w:div>
        <w:div w:id="1301305264">
          <w:marLeft w:val="0"/>
          <w:marRight w:val="0"/>
          <w:marTop w:val="0"/>
          <w:marBottom w:val="0"/>
          <w:divBdr>
            <w:top w:val="none" w:sz="0" w:space="0" w:color="auto"/>
            <w:left w:val="none" w:sz="0" w:space="0" w:color="auto"/>
            <w:bottom w:val="none" w:sz="0" w:space="0" w:color="auto"/>
            <w:right w:val="none" w:sz="0" w:space="0" w:color="auto"/>
          </w:divBdr>
        </w:div>
        <w:div w:id="708191584">
          <w:marLeft w:val="0"/>
          <w:marRight w:val="0"/>
          <w:marTop w:val="0"/>
          <w:marBottom w:val="0"/>
          <w:divBdr>
            <w:top w:val="none" w:sz="0" w:space="0" w:color="auto"/>
            <w:left w:val="none" w:sz="0" w:space="0" w:color="auto"/>
            <w:bottom w:val="none" w:sz="0" w:space="0" w:color="auto"/>
            <w:right w:val="none" w:sz="0" w:space="0" w:color="auto"/>
          </w:divBdr>
        </w:div>
      </w:divsChild>
    </w:div>
    <w:div w:id="1602448516">
      <w:bodyDiv w:val="1"/>
      <w:marLeft w:val="0"/>
      <w:marRight w:val="0"/>
      <w:marTop w:val="0"/>
      <w:marBottom w:val="0"/>
      <w:divBdr>
        <w:top w:val="none" w:sz="0" w:space="0" w:color="auto"/>
        <w:left w:val="none" w:sz="0" w:space="0" w:color="auto"/>
        <w:bottom w:val="none" w:sz="0" w:space="0" w:color="auto"/>
        <w:right w:val="none" w:sz="0" w:space="0" w:color="auto"/>
      </w:divBdr>
      <w:divsChild>
        <w:div w:id="391781133">
          <w:marLeft w:val="0"/>
          <w:marRight w:val="0"/>
          <w:marTop w:val="0"/>
          <w:marBottom w:val="0"/>
          <w:divBdr>
            <w:top w:val="none" w:sz="0" w:space="0" w:color="auto"/>
            <w:left w:val="none" w:sz="0" w:space="0" w:color="auto"/>
            <w:bottom w:val="none" w:sz="0" w:space="0" w:color="auto"/>
            <w:right w:val="none" w:sz="0" w:space="0" w:color="auto"/>
          </w:divBdr>
        </w:div>
      </w:divsChild>
    </w:div>
    <w:div w:id="1611858011">
      <w:bodyDiv w:val="1"/>
      <w:marLeft w:val="0"/>
      <w:marRight w:val="0"/>
      <w:marTop w:val="0"/>
      <w:marBottom w:val="0"/>
      <w:divBdr>
        <w:top w:val="none" w:sz="0" w:space="0" w:color="auto"/>
        <w:left w:val="none" w:sz="0" w:space="0" w:color="auto"/>
        <w:bottom w:val="none" w:sz="0" w:space="0" w:color="auto"/>
        <w:right w:val="none" w:sz="0" w:space="0" w:color="auto"/>
      </w:divBdr>
      <w:divsChild>
        <w:div w:id="368116400">
          <w:marLeft w:val="0"/>
          <w:marRight w:val="0"/>
          <w:marTop w:val="0"/>
          <w:marBottom w:val="0"/>
          <w:divBdr>
            <w:top w:val="none" w:sz="0" w:space="0" w:color="auto"/>
            <w:left w:val="none" w:sz="0" w:space="0" w:color="auto"/>
            <w:bottom w:val="none" w:sz="0" w:space="0" w:color="auto"/>
            <w:right w:val="none" w:sz="0" w:space="0" w:color="auto"/>
          </w:divBdr>
        </w:div>
        <w:div w:id="314261136">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229729533">
          <w:marLeft w:val="0"/>
          <w:marRight w:val="0"/>
          <w:marTop w:val="0"/>
          <w:marBottom w:val="0"/>
          <w:divBdr>
            <w:top w:val="none" w:sz="0" w:space="0" w:color="auto"/>
            <w:left w:val="none" w:sz="0" w:space="0" w:color="auto"/>
            <w:bottom w:val="none" w:sz="0" w:space="0" w:color="auto"/>
            <w:right w:val="none" w:sz="0" w:space="0" w:color="auto"/>
          </w:divBdr>
        </w:div>
      </w:divsChild>
    </w:div>
    <w:div w:id="1623076949">
      <w:bodyDiv w:val="1"/>
      <w:marLeft w:val="0"/>
      <w:marRight w:val="0"/>
      <w:marTop w:val="0"/>
      <w:marBottom w:val="0"/>
      <w:divBdr>
        <w:top w:val="none" w:sz="0" w:space="0" w:color="auto"/>
        <w:left w:val="none" w:sz="0" w:space="0" w:color="auto"/>
        <w:bottom w:val="none" w:sz="0" w:space="0" w:color="auto"/>
        <w:right w:val="none" w:sz="0" w:space="0" w:color="auto"/>
      </w:divBdr>
    </w:div>
    <w:div w:id="1630210595">
      <w:bodyDiv w:val="1"/>
      <w:marLeft w:val="0"/>
      <w:marRight w:val="0"/>
      <w:marTop w:val="0"/>
      <w:marBottom w:val="0"/>
      <w:divBdr>
        <w:top w:val="none" w:sz="0" w:space="0" w:color="auto"/>
        <w:left w:val="none" w:sz="0" w:space="0" w:color="auto"/>
        <w:bottom w:val="none" w:sz="0" w:space="0" w:color="auto"/>
        <w:right w:val="none" w:sz="0" w:space="0" w:color="auto"/>
      </w:divBdr>
    </w:div>
    <w:div w:id="1661928604">
      <w:bodyDiv w:val="1"/>
      <w:marLeft w:val="0"/>
      <w:marRight w:val="0"/>
      <w:marTop w:val="0"/>
      <w:marBottom w:val="0"/>
      <w:divBdr>
        <w:top w:val="none" w:sz="0" w:space="0" w:color="auto"/>
        <w:left w:val="none" w:sz="0" w:space="0" w:color="auto"/>
        <w:bottom w:val="none" w:sz="0" w:space="0" w:color="auto"/>
        <w:right w:val="none" w:sz="0" w:space="0" w:color="auto"/>
      </w:divBdr>
    </w:div>
    <w:div w:id="1704281983">
      <w:bodyDiv w:val="1"/>
      <w:marLeft w:val="0"/>
      <w:marRight w:val="0"/>
      <w:marTop w:val="0"/>
      <w:marBottom w:val="0"/>
      <w:divBdr>
        <w:top w:val="none" w:sz="0" w:space="0" w:color="auto"/>
        <w:left w:val="none" w:sz="0" w:space="0" w:color="auto"/>
        <w:bottom w:val="none" w:sz="0" w:space="0" w:color="auto"/>
        <w:right w:val="none" w:sz="0" w:space="0" w:color="auto"/>
      </w:divBdr>
      <w:divsChild>
        <w:div w:id="1833526033">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2976851">
          <w:marLeft w:val="0"/>
          <w:marRight w:val="0"/>
          <w:marTop w:val="0"/>
          <w:marBottom w:val="0"/>
          <w:divBdr>
            <w:top w:val="none" w:sz="0" w:space="0" w:color="auto"/>
            <w:left w:val="none" w:sz="0" w:space="0" w:color="auto"/>
            <w:bottom w:val="none" w:sz="0" w:space="0" w:color="auto"/>
            <w:right w:val="none" w:sz="0" w:space="0" w:color="auto"/>
          </w:divBdr>
        </w:div>
        <w:div w:id="1049764826">
          <w:marLeft w:val="0"/>
          <w:marRight w:val="0"/>
          <w:marTop w:val="0"/>
          <w:marBottom w:val="0"/>
          <w:divBdr>
            <w:top w:val="none" w:sz="0" w:space="0" w:color="auto"/>
            <w:left w:val="none" w:sz="0" w:space="0" w:color="auto"/>
            <w:bottom w:val="none" w:sz="0" w:space="0" w:color="auto"/>
            <w:right w:val="none" w:sz="0" w:space="0" w:color="auto"/>
          </w:divBdr>
        </w:div>
      </w:divsChild>
    </w:div>
    <w:div w:id="1735591191">
      <w:bodyDiv w:val="1"/>
      <w:marLeft w:val="0"/>
      <w:marRight w:val="0"/>
      <w:marTop w:val="0"/>
      <w:marBottom w:val="0"/>
      <w:divBdr>
        <w:top w:val="none" w:sz="0" w:space="0" w:color="auto"/>
        <w:left w:val="none" w:sz="0" w:space="0" w:color="auto"/>
        <w:bottom w:val="none" w:sz="0" w:space="0" w:color="auto"/>
        <w:right w:val="none" w:sz="0" w:space="0" w:color="auto"/>
      </w:divBdr>
      <w:divsChild>
        <w:div w:id="1251281212">
          <w:marLeft w:val="0"/>
          <w:marRight w:val="0"/>
          <w:marTop w:val="0"/>
          <w:marBottom w:val="0"/>
          <w:divBdr>
            <w:top w:val="none" w:sz="0" w:space="0" w:color="auto"/>
            <w:left w:val="none" w:sz="0" w:space="0" w:color="auto"/>
            <w:bottom w:val="none" w:sz="0" w:space="0" w:color="auto"/>
            <w:right w:val="none" w:sz="0" w:space="0" w:color="auto"/>
          </w:divBdr>
        </w:div>
        <w:div w:id="1245840872">
          <w:marLeft w:val="0"/>
          <w:marRight w:val="0"/>
          <w:marTop w:val="0"/>
          <w:marBottom w:val="0"/>
          <w:divBdr>
            <w:top w:val="none" w:sz="0" w:space="0" w:color="auto"/>
            <w:left w:val="none" w:sz="0" w:space="0" w:color="auto"/>
            <w:bottom w:val="none" w:sz="0" w:space="0" w:color="auto"/>
            <w:right w:val="none" w:sz="0" w:space="0" w:color="auto"/>
          </w:divBdr>
        </w:div>
        <w:div w:id="775561775">
          <w:marLeft w:val="0"/>
          <w:marRight w:val="0"/>
          <w:marTop w:val="0"/>
          <w:marBottom w:val="0"/>
          <w:divBdr>
            <w:top w:val="none" w:sz="0" w:space="0" w:color="auto"/>
            <w:left w:val="none" w:sz="0" w:space="0" w:color="auto"/>
            <w:bottom w:val="none" w:sz="0" w:space="0" w:color="auto"/>
            <w:right w:val="none" w:sz="0" w:space="0" w:color="auto"/>
          </w:divBdr>
        </w:div>
      </w:divsChild>
    </w:div>
    <w:div w:id="1742868263">
      <w:bodyDiv w:val="1"/>
      <w:marLeft w:val="0"/>
      <w:marRight w:val="0"/>
      <w:marTop w:val="0"/>
      <w:marBottom w:val="0"/>
      <w:divBdr>
        <w:top w:val="none" w:sz="0" w:space="0" w:color="auto"/>
        <w:left w:val="none" w:sz="0" w:space="0" w:color="auto"/>
        <w:bottom w:val="none" w:sz="0" w:space="0" w:color="auto"/>
        <w:right w:val="none" w:sz="0" w:space="0" w:color="auto"/>
      </w:divBdr>
    </w:div>
    <w:div w:id="1760323558">
      <w:bodyDiv w:val="1"/>
      <w:marLeft w:val="0"/>
      <w:marRight w:val="0"/>
      <w:marTop w:val="0"/>
      <w:marBottom w:val="0"/>
      <w:divBdr>
        <w:top w:val="none" w:sz="0" w:space="0" w:color="auto"/>
        <w:left w:val="none" w:sz="0" w:space="0" w:color="auto"/>
        <w:bottom w:val="none" w:sz="0" w:space="0" w:color="auto"/>
        <w:right w:val="none" w:sz="0" w:space="0" w:color="auto"/>
      </w:divBdr>
    </w:div>
    <w:div w:id="1794786318">
      <w:bodyDiv w:val="1"/>
      <w:marLeft w:val="0"/>
      <w:marRight w:val="0"/>
      <w:marTop w:val="0"/>
      <w:marBottom w:val="0"/>
      <w:divBdr>
        <w:top w:val="none" w:sz="0" w:space="0" w:color="auto"/>
        <w:left w:val="none" w:sz="0" w:space="0" w:color="auto"/>
        <w:bottom w:val="none" w:sz="0" w:space="0" w:color="auto"/>
        <w:right w:val="none" w:sz="0" w:space="0" w:color="auto"/>
      </w:divBdr>
      <w:divsChild>
        <w:div w:id="1748187694">
          <w:marLeft w:val="0"/>
          <w:marRight w:val="0"/>
          <w:marTop w:val="0"/>
          <w:marBottom w:val="0"/>
          <w:divBdr>
            <w:top w:val="none" w:sz="0" w:space="0" w:color="auto"/>
            <w:left w:val="none" w:sz="0" w:space="0" w:color="auto"/>
            <w:bottom w:val="none" w:sz="0" w:space="0" w:color="auto"/>
            <w:right w:val="none" w:sz="0" w:space="0" w:color="auto"/>
          </w:divBdr>
        </w:div>
        <w:div w:id="130446405">
          <w:marLeft w:val="0"/>
          <w:marRight w:val="0"/>
          <w:marTop w:val="0"/>
          <w:marBottom w:val="0"/>
          <w:divBdr>
            <w:top w:val="none" w:sz="0" w:space="0" w:color="auto"/>
            <w:left w:val="none" w:sz="0" w:space="0" w:color="auto"/>
            <w:bottom w:val="none" w:sz="0" w:space="0" w:color="auto"/>
            <w:right w:val="none" w:sz="0" w:space="0" w:color="auto"/>
          </w:divBdr>
        </w:div>
        <w:div w:id="332538568">
          <w:marLeft w:val="0"/>
          <w:marRight w:val="0"/>
          <w:marTop w:val="0"/>
          <w:marBottom w:val="0"/>
          <w:divBdr>
            <w:top w:val="none" w:sz="0" w:space="0" w:color="auto"/>
            <w:left w:val="none" w:sz="0" w:space="0" w:color="auto"/>
            <w:bottom w:val="none" w:sz="0" w:space="0" w:color="auto"/>
            <w:right w:val="none" w:sz="0" w:space="0" w:color="auto"/>
          </w:divBdr>
        </w:div>
      </w:divsChild>
    </w:div>
    <w:div w:id="1844080487">
      <w:bodyDiv w:val="1"/>
      <w:marLeft w:val="0"/>
      <w:marRight w:val="0"/>
      <w:marTop w:val="0"/>
      <w:marBottom w:val="0"/>
      <w:divBdr>
        <w:top w:val="none" w:sz="0" w:space="0" w:color="auto"/>
        <w:left w:val="none" w:sz="0" w:space="0" w:color="auto"/>
        <w:bottom w:val="none" w:sz="0" w:space="0" w:color="auto"/>
        <w:right w:val="none" w:sz="0" w:space="0" w:color="auto"/>
      </w:divBdr>
    </w:div>
    <w:div w:id="1848211382">
      <w:bodyDiv w:val="1"/>
      <w:marLeft w:val="0"/>
      <w:marRight w:val="0"/>
      <w:marTop w:val="0"/>
      <w:marBottom w:val="0"/>
      <w:divBdr>
        <w:top w:val="none" w:sz="0" w:space="0" w:color="auto"/>
        <w:left w:val="none" w:sz="0" w:space="0" w:color="auto"/>
        <w:bottom w:val="none" w:sz="0" w:space="0" w:color="auto"/>
        <w:right w:val="none" w:sz="0" w:space="0" w:color="auto"/>
      </w:divBdr>
    </w:div>
    <w:div w:id="1856841413">
      <w:bodyDiv w:val="1"/>
      <w:marLeft w:val="0"/>
      <w:marRight w:val="0"/>
      <w:marTop w:val="0"/>
      <w:marBottom w:val="0"/>
      <w:divBdr>
        <w:top w:val="none" w:sz="0" w:space="0" w:color="auto"/>
        <w:left w:val="none" w:sz="0" w:space="0" w:color="auto"/>
        <w:bottom w:val="none" w:sz="0" w:space="0" w:color="auto"/>
        <w:right w:val="none" w:sz="0" w:space="0" w:color="auto"/>
      </w:divBdr>
    </w:div>
    <w:div w:id="1936086700">
      <w:bodyDiv w:val="1"/>
      <w:marLeft w:val="0"/>
      <w:marRight w:val="0"/>
      <w:marTop w:val="0"/>
      <w:marBottom w:val="0"/>
      <w:divBdr>
        <w:top w:val="none" w:sz="0" w:space="0" w:color="auto"/>
        <w:left w:val="none" w:sz="0" w:space="0" w:color="auto"/>
        <w:bottom w:val="none" w:sz="0" w:space="0" w:color="auto"/>
        <w:right w:val="none" w:sz="0" w:space="0" w:color="auto"/>
      </w:divBdr>
      <w:divsChild>
        <w:div w:id="467893195">
          <w:marLeft w:val="0"/>
          <w:marRight w:val="0"/>
          <w:marTop w:val="0"/>
          <w:marBottom w:val="0"/>
          <w:divBdr>
            <w:top w:val="none" w:sz="0" w:space="0" w:color="auto"/>
            <w:left w:val="none" w:sz="0" w:space="0" w:color="auto"/>
            <w:bottom w:val="none" w:sz="0" w:space="0" w:color="auto"/>
            <w:right w:val="none" w:sz="0" w:space="0" w:color="auto"/>
          </w:divBdr>
        </w:div>
        <w:div w:id="1413619261">
          <w:marLeft w:val="0"/>
          <w:marRight w:val="0"/>
          <w:marTop w:val="0"/>
          <w:marBottom w:val="0"/>
          <w:divBdr>
            <w:top w:val="none" w:sz="0" w:space="0" w:color="auto"/>
            <w:left w:val="none" w:sz="0" w:space="0" w:color="auto"/>
            <w:bottom w:val="none" w:sz="0" w:space="0" w:color="auto"/>
            <w:right w:val="none" w:sz="0" w:space="0" w:color="auto"/>
          </w:divBdr>
        </w:div>
        <w:div w:id="191497670">
          <w:marLeft w:val="0"/>
          <w:marRight w:val="0"/>
          <w:marTop w:val="0"/>
          <w:marBottom w:val="0"/>
          <w:divBdr>
            <w:top w:val="none" w:sz="0" w:space="0" w:color="auto"/>
            <w:left w:val="none" w:sz="0" w:space="0" w:color="auto"/>
            <w:bottom w:val="none" w:sz="0" w:space="0" w:color="auto"/>
            <w:right w:val="none" w:sz="0" w:space="0" w:color="auto"/>
          </w:divBdr>
        </w:div>
      </w:divsChild>
    </w:div>
    <w:div w:id="1942488470">
      <w:bodyDiv w:val="1"/>
      <w:marLeft w:val="0"/>
      <w:marRight w:val="0"/>
      <w:marTop w:val="0"/>
      <w:marBottom w:val="0"/>
      <w:divBdr>
        <w:top w:val="none" w:sz="0" w:space="0" w:color="auto"/>
        <w:left w:val="none" w:sz="0" w:space="0" w:color="auto"/>
        <w:bottom w:val="none" w:sz="0" w:space="0" w:color="auto"/>
        <w:right w:val="none" w:sz="0" w:space="0" w:color="auto"/>
      </w:divBdr>
      <w:divsChild>
        <w:div w:id="1678654841">
          <w:marLeft w:val="0"/>
          <w:marRight w:val="0"/>
          <w:marTop w:val="0"/>
          <w:marBottom w:val="0"/>
          <w:divBdr>
            <w:top w:val="none" w:sz="0" w:space="0" w:color="auto"/>
            <w:left w:val="none" w:sz="0" w:space="0" w:color="auto"/>
            <w:bottom w:val="none" w:sz="0" w:space="0" w:color="auto"/>
            <w:right w:val="none" w:sz="0" w:space="0" w:color="auto"/>
          </w:divBdr>
        </w:div>
        <w:div w:id="1417748588">
          <w:marLeft w:val="0"/>
          <w:marRight w:val="0"/>
          <w:marTop w:val="0"/>
          <w:marBottom w:val="0"/>
          <w:divBdr>
            <w:top w:val="none" w:sz="0" w:space="0" w:color="auto"/>
            <w:left w:val="none" w:sz="0" w:space="0" w:color="auto"/>
            <w:bottom w:val="none" w:sz="0" w:space="0" w:color="auto"/>
            <w:right w:val="none" w:sz="0" w:space="0" w:color="auto"/>
          </w:divBdr>
        </w:div>
        <w:div w:id="1731920951">
          <w:marLeft w:val="0"/>
          <w:marRight w:val="0"/>
          <w:marTop w:val="0"/>
          <w:marBottom w:val="0"/>
          <w:divBdr>
            <w:top w:val="none" w:sz="0" w:space="0" w:color="auto"/>
            <w:left w:val="none" w:sz="0" w:space="0" w:color="auto"/>
            <w:bottom w:val="none" w:sz="0" w:space="0" w:color="auto"/>
            <w:right w:val="none" w:sz="0" w:space="0" w:color="auto"/>
          </w:divBdr>
        </w:div>
        <w:div w:id="953637930">
          <w:marLeft w:val="0"/>
          <w:marRight w:val="0"/>
          <w:marTop w:val="0"/>
          <w:marBottom w:val="0"/>
          <w:divBdr>
            <w:top w:val="none" w:sz="0" w:space="0" w:color="auto"/>
            <w:left w:val="none" w:sz="0" w:space="0" w:color="auto"/>
            <w:bottom w:val="none" w:sz="0" w:space="0" w:color="auto"/>
            <w:right w:val="none" w:sz="0" w:space="0" w:color="auto"/>
          </w:divBdr>
        </w:div>
        <w:div w:id="1833065875">
          <w:marLeft w:val="0"/>
          <w:marRight w:val="0"/>
          <w:marTop w:val="0"/>
          <w:marBottom w:val="0"/>
          <w:divBdr>
            <w:top w:val="none" w:sz="0" w:space="0" w:color="auto"/>
            <w:left w:val="none" w:sz="0" w:space="0" w:color="auto"/>
            <w:bottom w:val="none" w:sz="0" w:space="0" w:color="auto"/>
            <w:right w:val="none" w:sz="0" w:space="0" w:color="auto"/>
          </w:divBdr>
        </w:div>
      </w:divsChild>
    </w:div>
    <w:div w:id="1960062142">
      <w:bodyDiv w:val="1"/>
      <w:marLeft w:val="0"/>
      <w:marRight w:val="0"/>
      <w:marTop w:val="0"/>
      <w:marBottom w:val="0"/>
      <w:divBdr>
        <w:top w:val="none" w:sz="0" w:space="0" w:color="auto"/>
        <w:left w:val="none" w:sz="0" w:space="0" w:color="auto"/>
        <w:bottom w:val="none" w:sz="0" w:space="0" w:color="auto"/>
        <w:right w:val="none" w:sz="0" w:space="0" w:color="auto"/>
      </w:divBdr>
      <w:divsChild>
        <w:div w:id="485053653">
          <w:marLeft w:val="0"/>
          <w:marRight w:val="0"/>
          <w:marTop w:val="0"/>
          <w:marBottom w:val="0"/>
          <w:divBdr>
            <w:top w:val="none" w:sz="0" w:space="0" w:color="auto"/>
            <w:left w:val="none" w:sz="0" w:space="0" w:color="auto"/>
            <w:bottom w:val="none" w:sz="0" w:space="0" w:color="auto"/>
            <w:right w:val="none" w:sz="0" w:space="0" w:color="auto"/>
          </w:divBdr>
        </w:div>
        <w:div w:id="568929543">
          <w:marLeft w:val="0"/>
          <w:marRight w:val="0"/>
          <w:marTop w:val="0"/>
          <w:marBottom w:val="0"/>
          <w:divBdr>
            <w:top w:val="none" w:sz="0" w:space="0" w:color="auto"/>
            <w:left w:val="none" w:sz="0" w:space="0" w:color="auto"/>
            <w:bottom w:val="none" w:sz="0" w:space="0" w:color="auto"/>
            <w:right w:val="none" w:sz="0" w:space="0" w:color="auto"/>
          </w:divBdr>
        </w:div>
        <w:div w:id="1996832365">
          <w:marLeft w:val="0"/>
          <w:marRight w:val="0"/>
          <w:marTop w:val="0"/>
          <w:marBottom w:val="0"/>
          <w:divBdr>
            <w:top w:val="none" w:sz="0" w:space="0" w:color="auto"/>
            <w:left w:val="none" w:sz="0" w:space="0" w:color="auto"/>
            <w:bottom w:val="none" w:sz="0" w:space="0" w:color="auto"/>
            <w:right w:val="none" w:sz="0" w:space="0" w:color="auto"/>
          </w:divBdr>
        </w:div>
      </w:divsChild>
    </w:div>
    <w:div w:id="2009751065">
      <w:bodyDiv w:val="1"/>
      <w:marLeft w:val="0"/>
      <w:marRight w:val="0"/>
      <w:marTop w:val="0"/>
      <w:marBottom w:val="0"/>
      <w:divBdr>
        <w:top w:val="none" w:sz="0" w:space="0" w:color="auto"/>
        <w:left w:val="none" w:sz="0" w:space="0" w:color="auto"/>
        <w:bottom w:val="none" w:sz="0" w:space="0" w:color="auto"/>
        <w:right w:val="none" w:sz="0" w:space="0" w:color="auto"/>
      </w:divBdr>
      <w:divsChild>
        <w:div w:id="546840873">
          <w:marLeft w:val="0"/>
          <w:marRight w:val="0"/>
          <w:marTop w:val="0"/>
          <w:marBottom w:val="0"/>
          <w:divBdr>
            <w:top w:val="none" w:sz="0" w:space="0" w:color="auto"/>
            <w:left w:val="none" w:sz="0" w:space="0" w:color="auto"/>
            <w:bottom w:val="none" w:sz="0" w:space="0" w:color="auto"/>
            <w:right w:val="none" w:sz="0" w:space="0" w:color="auto"/>
          </w:divBdr>
        </w:div>
        <w:div w:id="1142622875">
          <w:marLeft w:val="0"/>
          <w:marRight w:val="0"/>
          <w:marTop w:val="0"/>
          <w:marBottom w:val="0"/>
          <w:divBdr>
            <w:top w:val="none" w:sz="0" w:space="0" w:color="auto"/>
            <w:left w:val="none" w:sz="0" w:space="0" w:color="auto"/>
            <w:bottom w:val="none" w:sz="0" w:space="0" w:color="auto"/>
            <w:right w:val="none" w:sz="0" w:space="0" w:color="auto"/>
          </w:divBdr>
        </w:div>
        <w:div w:id="1980113079">
          <w:marLeft w:val="0"/>
          <w:marRight w:val="0"/>
          <w:marTop w:val="0"/>
          <w:marBottom w:val="0"/>
          <w:divBdr>
            <w:top w:val="none" w:sz="0" w:space="0" w:color="auto"/>
            <w:left w:val="none" w:sz="0" w:space="0" w:color="auto"/>
            <w:bottom w:val="none" w:sz="0" w:space="0" w:color="auto"/>
            <w:right w:val="none" w:sz="0" w:space="0" w:color="auto"/>
          </w:divBdr>
        </w:div>
        <w:div w:id="635569676">
          <w:marLeft w:val="0"/>
          <w:marRight w:val="0"/>
          <w:marTop w:val="0"/>
          <w:marBottom w:val="0"/>
          <w:divBdr>
            <w:top w:val="none" w:sz="0" w:space="0" w:color="auto"/>
            <w:left w:val="none" w:sz="0" w:space="0" w:color="auto"/>
            <w:bottom w:val="none" w:sz="0" w:space="0" w:color="auto"/>
            <w:right w:val="none" w:sz="0" w:space="0" w:color="auto"/>
          </w:divBdr>
        </w:div>
      </w:divsChild>
    </w:div>
    <w:div w:id="2023508357">
      <w:bodyDiv w:val="1"/>
      <w:marLeft w:val="0"/>
      <w:marRight w:val="0"/>
      <w:marTop w:val="0"/>
      <w:marBottom w:val="0"/>
      <w:divBdr>
        <w:top w:val="none" w:sz="0" w:space="0" w:color="auto"/>
        <w:left w:val="none" w:sz="0" w:space="0" w:color="auto"/>
        <w:bottom w:val="none" w:sz="0" w:space="0" w:color="auto"/>
        <w:right w:val="none" w:sz="0" w:space="0" w:color="auto"/>
      </w:divBdr>
      <w:divsChild>
        <w:div w:id="602150133">
          <w:marLeft w:val="0"/>
          <w:marRight w:val="0"/>
          <w:marTop w:val="0"/>
          <w:marBottom w:val="0"/>
          <w:divBdr>
            <w:top w:val="none" w:sz="0" w:space="0" w:color="auto"/>
            <w:left w:val="none" w:sz="0" w:space="0" w:color="auto"/>
            <w:bottom w:val="none" w:sz="0" w:space="0" w:color="auto"/>
            <w:right w:val="none" w:sz="0" w:space="0" w:color="auto"/>
          </w:divBdr>
        </w:div>
      </w:divsChild>
    </w:div>
    <w:div w:id="2035883663">
      <w:bodyDiv w:val="1"/>
      <w:marLeft w:val="0"/>
      <w:marRight w:val="0"/>
      <w:marTop w:val="0"/>
      <w:marBottom w:val="0"/>
      <w:divBdr>
        <w:top w:val="none" w:sz="0" w:space="0" w:color="auto"/>
        <w:left w:val="none" w:sz="0" w:space="0" w:color="auto"/>
        <w:bottom w:val="none" w:sz="0" w:space="0" w:color="auto"/>
        <w:right w:val="none" w:sz="0" w:space="0" w:color="auto"/>
      </w:divBdr>
      <w:divsChild>
        <w:div w:id="403841079">
          <w:marLeft w:val="480"/>
          <w:marRight w:val="0"/>
          <w:marTop w:val="0"/>
          <w:marBottom w:val="0"/>
          <w:divBdr>
            <w:top w:val="none" w:sz="0" w:space="0" w:color="auto"/>
            <w:left w:val="none" w:sz="0" w:space="0" w:color="auto"/>
            <w:bottom w:val="none" w:sz="0" w:space="0" w:color="auto"/>
            <w:right w:val="none" w:sz="0" w:space="0" w:color="auto"/>
          </w:divBdr>
          <w:divsChild>
            <w:div w:id="302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379">
      <w:bodyDiv w:val="1"/>
      <w:marLeft w:val="0"/>
      <w:marRight w:val="0"/>
      <w:marTop w:val="0"/>
      <w:marBottom w:val="0"/>
      <w:divBdr>
        <w:top w:val="none" w:sz="0" w:space="0" w:color="auto"/>
        <w:left w:val="none" w:sz="0" w:space="0" w:color="auto"/>
        <w:bottom w:val="none" w:sz="0" w:space="0" w:color="auto"/>
        <w:right w:val="none" w:sz="0" w:space="0" w:color="auto"/>
      </w:divBdr>
    </w:div>
    <w:div w:id="2100248161">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1">
          <w:marLeft w:val="0"/>
          <w:marRight w:val="0"/>
          <w:marTop w:val="0"/>
          <w:marBottom w:val="0"/>
          <w:divBdr>
            <w:top w:val="none" w:sz="0" w:space="0" w:color="auto"/>
            <w:left w:val="none" w:sz="0" w:space="0" w:color="auto"/>
            <w:bottom w:val="none" w:sz="0" w:space="0" w:color="auto"/>
            <w:right w:val="none" w:sz="0" w:space="0" w:color="auto"/>
          </w:divBdr>
        </w:div>
      </w:divsChild>
    </w:div>
    <w:div w:id="2103838792">
      <w:bodyDiv w:val="1"/>
      <w:marLeft w:val="0"/>
      <w:marRight w:val="0"/>
      <w:marTop w:val="0"/>
      <w:marBottom w:val="0"/>
      <w:divBdr>
        <w:top w:val="none" w:sz="0" w:space="0" w:color="auto"/>
        <w:left w:val="none" w:sz="0" w:space="0" w:color="auto"/>
        <w:bottom w:val="none" w:sz="0" w:space="0" w:color="auto"/>
        <w:right w:val="none" w:sz="0" w:space="0" w:color="auto"/>
      </w:divBdr>
    </w:div>
    <w:div w:id="213890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sba22201@student.cct.i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5715299-D05E-4A2B-ADB0-1B6AE10D12B3}"/>
      </w:docPartPr>
      <w:docPartBody>
        <w:p w:rsidR="003C79F1" w:rsidRDefault="004A076E">
          <w:r w:rsidRPr="003D318A">
            <w:rPr>
              <w:rStyle w:val="PlaceholderText"/>
            </w:rPr>
            <w:t>Click or tap here to enter text.</w:t>
          </w:r>
        </w:p>
      </w:docPartBody>
    </w:docPart>
    <w:docPart>
      <w:docPartPr>
        <w:name w:val="0898CDACADFD4732BD9FF18299BC70E9"/>
        <w:category>
          <w:name w:val="General"/>
          <w:gallery w:val="placeholder"/>
        </w:category>
        <w:types>
          <w:type w:val="bbPlcHdr"/>
        </w:types>
        <w:behaviors>
          <w:behavior w:val="content"/>
        </w:behaviors>
        <w:guid w:val="{9E47AA20-D920-4D23-A41D-9605D4FB604C}"/>
      </w:docPartPr>
      <w:docPartBody>
        <w:p w:rsidR="00EA673C" w:rsidRDefault="003C79F1" w:rsidP="003C79F1">
          <w:pPr>
            <w:pStyle w:val="0898CDACADFD4732BD9FF18299BC70E9"/>
          </w:pPr>
          <w:r w:rsidRPr="003D318A">
            <w:rPr>
              <w:rStyle w:val="PlaceholderText"/>
            </w:rPr>
            <w:t>Click or tap here to enter text.</w:t>
          </w:r>
        </w:p>
      </w:docPartBody>
    </w:docPart>
    <w:docPart>
      <w:docPartPr>
        <w:name w:val="70A6F1F2A0AE4AB58E95BEA2D0FE9147"/>
        <w:category>
          <w:name w:val="General"/>
          <w:gallery w:val="placeholder"/>
        </w:category>
        <w:types>
          <w:type w:val="bbPlcHdr"/>
        </w:types>
        <w:behaviors>
          <w:behavior w:val="content"/>
        </w:behaviors>
        <w:guid w:val="{033F5756-F17F-445A-BA0D-CFE34B25E15B}"/>
      </w:docPartPr>
      <w:docPartBody>
        <w:p w:rsidR="00A645C9" w:rsidRDefault="00EA673C" w:rsidP="00EA673C">
          <w:pPr>
            <w:pStyle w:val="70A6F1F2A0AE4AB58E95BEA2D0FE9147"/>
          </w:pPr>
          <w:r w:rsidRPr="003D318A">
            <w:rPr>
              <w:rStyle w:val="PlaceholderText"/>
            </w:rPr>
            <w:t>Click or tap here to enter text.</w:t>
          </w:r>
        </w:p>
      </w:docPartBody>
    </w:docPart>
    <w:docPart>
      <w:docPartPr>
        <w:name w:val="1F9CB70228EC4369B0CF11D6E7DB5BAC"/>
        <w:category>
          <w:name w:val="General"/>
          <w:gallery w:val="placeholder"/>
        </w:category>
        <w:types>
          <w:type w:val="bbPlcHdr"/>
        </w:types>
        <w:behaviors>
          <w:behavior w:val="content"/>
        </w:behaviors>
        <w:guid w:val="{E60F5027-E9D1-42D4-8B21-0D6671A8C4B7}"/>
      </w:docPartPr>
      <w:docPartBody>
        <w:p w:rsidR="00A645C9" w:rsidRDefault="00EA673C" w:rsidP="00EA673C">
          <w:pPr>
            <w:pStyle w:val="1F9CB70228EC4369B0CF11D6E7DB5BAC"/>
          </w:pPr>
          <w:r w:rsidRPr="003D31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6E"/>
    <w:rsid w:val="001F701B"/>
    <w:rsid w:val="003C79F1"/>
    <w:rsid w:val="004A076E"/>
    <w:rsid w:val="009D4CD9"/>
    <w:rsid w:val="00A645C9"/>
    <w:rsid w:val="00A8626E"/>
    <w:rsid w:val="00E36D1C"/>
    <w:rsid w:val="00EA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73C"/>
    <w:rPr>
      <w:color w:val="808080"/>
    </w:rPr>
  </w:style>
  <w:style w:type="paragraph" w:customStyle="1" w:styleId="0898CDACADFD4732BD9FF18299BC70E9">
    <w:name w:val="0898CDACADFD4732BD9FF18299BC70E9"/>
    <w:rsid w:val="003C79F1"/>
  </w:style>
  <w:style w:type="paragraph" w:customStyle="1" w:styleId="A79EA8C27DDA4D3B8AA638E33320D05E">
    <w:name w:val="A79EA8C27DDA4D3B8AA638E33320D05E"/>
    <w:rsid w:val="00EA673C"/>
  </w:style>
  <w:style w:type="paragraph" w:customStyle="1" w:styleId="70A6F1F2A0AE4AB58E95BEA2D0FE9147">
    <w:name w:val="70A6F1F2A0AE4AB58E95BEA2D0FE9147"/>
    <w:rsid w:val="00EA673C"/>
  </w:style>
  <w:style w:type="paragraph" w:customStyle="1" w:styleId="1F9CB70228EC4369B0CF11D6E7DB5BAC">
    <w:name w:val="1F9CB70228EC4369B0CF11D6E7DB5BAC"/>
    <w:rsid w:val="00EA6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E4CFE-65BD-49E8-9666-0048E7ABF531}">
  <we:reference id="wa104382081" version="1.46.0.0" store="en-US" storeType="OMEX"/>
  <we:alternateReferences>
    <we:reference id="WA104382081" version="1.46.0.0" store="en-GB" storeType="OMEX"/>
  </we:alternateReferences>
  <we:properties>
    <we:property name="MENDELEY_CITATIONS" value="[{&quot;citationID&quot;:&quot;MENDELEY_CITATION_f29d1b2b-74c9-4dc2-aea7-b717e535eda3&quot;,&quot;properties&quot;:{&quot;noteIndex&quot;:0},&quot;isEdited&quot;:false,&quot;manualOverride&quot;:{&quot;isManuallyOverridden&quot;:false,&quot;citeprocText&quot;:&quot;(Chapman &lt;i&gt;et al.&lt;/i&gt;, 2000)&quot;,&quot;manualOverrideText&quot;:&quot;&quot;},&quot;citationTag&quot;:&quot;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quot;,&quot;citationItems&quot;:[{&quot;id&quot;:&quot;d858bddf-b3c0-39b5-82a8-48ba52c91cf2&quot;,&quot;itemData&quot;:{&quot;type&quot;:&quot;report&quot;,&quot;id&quot;:&quot;d858bddf-b3c0-39b5-82a8-48ba52c91cf2&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udiger&quot;,&quot;parse-names&quot;:false,&quot;dropping-particle&quot;:&quot;&quot;,&quot;non-dropping-particle&quot;:&quot;&quot;}],&quot;URL&quot;:&quot;http://www.crisp-dm.org/CRISPWP-0800.pdf&quot;,&quot;issued&quot;:{&quot;date-parts&quot;:[[2000,8]]},&quot;container-title-short&quot;:&quot;&quot;},&quot;isTemporary&quot;:false}]},{&quot;citationID&quot;:&quot;MENDELEY_CITATION_e3beee18-3964-44ab-b1d5-060bdf40f85d&quot;,&quot;properties&quot;:{&quot;noteIndex&quot;:0},&quot;isEdited&quot;:false,&quot;manualOverride&quot;:{&quot;isManuallyOverridden&quot;:false,&quot;citeprocText&quot;:&quot;(Inmon, 2005)&quot;,&quot;manualOverrideText&quot;:&quot;&quot;},&quot;citationTag&quot;:&quot;MENDELEY_CITATION_v3_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&quot;,&quot;citationItems&quot;:[{&quot;id&quot;:&quot;f805a6eb-fc02-3ad8-9464-4dd2f3dbfeca&quot;,&quot;itemData&quot;:{&quot;type&quot;:&quot;book&quot;,&quot;id&quot;:&quot;f805a6eb-fc02-3ad8-9464-4dd2f3dbfeca&quot;,&quot;title&quot;:&quot;Building the data warehouse&quot;,&quot;author&quot;:[{&quot;family&quot;:&quot;Inmon&quot;,&quot;given&quot;:&quot;William H&quot;,&quot;parse-names&quot;:false,&quot;dropping-particle&quot;:&quot;&quot;,&quot;non-dropping-particle&quot;:&quot;&quot;}],&quot;issued&quot;:{&quot;date-parts&quot;:[[2005]]},&quot;publisher&quot;:&quot;John wiley &amp; sons&quot;,&quot;container-title-short&quot;:&quot;&quot;},&quot;isTemporary&quot;:false}]},{&quot;citationID&quot;:&quot;MENDELEY_CITATION_f557b6de-efc0-422e-82b7-cfdb01117ec6&quot;,&quot;properties&quot;:{&quot;noteIndex&quot;:0},&quot;isEdited&quot;:false,&quot;manualOverride&quot;:{&quot;isManuallyOverridden&quot;:false,&quot;citeprocText&quot;:&quot;(Neil A. Weiss, 2017)&quot;,&quot;manualOverrideText&quot;:&quot;&quot;},&quot;citationTag&quot;:&quot;MENDELEY_CITATION_v3_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&quot;,&quot;citationItems&quot;:[{&quot;id&quot;:&quot;ee3d50cb-ef69-314d-980e-c28ffe9c85c5&quot;,&quot;itemData&quot;:{&quot;type&quot;:&quot;book&quot;,&quot;id&quot;:&quot;ee3d50cb-ef69-314d-980e-c28ffe9c85c5&quot;,&quot;title&quot;:&quot;Introductory statistics&quot;,&quot;author&quot;:[{&quot;family&quot;:&quot;Neil A. Weiss&quot;,&quot;given&quot;:&quot;&quot;,&quot;parse-names&quot;:false,&quot;dropping-particle&quot;:&quot;&quot;,&quot;non-dropping-particle&quot;:&quot;&quot;}],&quot;editor&quot;:[{&quot;family&quot;:&quot;Lynch&quot;,&quot;given&quot;:&quot;Deirdre&quot;,&quot;parse-names&quot;:false,&quot;dropping-particle&quot;:&quot;&quot;,&quot;non-dropping-particle&quot;:&quot;&quot;}],&quot;issued&quot;:{&quot;date-parts&quot;:[[2017]]},&quot;edition&quot;:&quot;10&quot;,&quot;publisher&quot;:&quot;Pearson Education&quot;,&quot;container-title-short&quot;:&quot;&quot;},&quot;isTemporary&quot;:false}]},{&quot;citationID&quot;:&quot;MENDELEY_CITATION_d317c187-58d1-494d-b238-4b89af68efea&quot;,&quot;properties&quot;:{&quot;noteIndex&quot;:0},&quot;isEdited&quot;:false,&quot;manualOverride&quot;:{&quot;isManuallyOverridden&quot;:false,&quot;citeprocText&quot;:&quot;(Neil A. Weiss, 2017)&quot;,&quot;manualOverrideText&quot;:&quot;&quot;},&quot;citationTag&quot;:&quot;MENDELEY_CITATION_v3_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&quot;,&quot;citationItems&quot;:[{&quot;id&quot;:&quot;ee3d50cb-ef69-314d-980e-c28ffe9c85c5&quot;,&quot;itemData&quot;:{&quot;type&quot;:&quot;book&quot;,&quot;id&quot;:&quot;ee3d50cb-ef69-314d-980e-c28ffe9c85c5&quot;,&quot;title&quot;:&quot;Introductory statistics&quot;,&quot;author&quot;:[{&quot;family&quot;:&quot;Neil A. Weiss&quot;,&quot;given&quot;:&quot;&quot;,&quot;parse-names&quot;:false,&quot;dropping-particle&quot;:&quot;&quot;,&quot;non-dropping-particle&quot;:&quot;&quot;}],&quot;editor&quot;:[{&quot;family&quot;:&quot;Lynch&quot;,&quot;given&quot;:&quot;Deirdre&quot;,&quot;parse-names&quot;:false,&quot;dropping-particle&quot;:&quot;&quot;,&quot;non-dropping-particle&quot;:&quot;&quot;}],&quot;issued&quot;:{&quot;date-parts&quot;:[[2017]]},&quot;edition&quot;:&quot;10&quot;,&quot;publisher&quot;:&quot;Pearson Education&quot;,&quot;container-title-short&quot;:&quot;&quot;},&quot;isTemporary&quot;:false}]},{&quot;citationID&quot;:&quot;MENDELEY_CITATION_50d856f4-4cf7-4efe-b978-4fd70f74b82e&quot;,&quot;properties&quot;:{&quot;noteIndex&quot;:0},&quot;isEdited&quot;:false,&quot;manualOverride&quot;:{&quot;isManuallyOverridden&quot;:false,&quot;citeprocText&quot;:&quot;(Neil A. Weiss, 2017)&quot;,&quot;manualOverrideText&quot;:&quot;&quot;},&quot;citationTag&quot;:&quot;MENDELEY_CITATION_v3_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&quot;,&quot;citationItems&quot;:[{&quot;id&quot;:&quot;ee3d50cb-ef69-314d-980e-c28ffe9c85c5&quot;,&quot;itemData&quot;:{&quot;type&quot;:&quot;book&quot;,&quot;id&quot;:&quot;ee3d50cb-ef69-314d-980e-c28ffe9c85c5&quot;,&quot;title&quot;:&quot;Introductory statistics&quot;,&quot;author&quot;:[{&quot;family&quot;:&quot;Neil A. Weiss&quot;,&quot;given&quot;:&quot;&quot;,&quot;parse-names&quot;:false,&quot;dropping-particle&quot;:&quot;&quot;,&quot;non-dropping-particle&quot;:&quot;&quot;}],&quot;editor&quot;:[{&quot;family&quot;:&quot;Lynch&quot;,&quot;given&quot;:&quot;Deirdre&quot;,&quot;parse-names&quot;:false,&quot;dropping-particle&quot;:&quot;&quot;,&quot;non-dropping-particle&quot;:&quot;&quot;}],&quot;issued&quot;:{&quot;date-parts&quot;:[[2017]]},&quot;edition&quot;:&quot;10&quot;,&quot;publisher&quot;:&quot;Pearson Education&quot;,&quot;container-title-short&quot;:&quot;&quot;},&quot;isTemporary&quot;:false}]},{&quot;citationID&quot;:&quot;MENDELEY_CITATION_3f38a053-f3a0-4b72-89dc-6867dee12014&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M2YzOGEwNTMtZjNhMC00YjcyLTg5ZGMtNjg2N2RlZTEyMDE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6097857b-5a16-4638-ae07-943718a4e10b&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NjA5Nzg1N2ItNWExNi00NjM4LWFlMDctOTQzNzE4YTRlMTBi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fe47b794-d863-4ee3-a887-6652fad38c53&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ZmU0N2I3OTQtZDg2My00ZWUzLWE4ODctNjY1MmZhZDM4YzUz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1bdf274b-f100-4f11-b3f3-a4ab935ba0af&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MWJkZjI3NGItZjEwMC00ZjExLWIzZjMtYTRhYjkzNWJhMGFm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fSwiaXNUZW1wb3JhcnkiOmZhbHNlfV19&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isTemporary&quot;:false}]},{&quot;citationID&quot;:&quot;MENDELEY_CITATION_a6e5ece4-67fe-4628-95f7-ad5bb713ec8b&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TZlNWVjZTQtNjdmZS00NjI4LTk1ZjctYWQ1YmI3MTNlYzhi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NZXRyaWNzIGFuZCBzY29yaW5nOiBxdWFudGlmeWluZyB0aGUgcXVhbGl0eSBvZiBwcmVkaWN0aW9ucyIsImF1dGhvciI6W3siZmFtaWx5IjoiU2Npa2l0LWxlYXJuIiwiZ2l2ZW4iOiIiLCJwYXJzZS1uYW1lcyI6ZmFsc2UsImRyb3BwaW5nLXBhcnRpY2xlIjoiIiwibm9uLWRyb3BwaW5nLXBhcnRpY2xlIjoiIn1dLCJjb250YWluZXItdGl0bGUiOiJodHRwczovL3NjaWtpdC1sZWFybi5vcmciLCJpc3N1ZWQiOnsiZGF0ZS1wYXJ0cyI6W1syMDIyXV19LCJjb250YWluZXItdGl0bGUtc2hvcnQiOiIifSwiaXNUZW1wb3JhcnkiOmZhbHNlfV19&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33f91097-514b-43d2-bbd0-996541d089b4&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MzNmOTEwOTctNTE0Yi00M2QyLWJiZDAtOTk2NTQxZDA4OWI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ID&quot;:&quot;MENDELEY_CITATION_e6bf3476-3e19-4683-a5a0-f04087ed6634&quot;,&quot;properties&quot;:{&quot;noteIndex&quot;:0},&quot;isEdited&quot;:false,&quot;manualOverride&quot;:{&quot;isManuallyOverridden&quot;:false,&quot;citeprocText&quot;:&quot;(Guido and Müller, 2016)&quot;,&quot;manualOverrideText&quot;:&quot;&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quot;citationTag&quot;:&quot;MENDELEY_CITATION_v3_eyJjaXRhdGlvbklEIjoiTUVOREVMRVlfQ0lUQVRJT05fZTZiZjM0NzYtM2UxOS00NjgzLWE1YTAtZjA0MDg3ZWQ2NjM0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D&quot;:&quot;MENDELEY_CITATION_7d583b86-b5c4-4010-a81b-ed699c84b93e&quot;,&quot;properties&quot;:{&quot;noteIndex&quot;:0},&quot;isEdited&quot;:false,&quot;manualOverride&quot;:{&quot;isManuallyOverridden&quot;:false,&quot;citeprocText&quot;:&quot;(Guido and Müller, 2016)&quot;,&quot;manualOverrideText&quot;:&quot;&quot;},&quot;citationTag&quot;:&quot;MENDELEY_CITATION_v3_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&quot;,&quot;citationItems&quot;:[{&quot;id&quot;:&quot;3c72b3ca-d698-3fe0-b147-150eceddb57f&quot;,&quot;itemData&quot;:{&quot;type&quot;:&quot;book&quot;,&quot;id&quot;:&quot;3c72b3ca-d698-3fe0-b147-150eceddb57f&quot;,&quot;title&quot;:&quot;Introduction to Machine Learning with Python&quot;,&quot;author&quot;:[{&quot;family&quot;:&quot;Guido&quot;,&quot;given&quot;:&quot;Sarah&quot;,&quot;parse-names&quot;:false,&quot;dropping-particle&quot;:&quot;&quot;,&quot;non-dropping-particle&quot;:&quot;&quot;},{&quot;family&quot;:&quot;Müller&quot;,&quot;given&quot;:&quot;Andreas C.&quot;,&quot;parse-names&quot;:false,&quot;dropping-particle&quot;:&quot;&quot;,&quot;non-dropping-particle&quot;:&quot;&quot;}],&quot;editor&quot;:[{&quot;family&quot;:&quot;Müller&quot;,&quot;given&quot;:&quot;Andreas C.&quot;,&quot;parse-names&quot;:false,&quot;dropping-particle&quot;:&quot;&quot;,&quot;non-dropping-particle&quot;:&quot;&quot;},{&quot;family&quot;:&quot;Guido&quot;,&quot;given&quot;:&quot;Sarah&quot;,&quot;parse-names&quot;:false,&quot;dropping-particle&quot;:&quot;&quot;,&quot;non-dropping-particle&quot;:&quot;&quot;}],&quot;ISBN&quot;:&quot;1449369898&quot;,&quot;issued&quot;:{&quot;date-parts&quot;:[[2016]]},&quot;publisher&quot;:&quot;O'Reilly Media&quot;,&quot;container-title-short&quot;:&quot;&quot;},&quot;isTemporary&quot;:false}]}]"/>
    <we:property name="MENDELEY_CITATIONS_LOCALE_CODE" value="&quot;en-GB&quot;"/>
    <we:property name="MENDELEY_CITATIONS_STYLE" value="{&quot;id&quot;:&quot;https://www.zotero.org/styles/harvard1&quot;,&quot;title&quot;:&quot;Harvard reference format 1 (deprecate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Dub22</b:Tag>
    <b:SourceType>InternetSite</b:SourceType>
    <b:Guid>{341FAF58-CAD0-4139-9B34-2F1AC3E4A9CE}</b:Guid>
    <b:Title>Traffic Counts: Cordon Count, Quays Count DCC</b:Title>
    <b:Year>2022</b:Year>
    <b:LCID>en-IE</b:LCID>
    <b:YearAccessed>2022</b:YearAccessed>
    <b:MonthAccessed>10</b:MonthAccessed>
    <b:DayAccessed>20</b:DayAccessed>
    <b:URL>https://data.gov.ie/dataset/traffic-volumes?package_type=dataset</b:URL>
    <b:Author>
      <b:Author>
        <b:NameList>
          <b:Person>
            <b:Last>Council</b:Last>
            <b:First>Dublin</b:First>
            <b:Middle>City</b:Middle>
          </b:Person>
        </b:NameList>
      </b:Author>
    </b:Autho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47DB98-2F49-44A2-95F4-712C5780783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6006</TotalTime>
  <Pages>7</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Jefferson Teixeira</cp:lastModifiedBy>
  <cp:revision>285</cp:revision>
  <cp:lastPrinted>2022-11-11T16:14:00Z</cp:lastPrinted>
  <dcterms:created xsi:type="dcterms:W3CDTF">2021-10-11T08:42:00Z</dcterms:created>
  <dcterms:modified xsi:type="dcterms:W3CDTF">2022-12-10T17:52:00Z</dcterms:modified>
</cp:coreProperties>
</file>