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4442F" w14:textId="7A061A3E" w:rsidR="00742994" w:rsidRDefault="50B31FC7" w:rsidP="50B31FC7">
      <w:pPr>
        <w:jc w:val="center"/>
      </w:pPr>
      <w:r w:rsidRPr="50B31FC7">
        <w:rPr>
          <w:sz w:val="56"/>
          <w:szCs w:val="56"/>
        </w:rPr>
        <w:t>Senior Design Project I</w:t>
      </w:r>
    </w:p>
    <w:p w14:paraId="23E2CFB2" w14:textId="77777777" w:rsidR="00805055" w:rsidRDefault="00805055" w:rsidP="50B31FC7">
      <w:pPr>
        <w:rPr>
          <w:rFonts w:ascii="Calibri" w:eastAsia="Calibri" w:hAnsi="Calibri" w:cs="Calibri"/>
          <w:i/>
          <w:iCs/>
          <w:sz w:val="28"/>
          <w:szCs w:val="28"/>
        </w:rPr>
      </w:pPr>
      <w:r w:rsidRPr="00805055">
        <w:rPr>
          <w:rFonts w:ascii="Calibri" w:eastAsia="Calibri" w:hAnsi="Calibri" w:cs="Calibri"/>
          <w:i/>
          <w:iCs/>
          <w:sz w:val="28"/>
          <w:szCs w:val="28"/>
        </w:rPr>
        <w:t>Deep Learning Based Smart Otoscope Design with Optical Methods</w:t>
      </w:r>
    </w:p>
    <w:p w14:paraId="259E938B" w14:textId="374A1B8E" w:rsidR="50B31FC7" w:rsidRDefault="50B31FC7" w:rsidP="50B31FC7">
      <w:pPr>
        <w:rPr>
          <w:rFonts w:ascii="Calibri" w:eastAsia="Calibri" w:hAnsi="Calibri" w:cs="Calibri"/>
          <w:i/>
          <w:iCs/>
          <w:sz w:val="28"/>
          <w:szCs w:val="28"/>
        </w:rPr>
      </w:pPr>
      <w:r w:rsidRPr="50B31FC7">
        <w:rPr>
          <w:rFonts w:ascii="Calibri" w:eastAsia="Calibri" w:hAnsi="Calibri" w:cs="Calibri"/>
          <w:i/>
          <w:iCs/>
          <w:sz w:val="28"/>
          <w:szCs w:val="28"/>
        </w:rPr>
        <w:t>Enes Dertli</w:t>
      </w:r>
      <w:r w:rsidR="00805055">
        <w:rPr>
          <w:rFonts w:ascii="Calibri" w:eastAsia="Calibri" w:hAnsi="Calibri" w:cs="Calibri"/>
          <w:i/>
          <w:iCs/>
          <w:sz w:val="28"/>
          <w:szCs w:val="28"/>
        </w:rPr>
        <w:t xml:space="preserve"> 180 709 012</w:t>
      </w:r>
    </w:p>
    <w:p w14:paraId="37BB37DF" w14:textId="388F6FDB" w:rsidR="50B31FC7" w:rsidRDefault="50B31FC7" w:rsidP="50B31FC7">
      <w:pPr>
        <w:rPr>
          <w:rFonts w:ascii="Calibri" w:eastAsia="Calibri" w:hAnsi="Calibri" w:cs="Calibri"/>
          <w:i/>
          <w:iCs/>
          <w:sz w:val="28"/>
          <w:szCs w:val="28"/>
        </w:rPr>
      </w:pPr>
    </w:p>
    <w:p w14:paraId="64D4B7BA" w14:textId="4F9943FE" w:rsidR="00805055" w:rsidRDefault="50B31FC7" w:rsidP="50B31FC7">
      <w:pPr>
        <w:rPr>
          <w:rFonts w:ascii="Calibri" w:eastAsia="Calibri" w:hAnsi="Calibri" w:cs="Calibri"/>
          <w:i/>
          <w:iCs/>
          <w:sz w:val="28"/>
          <w:szCs w:val="28"/>
          <w:u w:val="single"/>
        </w:rPr>
      </w:pPr>
      <w:r w:rsidRPr="50B31FC7">
        <w:rPr>
          <w:rFonts w:ascii="Calibri" w:eastAsia="Calibri" w:hAnsi="Calibri" w:cs="Calibri"/>
          <w:i/>
          <w:iCs/>
          <w:sz w:val="28"/>
          <w:szCs w:val="28"/>
          <w:u w:val="single"/>
        </w:rPr>
        <w:t>Contents</w:t>
      </w:r>
    </w:p>
    <w:p w14:paraId="5ED45458" w14:textId="1C788C5C" w:rsidR="50B31FC7" w:rsidRDefault="50B31FC7" w:rsidP="50B31FC7">
      <w:pPr>
        <w:rPr>
          <w:rFonts w:ascii="Calibri" w:eastAsia="Calibri" w:hAnsi="Calibri" w:cs="Calibri"/>
          <w:i/>
          <w:iCs/>
          <w:sz w:val="28"/>
          <w:szCs w:val="28"/>
        </w:rPr>
      </w:pPr>
      <w:r w:rsidRPr="50B31FC7">
        <w:rPr>
          <w:rFonts w:ascii="Calibri" w:eastAsia="Calibri" w:hAnsi="Calibri" w:cs="Calibri"/>
          <w:i/>
          <w:iCs/>
          <w:sz w:val="28"/>
          <w:szCs w:val="28"/>
        </w:rPr>
        <w:t>1 Introduction</w:t>
      </w:r>
    </w:p>
    <w:p w14:paraId="5ED5EACD" w14:textId="593F7124" w:rsidR="00805055" w:rsidRDefault="50B31FC7" w:rsidP="50B31FC7">
      <w:pPr>
        <w:rPr>
          <w:rFonts w:ascii="Calibri" w:eastAsia="Calibri" w:hAnsi="Calibri" w:cs="Calibri"/>
          <w:i/>
          <w:iCs/>
          <w:sz w:val="28"/>
          <w:szCs w:val="28"/>
        </w:rPr>
      </w:pPr>
      <w:r w:rsidRPr="50B31FC7">
        <w:rPr>
          <w:rFonts w:ascii="Calibri" w:eastAsia="Calibri" w:hAnsi="Calibri" w:cs="Calibri"/>
          <w:i/>
          <w:iCs/>
          <w:sz w:val="28"/>
          <w:szCs w:val="28"/>
        </w:rPr>
        <w:t xml:space="preserve">2 </w:t>
      </w:r>
      <w:r w:rsidR="00893734">
        <w:rPr>
          <w:rFonts w:ascii="Calibri" w:eastAsia="Calibri" w:hAnsi="Calibri" w:cs="Calibri"/>
          <w:i/>
          <w:iCs/>
          <w:sz w:val="28"/>
          <w:szCs w:val="28"/>
        </w:rPr>
        <w:t>Literature Review</w:t>
      </w:r>
    </w:p>
    <w:p w14:paraId="71E467CA" w14:textId="6D9D43E6" w:rsidR="006C34B7" w:rsidRDefault="006C34B7" w:rsidP="50B31FC7">
      <w:pPr>
        <w:rPr>
          <w:rFonts w:ascii="Calibri" w:eastAsia="Calibri" w:hAnsi="Calibri" w:cs="Calibri"/>
          <w:i/>
          <w:iCs/>
          <w:sz w:val="28"/>
          <w:szCs w:val="28"/>
        </w:rPr>
      </w:pPr>
      <w:r>
        <w:rPr>
          <w:rFonts w:ascii="Calibri" w:eastAsia="Calibri" w:hAnsi="Calibri" w:cs="Calibri"/>
          <w:i/>
          <w:iCs/>
          <w:sz w:val="28"/>
          <w:szCs w:val="28"/>
        </w:rPr>
        <w:tab/>
        <w:t>i) What is CNN?</w:t>
      </w:r>
    </w:p>
    <w:p w14:paraId="4542CE75" w14:textId="337F4D5A" w:rsidR="006C34B7" w:rsidRDefault="006C34B7" w:rsidP="50B31FC7">
      <w:pPr>
        <w:rPr>
          <w:rFonts w:ascii="Calibri" w:eastAsia="Calibri" w:hAnsi="Calibri" w:cs="Calibri"/>
          <w:i/>
          <w:iCs/>
          <w:sz w:val="28"/>
          <w:szCs w:val="28"/>
        </w:rPr>
      </w:pPr>
      <w:r>
        <w:rPr>
          <w:rFonts w:ascii="Calibri" w:eastAsia="Calibri" w:hAnsi="Calibri" w:cs="Calibri"/>
          <w:i/>
          <w:iCs/>
          <w:sz w:val="28"/>
          <w:szCs w:val="28"/>
        </w:rPr>
        <w:tab/>
        <w:t>ii) How CNN works?</w:t>
      </w:r>
    </w:p>
    <w:p w14:paraId="35C73B74" w14:textId="10564646" w:rsidR="006C34B7" w:rsidRDefault="006C34B7" w:rsidP="50B31FC7">
      <w:pPr>
        <w:rPr>
          <w:rFonts w:ascii="Calibri" w:eastAsia="Calibri" w:hAnsi="Calibri" w:cs="Calibri"/>
          <w:i/>
          <w:iCs/>
          <w:sz w:val="28"/>
          <w:szCs w:val="28"/>
        </w:rPr>
      </w:pPr>
      <w:r>
        <w:rPr>
          <w:rFonts w:ascii="Calibri" w:eastAsia="Calibri" w:hAnsi="Calibri" w:cs="Calibri"/>
          <w:i/>
          <w:iCs/>
          <w:sz w:val="28"/>
          <w:szCs w:val="28"/>
        </w:rPr>
        <w:tab/>
        <w:t>iii) Advantage - Disadvantage</w:t>
      </w:r>
    </w:p>
    <w:p w14:paraId="05F23248" w14:textId="3136AF6A" w:rsidR="50B31FC7" w:rsidRDefault="00805055" w:rsidP="50B31FC7">
      <w:pPr>
        <w:rPr>
          <w:rFonts w:ascii="Calibri" w:eastAsia="Calibri" w:hAnsi="Calibri" w:cs="Calibri"/>
          <w:i/>
          <w:iCs/>
          <w:sz w:val="28"/>
          <w:szCs w:val="28"/>
        </w:rPr>
      </w:pPr>
      <w:r>
        <w:rPr>
          <w:rFonts w:ascii="Calibri" w:eastAsia="Calibri" w:hAnsi="Calibri" w:cs="Calibri"/>
          <w:i/>
          <w:iCs/>
          <w:sz w:val="28"/>
          <w:szCs w:val="28"/>
        </w:rPr>
        <w:t>3</w:t>
      </w:r>
      <w:r w:rsidR="50B31FC7" w:rsidRPr="50B31FC7">
        <w:rPr>
          <w:rFonts w:ascii="Calibri" w:eastAsia="Calibri" w:hAnsi="Calibri" w:cs="Calibri"/>
          <w:i/>
          <w:iCs/>
          <w:sz w:val="28"/>
          <w:szCs w:val="28"/>
        </w:rPr>
        <w:t xml:space="preserve"> </w:t>
      </w:r>
      <w:r w:rsidR="00893734">
        <w:rPr>
          <w:rFonts w:ascii="Calibri" w:eastAsia="Calibri" w:hAnsi="Calibri" w:cs="Calibri"/>
          <w:i/>
          <w:iCs/>
          <w:sz w:val="28"/>
          <w:szCs w:val="28"/>
        </w:rPr>
        <w:t>Subject &amp; Methodology</w:t>
      </w:r>
    </w:p>
    <w:p w14:paraId="19F4471B" w14:textId="6AB19F8D" w:rsidR="00893734" w:rsidRDefault="00893734" w:rsidP="50B31FC7">
      <w:pPr>
        <w:rPr>
          <w:rFonts w:ascii="Calibri" w:eastAsia="Calibri" w:hAnsi="Calibri" w:cs="Calibri"/>
          <w:i/>
          <w:iCs/>
          <w:sz w:val="28"/>
          <w:szCs w:val="28"/>
        </w:rPr>
      </w:pPr>
      <w:r>
        <w:rPr>
          <w:rFonts w:ascii="Calibri" w:eastAsia="Calibri" w:hAnsi="Calibri" w:cs="Calibri"/>
          <w:i/>
          <w:iCs/>
          <w:sz w:val="28"/>
          <w:szCs w:val="28"/>
        </w:rPr>
        <w:t>4 Conclusion</w:t>
      </w:r>
    </w:p>
    <w:p w14:paraId="3B42DCC8" w14:textId="2AA67585" w:rsidR="00893734" w:rsidRDefault="00893734" w:rsidP="50B31FC7">
      <w:pPr>
        <w:rPr>
          <w:rFonts w:ascii="Calibri" w:eastAsia="Calibri" w:hAnsi="Calibri" w:cs="Calibri"/>
          <w:i/>
          <w:iCs/>
          <w:sz w:val="28"/>
          <w:szCs w:val="28"/>
        </w:rPr>
      </w:pPr>
      <w:r>
        <w:rPr>
          <w:rFonts w:ascii="Calibri" w:eastAsia="Calibri" w:hAnsi="Calibri" w:cs="Calibri"/>
          <w:i/>
          <w:iCs/>
          <w:sz w:val="28"/>
          <w:szCs w:val="28"/>
        </w:rPr>
        <w:t>5 Appendix</w:t>
      </w:r>
    </w:p>
    <w:p w14:paraId="451313DD" w14:textId="3D2FCACC" w:rsidR="50B31FC7" w:rsidRDefault="00893734" w:rsidP="50B31FC7">
      <w:pPr>
        <w:rPr>
          <w:rFonts w:ascii="Calibri" w:eastAsia="Calibri" w:hAnsi="Calibri" w:cs="Calibri"/>
          <w:i/>
          <w:iCs/>
          <w:sz w:val="28"/>
          <w:szCs w:val="28"/>
        </w:rPr>
      </w:pPr>
      <w:r>
        <w:rPr>
          <w:rFonts w:ascii="Calibri" w:eastAsia="Calibri" w:hAnsi="Calibri" w:cs="Calibri"/>
          <w:i/>
          <w:iCs/>
          <w:sz w:val="28"/>
          <w:szCs w:val="28"/>
        </w:rPr>
        <w:t>6 Reference</w:t>
      </w:r>
    </w:p>
    <w:p w14:paraId="6094E663" w14:textId="5F161A7D" w:rsidR="50B31FC7" w:rsidRDefault="50B31FC7" w:rsidP="50B31FC7">
      <w:pPr>
        <w:rPr>
          <w:rFonts w:ascii="Calibri" w:eastAsia="Calibri" w:hAnsi="Calibri" w:cs="Calibri"/>
          <w:i/>
          <w:iCs/>
          <w:sz w:val="28"/>
          <w:szCs w:val="28"/>
        </w:rPr>
      </w:pPr>
    </w:p>
    <w:p w14:paraId="46085D33" w14:textId="58D29829" w:rsidR="50B31FC7" w:rsidRDefault="50B31FC7" w:rsidP="50B31FC7">
      <w:pPr>
        <w:rPr>
          <w:rFonts w:ascii="Calibri" w:eastAsia="Calibri" w:hAnsi="Calibri" w:cs="Calibri"/>
          <w:i/>
          <w:iCs/>
          <w:sz w:val="28"/>
          <w:szCs w:val="28"/>
        </w:rPr>
      </w:pPr>
    </w:p>
    <w:p w14:paraId="22244798" w14:textId="64DB5EDE" w:rsidR="006C34B7" w:rsidRDefault="006C34B7" w:rsidP="50B31FC7">
      <w:pPr>
        <w:rPr>
          <w:rFonts w:ascii="Calibri" w:eastAsia="Calibri" w:hAnsi="Calibri" w:cs="Calibri"/>
          <w:i/>
          <w:iCs/>
          <w:sz w:val="28"/>
          <w:szCs w:val="28"/>
        </w:rPr>
      </w:pPr>
    </w:p>
    <w:p w14:paraId="4ED363E2" w14:textId="77777777" w:rsidR="006C34B7" w:rsidRDefault="006C34B7" w:rsidP="50B31FC7">
      <w:pPr>
        <w:rPr>
          <w:rFonts w:ascii="Calibri" w:eastAsia="Calibri" w:hAnsi="Calibri" w:cs="Calibri"/>
          <w:i/>
          <w:iCs/>
          <w:sz w:val="28"/>
          <w:szCs w:val="28"/>
        </w:rPr>
      </w:pPr>
    </w:p>
    <w:p w14:paraId="27D34A42" w14:textId="2904C71C" w:rsidR="50B31FC7" w:rsidRDefault="50B31FC7" w:rsidP="50B31FC7">
      <w:pPr>
        <w:rPr>
          <w:rFonts w:ascii="Calibri" w:eastAsia="Calibri" w:hAnsi="Calibri" w:cs="Calibri"/>
          <w:i/>
          <w:iCs/>
          <w:sz w:val="28"/>
          <w:szCs w:val="28"/>
        </w:rPr>
      </w:pPr>
    </w:p>
    <w:p w14:paraId="434D66B7" w14:textId="3170050B" w:rsidR="50B31FC7" w:rsidRDefault="50B31FC7" w:rsidP="50B31FC7">
      <w:pPr>
        <w:rPr>
          <w:rFonts w:ascii="Calibri" w:eastAsia="Calibri" w:hAnsi="Calibri" w:cs="Calibri"/>
          <w:i/>
          <w:iCs/>
          <w:sz w:val="28"/>
          <w:szCs w:val="28"/>
        </w:rPr>
      </w:pPr>
    </w:p>
    <w:p w14:paraId="317E406D" w14:textId="537A6FBC" w:rsidR="00805055" w:rsidRDefault="00805055" w:rsidP="50B31FC7">
      <w:pPr>
        <w:rPr>
          <w:rFonts w:ascii="Calibri" w:eastAsia="Calibri" w:hAnsi="Calibri" w:cs="Calibri"/>
          <w:i/>
          <w:iCs/>
          <w:sz w:val="28"/>
          <w:szCs w:val="28"/>
        </w:rPr>
      </w:pPr>
    </w:p>
    <w:p w14:paraId="1B1D6CD8" w14:textId="52E56360" w:rsidR="00805055" w:rsidRDefault="00805055" w:rsidP="50B31FC7">
      <w:pPr>
        <w:rPr>
          <w:rFonts w:ascii="Calibri" w:eastAsia="Calibri" w:hAnsi="Calibri" w:cs="Calibri"/>
          <w:i/>
          <w:iCs/>
          <w:sz w:val="28"/>
          <w:szCs w:val="28"/>
        </w:rPr>
      </w:pPr>
    </w:p>
    <w:p w14:paraId="45222999" w14:textId="00507045" w:rsidR="00805055" w:rsidRDefault="00805055" w:rsidP="50B31FC7">
      <w:pPr>
        <w:rPr>
          <w:rFonts w:ascii="Calibri" w:eastAsia="Calibri" w:hAnsi="Calibri" w:cs="Calibri"/>
          <w:i/>
          <w:iCs/>
          <w:sz w:val="28"/>
          <w:szCs w:val="28"/>
        </w:rPr>
      </w:pPr>
    </w:p>
    <w:p w14:paraId="28EFB3F3" w14:textId="77777777" w:rsidR="00805055" w:rsidRDefault="00805055" w:rsidP="50B31FC7">
      <w:pPr>
        <w:rPr>
          <w:rFonts w:ascii="Calibri" w:eastAsia="Calibri" w:hAnsi="Calibri" w:cs="Calibri"/>
          <w:i/>
          <w:iCs/>
          <w:sz w:val="28"/>
          <w:szCs w:val="28"/>
        </w:rPr>
      </w:pPr>
    </w:p>
    <w:p w14:paraId="7BD8E2D9" w14:textId="74A96B05" w:rsidR="00805055" w:rsidRDefault="00805055" w:rsidP="50B31FC7">
      <w:pPr>
        <w:rPr>
          <w:rFonts w:ascii="Calibri" w:eastAsia="Calibri" w:hAnsi="Calibri" w:cs="Calibri"/>
          <w:i/>
          <w:iCs/>
          <w:sz w:val="48"/>
          <w:szCs w:val="48"/>
        </w:rPr>
      </w:pPr>
      <w:r w:rsidRPr="00805055">
        <w:rPr>
          <w:rFonts w:ascii="Calibri" w:eastAsia="Calibri" w:hAnsi="Calibri" w:cs="Calibri"/>
          <w:i/>
          <w:iCs/>
          <w:sz w:val="48"/>
          <w:szCs w:val="48"/>
        </w:rPr>
        <w:lastRenderedPageBreak/>
        <w:t>Deep Learning Based Smart Otoscope Design with Optical Methods</w:t>
      </w:r>
    </w:p>
    <w:p w14:paraId="74C8CA00" w14:textId="69E69BBC" w:rsidR="50B31FC7" w:rsidRDefault="50B31FC7" w:rsidP="50B31FC7">
      <w:pPr>
        <w:rPr>
          <w:rFonts w:ascii="Calibri" w:eastAsia="Calibri" w:hAnsi="Calibri" w:cs="Calibri"/>
          <w:i/>
          <w:iCs/>
          <w:sz w:val="48"/>
          <w:szCs w:val="48"/>
          <w:u w:val="single"/>
        </w:rPr>
      </w:pPr>
      <w:r w:rsidRPr="50B31FC7">
        <w:rPr>
          <w:rFonts w:ascii="Calibri" w:eastAsia="Calibri" w:hAnsi="Calibri" w:cs="Calibri"/>
          <w:i/>
          <w:iCs/>
          <w:sz w:val="28"/>
          <w:szCs w:val="28"/>
          <w:u w:val="single"/>
        </w:rPr>
        <w:t>Introduction</w:t>
      </w:r>
    </w:p>
    <w:p w14:paraId="25613D11" w14:textId="61494E52" w:rsidR="50B31FC7" w:rsidRDefault="008610A3" w:rsidP="50B31FC7">
      <w:r>
        <w:t>Otitis media, a common disease characterized by the presence of fluid in the middle ear cavity, can cause various cognitive and affective problems in the individual. There are multiple types of otitis media, which occurs as a result of fluid accumulation in the middle ear and manifests itself with various symptoms such as severe pain felt in the ear, blood or yellow, green infectious discharges. It is reported that much worse cases are seen if the diagnosis is made and not treated appropriately. Similarly, it is stated that EOM is very common in children and is the most common cause of hearing loss</w:t>
      </w:r>
      <w:r w:rsidR="00BC1663">
        <w:t xml:space="preserve"> </w:t>
      </w:r>
      <w:sdt>
        <w:sdtPr>
          <w:rPr>
            <w:color w:val="000000"/>
          </w:rPr>
          <w:tag w:val="MENDELEY_CITATION_v3_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"/>
          <w:id w:val="1085339988"/>
          <w:placeholder>
            <w:docPart w:val="DefaultPlaceholder_-1854013440"/>
          </w:placeholder>
        </w:sdtPr>
        <w:sdtContent>
          <w:r w:rsidR="00AF710B" w:rsidRPr="00AF710B">
            <w:rPr>
              <w:color w:val="000000"/>
            </w:rPr>
            <w:t>(1)</w:t>
          </w:r>
        </w:sdtContent>
      </w:sdt>
      <w:r w:rsidR="00BC1663">
        <w:t>.</w:t>
      </w:r>
      <w:r>
        <w:t xml:space="preserve"> In order to diagnose otitis media, it is necessary to see an ENT specialist. It is normal to ask some questions for this. An otoscope, a lighted instrument for looking into the passages of the ear, nose and throat, will most likely be used. The accuracy of the diagnosis may vary from observer to observer, depending on the technical skills and experience of the physician as well as the subjective bias of the observer. This affects the correct administration of treatments, increases health costs and can lead to serious health complications. Most of the time, wrong diagnoses are made. As a result, a lot of unnecessary antibiotics are used, which leads to unnecessary expenditure. Here we are introducing a new approach to help diagnose otitis media that leverages advances in otoscopy and machine learning. With our project, doctors will be able to diagnose the inflammation behind the eardrum, which is difficult to see with the current system, in a highly accurate and timely manner. It will be processed in real time over the CNN network and will allow us to get real-time results. Thus, the project will eliminate the need for any practitioner to interpret the data and has the potential to reduce inappropriate antibiotic use, improve patient care outcomes and reduce healthcare costs associated with otitis media. This will enable real and simultaneous diagnosis.</w:t>
      </w:r>
    </w:p>
    <w:p w14:paraId="54C91EC7" w14:textId="2FDB2320" w:rsidR="000D72A4" w:rsidRDefault="006C299E" w:rsidP="50B31FC7">
      <w:pPr>
        <w:rPr>
          <w:rFonts w:ascii="Calibri" w:eastAsia="Calibri" w:hAnsi="Calibri" w:cs="Calibri"/>
          <w:i/>
          <w:iCs/>
          <w:sz w:val="28"/>
          <w:szCs w:val="28"/>
          <w:u w:val="single"/>
        </w:rPr>
      </w:pPr>
      <w:r>
        <w:rPr>
          <w:rFonts w:ascii="Calibri" w:eastAsia="Calibri" w:hAnsi="Calibri" w:cs="Calibri"/>
          <w:i/>
          <w:iCs/>
          <w:sz w:val="28"/>
          <w:szCs w:val="28"/>
          <w:u w:val="single"/>
        </w:rPr>
        <w:t>Literature Review</w:t>
      </w:r>
    </w:p>
    <w:p w14:paraId="71288EF5" w14:textId="3E208E52" w:rsidR="000D72A4" w:rsidRDefault="000D72A4" w:rsidP="50B31FC7">
      <w:pPr>
        <w:rPr>
          <w:rFonts w:ascii="Calibri" w:eastAsia="Calibri" w:hAnsi="Calibri" w:cs="Calibri"/>
          <w:i/>
          <w:iCs/>
          <w:sz w:val="24"/>
          <w:szCs w:val="24"/>
          <w:u w:val="single"/>
        </w:rPr>
      </w:pPr>
      <w:r>
        <w:rPr>
          <w:rFonts w:ascii="Calibri" w:eastAsia="Calibri" w:hAnsi="Calibri" w:cs="Calibri"/>
          <w:i/>
          <w:iCs/>
          <w:sz w:val="24"/>
          <w:szCs w:val="24"/>
          <w:u w:val="single"/>
        </w:rPr>
        <w:t>i) What is CNN?</w:t>
      </w:r>
    </w:p>
    <w:p w14:paraId="4020994A" w14:textId="7489977D" w:rsidR="000D72A4" w:rsidRDefault="003327FC" w:rsidP="000D72A4">
      <w:r w:rsidRPr="003327FC">
        <w:t>CNNs are a class of artificial neural networks that are designed to process data with a grid-like topology, such as an image. They are composed of multiple layers of interconnected nodes, which process and analyze the input data through a series of mathematical operations. The layers of a CNN typically include convolutional layers, which apply filters to the input image to detect specific patterns and features, and pooling layers, which reduce the spatial dimensions of the feature maps produced by the convolutional layers. The output of the CNN is a set of probabilities that represent the likelihood that the input image belongs to each of the categories that the model was trained to recognize. CNNs have been successful in a wide range of image recognition and processing tasks, including image classification, object detection, and face recognition.</w:t>
      </w:r>
      <w:r>
        <w:t xml:space="preserve"> </w:t>
      </w:r>
      <w:sdt>
        <w:sdtPr>
          <w:rPr>
            <w:color w:val="000000"/>
          </w:rPr>
          <w:tag w:val="MENDELEY_CITATION_v3_eyJjaXRhdGlvbklEIjoiTUVOREVMRVlfQ0lUQVRJT05fNzVlYzVlNjctYzQxZi00NTdkLTkwNWYtYWY0NTc4ZmM2OTIwIiwicHJvcGVydGllcyI6eyJub3RlSW5kZXgiOjB9LCJpc0VkaXRlZCI6ZmFsc2UsIm1hbnVhbE92ZXJyaWRlIjp7ImlzTWFudWFsbHlPdmVycmlkZGVuIjpmYWxzZSwiY2l0ZXByb2NUZXh0IjoiKDIpIiwibWFudWFsT3ZlcnJpZGVUZXh0IjoiIn0sImNpdGF0aW9uSXRlbXMiOlt7ImlkIjoiMTMyOTM2ODYtNTIwMC0zMzQ2LWE0MzMtYjQyNTBmNzg5MGVlIiwiaXRlbURhdGEiOnsidHlwZSI6ImFydGljbGUiLCJpZCI6IjEzMjkzNjg2LTUyMDAtMzM0Ni1hNDMzLWI0MjUwZjc4OTBlZS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
          <w:id w:val="1209374822"/>
          <w:placeholder>
            <w:docPart w:val="DefaultPlaceholder_-1854013440"/>
          </w:placeholder>
        </w:sdtPr>
        <w:sdtContent>
          <w:r w:rsidR="00AF710B" w:rsidRPr="00AF710B">
            <w:rPr>
              <w:color w:val="000000"/>
            </w:rPr>
            <w:t>(2)</w:t>
          </w:r>
        </w:sdtContent>
      </w:sdt>
    </w:p>
    <w:p w14:paraId="142163B3" w14:textId="32E56E42" w:rsidR="000D72A4" w:rsidRDefault="003222A6" w:rsidP="000D72A4">
      <w:r>
        <w:rPr>
          <w:noProof/>
        </w:rPr>
        <w:drawing>
          <wp:anchor distT="0" distB="0" distL="114300" distR="114300" simplePos="0" relativeHeight="251659264" behindDoc="0" locked="0" layoutInCell="1" allowOverlap="1" wp14:anchorId="33C27C34" wp14:editId="26C3958C">
            <wp:simplePos x="0" y="0"/>
            <wp:positionH relativeFrom="margin">
              <wp:align>center</wp:align>
            </wp:positionH>
            <wp:positionV relativeFrom="paragraph">
              <wp:posOffset>9888</wp:posOffset>
            </wp:positionV>
            <wp:extent cx="4781484" cy="2064948"/>
            <wp:effectExtent l="0" t="0" r="635" b="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781484" cy="2064948"/>
                    </a:xfrm>
                    <a:prstGeom prst="rect">
                      <a:avLst/>
                    </a:prstGeom>
                  </pic:spPr>
                </pic:pic>
              </a:graphicData>
            </a:graphic>
            <wp14:sizeRelH relativeFrom="margin">
              <wp14:pctWidth>0</wp14:pctWidth>
            </wp14:sizeRelH>
            <wp14:sizeRelV relativeFrom="margin">
              <wp14:pctHeight>0</wp14:pctHeight>
            </wp14:sizeRelV>
          </wp:anchor>
        </w:drawing>
      </w:r>
    </w:p>
    <w:p w14:paraId="271AF622" w14:textId="50613BBC" w:rsidR="000D72A4" w:rsidRDefault="000D72A4" w:rsidP="000D72A4"/>
    <w:p w14:paraId="3D3D7CC7" w14:textId="77777777" w:rsidR="000D72A4" w:rsidRDefault="000D72A4" w:rsidP="000D72A4"/>
    <w:p w14:paraId="1E067052" w14:textId="2C614C61" w:rsidR="000D72A4" w:rsidRDefault="000D72A4" w:rsidP="50B31FC7">
      <w:pPr>
        <w:rPr>
          <w:rFonts w:ascii="Calibri" w:eastAsia="Calibri" w:hAnsi="Calibri" w:cs="Calibri"/>
          <w:i/>
          <w:iCs/>
          <w:sz w:val="24"/>
          <w:szCs w:val="24"/>
          <w:u w:val="single"/>
        </w:rPr>
      </w:pPr>
    </w:p>
    <w:p w14:paraId="0582CE0B" w14:textId="77777777" w:rsidR="002C4B20" w:rsidRDefault="002C4B20" w:rsidP="50B31FC7">
      <w:pPr>
        <w:rPr>
          <w:rFonts w:ascii="Calibri" w:eastAsia="Calibri" w:hAnsi="Calibri" w:cs="Calibri"/>
          <w:i/>
          <w:iCs/>
          <w:sz w:val="24"/>
          <w:szCs w:val="24"/>
          <w:u w:val="single"/>
        </w:rPr>
      </w:pPr>
    </w:p>
    <w:p w14:paraId="60DB302B" w14:textId="7C8B427E" w:rsidR="000D72A4" w:rsidRDefault="000D72A4" w:rsidP="50B31FC7">
      <w:pPr>
        <w:rPr>
          <w:rFonts w:ascii="Calibri" w:eastAsia="Calibri" w:hAnsi="Calibri" w:cs="Calibri"/>
          <w:i/>
          <w:iCs/>
          <w:sz w:val="24"/>
          <w:szCs w:val="24"/>
          <w:u w:val="single"/>
        </w:rPr>
      </w:pPr>
      <w:r>
        <w:rPr>
          <w:rFonts w:ascii="Calibri" w:eastAsia="Calibri" w:hAnsi="Calibri" w:cs="Calibri"/>
          <w:i/>
          <w:iCs/>
          <w:sz w:val="24"/>
          <w:szCs w:val="24"/>
          <w:u w:val="single"/>
        </w:rPr>
        <w:lastRenderedPageBreak/>
        <w:t>ii) How CNN works?</w:t>
      </w:r>
    </w:p>
    <w:p w14:paraId="74ABA569" w14:textId="5D78F4A5" w:rsidR="0025553C" w:rsidRPr="0025553C" w:rsidRDefault="0025553C" w:rsidP="0025553C">
      <w:pPr>
        <w:rPr>
          <w:rFonts w:ascii="Calibri" w:eastAsia="Calibri" w:hAnsi="Calibri" w:cs="Calibri"/>
        </w:rPr>
      </w:pPr>
      <w:r w:rsidRPr="0025553C">
        <w:rPr>
          <w:rFonts w:ascii="Calibri" w:eastAsia="Calibri" w:hAnsi="Calibri" w:cs="Calibri"/>
        </w:rPr>
        <w:t>Convolutional neural networks (CNNs) are a type of artificial neural network designed for image recognition and processing. They are composed of multiple layers of interconnected nodes, which process and analyze the input data through a series of mathematical operations.</w:t>
      </w:r>
      <w:sdt>
        <w:sdtPr>
          <w:rPr>
            <w:rFonts w:ascii="Calibri" w:eastAsia="Calibri" w:hAnsi="Calibri" w:cs="Calibri"/>
            <w:color w:val="000000"/>
          </w:rPr>
          <w:tag w:val="MENDELEY_CITATION_v3_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"/>
          <w:id w:val="355001585"/>
          <w:placeholder>
            <w:docPart w:val="DefaultPlaceholder_-1854013440"/>
          </w:placeholder>
        </w:sdtPr>
        <w:sdtContent>
          <w:r w:rsidR="00AF710B" w:rsidRPr="00AF710B">
            <w:rPr>
              <w:rFonts w:ascii="Calibri" w:eastAsia="Calibri" w:hAnsi="Calibri" w:cs="Calibri"/>
              <w:color w:val="000000"/>
            </w:rPr>
            <w:t>(3)</w:t>
          </w:r>
        </w:sdtContent>
      </w:sdt>
    </w:p>
    <w:p w14:paraId="239E2865" w14:textId="30CDCA1A" w:rsidR="0025553C" w:rsidRPr="0025553C" w:rsidRDefault="0025553C" w:rsidP="0025553C">
      <w:pPr>
        <w:rPr>
          <w:rFonts w:ascii="Calibri" w:eastAsia="Calibri" w:hAnsi="Calibri" w:cs="Calibri"/>
        </w:rPr>
      </w:pPr>
      <w:r w:rsidRPr="0025553C">
        <w:rPr>
          <w:rFonts w:ascii="Calibri" w:eastAsia="Calibri" w:hAnsi="Calibri" w:cs="Calibri"/>
        </w:rPr>
        <w:t>Here is a brief overview of how CNNs work:</w:t>
      </w:r>
    </w:p>
    <w:p w14:paraId="2D6C3276" w14:textId="61CF0E2D" w:rsidR="0025553C" w:rsidRPr="0025553C" w:rsidRDefault="0025553C" w:rsidP="0025553C">
      <w:pPr>
        <w:rPr>
          <w:rFonts w:ascii="Calibri" w:eastAsia="Calibri" w:hAnsi="Calibri" w:cs="Calibri"/>
        </w:rPr>
      </w:pPr>
      <w:r w:rsidRPr="0025553C">
        <w:rPr>
          <w:rFonts w:ascii="Calibri" w:eastAsia="Calibri" w:hAnsi="Calibri" w:cs="Calibri"/>
          <w:b/>
          <w:bCs/>
          <w:i/>
          <w:iCs/>
          <w:sz w:val="24"/>
          <w:szCs w:val="24"/>
        </w:rPr>
        <w:t>Input</w:t>
      </w:r>
      <w:r w:rsidRPr="0025553C">
        <w:rPr>
          <w:rFonts w:ascii="Calibri" w:eastAsia="Calibri" w:hAnsi="Calibri" w:cs="Calibri"/>
        </w:rPr>
        <w:t>: The input layer of a CNN receives the raw image data, which is typically represented as a multi-dimensional array of pixel values.</w:t>
      </w:r>
    </w:p>
    <w:p w14:paraId="53168069" w14:textId="5F5FC02B" w:rsidR="0025553C" w:rsidRPr="0025553C" w:rsidRDefault="0025553C" w:rsidP="0025553C">
      <w:pPr>
        <w:rPr>
          <w:rFonts w:ascii="Calibri" w:eastAsia="Calibri" w:hAnsi="Calibri" w:cs="Calibri"/>
        </w:rPr>
      </w:pPr>
      <w:r w:rsidRPr="0025553C">
        <w:rPr>
          <w:rFonts w:ascii="Calibri" w:eastAsia="Calibri" w:hAnsi="Calibri" w:cs="Calibri"/>
          <w:b/>
          <w:bCs/>
          <w:i/>
          <w:iCs/>
          <w:sz w:val="24"/>
          <w:szCs w:val="24"/>
        </w:rPr>
        <w:t>Convolutional layers</w:t>
      </w:r>
      <w:r w:rsidRPr="0025553C">
        <w:rPr>
          <w:rFonts w:ascii="Calibri" w:eastAsia="Calibri" w:hAnsi="Calibri" w:cs="Calibri"/>
        </w:rPr>
        <w:t>: These layers apply a series of filters to the input image, which scan the image and detect specific patterns and features. Each filter is a small matrix of weights that is applied to a region of the input image, and the output of the convolutional layer is a set of feature maps that represent the presence of different patterns and features in the input image.</w:t>
      </w:r>
    </w:p>
    <w:p w14:paraId="0FF38726" w14:textId="4FA09AE1" w:rsidR="0025553C" w:rsidRPr="0025553C" w:rsidRDefault="0025553C" w:rsidP="0025553C">
      <w:pPr>
        <w:rPr>
          <w:rFonts w:ascii="Calibri" w:eastAsia="Calibri" w:hAnsi="Calibri" w:cs="Calibri"/>
        </w:rPr>
      </w:pPr>
      <w:r w:rsidRPr="009F40DB">
        <w:rPr>
          <w:rFonts w:ascii="Calibri" w:eastAsia="Calibri" w:hAnsi="Calibri" w:cs="Calibri"/>
          <w:b/>
          <w:bCs/>
          <w:i/>
          <w:iCs/>
          <w:sz w:val="24"/>
          <w:szCs w:val="24"/>
        </w:rPr>
        <w:t>Pooling layers</w:t>
      </w:r>
      <w:r w:rsidRPr="0025553C">
        <w:rPr>
          <w:rFonts w:ascii="Calibri" w:eastAsia="Calibri" w:hAnsi="Calibri" w:cs="Calibri"/>
        </w:rPr>
        <w:t>: These layers reduce the spatial dimensions of the feature maps produced by the convolutional layers, which helps to reduce the number of parameters in the model and makes it more computationally efficient. Pooling is typically performed by taking the maximum or average value of a group of adjacent pixels in the feature map.</w:t>
      </w:r>
    </w:p>
    <w:p w14:paraId="34FD9354" w14:textId="5F628034" w:rsidR="0025553C" w:rsidRPr="0025553C" w:rsidRDefault="0025553C" w:rsidP="0025553C">
      <w:pPr>
        <w:rPr>
          <w:rFonts w:ascii="Calibri" w:eastAsia="Calibri" w:hAnsi="Calibri" w:cs="Calibri"/>
        </w:rPr>
      </w:pPr>
      <w:r w:rsidRPr="009F40DB">
        <w:rPr>
          <w:rFonts w:ascii="Calibri" w:eastAsia="Calibri" w:hAnsi="Calibri" w:cs="Calibri"/>
          <w:b/>
          <w:bCs/>
          <w:i/>
          <w:iCs/>
          <w:sz w:val="24"/>
          <w:szCs w:val="24"/>
        </w:rPr>
        <w:t>Fully connected layers</w:t>
      </w:r>
      <w:r w:rsidRPr="0025553C">
        <w:rPr>
          <w:rFonts w:ascii="Calibri" w:eastAsia="Calibri" w:hAnsi="Calibri" w:cs="Calibri"/>
        </w:rPr>
        <w:t>: These layers perform classification by connecting all the nodes in the previous layers and applying a series of weights and biases to the input data. The output of the fully connected layer is a set of probabilities that represent the likelihood that the input image belongs to each of the categories that the model was trained to recognize.</w:t>
      </w:r>
    </w:p>
    <w:p w14:paraId="38D9813F" w14:textId="60DD3C41" w:rsidR="0025553C" w:rsidRPr="0025553C" w:rsidRDefault="0025553C" w:rsidP="0025553C">
      <w:pPr>
        <w:rPr>
          <w:rFonts w:ascii="Calibri" w:eastAsia="Calibri" w:hAnsi="Calibri" w:cs="Calibri"/>
        </w:rPr>
      </w:pPr>
      <w:r w:rsidRPr="009F40DB">
        <w:rPr>
          <w:rFonts w:ascii="Calibri" w:eastAsia="Calibri" w:hAnsi="Calibri" w:cs="Calibri"/>
          <w:b/>
          <w:bCs/>
          <w:i/>
          <w:iCs/>
          <w:sz w:val="24"/>
          <w:szCs w:val="24"/>
        </w:rPr>
        <w:t>Output</w:t>
      </w:r>
      <w:r w:rsidRPr="0025553C">
        <w:rPr>
          <w:rFonts w:ascii="Calibri" w:eastAsia="Calibri" w:hAnsi="Calibri" w:cs="Calibri"/>
        </w:rPr>
        <w:t>: The output layer of the CNN produces the final classification of the input image, based on the probabilities produced by the fully connected layer.</w:t>
      </w:r>
    </w:p>
    <w:p w14:paraId="0C7312CC" w14:textId="0B40263B" w:rsidR="0025553C" w:rsidRPr="0025553C" w:rsidRDefault="0025553C" w:rsidP="0025553C">
      <w:pPr>
        <w:rPr>
          <w:rFonts w:ascii="Calibri" w:eastAsia="Calibri" w:hAnsi="Calibri" w:cs="Calibri"/>
        </w:rPr>
      </w:pPr>
      <w:r w:rsidRPr="0025553C">
        <w:rPr>
          <w:rFonts w:ascii="Calibri" w:eastAsia="Calibri" w:hAnsi="Calibri" w:cs="Calibri"/>
        </w:rPr>
        <w:t>During training, the weights and biases of the CNN are adjusted to minimize the error between the predicted and true labels of the input data. This process is typically done using an optimization algorithm, such as stochastic gradient descent, which adjusts the weights and biases in a direction that reduces the error.</w:t>
      </w:r>
    </w:p>
    <w:p w14:paraId="28433AD0" w14:textId="77777777" w:rsidR="0067192D" w:rsidRDefault="0067192D" w:rsidP="50B31FC7">
      <w:pPr>
        <w:rPr>
          <w:rFonts w:ascii="Calibri" w:eastAsia="Calibri" w:hAnsi="Calibri" w:cs="Calibri"/>
          <w:i/>
          <w:iCs/>
          <w:sz w:val="24"/>
          <w:szCs w:val="24"/>
          <w:u w:val="single"/>
        </w:rPr>
      </w:pPr>
    </w:p>
    <w:p w14:paraId="02B592AB" w14:textId="77777777" w:rsidR="0067192D" w:rsidRDefault="0067192D" w:rsidP="50B31FC7">
      <w:pPr>
        <w:rPr>
          <w:rFonts w:ascii="Calibri" w:eastAsia="Calibri" w:hAnsi="Calibri" w:cs="Calibri"/>
          <w:i/>
          <w:iCs/>
          <w:sz w:val="24"/>
          <w:szCs w:val="24"/>
          <w:u w:val="single"/>
        </w:rPr>
      </w:pPr>
    </w:p>
    <w:p w14:paraId="4592F30C" w14:textId="77777777" w:rsidR="0067192D" w:rsidRDefault="0067192D" w:rsidP="50B31FC7">
      <w:pPr>
        <w:rPr>
          <w:rFonts w:ascii="Calibri" w:eastAsia="Calibri" w:hAnsi="Calibri" w:cs="Calibri"/>
          <w:i/>
          <w:iCs/>
          <w:sz w:val="24"/>
          <w:szCs w:val="24"/>
          <w:u w:val="single"/>
        </w:rPr>
      </w:pPr>
    </w:p>
    <w:p w14:paraId="06A71522" w14:textId="77777777" w:rsidR="0067192D" w:rsidRDefault="0067192D" w:rsidP="50B31FC7">
      <w:pPr>
        <w:rPr>
          <w:rFonts w:ascii="Calibri" w:eastAsia="Calibri" w:hAnsi="Calibri" w:cs="Calibri"/>
          <w:i/>
          <w:iCs/>
          <w:sz w:val="24"/>
          <w:szCs w:val="24"/>
          <w:u w:val="single"/>
        </w:rPr>
      </w:pPr>
    </w:p>
    <w:p w14:paraId="50D810D2" w14:textId="77777777" w:rsidR="0067192D" w:rsidRDefault="0067192D" w:rsidP="50B31FC7">
      <w:pPr>
        <w:rPr>
          <w:rFonts w:ascii="Calibri" w:eastAsia="Calibri" w:hAnsi="Calibri" w:cs="Calibri"/>
          <w:i/>
          <w:iCs/>
          <w:sz w:val="24"/>
          <w:szCs w:val="24"/>
          <w:u w:val="single"/>
        </w:rPr>
      </w:pPr>
    </w:p>
    <w:p w14:paraId="7BE5FC7E" w14:textId="77777777" w:rsidR="0067192D" w:rsidRDefault="0067192D" w:rsidP="50B31FC7">
      <w:pPr>
        <w:rPr>
          <w:rFonts w:ascii="Calibri" w:eastAsia="Calibri" w:hAnsi="Calibri" w:cs="Calibri"/>
          <w:i/>
          <w:iCs/>
          <w:sz w:val="24"/>
          <w:szCs w:val="24"/>
          <w:u w:val="single"/>
        </w:rPr>
      </w:pPr>
    </w:p>
    <w:p w14:paraId="47EB8038" w14:textId="77777777" w:rsidR="0067192D" w:rsidRDefault="0067192D" w:rsidP="50B31FC7">
      <w:pPr>
        <w:rPr>
          <w:rFonts w:ascii="Calibri" w:eastAsia="Calibri" w:hAnsi="Calibri" w:cs="Calibri"/>
          <w:i/>
          <w:iCs/>
          <w:sz w:val="24"/>
          <w:szCs w:val="24"/>
          <w:u w:val="single"/>
        </w:rPr>
      </w:pPr>
    </w:p>
    <w:p w14:paraId="6F60F77E" w14:textId="77777777" w:rsidR="0067192D" w:rsidRDefault="0067192D" w:rsidP="50B31FC7">
      <w:pPr>
        <w:rPr>
          <w:rFonts w:ascii="Calibri" w:eastAsia="Calibri" w:hAnsi="Calibri" w:cs="Calibri"/>
          <w:i/>
          <w:iCs/>
          <w:sz w:val="24"/>
          <w:szCs w:val="24"/>
          <w:u w:val="single"/>
        </w:rPr>
      </w:pPr>
    </w:p>
    <w:p w14:paraId="019BEC2A" w14:textId="77777777" w:rsidR="0067192D" w:rsidRDefault="0067192D" w:rsidP="50B31FC7">
      <w:pPr>
        <w:rPr>
          <w:rFonts w:ascii="Calibri" w:eastAsia="Calibri" w:hAnsi="Calibri" w:cs="Calibri"/>
          <w:i/>
          <w:iCs/>
          <w:sz w:val="24"/>
          <w:szCs w:val="24"/>
          <w:u w:val="single"/>
        </w:rPr>
      </w:pPr>
    </w:p>
    <w:p w14:paraId="35662740" w14:textId="77777777" w:rsidR="0067192D" w:rsidRDefault="0067192D" w:rsidP="50B31FC7">
      <w:pPr>
        <w:rPr>
          <w:rFonts w:ascii="Calibri" w:eastAsia="Calibri" w:hAnsi="Calibri" w:cs="Calibri"/>
          <w:i/>
          <w:iCs/>
          <w:sz w:val="24"/>
          <w:szCs w:val="24"/>
          <w:u w:val="single"/>
        </w:rPr>
      </w:pPr>
    </w:p>
    <w:p w14:paraId="35D228FD" w14:textId="77777777" w:rsidR="0067192D" w:rsidRDefault="0067192D" w:rsidP="50B31FC7">
      <w:pPr>
        <w:rPr>
          <w:rFonts w:ascii="Calibri" w:eastAsia="Calibri" w:hAnsi="Calibri" w:cs="Calibri"/>
          <w:i/>
          <w:iCs/>
          <w:sz w:val="24"/>
          <w:szCs w:val="24"/>
          <w:u w:val="single"/>
        </w:rPr>
      </w:pPr>
    </w:p>
    <w:p w14:paraId="03A14436" w14:textId="2AFC8DA1" w:rsidR="000D72A4" w:rsidRPr="000D72A4" w:rsidRDefault="000D72A4" w:rsidP="50B31FC7">
      <w:pPr>
        <w:rPr>
          <w:rFonts w:ascii="Calibri" w:eastAsia="Calibri" w:hAnsi="Calibri" w:cs="Calibri"/>
          <w:i/>
          <w:iCs/>
          <w:sz w:val="24"/>
          <w:szCs w:val="24"/>
          <w:u w:val="single"/>
        </w:rPr>
      </w:pPr>
      <w:r>
        <w:rPr>
          <w:rFonts w:ascii="Calibri" w:eastAsia="Calibri" w:hAnsi="Calibri" w:cs="Calibri"/>
          <w:i/>
          <w:iCs/>
          <w:sz w:val="24"/>
          <w:szCs w:val="24"/>
          <w:u w:val="single"/>
        </w:rPr>
        <w:lastRenderedPageBreak/>
        <w:t xml:space="preserve">iii) </w:t>
      </w:r>
      <w:r w:rsidRPr="00A70CBF">
        <w:rPr>
          <w:rFonts w:ascii="Calibri" w:eastAsia="Calibri" w:hAnsi="Calibri" w:cs="Calibri"/>
          <w:i/>
          <w:iCs/>
          <w:sz w:val="24"/>
          <w:szCs w:val="24"/>
          <w:u w:val="single"/>
        </w:rPr>
        <w:t>Advantage</w:t>
      </w:r>
      <w:r>
        <w:rPr>
          <w:rFonts w:ascii="Calibri" w:eastAsia="Calibri" w:hAnsi="Calibri" w:cs="Calibri"/>
          <w:i/>
          <w:iCs/>
          <w:sz w:val="24"/>
          <w:szCs w:val="24"/>
          <w:u w:val="single"/>
        </w:rPr>
        <w:t xml:space="preserve"> - Disadvantage</w:t>
      </w:r>
    </w:p>
    <w:p w14:paraId="22409E35" w14:textId="322BDE0E" w:rsidR="006C299E" w:rsidRDefault="00A70CBF" w:rsidP="50B31FC7">
      <w:pPr>
        <w:rPr>
          <w:rFonts w:ascii="Calibri" w:eastAsia="Calibri" w:hAnsi="Calibri" w:cs="Calibri"/>
          <w:i/>
          <w:iCs/>
          <w:sz w:val="24"/>
          <w:szCs w:val="24"/>
        </w:rPr>
      </w:pPr>
      <w:r>
        <w:rPr>
          <w:rFonts w:ascii="Calibri" w:eastAsia="Calibri" w:hAnsi="Calibri" w:cs="Calibri"/>
          <w:i/>
          <w:iCs/>
          <w:sz w:val="24"/>
          <w:szCs w:val="24"/>
        </w:rPr>
        <w:t>a) Advantage</w:t>
      </w:r>
    </w:p>
    <w:p w14:paraId="5BA82C5F" w14:textId="0E6B888B" w:rsidR="006D1DF3" w:rsidRPr="00A70CBF" w:rsidRDefault="006D1DF3" w:rsidP="00A70CBF">
      <w:pPr>
        <w:pStyle w:val="ListParagraph"/>
        <w:numPr>
          <w:ilvl w:val="0"/>
          <w:numId w:val="2"/>
        </w:numPr>
        <w:rPr>
          <w:rFonts w:ascii="Calibri" w:eastAsia="Calibri" w:hAnsi="Calibri" w:cs="Calibri"/>
        </w:rPr>
      </w:pPr>
      <w:r>
        <w:rPr>
          <w:rFonts w:ascii="Calibri" w:eastAsia="Calibri" w:hAnsi="Calibri" w:cs="Calibri"/>
        </w:rPr>
        <w:t xml:space="preserve">According to the review article “Convolutional Neural Networks” by Yann LeCun, Yoshua Bengio, and Geoffrey Hinton </w:t>
      </w:r>
      <w:sdt>
        <w:sdtPr>
          <w:rPr>
            <w:rFonts w:ascii="Calibri" w:eastAsia="Calibri" w:hAnsi="Calibri" w:cs="Calibri"/>
            <w:color w:val="000000"/>
          </w:rPr>
          <w:tag w:val="MENDELEY_CITATION_v3_eyJjaXRhdGlvbklEIjoiTUVOREVMRVlfQ0lUQVRJT05fZTc2YmMzZjYtOGJiMy00MmQxLTg1ZDEtZWRmMjFhNDgyNjhlIiwicHJvcGVydGllcyI6eyJub3RlSW5kZXgiOjB9LCJpc0VkaXRlZCI6ZmFsc2UsIm1hbnVhbE92ZXJyaWRlIjp7ImlzTWFudWFsbHlPdmVycmlkZGVuIjpmYWxzZSwiY2l0ZXByb2NUZXh0IjoiKDIpIiwibWFudWFsT3ZlcnJpZGVUZXh0IjoiIn0sImNpdGF0aW9uSXRlbXMiOlt7ImlkIjoiMTMyOTM2ODYtNTIwMC0zMzQ2LWE0MzMtYjQyNTBmNzg5MGVlIiwiaXRlbURhdGEiOnsidHlwZSI6ImFydGljbGUiLCJpZCI6IjEzMjkzNjg2LTUyMDAtMzM0Ni1hNDMzLWI0MjUwZjc4OTBlZS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
          <w:id w:val="1305971588"/>
          <w:placeholder>
            <w:docPart w:val="DefaultPlaceholder_-1854013440"/>
          </w:placeholder>
        </w:sdtPr>
        <w:sdtContent>
          <w:r w:rsidR="00AF710B" w:rsidRPr="00AF710B">
            <w:rPr>
              <w:rFonts w:ascii="Calibri" w:eastAsia="Calibri" w:hAnsi="Calibri" w:cs="Calibri"/>
              <w:color w:val="000000"/>
            </w:rPr>
            <w:t>(2)</w:t>
          </w:r>
        </w:sdtContent>
      </w:sdt>
      <w:r>
        <w:rPr>
          <w:rFonts w:ascii="Calibri" w:eastAsia="Calibri" w:hAnsi="Calibri" w:cs="Calibri"/>
          <w:color w:val="000000"/>
        </w:rPr>
        <w:t xml:space="preserve"> CNNs are well-suited for image recognition and processing tasks due to their ability to automatically learn and extract features from images. </w:t>
      </w:r>
    </w:p>
    <w:p w14:paraId="0C09EEA8" w14:textId="169E50D2" w:rsidR="00A70CBF" w:rsidRPr="008C2B50" w:rsidRDefault="006D1DF3" w:rsidP="00A70CBF">
      <w:pPr>
        <w:pStyle w:val="ListParagraph"/>
        <w:numPr>
          <w:ilvl w:val="0"/>
          <w:numId w:val="2"/>
        </w:numPr>
        <w:rPr>
          <w:rFonts w:ascii="Calibri" w:eastAsia="Calibri" w:hAnsi="Calibri" w:cs="Calibri"/>
        </w:rPr>
      </w:pPr>
      <w:r>
        <w:rPr>
          <w:rFonts w:ascii="Calibri" w:eastAsia="Calibri" w:hAnsi="Calibri" w:cs="Calibri"/>
        </w:rPr>
        <w:t>As mentioned in the survey paper “</w:t>
      </w:r>
      <w:r w:rsidR="003F73EC" w:rsidRPr="003F73EC">
        <w:rPr>
          <w:rFonts w:ascii="Calibri" w:eastAsia="Calibri" w:hAnsi="Calibri" w:cs="Calibri"/>
        </w:rPr>
        <w:t>A comprehensive survey on convolutional neural network in medical image analysis</w:t>
      </w:r>
      <w:r>
        <w:rPr>
          <w:rFonts w:ascii="Calibri" w:eastAsia="Calibri" w:hAnsi="Calibri" w:cs="Calibri"/>
        </w:rPr>
        <w:t xml:space="preserve">” by </w:t>
      </w:r>
      <w:r w:rsidR="003F73EC" w:rsidRPr="003F73EC">
        <w:rPr>
          <w:rFonts w:ascii="Calibri" w:eastAsia="Calibri" w:hAnsi="Calibri" w:cs="Calibri"/>
        </w:rPr>
        <w:t>Xujing Yao, Xinyue Wang, Shui-Hua Wang</w:t>
      </w:r>
      <w:r w:rsidR="003F73EC" w:rsidRPr="003F73EC">
        <w:rPr>
          <w:rFonts w:ascii="Calibri" w:eastAsia="Calibri" w:hAnsi="Calibri" w:cs="Calibri"/>
        </w:rPr>
        <w:t xml:space="preserve"> </w:t>
      </w:r>
      <w:r w:rsidR="003F73EC">
        <w:rPr>
          <w:rFonts w:ascii="Calibri" w:eastAsia="Calibri" w:hAnsi="Calibri" w:cs="Calibri"/>
        </w:rPr>
        <w:t xml:space="preserve">and Yu-Dong Zhang </w:t>
      </w:r>
      <w:sdt>
        <w:sdtPr>
          <w:rPr>
            <w:rFonts w:ascii="Calibri" w:eastAsia="Calibri" w:hAnsi="Calibri" w:cs="Calibri"/>
            <w:color w:val="000000"/>
          </w:rPr>
          <w:tag w:val="MENDELEY_CITATION_v3_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"/>
          <w:id w:val="-1010678087"/>
          <w:placeholder>
            <w:docPart w:val="DefaultPlaceholder_-1854013440"/>
          </w:placeholder>
        </w:sdtPr>
        <w:sdtContent>
          <w:r w:rsidR="00AF710B" w:rsidRPr="00AF710B">
            <w:rPr>
              <w:rFonts w:ascii="Calibri" w:eastAsia="Calibri" w:hAnsi="Calibri" w:cs="Calibri"/>
              <w:color w:val="000000"/>
            </w:rPr>
            <w:t>(4)</w:t>
          </w:r>
        </w:sdtContent>
      </w:sdt>
      <w:r w:rsidRPr="006D1DF3">
        <w:rPr>
          <w:rFonts w:ascii="Calibri" w:eastAsia="Calibri" w:hAnsi="Calibri" w:cs="Calibri"/>
          <w:color w:val="000000"/>
        </w:rPr>
        <w:t>CNNs have the ability to process large amounts of data efficiently and learn from a large number of examples.</w:t>
      </w:r>
    </w:p>
    <w:p w14:paraId="5A6214AD" w14:textId="14B857AD" w:rsidR="008C2B50" w:rsidRPr="00A70CBF" w:rsidRDefault="008C2B50" w:rsidP="00A70CBF">
      <w:pPr>
        <w:pStyle w:val="ListParagraph"/>
        <w:numPr>
          <w:ilvl w:val="0"/>
          <w:numId w:val="2"/>
        </w:numPr>
        <w:rPr>
          <w:rFonts w:ascii="Calibri" w:eastAsia="Calibri" w:hAnsi="Calibri" w:cs="Calibri"/>
        </w:rPr>
      </w:pPr>
      <w:r w:rsidRPr="008C2B50">
        <w:rPr>
          <w:rFonts w:ascii="Calibri" w:eastAsia="Calibri" w:hAnsi="Calibri" w:cs="Calibri"/>
        </w:rPr>
        <w:t>According to the survey paper "</w:t>
      </w:r>
      <w:r w:rsidR="003F73EC" w:rsidRPr="003F73EC">
        <w:rPr>
          <w:rFonts w:ascii="Calibri" w:eastAsia="Calibri" w:hAnsi="Calibri" w:cs="Calibri"/>
        </w:rPr>
        <w:t xml:space="preserve"> </w:t>
      </w:r>
      <w:r w:rsidR="003F73EC" w:rsidRPr="003F73EC">
        <w:rPr>
          <w:rFonts w:ascii="Calibri" w:eastAsia="Calibri" w:hAnsi="Calibri" w:cs="Calibri"/>
        </w:rPr>
        <w:t>A comprehensive survey on convolutional neural network in medical image analysis</w:t>
      </w:r>
      <w:r w:rsidR="003F73EC" w:rsidRPr="008C2B50">
        <w:rPr>
          <w:rFonts w:ascii="Calibri" w:eastAsia="Calibri" w:hAnsi="Calibri" w:cs="Calibri"/>
        </w:rPr>
        <w:t xml:space="preserve"> </w:t>
      </w:r>
      <w:r w:rsidRPr="008C2B50">
        <w:rPr>
          <w:rFonts w:ascii="Calibri" w:eastAsia="Calibri" w:hAnsi="Calibri" w:cs="Calibri"/>
        </w:rPr>
        <w:t xml:space="preserve">" </w:t>
      </w:r>
      <w:r w:rsidR="003F73EC">
        <w:rPr>
          <w:rFonts w:ascii="Calibri" w:eastAsia="Calibri" w:hAnsi="Calibri" w:cs="Calibri"/>
        </w:rPr>
        <w:t xml:space="preserve">by </w:t>
      </w:r>
      <w:r w:rsidR="003F73EC" w:rsidRPr="003F73EC">
        <w:rPr>
          <w:rFonts w:ascii="Calibri" w:eastAsia="Calibri" w:hAnsi="Calibri" w:cs="Calibri"/>
        </w:rPr>
        <w:t xml:space="preserve">Xujing Yao, Xinyue Wang, Shui-Hua Wang </w:t>
      </w:r>
      <w:r w:rsidR="003F73EC">
        <w:rPr>
          <w:rFonts w:ascii="Calibri" w:eastAsia="Calibri" w:hAnsi="Calibri" w:cs="Calibri"/>
        </w:rPr>
        <w:t>and Yu-Dong Zhang</w:t>
      </w:r>
      <w:r w:rsidRPr="008C2B50">
        <w:rPr>
          <w:rFonts w:ascii="Calibri" w:eastAsia="Calibri" w:hAnsi="Calibri" w:cs="Calibri"/>
        </w:rPr>
        <w:t xml:space="preserve"> </w:t>
      </w:r>
      <w:sdt>
        <w:sdtPr>
          <w:rPr>
            <w:rFonts w:ascii="Calibri" w:eastAsia="Calibri" w:hAnsi="Calibri" w:cs="Calibri"/>
            <w:color w:val="000000"/>
          </w:rPr>
          <w:tag w:val="MENDELEY_CITATION_v3_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"/>
          <w:id w:val="1450744218"/>
          <w:placeholder>
            <w:docPart w:val="DefaultPlaceholder_-1854013440"/>
          </w:placeholder>
        </w:sdtPr>
        <w:sdtContent>
          <w:r w:rsidR="00AF710B" w:rsidRPr="00AF710B">
            <w:rPr>
              <w:rFonts w:ascii="Calibri" w:eastAsia="Calibri" w:hAnsi="Calibri" w:cs="Calibri"/>
              <w:color w:val="000000"/>
            </w:rPr>
            <w:t>(4)</w:t>
          </w:r>
        </w:sdtContent>
      </w:sdt>
      <w:r w:rsidRPr="008C2B50">
        <w:rPr>
          <w:rFonts w:ascii="Calibri" w:eastAsia="Calibri" w:hAnsi="Calibri" w:cs="Calibri"/>
        </w:rPr>
        <w:t xml:space="preserve"> CNNs are able to handle noise and variations in the input data, making them robust to small changes in the input.</w:t>
      </w:r>
    </w:p>
    <w:p w14:paraId="70D2B456" w14:textId="07D94015" w:rsidR="00A70CBF" w:rsidRPr="00A70CBF" w:rsidRDefault="00A70CBF" w:rsidP="00A70CBF">
      <w:pPr>
        <w:pStyle w:val="ListParagraph"/>
        <w:numPr>
          <w:ilvl w:val="0"/>
          <w:numId w:val="2"/>
        </w:numPr>
        <w:rPr>
          <w:rFonts w:ascii="Calibri" w:eastAsia="Calibri" w:hAnsi="Calibri" w:cs="Calibri"/>
        </w:rPr>
      </w:pPr>
      <w:r w:rsidRPr="00A70CBF">
        <w:rPr>
          <w:rFonts w:ascii="Calibri" w:eastAsia="Calibri" w:hAnsi="Calibri" w:cs="Calibri"/>
        </w:rPr>
        <w:t>CNNs have been successful in a wide range of image recognition and processing tasks, including image classification, object detection, and face recognition, among others.</w:t>
      </w:r>
    </w:p>
    <w:p w14:paraId="3A1C0096" w14:textId="38E87499" w:rsidR="008C2B50" w:rsidRPr="00A70CBF" w:rsidRDefault="008C2B50" w:rsidP="00A70CBF">
      <w:pPr>
        <w:pStyle w:val="ListParagraph"/>
        <w:numPr>
          <w:ilvl w:val="0"/>
          <w:numId w:val="2"/>
        </w:numPr>
        <w:rPr>
          <w:rFonts w:ascii="Calibri" w:eastAsia="Calibri" w:hAnsi="Calibri" w:cs="Calibri"/>
        </w:rPr>
      </w:pPr>
      <w:r w:rsidRPr="008C2B50">
        <w:rPr>
          <w:rFonts w:ascii="Calibri" w:eastAsia="Calibri" w:hAnsi="Calibri" w:cs="Calibri"/>
        </w:rPr>
        <w:t xml:space="preserve">In the review article "Convolutional Neural Networks" by Yann LeCun, Yoshua Bengio, and Geoffrey Hinton </w:t>
      </w:r>
      <w:sdt>
        <w:sdtPr>
          <w:rPr>
            <w:rFonts w:ascii="Calibri" w:eastAsia="Calibri" w:hAnsi="Calibri" w:cs="Calibri"/>
            <w:color w:val="000000"/>
          </w:rPr>
          <w:tag w:val="MENDELEY_CITATION_v3_eyJjaXRhdGlvbklEIjoiTUVOREVMRVlfQ0lUQVRJT05fMjM3N2QzOTEtMzExNS00Mjc5LTgzZGItMDRiMDI2MjdhMzEzIiwicHJvcGVydGllcyI6eyJub3RlSW5kZXgiOjB9LCJpc0VkaXRlZCI6ZmFsc2UsIm1hbnVhbE92ZXJyaWRlIjp7ImlzTWFudWFsbHlPdmVycmlkZGVuIjpmYWxzZSwiY2l0ZXByb2NUZXh0IjoiKDIpIiwibWFudWFsT3ZlcnJpZGVUZXh0IjoiIn0sImNpdGF0aW9uSXRlbXMiOlt7ImlkIjoiMTMyOTM2ODYtNTIwMC0zMzQ2LWE0MzMtYjQyNTBmNzg5MGVlIiwiaXRlbURhdGEiOnsidHlwZSI6ImFydGljbGUiLCJpZCI6IjEzMjkzNjg2LTUyMDAtMzM0Ni1hNDMzLWI0MjUwZjc4OTBlZS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
          <w:id w:val="-1932202874"/>
          <w:placeholder>
            <w:docPart w:val="DefaultPlaceholder_-1854013440"/>
          </w:placeholder>
        </w:sdtPr>
        <w:sdtContent>
          <w:r w:rsidR="00AF710B" w:rsidRPr="00AF710B">
            <w:rPr>
              <w:rFonts w:ascii="Calibri" w:eastAsia="Calibri" w:hAnsi="Calibri" w:cs="Calibri"/>
              <w:color w:val="000000"/>
            </w:rPr>
            <w:t>(2)</w:t>
          </w:r>
        </w:sdtContent>
      </w:sdt>
      <w:r w:rsidRPr="008C2B50">
        <w:rPr>
          <w:rFonts w:ascii="Calibri" w:eastAsia="Calibri" w:hAnsi="Calibri" w:cs="Calibri"/>
        </w:rPr>
        <w:t>, it is mentioned that CNNs are able to learn from a large number of examples, which allows them to learn more complex and abstract patterns in the data.</w:t>
      </w:r>
    </w:p>
    <w:p w14:paraId="67EDA124" w14:textId="23F1D45A" w:rsidR="00A70CBF" w:rsidRDefault="00A70CBF" w:rsidP="00A70CBF">
      <w:pPr>
        <w:pStyle w:val="ListParagraph"/>
        <w:rPr>
          <w:rFonts w:ascii="Calibri" w:eastAsia="Calibri" w:hAnsi="Calibri" w:cs="Calibri"/>
        </w:rPr>
      </w:pPr>
    </w:p>
    <w:p w14:paraId="0F6C3CCB" w14:textId="77777777" w:rsidR="002C74A4" w:rsidRDefault="002C74A4" w:rsidP="00A70CBF">
      <w:pPr>
        <w:pStyle w:val="ListParagraph"/>
        <w:rPr>
          <w:rFonts w:ascii="Calibri" w:eastAsia="Calibri" w:hAnsi="Calibri" w:cs="Calibri"/>
        </w:rPr>
      </w:pPr>
    </w:p>
    <w:p w14:paraId="7DD12FE2" w14:textId="7B33EFE9" w:rsidR="00A70CBF" w:rsidRPr="00A70CBF" w:rsidRDefault="00A70CBF" w:rsidP="00A70CBF">
      <w:pPr>
        <w:pStyle w:val="ListParagraph"/>
        <w:rPr>
          <w:rFonts w:ascii="Calibri" w:eastAsia="Calibri" w:hAnsi="Calibri" w:cs="Calibri"/>
        </w:rPr>
      </w:pPr>
      <w:r w:rsidRPr="00A70CBF">
        <w:rPr>
          <w:rFonts w:ascii="Calibri" w:eastAsia="Calibri" w:hAnsi="Calibri" w:cs="Calibri"/>
        </w:rPr>
        <w:t>Overall, CNNs have proven to be a powerful tool for image recognition and processing tasks, and they have been widely used in a variety of applications.</w:t>
      </w:r>
      <w:r w:rsidR="0031024F">
        <w:rPr>
          <w:rFonts w:ascii="Calibri" w:eastAsia="Calibri" w:hAnsi="Calibri" w:cs="Calibri"/>
        </w:rPr>
        <w:t xml:space="preserve">  </w:t>
      </w:r>
      <w:sdt>
        <w:sdtPr>
          <w:rPr>
            <w:rFonts w:ascii="Calibri" w:eastAsia="Calibri" w:hAnsi="Calibri" w:cs="Calibri"/>
            <w:color w:val="000000"/>
          </w:rPr>
          <w:tag w:val="MENDELEY_CITATION_v3_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"/>
          <w:id w:val="461471723"/>
          <w:placeholder>
            <w:docPart w:val="DefaultPlaceholder_-1854013440"/>
          </w:placeholder>
        </w:sdtPr>
        <w:sdtContent>
          <w:r w:rsidR="00AF710B" w:rsidRPr="00AF710B">
            <w:rPr>
              <w:rFonts w:ascii="Calibri" w:eastAsia="Calibri" w:hAnsi="Calibri" w:cs="Calibri"/>
              <w:color w:val="000000"/>
            </w:rPr>
            <w:t>(5)</w:t>
          </w:r>
        </w:sdtContent>
      </w:sdt>
    </w:p>
    <w:p w14:paraId="3B795D6E" w14:textId="55569196" w:rsidR="00A70CBF" w:rsidRDefault="00A70CBF" w:rsidP="00A70CBF">
      <w:pPr>
        <w:ind w:left="360"/>
        <w:rPr>
          <w:rFonts w:ascii="Calibri" w:eastAsia="Calibri" w:hAnsi="Calibri" w:cs="Calibri"/>
        </w:rPr>
      </w:pPr>
    </w:p>
    <w:p w14:paraId="2F1C56C9" w14:textId="0BECDCA8" w:rsidR="00A70CBF" w:rsidRDefault="00A70CBF" w:rsidP="00A70CBF">
      <w:pPr>
        <w:rPr>
          <w:rFonts w:ascii="Calibri" w:eastAsia="Calibri" w:hAnsi="Calibri" w:cs="Calibri"/>
          <w:i/>
          <w:iCs/>
          <w:sz w:val="24"/>
          <w:szCs w:val="24"/>
        </w:rPr>
      </w:pPr>
      <w:r>
        <w:rPr>
          <w:rFonts w:ascii="Calibri" w:eastAsia="Calibri" w:hAnsi="Calibri" w:cs="Calibri"/>
          <w:i/>
          <w:iCs/>
          <w:sz w:val="24"/>
          <w:szCs w:val="24"/>
        </w:rPr>
        <w:t>b) Disadvantage</w:t>
      </w:r>
    </w:p>
    <w:p w14:paraId="4C26B93F" w14:textId="21A145B1" w:rsidR="00A70CBF" w:rsidRDefault="006B24E8" w:rsidP="00A70CBF">
      <w:pPr>
        <w:pStyle w:val="ListParagraph"/>
        <w:numPr>
          <w:ilvl w:val="0"/>
          <w:numId w:val="5"/>
        </w:numPr>
        <w:rPr>
          <w:rFonts w:ascii="Calibri" w:eastAsia="Calibri" w:hAnsi="Calibri" w:cs="Calibri"/>
        </w:rPr>
      </w:pPr>
      <w:r w:rsidRPr="006B24E8">
        <w:rPr>
          <w:rFonts w:ascii="Calibri" w:eastAsia="Calibri" w:hAnsi="Calibri" w:cs="Calibri"/>
        </w:rPr>
        <w:t xml:space="preserve">According to the review article "Convolutional Neural Networks" by Yann LeCun, Yoshua Bengio, and Geoffrey Hinton </w:t>
      </w:r>
      <w:sdt>
        <w:sdtPr>
          <w:rPr>
            <w:rFonts w:ascii="Calibri" w:eastAsia="Calibri" w:hAnsi="Calibri" w:cs="Calibri"/>
            <w:color w:val="000000"/>
          </w:rPr>
          <w:tag w:val="MENDELEY_CITATION_v3_eyJjaXRhdGlvbklEIjoiTUVOREVMRVlfQ0lUQVRJT05fZjcyNzkxNWYtYWNiNi00YTE4LWJjOTgtZWViNWVlNjg2OWMwIiwicHJvcGVydGllcyI6eyJub3RlSW5kZXgiOjB9LCJpc0VkaXRlZCI6ZmFsc2UsIm1hbnVhbE92ZXJyaWRlIjp7ImlzTWFudWFsbHlPdmVycmlkZGVuIjpmYWxzZSwiY2l0ZXByb2NUZXh0IjoiKDIpIiwibWFudWFsT3ZlcnJpZGVUZXh0IjoiIn0sImNpdGF0aW9uSXRlbXMiOlt7ImlkIjoiMTMyOTM2ODYtNTIwMC0zMzQ2LWE0MzMtYjQyNTBmNzg5MGVlIiwiaXRlbURhdGEiOnsidHlwZSI6ImFydGljbGUiLCJpZCI6IjEzMjkzNjg2LTUyMDAtMzM0Ni1hNDMzLWI0MjUwZjc4OTBlZS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
          <w:id w:val="-769014536"/>
          <w:placeholder>
            <w:docPart w:val="DefaultPlaceholder_-1854013440"/>
          </w:placeholder>
        </w:sdtPr>
        <w:sdtContent>
          <w:r w:rsidR="00AF710B" w:rsidRPr="00AF710B">
            <w:rPr>
              <w:rFonts w:ascii="Calibri" w:eastAsia="Calibri" w:hAnsi="Calibri" w:cs="Calibri"/>
              <w:color w:val="000000"/>
            </w:rPr>
            <w:t>(2)</w:t>
          </w:r>
        </w:sdtContent>
      </w:sdt>
      <w:r w:rsidRPr="006B24E8">
        <w:rPr>
          <w:rFonts w:ascii="Calibri" w:eastAsia="Calibri" w:hAnsi="Calibri" w:cs="Calibri"/>
        </w:rPr>
        <w:t>, CNNs require large amounts of data to train effectively, and can be computationally expensive to train and deploy.</w:t>
      </w:r>
    </w:p>
    <w:p w14:paraId="3809018E" w14:textId="28D90570" w:rsidR="006B24E8" w:rsidRPr="006B24E8" w:rsidRDefault="006B24E8" w:rsidP="00A70CBF">
      <w:pPr>
        <w:pStyle w:val="ListParagraph"/>
        <w:numPr>
          <w:ilvl w:val="0"/>
          <w:numId w:val="5"/>
        </w:numPr>
        <w:rPr>
          <w:rFonts w:ascii="Calibri" w:eastAsia="Calibri" w:hAnsi="Calibri" w:cs="Calibri"/>
        </w:rPr>
      </w:pPr>
      <w:r>
        <w:rPr>
          <w:rFonts w:ascii="Calibri" w:eastAsia="Calibri" w:hAnsi="Calibri" w:cs="Calibri"/>
        </w:rPr>
        <w:t xml:space="preserve">As </w:t>
      </w:r>
      <w:r>
        <w:rPr>
          <w:rFonts w:ascii="Calibri" w:eastAsia="Calibri" w:hAnsi="Calibri" w:cs="Calibri"/>
        </w:rPr>
        <w:t>stated</w:t>
      </w:r>
      <w:r>
        <w:rPr>
          <w:rFonts w:ascii="Calibri" w:eastAsia="Calibri" w:hAnsi="Calibri" w:cs="Calibri"/>
        </w:rPr>
        <w:t xml:space="preserve"> in the survey paper “</w:t>
      </w:r>
      <w:r w:rsidRPr="003F73EC">
        <w:rPr>
          <w:rFonts w:ascii="Calibri" w:eastAsia="Calibri" w:hAnsi="Calibri" w:cs="Calibri"/>
        </w:rPr>
        <w:t>A comprehensive survey on convolutional neural network in medical image analysis</w:t>
      </w:r>
      <w:r>
        <w:rPr>
          <w:rFonts w:ascii="Calibri" w:eastAsia="Calibri" w:hAnsi="Calibri" w:cs="Calibri"/>
        </w:rPr>
        <w:t>”</w:t>
      </w:r>
      <w:r>
        <w:rPr>
          <w:rFonts w:ascii="Calibri" w:eastAsia="Calibri" w:hAnsi="Calibri" w:cs="Calibri"/>
        </w:rPr>
        <w:t xml:space="preserve"> </w:t>
      </w:r>
      <w:r>
        <w:rPr>
          <w:rFonts w:ascii="Calibri" w:eastAsia="Calibri" w:hAnsi="Calibri" w:cs="Calibri"/>
        </w:rPr>
        <w:t xml:space="preserve">by </w:t>
      </w:r>
      <w:r w:rsidRPr="003F73EC">
        <w:rPr>
          <w:rFonts w:ascii="Calibri" w:eastAsia="Calibri" w:hAnsi="Calibri" w:cs="Calibri"/>
        </w:rPr>
        <w:t xml:space="preserve">Xujing Yao, Xinyue Wang, Shui-Hua Wang </w:t>
      </w:r>
      <w:r>
        <w:rPr>
          <w:rFonts w:ascii="Calibri" w:eastAsia="Calibri" w:hAnsi="Calibri" w:cs="Calibri"/>
        </w:rPr>
        <w:t>and Yu-Dong Zhang</w:t>
      </w:r>
      <w:r>
        <w:rPr>
          <w:rFonts w:ascii="Calibri" w:eastAsia="Calibri" w:hAnsi="Calibri" w:cs="Calibri"/>
        </w:rPr>
        <w:t xml:space="preserve"> </w:t>
      </w:r>
      <w:sdt>
        <w:sdtPr>
          <w:rPr>
            <w:rFonts w:ascii="Calibri" w:eastAsia="Calibri" w:hAnsi="Calibri" w:cs="Calibri"/>
            <w:color w:val="000000"/>
          </w:rPr>
          <w:tag w:val="MENDELEY_CITATION_v3_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"/>
          <w:id w:val="1009565423"/>
          <w:placeholder>
            <w:docPart w:val="DefaultPlaceholder_-1854013440"/>
          </w:placeholder>
        </w:sdtPr>
        <w:sdtContent>
          <w:r w:rsidR="00AF710B" w:rsidRPr="00AF710B">
            <w:rPr>
              <w:rFonts w:ascii="Calibri" w:eastAsia="Calibri" w:hAnsi="Calibri" w:cs="Calibri"/>
              <w:color w:val="000000"/>
            </w:rPr>
            <w:t>(4)</w:t>
          </w:r>
        </w:sdtContent>
      </w:sdt>
      <w:r w:rsidRPr="006B24E8">
        <w:t xml:space="preserve"> </w:t>
      </w:r>
      <w:r w:rsidRPr="006B24E8">
        <w:rPr>
          <w:rFonts w:ascii="Calibri" w:eastAsia="Calibri" w:hAnsi="Calibri" w:cs="Calibri"/>
          <w:color w:val="000000"/>
        </w:rPr>
        <w:t>CNNs may be sensitive to the quality and annotation of the training data, and can be difficult to interpret.</w:t>
      </w:r>
    </w:p>
    <w:p w14:paraId="198FCA31" w14:textId="6521E2BC" w:rsidR="006B24E8" w:rsidRPr="00A70CBF" w:rsidRDefault="006B24E8" w:rsidP="00A70CBF">
      <w:pPr>
        <w:pStyle w:val="ListParagraph"/>
        <w:numPr>
          <w:ilvl w:val="0"/>
          <w:numId w:val="5"/>
        </w:numPr>
        <w:rPr>
          <w:rFonts w:ascii="Calibri" w:eastAsia="Calibri" w:hAnsi="Calibri" w:cs="Calibri"/>
        </w:rPr>
      </w:pPr>
      <w:r w:rsidRPr="006B24E8">
        <w:rPr>
          <w:rFonts w:ascii="Calibri" w:eastAsia="Calibri" w:hAnsi="Calibri" w:cs="Calibri"/>
        </w:rPr>
        <w:t xml:space="preserve">In the review article "Convolutional Neural Networks" by Yann LeCun, Yoshua Bengio, and Geoffrey Hinton </w:t>
      </w:r>
      <w:sdt>
        <w:sdtPr>
          <w:rPr>
            <w:rFonts w:ascii="Calibri" w:eastAsia="Calibri" w:hAnsi="Calibri" w:cs="Calibri"/>
            <w:color w:val="000000"/>
          </w:rPr>
          <w:tag w:val="MENDELEY_CITATION_v3_eyJjaXRhdGlvbklEIjoiTUVOREVMRVlfQ0lUQVRJT05fZjQyMzA4NjctNDY3Yi00NTgyLWI0NmYtYzk2YzFiODAzMzJmIiwicHJvcGVydGllcyI6eyJub3RlSW5kZXgiOjB9LCJpc0VkaXRlZCI6ZmFsc2UsIm1hbnVhbE92ZXJyaWRlIjp7ImlzTWFudWFsbHlPdmVycmlkZGVuIjpmYWxzZSwiY2l0ZXByb2NUZXh0IjoiKDIpIiwibWFudWFsT3ZlcnJpZGVUZXh0IjoiIn0sImNpdGF0aW9uSXRlbXMiOlt7ImlkIjoiMTMyOTM2ODYtNTIwMC0zMzQ2LWE0MzMtYjQyNTBmNzg5MGVlIiwiaXRlbURhdGEiOnsidHlwZSI6ImFydGljbGUiLCJpZCI6IjEzMjkzNjg2LTUyMDAtMzM0Ni1hNDMzLWI0MjUwZjc4OTBlZS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
          <w:id w:val="1714383983"/>
          <w:placeholder>
            <w:docPart w:val="DefaultPlaceholder_-1854013440"/>
          </w:placeholder>
        </w:sdtPr>
        <w:sdtContent>
          <w:r w:rsidR="00AF710B" w:rsidRPr="00AF710B">
            <w:rPr>
              <w:rFonts w:ascii="Calibri" w:eastAsia="Calibri" w:hAnsi="Calibri" w:cs="Calibri"/>
              <w:color w:val="000000"/>
            </w:rPr>
            <w:t>(2)</w:t>
          </w:r>
        </w:sdtContent>
      </w:sdt>
      <w:r w:rsidRPr="006B24E8">
        <w:rPr>
          <w:rFonts w:ascii="Calibri" w:eastAsia="Calibri" w:hAnsi="Calibri" w:cs="Calibri"/>
        </w:rPr>
        <w:t>, it is mentioned that CNNs have the potential for overfitting when the training dataset is small or specialized.</w:t>
      </w:r>
    </w:p>
    <w:p w14:paraId="049D7551" w14:textId="58058E21" w:rsidR="00A70CBF" w:rsidRPr="00A70CBF" w:rsidRDefault="00AF710B" w:rsidP="00A70CBF">
      <w:pPr>
        <w:pStyle w:val="ListParagraph"/>
        <w:numPr>
          <w:ilvl w:val="0"/>
          <w:numId w:val="5"/>
        </w:numPr>
        <w:rPr>
          <w:rFonts w:ascii="Calibri" w:eastAsia="Calibri" w:hAnsi="Calibri" w:cs="Calibri"/>
        </w:rPr>
      </w:pPr>
      <w:r>
        <w:rPr>
          <w:rFonts w:ascii="Calibri" w:eastAsia="Calibri" w:hAnsi="Calibri" w:cs="Calibri"/>
        </w:rPr>
        <w:t xml:space="preserve">As summarized in the review article “ImageNet Classification with Deep Convolutional Neural Networks” by </w:t>
      </w:r>
      <w:r w:rsidRPr="00AF710B">
        <w:rPr>
          <w:rFonts w:ascii="Calibri" w:eastAsia="Calibri" w:hAnsi="Calibri" w:cs="Calibri"/>
        </w:rPr>
        <w:t>by Alex Krizhevsky, Ilya Sutskever, and Geoffrey Hinton</w:t>
      </w:r>
      <w:r>
        <w:rPr>
          <w:rFonts w:ascii="Calibri" w:eastAsia="Calibri" w:hAnsi="Calibri" w:cs="Calibri"/>
        </w:rPr>
        <w:t xml:space="preserve"> </w:t>
      </w:r>
      <w:sdt>
        <w:sdtPr>
          <w:rPr>
            <w:rFonts w:ascii="Calibri" w:eastAsia="Calibri" w:hAnsi="Calibri" w:cs="Calibri"/>
            <w:color w:val="000000"/>
          </w:rPr>
          <w:tag w:val="MENDELEY_CITATION_v3_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"/>
          <w:id w:val="-34504397"/>
          <w:placeholder>
            <w:docPart w:val="DefaultPlaceholder_-1854013440"/>
          </w:placeholder>
        </w:sdtPr>
        <w:sdtContent>
          <w:r w:rsidRPr="00AF710B">
            <w:rPr>
              <w:rFonts w:ascii="Calibri" w:eastAsia="Calibri" w:hAnsi="Calibri" w:cs="Calibri"/>
              <w:color w:val="000000"/>
            </w:rPr>
            <w:t>(5)</w:t>
          </w:r>
        </w:sdtContent>
      </w:sdt>
      <w:r>
        <w:rPr>
          <w:rFonts w:ascii="Calibri" w:eastAsia="Calibri" w:hAnsi="Calibri" w:cs="Calibri"/>
        </w:rPr>
        <w:t xml:space="preserve">, </w:t>
      </w:r>
      <w:r w:rsidR="00A70CBF" w:rsidRPr="00A70CBF">
        <w:rPr>
          <w:rFonts w:ascii="Calibri" w:eastAsia="Calibri" w:hAnsi="Calibri" w:cs="Calibri"/>
        </w:rPr>
        <w:t>CNNs can be computationally expensive to train and deploy, especially for large and complex models. This can be a challenge for tasks that require real-time processing or for systems with limited computational resources.</w:t>
      </w:r>
    </w:p>
    <w:p w14:paraId="6075F6BC" w14:textId="77777777" w:rsidR="00C80B63" w:rsidRDefault="00AF710B" w:rsidP="00C80B63">
      <w:pPr>
        <w:pStyle w:val="ListParagraph"/>
        <w:numPr>
          <w:ilvl w:val="0"/>
          <w:numId w:val="5"/>
        </w:numPr>
        <w:rPr>
          <w:rFonts w:ascii="Calibri" w:eastAsia="Calibri" w:hAnsi="Calibri" w:cs="Calibri"/>
        </w:rPr>
      </w:pPr>
      <w:r>
        <w:rPr>
          <w:rFonts w:ascii="Calibri" w:eastAsia="Calibri" w:hAnsi="Calibri" w:cs="Calibri"/>
        </w:rPr>
        <w:t xml:space="preserve">According to the review article </w:t>
      </w:r>
      <w:r>
        <w:rPr>
          <w:rFonts w:ascii="Calibri" w:eastAsia="Calibri" w:hAnsi="Calibri" w:cs="Calibri"/>
        </w:rPr>
        <w:t xml:space="preserve">“ImageNet Classification with Deep Convolutional Neural Networks” by </w:t>
      </w:r>
      <w:r w:rsidRPr="00AF710B">
        <w:rPr>
          <w:rFonts w:ascii="Calibri" w:eastAsia="Calibri" w:hAnsi="Calibri" w:cs="Calibri"/>
        </w:rPr>
        <w:t>by Alex Krizhevsky, Ilya Sutskever, and Geoffrey Hinton</w:t>
      </w:r>
      <w:r>
        <w:rPr>
          <w:rFonts w:ascii="Calibri" w:eastAsia="Calibri" w:hAnsi="Calibri" w:cs="Calibri"/>
        </w:rPr>
        <w:t xml:space="preserve"> </w:t>
      </w:r>
      <w:sdt>
        <w:sdtPr>
          <w:rPr>
            <w:rFonts w:ascii="Calibri" w:eastAsia="Calibri" w:hAnsi="Calibri" w:cs="Calibri"/>
            <w:color w:val="000000"/>
          </w:rPr>
          <w:tag w:val="MENDELEY_CITATION_v3_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"/>
          <w:id w:val="-833062866"/>
          <w:placeholder>
            <w:docPart w:val="DefaultPlaceholder_-1854013440"/>
          </w:placeholder>
        </w:sdtPr>
        <w:sdtContent>
          <w:r w:rsidRPr="00AF710B">
            <w:rPr>
              <w:rFonts w:ascii="Calibri" w:eastAsia="Calibri" w:hAnsi="Calibri" w:cs="Calibri"/>
              <w:color w:val="000000"/>
            </w:rPr>
            <w:t>(5)</w:t>
          </w:r>
        </w:sdtContent>
      </w:sdt>
      <w:r>
        <w:rPr>
          <w:rFonts w:ascii="Calibri" w:eastAsia="Calibri" w:hAnsi="Calibri" w:cs="Calibri"/>
        </w:rPr>
        <w:t xml:space="preserve">, </w:t>
      </w:r>
      <w:r w:rsidR="00A70CBF" w:rsidRPr="00A70CBF">
        <w:rPr>
          <w:rFonts w:ascii="Calibri" w:eastAsia="Calibri" w:hAnsi="Calibri" w:cs="Calibri"/>
        </w:rPr>
        <w:t>CNNs can be prone to overfitting, especially when the training dataset is small or highly specialized. Overfitting occurs when the model becomes too closely tailored to the training data, which can reduce its ability to generalize to new data</w:t>
      </w:r>
      <w:r>
        <w:rPr>
          <w:rFonts w:ascii="Calibri" w:eastAsia="Calibri" w:hAnsi="Calibri" w:cs="Calibri"/>
        </w:rPr>
        <w:t>.</w:t>
      </w:r>
    </w:p>
    <w:p w14:paraId="56594C04" w14:textId="5F2D1B1C" w:rsidR="00A70CBF" w:rsidRPr="00C80B63" w:rsidRDefault="00A70CBF" w:rsidP="00C80B63">
      <w:pPr>
        <w:pStyle w:val="ListParagraph"/>
        <w:rPr>
          <w:rFonts w:ascii="Calibri" w:eastAsia="Calibri" w:hAnsi="Calibri" w:cs="Calibri"/>
        </w:rPr>
      </w:pPr>
      <w:r w:rsidRPr="00C80B63">
        <w:rPr>
          <w:rFonts w:ascii="Calibri" w:eastAsia="Calibri" w:hAnsi="Calibri" w:cs="Calibri"/>
        </w:rPr>
        <w:lastRenderedPageBreak/>
        <w:t>Overall, while CNNs have proven to be a powerful tool for image recognition and processing tasks, they are not always the best choice for every application and may have some limitations depending on the specific task and dataset.</w:t>
      </w:r>
      <w:r w:rsidR="00BC1663" w:rsidRPr="00C80B63">
        <w:rPr>
          <w:rFonts w:ascii="Calibri" w:eastAsia="Calibri" w:hAnsi="Calibri" w:cs="Calibri"/>
        </w:rPr>
        <w:t xml:space="preserve"> </w:t>
      </w:r>
      <w:sdt>
        <w:sdtPr>
          <w:rPr>
            <w:color w:val="000000"/>
          </w:rPr>
          <w:tag w:val="MENDELEY_CITATION_v3_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"/>
          <w:id w:val="1902865752"/>
          <w:placeholder>
            <w:docPart w:val="DefaultPlaceholder_-1854013440"/>
          </w:placeholder>
        </w:sdtPr>
        <w:sdtContent>
          <w:r w:rsidR="00AF710B" w:rsidRPr="00C80B63">
            <w:rPr>
              <w:rFonts w:ascii="Calibri" w:eastAsia="Calibri" w:hAnsi="Calibri" w:cs="Calibri"/>
              <w:color w:val="000000"/>
            </w:rPr>
            <w:t>(6)</w:t>
          </w:r>
        </w:sdtContent>
      </w:sdt>
    </w:p>
    <w:p w14:paraId="4027839F" w14:textId="77777777" w:rsidR="00A70CBF" w:rsidRPr="00A70CBF" w:rsidRDefault="00A70CBF" w:rsidP="00A70CBF">
      <w:pPr>
        <w:pStyle w:val="ListParagraph"/>
        <w:rPr>
          <w:rFonts w:ascii="Calibri" w:eastAsia="Calibri" w:hAnsi="Calibri" w:cs="Calibri"/>
          <w:i/>
          <w:iCs/>
        </w:rPr>
      </w:pPr>
    </w:p>
    <w:p w14:paraId="4449FFE7" w14:textId="126665BB" w:rsidR="003222A6" w:rsidRDefault="00BC1663" w:rsidP="00BC1663">
      <w:pPr>
        <w:rPr>
          <w:rFonts w:ascii="Calibri" w:eastAsia="Calibri" w:hAnsi="Calibri" w:cs="Calibri"/>
          <w:i/>
          <w:iCs/>
          <w:sz w:val="28"/>
          <w:szCs w:val="28"/>
          <w:u w:val="single"/>
        </w:rPr>
      </w:pPr>
      <w:r>
        <w:rPr>
          <w:rFonts w:ascii="Calibri" w:eastAsia="Calibri" w:hAnsi="Calibri" w:cs="Calibri"/>
          <w:i/>
          <w:iCs/>
          <w:sz w:val="28"/>
          <w:szCs w:val="28"/>
          <w:u w:val="single"/>
        </w:rPr>
        <w:t>Methodology</w:t>
      </w:r>
      <w:r w:rsidR="00DC55E5">
        <w:rPr>
          <w:rFonts w:ascii="Calibri" w:eastAsia="Calibri" w:hAnsi="Calibri" w:cs="Calibri"/>
          <w:i/>
          <w:iCs/>
          <w:sz w:val="28"/>
          <w:szCs w:val="28"/>
          <w:u w:val="single"/>
        </w:rPr>
        <w:t xml:space="preserve"> &amp; Subject</w:t>
      </w:r>
    </w:p>
    <w:p w14:paraId="7D597C50" w14:textId="29AC7A43" w:rsidR="009877E8" w:rsidRPr="00986304" w:rsidRDefault="009877E8" w:rsidP="00BC1663">
      <w:pPr>
        <w:rPr>
          <w:rFonts w:ascii="Calibri" w:eastAsia="Calibri" w:hAnsi="Calibri" w:cs="Calibri"/>
          <w:b/>
          <w:bCs/>
          <w:sz w:val="24"/>
          <w:szCs w:val="24"/>
        </w:rPr>
      </w:pPr>
      <w:r w:rsidRPr="00986304">
        <w:rPr>
          <w:rFonts w:ascii="Calibri" w:eastAsia="Calibri" w:hAnsi="Calibri" w:cs="Calibri"/>
          <w:b/>
          <w:bCs/>
          <w:sz w:val="24"/>
          <w:szCs w:val="24"/>
        </w:rPr>
        <w:t>i)</w:t>
      </w:r>
    </w:p>
    <w:p w14:paraId="22621C9D" w14:textId="712429AB" w:rsidR="00A70CBF" w:rsidRDefault="00DC55E5" w:rsidP="50B31FC7">
      <w:pPr>
        <w:rPr>
          <w:rFonts w:ascii="Calibri" w:eastAsia="Calibri" w:hAnsi="Calibri" w:cs="Calibri"/>
          <w:i/>
          <w:iCs/>
          <w:sz w:val="24"/>
          <w:szCs w:val="24"/>
        </w:rPr>
      </w:pPr>
      <w:r w:rsidRPr="00DC55E5">
        <w:rPr>
          <w:rFonts w:ascii="Calibri" w:eastAsia="Calibri" w:hAnsi="Calibri" w:cs="Calibri"/>
        </w:rPr>
        <w:t>Otitis media, a common disease characterized by the presence of fluid in the middle ear cavity, can cause various cognitive and affective problems in the individual. There are more than one type of otitis media, which occurs as a result of fluid accumulation in the middle ear and manifests itself with various symptoms such as severe pain felt in the ear, blood or yellow, green infectious discharges. When the literature is examined; it is reported that approximately 90% of children have AOM at least once until the age of two, only 60% of them are diagnosed correctly and much worse pictures are seen as a result of not being treated appropriately.</w:t>
      </w:r>
      <w:r>
        <w:rPr>
          <w:rFonts w:ascii="Calibri" w:eastAsia="Calibri" w:hAnsi="Calibri" w:cs="Calibri"/>
        </w:rPr>
        <w:t xml:space="preserve"> </w:t>
      </w:r>
      <w:sdt>
        <w:sdtPr>
          <w:rPr>
            <w:rFonts w:ascii="Calibri" w:eastAsia="Calibri" w:hAnsi="Calibri" w:cs="Calibri"/>
            <w:color w:val="000000"/>
          </w:rPr>
          <w:tag w:val="MENDELEY_CITATION_v3_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"/>
          <w:id w:val="2120028267"/>
          <w:placeholder>
            <w:docPart w:val="DefaultPlaceholder_-1854013440"/>
          </w:placeholder>
        </w:sdtPr>
        <w:sdtContent>
          <w:r w:rsidR="00AF710B" w:rsidRPr="00AF710B">
            <w:rPr>
              <w:rFonts w:ascii="Calibri" w:eastAsia="Calibri" w:hAnsi="Calibri" w:cs="Calibri"/>
              <w:color w:val="000000"/>
            </w:rPr>
            <w:t>(1)</w:t>
          </w:r>
        </w:sdtContent>
      </w:sdt>
      <w:r w:rsidRPr="00DC55E5">
        <w:rPr>
          <w:rFonts w:ascii="Calibri" w:eastAsia="Calibri" w:hAnsi="Calibri" w:cs="Calibri"/>
          <w:i/>
          <w:iCs/>
          <w:sz w:val="24"/>
          <w:szCs w:val="24"/>
        </w:rPr>
        <w:t>Similarly, EOM is reported to be very common in children and is the most common cause of hearing loss.</w:t>
      </w:r>
      <w:r>
        <w:rPr>
          <w:rFonts w:ascii="Calibri" w:eastAsia="Calibri" w:hAnsi="Calibri" w:cs="Calibri"/>
          <w:i/>
          <w:iCs/>
          <w:sz w:val="24"/>
          <w:szCs w:val="24"/>
        </w:rPr>
        <w:t xml:space="preserve"> </w:t>
      </w:r>
      <w:sdt>
        <w:sdtPr>
          <w:rPr>
            <w:rFonts w:ascii="Calibri" w:eastAsia="Calibri" w:hAnsi="Calibri" w:cs="Calibri"/>
            <w:iCs/>
            <w:color w:val="000000"/>
            <w:sz w:val="24"/>
            <w:szCs w:val="24"/>
          </w:rPr>
          <w:tag w:val="MENDELEY_CITATION_v3_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"/>
          <w:id w:val="-2094232608"/>
          <w:placeholder>
            <w:docPart w:val="DefaultPlaceholder_-1854013440"/>
          </w:placeholder>
        </w:sdtPr>
        <w:sdtContent>
          <w:r w:rsidR="00AF710B" w:rsidRPr="00AF710B">
            <w:rPr>
              <w:rFonts w:ascii="Calibri" w:eastAsia="Calibri" w:hAnsi="Calibri" w:cs="Calibri"/>
              <w:iCs/>
              <w:color w:val="000000"/>
              <w:sz w:val="24"/>
              <w:szCs w:val="24"/>
            </w:rPr>
            <w:t>(7)</w:t>
          </w:r>
        </w:sdtContent>
      </w:sdt>
      <w:r w:rsidRPr="00DC55E5">
        <w:rPr>
          <w:rFonts w:ascii="Calibri" w:eastAsia="Calibri" w:hAnsi="Calibri" w:cs="Calibri"/>
          <w:i/>
          <w:iCs/>
          <w:sz w:val="24"/>
          <w:szCs w:val="24"/>
        </w:rPr>
        <w:t xml:space="preserve"> In order to diagnose otitis media, an ENT specialist must examine the patient. The doctor will first look for symptoms in the patient. It is normal to ask some questions for this</w:t>
      </w:r>
      <w:r>
        <w:rPr>
          <w:rFonts w:ascii="Calibri" w:eastAsia="Calibri" w:hAnsi="Calibri" w:cs="Calibri"/>
          <w:i/>
          <w:iCs/>
          <w:sz w:val="24"/>
          <w:szCs w:val="24"/>
        </w:rPr>
        <w:t xml:space="preserve">. </w:t>
      </w:r>
      <w:r w:rsidR="009877E8" w:rsidRPr="009877E8">
        <w:rPr>
          <w:rFonts w:ascii="Calibri" w:eastAsia="Calibri" w:hAnsi="Calibri" w:cs="Calibri"/>
          <w:i/>
          <w:iCs/>
          <w:sz w:val="24"/>
          <w:szCs w:val="24"/>
        </w:rPr>
        <w:t xml:space="preserve">The doctor will most likely use an otoscope, a lighted instrument to look into the passages of the ear, nose and throat. </w:t>
      </w:r>
      <w:r w:rsidRPr="00DC55E5">
        <w:rPr>
          <w:rFonts w:ascii="Calibri" w:eastAsia="Calibri" w:hAnsi="Calibri" w:cs="Calibri"/>
          <w:i/>
          <w:iCs/>
          <w:sz w:val="24"/>
          <w:szCs w:val="24"/>
        </w:rPr>
        <w:t>A stethoscope is also used to listen to breathing. A pneumatic otoscope is the only special medical instrument a doctor may need to diagnose an ear infection. It is used to visualise the patient's ear and to see if there is fluid behind the eardrum.</w:t>
      </w:r>
    </w:p>
    <w:p w14:paraId="4747A7C5" w14:textId="71C8723E" w:rsidR="009877E8" w:rsidRDefault="009877E8" w:rsidP="50B31FC7">
      <w:pPr>
        <w:rPr>
          <w:rFonts w:ascii="Calibri" w:eastAsia="Calibri" w:hAnsi="Calibri" w:cs="Calibri"/>
        </w:rPr>
      </w:pPr>
      <w:r w:rsidRPr="009877E8">
        <w:rPr>
          <w:rFonts w:ascii="Calibri" w:eastAsia="Calibri" w:hAnsi="Calibri" w:cs="Calibri"/>
        </w:rPr>
        <w:t>Apart from these medical education methods, important studies are being carried out in the scientific world to support the decision-making processes of experts in the diagnosis of otitis media with computer-based decision support systems. For this purpose; both the workload of the specialists is reduced and the correct diagnosis is facilitated at an early stage. When the studies were examined; in a study conducted with 66 children between the ages of 9 months and 16 years using telemedicine method, the middle ear images of children were evaluated and diagnosed by experts in different locations and expert recommendations were brought together. For this reason, an infrared light source will be added to the camera module of the device we will create instead of a pneumatic otoscope to diagnose otitis media. This is because, unlike visible light, Infrared light penetrates the eardrum more easily and is also heavily absorbed by water.</w:t>
      </w:r>
    </w:p>
    <w:p w14:paraId="257CC6FA" w14:textId="77777777" w:rsidR="009877E8" w:rsidRPr="009877E8" w:rsidRDefault="009877E8" w:rsidP="009877E8">
      <w:pPr>
        <w:rPr>
          <w:rFonts w:ascii="Calibri" w:eastAsia="Calibri" w:hAnsi="Calibri" w:cs="Calibri"/>
        </w:rPr>
      </w:pPr>
      <w:r w:rsidRPr="009877E8">
        <w:rPr>
          <w:rFonts w:ascii="Calibri" w:eastAsia="Calibri" w:hAnsi="Calibri" w:cs="Calibri"/>
        </w:rPr>
        <w:t xml:space="preserve">As a result, the Infrared light otoscope provides more reliable data from middle ear structures. Here we present a new approach to help diagnose otitis media that leverages advances in otoscopy and machine learning. With the dataset we have obtained with images taken from the middle ear, we will be able to distinguish between otitis media and healthy middle ear using Convolutional Neural Networks. </w:t>
      </w:r>
    </w:p>
    <w:p w14:paraId="31D39E19" w14:textId="5A7B4108" w:rsidR="009877E8" w:rsidRDefault="009877E8" w:rsidP="009877E8">
      <w:pPr>
        <w:rPr>
          <w:rFonts w:ascii="Calibri" w:eastAsia="Calibri" w:hAnsi="Calibri" w:cs="Calibri"/>
        </w:rPr>
      </w:pPr>
      <w:r w:rsidRPr="009877E8">
        <w:rPr>
          <w:rFonts w:ascii="Calibri" w:eastAsia="Calibri" w:hAnsi="Calibri" w:cs="Calibri"/>
        </w:rPr>
        <w:t>The aim is to automatically detect the vital eardrum region in the middle ear images obtained with the otoscope device we will create and classify normal and abnormal eardrum images with artificial intelligence methods.</w:t>
      </w:r>
      <w:r>
        <w:rPr>
          <w:rFonts w:ascii="Calibri" w:eastAsia="Calibri" w:hAnsi="Calibri" w:cs="Calibri"/>
        </w:rPr>
        <w:t xml:space="preserve"> </w:t>
      </w:r>
      <w:r w:rsidRPr="009877E8">
        <w:rPr>
          <w:rFonts w:ascii="Calibri" w:eastAsia="Calibri" w:hAnsi="Calibri" w:cs="Calibri"/>
        </w:rPr>
        <w:t>For this purpose; first of all, the eardrum region will be detected with the highest accuracy rate by using deep learning based object detection algorithms that have achieved successful results in biomedical images in object detection for detecting the eardrum region. In order to complete the model development studies in the shortest time in accordance with the desired performance criteria, a convolutional neural network-based transfer learning method, which minimizes high computational power and time, will be used.</w:t>
      </w:r>
    </w:p>
    <w:p w14:paraId="7882B621" w14:textId="499217E8" w:rsidR="0067192D" w:rsidRDefault="0067192D" w:rsidP="009877E8">
      <w:pPr>
        <w:rPr>
          <w:rFonts w:ascii="Calibri" w:eastAsia="Calibri" w:hAnsi="Calibri" w:cs="Calibri"/>
        </w:rPr>
      </w:pPr>
    </w:p>
    <w:p w14:paraId="04AC0C4E" w14:textId="77777777" w:rsidR="0067192D" w:rsidRDefault="0067192D" w:rsidP="009877E8">
      <w:pPr>
        <w:rPr>
          <w:rFonts w:ascii="Calibri" w:eastAsia="Calibri" w:hAnsi="Calibri" w:cs="Calibri"/>
        </w:rPr>
      </w:pPr>
    </w:p>
    <w:p w14:paraId="7173C4D1" w14:textId="510FED5B" w:rsidR="009877E8" w:rsidRDefault="009877E8" w:rsidP="009877E8">
      <w:pPr>
        <w:rPr>
          <w:rFonts w:ascii="Calibri" w:eastAsia="Calibri" w:hAnsi="Calibri" w:cs="Calibri"/>
        </w:rPr>
      </w:pPr>
      <w:r w:rsidRPr="009877E8">
        <w:rPr>
          <w:rFonts w:ascii="Calibri" w:eastAsia="Calibri" w:hAnsi="Calibri" w:cs="Calibri"/>
        </w:rPr>
        <w:t>The learning obtained with the pre-trained convolutional neural network algorithms will be transferred to the network model planned to be implemented for otitis media detection and classification, and transfer learning will be performed by retraining the last layers of the network model with the data we have obtained.</w:t>
      </w:r>
      <w:r>
        <w:rPr>
          <w:rFonts w:ascii="Calibri" w:eastAsia="Calibri" w:hAnsi="Calibri" w:cs="Calibri"/>
        </w:rPr>
        <w:t xml:space="preserve"> </w:t>
      </w:r>
      <w:sdt>
        <w:sdtPr>
          <w:rPr>
            <w:rFonts w:ascii="Calibri" w:eastAsia="Calibri" w:hAnsi="Calibri" w:cs="Calibri"/>
            <w:color w:val="000000"/>
          </w:rPr>
          <w:tag w:val="MENDELEY_CITATION_v3_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"/>
          <w:id w:val="1327788941"/>
          <w:placeholder>
            <w:docPart w:val="DefaultPlaceholder_-1854013440"/>
          </w:placeholder>
        </w:sdtPr>
        <w:sdtContent>
          <w:r w:rsidR="00AF710B" w:rsidRPr="00AF710B">
            <w:rPr>
              <w:rFonts w:ascii="Calibri" w:eastAsia="Calibri" w:hAnsi="Calibri" w:cs="Calibri"/>
              <w:color w:val="000000"/>
            </w:rPr>
            <w:t>(8)</w:t>
          </w:r>
        </w:sdtContent>
      </w:sdt>
      <w:r w:rsidRPr="009877E8">
        <w:rPr>
          <w:rFonts w:ascii="Calibri" w:eastAsia="Calibri" w:hAnsi="Calibri" w:cs="Calibri"/>
        </w:rPr>
        <w:t xml:space="preserve"> In deep learning applications, there are various methods to increase the data set volume when the data set is insufficient to perform classification operations. Considering the studies conducted in the literature, it was determined that data augmentation techniques such as playing with the brightness of the image, rotation, scaling, horizontal and vertical mirroring, adding noise, image segmentation, segmenting regions of interest, changing the contrast and intensity of the image were used.</w:t>
      </w:r>
    </w:p>
    <w:p w14:paraId="70829D99" w14:textId="3751ED39" w:rsidR="008610A3" w:rsidRDefault="009877E8" w:rsidP="008610A3">
      <w:pPr>
        <w:rPr>
          <w:rFonts w:ascii="Calibri" w:eastAsia="Calibri" w:hAnsi="Calibri" w:cs="Calibri"/>
        </w:rPr>
      </w:pPr>
      <w:r w:rsidRPr="009877E8">
        <w:rPr>
          <w:rFonts w:ascii="Calibri" w:eastAsia="Calibri" w:hAnsi="Calibri" w:cs="Calibri"/>
        </w:rPr>
        <w:t>For unbalanced data, the data augmentation method known as Gan Data Augmentation will be used. In case the desired success criteria cannot be achieved with the transfer learning method, Bayesian Optimization Method and Big Bang Big Crunch Optimization methods will be used and tried to adjust the hyper parameters and try to achieve the success criteria.</w:t>
      </w:r>
    </w:p>
    <w:p w14:paraId="5D06851D" w14:textId="77777777" w:rsidR="0067192D" w:rsidRPr="0067192D" w:rsidRDefault="0067192D" w:rsidP="008610A3">
      <w:pPr>
        <w:rPr>
          <w:rFonts w:ascii="Calibri" w:eastAsia="Calibri" w:hAnsi="Calibri" w:cs="Calibri"/>
        </w:rPr>
      </w:pPr>
    </w:p>
    <w:p w14:paraId="15E9ECFF" w14:textId="58DB180E" w:rsidR="008610A3" w:rsidRPr="005F1296" w:rsidRDefault="009877E8" w:rsidP="005F1296">
      <w:pPr>
        <w:rPr>
          <w:rFonts w:ascii="Calibri" w:eastAsia="Calibri" w:hAnsi="Calibri" w:cs="Calibri"/>
          <w:i/>
          <w:iCs/>
          <w:sz w:val="28"/>
          <w:szCs w:val="28"/>
          <w:u w:val="single"/>
        </w:rPr>
      </w:pPr>
      <w:r w:rsidRPr="00986304">
        <w:rPr>
          <w:rFonts w:ascii="Calibri" w:eastAsia="Calibri" w:hAnsi="Calibri" w:cs="Calibri"/>
          <w:b/>
          <w:bCs/>
          <w:sz w:val="24"/>
          <w:szCs w:val="24"/>
        </w:rPr>
        <w:t>i</w:t>
      </w:r>
      <w:r w:rsidR="005F1296" w:rsidRPr="00986304">
        <w:rPr>
          <w:rFonts w:ascii="Calibri" w:eastAsia="Calibri" w:hAnsi="Calibri" w:cs="Calibri"/>
          <w:b/>
          <w:bCs/>
          <w:sz w:val="24"/>
          <w:szCs w:val="24"/>
        </w:rPr>
        <w:t>i</w:t>
      </w:r>
      <w:r w:rsidR="005F1296" w:rsidRPr="00986304">
        <w:rPr>
          <w:rFonts w:ascii="Calibri" w:eastAsia="Calibri" w:hAnsi="Calibri" w:cs="Calibri"/>
          <w:sz w:val="24"/>
          <w:szCs w:val="24"/>
        </w:rPr>
        <w:t>)</w:t>
      </w:r>
      <w:r w:rsidR="005F1296">
        <w:t xml:space="preserve"> In this section; data set preparation and image preprocessing will be carried out. The first work package of the project is the Data Preparation and Preprocessing step. In this step, the dataset consisting of color in-ear images required for training and validation of the deep learning model will be obtained and made ready for use through image processing techniques. Ready data </w:t>
      </w:r>
      <w:r w:rsidR="005F1296">
        <w:br/>
        <w:t>In addition to the data sets, work will be done to increase the data sets through Muğla Sıtkı Koçman University Research Hospital. Sample color in-ear images and disease stages are shown in Figure 1:</w:t>
      </w:r>
      <w:r w:rsidR="005F1296" w:rsidRPr="005F1296">
        <w:rPr>
          <w:rFonts w:ascii="Calibri" w:eastAsia="Calibri" w:hAnsi="Calibri" w:cs="Calibri"/>
          <w:i/>
          <w:iCs/>
          <w:sz w:val="28"/>
          <w:szCs w:val="28"/>
        </w:rPr>
        <w:t xml:space="preserve"> </w:t>
      </w:r>
    </w:p>
    <w:p w14:paraId="2210E98E" w14:textId="573E2076" w:rsidR="50B31FC7" w:rsidRDefault="005F1296" w:rsidP="50B31FC7">
      <w:pPr>
        <w:rPr>
          <w:rFonts w:ascii="Calibri" w:eastAsia="Calibri" w:hAnsi="Calibri" w:cs="Calibri"/>
          <w:i/>
          <w:iCs/>
          <w:sz w:val="28"/>
          <w:szCs w:val="28"/>
        </w:rPr>
      </w:pPr>
      <w:r>
        <w:rPr>
          <w:noProof/>
        </w:rPr>
        <w:drawing>
          <wp:anchor distT="0" distB="0" distL="114300" distR="114300" simplePos="0" relativeHeight="251658240" behindDoc="0" locked="0" layoutInCell="1" allowOverlap="1" wp14:anchorId="253D9B14" wp14:editId="2DF35137">
            <wp:simplePos x="0" y="0"/>
            <wp:positionH relativeFrom="margin">
              <wp:align>center</wp:align>
            </wp:positionH>
            <wp:positionV relativeFrom="paragraph">
              <wp:posOffset>273685</wp:posOffset>
            </wp:positionV>
            <wp:extent cx="4981575" cy="1340599"/>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981575" cy="1340599"/>
                    </a:xfrm>
                    <a:prstGeom prst="rect">
                      <a:avLst/>
                    </a:prstGeom>
                  </pic:spPr>
                </pic:pic>
              </a:graphicData>
            </a:graphic>
            <wp14:sizeRelH relativeFrom="page">
              <wp14:pctWidth>0</wp14:pctWidth>
            </wp14:sizeRelH>
            <wp14:sizeRelV relativeFrom="page">
              <wp14:pctHeight>0</wp14:pctHeight>
            </wp14:sizeRelV>
          </wp:anchor>
        </w:drawing>
      </w:r>
    </w:p>
    <w:p w14:paraId="3EA2A0F5" w14:textId="7C83D627" w:rsidR="50B31FC7" w:rsidRDefault="50B31FC7" w:rsidP="50B31FC7">
      <w:pPr>
        <w:rPr>
          <w:rFonts w:ascii="Calibri" w:eastAsia="Calibri" w:hAnsi="Calibri" w:cs="Calibri"/>
          <w:i/>
          <w:iCs/>
          <w:sz w:val="28"/>
          <w:szCs w:val="28"/>
        </w:rPr>
      </w:pPr>
    </w:p>
    <w:p w14:paraId="68BB952B" w14:textId="7F568E53" w:rsidR="008610A3" w:rsidRDefault="008610A3" w:rsidP="50B31FC7">
      <w:pPr>
        <w:rPr>
          <w:rFonts w:ascii="Calibri" w:eastAsia="Calibri" w:hAnsi="Calibri" w:cs="Calibri"/>
          <w:i/>
          <w:iCs/>
          <w:sz w:val="28"/>
          <w:szCs w:val="28"/>
        </w:rPr>
      </w:pPr>
    </w:p>
    <w:p w14:paraId="414D9ABE" w14:textId="68EC018D" w:rsidR="005F1296" w:rsidRDefault="005F1296" w:rsidP="50B31FC7">
      <w:pPr>
        <w:rPr>
          <w:rFonts w:ascii="Calibri" w:eastAsia="Calibri" w:hAnsi="Calibri" w:cs="Calibri"/>
          <w:i/>
          <w:iCs/>
          <w:sz w:val="28"/>
          <w:szCs w:val="28"/>
        </w:rPr>
      </w:pPr>
    </w:p>
    <w:p w14:paraId="41046E2A" w14:textId="62032955" w:rsidR="005F1296" w:rsidRDefault="005F1296" w:rsidP="50B31FC7">
      <w:pPr>
        <w:rPr>
          <w:rFonts w:ascii="Calibri" w:eastAsia="Calibri" w:hAnsi="Calibri" w:cs="Calibri"/>
          <w:i/>
          <w:iCs/>
          <w:sz w:val="28"/>
          <w:szCs w:val="28"/>
        </w:rPr>
      </w:pPr>
    </w:p>
    <w:p w14:paraId="12FF5852" w14:textId="0343796C" w:rsidR="005F1296" w:rsidRDefault="005F1296" w:rsidP="50B31FC7">
      <w:r>
        <w:t>In deep learning applications, there are various methods to increase the data set volume when the data sets are insufficient to perform classification operations. Considering the studies in the</w:t>
      </w:r>
      <w:r w:rsidR="00073229">
        <w:t xml:space="preserve"> </w:t>
      </w:r>
      <w:r>
        <w:t>literature, it is determined that data augmentation techniques such as playing with the brightness of the image, rotation, scaling, horizontal and vertical mirroring, adding noise, image segmentation, segmenting regions of interest, changing the contrast and intensity of the image are used. For unbalanced data, the data augmentation method known as Gan Data Augmentation will be used. In case the desired success criteria cannot be met with the transfer learning method, Bayesian Optimization Method and Big Bang Big Crunch Optimization methods will be used and the hyper parameters will be adjusted. and success criteria will be ensured.</w:t>
      </w:r>
    </w:p>
    <w:p w14:paraId="60B02DB2" w14:textId="135D1611" w:rsidR="00805055" w:rsidRDefault="003F563C" w:rsidP="00152D04">
      <w:r w:rsidRPr="00986304">
        <w:rPr>
          <w:b/>
          <w:bCs/>
          <w:sz w:val="24"/>
          <w:szCs w:val="24"/>
        </w:rPr>
        <w:t>i</w:t>
      </w:r>
      <w:r w:rsidR="009877E8" w:rsidRPr="00986304">
        <w:rPr>
          <w:b/>
          <w:bCs/>
          <w:sz w:val="24"/>
          <w:szCs w:val="24"/>
        </w:rPr>
        <w:t>i</w:t>
      </w:r>
      <w:r w:rsidR="005F1296" w:rsidRPr="00986304">
        <w:rPr>
          <w:b/>
          <w:bCs/>
          <w:sz w:val="24"/>
          <w:szCs w:val="24"/>
        </w:rPr>
        <w:t>i)</w:t>
      </w:r>
      <w:r w:rsidR="00073229">
        <w:t xml:space="preserve"> First, we will need to introduce the data to our software. This is actually the most important part. Because there are more than one type of otitis media. Deep learning technique will be used at this stage. Deep learning uses algorithms known as artificial neural networks, which are inspired by the way biological nervous systems process information. This allows computers to identify what each </w:t>
      </w:r>
      <w:r w:rsidR="00073229">
        <w:lastRenderedPageBreak/>
        <w:t>piece of data represents and learn models. TensorFlow, one of the most popular tools in deep learning, was developed by researchers and engineers from the Google Brain Team to conduct machine learning and deep neural network research. An open source artificial intelligence and machine learning library used in sensing, discovery, classification, understanding and prediction applications, TensorFlow uses data flow graphs to create models and allows developers to build multi-layered and large-scale artificial neural networks.</w:t>
      </w:r>
      <w:r w:rsidR="00152D04">
        <w:t xml:space="preserve"> </w:t>
      </w:r>
      <w:r w:rsidR="00152D04" w:rsidRPr="00152D04">
        <w:t>For these reasons, TensorFlow deep learning is planned to be used in the project. Along with TensorFlow, Convolutional Neural Networks (CNN) will be used as a deep learning network.</w:t>
      </w:r>
      <w:r w:rsidR="00152D04">
        <w:t xml:space="preserve"> </w:t>
      </w:r>
    </w:p>
    <w:p w14:paraId="75243B1A" w14:textId="5176384D" w:rsidR="003F563C" w:rsidRDefault="003F563C" w:rsidP="00152D04">
      <w:r w:rsidRPr="003F563C">
        <w:t>It also requires a light source with a wavelength that covers the absorption spectrum of water and an Infrared Camera that can detect these wavelengths. Part of the photon emitted from the light source and passing through the water molecules will be absorbed by the water molecule and the amount of light absorbed will give the density of the liquid and the level of inflammation. Considering the absorption spectrum, a broadband light source with a wavelength of 800-2000 nm in the near infrared region with a wavelength greater than 760 nm can be used. The light reflected from the liquid in the ear will be taken with an Infrared Camera with a spectral range of 640-1100 nm.</w:t>
      </w:r>
    </w:p>
    <w:p w14:paraId="3F5ACDB8" w14:textId="1992ED54" w:rsidR="003F563C" w:rsidRDefault="003F563C" w:rsidP="00152D04"/>
    <w:p w14:paraId="34A76F0E" w14:textId="0E1BC35C" w:rsidR="003F563C" w:rsidRDefault="003F563C" w:rsidP="00152D04">
      <w:r w:rsidRPr="003F563C">
        <w:t>The first method considered in our project is the Bayesian Optimization method. In our project, we will train a network by processing the data we receive from the ear with the appropriate and more efficient method from CNN-RNN methods. We will embed this trained network into a Raspberry Pi 4 Model B developer board and then integrate the board into our Infrared Camera.</w:t>
      </w:r>
      <w:r>
        <w:t xml:space="preserve"> </w:t>
      </w:r>
      <w:r w:rsidRPr="003F563C">
        <w:t>In this way, the data we receive from our camera will be integrated with the card we embed the network we train and we will have the chance to convert the data we receive into results instantly.</w:t>
      </w:r>
    </w:p>
    <w:p w14:paraId="2FFE8CF1" w14:textId="61C356CE" w:rsidR="003F563C" w:rsidRPr="00986304" w:rsidRDefault="00986304" w:rsidP="00152D04">
      <w:pPr>
        <w:rPr>
          <w:b/>
          <w:bCs/>
          <w:sz w:val="24"/>
          <w:szCs w:val="24"/>
        </w:rPr>
      </w:pPr>
      <w:r>
        <w:rPr>
          <w:b/>
          <w:bCs/>
          <w:sz w:val="24"/>
          <w:szCs w:val="24"/>
        </w:rPr>
        <w:t>iv)</w:t>
      </w:r>
    </w:p>
    <w:p w14:paraId="58C39D65" w14:textId="5E2D8878" w:rsidR="003F563C" w:rsidRDefault="003A16FF" w:rsidP="00152D04">
      <w:r w:rsidRPr="003A16FF">
        <w:t>When the first model was trained using the available data, the accuracy was low. This is because too many Dense parameters were used compared to the number of data. The Dense parameter should be used considering the number of data. It was observed that the accuracy value increased to 0.6910 after reducing the number of Dense. This value is sufficient for now. In the test phase, if the classifications made by the model are not good enough, the photographs obtained with GAN technology will be added to the dataset.</w:t>
      </w:r>
    </w:p>
    <w:p w14:paraId="13D942C1" w14:textId="10E2B3D1" w:rsidR="0067192D" w:rsidRDefault="0067192D" w:rsidP="00152D04"/>
    <w:p w14:paraId="64191A43" w14:textId="3211652A" w:rsidR="0067192D" w:rsidRDefault="0067192D" w:rsidP="00152D04"/>
    <w:p w14:paraId="6062DA84" w14:textId="4B65E720" w:rsidR="0067192D" w:rsidRDefault="0067192D" w:rsidP="00152D04"/>
    <w:p w14:paraId="1F60830E" w14:textId="54906E0D" w:rsidR="0067192D" w:rsidRDefault="0067192D" w:rsidP="00152D04"/>
    <w:p w14:paraId="43DACAE1" w14:textId="3BA5F1A1" w:rsidR="0067192D" w:rsidRDefault="0067192D" w:rsidP="00152D04"/>
    <w:p w14:paraId="683389CC" w14:textId="1C3A4EEC" w:rsidR="0067192D" w:rsidRDefault="0067192D" w:rsidP="00152D04"/>
    <w:p w14:paraId="03F27839" w14:textId="07FAD6F0" w:rsidR="0067192D" w:rsidRDefault="0067192D" w:rsidP="00152D04"/>
    <w:p w14:paraId="3D145974" w14:textId="50B88DAF" w:rsidR="0067192D" w:rsidRDefault="0067192D" w:rsidP="00152D04"/>
    <w:p w14:paraId="5320448C" w14:textId="17F27DC3" w:rsidR="0067192D" w:rsidRDefault="0067192D" w:rsidP="00152D04"/>
    <w:p w14:paraId="76B9017D" w14:textId="77777777" w:rsidR="0067192D" w:rsidRDefault="0067192D" w:rsidP="00152D04"/>
    <w:p w14:paraId="7F36519A" w14:textId="3DCE7B4A" w:rsidR="003F563C" w:rsidRDefault="003F563C" w:rsidP="00152D04"/>
    <w:p w14:paraId="7BFF7CA1" w14:textId="6982C187" w:rsidR="003F563C" w:rsidRPr="003A16FF" w:rsidRDefault="003A16FF" w:rsidP="00152D04">
      <w:pPr>
        <w:rPr>
          <w:rFonts w:ascii="Calibri" w:eastAsia="Calibri" w:hAnsi="Calibri" w:cs="Calibri"/>
          <w:i/>
          <w:iCs/>
          <w:sz w:val="28"/>
          <w:szCs w:val="28"/>
          <w:u w:val="single"/>
        </w:rPr>
      </w:pPr>
      <w:r>
        <w:rPr>
          <w:rFonts w:ascii="Calibri" w:eastAsia="Calibri" w:hAnsi="Calibri" w:cs="Calibri"/>
          <w:i/>
          <w:iCs/>
          <w:sz w:val="28"/>
          <w:szCs w:val="28"/>
          <w:u w:val="single"/>
        </w:rPr>
        <w:t>Conclusion</w:t>
      </w:r>
    </w:p>
    <w:p w14:paraId="6F8EE641" w14:textId="7C314AA9" w:rsidR="003A16FF" w:rsidRDefault="003A16FF" w:rsidP="00152D04">
      <w:r w:rsidRPr="003A16FF">
        <w:t>At the final stage of the project, the accuracy of the model was 0.69. The errors made by the model are usually on the 5th grade. This is because most of the available data belongs to class 5. Therefore, even if the accuracy is good enough, it is very likely that the classifications made by the model will be incorrectly specified as class 5. Sample classifications made by the model are as follows:</w:t>
      </w:r>
    </w:p>
    <w:p w14:paraId="0257D3DB" w14:textId="5FD1C687" w:rsidR="003A16FF" w:rsidRDefault="00C96B2F" w:rsidP="00152D04">
      <w:r>
        <w:rPr>
          <w:noProof/>
        </w:rPr>
        <w:drawing>
          <wp:anchor distT="0" distB="0" distL="114300" distR="114300" simplePos="0" relativeHeight="251661312" behindDoc="0" locked="0" layoutInCell="1" allowOverlap="1" wp14:anchorId="275767B8" wp14:editId="5C210029">
            <wp:simplePos x="0" y="0"/>
            <wp:positionH relativeFrom="column">
              <wp:posOffset>2905760</wp:posOffset>
            </wp:positionH>
            <wp:positionV relativeFrom="paragraph">
              <wp:posOffset>89535</wp:posOffset>
            </wp:positionV>
            <wp:extent cx="2374900" cy="2196465"/>
            <wp:effectExtent l="0" t="0" r="635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0" cy="2196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C6BF4F4" wp14:editId="6E15F9E7">
            <wp:simplePos x="0" y="0"/>
            <wp:positionH relativeFrom="margin">
              <wp:posOffset>388175</wp:posOffset>
            </wp:positionH>
            <wp:positionV relativeFrom="paragraph">
              <wp:posOffset>100965</wp:posOffset>
            </wp:positionV>
            <wp:extent cx="2317750" cy="2196465"/>
            <wp:effectExtent l="0" t="0" r="635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7750" cy="2196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B8228" w14:textId="6C425A43" w:rsidR="003A16FF" w:rsidRDefault="003A16FF" w:rsidP="00152D04"/>
    <w:p w14:paraId="1D7D2F94" w14:textId="4957C769" w:rsidR="003A16FF" w:rsidRDefault="003A16FF" w:rsidP="00152D04"/>
    <w:p w14:paraId="49A02F20" w14:textId="213CB120" w:rsidR="003A16FF" w:rsidRDefault="003A16FF" w:rsidP="00152D04"/>
    <w:p w14:paraId="3063CB94" w14:textId="16335092" w:rsidR="003A16FF" w:rsidRDefault="003A16FF" w:rsidP="00152D04"/>
    <w:p w14:paraId="47581A0E" w14:textId="67278EAA" w:rsidR="003A16FF" w:rsidRDefault="003A16FF" w:rsidP="00152D04"/>
    <w:p w14:paraId="1ACC4216" w14:textId="0D35993A" w:rsidR="003A16FF" w:rsidRDefault="003A16FF" w:rsidP="00152D04"/>
    <w:p w14:paraId="65F0761B" w14:textId="748121F8" w:rsidR="003A16FF" w:rsidRDefault="003A16FF" w:rsidP="00152D04"/>
    <w:p w14:paraId="12504E02" w14:textId="5B5470CC" w:rsidR="003A16FF" w:rsidRDefault="00C96B2F" w:rsidP="00152D04">
      <w:r>
        <w:rPr>
          <w:noProof/>
        </w:rPr>
        <w:drawing>
          <wp:anchor distT="0" distB="0" distL="114300" distR="114300" simplePos="0" relativeHeight="251662336" behindDoc="0" locked="0" layoutInCell="1" allowOverlap="1" wp14:anchorId="62EEC7FC" wp14:editId="311E1DC5">
            <wp:simplePos x="0" y="0"/>
            <wp:positionH relativeFrom="margin">
              <wp:posOffset>922655</wp:posOffset>
            </wp:positionH>
            <wp:positionV relativeFrom="paragraph">
              <wp:posOffset>207315</wp:posOffset>
            </wp:positionV>
            <wp:extent cx="3883025" cy="2988945"/>
            <wp:effectExtent l="0" t="0" r="3175" b="1905"/>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302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769A4E" w14:textId="3733DA8F" w:rsidR="003A16FF" w:rsidRDefault="003A16FF" w:rsidP="00152D04"/>
    <w:p w14:paraId="29FD2B06" w14:textId="706849E3" w:rsidR="003A16FF" w:rsidRDefault="003A16FF" w:rsidP="00152D04"/>
    <w:p w14:paraId="6BE778F5" w14:textId="2A1833A2" w:rsidR="003A16FF" w:rsidRDefault="003A16FF" w:rsidP="00152D04"/>
    <w:p w14:paraId="7D81A597" w14:textId="71BA8697" w:rsidR="003A16FF" w:rsidRDefault="003A16FF" w:rsidP="00152D04"/>
    <w:p w14:paraId="1BCA4F0F" w14:textId="3B47C432" w:rsidR="003A16FF" w:rsidRDefault="003A16FF" w:rsidP="00152D04"/>
    <w:p w14:paraId="4B3E9286" w14:textId="3A87E8C9" w:rsidR="003A16FF" w:rsidRDefault="003A16FF" w:rsidP="00152D04"/>
    <w:p w14:paraId="0AFA3326" w14:textId="327B19F6" w:rsidR="003A16FF" w:rsidRDefault="003A16FF" w:rsidP="00152D04"/>
    <w:p w14:paraId="379FCE74" w14:textId="08C01B0D" w:rsidR="0067192D" w:rsidRDefault="0067192D" w:rsidP="00152D04"/>
    <w:p w14:paraId="4CDA6C35" w14:textId="727606B7" w:rsidR="0067192D" w:rsidRDefault="0067192D" w:rsidP="00152D04"/>
    <w:p w14:paraId="30536DED" w14:textId="0BACF657" w:rsidR="0067192D" w:rsidRDefault="0067192D" w:rsidP="00152D04"/>
    <w:p w14:paraId="057327E6" w14:textId="2DCE5030" w:rsidR="0067192D" w:rsidRDefault="0067192D" w:rsidP="00152D04"/>
    <w:p w14:paraId="5EE70CAA" w14:textId="60DDBDAF" w:rsidR="0067192D" w:rsidRDefault="0067192D" w:rsidP="00152D04"/>
    <w:p w14:paraId="35C2B9F1" w14:textId="0A642473" w:rsidR="0067192D" w:rsidRDefault="0067192D" w:rsidP="00152D04"/>
    <w:p w14:paraId="3ED717B5" w14:textId="5CB562FA" w:rsidR="0067192D" w:rsidRDefault="0067192D" w:rsidP="00152D04"/>
    <w:p w14:paraId="35A30410" w14:textId="49DF9B3A" w:rsidR="0067192D" w:rsidRDefault="0067192D" w:rsidP="00152D04"/>
    <w:p w14:paraId="2252C981" w14:textId="5D090DA3" w:rsidR="0067192D" w:rsidRDefault="0067192D" w:rsidP="00152D04"/>
    <w:p w14:paraId="3F5D13C3" w14:textId="70CBE8BE" w:rsidR="0067192D" w:rsidRDefault="0067192D" w:rsidP="00152D04"/>
    <w:p w14:paraId="59ACB71C" w14:textId="77777777" w:rsidR="0067192D" w:rsidRDefault="0067192D" w:rsidP="00152D04"/>
    <w:p w14:paraId="4E95DD8D" w14:textId="057089FA" w:rsidR="00C96B2F" w:rsidRDefault="00C96B2F" w:rsidP="003327FC">
      <w:pPr>
        <w:rPr>
          <w:i/>
          <w:iCs/>
          <w:sz w:val="28"/>
          <w:szCs w:val="28"/>
          <w:u w:val="single"/>
        </w:rPr>
      </w:pPr>
      <w:r>
        <w:rPr>
          <w:i/>
          <w:iCs/>
          <w:sz w:val="28"/>
          <w:szCs w:val="28"/>
          <w:u w:val="single"/>
        </w:rPr>
        <w:t>Images for GAN</w:t>
      </w:r>
    </w:p>
    <w:p w14:paraId="4969F48A" w14:textId="1440C134" w:rsidR="00C96B2F" w:rsidRDefault="00C96B2F" w:rsidP="003327FC">
      <w:pPr>
        <w:rPr>
          <w:i/>
          <w:iCs/>
          <w:sz w:val="28"/>
          <w:szCs w:val="28"/>
          <w:u w:val="single"/>
        </w:rPr>
      </w:pPr>
      <w:r>
        <w:rPr>
          <w:noProof/>
        </w:rPr>
        <w:drawing>
          <wp:inline distT="0" distB="0" distL="0" distR="0" wp14:anchorId="2E932F0A" wp14:editId="3E8706CA">
            <wp:extent cx="4869180" cy="3732028"/>
            <wp:effectExtent l="0" t="0" r="762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4133" cy="3751154"/>
                    </a:xfrm>
                    <a:prstGeom prst="rect">
                      <a:avLst/>
                    </a:prstGeom>
                    <a:noFill/>
                    <a:ln>
                      <a:noFill/>
                    </a:ln>
                  </pic:spPr>
                </pic:pic>
              </a:graphicData>
            </a:graphic>
          </wp:inline>
        </w:drawing>
      </w:r>
    </w:p>
    <w:p w14:paraId="6E443E2C" w14:textId="77777777" w:rsidR="0067192D" w:rsidRDefault="0067192D" w:rsidP="003327FC">
      <w:pPr>
        <w:rPr>
          <w:i/>
          <w:iCs/>
          <w:sz w:val="28"/>
          <w:szCs w:val="28"/>
          <w:u w:val="single"/>
        </w:rPr>
      </w:pPr>
    </w:p>
    <w:p w14:paraId="0D8AD250" w14:textId="77777777" w:rsidR="0067192D" w:rsidRDefault="0067192D" w:rsidP="003327FC">
      <w:pPr>
        <w:rPr>
          <w:i/>
          <w:iCs/>
          <w:sz w:val="28"/>
          <w:szCs w:val="28"/>
          <w:u w:val="single"/>
        </w:rPr>
      </w:pPr>
    </w:p>
    <w:p w14:paraId="6C281BF2" w14:textId="77777777" w:rsidR="0067192D" w:rsidRDefault="0067192D" w:rsidP="003327FC">
      <w:pPr>
        <w:rPr>
          <w:i/>
          <w:iCs/>
          <w:sz w:val="28"/>
          <w:szCs w:val="28"/>
          <w:u w:val="single"/>
        </w:rPr>
      </w:pPr>
    </w:p>
    <w:p w14:paraId="7786E2B6" w14:textId="77777777" w:rsidR="0067192D" w:rsidRDefault="0067192D" w:rsidP="003327FC">
      <w:pPr>
        <w:rPr>
          <w:i/>
          <w:iCs/>
          <w:sz w:val="28"/>
          <w:szCs w:val="28"/>
          <w:u w:val="single"/>
        </w:rPr>
      </w:pPr>
    </w:p>
    <w:p w14:paraId="7BE63DE1" w14:textId="77777777" w:rsidR="0067192D" w:rsidRDefault="0067192D" w:rsidP="003327FC">
      <w:pPr>
        <w:rPr>
          <w:i/>
          <w:iCs/>
          <w:sz w:val="28"/>
          <w:szCs w:val="28"/>
          <w:u w:val="single"/>
        </w:rPr>
      </w:pPr>
    </w:p>
    <w:p w14:paraId="2F16FB67" w14:textId="77777777" w:rsidR="0067192D" w:rsidRDefault="0067192D" w:rsidP="003327FC">
      <w:pPr>
        <w:rPr>
          <w:i/>
          <w:iCs/>
          <w:sz w:val="28"/>
          <w:szCs w:val="28"/>
          <w:u w:val="single"/>
        </w:rPr>
      </w:pPr>
    </w:p>
    <w:p w14:paraId="58C4993B" w14:textId="77777777" w:rsidR="0067192D" w:rsidRDefault="0067192D" w:rsidP="003327FC">
      <w:pPr>
        <w:rPr>
          <w:i/>
          <w:iCs/>
          <w:sz w:val="28"/>
          <w:szCs w:val="28"/>
          <w:u w:val="single"/>
        </w:rPr>
      </w:pPr>
    </w:p>
    <w:p w14:paraId="29A6908F" w14:textId="77777777" w:rsidR="0067192D" w:rsidRDefault="0067192D" w:rsidP="003327FC">
      <w:pPr>
        <w:rPr>
          <w:i/>
          <w:iCs/>
          <w:sz w:val="28"/>
          <w:szCs w:val="28"/>
          <w:u w:val="single"/>
        </w:rPr>
      </w:pPr>
    </w:p>
    <w:p w14:paraId="26C4AEA3" w14:textId="77777777" w:rsidR="0067192D" w:rsidRDefault="0067192D" w:rsidP="003327FC">
      <w:pPr>
        <w:rPr>
          <w:i/>
          <w:iCs/>
          <w:sz w:val="28"/>
          <w:szCs w:val="28"/>
          <w:u w:val="single"/>
        </w:rPr>
      </w:pPr>
    </w:p>
    <w:p w14:paraId="7579A59A" w14:textId="77777777" w:rsidR="0067192D" w:rsidRDefault="0067192D" w:rsidP="003327FC">
      <w:pPr>
        <w:rPr>
          <w:i/>
          <w:iCs/>
          <w:sz w:val="28"/>
          <w:szCs w:val="28"/>
          <w:u w:val="single"/>
        </w:rPr>
      </w:pPr>
    </w:p>
    <w:p w14:paraId="776560F7" w14:textId="77777777" w:rsidR="0067192D" w:rsidRDefault="0067192D" w:rsidP="003327FC">
      <w:pPr>
        <w:rPr>
          <w:i/>
          <w:iCs/>
          <w:sz w:val="28"/>
          <w:szCs w:val="28"/>
          <w:u w:val="single"/>
        </w:rPr>
      </w:pPr>
    </w:p>
    <w:p w14:paraId="1C4C5BEB" w14:textId="77777777" w:rsidR="0067192D" w:rsidRDefault="0067192D" w:rsidP="003327FC">
      <w:pPr>
        <w:rPr>
          <w:i/>
          <w:iCs/>
          <w:sz w:val="28"/>
          <w:szCs w:val="28"/>
          <w:u w:val="single"/>
        </w:rPr>
      </w:pPr>
    </w:p>
    <w:p w14:paraId="19283552" w14:textId="77777777" w:rsidR="0067192D" w:rsidRDefault="0067192D" w:rsidP="003327FC">
      <w:pPr>
        <w:rPr>
          <w:i/>
          <w:iCs/>
          <w:sz w:val="28"/>
          <w:szCs w:val="28"/>
          <w:u w:val="single"/>
        </w:rPr>
      </w:pPr>
    </w:p>
    <w:p w14:paraId="234BE9CD" w14:textId="77777777" w:rsidR="0067192D" w:rsidRDefault="0067192D" w:rsidP="003327FC">
      <w:pPr>
        <w:rPr>
          <w:i/>
          <w:iCs/>
          <w:sz w:val="28"/>
          <w:szCs w:val="28"/>
          <w:u w:val="single"/>
        </w:rPr>
      </w:pPr>
    </w:p>
    <w:p w14:paraId="3E0F5961" w14:textId="36923D71" w:rsidR="00C96B2F" w:rsidRDefault="00C96B2F" w:rsidP="003327FC">
      <w:pPr>
        <w:rPr>
          <w:i/>
          <w:iCs/>
          <w:sz w:val="28"/>
          <w:szCs w:val="28"/>
          <w:u w:val="single"/>
        </w:rPr>
      </w:pPr>
      <w:r>
        <w:rPr>
          <w:i/>
          <w:iCs/>
          <w:sz w:val="28"/>
          <w:szCs w:val="28"/>
          <w:u w:val="single"/>
        </w:rPr>
        <w:t>Accuracy Graph</w:t>
      </w:r>
    </w:p>
    <w:p w14:paraId="7A2BEC4C" w14:textId="398CA596" w:rsidR="00C96B2F" w:rsidRDefault="00C96B2F" w:rsidP="003327FC">
      <w:pPr>
        <w:rPr>
          <w:i/>
          <w:iCs/>
          <w:sz w:val="28"/>
          <w:szCs w:val="28"/>
          <w:u w:val="single"/>
        </w:rPr>
      </w:pPr>
      <w:r>
        <w:rPr>
          <w:noProof/>
        </w:rPr>
        <w:drawing>
          <wp:inline distT="0" distB="0" distL="0" distR="0" wp14:anchorId="076B3665" wp14:editId="1C490D37">
            <wp:extent cx="4997450" cy="37744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7450" cy="3774440"/>
                    </a:xfrm>
                    <a:prstGeom prst="rect">
                      <a:avLst/>
                    </a:prstGeom>
                    <a:noFill/>
                    <a:ln>
                      <a:noFill/>
                    </a:ln>
                  </pic:spPr>
                </pic:pic>
              </a:graphicData>
            </a:graphic>
          </wp:inline>
        </w:drawing>
      </w:r>
    </w:p>
    <w:p w14:paraId="7E304ECA" w14:textId="77777777" w:rsidR="00C96B2F" w:rsidRDefault="00C96B2F" w:rsidP="003327FC">
      <w:pPr>
        <w:rPr>
          <w:i/>
          <w:iCs/>
          <w:sz w:val="28"/>
          <w:szCs w:val="28"/>
          <w:u w:val="single"/>
        </w:rPr>
      </w:pPr>
    </w:p>
    <w:p w14:paraId="56C4C4EC" w14:textId="77777777" w:rsidR="00C96B2F" w:rsidRDefault="00C96B2F" w:rsidP="003327FC">
      <w:pPr>
        <w:rPr>
          <w:i/>
          <w:iCs/>
          <w:sz w:val="28"/>
          <w:szCs w:val="28"/>
          <w:u w:val="single"/>
        </w:rPr>
      </w:pPr>
    </w:p>
    <w:p w14:paraId="444220BD" w14:textId="7C107018" w:rsidR="00C96B2F" w:rsidRDefault="00C96B2F" w:rsidP="003327FC">
      <w:pPr>
        <w:rPr>
          <w:i/>
          <w:iCs/>
          <w:sz w:val="28"/>
          <w:szCs w:val="28"/>
          <w:u w:val="single"/>
        </w:rPr>
      </w:pPr>
      <w:r>
        <w:rPr>
          <w:i/>
          <w:iCs/>
          <w:sz w:val="28"/>
          <w:szCs w:val="28"/>
          <w:u w:val="single"/>
        </w:rPr>
        <w:t>Loss Graph</w:t>
      </w:r>
    </w:p>
    <w:p w14:paraId="12EAD875" w14:textId="5EBC0A32" w:rsidR="00893734" w:rsidRDefault="00C96B2F" w:rsidP="003327FC">
      <w:pPr>
        <w:rPr>
          <w:i/>
          <w:iCs/>
          <w:sz w:val="28"/>
          <w:szCs w:val="28"/>
          <w:u w:val="single"/>
        </w:rPr>
      </w:pPr>
      <w:r>
        <w:rPr>
          <w:noProof/>
        </w:rPr>
        <w:lastRenderedPageBreak/>
        <w:drawing>
          <wp:inline distT="0" distB="0" distL="0" distR="0" wp14:anchorId="02764F76" wp14:editId="61C488DB">
            <wp:extent cx="4997450" cy="3574473"/>
            <wp:effectExtent l="0" t="0" r="0"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227" cy="3575029"/>
                    </a:xfrm>
                    <a:prstGeom prst="rect">
                      <a:avLst/>
                    </a:prstGeom>
                    <a:noFill/>
                    <a:ln>
                      <a:noFill/>
                    </a:ln>
                  </pic:spPr>
                </pic:pic>
              </a:graphicData>
            </a:graphic>
          </wp:inline>
        </w:drawing>
      </w:r>
    </w:p>
    <w:p w14:paraId="40E90190" w14:textId="3518C92F" w:rsidR="002C5EE5" w:rsidRDefault="002C5EE5" w:rsidP="003327FC">
      <w:pPr>
        <w:rPr>
          <w:i/>
          <w:iCs/>
          <w:sz w:val="28"/>
          <w:szCs w:val="28"/>
          <w:u w:val="single"/>
        </w:rPr>
      </w:pPr>
      <w:r>
        <w:rPr>
          <w:i/>
          <w:iCs/>
          <w:sz w:val="28"/>
          <w:szCs w:val="28"/>
          <w:u w:val="single"/>
        </w:rPr>
        <w:t>Appendix</w:t>
      </w:r>
    </w:p>
    <w:p w14:paraId="0194A11C" w14:textId="3CC5BDB9" w:rsidR="000E2E1B" w:rsidRDefault="000E2E1B" w:rsidP="000E2E1B">
      <w:pPr>
        <w:pStyle w:val="Heading1"/>
      </w:pPr>
      <w:bookmarkStart w:id="0" w:name="classification"/>
      <w:r>
        <w:t>CLASSIFICATION</w:t>
      </w:r>
      <w:bookmarkEnd w:id="0"/>
    </w:p>
    <w:tbl>
      <w:tblPr>
        <w:tblStyle w:val="TableGrid"/>
        <w:tblW w:w="0" w:type="auto"/>
        <w:shd w:val="clear" w:color="auto" w:fill="DBDBDB" w:themeFill="accent3" w:themeFillTint="66"/>
        <w:tblLook w:val="04A0" w:firstRow="1" w:lastRow="0" w:firstColumn="1" w:lastColumn="0" w:noHBand="0" w:noVBand="1"/>
      </w:tblPr>
      <w:tblGrid>
        <w:gridCol w:w="9016"/>
      </w:tblGrid>
      <w:tr w:rsidR="00920EC7" w14:paraId="039A693F" w14:textId="77777777" w:rsidTr="00920EC7">
        <w:tc>
          <w:tcPr>
            <w:tcW w:w="9016" w:type="dxa"/>
            <w:shd w:val="clear" w:color="auto" w:fill="DBDBDB" w:themeFill="accent3" w:themeFillTint="66"/>
          </w:tcPr>
          <w:p w14:paraId="2D055515" w14:textId="77777777" w:rsidR="00920EC7" w:rsidRDefault="00920EC7" w:rsidP="00920EC7">
            <w:pPr>
              <w:pStyle w:val="SourceCode"/>
            </w:pPr>
            <w:r>
              <w:rPr>
                <w:rStyle w:val="ImportTok"/>
              </w:rPr>
              <w:t>import</w:t>
            </w:r>
            <w:r>
              <w:rPr>
                <w:rStyle w:val="NormalTok"/>
              </w:rPr>
              <w:t xml:space="preserve"> tensorflow </w:t>
            </w:r>
            <w:r>
              <w:rPr>
                <w:rStyle w:val="ImportTok"/>
              </w:rPr>
              <w:t>as</w:t>
            </w:r>
            <w:r>
              <w:rPr>
                <w:rStyle w:val="NormalTok"/>
              </w:rPr>
              <w:t xml:space="preserve"> tf</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import</w:t>
            </w:r>
            <w:r>
              <w:rPr>
                <w:rStyle w:val="NormalTok"/>
              </w:rPr>
              <w:t xml:space="preserve"> os</w:t>
            </w:r>
            <w:r>
              <w:br/>
            </w:r>
            <w:r>
              <w:rPr>
                <w:rStyle w:val="ImportTok"/>
              </w:rPr>
              <w:t>import</w:t>
            </w:r>
            <w:r>
              <w:rPr>
                <w:rStyle w:val="NormalTok"/>
              </w:rPr>
              <w:t xml:space="preserve"> random</w:t>
            </w:r>
            <w:r>
              <w:br/>
            </w:r>
            <w:r>
              <w:rPr>
                <w:rStyle w:val="ImportTok"/>
              </w:rPr>
              <w:t>import</w:t>
            </w:r>
            <w:r>
              <w:rPr>
                <w:rStyle w:val="NormalTok"/>
              </w:rPr>
              <w:t xml:space="preserve"> cv2</w:t>
            </w:r>
            <w:r>
              <w:br/>
            </w:r>
            <w:r>
              <w:rPr>
                <w:rStyle w:val="ImportTok"/>
              </w:rPr>
              <w:t>import</w:t>
            </w:r>
            <w:r>
              <w:rPr>
                <w:rStyle w:val="NormalTok"/>
              </w:rPr>
              <w:t xml:space="preserve"> pickle</w:t>
            </w:r>
            <w:r>
              <w:br/>
            </w:r>
            <w:r>
              <w:rPr>
                <w:rStyle w:val="ImportTok"/>
              </w:rPr>
              <w:t>from</w:t>
            </w:r>
            <w:r>
              <w:rPr>
                <w:rStyle w:val="NormalTok"/>
              </w:rPr>
              <w:t xml:space="preserve"> tqdm </w:t>
            </w:r>
            <w:r>
              <w:rPr>
                <w:rStyle w:val="ImportTok"/>
              </w:rPr>
              <w:t>import</w:t>
            </w:r>
            <w:r>
              <w:rPr>
                <w:rStyle w:val="NormalTok"/>
              </w:rPr>
              <w:t xml:space="preserve"> tqdm</w:t>
            </w:r>
          </w:p>
          <w:p w14:paraId="409DC438" w14:textId="77777777" w:rsidR="00920EC7" w:rsidRDefault="00920EC7" w:rsidP="00920EC7">
            <w:pPr>
              <w:pStyle w:val="SourceCode"/>
            </w:pPr>
            <w:r>
              <w:rPr>
                <w:rStyle w:val="NormalTok"/>
              </w:rPr>
              <w:t xml:space="preserve">images </w:t>
            </w:r>
            <w:r>
              <w:rPr>
                <w:rStyle w:val="OperatorTok"/>
              </w:rPr>
              <w:t>=</w:t>
            </w:r>
            <w:r>
              <w:rPr>
                <w:rStyle w:val="NormalTok"/>
              </w:rPr>
              <w:t xml:space="preserve"> []</w:t>
            </w:r>
            <w:r>
              <w:br/>
            </w:r>
            <w:r>
              <w:rPr>
                <w:rStyle w:val="NormalTok"/>
              </w:rPr>
              <w:t xml:space="preserve">number_of_errors </w:t>
            </w:r>
            <w:r>
              <w:rPr>
                <w:rStyle w:val="OperatorTok"/>
              </w:rPr>
              <w:t>=</w:t>
            </w:r>
            <w:r>
              <w:rPr>
                <w:rStyle w:val="NormalTok"/>
              </w:rPr>
              <w:t xml:space="preserve"> </w:t>
            </w:r>
            <w:r>
              <w:rPr>
                <w:rStyle w:val="DecValTok"/>
              </w:rPr>
              <w:t>0</w:t>
            </w:r>
            <w:r>
              <w:br/>
            </w:r>
            <w:r>
              <w:rPr>
                <w:rStyle w:val="NormalTok"/>
              </w:rPr>
              <w:t xml:space="preserve">number_of_processed </w:t>
            </w:r>
            <w:r>
              <w:rPr>
                <w:rStyle w:val="OperatorTok"/>
              </w:rPr>
              <w:t>=</w:t>
            </w:r>
            <w:r>
              <w:rPr>
                <w:rStyle w:val="NormalTok"/>
              </w:rPr>
              <w:t xml:space="preserve"> </w:t>
            </w:r>
            <w:r>
              <w:rPr>
                <w:rStyle w:val="DecValTok"/>
              </w:rPr>
              <w:t>0</w:t>
            </w:r>
          </w:p>
          <w:p w14:paraId="7F7D7E05" w14:textId="77777777" w:rsidR="00920EC7" w:rsidRDefault="00920EC7" w:rsidP="00920EC7">
            <w:pPr>
              <w:pStyle w:val="SourceCode"/>
            </w:pPr>
            <w:r>
              <w:rPr>
                <w:rStyle w:val="BuiltInTok"/>
              </w:rPr>
              <w:t>dir</w:t>
            </w:r>
            <w:r>
              <w:rPr>
                <w:rStyle w:val="NormalTok"/>
              </w:rPr>
              <w:t xml:space="preserve"> </w:t>
            </w:r>
            <w:r>
              <w:rPr>
                <w:rStyle w:val="OperatorTok"/>
              </w:rPr>
              <w:t>=</w:t>
            </w:r>
            <w:r>
              <w:rPr>
                <w:rStyle w:val="NormalTok"/>
              </w:rPr>
              <w:t xml:space="preserve"> </w:t>
            </w:r>
            <w:r>
              <w:rPr>
                <w:rStyle w:val="StringTok"/>
              </w:rPr>
              <w:t>"S:\Downloads\data sets\eardrumDs\eardrumDs"</w:t>
            </w:r>
            <w:r>
              <w:br/>
            </w:r>
            <w:r>
              <w:rPr>
                <w:rStyle w:val="ControlFlowTok"/>
              </w:rPr>
              <w:t>for</w:t>
            </w:r>
            <w:r>
              <w:rPr>
                <w:rStyle w:val="NormalTok"/>
              </w:rPr>
              <w:t xml:space="preserve"> class_name </w:t>
            </w:r>
            <w:r>
              <w:rPr>
                <w:rStyle w:val="KeywordTok"/>
              </w:rPr>
              <w:t>in</w:t>
            </w:r>
            <w:r>
              <w:rPr>
                <w:rStyle w:val="NormalTok"/>
              </w:rPr>
              <w:t xml:space="preserve"> os.listdir(</w:t>
            </w:r>
            <w:r>
              <w:rPr>
                <w:rStyle w:val="BuiltInTok"/>
              </w:rPr>
              <w:t>dir</w:t>
            </w:r>
            <w:r>
              <w:rPr>
                <w:rStyle w:val="NormalTok"/>
              </w:rPr>
              <w:t>):</w:t>
            </w:r>
            <w:r>
              <w:br/>
            </w:r>
            <w:r>
              <w:rPr>
                <w:rStyle w:val="NormalTok"/>
              </w:rPr>
              <w:t xml:space="preserve">    path_to_class </w:t>
            </w:r>
            <w:r>
              <w:rPr>
                <w:rStyle w:val="OperatorTok"/>
              </w:rPr>
              <w:t>=</w:t>
            </w:r>
            <w:r>
              <w:rPr>
                <w:rStyle w:val="NormalTok"/>
              </w:rPr>
              <w:t xml:space="preserve"> </w:t>
            </w:r>
            <w:r>
              <w:rPr>
                <w:rStyle w:val="BuiltInTok"/>
              </w:rPr>
              <w:t>dir</w:t>
            </w:r>
            <w:r>
              <w:rPr>
                <w:rStyle w:val="NormalTok"/>
              </w:rPr>
              <w:t xml:space="preserve"> </w:t>
            </w:r>
            <w:r>
              <w:rPr>
                <w:rStyle w:val="OperatorTok"/>
              </w:rPr>
              <w:t>+</w:t>
            </w:r>
            <w:r>
              <w:rPr>
                <w:rStyle w:val="NormalTok"/>
              </w:rPr>
              <w:t xml:space="preserve"> </w:t>
            </w:r>
            <w:r>
              <w:rPr>
                <w:rStyle w:val="StringTok"/>
              </w:rPr>
              <w:t>"</w:t>
            </w:r>
            <w:r>
              <w:rPr>
                <w:rStyle w:val="CharTok"/>
              </w:rPr>
              <w:t>\\</w:t>
            </w:r>
            <w:r>
              <w:rPr>
                <w:rStyle w:val="StringTok"/>
              </w:rPr>
              <w:t>"</w:t>
            </w:r>
            <w:r>
              <w:rPr>
                <w:rStyle w:val="NormalTok"/>
              </w:rPr>
              <w:t xml:space="preserve"> </w:t>
            </w:r>
            <w:r>
              <w:rPr>
                <w:rStyle w:val="OperatorTok"/>
              </w:rPr>
              <w:t>+</w:t>
            </w:r>
            <w:r>
              <w:rPr>
                <w:rStyle w:val="NormalTok"/>
              </w:rPr>
              <w:t xml:space="preserve"> class_name</w:t>
            </w:r>
            <w:r>
              <w:br/>
            </w:r>
            <w:r>
              <w:rPr>
                <w:rStyle w:val="NormalTok"/>
              </w:rPr>
              <w:t xml:space="preserve">    </w:t>
            </w:r>
            <w:r>
              <w:rPr>
                <w:rStyle w:val="ControlFlowTok"/>
              </w:rPr>
              <w:t>for</w:t>
            </w:r>
            <w:r>
              <w:rPr>
                <w:rStyle w:val="NormalTok"/>
              </w:rPr>
              <w:t xml:space="preserve"> image </w:t>
            </w:r>
            <w:r>
              <w:rPr>
                <w:rStyle w:val="KeywordTok"/>
              </w:rPr>
              <w:t>in</w:t>
            </w:r>
            <w:r>
              <w:rPr>
                <w:rStyle w:val="NormalTok"/>
              </w:rPr>
              <w:t xml:space="preserve"> os.listdir(path_to_class):</w:t>
            </w:r>
            <w:r>
              <w:br/>
            </w:r>
            <w:r>
              <w:rPr>
                <w:rStyle w:val="NormalTok"/>
              </w:rPr>
              <w:t xml:space="preserve">        </w:t>
            </w:r>
            <w:r>
              <w:br/>
            </w:r>
            <w:r>
              <w:rPr>
                <w:rStyle w:val="NormalTok"/>
              </w:rPr>
              <w:t xml:space="preserve">        </w:t>
            </w:r>
            <w:r>
              <w:br/>
            </w:r>
            <w:r>
              <w:rPr>
                <w:rStyle w:val="NormalTok"/>
              </w:rPr>
              <w:t xml:space="preserve">        </w:t>
            </w:r>
            <w:r>
              <w:rPr>
                <w:rStyle w:val="ControlFlowTok"/>
              </w:rPr>
              <w:t>try</w:t>
            </w:r>
            <w:r>
              <w:rPr>
                <w:rStyle w:val="NormalTok"/>
              </w:rPr>
              <w:t>:</w:t>
            </w:r>
            <w:r>
              <w:br/>
            </w:r>
            <w:r>
              <w:rPr>
                <w:rStyle w:val="NormalTok"/>
              </w:rPr>
              <w:t xml:space="preserve">            path_to_image </w:t>
            </w:r>
            <w:r>
              <w:rPr>
                <w:rStyle w:val="OperatorTok"/>
              </w:rPr>
              <w:t>=</w:t>
            </w:r>
            <w:r>
              <w:rPr>
                <w:rStyle w:val="NormalTok"/>
              </w:rPr>
              <w:t xml:space="preserve"> </w:t>
            </w:r>
            <w:r>
              <w:rPr>
                <w:rStyle w:val="SpecialStringTok"/>
              </w:rPr>
              <w:t>f"</w:t>
            </w:r>
            <w:r>
              <w:rPr>
                <w:rStyle w:val="SpecialCharTok"/>
              </w:rPr>
              <w:t>{</w:t>
            </w:r>
            <w:r>
              <w:rPr>
                <w:rStyle w:val="NormalTok"/>
              </w:rPr>
              <w:t>path_to_class</w:t>
            </w:r>
            <w:r>
              <w:rPr>
                <w:rStyle w:val="SpecialCharTok"/>
              </w:rPr>
              <w:t>}</w:t>
            </w:r>
            <w:r>
              <w:rPr>
                <w:rStyle w:val="SpecialStringTok"/>
              </w:rPr>
              <w:t>/</w:t>
            </w:r>
            <w:r>
              <w:rPr>
                <w:rStyle w:val="SpecialCharTok"/>
              </w:rPr>
              <w:t>{</w:t>
            </w:r>
            <w:r>
              <w:rPr>
                <w:rStyle w:val="NormalTok"/>
              </w:rPr>
              <w:t>image</w:t>
            </w:r>
            <w:r>
              <w:rPr>
                <w:rStyle w:val="SpecialCharTok"/>
              </w:rPr>
              <w:t>}</w:t>
            </w:r>
            <w:r>
              <w:rPr>
                <w:rStyle w:val="SpecialStringTok"/>
              </w:rPr>
              <w:t>"</w:t>
            </w:r>
            <w:r>
              <w:br/>
            </w:r>
            <w:r>
              <w:br/>
            </w:r>
            <w:r>
              <w:rPr>
                <w:rStyle w:val="NormalTok"/>
              </w:rPr>
              <w:t xml:space="preserve">            img </w:t>
            </w:r>
            <w:r>
              <w:rPr>
                <w:rStyle w:val="OperatorTok"/>
              </w:rPr>
              <w:t>=</w:t>
            </w:r>
            <w:r>
              <w:rPr>
                <w:rStyle w:val="NormalTok"/>
              </w:rPr>
              <w:t xml:space="preserve"> cv2.imread(path_to_image, </w:t>
            </w:r>
            <w:r>
              <w:rPr>
                <w:rStyle w:val="DecValTok"/>
              </w:rPr>
              <w:t>0</w:t>
            </w:r>
            <w:r>
              <w:rPr>
                <w:rStyle w:val="NormalTok"/>
              </w:rPr>
              <w:t>)</w:t>
            </w:r>
            <w:r>
              <w:br/>
            </w:r>
            <w:r>
              <w:rPr>
                <w:rStyle w:val="NormalTok"/>
              </w:rPr>
              <w:t xml:space="preserve">            img </w:t>
            </w:r>
            <w:r>
              <w:rPr>
                <w:rStyle w:val="OperatorTok"/>
              </w:rPr>
              <w:t>=</w:t>
            </w:r>
            <w:r>
              <w:rPr>
                <w:rStyle w:val="NormalTok"/>
              </w:rPr>
              <w:t xml:space="preserve"> cv2.resize(img, (</w:t>
            </w:r>
            <w:r>
              <w:rPr>
                <w:rStyle w:val="DecValTok"/>
              </w:rPr>
              <w:t>128</w:t>
            </w:r>
            <w:r>
              <w:rPr>
                <w:rStyle w:val="NormalTok"/>
              </w:rPr>
              <w:t>,</w:t>
            </w:r>
            <w:r>
              <w:rPr>
                <w:rStyle w:val="DecValTok"/>
              </w:rPr>
              <w:t>128</w:t>
            </w:r>
            <w:r>
              <w:rPr>
                <w:rStyle w:val="NormalTok"/>
              </w:rPr>
              <w:t>))</w:t>
            </w:r>
            <w:r>
              <w:br/>
            </w:r>
            <w:r>
              <w:rPr>
                <w:rStyle w:val="NormalTok"/>
              </w:rPr>
              <w:t xml:space="preserve">            img </w:t>
            </w:r>
            <w:r>
              <w:rPr>
                <w:rStyle w:val="OperatorTok"/>
              </w:rPr>
              <w:t>=</w:t>
            </w:r>
            <w:r>
              <w:rPr>
                <w:rStyle w:val="NormalTok"/>
              </w:rPr>
              <w:t xml:space="preserve"> img</w:t>
            </w:r>
            <w:r>
              <w:rPr>
                <w:rStyle w:val="OperatorTok"/>
              </w:rPr>
              <w:t>/</w:t>
            </w:r>
            <w:r>
              <w:rPr>
                <w:rStyle w:val="DecValTok"/>
              </w:rPr>
              <w:t>255</w:t>
            </w:r>
            <w:r>
              <w:br/>
            </w:r>
            <w:r>
              <w:rPr>
                <w:rStyle w:val="NormalTok"/>
              </w:rPr>
              <w:t xml:space="preserve">            images.append([img, </w:t>
            </w:r>
            <w:r>
              <w:rPr>
                <w:rStyle w:val="BuiltInTok"/>
              </w:rPr>
              <w:t>int</w:t>
            </w:r>
            <w:r>
              <w:rPr>
                <w:rStyle w:val="NormalTok"/>
              </w:rPr>
              <w:t>(class_name)])</w:t>
            </w:r>
            <w:r>
              <w:br/>
            </w:r>
            <w:r>
              <w:rPr>
                <w:rStyle w:val="NormalTok"/>
              </w:rPr>
              <w:lastRenderedPageBreak/>
              <w:t xml:space="preserve">            number_of_processed </w:t>
            </w:r>
            <w:r>
              <w:rPr>
                <w:rStyle w:val="OperatorTok"/>
              </w:rPr>
              <w:t>+=</w:t>
            </w:r>
            <w:r>
              <w:rPr>
                <w:rStyle w:val="NormalTok"/>
              </w:rPr>
              <w:t xml:space="preserve"> </w:t>
            </w:r>
            <w:r>
              <w:rPr>
                <w:rStyle w:val="DecValTok"/>
              </w:rPr>
              <w:t>1</w:t>
            </w:r>
            <w:r>
              <w:br/>
            </w:r>
            <w:r>
              <w:rPr>
                <w:rStyle w:val="NormalTok"/>
              </w:rPr>
              <w:t xml:space="preserve">        </w:t>
            </w:r>
            <w:r>
              <w:rPr>
                <w:rStyle w:val="ControlFlowTok"/>
              </w:rPr>
              <w:t>except</w:t>
            </w:r>
            <w:r>
              <w:rPr>
                <w:rStyle w:val="NormalTok"/>
              </w:rPr>
              <w:t>:</w:t>
            </w:r>
            <w:r>
              <w:br/>
            </w:r>
            <w:r>
              <w:rPr>
                <w:rStyle w:val="NormalTok"/>
              </w:rPr>
              <w:t xml:space="preserve">            number_of_errors </w:t>
            </w:r>
            <w:r>
              <w:rPr>
                <w:rStyle w:val="OperatorTok"/>
              </w:rPr>
              <w:t>+=</w:t>
            </w:r>
            <w:r>
              <w:rPr>
                <w:rStyle w:val="NormalTok"/>
              </w:rPr>
              <w:t xml:space="preserve"> </w:t>
            </w:r>
            <w:r>
              <w:rPr>
                <w:rStyle w:val="DecValTok"/>
              </w:rPr>
              <w:t>1</w:t>
            </w:r>
            <w:r>
              <w:br/>
            </w:r>
            <w:r>
              <w:rPr>
                <w:rStyle w:val="NormalTok"/>
              </w:rPr>
              <w:t xml:space="preserve">        </w:t>
            </w:r>
            <w:r>
              <w:rPr>
                <w:rStyle w:val="BuiltInTok"/>
              </w:rPr>
              <w:t>print</w:t>
            </w:r>
            <w:r>
              <w:rPr>
                <w:rStyle w:val="NormalTok"/>
              </w:rPr>
              <w:t>(</w:t>
            </w:r>
            <w:r>
              <w:rPr>
                <w:rStyle w:val="SpecialStringTok"/>
              </w:rPr>
              <w:t>f"</w:t>
            </w:r>
            <w:r>
              <w:rPr>
                <w:rStyle w:val="CharTok"/>
              </w:rPr>
              <w:t>\r</w:t>
            </w:r>
            <w:r>
              <w:rPr>
                <w:rStyle w:val="SpecialStringTok"/>
              </w:rPr>
              <w:t xml:space="preserve">Processed: </w:t>
            </w:r>
            <w:r>
              <w:rPr>
                <w:rStyle w:val="SpecialCharTok"/>
              </w:rPr>
              <w:t>{</w:t>
            </w:r>
            <w:r>
              <w:rPr>
                <w:rStyle w:val="NormalTok"/>
              </w:rPr>
              <w:t>number_of_processed</w:t>
            </w:r>
            <w:r>
              <w:rPr>
                <w:rStyle w:val="SpecialCharTok"/>
              </w:rPr>
              <w:t>}</w:t>
            </w:r>
            <w:r>
              <w:rPr>
                <w:rStyle w:val="SpecialStringTok"/>
              </w:rPr>
              <w:t xml:space="preserve"> | Erros: </w:t>
            </w:r>
            <w:r>
              <w:rPr>
                <w:rStyle w:val="SpecialCharTok"/>
              </w:rPr>
              <w:t>{</w:t>
            </w:r>
            <w:r>
              <w:rPr>
                <w:rStyle w:val="NormalTok"/>
              </w:rPr>
              <w:t>number_of_errors</w:t>
            </w:r>
            <w:r>
              <w:rPr>
                <w:rStyle w:val="SpecialCharTok"/>
              </w:rPr>
              <w:t>}</w:t>
            </w:r>
            <w:r>
              <w:rPr>
                <w:rStyle w:val="SpecialStringTok"/>
              </w:rPr>
              <w:t>"</w:t>
            </w:r>
            <w:r>
              <w:rPr>
                <w:rStyle w:val="NormalTok"/>
              </w:rPr>
              <w:t>, end</w:t>
            </w:r>
            <w:r>
              <w:rPr>
                <w:rStyle w:val="OperatorTok"/>
              </w:rPr>
              <w:t>=</w:t>
            </w:r>
            <w:r>
              <w:rPr>
                <w:rStyle w:val="StringTok"/>
              </w:rPr>
              <w:t>""</w:t>
            </w:r>
            <w:r>
              <w:rPr>
                <w:rStyle w:val="NormalTok"/>
              </w:rPr>
              <w:t>)</w:t>
            </w:r>
          </w:p>
          <w:p w14:paraId="0C587251" w14:textId="77777777" w:rsidR="00920EC7" w:rsidRDefault="00920EC7" w:rsidP="00920EC7">
            <w:pPr>
              <w:pStyle w:val="SourceCode"/>
            </w:pPr>
            <w:r>
              <w:rPr>
                <w:rStyle w:val="VerbatimChar"/>
              </w:rPr>
              <w:t>Processed: 955 | Erros: 0</w:t>
            </w:r>
          </w:p>
          <w:p w14:paraId="38264180" w14:textId="77777777" w:rsidR="00920EC7" w:rsidRDefault="00920EC7" w:rsidP="00920EC7">
            <w:pPr>
              <w:pStyle w:val="SourceCode"/>
            </w:pP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w:t>
            </w:r>
            <w:r>
              <w:rPr>
                <w:rStyle w:val="DecValTok"/>
              </w:rPr>
              <w:t>27</w:t>
            </w:r>
            <w:r>
              <w:rPr>
                <w:rStyle w:val="NormalTok"/>
              </w:rPr>
              <w:t>):</w:t>
            </w:r>
            <w:r>
              <w:br/>
            </w:r>
            <w:r>
              <w:rPr>
                <w:rStyle w:val="NormalTok"/>
              </w:rPr>
              <w:t xml:space="preserve">    random.shuffle(images)</w:t>
            </w:r>
          </w:p>
          <w:p w14:paraId="7B0170F0" w14:textId="77777777" w:rsidR="00920EC7" w:rsidRDefault="00920EC7" w:rsidP="00920EC7">
            <w:pPr>
              <w:pStyle w:val="BodyText"/>
              <w:rPr>
                <w:rStyle w:val="NormalTok"/>
              </w:rPr>
            </w:pPr>
            <w:r>
              <w:rPr>
                <w:rStyle w:val="NormalTok"/>
              </w:rPr>
              <w:t xml:space="preserve">X </w:t>
            </w:r>
            <w:r>
              <w:rPr>
                <w:rStyle w:val="OperatorTok"/>
              </w:rPr>
              <w:t>=</w:t>
            </w:r>
            <w:r>
              <w:rPr>
                <w:rStyle w:val="NormalTok"/>
              </w:rPr>
              <w:t xml:space="preserve"> []</w:t>
            </w:r>
            <w:r>
              <w:br/>
            </w:r>
            <w:r>
              <w:rPr>
                <w:rStyle w:val="NormalTok"/>
              </w:rPr>
              <w:t xml:space="preserve">y </w:t>
            </w:r>
            <w:r>
              <w:rPr>
                <w:rStyle w:val="OperatorTok"/>
              </w:rPr>
              <w:t>=</w:t>
            </w:r>
            <w:r>
              <w:rPr>
                <w:rStyle w:val="NormalTok"/>
              </w:rPr>
              <w:t xml:space="preserve"> []</w:t>
            </w:r>
            <w:r>
              <w:br/>
            </w:r>
            <w:r>
              <w:br/>
            </w:r>
            <w:r>
              <w:rPr>
                <w:rStyle w:val="ControlFlowTok"/>
              </w:rPr>
              <w:t>for</w:t>
            </w:r>
            <w:r>
              <w:rPr>
                <w:rStyle w:val="NormalTok"/>
              </w:rPr>
              <w:t xml:space="preserve"> image, idx </w:t>
            </w:r>
            <w:r>
              <w:rPr>
                <w:rStyle w:val="KeywordTok"/>
              </w:rPr>
              <w:t>in</w:t>
            </w:r>
            <w:r>
              <w:rPr>
                <w:rStyle w:val="NormalTok"/>
              </w:rPr>
              <w:t xml:space="preserve"> images:</w:t>
            </w:r>
            <w:r>
              <w:br/>
            </w:r>
            <w:r>
              <w:rPr>
                <w:rStyle w:val="NormalTok"/>
              </w:rPr>
              <w:t xml:space="preserve">    X.append(image)</w:t>
            </w:r>
            <w:r>
              <w:br/>
            </w:r>
            <w:r>
              <w:rPr>
                <w:rStyle w:val="NormalTok"/>
              </w:rPr>
              <w:t xml:space="preserve">    y.append(idx)</w:t>
            </w:r>
          </w:p>
          <w:p w14:paraId="01569809" w14:textId="77777777" w:rsidR="00920EC7" w:rsidRDefault="00920EC7" w:rsidP="00920EC7">
            <w:pPr>
              <w:pStyle w:val="SourceCode"/>
            </w:pPr>
            <w:r>
              <w:rPr>
                <w:rStyle w:val="BuiltInTok"/>
              </w:rPr>
              <w:t>print</w:t>
            </w:r>
            <w:r>
              <w:rPr>
                <w:rStyle w:val="NormalTok"/>
              </w:rPr>
              <w:t>(</w:t>
            </w:r>
            <w:r>
              <w:rPr>
                <w:rStyle w:val="BuiltInTok"/>
              </w:rPr>
              <w:t>len</w:t>
            </w:r>
            <w:r>
              <w:rPr>
                <w:rStyle w:val="NormalTok"/>
              </w:rPr>
              <w:t>(X))</w:t>
            </w:r>
            <w:r>
              <w:br/>
            </w:r>
            <w:r>
              <w:rPr>
                <w:rStyle w:val="BuiltInTok"/>
              </w:rPr>
              <w:t>print</w:t>
            </w:r>
            <w:r>
              <w:rPr>
                <w:rStyle w:val="NormalTok"/>
              </w:rPr>
              <w:t>(</w:t>
            </w:r>
            <w:r>
              <w:rPr>
                <w:rStyle w:val="BuiltInTok"/>
              </w:rPr>
              <w:t>len</w:t>
            </w:r>
            <w:r>
              <w:rPr>
                <w:rStyle w:val="NormalTok"/>
              </w:rPr>
              <w:t>(y))</w:t>
            </w:r>
          </w:p>
          <w:p w14:paraId="7D781A6B" w14:textId="6F81464E" w:rsidR="00920EC7" w:rsidRDefault="00920EC7" w:rsidP="00920EC7">
            <w:pPr>
              <w:pStyle w:val="SourceCode"/>
            </w:pPr>
            <w:r>
              <w:rPr>
                <w:rStyle w:val="VerbatimChar"/>
              </w:rPr>
              <w:t>955</w:t>
            </w:r>
            <w:r>
              <w:br/>
            </w:r>
            <w:r>
              <w:rPr>
                <w:rStyle w:val="VerbatimChar"/>
              </w:rPr>
              <w:t>955</w:t>
            </w:r>
          </w:p>
        </w:tc>
      </w:tr>
    </w:tbl>
    <w:p w14:paraId="090C3CCD" w14:textId="4D73092F" w:rsidR="00920EC7" w:rsidRDefault="00920EC7" w:rsidP="00920EC7">
      <w:pPr>
        <w:pStyle w:val="BodyText"/>
      </w:pPr>
    </w:p>
    <w:tbl>
      <w:tblPr>
        <w:tblStyle w:val="TableGrid"/>
        <w:tblW w:w="0" w:type="auto"/>
        <w:shd w:val="clear" w:color="auto" w:fill="DBDBDB" w:themeFill="accent3" w:themeFillTint="66"/>
        <w:tblLook w:val="04A0" w:firstRow="1" w:lastRow="0" w:firstColumn="1" w:lastColumn="0" w:noHBand="0" w:noVBand="1"/>
      </w:tblPr>
      <w:tblGrid>
        <w:gridCol w:w="9016"/>
      </w:tblGrid>
      <w:tr w:rsidR="00920EC7" w14:paraId="361806E0" w14:textId="77777777" w:rsidTr="00920EC7">
        <w:tc>
          <w:tcPr>
            <w:tcW w:w="9016" w:type="dxa"/>
            <w:shd w:val="clear" w:color="auto" w:fill="DBDBDB" w:themeFill="accent3" w:themeFillTint="66"/>
          </w:tcPr>
          <w:p w14:paraId="36ECC8B8" w14:textId="77777777" w:rsidR="00920EC7" w:rsidRDefault="00920EC7" w:rsidP="00920EC7">
            <w:pPr>
              <w:pStyle w:val="SourceCode"/>
            </w:pPr>
            <w:r>
              <w:rPr>
                <w:rStyle w:val="NormalTok"/>
              </w:rPr>
              <w:t xml:space="preserve">X_train </w:t>
            </w:r>
            <w:r>
              <w:rPr>
                <w:rStyle w:val="OperatorTok"/>
              </w:rPr>
              <w:t>=</w:t>
            </w:r>
            <w:r>
              <w:rPr>
                <w:rStyle w:val="NormalTok"/>
              </w:rPr>
              <w:t xml:space="preserve"> []</w:t>
            </w:r>
            <w:r>
              <w:br/>
            </w:r>
            <w:r>
              <w:rPr>
                <w:rStyle w:val="NormalTok"/>
              </w:rPr>
              <w:t xml:space="preserve">y_train </w:t>
            </w:r>
            <w:r>
              <w:rPr>
                <w:rStyle w:val="OperatorTok"/>
              </w:rPr>
              <w:t>=</w:t>
            </w:r>
            <w:r>
              <w:rPr>
                <w:rStyle w:val="NormalTok"/>
              </w:rPr>
              <w:t xml:space="preserve"> []</w:t>
            </w:r>
            <w:r>
              <w:br/>
            </w:r>
            <w:r>
              <w:br/>
            </w:r>
            <w:r>
              <w:rPr>
                <w:rStyle w:val="NormalTok"/>
              </w:rPr>
              <w:t xml:space="preserve">X_val </w:t>
            </w:r>
            <w:r>
              <w:rPr>
                <w:rStyle w:val="OperatorTok"/>
              </w:rPr>
              <w:t>=</w:t>
            </w:r>
            <w:r>
              <w:rPr>
                <w:rStyle w:val="NormalTok"/>
              </w:rPr>
              <w:t xml:space="preserve"> []</w:t>
            </w:r>
            <w:r>
              <w:br/>
            </w:r>
            <w:r>
              <w:rPr>
                <w:rStyle w:val="NormalTok"/>
              </w:rPr>
              <w:t xml:space="preserve">y_val </w:t>
            </w:r>
            <w:r>
              <w:rPr>
                <w:rStyle w:val="OperatorTok"/>
              </w:rPr>
              <w:t>=</w:t>
            </w:r>
            <w:r>
              <w:rPr>
                <w:rStyle w:val="NormalTok"/>
              </w:rPr>
              <w:t xml:space="preserve"> []</w:t>
            </w:r>
            <w:r>
              <w:br/>
            </w:r>
            <w:r>
              <w:br/>
            </w:r>
            <w:r>
              <w:rPr>
                <w:rStyle w:val="NormalTok"/>
              </w:rPr>
              <w:t xml:space="preserve">X_test </w:t>
            </w:r>
            <w:r>
              <w:rPr>
                <w:rStyle w:val="OperatorTok"/>
              </w:rPr>
              <w:t>=</w:t>
            </w:r>
            <w:r>
              <w:rPr>
                <w:rStyle w:val="NormalTok"/>
              </w:rPr>
              <w:t xml:space="preserve"> []</w:t>
            </w:r>
            <w:r>
              <w:br/>
            </w:r>
            <w:r>
              <w:rPr>
                <w:rStyle w:val="NormalTok"/>
              </w:rPr>
              <w:t xml:space="preserve">y_test </w:t>
            </w:r>
            <w:r>
              <w:rPr>
                <w:rStyle w:val="OperatorTok"/>
              </w:rPr>
              <w:t>=</w:t>
            </w:r>
            <w:r>
              <w:rPr>
                <w:rStyle w:val="NormalTok"/>
              </w:rPr>
              <w:t xml:space="preserve"> []</w:t>
            </w:r>
          </w:p>
          <w:p w14:paraId="34DD06BF" w14:textId="77777777" w:rsidR="00920EC7" w:rsidRDefault="00920EC7" w:rsidP="00920EC7">
            <w:pPr>
              <w:pStyle w:val="SourceCode"/>
            </w:pPr>
            <w:r>
              <w:rPr>
                <w:rStyle w:val="NormalTok"/>
              </w:rPr>
              <w:t xml:space="preserve">X_train </w:t>
            </w:r>
            <w:r>
              <w:rPr>
                <w:rStyle w:val="OperatorTok"/>
              </w:rPr>
              <w:t>=</w:t>
            </w:r>
            <w:r>
              <w:rPr>
                <w:rStyle w:val="NormalTok"/>
              </w:rPr>
              <w:t xml:space="preserve"> X[:</w:t>
            </w:r>
            <w:r>
              <w:rPr>
                <w:rStyle w:val="DecValTok"/>
              </w:rPr>
              <w:t>777</w:t>
            </w:r>
            <w:r>
              <w:rPr>
                <w:rStyle w:val="NormalTok"/>
              </w:rPr>
              <w:t>]</w:t>
            </w:r>
            <w:r>
              <w:br/>
            </w:r>
            <w:r>
              <w:rPr>
                <w:rStyle w:val="NormalTok"/>
              </w:rPr>
              <w:t xml:space="preserve">y_train </w:t>
            </w:r>
            <w:r>
              <w:rPr>
                <w:rStyle w:val="OperatorTok"/>
              </w:rPr>
              <w:t>=</w:t>
            </w:r>
            <w:r>
              <w:rPr>
                <w:rStyle w:val="NormalTok"/>
              </w:rPr>
              <w:t xml:space="preserve"> y[:</w:t>
            </w:r>
            <w:r>
              <w:rPr>
                <w:rStyle w:val="DecValTok"/>
              </w:rPr>
              <w:t>777</w:t>
            </w:r>
            <w:r>
              <w:rPr>
                <w:rStyle w:val="NormalTok"/>
              </w:rPr>
              <w:t>]</w:t>
            </w:r>
            <w:r>
              <w:br/>
            </w:r>
            <w:r>
              <w:br/>
            </w:r>
            <w:r>
              <w:rPr>
                <w:rStyle w:val="NormalTok"/>
              </w:rPr>
              <w:t xml:space="preserve">X_test </w:t>
            </w:r>
            <w:r>
              <w:rPr>
                <w:rStyle w:val="OperatorTok"/>
              </w:rPr>
              <w:t>=</w:t>
            </w:r>
            <w:r>
              <w:rPr>
                <w:rStyle w:val="NormalTok"/>
              </w:rPr>
              <w:t xml:space="preserve"> X[</w:t>
            </w:r>
            <w:r>
              <w:rPr>
                <w:rStyle w:val="DecValTok"/>
              </w:rPr>
              <w:t>777</w:t>
            </w:r>
            <w:r>
              <w:rPr>
                <w:rStyle w:val="NormalTok"/>
              </w:rPr>
              <w:t>:]</w:t>
            </w:r>
            <w:r>
              <w:br/>
            </w:r>
            <w:r>
              <w:rPr>
                <w:rStyle w:val="NormalTok"/>
              </w:rPr>
              <w:t xml:space="preserve">y_test </w:t>
            </w:r>
            <w:r>
              <w:rPr>
                <w:rStyle w:val="OperatorTok"/>
              </w:rPr>
              <w:t>=</w:t>
            </w:r>
            <w:r>
              <w:rPr>
                <w:rStyle w:val="NormalTok"/>
              </w:rPr>
              <w:t xml:space="preserve"> y[</w:t>
            </w:r>
            <w:r>
              <w:rPr>
                <w:rStyle w:val="DecValTok"/>
              </w:rPr>
              <w:t>777</w:t>
            </w:r>
            <w:r>
              <w:rPr>
                <w:rStyle w:val="NormalTok"/>
              </w:rPr>
              <w:t>:]</w:t>
            </w:r>
          </w:p>
          <w:p w14:paraId="1E58A74E" w14:textId="77777777" w:rsidR="00920EC7" w:rsidRDefault="00920EC7" w:rsidP="00920EC7">
            <w:pPr>
              <w:pStyle w:val="SourceCode"/>
            </w:pPr>
            <w:r>
              <w:rPr>
                <w:rStyle w:val="BuiltInTok"/>
              </w:rPr>
              <w:t>print</w:t>
            </w:r>
            <w:r>
              <w:rPr>
                <w:rStyle w:val="NormalTok"/>
              </w:rPr>
              <w:t>(</w:t>
            </w:r>
            <w:r>
              <w:rPr>
                <w:rStyle w:val="BuiltInTok"/>
              </w:rPr>
              <w:t>len</w:t>
            </w:r>
            <w:r>
              <w:rPr>
                <w:rStyle w:val="NormalTok"/>
              </w:rPr>
              <w:t>(X_train))</w:t>
            </w:r>
            <w:r>
              <w:br/>
            </w:r>
            <w:r>
              <w:rPr>
                <w:rStyle w:val="BuiltInTok"/>
              </w:rPr>
              <w:t>print</w:t>
            </w:r>
            <w:r>
              <w:rPr>
                <w:rStyle w:val="NormalTok"/>
              </w:rPr>
              <w:t>(</w:t>
            </w:r>
            <w:r>
              <w:rPr>
                <w:rStyle w:val="BuiltInTok"/>
              </w:rPr>
              <w:t>len</w:t>
            </w:r>
            <w:r>
              <w:rPr>
                <w:rStyle w:val="NormalTok"/>
              </w:rPr>
              <w:t>(y_train))</w:t>
            </w:r>
            <w:r>
              <w:br/>
            </w:r>
            <w:r>
              <w:rPr>
                <w:rStyle w:val="BuiltInTok"/>
              </w:rPr>
              <w:t>print</w:t>
            </w:r>
            <w:r>
              <w:rPr>
                <w:rStyle w:val="NormalTok"/>
              </w:rPr>
              <w:t>(</w:t>
            </w:r>
            <w:r>
              <w:rPr>
                <w:rStyle w:val="BuiltInTok"/>
              </w:rPr>
              <w:t>len</w:t>
            </w:r>
            <w:r>
              <w:rPr>
                <w:rStyle w:val="NormalTok"/>
              </w:rPr>
              <w:t>(X_test))</w:t>
            </w:r>
            <w:r>
              <w:br/>
            </w:r>
            <w:r>
              <w:rPr>
                <w:rStyle w:val="BuiltInTok"/>
              </w:rPr>
              <w:t>print</w:t>
            </w:r>
            <w:r>
              <w:rPr>
                <w:rStyle w:val="NormalTok"/>
              </w:rPr>
              <w:t>(</w:t>
            </w:r>
            <w:r>
              <w:rPr>
                <w:rStyle w:val="BuiltInTok"/>
              </w:rPr>
              <w:t>len</w:t>
            </w:r>
            <w:r>
              <w:rPr>
                <w:rStyle w:val="NormalTok"/>
              </w:rPr>
              <w:t>(y_test))</w:t>
            </w:r>
          </w:p>
          <w:p w14:paraId="4A170D9D" w14:textId="77777777" w:rsidR="00920EC7" w:rsidRDefault="00920EC7" w:rsidP="00920EC7">
            <w:pPr>
              <w:pStyle w:val="SourceCode"/>
            </w:pPr>
            <w:r>
              <w:rPr>
                <w:rStyle w:val="VerbatimChar"/>
              </w:rPr>
              <w:t>777</w:t>
            </w:r>
            <w:r>
              <w:br/>
            </w:r>
            <w:r>
              <w:rPr>
                <w:rStyle w:val="VerbatimChar"/>
              </w:rPr>
              <w:t>777</w:t>
            </w:r>
            <w:r>
              <w:br/>
            </w:r>
            <w:r>
              <w:rPr>
                <w:rStyle w:val="VerbatimChar"/>
              </w:rPr>
              <w:t>178</w:t>
            </w:r>
            <w:r>
              <w:br/>
            </w:r>
            <w:r>
              <w:rPr>
                <w:rStyle w:val="VerbatimChar"/>
              </w:rPr>
              <w:t>178</w:t>
            </w:r>
          </w:p>
          <w:p w14:paraId="7172154D" w14:textId="77777777" w:rsidR="00920EC7" w:rsidRDefault="00920EC7" w:rsidP="00920EC7">
            <w:pPr>
              <w:pStyle w:val="SourceCode"/>
            </w:pPr>
            <w:r>
              <w:rPr>
                <w:rStyle w:val="NormalTok"/>
              </w:rPr>
              <w:t xml:space="preserve">X_train </w:t>
            </w:r>
            <w:r>
              <w:rPr>
                <w:rStyle w:val="OperatorTok"/>
              </w:rPr>
              <w:t>=</w:t>
            </w:r>
            <w:r>
              <w:rPr>
                <w:rStyle w:val="NormalTok"/>
              </w:rPr>
              <w:t xml:space="preserve"> np.array(X_train)</w:t>
            </w:r>
            <w:r>
              <w:br/>
            </w:r>
            <w:r>
              <w:rPr>
                <w:rStyle w:val="NormalTok"/>
              </w:rPr>
              <w:t xml:space="preserve">y_train </w:t>
            </w:r>
            <w:r>
              <w:rPr>
                <w:rStyle w:val="OperatorTok"/>
              </w:rPr>
              <w:t>=</w:t>
            </w:r>
            <w:r>
              <w:rPr>
                <w:rStyle w:val="NormalTok"/>
              </w:rPr>
              <w:t xml:space="preserve"> np.array(y_train)</w:t>
            </w:r>
            <w:r>
              <w:br/>
            </w:r>
            <w:r>
              <w:br/>
            </w:r>
            <w:r>
              <w:rPr>
                <w:rStyle w:val="NormalTok"/>
              </w:rPr>
              <w:lastRenderedPageBreak/>
              <w:t xml:space="preserve">X_test </w:t>
            </w:r>
            <w:r>
              <w:rPr>
                <w:rStyle w:val="OperatorTok"/>
              </w:rPr>
              <w:t>=</w:t>
            </w:r>
            <w:r>
              <w:rPr>
                <w:rStyle w:val="NormalTok"/>
              </w:rPr>
              <w:t xml:space="preserve"> np.array(X_test)</w:t>
            </w:r>
            <w:r>
              <w:br/>
            </w:r>
            <w:r>
              <w:rPr>
                <w:rStyle w:val="NormalTok"/>
              </w:rPr>
              <w:t xml:space="preserve">y_test </w:t>
            </w:r>
            <w:r>
              <w:rPr>
                <w:rStyle w:val="OperatorTok"/>
              </w:rPr>
              <w:t>=</w:t>
            </w:r>
            <w:r>
              <w:rPr>
                <w:rStyle w:val="NormalTok"/>
              </w:rPr>
              <w:t xml:space="preserve"> np.array(y_test)</w:t>
            </w:r>
          </w:p>
          <w:p w14:paraId="40A81FF0" w14:textId="77777777" w:rsidR="00920EC7" w:rsidRDefault="00920EC7" w:rsidP="00920EC7">
            <w:pPr>
              <w:pStyle w:val="SourceCode"/>
            </w:pPr>
            <w:r>
              <w:rPr>
                <w:rStyle w:val="NormalTok"/>
              </w:rPr>
              <w:t xml:space="preserve">X_train </w:t>
            </w:r>
            <w:r>
              <w:rPr>
                <w:rStyle w:val="OperatorTok"/>
              </w:rPr>
              <w:t>=</w:t>
            </w:r>
            <w:r>
              <w:rPr>
                <w:rStyle w:val="NormalTok"/>
              </w:rPr>
              <w:t xml:space="preserve"> X_train.reshape(</w:t>
            </w:r>
            <w:r>
              <w:rPr>
                <w:rStyle w:val="OperatorTok"/>
              </w:rPr>
              <w:t>-</w:t>
            </w:r>
            <w:r>
              <w:rPr>
                <w:rStyle w:val="DecValTok"/>
              </w:rPr>
              <w:t>1</w:t>
            </w:r>
            <w:r>
              <w:rPr>
                <w:rStyle w:val="NormalTok"/>
              </w:rPr>
              <w:t xml:space="preserve">, </w:t>
            </w:r>
            <w:r>
              <w:rPr>
                <w:rStyle w:val="DecValTok"/>
              </w:rPr>
              <w:t>128</w:t>
            </w:r>
            <w:r>
              <w:rPr>
                <w:rStyle w:val="NormalTok"/>
              </w:rPr>
              <w:t xml:space="preserve">, </w:t>
            </w:r>
            <w:r>
              <w:rPr>
                <w:rStyle w:val="DecValTok"/>
              </w:rPr>
              <w:t>128</w:t>
            </w:r>
            <w:r>
              <w:rPr>
                <w:rStyle w:val="NormalTok"/>
              </w:rPr>
              <w:t xml:space="preserve">, </w:t>
            </w:r>
            <w:r>
              <w:rPr>
                <w:rStyle w:val="DecValTok"/>
              </w:rPr>
              <w:t>1</w:t>
            </w:r>
            <w:r>
              <w:rPr>
                <w:rStyle w:val="NormalTok"/>
              </w:rPr>
              <w:t xml:space="preserve">) </w:t>
            </w:r>
            <w:r>
              <w:br/>
            </w:r>
            <w:r>
              <w:rPr>
                <w:rStyle w:val="NormalTok"/>
              </w:rPr>
              <w:t xml:space="preserve">X_test </w:t>
            </w:r>
            <w:r>
              <w:rPr>
                <w:rStyle w:val="OperatorTok"/>
              </w:rPr>
              <w:t>=</w:t>
            </w:r>
            <w:r>
              <w:rPr>
                <w:rStyle w:val="NormalTok"/>
              </w:rPr>
              <w:t xml:space="preserve"> X_test.reshape(</w:t>
            </w:r>
            <w:r>
              <w:rPr>
                <w:rStyle w:val="OperatorTok"/>
              </w:rPr>
              <w:t>-</w:t>
            </w:r>
            <w:r>
              <w:rPr>
                <w:rStyle w:val="DecValTok"/>
              </w:rPr>
              <w:t>1</w:t>
            </w:r>
            <w:r>
              <w:rPr>
                <w:rStyle w:val="NormalTok"/>
              </w:rPr>
              <w:t xml:space="preserve">, </w:t>
            </w:r>
            <w:r>
              <w:rPr>
                <w:rStyle w:val="DecValTok"/>
              </w:rPr>
              <w:t>128</w:t>
            </w:r>
            <w:r>
              <w:rPr>
                <w:rStyle w:val="NormalTok"/>
              </w:rPr>
              <w:t xml:space="preserve">, </w:t>
            </w:r>
            <w:r>
              <w:rPr>
                <w:rStyle w:val="DecValTok"/>
              </w:rPr>
              <w:t>128</w:t>
            </w:r>
            <w:r>
              <w:rPr>
                <w:rStyle w:val="NormalTok"/>
              </w:rPr>
              <w:t xml:space="preserve">, </w:t>
            </w:r>
            <w:r>
              <w:rPr>
                <w:rStyle w:val="DecValTok"/>
              </w:rPr>
              <w:t>1</w:t>
            </w:r>
            <w:r>
              <w:rPr>
                <w:rStyle w:val="NormalTok"/>
              </w:rPr>
              <w:t xml:space="preserve">) </w:t>
            </w:r>
          </w:p>
          <w:p w14:paraId="13F27B62" w14:textId="77777777" w:rsidR="00920EC7" w:rsidRDefault="00920EC7" w:rsidP="00920EC7">
            <w:pPr>
              <w:pStyle w:val="BodyText"/>
              <w:rPr>
                <w:rStyle w:val="NormalTok"/>
              </w:rPr>
            </w:pPr>
            <w:r>
              <w:rPr>
                <w:rStyle w:val="NormalTok"/>
              </w:rPr>
              <w:t xml:space="preserve">model </w:t>
            </w:r>
            <w:r>
              <w:rPr>
                <w:rStyle w:val="OperatorTok"/>
              </w:rPr>
              <w:t>=</w:t>
            </w:r>
            <w:r>
              <w:rPr>
                <w:rStyle w:val="NormalTok"/>
              </w:rPr>
              <w:t xml:space="preserve"> tf.keras.Sequential()</w:t>
            </w:r>
            <w:r>
              <w:br/>
            </w:r>
            <w:r>
              <w:rPr>
                <w:rStyle w:val="NormalTok"/>
              </w:rPr>
              <w:t>model.add(tf.keras.layers.Conv2D(</w:t>
            </w:r>
            <w:r>
              <w:rPr>
                <w:rStyle w:val="DecValTok"/>
              </w:rPr>
              <w:t>32</w:t>
            </w:r>
            <w:r>
              <w:rPr>
                <w:rStyle w:val="NormalTok"/>
              </w:rPr>
              <w:t>, kernel_size</w:t>
            </w:r>
            <w:r>
              <w:rPr>
                <w:rStyle w:val="OperatorTok"/>
              </w:rPr>
              <w:t>=</w:t>
            </w:r>
            <w:r>
              <w:rPr>
                <w:rStyle w:val="NormalTok"/>
              </w:rPr>
              <w:t>(</w:t>
            </w:r>
            <w:r>
              <w:rPr>
                <w:rStyle w:val="DecValTok"/>
              </w:rPr>
              <w:t>3</w:t>
            </w:r>
            <w:r>
              <w:rPr>
                <w:rStyle w:val="NormalTok"/>
              </w:rPr>
              <w:t>,</w:t>
            </w:r>
            <w:r>
              <w:rPr>
                <w:rStyle w:val="DecValTok"/>
              </w:rPr>
              <w:t>3</w:t>
            </w:r>
            <w:r>
              <w:rPr>
                <w:rStyle w:val="NormalTok"/>
              </w:rPr>
              <w:t xml:space="preserve">), activation </w:t>
            </w:r>
            <w:r>
              <w:rPr>
                <w:rStyle w:val="OperatorTok"/>
              </w:rPr>
              <w:t>=</w:t>
            </w:r>
            <w:r>
              <w:rPr>
                <w:rStyle w:val="NormalTok"/>
              </w:rPr>
              <w:t xml:space="preserve"> </w:t>
            </w:r>
            <w:r>
              <w:rPr>
                <w:rStyle w:val="StringTok"/>
              </w:rPr>
              <w:t>'relu'</w:t>
            </w:r>
            <w:r>
              <w:rPr>
                <w:rStyle w:val="NormalTok"/>
              </w:rPr>
              <w:t>, input_shape</w:t>
            </w:r>
            <w:r>
              <w:rPr>
                <w:rStyle w:val="OperatorTok"/>
              </w:rPr>
              <w:t>=</w:t>
            </w:r>
            <w:r>
              <w:rPr>
                <w:rStyle w:val="NormalTok"/>
              </w:rPr>
              <w:t>(</w:t>
            </w:r>
            <w:r>
              <w:rPr>
                <w:rStyle w:val="DecValTok"/>
              </w:rPr>
              <w:t>128</w:t>
            </w:r>
            <w:r>
              <w:rPr>
                <w:rStyle w:val="NormalTok"/>
              </w:rPr>
              <w:t>,</w:t>
            </w:r>
            <w:r>
              <w:rPr>
                <w:rStyle w:val="DecValTok"/>
              </w:rPr>
              <w:t>128</w:t>
            </w:r>
            <w:r>
              <w:rPr>
                <w:rStyle w:val="NormalTok"/>
              </w:rPr>
              <w:t>,</w:t>
            </w:r>
            <w:r>
              <w:rPr>
                <w:rStyle w:val="DecValTok"/>
              </w:rPr>
              <w:t>1</w:t>
            </w:r>
            <w:r>
              <w:rPr>
                <w:rStyle w:val="NormalTok"/>
              </w:rPr>
              <w:t>)))</w:t>
            </w:r>
            <w:r>
              <w:br/>
            </w:r>
            <w:r>
              <w:rPr>
                <w:rStyle w:val="NormalTok"/>
              </w:rPr>
              <w:t>model.add(tf.keras.layers.MaxPooling2D(pool_size</w:t>
            </w:r>
            <w:r>
              <w:rPr>
                <w:rStyle w:val="OperatorTok"/>
              </w:rPr>
              <w:t>=</w:t>
            </w:r>
            <w:r>
              <w:rPr>
                <w:rStyle w:val="NormalTok"/>
              </w:rPr>
              <w:t>(</w:t>
            </w:r>
            <w:r>
              <w:rPr>
                <w:rStyle w:val="DecValTok"/>
              </w:rPr>
              <w:t>2</w:t>
            </w:r>
            <w:r>
              <w:rPr>
                <w:rStyle w:val="NormalTok"/>
              </w:rPr>
              <w:t>,</w:t>
            </w:r>
            <w:r>
              <w:rPr>
                <w:rStyle w:val="DecValTok"/>
              </w:rPr>
              <w:t>2</w:t>
            </w:r>
            <w:r>
              <w:rPr>
                <w:rStyle w:val="NormalTok"/>
              </w:rPr>
              <w:t>)))</w:t>
            </w:r>
            <w:r>
              <w:br/>
            </w:r>
            <w:r>
              <w:rPr>
                <w:rStyle w:val="NormalTok"/>
              </w:rPr>
              <w:t>model.add(tf.keras.layers.Conv2D(</w:t>
            </w:r>
            <w:r>
              <w:rPr>
                <w:rStyle w:val="DecValTok"/>
              </w:rPr>
              <w:t>64</w:t>
            </w:r>
            <w:r>
              <w:rPr>
                <w:rStyle w:val="NormalTok"/>
              </w:rPr>
              <w:t>, kernel_size</w:t>
            </w:r>
            <w:r>
              <w:rPr>
                <w:rStyle w:val="OperatorTok"/>
              </w:rPr>
              <w:t>=</w:t>
            </w:r>
            <w:r>
              <w:rPr>
                <w:rStyle w:val="NormalTok"/>
              </w:rPr>
              <w:t>(</w:t>
            </w:r>
            <w:r>
              <w:rPr>
                <w:rStyle w:val="DecValTok"/>
              </w:rPr>
              <w:t>3</w:t>
            </w:r>
            <w:r>
              <w:rPr>
                <w:rStyle w:val="NormalTok"/>
              </w:rPr>
              <w:t>,</w:t>
            </w:r>
            <w:r>
              <w:rPr>
                <w:rStyle w:val="DecValTok"/>
              </w:rPr>
              <w:t>3</w:t>
            </w:r>
            <w:r>
              <w:rPr>
                <w:rStyle w:val="NormalTok"/>
              </w:rPr>
              <w:t xml:space="preserve">), activation </w:t>
            </w:r>
            <w:r>
              <w:rPr>
                <w:rStyle w:val="OperatorTok"/>
              </w:rPr>
              <w:t>=</w:t>
            </w:r>
            <w:r>
              <w:rPr>
                <w:rStyle w:val="NormalTok"/>
              </w:rPr>
              <w:t xml:space="preserve"> </w:t>
            </w:r>
            <w:r>
              <w:rPr>
                <w:rStyle w:val="StringTok"/>
              </w:rPr>
              <w:t>'relu'</w:t>
            </w:r>
            <w:r>
              <w:rPr>
                <w:rStyle w:val="NormalTok"/>
              </w:rPr>
              <w:t>))</w:t>
            </w:r>
            <w:r>
              <w:br/>
            </w:r>
            <w:r>
              <w:rPr>
                <w:rStyle w:val="NormalTok"/>
              </w:rPr>
              <w:t>model.add(tf.keras.layers.MaxPooling2D(pool_size</w:t>
            </w:r>
            <w:r>
              <w:rPr>
                <w:rStyle w:val="OperatorTok"/>
              </w:rPr>
              <w:t>=</w:t>
            </w:r>
            <w:r>
              <w:rPr>
                <w:rStyle w:val="NormalTok"/>
              </w:rPr>
              <w:t>(</w:t>
            </w:r>
            <w:r>
              <w:rPr>
                <w:rStyle w:val="DecValTok"/>
              </w:rPr>
              <w:t>2</w:t>
            </w:r>
            <w:r>
              <w:rPr>
                <w:rStyle w:val="NormalTok"/>
              </w:rPr>
              <w:t>,</w:t>
            </w:r>
            <w:r>
              <w:rPr>
                <w:rStyle w:val="DecValTok"/>
              </w:rPr>
              <w:t>2</w:t>
            </w:r>
            <w:r>
              <w:rPr>
                <w:rStyle w:val="NormalTok"/>
              </w:rPr>
              <w:t>)))</w:t>
            </w:r>
            <w:r>
              <w:br/>
            </w:r>
            <w:r>
              <w:rPr>
                <w:rStyle w:val="NormalTok"/>
              </w:rPr>
              <w:t>model.add(tf.keras.layers.Flatten())</w:t>
            </w:r>
            <w:r>
              <w:br/>
            </w:r>
            <w:r>
              <w:rPr>
                <w:rStyle w:val="NormalTok"/>
              </w:rPr>
              <w:t>model.add(tf.keras.layers.Dense(</w:t>
            </w:r>
            <w:r>
              <w:rPr>
                <w:rStyle w:val="DecValTok"/>
              </w:rPr>
              <w:t>128</w:t>
            </w:r>
            <w:r>
              <w:rPr>
                <w:rStyle w:val="NormalTok"/>
              </w:rPr>
              <w:t xml:space="preserve">, activation </w:t>
            </w:r>
            <w:r>
              <w:rPr>
                <w:rStyle w:val="OperatorTok"/>
              </w:rPr>
              <w:t>=</w:t>
            </w:r>
            <w:r>
              <w:rPr>
                <w:rStyle w:val="NormalTok"/>
              </w:rPr>
              <w:t xml:space="preserve"> </w:t>
            </w:r>
            <w:r>
              <w:rPr>
                <w:rStyle w:val="StringTok"/>
              </w:rPr>
              <w:t>'relu'</w:t>
            </w:r>
            <w:r>
              <w:rPr>
                <w:rStyle w:val="NormalTok"/>
              </w:rPr>
              <w:t>))</w:t>
            </w:r>
          </w:p>
          <w:p w14:paraId="13F4EC40" w14:textId="7C165CEB" w:rsidR="00920EC7" w:rsidRDefault="00920EC7" w:rsidP="00920EC7">
            <w:pPr>
              <w:pStyle w:val="SourceCode"/>
            </w:pPr>
            <w:r>
              <w:rPr>
                <w:rStyle w:val="NormalTok"/>
              </w:rPr>
              <w:t>model.add(tf.keras.layers.Dropout(</w:t>
            </w:r>
            <w:r>
              <w:rPr>
                <w:rStyle w:val="FloatTok"/>
              </w:rPr>
              <w:t>0.5</w:t>
            </w:r>
            <w:r>
              <w:rPr>
                <w:rStyle w:val="NormalTok"/>
              </w:rPr>
              <w:t>))</w:t>
            </w:r>
            <w:r>
              <w:br/>
            </w:r>
            <w:r>
              <w:rPr>
                <w:rStyle w:val="NormalTok"/>
              </w:rPr>
              <w:t>model.add(tf.keras.layers.Dense(</w:t>
            </w:r>
            <w:r>
              <w:rPr>
                <w:rStyle w:val="DecValTok"/>
              </w:rPr>
              <w:t>9</w:t>
            </w:r>
            <w:r>
              <w:rPr>
                <w:rStyle w:val="NormalTok"/>
              </w:rPr>
              <w:t xml:space="preserve">, activation </w:t>
            </w:r>
            <w:r>
              <w:rPr>
                <w:rStyle w:val="OperatorTok"/>
              </w:rPr>
              <w:t>=</w:t>
            </w:r>
            <w:r>
              <w:rPr>
                <w:rStyle w:val="NormalTok"/>
              </w:rPr>
              <w:t xml:space="preserve"> </w:t>
            </w:r>
            <w:r>
              <w:rPr>
                <w:rStyle w:val="StringTok"/>
              </w:rPr>
              <w:t>'softmax'</w:t>
            </w:r>
            <w:r>
              <w:rPr>
                <w:rStyle w:val="NormalTok"/>
              </w:rPr>
              <w:t>))</w:t>
            </w:r>
          </w:p>
        </w:tc>
      </w:tr>
    </w:tbl>
    <w:p w14:paraId="397B9420" w14:textId="77777777" w:rsidR="00893734" w:rsidRDefault="00893734" w:rsidP="000E2E1B">
      <w:pPr>
        <w:pStyle w:val="SourceCode"/>
        <w:rPr>
          <w:rStyle w:val="CommentTok"/>
        </w:rPr>
      </w:pPr>
    </w:p>
    <w:tbl>
      <w:tblPr>
        <w:tblStyle w:val="TableGrid"/>
        <w:tblW w:w="0" w:type="auto"/>
        <w:shd w:val="clear" w:color="auto" w:fill="DBDBDB" w:themeFill="accent3" w:themeFillTint="66"/>
        <w:tblLook w:val="04A0" w:firstRow="1" w:lastRow="0" w:firstColumn="1" w:lastColumn="0" w:noHBand="0" w:noVBand="1"/>
      </w:tblPr>
      <w:tblGrid>
        <w:gridCol w:w="9016"/>
      </w:tblGrid>
      <w:tr w:rsidR="00920EC7" w14:paraId="2966F674" w14:textId="77777777" w:rsidTr="00920EC7">
        <w:tc>
          <w:tcPr>
            <w:tcW w:w="9016" w:type="dxa"/>
            <w:shd w:val="clear" w:color="auto" w:fill="DBDBDB" w:themeFill="accent3" w:themeFillTint="66"/>
          </w:tcPr>
          <w:p w14:paraId="1594FEFD" w14:textId="77777777" w:rsidR="00920EC7" w:rsidRDefault="00920EC7" w:rsidP="00920EC7">
            <w:pPr>
              <w:pStyle w:val="SourceCode"/>
            </w:pPr>
            <w:r>
              <w:rPr>
                <w:rStyle w:val="CommentTok"/>
              </w:rPr>
              <w:t># Show the model summary</w:t>
            </w:r>
            <w:r>
              <w:br/>
            </w:r>
            <w:r>
              <w:rPr>
                <w:rStyle w:val="NormalTok"/>
              </w:rPr>
              <w:t>model.summary()</w:t>
            </w:r>
          </w:p>
          <w:p w14:paraId="1006EB7B" w14:textId="77777777" w:rsidR="00920EC7" w:rsidRDefault="00920EC7" w:rsidP="00920EC7">
            <w:pPr>
              <w:pStyle w:val="SourceCode"/>
            </w:pPr>
            <w:r>
              <w:rPr>
                <w:rStyle w:val="VerbatimChar"/>
              </w:rPr>
              <w:t>Model: "sequential"</w:t>
            </w:r>
            <w:r>
              <w:br/>
            </w:r>
            <w:r>
              <w:rPr>
                <w:rStyle w:val="VerbatimChar"/>
              </w:rPr>
              <w:t>_________________________________________________________________</w:t>
            </w:r>
            <w:r>
              <w:br/>
            </w:r>
            <w:r>
              <w:rPr>
                <w:rStyle w:val="VerbatimChar"/>
              </w:rPr>
              <w:t xml:space="preserve"> Layer (type)                Output Shape              Param #   </w:t>
            </w:r>
            <w:r>
              <w:br/>
            </w:r>
            <w:r>
              <w:rPr>
                <w:rStyle w:val="VerbatimChar"/>
              </w:rPr>
              <w:t>=================================================================</w:t>
            </w:r>
            <w:r>
              <w:br/>
            </w:r>
            <w:r>
              <w:rPr>
                <w:rStyle w:val="VerbatimChar"/>
              </w:rPr>
              <w:t xml:space="preserve"> conv2d (Conv2D)             (None, 126, 126, 32)      320       </w:t>
            </w:r>
            <w:r>
              <w:br/>
            </w:r>
            <w:r>
              <w:rPr>
                <w:rStyle w:val="VerbatimChar"/>
              </w:rPr>
              <w:t xml:space="preserve">                                                                 </w:t>
            </w:r>
            <w:r>
              <w:br/>
            </w:r>
            <w:r>
              <w:rPr>
                <w:rStyle w:val="VerbatimChar"/>
              </w:rPr>
              <w:t xml:space="preserve"> max_pooling2d (MaxPooling2D  (None, 63, 63, 32)       0         </w:t>
            </w:r>
            <w:r>
              <w:br/>
            </w:r>
            <w:r>
              <w:rPr>
                <w:rStyle w:val="VerbatimChar"/>
              </w:rPr>
              <w:t xml:space="preserve"> )                                                               </w:t>
            </w:r>
            <w:r>
              <w:br/>
            </w:r>
            <w:r>
              <w:rPr>
                <w:rStyle w:val="VerbatimChar"/>
              </w:rPr>
              <w:t xml:space="preserve">                                                                 </w:t>
            </w:r>
            <w:r>
              <w:br/>
            </w:r>
            <w:r>
              <w:rPr>
                <w:rStyle w:val="VerbatimChar"/>
              </w:rPr>
              <w:t xml:space="preserve"> conv2d_1 (Conv2D)           (None, 61, 61, 64)        18496     </w:t>
            </w:r>
            <w:r>
              <w:br/>
            </w:r>
            <w:r>
              <w:rPr>
                <w:rStyle w:val="VerbatimChar"/>
              </w:rPr>
              <w:t xml:space="preserve">                                                                 </w:t>
            </w:r>
            <w:r>
              <w:br/>
            </w:r>
            <w:r>
              <w:rPr>
                <w:rStyle w:val="VerbatimChar"/>
              </w:rPr>
              <w:t xml:space="preserve"> max_pooling2d_1 (MaxPooling  (None, 30, 30, 64)       0         </w:t>
            </w:r>
            <w:r>
              <w:br/>
            </w:r>
            <w:r>
              <w:rPr>
                <w:rStyle w:val="VerbatimChar"/>
              </w:rPr>
              <w:t xml:space="preserve"> 2D)                                                             </w:t>
            </w:r>
            <w:r>
              <w:br/>
            </w:r>
            <w:r>
              <w:rPr>
                <w:rStyle w:val="VerbatimChar"/>
              </w:rPr>
              <w:t xml:space="preserve">                                                                 </w:t>
            </w:r>
            <w:r>
              <w:br/>
            </w:r>
            <w:r>
              <w:rPr>
                <w:rStyle w:val="VerbatimChar"/>
              </w:rPr>
              <w:t xml:space="preserve"> flatten (Flatten)           (None, 57600)             0         </w:t>
            </w:r>
            <w:r>
              <w:br/>
            </w:r>
            <w:r>
              <w:rPr>
                <w:rStyle w:val="VerbatimChar"/>
              </w:rPr>
              <w:t xml:space="preserve">                                                                 </w:t>
            </w:r>
            <w:r>
              <w:br/>
            </w:r>
            <w:r>
              <w:rPr>
                <w:rStyle w:val="VerbatimChar"/>
              </w:rPr>
              <w:t xml:space="preserve"> dense (Dense)               (None, 128)               7372928   </w:t>
            </w:r>
            <w:r>
              <w:br/>
            </w:r>
            <w:r>
              <w:rPr>
                <w:rStyle w:val="VerbatimChar"/>
              </w:rPr>
              <w:t xml:space="preserve">                                                                 </w:t>
            </w:r>
            <w:r>
              <w:br/>
            </w:r>
            <w:r>
              <w:rPr>
                <w:rStyle w:val="VerbatimChar"/>
              </w:rPr>
              <w:t xml:space="preserve"> dropout (Dropout)           (None, 128)               0         </w:t>
            </w:r>
            <w:r>
              <w:br/>
            </w:r>
            <w:r>
              <w:rPr>
                <w:rStyle w:val="VerbatimChar"/>
              </w:rPr>
              <w:t xml:space="preserve">                                                                 </w:t>
            </w:r>
            <w:r>
              <w:br/>
            </w:r>
            <w:r>
              <w:rPr>
                <w:rStyle w:val="VerbatimChar"/>
              </w:rPr>
              <w:t xml:space="preserve"> dense_1 (Dense)             (None, 9)                 1161      </w:t>
            </w:r>
            <w:r>
              <w:br/>
            </w:r>
            <w:r>
              <w:rPr>
                <w:rStyle w:val="VerbatimChar"/>
              </w:rPr>
              <w:t xml:space="preserve">                                                                 </w:t>
            </w:r>
            <w:r>
              <w:br/>
            </w:r>
            <w:r>
              <w:rPr>
                <w:rStyle w:val="VerbatimChar"/>
              </w:rPr>
              <w:t>=================================================================</w:t>
            </w:r>
            <w:r>
              <w:br/>
            </w:r>
            <w:r>
              <w:rPr>
                <w:rStyle w:val="VerbatimChar"/>
              </w:rPr>
              <w:t>Total params: 7,392,905</w:t>
            </w:r>
            <w:r>
              <w:br/>
            </w:r>
            <w:r>
              <w:rPr>
                <w:rStyle w:val="VerbatimChar"/>
              </w:rPr>
              <w:t>Trainable params: 7,392,905</w:t>
            </w:r>
            <w:r>
              <w:br/>
            </w:r>
            <w:r>
              <w:rPr>
                <w:rStyle w:val="VerbatimChar"/>
              </w:rPr>
              <w:t>Non-trainable params: 0</w:t>
            </w:r>
            <w:r>
              <w:br/>
            </w:r>
            <w:r>
              <w:rPr>
                <w:rStyle w:val="VerbatimChar"/>
              </w:rPr>
              <w:t>_________________________________________________________________</w:t>
            </w:r>
          </w:p>
          <w:p w14:paraId="748490AB" w14:textId="77777777" w:rsidR="00920EC7" w:rsidRDefault="00920EC7" w:rsidP="00920EC7">
            <w:pPr>
              <w:pStyle w:val="SourceCode"/>
              <w:rPr>
                <w:rStyle w:val="CommentTok"/>
              </w:rPr>
            </w:pPr>
          </w:p>
          <w:p w14:paraId="1CAED8CC" w14:textId="77777777" w:rsidR="00920EC7" w:rsidRDefault="00920EC7" w:rsidP="00920EC7">
            <w:pPr>
              <w:pStyle w:val="SourceCode"/>
            </w:pPr>
            <w:r>
              <w:rPr>
                <w:rStyle w:val="CommentTok"/>
              </w:rPr>
              <w:lastRenderedPageBreak/>
              <w:t># Compile the model</w:t>
            </w:r>
            <w:r>
              <w:br/>
            </w:r>
            <w:r>
              <w:rPr>
                <w:rStyle w:val="NormalTok"/>
              </w:rPr>
              <w:t>model.</w:t>
            </w:r>
            <w:r>
              <w:rPr>
                <w:rStyle w:val="BuiltInTok"/>
              </w:rPr>
              <w:t>compile</w:t>
            </w:r>
            <w:r>
              <w:rPr>
                <w:rStyle w:val="NormalTok"/>
              </w:rPr>
              <w:t>(optimizer</w:t>
            </w:r>
            <w:r>
              <w:rPr>
                <w:rStyle w:val="OperatorTok"/>
              </w:rPr>
              <w:t>=</w:t>
            </w:r>
            <w:r>
              <w:rPr>
                <w:rStyle w:val="StringTok"/>
              </w:rPr>
              <w:t>'adam'</w:t>
            </w:r>
            <w:r>
              <w:rPr>
                <w:rStyle w:val="NormalTok"/>
              </w:rPr>
              <w:t>,</w:t>
            </w:r>
            <w:r>
              <w:br/>
            </w:r>
            <w:r>
              <w:rPr>
                <w:rStyle w:val="NormalTok"/>
              </w:rPr>
              <w:t xml:space="preserve">            loss</w:t>
            </w:r>
            <w:r>
              <w:rPr>
                <w:rStyle w:val="OperatorTok"/>
              </w:rPr>
              <w:t>=</w:t>
            </w:r>
            <w:r>
              <w:rPr>
                <w:rStyle w:val="StringTok"/>
              </w:rPr>
              <w:t>'sparse_categorical_crossentropy'</w:t>
            </w:r>
            <w:r>
              <w:rPr>
                <w:rStyle w:val="NormalTok"/>
              </w:rPr>
              <w:t>,</w:t>
            </w:r>
            <w:r>
              <w:br/>
            </w:r>
            <w:r>
              <w:rPr>
                <w:rStyle w:val="NormalTok"/>
              </w:rPr>
              <w:t xml:space="preserve">            metrics</w:t>
            </w:r>
            <w:r>
              <w:rPr>
                <w:rStyle w:val="OperatorTok"/>
              </w:rPr>
              <w:t>=</w:t>
            </w:r>
            <w:r>
              <w:rPr>
                <w:rStyle w:val="NormalTok"/>
              </w:rPr>
              <w:t>[</w:t>
            </w:r>
            <w:r>
              <w:rPr>
                <w:rStyle w:val="StringTok"/>
              </w:rPr>
              <w:t>'accuracy'</w:t>
            </w:r>
            <w:r>
              <w:rPr>
                <w:rStyle w:val="NormalTok"/>
              </w:rPr>
              <w:t>])</w:t>
            </w:r>
          </w:p>
          <w:p w14:paraId="7ABFDA81" w14:textId="77777777" w:rsidR="00920EC7" w:rsidRDefault="00920EC7" w:rsidP="00920EC7">
            <w:pPr>
              <w:pStyle w:val="SourceCode"/>
            </w:pPr>
            <w:r>
              <w:rPr>
                <w:rStyle w:val="NormalTok"/>
              </w:rPr>
              <w:t xml:space="preserve">history </w:t>
            </w:r>
            <w:r>
              <w:rPr>
                <w:rStyle w:val="OperatorTok"/>
              </w:rPr>
              <w:t>=</w:t>
            </w:r>
            <w:r>
              <w:rPr>
                <w:rStyle w:val="NormalTok"/>
              </w:rPr>
              <w:t xml:space="preserve"> model.fit(X_train, y_train, epochs</w:t>
            </w:r>
            <w:r>
              <w:rPr>
                <w:rStyle w:val="OperatorTok"/>
              </w:rPr>
              <w:t>=</w:t>
            </w:r>
            <w:r>
              <w:rPr>
                <w:rStyle w:val="DecValTok"/>
              </w:rPr>
              <w:t>40</w:t>
            </w:r>
            <w:r>
              <w:rPr>
                <w:rStyle w:val="NormalTok"/>
              </w:rPr>
              <w:t>, validation_data</w:t>
            </w:r>
            <w:r>
              <w:rPr>
                <w:rStyle w:val="OperatorTok"/>
              </w:rPr>
              <w:t>=</w:t>
            </w:r>
            <w:r>
              <w:rPr>
                <w:rStyle w:val="NormalTok"/>
              </w:rPr>
              <w:t>(X_test, y_test))</w:t>
            </w:r>
          </w:p>
          <w:p w14:paraId="6B5AFB4B" w14:textId="77777777" w:rsidR="00920EC7" w:rsidRDefault="00920EC7" w:rsidP="00920EC7">
            <w:pPr>
              <w:pStyle w:val="SourceCode"/>
              <w:rPr>
                <w:rStyle w:val="VerbatimChar"/>
              </w:rPr>
            </w:pPr>
            <w:r>
              <w:rPr>
                <w:rStyle w:val="VerbatimChar"/>
              </w:rPr>
              <w:t>Epoch 1/40</w:t>
            </w:r>
            <w:r>
              <w:br/>
            </w:r>
            <w:r>
              <w:rPr>
                <w:rStyle w:val="VerbatimChar"/>
              </w:rPr>
              <w:t>25/25 [==============================] - 6s 240ms/step - loss: 1.8235 - accuracy: 0.4981 - val_loss: 1.4512 - val_accuracy: 0.5787</w:t>
            </w:r>
          </w:p>
          <w:p w14:paraId="58CF7276" w14:textId="425B1B89" w:rsidR="00920EC7" w:rsidRDefault="00920EC7" w:rsidP="00920EC7">
            <w:pPr>
              <w:pStyle w:val="SourceCode"/>
              <w:rPr>
                <w:rStyle w:val="CommentTok"/>
                <w:i w:val="0"/>
                <w:iCs/>
              </w:rPr>
            </w:pPr>
            <w:r>
              <w:rPr>
                <w:rStyle w:val="VerbatimChar"/>
              </w:rPr>
              <w:t>Epoch 2/40</w:t>
            </w:r>
            <w:r>
              <w:br/>
            </w:r>
            <w:r>
              <w:rPr>
                <w:rStyle w:val="VerbatimChar"/>
              </w:rPr>
              <w:t>25/25 [==============================] - 6s 229ms/step - loss: 1.5814 - accuracy: 0.5277 - val_loss: 1.4313 - val_accuracy: 0.5787</w:t>
            </w:r>
            <w:r>
              <w:br/>
            </w:r>
            <w:r>
              <w:rPr>
                <w:rStyle w:val="VerbatimChar"/>
              </w:rPr>
              <w:t>Epoch 3/40</w:t>
            </w:r>
            <w:r>
              <w:br/>
            </w:r>
            <w:r>
              <w:rPr>
                <w:rStyle w:val="VerbatimChar"/>
              </w:rPr>
              <w:t>25/25 [==============================] - 6s 226ms/step - loss: 1.5301 - accuracy: 0.5302 - val_loss: 1.4107 - val_accuracy: 0.5787</w:t>
            </w:r>
          </w:p>
        </w:tc>
      </w:tr>
    </w:tbl>
    <w:p w14:paraId="5A0E835E" w14:textId="77777777" w:rsidR="00893734" w:rsidRPr="00920EC7" w:rsidRDefault="00893734" w:rsidP="000E2E1B">
      <w:pPr>
        <w:pStyle w:val="SourceCode"/>
        <w:rPr>
          <w:rStyle w:val="CommentTok"/>
          <w:i w:val="0"/>
          <w:iCs/>
        </w:rPr>
      </w:pPr>
    </w:p>
    <w:p w14:paraId="1BFBF04F" w14:textId="77777777" w:rsidR="00893734" w:rsidRDefault="00893734" w:rsidP="000E2E1B">
      <w:pPr>
        <w:pStyle w:val="SourceCode"/>
        <w:rPr>
          <w:rStyle w:val="CommentTok"/>
        </w:rPr>
      </w:pPr>
    </w:p>
    <w:tbl>
      <w:tblPr>
        <w:tblStyle w:val="TableGrid"/>
        <w:tblW w:w="0" w:type="auto"/>
        <w:shd w:val="clear" w:color="auto" w:fill="DBDBDB" w:themeFill="accent3" w:themeFillTint="66"/>
        <w:tblLook w:val="04A0" w:firstRow="1" w:lastRow="0" w:firstColumn="1" w:lastColumn="0" w:noHBand="0" w:noVBand="1"/>
      </w:tblPr>
      <w:tblGrid>
        <w:gridCol w:w="9016"/>
      </w:tblGrid>
      <w:tr w:rsidR="00920EC7" w14:paraId="0F36B28B" w14:textId="77777777" w:rsidTr="00920EC7">
        <w:tc>
          <w:tcPr>
            <w:tcW w:w="9016" w:type="dxa"/>
            <w:shd w:val="clear" w:color="auto" w:fill="DBDBDB" w:themeFill="accent3" w:themeFillTint="66"/>
          </w:tcPr>
          <w:p w14:paraId="28BA5409" w14:textId="063A7A3D" w:rsidR="00920EC7" w:rsidRDefault="00920EC7" w:rsidP="000E2E1B">
            <w:pPr>
              <w:pStyle w:val="SourceCode"/>
              <w:rPr>
                <w:rStyle w:val="CommentTok"/>
              </w:rPr>
            </w:pPr>
            <w:r>
              <w:rPr>
                <w:rStyle w:val="VerbatimChar"/>
              </w:rPr>
              <w:t>Epoch 5/40</w:t>
            </w:r>
            <w:r>
              <w:br/>
            </w:r>
            <w:r>
              <w:rPr>
                <w:rStyle w:val="VerbatimChar"/>
              </w:rPr>
              <w:t>25/25 [==============================] - 6s 228ms/step - loss: 1.5134 - accuracy: 0.5495 - val_loss: 1.3979 - val_accuracy: 0.5787</w:t>
            </w:r>
            <w:r>
              <w:br/>
            </w:r>
            <w:r>
              <w:rPr>
                <w:rStyle w:val="VerbatimChar"/>
              </w:rPr>
              <w:t>Epoch 6/40</w:t>
            </w:r>
            <w:r>
              <w:br/>
            </w:r>
            <w:r>
              <w:rPr>
                <w:rStyle w:val="VerbatimChar"/>
              </w:rPr>
              <w:t>25/25 [==============================] - 6s 226ms/step - loss: 1.4957 - accuracy: 0.5444 - val_loss: 1.3818 - val_accuracy: 0.5787</w:t>
            </w:r>
            <w:r>
              <w:br/>
            </w:r>
            <w:r>
              <w:rPr>
                <w:rStyle w:val="VerbatimChar"/>
              </w:rPr>
              <w:t>Epoch 7/40</w:t>
            </w:r>
            <w:r>
              <w:br/>
            </w:r>
            <w:r>
              <w:rPr>
                <w:rStyle w:val="VerbatimChar"/>
              </w:rPr>
              <w:t>25/25 [==============================] - 6s 227ms/step - loss: 1.4794 - accuracy: 0.5483 - val_loss: 1.3785 - val_accuracy: 0.5787</w:t>
            </w:r>
            <w:r>
              <w:br/>
            </w:r>
            <w:r>
              <w:rPr>
                <w:rStyle w:val="VerbatimChar"/>
              </w:rPr>
              <w:t>Epoch 8/40</w:t>
            </w:r>
            <w:r>
              <w:br/>
            </w:r>
            <w:r>
              <w:rPr>
                <w:rStyle w:val="VerbatimChar"/>
              </w:rPr>
              <w:t>25/25 [==============================] - 6s 228ms/step - loss: 1.4541 - accuracy: 0.5508 - val_loss: 1.3672 - val_accuracy: 0.5787</w:t>
            </w:r>
            <w:r>
              <w:br/>
            </w:r>
            <w:r>
              <w:rPr>
                <w:rStyle w:val="VerbatimChar"/>
              </w:rPr>
              <w:t>Epoch 9/40</w:t>
            </w:r>
            <w:r>
              <w:br/>
            </w:r>
            <w:r>
              <w:rPr>
                <w:rStyle w:val="VerbatimChar"/>
              </w:rPr>
              <w:t>25/25 [==============================] - 6s 225ms/step - loss: 1.4465 - accuracy: 0.5521 - val_loss: 1.3596 - val_accuracy: 0.5787</w:t>
            </w:r>
            <w:r>
              <w:br/>
            </w:r>
            <w:r>
              <w:rPr>
                <w:rStyle w:val="VerbatimChar"/>
              </w:rPr>
              <w:t>Epoch 10/40</w:t>
            </w:r>
            <w:r>
              <w:br/>
            </w:r>
            <w:r>
              <w:rPr>
                <w:rStyle w:val="VerbatimChar"/>
              </w:rPr>
              <w:t>25/25 [==============================] - 6s 227ms/step - loss: 1.4332 - accuracy: 0.5470 - val_loss: 1.3566 - val_accuracy: 0.5787</w:t>
            </w:r>
            <w:r>
              <w:br/>
            </w:r>
            <w:r>
              <w:rPr>
                <w:rStyle w:val="VerbatimChar"/>
              </w:rPr>
              <w:t>Epoch 11/40</w:t>
            </w:r>
            <w:r>
              <w:br/>
            </w:r>
            <w:r>
              <w:rPr>
                <w:rStyle w:val="VerbatimChar"/>
              </w:rPr>
              <w:t>25/25 [==============================] - 6s 227ms/step - loss: 1.4173 - accuracy: 0.5431 - val_loss: 1.3323 - val_accuracy: 0.5787</w:t>
            </w:r>
            <w:r>
              <w:br/>
            </w:r>
            <w:r>
              <w:rPr>
                <w:rStyle w:val="VerbatimChar"/>
              </w:rPr>
              <w:t>Epoch 12/40</w:t>
            </w:r>
            <w:r>
              <w:br/>
            </w:r>
            <w:r>
              <w:rPr>
                <w:rStyle w:val="VerbatimChar"/>
              </w:rPr>
              <w:t>25/25 [==============================] - 6s 226ms/step - loss: 1.4040 - accuracy: 0.5573 - val_loss: 1.3031 - val_accuracy: 0.5843</w:t>
            </w:r>
            <w:r>
              <w:br/>
            </w:r>
            <w:r>
              <w:rPr>
                <w:rStyle w:val="VerbatimChar"/>
              </w:rPr>
              <w:t>Epoch 13/40</w:t>
            </w:r>
            <w:r>
              <w:br/>
            </w:r>
            <w:r>
              <w:rPr>
                <w:rStyle w:val="VerbatimChar"/>
              </w:rPr>
              <w:t>25/25 [==============================] - 6s 227ms/step - loss: 1.3544 - accuracy: 0.5650 - val_loss: 1.2910 - val_accuracy: 0.5843</w:t>
            </w:r>
            <w:r>
              <w:br/>
            </w:r>
            <w:r>
              <w:rPr>
                <w:rStyle w:val="VerbatimChar"/>
              </w:rPr>
              <w:t>Epoch 14/40</w:t>
            </w:r>
            <w:r>
              <w:br/>
            </w:r>
            <w:r>
              <w:rPr>
                <w:rStyle w:val="VerbatimChar"/>
              </w:rPr>
              <w:t>25/25 [==============================] - 6s 235ms/step - loss: 1.3466 - accuracy: 0.5740 - val_loss: 1.2768 - val_accuracy: 0.5843</w:t>
            </w:r>
            <w:r>
              <w:br/>
            </w:r>
            <w:r>
              <w:rPr>
                <w:rStyle w:val="VerbatimChar"/>
              </w:rPr>
              <w:t>Epoch 15/40</w:t>
            </w:r>
            <w:r>
              <w:br/>
            </w:r>
            <w:r>
              <w:rPr>
                <w:rStyle w:val="VerbatimChar"/>
              </w:rPr>
              <w:t xml:space="preserve">25/25 [==============================] - 6s 226ms/step - loss: 1.3290 - </w:t>
            </w:r>
            <w:r>
              <w:rPr>
                <w:rStyle w:val="VerbatimChar"/>
              </w:rPr>
              <w:lastRenderedPageBreak/>
              <w:t>accuracy: 0.5792 - val_loss: 1.2719 - val_accuracy: 0.5843</w:t>
            </w:r>
            <w:r>
              <w:br/>
            </w:r>
            <w:r>
              <w:rPr>
                <w:rStyle w:val="VerbatimChar"/>
              </w:rPr>
              <w:t>Epoch 16/40</w:t>
            </w:r>
            <w:r>
              <w:br/>
            </w:r>
            <w:r>
              <w:rPr>
                <w:rStyle w:val="VerbatimChar"/>
              </w:rPr>
              <w:t>25/25 [==============================] - 6s 234ms/step - loss: 1.2751 - accuracy: 0.6049 - val_loss: 1.5823 - val_accuracy: 0.2022</w:t>
            </w:r>
            <w:r>
              <w:br/>
            </w:r>
            <w:r>
              <w:rPr>
                <w:rStyle w:val="VerbatimChar"/>
              </w:rPr>
              <w:t>Epoch 17/40</w:t>
            </w:r>
            <w:r>
              <w:br/>
            </w:r>
            <w:r>
              <w:rPr>
                <w:rStyle w:val="VerbatimChar"/>
              </w:rPr>
              <w:t>25/25 [==============================] - 6s 232ms/step - loss: 1.3537 - accuracy: 0.5637 - val_loss: 1.2537 - val_accuracy: 0.6011</w:t>
            </w:r>
            <w:r>
              <w:br/>
            </w:r>
            <w:r>
              <w:rPr>
                <w:rStyle w:val="VerbatimChar"/>
              </w:rPr>
              <w:t>Epoch 18/40</w:t>
            </w:r>
            <w:r>
              <w:br/>
            </w:r>
            <w:r>
              <w:rPr>
                <w:rStyle w:val="VerbatimChar"/>
              </w:rPr>
              <w:t>25/25 [==============================] - 7s 270ms/step - loss: 1.2926 - accuracy: 0.5997 - val_loss: 1.1947 - val_accuracy: 0.6180</w:t>
            </w:r>
            <w:r>
              <w:br/>
            </w:r>
            <w:r>
              <w:rPr>
                <w:rStyle w:val="VerbatimChar"/>
              </w:rPr>
              <w:t>Epoch 19/40</w:t>
            </w:r>
            <w:r>
              <w:br/>
            </w:r>
            <w:r>
              <w:rPr>
                <w:rStyle w:val="VerbatimChar"/>
              </w:rPr>
              <w:t>25/25 [==============================] - 7s 269ms/step - loss: 1.2357 - accuracy: 0.6100 - val_loss: 1.2486 - val_accuracy: 0.6348</w:t>
            </w:r>
            <w:r>
              <w:br/>
            </w:r>
            <w:r>
              <w:rPr>
                <w:rStyle w:val="VerbatimChar"/>
              </w:rPr>
              <w:t>Epoch 20/40</w:t>
            </w:r>
            <w:r>
              <w:br/>
            </w:r>
            <w:r>
              <w:rPr>
                <w:rStyle w:val="VerbatimChar"/>
              </w:rPr>
              <w:t>25/25 [==============================] - 6s 244ms/step - loss: 1.1914 - accuracy: 0.6242 - val_loss: 1.3989 - val_accuracy: 0.5169</w:t>
            </w:r>
            <w:r>
              <w:br/>
            </w:r>
            <w:r>
              <w:rPr>
                <w:rStyle w:val="VerbatimChar"/>
              </w:rPr>
              <w:t>Epoch 21/40</w:t>
            </w:r>
          </w:p>
        </w:tc>
      </w:tr>
    </w:tbl>
    <w:p w14:paraId="23CBFBBE" w14:textId="77777777" w:rsidR="00893734" w:rsidRDefault="00893734" w:rsidP="000E2E1B">
      <w:pPr>
        <w:pStyle w:val="SourceCode"/>
        <w:rPr>
          <w:rStyle w:val="CommentTok"/>
        </w:rPr>
      </w:pPr>
    </w:p>
    <w:p w14:paraId="0F2DC280" w14:textId="77777777" w:rsidR="00893734" w:rsidRDefault="00893734" w:rsidP="000E2E1B">
      <w:pPr>
        <w:pStyle w:val="SourceCode"/>
        <w:rPr>
          <w:rStyle w:val="CommentTok"/>
        </w:rPr>
      </w:pPr>
    </w:p>
    <w:tbl>
      <w:tblPr>
        <w:tblStyle w:val="TableGrid"/>
        <w:tblW w:w="0" w:type="auto"/>
        <w:shd w:val="clear" w:color="auto" w:fill="DBDBDB" w:themeFill="accent3" w:themeFillTint="66"/>
        <w:tblLook w:val="04A0" w:firstRow="1" w:lastRow="0" w:firstColumn="1" w:lastColumn="0" w:noHBand="0" w:noVBand="1"/>
      </w:tblPr>
      <w:tblGrid>
        <w:gridCol w:w="9016"/>
      </w:tblGrid>
      <w:tr w:rsidR="00920EC7" w14:paraId="0DD3570B" w14:textId="77777777" w:rsidTr="00920EC7">
        <w:tc>
          <w:tcPr>
            <w:tcW w:w="9016" w:type="dxa"/>
            <w:shd w:val="clear" w:color="auto" w:fill="DBDBDB" w:themeFill="accent3" w:themeFillTint="66"/>
          </w:tcPr>
          <w:p w14:paraId="490632B0" w14:textId="4E2B84E1" w:rsidR="00920EC7" w:rsidRDefault="00920EC7" w:rsidP="000E2E1B">
            <w:pPr>
              <w:pStyle w:val="SourceCode"/>
            </w:pPr>
            <w:r>
              <w:rPr>
                <w:rStyle w:val="VerbatimChar"/>
              </w:rPr>
              <w:t>25/25 [==============================] - 6s 253ms/step - loss: 1.2301 - accuracy: 0.6010 - val_loss: 1.1641 - val_accuracy: 0.6629</w:t>
            </w:r>
            <w:r>
              <w:br/>
            </w:r>
            <w:r>
              <w:rPr>
                <w:rStyle w:val="VerbatimChar"/>
              </w:rPr>
              <w:t>Epoch 22/40</w:t>
            </w:r>
            <w:r>
              <w:br/>
            </w:r>
            <w:r>
              <w:rPr>
                <w:rStyle w:val="VerbatimChar"/>
              </w:rPr>
              <w:t>25/25 [==============================] - 6s 258ms/step - loss: 1.2063 - accuracy: 0.6293 - val_loss: 1.0986 - val_accuracy: 0.6742</w:t>
            </w:r>
            <w:r>
              <w:br/>
            </w:r>
            <w:r>
              <w:rPr>
                <w:rStyle w:val="VerbatimChar"/>
              </w:rPr>
              <w:t>Epoch 23/40</w:t>
            </w:r>
            <w:r>
              <w:br/>
            </w:r>
            <w:r>
              <w:rPr>
                <w:rStyle w:val="VerbatimChar"/>
              </w:rPr>
              <w:t>25/25 [==============================] - 6s 250ms/step - loss: 1.1349 - accuracy: 0.6448 - val_loss: 1.0622 - val_accuracy: 0.6685</w:t>
            </w:r>
            <w:r>
              <w:br/>
            </w:r>
            <w:r>
              <w:rPr>
                <w:rStyle w:val="VerbatimChar"/>
              </w:rPr>
              <w:t>Epoch 24/40</w:t>
            </w:r>
            <w:r>
              <w:br/>
            </w:r>
            <w:r>
              <w:rPr>
                <w:rStyle w:val="VerbatimChar"/>
              </w:rPr>
              <w:t>25/25 [==============================] - 6s 227ms/step - loss: 1.1054 - accuracy: 0.6744 - val_loss: 1.1203 - val_accuracy: 0.6404</w:t>
            </w:r>
            <w:r>
              <w:br/>
            </w:r>
            <w:r>
              <w:rPr>
                <w:rStyle w:val="VerbatimChar"/>
              </w:rPr>
              <w:t>Epoch 25/40</w:t>
            </w:r>
            <w:r>
              <w:br/>
            </w:r>
            <w:r>
              <w:rPr>
                <w:rStyle w:val="VerbatimChar"/>
              </w:rPr>
              <w:t>25/25 [==============================] - 7s 282ms/step - loss: 1.1181 - accuracy: 0.6371 - val_loss: 1.0760 - val_accuracy: 0.6685</w:t>
            </w:r>
            <w:r>
              <w:br/>
            </w:r>
            <w:r>
              <w:rPr>
                <w:rStyle w:val="VerbatimChar"/>
              </w:rPr>
              <w:t>Epoch 26/40</w:t>
            </w:r>
            <w:r>
              <w:br/>
            </w:r>
            <w:r>
              <w:rPr>
                <w:rStyle w:val="VerbatimChar"/>
              </w:rPr>
              <w:t>25/25 [==============================] - 6s 227ms/step - loss: 1.0913 - accuracy: 0.6602 - val_loss: 1.1550 - val_accuracy: 0.6348</w:t>
            </w:r>
            <w:r>
              <w:br/>
            </w:r>
            <w:r>
              <w:rPr>
                <w:rStyle w:val="VerbatimChar"/>
              </w:rPr>
              <w:t>Epoch 27/40</w:t>
            </w:r>
            <w:r>
              <w:br/>
            </w:r>
            <w:r>
              <w:rPr>
                <w:rStyle w:val="VerbatimChar"/>
              </w:rPr>
              <w:t>25/25 [==============================] - 5s 218ms/step - loss: 1.0728 - accuracy: 0.6602 - val_loss: 1.0608 - val_accuracy: 0.6685</w:t>
            </w:r>
            <w:r>
              <w:br/>
            </w:r>
            <w:r>
              <w:rPr>
                <w:rStyle w:val="VerbatimChar"/>
              </w:rPr>
              <w:t>Epoch 28/40</w:t>
            </w:r>
            <w:r>
              <w:br/>
            </w:r>
            <w:r>
              <w:rPr>
                <w:rStyle w:val="VerbatimChar"/>
              </w:rPr>
              <w:t>25/25 [==============================] - 6s 236ms/step - loss: 1.1161 - accuracy: 0.6602 - val_loss: 1.1217 - val_accuracy: 0.6629</w:t>
            </w:r>
            <w:r>
              <w:br/>
            </w:r>
            <w:r>
              <w:rPr>
                <w:rStyle w:val="VerbatimChar"/>
              </w:rPr>
              <w:t>Epoch 29/40</w:t>
            </w:r>
            <w:r>
              <w:br/>
            </w:r>
            <w:r>
              <w:rPr>
                <w:rStyle w:val="VerbatimChar"/>
              </w:rPr>
              <w:t>25/25 [==============================] - 5s 214ms/step - loss: 1.0376 - accuracy: 0.6538 - val_loss: 1.0473 - val_accuracy: 0.6629</w:t>
            </w:r>
            <w:r>
              <w:br/>
            </w:r>
            <w:r>
              <w:rPr>
                <w:rStyle w:val="VerbatimChar"/>
              </w:rPr>
              <w:t>Epoch 30/40</w:t>
            </w:r>
            <w:r>
              <w:br/>
            </w:r>
            <w:r>
              <w:rPr>
                <w:rStyle w:val="VerbatimChar"/>
              </w:rPr>
              <w:t>25/25 [==============================] - 5s 217ms/step - loss: 1.0212 - accuracy: 0.6589 - val_loss: 1.1708 - val_accuracy: 0.6461</w:t>
            </w:r>
            <w:r>
              <w:br/>
            </w:r>
            <w:r>
              <w:rPr>
                <w:rStyle w:val="VerbatimChar"/>
              </w:rPr>
              <w:t>Epoch 31/40</w:t>
            </w:r>
            <w:r>
              <w:br/>
            </w:r>
            <w:r>
              <w:rPr>
                <w:rStyle w:val="VerbatimChar"/>
              </w:rPr>
              <w:t>25/25 [==============================] - 6s 227ms/step - loss: 1.0003 - accuracy: 0.6705 - val_loss: 1.0783 - val_accuracy: 0.6517</w:t>
            </w:r>
            <w:r>
              <w:br/>
            </w:r>
            <w:r>
              <w:rPr>
                <w:rStyle w:val="VerbatimChar"/>
              </w:rPr>
              <w:lastRenderedPageBreak/>
              <w:t>Epoch 32/40</w:t>
            </w:r>
            <w:r>
              <w:br/>
            </w:r>
            <w:r>
              <w:rPr>
                <w:rStyle w:val="VerbatimChar"/>
              </w:rPr>
              <w:t>25/25 [==============================] - 6s 223ms/step - loss: 0.9209 - accuracy: 0.7001 - val_loss: 1.0138 - val_accuracy: 0.6854</w:t>
            </w:r>
            <w:r>
              <w:br/>
            </w:r>
            <w:r>
              <w:rPr>
                <w:rStyle w:val="VerbatimChar"/>
              </w:rPr>
              <w:t>Epoch 33/40</w:t>
            </w:r>
            <w:r>
              <w:br/>
            </w:r>
            <w:r>
              <w:rPr>
                <w:rStyle w:val="VerbatimChar"/>
              </w:rPr>
              <w:t>25/25 [==============================] - 5s 218ms/step - loss: 0.8843 - accuracy: 0.7130 - val_loss: 1.0257 - val_accuracy: 0.6742</w:t>
            </w:r>
            <w:r>
              <w:br/>
            </w:r>
            <w:r>
              <w:rPr>
                <w:rStyle w:val="VerbatimChar"/>
              </w:rPr>
              <w:t>Epoch 34/40</w:t>
            </w:r>
            <w:r>
              <w:br/>
            </w:r>
            <w:r>
              <w:rPr>
                <w:rStyle w:val="VerbatimChar"/>
              </w:rPr>
              <w:t>25/25 [==============================] - 5s 214ms/step - loss: 0.8542 - accuracy: 0.7259 - val_loss: 1.0140 - val_accuracy: 0.6742</w:t>
            </w:r>
            <w:r>
              <w:br/>
            </w:r>
            <w:r>
              <w:rPr>
                <w:rStyle w:val="VerbatimChar"/>
              </w:rPr>
              <w:t>Epoch 35/40</w:t>
            </w:r>
            <w:r>
              <w:br/>
            </w:r>
            <w:r>
              <w:rPr>
                <w:rStyle w:val="VerbatimChar"/>
              </w:rPr>
              <w:t>25/25 [==============================] - 5s 214ms/step - loss: 0.8329 - accuracy: 0.7156 - val_loss: 1.1711 - val_accuracy: 0.6517</w:t>
            </w:r>
            <w:r>
              <w:br/>
            </w:r>
            <w:r>
              <w:rPr>
                <w:rStyle w:val="VerbatimChar"/>
              </w:rPr>
              <w:t>Epoch 36/40</w:t>
            </w:r>
            <w:r>
              <w:br/>
            </w:r>
            <w:r>
              <w:rPr>
                <w:rStyle w:val="VerbatimChar"/>
              </w:rPr>
              <w:t>25/25 [==============================] - 5s 213ms/step - loss: 0.8256 - accuracy: 0.7194 - val_loss: 1.0691 - val_accuracy: 0.6798</w:t>
            </w:r>
            <w:r>
              <w:br/>
            </w:r>
            <w:r>
              <w:rPr>
                <w:rStyle w:val="VerbatimChar"/>
              </w:rPr>
              <w:t>Epoch 37/40</w:t>
            </w:r>
            <w:r>
              <w:br/>
            </w:r>
            <w:r>
              <w:rPr>
                <w:rStyle w:val="VerbatimChar"/>
              </w:rPr>
              <w:t>25/25 [==============================] - 5s 216ms/step - loss: 0.7772 - accuracy: 0.7387 - val_loss: 1.0317 - val_accuracy: 0.6910</w:t>
            </w:r>
            <w:r>
              <w:br/>
            </w:r>
          </w:p>
        </w:tc>
      </w:tr>
    </w:tbl>
    <w:p w14:paraId="75F0AF66" w14:textId="77777777" w:rsidR="00920EC7" w:rsidRDefault="000E2E1B" w:rsidP="000E2E1B">
      <w:pPr>
        <w:pStyle w:val="SourceCode"/>
        <w:rPr>
          <w:rStyle w:val="VerbatimChar"/>
        </w:rPr>
      </w:pPr>
      <w:r>
        <w:lastRenderedPageBreak/>
        <w:br/>
      </w:r>
    </w:p>
    <w:tbl>
      <w:tblPr>
        <w:tblStyle w:val="TableGrid"/>
        <w:tblW w:w="0" w:type="auto"/>
        <w:shd w:val="clear" w:color="auto" w:fill="DBDBDB" w:themeFill="accent3" w:themeFillTint="66"/>
        <w:tblLook w:val="04A0" w:firstRow="1" w:lastRow="0" w:firstColumn="1" w:lastColumn="0" w:noHBand="0" w:noVBand="1"/>
      </w:tblPr>
      <w:tblGrid>
        <w:gridCol w:w="9016"/>
      </w:tblGrid>
      <w:tr w:rsidR="00920EC7" w14:paraId="13D8084A" w14:textId="77777777" w:rsidTr="00920EC7">
        <w:tc>
          <w:tcPr>
            <w:tcW w:w="9016" w:type="dxa"/>
            <w:shd w:val="clear" w:color="auto" w:fill="DBDBDB" w:themeFill="accent3" w:themeFillTint="66"/>
          </w:tcPr>
          <w:p w14:paraId="5FCB430C" w14:textId="735EAFA9" w:rsidR="00920EC7" w:rsidRPr="00920EC7" w:rsidRDefault="00920EC7" w:rsidP="000E2E1B">
            <w:pPr>
              <w:pStyle w:val="SourceCode"/>
              <w:rPr>
                <w:rStyle w:val="VerbatimChar"/>
                <w:i/>
              </w:rPr>
            </w:pPr>
            <w:r>
              <w:rPr>
                <w:rStyle w:val="VerbatimChar"/>
              </w:rPr>
              <w:t>Epoch 38/40</w:t>
            </w:r>
            <w:r>
              <w:br/>
            </w:r>
            <w:r>
              <w:rPr>
                <w:rStyle w:val="VerbatimChar"/>
              </w:rPr>
              <w:t>25/25 [==============================] - 6s 225ms/step - loss: 0.7021 - accuracy: 0.7490 - val_loss: 1.0288 - val_accuracy: 0.6798</w:t>
            </w:r>
            <w:r>
              <w:br/>
            </w:r>
            <w:r>
              <w:rPr>
                <w:rStyle w:val="VerbatimChar"/>
              </w:rPr>
              <w:t>Epoch 39/40</w:t>
            </w:r>
            <w:r>
              <w:br/>
            </w:r>
            <w:r>
              <w:rPr>
                <w:rStyle w:val="VerbatimChar"/>
              </w:rPr>
              <w:t>25/25 [==============================] - 6s 243ms/step - loss: 0.7135 - accuracy: 0.7284 - val_loss: 1.0305 - val_accuracy: 0.6854</w:t>
            </w:r>
            <w:r>
              <w:br/>
            </w:r>
            <w:r>
              <w:rPr>
                <w:rStyle w:val="VerbatimChar"/>
              </w:rPr>
              <w:t>Epoch 40/40</w:t>
            </w:r>
            <w:r>
              <w:br/>
            </w:r>
            <w:r>
              <w:rPr>
                <w:rStyle w:val="VerbatimChar"/>
              </w:rPr>
              <w:t>25/25 [==============================] - 6s 221ms/step - loss: 0.6793 - accuracy: 0.7568 - val_loss: 1.0496 - val_accuracy: 0.6910</w:t>
            </w:r>
          </w:p>
        </w:tc>
      </w:tr>
    </w:tbl>
    <w:p w14:paraId="57294756" w14:textId="27F0288D" w:rsidR="00893734" w:rsidRDefault="00893734" w:rsidP="000E2E1B">
      <w:pPr>
        <w:pStyle w:val="SourceCode"/>
        <w:rPr>
          <w:rStyle w:val="NormalTok"/>
        </w:rPr>
      </w:pPr>
    </w:p>
    <w:tbl>
      <w:tblPr>
        <w:tblStyle w:val="TableGrid"/>
        <w:tblW w:w="0" w:type="auto"/>
        <w:shd w:val="clear" w:color="auto" w:fill="DBDBDB" w:themeFill="accent3" w:themeFillTint="66"/>
        <w:tblLook w:val="04A0" w:firstRow="1" w:lastRow="0" w:firstColumn="1" w:lastColumn="0" w:noHBand="0" w:noVBand="1"/>
      </w:tblPr>
      <w:tblGrid>
        <w:gridCol w:w="9016"/>
      </w:tblGrid>
      <w:tr w:rsidR="00920EC7" w14:paraId="1223D7FA" w14:textId="77777777" w:rsidTr="00920EC7">
        <w:tc>
          <w:tcPr>
            <w:tcW w:w="9016" w:type="dxa"/>
            <w:shd w:val="clear" w:color="auto" w:fill="DBDBDB" w:themeFill="accent3" w:themeFillTint="66"/>
          </w:tcPr>
          <w:p w14:paraId="6AFB9EE2" w14:textId="77777777" w:rsidR="00920EC7" w:rsidRDefault="00920EC7" w:rsidP="00920EC7">
            <w:pPr>
              <w:pStyle w:val="SourceCode"/>
            </w:pPr>
            <w:r>
              <w:rPr>
                <w:rStyle w:val="NormalTok"/>
              </w:rPr>
              <w:t xml:space="preserve">test_loss, test_acc </w:t>
            </w:r>
            <w:r>
              <w:rPr>
                <w:rStyle w:val="OperatorTok"/>
              </w:rPr>
              <w:t>=</w:t>
            </w:r>
            <w:r>
              <w:rPr>
                <w:rStyle w:val="NormalTok"/>
              </w:rPr>
              <w:t xml:space="preserve"> model.evaluate(X_test, y_test)</w:t>
            </w:r>
          </w:p>
          <w:p w14:paraId="520B3E3C" w14:textId="77777777" w:rsidR="00920EC7" w:rsidRDefault="00920EC7" w:rsidP="00920EC7">
            <w:pPr>
              <w:pStyle w:val="SourceCode"/>
            </w:pPr>
            <w:r>
              <w:rPr>
                <w:rStyle w:val="VerbatimChar"/>
              </w:rPr>
              <w:t>6/6 [==============================] - 0s 46ms/step - loss: 1.0496 - accuracy: 0.6910</w:t>
            </w:r>
          </w:p>
          <w:p w14:paraId="145F60A3" w14:textId="77777777" w:rsidR="00920EC7" w:rsidRDefault="00920EC7" w:rsidP="00920EC7">
            <w:pPr>
              <w:pStyle w:val="SourceCode"/>
            </w:pPr>
            <w:r>
              <w:rPr>
                <w:rStyle w:val="CommentTok"/>
              </w:rPr>
              <w:t># Figure of the loss</w:t>
            </w:r>
            <w:r>
              <w:br/>
            </w:r>
            <w:r>
              <w:rPr>
                <w:rStyle w:val="NormalTok"/>
              </w:rPr>
              <w:t>plt.plot(history.history[</w:t>
            </w:r>
            <w:r>
              <w:rPr>
                <w:rStyle w:val="StringTok"/>
              </w:rPr>
              <w:t>'loss'</w:t>
            </w:r>
            <w:r>
              <w:rPr>
                <w:rStyle w:val="NormalTok"/>
              </w:rPr>
              <w:t>], label</w:t>
            </w:r>
            <w:r>
              <w:rPr>
                <w:rStyle w:val="OperatorTok"/>
              </w:rPr>
              <w:t>=</w:t>
            </w:r>
            <w:r>
              <w:rPr>
                <w:rStyle w:val="StringTok"/>
              </w:rPr>
              <w:t>'loss'</w:t>
            </w:r>
            <w:r>
              <w:rPr>
                <w:rStyle w:val="NormalTok"/>
              </w:rPr>
              <w:t>)</w:t>
            </w:r>
            <w:r>
              <w:br/>
            </w:r>
            <w:r>
              <w:rPr>
                <w:rStyle w:val="NormalTok"/>
              </w:rPr>
              <w:t>plt.plot(history.history[</w:t>
            </w:r>
            <w:r>
              <w:rPr>
                <w:rStyle w:val="StringTok"/>
              </w:rPr>
              <w:t>'val_loss'</w:t>
            </w:r>
            <w:r>
              <w:rPr>
                <w:rStyle w:val="NormalTok"/>
              </w:rPr>
              <w:t>], label</w:t>
            </w:r>
            <w:r>
              <w:rPr>
                <w:rStyle w:val="OperatorTok"/>
              </w:rPr>
              <w:t>=</w:t>
            </w:r>
            <w:r>
              <w:rPr>
                <w:rStyle w:val="StringTok"/>
              </w:rPr>
              <w:t>'val_loss'</w:t>
            </w:r>
            <w:r>
              <w:rPr>
                <w:rStyle w:val="NormalTok"/>
              </w:rPr>
              <w:t>)</w:t>
            </w:r>
            <w:r>
              <w:br/>
            </w:r>
            <w:r>
              <w:rPr>
                <w:rStyle w:val="NormalTok"/>
              </w:rPr>
              <w:t>plt.legend()</w:t>
            </w:r>
          </w:p>
          <w:p w14:paraId="1EF0ACDA" w14:textId="0373F47C" w:rsidR="00920EC7" w:rsidRPr="00920EC7" w:rsidRDefault="00920EC7" w:rsidP="000E2E1B">
            <w:pPr>
              <w:pStyle w:val="SourceCode"/>
              <w:rPr>
                <w:rStyle w:val="NormalTok"/>
                <w:i/>
              </w:rPr>
            </w:pPr>
            <w:r>
              <w:rPr>
                <w:rStyle w:val="VerbatimChar"/>
              </w:rPr>
              <w:t>&lt;matplotlib.legend.Legend at 0x1e2146461a0&gt;</w:t>
            </w:r>
          </w:p>
        </w:tc>
      </w:tr>
    </w:tbl>
    <w:p w14:paraId="435070C8" w14:textId="77777777" w:rsidR="00920EC7" w:rsidRDefault="00920EC7" w:rsidP="000E2E1B">
      <w:pPr>
        <w:pStyle w:val="SourceCode"/>
        <w:rPr>
          <w:rStyle w:val="NormalTok"/>
        </w:rPr>
      </w:pPr>
    </w:p>
    <w:p w14:paraId="26230AD5" w14:textId="6EB51150" w:rsidR="000E2E1B" w:rsidRDefault="000E2E1B" w:rsidP="000E2E1B">
      <w:pPr>
        <w:pStyle w:val="FirstParagraph"/>
      </w:pPr>
      <w:r>
        <w:rPr>
          <w:noProof/>
        </w:rPr>
        <w:lastRenderedPageBreak/>
        <w:drawing>
          <wp:inline distT="0" distB="0" distL="0" distR="0" wp14:anchorId="0AB16420" wp14:editId="4A7C78A5">
            <wp:extent cx="5050155" cy="3806190"/>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155" cy="3806190"/>
                    </a:xfrm>
                    <a:prstGeom prst="rect">
                      <a:avLst/>
                    </a:prstGeom>
                    <a:noFill/>
                    <a:ln>
                      <a:noFill/>
                    </a:ln>
                  </pic:spPr>
                </pic:pic>
              </a:graphicData>
            </a:graphic>
          </wp:inline>
        </w:drawing>
      </w:r>
    </w:p>
    <w:p w14:paraId="271D615F" w14:textId="77777777" w:rsidR="00893734" w:rsidRDefault="00893734" w:rsidP="000E2E1B">
      <w:pPr>
        <w:pStyle w:val="SourceCode"/>
        <w:rPr>
          <w:rStyle w:val="CommentTok"/>
        </w:rPr>
      </w:pPr>
    </w:p>
    <w:p w14:paraId="3D3448C4" w14:textId="77777777" w:rsidR="00893734" w:rsidRDefault="00893734" w:rsidP="000E2E1B">
      <w:pPr>
        <w:pStyle w:val="SourceCode"/>
        <w:rPr>
          <w:rStyle w:val="CommentTok"/>
        </w:rPr>
      </w:pPr>
    </w:p>
    <w:p w14:paraId="1DA52DF2" w14:textId="77777777" w:rsidR="00893734" w:rsidRDefault="00893734" w:rsidP="000E2E1B">
      <w:pPr>
        <w:pStyle w:val="SourceCode"/>
        <w:rPr>
          <w:rStyle w:val="CommentTok"/>
        </w:rPr>
      </w:pPr>
    </w:p>
    <w:p w14:paraId="0EC9035D" w14:textId="77777777" w:rsidR="00893734" w:rsidRDefault="00893734" w:rsidP="000E2E1B">
      <w:pPr>
        <w:pStyle w:val="SourceCode"/>
        <w:rPr>
          <w:rStyle w:val="CommentTok"/>
        </w:rPr>
      </w:pPr>
    </w:p>
    <w:p w14:paraId="27317753" w14:textId="77777777" w:rsidR="00893734" w:rsidRDefault="00893734" w:rsidP="000E2E1B">
      <w:pPr>
        <w:pStyle w:val="SourceCode"/>
        <w:rPr>
          <w:rStyle w:val="CommentTok"/>
        </w:rPr>
      </w:pPr>
    </w:p>
    <w:tbl>
      <w:tblPr>
        <w:tblStyle w:val="TableGrid"/>
        <w:tblW w:w="0" w:type="auto"/>
        <w:shd w:val="clear" w:color="auto" w:fill="DBDBDB" w:themeFill="accent3" w:themeFillTint="66"/>
        <w:tblLook w:val="04A0" w:firstRow="1" w:lastRow="0" w:firstColumn="1" w:lastColumn="0" w:noHBand="0" w:noVBand="1"/>
      </w:tblPr>
      <w:tblGrid>
        <w:gridCol w:w="9016"/>
      </w:tblGrid>
      <w:tr w:rsidR="00920EC7" w14:paraId="5CC9CB1D" w14:textId="77777777" w:rsidTr="00920EC7">
        <w:tc>
          <w:tcPr>
            <w:tcW w:w="9016" w:type="dxa"/>
            <w:shd w:val="clear" w:color="auto" w:fill="DBDBDB" w:themeFill="accent3" w:themeFillTint="66"/>
          </w:tcPr>
          <w:p w14:paraId="4812E1AD" w14:textId="77777777" w:rsidR="00920EC7" w:rsidRDefault="00920EC7" w:rsidP="00920EC7">
            <w:pPr>
              <w:pStyle w:val="SourceCode"/>
            </w:pPr>
            <w:r>
              <w:rPr>
                <w:rStyle w:val="CommentTok"/>
              </w:rPr>
              <w:t># Figure of the accuracy</w:t>
            </w:r>
            <w:r>
              <w:br/>
            </w:r>
            <w:r>
              <w:rPr>
                <w:rStyle w:val="NormalTok"/>
              </w:rPr>
              <w:t>plt.plot(history.history[</w:t>
            </w:r>
            <w:r>
              <w:rPr>
                <w:rStyle w:val="StringTok"/>
              </w:rPr>
              <w:t>'accuracy'</w:t>
            </w:r>
            <w:r>
              <w:rPr>
                <w:rStyle w:val="NormalTok"/>
              </w:rPr>
              <w:t>], label</w:t>
            </w:r>
            <w:r>
              <w:rPr>
                <w:rStyle w:val="OperatorTok"/>
              </w:rPr>
              <w:t>=</w:t>
            </w:r>
            <w:r>
              <w:rPr>
                <w:rStyle w:val="StringTok"/>
              </w:rPr>
              <w:t>'acc'</w:t>
            </w:r>
            <w:r>
              <w:rPr>
                <w:rStyle w:val="NormalTok"/>
              </w:rPr>
              <w:t>)</w:t>
            </w:r>
            <w:r>
              <w:br/>
            </w:r>
            <w:r>
              <w:rPr>
                <w:rStyle w:val="NormalTok"/>
              </w:rPr>
              <w:t>plt.plot(history.history[</w:t>
            </w:r>
            <w:r>
              <w:rPr>
                <w:rStyle w:val="StringTok"/>
              </w:rPr>
              <w:t>'val_accuracy'</w:t>
            </w:r>
            <w:r>
              <w:rPr>
                <w:rStyle w:val="NormalTok"/>
              </w:rPr>
              <w:t>], label</w:t>
            </w:r>
            <w:r>
              <w:rPr>
                <w:rStyle w:val="OperatorTok"/>
              </w:rPr>
              <w:t>=</w:t>
            </w:r>
            <w:r>
              <w:rPr>
                <w:rStyle w:val="StringTok"/>
              </w:rPr>
              <w:t>'val_acc'</w:t>
            </w:r>
            <w:r>
              <w:rPr>
                <w:rStyle w:val="NormalTok"/>
              </w:rPr>
              <w:t>)</w:t>
            </w:r>
            <w:r>
              <w:br/>
            </w:r>
            <w:r>
              <w:rPr>
                <w:rStyle w:val="NormalTok"/>
              </w:rPr>
              <w:t>plt.legend()</w:t>
            </w:r>
          </w:p>
          <w:p w14:paraId="1C53FAD0" w14:textId="5DC4A7F9" w:rsidR="00920EC7" w:rsidRPr="00920EC7" w:rsidRDefault="00920EC7" w:rsidP="000E2E1B">
            <w:pPr>
              <w:pStyle w:val="SourceCode"/>
              <w:rPr>
                <w:rStyle w:val="CommentTok"/>
                <w:color w:val="auto"/>
              </w:rPr>
            </w:pPr>
            <w:r>
              <w:rPr>
                <w:rStyle w:val="VerbatimChar"/>
              </w:rPr>
              <w:t>&lt;matplotlib.legend.Legend at 0x1e2145f6230&gt;</w:t>
            </w:r>
          </w:p>
        </w:tc>
      </w:tr>
    </w:tbl>
    <w:p w14:paraId="1AF0F70E" w14:textId="77777777" w:rsidR="00893734" w:rsidRDefault="00893734" w:rsidP="000E2E1B">
      <w:pPr>
        <w:pStyle w:val="SourceCode"/>
        <w:rPr>
          <w:rStyle w:val="CommentTok"/>
        </w:rPr>
      </w:pPr>
    </w:p>
    <w:p w14:paraId="79C7606D" w14:textId="77777777" w:rsidR="00893734" w:rsidRDefault="00893734" w:rsidP="000E2E1B">
      <w:pPr>
        <w:pStyle w:val="SourceCode"/>
        <w:rPr>
          <w:rStyle w:val="CommentTok"/>
        </w:rPr>
      </w:pPr>
    </w:p>
    <w:p w14:paraId="7AD892D4" w14:textId="0B4D43C8" w:rsidR="000E2E1B" w:rsidRDefault="000E2E1B" w:rsidP="000E2E1B">
      <w:pPr>
        <w:pStyle w:val="FirstParagraph"/>
      </w:pPr>
      <w:r>
        <w:rPr>
          <w:noProof/>
        </w:rPr>
        <w:lastRenderedPageBreak/>
        <w:drawing>
          <wp:inline distT="0" distB="0" distL="0" distR="0" wp14:anchorId="525AC490" wp14:editId="3010B06E">
            <wp:extent cx="5050155" cy="380619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155" cy="3806190"/>
                    </a:xfrm>
                    <a:prstGeom prst="rect">
                      <a:avLst/>
                    </a:prstGeom>
                    <a:noFill/>
                    <a:ln>
                      <a:noFill/>
                    </a:ln>
                  </pic:spPr>
                </pic:pic>
              </a:graphicData>
            </a:graphic>
          </wp:inline>
        </w:drawing>
      </w:r>
    </w:p>
    <w:p w14:paraId="14AF05A5" w14:textId="77777777" w:rsidR="00893734" w:rsidRDefault="00893734" w:rsidP="000E2E1B">
      <w:pPr>
        <w:pStyle w:val="SourceCode"/>
        <w:rPr>
          <w:rStyle w:val="CommentTok"/>
        </w:rPr>
      </w:pPr>
    </w:p>
    <w:p w14:paraId="389CF6E7" w14:textId="77777777" w:rsidR="00893734" w:rsidRDefault="00893734" w:rsidP="000E2E1B">
      <w:pPr>
        <w:pStyle w:val="SourceCode"/>
        <w:rPr>
          <w:rStyle w:val="CommentTok"/>
        </w:rPr>
      </w:pPr>
    </w:p>
    <w:p w14:paraId="6277ECFB" w14:textId="77777777" w:rsidR="00893734" w:rsidRDefault="00893734" w:rsidP="000E2E1B">
      <w:pPr>
        <w:pStyle w:val="SourceCode"/>
        <w:rPr>
          <w:rStyle w:val="CommentTok"/>
        </w:rPr>
      </w:pPr>
    </w:p>
    <w:tbl>
      <w:tblPr>
        <w:tblStyle w:val="TableGrid"/>
        <w:tblpPr w:leftFromText="141" w:rightFromText="141" w:vertAnchor="text" w:horzAnchor="margin" w:tblpY="692"/>
        <w:tblW w:w="0" w:type="auto"/>
        <w:shd w:val="clear" w:color="auto" w:fill="DBDBDB" w:themeFill="accent3" w:themeFillTint="66"/>
        <w:tblLook w:val="04A0" w:firstRow="1" w:lastRow="0" w:firstColumn="1" w:lastColumn="0" w:noHBand="0" w:noVBand="1"/>
      </w:tblPr>
      <w:tblGrid>
        <w:gridCol w:w="9016"/>
      </w:tblGrid>
      <w:tr w:rsidR="00C80B63" w14:paraId="45B545D3" w14:textId="77777777" w:rsidTr="00C80B63">
        <w:tc>
          <w:tcPr>
            <w:tcW w:w="9016" w:type="dxa"/>
            <w:shd w:val="clear" w:color="auto" w:fill="DBDBDB" w:themeFill="accent3" w:themeFillTint="66"/>
          </w:tcPr>
          <w:p w14:paraId="4CC4B88E" w14:textId="77777777" w:rsidR="00C80B63" w:rsidRDefault="00C80B63" w:rsidP="00C80B63">
            <w:pPr>
              <w:pStyle w:val="SourceCode"/>
            </w:pPr>
            <w:r>
              <w:rPr>
                <w:rStyle w:val="CommentTok"/>
              </w:rPr>
              <w:t># Predict the model</w:t>
            </w:r>
            <w:r>
              <w:br/>
            </w:r>
            <w:r>
              <w:rPr>
                <w:rStyle w:val="NormalTok"/>
              </w:rPr>
              <w:t xml:space="preserve">predictions </w:t>
            </w:r>
            <w:r>
              <w:rPr>
                <w:rStyle w:val="OperatorTok"/>
              </w:rPr>
              <w:t>=</w:t>
            </w:r>
            <w:r>
              <w:rPr>
                <w:rStyle w:val="NormalTok"/>
              </w:rPr>
              <w:t xml:space="preserve"> model.predict(X_test).argmax(axis</w:t>
            </w:r>
            <w:r>
              <w:rPr>
                <w:rStyle w:val="OperatorTok"/>
              </w:rPr>
              <w:t>=</w:t>
            </w:r>
            <w:r>
              <w:rPr>
                <w:rStyle w:val="DecValTok"/>
              </w:rPr>
              <w:t>1</w:t>
            </w:r>
            <w:r>
              <w:rPr>
                <w:rStyle w:val="NormalTok"/>
              </w:rPr>
              <w:t>)</w:t>
            </w:r>
          </w:p>
          <w:p w14:paraId="31E8FDEC" w14:textId="77777777" w:rsidR="00C80B63" w:rsidRDefault="00C80B63" w:rsidP="00C80B63">
            <w:pPr>
              <w:pStyle w:val="SourceCode"/>
            </w:pPr>
            <w:r>
              <w:rPr>
                <w:rStyle w:val="VerbatimChar"/>
              </w:rPr>
              <w:t>6/6 [==============================] - 0s 45ms/step</w:t>
            </w:r>
          </w:p>
          <w:p w14:paraId="52621482" w14:textId="77777777" w:rsidR="00C80B63" w:rsidRDefault="00C80B63" w:rsidP="00C80B63">
            <w:pPr>
              <w:pStyle w:val="FirstParagraph"/>
            </w:pPr>
            <w:r>
              <w:t>Predicts</w:t>
            </w:r>
          </w:p>
          <w:p w14:paraId="17B9ADE6" w14:textId="77777777" w:rsidR="00C80B63" w:rsidRDefault="00C80B63" w:rsidP="00C80B63">
            <w:pPr>
              <w:pStyle w:val="SourceCode"/>
            </w:pPr>
            <w:r>
              <w:rPr>
                <w:rStyle w:val="NormalTok"/>
              </w:rPr>
              <w:t xml:space="preserve">i </w:t>
            </w:r>
            <w:r>
              <w:rPr>
                <w:rStyle w:val="OperatorTok"/>
              </w:rPr>
              <w:t>=</w:t>
            </w:r>
            <w:r>
              <w:rPr>
                <w:rStyle w:val="NormalTok"/>
              </w:rPr>
              <w:t xml:space="preserve"> random.randint(</w:t>
            </w:r>
            <w:r>
              <w:rPr>
                <w:rStyle w:val="DecValTok"/>
              </w:rPr>
              <w:t>0</w:t>
            </w:r>
            <w:r>
              <w:rPr>
                <w:rStyle w:val="NormalTok"/>
              </w:rPr>
              <w:t xml:space="preserve">, </w:t>
            </w:r>
            <w:r>
              <w:rPr>
                <w:rStyle w:val="BuiltInTok"/>
              </w:rPr>
              <w:t>len</w:t>
            </w:r>
            <w:r>
              <w:rPr>
                <w:rStyle w:val="NormalTok"/>
              </w:rPr>
              <w:t>(X_test))</w:t>
            </w:r>
            <w:r>
              <w:br/>
            </w:r>
            <w:r>
              <w:rPr>
                <w:rStyle w:val="NormalTok"/>
              </w:rPr>
              <w:t>plt.imshow(X_test[i].reshape(</w:t>
            </w:r>
            <w:r>
              <w:rPr>
                <w:rStyle w:val="DecValTok"/>
              </w:rPr>
              <w:t>128</w:t>
            </w:r>
            <w:r>
              <w:rPr>
                <w:rStyle w:val="NormalTok"/>
              </w:rPr>
              <w:t>,</w:t>
            </w:r>
            <w:r>
              <w:rPr>
                <w:rStyle w:val="DecValTok"/>
              </w:rPr>
              <w:t>128</w:t>
            </w:r>
            <w:r>
              <w:rPr>
                <w:rStyle w:val="NormalTok"/>
              </w:rPr>
              <w:t>), cmap</w:t>
            </w:r>
            <w:r>
              <w:rPr>
                <w:rStyle w:val="OperatorTok"/>
              </w:rPr>
              <w:t>=</w:t>
            </w:r>
            <w:r>
              <w:rPr>
                <w:rStyle w:val="StringTok"/>
              </w:rPr>
              <w:t>'gray'</w:t>
            </w:r>
            <w:r>
              <w:rPr>
                <w:rStyle w:val="NormalTok"/>
              </w:rPr>
              <w:t>)</w:t>
            </w:r>
            <w:r>
              <w:br/>
            </w:r>
            <w:r>
              <w:rPr>
                <w:rStyle w:val="NormalTok"/>
              </w:rPr>
              <w:t>plt.title(</w:t>
            </w:r>
            <w:r>
              <w:rPr>
                <w:rStyle w:val="SpecialStringTok"/>
              </w:rPr>
              <w:t xml:space="preserve">f"Predicted: </w:t>
            </w:r>
            <w:r>
              <w:rPr>
                <w:rStyle w:val="SpecialCharTok"/>
              </w:rPr>
              <w:t>{</w:t>
            </w:r>
            <w:r>
              <w:rPr>
                <w:rStyle w:val="NormalTok"/>
              </w:rPr>
              <w:t>predictions[i]</w:t>
            </w:r>
            <w:r>
              <w:rPr>
                <w:rStyle w:val="SpecialCharTok"/>
              </w:rPr>
              <w:t>}</w:t>
            </w:r>
            <w:r>
              <w:rPr>
                <w:rStyle w:val="SpecialStringTok"/>
              </w:rPr>
              <w:t xml:space="preserve"> | Actual: </w:t>
            </w:r>
            <w:r>
              <w:rPr>
                <w:rStyle w:val="SpecialCharTok"/>
              </w:rPr>
              <w:t>{</w:t>
            </w:r>
            <w:r>
              <w:rPr>
                <w:rStyle w:val="NormalTok"/>
              </w:rPr>
              <w:t>y_test[i]</w:t>
            </w:r>
            <w:r>
              <w:rPr>
                <w:rStyle w:val="SpecialCharTok"/>
              </w:rPr>
              <w:t>}</w:t>
            </w:r>
            <w:r>
              <w:rPr>
                <w:rStyle w:val="SpecialStringTok"/>
              </w:rPr>
              <w:t>"</w:t>
            </w:r>
            <w:r>
              <w:rPr>
                <w:rStyle w:val="NormalTok"/>
              </w:rPr>
              <w:t>)</w:t>
            </w:r>
          </w:p>
          <w:p w14:paraId="49510EE5" w14:textId="77777777" w:rsidR="00C80B63" w:rsidRPr="00F56499" w:rsidRDefault="00C80B63" w:rsidP="00C80B63">
            <w:pPr>
              <w:pStyle w:val="SourceCode"/>
              <w:rPr>
                <w:rStyle w:val="CommentTok"/>
                <w:color w:val="auto"/>
              </w:rPr>
            </w:pPr>
            <w:r>
              <w:rPr>
                <w:rStyle w:val="VerbatimChar"/>
              </w:rPr>
              <w:t>Text(0.5, 1.0, 'Predicted: 5 | Actual: 5')</w:t>
            </w:r>
          </w:p>
        </w:tc>
      </w:tr>
    </w:tbl>
    <w:p w14:paraId="67E439AD" w14:textId="77777777" w:rsidR="00893734" w:rsidRDefault="00893734" w:rsidP="000E2E1B">
      <w:pPr>
        <w:pStyle w:val="SourceCode"/>
        <w:rPr>
          <w:rStyle w:val="CommentTok"/>
        </w:rPr>
      </w:pPr>
    </w:p>
    <w:p w14:paraId="54E072D4" w14:textId="77777777" w:rsidR="00893734" w:rsidRDefault="00893734" w:rsidP="000E2E1B">
      <w:pPr>
        <w:pStyle w:val="SourceCode"/>
        <w:rPr>
          <w:rStyle w:val="CommentTok"/>
        </w:rPr>
      </w:pPr>
    </w:p>
    <w:p w14:paraId="00010DD2" w14:textId="77777777" w:rsidR="00893734" w:rsidRDefault="00893734" w:rsidP="000E2E1B">
      <w:pPr>
        <w:pStyle w:val="SourceCode"/>
        <w:rPr>
          <w:rStyle w:val="CommentTok"/>
        </w:rPr>
      </w:pPr>
    </w:p>
    <w:p w14:paraId="03CD3BD4" w14:textId="77777777" w:rsidR="00893734" w:rsidRDefault="00893734" w:rsidP="000E2E1B">
      <w:pPr>
        <w:pStyle w:val="SourceCode"/>
        <w:rPr>
          <w:rStyle w:val="CommentTok"/>
        </w:rPr>
      </w:pPr>
    </w:p>
    <w:p w14:paraId="18CF89B3" w14:textId="77777777" w:rsidR="00893734" w:rsidRDefault="00893734" w:rsidP="000E2E1B">
      <w:pPr>
        <w:pStyle w:val="SourceCode"/>
        <w:rPr>
          <w:rStyle w:val="CommentTok"/>
        </w:rPr>
      </w:pPr>
    </w:p>
    <w:p w14:paraId="4265CF4B" w14:textId="77777777" w:rsidR="00893734" w:rsidRDefault="00893734" w:rsidP="000E2E1B">
      <w:pPr>
        <w:pStyle w:val="SourceCode"/>
        <w:rPr>
          <w:rStyle w:val="CommentTok"/>
        </w:rPr>
      </w:pPr>
    </w:p>
    <w:p w14:paraId="40341FBD" w14:textId="77777777" w:rsidR="00893734" w:rsidRDefault="00893734" w:rsidP="000E2E1B">
      <w:pPr>
        <w:pStyle w:val="SourceCode"/>
        <w:rPr>
          <w:rStyle w:val="CommentTok"/>
        </w:rPr>
      </w:pPr>
    </w:p>
    <w:p w14:paraId="184A2BBF" w14:textId="77777777" w:rsidR="00893734" w:rsidRDefault="00893734" w:rsidP="000E2E1B">
      <w:pPr>
        <w:pStyle w:val="SourceCode"/>
        <w:rPr>
          <w:rStyle w:val="CommentTok"/>
        </w:rPr>
      </w:pPr>
    </w:p>
    <w:p w14:paraId="06A1E294" w14:textId="77777777" w:rsidR="00893734" w:rsidRDefault="00893734" w:rsidP="000E2E1B">
      <w:pPr>
        <w:pStyle w:val="SourceCode"/>
        <w:rPr>
          <w:rStyle w:val="CommentTok"/>
        </w:rPr>
      </w:pPr>
    </w:p>
    <w:p w14:paraId="7B8F4605" w14:textId="77777777" w:rsidR="00893734" w:rsidRDefault="00893734" w:rsidP="000E2E1B">
      <w:pPr>
        <w:pStyle w:val="SourceCode"/>
        <w:rPr>
          <w:rStyle w:val="CommentTok"/>
        </w:rPr>
      </w:pPr>
    </w:p>
    <w:p w14:paraId="0AFEAF57" w14:textId="757BE5D8" w:rsidR="000E2E1B" w:rsidRDefault="000E2E1B" w:rsidP="000E2E1B">
      <w:pPr>
        <w:pStyle w:val="FirstParagraph"/>
      </w:pPr>
      <w:r>
        <w:rPr>
          <w:noProof/>
        </w:rPr>
        <w:drawing>
          <wp:inline distT="0" distB="0" distL="0" distR="0" wp14:anchorId="7F33B734" wp14:editId="218E91CB">
            <wp:extent cx="3923665" cy="4018915"/>
            <wp:effectExtent l="0" t="0" r="635"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3665" cy="4018915"/>
                    </a:xfrm>
                    <a:prstGeom prst="rect">
                      <a:avLst/>
                    </a:prstGeom>
                    <a:noFill/>
                    <a:ln>
                      <a:noFill/>
                    </a:ln>
                  </pic:spPr>
                </pic:pic>
              </a:graphicData>
            </a:graphic>
          </wp:inline>
        </w:drawing>
      </w:r>
    </w:p>
    <w:p w14:paraId="7BF21BFE" w14:textId="77777777" w:rsidR="00893734" w:rsidRDefault="00893734" w:rsidP="000E2E1B">
      <w:pPr>
        <w:pStyle w:val="BodyText"/>
      </w:pPr>
    </w:p>
    <w:p w14:paraId="45E3F38D" w14:textId="77777777" w:rsidR="00893734" w:rsidRDefault="00893734" w:rsidP="000E2E1B">
      <w:pPr>
        <w:pStyle w:val="BodyText"/>
      </w:pPr>
    </w:p>
    <w:p w14:paraId="79E1C7C8" w14:textId="77777777" w:rsidR="00893734" w:rsidRDefault="00893734" w:rsidP="000E2E1B">
      <w:pPr>
        <w:pStyle w:val="BodyText"/>
      </w:pPr>
    </w:p>
    <w:tbl>
      <w:tblPr>
        <w:tblStyle w:val="TableGrid"/>
        <w:tblpPr w:leftFromText="141" w:rightFromText="141" w:vertAnchor="text" w:horzAnchor="margin" w:tblpY="-163"/>
        <w:tblW w:w="0" w:type="auto"/>
        <w:shd w:val="clear" w:color="auto" w:fill="DBDBDB" w:themeFill="accent3" w:themeFillTint="66"/>
        <w:tblLook w:val="04A0" w:firstRow="1" w:lastRow="0" w:firstColumn="1" w:lastColumn="0" w:noHBand="0" w:noVBand="1"/>
      </w:tblPr>
      <w:tblGrid>
        <w:gridCol w:w="9016"/>
      </w:tblGrid>
      <w:tr w:rsidR="00C80B63" w14:paraId="1D39F282" w14:textId="77777777" w:rsidTr="00C80B63">
        <w:tc>
          <w:tcPr>
            <w:tcW w:w="9016" w:type="dxa"/>
            <w:shd w:val="clear" w:color="auto" w:fill="DBDBDB" w:themeFill="accent3" w:themeFillTint="66"/>
          </w:tcPr>
          <w:p w14:paraId="2686F403" w14:textId="77777777" w:rsidR="00C80B63" w:rsidRDefault="00C80B63" w:rsidP="00C80B63">
            <w:pPr>
              <w:pStyle w:val="SourceCode"/>
              <w:rPr>
                <w:rStyle w:val="NormalTok"/>
              </w:rPr>
            </w:pPr>
            <w:r>
              <w:rPr>
                <w:rStyle w:val="CommentTok"/>
              </w:rPr>
              <w:t># Wrong Predict</w:t>
            </w:r>
            <w:r>
              <w:rPr>
                <w:rStyle w:val="NormalTok"/>
              </w:rPr>
              <w:t xml:space="preserve"> </w:t>
            </w:r>
          </w:p>
          <w:p w14:paraId="224BCF83" w14:textId="77777777" w:rsidR="00C80B63" w:rsidRDefault="00C80B63" w:rsidP="00C80B63">
            <w:pPr>
              <w:pStyle w:val="SourceCode"/>
            </w:pPr>
            <w:r>
              <w:rPr>
                <w:rStyle w:val="NormalTok"/>
              </w:rPr>
              <w:t xml:space="preserve">missclassified </w:t>
            </w:r>
            <w:r>
              <w:rPr>
                <w:rStyle w:val="OperatorTok"/>
              </w:rPr>
              <w:t>=</w:t>
            </w:r>
            <w:r>
              <w:rPr>
                <w:rStyle w:val="NormalTok"/>
              </w:rPr>
              <w:t xml:space="preserve"> np.where(predictions </w:t>
            </w:r>
            <w:r>
              <w:rPr>
                <w:rStyle w:val="OperatorTok"/>
              </w:rPr>
              <w:t>!=</w:t>
            </w:r>
            <w:r>
              <w:rPr>
                <w:rStyle w:val="NormalTok"/>
              </w:rPr>
              <w:t xml:space="preserve"> y_test)[</w:t>
            </w:r>
            <w:r>
              <w:rPr>
                <w:rStyle w:val="DecValTok"/>
              </w:rPr>
              <w:t>0</w:t>
            </w:r>
            <w:r>
              <w:rPr>
                <w:rStyle w:val="NormalTok"/>
              </w:rPr>
              <w:t>]</w:t>
            </w:r>
            <w:r>
              <w:br/>
            </w:r>
            <w:r>
              <w:rPr>
                <w:rStyle w:val="NormalTok"/>
              </w:rPr>
              <w:t xml:space="preserve">i </w:t>
            </w:r>
            <w:r>
              <w:rPr>
                <w:rStyle w:val="OperatorTok"/>
              </w:rPr>
              <w:t>=</w:t>
            </w:r>
            <w:r>
              <w:rPr>
                <w:rStyle w:val="NormalTok"/>
              </w:rPr>
              <w:t xml:space="preserve"> random.choice(missclassified)</w:t>
            </w:r>
            <w:r>
              <w:br/>
            </w:r>
            <w:r>
              <w:rPr>
                <w:rStyle w:val="NormalTok"/>
              </w:rPr>
              <w:t>plt.imshow(X_test[i].reshape(</w:t>
            </w:r>
            <w:r>
              <w:rPr>
                <w:rStyle w:val="DecValTok"/>
              </w:rPr>
              <w:t>128</w:t>
            </w:r>
            <w:r>
              <w:rPr>
                <w:rStyle w:val="NormalTok"/>
              </w:rPr>
              <w:t>,</w:t>
            </w:r>
            <w:r>
              <w:rPr>
                <w:rStyle w:val="DecValTok"/>
              </w:rPr>
              <w:t>128</w:t>
            </w:r>
            <w:r>
              <w:rPr>
                <w:rStyle w:val="NormalTok"/>
              </w:rPr>
              <w:t>), cmap</w:t>
            </w:r>
            <w:r>
              <w:rPr>
                <w:rStyle w:val="OperatorTok"/>
              </w:rPr>
              <w:t>=</w:t>
            </w:r>
            <w:r>
              <w:rPr>
                <w:rStyle w:val="StringTok"/>
              </w:rPr>
              <w:t>'gray'</w:t>
            </w:r>
            <w:r>
              <w:rPr>
                <w:rStyle w:val="NormalTok"/>
              </w:rPr>
              <w:t>)</w:t>
            </w:r>
            <w:r>
              <w:br/>
            </w:r>
            <w:r>
              <w:rPr>
                <w:rStyle w:val="NormalTok"/>
              </w:rPr>
              <w:t>plt.title(</w:t>
            </w:r>
            <w:r>
              <w:rPr>
                <w:rStyle w:val="SpecialStringTok"/>
              </w:rPr>
              <w:t xml:space="preserve">f"Predicted: </w:t>
            </w:r>
            <w:r>
              <w:rPr>
                <w:rStyle w:val="SpecialCharTok"/>
              </w:rPr>
              <w:t>{</w:t>
            </w:r>
            <w:r>
              <w:rPr>
                <w:rStyle w:val="NormalTok"/>
              </w:rPr>
              <w:t>predictions[i]</w:t>
            </w:r>
            <w:r>
              <w:rPr>
                <w:rStyle w:val="SpecialCharTok"/>
              </w:rPr>
              <w:t>}</w:t>
            </w:r>
            <w:r>
              <w:rPr>
                <w:rStyle w:val="SpecialStringTok"/>
              </w:rPr>
              <w:t xml:space="preserve"> | Actual: </w:t>
            </w:r>
            <w:r>
              <w:rPr>
                <w:rStyle w:val="SpecialCharTok"/>
              </w:rPr>
              <w:t>{</w:t>
            </w:r>
            <w:r>
              <w:rPr>
                <w:rStyle w:val="NormalTok"/>
              </w:rPr>
              <w:t>y_test[i]</w:t>
            </w:r>
            <w:r>
              <w:rPr>
                <w:rStyle w:val="SpecialCharTok"/>
              </w:rPr>
              <w:t>}</w:t>
            </w:r>
            <w:r>
              <w:rPr>
                <w:rStyle w:val="SpecialStringTok"/>
              </w:rPr>
              <w:t>"</w:t>
            </w:r>
            <w:r>
              <w:rPr>
                <w:rStyle w:val="NormalTok"/>
              </w:rPr>
              <w:t>)</w:t>
            </w:r>
          </w:p>
          <w:p w14:paraId="5164A5D0" w14:textId="77777777" w:rsidR="00C80B63" w:rsidRDefault="00C80B63" w:rsidP="00C80B63">
            <w:pPr>
              <w:pStyle w:val="SourceCode"/>
            </w:pPr>
            <w:r>
              <w:rPr>
                <w:rStyle w:val="VerbatimChar"/>
              </w:rPr>
              <w:t>Text(0.5, 1.0, 'Predicted: 5 | Actual: 1')</w:t>
            </w:r>
          </w:p>
        </w:tc>
      </w:tr>
    </w:tbl>
    <w:p w14:paraId="3565851F" w14:textId="77777777" w:rsidR="00893734" w:rsidRDefault="00893734" w:rsidP="000E2E1B">
      <w:pPr>
        <w:pStyle w:val="BodyText"/>
      </w:pPr>
    </w:p>
    <w:p w14:paraId="22B977CD" w14:textId="77777777" w:rsidR="00893734" w:rsidRDefault="00893734" w:rsidP="000E2E1B">
      <w:pPr>
        <w:pStyle w:val="BodyText"/>
      </w:pPr>
    </w:p>
    <w:p w14:paraId="6A2F31F3" w14:textId="77777777" w:rsidR="00893734" w:rsidRDefault="00893734" w:rsidP="000E2E1B">
      <w:pPr>
        <w:pStyle w:val="BodyText"/>
      </w:pPr>
    </w:p>
    <w:p w14:paraId="1403FE26" w14:textId="77777777" w:rsidR="00893734" w:rsidRDefault="00893734" w:rsidP="000E2E1B">
      <w:pPr>
        <w:pStyle w:val="BodyText"/>
      </w:pPr>
    </w:p>
    <w:p w14:paraId="56C32275" w14:textId="77777777" w:rsidR="00893734" w:rsidRDefault="00893734" w:rsidP="000E2E1B">
      <w:pPr>
        <w:pStyle w:val="BodyText"/>
      </w:pPr>
    </w:p>
    <w:p w14:paraId="06E237EB" w14:textId="77777777" w:rsidR="00893734" w:rsidRDefault="00893734" w:rsidP="000E2E1B">
      <w:pPr>
        <w:pStyle w:val="BodyText"/>
      </w:pPr>
    </w:p>
    <w:p w14:paraId="5BDDD6E8" w14:textId="3769ED8C" w:rsidR="000E2E1B" w:rsidRDefault="000E2E1B" w:rsidP="000E2E1B">
      <w:pPr>
        <w:pStyle w:val="FirstParagraph"/>
      </w:pPr>
      <w:r>
        <w:rPr>
          <w:noProof/>
        </w:rPr>
        <w:drawing>
          <wp:inline distT="0" distB="0" distL="0" distR="0" wp14:anchorId="7E083F7F" wp14:editId="6AD63987">
            <wp:extent cx="3923665" cy="4018915"/>
            <wp:effectExtent l="0" t="0" r="635" b="63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3665" cy="4018915"/>
                    </a:xfrm>
                    <a:prstGeom prst="rect">
                      <a:avLst/>
                    </a:prstGeom>
                    <a:noFill/>
                    <a:ln>
                      <a:noFill/>
                    </a:ln>
                  </pic:spPr>
                </pic:pic>
              </a:graphicData>
            </a:graphic>
          </wp:inline>
        </w:drawing>
      </w:r>
    </w:p>
    <w:p w14:paraId="17672503" w14:textId="77777777" w:rsidR="00893734" w:rsidRDefault="00893734" w:rsidP="000E2E1B">
      <w:pPr>
        <w:pStyle w:val="SourceCode"/>
        <w:rPr>
          <w:rStyle w:val="CommentTok"/>
        </w:rPr>
      </w:pPr>
    </w:p>
    <w:p w14:paraId="052D9817" w14:textId="77777777" w:rsidR="00893734" w:rsidRDefault="00893734" w:rsidP="000E2E1B">
      <w:pPr>
        <w:pStyle w:val="SourceCode"/>
        <w:rPr>
          <w:rStyle w:val="CommentTok"/>
        </w:rPr>
      </w:pPr>
    </w:p>
    <w:p w14:paraId="7958715B" w14:textId="77777777" w:rsidR="00893734" w:rsidRDefault="00893734" w:rsidP="000E2E1B">
      <w:pPr>
        <w:pStyle w:val="SourceCode"/>
        <w:rPr>
          <w:rStyle w:val="CommentTok"/>
        </w:rPr>
      </w:pPr>
    </w:p>
    <w:tbl>
      <w:tblPr>
        <w:tblStyle w:val="TableGrid"/>
        <w:tblpPr w:leftFromText="141" w:rightFromText="141" w:vertAnchor="text" w:horzAnchor="margin" w:tblpY="37"/>
        <w:tblW w:w="0" w:type="auto"/>
        <w:shd w:val="clear" w:color="auto" w:fill="DBDBDB" w:themeFill="accent3" w:themeFillTint="66"/>
        <w:tblLook w:val="04A0" w:firstRow="1" w:lastRow="0" w:firstColumn="1" w:lastColumn="0" w:noHBand="0" w:noVBand="1"/>
      </w:tblPr>
      <w:tblGrid>
        <w:gridCol w:w="9016"/>
      </w:tblGrid>
      <w:tr w:rsidR="00C80B63" w14:paraId="1E6D4EAC" w14:textId="77777777" w:rsidTr="00C80B63">
        <w:tc>
          <w:tcPr>
            <w:tcW w:w="9016" w:type="dxa"/>
            <w:shd w:val="clear" w:color="auto" w:fill="DBDBDB" w:themeFill="accent3" w:themeFillTint="66"/>
          </w:tcPr>
          <w:p w14:paraId="6AA245EA" w14:textId="77777777" w:rsidR="00C80B63" w:rsidRDefault="00C80B63" w:rsidP="00C80B63">
            <w:pPr>
              <w:pStyle w:val="SourceCode"/>
            </w:pPr>
            <w:r>
              <w:rPr>
                <w:rStyle w:val="CommentTok"/>
              </w:rPr>
              <w:t># Confusion matrix</w:t>
            </w:r>
            <w:r>
              <w:br/>
            </w:r>
            <w:r>
              <w:rPr>
                <w:rStyle w:val="ImportTok"/>
              </w:rPr>
              <w:t>from</w:t>
            </w:r>
            <w:r>
              <w:rPr>
                <w:rStyle w:val="NormalTok"/>
              </w:rPr>
              <w:t xml:space="preserve"> sklearn.metrics </w:t>
            </w:r>
            <w:r>
              <w:rPr>
                <w:rStyle w:val="ImportTok"/>
              </w:rPr>
              <w:t>import</w:t>
            </w:r>
            <w:r>
              <w:rPr>
                <w:rStyle w:val="NormalTok"/>
              </w:rPr>
              <w:t xml:space="preserve"> confusion_matrix</w:t>
            </w:r>
            <w:r>
              <w:br/>
            </w:r>
            <w:r>
              <w:rPr>
                <w:rStyle w:val="ImportTok"/>
              </w:rPr>
              <w:t>import</w:t>
            </w:r>
            <w:r>
              <w:rPr>
                <w:rStyle w:val="NormalTok"/>
              </w:rPr>
              <w:t xml:space="preserve"> seaborn </w:t>
            </w:r>
            <w:r>
              <w:rPr>
                <w:rStyle w:val="ImportTok"/>
              </w:rPr>
              <w:t>as</w:t>
            </w:r>
            <w:r>
              <w:rPr>
                <w:rStyle w:val="NormalTok"/>
              </w:rPr>
              <w:t xml:space="preserve"> sns</w:t>
            </w:r>
            <w:r>
              <w:br/>
            </w:r>
            <w:r>
              <w:rPr>
                <w:rStyle w:val="ImportTok"/>
              </w:rPr>
              <w:t>import</w:t>
            </w:r>
            <w:r>
              <w:rPr>
                <w:rStyle w:val="NormalTok"/>
              </w:rPr>
              <w:t xml:space="preserve"> pandas </w:t>
            </w:r>
            <w:r>
              <w:rPr>
                <w:rStyle w:val="ImportTok"/>
              </w:rPr>
              <w:t>as</w:t>
            </w:r>
            <w:r>
              <w:rPr>
                <w:rStyle w:val="NormalTok"/>
              </w:rPr>
              <w:t xml:space="preserve"> pd</w:t>
            </w:r>
            <w:r>
              <w:br/>
            </w:r>
            <w:r>
              <w:br/>
            </w:r>
            <w:r>
              <w:rPr>
                <w:rStyle w:val="NormalTok"/>
              </w:rPr>
              <w:t xml:space="preserve">cm </w:t>
            </w:r>
            <w:r>
              <w:rPr>
                <w:rStyle w:val="OperatorTok"/>
              </w:rPr>
              <w:t>=</w:t>
            </w:r>
            <w:r>
              <w:rPr>
                <w:rStyle w:val="NormalTok"/>
              </w:rPr>
              <w:t xml:space="preserve"> confusion_matrix(y_test, predictions)</w:t>
            </w:r>
            <w:r>
              <w:br/>
            </w:r>
            <w:r>
              <w:rPr>
                <w:rStyle w:val="NormalTok"/>
              </w:rPr>
              <w:t xml:space="preserve">df_cm </w:t>
            </w:r>
            <w:r>
              <w:rPr>
                <w:rStyle w:val="OperatorTok"/>
              </w:rPr>
              <w:t>=</w:t>
            </w:r>
            <w:r>
              <w:rPr>
                <w:rStyle w:val="NormalTok"/>
              </w:rPr>
              <w:t xml:space="preserve"> pd.DataFrame(cm, </w:t>
            </w:r>
            <w:r>
              <w:rPr>
                <w:rStyle w:val="BuiltInTok"/>
              </w:rPr>
              <w:t>range</w:t>
            </w:r>
            <w:r>
              <w:rPr>
                <w:rStyle w:val="NormalTok"/>
              </w:rPr>
              <w:t>(</w:t>
            </w:r>
            <w:r>
              <w:rPr>
                <w:rStyle w:val="DecValTok"/>
              </w:rPr>
              <w:t>9</w:t>
            </w:r>
            <w:r>
              <w:rPr>
                <w:rStyle w:val="NormalTok"/>
              </w:rPr>
              <w:t xml:space="preserve">), </w:t>
            </w:r>
            <w:r>
              <w:rPr>
                <w:rStyle w:val="BuiltInTok"/>
              </w:rPr>
              <w:t>range</w:t>
            </w:r>
            <w:r>
              <w:rPr>
                <w:rStyle w:val="NormalTok"/>
              </w:rPr>
              <w:t>(</w:t>
            </w:r>
            <w:r>
              <w:rPr>
                <w:rStyle w:val="DecValTok"/>
              </w:rPr>
              <w:t>9</w:t>
            </w:r>
            <w:r>
              <w:rPr>
                <w:rStyle w:val="NormalTok"/>
              </w:rPr>
              <w:t>))</w:t>
            </w:r>
            <w:r>
              <w:br/>
            </w:r>
            <w:r>
              <w:rPr>
                <w:rStyle w:val="NormalTok"/>
              </w:rPr>
              <w:t>plt.figure(figsize</w:t>
            </w:r>
            <w:r>
              <w:rPr>
                <w:rStyle w:val="OperatorTok"/>
              </w:rPr>
              <w:t>=</w:t>
            </w:r>
            <w:r>
              <w:rPr>
                <w:rStyle w:val="NormalTok"/>
              </w:rPr>
              <w:t>(</w:t>
            </w:r>
            <w:r>
              <w:rPr>
                <w:rStyle w:val="DecValTok"/>
              </w:rPr>
              <w:t>10</w:t>
            </w:r>
            <w:r>
              <w:rPr>
                <w:rStyle w:val="NormalTok"/>
              </w:rPr>
              <w:t>,</w:t>
            </w:r>
            <w:r>
              <w:rPr>
                <w:rStyle w:val="DecValTok"/>
              </w:rPr>
              <w:t>7</w:t>
            </w:r>
            <w:r>
              <w:rPr>
                <w:rStyle w:val="NormalTok"/>
              </w:rPr>
              <w:t>))</w:t>
            </w:r>
            <w:r>
              <w:br/>
            </w:r>
            <w:r>
              <w:rPr>
                <w:rStyle w:val="NormalTok"/>
              </w:rPr>
              <w:t>sns.heatmap(df_cm, annot</w:t>
            </w:r>
            <w:r>
              <w:rPr>
                <w:rStyle w:val="OperatorTok"/>
              </w:rPr>
              <w:t>=</w:t>
            </w:r>
            <w:r>
              <w:rPr>
                <w:rStyle w:val="VariableTok"/>
              </w:rPr>
              <w:t>True</w:t>
            </w:r>
            <w:r>
              <w:rPr>
                <w:rStyle w:val="NormalTok"/>
              </w:rPr>
              <w:t>, fmt</w:t>
            </w:r>
            <w:r>
              <w:rPr>
                <w:rStyle w:val="OperatorTok"/>
              </w:rPr>
              <w:t>=</w:t>
            </w:r>
            <w:r>
              <w:rPr>
                <w:rStyle w:val="StringTok"/>
              </w:rPr>
              <w:t>'g'</w:t>
            </w:r>
            <w:r>
              <w:rPr>
                <w:rStyle w:val="NormalTok"/>
              </w:rPr>
              <w:t>)</w:t>
            </w:r>
          </w:p>
          <w:p w14:paraId="6E611B9D" w14:textId="77777777" w:rsidR="00C80B63" w:rsidRPr="00F56499" w:rsidRDefault="00C80B63" w:rsidP="00C80B63">
            <w:pPr>
              <w:pStyle w:val="SourceCode"/>
              <w:rPr>
                <w:rStyle w:val="CommentTok"/>
                <w:color w:val="auto"/>
              </w:rPr>
            </w:pPr>
            <w:r>
              <w:rPr>
                <w:rStyle w:val="VerbatimChar"/>
              </w:rPr>
              <w:t>&lt;AxesSubplot:&gt;</w:t>
            </w:r>
          </w:p>
        </w:tc>
      </w:tr>
    </w:tbl>
    <w:p w14:paraId="47AE9947" w14:textId="77777777" w:rsidR="00893734" w:rsidRDefault="00893734" w:rsidP="000E2E1B">
      <w:pPr>
        <w:pStyle w:val="SourceCode"/>
        <w:rPr>
          <w:rStyle w:val="CommentTok"/>
        </w:rPr>
      </w:pPr>
    </w:p>
    <w:p w14:paraId="46017A1E" w14:textId="77777777" w:rsidR="00893734" w:rsidRDefault="00893734" w:rsidP="000E2E1B">
      <w:pPr>
        <w:pStyle w:val="SourceCode"/>
        <w:rPr>
          <w:rStyle w:val="CommentTok"/>
        </w:rPr>
      </w:pPr>
    </w:p>
    <w:p w14:paraId="17C985F2" w14:textId="77777777" w:rsidR="00893734" w:rsidRDefault="00893734" w:rsidP="000E2E1B">
      <w:pPr>
        <w:pStyle w:val="SourceCode"/>
        <w:rPr>
          <w:rStyle w:val="CommentTok"/>
        </w:rPr>
      </w:pPr>
    </w:p>
    <w:p w14:paraId="2B63FF20" w14:textId="77777777" w:rsidR="00893734" w:rsidRDefault="00893734" w:rsidP="000E2E1B">
      <w:pPr>
        <w:pStyle w:val="SourceCode"/>
        <w:rPr>
          <w:rStyle w:val="CommentTok"/>
        </w:rPr>
      </w:pPr>
    </w:p>
    <w:p w14:paraId="1D8F4D80" w14:textId="72E97AE9" w:rsidR="000E2E1B" w:rsidRDefault="000E2E1B" w:rsidP="000E2E1B">
      <w:pPr>
        <w:pStyle w:val="FirstParagraph"/>
        <w:rPr>
          <w:noProof/>
        </w:rPr>
      </w:pPr>
      <w:r>
        <w:rPr>
          <w:noProof/>
        </w:rPr>
        <w:lastRenderedPageBreak/>
        <w:drawing>
          <wp:inline distT="0" distB="0" distL="0" distR="0" wp14:anchorId="1D78E3D9" wp14:editId="381820C3">
            <wp:extent cx="5337810" cy="410400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7810" cy="4104005"/>
                    </a:xfrm>
                    <a:prstGeom prst="rect">
                      <a:avLst/>
                    </a:prstGeom>
                    <a:noFill/>
                    <a:ln>
                      <a:noFill/>
                    </a:ln>
                  </pic:spPr>
                </pic:pic>
              </a:graphicData>
            </a:graphic>
          </wp:inline>
        </w:drawing>
      </w:r>
    </w:p>
    <w:p w14:paraId="021D2327" w14:textId="32DA2EDD" w:rsidR="00893734" w:rsidRPr="00893734" w:rsidRDefault="00893734" w:rsidP="00893734">
      <w:pPr>
        <w:rPr>
          <w:lang w:val="en-US"/>
        </w:rPr>
      </w:pPr>
    </w:p>
    <w:tbl>
      <w:tblPr>
        <w:tblStyle w:val="TableGrid"/>
        <w:tblpPr w:leftFromText="141" w:rightFromText="141" w:vertAnchor="text" w:horzAnchor="margin" w:tblpY="1400"/>
        <w:tblW w:w="0" w:type="auto"/>
        <w:shd w:val="clear" w:color="auto" w:fill="DBDBDB" w:themeFill="accent3" w:themeFillTint="66"/>
        <w:tblLook w:val="04A0" w:firstRow="1" w:lastRow="0" w:firstColumn="1" w:lastColumn="0" w:noHBand="0" w:noVBand="1"/>
      </w:tblPr>
      <w:tblGrid>
        <w:gridCol w:w="9016"/>
      </w:tblGrid>
      <w:tr w:rsidR="00C80B63" w14:paraId="59B487DC" w14:textId="77777777" w:rsidTr="00C80B63">
        <w:tc>
          <w:tcPr>
            <w:tcW w:w="9016" w:type="dxa"/>
            <w:shd w:val="clear" w:color="auto" w:fill="DBDBDB" w:themeFill="accent3" w:themeFillTint="66"/>
          </w:tcPr>
          <w:p w14:paraId="26915DE7" w14:textId="77777777" w:rsidR="00C80B63" w:rsidRDefault="00C80B63" w:rsidP="00C80B63">
            <w:pPr>
              <w:pStyle w:val="SourceCode"/>
            </w:pPr>
            <w:r>
              <w:rPr>
                <w:rStyle w:val="NormalTok"/>
              </w:rPr>
              <w:t xml:space="preserve">klasor_adresi </w:t>
            </w:r>
            <w:r>
              <w:rPr>
                <w:rStyle w:val="OperatorTok"/>
              </w:rPr>
              <w:t>=</w:t>
            </w:r>
            <w:r>
              <w:rPr>
                <w:rStyle w:val="NormalTok"/>
              </w:rPr>
              <w:t xml:space="preserve"> </w:t>
            </w:r>
            <w:r>
              <w:rPr>
                <w:rStyle w:val="StringTok"/>
              </w:rPr>
              <w:t>"S:</w:t>
            </w:r>
            <w:r>
              <w:rPr>
                <w:rStyle w:val="CharTok"/>
              </w:rPr>
              <w:t>\\</w:t>
            </w:r>
            <w:r>
              <w:rPr>
                <w:rStyle w:val="StringTok"/>
              </w:rPr>
              <w:t>Downloads</w:t>
            </w:r>
            <w:r>
              <w:rPr>
                <w:rStyle w:val="CharTok"/>
              </w:rPr>
              <w:t>\\</w:t>
            </w:r>
            <w:r>
              <w:rPr>
                <w:rStyle w:val="StringTok"/>
              </w:rPr>
              <w:t>data sets</w:t>
            </w:r>
            <w:r>
              <w:rPr>
                <w:rStyle w:val="CharTok"/>
              </w:rPr>
              <w:t>\\</w:t>
            </w:r>
            <w:r>
              <w:rPr>
                <w:rStyle w:val="StringTok"/>
              </w:rPr>
              <w:t>eardrumDs</w:t>
            </w:r>
            <w:r>
              <w:rPr>
                <w:rStyle w:val="CharTok"/>
              </w:rPr>
              <w:t>\\</w:t>
            </w:r>
            <w:r>
              <w:rPr>
                <w:rStyle w:val="StringTok"/>
              </w:rPr>
              <w:t>eardrumDs</w:t>
            </w:r>
            <w:r>
              <w:rPr>
                <w:rStyle w:val="CharTok"/>
              </w:rPr>
              <w:t>\\</w:t>
            </w:r>
            <w:r>
              <w:rPr>
                <w:rStyle w:val="StringTok"/>
              </w:rPr>
              <w:t>0"</w:t>
            </w:r>
            <w:r>
              <w:br/>
            </w:r>
            <w:r>
              <w:br/>
            </w:r>
            <w:r>
              <w:rPr>
                <w:rStyle w:val="NormalTok"/>
              </w:rPr>
              <w:t xml:space="preserve">veri </w:t>
            </w:r>
            <w:r>
              <w:rPr>
                <w:rStyle w:val="OperatorTok"/>
              </w:rPr>
              <w:t>=</w:t>
            </w:r>
            <w:r>
              <w:rPr>
                <w:rStyle w:val="NormalTok"/>
              </w:rPr>
              <w:t xml:space="preserve"> []</w:t>
            </w:r>
            <w:r>
              <w:br/>
            </w:r>
            <w:r>
              <w:rPr>
                <w:rStyle w:val="NormalTok"/>
              </w:rPr>
              <w:t xml:space="preserve">process_success </w:t>
            </w:r>
            <w:r>
              <w:rPr>
                <w:rStyle w:val="OperatorTok"/>
              </w:rPr>
              <w:t>=</w:t>
            </w:r>
            <w:r>
              <w:rPr>
                <w:rStyle w:val="NormalTok"/>
              </w:rPr>
              <w:t xml:space="preserve"> </w:t>
            </w:r>
            <w:r>
              <w:rPr>
                <w:rStyle w:val="DecValTok"/>
              </w:rPr>
              <w:t>0</w:t>
            </w:r>
            <w:r>
              <w:br/>
            </w:r>
            <w:r>
              <w:rPr>
                <w:rStyle w:val="NormalTok"/>
              </w:rPr>
              <w:t xml:space="preserve">process_fail </w:t>
            </w:r>
            <w:r>
              <w:rPr>
                <w:rStyle w:val="OperatorTok"/>
              </w:rPr>
              <w:t>=</w:t>
            </w:r>
            <w:r>
              <w:rPr>
                <w:rStyle w:val="NormalTok"/>
              </w:rPr>
              <w:t xml:space="preserve"> </w:t>
            </w:r>
            <w:r>
              <w:rPr>
                <w:rStyle w:val="DecValTok"/>
              </w:rPr>
              <w:t>0</w:t>
            </w:r>
            <w:r>
              <w:br/>
            </w:r>
            <w:r>
              <w:br/>
            </w:r>
            <w:r>
              <w:rPr>
                <w:rStyle w:val="ControlFlowTok"/>
              </w:rPr>
              <w:t>for</w:t>
            </w:r>
            <w:r>
              <w:rPr>
                <w:rStyle w:val="NormalTok"/>
              </w:rPr>
              <w:t xml:space="preserve"> resim_adi </w:t>
            </w:r>
            <w:r>
              <w:rPr>
                <w:rStyle w:val="KeywordTok"/>
              </w:rPr>
              <w:t>in</w:t>
            </w:r>
            <w:r>
              <w:rPr>
                <w:rStyle w:val="NormalTok"/>
              </w:rPr>
              <w:t xml:space="preserve"> tqdm(os.listdir(klasor_adresi)):</w:t>
            </w:r>
            <w:r>
              <w:br/>
            </w:r>
            <w:r>
              <w:rPr>
                <w:rStyle w:val="NormalTok"/>
              </w:rPr>
              <w:t xml:space="preserve">    resim_adresi </w:t>
            </w:r>
            <w:r>
              <w:rPr>
                <w:rStyle w:val="OperatorTok"/>
              </w:rPr>
              <w:t>=</w:t>
            </w:r>
            <w:r>
              <w:rPr>
                <w:rStyle w:val="NormalTok"/>
              </w:rPr>
              <w:t xml:space="preserve"> os.path.join(klasor_adresi, resim_adi)</w:t>
            </w:r>
            <w:r>
              <w:br/>
            </w:r>
            <w:r>
              <w:rPr>
                <w:rStyle w:val="NormalTok"/>
              </w:rPr>
              <w:t xml:space="preserve">    resim </w:t>
            </w:r>
            <w:r>
              <w:rPr>
                <w:rStyle w:val="OperatorTok"/>
              </w:rPr>
              <w:t>=</w:t>
            </w:r>
            <w:r>
              <w:rPr>
                <w:rStyle w:val="NormalTok"/>
              </w:rPr>
              <w:t xml:space="preserve"> cv2.imread(resim_adresi, cv2.IMREAD_COLOR)</w:t>
            </w:r>
            <w:r>
              <w:br/>
            </w:r>
            <w:r>
              <w:rPr>
                <w:rStyle w:val="NormalTok"/>
              </w:rPr>
              <w:t xml:space="preserve">    </w:t>
            </w:r>
            <w:r>
              <w:rPr>
                <w:rStyle w:val="ControlFlowTok"/>
              </w:rPr>
              <w:t>if</w:t>
            </w:r>
            <w:r>
              <w:rPr>
                <w:rStyle w:val="NormalTok"/>
              </w:rPr>
              <w:t xml:space="preserve">(resim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resim </w:t>
            </w:r>
            <w:r>
              <w:rPr>
                <w:rStyle w:val="OperatorTok"/>
              </w:rPr>
              <w:t>=</w:t>
            </w:r>
            <w:r>
              <w:rPr>
                <w:rStyle w:val="NormalTok"/>
              </w:rPr>
              <w:t xml:space="preserve"> cv2.resize(resim, (</w:t>
            </w:r>
            <w:r>
              <w:rPr>
                <w:rStyle w:val="DecValTok"/>
              </w:rPr>
              <w:t>64</w:t>
            </w:r>
            <w:r>
              <w:rPr>
                <w:rStyle w:val="NormalTok"/>
              </w:rPr>
              <w:t xml:space="preserve">, </w:t>
            </w:r>
            <w:r>
              <w:rPr>
                <w:rStyle w:val="DecValTok"/>
              </w:rPr>
              <w:t>64</w:t>
            </w:r>
            <w:r>
              <w:rPr>
                <w:rStyle w:val="NormalTok"/>
              </w:rPr>
              <w:t>))</w:t>
            </w:r>
            <w:r>
              <w:br/>
            </w:r>
            <w:r>
              <w:rPr>
                <w:rStyle w:val="NormalTok"/>
              </w:rPr>
              <w:t xml:space="preserve">        veri.append([resim])</w:t>
            </w:r>
            <w:r>
              <w:br/>
            </w:r>
            <w:r>
              <w:rPr>
                <w:rStyle w:val="NormalTok"/>
              </w:rPr>
              <w:t xml:space="preserve">        process_success </w:t>
            </w:r>
            <w:r>
              <w:rPr>
                <w:rStyle w:val="OperatorTok"/>
              </w:rPr>
              <w:t>+=</w:t>
            </w:r>
            <w:r>
              <w:rPr>
                <w:rStyle w:val="NormalTok"/>
              </w:rPr>
              <w:t xml:space="preserve"> </w:t>
            </w:r>
            <w:r>
              <w:rPr>
                <w:rStyle w:val="DecValTok"/>
              </w:rPr>
              <w:t>1</w:t>
            </w:r>
            <w:r>
              <w:br/>
            </w:r>
            <w:r>
              <w:rPr>
                <w:rStyle w:val="NormalTok"/>
              </w:rPr>
              <w:t xml:space="preserve">    </w:t>
            </w:r>
            <w:r>
              <w:rPr>
                <w:rStyle w:val="ControlFlowTok"/>
              </w:rPr>
              <w:t>else</w:t>
            </w:r>
            <w:r>
              <w:rPr>
                <w:rStyle w:val="NormalTok"/>
              </w:rPr>
              <w:t>:</w:t>
            </w:r>
            <w:r>
              <w:br/>
            </w:r>
            <w:r>
              <w:rPr>
                <w:rStyle w:val="NormalTok"/>
              </w:rPr>
              <w:t xml:space="preserve">        process_fail </w:t>
            </w:r>
            <w:r>
              <w:rPr>
                <w:rStyle w:val="OperatorTok"/>
              </w:rPr>
              <w:t>+=</w:t>
            </w:r>
            <w:r>
              <w:rPr>
                <w:rStyle w:val="NormalTok"/>
              </w:rPr>
              <w:t xml:space="preserve"> </w:t>
            </w:r>
            <w:r>
              <w:rPr>
                <w:rStyle w:val="DecValTok"/>
              </w:rPr>
              <w:t>1</w:t>
            </w:r>
            <w:r>
              <w:br/>
            </w:r>
            <w:r>
              <w:rPr>
                <w:rStyle w:val="NormalTok"/>
              </w:rPr>
              <w:t xml:space="preserve">    </w:t>
            </w:r>
            <w:r>
              <w:rPr>
                <w:rStyle w:val="BuiltInTok"/>
              </w:rPr>
              <w:t>print</w:t>
            </w:r>
            <w:r>
              <w:rPr>
                <w:rStyle w:val="NormalTok"/>
              </w:rPr>
              <w:t>(</w:t>
            </w:r>
            <w:r>
              <w:rPr>
                <w:rStyle w:val="SpecialStringTok"/>
              </w:rPr>
              <w:t>f"</w:t>
            </w:r>
            <w:r>
              <w:rPr>
                <w:rStyle w:val="CharTok"/>
              </w:rPr>
              <w:t>\r</w:t>
            </w:r>
            <w:r>
              <w:rPr>
                <w:rStyle w:val="SpecialStringTok"/>
              </w:rPr>
              <w:t xml:space="preserve">Processed: </w:t>
            </w:r>
            <w:r>
              <w:rPr>
                <w:rStyle w:val="SpecialCharTok"/>
              </w:rPr>
              <w:t>{</w:t>
            </w:r>
            <w:r>
              <w:rPr>
                <w:rStyle w:val="NormalTok"/>
              </w:rPr>
              <w:t>process_success</w:t>
            </w:r>
            <w:r>
              <w:rPr>
                <w:rStyle w:val="SpecialCharTok"/>
              </w:rPr>
              <w:t>}</w:t>
            </w:r>
            <w:r>
              <w:rPr>
                <w:rStyle w:val="SpecialStringTok"/>
              </w:rPr>
              <w:t xml:space="preserve"> | Erros: </w:t>
            </w:r>
            <w:r>
              <w:rPr>
                <w:rStyle w:val="SpecialCharTok"/>
              </w:rPr>
              <w:t>{</w:t>
            </w:r>
            <w:r>
              <w:rPr>
                <w:rStyle w:val="NormalTok"/>
              </w:rPr>
              <w:t>process_fail</w:t>
            </w:r>
            <w:r>
              <w:rPr>
                <w:rStyle w:val="SpecialCharTok"/>
              </w:rPr>
              <w:t>}</w:t>
            </w:r>
            <w:r>
              <w:rPr>
                <w:rStyle w:val="SpecialStringTok"/>
              </w:rPr>
              <w:t>"</w:t>
            </w:r>
            <w:r>
              <w:rPr>
                <w:rStyle w:val="NormalTok"/>
              </w:rPr>
              <w:t>, end</w:t>
            </w:r>
            <w:r>
              <w:rPr>
                <w:rStyle w:val="OperatorTok"/>
              </w:rPr>
              <w:t>=</w:t>
            </w:r>
            <w:r>
              <w:rPr>
                <w:rStyle w:val="StringTok"/>
              </w:rPr>
              <w:t>""</w:t>
            </w:r>
            <w:r>
              <w:rPr>
                <w:rStyle w:val="NormalTok"/>
              </w:rPr>
              <w:t>)</w:t>
            </w:r>
          </w:p>
          <w:p w14:paraId="31CC22DD" w14:textId="77777777" w:rsidR="00C80B63" w:rsidRDefault="00C80B63" w:rsidP="00C80B63">
            <w:pPr>
              <w:pStyle w:val="SourceCode"/>
            </w:pPr>
            <w:r>
              <w:rPr>
                <w:rStyle w:val="VerbatimChar"/>
              </w:rPr>
              <w:t xml:space="preserve"> 44%|████</w:t>
            </w:r>
            <w:r>
              <w:rPr>
                <w:rStyle w:val="VerbatimChar"/>
                <w:rFonts w:ascii="MS Gothic" w:eastAsia="MS Gothic" w:hAnsi="MS Gothic" w:cs="MS Gothic" w:hint="eastAsia"/>
              </w:rPr>
              <w:t>▎</w:t>
            </w:r>
            <w:r>
              <w:rPr>
                <w:rStyle w:val="VerbatimChar"/>
              </w:rPr>
              <w:t xml:space="preserve">     | 52/119 [00:00&lt;00:00, 255.25it/s]</w:t>
            </w:r>
          </w:p>
          <w:p w14:paraId="7F6237BF" w14:textId="77777777" w:rsidR="00C80B63" w:rsidRDefault="00C80B63" w:rsidP="00C80B63">
            <w:pPr>
              <w:pStyle w:val="SourceCode"/>
            </w:pPr>
            <w:r>
              <w:rPr>
                <w:rStyle w:val="VerbatimChar"/>
              </w:rPr>
              <w:lastRenderedPageBreak/>
              <w:t>Processed: 52 | Erros: 0</w:t>
            </w:r>
          </w:p>
          <w:p w14:paraId="760194D1" w14:textId="77777777" w:rsidR="00C80B63" w:rsidRDefault="00C80B63" w:rsidP="00C80B63">
            <w:pPr>
              <w:pStyle w:val="SourceCode"/>
            </w:pPr>
            <w:r>
              <w:rPr>
                <w:rStyle w:val="VerbatimChar"/>
              </w:rPr>
              <w:t xml:space="preserve"> 96%|█████████▌| 114/119 [00:00&lt;00:00, 286.75it/s]</w:t>
            </w:r>
          </w:p>
          <w:p w14:paraId="35B70EA3" w14:textId="77777777" w:rsidR="00C80B63" w:rsidRDefault="00C80B63" w:rsidP="00C80B63">
            <w:pPr>
              <w:pStyle w:val="SourceCode"/>
            </w:pPr>
            <w:r>
              <w:rPr>
                <w:rStyle w:val="VerbatimChar"/>
              </w:rPr>
              <w:t>Processed: 114 | Erros: 0</w:t>
            </w:r>
          </w:p>
          <w:p w14:paraId="4AB94EAB" w14:textId="77777777" w:rsidR="00C80B63" w:rsidRDefault="00C80B63" w:rsidP="00C80B63">
            <w:pPr>
              <w:pStyle w:val="SourceCode"/>
            </w:pPr>
            <w:r>
              <w:rPr>
                <w:rStyle w:val="VerbatimChar"/>
              </w:rPr>
              <w:t>100%|██████████| 119/119 [00:00&lt;00:00, 280.15it/s]</w:t>
            </w:r>
          </w:p>
          <w:p w14:paraId="420BCC97" w14:textId="77777777" w:rsidR="00C80B63" w:rsidRDefault="00C80B63" w:rsidP="00C80B63">
            <w:pPr>
              <w:pStyle w:val="SourceCode"/>
            </w:pPr>
            <w:r>
              <w:rPr>
                <w:rStyle w:val="VerbatimChar"/>
              </w:rPr>
              <w:t>Processed: 119 | Erros: 0</w:t>
            </w:r>
          </w:p>
        </w:tc>
      </w:tr>
    </w:tbl>
    <w:p w14:paraId="7744A7C1" w14:textId="1FE4954B" w:rsidR="00893734" w:rsidRDefault="00893734" w:rsidP="00893734">
      <w:pPr>
        <w:rPr>
          <w:noProof/>
          <w:sz w:val="24"/>
          <w:szCs w:val="24"/>
          <w:lang w:val="en-US"/>
        </w:rPr>
      </w:pPr>
    </w:p>
    <w:p w14:paraId="1F403397" w14:textId="369202B5" w:rsidR="00893734" w:rsidRDefault="00893734" w:rsidP="00893734">
      <w:pPr>
        <w:tabs>
          <w:tab w:val="left" w:pos="1272"/>
        </w:tabs>
        <w:rPr>
          <w:lang w:val="en-US"/>
        </w:rPr>
      </w:pPr>
      <w:r>
        <w:rPr>
          <w:lang w:val="en-US"/>
        </w:rPr>
        <w:tab/>
      </w:r>
    </w:p>
    <w:p w14:paraId="1A7EB7F1" w14:textId="0A635865" w:rsidR="00893734" w:rsidRDefault="00893734" w:rsidP="00893734">
      <w:pPr>
        <w:tabs>
          <w:tab w:val="left" w:pos="1272"/>
        </w:tabs>
        <w:rPr>
          <w:lang w:val="en-US"/>
        </w:rPr>
      </w:pPr>
    </w:p>
    <w:p w14:paraId="2042C4E1" w14:textId="3C87A954" w:rsidR="00893734" w:rsidRDefault="00893734" w:rsidP="00893734">
      <w:pPr>
        <w:tabs>
          <w:tab w:val="left" w:pos="1272"/>
        </w:tabs>
        <w:rPr>
          <w:lang w:val="en-US"/>
        </w:rPr>
      </w:pPr>
    </w:p>
    <w:p w14:paraId="3B77E132" w14:textId="0107014D" w:rsidR="00893734" w:rsidRDefault="00893734" w:rsidP="00893734">
      <w:pPr>
        <w:tabs>
          <w:tab w:val="left" w:pos="1272"/>
        </w:tabs>
        <w:rPr>
          <w:lang w:val="en-US"/>
        </w:rPr>
      </w:pPr>
    </w:p>
    <w:p w14:paraId="04C99B0D" w14:textId="454DFE6A" w:rsidR="00893734" w:rsidRDefault="00893734" w:rsidP="00893734">
      <w:pPr>
        <w:tabs>
          <w:tab w:val="left" w:pos="1272"/>
        </w:tabs>
        <w:rPr>
          <w:lang w:val="en-US"/>
        </w:rPr>
      </w:pPr>
    </w:p>
    <w:p w14:paraId="5C2612CA" w14:textId="3BABA7A6" w:rsidR="00893734" w:rsidRDefault="00893734" w:rsidP="00893734">
      <w:pPr>
        <w:tabs>
          <w:tab w:val="left" w:pos="1272"/>
        </w:tabs>
        <w:rPr>
          <w:lang w:val="en-US"/>
        </w:rPr>
      </w:pPr>
    </w:p>
    <w:p w14:paraId="434B6418" w14:textId="3E4BCFED" w:rsidR="00893734" w:rsidRDefault="00893734" w:rsidP="00893734">
      <w:pPr>
        <w:tabs>
          <w:tab w:val="left" w:pos="1272"/>
        </w:tabs>
        <w:rPr>
          <w:lang w:val="en-US"/>
        </w:rPr>
      </w:pPr>
    </w:p>
    <w:p w14:paraId="4AF02E75" w14:textId="77777777" w:rsidR="00C80B63" w:rsidRDefault="00C80B63" w:rsidP="00893734">
      <w:pPr>
        <w:pStyle w:val="Heading1"/>
      </w:pPr>
    </w:p>
    <w:p w14:paraId="728D15E3" w14:textId="77777777" w:rsidR="00C80B63" w:rsidRDefault="00C80B63" w:rsidP="00893734">
      <w:pPr>
        <w:pStyle w:val="Heading1"/>
      </w:pPr>
    </w:p>
    <w:p w14:paraId="39616B25" w14:textId="77777777" w:rsidR="00C80B63" w:rsidRDefault="00C80B63" w:rsidP="00893734">
      <w:pPr>
        <w:pStyle w:val="Heading1"/>
      </w:pPr>
    </w:p>
    <w:p w14:paraId="7A826CDA" w14:textId="77777777" w:rsidR="00C80B63" w:rsidRDefault="00C80B63" w:rsidP="00893734">
      <w:pPr>
        <w:pStyle w:val="Heading1"/>
      </w:pPr>
    </w:p>
    <w:p w14:paraId="4D7205AB" w14:textId="77777777" w:rsidR="00C80B63" w:rsidRDefault="00C80B63" w:rsidP="00893734">
      <w:pPr>
        <w:pStyle w:val="Heading1"/>
      </w:pPr>
    </w:p>
    <w:p w14:paraId="35000DAD" w14:textId="5E1963A9" w:rsidR="00C80B63" w:rsidRDefault="00C80B63" w:rsidP="00893734">
      <w:pPr>
        <w:pStyle w:val="Heading1"/>
      </w:pPr>
    </w:p>
    <w:p w14:paraId="0F1144FB" w14:textId="24900AF5" w:rsidR="00C80B63" w:rsidRDefault="00C80B63" w:rsidP="00C80B63">
      <w:pPr>
        <w:pStyle w:val="BodyText"/>
      </w:pPr>
    </w:p>
    <w:p w14:paraId="45010E34" w14:textId="548AB961" w:rsidR="00C80B63" w:rsidRDefault="00C80B63" w:rsidP="00C80B63">
      <w:pPr>
        <w:pStyle w:val="BodyText"/>
      </w:pPr>
    </w:p>
    <w:p w14:paraId="68F6ABEE" w14:textId="5A2EC6AA" w:rsidR="00C80B63" w:rsidRDefault="00C80B63" w:rsidP="00C80B63">
      <w:pPr>
        <w:pStyle w:val="BodyText"/>
      </w:pPr>
    </w:p>
    <w:p w14:paraId="4F88559A" w14:textId="77777777" w:rsidR="00C80B63" w:rsidRPr="00C80B63" w:rsidRDefault="00C80B63" w:rsidP="00C80B63">
      <w:pPr>
        <w:pStyle w:val="BodyText"/>
      </w:pPr>
    </w:p>
    <w:p w14:paraId="78FDBA7B" w14:textId="542BF26C" w:rsidR="00893734" w:rsidRDefault="00893734" w:rsidP="00893734">
      <w:pPr>
        <w:pStyle w:val="Heading1"/>
      </w:pPr>
      <w:r>
        <w:lastRenderedPageBreak/>
        <w:t>GAN</w:t>
      </w:r>
    </w:p>
    <w:p w14:paraId="3DAAA23B" w14:textId="77777777" w:rsidR="00893734" w:rsidRDefault="00893734" w:rsidP="00893734">
      <w:pPr>
        <w:pStyle w:val="SourceCode"/>
        <w:rPr>
          <w:rStyle w:val="NormalTok"/>
        </w:rPr>
      </w:pPr>
    </w:p>
    <w:p w14:paraId="6A762942" w14:textId="77777777" w:rsidR="00893734" w:rsidRDefault="00893734" w:rsidP="00893734">
      <w:pPr>
        <w:pStyle w:val="SourceCode"/>
        <w:rPr>
          <w:rStyle w:val="NormalTok"/>
        </w:rPr>
      </w:pPr>
    </w:p>
    <w:tbl>
      <w:tblPr>
        <w:tblStyle w:val="TableGrid"/>
        <w:tblW w:w="0" w:type="auto"/>
        <w:shd w:val="clear" w:color="auto" w:fill="DBDBDB" w:themeFill="accent3" w:themeFillTint="66"/>
        <w:tblLook w:val="04A0" w:firstRow="1" w:lastRow="0" w:firstColumn="1" w:lastColumn="0" w:noHBand="0" w:noVBand="1"/>
      </w:tblPr>
      <w:tblGrid>
        <w:gridCol w:w="9016"/>
      </w:tblGrid>
      <w:tr w:rsidR="00F56499" w14:paraId="7CA4BB75" w14:textId="77777777" w:rsidTr="00F56499">
        <w:tc>
          <w:tcPr>
            <w:tcW w:w="9016" w:type="dxa"/>
            <w:shd w:val="clear" w:color="auto" w:fill="DBDBDB" w:themeFill="accent3" w:themeFillTint="66"/>
          </w:tcPr>
          <w:p w14:paraId="71664CFF" w14:textId="31EFDDD9" w:rsidR="00F56499" w:rsidRPr="00F56499" w:rsidRDefault="00F56499" w:rsidP="00893734">
            <w:pPr>
              <w:pStyle w:val="SourceCode"/>
              <w:rPr>
                <w:rStyle w:val="NormalTok"/>
                <w:i/>
              </w:rPr>
            </w:pP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 xml:space="preserve">, </w:t>
            </w:r>
            <w:r>
              <w:rPr>
                <w:rStyle w:val="DecValTok"/>
              </w:rPr>
              <w:t>10</w:t>
            </w:r>
            <w:r>
              <w:rPr>
                <w:rStyle w:val="NormalTok"/>
              </w:rPr>
              <w:t>))</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25</w:t>
            </w:r>
            <w:r>
              <w:rPr>
                <w:rStyle w:val="NormalTok"/>
              </w:rPr>
              <w:t>):</w:t>
            </w:r>
            <w:r>
              <w:br/>
            </w:r>
            <w:r>
              <w:rPr>
                <w:rStyle w:val="NormalTok"/>
              </w:rPr>
              <w:t xml:space="preserve">    ax </w:t>
            </w:r>
            <w:r>
              <w:rPr>
                <w:rStyle w:val="OperatorTok"/>
              </w:rPr>
              <w:t>=</w:t>
            </w:r>
            <w:r>
              <w:rPr>
                <w:rStyle w:val="NormalTok"/>
              </w:rPr>
              <w:t xml:space="preserve"> fig.add_subplot(</w:t>
            </w:r>
            <w:r>
              <w:rPr>
                <w:rStyle w:val="DecValTok"/>
              </w:rPr>
              <w:t>5</w:t>
            </w:r>
            <w:r>
              <w:rPr>
                <w:rStyle w:val="NormalTok"/>
              </w:rPr>
              <w:t xml:space="preserve">, </w:t>
            </w:r>
            <w:r>
              <w:rPr>
                <w:rStyle w:val="DecValTok"/>
              </w:rPr>
              <w:t>5</w:t>
            </w:r>
            <w:r>
              <w:rPr>
                <w:rStyle w:val="NormalTok"/>
              </w:rPr>
              <w:t>, i</w:t>
            </w:r>
            <w:r>
              <w:rPr>
                <w:rStyle w:val="OperatorTok"/>
              </w:rPr>
              <w:t>+</w:t>
            </w:r>
            <w:r>
              <w:rPr>
                <w:rStyle w:val="DecValTok"/>
              </w:rPr>
              <w:t>1</w:t>
            </w:r>
            <w:r>
              <w:rPr>
                <w:rStyle w:val="NormalTok"/>
              </w:rPr>
              <w:t>)</w:t>
            </w:r>
            <w:r>
              <w:br/>
            </w:r>
            <w:r>
              <w:rPr>
                <w:rStyle w:val="NormalTok"/>
              </w:rPr>
              <w:t xml:space="preserve">    ax.imshow(veri[i][</w:t>
            </w:r>
            <w:r>
              <w:rPr>
                <w:rStyle w:val="DecValTok"/>
              </w:rPr>
              <w:t>0</w:t>
            </w:r>
            <w:r>
              <w:rPr>
                <w:rStyle w:val="NormalTok"/>
              </w:rPr>
              <w:t>])</w:t>
            </w:r>
          </w:p>
        </w:tc>
      </w:tr>
    </w:tbl>
    <w:p w14:paraId="3FACD963" w14:textId="77777777" w:rsidR="00893734" w:rsidRDefault="00893734" w:rsidP="00893734">
      <w:pPr>
        <w:pStyle w:val="SourceCode"/>
        <w:rPr>
          <w:rStyle w:val="NormalTok"/>
        </w:rPr>
      </w:pPr>
    </w:p>
    <w:p w14:paraId="1E374F63" w14:textId="7F724B1D" w:rsidR="000E2E1B" w:rsidRDefault="000E2E1B" w:rsidP="000E2E1B">
      <w:pPr>
        <w:pStyle w:val="FirstParagraph"/>
      </w:pPr>
      <w:r>
        <w:rPr>
          <w:noProof/>
        </w:rPr>
        <w:drawing>
          <wp:inline distT="0" distB="0" distL="0" distR="0" wp14:anchorId="41C9C749" wp14:editId="406F0DD4">
            <wp:extent cx="5337810" cy="531622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810" cy="5316220"/>
                    </a:xfrm>
                    <a:prstGeom prst="rect">
                      <a:avLst/>
                    </a:prstGeom>
                    <a:noFill/>
                    <a:ln>
                      <a:noFill/>
                    </a:ln>
                  </pic:spPr>
                </pic:pic>
              </a:graphicData>
            </a:graphic>
          </wp:inline>
        </w:drawing>
      </w:r>
    </w:p>
    <w:p w14:paraId="119B6A76" w14:textId="77777777" w:rsidR="00893734" w:rsidRDefault="00893734" w:rsidP="000E2E1B">
      <w:pPr>
        <w:pStyle w:val="SourceCode"/>
        <w:rPr>
          <w:rStyle w:val="ImportTok"/>
        </w:rPr>
      </w:pPr>
    </w:p>
    <w:p w14:paraId="1D905A4C" w14:textId="77777777" w:rsidR="00893734" w:rsidRDefault="00893734" w:rsidP="000E2E1B">
      <w:pPr>
        <w:pStyle w:val="SourceCode"/>
        <w:rPr>
          <w:rStyle w:val="ImportTok"/>
        </w:rPr>
      </w:pPr>
    </w:p>
    <w:p w14:paraId="79EE2A04" w14:textId="77777777" w:rsidR="00893734" w:rsidRDefault="00893734" w:rsidP="000E2E1B">
      <w:pPr>
        <w:pStyle w:val="SourceCode"/>
        <w:rPr>
          <w:rStyle w:val="ImportTok"/>
        </w:rPr>
      </w:pPr>
    </w:p>
    <w:p w14:paraId="5A7191EA" w14:textId="77777777" w:rsidR="00893734" w:rsidRDefault="00893734" w:rsidP="000E2E1B">
      <w:pPr>
        <w:pStyle w:val="SourceCode"/>
        <w:rPr>
          <w:rStyle w:val="ImportTok"/>
        </w:rPr>
      </w:pPr>
    </w:p>
    <w:p w14:paraId="26072949" w14:textId="77777777" w:rsidR="00893734" w:rsidRDefault="00893734" w:rsidP="000E2E1B">
      <w:pPr>
        <w:pStyle w:val="SourceCode"/>
        <w:rPr>
          <w:rStyle w:val="ImportTok"/>
        </w:rPr>
      </w:pPr>
    </w:p>
    <w:p w14:paraId="343529E6" w14:textId="77777777" w:rsidR="00893734" w:rsidRDefault="00893734" w:rsidP="000E2E1B">
      <w:pPr>
        <w:pStyle w:val="SourceCode"/>
        <w:rPr>
          <w:rStyle w:val="ImportTok"/>
        </w:rPr>
      </w:pPr>
    </w:p>
    <w:p w14:paraId="55D30CAC" w14:textId="77777777" w:rsidR="00893734" w:rsidRDefault="00893734" w:rsidP="000E2E1B">
      <w:pPr>
        <w:pStyle w:val="SourceCode"/>
        <w:rPr>
          <w:rStyle w:val="ImportTok"/>
        </w:rPr>
      </w:pPr>
    </w:p>
    <w:p w14:paraId="5BF8BC3C" w14:textId="77777777" w:rsidR="00893734" w:rsidRDefault="00893734" w:rsidP="000E2E1B">
      <w:pPr>
        <w:pStyle w:val="SourceCode"/>
        <w:rPr>
          <w:rStyle w:val="ImportTok"/>
        </w:rPr>
      </w:pPr>
    </w:p>
    <w:tbl>
      <w:tblPr>
        <w:tblStyle w:val="TableGrid"/>
        <w:tblW w:w="0" w:type="auto"/>
        <w:shd w:val="clear" w:color="auto" w:fill="DBDBDB" w:themeFill="accent3" w:themeFillTint="66"/>
        <w:tblLook w:val="04A0" w:firstRow="1" w:lastRow="0" w:firstColumn="1" w:lastColumn="0" w:noHBand="0" w:noVBand="1"/>
      </w:tblPr>
      <w:tblGrid>
        <w:gridCol w:w="9016"/>
      </w:tblGrid>
      <w:tr w:rsidR="00F56499" w14:paraId="4AC56A4C" w14:textId="77777777" w:rsidTr="00F56499">
        <w:tc>
          <w:tcPr>
            <w:tcW w:w="9016" w:type="dxa"/>
            <w:shd w:val="clear" w:color="auto" w:fill="DBDBDB" w:themeFill="accent3" w:themeFillTint="66"/>
          </w:tcPr>
          <w:p w14:paraId="5C2649B4" w14:textId="77777777" w:rsidR="00F56499" w:rsidRDefault="00F56499" w:rsidP="00F56499">
            <w:pPr>
              <w:pStyle w:val="SourceCode"/>
            </w:pP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veri </w:t>
            </w:r>
            <w:r>
              <w:rPr>
                <w:rStyle w:val="OperatorTok"/>
              </w:rPr>
              <w:t>=</w:t>
            </w:r>
            <w:r>
              <w:rPr>
                <w:rStyle w:val="NormalTok"/>
              </w:rPr>
              <w:t xml:space="preserve"> np.array(veri).reshape(</w:t>
            </w:r>
            <w:r>
              <w:rPr>
                <w:rStyle w:val="OperatorTok"/>
              </w:rPr>
              <w:t>-</w:t>
            </w:r>
            <w:r>
              <w:rPr>
                <w:rStyle w:val="DecValTok"/>
              </w:rPr>
              <w:t>1</w:t>
            </w:r>
            <w:r>
              <w:rPr>
                <w:rStyle w:val="NormalTok"/>
              </w:rPr>
              <w:t xml:space="preserve">, </w:t>
            </w:r>
            <w:r>
              <w:rPr>
                <w:rStyle w:val="DecValTok"/>
              </w:rPr>
              <w:t>64</w:t>
            </w:r>
            <w:r>
              <w:rPr>
                <w:rStyle w:val="NormalTok"/>
              </w:rPr>
              <w:t xml:space="preserve">, </w:t>
            </w:r>
            <w:r>
              <w:rPr>
                <w:rStyle w:val="DecValTok"/>
              </w:rPr>
              <w:t>64</w:t>
            </w:r>
            <w:r>
              <w:rPr>
                <w:rStyle w:val="NormalTok"/>
              </w:rPr>
              <w:t xml:space="preserve">, </w:t>
            </w:r>
            <w:r>
              <w:rPr>
                <w:rStyle w:val="DecValTok"/>
              </w:rPr>
              <w:t>3</w:t>
            </w:r>
            <w:r>
              <w:rPr>
                <w:rStyle w:val="NormalTok"/>
              </w:rPr>
              <w:t>).astype(</w:t>
            </w:r>
            <w:r>
              <w:rPr>
                <w:rStyle w:val="StringTok"/>
              </w:rPr>
              <w:t>'float32'</w:t>
            </w:r>
            <w:r>
              <w:rPr>
                <w:rStyle w:val="NormalTok"/>
              </w:rPr>
              <w:t>)</w:t>
            </w:r>
            <w:r>
              <w:br/>
            </w:r>
            <w:r>
              <w:rPr>
                <w:rStyle w:val="NormalTok"/>
              </w:rPr>
              <w:t xml:space="preserve">veri </w:t>
            </w:r>
            <w:r>
              <w:rPr>
                <w:rStyle w:val="OperatorTok"/>
              </w:rPr>
              <w:t>=</w:t>
            </w:r>
            <w:r>
              <w:rPr>
                <w:rStyle w:val="NormalTok"/>
              </w:rPr>
              <w:t xml:space="preserve"> (veri </w:t>
            </w:r>
            <w:r>
              <w:rPr>
                <w:rStyle w:val="OperatorTok"/>
              </w:rPr>
              <w:t>-</w:t>
            </w:r>
            <w:r>
              <w:rPr>
                <w:rStyle w:val="NormalTok"/>
              </w:rPr>
              <w:t xml:space="preserve"> </w:t>
            </w:r>
            <w:r>
              <w:rPr>
                <w:rStyle w:val="FloatTok"/>
              </w:rPr>
              <w:t>127.5</w:t>
            </w:r>
            <w:r>
              <w:rPr>
                <w:rStyle w:val="NormalTok"/>
              </w:rPr>
              <w:t xml:space="preserve">) </w:t>
            </w:r>
            <w:r>
              <w:rPr>
                <w:rStyle w:val="OperatorTok"/>
              </w:rPr>
              <w:t>/</w:t>
            </w:r>
            <w:r>
              <w:rPr>
                <w:rStyle w:val="NormalTok"/>
              </w:rPr>
              <w:t xml:space="preserve"> </w:t>
            </w:r>
            <w:r>
              <w:rPr>
                <w:rStyle w:val="FloatTok"/>
              </w:rPr>
              <w:t>127.5</w:t>
            </w:r>
          </w:p>
          <w:p w14:paraId="43E67514" w14:textId="77777777" w:rsidR="00F56499" w:rsidRDefault="00F56499" w:rsidP="00F56499">
            <w:pPr>
              <w:pStyle w:val="SourceCode"/>
            </w:pPr>
            <w:r>
              <w:rPr>
                <w:rStyle w:val="NormalTok"/>
              </w:rPr>
              <w:t xml:space="preserve">veri </w:t>
            </w:r>
            <w:r>
              <w:rPr>
                <w:rStyle w:val="OperatorTok"/>
              </w:rPr>
              <w:t>=</w:t>
            </w:r>
            <w:r>
              <w:rPr>
                <w:rStyle w:val="NormalTok"/>
              </w:rPr>
              <w:t xml:space="preserve"> tf.data.Dataset.from_tensor_slices(veri).batch(</w:t>
            </w:r>
            <w:r>
              <w:rPr>
                <w:rStyle w:val="DecValTok"/>
              </w:rPr>
              <w:t>256</w:t>
            </w:r>
            <w:r>
              <w:rPr>
                <w:rStyle w:val="NormalTok"/>
              </w:rPr>
              <w:t>)</w:t>
            </w:r>
          </w:p>
          <w:p w14:paraId="27FA5CC3" w14:textId="07BDA21B" w:rsidR="00F56499" w:rsidRDefault="00F56499" w:rsidP="00F56499">
            <w:pPr>
              <w:pStyle w:val="SourceCode"/>
              <w:rPr>
                <w:rStyle w:val="ImportTok"/>
              </w:rPr>
            </w:pPr>
            <w:r>
              <w:rPr>
                <w:rStyle w:val="NormalTok"/>
              </w:rPr>
              <w:t xml:space="preserve">initializer </w:t>
            </w:r>
            <w:r>
              <w:rPr>
                <w:rStyle w:val="OperatorTok"/>
              </w:rPr>
              <w:t>=</w:t>
            </w:r>
            <w:r>
              <w:rPr>
                <w:rStyle w:val="NormalTok"/>
              </w:rPr>
              <w:t xml:space="preserve"> tf.random_normal_initializer(</w:t>
            </w:r>
            <w:r>
              <w:rPr>
                <w:rStyle w:val="FloatTok"/>
              </w:rPr>
              <w:t>0.</w:t>
            </w:r>
            <w:r>
              <w:rPr>
                <w:rStyle w:val="NormalTok"/>
              </w:rPr>
              <w:t xml:space="preserve">, </w:t>
            </w:r>
            <w:r>
              <w:rPr>
                <w:rStyle w:val="FloatTok"/>
              </w:rPr>
              <w:t>0.02</w:t>
            </w:r>
            <w:r>
              <w:rPr>
                <w:rStyle w:val="NormalTok"/>
              </w:rPr>
              <w:t>)</w:t>
            </w:r>
            <w:r>
              <w:br/>
            </w:r>
            <w:r>
              <w:br/>
            </w:r>
            <w:r>
              <w:rPr>
                <w:rStyle w:val="NormalTok"/>
              </w:rPr>
              <w:t xml:space="preserve">gen </w:t>
            </w:r>
            <w:r>
              <w:rPr>
                <w:rStyle w:val="OperatorTok"/>
              </w:rPr>
              <w:t>=</w:t>
            </w:r>
            <w:r>
              <w:rPr>
                <w:rStyle w:val="NormalTok"/>
              </w:rPr>
              <w:t xml:space="preserve"> tf.keras.Sequential()</w:t>
            </w:r>
            <w:r>
              <w:br/>
            </w:r>
            <w:r>
              <w:br/>
            </w:r>
            <w:r>
              <w:rPr>
                <w:rStyle w:val="NormalTok"/>
              </w:rPr>
              <w:t>gen.add(tf.keras.layers.Dense(</w:t>
            </w:r>
            <w:r>
              <w:rPr>
                <w:rStyle w:val="DecValTok"/>
              </w:rPr>
              <w:t>4</w:t>
            </w:r>
            <w:r>
              <w:rPr>
                <w:rStyle w:val="OperatorTok"/>
              </w:rPr>
              <w:t>*</w:t>
            </w:r>
            <w:r>
              <w:rPr>
                <w:rStyle w:val="DecValTok"/>
              </w:rPr>
              <w:t>4</w:t>
            </w:r>
            <w:r>
              <w:rPr>
                <w:rStyle w:val="OperatorTok"/>
              </w:rPr>
              <w:t>*</w:t>
            </w:r>
            <w:r>
              <w:rPr>
                <w:rStyle w:val="DecValTok"/>
              </w:rPr>
              <w:t>512</w:t>
            </w:r>
            <w:r>
              <w:rPr>
                <w:rStyle w:val="NormalTok"/>
              </w:rPr>
              <w:t>, use_bias</w:t>
            </w:r>
            <w:r>
              <w:rPr>
                <w:rStyle w:val="OperatorTok"/>
              </w:rPr>
              <w:t>=</w:t>
            </w:r>
            <w:r>
              <w:rPr>
                <w:rStyle w:val="VariableTok"/>
              </w:rPr>
              <w:t>False</w:t>
            </w:r>
            <w:r>
              <w:rPr>
                <w:rStyle w:val="NormalTok"/>
              </w:rPr>
              <w:t>, input_shape</w:t>
            </w:r>
            <w:r>
              <w:rPr>
                <w:rStyle w:val="OperatorTok"/>
              </w:rPr>
              <w:t>=</w:t>
            </w:r>
            <w:r>
              <w:rPr>
                <w:rStyle w:val="NormalTok"/>
              </w:rPr>
              <w:t>(</w:t>
            </w:r>
            <w:r>
              <w:rPr>
                <w:rStyle w:val="DecValTok"/>
              </w:rPr>
              <w:t>100</w:t>
            </w:r>
            <w:r>
              <w:rPr>
                <w:rStyle w:val="NormalTok"/>
              </w:rPr>
              <w:t>,)))</w:t>
            </w:r>
            <w:r>
              <w:br/>
            </w:r>
            <w:r>
              <w:rPr>
                <w:rStyle w:val="NormalTok"/>
              </w:rPr>
              <w:t>gen.add(tf.keras.layers.BatchNormalization())</w:t>
            </w:r>
            <w:r>
              <w:br/>
            </w:r>
            <w:r>
              <w:rPr>
                <w:rStyle w:val="NormalTok"/>
              </w:rPr>
              <w:t>gen.add(tf.keras.layers.LeakyReLU())</w:t>
            </w:r>
            <w:r>
              <w:br/>
            </w:r>
            <w:r>
              <w:rPr>
                <w:rStyle w:val="NormalTok"/>
              </w:rPr>
              <w:t>gen.add(tf.keras.layers.Reshape((</w:t>
            </w:r>
            <w:r>
              <w:rPr>
                <w:rStyle w:val="DecValTok"/>
              </w:rPr>
              <w:t>4</w:t>
            </w:r>
            <w:r>
              <w:rPr>
                <w:rStyle w:val="NormalTok"/>
              </w:rPr>
              <w:t xml:space="preserve">, </w:t>
            </w:r>
            <w:r>
              <w:rPr>
                <w:rStyle w:val="DecValTok"/>
              </w:rPr>
              <w:t>4</w:t>
            </w:r>
            <w:r>
              <w:rPr>
                <w:rStyle w:val="NormalTok"/>
              </w:rPr>
              <w:t xml:space="preserve">, </w:t>
            </w:r>
            <w:r>
              <w:rPr>
                <w:rStyle w:val="DecValTok"/>
              </w:rPr>
              <w:t>512</w:t>
            </w:r>
            <w:r>
              <w:rPr>
                <w:rStyle w:val="NormalTok"/>
              </w:rPr>
              <w:t>)))</w:t>
            </w:r>
            <w:r>
              <w:br/>
            </w:r>
            <w:r>
              <w:br/>
            </w:r>
            <w:r>
              <w:rPr>
                <w:rStyle w:val="NormalTok"/>
              </w:rPr>
              <w:t>gen.add(tf.keras.layers.Conv2DTranspose(</w:t>
            </w:r>
            <w:r>
              <w:rPr>
                <w:rStyle w:val="DecValTok"/>
              </w:rPr>
              <w:t>512</w:t>
            </w:r>
            <w:r>
              <w:rPr>
                <w:rStyle w:val="NormalTok"/>
              </w:rPr>
              <w:t>, (</w:t>
            </w:r>
            <w:r>
              <w:rPr>
                <w:rStyle w:val="DecValTok"/>
              </w:rPr>
              <w:t>3</w:t>
            </w:r>
            <w:r>
              <w:rPr>
                <w:rStyle w:val="NormalTok"/>
              </w:rPr>
              <w:t xml:space="preserve">, </w:t>
            </w:r>
            <w:r>
              <w:rPr>
                <w:rStyle w:val="DecValTok"/>
              </w:rPr>
              <w:t>3</w:t>
            </w:r>
            <w:r>
              <w:rPr>
                <w:rStyle w:val="NormalTok"/>
              </w:rPr>
              <w:t>), strides</w:t>
            </w:r>
            <w:r>
              <w:rPr>
                <w:rStyle w:val="OperatorTok"/>
              </w:rPr>
              <w:t>=</w:t>
            </w:r>
            <w:r>
              <w:rPr>
                <w:rStyle w:val="NormalTok"/>
              </w:rPr>
              <w:t>(</w:t>
            </w:r>
            <w:r>
              <w:rPr>
                <w:rStyle w:val="DecValTok"/>
              </w:rPr>
              <w:t>1</w:t>
            </w:r>
            <w:r>
              <w:rPr>
                <w:rStyle w:val="NormalTok"/>
              </w:rPr>
              <w:t xml:space="preserve">, </w:t>
            </w:r>
            <w:r>
              <w:rPr>
                <w:rStyle w:val="DecValTok"/>
              </w:rPr>
              <w:t>1</w:t>
            </w:r>
            <w:r>
              <w:rPr>
                <w:rStyle w:val="NormalTok"/>
              </w:rPr>
              <w:t>), padding</w:t>
            </w:r>
            <w:r>
              <w:rPr>
                <w:rStyle w:val="OperatorTok"/>
              </w:rPr>
              <w:t>=</w:t>
            </w:r>
            <w:r>
              <w:rPr>
                <w:rStyle w:val="StringTok"/>
              </w:rPr>
              <w:t>'same'</w:t>
            </w:r>
            <w:r>
              <w:rPr>
                <w:rStyle w:val="NormalTok"/>
              </w:rPr>
              <w:t xml:space="preserve">,kernel_initializer </w:t>
            </w:r>
            <w:r>
              <w:rPr>
                <w:rStyle w:val="OperatorTok"/>
              </w:rPr>
              <w:t>=</w:t>
            </w:r>
            <w:r>
              <w:rPr>
                <w:rStyle w:val="NormalTok"/>
              </w:rPr>
              <w:t xml:space="preserve"> initializer, use_bias</w:t>
            </w:r>
            <w:r>
              <w:rPr>
                <w:rStyle w:val="OperatorTok"/>
              </w:rPr>
              <w:t>=</w:t>
            </w:r>
            <w:r>
              <w:rPr>
                <w:rStyle w:val="VariableTok"/>
              </w:rPr>
              <w:t>False</w:t>
            </w:r>
            <w:r>
              <w:rPr>
                <w:rStyle w:val="NormalTok"/>
              </w:rPr>
              <w:t>))</w:t>
            </w:r>
            <w:r>
              <w:br/>
            </w:r>
            <w:r>
              <w:rPr>
                <w:rStyle w:val="NormalTok"/>
              </w:rPr>
              <w:t>gen.add(tf.keras.layers.BatchNormalization())</w:t>
            </w:r>
            <w:r>
              <w:br/>
            </w:r>
            <w:r>
              <w:rPr>
                <w:rStyle w:val="NormalTok"/>
              </w:rPr>
              <w:t>gen.add(tf.keras.layers.LeakyReLU())</w:t>
            </w:r>
            <w:r>
              <w:br/>
            </w:r>
            <w:r>
              <w:br/>
            </w:r>
            <w:r>
              <w:rPr>
                <w:rStyle w:val="NormalTok"/>
              </w:rPr>
              <w:t>gen.add(tf.keras.layers.Conv2DTranspose(</w:t>
            </w:r>
            <w:r>
              <w:rPr>
                <w:rStyle w:val="DecValTok"/>
              </w:rPr>
              <w:t>256</w:t>
            </w:r>
            <w:r>
              <w:rPr>
                <w:rStyle w:val="NormalTok"/>
              </w:rPr>
              <w:t>, (</w:t>
            </w:r>
            <w:r>
              <w:rPr>
                <w:rStyle w:val="DecValTok"/>
              </w:rPr>
              <w:t>5</w:t>
            </w:r>
            <w:r>
              <w:rPr>
                <w:rStyle w:val="NormalTok"/>
              </w:rPr>
              <w:t xml:space="preserve">, </w:t>
            </w:r>
            <w:r>
              <w:rPr>
                <w:rStyle w:val="DecValTok"/>
              </w:rPr>
              <w:t>5</w:t>
            </w:r>
            <w:r>
              <w:rPr>
                <w:rStyle w:val="NormalTok"/>
              </w:rPr>
              <w:t>), strides</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 padding</w:t>
            </w:r>
            <w:r>
              <w:rPr>
                <w:rStyle w:val="OperatorTok"/>
              </w:rPr>
              <w:t>=</w:t>
            </w:r>
            <w:r>
              <w:rPr>
                <w:rStyle w:val="StringTok"/>
              </w:rPr>
              <w:t>'same'</w:t>
            </w:r>
            <w:r>
              <w:rPr>
                <w:rStyle w:val="NormalTok"/>
              </w:rPr>
              <w:t xml:space="preserve">,kernel_initializer </w:t>
            </w:r>
            <w:r>
              <w:rPr>
                <w:rStyle w:val="OperatorTok"/>
              </w:rPr>
              <w:t>=</w:t>
            </w:r>
            <w:r>
              <w:rPr>
                <w:rStyle w:val="NormalTok"/>
              </w:rPr>
              <w:t xml:space="preserve"> initializer, use_bias</w:t>
            </w:r>
            <w:r>
              <w:rPr>
                <w:rStyle w:val="OperatorTok"/>
              </w:rPr>
              <w:t>=</w:t>
            </w:r>
            <w:r>
              <w:rPr>
                <w:rStyle w:val="VariableTok"/>
              </w:rPr>
              <w:t>False</w:t>
            </w:r>
            <w:r>
              <w:rPr>
                <w:rStyle w:val="NormalTok"/>
              </w:rPr>
              <w:t>))</w:t>
            </w:r>
            <w:r>
              <w:br/>
            </w:r>
            <w:r>
              <w:rPr>
                <w:rStyle w:val="NormalTok"/>
              </w:rPr>
              <w:t>gen.add(tf.keras.layers.BatchNormalization())</w:t>
            </w:r>
            <w:r>
              <w:br/>
            </w:r>
            <w:r>
              <w:rPr>
                <w:rStyle w:val="NormalTok"/>
              </w:rPr>
              <w:t>gen.add(tf.keras.layers.LeakyReLU())</w:t>
            </w:r>
            <w:r>
              <w:br/>
            </w:r>
            <w:r>
              <w:br/>
            </w:r>
            <w:r>
              <w:rPr>
                <w:rStyle w:val="NormalTok"/>
              </w:rPr>
              <w:t>gen.add(tf.keras.layers.Conv2DTranspose(</w:t>
            </w:r>
            <w:r>
              <w:rPr>
                <w:rStyle w:val="DecValTok"/>
              </w:rPr>
              <w:t>128</w:t>
            </w:r>
            <w:r>
              <w:rPr>
                <w:rStyle w:val="NormalTok"/>
              </w:rPr>
              <w:t>, (</w:t>
            </w:r>
            <w:r>
              <w:rPr>
                <w:rStyle w:val="DecValTok"/>
              </w:rPr>
              <w:t>5</w:t>
            </w:r>
            <w:r>
              <w:rPr>
                <w:rStyle w:val="NormalTok"/>
              </w:rPr>
              <w:t xml:space="preserve">, </w:t>
            </w:r>
            <w:r>
              <w:rPr>
                <w:rStyle w:val="DecValTok"/>
              </w:rPr>
              <w:t>5</w:t>
            </w:r>
            <w:r>
              <w:rPr>
                <w:rStyle w:val="NormalTok"/>
              </w:rPr>
              <w:t>), strides</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 padding</w:t>
            </w:r>
            <w:r>
              <w:rPr>
                <w:rStyle w:val="OperatorTok"/>
              </w:rPr>
              <w:t>=</w:t>
            </w:r>
            <w:r>
              <w:rPr>
                <w:rStyle w:val="StringTok"/>
              </w:rPr>
              <w:t>'same'</w:t>
            </w:r>
            <w:r>
              <w:rPr>
                <w:rStyle w:val="NormalTok"/>
              </w:rPr>
              <w:t xml:space="preserve">,kernel_initializer </w:t>
            </w:r>
            <w:r>
              <w:rPr>
                <w:rStyle w:val="OperatorTok"/>
              </w:rPr>
              <w:t>=</w:t>
            </w:r>
            <w:r>
              <w:rPr>
                <w:rStyle w:val="NormalTok"/>
              </w:rPr>
              <w:t xml:space="preserve"> initializer, use_bias</w:t>
            </w:r>
            <w:r>
              <w:rPr>
                <w:rStyle w:val="OperatorTok"/>
              </w:rPr>
              <w:t>=</w:t>
            </w:r>
            <w:r>
              <w:rPr>
                <w:rStyle w:val="VariableTok"/>
              </w:rPr>
              <w:t>False</w:t>
            </w:r>
            <w:r>
              <w:rPr>
                <w:rStyle w:val="NormalTok"/>
              </w:rPr>
              <w:t>))</w:t>
            </w:r>
            <w:r>
              <w:br/>
            </w:r>
            <w:r>
              <w:rPr>
                <w:rStyle w:val="NormalTok"/>
              </w:rPr>
              <w:t>gen.add(tf.keras.layers.BatchNormalization())</w:t>
            </w:r>
            <w:r>
              <w:br/>
            </w:r>
            <w:r>
              <w:rPr>
                <w:rStyle w:val="NormalTok"/>
              </w:rPr>
              <w:t>gen.add(tf.keras.layers.LeakyReLU())</w:t>
            </w:r>
            <w:r>
              <w:br/>
            </w:r>
            <w:r>
              <w:br/>
            </w:r>
            <w:r>
              <w:rPr>
                <w:rStyle w:val="NormalTok"/>
              </w:rPr>
              <w:t>gen.add(tf.keras.layers.Conv2DTranspose(</w:t>
            </w:r>
            <w:r>
              <w:rPr>
                <w:rStyle w:val="DecValTok"/>
              </w:rPr>
              <w:t>64</w:t>
            </w:r>
            <w:r>
              <w:rPr>
                <w:rStyle w:val="NormalTok"/>
              </w:rPr>
              <w:t>, (</w:t>
            </w:r>
            <w:r>
              <w:rPr>
                <w:rStyle w:val="DecValTok"/>
              </w:rPr>
              <w:t>5</w:t>
            </w:r>
            <w:r>
              <w:rPr>
                <w:rStyle w:val="NormalTok"/>
              </w:rPr>
              <w:t xml:space="preserve">, </w:t>
            </w:r>
            <w:r>
              <w:rPr>
                <w:rStyle w:val="DecValTok"/>
              </w:rPr>
              <w:t>5</w:t>
            </w:r>
            <w:r>
              <w:rPr>
                <w:rStyle w:val="NormalTok"/>
              </w:rPr>
              <w:t>), strides</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 padding</w:t>
            </w:r>
            <w:r>
              <w:rPr>
                <w:rStyle w:val="OperatorTok"/>
              </w:rPr>
              <w:t>=</w:t>
            </w:r>
            <w:r>
              <w:rPr>
                <w:rStyle w:val="StringTok"/>
              </w:rPr>
              <w:t>'same'</w:t>
            </w:r>
            <w:r>
              <w:rPr>
                <w:rStyle w:val="NormalTok"/>
              </w:rPr>
              <w:t xml:space="preserve">,kernel_initializer </w:t>
            </w:r>
            <w:r>
              <w:rPr>
                <w:rStyle w:val="OperatorTok"/>
              </w:rPr>
              <w:t>=</w:t>
            </w:r>
            <w:r>
              <w:rPr>
                <w:rStyle w:val="NormalTok"/>
              </w:rPr>
              <w:t xml:space="preserve"> initializer, use_bias</w:t>
            </w:r>
            <w:r>
              <w:rPr>
                <w:rStyle w:val="OperatorTok"/>
              </w:rPr>
              <w:t>=</w:t>
            </w:r>
            <w:r>
              <w:rPr>
                <w:rStyle w:val="VariableTok"/>
              </w:rPr>
              <w:t>False</w:t>
            </w:r>
            <w:r>
              <w:rPr>
                <w:rStyle w:val="NormalTok"/>
              </w:rPr>
              <w:t>))</w:t>
            </w:r>
            <w:r>
              <w:br/>
            </w:r>
            <w:r>
              <w:rPr>
                <w:rStyle w:val="NormalTok"/>
              </w:rPr>
              <w:t>gen.add(tf.keras.layers.BatchNormalization())</w:t>
            </w:r>
            <w:r>
              <w:br/>
            </w:r>
            <w:r>
              <w:rPr>
                <w:rStyle w:val="NormalTok"/>
              </w:rPr>
              <w:t>gen.add(tf.keras.layers.LeakyReLU())</w:t>
            </w:r>
            <w:r>
              <w:br/>
            </w:r>
            <w:r>
              <w:br/>
            </w:r>
            <w:r>
              <w:rPr>
                <w:rStyle w:val="NormalTok"/>
              </w:rPr>
              <w:t>gen.add(tf.keras.layers.Conv2DTranspose(</w:t>
            </w:r>
            <w:r>
              <w:rPr>
                <w:rStyle w:val="DecValTok"/>
              </w:rPr>
              <w:t>3</w:t>
            </w:r>
            <w:r>
              <w:rPr>
                <w:rStyle w:val="NormalTok"/>
              </w:rPr>
              <w:t>, (</w:t>
            </w:r>
            <w:r>
              <w:rPr>
                <w:rStyle w:val="DecValTok"/>
              </w:rPr>
              <w:t>5</w:t>
            </w:r>
            <w:r>
              <w:rPr>
                <w:rStyle w:val="NormalTok"/>
              </w:rPr>
              <w:t xml:space="preserve">, </w:t>
            </w:r>
            <w:r>
              <w:rPr>
                <w:rStyle w:val="DecValTok"/>
              </w:rPr>
              <w:t>5</w:t>
            </w:r>
            <w:r>
              <w:rPr>
                <w:rStyle w:val="NormalTok"/>
              </w:rPr>
              <w:t>), strides</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 padding</w:t>
            </w:r>
            <w:r>
              <w:rPr>
                <w:rStyle w:val="OperatorTok"/>
              </w:rPr>
              <w:t>=</w:t>
            </w:r>
            <w:r>
              <w:rPr>
                <w:rStyle w:val="StringTok"/>
              </w:rPr>
              <w:t>'same'</w:t>
            </w:r>
            <w:r>
              <w:rPr>
                <w:rStyle w:val="NormalTok"/>
              </w:rPr>
              <w:t xml:space="preserve">,kernel_initializer </w:t>
            </w:r>
            <w:r>
              <w:rPr>
                <w:rStyle w:val="OperatorTok"/>
              </w:rPr>
              <w:t>=</w:t>
            </w:r>
            <w:r>
              <w:rPr>
                <w:rStyle w:val="NormalTok"/>
              </w:rPr>
              <w:t xml:space="preserve"> initializer, use_bias</w:t>
            </w:r>
            <w:r>
              <w:rPr>
                <w:rStyle w:val="OperatorTok"/>
              </w:rPr>
              <w:t>=</w:t>
            </w:r>
            <w:r>
              <w:rPr>
                <w:rStyle w:val="VariableTok"/>
              </w:rPr>
              <w:t>False</w:t>
            </w:r>
            <w:r>
              <w:rPr>
                <w:rStyle w:val="NormalTok"/>
              </w:rPr>
              <w:t>, activation</w:t>
            </w:r>
            <w:r>
              <w:rPr>
                <w:rStyle w:val="OperatorTok"/>
              </w:rPr>
              <w:t>=</w:t>
            </w:r>
            <w:r>
              <w:rPr>
                <w:rStyle w:val="StringTok"/>
              </w:rPr>
              <w:t>'tanh'</w:t>
            </w:r>
            <w:r>
              <w:rPr>
                <w:rStyle w:val="NormalTok"/>
              </w:rPr>
              <w:t>))</w:t>
            </w:r>
          </w:p>
        </w:tc>
      </w:tr>
    </w:tbl>
    <w:p w14:paraId="4F439CCC" w14:textId="77777777" w:rsidR="00893734" w:rsidRDefault="00893734" w:rsidP="000E2E1B">
      <w:pPr>
        <w:pStyle w:val="SourceCode"/>
        <w:rPr>
          <w:rStyle w:val="ImportTok"/>
        </w:rPr>
      </w:pPr>
    </w:p>
    <w:p w14:paraId="57AAA2E7" w14:textId="1615C4A9" w:rsidR="000E2E1B" w:rsidRDefault="000E2E1B" w:rsidP="000E2E1B">
      <w:pPr>
        <w:pStyle w:val="SourceCode"/>
      </w:pPr>
      <w:r>
        <w:br/>
      </w:r>
    </w:p>
    <w:p w14:paraId="0C491A94" w14:textId="77777777" w:rsidR="00893734" w:rsidRDefault="00893734" w:rsidP="000E2E1B">
      <w:pPr>
        <w:pStyle w:val="SourceCode"/>
        <w:rPr>
          <w:rStyle w:val="NormalTok"/>
        </w:rPr>
      </w:pPr>
    </w:p>
    <w:p w14:paraId="25947C28" w14:textId="77777777" w:rsidR="00893734" w:rsidRDefault="00893734" w:rsidP="000E2E1B">
      <w:pPr>
        <w:pStyle w:val="SourceCode"/>
        <w:rPr>
          <w:rStyle w:val="NormalTok"/>
        </w:rPr>
      </w:pPr>
    </w:p>
    <w:p w14:paraId="608CB48C" w14:textId="77777777" w:rsidR="00893734" w:rsidRDefault="00893734" w:rsidP="000E2E1B">
      <w:pPr>
        <w:pStyle w:val="SourceCode"/>
        <w:rPr>
          <w:rStyle w:val="NormalTok"/>
        </w:rPr>
      </w:pPr>
    </w:p>
    <w:p w14:paraId="78AB6CA9" w14:textId="77777777" w:rsidR="00893734" w:rsidRDefault="00893734" w:rsidP="000E2E1B">
      <w:pPr>
        <w:pStyle w:val="SourceCode"/>
        <w:rPr>
          <w:rStyle w:val="NormalTok"/>
        </w:rPr>
      </w:pPr>
    </w:p>
    <w:p w14:paraId="07CD0851" w14:textId="77777777" w:rsidR="00893734" w:rsidRDefault="00893734" w:rsidP="000E2E1B">
      <w:pPr>
        <w:pStyle w:val="SourceCode"/>
        <w:rPr>
          <w:rStyle w:val="NormalTok"/>
        </w:rPr>
      </w:pPr>
    </w:p>
    <w:p w14:paraId="1C57B903" w14:textId="77777777" w:rsidR="00893734" w:rsidRDefault="00893734" w:rsidP="000E2E1B">
      <w:pPr>
        <w:pStyle w:val="SourceCode"/>
        <w:rPr>
          <w:rStyle w:val="NormalTok"/>
        </w:rPr>
      </w:pPr>
    </w:p>
    <w:tbl>
      <w:tblPr>
        <w:tblStyle w:val="TableGrid"/>
        <w:tblW w:w="0" w:type="auto"/>
        <w:shd w:val="clear" w:color="auto" w:fill="DBDBDB" w:themeFill="accent3" w:themeFillTint="66"/>
        <w:tblLook w:val="04A0" w:firstRow="1" w:lastRow="0" w:firstColumn="1" w:lastColumn="0" w:noHBand="0" w:noVBand="1"/>
      </w:tblPr>
      <w:tblGrid>
        <w:gridCol w:w="9016"/>
      </w:tblGrid>
      <w:tr w:rsidR="00F56499" w14:paraId="34FC06CB" w14:textId="77777777" w:rsidTr="00F56499">
        <w:tc>
          <w:tcPr>
            <w:tcW w:w="9016" w:type="dxa"/>
            <w:shd w:val="clear" w:color="auto" w:fill="DBDBDB" w:themeFill="accent3" w:themeFillTint="66"/>
          </w:tcPr>
          <w:p w14:paraId="17660BA7" w14:textId="77777777" w:rsidR="00F56499" w:rsidRDefault="00F56499" w:rsidP="00F56499">
            <w:pPr>
              <w:pStyle w:val="SourceCode"/>
            </w:pPr>
            <w:r>
              <w:rPr>
                <w:rStyle w:val="NormalTok"/>
              </w:rPr>
              <w:t xml:space="preserve">noise </w:t>
            </w:r>
            <w:r>
              <w:rPr>
                <w:rStyle w:val="OperatorTok"/>
              </w:rPr>
              <w:t>=</w:t>
            </w:r>
            <w:r>
              <w:rPr>
                <w:rStyle w:val="NormalTok"/>
              </w:rPr>
              <w:t xml:space="preserve"> tf.random.normal([</w:t>
            </w:r>
            <w:r>
              <w:rPr>
                <w:rStyle w:val="DecValTok"/>
              </w:rPr>
              <w:t>1</w:t>
            </w:r>
            <w:r>
              <w:rPr>
                <w:rStyle w:val="NormalTok"/>
              </w:rPr>
              <w:t xml:space="preserve">, </w:t>
            </w:r>
            <w:r>
              <w:rPr>
                <w:rStyle w:val="DecValTok"/>
              </w:rPr>
              <w:t>100</w:t>
            </w:r>
            <w:r>
              <w:rPr>
                <w:rStyle w:val="NormalTok"/>
              </w:rPr>
              <w:t>])</w:t>
            </w:r>
            <w:r>
              <w:br/>
            </w:r>
            <w:r>
              <w:rPr>
                <w:rStyle w:val="BuiltInTok"/>
              </w:rPr>
              <w:t>print</w:t>
            </w:r>
            <w:r>
              <w:rPr>
                <w:rStyle w:val="NormalTok"/>
              </w:rPr>
              <w:t>(noise)</w:t>
            </w:r>
            <w:r>
              <w:br/>
            </w:r>
            <w:r>
              <w:br/>
            </w:r>
            <w:r>
              <w:rPr>
                <w:rStyle w:val="NormalTok"/>
              </w:rPr>
              <w:t xml:space="preserve">test_resmi </w:t>
            </w:r>
            <w:r>
              <w:rPr>
                <w:rStyle w:val="OperatorTok"/>
              </w:rPr>
              <w:t>=</w:t>
            </w:r>
            <w:r>
              <w:rPr>
                <w:rStyle w:val="NormalTok"/>
              </w:rPr>
              <w:t xml:space="preserve"> gen(noise, training</w:t>
            </w:r>
            <w:r>
              <w:rPr>
                <w:rStyle w:val="OperatorTok"/>
              </w:rPr>
              <w:t>=</w:t>
            </w:r>
            <w:r>
              <w:rPr>
                <w:rStyle w:val="VariableTok"/>
              </w:rPr>
              <w:t>False</w:t>
            </w:r>
            <w:r>
              <w:rPr>
                <w:rStyle w:val="NormalTok"/>
              </w:rPr>
              <w:t>)</w:t>
            </w:r>
            <w:r>
              <w:br/>
            </w:r>
            <w:r>
              <w:rPr>
                <w:rStyle w:val="NormalTok"/>
              </w:rPr>
              <w:t>plt.imshow((test_resmi[</w:t>
            </w:r>
            <w:r>
              <w:rPr>
                <w:rStyle w:val="DecValTok"/>
              </w:rPr>
              <w:t>0</w:t>
            </w:r>
            <w:r>
              <w:rPr>
                <w:rStyle w:val="NormalTok"/>
              </w:rPr>
              <w:t xml:space="preserve">, :, :, :]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2</w:t>
            </w:r>
            <w:r>
              <w:rPr>
                <w:rStyle w:val="NormalTok"/>
              </w:rPr>
              <w:t>)</w:t>
            </w:r>
          </w:p>
          <w:p w14:paraId="40D9CE0A" w14:textId="7179DCB2" w:rsidR="00F56499" w:rsidRDefault="00F56499" w:rsidP="00F56499">
            <w:pPr>
              <w:pStyle w:val="SourceCode"/>
            </w:pPr>
            <w:r>
              <w:rPr>
                <w:rStyle w:val="VerbatimChar"/>
              </w:rPr>
              <w:t>tf.Tensor(</w:t>
            </w:r>
            <w:r>
              <w:br/>
            </w:r>
            <w:r>
              <w:rPr>
                <w:rStyle w:val="VerbatimChar"/>
              </w:rPr>
              <w:t>[[-1.4108709e+00 -7.9783612e-01  1.6564533e+00 -4.7264487e-01</w:t>
            </w:r>
            <w:r>
              <w:br/>
            </w:r>
            <w:r>
              <w:rPr>
                <w:rStyle w:val="VerbatimChar"/>
              </w:rPr>
              <w:t xml:space="preserve">  -6.4100347e-02  1.3462068e+00  3.1129608e-01 -1.7392050e-01</w:t>
            </w:r>
            <w:r>
              <w:br/>
            </w:r>
            <w:r>
              <w:rPr>
                <w:rStyle w:val="VerbatimChar"/>
              </w:rPr>
              <w:t xml:space="preserve">  -7.8415209e-01 -4.5682019e-01 -1.3382607e+00 -4.5034388e-01</w:t>
            </w:r>
            <w:r>
              <w:br/>
            </w:r>
            <w:r>
              <w:rPr>
                <w:rStyle w:val="VerbatimChar"/>
              </w:rPr>
              <w:t xml:space="preserve">  -3.9992660e-01 -6.2788850e-01 -4.2628849e-01 -1.3032112e+00</w:t>
            </w:r>
            <w:r>
              <w:br/>
            </w:r>
            <w:r>
              <w:rPr>
                <w:rStyle w:val="VerbatimChar"/>
              </w:rPr>
              <w:t xml:space="preserve">  -1.2588472e+00  7.1649319e-01  2.5717940e+00  3.3481117e-02</w:t>
            </w:r>
            <w:r>
              <w:br/>
            </w:r>
            <w:r>
              <w:rPr>
                <w:rStyle w:val="VerbatimChar"/>
              </w:rPr>
              <w:t xml:space="preserve">  -1.1470229e-01 -6.7221262e-02  1.6650473e+00 -7.7259046e-01</w:t>
            </w:r>
            <w:r>
              <w:br/>
            </w:r>
            <w:r>
              <w:rPr>
                <w:rStyle w:val="VerbatimChar"/>
              </w:rPr>
              <w:t xml:space="preserve">  -7.5087124e-01  1.8739203e+00  6.2864864e-01 -5.5647619e-02</w:t>
            </w:r>
            <w:r>
              <w:br/>
            </w:r>
            <w:r>
              <w:rPr>
                <w:rStyle w:val="VerbatimChar"/>
              </w:rPr>
              <w:t xml:space="preserve">  -3.0312818e-01  4.4558784e-01 -1.2404317e+00 -5.4492116e-01</w:t>
            </w:r>
            <w:r>
              <w:br/>
            </w:r>
            <w:r>
              <w:rPr>
                <w:rStyle w:val="VerbatimChar"/>
              </w:rPr>
              <w:t xml:space="preserve">   4.3289065e-01 -1.7379138e+00 -2.3392439e+00 -1.2989806e+00</w:t>
            </w:r>
            <w:r>
              <w:br/>
            </w:r>
            <w:r>
              <w:rPr>
                <w:rStyle w:val="VerbatimChar"/>
              </w:rPr>
              <w:t xml:space="preserve">  -1.4058831e+00 -3.9592564e-01 -1.5095948e-01  1.0343949e+00</w:t>
            </w:r>
            <w:r>
              <w:br/>
            </w:r>
            <w:r>
              <w:rPr>
                <w:rStyle w:val="VerbatimChar"/>
              </w:rPr>
              <w:t xml:space="preserve">  -2.4152705e-01  9.6464944e-01 -4.0884650e-01 -1.0388081e+00</w:t>
            </w:r>
            <w:r>
              <w:br/>
            </w:r>
            <w:r>
              <w:rPr>
                <w:rStyle w:val="VerbatimChar"/>
              </w:rPr>
              <w:t xml:space="preserve">   8.8523984e-02  6.3123793e-04  5.9804034e-01 -9.0243226e-01</w:t>
            </w:r>
            <w:r>
              <w:br/>
            </w:r>
            <w:r>
              <w:rPr>
                <w:rStyle w:val="VerbatimChar"/>
              </w:rPr>
              <w:t xml:space="preserve">  -7.7645618e-01 -3.3977219e-01  1.2248029e+00 -3.9508969e-01</w:t>
            </w:r>
            <w:r>
              <w:br/>
            </w:r>
            <w:r>
              <w:rPr>
                <w:rStyle w:val="VerbatimChar"/>
              </w:rPr>
              <w:t xml:space="preserve">   1.0731276e+00  1.0665120e+00  1.6004660e+00 -2.8129581e-01</w:t>
            </w:r>
            <w:r>
              <w:br/>
            </w:r>
            <w:r>
              <w:rPr>
                <w:rStyle w:val="VerbatimChar"/>
              </w:rPr>
              <w:t xml:space="preserve">   9.9942409e-02 -1.7574042e+00 -1.2310634e+00  2.1046028e-02</w:t>
            </w:r>
            <w:r>
              <w:br/>
            </w:r>
            <w:r>
              <w:rPr>
                <w:rStyle w:val="VerbatimChar"/>
              </w:rPr>
              <w:t xml:space="preserve">  -1.4306396e+00  4.6216202e-01  1.0946506e+00  5.9033609e-03</w:t>
            </w:r>
            <w:r>
              <w:br/>
            </w:r>
            <w:r>
              <w:rPr>
                <w:rStyle w:val="VerbatimChar"/>
              </w:rPr>
              <w:t xml:space="preserve">  -2.9508862e-01 -1.1040881e+00 -5.8021575e-01  3.6340800e-01</w:t>
            </w:r>
            <w:r>
              <w:br/>
            </w:r>
            <w:r>
              <w:rPr>
                <w:rStyle w:val="VerbatimChar"/>
              </w:rPr>
              <w:t xml:space="preserve">  -1.6659357e-01 -4.6644804e-01  2.2010070e-01 -8.4141254e-01</w:t>
            </w:r>
            <w:r>
              <w:br/>
            </w:r>
            <w:r>
              <w:rPr>
                <w:rStyle w:val="VerbatimChar"/>
              </w:rPr>
              <w:t xml:space="preserve">  -1.6794944e+00 -5.7726461e-01  8.7109190e-01 -2.7260438e-01</w:t>
            </w:r>
            <w:r>
              <w:br/>
            </w:r>
            <w:r>
              <w:rPr>
                <w:rStyle w:val="VerbatimChar"/>
              </w:rPr>
              <w:t xml:space="preserve">  -2.2384930e+00 -1.0811609e+00  3.3946521e+00  5.3547299e-01</w:t>
            </w:r>
            <w:r>
              <w:br/>
            </w:r>
            <w:r>
              <w:rPr>
                <w:rStyle w:val="VerbatimChar"/>
              </w:rPr>
              <w:t xml:space="preserve">  -7.6083642e-01 -1.3143849e+00 -1.0653905e-01 -7.0718479e-01</w:t>
            </w:r>
            <w:r>
              <w:br/>
            </w:r>
            <w:r>
              <w:rPr>
                <w:rStyle w:val="VerbatimChar"/>
              </w:rPr>
              <w:t xml:space="preserve">   5.5133468e-01 -8.0286181e-01 -1.9345399e+00 -8.0483741e-01</w:t>
            </w:r>
            <w:r>
              <w:br/>
            </w:r>
            <w:r>
              <w:rPr>
                <w:rStyle w:val="VerbatimChar"/>
              </w:rPr>
              <w:t xml:space="preserve">   2.1211745e-01 -1.0608994e+00 -6.9850379e-01  3.7806508e-01</w:t>
            </w:r>
            <w:r>
              <w:br/>
            </w:r>
            <w:r>
              <w:rPr>
                <w:rStyle w:val="VerbatimChar"/>
              </w:rPr>
              <w:t xml:space="preserve">   1.3738961e+00 -1.4638900e+00 -1.8609408e-02  1.0125256e+00</w:t>
            </w:r>
            <w:r>
              <w:br/>
            </w:r>
            <w:r>
              <w:rPr>
                <w:rStyle w:val="VerbatimChar"/>
              </w:rPr>
              <w:t xml:space="preserve">  -1.6687752e+00  2.1138054e-01 -3.8048160e-01  1.7856196e+00]], shape=(1, 100), dtype=float32)</w:t>
            </w:r>
          </w:p>
          <w:p w14:paraId="2ACA7BCC" w14:textId="7B073220" w:rsidR="00F56499" w:rsidRPr="00F56499" w:rsidRDefault="00F56499" w:rsidP="000E2E1B">
            <w:pPr>
              <w:pStyle w:val="SourceCode"/>
              <w:rPr>
                <w:rStyle w:val="NormalTok"/>
                <w:i/>
              </w:rPr>
            </w:pPr>
            <w:r>
              <w:rPr>
                <w:rStyle w:val="VerbatimChar"/>
              </w:rPr>
              <w:t>&lt;matplotlib.image.AxesImage at 0x1abd320e8c0&gt;</w:t>
            </w:r>
          </w:p>
        </w:tc>
      </w:tr>
    </w:tbl>
    <w:p w14:paraId="6F6FAAEC" w14:textId="76AE451B" w:rsidR="00893734" w:rsidRDefault="00893734" w:rsidP="000E2E1B">
      <w:pPr>
        <w:pStyle w:val="SourceCode"/>
        <w:rPr>
          <w:rStyle w:val="NormalTok"/>
        </w:rPr>
      </w:pPr>
    </w:p>
    <w:p w14:paraId="2CDB2394" w14:textId="6B1486A8" w:rsidR="000E2E1B" w:rsidRDefault="00C02B32" w:rsidP="000E2E1B">
      <w:pPr>
        <w:pStyle w:val="FirstParagraph"/>
      </w:pPr>
      <w:r>
        <w:rPr>
          <w:noProof/>
        </w:rPr>
        <w:drawing>
          <wp:anchor distT="0" distB="0" distL="114300" distR="114300" simplePos="0" relativeHeight="251664384" behindDoc="0" locked="0" layoutInCell="1" allowOverlap="1" wp14:anchorId="77D3A430" wp14:editId="0D7ECDC0">
            <wp:simplePos x="0" y="0"/>
            <wp:positionH relativeFrom="margin">
              <wp:align>center</wp:align>
            </wp:positionH>
            <wp:positionV relativeFrom="paragraph">
              <wp:posOffset>9327</wp:posOffset>
            </wp:positionV>
            <wp:extent cx="3837725" cy="3063834"/>
            <wp:effectExtent l="0" t="0" r="0" b="3810"/>
            <wp:wrapNone/>
            <wp:docPr id="11" name="Resim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7725" cy="3063834"/>
                    </a:xfrm>
                    <a:prstGeom prst="rect">
                      <a:avLst/>
                    </a:prstGeom>
                    <a:noFill/>
                    <a:ln>
                      <a:noFill/>
                    </a:ln>
                  </pic:spPr>
                </pic:pic>
              </a:graphicData>
            </a:graphic>
          </wp:anchor>
        </w:drawing>
      </w:r>
    </w:p>
    <w:p w14:paraId="562C4157" w14:textId="7AD377F9" w:rsidR="00C02B32" w:rsidRDefault="00C02B32" w:rsidP="00C02B32">
      <w:pPr>
        <w:pStyle w:val="BodyText"/>
      </w:pPr>
    </w:p>
    <w:p w14:paraId="1DAE95B4" w14:textId="4DB1D2D0" w:rsidR="00C02B32" w:rsidRDefault="00C02B32" w:rsidP="00C02B32">
      <w:pPr>
        <w:pStyle w:val="BodyText"/>
      </w:pPr>
    </w:p>
    <w:p w14:paraId="39F146C9" w14:textId="783562F6" w:rsidR="00C02B32" w:rsidRDefault="00C02B32" w:rsidP="00C02B32">
      <w:pPr>
        <w:pStyle w:val="BodyText"/>
      </w:pPr>
    </w:p>
    <w:p w14:paraId="33225E52" w14:textId="48893972" w:rsidR="00C02B32" w:rsidRDefault="00C02B32" w:rsidP="00C02B32">
      <w:pPr>
        <w:pStyle w:val="BodyText"/>
      </w:pPr>
    </w:p>
    <w:p w14:paraId="536D9318" w14:textId="2DB0E0E7" w:rsidR="00C02B32" w:rsidRDefault="00C02B32" w:rsidP="00C02B32">
      <w:pPr>
        <w:pStyle w:val="BodyText"/>
      </w:pPr>
    </w:p>
    <w:p w14:paraId="75B0C7F2" w14:textId="19F37A70" w:rsidR="00C02B32" w:rsidRDefault="00C02B32" w:rsidP="00C02B32">
      <w:pPr>
        <w:pStyle w:val="BodyText"/>
      </w:pPr>
    </w:p>
    <w:p w14:paraId="2CACE757" w14:textId="0033C77B" w:rsidR="00C02B32" w:rsidRDefault="00C02B32" w:rsidP="00C02B32">
      <w:pPr>
        <w:pStyle w:val="BodyText"/>
      </w:pPr>
    </w:p>
    <w:p w14:paraId="5D78691D" w14:textId="77777777" w:rsidR="00C02B32" w:rsidRPr="00C02B32" w:rsidRDefault="00C02B32" w:rsidP="00C02B32">
      <w:pPr>
        <w:pStyle w:val="BodyText"/>
      </w:pPr>
    </w:p>
    <w:tbl>
      <w:tblPr>
        <w:tblStyle w:val="TableGrid"/>
        <w:tblW w:w="0" w:type="auto"/>
        <w:shd w:val="clear" w:color="auto" w:fill="DBDBDB" w:themeFill="accent3" w:themeFillTint="66"/>
        <w:tblLook w:val="04A0" w:firstRow="1" w:lastRow="0" w:firstColumn="1" w:lastColumn="0" w:noHBand="0" w:noVBand="1"/>
      </w:tblPr>
      <w:tblGrid>
        <w:gridCol w:w="9016"/>
      </w:tblGrid>
      <w:tr w:rsidR="00F56499" w14:paraId="33489906" w14:textId="77777777" w:rsidTr="00F56499">
        <w:tc>
          <w:tcPr>
            <w:tcW w:w="9016" w:type="dxa"/>
            <w:shd w:val="clear" w:color="auto" w:fill="DBDBDB" w:themeFill="accent3" w:themeFillTint="66"/>
          </w:tcPr>
          <w:p w14:paraId="63078A11" w14:textId="2173BE8E" w:rsidR="00F56499" w:rsidRDefault="00F56499" w:rsidP="00F56499">
            <w:pPr>
              <w:pStyle w:val="BodyText"/>
            </w:pPr>
            <w:r>
              <w:rPr>
                <w:rStyle w:val="NormalTok"/>
              </w:rPr>
              <w:t xml:space="preserve">dis </w:t>
            </w:r>
            <w:r>
              <w:rPr>
                <w:rStyle w:val="OperatorTok"/>
              </w:rPr>
              <w:t>=</w:t>
            </w:r>
            <w:r>
              <w:rPr>
                <w:rStyle w:val="NormalTok"/>
              </w:rPr>
              <w:t xml:space="preserve"> tf.keras.Sequential()</w:t>
            </w:r>
            <w:r>
              <w:br/>
            </w:r>
            <w:r>
              <w:br/>
            </w:r>
            <w:r>
              <w:rPr>
                <w:rStyle w:val="NormalTok"/>
              </w:rPr>
              <w:t>dis.add(tf.keras.layers.Conv2D(</w:t>
            </w:r>
            <w:r>
              <w:rPr>
                <w:rStyle w:val="DecValTok"/>
              </w:rPr>
              <w:t>64</w:t>
            </w:r>
            <w:r>
              <w:rPr>
                <w:rStyle w:val="NormalTok"/>
              </w:rPr>
              <w:t>, (</w:t>
            </w:r>
            <w:r>
              <w:rPr>
                <w:rStyle w:val="DecValTok"/>
              </w:rPr>
              <w:t>7</w:t>
            </w:r>
            <w:r>
              <w:rPr>
                <w:rStyle w:val="NormalTok"/>
              </w:rPr>
              <w:t xml:space="preserve">, </w:t>
            </w:r>
            <w:r>
              <w:rPr>
                <w:rStyle w:val="DecValTok"/>
              </w:rPr>
              <w:t>7</w:t>
            </w:r>
            <w:r>
              <w:rPr>
                <w:rStyle w:val="NormalTok"/>
              </w:rPr>
              <w:t>), strides</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 padding</w:t>
            </w:r>
            <w:r>
              <w:rPr>
                <w:rStyle w:val="OperatorTok"/>
              </w:rPr>
              <w:t>=</w:t>
            </w:r>
            <w:r>
              <w:rPr>
                <w:rStyle w:val="StringTok"/>
              </w:rPr>
              <w:t>'same'</w:t>
            </w:r>
            <w:r>
              <w:rPr>
                <w:rStyle w:val="NormalTok"/>
              </w:rPr>
              <w:t xml:space="preserve">,kernel_initializer </w:t>
            </w:r>
            <w:r>
              <w:rPr>
                <w:rStyle w:val="OperatorTok"/>
              </w:rPr>
              <w:t>=</w:t>
            </w:r>
            <w:r>
              <w:rPr>
                <w:rStyle w:val="NormalTok"/>
              </w:rPr>
              <w:t xml:space="preserve"> </w:t>
            </w:r>
            <w:r>
              <w:br/>
            </w:r>
            <w:r>
              <w:rPr>
                <w:rStyle w:val="NormalTok"/>
              </w:rPr>
              <w:t>initializer, input_shape</w:t>
            </w:r>
            <w:r>
              <w:rPr>
                <w:rStyle w:val="OperatorTok"/>
              </w:rPr>
              <w:t>=</w:t>
            </w:r>
            <w:r>
              <w:rPr>
                <w:rStyle w:val="NormalTok"/>
              </w:rPr>
              <w:t>[</w:t>
            </w:r>
            <w:r>
              <w:rPr>
                <w:rStyle w:val="DecValTok"/>
              </w:rPr>
              <w:t>64</w:t>
            </w:r>
            <w:r>
              <w:rPr>
                <w:rStyle w:val="NormalTok"/>
              </w:rPr>
              <w:t xml:space="preserve">, </w:t>
            </w:r>
            <w:r>
              <w:rPr>
                <w:rStyle w:val="DecValTok"/>
              </w:rPr>
              <w:t>64</w:t>
            </w:r>
            <w:r>
              <w:rPr>
                <w:rStyle w:val="NormalTok"/>
              </w:rPr>
              <w:t xml:space="preserve">, </w:t>
            </w:r>
            <w:r>
              <w:rPr>
                <w:rStyle w:val="DecValTok"/>
              </w:rPr>
              <w:t>3</w:t>
            </w:r>
            <w:r>
              <w:rPr>
                <w:rStyle w:val="NormalTok"/>
              </w:rPr>
              <w:t>], use_bias</w:t>
            </w:r>
            <w:r>
              <w:rPr>
                <w:rStyle w:val="OperatorTok"/>
              </w:rPr>
              <w:t>=</w:t>
            </w:r>
            <w:r>
              <w:rPr>
                <w:rStyle w:val="VariableTok"/>
              </w:rPr>
              <w:t>False</w:t>
            </w:r>
            <w:r>
              <w:rPr>
                <w:rStyle w:val="NormalTok"/>
              </w:rPr>
              <w:t>))</w:t>
            </w:r>
            <w:r>
              <w:br/>
            </w:r>
            <w:r>
              <w:rPr>
                <w:rStyle w:val="NormalTok"/>
              </w:rPr>
              <w:t>dis.add(tf.keras.layers.BatchNormalization())</w:t>
            </w:r>
            <w:r>
              <w:br/>
            </w:r>
            <w:r>
              <w:rPr>
                <w:rStyle w:val="NormalTok"/>
              </w:rPr>
              <w:t>dis.add(tf.keras.layers.LeakyReLU())</w:t>
            </w:r>
            <w:r>
              <w:br/>
            </w:r>
            <w:r>
              <w:rPr>
                <w:rStyle w:val="NormalTok"/>
              </w:rPr>
              <w:t>dis.add(tf.keras.layers.Dropout(</w:t>
            </w:r>
            <w:r>
              <w:rPr>
                <w:rStyle w:val="FloatTok"/>
              </w:rPr>
              <w:t>0.3</w:t>
            </w:r>
            <w:r>
              <w:rPr>
                <w:rStyle w:val="NormalTok"/>
              </w:rPr>
              <w:t>))</w:t>
            </w:r>
            <w:r>
              <w:br/>
            </w:r>
            <w:r>
              <w:br/>
            </w:r>
            <w:r>
              <w:rPr>
                <w:rStyle w:val="NormalTok"/>
              </w:rPr>
              <w:t>dis.add(tf.keras.layers.Conv2D(</w:t>
            </w:r>
            <w:r>
              <w:rPr>
                <w:rStyle w:val="DecValTok"/>
              </w:rPr>
              <w:t>128</w:t>
            </w:r>
            <w:r>
              <w:rPr>
                <w:rStyle w:val="NormalTok"/>
              </w:rPr>
              <w:t>, (</w:t>
            </w:r>
            <w:r>
              <w:rPr>
                <w:rStyle w:val="DecValTok"/>
              </w:rPr>
              <w:t>5</w:t>
            </w:r>
            <w:r>
              <w:rPr>
                <w:rStyle w:val="NormalTok"/>
              </w:rPr>
              <w:t xml:space="preserve">, </w:t>
            </w:r>
            <w:r>
              <w:rPr>
                <w:rStyle w:val="DecValTok"/>
              </w:rPr>
              <w:t>5</w:t>
            </w:r>
            <w:r>
              <w:rPr>
                <w:rStyle w:val="NormalTok"/>
              </w:rPr>
              <w:t>), strides</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 padding</w:t>
            </w:r>
            <w:r>
              <w:rPr>
                <w:rStyle w:val="OperatorTok"/>
              </w:rPr>
              <w:t>=</w:t>
            </w:r>
            <w:r>
              <w:rPr>
                <w:rStyle w:val="StringTok"/>
              </w:rPr>
              <w:t>'same'</w:t>
            </w:r>
            <w:r>
              <w:rPr>
                <w:rStyle w:val="NormalTok"/>
              </w:rPr>
              <w:t xml:space="preserve">,kernel_initializer </w:t>
            </w:r>
            <w:r>
              <w:rPr>
                <w:rStyle w:val="OperatorTok"/>
              </w:rPr>
              <w:t>=</w:t>
            </w:r>
            <w:r>
              <w:rPr>
                <w:rStyle w:val="NormalTok"/>
              </w:rPr>
              <w:t xml:space="preserve"> initializer, use_bias</w:t>
            </w:r>
            <w:r>
              <w:rPr>
                <w:rStyle w:val="OperatorTok"/>
              </w:rPr>
              <w:t>=</w:t>
            </w:r>
            <w:r>
              <w:rPr>
                <w:rStyle w:val="VariableTok"/>
              </w:rPr>
              <w:t>False</w:t>
            </w:r>
            <w:r>
              <w:rPr>
                <w:rStyle w:val="NormalTok"/>
              </w:rPr>
              <w:t>))</w:t>
            </w:r>
            <w:r>
              <w:br/>
            </w:r>
            <w:r>
              <w:rPr>
                <w:rStyle w:val="NormalTok"/>
              </w:rPr>
              <w:t>dis.add(tf.keras.layers.BatchNormalization())</w:t>
            </w:r>
            <w:r>
              <w:br/>
            </w:r>
            <w:r>
              <w:rPr>
                <w:rStyle w:val="NormalTok"/>
              </w:rPr>
              <w:t>dis.add(tf.keras.layers.LeakyReLU())</w:t>
            </w:r>
            <w:r>
              <w:br/>
            </w:r>
            <w:r>
              <w:rPr>
                <w:rStyle w:val="NormalTok"/>
              </w:rPr>
              <w:t>dis.add(tf.keras.layers.Dropout(</w:t>
            </w:r>
            <w:r>
              <w:rPr>
                <w:rStyle w:val="FloatTok"/>
              </w:rPr>
              <w:t>0.3</w:t>
            </w:r>
            <w:r>
              <w:rPr>
                <w:rStyle w:val="NormalTok"/>
              </w:rPr>
              <w:t>))</w:t>
            </w:r>
            <w:r>
              <w:br/>
            </w:r>
            <w:r>
              <w:br/>
            </w:r>
            <w:r>
              <w:rPr>
                <w:rStyle w:val="NormalTok"/>
              </w:rPr>
              <w:t>dis.add(tf.keras.layers.Conv2D(</w:t>
            </w:r>
            <w:r>
              <w:rPr>
                <w:rStyle w:val="DecValTok"/>
              </w:rPr>
              <w:t>256</w:t>
            </w:r>
            <w:r>
              <w:rPr>
                <w:rStyle w:val="NormalTok"/>
              </w:rPr>
              <w:t>, (</w:t>
            </w:r>
            <w:r>
              <w:rPr>
                <w:rStyle w:val="DecValTok"/>
              </w:rPr>
              <w:t>5</w:t>
            </w:r>
            <w:r>
              <w:rPr>
                <w:rStyle w:val="NormalTok"/>
              </w:rPr>
              <w:t xml:space="preserve">, </w:t>
            </w:r>
            <w:r>
              <w:rPr>
                <w:rStyle w:val="DecValTok"/>
              </w:rPr>
              <w:t>5</w:t>
            </w:r>
            <w:r>
              <w:rPr>
                <w:rStyle w:val="NormalTok"/>
              </w:rPr>
              <w:t>), strides</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 padding</w:t>
            </w:r>
            <w:r>
              <w:rPr>
                <w:rStyle w:val="OperatorTok"/>
              </w:rPr>
              <w:t>=</w:t>
            </w:r>
            <w:r>
              <w:rPr>
                <w:rStyle w:val="StringTok"/>
              </w:rPr>
              <w:t>'same'</w:t>
            </w:r>
            <w:r>
              <w:rPr>
                <w:rStyle w:val="NormalTok"/>
              </w:rPr>
              <w:t xml:space="preserve">,kernel_initializer </w:t>
            </w:r>
            <w:r>
              <w:rPr>
                <w:rStyle w:val="OperatorTok"/>
              </w:rPr>
              <w:t>=</w:t>
            </w:r>
            <w:r>
              <w:rPr>
                <w:rStyle w:val="NormalTok"/>
              </w:rPr>
              <w:t xml:space="preserve"> initializer, use_bias</w:t>
            </w:r>
            <w:r>
              <w:rPr>
                <w:rStyle w:val="OperatorTok"/>
              </w:rPr>
              <w:t>=</w:t>
            </w:r>
            <w:r>
              <w:rPr>
                <w:rStyle w:val="VariableTok"/>
              </w:rPr>
              <w:t>False</w:t>
            </w:r>
            <w:r>
              <w:rPr>
                <w:rStyle w:val="NormalTok"/>
              </w:rPr>
              <w:t>))</w:t>
            </w:r>
            <w:r>
              <w:br/>
            </w:r>
            <w:r>
              <w:rPr>
                <w:rStyle w:val="NormalTok"/>
              </w:rPr>
              <w:t>dis.add(tf.keras.layers.BatchNormalization())</w:t>
            </w:r>
            <w:r>
              <w:br/>
            </w:r>
            <w:r>
              <w:rPr>
                <w:rStyle w:val="NormalTok"/>
              </w:rPr>
              <w:t>dis.add(tf.keras.layers.LeakyReLU())</w:t>
            </w:r>
            <w:r>
              <w:br/>
            </w:r>
            <w:r>
              <w:rPr>
                <w:rStyle w:val="NormalTok"/>
              </w:rPr>
              <w:t>dis.add(tf.keras.layers.Dropout(</w:t>
            </w:r>
            <w:r>
              <w:rPr>
                <w:rStyle w:val="FloatTok"/>
              </w:rPr>
              <w:t>0.3</w:t>
            </w:r>
            <w:r>
              <w:rPr>
                <w:rStyle w:val="NormalTok"/>
              </w:rPr>
              <w:t>))</w:t>
            </w:r>
            <w:r>
              <w:br/>
            </w:r>
            <w:r>
              <w:br/>
            </w:r>
            <w:r>
              <w:rPr>
                <w:rStyle w:val="NormalTok"/>
              </w:rPr>
              <w:t>dis.add(tf.keras.layers.Conv2D(</w:t>
            </w:r>
            <w:r>
              <w:rPr>
                <w:rStyle w:val="DecValTok"/>
              </w:rPr>
              <w:t>512</w:t>
            </w:r>
            <w:r>
              <w:rPr>
                <w:rStyle w:val="NormalTok"/>
              </w:rPr>
              <w:t>, (</w:t>
            </w:r>
            <w:r>
              <w:rPr>
                <w:rStyle w:val="DecValTok"/>
              </w:rPr>
              <w:t>5</w:t>
            </w:r>
            <w:r>
              <w:rPr>
                <w:rStyle w:val="NormalTok"/>
              </w:rPr>
              <w:t xml:space="preserve">, </w:t>
            </w:r>
            <w:r>
              <w:rPr>
                <w:rStyle w:val="DecValTok"/>
              </w:rPr>
              <w:t>5</w:t>
            </w:r>
            <w:r>
              <w:rPr>
                <w:rStyle w:val="NormalTok"/>
              </w:rPr>
              <w:t>), strides</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 padding</w:t>
            </w:r>
            <w:r>
              <w:rPr>
                <w:rStyle w:val="OperatorTok"/>
              </w:rPr>
              <w:t>=</w:t>
            </w:r>
            <w:r>
              <w:rPr>
                <w:rStyle w:val="StringTok"/>
              </w:rPr>
              <w:t>'same'</w:t>
            </w:r>
            <w:r>
              <w:rPr>
                <w:rStyle w:val="NormalTok"/>
              </w:rPr>
              <w:t xml:space="preserve">,kernel_initializer </w:t>
            </w:r>
            <w:r>
              <w:rPr>
                <w:rStyle w:val="OperatorTok"/>
              </w:rPr>
              <w:t>=</w:t>
            </w:r>
            <w:r>
              <w:rPr>
                <w:rStyle w:val="NormalTok"/>
              </w:rPr>
              <w:t xml:space="preserve"> initializer, use_bias</w:t>
            </w:r>
            <w:r>
              <w:rPr>
                <w:rStyle w:val="OperatorTok"/>
              </w:rPr>
              <w:t>=</w:t>
            </w:r>
            <w:r>
              <w:rPr>
                <w:rStyle w:val="VariableTok"/>
              </w:rPr>
              <w:t>False</w:t>
            </w:r>
            <w:r>
              <w:rPr>
                <w:rStyle w:val="NormalTok"/>
              </w:rPr>
              <w:t>))</w:t>
            </w:r>
            <w:r>
              <w:br/>
            </w:r>
            <w:r>
              <w:rPr>
                <w:rStyle w:val="NormalTok"/>
              </w:rPr>
              <w:t>dis.add(tf.keras.layers.BatchNormalization())</w:t>
            </w:r>
            <w:r>
              <w:br/>
            </w:r>
            <w:r>
              <w:rPr>
                <w:rStyle w:val="NormalTok"/>
              </w:rPr>
              <w:t>dis.add(tf.keras.layers.LeakyReLU())</w:t>
            </w:r>
            <w:r>
              <w:br/>
            </w:r>
            <w:r>
              <w:rPr>
                <w:rStyle w:val="NormalTok"/>
              </w:rPr>
              <w:t>dis.add(tf.keras.layers.Dropout(</w:t>
            </w:r>
            <w:r>
              <w:rPr>
                <w:rStyle w:val="FloatTok"/>
              </w:rPr>
              <w:t>0.3</w:t>
            </w:r>
            <w:r>
              <w:rPr>
                <w:rStyle w:val="NormalTok"/>
              </w:rPr>
              <w:t>))</w:t>
            </w:r>
            <w:r>
              <w:br/>
            </w:r>
            <w:r>
              <w:br/>
            </w:r>
            <w:r>
              <w:rPr>
                <w:rStyle w:val="NormalTok"/>
              </w:rPr>
              <w:t>dis.add(tf.keras.layers.Flatten())</w:t>
            </w:r>
          </w:p>
        </w:tc>
      </w:tr>
    </w:tbl>
    <w:p w14:paraId="029366EA" w14:textId="77777777" w:rsidR="00F56499" w:rsidRPr="00F56499" w:rsidRDefault="00F56499" w:rsidP="00F56499">
      <w:pPr>
        <w:pStyle w:val="BodyText"/>
      </w:pPr>
    </w:p>
    <w:tbl>
      <w:tblPr>
        <w:tblStyle w:val="TableGrid"/>
        <w:tblW w:w="0" w:type="auto"/>
        <w:shd w:val="clear" w:color="auto" w:fill="DBDBDB" w:themeFill="accent3" w:themeFillTint="66"/>
        <w:tblLook w:val="04A0" w:firstRow="1" w:lastRow="0" w:firstColumn="1" w:lastColumn="0" w:noHBand="0" w:noVBand="1"/>
      </w:tblPr>
      <w:tblGrid>
        <w:gridCol w:w="9016"/>
      </w:tblGrid>
      <w:tr w:rsidR="00F56499" w14:paraId="6739CEF7" w14:textId="77777777" w:rsidTr="00F56499">
        <w:tc>
          <w:tcPr>
            <w:tcW w:w="9016" w:type="dxa"/>
            <w:shd w:val="clear" w:color="auto" w:fill="DBDBDB" w:themeFill="accent3" w:themeFillTint="66"/>
          </w:tcPr>
          <w:p w14:paraId="1FBFCEDD" w14:textId="77777777" w:rsidR="00F56499" w:rsidRDefault="00F56499" w:rsidP="00F56499">
            <w:pPr>
              <w:pStyle w:val="SourceCode"/>
            </w:pPr>
            <w:r>
              <w:rPr>
                <w:rStyle w:val="CommentTok"/>
              </w:rPr>
              <w:t>#!</w:t>
            </w:r>
            <w:r>
              <w:br/>
            </w:r>
            <w:r>
              <w:rPr>
                <w:rStyle w:val="NormalTok"/>
              </w:rPr>
              <w:t>dis.add(tf.keras.layers.Dense(</w:t>
            </w:r>
            <w:r>
              <w:rPr>
                <w:rStyle w:val="DecValTok"/>
              </w:rPr>
              <w:t>1</w:t>
            </w:r>
            <w:r>
              <w:rPr>
                <w:rStyle w:val="NormalTok"/>
              </w:rPr>
              <w:t>))</w:t>
            </w:r>
          </w:p>
          <w:p w14:paraId="1C6FC2F6" w14:textId="77777777" w:rsidR="00F56499" w:rsidRDefault="00F56499" w:rsidP="00F56499">
            <w:pPr>
              <w:pStyle w:val="SourceCode"/>
            </w:pPr>
            <w:r>
              <w:rPr>
                <w:rStyle w:val="BuiltInTok"/>
              </w:rPr>
              <w:t>print</w:t>
            </w:r>
            <w:r>
              <w:rPr>
                <w:rStyle w:val="NormalTok"/>
              </w:rPr>
              <w:t>(dis(test_resmi))</w:t>
            </w:r>
          </w:p>
          <w:p w14:paraId="06972692" w14:textId="77777777" w:rsidR="00F56499" w:rsidRDefault="00F56499" w:rsidP="00F56499">
            <w:pPr>
              <w:pStyle w:val="SourceCode"/>
            </w:pPr>
            <w:r>
              <w:rPr>
                <w:rStyle w:val="VerbatimChar"/>
              </w:rPr>
              <w:t>tf.Tensor([[0.00168461]], shape=(1, 1), dtype=float32)</w:t>
            </w:r>
          </w:p>
          <w:p w14:paraId="6FAF624A" w14:textId="77777777" w:rsidR="00F56499" w:rsidRDefault="00F56499" w:rsidP="00F56499">
            <w:pPr>
              <w:pStyle w:val="SourceCode"/>
            </w:pPr>
            <w:r>
              <w:rPr>
                <w:rStyle w:val="NormalTok"/>
              </w:rPr>
              <w:t xml:space="preserve">cross_entropy </w:t>
            </w:r>
            <w:r>
              <w:rPr>
                <w:rStyle w:val="OperatorTok"/>
              </w:rPr>
              <w:t>=</w:t>
            </w:r>
            <w:r>
              <w:rPr>
                <w:rStyle w:val="NormalTok"/>
              </w:rPr>
              <w:t xml:space="preserve"> tf.keras.losses.BinaryCrossentropy(from_logits</w:t>
            </w:r>
            <w:r>
              <w:rPr>
                <w:rStyle w:val="OperatorTok"/>
              </w:rPr>
              <w:t>=</w:t>
            </w:r>
            <w:r>
              <w:rPr>
                <w:rStyle w:val="VariableTok"/>
              </w:rPr>
              <w:t>True</w:t>
            </w:r>
            <w:r>
              <w:rPr>
                <w:rStyle w:val="NormalTok"/>
              </w:rPr>
              <w:t>)</w:t>
            </w:r>
            <w:r>
              <w:br/>
            </w:r>
            <w:r>
              <w:br/>
            </w:r>
            <w:r>
              <w:rPr>
                <w:rStyle w:val="KeywordTok"/>
              </w:rPr>
              <w:t>def</w:t>
            </w:r>
            <w:r>
              <w:rPr>
                <w:rStyle w:val="NormalTok"/>
              </w:rPr>
              <w:t xml:space="preserve"> dis_loss(real_output, fake_output):</w:t>
            </w:r>
            <w:r>
              <w:br/>
            </w:r>
            <w:r>
              <w:rPr>
                <w:rStyle w:val="NormalTok"/>
              </w:rPr>
              <w:t xml:space="preserve">    real_loss </w:t>
            </w:r>
            <w:r>
              <w:rPr>
                <w:rStyle w:val="OperatorTok"/>
              </w:rPr>
              <w:t>=</w:t>
            </w:r>
            <w:r>
              <w:rPr>
                <w:rStyle w:val="NormalTok"/>
              </w:rPr>
              <w:t xml:space="preserve"> cross_entropy(tf.ones_like(real_output), real_output)</w:t>
            </w:r>
            <w:r>
              <w:br/>
            </w:r>
            <w:r>
              <w:rPr>
                <w:rStyle w:val="NormalTok"/>
              </w:rPr>
              <w:t xml:space="preserve">    fake_loss </w:t>
            </w:r>
            <w:r>
              <w:rPr>
                <w:rStyle w:val="OperatorTok"/>
              </w:rPr>
              <w:t>=</w:t>
            </w:r>
            <w:r>
              <w:rPr>
                <w:rStyle w:val="NormalTok"/>
              </w:rPr>
              <w:t xml:space="preserve"> cross_entropy(tf.zeros_like(fake_output), fake_output)</w:t>
            </w:r>
            <w:r>
              <w:br/>
            </w:r>
            <w:r>
              <w:rPr>
                <w:rStyle w:val="NormalTok"/>
              </w:rPr>
              <w:t xml:space="preserve">    total_loss </w:t>
            </w:r>
            <w:r>
              <w:rPr>
                <w:rStyle w:val="OperatorTok"/>
              </w:rPr>
              <w:t>=</w:t>
            </w:r>
            <w:r>
              <w:rPr>
                <w:rStyle w:val="NormalTok"/>
              </w:rPr>
              <w:t xml:space="preserve"> real_loss </w:t>
            </w:r>
            <w:r>
              <w:rPr>
                <w:rStyle w:val="OperatorTok"/>
              </w:rPr>
              <w:t>+</w:t>
            </w:r>
            <w:r>
              <w:rPr>
                <w:rStyle w:val="NormalTok"/>
              </w:rPr>
              <w:t xml:space="preserve"> fake_loss</w:t>
            </w:r>
            <w:r>
              <w:br/>
            </w:r>
            <w:r>
              <w:rPr>
                <w:rStyle w:val="NormalTok"/>
              </w:rPr>
              <w:t xml:space="preserve">    </w:t>
            </w:r>
            <w:r>
              <w:rPr>
                <w:rStyle w:val="ControlFlowTok"/>
              </w:rPr>
              <w:t>return</w:t>
            </w:r>
            <w:r>
              <w:rPr>
                <w:rStyle w:val="NormalTok"/>
              </w:rPr>
              <w:t xml:space="preserve"> total_loss</w:t>
            </w:r>
            <w:r>
              <w:br/>
            </w:r>
            <w:r>
              <w:lastRenderedPageBreak/>
              <w:br/>
            </w:r>
            <w:r>
              <w:rPr>
                <w:rStyle w:val="KeywordTok"/>
              </w:rPr>
              <w:t>def</w:t>
            </w:r>
            <w:r>
              <w:rPr>
                <w:rStyle w:val="NormalTok"/>
              </w:rPr>
              <w:t xml:space="preserve"> gen_loss(fake_output):</w:t>
            </w:r>
            <w:r>
              <w:br/>
            </w:r>
            <w:r>
              <w:rPr>
                <w:rStyle w:val="NormalTok"/>
              </w:rPr>
              <w:t xml:space="preserve">    </w:t>
            </w:r>
            <w:r>
              <w:rPr>
                <w:rStyle w:val="ControlFlowTok"/>
              </w:rPr>
              <w:t>return</w:t>
            </w:r>
            <w:r>
              <w:rPr>
                <w:rStyle w:val="NormalTok"/>
              </w:rPr>
              <w:t xml:space="preserve"> cross_entropy(tf.ones_like(fake_output), fake_output)</w:t>
            </w:r>
          </w:p>
          <w:p w14:paraId="3FCE44FF" w14:textId="4BED1CEB" w:rsidR="00F56499" w:rsidRPr="00F56499" w:rsidRDefault="00F56499" w:rsidP="000E2E1B">
            <w:pPr>
              <w:pStyle w:val="SourceCode"/>
              <w:rPr>
                <w:rStyle w:val="CommentTok"/>
                <w:color w:val="auto"/>
              </w:rPr>
            </w:pPr>
            <w:r>
              <w:rPr>
                <w:rStyle w:val="NormalTok"/>
              </w:rPr>
              <w:t xml:space="preserve">gen_opt </w:t>
            </w:r>
            <w:r>
              <w:rPr>
                <w:rStyle w:val="OperatorTok"/>
              </w:rPr>
              <w:t>=</w:t>
            </w:r>
            <w:r>
              <w:rPr>
                <w:rStyle w:val="NormalTok"/>
              </w:rPr>
              <w:t xml:space="preserve"> tf.keras.optimizers.Adam(</w:t>
            </w:r>
            <w:r>
              <w:rPr>
                <w:rStyle w:val="FloatTok"/>
              </w:rPr>
              <w:t>1e-4</w:t>
            </w:r>
            <w:r>
              <w:rPr>
                <w:rStyle w:val="NormalTok"/>
              </w:rPr>
              <w:t>)</w:t>
            </w:r>
            <w:r>
              <w:br/>
            </w:r>
            <w:r>
              <w:rPr>
                <w:rStyle w:val="NormalTok"/>
              </w:rPr>
              <w:t xml:space="preserve">dis_opt </w:t>
            </w:r>
            <w:r>
              <w:rPr>
                <w:rStyle w:val="OperatorTok"/>
              </w:rPr>
              <w:t>=</w:t>
            </w:r>
            <w:r>
              <w:rPr>
                <w:rStyle w:val="NormalTok"/>
              </w:rPr>
              <w:t xml:space="preserve"> tf.keras.optimizers.Adam(</w:t>
            </w:r>
            <w:r>
              <w:rPr>
                <w:rStyle w:val="FloatTok"/>
              </w:rPr>
              <w:t>1e-4</w:t>
            </w:r>
            <w:r>
              <w:rPr>
                <w:rStyle w:val="NormalTok"/>
              </w:rPr>
              <w:t>)</w:t>
            </w:r>
          </w:p>
        </w:tc>
      </w:tr>
    </w:tbl>
    <w:p w14:paraId="3D48F0E8" w14:textId="65E122FD" w:rsidR="00F56499" w:rsidRDefault="00F56499" w:rsidP="000E2E1B">
      <w:pPr>
        <w:pStyle w:val="SourceCode"/>
        <w:rPr>
          <w:rStyle w:val="CommentTok"/>
        </w:rPr>
      </w:pPr>
    </w:p>
    <w:tbl>
      <w:tblPr>
        <w:tblStyle w:val="TableGrid"/>
        <w:tblW w:w="0" w:type="auto"/>
        <w:shd w:val="clear" w:color="auto" w:fill="DBDBDB" w:themeFill="accent3" w:themeFillTint="66"/>
        <w:tblLook w:val="04A0" w:firstRow="1" w:lastRow="0" w:firstColumn="1" w:lastColumn="0" w:noHBand="0" w:noVBand="1"/>
      </w:tblPr>
      <w:tblGrid>
        <w:gridCol w:w="9016"/>
      </w:tblGrid>
      <w:tr w:rsidR="00031AC3" w14:paraId="5D4CE39A" w14:textId="77777777" w:rsidTr="00031AC3">
        <w:tc>
          <w:tcPr>
            <w:tcW w:w="9016" w:type="dxa"/>
            <w:shd w:val="clear" w:color="auto" w:fill="DBDBDB" w:themeFill="accent3" w:themeFillTint="66"/>
          </w:tcPr>
          <w:p w14:paraId="27AECA28" w14:textId="77777777" w:rsidR="00031AC3" w:rsidRDefault="00031AC3" w:rsidP="00031AC3">
            <w:pPr>
              <w:pStyle w:val="SourceCode"/>
            </w:pPr>
            <w:r>
              <w:rPr>
                <w:rStyle w:val="AttributeTok"/>
              </w:rPr>
              <w:t>@tf.function</w:t>
            </w:r>
            <w:r>
              <w:br/>
            </w:r>
            <w:r>
              <w:rPr>
                <w:rStyle w:val="KeywordTok"/>
              </w:rPr>
              <w:t>def</w:t>
            </w:r>
            <w:r>
              <w:rPr>
                <w:rStyle w:val="NormalTok"/>
              </w:rPr>
              <w:t xml:space="preserve"> train_step(images):</w:t>
            </w:r>
            <w:r>
              <w:br/>
            </w:r>
            <w:r>
              <w:rPr>
                <w:rStyle w:val="NormalTok"/>
              </w:rPr>
              <w:t xml:space="preserve">    noise </w:t>
            </w:r>
            <w:r>
              <w:rPr>
                <w:rStyle w:val="OperatorTok"/>
              </w:rPr>
              <w:t>=</w:t>
            </w:r>
            <w:r>
              <w:rPr>
                <w:rStyle w:val="NormalTok"/>
              </w:rPr>
              <w:t xml:space="preserve"> tf.random.normal([</w:t>
            </w:r>
            <w:r>
              <w:rPr>
                <w:rStyle w:val="DecValTok"/>
              </w:rPr>
              <w:t>256</w:t>
            </w:r>
            <w:r>
              <w:rPr>
                <w:rStyle w:val="NormalTok"/>
              </w:rPr>
              <w:t xml:space="preserve">, </w:t>
            </w:r>
            <w:r>
              <w:rPr>
                <w:rStyle w:val="DecValTok"/>
              </w:rPr>
              <w:t>100</w:t>
            </w:r>
            <w:r>
              <w:rPr>
                <w:rStyle w:val="NormalTok"/>
              </w:rPr>
              <w:t>])</w:t>
            </w:r>
            <w:r>
              <w:br/>
            </w:r>
            <w:r>
              <w:rPr>
                <w:rStyle w:val="NormalTok"/>
              </w:rPr>
              <w:t xml:space="preserve">    </w:t>
            </w:r>
            <w:r>
              <w:rPr>
                <w:rStyle w:val="ControlFlowTok"/>
              </w:rPr>
              <w:t>with</w:t>
            </w:r>
            <w:r>
              <w:rPr>
                <w:rStyle w:val="NormalTok"/>
              </w:rPr>
              <w:t xml:space="preserve"> tf.GradientTape() </w:t>
            </w:r>
            <w:r>
              <w:rPr>
                <w:rStyle w:val="ImportTok"/>
              </w:rPr>
              <w:t>as</w:t>
            </w:r>
            <w:r>
              <w:rPr>
                <w:rStyle w:val="NormalTok"/>
              </w:rPr>
              <w:t xml:space="preserve"> gen_tape, tf.GradientTape() </w:t>
            </w:r>
            <w:r>
              <w:rPr>
                <w:rStyle w:val="ImportTok"/>
              </w:rPr>
              <w:t>as</w:t>
            </w:r>
            <w:r>
              <w:rPr>
                <w:rStyle w:val="NormalTok"/>
              </w:rPr>
              <w:t xml:space="preserve"> dis_tape:</w:t>
            </w:r>
            <w:r>
              <w:br/>
            </w:r>
            <w:r>
              <w:rPr>
                <w:rStyle w:val="NormalTok"/>
              </w:rPr>
              <w:t xml:space="preserve">        generated_images </w:t>
            </w:r>
            <w:r>
              <w:rPr>
                <w:rStyle w:val="OperatorTok"/>
              </w:rPr>
              <w:t>=</w:t>
            </w:r>
            <w:r>
              <w:rPr>
                <w:rStyle w:val="NormalTok"/>
              </w:rPr>
              <w:t xml:space="preserve"> gen(noise, training </w:t>
            </w:r>
            <w:r>
              <w:rPr>
                <w:rStyle w:val="OperatorTok"/>
              </w:rPr>
              <w:t>=</w:t>
            </w:r>
            <w:r>
              <w:rPr>
                <w:rStyle w:val="NormalTok"/>
              </w:rPr>
              <w:t xml:space="preserve"> </w:t>
            </w:r>
            <w:r>
              <w:rPr>
                <w:rStyle w:val="VariableTok"/>
              </w:rPr>
              <w:t>True</w:t>
            </w:r>
            <w:r>
              <w:rPr>
                <w:rStyle w:val="NormalTok"/>
              </w:rPr>
              <w:t>)</w:t>
            </w:r>
            <w:r>
              <w:br/>
            </w:r>
            <w:r>
              <w:rPr>
                <w:rStyle w:val="NormalTok"/>
              </w:rPr>
              <w:t xml:space="preserve">        real_output </w:t>
            </w:r>
            <w:r>
              <w:rPr>
                <w:rStyle w:val="OperatorTok"/>
              </w:rPr>
              <w:t>=</w:t>
            </w:r>
            <w:r>
              <w:rPr>
                <w:rStyle w:val="NormalTok"/>
              </w:rPr>
              <w:t xml:space="preserve"> dis(images, training </w:t>
            </w:r>
            <w:r>
              <w:rPr>
                <w:rStyle w:val="OperatorTok"/>
              </w:rPr>
              <w:t>=</w:t>
            </w:r>
            <w:r>
              <w:rPr>
                <w:rStyle w:val="NormalTok"/>
              </w:rPr>
              <w:t xml:space="preserve"> </w:t>
            </w:r>
            <w:r>
              <w:rPr>
                <w:rStyle w:val="VariableTok"/>
              </w:rPr>
              <w:t>True</w:t>
            </w:r>
            <w:r>
              <w:rPr>
                <w:rStyle w:val="NormalTok"/>
              </w:rPr>
              <w:t>)</w:t>
            </w:r>
            <w:r>
              <w:br/>
            </w:r>
            <w:r>
              <w:rPr>
                <w:rStyle w:val="NormalTok"/>
              </w:rPr>
              <w:t xml:space="preserve">        fake_output </w:t>
            </w:r>
            <w:r>
              <w:rPr>
                <w:rStyle w:val="OperatorTok"/>
              </w:rPr>
              <w:t>=</w:t>
            </w:r>
            <w:r>
              <w:rPr>
                <w:rStyle w:val="NormalTok"/>
              </w:rPr>
              <w:t xml:space="preserve"> dis(generated_images, training </w:t>
            </w:r>
            <w:r>
              <w:rPr>
                <w:rStyle w:val="OperatorTok"/>
              </w:rPr>
              <w:t>=</w:t>
            </w:r>
            <w:r>
              <w:rPr>
                <w:rStyle w:val="NormalTok"/>
              </w:rPr>
              <w:t xml:space="preserve"> </w:t>
            </w:r>
            <w:r>
              <w:rPr>
                <w:rStyle w:val="VariableTok"/>
              </w:rPr>
              <w:t>True</w:t>
            </w:r>
            <w:r>
              <w:rPr>
                <w:rStyle w:val="NormalTok"/>
              </w:rPr>
              <w:t>)</w:t>
            </w:r>
            <w:r>
              <w:br/>
            </w:r>
            <w:r>
              <w:rPr>
                <w:rStyle w:val="NormalTok"/>
              </w:rPr>
              <w:t xml:space="preserve">        gen_loss_val </w:t>
            </w:r>
            <w:r>
              <w:rPr>
                <w:rStyle w:val="OperatorTok"/>
              </w:rPr>
              <w:t>=</w:t>
            </w:r>
            <w:r>
              <w:rPr>
                <w:rStyle w:val="NormalTok"/>
              </w:rPr>
              <w:t xml:space="preserve"> gen_loss(fake_output)</w:t>
            </w:r>
            <w:r>
              <w:br/>
            </w:r>
            <w:r>
              <w:rPr>
                <w:rStyle w:val="NormalTok"/>
              </w:rPr>
              <w:t xml:space="preserve">        dis_loss_val </w:t>
            </w:r>
            <w:r>
              <w:rPr>
                <w:rStyle w:val="OperatorTok"/>
              </w:rPr>
              <w:t>=</w:t>
            </w:r>
            <w:r>
              <w:rPr>
                <w:rStyle w:val="NormalTok"/>
              </w:rPr>
              <w:t xml:space="preserve"> dis_loss(real_output, fake_output)</w:t>
            </w:r>
            <w:r>
              <w:br/>
            </w:r>
            <w:r>
              <w:rPr>
                <w:rStyle w:val="NormalTok"/>
              </w:rPr>
              <w:t xml:space="preserve">    grad_gen </w:t>
            </w:r>
            <w:r>
              <w:rPr>
                <w:rStyle w:val="OperatorTok"/>
              </w:rPr>
              <w:t>=</w:t>
            </w:r>
            <w:r>
              <w:rPr>
                <w:rStyle w:val="NormalTok"/>
              </w:rPr>
              <w:t xml:space="preserve"> gen_tape.gradient(gen_loss_val, gen.trainable_variables)</w:t>
            </w:r>
            <w:r>
              <w:br/>
            </w:r>
            <w:r>
              <w:rPr>
                <w:rStyle w:val="NormalTok"/>
              </w:rPr>
              <w:t xml:space="preserve">    grad_dis </w:t>
            </w:r>
            <w:r>
              <w:rPr>
                <w:rStyle w:val="OperatorTok"/>
              </w:rPr>
              <w:t>=</w:t>
            </w:r>
            <w:r>
              <w:rPr>
                <w:rStyle w:val="NormalTok"/>
              </w:rPr>
              <w:t xml:space="preserve"> dis_tape.gradient(dis_loss_val, dis.trainable_variables)</w:t>
            </w:r>
            <w:r>
              <w:br/>
            </w:r>
            <w:r>
              <w:rPr>
                <w:rStyle w:val="NormalTok"/>
              </w:rPr>
              <w:t xml:space="preserve">    gen_opt.apply_gradients(</w:t>
            </w:r>
            <w:r>
              <w:rPr>
                <w:rStyle w:val="BuiltInTok"/>
              </w:rPr>
              <w:t>zip</w:t>
            </w:r>
            <w:r>
              <w:rPr>
                <w:rStyle w:val="NormalTok"/>
              </w:rPr>
              <w:t>(grad_gen, gen.trainable_variables))</w:t>
            </w:r>
            <w:r>
              <w:br/>
            </w:r>
            <w:r>
              <w:rPr>
                <w:rStyle w:val="NormalTok"/>
              </w:rPr>
              <w:t xml:space="preserve">    dis_opt.apply_gradients(</w:t>
            </w:r>
            <w:r>
              <w:rPr>
                <w:rStyle w:val="BuiltInTok"/>
              </w:rPr>
              <w:t>zip</w:t>
            </w:r>
            <w:r>
              <w:rPr>
                <w:rStyle w:val="NormalTok"/>
              </w:rPr>
              <w:t>(grad_dis, dis.trainable_variables))</w:t>
            </w:r>
          </w:p>
          <w:p w14:paraId="778E313A" w14:textId="77777777" w:rsidR="00031AC3" w:rsidRDefault="00031AC3" w:rsidP="00031AC3">
            <w:pPr>
              <w:pStyle w:val="SourceCode"/>
            </w:pPr>
            <w:r>
              <w:rPr>
                <w:rStyle w:val="ImportTok"/>
              </w:rPr>
              <w:t>from</w:t>
            </w:r>
            <w:r>
              <w:rPr>
                <w:rStyle w:val="NormalTok"/>
              </w:rPr>
              <w:t xml:space="preserve"> IPython </w:t>
            </w:r>
            <w:r>
              <w:rPr>
                <w:rStyle w:val="ImportTok"/>
              </w:rPr>
              <w:t>import</w:t>
            </w:r>
            <w:r>
              <w:rPr>
                <w:rStyle w:val="NormalTok"/>
              </w:rPr>
              <w:t xml:space="preserve"> display</w:t>
            </w:r>
            <w:r>
              <w:br/>
            </w:r>
            <w:r>
              <w:rPr>
                <w:rStyle w:val="NormalTok"/>
              </w:rPr>
              <w:t xml:space="preserve">EPOCHS </w:t>
            </w:r>
            <w:r>
              <w:rPr>
                <w:rStyle w:val="OperatorTok"/>
              </w:rPr>
              <w:t>=</w:t>
            </w:r>
            <w:r>
              <w:rPr>
                <w:rStyle w:val="NormalTok"/>
              </w:rPr>
              <w:t xml:space="preserve"> </w:t>
            </w:r>
            <w:r>
              <w:rPr>
                <w:rStyle w:val="DecValTok"/>
              </w:rPr>
              <w:t>5000</w:t>
            </w:r>
            <w:r>
              <w:br/>
            </w:r>
            <w:r>
              <w:rPr>
                <w:rStyle w:val="NormalTok"/>
              </w:rPr>
              <w:t xml:space="preserve">seed </w:t>
            </w:r>
            <w:r>
              <w:rPr>
                <w:rStyle w:val="OperatorTok"/>
              </w:rPr>
              <w:t>=</w:t>
            </w:r>
            <w:r>
              <w:rPr>
                <w:rStyle w:val="NormalTok"/>
              </w:rPr>
              <w:t xml:space="preserve"> tf.random.normal([</w:t>
            </w:r>
            <w:r>
              <w:rPr>
                <w:rStyle w:val="DecValTok"/>
              </w:rPr>
              <w:t>25</w:t>
            </w:r>
            <w:r>
              <w:rPr>
                <w:rStyle w:val="NormalTok"/>
              </w:rPr>
              <w:t xml:space="preserve">, </w:t>
            </w:r>
            <w:r>
              <w:rPr>
                <w:rStyle w:val="DecValTok"/>
              </w:rPr>
              <w:t>100</w:t>
            </w:r>
            <w:r>
              <w:rPr>
                <w:rStyle w:val="NormalTok"/>
              </w:rPr>
              <w:t>])</w:t>
            </w:r>
            <w:r>
              <w:br/>
            </w:r>
            <w:r>
              <w:rPr>
                <w:rStyle w:val="ControlFlowTok"/>
              </w:rPr>
              <w:t>for</w:t>
            </w:r>
            <w:r>
              <w:rPr>
                <w:rStyle w:val="NormalTok"/>
              </w:rPr>
              <w:t xml:space="preserve"> epoch </w:t>
            </w:r>
            <w:r>
              <w:rPr>
                <w:rStyle w:val="KeywordTok"/>
              </w:rPr>
              <w:t>in</w:t>
            </w:r>
            <w:r>
              <w:rPr>
                <w:rStyle w:val="NormalTok"/>
              </w:rPr>
              <w:t xml:space="preserve"> </w:t>
            </w:r>
            <w:r>
              <w:rPr>
                <w:rStyle w:val="BuiltInTok"/>
              </w:rPr>
              <w:t>range</w:t>
            </w:r>
            <w:r>
              <w:rPr>
                <w:rStyle w:val="NormalTok"/>
              </w:rPr>
              <w:t>(EPOCHS):</w:t>
            </w:r>
            <w:r>
              <w:br/>
            </w:r>
            <w:r>
              <w:rPr>
                <w:rStyle w:val="NormalTok"/>
              </w:rPr>
              <w:t xml:space="preserve">    </w:t>
            </w:r>
            <w:r>
              <w:rPr>
                <w:rStyle w:val="ControlFlowTok"/>
              </w:rPr>
              <w:t>for</w:t>
            </w:r>
            <w:r>
              <w:rPr>
                <w:rStyle w:val="NormalTok"/>
              </w:rPr>
              <w:t xml:space="preserve"> image_batch </w:t>
            </w:r>
            <w:r>
              <w:rPr>
                <w:rStyle w:val="KeywordTok"/>
              </w:rPr>
              <w:t>in</w:t>
            </w:r>
            <w:r>
              <w:rPr>
                <w:rStyle w:val="NormalTok"/>
              </w:rPr>
              <w:t xml:space="preserve"> veri:</w:t>
            </w:r>
            <w:r>
              <w:br/>
            </w:r>
            <w:r>
              <w:rPr>
                <w:rStyle w:val="NormalTok"/>
              </w:rPr>
              <w:t xml:space="preserve">        train_step(image_batch)</w:t>
            </w:r>
            <w:r>
              <w:br/>
            </w:r>
            <w:r>
              <w:rPr>
                <w:rStyle w:val="NormalTok"/>
              </w:rPr>
              <w:t xml:space="preserve">    predictions </w:t>
            </w:r>
            <w:r>
              <w:rPr>
                <w:rStyle w:val="OperatorTok"/>
              </w:rPr>
              <w:t>=</w:t>
            </w:r>
            <w:r>
              <w:rPr>
                <w:rStyle w:val="NormalTok"/>
              </w:rPr>
              <w:t xml:space="preserve"> gen(seed, training</w:t>
            </w:r>
            <w:r>
              <w:rPr>
                <w:rStyle w:val="OperatorTok"/>
              </w:rPr>
              <w:t>=</w:t>
            </w:r>
            <w:r>
              <w:rPr>
                <w:rStyle w:val="VariableTok"/>
              </w:rPr>
              <w:t>False</w:t>
            </w:r>
            <w:r>
              <w:rPr>
                <w:rStyle w:val="NormalTok"/>
              </w:rPr>
              <w:t>)</w:t>
            </w:r>
            <w:r>
              <w:br/>
            </w:r>
            <w:r>
              <w:rPr>
                <w:rStyle w:val="NormalTok"/>
              </w:rPr>
              <w:t xml:space="preserve">    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(predictions.shape[</w:t>
            </w:r>
            <w:r>
              <w:rPr>
                <w:rStyle w:val="DecValTok"/>
              </w:rPr>
              <w:t>0</w:t>
            </w:r>
            <w:r>
              <w:rPr>
                <w:rStyle w:val="NormalTok"/>
              </w:rPr>
              <w:t>]):</w:t>
            </w:r>
            <w:r>
              <w:br/>
            </w:r>
            <w:r>
              <w:rPr>
                <w:rStyle w:val="NormalTok"/>
              </w:rPr>
              <w:t xml:space="preserve">        plt.subplot(</w:t>
            </w:r>
            <w:r>
              <w:rPr>
                <w:rStyle w:val="DecValTok"/>
              </w:rPr>
              <w:t>5</w:t>
            </w:r>
            <w:r>
              <w:rPr>
                <w:rStyle w:val="NormalTok"/>
              </w:rPr>
              <w:t xml:space="preserve">, </w:t>
            </w:r>
            <w:r>
              <w:rPr>
                <w:rStyle w:val="DecValTok"/>
              </w:rPr>
              <w:t>5</w:t>
            </w:r>
            <w:r>
              <w:rPr>
                <w:rStyle w:val="NormalTok"/>
              </w:rPr>
              <w:t>, i</w:t>
            </w:r>
            <w:r>
              <w:rPr>
                <w:rStyle w:val="OperatorTok"/>
              </w:rPr>
              <w:t>+</w:t>
            </w:r>
            <w:r>
              <w:rPr>
                <w:rStyle w:val="DecValTok"/>
              </w:rPr>
              <w:t>1</w:t>
            </w:r>
            <w:r>
              <w:rPr>
                <w:rStyle w:val="NormalTok"/>
              </w:rPr>
              <w:t>)</w:t>
            </w:r>
            <w:r>
              <w:br/>
            </w:r>
            <w:r>
              <w:rPr>
                <w:rStyle w:val="NormalTok"/>
              </w:rPr>
              <w:t xml:space="preserve">        plt.imshow((predictions[i, :, :, :]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2</w:t>
            </w:r>
            <w:r>
              <w:rPr>
                <w:rStyle w:val="NormalTok"/>
              </w:rPr>
              <w:t>)</w:t>
            </w:r>
            <w:r>
              <w:br/>
            </w:r>
            <w:r>
              <w:rPr>
                <w:rStyle w:val="NormalTok"/>
              </w:rPr>
              <w:t xml:space="preserve">        plt.axis(</w:t>
            </w:r>
            <w:r>
              <w:rPr>
                <w:rStyle w:val="StringTok"/>
              </w:rPr>
              <w:t>'off'</w:t>
            </w:r>
            <w:r>
              <w:rPr>
                <w:rStyle w:val="NormalTok"/>
              </w:rPr>
              <w:t>)</w:t>
            </w:r>
            <w:r>
              <w:br/>
            </w:r>
            <w:r>
              <w:rPr>
                <w:rStyle w:val="NormalTok"/>
              </w:rPr>
              <w:t xml:space="preserve">    plt.show()</w:t>
            </w:r>
            <w:r>
              <w:br/>
            </w:r>
            <w:r>
              <w:rPr>
                <w:rStyle w:val="NormalTok"/>
              </w:rPr>
              <w:t xml:space="preserve">    veri.shuffle(</w:t>
            </w:r>
            <w:r>
              <w:rPr>
                <w:rStyle w:val="DecValTok"/>
              </w:rPr>
              <w:t>10000</w:t>
            </w:r>
            <w:r>
              <w:rPr>
                <w:rStyle w:val="NormalTok"/>
              </w:rPr>
              <w:t>)</w:t>
            </w:r>
            <w:r>
              <w:br/>
            </w:r>
            <w:r>
              <w:rPr>
                <w:rStyle w:val="NormalTok"/>
              </w:rPr>
              <w:t xml:space="preserve">    display.clear_output(wait</w:t>
            </w:r>
            <w:r>
              <w:rPr>
                <w:rStyle w:val="OperatorTok"/>
              </w:rPr>
              <w:t>=</w:t>
            </w:r>
            <w:r>
              <w:rPr>
                <w:rStyle w:val="VariableTok"/>
              </w:rPr>
              <w:t>True</w:t>
            </w:r>
            <w:r>
              <w:rPr>
                <w:rStyle w:val="NormalTok"/>
              </w:rPr>
              <w:t>)</w:t>
            </w:r>
          </w:p>
          <w:p w14:paraId="25036FF7" w14:textId="77777777" w:rsidR="00031AC3" w:rsidRDefault="00031AC3" w:rsidP="00031AC3">
            <w:pPr>
              <w:pStyle w:val="SourceCode"/>
            </w:pPr>
            <w:r>
              <w:rPr>
                <w:rStyle w:val="NormalTok"/>
              </w:rPr>
              <w:t xml:space="preserve">noise </w:t>
            </w:r>
            <w:r>
              <w:rPr>
                <w:rStyle w:val="OperatorTok"/>
              </w:rPr>
              <w:t>=</w:t>
            </w:r>
            <w:r>
              <w:rPr>
                <w:rStyle w:val="NormalTok"/>
              </w:rPr>
              <w:t xml:space="preserve"> tf.random.normal([</w:t>
            </w:r>
            <w:r>
              <w:rPr>
                <w:rStyle w:val="DecValTok"/>
              </w:rPr>
              <w:t>1</w:t>
            </w:r>
            <w:r>
              <w:rPr>
                <w:rStyle w:val="NormalTok"/>
              </w:rPr>
              <w:t xml:space="preserve">, </w:t>
            </w:r>
            <w:r>
              <w:rPr>
                <w:rStyle w:val="DecValTok"/>
              </w:rPr>
              <w:t>100</w:t>
            </w:r>
            <w:r>
              <w:rPr>
                <w:rStyle w:val="NormalTok"/>
              </w:rPr>
              <w:t>])</w:t>
            </w:r>
            <w:r>
              <w:br/>
            </w:r>
            <w:r>
              <w:rPr>
                <w:rStyle w:val="NormalTok"/>
              </w:rPr>
              <w:t xml:space="preserve">test_resmi </w:t>
            </w:r>
            <w:r>
              <w:rPr>
                <w:rStyle w:val="OperatorTok"/>
              </w:rPr>
              <w:t>=</w:t>
            </w:r>
            <w:r>
              <w:rPr>
                <w:rStyle w:val="NormalTok"/>
              </w:rPr>
              <w:t xml:space="preserve"> gen(noise, training</w:t>
            </w:r>
            <w:r>
              <w:rPr>
                <w:rStyle w:val="OperatorTok"/>
              </w:rPr>
              <w:t>=</w:t>
            </w:r>
            <w:r>
              <w:rPr>
                <w:rStyle w:val="VariableTok"/>
              </w:rPr>
              <w:t>False</w:t>
            </w:r>
            <w:r>
              <w:rPr>
                <w:rStyle w:val="NormalTok"/>
              </w:rPr>
              <w:t>)</w:t>
            </w:r>
            <w:r>
              <w:br/>
            </w:r>
            <w:r>
              <w:rPr>
                <w:rStyle w:val="NormalTok"/>
              </w:rPr>
              <w:t>plt.imshow((test_resmi[</w:t>
            </w:r>
            <w:r>
              <w:rPr>
                <w:rStyle w:val="DecValTok"/>
              </w:rPr>
              <w:t>0</w:t>
            </w:r>
            <w:r>
              <w:rPr>
                <w:rStyle w:val="NormalTok"/>
              </w:rPr>
              <w:t xml:space="preserve">, :, :, :]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2</w:t>
            </w:r>
            <w:r>
              <w:rPr>
                <w:rStyle w:val="NormalTok"/>
              </w:rPr>
              <w:t>)</w:t>
            </w:r>
            <w:r>
              <w:br/>
            </w:r>
            <w:r>
              <w:rPr>
                <w:rStyle w:val="BuiltInTok"/>
              </w:rPr>
              <w:t>print</w:t>
            </w:r>
            <w:r>
              <w:rPr>
                <w:rStyle w:val="NormalTok"/>
              </w:rPr>
              <w:t>(dis(test_resmi))</w:t>
            </w:r>
          </w:p>
          <w:p w14:paraId="48D98EED" w14:textId="77777777" w:rsidR="00031AC3" w:rsidRDefault="00031AC3" w:rsidP="000E2E1B">
            <w:pPr>
              <w:pStyle w:val="SourceCode"/>
              <w:rPr>
                <w:rStyle w:val="AttributeTok"/>
              </w:rPr>
            </w:pPr>
          </w:p>
        </w:tc>
      </w:tr>
    </w:tbl>
    <w:p w14:paraId="517D0CDE" w14:textId="498AE2D3" w:rsidR="00893734" w:rsidRDefault="00893734" w:rsidP="000E2E1B">
      <w:pPr>
        <w:pStyle w:val="SourceCode"/>
        <w:rPr>
          <w:rStyle w:val="AttributeTok"/>
        </w:rPr>
      </w:pPr>
    </w:p>
    <w:p w14:paraId="2C138408" w14:textId="77777777" w:rsidR="0067192D" w:rsidRDefault="0067192D" w:rsidP="000E2E1B">
      <w:pPr>
        <w:pStyle w:val="SourceCode"/>
        <w:rPr>
          <w:rStyle w:val="VerbatimChar"/>
        </w:rPr>
      </w:pPr>
    </w:p>
    <w:p w14:paraId="02378F11" w14:textId="77777777" w:rsidR="0067192D" w:rsidRDefault="0067192D" w:rsidP="000E2E1B">
      <w:pPr>
        <w:pStyle w:val="SourceCode"/>
        <w:rPr>
          <w:rStyle w:val="VerbatimChar"/>
        </w:rPr>
      </w:pPr>
    </w:p>
    <w:p w14:paraId="25B7C84B" w14:textId="77777777" w:rsidR="0067192D" w:rsidRDefault="0067192D" w:rsidP="000E2E1B">
      <w:pPr>
        <w:pStyle w:val="SourceCode"/>
        <w:rPr>
          <w:rStyle w:val="VerbatimChar"/>
        </w:rPr>
      </w:pPr>
    </w:p>
    <w:p w14:paraId="0779BFD6" w14:textId="77777777" w:rsidR="0067192D" w:rsidRDefault="0067192D" w:rsidP="000E2E1B">
      <w:pPr>
        <w:pStyle w:val="SourceCode"/>
        <w:rPr>
          <w:rStyle w:val="VerbatimChar"/>
        </w:rPr>
      </w:pPr>
    </w:p>
    <w:p w14:paraId="607BA629" w14:textId="77777777" w:rsidR="0067192D" w:rsidRDefault="0067192D" w:rsidP="000E2E1B">
      <w:pPr>
        <w:pStyle w:val="SourceCode"/>
        <w:rPr>
          <w:rStyle w:val="VerbatimChar"/>
        </w:rPr>
      </w:pPr>
    </w:p>
    <w:p w14:paraId="2BBF07EC" w14:textId="77777777" w:rsidR="0067192D" w:rsidRDefault="0067192D" w:rsidP="000E2E1B">
      <w:pPr>
        <w:pStyle w:val="SourceCode"/>
        <w:rPr>
          <w:rStyle w:val="VerbatimChar"/>
        </w:rPr>
      </w:pPr>
    </w:p>
    <w:p w14:paraId="359E3C6B" w14:textId="02A269BC" w:rsidR="000E2E1B" w:rsidRDefault="000E2E1B" w:rsidP="000E2E1B">
      <w:pPr>
        <w:pStyle w:val="SourceCode"/>
      </w:pPr>
      <w:r>
        <w:rPr>
          <w:rStyle w:val="VerbatimChar"/>
        </w:rPr>
        <w:t>tf.Tensor([[-4.462775]], shape=(1, 1), dtype=float32)</w:t>
      </w:r>
    </w:p>
    <w:p w14:paraId="12809F94" w14:textId="702CA6F2" w:rsidR="000E2E1B" w:rsidRDefault="0067192D" w:rsidP="000E2E1B">
      <w:pPr>
        <w:pStyle w:val="FirstParagraph"/>
      </w:pPr>
      <w:r>
        <w:rPr>
          <w:noProof/>
        </w:rPr>
        <w:drawing>
          <wp:anchor distT="0" distB="0" distL="114300" distR="114300" simplePos="0" relativeHeight="251663360" behindDoc="0" locked="0" layoutInCell="1" allowOverlap="1" wp14:anchorId="1291E1EB" wp14:editId="059F0139">
            <wp:simplePos x="0" y="0"/>
            <wp:positionH relativeFrom="margin">
              <wp:posOffset>795020</wp:posOffset>
            </wp:positionH>
            <wp:positionV relativeFrom="paragraph">
              <wp:posOffset>113896</wp:posOffset>
            </wp:positionV>
            <wp:extent cx="3837305" cy="2956956"/>
            <wp:effectExtent l="0" t="0" r="0" b="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7305" cy="2956956"/>
                    </a:xfrm>
                    <a:prstGeom prst="rect">
                      <a:avLst/>
                    </a:prstGeom>
                    <a:noFill/>
                    <a:ln>
                      <a:noFill/>
                    </a:ln>
                  </pic:spPr>
                </pic:pic>
              </a:graphicData>
            </a:graphic>
            <wp14:sizeRelV relativeFrom="margin">
              <wp14:pctHeight>0</wp14:pctHeight>
            </wp14:sizeRelV>
          </wp:anchor>
        </w:drawing>
      </w:r>
    </w:p>
    <w:p w14:paraId="3C5CB398" w14:textId="34C6120E" w:rsidR="002C5EE5" w:rsidRDefault="002C5EE5" w:rsidP="003327FC">
      <w:pPr>
        <w:rPr>
          <w:i/>
          <w:iCs/>
          <w:sz w:val="28"/>
          <w:szCs w:val="28"/>
          <w:u w:val="single"/>
        </w:rPr>
      </w:pPr>
    </w:p>
    <w:p w14:paraId="23D8CD7C" w14:textId="4F4FCDCF" w:rsidR="002C5EE5" w:rsidRDefault="002C5EE5" w:rsidP="003327FC">
      <w:pPr>
        <w:rPr>
          <w:i/>
          <w:iCs/>
          <w:sz w:val="28"/>
          <w:szCs w:val="28"/>
          <w:u w:val="single"/>
        </w:rPr>
      </w:pPr>
    </w:p>
    <w:p w14:paraId="43976E24" w14:textId="23694328" w:rsidR="002C5EE5" w:rsidRDefault="002C5EE5" w:rsidP="003327FC">
      <w:pPr>
        <w:rPr>
          <w:i/>
          <w:iCs/>
          <w:sz w:val="28"/>
          <w:szCs w:val="28"/>
          <w:u w:val="single"/>
        </w:rPr>
      </w:pPr>
    </w:p>
    <w:p w14:paraId="18421479" w14:textId="3A182F9D" w:rsidR="002C5EE5" w:rsidRDefault="002C5EE5" w:rsidP="003327FC">
      <w:pPr>
        <w:rPr>
          <w:i/>
          <w:iCs/>
          <w:sz w:val="28"/>
          <w:szCs w:val="28"/>
          <w:u w:val="single"/>
        </w:rPr>
      </w:pPr>
    </w:p>
    <w:p w14:paraId="4CE762B7" w14:textId="63C2E7A9" w:rsidR="002C5EE5" w:rsidRDefault="002C5EE5" w:rsidP="003327FC">
      <w:pPr>
        <w:rPr>
          <w:i/>
          <w:iCs/>
          <w:sz w:val="28"/>
          <w:szCs w:val="28"/>
          <w:u w:val="single"/>
        </w:rPr>
      </w:pPr>
    </w:p>
    <w:p w14:paraId="473E2EC9" w14:textId="3795C08B" w:rsidR="002C5EE5" w:rsidRDefault="002C5EE5" w:rsidP="003327FC">
      <w:pPr>
        <w:rPr>
          <w:i/>
          <w:iCs/>
          <w:sz w:val="28"/>
          <w:szCs w:val="28"/>
          <w:u w:val="single"/>
        </w:rPr>
      </w:pPr>
    </w:p>
    <w:p w14:paraId="07086114" w14:textId="6780E1CD" w:rsidR="002C5EE5" w:rsidRDefault="002C5EE5" w:rsidP="003327FC">
      <w:pPr>
        <w:rPr>
          <w:i/>
          <w:iCs/>
          <w:sz w:val="28"/>
          <w:szCs w:val="28"/>
          <w:u w:val="single"/>
        </w:rPr>
      </w:pPr>
    </w:p>
    <w:p w14:paraId="29A9B787" w14:textId="77777777" w:rsidR="00893734" w:rsidRDefault="00893734" w:rsidP="003327FC">
      <w:pPr>
        <w:rPr>
          <w:i/>
          <w:iCs/>
          <w:sz w:val="28"/>
          <w:szCs w:val="28"/>
          <w:u w:val="single"/>
        </w:rPr>
      </w:pPr>
    </w:p>
    <w:p w14:paraId="3A9CF0BF" w14:textId="77777777" w:rsidR="0067192D" w:rsidRDefault="0067192D" w:rsidP="003327FC">
      <w:pPr>
        <w:rPr>
          <w:i/>
          <w:iCs/>
          <w:sz w:val="28"/>
          <w:szCs w:val="28"/>
          <w:u w:val="single"/>
        </w:rPr>
      </w:pPr>
    </w:p>
    <w:p w14:paraId="12C73048" w14:textId="77777777" w:rsidR="0067192D" w:rsidRDefault="0067192D" w:rsidP="003327FC">
      <w:pPr>
        <w:rPr>
          <w:i/>
          <w:iCs/>
          <w:sz w:val="28"/>
          <w:szCs w:val="28"/>
          <w:u w:val="single"/>
        </w:rPr>
      </w:pPr>
    </w:p>
    <w:p w14:paraId="0C832C5B" w14:textId="77777777" w:rsidR="0067192D" w:rsidRDefault="0067192D" w:rsidP="003327FC">
      <w:pPr>
        <w:rPr>
          <w:i/>
          <w:iCs/>
          <w:sz w:val="28"/>
          <w:szCs w:val="28"/>
          <w:u w:val="single"/>
        </w:rPr>
      </w:pPr>
    </w:p>
    <w:p w14:paraId="592FB79D" w14:textId="77777777" w:rsidR="0067192D" w:rsidRDefault="0067192D" w:rsidP="003327FC">
      <w:pPr>
        <w:rPr>
          <w:i/>
          <w:iCs/>
          <w:sz w:val="28"/>
          <w:szCs w:val="28"/>
          <w:u w:val="single"/>
        </w:rPr>
      </w:pPr>
    </w:p>
    <w:p w14:paraId="2B8100A5" w14:textId="77777777" w:rsidR="0067192D" w:rsidRDefault="0067192D" w:rsidP="003327FC">
      <w:pPr>
        <w:rPr>
          <w:i/>
          <w:iCs/>
          <w:sz w:val="28"/>
          <w:szCs w:val="28"/>
          <w:u w:val="single"/>
        </w:rPr>
      </w:pPr>
    </w:p>
    <w:p w14:paraId="70A7346E" w14:textId="77777777" w:rsidR="0067192D" w:rsidRDefault="0067192D" w:rsidP="003327FC">
      <w:pPr>
        <w:rPr>
          <w:i/>
          <w:iCs/>
          <w:sz w:val="28"/>
          <w:szCs w:val="28"/>
          <w:u w:val="single"/>
        </w:rPr>
      </w:pPr>
    </w:p>
    <w:p w14:paraId="035ED9B8" w14:textId="77777777" w:rsidR="0067192D" w:rsidRDefault="0067192D" w:rsidP="003327FC">
      <w:pPr>
        <w:rPr>
          <w:i/>
          <w:iCs/>
          <w:sz w:val="28"/>
          <w:szCs w:val="28"/>
          <w:u w:val="single"/>
        </w:rPr>
      </w:pPr>
    </w:p>
    <w:p w14:paraId="05E5C94D" w14:textId="77777777" w:rsidR="0067192D" w:rsidRDefault="0067192D" w:rsidP="003327FC">
      <w:pPr>
        <w:rPr>
          <w:i/>
          <w:iCs/>
          <w:sz w:val="28"/>
          <w:szCs w:val="28"/>
          <w:u w:val="single"/>
        </w:rPr>
      </w:pPr>
    </w:p>
    <w:p w14:paraId="49E9A607" w14:textId="77777777" w:rsidR="0067192D" w:rsidRDefault="0067192D" w:rsidP="003327FC">
      <w:pPr>
        <w:rPr>
          <w:i/>
          <w:iCs/>
          <w:sz w:val="28"/>
          <w:szCs w:val="28"/>
          <w:u w:val="single"/>
        </w:rPr>
      </w:pPr>
    </w:p>
    <w:p w14:paraId="6030D213" w14:textId="77777777" w:rsidR="0067192D" w:rsidRDefault="0067192D" w:rsidP="003327FC">
      <w:pPr>
        <w:rPr>
          <w:i/>
          <w:iCs/>
          <w:sz w:val="28"/>
          <w:szCs w:val="28"/>
          <w:u w:val="single"/>
        </w:rPr>
      </w:pPr>
    </w:p>
    <w:p w14:paraId="073CCD72" w14:textId="77777777" w:rsidR="0067192D" w:rsidRDefault="0067192D" w:rsidP="003327FC">
      <w:pPr>
        <w:rPr>
          <w:i/>
          <w:iCs/>
          <w:sz w:val="28"/>
          <w:szCs w:val="28"/>
          <w:u w:val="single"/>
        </w:rPr>
      </w:pPr>
    </w:p>
    <w:p w14:paraId="642B8BFE" w14:textId="77777777" w:rsidR="0067192D" w:rsidRDefault="0067192D" w:rsidP="003327FC">
      <w:pPr>
        <w:rPr>
          <w:i/>
          <w:iCs/>
          <w:sz w:val="28"/>
          <w:szCs w:val="28"/>
          <w:u w:val="single"/>
        </w:rPr>
      </w:pPr>
    </w:p>
    <w:p w14:paraId="0E1DD810" w14:textId="77777777" w:rsidR="0067192D" w:rsidRDefault="0067192D" w:rsidP="003327FC">
      <w:pPr>
        <w:rPr>
          <w:i/>
          <w:iCs/>
          <w:sz w:val="28"/>
          <w:szCs w:val="28"/>
          <w:u w:val="single"/>
        </w:rPr>
      </w:pPr>
    </w:p>
    <w:p w14:paraId="71D1E554" w14:textId="77777777" w:rsidR="0067192D" w:rsidRDefault="0067192D" w:rsidP="003327FC">
      <w:pPr>
        <w:rPr>
          <w:i/>
          <w:iCs/>
          <w:sz w:val="28"/>
          <w:szCs w:val="28"/>
          <w:u w:val="single"/>
        </w:rPr>
      </w:pPr>
    </w:p>
    <w:p w14:paraId="6F1FA961" w14:textId="77777777" w:rsidR="0067192D" w:rsidRDefault="0067192D" w:rsidP="003327FC">
      <w:pPr>
        <w:rPr>
          <w:i/>
          <w:iCs/>
          <w:sz w:val="28"/>
          <w:szCs w:val="28"/>
          <w:u w:val="single"/>
        </w:rPr>
      </w:pPr>
    </w:p>
    <w:p w14:paraId="0EED1CA6" w14:textId="77777777" w:rsidR="0067192D" w:rsidRDefault="0067192D" w:rsidP="003327FC">
      <w:pPr>
        <w:rPr>
          <w:i/>
          <w:iCs/>
          <w:sz w:val="28"/>
          <w:szCs w:val="28"/>
          <w:u w:val="single"/>
        </w:rPr>
      </w:pPr>
    </w:p>
    <w:p w14:paraId="6C997EBE" w14:textId="0013B400" w:rsidR="00504001" w:rsidRDefault="00504001" w:rsidP="003327FC">
      <w:pPr>
        <w:rPr>
          <w:i/>
          <w:iCs/>
          <w:sz w:val="28"/>
          <w:szCs w:val="28"/>
          <w:u w:val="single"/>
        </w:rPr>
      </w:pPr>
      <w:r>
        <w:rPr>
          <w:i/>
          <w:iCs/>
          <w:sz w:val="28"/>
          <w:szCs w:val="28"/>
          <w:u w:val="single"/>
        </w:rPr>
        <w:t>Raspberry Pi</w:t>
      </w:r>
    </w:p>
    <w:p w14:paraId="3576E440" w14:textId="7FE30172" w:rsidR="00B02BC0" w:rsidRDefault="00B02BC0" w:rsidP="003327FC">
      <w:r w:rsidRPr="00B02BC0">
        <w:t>The following steps are followed to operate a camera connected to a Raspberry Pi:</w:t>
      </w:r>
    </w:p>
    <w:tbl>
      <w:tblPr>
        <w:tblStyle w:val="TableGrid"/>
        <w:tblW w:w="0" w:type="auto"/>
        <w:shd w:val="clear" w:color="auto" w:fill="DBDBDB" w:themeFill="accent3" w:themeFillTint="66"/>
        <w:tblLook w:val="04A0" w:firstRow="1" w:lastRow="0" w:firstColumn="1" w:lastColumn="0" w:noHBand="0" w:noVBand="1"/>
      </w:tblPr>
      <w:tblGrid>
        <w:gridCol w:w="9016"/>
      </w:tblGrid>
      <w:tr w:rsidR="002D0D28" w14:paraId="372BB95E" w14:textId="77777777" w:rsidTr="002D0D28">
        <w:tc>
          <w:tcPr>
            <w:tcW w:w="9016" w:type="dxa"/>
            <w:shd w:val="clear" w:color="auto" w:fill="DBDBDB" w:themeFill="accent3" w:themeFillTint="66"/>
          </w:tcPr>
          <w:p w14:paraId="27DA7F1E" w14:textId="77777777" w:rsidR="002D0D28" w:rsidRDefault="002D0D28" w:rsidP="002D0D28">
            <w:r>
              <w:t>sudo apt-get update</w:t>
            </w:r>
          </w:p>
          <w:p w14:paraId="044B6650" w14:textId="77777777" w:rsidR="002D0D28" w:rsidRDefault="002D0D28" w:rsidP="002D0D28">
            <w:r>
              <w:t>sudo apt-get install -y libjpeg-dev libv4l-dev imagemagick</w:t>
            </w:r>
          </w:p>
          <w:p w14:paraId="4E0F2C85" w14:textId="3FCBF08A" w:rsidR="002D0D28" w:rsidRDefault="002D0D28" w:rsidP="003327FC">
            <w:r>
              <w:t>sudo apt-get install -y fswebcam</w:t>
            </w:r>
          </w:p>
        </w:tc>
      </w:tr>
    </w:tbl>
    <w:p w14:paraId="3C74D5E8" w14:textId="77777777" w:rsidR="00E53442" w:rsidRDefault="00E53442" w:rsidP="00504001"/>
    <w:p w14:paraId="05C23D58" w14:textId="3A822557" w:rsidR="00B02BC0" w:rsidRDefault="00B02BC0" w:rsidP="00504001">
      <w:r w:rsidRPr="00B02BC0">
        <w:t>The camera can be tested using the "raspistill" or "fswebcam" commands. For example, the following command will take an image and save it to the file "</w:t>
      </w:r>
      <w:r w:rsidR="009C6754">
        <w:t>image</w:t>
      </w:r>
      <w:r w:rsidRPr="00B02BC0">
        <w:t>.jpg":</w:t>
      </w:r>
    </w:p>
    <w:tbl>
      <w:tblPr>
        <w:tblStyle w:val="TableGrid"/>
        <w:tblW w:w="0" w:type="auto"/>
        <w:shd w:val="clear" w:color="auto" w:fill="DBDBDB" w:themeFill="accent3" w:themeFillTint="66"/>
        <w:tblLook w:val="04A0" w:firstRow="1" w:lastRow="0" w:firstColumn="1" w:lastColumn="0" w:noHBand="0" w:noVBand="1"/>
      </w:tblPr>
      <w:tblGrid>
        <w:gridCol w:w="9016"/>
      </w:tblGrid>
      <w:tr w:rsidR="009B4D17" w14:paraId="3BBC5E63" w14:textId="77777777" w:rsidTr="009B4D17">
        <w:tc>
          <w:tcPr>
            <w:tcW w:w="9016" w:type="dxa"/>
            <w:shd w:val="clear" w:color="auto" w:fill="DBDBDB" w:themeFill="accent3" w:themeFillTint="66"/>
          </w:tcPr>
          <w:p w14:paraId="0E8C699D" w14:textId="257C4B93" w:rsidR="009B4D17" w:rsidRDefault="009B4D17" w:rsidP="00504001">
            <w:r w:rsidRPr="009C6754">
              <w:t xml:space="preserve">raspistill -o </w:t>
            </w:r>
            <w:r>
              <w:t>image</w:t>
            </w:r>
            <w:r w:rsidRPr="009C6754">
              <w:t>.jpg</w:t>
            </w:r>
          </w:p>
        </w:tc>
      </w:tr>
    </w:tbl>
    <w:p w14:paraId="4DD26847" w14:textId="77777777" w:rsidR="009B4D17" w:rsidRDefault="009B4D17" w:rsidP="00504001"/>
    <w:p w14:paraId="35B8FE64" w14:textId="5C8C78D9" w:rsidR="00C75EBF" w:rsidRDefault="00C75EBF" w:rsidP="00504001">
      <w:r w:rsidRPr="00C75EBF">
        <w:t>The captured photo can be given to the trained model and the result can be obtained. This process is quite simple. The important thing is that the model used can classify well enough.</w:t>
      </w:r>
    </w:p>
    <w:p w14:paraId="676D1596" w14:textId="77777777" w:rsidR="00C02B32" w:rsidRDefault="00C02B32" w:rsidP="00504001"/>
    <w:p w14:paraId="621DD137" w14:textId="419AF88A" w:rsidR="009B4D17" w:rsidRDefault="009B4D17" w:rsidP="00504001">
      <w:r w:rsidRPr="009B4D17">
        <w:t>The captured photo is displayed on a screen connected to the Raspberry Pi:</w:t>
      </w:r>
      <w:r>
        <w:t xml:space="preserve"> </w:t>
      </w:r>
    </w:p>
    <w:tbl>
      <w:tblPr>
        <w:tblStyle w:val="TableGrid"/>
        <w:tblW w:w="0" w:type="auto"/>
        <w:tblBorders>
          <w:bottom w:val="none" w:sz="0" w:space="0" w:color="auto"/>
          <w:insideH w:val="none" w:sz="0" w:space="0" w:color="auto"/>
          <w:insideV w:val="none" w:sz="0" w:space="0" w:color="auto"/>
        </w:tblBorders>
        <w:shd w:val="clear" w:color="auto" w:fill="DBDBDB" w:themeFill="accent3" w:themeFillTint="66"/>
        <w:tblLook w:val="04A0" w:firstRow="1" w:lastRow="0" w:firstColumn="1" w:lastColumn="0" w:noHBand="0" w:noVBand="1"/>
      </w:tblPr>
      <w:tblGrid>
        <w:gridCol w:w="9016"/>
      </w:tblGrid>
      <w:tr w:rsidR="009B4D17" w:rsidRPr="009B4D17" w14:paraId="11DCA0CD" w14:textId="77777777" w:rsidTr="009B4D17">
        <w:tc>
          <w:tcPr>
            <w:tcW w:w="9016" w:type="dxa"/>
            <w:shd w:val="clear" w:color="auto" w:fill="DBDBDB" w:themeFill="accent3" w:themeFillTint="66"/>
          </w:tcPr>
          <w:p w14:paraId="5E08E654" w14:textId="77777777" w:rsidR="009B4D17" w:rsidRPr="009B4D17" w:rsidRDefault="009B4D17" w:rsidP="009B4D17">
            <w:r w:rsidRPr="009B4D17">
              <w:t>sudo apt-get update</w:t>
            </w:r>
          </w:p>
          <w:p w14:paraId="1678FD4F" w14:textId="77777777" w:rsidR="009B4D17" w:rsidRPr="009B4D17" w:rsidRDefault="009B4D17" w:rsidP="009B4D17">
            <w:r w:rsidRPr="009B4D17">
              <w:t>sudo apt-get install python3-pygame</w:t>
            </w:r>
          </w:p>
          <w:p w14:paraId="3A9A7C8B" w14:textId="77777777" w:rsidR="009B4D17" w:rsidRPr="009B4D17" w:rsidRDefault="009B4D17" w:rsidP="009B4D17">
            <w:r w:rsidRPr="009B4D17">
              <w:t>pip3 install Pillow</w:t>
            </w:r>
          </w:p>
          <w:p w14:paraId="53A8A6DA" w14:textId="77777777" w:rsidR="009B4D17" w:rsidRPr="009B4D17" w:rsidRDefault="009B4D17" w:rsidP="009B4D17">
            <w:r w:rsidRPr="009B4D17">
              <w:t>from PIL import Image</w:t>
            </w:r>
          </w:p>
          <w:p w14:paraId="0815E88B" w14:textId="77777777" w:rsidR="009B4D17" w:rsidRPr="009B4D17" w:rsidRDefault="009B4D17" w:rsidP="009B4D17">
            <w:r w:rsidRPr="009B4D17">
              <w:t>image = Image.open(image.jpg')</w:t>
            </w:r>
          </w:p>
          <w:p w14:paraId="4B86CCD3" w14:textId="77777777" w:rsidR="009B4D17" w:rsidRPr="009B4D17" w:rsidRDefault="009B4D17" w:rsidP="009B4D17">
            <w:r w:rsidRPr="009B4D17">
              <w:t>import pygame</w:t>
            </w:r>
          </w:p>
          <w:p w14:paraId="0D6C9A90" w14:textId="77777777" w:rsidR="009B4D17" w:rsidRPr="009B4D17" w:rsidRDefault="009B4D17" w:rsidP="009B4D17">
            <w:r w:rsidRPr="009B4D17">
              <w:t># Pygame window</w:t>
            </w:r>
          </w:p>
          <w:p w14:paraId="1A724CF9" w14:textId="77777777" w:rsidR="009B4D17" w:rsidRPr="009B4D17" w:rsidRDefault="009B4D17" w:rsidP="009B4D17">
            <w:r w:rsidRPr="009B4D17">
              <w:t>pygame.init()</w:t>
            </w:r>
          </w:p>
          <w:p w14:paraId="2DFFAAF3" w14:textId="77777777" w:rsidR="009B4D17" w:rsidRPr="009B4D17" w:rsidRDefault="009B4D17" w:rsidP="009B4D17">
            <w:r w:rsidRPr="009B4D17">
              <w:t>screen = pygame.display.set_mode((800, 600))</w:t>
            </w:r>
          </w:p>
          <w:p w14:paraId="444DF27C" w14:textId="77777777" w:rsidR="009B4D17" w:rsidRPr="009B4D17" w:rsidRDefault="009B4D17" w:rsidP="009B4D17">
            <w:r w:rsidRPr="009B4D17">
              <w:t>screen.blit(image, (0, 0))</w:t>
            </w:r>
          </w:p>
          <w:p w14:paraId="314A7E50" w14:textId="5BED2113" w:rsidR="009B4D17" w:rsidRPr="009B4D17" w:rsidRDefault="009B4D17" w:rsidP="00504001">
            <w:r w:rsidRPr="009B4D17">
              <w:t>pygame.display.flip()</w:t>
            </w:r>
          </w:p>
        </w:tc>
      </w:tr>
    </w:tbl>
    <w:p w14:paraId="7C2869B6" w14:textId="3934B3C7" w:rsidR="00B02BC0" w:rsidRPr="00504001" w:rsidRDefault="00B02BC0" w:rsidP="00504001"/>
    <w:p w14:paraId="364AEC69" w14:textId="01E8D078" w:rsidR="00504001" w:rsidRDefault="00504001" w:rsidP="003327FC">
      <w:pPr>
        <w:rPr>
          <w:i/>
          <w:iCs/>
          <w:sz w:val="28"/>
          <w:szCs w:val="28"/>
          <w:u w:val="single"/>
        </w:rPr>
      </w:pPr>
    </w:p>
    <w:p w14:paraId="38601B1B" w14:textId="77777777" w:rsidR="00504001" w:rsidRDefault="00504001" w:rsidP="003327FC">
      <w:pPr>
        <w:rPr>
          <w:i/>
          <w:iCs/>
          <w:sz w:val="28"/>
          <w:szCs w:val="28"/>
          <w:u w:val="single"/>
        </w:rPr>
      </w:pPr>
    </w:p>
    <w:p w14:paraId="4F23D08B" w14:textId="77777777" w:rsidR="00504001" w:rsidRDefault="00504001" w:rsidP="003327FC">
      <w:pPr>
        <w:rPr>
          <w:i/>
          <w:iCs/>
          <w:sz w:val="28"/>
          <w:szCs w:val="28"/>
          <w:u w:val="single"/>
        </w:rPr>
      </w:pPr>
    </w:p>
    <w:p w14:paraId="3C959B5C" w14:textId="77777777" w:rsidR="00504001" w:rsidRDefault="00504001" w:rsidP="003327FC">
      <w:pPr>
        <w:rPr>
          <w:i/>
          <w:iCs/>
          <w:sz w:val="28"/>
          <w:szCs w:val="28"/>
          <w:u w:val="single"/>
        </w:rPr>
      </w:pPr>
    </w:p>
    <w:p w14:paraId="109414C2" w14:textId="77777777" w:rsidR="00504001" w:rsidRDefault="00504001" w:rsidP="003327FC">
      <w:pPr>
        <w:rPr>
          <w:i/>
          <w:iCs/>
          <w:sz w:val="28"/>
          <w:szCs w:val="28"/>
          <w:u w:val="single"/>
        </w:rPr>
      </w:pPr>
    </w:p>
    <w:p w14:paraId="70FC97CA" w14:textId="77777777" w:rsidR="00504001" w:rsidRDefault="00504001" w:rsidP="003327FC">
      <w:pPr>
        <w:rPr>
          <w:i/>
          <w:iCs/>
          <w:sz w:val="28"/>
          <w:szCs w:val="28"/>
          <w:u w:val="single"/>
        </w:rPr>
      </w:pPr>
    </w:p>
    <w:p w14:paraId="4176A5C6" w14:textId="77777777" w:rsidR="00504001" w:rsidRDefault="00504001" w:rsidP="003327FC">
      <w:pPr>
        <w:rPr>
          <w:i/>
          <w:iCs/>
          <w:sz w:val="28"/>
          <w:szCs w:val="28"/>
          <w:u w:val="single"/>
        </w:rPr>
      </w:pPr>
    </w:p>
    <w:p w14:paraId="612B228F" w14:textId="77777777" w:rsidR="00504001" w:rsidRDefault="00504001" w:rsidP="003327FC">
      <w:pPr>
        <w:rPr>
          <w:i/>
          <w:iCs/>
          <w:sz w:val="28"/>
          <w:szCs w:val="28"/>
          <w:u w:val="single"/>
        </w:rPr>
      </w:pPr>
    </w:p>
    <w:p w14:paraId="3751A5C6" w14:textId="77777777" w:rsidR="0067192D" w:rsidRDefault="0067192D" w:rsidP="003327FC">
      <w:pPr>
        <w:rPr>
          <w:i/>
          <w:iCs/>
          <w:sz w:val="28"/>
          <w:szCs w:val="28"/>
          <w:u w:val="single"/>
        </w:rPr>
      </w:pPr>
    </w:p>
    <w:p w14:paraId="1B90C65E" w14:textId="77777777" w:rsidR="0067192D" w:rsidRDefault="0067192D" w:rsidP="003327FC">
      <w:pPr>
        <w:rPr>
          <w:i/>
          <w:iCs/>
          <w:sz w:val="28"/>
          <w:szCs w:val="28"/>
          <w:u w:val="single"/>
        </w:rPr>
      </w:pPr>
    </w:p>
    <w:p w14:paraId="0FDAA673" w14:textId="52517F62" w:rsidR="003327FC" w:rsidRDefault="003327FC" w:rsidP="003327FC">
      <w:pPr>
        <w:rPr>
          <w:i/>
          <w:iCs/>
          <w:sz w:val="28"/>
          <w:szCs w:val="28"/>
          <w:u w:val="single"/>
        </w:rPr>
      </w:pPr>
      <w:r w:rsidRPr="005D387A">
        <w:rPr>
          <w:i/>
          <w:iCs/>
          <w:sz w:val="28"/>
          <w:szCs w:val="28"/>
          <w:u w:val="single"/>
        </w:rPr>
        <w:t>References</w:t>
      </w:r>
    </w:p>
    <w:sdt>
      <w:sdtPr>
        <w:tag w:val="MENDELEY_BIBLIOGRAPHY"/>
        <w:id w:val="-1658446018"/>
        <w:placeholder>
          <w:docPart w:val="DefaultPlaceholder_-1854013440"/>
        </w:placeholder>
      </w:sdtPr>
      <w:sdtContent>
        <w:p w14:paraId="0B26A3BD" w14:textId="77777777" w:rsidR="00AF710B" w:rsidRDefault="00AF710B">
          <w:pPr>
            <w:autoSpaceDE w:val="0"/>
            <w:autoSpaceDN w:val="0"/>
            <w:ind w:hanging="640"/>
            <w:divId w:val="1796218760"/>
            <w:rPr>
              <w:rFonts w:eastAsia="Times New Roman"/>
              <w:sz w:val="24"/>
              <w:szCs w:val="24"/>
            </w:rPr>
          </w:pPr>
          <w:r>
            <w:rPr>
              <w:rFonts w:eastAsia="Times New Roman"/>
            </w:rPr>
            <w:t>1.</w:t>
          </w:r>
          <w:r>
            <w:rPr>
              <w:rFonts w:eastAsia="Times New Roman"/>
            </w:rPr>
            <w:tab/>
            <w:t>Teele DW, Klein JO, Rosner B. Epidemiology of otitis media during the first seven years of life in children in greater Boston: a prospective, cohort study. J Infect Dis [Internet]. 1989 [cited 2022 Dec 30];160(1):83–94. Available from: https://pubmed.ncbi.nlm.nih.gov/2732519/</w:t>
          </w:r>
        </w:p>
        <w:p w14:paraId="64643F3B" w14:textId="77777777" w:rsidR="00AF710B" w:rsidRDefault="00AF710B">
          <w:pPr>
            <w:autoSpaceDE w:val="0"/>
            <w:autoSpaceDN w:val="0"/>
            <w:ind w:hanging="640"/>
            <w:divId w:val="847135137"/>
            <w:rPr>
              <w:rFonts w:eastAsia="Times New Roman"/>
            </w:rPr>
          </w:pPr>
          <w:r>
            <w:rPr>
              <w:rFonts w:eastAsia="Times New Roman"/>
            </w:rPr>
            <w:t>2.</w:t>
          </w:r>
          <w:r>
            <w:rPr>
              <w:rFonts w:eastAsia="Times New Roman"/>
            </w:rPr>
            <w:tab/>
            <w:t xml:space="preserve">Lecun Y, Bengio Y, Hinton G. Deep learning. Vol. 521, Nature. Nature Publishing Group; 2015. p. 436–44. </w:t>
          </w:r>
        </w:p>
        <w:p w14:paraId="74DAB5C3" w14:textId="77777777" w:rsidR="00AF710B" w:rsidRDefault="00AF710B">
          <w:pPr>
            <w:autoSpaceDE w:val="0"/>
            <w:autoSpaceDN w:val="0"/>
            <w:ind w:hanging="640"/>
            <w:divId w:val="1475952489"/>
            <w:rPr>
              <w:rFonts w:eastAsia="Times New Roman"/>
            </w:rPr>
          </w:pPr>
          <w:r>
            <w:rPr>
              <w:rFonts w:eastAsia="Times New Roman"/>
            </w:rPr>
            <w:t>3.</w:t>
          </w:r>
          <w:r>
            <w:rPr>
              <w:rFonts w:eastAsia="Times New Roman"/>
            </w:rPr>
            <w:tab/>
            <w:t>CS231n Convolutional Neural Networks for Visual Recognition [Internet]. [cited 2022 Dec 30]. Available from: https://cs231n.github.io/convolutional-networks/</w:t>
          </w:r>
        </w:p>
        <w:p w14:paraId="057BF94C" w14:textId="77777777" w:rsidR="00AF710B" w:rsidRDefault="00AF710B">
          <w:pPr>
            <w:autoSpaceDE w:val="0"/>
            <w:autoSpaceDN w:val="0"/>
            <w:ind w:hanging="640"/>
            <w:divId w:val="1022709639"/>
            <w:rPr>
              <w:rFonts w:eastAsia="Times New Roman"/>
            </w:rPr>
          </w:pPr>
          <w:r>
            <w:rPr>
              <w:rFonts w:eastAsia="Times New Roman"/>
            </w:rPr>
            <w:t>4.</w:t>
          </w:r>
          <w:r>
            <w:rPr>
              <w:rFonts w:eastAsia="Times New Roman"/>
            </w:rPr>
            <w:tab/>
            <w:t>Yao X, Wang X, Wang SH, Zhang YD, Zhang yudongzhang YD, Xujing Yao ieeeorg. A comprehensive survey on convolutional neural network in medical image analysis. [cited 2023 Jan 5]; Available from: https://doi.org/10.1007/s11042-020-09634-7</w:t>
          </w:r>
        </w:p>
        <w:p w14:paraId="00178B0A" w14:textId="77777777" w:rsidR="00AF710B" w:rsidRDefault="00AF710B">
          <w:pPr>
            <w:autoSpaceDE w:val="0"/>
            <w:autoSpaceDN w:val="0"/>
            <w:ind w:hanging="640"/>
            <w:divId w:val="544028000"/>
            <w:rPr>
              <w:rFonts w:eastAsia="Times New Roman"/>
            </w:rPr>
          </w:pPr>
          <w:r>
            <w:rPr>
              <w:rFonts w:eastAsia="Times New Roman"/>
            </w:rPr>
            <w:t>5.</w:t>
          </w:r>
          <w:r>
            <w:rPr>
              <w:rFonts w:eastAsia="Times New Roman"/>
            </w:rPr>
            <w:tab/>
            <w:t>Krizhevsky A, Sutskever I, Hinton GE. ImageNet Classification with Deep Convolutional Neural Networks. [cited 2022 Dec 30]; Available from: http://code.google.com/p/cuda-convnet/</w:t>
          </w:r>
        </w:p>
        <w:p w14:paraId="223DBB7A" w14:textId="77777777" w:rsidR="00AF710B" w:rsidRDefault="00AF710B">
          <w:pPr>
            <w:autoSpaceDE w:val="0"/>
            <w:autoSpaceDN w:val="0"/>
            <w:ind w:hanging="640"/>
            <w:divId w:val="953054855"/>
            <w:rPr>
              <w:rFonts w:eastAsia="Times New Roman"/>
            </w:rPr>
          </w:pPr>
          <w:r>
            <w:rPr>
              <w:rFonts w:eastAsia="Times New Roman"/>
            </w:rPr>
            <w:t>6.</w:t>
          </w:r>
          <w:r>
            <w:rPr>
              <w:rFonts w:eastAsia="Times New Roman"/>
            </w:rPr>
            <w:tab/>
            <w:t>Mielke SJ, Eisner J. Spell Once, Summon Anywhere: A Two-Level Open-Vocabulary Language Model. [cited 2022 Dec 30]; Available from: www.aaai.org</w:t>
          </w:r>
        </w:p>
        <w:p w14:paraId="354DFDAE" w14:textId="77777777" w:rsidR="00AF710B" w:rsidRDefault="00AF710B">
          <w:pPr>
            <w:autoSpaceDE w:val="0"/>
            <w:autoSpaceDN w:val="0"/>
            <w:ind w:hanging="640"/>
            <w:divId w:val="1259412150"/>
            <w:rPr>
              <w:rFonts w:eastAsia="Times New Roman"/>
            </w:rPr>
          </w:pPr>
          <w:r>
            <w:rPr>
              <w:rFonts w:eastAsia="Times New Roman"/>
            </w:rPr>
            <w:t>7.</w:t>
          </w:r>
          <w:r>
            <w:rPr>
              <w:rFonts w:eastAsia="Times New Roman"/>
            </w:rPr>
            <w:tab/>
            <w:t xml:space="preserve">Sezgin Z. Efüzyonlu Otitis Media: Tanı ve Tedavi Yaklaşımlarına Genel Bakış Otitis Media with Effusion: Overview of Diagnosis and Treatment Approaches. Pediatric Practice and Research. 2016;4(1):1–11. </w:t>
          </w:r>
        </w:p>
        <w:p w14:paraId="0C09D2D5" w14:textId="77777777" w:rsidR="00AF710B" w:rsidRDefault="00AF710B">
          <w:pPr>
            <w:autoSpaceDE w:val="0"/>
            <w:autoSpaceDN w:val="0"/>
            <w:ind w:hanging="640"/>
            <w:divId w:val="1024214409"/>
            <w:rPr>
              <w:rFonts w:eastAsia="Times New Roman"/>
            </w:rPr>
          </w:pPr>
          <w:r>
            <w:rPr>
              <w:rFonts w:eastAsia="Times New Roman"/>
            </w:rPr>
            <w:t>8.</w:t>
          </w:r>
          <w:r>
            <w:rPr>
              <w:rFonts w:eastAsia="Times New Roman"/>
            </w:rPr>
            <w:tab/>
            <w:t>Kashani RG, Młyńczak MC, Zarabanda D, Solis-Pazmino P, Huland DM, Ahmad IN, et al. Shortwave infrared otoscopy for diagnosis of middle ear effusions: a machine-learning-based approach. Scientific Reports 2021 11:1 [Internet]. 2021 Jun 15 [cited 2022 Dec 30];11(1):1–10. Available from: https://www.nature.com/articles/s41598-021-91736-9</w:t>
          </w:r>
        </w:p>
        <w:p w14:paraId="4C9CCEF5" w14:textId="6FE9E7F4" w:rsidR="003327FC" w:rsidRDefault="00AF710B" w:rsidP="00152D04">
          <w:r>
            <w:rPr>
              <w:rFonts w:eastAsia="Times New Roman"/>
            </w:rPr>
            <w:t> </w:t>
          </w:r>
        </w:p>
      </w:sdtContent>
    </w:sdt>
    <w:p w14:paraId="5DD4606F" w14:textId="6C816DA4" w:rsidR="005D387A" w:rsidRPr="005D387A" w:rsidRDefault="005D387A" w:rsidP="00152D04">
      <w:pPr>
        <w:rPr>
          <w:sz w:val="20"/>
          <w:szCs w:val="20"/>
        </w:rPr>
      </w:pPr>
    </w:p>
    <w:sectPr w:rsidR="005D387A" w:rsidRPr="005D387A" w:rsidSect="009B4D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62429"/>
    <w:multiLevelType w:val="hybridMultilevel"/>
    <w:tmpl w:val="08E6A5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92F5192"/>
    <w:multiLevelType w:val="hybridMultilevel"/>
    <w:tmpl w:val="A1EC5A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E1700DE"/>
    <w:multiLevelType w:val="hybridMultilevel"/>
    <w:tmpl w:val="935CBB06"/>
    <w:lvl w:ilvl="0" w:tplc="687E2DC6">
      <w:start w:val="1"/>
      <w:numFmt w:val="lowerRoman"/>
      <w:lvlText w:val="%1)"/>
      <w:lvlJc w:val="left"/>
      <w:pPr>
        <w:ind w:left="1080" w:hanging="720"/>
      </w:pPr>
      <w:rPr>
        <w:rFonts w:hint="default"/>
        <w:i w:val="0"/>
        <w:sz w:val="22"/>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808410A"/>
    <w:multiLevelType w:val="hybridMultilevel"/>
    <w:tmpl w:val="C818DF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55C0A98"/>
    <w:multiLevelType w:val="hybridMultilevel"/>
    <w:tmpl w:val="705296B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16cid:durableId="1005671747">
    <w:abstractNumId w:val="2"/>
  </w:num>
  <w:num w:numId="2" w16cid:durableId="734623857">
    <w:abstractNumId w:val="3"/>
  </w:num>
  <w:num w:numId="3" w16cid:durableId="604774447">
    <w:abstractNumId w:val="4"/>
  </w:num>
  <w:num w:numId="4" w16cid:durableId="133301145">
    <w:abstractNumId w:val="0"/>
  </w:num>
  <w:num w:numId="5" w16cid:durableId="6476337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47DC84"/>
    <w:rsid w:val="00031AC3"/>
    <w:rsid w:val="00073229"/>
    <w:rsid w:val="000D72A4"/>
    <w:rsid w:val="000E2E1B"/>
    <w:rsid w:val="00152D04"/>
    <w:rsid w:val="0025553C"/>
    <w:rsid w:val="002C4B20"/>
    <w:rsid w:val="002C5EE5"/>
    <w:rsid w:val="002C74A4"/>
    <w:rsid w:val="002D0D28"/>
    <w:rsid w:val="0031024F"/>
    <w:rsid w:val="003222A6"/>
    <w:rsid w:val="00324875"/>
    <w:rsid w:val="003327FC"/>
    <w:rsid w:val="003A16FF"/>
    <w:rsid w:val="003F3A63"/>
    <w:rsid w:val="003F563C"/>
    <w:rsid w:val="003F73EC"/>
    <w:rsid w:val="00504001"/>
    <w:rsid w:val="0055417B"/>
    <w:rsid w:val="005D387A"/>
    <w:rsid w:val="005F1296"/>
    <w:rsid w:val="0067192D"/>
    <w:rsid w:val="006B24E8"/>
    <w:rsid w:val="006C25D8"/>
    <w:rsid w:val="006C299E"/>
    <w:rsid w:val="006C34B7"/>
    <w:rsid w:val="006D1DF3"/>
    <w:rsid w:val="00742994"/>
    <w:rsid w:val="007A3A15"/>
    <w:rsid w:val="00805055"/>
    <w:rsid w:val="008610A3"/>
    <w:rsid w:val="00893734"/>
    <w:rsid w:val="008C2B50"/>
    <w:rsid w:val="00920EC7"/>
    <w:rsid w:val="00986304"/>
    <w:rsid w:val="009877E8"/>
    <w:rsid w:val="009B4D17"/>
    <w:rsid w:val="009C6754"/>
    <w:rsid w:val="009F40DB"/>
    <w:rsid w:val="00A70CBF"/>
    <w:rsid w:val="00AF710B"/>
    <w:rsid w:val="00B02BC0"/>
    <w:rsid w:val="00BC1663"/>
    <w:rsid w:val="00C02B32"/>
    <w:rsid w:val="00C1679F"/>
    <w:rsid w:val="00C75EBF"/>
    <w:rsid w:val="00C80B63"/>
    <w:rsid w:val="00C86459"/>
    <w:rsid w:val="00C96B2F"/>
    <w:rsid w:val="00CA06EC"/>
    <w:rsid w:val="00CD2448"/>
    <w:rsid w:val="00D11EC6"/>
    <w:rsid w:val="00DB49B1"/>
    <w:rsid w:val="00DC55E5"/>
    <w:rsid w:val="00E53442"/>
    <w:rsid w:val="00E91162"/>
    <w:rsid w:val="00F56499"/>
    <w:rsid w:val="4B47DC84"/>
    <w:rsid w:val="50B31FC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52F3C"/>
  <w15:chartTrackingRefBased/>
  <w15:docId w15:val="{5B20E750-B84B-4286-90BB-57CAADC4C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0E2E1B"/>
    <w:pPr>
      <w:keepNext/>
      <w:keepLines/>
      <w:spacing w:before="480" w:after="0" w:line="240" w:lineRule="auto"/>
      <w:outlineLvl w:val="0"/>
    </w:pPr>
    <w:rPr>
      <w:rFonts w:asciiTheme="majorHAnsi" w:eastAsiaTheme="majorEastAsia" w:hAnsiTheme="majorHAnsi" w:cstheme="majorBidi"/>
      <w:b/>
      <w:bCs/>
      <w:color w:val="4472C4" w:themeColor="accent1"/>
      <w:sz w:val="32"/>
      <w:szCs w:val="32"/>
      <w:lang w:val="en-US"/>
    </w:rPr>
  </w:style>
  <w:style w:type="paragraph" w:styleId="Heading2">
    <w:name w:val="heading 2"/>
    <w:basedOn w:val="Normal"/>
    <w:next w:val="BodyText"/>
    <w:link w:val="Heading2Char"/>
    <w:uiPriority w:val="9"/>
    <w:semiHidden/>
    <w:unhideWhenUsed/>
    <w:qFormat/>
    <w:rsid w:val="000E2E1B"/>
    <w:pPr>
      <w:keepNext/>
      <w:keepLines/>
      <w:spacing w:before="200" w:after="0" w:line="240" w:lineRule="auto"/>
      <w:outlineLvl w:val="1"/>
    </w:pPr>
    <w:rPr>
      <w:rFonts w:asciiTheme="majorHAnsi" w:eastAsiaTheme="majorEastAsia" w:hAnsiTheme="majorHAnsi" w:cstheme="majorBidi"/>
      <w:b/>
      <w:bCs/>
      <w:color w:val="4472C4" w:themeColor="accent1"/>
      <w:sz w:val="28"/>
      <w:szCs w:val="28"/>
      <w:lang w:val="en-US"/>
    </w:rPr>
  </w:style>
  <w:style w:type="paragraph" w:styleId="Heading3">
    <w:name w:val="heading 3"/>
    <w:basedOn w:val="Normal"/>
    <w:next w:val="BodyText"/>
    <w:link w:val="Heading3Char"/>
    <w:uiPriority w:val="9"/>
    <w:semiHidden/>
    <w:unhideWhenUsed/>
    <w:qFormat/>
    <w:rsid w:val="000E2E1B"/>
    <w:pPr>
      <w:keepNext/>
      <w:keepLines/>
      <w:spacing w:before="200" w:after="0" w:line="240" w:lineRule="auto"/>
      <w:outlineLvl w:val="2"/>
    </w:pPr>
    <w:rPr>
      <w:rFonts w:asciiTheme="majorHAnsi" w:eastAsiaTheme="majorEastAsia" w:hAnsiTheme="majorHAnsi" w:cstheme="majorBidi"/>
      <w:b/>
      <w:bCs/>
      <w:color w:val="4472C4" w:themeColor="accent1"/>
      <w:sz w:val="24"/>
      <w:szCs w:val="24"/>
      <w:lang w:val="en-US"/>
    </w:rPr>
  </w:style>
  <w:style w:type="paragraph" w:styleId="Heading4">
    <w:name w:val="heading 4"/>
    <w:basedOn w:val="Normal"/>
    <w:next w:val="BodyText"/>
    <w:link w:val="Heading4Char"/>
    <w:uiPriority w:val="9"/>
    <w:semiHidden/>
    <w:unhideWhenUsed/>
    <w:qFormat/>
    <w:rsid w:val="000E2E1B"/>
    <w:pPr>
      <w:keepNext/>
      <w:keepLines/>
      <w:spacing w:before="200" w:after="0" w:line="240" w:lineRule="auto"/>
      <w:outlineLvl w:val="3"/>
    </w:pPr>
    <w:rPr>
      <w:rFonts w:asciiTheme="majorHAnsi" w:eastAsiaTheme="majorEastAsia" w:hAnsiTheme="majorHAnsi" w:cstheme="majorBidi"/>
      <w:bCs/>
      <w:i/>
      <w:color w:val="4472C4" w:themeColor="accent1"/>
      <w:sz w:val="24"/>
      <w:szCs w:val="24"/>
      <w:lang w:val="en-US"/>
    </w:rPr>
  </w:style>
  <w:style w:type="paragraph" w:styleId="Heading5">
    <w:name w:val="heading 5"/>
    <w:basedOn w:val="Normal"/>
    <w:next w:val="BodyText"/>
    <w:link w:val="Heading5Char"/>
    <w:uiPriority w:val="9"/>
    <w:semiHidden/>
    <w:unhideWhenUsed/>
    <w:qFormat/>
    <w:rsid w:val="000E2E1B"/>
    <w:pPr>
      <w:keepNext/>
      <w:keepLines/>
      <w:spacing w:before="200" w:after="0" w:line="240" w:lineRule="auto"/>
      <w:outlineLvl w:val="4"/>
    </w:pPr>
    <w:rPr>
      <w:rFonts w:asciiTheme="majorHAnsi" w:eastAsiaTheme="majorEastAsia" w:hAnsiTheme="majorHAnsi" w:cstheme="majorBidi"/>
      <w:iCs/>
      <w:color w:val="4472C4" w:themeColor="accent1"/>
      <w:sz w:val="24"/>
      <w:szCs w:val="24"/>
      <w:lang w:val="en-US"/>
    </w:rPr>
  </w:style>
  <w:style w:type="paragraph" w:styleId="Heading6">
    <w:name w:val="heading 6"/>
    <w:basedOn w:val="Normal"/>
    <w:next w:val="BodyText"/>
    <w:link w:val="Heading6Char"/>
    <w:uiPriority w:val="9"/>
    <w:semiHidden/>
    <w:unhideWhenUsed/>
    <w:qFormat/>
    <w:rsid w:val="000E2E1B"/>
    <w:pPr>
      <w:keepNext/>
      <w:keepLines/>
      <w:spacing w:before="200" w:after="0" w:line="240" w:lineRule="auto"/>
      <w:outlineLvl w:val="5"/>
    </w:pPr>
    <w:rPr>
      <w:rFonts w:asciiTheme="majorHAnsi" w:eastAsiaTheme="majorEastAsia" w:hAnsiTheme="majorHAnsi" w:cstheme="majorBidi"/>
      <w:color w:val="4472C4" w:themeColor="accent1"/>
      <w:sz w:val="24"/>
      <w:szCs w:val="24"/>
      <w:lang w:val="en-US"/>
    </w:rPr>
  </w:style>
  <w:style w:type="paragraph" w:styleId="Heading7">
    <w:name w:val="heading 7"/>
    <w:basedOn w:val="Normal"/>
    <w:next w:val="BodyText"/>
    <w:link w:val="Heading7Char"/>
    <w:uiPriority w:val="9"/>
    <w:semiHidden/>
    <w:unhideWhenUsed/>
    <w:qFormat/>
    <w:rsid w:val="000E2E1B"/>
    <w:pPr>
      <w:keepNext/>
      <w:keepLines/>
      <w:spacing w:before="200" w:after="0" w:line="240" w:lineRule="auto"/>
      <w:outlineLvl w:val="6"/>
    </w:pPr>
    <w:rPr>
      <w:rFonts w:asciiTheme="majorHAnsi" w:eastAsiaTheme="majorEastAsia" w:hAnsiTheme="majorHAnsi" w:cstheme="majorBidi"/>
      <w:color w:val="4472C4" w:themeColor="accent1"/>
      <w:sz w:val="24"/>
      <w:szCs w:val="24"/>
      <w:lang w:val="en-US"/>
    </w:rPr>
  </w:style>
  <w:style w:type="paragraph" w:styleId="Heading8">
    <w:name w:val="heading 8"/>
    <w:basedOn w:val="Normal"/>
    <w:next w:val="BodyText"/>
    <w:link w:val="Heading8Char"/>
    <w:uiPriority w:val="9"/>
    <w:semiHidden/>
    <w:unhideWhenUsed/>
    <w:qFormat/>
    <w:rsid w:val="000E2E1B"/>
    <w:pPr>
      <w:keepNext/>
      <w:keepLines/>
      <w:spacing w:before="200" w:after="0" w:line="240" w:lineRule="auto"/>
      <w:outlineLvl w:val="7"/>
    </w:pPr>
    <w:rPr>
      <w:rFonts w:asciiTheme="majorHAnsi" w:eastAsiaTheme="majorEastAsia" w:hAnsiTheme="majorHAnsi" w:cstheme="majorBidi"/>
      <w:color w:val="4472C4" w:themeColor="accent1"/>
      <w:sz w:val="24"/>
      <w:szCs w:val="24"/>
      <w:lang w:val="en-US"/>
    </w:rPr>
  </w:style>
  <w:style w:type="paragraph" w:styleId="Heading9">
    <w:name w:val="heading 9"/>
    <w:basedOn w:val="Normal"/>
    <w:next w:val="BodyText"/>
    <w:link w:val="Heading9Char"/>
    <w:uiPriority w:val="9"/>
    <w:semiHidden/>
    <w:unhideWhenUsed/>
    <w:qFormat/>
    <w:rsid w:val="000E2E1B"/>
    <w:pPr>
      <w:keepNext/>
      <w:keepLines/>
      <w:spacing w:before="200" w:after="0" w:line="240" w:lineRule="auto"/>
      <w:outlineLvl w:val="8"/>
    </w:pPr>
    <w:rPr>
      <w:rFonts w:asciiTheme="majorHAnsi" w:eastAsiaTheme="majorEastAsia" w:hAnsiTheme="majorHAnsi" w:cstheme="majorBidi"/>
      <w:color w:val="4472C4"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3F3A63"/>
    <w:rPr>
      <w:color w:val="0000FF"/>
      <w:u w:val="single"/>
    </w:rPr>
  </w:style>
  <w:style w:type="paragraph" w:styleId="ListParagraph">
    <w:name w:val="List Paragraph"/>
    <w:basedOn w:val="Normal"/>
    <w:uiPriority w:val="34"/>
    <w:qFormat/>
    <w:rsid w:val="005F1296"/>
    <w:pPr>
      <w:ind w:left="720"/>
      <w:contextualSpacing/>
    </w:pPr>
  </w:style>
  <w:style w:type="character" w:styleId="UnresolvedMention">
    <w:name w:val="Unresolved Mention"/>
    <w:basedOn w:val="DefaultParagraphFont"/>
    <w:uiPriority w:val="99"/>
    <w:semiHidden/>
    <w:unhideWhenUsed/>
    <w:rsid w:val="005D387A"/>
    <w:rPr>
      <w:color w:val="605E5C"/>
      <w:shd w:val="clear" w:color="auto" w:fill="E1DFDD"/>
    </w:rPr>
  </w:style>
  <w:style w:type="character" w:styleId="PlaceholderText">
    <w:name w:val="Placeholder Text"/>
    <w:basedOn w:val="DefaultParagraphFont"/>
    <w:uiPriority w:val="99"/>
    <w:semiHidden/>
    <w:rsid w:val="003327FC"/>
    <w:rPr>
      <w:color w:val="808080"/>
    </w:rPr>
  </w:style>
  <w:style w:type="character" w:customStyle="1" w:styleId="Heading1Char">
    <w:name w:val="Heading 1 Char"/>
    <w:basedOn w:val="DefaultParagraphFont"/>
    <w:link w:val="Heading1"/>
    <w:uiPriority w:val="9"/>
    <w:rsid w:val="000E2E1B"/>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semiHidden/>
    <w:rsid w:val="000E2E1B"/>
    <w:rPr>
      <w:rFonts w:asciiTheme="majorHAnsi" w:eastAsiaTheme="majorEastAsia" w:hAnsiTheme="majorHAnsi" w:cstheme="majorBidi"/>
      <w:b/>
      <w:bCs/>
      <w:color w:val="4472C4" w:themeColor="accent1"/>
      <w:sz w:val="28"/>
      <w:szCs w:val="28"/>
      <w:lang w:val="en-US"/>
    </w:rPr>
  </w:style>
  <w:style w:type="character" w:customStyle="1" w:styleId="Heading3Char">
    <w:name w:val="Heading 3 Char"/>
    <w:basedOn w:val="DefaultParagraphFont"/>
    <w:link w:val="Heading3"/>
    <w:uiPriority w:val="9"/>
    <w:semiHidden/>
    <w:rsid w:val="000E2E1B"/>
    <w:rPr>
      <w:rFonts w:asciiTheme="majorHAnsi" w:eastAsiaTheme="majorEastAsia" w:hAnsiTheme="majorHAnsi" w:cstheme="majorBidi"/>
      <w:b/>
      <w:bCs/>
      <w:color w:val="4472C4" w:themeColor="accent1"/>
      <w:sz w:val="24"/>
      <w:szCs w:val="24"/>
      <w:lang w:val="en-US"/>
    </w:rPr>
  </w:style>
  <w:style w:type="character" w:customStyle="1" w:styleId="Heading4Char">
    <w:name w:val="Heading 4 Char"/>
    <w:basedOn w:val="DefaultParagraphFont"/>
    <w:link w:val="Heading4"/>
    <w:uiPriority w:val="9"/>
    <w:semiHidden/>
    <w:rsid w:val="000E2E1B"/>
    <w:rPr>
      <w:rFonts w:asciiTheme="majorHAnsi" w:eastAsiaTheme="majorEastAsia" w:hAnsiTheme="majorHAnsi" w:cstheme="majorBidi"/>
      <w:bCs/>
      <w:i/>
      <w:color w:val="4472C4" w:themeColor="accent1"/>
      <w:sz w:val="24"/>
      <w:szCs w:val="24"/>
      <w:lang w:val="en-US"/>
    </w:rPr>
  </w:style>
  <w:style w:type="character" w:customStyle="1" w:styleId="Heading5Char">
    <w:name w:val="Heading 5 Char"/>
    <w:basedOn w:val="DefaultParagraphFont"/>
    <w:link w:val="Heading5"/>
    <w:uiPriority w:val="9"/>
    <w:semiHidden/>
    <w:rsid w:val="000E2E1B"/>
    <w:rPr>
      <w:rFonts w:asciiTheme="majorHAnsi" w:eastAsiaTheme="majorEastAsia" w:hAnsiTheme="majorHAnsi" w:cstheme="majorBidi"/>
      <w:iCs/>
      <w:color w:val="4472C4" w:themeColor="accent1"/>
      <w:sz w:val="24"/>
      <w:szCs w:val="24"/>
      <w:lang w:val="en-US"/>
    </w:rPr>
  </w:style>
  <w:style w:type="character" w:customStyle="1" w:styleId="Heading6Char">
    <w:name w:val="Heading 6 Char"/>
    <w:basedOn w:val="DefaultParagraphFont"/>
    <w:link w:val="Heading6"/>
    <w:uiPriority w:val="9"/>
    <w:semiHidden/>
    <w:rsid w:val="000E2E1B"/>
    <w:rPr>
      <w:rFonts w:asciiTheme="majorHAnsi" w:eastAsiaTheme="majorEastAsia" w:hAnsiTheme="majorHAnsi" w:cstheme="majorBidi"/>
      <w:color w:val="4472C4" w:themeColor="accent1"/>
      <w:sz w:val="24"/>
      <w:szCs w:val="24"/>
      <w:lang w:val="en-US"/>
    </w:rPr>
  </w:style>
  <w:style w:type="character" w:customStyle="1" w:styleId="Heading7Char">
    <w:name w:val="Heading 7 Char"/>
    <w:basedOn w:val="DefaultParagraphFont"/>
    <w:link w:val="Heading7"/>
    <w:uiPriority w:val="9"/>
    <w:semiHidden/>
    <w:rsid w:val="000E2E1B"/>
    <w:rPr>
      <w:rFonts w:asciiTheme="majorHAnsi" w:eastAsiaTheme="majorEastAsia" w:hAnsiTheme="majorHAnsi" w:cstheme="majorBidi"/>
      <w:color w:val="4472C4" w:themeColor="accent1"/>
      <w:sz w:val="24"/>
      <w:szCs w:val="24"/>
      <w:lang w:val="en-US"/>
    </w:rPr>
  </w:style>
  <w:style w:type="character" w:customStyle="1" w:styleId="Heading8Char">
    <w:name w:val="Heading 8 Char"/>
    <w:basedOn w:val="DefaultParagraphFont"/>
    <w:link w:val="Heading8"/>
    <w:uiPriority w:val="9"/>
    <w:semiHidden/>
    <w:rsid w:val="000E2E1B"/>
    <w:rPr>
      <w:rFonts w:asciiTheme="majorHAnsi" w:eastAsiaTheme="majorEastAsia" w:hAnsiTheme="majorHAnsi" w:cstheme="majorBidi"/>
      <w:color w:val="4472C4" w:themeColor="accent1"/>
      <w:sz w:val="24"/>
      <w:szCs w:val="24"/>
      <w:lang w:val="en-US"/>
    </w:rPr>
  </w:style>
  <w:style w:type="character" w:customStyle="1" w:styleId="Heading9Char">
    <w:name w:val="Heading 9 Char"/>
    <w:basedOn w:val="DefaultParagraphFont"/>
    <w:link w:val="Heading9"/>
    <w:uiPriority w:val="9"/>
    <w:semiHidden/>
    <w:rsid w:val="000E2E1B"/>
    <w:rPr>
      <w:rFonts w:asciiTheme="majorHAnsi" w:eastAsiaTheme="majorEastAsia" w:hAnsiTheme="majorHAnsi" w:cstheme="majorBidi"/>
      <w:color w:val="4472C4" w:themeColor="accent1"/>
      <w:sz w:val="24"/>
      <w:szCs w:val="24"/>
      <w:lang w:val="en-US"/>
    </w:rPr>
  </w:style>
  <w:style w:type="character" w:styleId="FollowedHyperlink">
    <w:name w:val="FollowedHyperlink"/>
    <w:basedOn w:val="DefaultParagraphFont"/>
    <w:uiPriority w:val="99"/>
    <w:semiHidden/>
    <w:unhideWhenUsed/>
    <w:rsid w:val="000E2E1B"/>
    <w:rPr>
      <w:color w:val="954F72" w:themeColor="followedHyperlink"/>
      <w:u w:val="single"/>
    </w:rPr>
  </w:style>
  <w:style w:type="paragraph" w:styleId="BodyText">
    <w:name w:val="Body Text"/>
    <w:basedOn w:val="Normal"/>
    <w:link w:val="BodyTextChar"/>
    <w:semiHidden/>
    <w:unhideWhenUsed/>
    <w:qFormat/>
    <w:rsid w:val="000E2E1B"/>
    <w:pPr>
      <w:spacing w:before="180" w:after="180" w:line="240" w:lineRule="auto"/>
    </w:pPr>
    <w:rPr>
      <w:sz w:val="24"/>
      <w:szCs w:val="24"/>
      <w:lang w:val="en-US"/>
    </w:rPr>
  </w:style>
  <w:style w:type="character" w:customStyle="1" w:styleId="BodyTextChar">
    <w:name w:val="Body Text Char"/>
    <w:basedOn w:val="DefaultParagraphFont"/>
    <w:link w:val="BodyText"/>
    <w:semiHidden/>
    <w:rsid w:val="000E2E1B"/>
    <w:rPr>
      <w:sz w:val="24"/>
      <w:szCs w:val="24"/>
      <w:lang w:val="en-US"/>
    </w:rPr>
  </w:style>
  <w:style w:type="paragraph" w:customStyle="1" w:styleId="msonormal0">
    <w:name w:val="msonormal"/>
    <w:basedOn w:val="Normal"/>
    <w:rsid w:val="000E2E1B"/>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
    <w:semiHidden/>
    <w:unhideWhenUsed/>
    <w:qFormat/>
    <w:rsid w:val="000E2E1B"/>
    <w:pPr>
      <w:spacing w:after="200" w:line="240" w:lineRule="auto"/>
    </w:pPr>
    <w:rPr>
      <w:sz w:val="24"/>
      <w:szCs w:val="24"/>
      <w:lang w:val="en-US"/>
    </w:rPr>
  </w:style>
  <w:style w:type="character" w:customStyle="1" w:styleId="FootnoteTextChar">
    <w:name w:val="Footnote Text Char"/>
    <w:basedOn w:val="DefaultParagraphFont"/>
    <w:link w:val="FootnoteText"/>
    <w:uiPriority w:val="9"/>
    <w:semiHidden/>
    <w:rsid w:val="000E2E1B"/>
    <w:rPr>
      <w:sz w:val="24"/>
      <w:szCs w:val="24"/>
      <w:lang w:val="en-US"/>
    </w:rPr>
  </w:style>
  <w:style w:type="character" w:customStyle="1" w:styleId="CaptionChar">
    <w:name w:val="Caption Char"/>
    <w:basedOn w:val="DefaultParagraphFont"/>
    <w:link w:val="Caption"/>
    <w:semiHidden/>
    <w:locked/>
    <w:rsid w:val="000E2E1B"/>
    <w:rPr>
      <w:i/>
    </w:rPr>
  </w:style>
  <w:style w:type="paragraph" w:styleId="Caption">
    <w:name w:val="caption"/>
    <w:basedOn w:val="Normal"/>
    <w:link w:val="CaptionChar"/>
    <w:semiHidden/>
    <w:unhideWhenUsed/>
    <w:qFormat/>
    <w:rsid w:val="000E2E1B"/>
    <w:pPr>
      <w:spacing w:after="120" w:line="240" w:lineRule="auto"/>
    </w:pPr>
    <w:rPr>
      <w:i/>
    </w:rPr>
  </w:style>
  <w:style w:type="paragraph" w:styleId="Title">
    <w:name w:val="Title"/>
    <w:basedOn w:val="Normal"/>
    <w:next w:val="BodyText"/>
    <w:link w:val="TitleChar"/>
    <w:qFormat/>
    <w:rsid w:val="000E2E1B"/>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0E2E1B"/>
    <w:rPr>
      <w:rFonts w:asciiTheme="majorHAnsi" w:eastAsiaTheme="majorEastAsia" w:hAnsiTheme="majorHAnsi" w:cstheme="majorBidi"/>
      <w:b/>
      <w:bCs/>
      <w:color w:val="2D4F8E" w:themeColor="accent1" w:themeShade="B5"/>
      <w:sz w:val="36"/>
      <w:szCs w:val="36"/>
      <w:lang w:val="en-US"/>
    </w:rPr>
  </w:style>
  <w:style w:type="paragraph" w:styleId="Subtitle">
    <w:name w:val="Subtitle"/>
    <w:basedOn w:val="Title"/>
    <w:next w:val="BodyText"/>
    <w:link w:val="SubtitleChar"/>
    <w:qFormat/>
    <w:rsid w:val="000E2E1B"/>
    <w:pPr>
      <w:spacing w:before="240"/>
    </w:pPr>
    <w:rPr>
      <w:sz w:val="30"/>
      <w:szCs w:val="30"/>
    </w:rPr>
  </w:style>
  <w:style w:type="character" w:customStyle="1" w:styleId="SubtitleChar">
    <w:name w:val="Subtitle Char"/>
    <w:basedOn w:val="DefaultParagraphFont"/>
    <w:link w:val="Subtitle"/>
    <w:rsid w:val="000E2E1B"/>
    <w:rPr>
      <w:rFonts w:asciiTheme="majorHAnsi" w:eastAsiaTheme="majorEastAsia" w:hAnsiTheme="majorHAnsi" w:cstheme="majorBidi"/>
      <w:b/>
      <w:bCs/>
      <w:color w:val="2D4F8E" w:themeColor="accent1" w:themeShade="B5"/>
      <w:sz w:val="30"/>
      <w:szCs w:val="30"/>
      <w:lang w:val="en-US"/>
    </w:rPr>
  </w:style>
  <w:style w:type="paragraph" w:styleId="Date">
    <w:name w:val="Date"/>
    <w:next w:val="BodyText"/>
    <w:link w:val="DateChar"/>
    <w:semiHidden/>
    <w:unhideWhenUsed/>
    <w:qFormat/>
    <w:rsid w:val="000E2E1B"/>
    <w:pPr>
      <w:keepNext/>
      <w:keepLines/>
      <w:spacing w:after="200" w:line="240" w:lineRule="auto"/>
      <w:jc w:val="center"/>
    </w:pPr>
    <w:rPr>
      <w:sz w:val="24"/>
      <w:szCs w:val="24"/>
      <w:lang w:val="en-US"/>
    </w:rPr>
  </w:style>
  <w:style w:type="character" w:customStyle="1" w:styleId="DateChar">
    <w:name w:val="Date Char"/>
    <w:basedOn w:val="DefaultParagraphFont"/>
    <w:link w:val="Date"/>
    <w:semiHidden/>
    <w:rsid w:val="000E2E1B"/>
    <w:rPr>
      <w:sz w:val="24"/>
      <w:szCs w:val="24"/>
      <w:lang w:val="en-US"/>
    </w:rPr>
  </w:style>
  <w:style w:type="paragraph" w:styleId="BlockText">
    <w:name w:val="Block Text"/>
    <w:basedOn w:val="BodyText"/>
    <w:next w:val="BodyText"/>
    <w:uiPriority w:val="9"/>
    <w:semiHidden/>
    <w:unhideWhenUsed/>
    <w:qFormat/>
    <w:rsid w:val="000E2E1B"/>
    <w:pPr>
      <w:spacing w:before="100" w:after="100"/>
      <w:ind w:left="480" w:right="480"/>
    </w:pPr>
  </w:style>
  <w:style w:type="paragraph" w:styleId="Bibliography">
    <w:name w:val="Bibliography"/>
    <w:basedOn w:val="Normal"/>
    <w:semiHidden/>
    <w:unhideWhenUsed/>
    <w:qFormat/>
    <w:rsid w:val="000E2E1B"/>
    <w:pPr>
      <w:spacing w:after="200" w:line="240" w:lineRule="auto"/>
    </w:pPr>
    <w:rPr>
      <w:sz w:val="24"/>
      <w:szCs w:val="24"/>
      <w:lang w:val="en-US"/>
    </w:rPr>
  </w:style>
  <w:style w:type="paragraph" w:styleId="TOCHeading">
    <w:name w:val="TOC Heading"/>
    <w:basedOn w:val="Heading1"/>
    <w:next w:val="BodyText"/>
    <w:uiPriority w:val="39"/>
    <w:semiHidden/>
    <w:unhideWhenUsed/>
    <w:qFormat/>
    <w:rsid w:val="000E2E1B"/>
    <w:pPr>
      <w:spacing w:before="240" w:line="256" w:lineRule="auto"/>
      <w:outlineLvl w:val="9"/>
    </w:pPr>
    <w:rPr>
      <w:b w:val="0"/>
      <w:bCs w:val="0"/>
      <w:color w:val="2F5496" w:themeColor="accent1" w:themeShade="BF"/>
    </w:rPr>
  </w:style>
  <w:style w:type="paragraph" w:customStyle="1" w:styleId="FirstParagraph">
    <w:name w:val="First Paragraph"/>
    <w:basedOn w:val="BodyText"/>
    <w:next w:val="BodyText"/>
    <w:qFormat/>
    <w:rsid w:val="000E2E1B"/>
  </w:style>
  <w:style w:type="paragraph" w:customStyle="1" w:styleId="Compact">
    <w:name w:val="Compact"/>
    <w:basedOn w:val="BodyText"/>
    <w:qFormat/>
    <w:rsid w:val="000E2E1B"/>
    <w:pPr>
      <w:spacing w:before="36" w:after="36"/>
    </w:pPr>
  </w:style>
  <w:style w:type="paragraph" w:customStyle="1" w:styleId="Author">
    <w:name w:val="Author"/>
    <w:next w:val="BodyText"/>
    <w:qFormat/>
    <w:rsid w:val="000E2E1B"/>
    <w:pPr>
      <w:keepNext/>
      <w:keepLines/>
      <w:spacing w:after="200" w:line="240" w:lineRule="auto"/>
      <w:jc w:val="center"/>
    </w:pPr>
    <w:rPr>
      <w:sz w:val="24"/>
      <w:szCs w:val="24"/>
      <w:lang w:val="en-US"/>
    </w:rPr>
  </w:style>
  <w:style w:type="paragraph" w:customStyle="1" w:styleId="Abstract">
    <w:name w:val="Abstract"/>
    <w:basedOn w:val="Normal"/>
    <w:next w:val="BodyText"/>
    <w:qFormat/>
    <w:rsid w:val="000E2E1B"/>
    <w:pPr>
      <w:keepNext/>
      <w:keepLines/>
      <w:spacing w:before="300" w:after="300" w:line="240" w:lineRule="auto"/>
    </w:pPr>
    <w:rPr>
      <w:sz w:val="20"/>
      <w:szCs w:val="20"/>
      <w:lang w:val="en-US"/>
    </w:rPr>
  </w:style>
  <w:style w:type="paragraph" w:customStyle="1" w:styleId="Definition">
    <w:name w:val="Definition"/>
    <w:basedOn w:val="Normal"/>
    <w:rsid w:val="000E2E1B"/>
    <w:pPr>
      <w:spacing w:after="200" w:line="240" w:lineRule="auto"/>
    </w:pPr>
    <w:rPr>
      <w:sz w:val="24"/>
      <w:szCs w:val="24"/>
      <w:lang w:val="en-US"/>
    </w:rPr>
  </w:style>
  <w:style w:type="paragraph" w:customStyle="1" w:styleId="DefinitionTerm">
    <w:name w:val="Definition Term"/>
    <w:basedOn w:val="Normal"/>
    <w:next w:val="Definition"/>
    <w:rsid w:val="000E2E1B"/>
    <w:pPr>
      <w:keepNext/>
      <w:keepLines/>
      <w:spacing w:after="0" w:line="240" w:lineRule="auto"/>
    </w:pPr>
    <w:rPr>
      <w:b/>
      <w:sz w:val="24"/>
      <w:szCs w:val="24"/>
      <w:lang w:val="en-US"/>
    </w:rPr>
  </w:style>
  <w:style w:type="paragraph" w:customStyle="1" w:styleId="TableCaption">
    <w:name w:val="Table Caption"/>
    <w:basedOn w:val="Caption"/>
    <w:rsid w:val="000E2E1B"/>
    <w:pPr>
      <w:keepNext/>
    </w:pPr>
  </w:style>
  <w:style w:type="paragraph" w:customStyle="1" w:styleId="ImageCaption">
    <w:name w:val="Image Caption"/>
    <w:basedOn w:val="Caption"/>
    <w:rsid w:val="000E2E1B"/>
  </w:style>
  <w:style w:type="paragraph" w:customStyle="1" w:styleId="Figure">
    <w:name w:val="Figure"/>
    <w:basedOn w:val="Normal"/>
    <w:rsid w:val="000E2E1B"/>
    <w:pPr>
      <w:spacing w:after="200" w:line="240" w:lineRule="auto"/>
    </w:pPr>
    <w:rPr>
      <w:sz w:val="24"/>
      <w:szCs w:val="24"/>
      <w:lang w:val="en-US"/>
    </w:rPr>
  </w:style>
  <w:style w:type="paragraph" w:customStyle="1" w:styleId="CaptionedFigure">
    <w:name w:val="Captioned Figure"/>
    <w:basedOn w:val="Figure"/>
    <w:rsid w:val="000E2E1B"/>
    <w:pPr>
      <w:keepNext/>
    </w:pPr>
  </w:style>
  <w:style w:type="character" w:customStyle="1" w:styleId="VerbatimChar">
    <w:name w:val="Verbatim Char"/>
    <w:basedOn w:val="CaptionChar"/>
    <w:link w:val="SourceCode"/>
    <w:locked/>
    <w:rsid w:val="000E2E1B"/>
    <w:rPr>
      <w:rFonts w:ascii="Consolas" w:hAnsi="Consolas"/>
      <w:i/>
    </w:rPr>
  </w:style>
  <w:style w:type="paragraph" w:customStyle="1" w:styleId="SourceCode">
    <w:name w:val="Source Code"/>
    <w:basedOn w:val="Normal"/>
    <w:link w:val="VerbatimChar"/>
    <w:rsid w:val="000E2E1B"/>
    <w:pPr>
      <w:wordWrap w:val="0"/>
      <w:spacing w:after="200" w:line="240" w:lineRule="auto"/>
    </w:pPr>
    <w:rPr>
      <w:rFonts w:ascii="Consolas" w:hAnsi="Consolas"/>
      <w:i/>
    </w:rPr>
  </w:style>
  <w:style w:type="character" w:styleId="FootnoteReference">
    <w:name w:val="footnote reference"/>
    <w:basedOn w:val="CaptionChar"/>
    <w:semiHidden/>
    <w:unhideWhenUsed/>
    <w:rsid w:val="000E2E1B"/>
    <w:rPr>
      <w:i w:val="0"/>
      <w:vertAlign w:val="superscript"/>
    </w:rPr>
  </w:style>
  <w:style w:type="character" w:customStyle="1" w:styleId="KeywordTok">
    <w:name w:val="KeywordTok"/>
    <w:basedOn w:val="VerbatimChar"/>
    <w:rsid w:val="000E2E1B"/>
    <w:rPr>
      <w:rFonts w:ascii="Consolas" w:hAnsi="Consolas"/>
      <w:b/>
      <w:bCs w:val="0"/>
      <w:i/>
      <w:color w:val="007020"/>
    </w:rPr>
  </w:style>
  <w:style w:type="character" w:customStyle="1" w:styleId="DataTypeTok">
    <w:name w:val="DataTypeTok"/>
    <w:basedOn w:val="VerbatimChar"/>
    <w:rsid w:val="000E2E1B"/>
    <w:rPr>
      <w:rFonts w:ascii="Consolas" w:hAnsi="Consolas"/>
      <w:i/>
      <w:color w:val="902000"/>
    </w:rPr>
  </w:style>
  <w:style w:type="character" w:customStyle="1" w:styleId="DecValTok">
    <w:name w:val="DecValTok"/>
    <w:basedOn w:val="VerbatimChar"/>
    <w:rsid w:val="000E2E1B"/>
    <w:rPr>
      <w:rFonts w:ascii="Consolas" w:hAnsi="Consolas"/>
      <w:i/>
      <w:color w:val="40A070"/>
    </w:rPr>
  </w:style>
  <w:style w:type="character" w:customStyle="1" w:styleId="BaseNTok">
    <w:name w:val="BaseNTok"/>
    <w:basedOn w:val="VerbatimChar"/>
    <w:rsid w:val="000E2E1B"/>
    <w:rPr>
      <w:rFonts w:ascii="Consolas" w:hAnsi="Consolas"/>
      <w:i/>
      <w:color w:val="40A070"/>
    </w:rPr>
  </w:style>
  <w:style w:type="character" w:customStyle="1" w:styleId="FloatTok">
    <w:name w:val="FloatTok"/>
    <w:basedOn w:val="VerbatimChar"/>
    <w:rsid w:val="000E2E1B"/>
    <w:rPr>
      <w:rFonts w:ascii="Consolas" w:hAnsi="Consolas"/>
      <w:i/>
      <w:color w:val="40A070"/>
    </w:rPr>
  </w:style>
  <w:style w:type="character" w:customStyle="1" w:styleId="ConstantTok">
    <w:name w:val="ConstantTok"/>
    <w:basedOn w:val="VerbatimChar"/>
    <w:rsid w:val="000E2E1B"/>
    <w:rPr>
      <w:rFonts w:ascii="Consolas" w:hAnsi="Consolas"/>
      <w:i/>
      <w:color w:val="880000"/>
    </w:rPr>
  </w:style>
  <w:style w:type="character" w:customStyle="1" w:styleId="CharTok">
    <w:name w:val="CharTok"/>
    <w:basedOn w:val="VerbatimChar"/>
    <w:rsid w:val="000E2E1B"/>
    <w:rPr>
      <w:rFonts w:ascii="Consolas" w:hAnsi="Consolas"/>
      <w:i/>
      <w:color w:val="4070A0"/>
    </w:rPr>
  </w:style>
  <w:style w:type="character" w:customStyle="1" w:styleId="SpecialCharTok">
    <w:name w:val="SpecialCharTok"/>
    <w:basedOn w:val="VerbatimChar"/>
    <w:rsid w:val="000E2E1B"/>
    <w:rPr>
      <w:rFonts w:ascii="Consolas" w:hAnsi="Consolas"/>
      <w:i/>
      <w:color w:val="4070A0"/>
    </w:rPr>
  </w:style>
  <w:style w:type="character" w:customStyle="1" w:styleId="StringTok">
    <w:name w:val="StringTok"/>
    <w:basedOn w:val="VerbatimChar"/>
    <w:rsid w:val="000E2E1B"/>
    <w:rPr>
      <w:rFonts w:ascii="Consolas" w:hAnsi="Consolas"/>
      <w:i/>
      <w:color w:val="4070A0"/>
    </w:rPr>
  </w:style>
  <w:style w:type="character" w:customStyle="1" w:styleId="VerbatimStringTok">
    <w:name w:val="VerbatimStringTok"/>
    <w:basedOn w:val="VerbatimChar"/>
    <w:rsid w:val="000E2E1B"/>
    <w:rPr>
      <w:rFonts w:ascii="Consolas" w:hAnsi="Consolas"/>
      <w:i/>
      <w:color w:val="4070A0"/>
    </w:rPr>
  </w:style>
  <w:style w:type="character" w:customStyle="1" w:styleId="SpecialStringTok">
    <w:name w:val="SpecialStringTok"/>
    <w:basedOn w:val="VerbatimChar"/>
    <w:rsid w:val="000E2E1B"/>
    <w:rPr>
      <w:rFonts w:ascii="Consolas" w:hAnsi="Consolas"/>
      <w:i/>
      <w:color w:val="BB6688"/>
    </w:rPr>
  </w:style>
  <w:style w:type="character" w:customStyle="1" w:styleId="ImportTok">
    <w:name w:val="ImportTok"/>
    <w:basedOn w:val="VerbatimChar"/>
    <w:rsid w:val="000E2E1B"/>
    <w:rPr>
      <w:rFonts w:ascii="Consolas" w:hAnsi="Consolas"/>
      <w:i/>
    </w:rPr>
  </w:style>
  <w:style w:type="character" w:customStyle="1" w:styleId="CommentTok">
    <w:name w:val="CommentTok"/>
    <w:basedOn w:val="VerbatimChar"/>
    <w:rsid w:val="000E2E1B"/>
    <w:rPr>
      <w:rFonts w:ascii="Consolas" w:hAnsi="Consolas"/>
      <w:i w:val="0"/>
      <w:color w:val="60A0B0"/>
    </w:rPr>
  </w:style>
  <w:style w:type="character" w:customStyle="1" w:styleId="DocumentationTok">
    <w:name w:val="DocumentationTok"/>
    <w:basedOn w:val="VerbatimChar"/>
    <w:rsid w:val="000E2E1B"/>
    <w:rPr>
      <w:rFonts w:ascii="Consolas" w:hAnsi="Consolas"/>
      <w:i w:val="0"/>
      <w:color w:val="BA2121"/>
    </w:rPr>
  </w:style>
  <w:style w:type="character" w:customStyle="1" w:styleId="AnnotationTok">
    <w:name w:val="AnnotationTok"/>
    <w:basedOn w:val="VerbatimChar"/>
    <w:rsid w:val="000E2E1B"/>
    <w:rPr>
      <w:rFonts w:ascii="Consolas" w:hAnsi="Consolas"/>
      <w:b/>
      <w:bCs w:val="0"/>
      <w:i w:val="0"/>
      <w:color w:val="60A0B0"/>
    </w:rPr>
  </w:style>
  <w:style w:type="character" w:customStyle="1" w:styleId="CommentVarTok">
    <w:name w:val="CommentVarTok"/>
    <w:basedOn w:val="VerbatimChar"/>
    <w:rsid w:val="000E2E1B"/>
    <w:rPr>
      <w:rFonts w:ascii="Consolas" w:hAnsi="Consolas"/>
      <w:b/>
      <w:bCs w:val="0"/>
      <w:i w:val="0"/>
      <w:color w:val="60A0B0"/>
    </w:rPr>
  </w:style>
  <w:style w:type="character" w:customStyle="1" w:styleId="OtherTok">
    <w:name w:val="OtherTok"/>
    <w:basedOn w:val="VerbatimChar"/>
    <w:rsid w:val="000E2E1B"/>
    <w:rPr>
      <w:rFonts w:ascii="Consolas" w:hAnsi="Consolas"/>
      <w:i/>
      <w:color w:val="007020"/>
    </w:rPr>
  </w:style>
  <w:style w:type="character" w:customStyle="1" w:styleId="FunctionTok">
    <w:name w:val="FunctionTok"/>
    <w:basedOn w:val="VerbatimChar"/>
    <w:rsid w:val="000E2E1B"/>
    <w:rPr>
      <w:rFonts w:ascii="Consolas" w:hAnsi="Consolas"/>
      <w:i/>
      <w:color w:val="06287E"/>
    </w:rPr>
  </w:style>
  <w:style w:type="character" w:customStyle="1" w:styleId="VariableTok">
    <w:name w:val="VariableTok"/>
    <w:basedOn w:val="VerbatimChar"/>
    <w:rsid w:val="000E2E1B"/>
    <w:rPr>
      <w:rFonts w:ascii="Consolas" w:hAnsi="Consolas"/>
      <w:i/>
      <w:color w:val="19177C"/>
    </w:rPr>
  </w:style>
  <w:style w:type="character" w:customStyle="1" w:styleId="ControlFlowTok">
    <w:name w:val="ControlFlowTok"/>
    <w:basedOn w:val="VerbatimChar"/>
    <w:rsid w:val="000E2E1B"/>
    <w:rPr>
      <w:rFonts w:ascii="Consolas" w:hAnsi="Consolas"/>
      <w:b/>
      <w:bCs w:val="0"/>
      <w:i/>
      <w:color w:val="007020"/>
    </w:rPr>
  </w:style>
  <w:style w:type="character" w:customStyle="1" w:styleId="OperatorTok">
    <w:name w:val="OperatorTok"/>
    <w:basedOn w:val="VerbatimChar"/>
    <w:rsid w:val="000E2E1B"/>
    <w:rPr>
      <w:rFonts w:ascii="Consolas" w:hAnsi="Consolas"/>
      <w:i/>
      <w:color w:val="666666"/>
    </w:rPr>
  </w:style>
  <w:style w:type="character" w:customStyle="1" w:styleId="BuiltInTok">
    <w:name w:val="BuiltInTok"/>
    <w:basedOn w:val="VerbatimChar"/>
    <w:rsid w:val="000E2E1B"/>
    <w:rPr>
      <w:rFonts w:ascii="Consolas" w:hAnsi="Consolas"/>
      <w:i/>
    </w:rPr>
  </w:style>
  <w:style w:type="character" w:customStyle="1" w:styleId="ExtensionTok">
    <w:name w:val="ExtensionTok"/>
    <w:basedOn w:val="VerbatimChar"/>
    <w:rsid w:val="000E2E1B"/>
    <w:rPr>
      <w:rFonts w:ascii="Consolas" w:hAnsi="Consolas"/>
      <w:i/>
    </w:rPr>
  </w:style>
  <w:style w:type="character" w:customStyle="1" w:styleId="PreprocessorTok">
    <w:name w:val="PreprocessorTok"/>
    <w:basedOn w:val="VerbatimChar"/>
    <w:rsid w:val="000E2E1B"/>
    <w:rPr>
      <w:rFonts w:ascii="Consolas" w:hAnsi="Consolas"/>
      <w:i/>
      <w:color w:val="BC7A00"/>
    </w:rPr>
  </w:style>
  <w:style w:type="character" w:customStyle="1" w:styleId="AttributeTok">
    <w:name w:val="AttributeTok"/>
    <w:basedOn w:val="VerbatimChar"/>
    <w:rsid w:val="000E2E1B"/>
    <w:rPr>
      <w:rFonts w:ascii="Consolas" w:hAnsi="Consolas"/>
      <w:i/>
      <w:color w:val="7D9029"/>
    </w:rPr>
  </w:style>
  <w:style w:type="character" w:customStyle="1" w:styleId="RegionMarkerTok">
    <w:name w:val="RegionMarkerTok"/>
    <w:basedOn w:val="VerbatimChar"/>
    <w:rsid w:val="000E2E1B"/>
    <w:rPr>
      <w:rFonts w:ascii="Consolas" w:hAnsi="Consolas"/>
      <w:i/>
    </w:rPr>
  </w:style>
  <w:style w:type="character" w:customStyle="1" w:styleId="InformationTok">
    <w:name w:val="InformationTok"/>
    <w:basedOn w:val="VerbatimChar"/>
    <w:rsid w:val="000E2E1B"/>
    <w:rPr>
      <w:rFonts w:ascii="Consolas" w:hAnsi="Consolas"/>
      <w:b/>
      <w:bCs w:val="0"/>
      <w:i w:val="0"/>
      <w:color w:val="60A0B0"/>
    </w:rPr>
  </w:style>
  <w:style w:type="character" w:customStyle="1" w:styleId="WarningTok">
    <w:name w:val="WarningTok"/>
    <w:basedOn w:val="VerbatimChar"/>
    <w:rsid w:val="000E2E1B"/>
    <w:rPr>
      <w:rFonts w:ascii="Consolas" w:hAnsi="Consolas"/>
      <w:b/>
      <w:bCs w:val="0"/>
      <w:i w:val="0"/>
      <w:color w:val="60A0B0"/>
    </w:rPr>
  </w:style>
  <w:style w:type="character" w:customStyle="1" w:styleId="AlertTok">
    <w:name w:val="AlertTok"/>
    <w:basedOn w:val="VerbatimChar"/>
    <w:rsid w:val="000E2E1B"/>
    <w:rPr>
      <w:rFonts w:ascii="Consolas" w:hAnsi="Consolas"/>
      <w:b/>
      <w:bCs w:val="0"/>
      <w:i/>
      <w:color w:val="FF0000"/>
    </w:rPr>
  </w:style>
  <w:style w:type="character" w:customStyle="1" w:styleId="ErrorTok">
    <w:name w:val="ErrorTok"/>
    <w:basedOn w:val="VerbatimChar"/>
    <w:rsid w:val="000E2E1B"/>
    <w:rPr>
      <w:rFonts w:ascii="Consolas" w:hAnsi="Consolas"/>
      <w:b/>
      <w:bCs w:val="0"/>
      <w:i/>
      <w:color w:val="FF0000"/>
    </w:rPr>
  </w:style>
  <w:style w:type="character" w:customStyle="1" w:styleId="NormalTok">
    <w:name w:val="NormalTok"/>
    <w:basedOn w:val="VerbatimChar"/>
    <w:rsid w:val="000E2E1B"/>
    <w:rPr>
      <w:rFonts w:ascii="Consolas" w:hAnsi="Consolas"/>
      <w:i/>
    </w:rPr>
  </w:style>
  <w:style w:type="table" w:customStyle="1" w:styleId="Table">
    <w:name w:val="Table"/>
    <w:semiHidden/>
    <w:qFormat/>
    <w:rsid w:val="000E2E1B"/>
    <w:pPr>
      <w:spacing w:after="200" w:line="240" w:lineRule="auto"/>
    </w:pPr>
    <w:rPr>
      <w:sz w:val="24"/>
      <w:szCs w:val="24"/>
      <w:lang w:val="en-US"/>
    </w:rPr>
    <w:tblPr>
      <w:tblCellMar>
        <w:top w:w="0" w:type="dxa"/>
        <w:left w:w="108" w:type="dxa"/>
        <w:bottom w:w="0" w:type="dxa"/>
        <w:right w:w="108" w:type="dxa"/>
      </w:tblCellMar>
    </w:tblPr>
  </w:style>
  <w:style w:type="table" w:styleId="TableGrid">
    <w:name w:val="Table Grid"/>
    <w:basedOn w:val="TableNormal"/>
    <w:uiPriority w:val="39"/>
    <w:rsid w:val="00B02B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9B4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8918">
      <w:bodyDiv w:val="1"/>
      <w:marLeft w:val="0"/>
      <w:marRight w:val="0"/>
      <w:marTop w:val="0"/>
      <w:marBottom w:val="0"/>
      <w:divBdr>
        <w:top w:val="none" w:sz="0" w:space="0" w:color="auto"/>
        <w:left w:val="none" w:sz="0" w:space="0" w:color="auto"/>
        <w:bottom w:val="none" w:sz="0" w:space="0" w:color="auto"/>
        <w:right w:val="none" w:sz="0" w:space="0" w:color="auto"/>
      </w:divBdr>
      <w:divsChild>
        <w:div w:id="1084112435">
          <w:marLeft w:val="640"/>
          <w:marRight w:val="0"/>
          <w:marTop w:val="0"/>
          <w:marBottom w:val="0"/>
          <w:divBdr>
            <w:top w:val="none" w:sz="0" w:space="0" w:color="auto"/>
            <w:left w:val="none" w:sz="0" w:space="0" w:color="auto"/>
            <w:bottom w:val="none" w:sz="0" w:space="0" w:color="auto"/>
            <w:right w:val="none" w:sz="0" w:space="0" w:color="auto"/>
          </w:divBdr>
        </w:div>
        <w:div w:id="1369792189">
          <w:marLeft w:val="640"/>
          <w:marRight w:val="0"/>
          <w:marTop w:val="0"/>
          <w:marBottom w:val="0"/>
          <w:divBdr>
            <w:top w:val="none" w:sz="0" w:space="0" w:color="auto"/>
            <w:left w:val="none" w:sz="0" w:space="0" w:color="auto"/>
            <w:bottom w:val="none" w:sz="0" w:space="0" w:color="auto"/>
            <w:right w:val="none" w:sz="0" w:space="0" w:color="auto"/>
          </w:divBdr>
        </w:div>
        <w:div w:id="472258038">
          <w:marLeft w:val="640"/>
          <w:marRight w:val="0"/>
          <w:marTop w:val="0"/>
          <w:marBottom w:val="0"/>
          <w:divBdr>
            <w:top w:val="none" w:sz="0" w:space="0" w:color="auto"/>
            <w:left w:val="none" w:sz="0" w:space="0" w:color="auto"/>
            <w:bottom w:val="none" w:sz="0" w:space="0" w:color="auto"/>
            <w:right w:val="none" w:sz="0" w:space="0" w:color="auto"/>
          </w:divBdr>
        </w:div>
        <w:div w:id="42600454">
          <w:marLeft w:val="640"/>
          <w:marRight w:val="0"/>
          <w:marTop w:val="0"/>
          <w:marBottom w:val="0"/>
          <w:divBdr>
            <w:top w:val="none" w:sz="0" w:space="0" w:color="auto"/>
            <w:left w:val="none" w:sz="0" w:space="0" w:color="auto"/>
            <w:bottom w:val="none" w:sz="0" w:space="0" w:color="auto"/>
            <w:right w:val="none" w:sz="0" w:space="0" w:color="auto"/>
          </w:divBdr>
        </w:div>
        <w:div w:id="1475608703">
          <w:marLeft w:val="640"/>
          <w:marRight w:val="0"/>
          <w:marTop w:val="0"/>
          <w:marBottom w:val="0"/>
          <w:divBdr>
            <w:top w:val="none" w:sz="0" w:space="0" w:color="auto"/>
            <w:left w:val="none" w:sz="0" w:space="0" w:color="auto"/>
            <w:bottom w:val="none" w:sz="0" w:space="0" w:color="auto"/>
            <w:right w:val="none" w:sz="0" w:space="0" w:color="auto"/>
          </w:divBdr>
        </w:div>
        <w:div w:id="544802581">
          <w:marLeft w:val="640"/>
          <w:marRight w:val="0"/>
          <w:marTop w:val="0"/>
          <w:marBottom w:val="0"/>
          <w:divBdr>
            <w:top w:val="none" w:sz="0" w:space="0" w:color="auto"/>
            <w:left w:val="none" w:sz="0" w:space="0" w:color="auto"/>
            <w:bottom w:val="none" w:sz="0" w:space="0" w:color="auto"/>
            <w:right w:val="none" w:sz="0" w:space="0" w:color="auto"/>
          </w:divBdr>
        </w:div>
        <w:div w:id="891043153">
          <w:marLeft w:val="640"/>
          <w:marRight w:val="0"/>
          <w:marTop w:val="0"/>
          <w:marBottom w:val="0"/>
          <w:divBdr>
            <w:top w:val="none" w:sz="0" w:space="0" w:color="auto"/>
            <w:left w:val="none" w:sz="0" w:space="0" w:color="auto"/>
            <w:bottom w:val="none" w:sz="0" w:space="0" w:color="auto"/>
            <w:right w:val="none" w:sz="0" w:space="0" w:color="auto"/>
          </w:divBdr>
        </w:div>
        <w:div w:id="1403019608">
          <w:marLeft w:val="640"/>
          <w:marRight w:val="0"/>
          <w:marTop w:val="0"/>
          <w:marBottom w:val="0"/>
          <w:divBdr>
            <w:top w:val="none" w:sz="0" w:space="0" w:color="auto"/>
            <w:left w:val="none" w:sz="0" w:space="0" w:color="auto"/>
            <w:bottom w:val="none" w:sz="0" w:space="0" w:color="auto"/>
            <w:right w:val="none" w:sz="0" w:space="0" w:color="auto"/>
          </w:divBdr>
        </w:div>
      </w:divsChild>
    </w:div>
    <w:div w:id="64646012">
      <w:bodyDiv w:val="1"/>
      <w:marLeft w:val="0"/>
      <w:marRight w:val="0"/>
      <w:marTop w:val="0"/>
      <w:marBottom w:val="0"/>
      <w:divBdr>
        <w:top w:val="none" w:sz="0" w:space="0" w:color="auto"/>
        <w:left w:val="none" w:sz="0" w:space="0" w:color="auto"/>
        <w:bottom w:val="none" w:sz="0" w:space="0" w:color="auto"/>
        <w:right w:val="none" w:sz="0" w:space="0" w:color="auto"/>
      </w:divBdr>
      <w:divsChild>
        <w:div w:id="1806242318">
          <w:marLeft w:val="640"/>
          <w:marRight w:val="0"/>
          <w:marTop w:val="0"/>
          <w:marBottom w:val="0"/>
          <w:divBdr>
            <w:top w:val="none" w:sz="0" w:space="0" w:color="auto"/>
            <w:left w:val="none" w:sz="0" w:space="0" w:color="auto"/>
            <w:bottom w:val="none" w:sz="0" w:space="0" w:color="auto"/>
            <w:right w:val="none" w:sz="0" w:space="0" w:color="auto"/>
          </w:divBdr>
        </w:div>
        <w:div w:id="920984272">
          <w:marLeft w:val="640"/>
          <w:marRight w:val="0"/>
          <w:marTop w:val="0"/>
          <w:marBottom w:val="0"/>
          <w:divBdr>
            <w:top w:val="none" w:sz="0" w:space="0" w:color="auto"/>
            <w:left w:val="none" w:sz="0" w:space="0" w:color="auto"/>
            <w:bottom w:val="none" w:sz="0" w:space="0" w:color="auto"/>
            <w:right w:val="none" w:sz="0" w:space="0" w:color="auto"/>
          </w:divBdr>
        </w:div>
        <w:div w:id="861434064">
          <w:marLeft w:val="640"/>
          <w:marRight w:val="0"/>
          <w:marTop w:val="0"/>
          <w:marBottom w:val="0"/>
          <w:divBdr>
            <w:top w:val="none" w:sz="0" w:space="0" w:color="auto"/>
            <w:left w:val="none" w:sz="0" w:space="0" w:color="auto"/>
            <w:bottom w:val="none" w:sz="0" w:space="0" w:color="auto"/>
            <w:right w:val="none" w:sz="0" w:space="0" w:color="auto"/>
          </w:divBdr>
        </w:div>
      </w:divsChild>
    </w:div>
    <w:div w:id="120660992">
      <w:bodyDiv w:val="1"/>
      <w:marLeft w:val="0"/>
      <w:marRight w:val="0"/>
      <w:marTop w:val="0"/>
      <w:marBottom w:val="0"/>
      <w:divBdr>
        <w:top w:val="none" w:sz="0" w:space="0" w:color="auto"/>
        <w:left w:val="none" w:sz="0" w:space="0" w:color="auto"/>
        <w:bottom w:val="none" w:sz="0" w:space="0" w:color="auto"/>
        <w:right w:val="none" w:sz="0" w:space="0" w:color="auto"/>
      </w:divBdr>
      <w:divsChild>
        <w:div w:id="1496648907">
          <w:marLeft w:val="640"/>
          <w:marRight w:val="0"/>
          <w:marTop w:val="0"/>
          <w:marBottom w:val="0"/>
          <w:divBdr>
            <w:top w:val="none" w:sz="0" w:space="0" w:color="auto"/>
            <w:left w:val="none" w:sz="0" w:space="0" w:color="auto"/>
            <w:bottom w:val="none" w:sz="0" w:space="0" w:color="auto"/>
            <w:right w:val="none" w:sz="0" w:space="0" w:color="auto"/>
          </w:divBdr>
        </w:div>
        <w:div w:id="1617523753">
          <w:marLeft w:val="640"/>
          <w:marRight w:val="0"/>
          <w:marTop w:val="0"/>
          <w:marBottom w:val="0"/>
          <w:divBdr>
            <w:top w:val="none" w:sz="0" w:space="0" w:color="auto"/>
            <w:left w:val="none" w:sz="0" w:space="0" w:color="auto"/>
            <w:bottom w:val="none" w:sz="0" w:space="0" w:color="auto"/>
            <w:right w:val="none" w:sz="0" w:space="0" w:color="auto"/>
          </w:divBdr>
        </w:div>
        <w:div w:id="1646620391">
          <w:marLeft w:val="640"/>
          <w:marRight w:val="0"/>
          <w:marTop w:val="0"/>
          <w:marBottom w:val="0"/>
          <w:divBdr>
            <w:top w:val="none" w:sz="0" w:space="0" w:color="auto"/>
            <w:left w:val="none" w:sz="0" w:space="0" w:color="auto"/>
            <w:bottom w:val="none" w:sz="0" w:space="0" w:color="auto"/>
            <w:right w:val="none" w:sz="0" w:space="0" w:color="auto"/>
          </w:divBdr>
        </w:div>
        <w:div w:id="1083335485">
          <w:marLeft w:val="640"/>
          <w:marRight w:val="0"/>
          <w:marTop w:val="0"/>
          <w:marBottom w:val="0"/>
          <w:divBdr>
            <w:top w:val="none" w:sz="0" w:space="0" w:color="auto"/>
            <w:left w:val="none" w:sz="0" w:space="0" w:color="auto"/>
            <w:bottom w:val="none" w:sz="0" w:space="0" w:color="auto"/>
            <w:right w:val="none" w:sz="0" w:space="0" w:color="auto"/>
          </w:divBdr>
        </w:div>
        <w:div w:id="839740547">
          <w:marLeft w:val="640"/>
          <w:marRight w:val="0"/>
          <w:marTop w:val="0"/>
          <w:marBottom w:val="0"/>
          <w:divBdr>
            <w:top w:val="none" w:sz="0" w:space="0" w:color="auto"/>
            <w:left w:val="none" w:sz="0" w:space="0" w:color="auto"/>
            <w:bottom w:val="none" w:sz="0" w:space="0" w:color="auto"/>
            <w:right w:val="none" w:sz="0" w:space="0" w:color="auto"/>
          </w:divBdr>
        </w:div>
        <w:div w:id="230577841">
          <w:marLeft w:val="640"/>
          <w:marRight w:val="0"/>
          <w:marTop w:val="0"/>
          <w:marBottom w:val="0"/>
          <w:divBdr>
            <w:top w:val="none" w:sz="0" w:space="0" w:color="auto"/>
            <w:left w:val="none" w:sz="0" w:space="0" w:color="auto"/>
            <w:bottom w:val="none" w:sz="0" w:space="0" w:color="auto"/>
            <w:right w:val="none" w:sz="0" w:space="0" w:color="auto"/>
          </w:divBdr>
        </w:div>
        <w:div w:id="1746754296">
          <w:marLeft w:val="640"/>
          <w:marRight w:val="0"/>
          <w:marTop w:val="0"/>
          <w:marBottom w:val="0"/>
          <w:divBdr>
            <w:top w:val="none" w:sz="0" w:space="0" w:color="auto"/>
            <w:left w:val="none" w:sz="0" w:space="0" w:color="auto"/>
            <w:bottom w:val="none" w:sz="0" w:space="0" w:color="auto"/>
            <w:right w:val="none" w:sz="0" w:space="0" w:color="auto"/>
          </w:divBdr>
        </w:div>
      </w:divsChild>
    </w:div>
    <w:div w:id="134957656">
      <w:bodyDiv w:val="1"/>
      <w:marLeft w:val="0"/>
      <w:marRight w:val="0"/>
      <w:marTop w:val="0"/>
      <w:marBottom w:val="0"/>
      <w:divBdr>
        <w:top w:val="none" w:sz="0" w:space="0" w:color="auto"/>
        <w:left w:val="none" w:sz="0" w:space="0" w:color="auto"/>
        <w:bottom w:val="none" w:sz="0" w:space="0" w:color="auto"/>
        <w:right w:val="none" w:sz="0" w:space="0" w:color="auto"/>
      </w:divBdr>
      <w:divsChild>
        <w:div w:id="2054769272">
          <w:marLeft w:val="640"/>
          <w:marRight w:val="0"/>
          <w:marTop w:val="0"/>
          <w:marBottom w:val="0"/>
          <w:divBdr>
            <w:top w:val="none" w:sz="0" w:space="0" w:color="auto"/>
            <w:left w:val="none" w:sz="0" w:space="0" w:color="auto"/>
            <w:bottom w:val="none" w:sz="0" w:space="0" w:color="auto"/>
            <w:right w:val="none" w:sz="0" w:space="0" w:color="auto"/>
          </w:divBdr>
        </w:div>
        <w:div w:id="2017998809">
          <w:marLeft w:val="640"/>
          <w:marRight w:val="0"/>
          <w:marTop w:val="0"/>
          <w:marBottom w:val="0"/>
          <w:divBdr>
            <w:top w:val="none" w:sz="0" w:space="0" w:color="auto"/>
            <w:left w:val="none" w:sz="0" w:space="0" w:color="auto"/>
            <w:bottom w:val="none" w:sz="0" w:space="0" w:color="auto"/>
            <w:right w:val="none" w:sz="0" w:space="0" w:color="auto"/>
          </w:divBdr>
        </w:div>
        <w:div w:id="445932905">
          <w:marLeft w:val="640"/>
          <w:marRight w:val="0"/>
          <w:marTop w:val="0"/>
          <w:marBottom w:val="0"/>
          <w:divBdr>
            <w:top w:val="none" w:sz="0" w:space="0" w:color="auto"/>
            <w:left w:val="none" w:sz="0" w:space="0" w:color="auto"/>
            <w:bottom w:val="none" w:sz="0" w:space="0" w:color="auto"/>
            <w:right w:val="none" w:sz="0" w:space="0" w:color="auto"/>
          </w:divBdr>
        </w:div>
        <w:div w:id="346099677">
          <w:marLeft w:val="640"/>
          <w:marRight w:val="0"/>
          <w:marTop w:val="0"/>
          <w:marBottom w:val="0"/>
          <w:divBdr>
            <w:top w:val="none" w:sz="0" w:space="0" w:color="auto"/>
            <w:left w:val="none" w:sz="0" w:space="0" w:color="auto"/>
            <w:bottom w:val="none" w:sz="0" w:space="0" w:color="auto"/>
            <w:right w:val="none" w:sz="0" w:space="0" w:color="auto"/>
          </w:divBdr>
        </w:div>
        <w:div w:id="605693122">
          <w:marLeft w:val="640"/>
          <w:marRight w:val="0"/>
          <w:marTop w:val="0"/>
          <w:marBottom w:val="0"/>
          <w:divBdr>
            <w:top w:val="none" w:sz="0" w:space="0" w:color="auto"/>
            <w:left w:val="none" w:sz="0" w:space="0" w:color="auto"/>
            <w:bottom w:val="none" w:sz="0" w:space="0" w:color="auto"/>
            <w:right w:val="none" w:sz="0" w:space="0" w:color="auto"/>
          </w:divBdr>
        </w:div>
        <w:div w:id="957371535">
          <w:marLeft w:val="640"/>
          <w:marRight w:val="0"/>
          <w:marTop w:val="0"/>
          <w:marBottom w:val="0"/>
          <w:divBdr>
            <w:top w:val="none" w:sz="0" w:space="0" w:color="auto"/>
            <w:left w:val="none" w:sz="0" w:space="0" w:color="auto"/>
            <w:bottom w:val="none" w:sz="0" w:space="0" w:color="auto"/>
            <w:right w:val="none" w:sz="0" w:space="0" w:color="auto"/>
          </w:divBdr>
        </w:div>
        <w:div w:id="33888541">
          <w:marLeft w:val="640"/>
          <w:marRight w:val="0"/>
          <w:marTop w:val="0"/>
          <w:marBottom w:val="0"/>
          <w:divBdr>
            <w:top w:val="none" w:sz="0" w:space="0" w:color="auto"/>
            <w:left w:val="none" w:sz="0" w:space="0" w:color="auto"/>
            <w:bottom w:val="none" w:sz="0" w:space="0" w:color="auto"/>
            <w:right w:val="none" w:sz="0" w:space="0" w:color="auto"/>
          </w:divBdr>
        </w:div>
        <w:div w:id="269318746">
          <w:marLeft w:val="640"/>
          <w:marRight w:val="0"/>
          <w:marTop w:val="0"/>
          <w:marBottom w:val="0"/>
          <w:divBdr>
            <w:top w:val="none" w:sz="0" w:space="0" w:color="auto"/>
            <w:left w:val="none" w:sz="0" w:space="0" w:color="auto"/>
            <w:bottom w:val="none" w:sz="0" w:space="0" w:color="auto"/>
            <w:right w:val="none" w:sz="0" w:space="0" w:color="auto"/>
          </w:divBdr>
        </w:div>
      </w:divsChild>
    </w:div>
    <w:div w:id="140925508">
      <w:bodyDiv w:val="1"/>
      <w:marLeft w:val="0"/>
      <w:marRight w:val="0"/>
      <w:marTop w:val="0"/>
      <w:marBottom w:val="0"/>
      <w:divBdr>
        <w:top w:val="none" w:sz="0" w:space="0" w:color="auto"/>
        <w:left w:val="none" w:sz="0" w:space="0" w:color="auto"/>
        <w:bottom w:val="none" w:sz="0" w:space="0" w:color="auto"/>
        <w:right w:val="none" w:sz="0" w:space="0" w:color="auto"/>
      </w:divBdr>
    </w:div>
    <w:div w:id="249975512">
      <w:bodyDiv w:val="1"/>
      <w:marLeft w:val="0"/>
      <w:marRight w:val="0"/>
      <w:marTop w:val="0"/>
      <w:marBottom w:val="0"/>
      <w:divBdr>
        <w:top w:val="none" w:sz="0" w:space="0" w:color="auto"/>
        <w:left w:val="none" w:sz="0" w:space="0" w:color="auto"/>
        <w:bottom w:val="none" w:sz="0" w:space="0" w:color="auto"/>
        <w:right w:val="none" w:sz="0" w:space="0" w:color="auto"/>
      </w:divBdr>
      <w:divsChild>
        <w:div w:id="1179664609">
          <w:marLeft w:val="640"/>
          <w:marRight w:val="0"/>
          <w:marTop w:val="0"/>
          <w:marBottom w:val="0"/>
          <w:divBdr>
            <w:top w:val="none" w:sz="0" w:space="0" w:color="auto"/>
            <w:left w:val="none" w:sz="0" w:space="0" w:color="auto"/>
            <w:bottom w:val="none" w:sz="0" w:space="0" w:color="auto"/>
            <w:right w:val="none" w:sz="0" w:space="0" w:color="auto"/>
          </w:divBdr>
        </w:div>
        <w:div w:id="481193764">
          <w:marLeft w:val="640"/>
          <w:marRight w:val="0"/>
          <w:marTop w:val="0"/>
          <w:marBottom w:val="0"/>
          <w:divBdr>
            <w:top w:val="none" w:sz="0" w:space="0" w:color="auto"/>
            <w:left w:val="none" w:sz="0" w:space="0" w:color="auto"/>
            <w:bottom w:val="none" w:sz="0" w:space="0" w:color="auto"/>
            <w:right w:val="none" w:sz="0" w:space="0" w:color="auto"/>
          </w:divBdr>
        </w:div>
        <w:div w:id="1605922386">
          <w:marLeft w:val="640"/>
          <w:marRight w:val="0"/>
          <w:marTop w:val="0"/>
          <w:marBottom w:val="0"/>
          <w:divBdr>
            <w:top w:val="none" w:sz="0" w:space="0" w:color="auto"/>
            <w:left w:val="none" w:sz="0" w:space="0" w:color="auto"/>
            <w:bottom w:val="none" w:sz="0" w:space="0" w:color="auto"/>
            <w:right w:val="none" w:sz="0" w:space="0" w:color="auto"/>
          </w:divBdr>
        </w:div>
        <w:div w:id="1904876496">
          <w:marLeft w:val="640"/>
          <w:marRight w:val="0"/>
          <w:marTop w:val="0"/>
          <w:marBottom w:val="0"/>
          <w:divBdr>
            <w:top w:val="none" w:sz="0" w:space="0" w:color="auto"/>
            <w:left w:val="none" w:sz="0" w:space="0" w:color="auto"/>
            <w:bottom w:val="none" w:sz="0" w:space="0" w:color="auto"/>
            <w:right w:val="none" w:sz="0" w:space="0" w:color="auto"/>
          </w:divBdr>
        </w:div>
        <w:div w:id="264121817">
          <w:marLeft w:val="640"/>
          <w:marRight w:val="0"/>
          <w:marTop w:val="0"/>
          <w:marBottom w:val="0"/>
          <w:divBdr>
            <w:top w:val="none" w:sz="0" w:space="0" w:color="auto"/>
            <w:left w:val="none" w:sz="0" w:space="0" w:color="auto"/>
            <w:bottom w:val="none" w:sz="0" w:space="0" w:color="auto"/>
            <w:right w:val="none" w:sz="0" w:space="0" w:color="auto"/>
          </w:divBdr>
        </w:div>
        <w:div w:id="1731612586">
          <w:marLeft w:val="640"/>
          <w:marRight w:val="0"/>
          <w:marTop w:val="0"/>
          <w:marBottom w:val="0"/>
          <w:divBdr>
            <w:top w:val="none" w:sz="0" w:space="0" w:color="auto"/>
            <w:left w:val="none" w:sz="0" w:space="0" w:color="auto"/>
            <w:bottom w:val="none" w:sz="0" w:space="0" w:color="auto"/>
            <w:right w:val="none" w:sz="0" w:space="0" w:color="auto"/>
          </w:divBdr>
        </w:div>
        <w:div w:id="1215198840">
          <w:marLeft w:val="640"/>
          <w:marRight w:val="0"/>
          <w:marTop w:val="0"/>
          <w:marBottom w:val="0"/>
          <w:divBdr>
            <w:top w:val="none" w:sz="0" w:space="0" w:color="auto"/>
            <w:left w:val="none" w:sz="0" w:space="0" w:color="auto"/>
            <w:bottom w:val="none" w:sz="0" w:space="0" w:color="auto"/>
            <w:right w:val="none" w:sz="0" w:space="0" w:color="auto"/>
          </w:divBdr>
        </w:div>
      </w:divsChild>
    </w:div>
    <w:div w:id="269899707">
      <w:bodyDiv w:val="1"/>
      <w:marLeft w:val="0"/>
      <w:marRight w:val="0"/>
      <w:marTop w:val="0"/>
      <w:marBottom w:val="0"/>
      <w:divBdr>
        <w:top w:val="none" w:sz="0" w:space="0" w:color="auto"/>
        <w:left w:val="none" w:sz="0" w:space="0" w:color="auto"/>
        <w:bottom w:val="none" w:sz="0" w:space="0" w:color="auto"/>
        <w:right w:val="none" w:sz="0" w:space="0" w:color="auto"/>
      </w:divBdr>
      <w:divsChild>
        <w:div w:id="2085880370">
          <w:marLeft w:val="640"/>
          <w:marRight w:val="0"/>
          <w:marTop w:val="0"/>
          <w:marBottom w:val="0"/>
          <w:divBdr>
            <w:top w:val="none" w:sz="0" w:space="0" w:color="auto"/>
            <w:left w:val="none" w:sz="0" w:space="0" w:color="auto"/>
            <w:bottom w:val="none" w:sz="0" w:space="0" w:color="auto"/>
            <w:right w:val="none" w:sz="0" w:space="0" w:color="auto"/>
          </w:divBdr>
        </w:div>
        <w:div w:id="766539543">
          <w:marLeft w:val="640"/>
          <w:marRight w:val="0"/>
          <w:marTop w:val="0"/>
          <w:marBottom w:val="0"/>
          <w:divBdr>
            <w:top w:val="none" w:sz="0" w:space="0" w:color="auto"/>
            <w:left w:val="none" w:sz="0" w:space="0" w:color="auto"/>
            <w:bottom w:val="none" w:sz="0" w:space="0" w:color="auto"/>
            <w:right w:val="none" w:sz="0" w:space="0" w:color="auto"/>
          </w:divBdr>
        </w:div>
        <w:div w:id="1324578737">
          <w:marLeft w:val="640"/>
          <w:marRight w:val="0"/>
          <w:marTop w:val="0"/>
          <w:marBottom w:val="0"/>
          <w:divBdr>
            <w:top w:val="none" w:sz="0" w:space="0" w:color="auto"/>
            <w:left w:val="none" w:sz="0" w:space="0" w:color="auto"/>
            <w:bottom w:val="none" w:sz="0" w:space="0" w:color="auto"/>
            <w:right w:val="none" w:sz="0" w:space="0" w:color="auto"/>
          </w:divBdr>
        </w:div>
        <w:div w:id="1658529770">
          <w:marLeft w:val="640"/>
          <w:marRight w:val="0"/>
          <w:marTop w:val="0"/>
          <w:marBottom w:val="0"/>
          <w:divBdr>
            <w:top w:val="none" w:sz="0" w:space="0" w:color="auto"/>
            <w:left w:val="none" w:sz="0" w:space="0" w:color="auto"/>
            <w:bottom w:val="none" w:sz="0" w:space="0" w:color="auto"/>
            <w:right w:val="none" w:sz="0" w:space="0" w:color="auto"/>
          </w:divBdr>
        </w:div>
        <w:div w:id="1433434242">
          <w:marLeft w:val="640"/>
          <w:marRight w:val="0"/>
          <w:marTop w:val="0"/>
          <w:marBottom w:val="0"/>
          <w:divBdr>
            <w:top w:val="none" w:sz="0" w:space="0" w:color="auto"/>
            <w:left w:val="none" w:sz="0" w:space="0" w:color="auto"/>
            <w:bottom w:val="none" w:sz="0" w:space="0" w:color="auto"/>
            <w:right w:val="none" w:sz="0" w:space="0" w:color="auto"/>
          </w:divBdr>
        </w:div>
        <w:div w:id="1224755231">
          <w:marLeft w:val="640"/>
          <w:marRight w:val="0"/>
          <w:marTop w:val="0"/>
          <w:marBottom w:val="0"/>
          <w:divBdr>
            <w:top w:val="none" w:sz="0" w:space="0" w:color="auto"/>
            <w:left w:val="none" w:sz="0" w:space="0" w:color="auto"/>
            <w:bottom w:val="none" w:sz="0" w:space="0" w:color="auto"/>
            <w:right w:val="none" w:sz="0" w:space="0" w:color="auto"/>
          </w:divBdr>
        </w:div>
        <w:div w:id="1847281346">
          <w:marLeft w:val="640"/>
          <w:marRight w:val="0"/>
          <w:marTop w:val="0"/>
          <w:marBottom w:val="0"/>
          <w:divBdr>
            <w:top w:val="none" w:sz="0" w:space="0" w:color="auto"/>
            <w:left w:val="none" w:sz="0" w:space="0" w:color="auto"/>
            <w:bottom w:val="none" w:sz="0" w:space="0" w:color="auto"/>
            <w:right w:val="none" w:sz="0" w:space="0" w:color="auto"/>
          </w:divBdr>
        </w:div>
      </w:divsChild>
    </w:div>
    <w:div w:id="328795771">
      <w:bodyDiv w:val="1"/>
      <w:marLeft w:val="0"/>
      <w:marRight w:val="0"/>
      <w:marTop w:val="0"/>
      <w:marBottom w:val="0"/>
      <w:divBdr>
        <w:top w:val="none" w:sz="0" w:space="0" w:color="auto"/>
        <w:left w:val="none" w:sz="0" w:space="0" w:color="auto"/>
        <w:bottom w:val="none" w:sz="0" w:space="0" w:color="auto"/>
        <w:right w:val="none" w:sz="0" w:space="0" w:color="auto"/>
      </w:divBdr>
    </w:div>
    <w:div w:id="333917023">
      <w:bodyDiv w:val="1"/>
      <w:marLeft w:val="0"/>
      <w:marRight w:val="0"/>
      <w:marTop w:val="0"/>
      <w:marBottom w:val="0"/>
      <w:divBdr>
        <w:top w:val="none" w:sz="0" w:space="0" w:color="auto"/>
        <w:left w:val="none" w:sz="0" w:space="0" w:color="auto"/>
        <w:bottom w:val="none" w:sz="0" w:space="0" w:color="auto"/>
        <w:right w:val="none" w:sz="0" w:space="0" w:color="auto"/>
      </w:divBdr>
      <w:divsChild>
        <w:div w:id="699865287">
          <w:marLeft w:val="640"/>
          <w:marRight w:val="0"/>
          <w:marTop w:val="0"/>
          <w:marBottom w:val="0"/>
          <w:divBdr>
            <w:top w:val="none" w:sz="0" w:space="0" w:color="auto"/>
            <w:left w:val="none" w:sz="0" w:space="0" w:color="auto"/>
            <w:bottom w:val="none" w:sz="0" w:space="0" w:color="auto"/>
            <w:right w:val="none" w:sz="0" w:space="0" w:color="auto"/>
          </w:divBdr>
        </w:div>
        <w:div w:id="677271060">
          <w:marLeft w:val="640"/>
          <w:marRight w:val="0"/>
          <w:marTop w:val="0"/>
          <w:marBottom w:val="0"/>
          <w:divBdr>
            <w:top w:val="none" w:sz="0" w:space="0" w:color="auto"/>
            <w:left w:val="none" w:sz="0" w:space="0" w:color="auto"/>
            <w:bottom w:val="none" w:sz="0" w:space="0" w:color="auto"/>
            <w:right w:val="none" w:sz="0" w:space="0" w:color="auto"/>
          </w:divBdr>
        </w:div>
        <w:div w:id="1573812939">
          <w:marLeft w:val="640"/>
          <w:marRight w:val="0"/>
          <w:marTop w:val="0"/>
          <w:marBottom w:val="0"/>
          <w:divBdr>
            <w:top w:val="none" w:sz="0" w:space="0" w:color="auto"/>
            <w:left w:val="none" w:sz="0" w:space="0" w:color="auto"/>
            <w:bottom w:val="none" w:sz="0" w:space="0" w:color="auto"/>
            <w:right w:val="none" w:sz="0" w:space="0" w:color="auto"/>
          </w:divBdr>
        </w:div>
        <w:div w:id="1859196142">
          <w:marLeft w:val="640"/>
          <w:marRight w:val="0"/>
          <w:marTop w:val="0"/>
          <w:marBottom w:val="0"/>
          <w:divBdr>
            <w:top w:val="none" w:sz="0" w:space="0" w:color="auto"/>
            <w:left w:val="none" w:sz="0" w:space="0" w:color="auto"/>
            <w:bottom w:val="none" w:sz="0" w:space="0" w:color="auto"/>
            <w:right w:val="none" w:sz="0" w:space="0" w:color="auto"/>
          </w:divBdr>
        </w:div>
        <w:div w:id="1779376034">
          <w:marLeft w:val="640"/>
          <w:marRight w:val="0"/>
          <w:marTop w:val="0"/>
          <w:marBottom w:val="0"/>
          <w:divBdr>
            <w:top w:val="none" w:sz="0" w:space="0" w:color="auto"/>
            <w:left w:val="none" w:sz="0" w:space="0" w:color="auto"/>
            <w:bottom w:val="none" w:sz="0" w:space="0" w:color="auto"/>
            <w:right w:val="none" w:sz="0" w:space="0" w:color="auto"/>
          </w:divBdr>
        </w:div>
      </w:divsChild>
    </w:div>
    <w:div w:id="340133732">
      <w:bodyDiv w:val="1"/>
      <w:marLeft w:val="0"/>
      <w:marRight w:val="0"/>
      <w:marTop w:val="0"/>
      <w:marBottom w:val="0"/>
      <w:divBdr>
        <w:top w:val="none" w:sz="0" w:space="0" w:color="auto"/>
        <w:left w:val="none" w:sz="0" w:space="0" w:color="auto"/>
        <w:bottom w:val="none" w:sz="0" w:space="0" w:color="auto"/>
        <w:right w:val="none" w:sz="0" w:space="0" w:color="auto"/>
      </w:divBdr>
      <w:divsChild>
        <w:div w:id="1521966568">
          <w:marLeft w:val="640"/>
          <w:marRight w:val="0"/>
          <w:marTop w:val="0"/>
          <w:marBottom w:val="0"/>
          <w:divBdr>
            <w:top w:val="none" w:sz="0" w:space="0" w:color="auto"/>
            <w:left w:val="none" w:sz="0" w:space="0" w:color="auto"/>
            <w:bottom w:val="none" w:sz="0" w:space="0" w:color="auto"/>
            <w:right w:val="none" w:sz="0" w:space="0" w:color="auto"/>
          </w:divBdr>
        </w:div>
        <w:div w:id="864097365">
          <w:marLeft w:val="640"/>
          <w:marRight w:val="0"/>
          <w:marTop w:val="0"/>
          <w:marBottom w:val="0"/>
          <w:divBdr>
            <w:top w:val="none" w:sz="0" w:space="0" w:color="auto"/>
            <w:left w:val="none" w:sz="0" w:space="0" w:color="auto"/>
            <w:bottom w:val="none" w:sz="0" w:space="0" w:color="auto"/>
            <w:right w:val="none" w:sz="0" w:space="0" w:color="auto"/>
          </w:divBdr>
        </w:div>
        <w:div w:id="2096511621">
          <w:marLeft w:val="640"/>
          <w:marRight w:val="0"/>
          <w:marTop w:val="0"/>
          <w:marBottom w:val="0"/>
          <w:divBdr>
            <w:top w:val="none" w:sz="0" w:space="0" w:color="auto"/>
            <w:left w:val="none" w:sz="0" w:space="0" w:color="auto"/>
            <w:bottom w:val="none" w:sz="0" w:space="0" w:color="auto"/>
            <w:right w:val="none" w:sz="0" w:space="0" w:color="auto"/>
          </w:divBdr>
        </w:div>
        <w:div w:id="375275425">
          <w:marLeft w:val="640"/>
          <w:marRight w:val="0"/>
          <w:marTop w:val="0"/>
          <w:marBottom w:val="0"/>
          <w:divBdr>
            <w:top w:val="none" w:sz="0" w:space="0" w:color="auto"/>
            <w:left w:val="none" w:sz="0" w:space="0" w:color="auto"/>
            <w:bottom w:val="none" w:sz="0" w:space="0" w:color="auto"/>
            <w:right w:val="none" w:sz="0" w:space="0" w:color="auto"/>
          </w:divBdr>
        </w:div>
        <w:div w:id="285625673">
          <w:marLeft w:val="640"/>
          <w:marRight w:val="0"/>
          <w:marTop w:val="0"/>
          <w:marBottom w:val="0"/>
          <w:divBdr>
            <w:top w:val="none" w:sz="0" w:space="0" w:color="auto"/>
            <w:left w:val="none" w:sz="0" w:space="0" w:color="auto"/>
            <w:bottom w:val="none" w:sz="0" w:space="0" w:color="auto"/>
            <w:right w:val="none" w:sz="0" w:space="0" w:color="auto"/>
          </w:divBdr>
        </w:div>
      </w:divsChild>
    </w:div>
    <w:div w:id="362638950">
      <w:bodyDiv w:val="1"/>
      <w:marLeft w:val="0"/>
      <w:marRight w:val="0"/>
      <w:marTop w:val="0"/>
      <w:marBottom w:val="0"/>
      <w:divBdr>
        <w:top w:val="none" w:sz="0" w:space="0" w:color="auto"/>
        <w:left w:val="none" w:sz="0" w:space="0" w:color="auto"/>
        <w:bottom w:val="none" w:sz="0" w:space="0" w:color="auto"/>
        <w:right w:val="none" w:sz="0" w:space="0" w:color="auto"/>
      </w:divBdr>
      <w:divsChild>
        <w:div w:id="1861773189">
          <w:marLeft w:val="640"/>
          <w:marRight w:val="0"/>
          <w:marTop w:val="0"/>
          <w:marBottom w:val="0"/>
          <w:divBdr>
            <w:top w:val="none" w:sz="0" w:space="0" w:color="auto"/>
            <w:left w:val="none" w:sz="0" w:space="0" w:color="auto"/>
            <w:bottom w:val="none" w:sz="0" w:space="0" w:color="auto"/>
            <w:right w:val="none" w:sz="0" w:space="0" w:color="auto"/>
          </w:divBdr>
        </w:div>
        <w:div w:id="306210305">
          <w:marLeft w:val="640"/>
          <w:marRight w:val="0"/>
          <w:marTop w:val="0"/>
          <w:marBottom w:val="0"/>
          <w:divBdr>
            <w:top w:val="none" w:sz="0" w:space="0" w:color="auto"/>
            <w:left w:val="none" w:sz="0" w:space="0" w:color="auto"/>
            <w:bottom w:val="none" w:sz="0" w:space="0" w:color="auto"/>
            <w:right w:val="none" w:sz="0" w:space="0" w:color="auto"/>
          </w:divBdr>
        </w:div>
        <w:div w:id="1250232179">
          <w:marLeft w:val="640"/>
          <w:marRight w:val="0"/>
          <w:marTop w:val="0"/>
          <w:marBottom w:val="0"/>
          <w:divBdr>
            <w:top w:val="none" w:sz="0" w:space="0" w:color="auto"/>
            <w:left w:val="none" w:sz="0" w:space="0" w:color="auto"/>
            <w:bottom w:val="none" w:sz="0" w:space="0" w:color="auto"/>
            <w:right w:val="none" w:sz="0" w:space="0" w:color="auto"/>
          </w:divBdr>
        </w:div>
        <w:div w:id="1494221816">
          <w:marLeft w:val="640"/>
          <w:marRight w:val="0"/>
          <w:marTop w:val="0"/>
          <w:marBottom w:val="0"/>
          <w:divBdr>
            <w:top w:val="none" w:sz="0" w:space="0" w:color="auto"/>
            <w:left w:val="none" w:sz="0" w:space="0" w:color="auto"/>
            <w:bottom w:val="none" w:sz="0" w:space="0" w:color="auto"/>
            <w:right w:val="none" w:sz="0" w:space="0" w:color="auto"/>
          </w:divBdr>
        </w:div>
        <w:div w:id="1013073504">
          <w:marLeft w:val="640"/>
          <w:marRight w:val="0"/>
          <w:marTop w:val="0"/>
          <w:marBottom w:val="0"/>
          <w:divBdr>
            <w:top w:val="none" w:sz="0" w:space="0" w:color="auto"/>
            <w:left w:val="none" w:sz="0" w:space="0" w:color="auto"/>
            <w:bottom w:val="none" w:sz="0" w:space="0" w:color="auto"/>
            <w:right w:val="none" w:sz="0" w:space="0" w:color="auto"/>
          </w:divBdr>
        </w:div>
        <w:div w:id="1671446778">
          <w:marLeft w:val="640"/>
          <w:marRight w:val="0"/>
          <w:marTop w:val="0"/>
          <w:marBottom w:val="0"/>
          <w:divBdr>
            <w:top w:val="none" w:sz="0" w:space="0" w:color="auto"/>
            <w:left w:val="none" w:sz="0" w:space="0" w:color="auto"/>
            <w:bottom w:val="none" w:sz="0" w:space="0" w:color="auto"/>
            <w:right w:val="none" w:sz="0" w:space="0" w:color="auto"/>
          </w:divBdr>
        </w:div>
        <w:div w:id="1358966361">
          <w:marLeft w:val="640"/>
          <w:marRight w:val="0"/>
          <w:marTop w:val="0"/>
          <w:marBottom w:val="0"/>
          <w:divBdr>
            <w:top w:val="none" w:sz="0" w:space="0" w:color="auto"/>
            <w:left w:val="none" w:sz="0" w:space="0" w:color="auto"/>
            <w:bottom w:val="none" w:sz="0" w:space="0" w:color="auto"/>
            <w:right w:val="none" w:sz="0" w:space="0" w:color="auto"/>
          </w:divBdr>
        </w:div>
      </w:divsChild>
    </w:div>
    <w:div w:id="434250473">
      <w:bodyDiv w:val="1"/>
      <w:marLeft w:val="0"/>
      <w:marRight w:val="0"/>
      <w:marTop w:val="0"/>
      <w:marBottom w:val="0"/>
      <w:divBdr>
        <w:top w:val="none" w:sz="0" w:space="0" w:color="auto"/>
        <w:left w:val="none" w:sz="0" w:space="0" w:color="auto"/>
        <w:bottom w:val="none" w:sz="0" w:space="0" w:color="auto"/>
        <w:right w:val="none" w:sz="0" w:space="0" w:color="auto"/>
      </w:divBdr>
    </w:div>
    <w:div w:id="440802966">
      <w:bodyDiv w:val="1"/>
      <w:marLeft w:val="0"/>
      <w:marRight w:val="0"/>
      <w:marTop w:val="0"/>
      <w:marBottom w:val="0"/>
      <w:divBdr>
        <w:top w:val="none" w:sz="0" w:space="0" w:color="auto"/>
        <w:left w:val="none" w:sz="0" w:space="0" w:color="auto"/>
        <w:bottom w:val="none" w:sz="0" w:space="0" w:color="auto"/>
        <w:right w:val="none" w:sz="0" w:space="0" w:color="auto"/>
      </w:divBdr>
    </w:div>
    <w:div w:id="469597728">
      <w:bodyDiv w:val="1"/>
      <w:marLeft w:val="0"/>
      <w:marRight w:val="0"/>
      <w:marTop w:val="0"/>
      <w:marBottom w:val="0"/>
      <w:divBdr>
        <w:top w:val="none" w:sz="0" w:space="0" w:color="auto"/>
        <w:left w:val="none" w:sz="0" w:space="0" w:color="auto"/>
        <w:bottom w:val="none" w:sz="0" w:space="0" w:color="auto"/>
        <w:right w:val="none" w:sz="0" w:space="0" w:color="auto"/>
      </w:divBdr>
      <w:divsChild>
        <w:div w:id="1811897302">
          <w:marLeft w:val="640"/>
          <w:marRight w:val="0"/>
          <w:marTop w:val="0"/>
          <w:marBottom w:val="0"/>
          <w:divBdr>
            <w:top w:val="none" w:sz="0" w:space="0" w:color="auto"/>
            <w:left w:val="none" w:sz="0" w:space="0" w:color="auto"/>
            <w:bottom w:val="none" w:sz="0" w:space="0" w:color="auto"/>
            <w:right w:val="none" w:sz="0" w:space="0" w:color="auto"/>
          </w:divBdr>
        </w:div>
        <w:div w:id="1089811714">
          <w:marLeft w:val="640"/>
          <w:marRight w:val="0"/>
          <w:marTop w:val="0"/>
          <w:marBottom w:val="0"/>
          <w:divBdr>
            <w:top w:val="none" w:sz="0" w:space="0" w:color="auto"/>
            <w:left w:val="none" w:sz="0" w:space="0" w:color="auto"/>
            <w:bottom w:val="none" w:sz="0" w:space="0" w:color="auto"/>
            <w:right w:val="none" w:sz="0" w:space="0" w:color="auto"/>
          </w:divBdr>
        </w:div>
        <w:div w:id="860776396">
          <w:marLeft w:val="640"/>
          <w:marRight w:val="0"/>
          <w:marTop w:val="0"/>
          <w:marBottom w:val="0"/>
          <w:divBdr>
            <w:top w:val="none" w:sz="0" w:space="0" w:color="auto"/>
            <w:left w:val="none" w:sz="0" w:space="0" w:color="auto"/>
            <w:bottom w:val="none" w:sz="0" w:space="0" w:color="auto"/>
            <w:right w:val="none" w:sz="0" w:space="0" w:color="auto"/>
          </w:divBdr>
        </w:div>
        <w:div w:id="303782472">
          <w:marLeft w:val="640"/>
          <w:marRight w:val="0"/>
          <w:marTop w:val="0"/>
          <w:marBottom w:val="0"/>
          <w:divBdr>
            <w:top w:val="none" w:sz="0" w:space="0" w:color="auto"/>
            <w:left w:val="none" w:sz="0" w:space="0" w:color="auto"/>
            <w:bottom w:val="none" w:sz="0" w:space="0" w:color="auto"/>
            <w:right w:val="none" w:sz="0" w:space="0" w:color="auto"/>
          </w:divBdr>
        </w:div>
        <w:div w:id="738164235">
          <w:marLeft w:val="640"/>
          <w:marRight w:val="0"/>
          <w:marTop w:val="0"/>
          <w:marBottom w:val="0"/>
          <w:divBdr>
            <w:top w:val="none" w:sz="0" w:space="0" w:color="auto"/>
            <w:left w:val="none" w:sz="0" w:space="0" w:color="auto"/>
            <w:bottom w:val="none" w:sz="0" w:space="0" w:color="auto"/>
            <w:right w:val="none" w:sz="0" w:space="0" w:color="auto"/>
          </w:divBdr>
        </w:div>
        <w:div w:id="449589074">
          <w:marLeft w:val="640"/>
          <w:marRight w:val="0"/>
          <w:marTop w:val="0"/>
          <w:marBottom w:val="0"/>
          <w:divBdr>
            <w:top w:val="none" w:sz="0" w:space="0" w:color="auto"/>
            <w:left w:val="none" w:sz="0" w:space="0" w:color="auto"/>
            <w:bottom w:val="none" w:sz="0" w:space="0" w:color="auto"/>
            <w:right w:val="none" w:sz="0" w:space="0" w:color="auto"/>
          </w:divBdr>
        </w:div>
        <w:div w:id="26413150">
          <w:marLeft w:val="640"/>
          <w:marRight w:val="0"/>
          <w:marTop w:val="0"/>
          <w:marBottom w:val="0"/>
          <w:divBdr>
            <w:top w:val="none" w:sz="0" w:space="0" w:color="auto"/>
            <w:left w:val="none" w:sz="0" w:space="0" w:color="auto"/>
            <w:bottom w:val="none" w:sz="0" w:space="0" w:color="auto"/>
            <w:right w:val="none" w:sz="0" w:space="0" w:color="auto"/>
          </w:divBdr>
        </w:div>
        <w:div w:id="2027366510">
          <w:marLeft w:val="640"/>
          <w:marRight w:val="0"/>
          <w:marTop w:val="0"/>
          <w:marBottom w:val="0"/>
          <w:divBdr>
            <w:top w:val="none" w:sz="0" w:space="0" w:color="auto"/>
            <w:left w:val="none" w:sz="0" w:space="0" w:color="auto"/>
            <w:bottom w:val="none" w:sz="0" w:space="0" w:color="auto"/>
            <w:right w:val="none" w:sz="0" w:space="0" w:color="auto"/>
          </w:divBdr>
        </w:div>
      </w:divsChild>
    </w:div>
    <w:div w:id="619455315">
      <w:bodyDiv w:val="1"/>
      <w:marLeft w:val="0"/>
      <w:marRight w:val="0"/>
      <w:marTop w:val="0"/>
      <w:marBottom w:val="0"/>
      <w:divBdr>
        <w:top w:val="none" w:sz="0" w:space="0" w:color="auto"/>
        <w:left w:val="none" w:sz="0" w:space="0" w:color="auto"/>
        <w:bottom w:val="none" w:sz="0" w:space="0" w:color="auto"/>
        <w:right w:val="none" w:sz="0" w:space="0" w:color="auto"/>
      </w:divBdr>
    </w:div>
    <w:div w:id="654801496">
      <w:bodyDiv w:val="1"/>
      <w:marLeft w:val="0"/>
      <w:marRight w:val="0"/>
      <w:marTop w:val="0"/>
      <w:marBottom w:val="0"/>
      <w:divBdr>
        <w:top w:val="none" w:sz="0" w:space="0" w:color="auto"/>
        <w:left w:val="none" w:sz="0" w:space="0" w:color="auto"/>
        <w:bottom w:val="none" w:sz="0" w:space="0" w:color="auto"/>
        <w:right w:val="none" w:sz="0" w:space="0" w:color="auto"/>
      </w:divBdr>
      <w:divsChild>
        <w:div w:id="1062489042">
          <w:marLeft w:val="640"/>
          <w:marRight w:val="0"/>
          <w:marTop w:val="0"/>
          <w:marBottom w:val="0"/>
          <w:divBdr>
            <w:top w:val="none" w:sz="0" w:space="0" w:color="auto"/>
            <w:left w:val="none" w:sz="0" w:space="0" w:color="auto"/>
            <w:bottom w:val="none" w:sz="0" w:space="0" w:color="auto"/>
            <w:right w:val="none" w:sz="0" w:space="0" w:color="auto"/>
          </w:divBdr>
        </w:div>
        <w:div w:id="1698895601">
          <w:marLeft w:val="640"/>
          <w:marRight w:val="0"/>
          <w:marTop w:val="0"/>
          <w:marBottom w:val="0"/>
          <w:divBdr>
            <w:top w:val="none" w:sz="0" w:space="0" w:color="auto"/>
            <w:left w:val="none" w:sz="0" w:space="0" w:color="auto"/>
            <w:bottom w:val="none" w:sz="0" w:space="0" w:color="auto"/>
            <w:right w:val="none" w:sz="0" w:space="0" w:color="auto"/>
          </w:divBdr>
        </w:div>
        <w:div w:id="425271921">
          <w:marLeft w:val="640"/>
          <w:marRight w:val="0"/>
          <w:marTop w:val="0"/>
          <w:marBottom w:val="0"/>
          <w:divBdr>
            <w:top w:val="none" w:sz="0" w:space="0" w:color="auto"/>
            <w:left w:val="none" w:sz="0" w:space="0" w:color="auto"/>
            <w:bottom w:val="none" w:sz="0" w:space="0" w:color="auto"/>
            <w:right w:val="none" w:sz="0" w:space="0" w:color="auto"/>
          </w:divBdr>
        </w:div>
        <w:div w:id="1247812655">
          <w:marLeft w:val="640"/>
          <w:marRight w:val="0"/>
          <w:marTop w:val="0"/>
          <w:marBottom w:val="0"/>
          <w:divBdr>
            <w:top w:val="none" w:sz="0" w:space="0" w:color="auto"/>
            <w:left w:val="none" w:sz="0" w:space="0" w:color="auto"/>
            <w:bottom w:val="none" w:sz="0" w:space="0" w:color="auto"/>
            <w:right w:val="none" w:sz="0" w:space="0" w:color="auto"/>
          </w:divBdr>
        </w:div>
        <w:div w:id="1414467599">
          <w:marLeft w:val="640"/>
          <w:marRight w:val="0"/>
          <w:marTop w:val="0"/>
          <w:marBottom w:val="0"/>
          <w:divBdr>
            <w:top w:val="none" w:sz="0" w:space="0" w:color="auto"/>
            <w:left w:val="none" w:sz="0" w:space="0" w:color="auto"/>
            <w:bottom w:val="none" w:sz="0" w:space="0" w:color="auto"/>
            <w:right w:val="none" w:sz="0" w:space="0" w:color="auto"/>
          </w:divBdr>
        </w:div>
        <w:div w:id="775949902">
          <w:marLeft w:val="640"/>
          <w:marRight w:val="0"/>
          <w:marTop w:val="0"/>
          <w:marBottom w:val="0"/>
          <w:divBdr>
            <w:top w:val="none" w:sz="0" w:space="0" w:color="auto"/>
            <w:left w:val="none" w:sz="0" w:space="0" w:color="auto"/>
            <w:bottom w:val="none" w:sz="0" w:space="0" w:color="auto"/>
            <w:right w:val="none" w:sz="0" w:space="0" w:color="auto"/>
          </w:divBdr>
        </w:div>
        <w:div w:id="1117481175">
          <w:marLeft w:val="640"/>
          <w:marRight w:val="0"/>
          <w:marTop w:val="0"/>
          <w:marBottom w:val="0"/>
          <w:divBdr>
            <w:top w:val="none" w:sz="0" w:space="0" w:color="auto"/>
            <w:left w:val="none" w:sz="0" w:space="0" w:color="auto"/>
            <w:bottom w:val="none" w:sz="0" w:space="0" w:color="auto"/>
            <w:right w:val="none" w:sz="0" w:space="0" w:color="auto"/>
          </w:divBdr>
        </w:div>
      </w:divsChild>
    </w:div>
    <w:div w:id="734206823">
      <w:bodyDiv w:val="1"/>
      <w:marLeft w:val="0"/>
      <w:marRight w:val="0"/>
      <w:marTop w:val="0"/>
      <w:marBottom w:val="0"/>
      <w:divBdr>
        <w:top w:val="none" w:sz="0" w:space="0" w:color="auto"/>
        <w:left w:val="none" w:sz="0" w:space="0" w:color="auto"/>
        <w:bottom w:val="none" w:sz="0" w:space="0" w:color="auto"/>
        <w:right w:val="none" w:sz="0" w:space="0" w:color="auto"/>
      </w:divBdr>
      <w:divsChild>
        <w:div w:id="185217326">
          <w:marLeft w:val="640"/>
          <w:marRight w:val="0"/>
          <w:marTop w:val="0"/>
          <w:marBottom w:val="0"/>
          <w:divBdr>
            <w:top w:val="none" w:sz="0" w:space="0" w:color="auto"/>
            <w:left w:val="none" w:sz="0" w:space="0" w:color="auto"/>
            <w:bottom w:val="none" w:sz="0" w:space="0" w:color="auto"/>
            <w:right w:val="none" w:sz="0" w:space="0" w:color="auto"/>
          </w:divBdr>
        </w:div>
        <w:div w:id="1459910498">
          <w:marLeft w:val="640"/>
          <w:marRight w:val="0"/>
          <w:marTop w:val="0"/>
          <w:marBottom w:val="0"/>
          <w:divBdr>
            <w:top w:val="none" w:sz="0" w:space="0" w:color="auto"/>
            <w:left w:val="none" w:sz="0" w:space="0" w:color="auto"/>
            <w:bottom w:val="none" w:sz="0" w:space="0" w:color="auto"/>
            <w:right w:val="none" w:sz="0" w:space="0" w:color="auto"/>
          </w:divBdr>
        </w:div>
        <w:div w:id="388264876">
          <w:marLeft w:val="640"/>
          <w:marRight w:val="0"/>
          <w:marTop w:val="0"/>
          <w:marBottom w:val="0"/>
          <w:divBdr>
            <w:top w:val="none" w:sz="0" w:space="0" w:color="auto"/>
            <w:left w:val="none" w:sz="0" w:space="0" w:color="auto"/>
            <w:bottom w:val="none" w:sz="0" w:space="0" w:color="auto"/>
            <w:right w:val="none" w:sz="0" w:space="0" w:color="auto"/>
          </w:divBdr>
        </w:div>
        <w:div w:id="907375802">
          <w:marLeft w:val="640"/>
          <w:marRight w:val="0"/>
          <w:marTop w:val="0"/>
          <w:marBottom w:val="0"/>
          <w:divBdr>
            <w:top w:val="none" w:sz="0" w:space="0" w:color="auto"/>
            <w:left w:val="none" w:sz="0" w:space="0" w:color="auto"/>
            <w:bottom w:val="none" w:sz="0" w:space="0" w:color="auto"/>
            <w:right w:val="none" w:sz="0" w:space="0" w:color="auto"/>
          </w:divBdr>
        </w:div>
        <w:div w:id="832139795">
          <w:marLeft w:val="640"/>
          <w:marRight w:val="0"/>
          <w:marTop w:val="0"/>
          <w:marBottom w:val="0"/>
          <w:divBdr>
            <w:top w:val="none" w:sz="0" w:space="0" w:color="auto"/>
            <w:left w:val="none" w:sz="0" w:space="0" w:color="auto"/>
            <w:bottom w:val="none" w:sz="0" w:space="0" w:color="auto"/>
            <w:right w:val="none" w:sz="0" w:space="0" w:color="auto"/>
          </w:divBdr>
        </w:div>
        <w:div w:id="1945308076">
          <w:marLeft w:val="640"/>
          <w:marRight w:val="0"/>
          <w:marTop w:val="0"/>
          <w:marBottom w:val="0"/>
          <w:divBdr>
            <w:top w:val="none" w:sz="0" w:space="0" w:color="auto"/>
            <w:left w:val="none" w:sz="0" w:space="0" w:color="auto"/>
            <w:bottom w:val="none" w:sz="0" w:space="0" w:color="auto"/>
            <w:right w:val="none" w:sz="0" w:space="0" w:color="auto"/>
          </w:divBdr>
        </w:div>
        <w:div w:id="1174874955">
          <w:marLeft w:val="640"/>
          <w:marRight w:val="0"/>
          <w:marTop w:val="0"/>
          <w:marBottom w:val="0"/>
          <w:divBdr>
            <w:top w:val="none" w:sz="0" w:space="0" w:color="auto"/>
            <w:left w:val="none" w:sz="0" w:space="0" w:color="auto"/>
            <w:bottom w:val="none" w:sz="0" w:space="0" w:color="auto"/>
            <w:right w:val="none" w:sz="0" w:space="0" w:color="auto"/>
          </w:divBdr>
        </w:div>
        <w:div w:id="8921008">
          <w:marLeft w:val="640"/>
          <w:marRight w:val="0"/>
          <w:marTop w:val="0"/>
          <w:marBottom w:val="0"/>
          <w:divBdr>
            <w:top w:val="none" w:sz="0" w:space="0" w:color="auto"/>
            <w:left w:val="none" w:sz="0" w:space="0" w:color="auto"/>
            <w:bottom w:val="none" w:sz="0" w:space="0" w:color="auto"/>
            <w:right w:val="none" w:sz="0" w:space="0" w:color="auto"/>
          </w:divBdr>
        </w:div>
      </w:divsChild>
    </w:div>
    <w:div w:id="737019256">
      <w:bodyDiv w:val="1"/>
      <w:marLeft w:val="0"/>
      <w:marRight w:val="0"/>
      <w:marTop w:val="0"/>
      <w:marBottom w:val="0"/>
      <w:divBdr>
        <w:top w:val="none" w:sz="0" w:space="0" w:color="auto"/>
        <w:left w:val="none" w:sz="0" w:space="0" w:color="auto"/>
        <w:bottom w:val="none" w:sz="0" w:space="0" w:color="auto"/>
        <w:right w:val="none" w:sz="0" w:space="0" w:color="auto"/>
      </w:divBdr>
      <w:divsChild>
        <w:div w:id="1688678341">
          <w:marLeft w:val="640"/>
          <w:marRight w:val="0"/>
          <w:marTop w:val="0"/>
          <w:marBottom w:val="0"/>
          <w:divBdr>
            <w:top w:val="none" w:sz="0" w:space="0" w:color="auto"/>
            <w:left w:val="none" w:sz="0" w:space="0" w:color="auto"/>
            <w:bottom w:val="none" w:sz="0" w:space="0" w:color="auto"/>
            <w:right w:val="none" w:sz="0" w:space="0" w:color="auto"/>
          </w:divBdr>
        </w:div>
        <w:div w:id="932402140">
          <w:marLeft w:val="640"/>
          <w:marRight w:val="0"/>
          <w:marTop w:val="0"/>
          <w:marBottom w:val="0"/>
          <w:divBdr>
            <w:top w:val="none" w:sz="0" w:space="0" w:color="auto"/>
            <w:left w:val="none" w:sz="0" w:space="0" w:color="auto"/>
            <w:bottom w:val="none" w:sz="0" w:space="0" w:color="auto"/>
            <w:right w:val="none" w:sz="0" w:space="0" w:color="auto"/>
          </w:divBdr>
        </w:div>
        <w:div w:id="1202207918">
          <w:marLeft w:val="640"/>
          <w:marRight w:val="0"/>
          <w:marTop w:val="0"/>
          <w:marBottom w:val="0"/>
          <w:divBdr>
            <w:top w:val="none" w:sz="0" w:space="0" w:color="auto"/>
            <w:left w:val="none" w:sz="0" w:space="0" w:color="auto"/>
            <w:bottom w:val="none" w:sz="0" w:space="0" w:color="auto"/>
            <w:right w:val="none" w:sz="0" w:space="0" w:color="auto"/>
          </w:divBdr>
        </w:div>
        <w:div w:id="2022076584">
          <w:marLeft w:val="640"/>
          <w:marRight w:val="0"/>
          <w:marTop w:val="0"/>
          <w:marBottom w:val="0"/>
          <w:divBdr>
            <w:top w:val="none" w:sz="0" w:space="0" w:color="auto"/>
            <w:left w:val="none" w:sz="0" w:space="0" w:color="auto"/>
            <w:bottom w:val="none" w:sz="0" w:space="0" w:color="auto"/>
            <w:right w:val="none" w:sz="0" w:space="0" w:color="auto"/>
          </w:divBdr>
        </w:div>
        <w:div w:id="1991714216">
          <w:marLeft w:val="640"/>
          <w:marRight w:val="0"/>
          <w:marTop w:val="0"/>
          <w:marBottom w:val="0"/>
          <w:divBdr>
            <w:top w:val="none" w:sz="0" w:space="0" w:color="auto"/>
            <w:left w:val="none" w:sz="0" w:space="0" w:color="auto"/>
            <w:bottom w:val="none" w:sz="0" w:space="0" w:color="auto"/>
            <w:right w:val="none" w:sz="0" w:space="0" w:color="auto"/>
          </w:divBdr>
        </w:div>
        <w:div w:id="685133291">
          <w:marLeft w:val="640"/>
          <w:marRight w:val="0"/>
          <w:marTop w:val="0"/>
          <w:marBottom w:val="0"/>
          <w:divBdr>
            <w:top w:val="none" w:sz="0" w:space="0" w:color="auto"/>
            <w:left w:val="none" w:sz="0" w:space="0" w:color="auto"/>
            <w:bottom w:val="none" w:sz="0" w:space="0" w:color="auto"/>
            <w:right w:val="none" w:sz="0" w:space="0" w:color="auto"/>
          </w:divBdr>
        </w:div>
        <w:div w:id="1038164472">
          <w:marLeft w:val="640"/>
          <w:marRight w:val="0"/>
          <w:marTop w:val="0"/>
          <w:marBottom w:val="0"/>
          <w:divBdr>
            <w:top w:val="none" w:sz="0" w:space="0" w:color="auto"/>
            <w:left w:val="none" w:sz="0" w:space="0" w:color="auto"/>
            <w:bottom w:val="none" w:sz="0" w:space="0" w:color="auto"/>
            <w:right w:val="none" w:sz="0" w:space="0" w:color="auto"/>
          </w:divBdr>
        </w:div>
      </w:divsChild>
    </w:div>
    <w:div w:id="743988871">
      <w:bodyDiv w:val="1"/>
      <w:marLeft w:val="0"/>
      <w:marRight w:val="0"/>
      <w:marTop w:val="0"/>
      <w:marBottom w:val="0"/>
      <w:divBdr>
        <w:top w:val="none" w:sz="0" w:space="0" w:color="auto"/>
        <w:left w:val="none" w:sz="0" w:space="0" w:color="auto"/>
        <w:bottom w:val="none" w:sz="0" w:space="0" w:color="auto"/>
        <w:right w:val="none" w:sz="0" w:space="0" w:color="auto"/>
      </w:divBdr>
      <w:divsChild>
        <w:div w:id="1910848577">
          <w:marLeft w:val="640"/>
          <w:marRight w:val="0"/>
          <w:marTop w:val="0"/>
          <w:marBottom w:val="0"/>
          <w:divBdr>
            <w:top w:val="none" w:sz="0" w:space="0" w:color="auto"/>
            <w:left w:val="none" w:sz="0" w:space="0" w:color="auto"/>
            <w:bottom w:val="none" w:sz="0" w:space="0" w:color="auto"/>
            <w:right w:val="none" w:sz="0" w:space="0" w:color="auto"/>
          </w:divBdr>
        </w:div>
        <w:div w:id="798689002">
          <w:marLeft w:val="640"/>
          <w:marRight w:val="0"/>
          <w:marTop w:val="0"/>
          <w:marBottom w:val="0"/>
          <w:divBdr>
            <w:top w:val="none" w:sz="0" w:space="0" w:color="auto"/>
            <w:left w:val="none" w:sz="0" w:space="0" w:color="auto"/>
            <w:bottom w:val="none" w:sz="0" w:space="0" w:color="auto"/>
            <w:right w:val="none" w:sz="0" w:space="0" w:color="auto"/>
          </w:divBdr>
        </w:div>
        <w:div w:id="1334141396">
          <w:marLeft w:val="640"/>
          <w:marRight w:val="0"/>
          <w:marTop w:val="0"/>
          <w:marBottom w:val="0"/>
          <w:divBdr>
            <w:top w:val="none" w:sz="0" w:space="0" w:color="auto"/>
            <w:left w:val="none" w:sz="0" w:space="0" w:color="auto"/>
            <w:bottom w:val="none" w:sz="0" w:space="0" w:color="auto"/>
            <w:right w:val="none" w:sz="0" w:space="0" w:color="auto"/>
          </w:divBdr>
        </w:div>
        <w:div w:id="753284151">
          <w:marLeft w:val="640"/>
          <w:marRight w:val="0"/>
          <w:marTop w:val="0"/>
          <w:marBottom w:val="0"/>
          <w:divBdr>
            <w:top w:val="none" w:sz="0" w:space="0" w:color="auto"/>
            <w:left w:val="none" w:sz="0" w:space="0" w:color="auto"/>
            <w:bottom w:val="none" w:sz="0" w:space="0" w:color="auto"/>
            <w:right w:val="none" w:sz="0" w:space="0" w:color="auto"/>
          </w:divBdr>
        </w:div>
        <w:div w:id="999309745">
          <w:marLeft w:val="640"/>
          <w:marRight w:val="0"/>
          <w:marTop w:val="0"/>
          <w:marBottom w:val="0"/>
          <w:divBdr>
            <w:top w:val="none" w:sz="0" w:space="0" w:color="auto"/>
            <w:left w:val="none" w:sz="0" w:space="0" w:color="auto"/>
            <w:bottom w:val="none" w:sz="0" w:space="0" w:color="auto"/>
            <w:right w:val="none" w:sz="0" w:space="0" w:color="auto"/>
          </w:divBdr>
        </w:div>
        <w:div w:id="1205409623">
          <w:marLeft w:val="640"/>
          <w:marRight w:val="0"/>
          <w:marTop w:val="0"/>
          <w:marBottom w:val="0"/>
          <w:divBdr>
            <w:top w:val="none" w:sz="0" w:space="0" w:color="auto"/>
            <w:left w:val="none" w:sz="0" w:space="0" w:color="auto"/>
            <w:bottom w:val="none" w:sz="0" w:space="0" w:color="auto"/>
            <w:right w:val="none" w:sz="0" w:space="0" w:color="auto"/>
          </w:divBdr>
        </w:div>
        <w:div w:id="1960256539">
          <w:marLeft w:val="640"/>
          <w:marRight w:val="0"/>
          <w:marTop w:val="0"/>
          <w:marBottom w:val="0"/>
          <w:divBdr>
            <w:top w:val="none" w:sz="0" w:space="0" w:color="auto"/>
            <w:left w:val="none" w:sz="0" w:space="0" w:color="auto"/>
            <w:bottom w:val="none" w:sz="0" w:space="0" w:color="auto"/>
            <w:right w:val="none" w:sz="0" w:space="0" w:color="auto"/>
          </w:divBdr>
        </w:div>
      </w:divsChild>
    </w:div>
    <w:div w:id="747993674">
      <w:bodyDiv w:val="1"/>
      <w:marLeft w:val="0"/>
      <w:marRight w:val="0"/>
      <w:marTop w:val="0"/>
      <w:marBottom w:val="0"/>
      <w:divBdr>
        <w:top w:val="none" w:sz="0" w:space="0" w:color="auto"/>
        <w:left w:val="none" w:sz="0" w:space="0" w:color="auto"/>
        <w:bottom w:val="none" w:sz="0" w:space="0" w:color="auto"/>
        <w:right w:val="none" w:sz="0" w:space="0" w:color="auto"/>
      </w:divBdr>
      <w:divsChild>
        <w:div w:id="255553945">
          <w:marLeft w:val="0"/>
          <w:marRight w:val="0"/>
          <w:marTop w:val="0"/>
          <w:marBottom w:val="0"/>
          <w:divBdr>
            <w:top w:val="none" w:sz="0" w:space="0" w:color="auto"/>
            <w:left w:val="none" w:sz="0" w:space="0" w:color="auto"/>
            <w:bottom w:val="none" w:sz="0" w:space="0" w:color="auto"/>
            <w:right w:val="none" w:sz="0" w:space="0" w:color="auto"/>
          </w:divBdr>
          <w:divsChild>
            <w:div w:id="1458721942">
              <w:marLeft w:val="0"/>
              <w:marRight w:val="0"/>
              <w:marTop w:val="0"/>
              <w:marBottom w:val="0"/>
              <w:divBdr>
                <w:top w:val="none" w:sz="0" w:space="0" w:color="auto"/>
                <w:left w:val="none" w:sz="0" w:space="0" w:color="auto"/>
                <w:bottom w:val="none" w:sz="0" w:space="0" w:color="auto"/>
                <w:right w:val="none" w:sz="0" w:space="0" w:color="auto"/>
              </w:divBdr>
            </w:div>
            <w:div w:id="678896438">
              <w:marLeft w:val="0"/>
              <w:marRight w:val="0"/>
              <w:marTop w:val="0"/>
              <w:marBottom w:val="0"/>
              <w:divBdr>
                <w:top w:val="none" w:sz="0" w:space="0" w:color="auto"/>
                <w:left w:val="none" w:sz="0" w:space="0" w:color="auto"/>
                <w:bottom w:val="none" w:sz="0" w:space="0" w:color="auto"/>
                <w:right w:val="none" w:sz="0" w:space="0" w:color="auto"/>
              </w:divBdr>
            </w:div>
            <w:div w:id="1855992950">
              <w:marLeft w:val="0"/>
              <w:marRight w:val="0"/>
              <w:marTop w:val="0"/>
              <w:marBottom w:val="0"/>
              <w:divBdr>
                <w:top w:val="none" w:sz="0" w:space="0" w:color="auto"/>
                <w:left w:val="none" w:sz="0" w:space="0" w:color="auto"/>
                <w:bottom w:val="none" w:sz="0" w:space="0" w:color="auto"/>
                <w:right w:val="none" w:sz="0" w:space="0" w:color="auto"/>
              </w:divBdr>
            </w:div>
            <w:div w:id="749350296">
              <w:marLeft w:val="0"/>
              <w:marRight w:val="0"/>
              <w:marTop w:val="0"/>
              <w:marBottom w:val="0"/>
              <w:divBdr>
                <w:top w:val="none" w:sz="0" w:space="0" w:color="auto"/>
                <w:left w:val="none" w:sz="0" w:space="0" w:color="auto"/>
                <w:bottom w:val="none" w:sz="0" w:space="0" w:color="auto"/>
                <w:right w:val="none" w:sz="0" w:space="0" w:color="auto"/>
              </w:divBdr>
            </w:div>
            <w:div w:id="583994527">
              <w:marLeft w:val="0"/>
              <w:marRight w:val="0"/>
              <w:marTop w:val="0"/>
              <w:marBottom w:val="0"/>
              <w:divBdr>
                <w:top w:val="none" w:sz="0" w:space="0" w:color="auto"/>
                <w:left w:val="none" w:sz="0" w:space="0" w:color="auto"/>
                <w:bottom w:val="none" w:sz="0" w:space="0" w:color="auto"/>
                <w:right w:val="none" w:sz="0" w:space="0" w:color="auto"/>
              </w:divBdr>
            </w:div>
            <w:div w:id="1074280653">
              <w:marLeft w:val="0"/>
              <w:marRight w:val="0"/>
              <w:marTop w:val="0"/>
              <w:marBottom w:val="0"/>
              <w:divBdr>
                <w:top w:val="none" w:sz="0" w:space="0" w:color="auto"/>
                <w:left w:val="none" w:sz="0" w:space="0" w:color="auto"/>
                <w:bottom w:val="none" w:sz="0" w:space="0" w:color="auto"/>
                <w:right w:val="none" w:sz="0" w:space="0" w:color="auto"/>
              </w:divBdr>
            </w:div>
            <w:div w:id="686641870">
              <w:marLeft w:val="0"/>
              <w:marRight w:val="0"/>
              <w:marTop w:val="0"/>
              <w:marBottom w:val="0"/>
              <w:divBdr>
                <w:top w:val="none" w:sz="0" w:space="0" w:color="auto"/>
                <w:left w:val="none" w:sz="0" w:space="0" w:color="auto"/>
                <w:bottom w:val="none" w:sz="0" w:space="0" w:color="auto"/>
                <w:right w:val="none" w:sz="0" w:space="0" w:color="auto"/>
              </w:divBdr>
            </w:div>
            <w:div w:id="936601301">
              <w:marLeft w:val="0"/>
              <w:marRight w:val="0"/>
              <w:marTop w:val="0"/>
              <w:marBottom w:val="0"/>
              <w:divBdr>
                <w:top w:val="none" w:sz="0" w:space="0" w:color="auto"/>
                <w:left w:val="none" w:sz="0" w:space="0" w:color="auto"/>
                <w:bottom w:val="none" w:sz="0" w:space="0" w:color="auto"/>
                <w:right w:val="none" w:sz="0" w:space="0" w:color="auto"/>
              </w:divBdr>
            </w:div>
            <w:div w:id="4914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1371">
      <w:bodyDiv w:val="1"/>
      <w:marLeft w:val="0"/>
      <w:marRight w:val="0"/>
      <w:marTop w:val="0"/>
      <w:marBottom w:val="0"/>
      <w:divBdr>
        <w:top w:val="none" w:sz="0" w:space="0" w:color="auto"/>
        <w:left w:val="none" w:sz="0" w:space="0" w:color="auto"/>
        <w:bottom w:val="none" w:sz="0" w:space="0" w:color="auto"/>
        <w:right w:val="none" w:sz="0" w:space="0" w:color="auto"/>
      </w:divBdr>
      <w:divsChild>
        <w:div w:id="631793093">
          <w:marLeft w:val="640"/>
          <w:marRight w:val="0"/>
          <w:marTop w:val="0"/>
          <w:marBottom w:val="0"/>
          <w:divBdr>
            <w:top w:val="none" w:sz="0" w:space="0" w:color="auto"/>
            <w:left w:val="none" w:sz="0" w:space="0" w:color="auto"/>
            <w:bottom w:val="none" w:sz="0" w:space="0" w:color="auto"/>
            <w:right w:val="none" w:sz="0" w:space="0" w:color="auto"/>
          </w:divBdr>
        </w:div>
        <w:div w:id="1710370587">
          <w:marLeft w:val="640"/>
          <w:marRight w:val="0"/>
          <w:marTop w:val="0"/>
          <w:marBottom w:val="0"/>
          <w:divBdr>
            <w:top w:val="none" w:sz="0" w:space="0" w:color="auto"/>
            <w:left w:val="none" w:sz="0" w:space="0" w:color="auto"/>
            <w:bottom w:val="none" w:sz="0" w:space="0" w:color="auto"/>
            <w:right w:val="none" w:sz="0" w:space="0" w:color="auto"/>
          </w:divBdr>
        </w:div>
        <w:div w:id="1136216409">
          <w:marLeft w:val="640"/>
          <w:marRight w:val="0"/>
          <w:marTop w:val="0"/>
          <w:marBottom w:val="0"/>
          <w:divBdr>
            <w:top w:val="none" w:sz="0" w:space="0" w:color="auto"/>
            <w:left w:val="none" w:sz="0" w:space="0" w:color="auto"/>
            <w:bottom w:val="none" w:sz="0" w:space="0" w:color="auto"/>
            <w:right w:val="none" w:sz="0" w:space="0" w:color="auto"/>
          </w:divBdr>
        </w:div>
        <w:div w:id="1983460553">
          <w:marLeft w:val="640"/>
          <w:marRight w:val="0"/>
          <w:marTop w:val="0"/>
          <w:marBottom w:val="0"/>
          <w:divBdr>
            <w:top w:val="none" w:sz="0" w:space="0" w:color="auto"/>
            <w:left w:val="none" w:sz="0" w:space="0" w:color="auto"/>
            <w:bottom w:val="none" w:sz="0" w:space="0" w:color="auto"/>
            <w:right w:val="none" w:sz="0" w:space="0" w:color="auto"/>
          </w:divBdr>
        </w:div>
        <w:div w:id="374429963">
          <w:marLeft w:val="640"/>
          <w:marRight w:val="0"/>
          <w:marTop w:val="0"/>
          <w:marBottom w:val="0"/>
          <w:divBdr>
            <w:top w:val="none" w:sz="0" w:space="0" w:color="auto"/>
            <w:left w:val="none" w:sz="0" w:space="0" w:color="auto"/>
            <w:bottom w:val="none" w:sz="0" w:space="0" w:color="auto"/>
            <w:right w:val="none" w:sz="0" w:space="0" w:color="auto"/>
          </w:divBdr>
        </w:div>
        <w:div w:id="806362005">
          <w:marLeft w:val="640"/>
          <w:marRight w:val="0"/>
          <w:marTop w:val="0"/>
          <w:marBottom w:val="0"/>
          <w:divBdr>
            <w:top w:val="none" w:sz="0" w:space="0" w:color="auto"/>
            <w:left w:val="none" w:sz="0" w:space="0" w:color="auto"/>
            <w:bottom w:val="none" w:sz="0" w:space="0" w:color="auto"/>
            <w:right w:val="none" w:sz="0" w:space="0" w:color="auto"/>
          </w:divBdr>
        </w:div>
      </w:divsChild>
    </w:div>
    <w:div w:id="820848756">
      <w:bodyDiv w:val="1"/>
      <w:marLeft w:val="0"/>
      <w:marRight w:val="0"/>
      <w:marTop w:val="0"/>
      <w:marBottom w:val="0"/>
      <w:divBdr>
        <w:top w:val="none" w:sz="0" w:space="0" w:color="auto"/>
        <w:left w:val="none" w:sz="0" w:space="0" w:color="auto"/>
        <w:bottom w:val="none" w:sz="0" w:space="0" w:color="auto"/>
        <w:right w:val="none" w:sz="0" w:space="0" w:color="auto"/>
      </w:divBdr>
      <w:divsChild>
        <w:div w:id="2137721552">
          <w:marLeft w:val="640"/>
          <w:marRight w:val="0"/>
          <w:marTop w:val="0"/>
          <w:marBottom w:val="0"/>
          <w:divBdr>
            <w:top w:val="none" w:sz="0" w:space="0" w:color="auto"/>
            <w:left w:val="none" w:sz="0" w:space="0" w:color="auto"/>
            <w:bottom w:val="none" w:sz="0" w:space="0" w:color="auto"/>
            <w:right w:val="none" w:sz="0" w:space="0" w:color="auto"/>
          </w:divBdr>
        </w:div>
        <w:div w:id="1323201280">
          <w:marLeft w:val="640"/>
          <w:marRight w:val="0"/>
          <w:marTop w:val="0"/>
          <w:marBottom w:val="0"/>
          <w:divBdr>
            <w:top w:val="none" w:sz="0" w:space="0" w:color="auto"/>
            <w:left w:val="none" w:sz="0" w:space="0" w:color="auto"/>
            <w:bottom w:val="none" w:sz="0" w:space="0" w:color="auto"/>
            <w:right w:val="none" w:sz="0" w:space="0" w:color="auto"/>
          </w:divBdr>
        </w:div>
        <w:div w:id="1895963628">
          <w:marLeft w:val="640"/>
          <w:marRight w:val="0"/>
          <w:marTop w:val="0"/>
          <w:marBottom w:val="0"/>
          <w:divBdr>
            <w:top w:val="none" w:sz="0" w:space="0" w:color="auto"/>
            <w:left w:val="none" w:sz="0" w:space="0" w:color="auto"/>
            <w:bottom w:val="none" w:sz="0" w:space="0" w:color="auto"/>
            <w:right w:val="none" w:sz="0" w:space="0" w:color="auto"/>
          </w:divBdr>
        </w:div>
        <w:div w:id="731998993">
          <w:marLeft w:val="640"/>
          <w:marRight w:val="0"/>
          <w:marTop w:val="0"/>
          <w:marBottom w:val="0"/>
          <w:divBdr>
            <w:top w:val="none" w:sz="0" w:space="0" w:color="auto"/>
            <w:left w:val="none" w:sz="0" w:space="0" w:color="auto"/>
            <w:bottom w:val="none" w:sz="0" w:space="0" w:color="auto"/>
            <w:right w:val="none" w:sz="0" w:space="0" w:color="auto"/>
          </w:divBdr>
        </w:div>
        <w:div w:id="164635693">
          <w:marLeft w:val="640"/>
          <w:marRight w:val="0"/>
          <w:marTop w:val="0"/>
          <w:marBottom w:val="0"/>
          <w:divBdr>
            <w:top w:val="none" w:sz="0" w:space="0" w:color="auto"/>
            <w:left w:val="none" w:sz="0" w:space="0" w:color="auto"/>
            <w:bottom w:val="none" w:sz="0" w:space="0" w:color="auto"/>
            <w:right w:val="none" w:sz="0" w:space="0" w:color="auto"/>
          </w:divBdr>
        </w:div>
        <w:div w:id="1863930532">
          <w:marLeft w:val="640"/>
          <w:marRight w:val="0"/>
          <w:marTop w:val="0"/>
          <w:marBottom w:val="0"/>
          <w:divBdr>
            <w:top w:val="none" w:sz="0" w:space="0" w:color="auto"/>
            <w:left w:val="none" w:sz="0" w:space="0" w:color="auto"/>
            <w:bottom w:val="none" w:sz="0" w:space="0" w:color="auto"/>
            <w:right w:val="none" w:sz="0" w:space="0" w:color="auto"/>
          </w:divBdr>
        </w:div>
        <w:div w:id="32312562">
          <w:marLeft w:val="640"/>
          <w:marRight w:val="0"/>
          <w:marTop w:val="0"/>
          <w:marBottom w:val="0"/>
          <w:divBdr>
            <w:top w:val="none" w:sz="0" w:space="0" w:color="auto"/>
            <w:left w:val="none" w:sz="0" w:space="0" w:color="auto"/>
            <w:bottom w:val="none" w:sz="0" w:space="0" w:color="auto"/>
            <w:right w:val="none" w:sz="0" w:space="0" w:color="auto"/>
          </w:divBdr>
        </w:div>
      </w:divsChild>
    </w:div>
    <w:div w:id="856696583">
      <w:bodyDiv w:val="1"/>
      <w:marLeft w:val="0"/>
      <w:marRight w:val="0"/>
      <w:marTop w:val="0"/>
      <w:marBottom w:val="0"/>
      <w:divBdr>
        <w:top w:val="none" w:sz="0" w:space="0" w:color="auto"/>
        <w:left w:val="none" w:sz="0" w:space="0" w:color="auto"/>
        <w:bottom w:val="none" w:sz="0" w:space="0" w:color="auto"/>
        <w:right w:val="none" w:sz="0" w:space="0" w:color="auto"/>
      </w:divBdr>
      <w:divsChild>
        <w:div w:id="1098793790">
          <w:marLeft w:val="640"/>
          <w:marRight w:val="0"/>
          <w:marTop w:val="0"/>
          <w:marBottom w:val="0"/>
          <w:divBdr>
            <w:top w:val="none" w:sz="0" w:space="0" w:color="auto"/>
            <w:left w:val="none" w:sz="0" w:space="0" w:color="auto"/>
            <w:bottom w:val="none" w:sz="0" w:space="0" w:color="auto"/>
            <w:right w:val="none" w:sz="0" w:space="0" w:color="auto"/>
          </w:divBdr>
        </w:div>
      </w:divsChild>
    </w:div>
    <w:div w:id="883442297">
      <w:bodyDiv w:val="1"/>
      <w:marLeft w:val="0"/>
      <w:marRight w:val="0"/>
      <w:marTop w:val="0"/>
      <w:marBottom w:val="0"/>
      <w:divBdr>
        <w:top w:val="none" w:sz="0" w:space="0" w:color="auto"/>
        <w:left w:val="none" w:sz="0" w:space="0" w:color="auto"/>
        <w:bottom w:val="none" w:sz="0" w:space="0" w:color="auto"/>
        <w:right w:val="none" w:sz="0" w:space="0" w:color="auto"/>
      </w:divBdr>
      <w:divsChild>
        <w:div w:id="255284358">
          <w:marLeft w:val="640"/>
          <w:marRight w:val="0"/>
          <w:marTop w:val="0"/>
          <w:marBottom w:val="0"/>
          <w:divBdr>
            <w:top w:val="none" w:sz="0" w:space="0" w:color="auto"/>
            <w:left w:val="none" w:sz="0" w:space="0" w:color="auto"/>
            <w:bottom w:val="none" w:sz="0" w:space="0" w:color="auto"/>
            <w:right w:val="none" w:sz="0" w:space="0" w:color="auto"/>
          </w:divBdr>
        </w:div>
        <w:div w:id="682173288">
          <w:marLeft w:val="640"/>
          <w:marRight w:val="0"/>
          <w:marTop w:val="0"/>
          <w:marBottom w:val="0"/>
          <w:divBdr>
            <w:top w:val="none" w:sz="0" w:space="0" w:color="auto"/>
            <w:left w:val="none" w:sz="0" w:space="0" w:color="auto"/>
            <w:bottom w:val="none" w:sz="0" w:space="0" w:color="auto"/>
            <w:right w:val="none" w:sz="0" w:space="0" w:color="auto"/>
          </w:divBdr>
        </w:div>
        <w:div w:id="1459300279">
          <w:marLeft w:val="640"/>
          <w:marRight w:val="0"/>
          <w:marTop w:val="0"/>
          <w:marBottom w:val="0"/>
          <w:divBdr>
            <w:top w:val="none" w:sz="0" w:space="0" w:color="auto"/>
            <w:left w:val="none" w:sz="0" w:space="0" w:color="auto"/>
            <w:bottom w:val="none" w:sz="0" w:space="0" w:color="auto"/>
            <w:right w:val="none" w:sz="0" w:space="0" w:color="auto"/>
          </w:divBdr>
        </w:div>
        <w:div w:id="577791288">
          <w:marLeft w:val="640"/>
          <w:marRight w:val="0"/>
          <w:marTop w:val="0"/>
          <w:marBottom w:val="0"/>
          <w:divBdr>
            <w:top w:val="none" w:sz="0" w:space="0" w:color="auto"/>
            <w:left w:val="none" w:sz="0" w:space="0" w:color="auto"/>
            <w:bottom w:val="none" w:sz="0" w:space="0" w:color="auto"/>
            <w:right w:val="none" w:sz="0" w:space="0" w:color="auto"/>
          </w:divBdr>
        </w:div>
        <w:div w:id="771586368">
          <w:marLeft w:val="640"/>
          <w:marRight w:val="0"/>
          <w:marTop w:val="0"/>
          <w:marBottom w:val="0"/>
          <w:divBdr>
            <w:top w:val="none" w:sz="0" w:space="0" w:color="auto"/>
            <w:left w:val="none" w:sz="0" w:space="0" w:color="auto"/>
            <w:bottom w:val="none" w:sz="0" w:space="0" w:color="auto"/>
            <w:right w:val="none" w:sz="0" w:space="0" w:color="auto"/>
          </w:divBdr>
        </w:div>
      </w:divsChild>
    </w:div>
    <w:div w:id="950435151">
      <w:bodyDiv w:val="1"/>
      <w:marLeft w:val="0"/>
      <w:marRight w:val="0"/>
      <w:marTop w:val="0"/>
      <w:marBottom w:val="0"/>
      <w:divBdr>
        <w:top w:val="none" w:sz="0" w:space="0" w:color="auto"/>
        <w:left w:val="none" w:sz="0" w:space="0" w:color="auto"/>
        <w:bottom w:val="none" w:sz="0" w:space="0" w:color="auto"/>
        <w:right w:val="none" w:sz="0" w:space="0" w:color="auto"/>
      </w:divBdr>
      <w:divsChild>
        <w:div w:id="2091735102">
          <w:marLeft w:val="640"/>
          <w:marRight w:val="0"/>
          <w:marTop w:val="0"/>
          <w:marBottom w:val="0"/>
          <w:divBdr>
            <w:top w:val="none" w:sz="0" w:space="0" w:color="auto"/>
            <w:left w:val="none" w:sz="0" w:space="0" w:color="auto"/>
            <w:bottom w:val="none" w:sz="0" w:space="0" w:color="auto"/>
            <w:right w:val="none" w:sz="0" w:space="0" w:color="auto"/>
          </w:divBdr>
        </w:div>
        <w:div w:id="1630286017">
          <w:marLeft w:val="640"/>
          <w:marRight w:val="0"/>
          <w:marTop w:val="0"/>
          <w:marBottom w:val="0"/>
          <w:divBdr>
            <w:top w:val="none" w:sz="0" w:space="0" w:color="auto"/>
            <w:left w:val="none" w:sz="0" w:space="0" w:color="auto"/>
            <w:bottom w:val="none" w:sz="0" w:space="0" w:color="auto"/>
            <w:right w:val="none" w:sz="0" w:space="0" w:color="auto"/>
          </w:divBdr>
        </w:div>
        <w:div w:id="1876574366">
          <w:marLeft w:val="640"/>
          <w:marRight w:val="0"/>
          <w:marTop w:val="0"/>
          <w:marBottom w:val="0"/>
          <w:divBdr>
            <w:top w:val="none" w:sz="0" w:space="0" w:color="auto"/>
            <w:left w:val="none" w:sz="0" w:space="0" w:color="auto"/>
            <w:bottom w:val="none" w:sz="0" w:space="0" w:color="auto"/>
            <w:right w:val="none" w:sz="0" w:space="0" w:color="auto"/>
          </w:divBdr>
        </w:div>
        <w:div w:id="402219682">
          <w:marLeft w:val="640"/>
          <w:marRight w:val="0"/>
          <w:marTop w:val="0"/>
          <w:marBottom w:val="0"/>
          <w:divBdr>
            <w:top w:val="none" w:sz="0" w:space="0" w:color="auto"/>
            <w:left w:val="none" w:sz="0" w:space="0" w:color="auto"/>
            <w:bottom w:val="none" w:sz="0" w:space="0" w:color="auto"/>
            <w:right w:val="none" w:sz="0" w:space="0" w:color="auto"/>
          </w:divBdr>
        </w:div>
        <w:div w:id="87045778">
          <w:marLeft w:val="640"/>
          <w:marRight w:val="0"/>
          <w:marTop w:val="0"/>
          <w:marBottom w:val="0"/>
          <w:divBdr>
            <w:top w:val="none" w:sz="0" w:space="0" w:color="auto"/>
            <w:left w:val="none" w:sz="0" w:space="0" w:color="auto"/>
            <w:bottom w:val="none" w:sz="0" w:space="0" w:color="auto"/>
            <w:right w:val="none" w:sz="0" w:space="0" w:color="auto"/>
          </w:divBdr>
        </w:div>
        <w:div w:id="144006478">
          <w:marLeft w:val="640"/>
          <w:marRight w:val="0"/>
          <w:marTop w:val="0"/>
          <w:marBottom w:val="0"/>
          <w:divBdr>
            <w:top w:val="none" w:sz="0" w:space="0" w:color="auto"/>
            <w:left w:val="none" w:sz="0" w:space="0" w:color="auto"/>
            <w:bottom w:val="none" w:sz="0" w:space="0" w:color="auto"/>
            <w:right w:val="none" w:sz="0" w:space="0" w:color="auto"/>
          </w:divBdr>
        </w:div>
        <w:div w:id="180052510">
          <w:marLeft w:val="640"/>
          <w:marRight w:val="0"/>
          <w:marTop w:val="0"/>
          <w:marBottom w:val="0"/>
          <w:divBdr>
            <w:top w:val="none" w:sz="0" w:space="0" w:color="auto"/>
            <w:left w:val="none" w:sz="0" w:space="0" w:color="auto"/>
            <w:bottom w:val="none" w:sz="0" w:space="0" w:color="auto"/>
            <w:right w:val="none" w:sz="0" w:space="0" w:color="auto"/>
          </w:divBdr>
        </w:div>
      </w:divsChild>
    </w:div>
    <w:div w:id="982150775">
      <w:bodyDiv w:val="1"/>
      <w:marLeft w:val="0"/>
      <w:marRight w:val="0"/>
      <w:marTop w:val="0"/>
      <w:marBottom w:val="0"/>
      <w:divBdr>
        <w:top w:val="none" w:sz="0" w:space="0" w:color="auto"/>
        <w:left w:val="none" w:sz="0" w:space="0" w:color="auto"/>
        <w:bottom w:val="none" w:sz="0" w:space="0" w:color="auto"/>
        <w:right w:val="none" w:sz="0" w:space="0" w:color="auto"/>
      </w:divBdr>
      <w:divsChild>
        <w:div w:id="1809857919">
          <w:marLeft w:val="640"/>
          <w:marRight w:val="0"/>
          <w:marTop w:val="0"/>
          <w:marBottom w:val="0"/>
          <w:divBdr>
            <w:top w:val="none" w:sz="0" w:space="0" w:color="auto"/>
            <w:left w:val="none" w:sz="0" w:space="0" w:color="auto"/>
            <w:bottom w:val="none" w:sz="0" w:space="0" w:color="auto"/>
            <w:right w:val="none" w:sz="0" w:space="0" w:color="auto"/>
          </w:divBdr>
        </w:div>
        <w:div w:id="1042944056">
          <w:marLeft w:val="640"/>
          <w:marRight w:val="0"/>
          <w:marTop w:val="0"/>
          <w:marBottom w:val="0"/>
          <w:divBdr>
            <w:top w:val="none" w:sz="0" w:space="0" w:color="auto"/>
            <w:left w:val="none" w:sz="0" w:space="0" w:color="auto"/>
            <w:bottom w:val="none" w:sz="0" w:space="0" w:color="auto"/>
            <w:right w:val="none" w:sz="0" w:space="0" w:color="auto"/>
          </w:divBdr>
        </w:div>
        <w:div w:id="894664561">
          <w:marLeft w:val="640"/>
          <w:marRight w:val="0"/>
          <w:marTop w:val="0"/>
          <w:marBottom w:val="0"/>
          <w:divBdr>
            <w:top w:val="none" w:sz="0" w:space="0" w:color="auto"/>
            <w:left w:val="none" w:sz="0" w:space="0" w:color="auto"/>
            <w:bottom w:val="none" w:sz="0" w:space="0" w:color="auto"/>
            <w:right w:val="none" w:sz="0" w:space="0" w:color="auto"/>
          </w:divBdr>
        </w:div>
      </w:divsChild>
    </w:div>
    <w:div w:id="1037967480">
      <w:bodyDiv w:val="1"/>
      <w:marLeft w:val="0"/>
      <w:marRight w:val="0"/>
      <w:marTop w:val="0"/>
      <w:marBottom w:val="0"/>
      <w:divBdr>
        <w:top w:val="none" w:sz="0" w:space="0" w:color="auto"/>
        <w:left w:val="none" w:sz="0" w:space="0" w:color="auto"/>
        <w:bottom w:val="none" w:sz="0" w:space="0" w:color="auto"/>
        <w:right w:val="none" w:sz="0" w:space="0" w:color="auto"/>
      </w:divBdr>
      <w:divsChild>
        <w:div w:id="659430711">
          <w:marLeft w:val="640"/>
          <w:marRight w:val="0"/>
          <w:marTop w:val="0"/>
          <w:marBottom w:val="0"/>
          <w:divBdr>
            <w:top w:val="none" w:sz="0" w:space="0" w:color="auto"/>
            <w:left w:val="none" w:sz="0" w:space="0" w:color="auto"/>
            <w:bottom w:val="none" w:sz="0" w:space="0" w:color="auto"/>
            <w:right w:val="none" w:sz="0" w:space="0" w:color="auto"/>
          </w:divBdr>
        </w:div>
        <w:div w:id="1268274483">
          <w:marLeft w:val="640"/>
          <w:marRight w:val="0"/>
          <w:marTop w:val="0"/>
          <w:marBottom w:val="0"/>
          <w:divBdr>
            <w:top w:val="none" w:sz="0" w:space="0" w:color="auto"/>
            <w:left w:val="none" w:sz="0" w:space="0" w:color="auto"/>
            <w:bottom w:val="none" w:sz="0" w:space="0" w:color="auto"/>
            <w:right w:val="none" w:sz="0" w:space="0" w:color="auto"/>
          </w:divBdr>
        </w:div>
        <w:div w:id="960692373">
          <w:marLeft w:val="640"/>
          <w:marRight w:val="0"/>
          <w:marTop w:val="0"/>
          <w:marBottom w:val="0"/>
          <w:divBdr>
            <w:top w:val="none" w:sz="0" w:space="0" w:color="auto"/>
            <w:left w:val="none" w:sz="0" w:space="0" w:color="auto"/>
            <w:bottom w:val="none" w:sz="0" w:space="0" w:color="auto"/>
            <w:right w:val="none" w:sz="0" w:space="0" w:color="auto"/>
          </w:divBdr>
        </w:div>
        <w:div w:id="1434207337">
          <w:marLeft w:val="640"/>
          <w:marRight w:val="0"/>
          <w:marTop w:val="0"/>
          <w:marBottom w:val="0"/>
          <w:divBdr>
            <w:top w:val="none" w:sz="0" w:space="0" w:color="auto"/>
            <w:left w:val="none" w:sz="0" w:space="0" w:color="auto"/>
            <w:bottom w:val="none" w:sz="0" w:space="0" w:color="auto"/>
            <w:right w:val="none" w:sz="0" w:space="0" w:color="auto"/>
          </w:divBdr>
        </w:div>
        <w:div w:id="2110932868">
          <w:marLeft w:val="640"/>
          <w:marRight w:val="0"/>
          <w:marTop w:val="0"/>
          <w:marBottom w:val="0"/>
          <w:divBdr>
            <w:top w:val="none" w:sz="0" w:space="0" w:color="auto"/>
            <w:left w:val="none" w:sz="0" w:space="0" w:color="auto"/>
            <w:bottom w:val="none" w:sz="0" w:space="0" w:color="auto"/>
            <w:right w:val="none" w:sz="0" w:space="0" w:color="auto"/>
          </w:divBdr>
        </w:div>
      </w:divsChild>
    </w:div>
    <w:div w:id="1079257905">
      <w:bodyDiv w:val="1"/>
      <w:marLeft w:val="0"/>
      <w:marRight w:val="0"/>
      <w:marTop w:val="0"/>
      <w:marBottom w:val="0"/>
      <w:divBdr>
        <w:top w:val="none" w:sz="0" w:space="0" w:color="auto"/>
        <w:left w:val="none" w:sz="0" w:space="0" w:color="auto"/>
        <w:bottom w:val="none" w:sz="0" w:space="0" w:color="auto"/>
        <w:right w:val="none" w:sz="0" w:space="0" w:color="auto"/>
      </w:divBdr>
      <w:divsChild>
        <w:div w:id="993141374">
          <w:marLeft w:val="640"/>
          <w:marRight w:val="0"/>
          <w:marTop w:val="0"/>
          <w:marBottom w:val="0"/>
          <w:divBdr>
            <w:top w:val="none" w:sz="0" w:space="0" w:color="auto"/>
            <w:left w:val="none" w:sz="0" w:space="0" w:color="auto"/>
            <w:bottom w:val="none" w:sz="0" w:space="0" w:color="auto"/>
            <w:right w:val="none" w:sz="0" w:space="0" w:color="auto"/>
          </w:divBdr>
        </w:div>
        <w:div w:id="1606159163">
          <w:marLeft w:val="640"/>
          <w:marRight w:val="0"/>
          <w:marTop w:val="0"/>
          <w:marBottom w:val="0"/>
          <w:divBdr>
            <w:top w:val="none" w:sz="0" w:space="0" w:color="auto"/>
            <w:left w:val="none" w:sz="0" w:space="0" w:color="auto"/>
            <w:bottom w:val="none" w:sz="0" w:space="0" w:color="auto"/>
            <w:right w:val="none" w:sz="0" w:space="0" w:color="auto"/>
          </w:divBdr>
        </w:div>
        <w:div w:id="1629360911">
          <w:marLeft w:val="640"/>
          <w:marRight w:val="0"/>
          <w:marTop w:val="0"/>
          <w:marBottom w:val="0"/>
          <w:divBdr>
            <w:top w:val="none" w:sz="0" w:space="0" w:color="auto"/>
            <w:left w:val="none" w:sz="0" w:space="0" w:color="auto"/>
            <w:bottom w:val="none" w:sz="0" w:space="0" w:color="auto"/>
            <w:right w:val="none" w:sz="0" w:space="0" w:color="auto"/>
          </w:divBdr>
        </w:div>
        <w:div w:id="747459256">
          <w:marLeft w:val="640"/>
          <w:marRight w:val="0"/>
          <w:marTop w:val="0"/>
          <w:marBottom w:val="0"/>
          <w:divBdr>
            <w:top w:val="none" w:sz="0" w:space="0" w:color="auto"/>
            <w:left w:val="none" w:sz="0" w:space="0" w:color="auto"/>
            <w:bottom w:val="none" w:sz="0" w:space="0" w:color="auto"/>
            <w:right w:val="none" w:sz="0" w:space="0" w:color="auto"/>
          </w:divBdr>
        </w:div>
        <w:div w:id="64110821">
          <w:marLeft w:val="640"/>
          <w:marRight w:val="0"/>
          <w:marTop w:val="0"/>
          <w:marBottom w:val="0"/>
          <w:divBdr>
            <w:top w:val="none" w:sz="0" w:space="0" w:color="auto"/>
            <w:left w:val="none" w:sz="0" w:space="0" w:color="auto"/>
            <w:bottom w:val="none" w:sz="0" w:space="0" w:color="auto"/>
            <w:right w:val="none" w:sz="0" w:space="0" w:color="auto"/>
          </w:divBdr>
        </w:div>
        <w:div w:id="909190332">
          <w:marLeft w:val="640"/>
          <w:marRight w:val="0"/>
          <w:marTop w:val="0"/>
          <w:marBottom w:val="0"/>
          <w:divBdr>
            <w:top w:val="none" w:sz="0" w:space="0" w:color="auto"/>
            <w:left w:val="none" w:sz="0" w:space="0" w:color="auto"/>
            <w:bottom w:val="none" w:sz="0" w:space="0" w:color="auto"/>
            <w:right w:val="none" w:sz="0" w:space="0" w:color="auto"/>
          </w:divBdr>
        </w:div>
        <w:div w:id="1199974483">
          <w:marLeft w:val="640"/>
          <w:marRight w:val="0"/>
          <w:marTop w:val="0"/>
          <w:marBottom w:val="0"/>
          <w:divBdr>
            <w:top w:val="none" w:sz="0" w:space="0" w:color="auto"/>
            <w:left w:val="none" w:sz="0" w:space="0" w:color="auto"/>
            <w:bottom w:val="none" w:sz="0" w:space="0" w:color="auto"/>
            <w:right w:val="none" w:sz="0" w:space="0" w:color="auto"/>
          </w:divBdr>
        </w:div>
        <w:div w:id="73012210">
          <w:marLeft w:val="640"/>
          <w:marRight w:val="0"/>
          <w:marTop w:val="0"/>
          <w:marBottom w:val="0"/>
          <w:divBdr>
            <w:top w:val="none" w:sz="0" w:space="0" w:color="auto"/>
            <w:left w:val="none" w:sz="0" w:space="0" w:color="auto"/>
            <w:bottom w:val="none" w:sz="0" w:space="0" w:color="auto"/>
            <w:right w:val="none" w:sz="0" w:space="0" w:color="auto"/>
          </w:divBdr>
        </w:div>
      </w:divsChild>
    </w:div>
    <w:div w:id="1101343450">
      <w:bodyDiv w:val="1"/>
      <w:marLeft w:val="0"/>
      <w:marRight w:val="0"/>
      <w:marTop w:val="0"/>
      <w:marBottom w:val="0"/>
      <w:divBdr>
        <w:top w:val="none" w:sz="0" w:space="0" w:color="auto"/>
        <w:left w:val="none" w:sz="0" w:space="0" w:color="auto"/>
        <w:bottom w:val="none" w:sz="0" w:space="0" w:color="auto"/>
        <w:right w:val="none" w:sz="0" w:space="0" w:color="auto"/>
      </w:divBdr>
      <w:divsChild>
        <w:div w:id="2035039015">
          <w:marLeft w:val="640"/>
          <w:marRight w:val="0"/>
          <w:marTop w:val="0"/>
          <w:marBottom w:val="0"/>
          <w:divBdr>
            <w:top w:val="none" w:sz="0" w:space="0" w:color="auto"/>
            <w:left w:val="none" w:sz="0" w:space="0" w:color="auto"/>
            <w:bottom w:val="none" w:sz="0" w:space="0" w:color="auto"/>
            <w:right w:val="none" w:sz="0" w:space="0" w:color="auto"/>
          </w:divBdr>
        </w:div>
        <w:div w:id="1450582979">
          <w:marLeft w:val="640"/>
          <w:marRight w:val="0"/>
          <w:marTop w:val="0"/>
          <w:marBottom w:val="0"/>
          <w:divBdr>
            <w:top w:val="none" w:sz="0" w:space="0" w:color="auto"/>
            <w:left w:val="none" w:sz="0" w:space="0" w:color="auto"/>
            <w:bottom w:val="none" w:sz="0" w:space="0" w:color="auto"/>
            <w:right w:val="none" w:sz="0" w:space="0" w:color="auto"/>
          </w:divBdr>
        </w:div>
        <w:div w:id="90055293">
          <w:marLeft w:val="640"/>
          <w:marRight w:val="0"/>
          <w:marTop w:val="0"/>
          <w:marBottom w:val="0"/>
          <w:divBdr>
            <w:top w:val="none" w:sz="0" w:space="0" w:color="auto"/>
            <w:left w:val="none" w:sz="0" w:space="0" w:color="auto"/>
            <w:bottom w:val="none" w:sz="0" w:space="0" w:color="auto"/>
            <w:right w:val="none" w:sz="0" w:space="0" w:color="auto"/>
          </w:divBdr>
        </w:div>
        <w:div w:id="631250697">
          <w:marLeft w:val="640"/>
          <w:marRight w:val="0"/>
          <w:marTop w:val="0"/>
          <w:marBottom w:val="0"/>
          <w:divBdr>
            <w:top w:val="none" w:sz="0" w:space="0" w:color="auto"/>
            <w:left w:val="none" w:sz="0" w:space="0" w:color="auto"/>
            <w:bottom w:val="none" w:sz="0" w:space="0" w:color="auto"/>
            <w:right w:val="none" w:sz="0" w:space="0" w:color="auto"/>
          </w:divBdr>
        </w:div>
        <w:div w:id="1028137173">
          <w:marLeft w:val="640"/>
          <w:marRight w:val="0"/>
          <w:marTop w:val="0"/>
          <w:marBottom w:val="0"/>
          <w:divBdr>
            <w:top w:val="none" w:sz="0" w:space="0" w:color="auto"/>
            <w:left w:val="none" w:sz="0" w:space="0" w:color="auto"/>
            <w:bottom w:val="none" w:sz="0" w:space="0" w:color="auto"/>
            <w:right w:val="none" w:sz="0" w:space="0" w:color="auto"/>
          </w:divBdr>
        </w:div>
        <w:div w:id="262567599">
          <w:marLeft w:val="640"/>
          <w:marRight w:val="0"/>
          <w:marTop w:val="0"/>
          <w:marBottom w:val="0"/>
          <w:divBdr>
            <w:top w:val="none" w:sz="0" w:space="0" w:color="auto"/>
            <w:left w:val="none" w:sz="0" w:space="0" w:color="auto"/>
            <w:bottom w:val="none" w:sz="0" w:space="0" w:color="auto"/>
            <w:right w:val="none" w:sz="0" w:space="0" w:color="auto"/>
          </w:divBdr>
        </w:div>
        <w:div w:id="1166476896">
          <w:marLeft w:val="640"/>
          <w:marRight w:val="0"/>
          <w:marTop w:val="0"/>
          <w:marBottom w:val="0"/>
          <w:divBdr>
            <w:top w:val="none" w:sz="0" w:space="0" w:color="auto"/>
            <w:left w:val="none" w:sz="0" w:space="0" w:color="auto"/>
            <w:bottom w:val="none" w:sz="0" w:space="0" w:color="auto"/>
            <w:right w:val="none" w:sz="0" w:space="0" w:color="auto"/>
          </w:divBdr>
        </w:div>
        <w:div w:id="167065716">
          <w:marLeft w:val="640"/>
          <w:marRight w:val="0"/>
          <w:marTop w:val="0"/>
          <w:marBottom w:val="0"/>
          <w:divBdr>
            <w:top w:val="none" w:sz="0" w:space="0" w:color="auto"/>
            <w:left w:val="none" w:sz="0" w:space="0" w:color="auto"/>
            <w:bottom w:val="none" w:sz="0" w:space="0" w:color="auto"/>
            <w:right w:val="none" w:sz="0" w:space="0" w:color="auto"/>
          </w:divBdr>
        </w:div>
      </w:divsChild>
    </w:div>
    <w:div w:id="1132677174">
      <w:bodyDiv w:val="1"/>
      <w:marLeft w:val="0"/>
      <w:marRight w:val="0"/>
      <w:marTop w:val="0"/>
      <w:marBottom w:val="0"/>
      <w:divBdr>
        <w:top w:val="none" w:sz="0" w:space="0" w:color="auto"/>
        <w:left w:val="none" w:sz="0" w:space="0" w:color="auto"/>
        <w:bottom w:val="none" w:sz="0" w:space="0" w:color="auto"/>
        <w:right w:val="none" w:sz="0" w:space="0" w:color="auto"/>
      </w:divBdr>
      <w:divsChild>
        <w:div w:id="1796218760">
          <w:marLeft w:val="640"/>
          <w:marRight w:val="0"/>
          <w:marTop w:val="0"/>
          <w:marBottom w:val="0"/>
          <w:divBdr>
            <w:top w:val="none" w:sz="0" w:space="0" w:color="auto"/>
            <w:left w:val="none" w:sz="0" w:space="0" w:color="auto"/>
            <w:bottom w:val="none" w:sz="0" w:space="0" w:color="auto"/>
            <w:right w:val="none" w:sz="0" w:space="0" w:color="auto"/>
          </w:divBdr>
        </w:div>
        <w:div w:id="847135137">
          <w:marLeft w:val="640"/>
          <w:marRight w:val="0"/>
          <w:marTop w:val="0"/>
          <w:marBottom w:val="0"/>
          <w:divBdr>
            <w:top w:val="none" w:sz="0" w:space="0" w:color="auto"/>
            <w:left w:val="none" w:sz="0" w:space="0" w:color="auto"/>
            <w:bottom w:val="none" w:sz="0" w:space="0" w:color="auto"/>
            <w:right w:val="none" w:sz="0" w:space="0" w:color="auto"/>
          </w:divBdr>
        </w:div>
        <w:div w:id="1475952489">
          <w:marLeft w:val="640"/>
          <w:marRight w:val="0"/>
          <w:marTop w:val="0"/>
          <w:marBottom w:val="0"/>
          <w:divBdr>
            <w:top w:val="none" w:sz="0" w:space="0" w:color="auto"/>
            <w:left w:val="none" w:sz="0" w:space="0" w:color="auto"/>
            <w:bottom w:val="none" w:sz="0" w:space="0" w:color="auto"/>
            <w:right w:val="none" w:sz="0" w:space="0" w:color="auto"/>
          </w:divBdr>
        </w:div>
        <w:div w:id="1022709639">
          <w:marLeft w:val="640"/>
          <w:marRight w:val="0"/>
          <w:marTop w:val="0"/>
          <w:marBottom w:val="0"/>
          <w:divBdr>
            <w:top w:val="none" w:sz="0" w:space="0" w:color="auto"/>
            <w:left w:val="none" w:sz="0" w:space="0" w:color="auto"/>
            <w:bottom w:val="none" w:sz="0" w:space="0" w:color="auto"/>
            <w:right w:val="none" w:sz="0" w:space="0" w:color="auto"/>
          </w:divBdr>
        </w:div>
        <w:div w:id="544028000">
          <w:marLeft w:val="640"/>
          <w:marRight w:val="0"/>
          <w:marTop w:val="0"/>
          <w:marBottom w:val="0"/>
          <w:divBdr>
            <w:top w:val="none" w:sz="0" w:space="0" w:color="auto"/>
            <w:left w:val="none" w:sz="0" w:space="0" w:color="auto"/>
            <w:bottom w:val="none" w:sz="0" w:space="0" w:color="auto"/>
            <w:right w:val="none" w:sz="0" w:space="0" w:color="auto"/>
          </w:divBdr>
        </w:div>
        <w:div w:id="953054855">
          <w:marLeft w:val="640"/>
          <w:marRight w:val="0"/>
          <w:marTop w:val="0"/>
          <w:marBottom w:val="0"/>
          <w:divBdr>
            <w:top w:val="none" w:sz="0" w:space="0" w:color="auto"/>
            <w:left w:val="none" w:sz="0" w:space="0" w:color="auto"/>
            <w:bottom w:val="none" w:sz="0" w:space="0" w:color="auto"/>
            <w:right w:val="none" w:sz="0" w:space="0" w:color="auto"/>
          </w:divBdr>
        </w:div>
        <w:div w:id="1259412150">
          <w:marLeft w:val="640"/>
          <w:marRight w:val="0"/>
          <w:marTop w:val="0"/>
          <w:marBottom w:val="0"/>
          <w:divBdr>
            <w:top w:val="none" w:sz="0" w:space="0" w:color="auto"/>
            <w:left w:val="none" w:sz="0" w:space="0" w:color="auto"/>
            <w:bottom w:val="none" w:sz="0" w:space="0" w:color="auto"/>
            <w:right w:val="none" w:sz="0" w:space="0" w:color="auto"/>
          </w:divBdr>
        </w:div>
        <w:div w:id="1024214409">
          <w:marLeft w:val="640"/>
          <w:marRight w:val="0"/>
          <w:marTop w:val="0"/>
          <w:marBottom w:val="0"/>
          <w:divBdr>
            <w:top w:val="none" w:sz="0" w:space="0" w:color="auto"/>
            <w:left w:val="none" w:sz="0" w:space="0" w:color="auto"/>
            <w:bottom w:val="none" w:sz="0" w:space="0" w:color="auto"/>
            <w:right w:val="none" w:sz="0" w:space="0" w:color="auto"/>
          </w:divBdr>
        </w:div>
      </w:divsChild>
    </w:div>
    <w:div w:id="1197355768">
      <w:bodyDiv w:val="1"/>
      <w:marLeft w:val="0"/>
      <w:marRight w:val="0"/>
      <w:marTop w:val="0"/>
      <w:marBottom w:val="0"/>
      <w:divBdr>
        <w:top w:val="none" w:sz="0" w:space="0" w:color="auto"/>
        <w:left w:val="none" w:sz="0" w:space="0" w:color="auto"/>
        <w:bottom w:val="none" w:sz="0" w:space="0" w:color="auto"/>
        <w:right w:val="none" w:sz="0" w:space="0" w:color="auto"/>
      </w:divBdr>
      <w:divsChild>
        <w:div w:id="1149790159">
          <w:marLeft w:val="640"/>
          <w:marRight w:val="0"/>
          <w:marTop w:val="0"/>
          <w:marBottom w:val="0"/>
          <w:divBdr>
            <w:top w:val="none" w:sz="0" w:space="0" w:color="auto"/>
            <w:left w:val="none" w:sz="0" w:space="0" w:color="auto"/>
            <w:bottom w:val="none" w:sz="0" w:space="0" w:color="auto"/>
            <w:right w:val="none" w:sz="0" w:space="0" w:color="auto"/>
          </w:divBdr>
        </w:div>
        <w:div w:id="346909679">
          <w:marLeft w:val="640"/>
          <w:marRight w:val="0"/>
          <w:marTop w:val="0"/>
          <w:marBottom w:val="0"/>
          <w:divBdr>
            <w:top w:val="none" w:sz="0" w:space="0" w:color="auto"/>
            <w:left w:val="none" w:sz="0" w:space="0" w:color="auto"/>
            <w:bottom w:val="none" w:sz="0" w:space="0" w:color="auto"/>
            <w:right w:val="none" w:sz="0" w:space="0" w:color="auto"/>
          </w:divBdr>
        </w:div>
        <w:div w:id="1236748063">
          <w:marLeft w:val="640"/>
          <w:marRight w:val="0"/>
          <w:marTop w:val="0"/>
          <w:marBottom w:val="0"/>
          <w:divBdr>
            <w:top w:val="none" w:sz="0" w:space="0" w:color="auto"/>
            <w:left w:val="none" w:sz="0" w:space="0" w:color="auto"/>
            <w:bottom w:val="none" w:sz="0" w:space="0" w:color="auto"/>
            <w:right w:val="none" w:sz="0" w:space="0" w:color="auto"/>
          </w:divBdr>
        </w:div>
        <w:div w:id="172040029">
          <w:marLeft w:val="640"/>
          <w:marRight w:val="0"/>
          <w:marTop w:val="0"/>
          <w:marBottom w:val="0"/>
          <w:divBdr>
            <w:top w:val="none" w:sz="0" w:space="0" w:color="auto"/>
            <w:left w:val="none" w:sz="0" w:space="0" w:color="auto"/>
            <w:bottom w:val="none" w:sz="0" w:space="0" w:color="auto"/>
            <w:right w:val="none" w:sz="0" w:space="0" w:color="auto"/>
          </w:divBdr>
        </w:div>
      </w:divsChild>
    </w:div>
    <w:div w:id="1233616578">
      <w:bodyDiv w:val="1"/>
      <w:marLeft w:val="0"/>
      <w:marRight w:val="0"/>
      <w:marTop w:val="0"/>
      <w:marBottom w:val="0"/>
      <w:divBdr>
        <w:top w:val="none" w:sz="0" w:space="0" w:color="auto"/>
        <w:left w:val="none" w:sz="0" w:space="0" w:color="auto"/>
        <w:bottom w:val="none" w:sz="0" w:space="0" w:color="auto"/>
        <w:right w:val="none" w:sz="0" w:space="0" w:color="auto"/>
      </w:divBdr>
      <w:divsChild>
        <w:div w:id="403723939">
          <w:marLeft w:val="640"/>
          <w:marRight w:val="0"/>
          <w:marTop w:val="0"/>
          <w:marBottom w:val="0"/>
          <w:divBdr>
            <w:top w:val="none" w:sz="0" w:space="0" w:color="auto"/>
            <w:left w:val="none" w:sz="0" w:space="0" w:color="auto"/>
            <w:bottom w:val="none" w:sz="0" w:space="0" w:color="auto"/>
            <w:right w:val="none" w:sz="0" w:space="0" w:color="auto"/>
          </w:divBdr>
        </w:div>
      </w:divsChild>
    </w:div>
    <w:div w:id="1273128187">
      <w:bodyDiv w:val="1"/>
      <w:marLeft w:val="0"/>
      <w:marRight w:val="0"/>
      <w:marTop w:val="0"/>
      <w:marBottom w:val="0"/>
      <w:divBdr>
        <w:top w:val="none" w:sz="0" w:space="0" w:color="auto"/>
        <w:left w:val="none" w:sz="0" w:space="0" w:color="auto"/>
        <w:bottom w:val="none" w:sz="0" w:space="0" w:color="auto"/>
        <w:right w:val="none" w:sz="0" w:space="0" w:color="auto"/>
      </w:divBdr>
    </w:div>
    <w:div w:id="1282809194">
      <w:bodyDiv w:val="1"/>
      <w:marLeft w:val="0"/>
      <w:marRight w:val="0"/>
      <w:marTop w:val="0"/>
      <w:marBottom w:val="0"/>
      <w:divBdr>
        <w:top w:val="none" w:sz="0" w:space="0" w:color="auto"/>
        <w:left w:val="none" w:sz="0" w:space="0" w:color="auto"/>
        <w:bottom w:val="none" w:sz="0" w:space="0" w:color="auto"/>
        <w:right w:val="none" w:sz="0" w:space="0" w:color="auto"/>
      </w:divBdr>
      <w:divsChild>
        <w:div w:id="456795966">
          <w:marLeft w:val="640"/>
          <w:marRight w:val="0"/>
          <w:marTop w:val="0"/>
          <w:marBottom w:val="0"/>
          <w:divBdr>
            <w:top w:val="none" w:sz="0" w:space="0" w:color="auto"/>
            <w:left w:val="none" w:sz="0" w:space="0" w:color="auto"/>
            <w:bottom w:val="none" w:sz="0" w:space="0" w:color="auto"/>
            <w:right w:val="none" w:sz="0" w:space="0" w:color="auto"/>
          </w:divBdr>
        </w:div>
        <w:div w:id="388768571">
          <w:marLeft w:val="640"/>
          <w:marRight w:val="0"/>
          <w:marTop w:val="0"/>
          <w:marBottom w:val="0"/>
          <w:divBdr>
            <w:top w:val="none" w:sz="0" w:space="0" w:color="auto"/>
            <w:left w:val="none" w:sz="0" w:space="0" w:color="auto"/>
            <w:bottom w:val="none" w:sz="0" w:space="0" w:color="auto"/>
            <w:right w:val="none" w:sz="0" w:space="0" w:color="auto"/>
          </w:divBdr>
        </w:div>
        <w:div w:id="746269499">
          <w:marLeft w:val="640"/>
          <w:marRight w:val="0"/>
          <w:marTop w:val="0"/>
          <w:marBottom w:val="0"/>
          <w:divBdr>
            <w:top w:val="none" w:sz="0" w:space="0" w:color="auto"/>
            <w:left w:val="none" w:sz="0" w:space="0" w:color="auto"/>
            <w:bottom w:val="none" w:sz="0" w:space="0" w:color="auto"/>
            <w:right w:val="none" w:sz="0" w:space="0" w:color="auto"/>
          </w:divBdr>
        </w:div>
        <w:div w:id="2094887887">
          <w:marLeft w:val="640"/>
          <w:marRight w:val="0"/>
          <w:marTop w:val="0"/>
          <w:marBottom w:val="0"/>
          <w:divBdr>
            <w:top w:val="none" w:sz="0" w:space="0" w:color="auto"/>
            <w:left w:val="none" w:sz="0" w:space="0" w:color="auto"/>
            <w:bottom w:val="none" w:sz="0" w:space="0" w:color="auto"/>
            <w:right w:val="none" w:sz="0" w:space="0" w:color="auto"/>
          </w:divBdr>
        </w:div>
        <w:div w:id="1845629748">
          <w:marLeft w:val="640"/>
          <w:marRight w:val="0"/>
          <w:marTop w:val="0"/>
          <w:marBottom w:val="0"/>
          <w:divBdr>
            <w:top w:val="none" w:sz="0" w:space="0" w:color="auto"/>
            <w:left w:val="none" w:sz="0" w:space="0" w:color="auto"/>
            <w:bottom w:val="none" w:sz="0" w:space="0" w:color="auto"/>
            <w:right w:val="none" w:sz="0" w:space="0" w:color="auto"/>
          </w:divBdr>
        </w:div>
      </w:divsChild>
    </w:div>
    <w:div w:id="1296134068">
      <w:bodyDiv w:val="1"/>
      <w:marLeft w:val="0"/>
      <w:marRight w:val="0"/>
      <w:marTop w:val="0"/>
      <w:marBottom w:val="0"/>
      <w:divBdr>
        <w:top w:val="none" w:sz="0" w:space="0" w:color="auto"/>
        <w:left w:val="none" w:sz="0" w:space="0" w:color="auto"/>
        <w:bottom w:val="none" w:sz="0" w:space="0" w:color="auto"/>
        <w:right w:val="none" w:sz="0" w:space="0" w:color="auto"/>
      </w:divBdr>
      <w:divsChild>
        <w:div w:id="562062458">
          <w:marLeft w:val="640"/>
          <w:marRight w:val="0"/>
          <w:marTop w:val="0"/>
          <w:marBottom w:val="0"/>
          <w:divBdr>
            <w:top w:val="none" w:sz="0" w:space="0" w:color="auto"/>
            <w:left w:val="none" w:sz="0" w:space="0" w:color="auto"/>
            <w:bottom w:val="none" w:sz="0" w:space="0" w:color="auto"/>
            <w:right w:val="none" w:sz="0" w:space="0" w:color="auto"/>
          </w:divBdr>
        </w:div>
        <w:div w:id="920942688">
          <w:marLeft w:val="640"/>
          <w:marRight w:val="0"/>
          <w:marTop w:val="0"/>
          <w:marBottom w:val="0"/>
          <w:divBdr>
            <w:top w:val="none" w:sz="0" w:space="0" w:color="auto"/>
            <w:left w:val="none" w:sz="0" w:space="0" w:color="auto"/>
            <w:bottom w:val="none" w:sz="0" w:space="0" w:color="auto"/>
            <w:right w:val="none" w:sz="0" w:space="0" w:color="auto"/>
          </w:divBdr>
        </w:div>
        <w:div w:id="601500378">
          <w:marLeft w:val="640"/>
          <w:marRight w:val="0"/>
          <w:marTop w:val="0"/>
          <w:marBottom w:val="0"/>
          <w:divBdr>
            <w:top w:val="none" w:sz="0" w:space="0" w:color="auto"/>
            <w:left w:val="none" w:sz="0" w:space="0" w:color="auto"/>
            <w:bottom w:val="none" w:sz="0" w:space="0" w:color="auto"/>
            <w:right w:val="none" w:sz="0" w:space="0" w:color="auto"/>
          </w:divBdr>
        </w:div>
        <w:div w:id="1972591453">
          <w:marLeft w:val="640"/>
          <w:marRight w:val="0"/>
          <w:marTop w:val="0"/>
          <w:marBottom w:val="0"/>
          <w:divBdr>
            <w:top w:val="none" w:sz="0" w:space="0" w:color="auto"/>
            <w:left w:val="none" w:sz="0" w:space="0" w:color="auto"/>
            <w:bottom w:val="none" w:sz="0" w:space="0" w:color="auto"/>
            <w:right w:val="none" w:sz="0" w:space="0" w:color="auto"/>
          </w:divBdr>
        </w:div>
        <w:div w:id="420637512">
          <w:marLeft w:val="640"/>
          <w:marRight w:val="0"/>
          <w:marTop w:val="0"/>
          <w:marBottom w:val="0"/>
          <w:divBdr>
            <w:top w:val="none" w:sz="0" w:space="0" w:color="auto"/>
            <w:left w:val="none" w:sz="0" w:space="0" w:color="auto"/>
            <w:bottom w:val="none" w:sz="0" w:space="0" w:color="auto"/>
            <w:right w:val="none" w:sz="0" w:space="0" w:color="auto"/>
          </w:divBdr>
        </w:div>
        <w:div w:id="1637829492">
          <w:marLeft w:val="640"/>
          <w:marRight w:val="0"/>
          <w:marTop w:val="0"/>
          <w:marBottom w:val="0"/>
          <w:divBdr>
            <w:top w:val="none" w:sz="0" w:space="0" w:color="auto"/>
            <w:left w:val="none" w:sz="0" w:space="0" w:color="auto"/>
            <w:bottom w:val="none" w:sz="0" w:space="0" w:color="auto"/>
            <w:right w:val="none" w:sz="0" w:space="0" w:color="auto"/>
          </w:divBdr>
        </w:div>
      </w:divsChild>
    </w:div>
    <w:div w:id="1338919437">
      <w:bodyDiv w:val="1"/>
      <w:marLeft w:val="0"/>
      <w:marRight w:val="0"/>
      <w:marTop w:val="0"/>
      <w:marBottom w:val="0"/>
      <w:divBdr>
        <w:top w:val="none" w:sz="0" w:space="0" w:color="auto"/>
        <w:left w:val="none" w:sz="0" w:space="0" w:color="auto"/>
        <w:bottom w:val="none" w:sz="0" w:space="0" w:color="auto"/>
        <w:right w:val="none" w:sz="0" w:space="0" w:color="auto"/>
      </w:divBdr>
      <w:divsChild>
        <w:div w:id="293144922">
          <w:marLeft w:val="640"/>
          <w:marRight w:val="0"/>
          <w:marTop w:val="0"/>
          <w:marBottom w:val="0"/>
          <w:divBdr>
            <w:top w:val="none" w:sz="0" w:space="0" w:color="auto"/>
            <w:left w:val="none" w:sz="0" w:space="0" w:color="auto"/>
            <w:bottom w:val="none" w:sz="0" w:space="0" w:color="auto"/>
            <w:right w:val="none" w:sz="0" w:space="0" w:color="auto"/>
          </w:divBdr>
        </w:div>
        <w:div w:id="1253735120">
          <w:marLeft w:val="640"/>
          <w:marRight w:val="0"/>
          <w:marTop w:val="0"/>
          <w:marBottom w:val="0"/>
          <w:divBdr>
            <w:top w:val="none" w:sz="0" w:space="0" w:color="auto"/>
            <w:left w:val="none" w:sz="0" w:space="0" w:color="auto"/>
            <w:bottom w:val="none" w:sz="0" w:space="0" w:color="auto"/>
            <w:right w:val="none" w:sz="0" w:space="0" w:color="auto"/>
          </w:divBdr>
        </w:div>
        <w:div w:id="828595188">
          <w:marLeft w:val="640"/>
          <w:marRight w:val="0"/>
          <w:marTop w:val="0"/>
          <w:marBottom w:val="0"/>
          <w:divBdr>
            <w:top w:val="none" w:sz="0" w:space="0" w:color="auto"/>
            <w:left w:val="none" w:sz="0" w:space="0" w:color="auto"/>
            <w:bottom w:val="none" w:sz="0" w:space="0" w:color="auto"/>
            <w:right w:val="none" w:sz="0" w:space="0" w:color="auto"/>
          </w:divBdr>
        </w:div>
        <w:div w:id="1067805755">
          <w:marLeft w:val="640"/>
          <w:marRight w:val="0"/>
          <w:marTop w:val="0"/>
          <w:marBottom w:val="0"/>
          <w:divBdr>
            <w:top w:val="none" w:sz="0" w:space="0" w:color="auto"/>
            <w:left w:val="none" w:sz="0" w:space="0" w:color="auto"/>
            <w:bottom w:val="none" w:sz="0" w:space="0" w:color="auto"/>
            <w:right w:val="none" w:sz="0" w:space="0" w:color="auto"/>
          </w:divBdr>
        </w:div>
        <w:div w:id="989331463">
          <w:marLeft w:val="640"/>
          <w:marRight w:val="0"/>
          <w:marTop w:val="0"/>
          <w:marBottom w:val="0"/>
          <w:divBdr>
            <w:top w:val="none" w:sz="0" w:space="0" w:color="auto"/>
            <w:left w:val="none" w:sz="0" w:space="0" w:color="auto"/>
            <w:bottom w:val="none" w:sz="0" w:space="0" w:color="auto"/>
            <w:right w:val="none" w:sz="0" w:space="0" w:color="auto"/>
          </w:divBdr>
        </w:div>
        <w:div w:id="578951552">
          <w:marLeft w:val="640"/>
          <w:marRight w:val="0"/>
          <w:marTop w:val="0"/>
          <w:marBottom w:val="0"/>
          <w:divBdr>
            <w:top w:val="none" w:sz="0" w:space="0" w:color="auto"/>
            <w:left w:val="none" w:sz="0" w:space="0" w:color="auto"/>
            <w:bottom w:val="none" w:sz="0" w:space="0" w:color="auto"/>
            <w:right w:val="none" w:sz="0" w:space="0" w:color="auto"/>
          </w:divBdr>
        </w:div>
        <w:div w:id="1669361937">
          <w:marLeft w:val="640"/>
          <w:marRight w:val="0"/>
          <w:marTop w:val="0"/>
          <w:marBottom w:val="0"/>
          <w:divBdr>
            <w:top w:val="none" w:sz="0" w:space="0" w:color="auto"/>
            <w:left w:val="none" w:sz="0" w:space="0" w:color="auto"/>
            <w:bottom w:val="none" w:sz="0" w:space="0" w:color="auto"/>
            <w:right w:val="none" w:sz="0" w:space="0" w:color="auto"/>
          </w:divBdr>
        </w:div>
      </w:divsChild>
    </w:div>
    <w:div w:id="1380786366">
      <w:bodyDiv w:val="1"/>
      <w:marLeft w:val="0"/>
      <w:marRight w:val="0"/>
      <w:marTop w:val="0"/>
      <w:marBottom w:val="0"/>
      <w:divBdr>
        <w:top w:val="none" w:sz="0" w:space="0" w:color="auto"/>
        <w:left w:val="none" w:sz="0" w:space="0" w:color="auto"/>
        <w:bottom w:val="none" w:sz="0" w:space="0" w:color="auto"/>
        <w:right w:val="none" w:sz="0" w:space="0" w:color="auto"/>
      </w:divBdr>
      <w:divsChild>
        <w:div w:id="1043944980">
          <w:marLeft w:val="640"/>
          <w:marRight w:val="0"/>
          <w:marTop w:val="0"/>
          <w:marBottom w:val="0"/>
          <w:divBdr>
            <w:top w:val="none" w:sz="0" w:space="0" w:color="auto"/>
            <w:left w:val="none" w:sz="0" w:space="0" w:color="auto"/>
            <w:bottom w:val="none" w:sz="0" w:space="0" w:color="auto"/>
            <w:right w:val="none" w:sz="0" w:space="0" w:color="auto"/>
          </w:divBdr>
        </w:div>
        <w:div w:id="1648052783">
          <w:marLeft w:val="640"/>
          <w:marRight w:val="0"/>
          <w:marTop w:val="0"/>
          <w:marBottom w:val="0"/>
          <w:divBdr>
            <w:top w:val="none" w:sz="0" w:space="0" w:color="auto"/>
            <w:left w:val="none" w:sz="0" w:space="0" w:color="auto"/>
            <w:bottom w:val="none" w:sz="0" w:space="0" w:color="auto"/>
            <w:right w:val="none" w:sz="0" w:space="0" w:color="auto"/>
          </w:divBdr>
        </w:div>
        <w:div w:id="304165267">
          <w:marLeft w:val="640"/>
          <w:marRight w:val="0"/>
          <w:marTop w:val="0"/>
          <w:marBottom w:val="0"/>
          <w:divBdr>
            <w:top w:val="none" w:sz="0" w:space="0" w:color="auto"/>
            <w:left w:val="none" w:sz="0" w:space="0" w:color="auto"/>
            <w:bottom w:val="none" w:sz="0" w:space="0" w:color="auto"/>
            <w:right w:val="none" w:sz="0" w:space="0" w:color="auto"/>
          </w:divBdr>
        </w:div>
        <w:div w:id="1802265132">
          <w:marLeft w:val="640"/>
          <w:marRight w:val="0"/>
          <w:marTop w:val="0"/>
          <w:marBottom w:val="0"/>
          <w:divBdr>
            <w:top w:val="none" w:sz="0" w:space="0" w:color="auto"/>
            <w:left w:val="none" w:sz="0" w:space="0" w:color="auto"/>
            <w:bottom w:val="none" w:sz="0" w:space="0" w:color="auto"/>
            <w:right w:val="none" w:sz="0" w:space="0" w:color="auto"/>
          </w:divBdr>
        </w:div>
        <w:div w:id="1151218680">
          <w:marLeft w:val="640"/>
          <w:marRight w:val="0"/>
          <w:marTop w:val="0"/>
          <w:marBottom w:val="0"/>
          <w:divBdr>
            <w:top w:val="none" w:sz="0" w:space="0" w:color="auto"/>
            <w:left w:val="none" w:sz="0" w:space="0" w:color="auto"/>
            <w:bottom w:val="none" w:sz="0" w:space="0" w:color="auto"/>
            <w:right w:val="none" w:sz="0" w:space="0" w:color="auto"/>
          </w:divBdr>
        </w:div>
        <w:div w:id="1042485633">
          <w:marLeft w:val="640"/>
          <w:marRight w:val="0"/>
          <w:marTop w:val="0"/>
          <w:marBottom w:val="0"/>
          <w:divBdr>
            <w:top w:val="none" w:sz="0" w:space="0" w:color="auto"/>
            <w:left w:val="none" w:sz="0" w:space="0" w:color="auto"/>
            <w:bottom w:val="none" w:sz="0" w:space="0" w:color="auto"/>
            <w:right w:val="none" w:sz="0" w:space="0" w:color="auto"/>
          </w:divBdr>
        </w:div>
        <w:div w:id="191845966">
          <w:marLeft w:val="640"/>
          <w:marRight w:val="0"/>
          <w:marTop w:val="0"/>
          <w:marBottom w:val="0"/>
          <w:divBdr>
            <w:top w:val="none" w:sz="0" w:space="0" w:color="auto"/>
            <w:left w:val="none" w:sz="0" w:space="0" w:color="auto"/>
            <w:bottom w:val="none" w:sz="0" w:space="0" w:color="auto"/>
            <w:right w:val="none" w:sz="0" w:space="0" w:color="auto"/>
          </w:divBdr>
        </w:div>
        <w:div w:id="12853099">
          <w:marLeft w:val="640"/>
          <w:marRight w:val="0"/>
          <w:marTop w:val="0"/>
          <w:marBottom w:val="0"/>
          <w:divBdr>
            <w:top w:val="none" w:sz="0" w:space="0" w:color="auto"/>
            <w:left w:val="none" w:sz="0" w:space="0" w:color="auto"/>
            <w:bottom w:val="none" w:sz="0" w:space="0" w:color="auto"/>
            <w:right w:val="none" w:sz="0" w:space="0" w:color="auto"/>
          </w:divBdr>
        </w:div>
      </w:divsChild>
    </w:div>
    <w:div w:id="1434014437">
      <w:bodyDiv w:val="1"/>
      <w:marLeft w:val="0"/>
      <w:marRight w:val="0"/>
      <w:marTop w:val="0"/>
      <w:marBottom w:val="0"/>
      <w:divBdr>
        <w:top w:val="none" w:sz="0" w:space="0" w:color="auto"/>
        <w:left w:val="none" w:sz="0" w:space="0" w:color="auto"/>
        <w:bottom w:val="none" w:sz="0" w:space="0" w:color="auto"/>
        <w:right w:val="none" w:sz="0" w:space="0" w:color="auto"/>
      </w:divBdr>
      <w:divsChild>
        <w:div w:id="1256785817">
          <w:marLeft w:val="640"/>
          <w:marRight w:val="0"/>
          <w:marTop w:val="0"/>
          <w:marBottom w:val="0"/>
          <w:divBdr>
            <w:top w:val="none" w:sz="0" w:space="0" w:color="auto"/>
            <w:left w:val="none" w:sz="0" w:space="0" w:color="auto"/>
            <w:bottom w:val="none" w:sz="0" w:space="0" w:color="auto"/>
            <w:right w:val="none" w:sz="0" w:space="0" w:color="auto"/>
          </w:divBdr>
        </w:div>
        <w:div w:id="1948852317">
          <w:marLeft w:val="640"/>
          <w:marRight w:val="0"/>
          <w:marTop w:val="0"/>
          <w:marBottom w:val="0"/>
          <w:divBdr>
            <w:top w:val="none" w:sz="0" w:space="0" w:color="auto"/>
            <w:left w:val="none" w:sz="0" w:space="0" w:color="auto"/>
            <w:bottom w:val="none" w:sz="0" w:space="0" w:color="auto"/>
            <w:right w:val="none" w:sz="0" w:space="0" w:color="auto"/>
          </w:divBdr>
        </w:div>
        <w:div w:id="470174797">
          <w:marLeft w:val="640"/>
          <w:marRight w:val="0"/>
          <w:marTop w:val="0"/>
          <w:marBottom w:val="0"/>
          <w:divBdr>
            <w:top w:val="none" w:sz="0" w:space="0" w:color="auto"/>
            <w:left w:val="none" w:sz="0" w:space="0" w:color="auto"/>
            <w:bottom w:val="none" w:sz="0" w:space="0" w:color="auto"/>
            <w:right w:val="none" w:sz="0" w:space="0" w:color="auto"/>
          </w:divBdr>
        </w:div>
        <w:div w:id="1212619373">
          <w:marLeft w:val="640"/>
          <w:marRight w:val="0"/>
          <w:marTop w:val="0"/>
          <w:marBottom w:val="0"/>
          <w:divBdr>
            <w:top w:val="none" w:sz="0" w:space="0" w:color="auto"/>
            <w:left w:val="none" w:sz="0" w:space="0" w:color="auto"/>
            <w:bottom w:val="none" w:sz="0" w:space="0" w:color="auto"/>
            <w:right w:val="none" w:sz="0" w:space="0" w:color="auto"/>
          </w:divBdr>
        </w:div>
        <w:div w:id="1570579088">
          <w:marLeft w:val="640"/>
          <w:marRight w:val="0"/>
          <w:marTop w:val="0"/>
          <w:marBottom w:val="0"/>
          <w:divBdr>
            <w:top w:val="none" w:sz="0" w:space="0" w:color="auto"/>
            <w:left w:val="none" w:sz="0" w:space="0" w:color="auto"/>
            <w:bottom w:val="none" w:sz="0" w:space="0" w:color="auto"/>
            <w:right w:val="none" w:sz="0" w:space="0" w:color="auto"/>
          </w:divBdr>
        </w:div>
        <w:div w:id="1934432242">
          <w:marLeft w:val="640"/>
          <w:marRight w:val="0"/>
          <w:marTop w:val="0"/>
          <w:marBottom w:val="0"/>
          <w:divBdr>
            <w:top w:val="none" w:sz="0" w:space="0" w:color="auto"/>
            <w:left w:val="none" w:sz="0" w:space="0" w:color="auto"/>
            <w:bottom w:val="none" w:sz="0" w:space="0" w:color="auto"/>
            <w:right w:val="none" w:sz="0" w:space="0" w:color="auto"/>
          </w:divBdr>
        </w:div>
        <w:div w:id="527374084">
          <w:marLeft w:val="640"/>
          <w:marRight w:val="0"/>
          <w:marTop w:val="0"/>
          <w:marBottom w:val="0"/>
          <w:divBdr>
            <w:top w:val="none" w:sz="0" w:space="0" w:color="auto"/>
            <w:left w:val="none" w:sz="0" w:space="0" w:color="auto"/>
            <w:bottom w:val="none" w:sz="0" w:space="0" w:color="auto"/>
            <w:right w:val="none" w:sz="0" w:space="0" w:color="auto"/>
          </w:divBdr>
        </w:div>
        <w:div w:id="2120829145">
          <w:marLeft w:val="640"/>
          <w:marRight w:val="0"/>
          <w:marTop w:val="0"/>
          <w:marBottom w:val="0"/>
          <w:divBdr>
            <w:top w:val="none" w:sz="0" w:space="0" w:color="auto"/>
            <w:left w:val="none" w:sz="0" w:space="0" w:color="auto"/>
            <w:bottom w:val="none" w:sz="0" w:space="0" w:color="auto"/>
            <w:right w:val="none" w:sz="0" w:space="0" w:color="auto"/>
          </w:divBdr>
        </w:div>
      </w:divsChild>
    </w:div>
    <w:div w:id="1443457969">
      <w:bodyDiv w:val="1"/>
      <w:marLeft w:val="0"/>
      <w:marRight w:val="0"/>
      <w:marTop w:val="0"/>
      <w:marBottom w:val="0"/>
      <w:divBdr>
        <w:top w:val="none" w:sz="0" w:space="0" w:color="auto"/>
        <w:left w:val="none" w:sz="0" w:space="0" w:color="auto"/>
        <w:bottom w:val="none" w:sz="0" w:space="0" w:color="auto"/>
        <w:right w:val="none" w:sz="0" w:space="0" w:color="auto"/>
      </w:divBdr>
      <w:divsChild>
        <w:div w:id="1691377083">
          <w:marLeft w:val="640"/>
          <w:marRight w:val="0"/>
          <w:marTop w:val="0"/>
          <w:marBottom w:val="0"/>
          <w:divBdr>
            <w:top w:val="none" w:sz="0" w:space="0" w:color="auto"/>
            <w:left w:val="none" w:sz="0" w:space="0" w:color="auto"/>
            <w:bottom w:val="none" w:sz="0" w:space="0" w:color="auto"/>
            <w:right w:val="none" w:sz="0" w:space="0" w:color="auto"/>
          </w:divBdr>
        </w:div>
        <w:div w:id="1898736314">
          <w:marLeft w:val="640"/>
          <w:marRight w:val="0"/>
          <w:marTop w:val="0"/>
          <w:marBottom w:val="0"/>
          <w:divBdr>
            <w:top w:val="none" w:sz="0" w:space="0" w:color="auto"/>
            <w:left w:val="none" w:sz="0" w:space="0" w:color="auto"/>
            <w:bottom w:val="none" w:sz="0" w:space="0" w:color="auto"/>
            <w:right w:val="none" w:sz="0" w:space="0" w:color="auto"/>
          </w:divBdr>
        </w:div>
        <w:div w:id="2001150751">
          <w:marLeft w:val="640"/>
          <w:marRight w:val="0"/>
          <w:marTop w:val="0"/>
          <w:marBottom w:val="0"/>
          <w:divBdr>
            <w:top w:val="none" w:sz="0" w:space="0" w:color="auto"/>
            <w:left w:val="none" w:sz="0" w:space="0" w:color="auto"/>
            <w:bottom w:val="none" w:sz="0" w:space="0" w:color="auto"/>
            <w:right w:val="none" w:sz="0" w:space="0" w:color="auto"/>
          </w:divBdr>
        </w:div>
        <w:div w:id="1626735767">
          <w:marLeft w:val="640"/>
          <w:marRight w:val="0"/>
          <w:marTop w:val="0"/>
          <w:marBottom w:val="0"/>
          <w:divBdr>
            <w:top w:val="none" w:sz="0" w:space="0" w:color="auto"/>
            <w:left w:val="none" w:sz="0" w:space="0" w:color="auto"/>
            <w:bottom w:val="none" w:sz="0" w:space="0" w:color="auto"/>
            <w:right w:val="none" w:sz="0" w:space="0" w:color="auto"/>
          </w:divBdr>
        </w:div>
        <w:div w:id="656155033">
          <w:marLeft w:val="640"/>
          <w:marRight w:val="0"/>
          <w:marTop w:val="0"/>
          <w:marBottom w:val="0"/>
          <w:divBdr>
            <w:top w:val="none" w:sz="0" w:space="0" w:color="auto"/>
            <w:left w:val="none" w:sz="0" w:space="0" w:color="auto"/>
            <w:bottom w:val="none" w:sz="0" w:space="0" w:color="auto"/>
            <w:right w:val="none" w:sz="0" w:space="0" w:color="auto"/>
          </w:divBdr>
        </w:div>
        <w:div w:id="1883397460">
          <w:marLeft w:val="640"/>
          <w:marRight w:val="0"/>
          <w:marTop w:val="0"/>
          <w:marBottom w:val="0"/>
          <w:divBdr>
            <w:top w:val="none" w:sz="0" w:space="0" w:color="auto"/>
            <w:left w:val="none" w:sz="0" w:space="0" w:color="auto"/>
            <w:bottom w:val="none" w:sz="0" w:space="0" w:color="auto"/>
            <w:right w:val="none" w:sz="0" w:space="0" w:color="auto"/>
          </w:divBdr>
        </w:div>
        <w:div w:id="343939826">
          <w:marLeft w:val="640"/>
          <w:marRight w:val="0"/>
          <w:marTop w:val="0"/>
          <w:marBottom w:val="0"/>
          <w:divBdr>
            <w:top w:val="none" w:sz="0" w:space="0" w:color="auto"/>
            <w:left w:val="none" w:sz="0" w:space="0" w:color="auto"/>
            <w:bottom w:val="none" w:sz="0" w:space="0" w:color="auto"/>
            <w:right w:val="none" w:sz="0" w:space="0" w:color="auto"/>
          </w:divBdr>
        </w:div>
        <w:div w:id="1440225060">
          <w:marLeft w:val="640"/>
          <w:marRight w:val="0"/>
          <w:marTop w:val="0"/>
          <w:marBottom w:val="0"/>
          <w:divBdr>
            <w:top w:val="none" w:sz="0" w:space="0" w:color="auto"/>
            <w:left w:val="none" w:sz="0" w:space="0" w:color="auto"/>
            <w:bottom w:val="none" w:sz="0" w:space="0" w:color="auto"/>
            <w:right w:val="none" w:sz="0" w:space="0" w:color="auto"/>
          </w:divBdr>
        </w:div>
      </w:divsChild>
    </w:div>
    <w:div w:id="1455632289">
      <w:bodyDiv w:val="1"/>
      <w:marLeft w:val="0"/>
      <w:marRight w:val="0"/>
      <w:marTop w:val="0"/>
      <w:marBottom w:val="0"/>
      <w:divBdr>
        <w:top w:val="none" w:sz="0" w:space="0" w:color="auto"/>
        <w:left w:val="none" w:sz="0" w:space="0" w:color="auto"/>
        <w:bottom w:val="none" w:sz="0" w:space="0" w:color="auto"/>
        <w:right w:val="none" w:sz="0" w:space="0" w:color="auto"/>
      </w:divBdr>
      <w:divsChild>
        <w:div w:id="548955501">
          <w:marLeft w:val="640"/>
          <w:marRight w:val="0"/>
          <w:marTop w:val="0"/>
          <w:marBottom w:val="0"/>
          <w:divBdr>
            <w:top w:val="none" w:sz="0" w:space="0" w:color="auto"/>
            <w:left w:val="none" w:sz="0" w:space="0" w:color="auto"/>
            <w:bottom w:val="none" w:sz="0" w:space="0" w:color="auto"/>
            <w:right w:val="none" w:sz="0" w:space="0" w:color="auto"/>
          </w:divBdr>
        </w:div>
        <w:div w:id="654602687">
          <w:marLeft w:val="640"/>
          <w:marRight w:val="0"/>
          <w:marTop w:val="0"/>
          <w:marBottom w:val="0"/>
          <w:divBdr>
            <w:top w:val="none" w:sz="0" w:space="0" w:color="auto"/>
            <w:left w:val="none" w:sz="0" w:space="0" w:color="auto"/>
            <w:bottom w:val="none" w:sz="0" w:space="0" w:color="auto"/>
            <w:right w:val="none" w:sz="0" w:space="0" w:color="auto"/>
          </w:divBdr>
        </w:div>
      </w:divsChild>
    </w:div>
    <w:div w:id="1486553751">
      <w:bodyDiv w:val="1"/>
      <w:marLeft w:val="0"/>
      <w:marRight w:val="0"/>
      <w:marTop w:val="0"/>
      <w:marBottom w:val="0"/>
      <w:divBdr>
        <w:top w:val="none" w:sz="0" w:space="0" w:color="auto"/>
        <w:left w:val="none" w:sz="0" w:space="0" w:color="auto"/>
        <w:bottom w:val="none" w:sz="0" w:space="0" w:color="auto"/>
        <w:right w:val="none" w:sz="0" w:space="0" w:color="auto"/>
      </w:divBdr>
      <w:divsChild>
        <w:div w:id="404495398">
          <w:marLeft w:val="640"/>
          <w:marRight w:val="0"/>
          <w:marTop w:val="0"/>
          <w:marBottom w:val="0"/>
          <w:divBdr>
            <w:top w:val="none" w:sz="0" w:space="0" w:color="auto"/>
            <w:left w:val="none" w:sz="0" w:space="0" w:color="auto"/>
            <w:bottom w:val="none" w:sz="0" w:space="0" w:color="auto"/>
            <w:right w:val="none" w:sz="0" w:space="0" w:color="auto"/>
          </w:divBdr>
        </w:div>
        <w:div w:id="2003850697">
          <w:marLeft w:val="640"/>
          <w:marRight w:val="0"/>
          <w:marTop w:val="0"/>
          <w:marBottom w:val="0"/>
          <w:divBdr>
            <w:top w:val="none" w:sz="0" w:space="0" w:color="auto"/>
            <w:left w:val="none" w:sz="0" w:space="0" w:color="auto"/>
            <w:bottom w:val="none" w:sz="0" w:space="0" w:color="auto"/>
            <w:right w:val="none" w:sz="0" w:space="0" w:color="auto"/>
          </w:divBdr>
        </w:div>
        <w:div w:id="726102599">
          <w:marLeft w:val="640"/>
          <w:marRight w:val="0"/>
          <w:marTop w:val="0"/>
          <w:marBottom w:val="0"/>
          <w:divBdr>
            <w:top w:val="none" w:sz="0" w:space="0" w:color="auto"/>
            <w:left w:val="none" w:sz="0" w:space="0" w:color="auto"/>
            <w:bottom w:val="none" w:sz="0" w:space="0" w:color="auto"/>
            <w:right w:val="none" w:sz="0" w:space="0" w:color="auto"/>
          </w:divBdr>
        </w:div>
        <w:div w:id="710305341">
          <w:marLeft w:val="640"/>
          <w:marRight w:val="0"/>
          <w:marTop w:val="0"/>
          <w:marBottom w:val="0"/>
          <w:divBdr>
            <w:top w:val="none" w:sz="0" w:space="0" w:color="auto"/>
            <w:left w:val="none" w:sz="0" w:space="0" w:color="auto"/>
            <w:bottom w:val="none" w:sz="0" w:space="0" w:color="auto"/>
            <w:right w:val="none" w:sz="0" w:space="0" w:color="auto"/>
          </w:divBdr>
        </w:div>
        <w:div w:id="1183207764">
          <w:marLeft w:val="640"/>
          <w:marRight w:val="0"/>
          <w:marTop w:val="0"/>
          <w:marBottom w:val="0"/>
          <w:divBdr>
            <w:top w:val="none" w:sz="0" w:space="0" w:color="auto"/>
            <w:left w:val="none" w:sz="0" w:space="0" w:color="auto"/>
            <w:bottom w:val="none" w:sz="0" w:space="0" w:color="auto"/>
            <w:right w:val="none" w:sz="0" w:space="0" w:color="auto"/>
          </w:divBdr>
        </w:div>
        <w:div w:id="879896057">
          <w:marLeft w:val="640"/>
          <w:marRight w:val="0"/>
          <w:marTop w:val="0"/>
          <w:marBottom w:val="0"/>
          <w:divBdr>
            <w:top w:val="none" w:sz="0" w:space="0" w:color="auto"/>
            <w:left w:val="none" w:sz="0" w:space="0" w:color="auto"/>
            <w:bottom w:val="none" w:sz="0" w:space="0" w:color="auto"/>
            <w:right w:val="none" w:sz="0" w:space="0" w:color="auto"/>
          </w:divBdr>
        </w:div>
        <w:div w:id="1326981742">
          <w:marLeft w:val="640"/>
          <w:marRight w:val="0"/>
          <w:marTop w:val="0"/>
          <w:marBottom w:val="0"/>
          <w:divBdr>
            <w:top w:val="none" w:sz="0" w:space="0" w:color="auto"/>
            <w:left w:val="none" w:sz="0" w:space="0" w:color="auto"/>
            <w:bottom w:val="none" w:sz="0" w:space="0" w:color="auto"/>
            <w:right w:val="none" w:sz="0" w:space="0" w:color="auto"/>
          </w:divBdr>
        </w:div>
        <w:div w:id="1813331508">
          <w:marLeft w:val="640"/>
          <w:marRight w:val="0"/>
          <w:marTop w:val="0"/>
          <w:marBottom w:val="0"/>
          <w:divBdr>
            <w:top w:val="none" w:sz="0" w:space="0" w:color="auto"/>
            <w:left w:val="none" w:sz="0" w:space="0" w:color="auto"/>
            <w:bottom w:val="none" w:sz="0" w:space="0" w:color="auto"/>
            <w:right w:val="none" w:sz="0" w:space="0" w:color="auto"/>
          </w:divBdr>
        </w:div>
      </w:divsChild>
    </w:div>
    <w:div w:id="1517037926">
      <w:bodyDiv w:val="1"/>
      <w:marLeft w:val="0"/>
      <w:marRight w:val="0"/>
      <w:marTop w:val="0"/>
      <w:marBottom w:val="0"/>
      <w:divBdr>
        <w:top w:val="none" w:sz="0" w:space="0" w:color="auto"/>
        <w:left w:val="none" w:sz="0" w:space="0" w:color="auto"/>
        <w:bottom w:val="none" w:sz="0" w:space="0" w:color="auto"/>
        <w:right w:val="none" w:sz="0" w:space="0" w:color="auto"/>
      </w:divBdr>
    </w:div>
    <w:div w:id="1519154077">
      <w:bodyDiv w:val="1"/>
      <w:marLeft w:val="0"/>
      <w:marRight w:val="0"/>
      <w:marTop w:val="0"/>
      <w:marBottom w:val="0"/>
      <w:divBdr>
        <w:top w:val="none" w:sz="0" w:space="0" w:color="auto"/>
        <w:left w:val="none" w:sz="0" w:space="0" w:color="auto"/>
        <w:bottom w:val="none" w:sz="0" w:space="0" w:color="auto"/>
        <w:right w:val="none" w:sz="0" w:space="0" w:color="auto"/>
      </w:divBdr>
      <w:divsChild>
        <w:div w:id="164440687">
          <w:marLeft w:val="640"/>
          <w:marRight w:val="0"/>
          <w:marTop w:val="0"/>
          <w:marBottom w:val="0"/>
          <w:divBdr>
            <w:top w:val="none" w:sz="0" w:space="0" w:color="auto"/>
            <w:left w:val="none" w:sz="0" w:space="0" w:color="auto"/>
            <w:bottom w:val="none" w:sz="0" w:space="0" w:color="auto"/>
            <w:right w:val="none" w:sz="0" w:space="0" w:color="auto"/>
          </w:divBdr>
        </w:div>
        <w:div w:id="41295169">
          <w:marLeft w:val="640"/>
          <w:marRight w:val="0"/>
          <w:marTop w:val="0"/>
          <w:marBottom w:val="0"/>
          <w:divBdr>
            <w:top w:val="none" w:sz="0" w:space="0" w:color="auto"/>
            <w:left w:val="none" w:sz="0" w:space="0" w:color="auto"/>
            <w:bottom w:val="none" w:sz="0" w:space="0" w:color="auto"/>
            <w:right w:val="none" w:sz="0" w:space="0" w:color="auto"/>
          </w:divBdr>
        </w:div>
        <w:div w:id="1597714591">
          <w:marLeft w:val="640"/>
          <w:marRight w:val="0"/>
          <w:marTop w:val="0"/>
          <w:marBottom w:val="0"/>
          <w:divBdr>
            <w:top w:val="none" w:sz="0" w:space="0" w:color="auto"/>
            <w:left w:val="none" w:sz="0" w:space="0" w:color="auto"/>
            <w:bottom w:val="none" w:sz="0" w:space="0" w:color="auto"/>
            <w:right w:val="none" w:sz="0" w:space="0" w:color="auto"/>
          </w:divBdr>
        </w:div>
        <w:div w:id="1646742359">
          <w:marLeft w:val="640"/>
          <w:marRight w:val="0"/>
          <w:marTop w:val="0"/>
          <w:marBottom w:val="0"/>
          <w:divBdr>
            <w:top w:val="none" w:sz="0" w:space="0" w:color="auto"/>
            <w:left w:val="none" w:sz="0" w:space="0" w:color="auto"/>
            <w:bottom w:val="none" w:sz="0" w:space="0" w:color="auto"/>
            <w:right w:val="none" w:sz="0" w:space="0" w:color="auto"/>
          </w:divBdr>
        </w:div>
        <w:div w:id="1489787101">
          <w:marLeft w:val="640"/>
          <w:marRight w:val="0"/>
          <w:marTop w:val="0"/>
          <w:marBottom w:val="0"/>
          <w:divBdr>
            <w:top w:val="none" w:sz="0" w:space="0" w:color="auto"/>
            <w:left w:val="none" w:sz="0" w:space="0" w:color="auto"/>
            <w:bottom w:val="none" w:sz="0" w:space="0" w:color="auto"/>
            <w:right w:val="none" w:sz="0" w:space="0" w:color="auto"/>
          </w:divBdr>
        </w:div>
        <w:div w:id="781804425">
          <w:marLeft w:val="640"/>
          <w:marRight w:val="0"/>
          <w:marTop w:val="0"/>
          <w:marBottom w:val="0"/>
          <w:divBdr>
            <w:top w:val="none" w:sz="0" w:space="0" w:color="auto"/>
            <w:left w:val="none" w:sz="0" w:space="0" w:color="auto"/>
            <w:bottom w:val="none" w:sz="0" w:space="0" w:color="auto"/>
            <w:right w:val="none" w:sz="0" w:space="0" w:color="auto"/>
          </w:divBdr>
        </w:div>
        <w:div w:id="433400367">
          <w:marLeft w:val="640"/>
          <w:marRight w:val="0"/>
          <w:marTop w:val="0"/>
          <w:marBottom w:val="0"/>
          <w:divBdr>
            <w:top w:val="none" w:sz="0" w:space="0" w:color="auto"/>
            <w:left w:val="none" w:sz="0" w:space="0" w:color="auto"/>
            <w:bottom w:val="none" w:sz="0" w:space="0" w:color="auto"/>
            <w:right w:val="none" w:sz="0" w:space="0" w:color="auto"/>
          </w:divBdr>
        </w:div>
      </w:divsChild>
    </w:div>
    <w:div w:id="1538277219">
      <w:bodyDiv w:val="1"/>
      <w:marLeft w:val="0"/>
      <w:marRight w:val="0"/>
      <w:marTop w:val="0"/>
      <w:marBottom w:val="0"/>
      <w:divBdr>
        <w:top w:val="none" w:sz="0" w:space="0" w:color="auto"/>
        <w:left w:val="none" w:sz="0" w:space="0" w:color="auto"/>
        <w:bottom w:val="none" w:sz="0" w:space="0" w:color="auto"/>
        <w:right w:val="none" w:sz="0" w:space="0" w:color="auto"/>
      </w:divBdr>
    </w:div>
    <w:div w:id="1566915882">
      <w:bodyDiv w:val="1"/>
      <w:marLeft w:val="0"/>
      <w:marRight w:val="0"/>
      <w:marTop w:val="0"/>
      <w:marBottom w:val="0"/>
      <w:divBdr>
        <w:top w:val="none" w:sz="0" w:space="0" w:color="auto"/>
        <w:left w:val="none" w:sz="0" w:space="0" w:color="auto"/>
        <w:bottom w:val="none" w:sz="0" w:space="0" w:color="auto"/>
        <w:right w:val="none" w:sz="0" w:space="0" w:color="auto"/>
      </w:divBdr>
      <w:divsChild>
        <w:div w:id="208762083">
          <w:marLeft w:val="640"/>
          <w:marRight w:val="0"/>
          <w:marTop w:val="0"/>
          <w:marBottom w:val="0"/>
          <w:divBdr>
            <w:top w:val="none" w:sz="0" w:space="0" w:color="auto"/>
            <w:left w:val="none" w:sz="0" w:space="0" w:color="auto"/>
            <w:bottom w:val="none" w:sz="0" w:space="0" w:color="auto"/>
            <w:right w:val="none" w:sz="0" w:space="0" w:color="auto"/>
          </w:divBdr>
        </w:div>
        <w:div w:id="1470319649">
          <w:marLeft w:val="640"/>
          <w:marRight w:val="0"/>
          <w:marTop w:val="0"/>
          <w:marBottom w:val="0"/>
          <w:divBdr>
            <w:top w:val="none" w:sz="0" w:space="0" w:color="auto"/>
            <w:left w:val="none" w:sz="0" w:space="0" w:color="auto"/>
            <w:bottom w:val="none" w:sz="0" w:space="0" w:color="auto"/>
            <w:right w:val="none" w:sz="0" w:space="0" w:color="auto"/>
          </w:divBdr>
        </w:div>
        <w:div w:id="719091523">
          <w:marLeft w:val="640"/>
          <w:marRight w:val="0"/>
          <w:marTop w:val="0"/>
          <w:marBottom w:val="0"/>
          <w:divBdr>
            <w:top w:val="none" w:sz="0" w:space="0" w:color="auto"/>
            <w:left w:val="none" w:sz="0" w:space="0" w:color="auto"/>
            <w:bottom w:val="none" w:sz="0" w:space="0" w:color="auto"/>
            <w:right w:val="none" w:sz="0" w:space="0" w:color="auto"/>
          </w:divBdr>
        </w:div>
        <w:div w:id="1862544055">
          <w:marLeft w:val="640"/>
          <w:marRight w:val="0"/>
          <w:marTop w:val="0"/>
          <w:marBottom w:val="0"/>
          <w:divBdr>
            <w:top w:val="none" w:sz="0" w:space="0" w:color="auto"/>
            <w:left w:val="none" w:sz="0" w:space="0" w:color="auto"/>
            <w:bottom w:val="none" w:sz="0" w:space="0" w:color="auto"/>
            <w:right w:val="none" w:sz="0" w:space="0" w:color="auto"/>
          </w:divBdr>
        </w:div>
        <w:div w:id="1412005372">
          <w:marLeft w:val="640"/>
          <w:marRight w:val="0"/>
          <w:marTop w:val="0"/>
          <w:marBottom w:val="0"/>
          <w:divBdr>
            <w:top w:val="none" w:sz="0" w:space="0" w:color="auto"/>
            <w:left w:val="none" w:sz="0" w:space="0" w:color="auto"/>
            <w:bottom w:val="none" w:sz="0" w:space="0" w:color="auto"/>
            <w:right w:val="none" w:sz="0" w:space="0" w:color="auto"/>
          </w:divBdr>
        </w:div>
      </w:divsChild>
    </w:div>
    <w:div w:id="1573615840">
      <w:bodyDiv w:val="1"/>
      <w:marLeft w:val="0"/>
      <w:marRight w:val="0"/>
      <w:marTop w:val="0"/>
      <w:marBottom w:val="0"/>
      <w:divBdr>
        <w:top w:val="none" w:sz="0" w:space="0" w:color="auto"/>
        <w:left w:val="none" w:sz="0" w:space="0" w:color="auto"/>
        <w:bottom w:val="none" w:sz="0" w:space="0" w:color="auto"/>
        <w:right w:val="none" w:sz="0" w:space="0" w:color="auto"/>
      </w:divBdr>
      <w:divsChild>
        <w:div w:id="1392732366">
          <w:marLeft w:val="640"/>
          <w:marRight w:val="0"/>
          <w:marTop w:val="0"/>
          <w:marBottom w:val="0"/>
          <w:divBdr>
            <w:top w:val="none" w:sz="0" w:space="0" w:color="auto"/>
            <w:left w:val="none" w:sz="0" w:space="0" w:color="auto"/>
            <w:bottom w:val="none" w:sz="0" w:space="0" w:color="auto"/>
            <w:right w:val="none" w:sz="0" w:space="0" w:color="auto"/>
          </w:divBdr>
        </w:div>
        <w:div w:id="1564296776">
          <w:marLeft w:val="640"/>
          <w:marRight w:val="0"/>
          <w:marTop w:val="0"/>
          <w:marBottom w:val="0"/>
          <w:divBdr>
            <w:top w:val="none" w:sz="0" w:space="0" w:color="auto"/>
            <w:left w:val="none" w:sz="0" w:space="0" w:color="auto"/>
            <w:bottom w:val="none" w:sz="0" w:space="0" w:color="auto"/>
            <w:right w:val="none" w:sz="0" w:space="0" w:color="auto"/>
          </w:divBdr>
        </w:div>
      </w:divsChild>
    </w:div>
    <w:div w:id="1629777962">
      <w:bodyDiv w:val="1"/>
      <w:marLeft w:val="0"/>
      <w:marRight w:val="0"/>
      <w:marTop w:val="0"/>
      <w:marBottom w:val="0"/>
      <w:divBdr>
        <w:top w:val="none" w:sz="0" w:space="0" w:color="auto"/>
        <w:left w:val="none" w:sz="0" w:space="0" w:color="auto"/>
        <w:bottom w:val="none" w:sz="0" w:space="0" w:color="auto"/>
        <w:right w:val="none" w:sz="0" w:space="0" w:color="auto"/>
      </w:divBdr>
      <w:divsChild>
        <w:div w:id="1786775827">
          <w:marLeft w:val="640"/>
          <w:marRight w:val="0"/>
          <w:marTop w:val="0"/>
          <w:marBottom w:val="0"/>
          <w:divBdr>
            <w:top w:val="none" w:sz="0" w:space="0" w:color="auto"/>
            <w:left w:val="none" w:sz="0" w:space="0" w:color="auto"/>
            <w:bottom w:val="none" w:sz="0" w:space="0" w:color="auto"/>
            <w:right w:val="none" w:sz="0" w:space="0" w:color="auto"/>
          </w:divBdr>
        </w:div>
        <w:div w:id="824972448">
          <w:marLeft w:val="640"/>
          <w:marRight w:val="0"/>
          <w:marTop w:val="0"/>
          <w:marBottom w:val="0"/>
          <w:divBdr>
            <w:top w:val="none" w:sz="0" w:space="0" w:color="auto"/>
            <w:left w:val="none" w:sz="0" w:space="0" w:color="auto"/>
            <w:bottom w:val="none" w:sz="0" w:space="0" w:color="auto"/>
            <w:right w:val="none" w:sz="0" w:space="0" w:color="auto"/>
          </w:divBdr>
        </w:div>
        <w:div w:id="1170566071">
          <w:marLeft w:val="640"/>
          <w:marRight w:val="0"/>
          <w:marTop w:val="0"/>
          <w:marBottom w:val="0"/>
          <w:divBdr>
            <w:top w:val="none" w:sz="0" w:space="0" w:color="auto"/>
            <w:left w:val="none" w:sz="0" w:space="0" w:color="auto"/>
            <w:bottom w:val="none" w:sz="0" w:space="0" w:color="auto"/>
            <w:right w:val="none" w:sz="0" w:space="0" w:color="auto"/>
          </w:divBdr>
        </w:div>
        <w:div w:id="1796558063">
          <w:marLeft w:val="640"/>
          <w:marRight w:val="0"/>
          <w:marTop w:val="0"/>
          <w:marBottom w:val="0"/>
          <w:divBdr>
            <w:top w:val="none" w:sz="0" w:space="0" w:color="auto"/>
            <w:left w:val="none" w:sz="0" w:space="0" w:color="auto"/>
            <w:bottom w:val="none" w:sz="0" w:space="0" w:color="auto"/>
            <w:right w:val="none" w:sz="0" w:space="0" w:color="auto"/>
          </w:divBdr>
        </w:div>
        <w:div w:id="79327852">
          <w:marLeft w:val="640"/>
          <w:marRight w:val="0"/>
          <w:marTop w:val="0"/>
          <w:marBottom w:val="0"/>
          <w:divBdr>
            <w:top w:val="none" w:sz="0" w:space="0" w:color="auto"/>
            <w:left w:val="none" w:sz="0" w:space="0" w:color="auto"/>
            <w:bottom w:val="none" w:sz="0" w:space="0" w:color="auto"/>
            <w:right w:val="none" w:sz="0" w:space="0" w:color="auto"/>
          </w:divBdr>
        </w:div>
        <w:div w:id="937717305">
          <w:marLeft w:val="640"/>
          <w:marRight w:val="0"/>
          <w:marTop w:val="0"/>
          <w:marBottom w:val="0"/>
          <w:divBdr>
            <w:top w:val="none" w:sz="0" w:space="0" w:color="auto"/>
            <w:left w:val="none" w:sz="0" w:space="0" w:color="auto"/>
            <w:bottom w:val="none" w:sz="0" w:space="0" w:color="auto"/>
            <w:right w:val="none" w:sz="0" w:space="0" w:color="auto"/>
          </w:divBdr>
        </w:div>
        <w:div w:id="935092003">
          <w:marLeft w:val="640"/>
          <w:marRight w:val="0"/>
          <w:marTop w:val="0"/>
          <w:marBottom w:val="0"/>
          <w:divBdr>
            <w:top w:val="none" w:sz="0" w:space="0" w:color="auto"/>
            <w:left w:val="none" w:sz="0" w:space="0" w:color="auto"/>
            <w:bottom w:val="none" w:sz="0" w:space="0" w:color="auto"/>
            <w:right w:val="none" w:sz="0" w:space="0" w:color="auto"/>
          </w:divBdr>
        </w:div>
      </w:divsChild>
    </w:div>
    <w:div w:id="1641569459">
      <w:bodyDiv w:val="1"/>
      <w:marLeft w:val="0"/>
      <w:marRight w:val="0"/>
      <w:marTop w:val="0"/>
      <w:marBottom w:val="0"/>
      <w:divBdr>
        <w:top w:val="none" w:sz="0" w:space="0" w:color="auto"/>
        <w:left w:val="none" w:sz="0" w:space="0" w:color="auto"/>
        <w:bottom w:val="none" w:sz="0" w:space="0" w:color="auto"/>
        <w:right w:val="none" w:sz="0" w:space="0" w:color="auto"/>
      </w:divBdr>
      <w:divsChild>
        <w:div w:id="1481460637">
          <w:marLeft w:val="640"/>
          <w:marRight w:val="0"/>
          <w:marTop w:val="0"/>
          <w:marBottom w:val="0"/>
          <w:divBdr>
            <w:top w:val="none" w:sz="0" w:space="0" w:color="auto"/>
            <w:left w:val="none" w:sz="0" w:space="0" w:color="auto"/>
            <w:bottom w:val="none" w:sz="0" w:space="0" w:color="auto"/>
            <w:right w:val="none" w:sz="0" w:space="0" w:color="auto"/>
          </w:divBdr>
        </w:div>
        <w:div w:id="1758213675">
          <w:marLeft w:val="640"/>
          <w:marRight w:val="0"/>
          <w:marTop w:val="0"/>
          <w:marBottom w:val="0"/>
          <w:divBdr>
            <w:top w:val="none" w:sz="0" w:space="0" w:color="auto"/>
            <w:left w:val="none" w:sz="0" w:space="0" w:color="auto"/>
            <w:bottom w:val="none" w:sz="0" w:space="0" w:color="auto"/>
            <w:right w:val="none" w:sz="0" w:space="0" w:color="auto"/>
          </w:divBdr>
        </w:div>
        <w:div w:id="763109378">
          <w:marLeft w:val="640"/>
          <w:marRight w:val="0"/>
          <w:marTop w:val="0"/>
          <w:marBottom w:val="0"/>
          <w:divBdr>
            <w:top w:val="none" w:sz="0" w:space="0" w:color="auto"/>
            <w:left w:val="none" w:sz="0" w:space="0" w:color="auto"/>
            <w:bottom w:val="none" w:sz="0" w:space="0" w:color="auto"/>
            <w:right w:val="none" w:sz="0" w:space="0" w:color="auto"/>
          </w:divBdr>
        </w:div>
        <w:div w:id="204829903">
          <w:marLeft w:val="640"/>
          <w:marRight w:val="0"/>
          <w:marTop w:val="0"/>
          <w:marBottom w:val="0"/>
          <w:divBdr>
            <w:top w:val="none" w:sz="0" w:space="0" w:color="auto"/>
            <w:left w:val="none" w:sz="0" w:space="0" w:color="auto"/>
            <w:bottom w:val="none" w:sz="0" w:space="0" w:color="auto"/>
            <w:right w:val="none" w:sz="0" w:space="0" w:color="auto"/>
          </w:divBdr>
        </w:div>
      </w:divsChild>
    </w:div>
    <w:div w:id="1723871989">
      <w:bodyDiv w:val="1"/>
      <w:marLeft w:val="0"/>
      <w:marRight w:val="0"/>
      <w:marTop w:val="0"/>
      <w:marBottom w:val="0"/>
      <w:divBdr>
        <w:top w:val="none" w:sz="0" w:space="0" w:color="auto"/>
        <w:left w:val="none" w:sz="0" w:space="0" w:color="auto"/>
        <w:bottom w:val="none" w:sz="0" w:space="0" w:color="auto"/>
        <w:right w:val="none" w:sz="0" w:space="0" w:color="auto"/>
      </w:divBdr>
      <w:divsChild>
        <w:div w:id="225650942">
          <w:marLeft w:val="640"/>
          <w:marRight w:val="0"/>
          <w:marTop w:val="0"/>
          <w:marBottom w:val="0"/>
          <w:divBdr>
            <w:top w:val="none" w:sz="0" w:space="0" w:color="auto"/>
            <w:left w:val="none" w:sz="0" w:space="0" w:color="auto"/>
            <w:bottom w:val="none" w:sz="0" w:space="0" w:color="auto"/>
            <w:right w:val="none" w:sz="0" w:space="0" w:color="auto"/>
          </w:divBdr>
        </w:div>
        <w:div w:id="866719352">
          <w:marLeft w:val="640"/>
          <w:marRight w:val="0"/>
          <w:marTop w:val="0"/>
          <w:marBottom w:val="0"/>
          <w:divBdr>
            <w:top w:val="none" w:sz="0" w:space="0" w:color="auto"/>
            <w:left w:val="none" w:sz="0" w:space="0" w:color="auto"/>
            <w:bottom w:val="none" w:sz="0" w:space="0" w:color="auto"/>
            <w:right w:val="none" w:sz="0" w:space="0" w:color="auto"/>
          </w:divBdr>
        </w:div>
        <w:div w:id="308680040">
          <w:marLeft w:val="640"/>
          <w:marRight w:val="0"/>
          <w:marTop w:val="0"/>
          <w:marBottom w:val="0"/>
          <w:divBdr>
            <w:top w:val="none" w:sz="0" w:space="0" w:color="auto"/>
            <w:left w:val="none" w:sz="0" w:space="0" w:color="auto"/>
            <w:bottom w:val="none" w:sz="0" w:space="0" w:color="auto"/>
            <w:right w:val="none" w:sz="0" w:space="0" w:color="auto"/>
          </w:divBdr>
        </w:div>
        <w:div w:id="917253726">
          <w:marLeft w:val="640"/>
          <w:marRight w:val="0"/>
          <w:marTop w:val="0"/>
          <w:marBottom w:val="0"/>
          <w:divBdr>
            <w:top w:val="none" w:sz="0" w:space="0" w:color="auto"/>
            <w:left w:val="none" w:sz="0" w:space="0" w:color="auto"/>
            <w:bottom w:val="none" w:sz="0" w:space="0" w:color="auto"/>
            <w:right w:val="none" w:sz="0" w:space="0" w:color="auto"/>
          </w:divBdr>
        </w:div>
        <w:div w:id="1796554877">
          <w:marLeft w:val="640"/>
          <w:marRight w:val="0"/>
          <w:marTop w:val="0"/>
          <w:marBottom w:val="0"/>
          <w:divBdr>
            <w:top w:val="none" w:sz="0" w:space="0" w:color="auto"/>
            <w:left w:val="none" w:sz="0" w:space="0" w:color="auto"/>
            <w:bottom w:val="none" w:sz="0" w:space="0" w:color="auto"/>
            <w:right w:val="none" w:sz="0" w:space="0" w:color="auto"/>
          </w:divBdr>
        </w:div>
        <w:div w:id="375131389">
          <w:marLeft w:val="640"/>
          <w:marRight w:val="0"/>
          <w:marTop w:val="0"/>
          <w:marBottom w:val="0"/>
          <w:divBdr>
            <w:top w:val="none" w:sz="0" w:space="0" w:color="auto"/>
            <w:left w:val="none" w:sz="0" w:space="0" w:color="auto"/>
            <w:bottom w:val="none" w:sz="0" w:space="0" w:color="auto"/>
            <w:right w:val="none" w:sz="0" w:space="0" w:color="auto"/>
          </w:divBdr>
        </w:div>
        <w:div w:id="1353801931">
          <w:marLeft w:val="640"/>
          <w:marRight w:val="0"/>
          <w:marTop w:val="0"/>
          <w:marBottom w:val="0"/>
          <w:divBdr>
            <w:top w:val="none" w:sz="0" w:space="0" w:color="auto"/>
            <w:left w:val="none" w:sz="0" w:space="0" w:color="auto"/>
            <w:bottom w:val="none" w:sz="0" w:space="0" w:color="auto"/>
            <w:right w:val="none" w:sz="0" w:space="0" w:color="auto"/>
          </w:divBdr>
        </w:div>
      </w:divsChild>
    </w:div>
    <w:div w:id="1826433886">
      <w:bodyDiv w:val="1"/>
      <w:marLeft w:val="0"/>
      <w:marRight w:val="0"/>
      <w:marTop w:val="0"/>
      <w:marBottom w:val="0"/>
      <w:divBdr>
        <w:top w:val="none" w:sz="0" w:space="0" w:color="auto"/>
        <w:left w:val="none" w:sz="0" w:space="0" w:color="auto"/>
        <w:bottom w:val="none" w:sz="0" w:space="0" w:color="auto"/>
        <w:right w:val="none" w:sz="0" w:space="0" w:color="auto"/>
      </w:divBdr>
      <w:divsChild>
        <w:div w:id="930354118">
          <w:marLeft w:val="640"/>
          <w:marRight w:val="0"/>
          <w:marTop w:val="0"/>
          <w:marBottom w:val="0"/>
          <w:divBdr>
            <w:top w:val="none" w:sz="0" w:space="0" w:color="auto"/>
            <w:left w:val="none" w:sz="0" w:space="0" w:color="auto"/>
            <w:bottom w:val="none" w:sz="0" w:space="0" w:color="auto"/>
            <w:right w:val="none" w:sz="0" w:space="0" w:color="auto"/>
          </w:divBdr>
        </w:div>
        <w:div w:id="587495694">
          <w:marLeft w:val="640"/>
          <w:marRight w:val="0"/>
          <w:marTop w:val="0"/>
          <w:marBottom w:val="0"/>
          <w:divBdr>
            <w:top w:val="none" w:sz="0" w:space="0" w:color="auto"/>
            <w:left w:val="none" w:sz="0" w:space="0" w:color="auto"/>
            <w:bottom w:val="none" w:sz="0" w:space="0" w:color="auto"/>
            <w:right w:val="none" w:sz="0" w:space="0" w:color="auto"/>
          </w:divBdr>
        </w:div>
        <w:div w:id="688289074">
          <w:marLeft w:val="640"/>
          <w:marRight w:val="0"/>
          <w:marTop w:val="0"/>
          <w:marBottom w:val="0"/>
          <w:divBdr>
            <w:top w:val="none" w:sz="0" w:space="0" w:color="auto"/>
            <w:left w:val="none" w:sz="0" w:space="0" w:color="auto"/>
            <w:bottom w:val="none" w:sz="0" w:space="0" w:color="auto"/>
            <w:right w:val="none" w:sz="0" w:space="0" w:color="auto"/>
          </w:divBdr>
        </w:div>
        <w:div w:id="998653548">
          <w:marLeft w:val="640"/>
          <w:marRight w:val="0"/>
          <w:marTop w:val="0"/>
          <w:marBottom w:val="0"/>
          <w:divBdr>
            <w:top w:val="none" w:sz="0" w:space="0" w:color="auto"/>
            <w:left w:val="none" w:sz="0" w:space="0" w:color="auto"/>
            <w:bottom w:val="none" w:sz="0" w:space="0" w:color="auto"/>
            <w:right w:val="none" w:sz="0" w:space="0" w:color="auto"/>
          </w:divBdr>
        </w:div>
        <w:div w:id="1508137816">
          <w:marLeft w:val="640"/>
          <w:marRight w:val="0"/>
          <w:marTop w:val="0"/>
          <w:marBottom w:val="0"/>
          <w:divBdr>
            <w:top w:val="none" w:sz="0" w:space="0" w:color="auto"/>
            <w:left w:val="none" w:sz="0" w:space="0" w:color="auto"/>
            <w:bottom w:val="none" w:sz="0" w:space="0" w:color="auto"/>
            <w:right w:val="none" w:sz="0" w:space="0" w:color="auto"/>
          </w:divBdr>
        </w:div>
        <w:div w:id="1905992603">
          <w:marLeft w:val="640"/>
          <w:marRight w:val="0"/>
          <w:marTop w:val="0"/>
          <w:marBottom w:val="0"/>
          <w:divBdr>
            <w:top w:val="none" w:sz="0" w:space="0" w:color="auto"/>
            <w:left w:val="none" w:sz="0" w:space="0" w:color="auto"/>
            <w:bottom w:val="none" w:sz="0" w:space="0" w:color="auto"/>
            <w:right w:val="none" w:sz="0" w:space="0" w:color="auto"/>
          </w:divBdr>
        </w:div>
        <w:div w:id="202638035">
          <w:marLeft w:val="640"/>
          <w:marRight w:val="0"/>
          <w:marTop w:val="0"/>
          <w:marBottom w:val="0"/>
          <w:divBdr>
            <w:top w:val="none" w:sz="0" w:space="0" w:color="auto"/>
            <w:left w:val="none" w:sz="0" w:space="0" w:color="auto"/>
            <w:bottom w:val="none" w:sz="0" w:space="0" w:color="auto"/>
            <w:right w:val="none" w:sz="0" w:space="0" w:color="auto"/>
          </w:divBdr>
        </w:div>
      </w:divsChild>
    </w:div>
    <w:div w:id="1840727679">
      <w:bodyDiv w:val="1"/>
      <w:marLeft w:val="0"/>
      <w:marRight w:val="0"/>
      <w:marTop w:val="0"/>
      <w:marBottom w:val="0"/>
      <w:divBdr>
        <w:top w:val="none" w:sz="0" w:space="0" w:color="auto"/>
        <w:left w:val="none" w:sz="0" w:space="0" w:color="auto"/>
        <w:bottom w:val="none" w:sz="0" w:space="0" w:color="auto"/>
        <w:right w:val="none" w:sz="0" w:space="0" w:color="auto"/>
      </w:divBdr>
      <w:divsChild>
        <w:div w:id="1065420488">
          <w:marLeft w:val="640"/>
          <w:marRight w:val="0"/>
          <w:marTop w:val="0"/>
          <w:marBottom w:val="0"/>
          <w:divBdr>
            <w:top w:val="none" w:sz="0" w:space="0" w:color="auto"/>
            <w:left w:val="none" w:sz="0" w:space="0" w:color="auto"/>
            <w:bottom w:val="none" w:sz="0" w:space="0" w:color="auto"/>
            <w:right w:val="none" w:sz="0" w:space="0" w:color="auto"/>
          </w:divBdr>
        </w:div>
        <w:div w:id="541594723">
          <w:marLeft w:val="640"/>
          <w:marRight w:val="0"/>
          <w:marTop w:val="0"/>
          <w:marBottom w:val="0"/>
          <w:divBdr>
            <w:top w:val="none" w:sz="0" w:space="0" w:color="auto"/>
            <w:left w:val="none" w:sz="0" w:space="0" w:color="auto"/>
            <w:bottom w:val="none" w:sz="0" w:space="0" w:color="auto"/>
            <w:right w:val="none" w:sz="0" w:space="0" w:color="auto"/>
          </w:divBdr>
        </w:div>
        <w:div w:id="742605938">
          <w:marLeft w:val="640"/>
          <w:marRight w:val="0"/>
          <w:marTop w:val="0"/>
          <w:marBottom w:val="0"/>
          <w:divBdr>
            <w:top w:val="none" w:sz="0" w:space="0" w:color="auto"/>
            <w:left w:val="none" w:sz="0" w:space="0" w:color="auto"/>
            <w:bottom w:val="none" w:sz="0" w:space="0" w:color="auto"/>
            <w:right w:val="none" w:sz="0" w:space="0" w:color="auto"/>
          </w:divBdr>
        </w:div>
      </w:divsChild>
    </w:div>
    <w:div w:id="1921058675">
      <w:bodyDiv w:val="1"/>
      <w:marLeft w:val="0"/>
      <w:marRight w:val="0"/>
      <w:marTop w:val="0"/>
      <w:marBottom w:val="0"/>
      <w:divBdr>
        <w:top w:val="none" w:sz="0" w:space="0" w:color="auto"/>
        <w:left w:val="none" w:sz="0" w:space="0" w:color="auto"/>
        <w:bottom w:val="none" w:sz="0" w:space="0" w:color="auto"/>
        <w:right w:val="none" w:sz="0" w:space="0" w:color="auto"/>
      </w:divBdr>
      <w:divsChild>
        <w:div w:id="717243774">
          <w:marLeft w:val="640"/>
          <w:marRight w:val="0"/>
          <w:marTop w:val="0"/>
          <w:marBottom w:val="0"/>
          <w:divBdr>
            <w:top w:val="none" w:sz="0" w:space="0" w:color="auto"/>
            <w:left w:val="none" w:sz="0" w:space="0" w:color="auto"/>
            <w:bottom w:val="none" w:sz="0" w:space="0" w:color="auto"/>
            <w:right w:val="none" w:sz="0" w:space="0" w:color="auto"/>
          </w:divBdr>
        </w:div>
        <w:div w:id="84036058">
          <w:marLeft w:val="640"/>
          <w:marRight w:val="0"/>
          <w:marTop w:val="0"/>
          <w:marBottom w:val="0"/>
          <w:divBdr>
            <w:top w:val="none" w:sz="0" w:space="0" w:color="auto"/>
            <w:left w:val="none" w:sz="0" w:space="0" w:color="auto"/>
            <w:bottom w:val="none" w:sz="0" w:space="0" w:color="auto"/>
            <w:right w:val="none" w:sz="0" w:space="0" w:color="auto"/>
          </w:divBdr>
        </w:div>
        <w:div w:id="1288852586">
          <w:marLeft w:val="640"/>
          <w:marRight w:val="0"/>
          <w:marTop w:val="0"/>
          <w:marBottom w:val="0"/>
          <w:divBdr>
            <w:top w:val="none" w:sz="0" w:space="0" w:color="auto"/>
            <w:left w:val="none" w:sz="0" w:space="0" w:color="auto"/>
            <w:bottom w:val="none" w:sz="0" w:space="0" w:color="auto"/>
            <w:right w:val="none" w:sz="0" w:space="0" w:color="auto"/>
          </w:divBdr>
        </w:div>
        <w:div w:id="2008703259">
          <w:marLeft w:val="640"/>
          <w:marRight w:val="0"/>
          <w:marTop w:val="0"/>
          <w:marBottom w:val="0"/>
          <w:divBdr>
            <w:top w:val="none" w:sz="0" w:space="0" w:color="auto"/>
            <w:left w:val="none" w:sz="0" w:space="0" w:color="auto"/>
            <w:bottom w:val="none" w:sz="0" w:space="0" w:color="auto"/>
            <w:right w:val="none" w:sz="0" w:space="0" w:color="auto"/>
          </w:divBdr>
        </w:div>
        <w:div w:id="1747216971">
          <w:marLeft w:val="640"/>
          <w:marRight w:val="0"/>
          <w:marTop w:val="0"/>
          <w:marBottom w:val="0"/>
          <w:divBdr>
            <w:top w:val="none" w:sz="0" w:space="0" w:color="auto"/>
            <w:left w:val="none" w:sz="0" w:space="0" w:color="auto"/>
            <w:bottom w:val="none" w:sz="0" w:space="0" w:color="auto"/>
            <w:right w:val="none" w:sz="0" w:space="0" w:color="auto"/>
          </w:divBdr>
        </w:div>
        <w:div w:id="1601718190">
          <w:marLeft w:val="640"/>
          <w:marRight w:val="0"/>
          <w:marTop w:val="0"/>
          <w:marBottom w:val="0"/>
          <w:divBdr>
            <w:top w:val="none" w:sz="0" w:space="0" w:color="auto"/>
            <w:left w:val="none" w:sz="0" w:space="0" w:color="auto"/>
            <w:bottom w:val="none" w:sz="0" w:space="0" w:color="auto"/>
            <w:right w:val="none" w:sz="0" w:space="0" w:color="auto"/>
          </w:divBdr>
        </w:div>
      </w:divsChild>
    </w:div>
    <w:div w:id="1942837580">
      <w:bodyDiv w:val="1"/>
      <w:marLeft w:val="0"/>
      <w:marRight w:val="0"/>
      <w:marTop w:val="0"/>
      <w:marBottom w:val="0"/>
      <w:divBdr>
        <w:top w:val="none" w:sz="0" w:space="0" w:color="auto"/>
        <w:left w:val="none" w:sz="0" w:space="0" w:color="auto"/>
        <w:bottom w:val="none" w:sz="0" w:space="0" w:color="auto"/>
        <w:right w:val="none" w:sz="0" w:space="0" w:color="auto"/>
      </w:divBdr>
      <w:divsChild>
        <w:div w:id="1873181764">
          <w:marLeft w:val="640"/>
          <w:marRight w:val="0"/>
          <w:marTop w:val="0"/>
          <w:marBottom w:val="0"/>
          <w:divBdr>
            <w:top w:val="none" w:sz="0" w:space="0" w:color="auto"/>
            <w:left w:val="none" w:sz="0" w:space="0" w:color="auto"/>
            <w:bottom w:val="none" w:sz="0" w:space="0" w:color="auto"/>
            <w:right w:val="none" w:sz="0" w:space="0" w:color="auto"/>
          </w:divBdr>
        </w:div>
        <w:div w:id="1893734171">
          <w:marLeft w:val="640"/>
          <w:marRight w:val="0"/>
          <w:marTop w:val="0"/>
          <w:marBottom w:val="0"/>
          <w:divBdr>
            <w:top w:val="none" w:sz="0" w:space="0" w:color="auto"/>
            <w:left w:val="none" w:sz="0" w:space="0" w:color="auto"/>
            <w:bottom w:val="none" w:sz="0" w:space="0" w:color="auto"/>
            <w:right w:val="none" w:sz="0" w:space="0" w:color="auto"/>
          </w:divBdr>
        </w:div>
        <w:div w:id="1919439051">
          <w:marLeft w:val="640"/>
          <w:marRight w:val="0"/>
          <w:marTop w:val="0"/>
          <w:marBottom w:val="0"/>
          <w:divBdr>
            <w:top w:val="none" w:sz="0" w:space="0" w:color="auto"/>
            <w:left w:val="none" w:sz="0" w:space="0" w:color="auto"/>
            <w:bottom w:val="none" w:sz="0" w:space="0" w:color="auto"/>
            <w:right w:val="none" w:sz="0" w:space="0" w:color="auto"/>
          </w:divBdr>
        </w:div>
        <w:div w:id="203948487">
          <w:marLeft w:val="640"/>
          <w:marRight w:val="0"/>
          <w:marTop w:val="0"/>
          <w:marBottom w:val="0"/>
          <w:divBdr>
            <w:top w:val="none" w:sz="0" w:space="0" w:color="auto"/>
            <w:left w:val="none" w:sz="0" w:space="0" w:color="auto"/>
            <w:bottom w:val="none" w:sz="0" w:space="0" w:color="auto"/>
            <w:right w:val="none" w:sz="0" w:space="0" w:color="auto"/>
          </w:divBdr>
        </w:div>
        <w:div w:id="1038360185">
          <w:marLeft w:val="640"/>
          <w:marRight w:val="0"/>
          <w:marTop w:val="0"/>
          <w:marBottom w:val="0"/>
          <w:divBdr>
            <w:top w:val="none" w:sz="0" w:space="0" w:color="auto"/>
            <w:left w:val="none" w:sz="0" w:space="0" w:color="auto"/>
            <w:bottom w:val="none" w:sz="0" w:space="0" w:color="auto"/>
            <w:right w:val="none" w:sz="0" w:space="0" w:color="auto"/>
          </w:divBdr>
        </w:div>
        <w:div w:id="390814884">
          <w:marLeft w:val="640"/>
          <w:marRight w:val="0"/>
          <w:marTop w:val="0"/>
          <w:marBottom w:val="0"/>
          <w:divBdr>
            <w:top w:val="none" w:sz="0" w:space="0" w:color="auto"/>
            <w:left w:val="none" w:sz="0" w:space="0" w:color="auto"/>
            <w:bottom w:val="none" w:sz="0" w:space="0" w:color="auto"/>
            <w:right w:val="none" w:sz="0" w:space="0" w:color="auto"/>
          </w:divBdr>
        </w:div>
        <w:div w:id="535388977">
          <w:marLeft w:val="640"/>
          <w:marRight w:val="0"/>
          <w:marTop w:val="0"/>
          <w:marBottom w:val="0"/>
          <w:divBdr>
            <w:top w:val="none" w:sz="0" w:space="0" w:color="auto"/>
            <w:left w:val="none" w:sz="0" w:space="0" w:color="auto"/>
            <w:bottom w:val="none" w:sz="0" w:space="0" w:color="auto"/>
            <w:right w:val="none" w:sz="0" w:space="0" w:color="auto"/>
          </w:divBdr>
        </w:div>
        <w:div w:id="111099658">
          <w:marLeft w:val="640"/>
          <w:marRight w:val="0"/>
          <w:marTop w:val="0"/>
          <w:marBottom w:val="0"/>
          <w:divBdr>
            <w:top w:val="none" w:sz="0" w:space="0" w:color="auto"/>
            <w:left w:val="none" w:sz="0" w:space="0" w:color="auto"/>
            <w:bottom w:val="none" w:sz="0" w:space="0" w:color="auto"/>
            <w:right w:val="none" w:sz="0" w:space="0" w:color="auto"/>
          </w:divBdr>
        </w:div>
      </w:divsChild>
    </w:div>
    <w:div w:id="1962952076">
      <w:bodyDiv w:val="1"/>
      <w:marLeft w:val="0"/>
      <w:marRight w:val="0"/>
      <w:marTop w:val="0"/>
      <w:marBottom w:val="0"/>
      <w:divBdr>
        <w:top w:val="none" w:sz="0" w:space="0" w:color="auto"/>
        <w:left w:val="none" w:sz="0" w:space="0" w:color="auto"/>
        <w:bottom w:val="none" w:sz="0" w:space="0" w:color="auto"/>
        <w:right w:val="none" w:sz="0" w:space="0" w:color="auto"/>
      </w:divBdr>
      <w:divsChild>
        <w:div w:id="2143116088">
          <w:marLeft w:val="640"/>
          <w:marRight w:val="0"/>
          <w:marTop w:val="0"/>
          <w:marBottom w:val="0"/>
          <w:divBdr>
            <w:top w:val="none" w:sz="0" w:space="0" w:color="auto"/>
            <w:left w:val="none" w:sz="0" w:space="0" w:color="auto"/>
            <w:bottom w:val="none" w:sz="0" w:space="0" w:color="auto"/>
            <w:right w:val="none" w:sz="0" w:space="0" w:color="auto"/>
          </w:divBdr>
        </w:div>
        <w:div w:id="450131282">
          <w:marLeft w:val="640"/>
          <w:marRight w:val="0"/>
          <w:marTop w:val="0"/>
          <w:marBottom w:val="0"/>
          <w:divBdr>
            <w:top w:val="none" w:sz="0" w:space="0" w:color="auto"/>
            <w:left w:val="none" w:sz="0" w:space="0" w:color="auto"/>
            <w:bottom w:val="none" w:sz="0" w:space="0" w:color="auto"/>
            <w:right w:val="none" w:sz="0" w:space="0" w:color="auto"/>
          </w:divBdr>
        </w:div>
        <w:div w:id="1826706521">
          <w:marLeft w:val="640"/>
          <w:marRight w:val="0"/>
          <w:marTop w:val="0"/>
          <w:marBottom w:val="0"/>
          <w:divBdr>
            <w:top w:val="none" w:sz="0" w:space="0" w:color="auto"/>
            <w:left w:val="none" w:sz="0" w:space="0" w:color="auto"/>
            <w:bottom w:val="none" w:sz="0" w:space="0" w:color="auto"/>
            <w:right w:val="none" w:sz="0" w:space="0" w:color="auto"/>
          </w:divBdr>
        </w:div>
      </w:divsChild>
    </w:div>
    <w:div w:id="1973947567">
      <w:bodyDiv w:val="1"/>
      <w:marLeft w:val="0"/>
      <w:marRight w:val="0"/>
      <w:marTop w:val="0"/>
      <w:marBottom w:val="0"/>
      <w:divBdr>
        <w:top w:val="none" w:sz="0" w:space="0" w:color="auto"/>
        <w:left w:val="none" w:sz="0" w:space="0" w:color="auto"/>
        <w:bottom w:val="none" w:sz="0" w:space="0" w:color="auto"/>
        <w:right w:val="none" w:sz="0" w:space="0" w:color="auto"/>
      </w:divBdr>
      <w:divsChild>
        <w:div w:id="1865054330">
          <w:marLeft w:val="640"/>
          <w:marRight w:val="0"/>
          <w:marTop w:val="0"/>
          <w:marBottom w:val="0"/>
          <w:divBdr>
            <w:top w:val="none" w:sz="0" w:space="0" w:color="auto"/>
            <w:left w:val="none" w:sz="0" w:space="0" w:color="auto"/>
            <w:bottom w:val="none" w:sz="0" w:space="0" w:color="auto"/>
            <w:right w:val="none" w:sz="0" w:space="0" w:color="auto"/>
          </w:divBdr>
        </w:div>
        <w:div w:id="2129352466">
          <w:marLeft w:val="640"/>
          <w:marRight w:val="0"/>
          <w:marTop w:val="0"/>
          <w:marBottom w:val="0"/>
          <w:divBdr>
            <w:top w:val="none" w:sz="0" w:space="0" w:color="auto"/>
            <w:left w:val="none" w:sz="0" w:space="0" w:color="auto"/>
            <w:bottom w:val="none" w:sz="0" w:space="0" w:color="auto"/>
            <w:right w:val="none" w:sz="0" w:space="0" w:color="auto"/>
          </w:divBdr>
        </w:div>
      </w:divsChild>
    </w:div>
    <w:div w:id="1980840884">
      <w:bodyDiv w:val="1"/>
      <w:marLeft w:val="0"/>
      <w:marRight w:val="0"/>
      <w:marTop w:val="0"/>
      <w:marBottom w:val="0"/>
      <w:divBdr>
        <w:top w:val="none" w:sz="0" w:space="0" w:color="auto"/>
        <w:left w:val="none" w:sz="0" w:space="0" w:color="auto"/>
        <w:bottom w:val="none" w:sz="0" w:space="0" w:color="auto"/>
        <w:right w:val="none" w:sz="0" w:space="0" w:color="auto"/>
      </w:divBdr>
      <w:divsChild>
        <w:div w:id="1165585412">
          <w:marLeft w:val="640"/>
          <w:marRight w:val="0"/>
          <w:marTop w:val="0"/>
          <w:marBottom w:val="0"/>
          <w:divBdr>
            <w:top w:val="none" w:sz="0" w:space="0" w:color="auto"/>
            <w:left w:val="none" w:sz="0" w:space="0" w:color="auto"/>
            <w:bottom w:val="none" w:sz="0" w:space="0" w:color="auto"/>
            <w:right w:val="none" w:sz="0" w:space="0" w:color="auto"/>
          </w:divBdr>
        </w:div>
        <w:div w:id="5180381">
          <w:marLeft w:val="640"/>
          <w:marRight w:val="0"/>
          <w:marTop w:val="0"/>
          <w:marBottom w:val="0"/>
          <w:divBdr>
            <w:top w:val="none" w:sz="0" w:space="0" w:color="auto"/>
            <w:left w:val="none" w:sz="0" w:space="0" w:color="auto"/>
            <w:bottom w:val="none" w:sz="0" w:space="0" w:color="auto"/>
            <w:right w:val="none" w:sz="0" w:space="0" w:color="auto"/>
          </w:divBdr>
        </w:div>
        <w:div w:id="984547987">
          <w:marLeft w:val="640"/>
          <w:marRight w:val="0"/>
          <w:marTop w:val="0"/>
          <w:marBottom w:val="0"/>
          <w:divBdr>
            <w:top w:val="none" w:sz="0" w:space="0" w:color="auto"/>
            <w:left w:val="none" w:sz="0" w:space="0" w:color="auto"/>
            <w:bottom w:val="none" w:sz="0" w:space="0" w:color="auto"/>
            <w:right w:val="none" w:sz="0" w:space="0" w:color="auto"/>
          </w:divBdr>
        </w:div>
        <w:div w:id="1044871471">
          <w:marLeft w:val="640"/>
          <w:marRight w:val="0"/>
          <w:marTop w:val="0"/>
          <w:marBottom w:val="0"/>
          <w:divBdr>
            <w:top w:val="none" w:sz="0" w:space="0" w:color="auto"/>
            <w:left w:val="none" w:sz="0" w:space="0" w:color="auto"/>
            <w:bottom w:val="none" w:sz="0" w:space="0" w:color="auto"/>
            <w:right w:val="none" w:sz="0" w:space="0" w:color="auto"/>
          </w:divBdr>
        </w:div>
        <w:div w:id="420877888">
          <w:marLeft w:val="640"/>
          <w:marRight w:val="0"/>
          <w:marTop w:val="0"/>
          <w:marBottom w:val="0"/>
          <w:divBdr>
            <w:top w:val="none" w:sz="0" w:space="0" w:color="auto"/>
            <w:left w:val="none" w:sz="0" w:space="0" w:color="auto"/>
            <w:bottom w:val="none" w:sz="0" w:space="0" w:color="auto"/>
            <w:right w:val="none" w:sz="0" w:space="0" w:color="auto"/>
          </w:divBdr>
        </w:div>
        <w:div w:id="909194033">
          <w:marLeft w:val="640"/>
          <w:marRight w:val="0"/>
          <w:marTop w:val="0"/>
          <w:marBottom w:val="0"/>
          <w:divBdr>
            <w:top w:val="none" w:sz="0" w:space="0" w:color="auto"/>
            <w:left w:val="none" w:sz="0" w:space="0" w:color="auto"/>
            <w:bottom w:val="none" w:sz="0" w:space="0" w:color="auto"/>
            <w:right w:val="none" w:sz="0" w:space="0" w:color="auto"/>
          </w:divBdr>
        </w:div>
        <w:div w:id="2135631654">
          <w:marLeft w:val="640"/>
          <w:marRight w:val="0"/>
          <w:marTop w:val="0"/>
          <w:marBottom w:val="0"/>
          <w:divBdr>
            <w:top w:val="none" w:sz="0" w:space="0" w:color="auto"/>
            <w:left w:val="none" w:sz="0" w:space="0" w:color="auto"/>
            <w:bottom w:val="none" w:sz="0" w:space="0" w:color="auto"/>
            <w:right w:val="none" w:sz="0" w:space="0" w:color="auto"/>
          </w:divBdr>
        </w:div>
      </w:divsChild>
    </w:div>
    <w:div w:id="2023778500">
      <w:bodyDiv w:val="1"/>
      <w:marLeft w:val="0"/>
      <w:marRight w:val="0"/>
      <w:marTop w:val="0"/>
      <w:marBottom w:val="0"/>
      <w:divBdr>
        <w:top w:val="none" w:sz="0" w:space="0" w:color="auto"/>
        <w:left w:val="none" w:sz="0" w:space="0" w:color="auto"/>
        <w:bottom w:val="none" w:sz="0" w:space="0" w:color="auto"/>
        <w:right w:val="none" w:sz="0" w:space="0" w:color="auto"/>
      </w:divBdr>
      <w:divsChild>
        <w:div w:id="933830126">
          <w:marLeft w:val="640"/>
          <w:marRight w:val="0"/>
          <w:marTop w:val="0"/>
          <w:marBottom w:val="0"/>
          <w:divBdr>
            <w:top w:val="none" w:sz="0" w:space="0" w:color="auto"/>
            <w:left w:val="none" w:sz="0" w:space="0" w:color="auto"/>
            <w:bottom w:val="none" w:sz="0" w:space="0" w:color="auto"/>
            <w:right w:val="none" w:sz="0" w:space="0" w:color="auto"/>
          </w:divBdr>
        </w:div>
        <w:div w:id="1103259110">
          <w:marLeft w:val="640"/>
          <w:marRight w:val="0"/>
          <w:marTop w:val="0"/>
          <w:marBottom w:val="0"/>
          <w:divBdr>
            <w:top w:val="none" w:sz="0" w:space="0" w:color="auto"/>
            <w:left w:val="none" w:sz="0" w:space="0" w:color="auto"/>
            <w:bottom w:val="none" w:sz="0" w:space="0" w:color="auto"/>
            <w:right w:val="none" w:sz="0" w:space="0" w:color="auto"/>
          </w:divBdr>
        </w:div>
        <w:div w:id="1379469549">
          <w:marLeft w:val="640"/>
          <w:marRight w:val="0"/>
          <w:marTop w:val="0"/>
          <w:marBottom w:val="0"/>
          <w:divBdr>
            <w:top w:val="none" w:sz="0" w:space="0" w:color="auto"/>
            <w:left w:val="none" w:sz="0" w:space="0" w:color="auto"/>
            <w:bottom w:val="none" w:sz="0" w:space="0" w:color="auto"/>
            <w:right w:val="none" w:sz="0" w:space="0" w:color="auto"/>
          </w:divBdr>
        </w:div>
        <w:div w:id="1740396119">
          <w:marLeft w:val="640"/>
          <w:marRight w:val="0"/>
          <w:marTop w:val="0"/>
          <w:marBottom w:val="0"/>
          <w:divBdr>
            <w:top w:val="none" w:sz="0" w:space="0" w:color="auto"/>
            <w:left w:val="none" w:sz="0" w:space="0" w:color="auto"/>
            <w:bottom w:val="none" w:sz="0" w:space="0" w:color="auto"/>
            <w:right w:val="none" w:sz="0" w:space="0" w:color="auto"/>
          </w:divBdr>
        </w:div>
      </w:divsChild>
    </w:div>
    <w:div w:id="2071030320">
      <w:bodyDiv w:val="1"/>
      <w:marLeft w:val="0"/>
      <w:marRight w:val="0"/>
      <w:marTop w:val="0"/>
      <w:marBottom w:val="0"/>
      <w:divBdr>
        <w:top w:val="none" w:sz="0" w:space="0" w:color="auto"/>
        <w:left w:val="none" w:sz="0" w:space="0" w:color="auto"/>
        <w:bottom w:val="none" w:sz="0" w:space="0" w:color="auto"/>
        <w:right w:val="none" w:sz="0" w:space="0" w:color="auto"/>
      </w:divBdr>
      <w:divsChild>
        <w:div w:id="636181722">
          <w:marLeft w:val="640"/>
          <w:marRight w:val="0"/>
          <w:marTop w:val="0"/>
          <w:marBottom w:val="0"/>
          <w:divBdr>
            <w:top w:val="none" w:sz="0" w:space="0" w:color="auto"/>
            <w:left w:val="none" w:sz="0" w:space="0" w:color="auto"/>
            <w:bottom w:val="none" w:sz="0" w:space="0" w:color="auto"/>
            <w:right w:val="none" w:sz="0" w:space="0" w:color="auto"/>
          </w:divBdr>
        </w:div>
        <w:div w:id="1038966647">
          <w:marLeft w:val="640"/>
          <w:marRight w:val="0"/>
          <w:marTop w:val="0"/>
          <w:marBottom w:val="0"/>
          <w:divBdr>
            <w:top w:val="none" w:sz="0" w:space="0" w:color="auto"/>
            <w:left w:val="none" w:sz="0" w:space="0" w:color="auto"/>
            <w:bottom w:val="none" w:sz="0" w:space="0" w:color="auto"/>
            <w:right w:val="none" w:sz="0" w:space="0" w:color="auto"/>
          </w:divBdr>
        </w:div>
      </w:divsChild>
    </w:div>
    <w:div w:id="2078479893">
      <w:bodyDiv w:val="1"/>
      <w:marLeft w:val="0"/>
      <w:marRight w:val="0"/>
      <w:marTop w:val="0"/>
      <w:marBottom w:val="0"/>
      <w:divBdr>
        <w:top w:val="none" w:sz="0" w:space="0" w:color="auto"/>
        <w:left w:val="none" w:sz="0" w:space="0" w:color="auto"/>
        <w:bottom w:val="none" w:sz="0" w:space="0" w:color="auto"/>
        <w:right w:val="none" w:sz="0" w:space="0" w:color="auto"/>
      </w:divBdr>
      <w:divsChild>
        <w:div w:id="1032419079">
          <w:marLeft w:val="640"/>
          <w:marRight w:val="0"/>
          <w:marTop w:val="0"/>
          <w:marBottom w:val="0"/>
          <w:divBdr>
            <w:top w:val="none" w:sz="0" w:space="0" w:color="auto"/>
            <w:left w:val="none" w:sz="0" w:space="0" w:color="auto"/>
            <w:bottom w:val="none" w:sz="0" w:space="0" w:color="auto"/>
            <w:right w:val="none" w:sz="0" w:space="0" w:color="auto"/>
          </w:divBdr>
        </w:div>
      </w:divsChild>
    </w:div>
    <w:div w:id="2117946294">
      <w:bodyDiv w:val="1"/>
      <w:marLeft w:val="0"/>
      <w:marRight w:val="0"/>
      <w:marTop w:val="0"/>
      <w:marBottom w:val="0"/>
      <w:divBdr>
        <w:top w:val="none" w:sz="0" w:space="0" w:color="auto"/>
        <w:left w:val="none" w:sz="0" w:space="0" w:color="auto"/>
        <w:bottom w:val="none" w:sz="0" w:space="0" w:color="auto"/>
        <w:right w:val="none" w:sz="0" w:space="0" w:color="auto"/>
      </w:divBdr>
      <w:divsChild>
        <w:div w:id="1510951905">
          <w:marLeft w:val="640"/>
          <w:marRight w:val="0"/>
          <w:marTop w:val="0"/>
          <w:marBottom w:val="0"/>
          <w:divBdr>
            <w:top w:val="none" w:sz="0" w:space="0" w:color="auto"/>
            <w:left w:val="none" w:sz="0" w:space="0" w:color="auto"/>
            <w:bottom w:val="none" w:sz="0" w:space="0" w:color="auto"/>
            <w:right w:val="none" w:sz="0" w:space="0" w:color="auto"/>
          </w:divBdr>
        </w:div>
        <w:div w:id="277687958">
          <w:marLeft w:val="640"/>
          <w:marRight w:val="0"/>
          <w:marTop w:val="0"/>
          <w:marBottom w:val="0"/>
          <w:divBdr>
            <w:top w:val="none" w:sz="0" w:space="0" w:color="auto"/>
            <w:left w:val="none" w:sz="0" w:space="0" w:color="auto"/>
            <w:bottom w:val="none" w:sz="0" w:space="0" w:color="auto"/>
            <w:right w:val="none" w:sz="0" w:space="0" w:color="auto"/>
          </w:divBdr>
        </w:div>
        <w:div w:id="1482695106">
          <w:marLeft w:val="640"/>
          <w:marRight w:val="0"/>
          <w:marTop w:val="0"/>
          <w:marBottom w:val="0"/>
          <w:divBdr>
            <w:top w:val="none" w:sz="0" w:space="0" w:color="auto"/>
            <w:left w:val="none" w:sz="0" w:space="0" w:color="auto"/>
            <w:bottom w:val="none" w:sz="0" w:space="0" w:color="auto"/>
            <w:right w:val="none" w:sz="0" w:space="0" w:color="auto"/>
          </w:divBdr>
        </w:div>
        <w:div w:id="469713454">
          <w:marLeft w:val="640"/>
          <w:marRight w:val="0"/>
          <w:marTop w:val="0"/>
          <w:marBottom w:val="0"/>
          <w:divBdr>
            <w:top w:val="none" w:sz="0" w:space="0" w:color="auto"/>
            <w:left w:val="none" w:sz="0" w:space="0" w:color="auto"/>
            <w:bottom w:val="none" w:sz="0" w:space="0" w:color="auto"/>
            <w:right w:val="none" w:sz="0" w:space="0" w:color="auto"/>
          </w:divBdr>
        </w:div>
        <w:div w:id="174349590">
          <w:marLeft w:val="640"/>
          <w:marRight w:val="0"/>
          <w:marTop w:val="0"/>
          <w:marBottom w:val="0"/>
          <w:divBdr>
            <w:top w:val="none" w:sz="0" w:space="0" w:color="auto"/>
            <w:left w:val="none" w:sz="0" w:space="0" w:color="auto"/>
            <w:bottom w:val="none" w:sz="0" w:space="0" w:color="auto"/>
            <w:right w:val="none" w:sz="0" w:space="0" w:color="auto"/>
          </w:divBdr>
        </w:div>
        <w:div w:id="689724538">
          <w:marLeft w:val="640"/>
          <w:marRight w:val="0"/>
          <w:marTop w:val="0"/>
          <w:marBottom w:val="0"/>
          <w:divBdr>
            <w:top w:val="none" w:sz="0" w:space="0" w:color="auto"/>
            <w:left w:val="none" w:sz="0" w:space="0" w:color="auto"/>
            <w:bottom w:val="none" w:sz="0" w:space="0" w:color="auto"/>
            <w:right w:val="none" w:sz="0" w:space="0" w:color="auto"/>
          </w:divBdr>
        </w:div>
        <w:div w:id="1639527818">
          <w:marLeft w:val="640"/>
          <w:marRight w:val="0"/>
          <w:marTop w:val="0"/>
          <w:marBottom w:val="0"/>
          <w:divBdr>
            <w:top w:val="none" w:sz="0" w:space="0" w:color="auto"/>
            <w:left w:val="none" w:sz="0" w:space="0" w:color="auto"/>
            <w:bottom w:val="none" w:sz="0" w:space="0" w:color="auto"/>
            <w:right w:val="none" w:sz="0" w:space="0" w:color="auto"/>
          </w:divBdr>
        </w:div>
        <w:div w:id="254243698">
          <w:marLeft w:val="640"/>
          <w:marRight w:val="0"/>
          <w:marTop w:val="0"/>
          <w:marBottom w:val="0"/>
          <w:divBdr>
            <w:top w:val="none" w:sz="0" w:space="0" w:color="auto"/>
            <w:left w:val="none" w:sz="0" w:space="0" w:color="auto"/>
            <w:bottom w:val="none" w:sz="0" w:space="0" w:color="auto"/>
            <w:right w:val="none" w:sz="0" w:space="0" w:color="auto"/>
          </w:divBdr>
        </w:div>
      </w:divsChild>
    </w:div>
    <w:div w:id="2135562770">
      <w:bodyDiv w:val="1"/>
      <w:marLeft w:val="0"/>
      <w:marRight w:val="0"/>
      <w:marTop w:val="0"/>
      <w:marBottom w:val="0"/>
      <w:divBdr>
        <w:top w:val="none" w:sz="0" w:space="0" w:color="auto"/>
        <w:left w:val="none" w:sz="0" w:space="0" w:color="auto"/>
        <w:bottom w:val="none" w:sz="0" w:space="0" w:color="auto"/>
        <w:right w:val="none" w:sz="0" w:space="0" w:color="auto"/>
      </w:divBdr>
      <w:divsChild>
        <w:div w:id="438569547">
          <w:marLeft w:val="640"/>
          <w:marRight w:val="0"/>
          <w:marTop w:val="0"/>
          <w:marBottom w:val="0"/>
          <w:divBdr>
            <w:top w:val="none" w:sz="0" w:space="0" w:color="auto"/>
            <w:left w:val="none" w:sz="0" w:space="0" w:color="auto"/>
            <w:bottom w:val="none" w:sz="0" w:space="0" w:color="auto"/>
            <w:right w:val="none" w:sz="0" w:space="0" w:color="auto"/>
          </w:divBdr>
        </w:div>
        <w:div w:id="1678728635">
          <w:marLeft w:val="640"/>
          <w:marRight w:val="0"/>
          <w:marTop w:val="0"/>
          <w:marBottom w:val="0"/>
          <w:divBdr>
            <w:top w:val="none" w:sz="0" w:space="0" w:color="auto"/>
            <w:left w:val="none" w:sz="0" w:space="0" w:color="auto"/>
            <w:bottom w:val="none" w:sz="0" w:space="0" w:color="auto"/>
            <w:right w:val="none" w:sz="0" w:space="0" w:color="auto"/>
          </w:divBdr>
        </w:div>
        <w:div w:id="1989939156">
          <w:marLeft w:val="640"/>
          <w:marRight w:val="0"/>
          <w:marTop w:val="0"/>
          <w:marBottom w:val="0"/>
          <w:divBdr>
            <w:top w:val="none" w:sz="0" w:space="0" w:color="auto"/>
            <w:left w:val="none" w:sz="0" w:space="0" w:color="auto"/>
            <w:bottom w:val="none" w:sz="0" w:space="0" w:color="auto"/>
            <w:right w:val="none" w:sz="0" w:space="0" w:color="auto"/>
          </w:divBdr>
        </w:div>
        <w:div w:id="918489201">
          <w:marLeft w:val="640"/>
          <w:marRight w:val="0"/>
          <w:marTop w:val="0"/>
          <w:marBottom w:val="0"/>
          <w:divBdr>
            <w:top w:val="none" w:sz="0" w:space="0" w:color="auto"/>
            <w:left w:val="none" w:sz="0" w:space="0" w:color="auto"/>
            <w:bottom w:val="none" w:sz="0" w:space="0" w:color="auto"/>
            <w:right w:val="none" w:sz="0" w:space="0" w:color="auto"/>
          </w:divBdr>
        </w:div>
        <w:div w:id="1862206943">
          <w:marLeft w:val="640"/>
          <w:marRight w:val="0"/>
          <w:marTop w:val="0"/>
          <w:marBottom w:val="0"/>
          <w:divBdr>
            <w:top w:val="none" w:sz="0" w:space="0" w:color="auto"/>
            <w:left w:val="none" w:sz="0" w:space="0" w:color="auto"/>
            <w:bottom w:val="none" w:sz="0" w:space="0" w:color="auto"/>
            <w:right w:val="none" w:sz="0" w:space="0" w:color="auto"/>
          </w:divBdr>
        </w:div>
        <w:div w:id="1287814303">
          <w:marLeft w:val="640"/>
          <w:marRight w:val="0"/>
          <w:marTop w:val="0"/>
          <w:marBottom w:val="0"/>
          <w:divBdr>
            <w:top w:val="none" w:sz="0" w:space="0" w:color="auto"/>
            <w:left w:val="none" w:sz="0" w:space="0" w:color="auto"/>
            <w:bottom w:val="none" w:sz="0" w:space="0" w:color="auto"/>
            <w:right w:val="none" w:sz="0" w:space="0" w:color="auto"/>
          </w:divBdr>
        </w:div>
        <w:div w:id="2053771824">
          <w:marLeft w:val="640"/>
          <w:marRight w:val="0"/>
          <w:marTop w:val="0"/>
          <w:marBottom w:val="0"/>
          <w:divBdr>
            <w:top w:val="none" w:sz="0" w:space="0" w:color="auto"/>
            <w:left w:val="none" w:sz="0" w:space="0" w:color="auto"/>
            <w:bottom w:val="none" w:sz="0" w:space="0" w:color="auto"/>
            <w:right w:val="none" w:sz="0" w:space="0" w:color="auto"/>
          </w:divBdr>
        </w:div>
        <w:div w:id="1397586489">
          <w:marLeft w:val="640"/>
          <w:marRight w:val="0"/>
          <w:marTop w:val="0"/>
          <w:marBottom w:val="0"/>
          <w:divBdr>
            <w:top w:val="none" w:sz="0" w:space="0" w:color="auto"/>
            <w:left w:val="none" w:sz="0" w:space="0" w:color="auto"/>
            <w:bottom w:val="none" w:sz="0" w:space="0" w:color="auto"/>
            <w:right w:val="none" w:sz="0" w:space="0" w:color="auto"/>
          </w:divBdr>
        </w:div>
      </w:divsChild>
    </w:div>
    <w:div w:id="2137750706">
      <w:bodyDiv w:val="1"/>
      <w:marLeft w:val="0"/>
      <w:marRight w:val="0"/>
      <w:marTop w:val="0"/>
      <w:marBottom w:val="0"/>
      <w:divBdr>
        <w:top w:val="none" w:sz="0" w:space="0" w:color="auto"/>
        <w:left w:val="none" w:sz="0" w:space="0" w:color="auto"/>
        <w:bottom w:val="none" w:sz="0" w:space="0" w:color="auto"/>
        <w:right w:val="none" w:sz="0" w:space="0" w:color="auto"/>
      </w:divBdr>
      <w:divsChild>
        <w:div w:id="80950106">
          <w:marLeft w:val="640"/>
          <w:marRight w:val="0"/>
          <w:marTop w:val="0"/>
          <w:marBottom w:val="0"/>
          <w:divBdr>
            <w:top w:val="none" w:sz="0" w:space="0" w:color="auto"/>
            <w:left w:val="none" w:sz="0" w:space="0" w:color="auto"/>
            <w:bottom w:val="none" w:sz="0" w:space="0" w:color="auto"/>
            <w:right w:val="none" w:sz="0" w:space="0" w:color="auto"/>
          </w:divBdr>
        </w:div>
        <w:div w:id="285702318">
          <w:marLeft w:val="640"/>
          <w:marRight w:val="0"/>
          <w:marTop w:val="0"/>
          <w:marBottom w:val="0"/>
          <w:divBdr>
            <w:top w:val="none" w:sz="0" w:space="0" w:color="auto"/>
            <w:left w:val="none" w:sz="0" w:space="0" w:color="auto"/>
            <w:bottom w:val="none" w:sz="0" w:space="0" w:color="auto"/>
            <w:right w:val="none" w:sz="0" w:space="0" w:color="auto"/>
          </w:divBdr>
        </w:div>
        <w:div w:id="1699895256">
          <w:marLeft w:val="640"/>
          <w:marRight w:val="0"/>
          <w:marTop w:val="0"/>
          <w:marBottom w:val="0"/>
          <w:divBdr>
            <w:top w:val="none" w:sz="0" w:space="0" w:color="auto"/>
            <w:left w:val="none" w:sz="0" w:space="0" w:color="auto"/>
            <w:bottom w:val="none" w:sz="0" w:space="0" w:color="auto"/>
            <w:right w:val="none" w:sz="0" w:space="0" w:color="auto"/>
          </w:divBdr>
        </w:div>
        <w:div w:id="427652330">
          <w:marLeft w:val="640"/>
          <w:marRight w:val="0"/>
          <w:marTop w:val="0"/>
          <w:marBottom w:val="0"/>
          <w:divBdr>
            <w:top w:val="none" w:sz="0" w:space="0" w:color="auto"/>
            <w:left w:val="none" w:sz="0" w:space="0" w:color="auto"/>
            <w:bottom w:val="none" w:sz="0" w:space="0" w:color="auto"/>
            <w:right w:val="none" w:sz="0" w:space="0" w:color="auto"/>
          </w:divBdr>
        </w:div>
        <w:div w:id="1566137146">
          <w:marLeft w:val="640"/>
          <w:marRight w:val="0"/>
          <w:marTop w:val="0"/>
          <w:marBottom w:val="0"/>
          <w:divBdr>
            <w:top w:val="none" w:sz="0" w:space="0" w:color="auto"/>
            <w:left w:val="none" w:sz="0" w:space="0" w:color="auto"/>
            <w:bottom w:val="none" w:sz="0" w:space="0" w:color="auto"/>
            <w:right w:val="none" w:sz="0" w:space="0" w:color="auto"/>
          </w:divBdr>
        </w:div>
        <w:div w:id="1962496980">
          <w:marLeft w:val="640"/>
          <w:marRight w:val="0"/>
          <w:marTop w:val="0"/>
          <w:marBottom w:val="0"/>
          <w:divBdr>
            <w:top w:val="none" w:sz="0" w:space="0" w:color="auto"/>
            <w:left w:val="none" w:sz="0" w:space="0" w:color="auto"/>
            <w:bottom w:val="none" w:sz="0" w:space="0" w:color="auto"/>
            <w:right w:val="none" w:sz="0" w:space="0" w:color="auto"/>
          </w:divBdr>
        </w:div>
        <w:div w:id="135992559">
          <w:marLeft w:val="640"/>
          <w:marRight w:val="0"/>
          <w:marTop w:val="0"/>
          <w:marBottom w:val="0"/>
          <w:divBdr>
            <w:top w:val="none" w:sz="0" w:space="0" w:color="auto"/>
            <w:left w:val="none" w:sz="0" w:space="0" w:color="auto"/>
            <w:bottom w:val="none" w:sz="0" w:space="0" w:color="auto"/>
            <w:right w:val="none" w:sz="0" w:space="0" w:color="auto"/>
          </w:divBdr>
        </w:div>
        <w:div w:id="78697263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l"/>
          <w:gallery w:val="placeholder"/>
        </w:category>
        <w:types>
          <w:type w:val="bbPlcHdr"/>
        </w:types>
        <w:behaviors>
          <w:behavior w:val="content"/>
        </w:behaviors>
        <w:guid w:val="{30480E59-F3ED-4384-897A-33BBA6424B7E}"/>
      </w:docPartPr>
      <w:docPartBody>
        <w:p w:rsidR="00C0781C" w:rsidRDefault="00225C15">
          <w:r w:rsidRPr="009C7185">
            <w:rPr>
              <w:rStyle w:val="PlaceholderText"/>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C15"/>
    <w:rsid w:val="00225C15"/>
    <w:rsid w:val="00310EAB"/>
    <w:rsid w:val="003504E0"/>
    <w:rsid w:val="006069B0"/>
    <w:rsid w:val="00684C94"/>
    <w:rsid w:val="009A1076"/>
    <w:rsid w:val="00A216BA"/>
    <w:rsid w:val="00C0781C"/>
    <w:rsid w:val="00D94A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5C1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76"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BAF4E93-C8B9-4B8E-BF58-568AB9A66083}">
  <we:reference id="wa104382081" version="1.46.0.0" store="tr-TR" storeType="OMEX"/>
  <we:alternateReferences>
    <we:reference id="wa104382081" version="1.46.0.0" store="" storeType="OMEX"/>
  </we:alternateReferences>
  <we:properties>
    <we:property name="MENDELEY_CITATIONS" value="[{&quot;citationID&quot;:&quot;MENDELEY_CITATION_f8a4f75f-08e0-4437-a1e4-7ade0e969e72&quot;,&quot;properties&quot;:{&quot;noteIndex&quot;:0},&quot;isEdited&quot;:false,&quot;manualOverride&quot;:{&quot;isManuallyOverridden&quot;:false,&quot;citeprocText&quot;:&quot;(1)&quot;,&quot;manualOverrideText&quot;:&quot;&quot;},&quot;citationTag&quot;:&quot;MENDELEY_CITATION_v3_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&quot;,&quot;citationItems&quot;:[{&quot;id&quot;:&quot;512e9cf7-bc42-35d9-8a73-a8194be84dd1&quot;,&quot;itemData&quot;:{&quot;type&quot;:&quot;article-journal&quot;,&quot;id&quot;:&quot;512e9cf7-bc42-35d9-8a73-a8194be84dd1&quot;,&quot;title&quot;:&quot;Epidemiology of otitis media during the first seven years of life in children in greater Boston: a prospective, cohort study&quot;,&quot;author&quot;:[{&quot;family&quot;:&quot;Teele&quot;,&quot;given&quot;:&quot;David W.&quot;,&quot;parse-names&quot;:false,&quot;dropping-particle&quot;:&quot;&quot;,&quot;non-dropping-particle&quot;:&quot;&quot;},{&quot;family&quot;:&quot;Klein&quot;,&quot;given&quot;:&quot;Jerome O.&quot;,&quot;parse-names&quot;:false,&quot;dropping-particle&quot;:&quot;&quot;,&quot;non-dropping-particle&quot;:&quot;&quot;},{&quot;family&quot;:&quot;Rosner&quot;,&quot;given&quot;:&quot;Bernard&quot;,&quot;parse-names&quot;:false,&quot;dropping-particle&quot;:&quot;&quot;,&quot;non-dropping-particle&quot;:&quot;&quot;}],&quot;container-title&quot;:&quot;The Journal of infectious diseases&quot;,&quot;container-title-short&quot;:&quot;J Infect Dis&quot;,&quot;accessed&quot;:{&quot;date-parts&quot;:[[2022,12,30]]},&quot;DOI&quot;:&quot;10.1093/INFDIS/160.1.83&quot;,&quot;ISSN&quot;:&quot;0022-1899&quot;,&quot;PMID&quot;:&quot;2732519&quot;,&quot;URL&quot;:&quot;https://pubmed.ncbi.nlm.nih.gov/2732519/&quot;,&quot;issued&quot;:{&quot;date-parts&quot;:[[1989]]},&quot;page&quot;:&quot;83-94&quot;,&quot;abstract&quot;:&quot;To determine the epidemiology of acute otitis media (AOM) and duration of middle ear effusion (MEE), we followed consecutively enrolled children from shortly after birth until 7 y of age. Because some children dropped out of the study, data were analyzed for 877 children observed for at least 1 y; 698 were observed for at least 3 y, and 498 were observed until 7 y of age. By 1 y of age, 62% of the children had ≥1 episode of AOM and 17% had ≥3 episodes; by 3 y of age, 83% had ≥1 episode of AOM and 46% had ≥3 episodes. The peak incidence occurred during the second 6-mo period of life. Significantly increased risk (by multivariate analysis) for AOM was associated with male gender, sibling history of recurrent AOM, early occurrence of AOM, and not being breast fed. MEE persisted after onset of AOM for weeks to months; prolonged duration of MEE was associated with male gender, sibling history of ear infection, and not being breast fed. © 1989 The University of Chicago All Rights Reserved.&quot;,&quot;publisher&quot;:&quot;J Infect Dis&quot;,&quot;issue&quot;:&quot;1&quot;,&quot;volume&quot;:&quot;160&quot;},&quot;isTemporary&quot;:false}]},{&quot;citationID&quot;:&quot;MENDELEY_CITATION_75ec5e67-c41f-457d-905f-af4578fc6920&quot;,&quot;properties&quot;:{&quot;noteIndex&quot;:0},&quot;isEdited&quot;:false,&quot;manualOverride&quot;:{&quot;isManuallyOverridden&quot;:false,&quot;citeprocText&quot;:&quot;(2)&quot;,&quot;manualOverrideText&quot;:&quot;&quot;},&quot;citationTag&quot;:&quot;MENDELEY_CITATION_v3_eyJjaXRhdGlvbklEIjoiTUVOREVMRVlfQ0lUQVRJT05fNzVlYzVlNjctYzQxZi00NTdkLTkwNWYtYWY0NTc4ZmM2OTIwIiwicHJvcGVydGllcyI6eyJub3RlSW5kZXgiOjB9LCJpc0VkaXRlZCI6ZmFsc2UsIm1hbnVhbE92ZXJyaWRlIjp7ImlzTWFudWFsbHlPdmVycmlkZGVuIjpmYWxzZSwiY2l0ZXByb2NUZXh0IjoiKDIpIiwibWFudWFsT3ZlcnJpZGVUZXh0IjoiIn0sImNpdGF0aW9uSXRlbXMiOlt7ImlkIjoiMTMyOTM2ODYtNTIwMC0zMzQ2LWE0MzMtYjQyNTBmNzg5MGVlIiwiaXRlbURhdGEiOnsidHlwZSI6ImFydGljbGUiLCJpZCI6IjEzMjkzNjg2LTUyMDAtMzM0Ni1hNDMzLWI0MjUwZjc4OTBlZS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quot;,&quot;citationItems&quot;:[{&quot;id&quot;:&quot;13293686-5200-3346-a433-b4250f7890ee&quot;,&quot;itemData&quot;:{&quot;type&quot;:&quot;article&quot;,&quot;id&quot;:&quot;13293686-5200-3346-a433-b4250f7890ee&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01ebf5db-4f56-451a-b43c-a1fae0a36332&quot;,&quot;properties&quot;:{&quot;noteIndex&quot;:0},&quot;isEdited&quot;:false,&quot;manualOverride&quot;:{&quot;isManuallyOverridden&quot;:false,&quot;citeprocText&quot;:&quot;(3)&quot;,&quot;manualOverrideText&quot;:&quot;&quot;},&quot;citationTag&quot;:&quot;MENDELEY_CITATION_v3_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&quot;,&quot;citationItems&quot;:[{&quot;id&quot;:&quot;8370007b-41c6-3555-911b-810330b6db3d&quot;,&quot;itemData&quot;:{&quot;type&quot;:&quot;webpage&quot;,&quot;id&quot;:&quot;8370007b-41c6-3555-911b-810330b6db3d&quot;,&quot;title&quot;:&quot;CS231n Convolutional Neural Networks for Visual Recognition&quot;,&quot;accessed&quot;:{&quot;date-parts&quot;:[[2022,12,30]]},&quot;URL&quot;:&quot;https://cs231n.github.io/convolutional-networks/&quot;,&quot;container-title-short&quot;:&quot;&quot;},&quot;isTemporary&quot;:false}]},{&quot;citationID&quot;:&quot;MENDELEY_CITATION_e76bc3f6-8bb3-42d1-85d1-edf21a48268e&quot;,&quot;properties&quot;:{&quot;noteIndex&quot;:0},&quot;isEdited&quot;:false,&quot;manualOverride&quot;:{&quot;isManuallyOverridden&quot;:false,&quot;citeprocText&quot;:&quot;(2)&quot;,&quot;manualOverrideText&quot;:&quot;&quot;},&quot;citationTag&quot;:&quot;MENDELEY_CITATION_v3_eyJjaXRhdGlvbklEIjoiTUVOREVMRVlfQ0lUQVRJT05fZTc2YmMzZjYtOGJiMy00MmQxLTg1ZDEtZWRmMjFhNDgyNjhlIiwicHJvcGVydGllcyI6eyJub3RlSW5kZXgiOjB9LCJpc0VkaXRlZCI6ZmFsc2UsIm1hbnVhbE92ZXJyaWRlIjp7ImlzTWFudWFsbHlPdmVycmlkZGVuIjpmYWxzZSwiY2l0ZXByb2NUZXh0IjoiKDIpIiwibWFudWFsT3ZlcnJpZGVUZXh0IjoiIn0sImNpdGF0aW9uSXRlbXMiOlt7ImlkIjoiMTMyOTM2ODYtNTIwMC0zMzQ2LWE0MzMtYjQyNTBmNzg5MGVlIiwiaXRlbURhdGEiOnsidHlwZSI6ImFydGljbGUiLCJpZCI6IjEzMjkzNjg2LTUyMDAtMzM0Ni1hNDMzLWI0MjUwZjc4OTBlZS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quot;,&quot;citationItems&quot;:[{&quot;id&quot;:&quot;13293686-5200-3346-a433-b4250f7890ee&quot;,&quot;itemData&quot;:{&quot;type&quot;:&quot;article&quot;,&quot;id&quot;:&quot;13293686-5200-3346-a433-b4250f7890ee&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94d9cf62-31ae-47b5-aec2-938ab294cfc3&quot;,&quot;properties&quot;:{&quot;noteIndex&quot;:0},&quot;isEdited&quot;:false,&quot;manualOverride&quot;:{&quot;isManuallyOverridden&quot;:false,&quot;citeprocText&quot;:&quot;(4)&quot;,&quot;manualOverrideText&quot;:&quot;&quot;},&quot;citationTag&quot;:&quot;MENDELEY_CITATION_v3_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&quot;,&quot;citationItems&quot;:[{&quot;id&quot;:&quot;18244499-64cf-3e33-b77a-926f2d4f50fd&quot;,&quot;itemData&quot;:{&quot;type&quot;:&quot;article-journal&quot;,&quot;id&quot;:&quot;18244499-64cf-3e33-b77a-926f2d4f50fd&quot;,&quot;title&quot;:&quot;A comprehensive survey on convolutional neural network in medical image analysis&quot;,&quot;author&quot;:[{&quot;family&quot;:&quot;Yao&quot;,&quot;given&quot;:&quot;Xujing&quot;,&quot;parse-names&quot;:false,&quot;dropping-particle&quot;:&quot;&quot;,&quot;non-dropping-particle&quot;:&quot;&quot;},{&quot;family&quot;:&quot;Wang&quot;,&quot;given&quot;:&quot;Xinyue&quot;,&quot;parse-names&quot;:false,&quot;dropping-particle&quot;:&quot;&quot;,&quot;non-dropping-particle&quot;:&quot;&quot;},{&quot;family&quot;:&quot;Wang&quot;,&quot;given&quot;:&quot;Shui-Hua&quot;,&quot;parse-names&quot;:false,&quot;dropping-particle&quot;:&quot;&quot;,&quot;non-dropping-particle&quot;:&quot;&quot;},{&quot;family&quot;:&quot;Zhang&quot;,&quot;given&quot;:&quot;Yu-Dong&quot;,&quot;parse-names&quot;:false,&quot;dropping-particle&quot;:&quot;&quot;,&quot;non-dropping-particle&quot;:&quot;&quot;},{&quot;family&quot;:&quot;Zhang yudongzhang&quot;,&quot;given&quot;:&quot;Yu-Dong&quot;,&quot;parse-names&quot;:false,&quot;dropping-particle&quot;:&quot;&quot;,&quot;non-dropping-particle&quot;:&quot;&quot;},{&quot;family&quot;:&quot;Xujing Yao&quot;,&quot;given&quot;:&quot;ieeeorg&quot;,&quot;parse-names&quot;:false,&quot;dropping-particle&quot;:&quot;&quot;,&quot;non-dropping-particle&quot;:&quot;&quot;}],&quot;accessed&quot;:{&quot;date-parts&quot;:[[2023,1,5]]},&quot;DOI&quot;:&quot;10.1007/s11042-020-09634-7&quot;,&quot;URL&quot;:&quot;https://doi.org/10.1007/s11042-020-09634-7&quot;,&quot;abstract&quot;:&quot;CNN is inspired from Primary Visual (V1) neurons. It is a typical deep learning technique and can help teach machine how to see and identify objects. In the most recent decade, deep learning develops rapidly and has been well used in various fields of expertise such as computer vision and natural language processing. As the representative algorithm of deep learning, Convolution Neural Network (CNN) has been regarded as a breakthrough of historic significance in image processing and visual recognition tasks since the astonishing results achieved on ImageNet Large Scale Visual Recognition Competition (ILSVRC) Unlike methods based on handcrafted features, CNN models can build high-level features from low-level ones in a data-driven fashion and have displayed great potential in medical image analysis among the aspects of segmentation of histological images identification, lesion detection, tissue classification, etc. This paper provides a review on CNN from the perspectives of its basic mechanism introduction, structure, typical architecture and main application in medical image analysis through analyzing over 100 references from Google Scholar, PubMed, Web of Science and various sources published from 1958 to 2020.&quot;,&quot;container-title-short&quot;:&quot;&quot;},&quot;isTemporary&quot;:false}]},{&quot;citationID&quot;:&quot;MENDELEY_CITATION_61b132a7-d6fe-4698-aac1-46bb0f858e01&quot;,&quot;properties&quot;:{&quot;noteIndex&quot;:0},&quot;isEdited&quot;:false,&quot;manualOverride&quot;:{&quot;isManuallyOverridden&quot;:false,&quot;citeprocText&quot;:&quot;(4)&quot;,&quot;manualOverrideText&quot;:&quot;&quot;},&quot;citationTag&quot;:&quot;MENDELEY_CITATION_v3_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&quot;,&quot;citationItems&quot;:[{&quot;id&quot;:&quot;18244499-64cf-3e33-b77a-926f2d4f50fd&quot;,&quot;itemData&quot;:{&quot;type&quot;:&quot;article-journal&quot;,&quot;id&quot;:&quot;18244499-64cf-3e33-b77a-926f2d4f50fd&quot;,&quot;title&quot;:&quot;A comprehensive survey on convolutional neural network in medical image analysis&quot;,&quot;author&quot;:[{&quot;family&quot;:&quot;Yao&quot;,&quot;given&quot;:&quot;Xujing&quot;,&quot;parse-names&quot;:false,&quot;dropping-particle&quot;:&quot;&quot;,&quot;non-dropping-particle&quot;:&quot;&quot;},{&quot;family&quot;:&quot;Wang&quot;,&quot;given&quot;:&quot;Xinyue&quot;,&quot;parse-names&quot;:false,&quot;dropping-particle&quot;:&quot;&quot;,&quot;non-dropping-particle&quot;:&quot;&quot;},{&quot;family&quot;:&quot;Wang&quot;,&quot;given&quot;:&quot;Shui-Hua&quot;,&quot;parse-names&quot;:false,&quot;dropping-particle&quot;:&quot;&quot;,&quot;non-dropping-particle&quot;:&quot;&quot;},{&quot;family&quot;:&quot;Zhang&quot;,&quot;given&quot;:&quot;Yu-Dong&quot;,&quot;parse-names&quot;:false,&quot;dropping-particle&quot;:&quot;&quot;,&quot;non-dropping-particle&quot;:&quot;&quot;},{&quot;family&quot;:&quot;Zhang yudongzhang&quot;,&quot;given&quot;:&quot;Yu-Dong&quot;,&quot;parse-names&quot;:false,&quot;dropping-particle&quot;:&quot;&quot;,&quot;non-dropping-particle&quot;:&quot;&quot;},{&quot;family&quot;:&quot;Xujing Yao&quot;,&quot;given&quot;:&quot;ieeeorg&quot;,&quot;parse-names&quot;:false,&quot;dropping-particle&quot;:&quot;&quot;,&quot;non-dropping-particle&quot;:&quot;&quot;}],&quot;accessed&quot;:{&quot;date-parts&quot;:[[2023,1,5]]},&quot;DOI&quot;:&quot;10.1007/s11042-020-09634-7&quot;,&quot;URL&quot;:&quot;https://doi.org/10.1007/s11042-020-09634-7&quot;,&quot;abstract&quot;:&quot;CNN is inspired from Primary Visual (V1) neurons. It is a typical deep learning technique and can help teach machine how to see and identify objects. In the most recent decade, deep learning develops rapidly and has been well used in various fields of expertise such as computer vision and natural language processing. As the representative algorithm of deep learning, Convolution Neural Network (CNN) has been regarded as a breakthrough of historic significance in image processing and visual recognition tasks since the astonishing results achieved on ImageNet Large Scale Visual Recognition Competition (ILSVRC) Unlike methods based on handcrafted features, CNN models can build high-level features from low-level ones in a data-driven fashion and have displayed great potential in medical image analysis among the aspects of segmentation of histological images identification, lesion detection, tissue classification, etc. This paper provides a review on CNN from the perspectives of its basic mechanism introduction, structure, typical architecture and main application in medical image analysis through analyzing over 100 references from Google Scholar, PubMed, Web of Science and various sources published from 1958 to 2020.&quot;,&quot;container-title-short&quot;:&quot;&quot;},&quot;isTemporary&quot;:false}]},{&quot;citationID&quot;:&quot;MENDELEY_CITATION_2377d391-3115-4279-83db-04b02627a313&quot;,&quot;properties&quot;:{&quot;noteIndex&quot;:0},&quot;isEdited&quot;:false,&quot;manualOverride&quot;:{&quot;isManuallyOverridden&quot;:false,&quot;citeprocText&quot;:&quot;(2)&quot;,&quot;manualOverrideText&quot;:&quot;&quot;},&quot;citationTag&quot;:&quot;MENDELEY_CITATION_v3_eyJjaXRhdGlvbklEIjoiTUVOREVMRVlfQ0lUQVRJT05fMjM3N2QzOTEtMzExNS00Mjc5LTgzZGItMDRiMDI2MjdhMzEzIiwicHJvcGVydGllcyI6eyJub3RlSW5kZXgiOjB9LCJpc0VkaXRlZCI6ZmFsc2UsIm1hbnVhbE92ZXJyaWRlIjp7ImlzTWFudWFsbHlPdmVycmlkZGVuIjpmYWxzZSwiY2l0ZXByb2NUZXh0IjoiKDIpIiwibWFudWFsT3ZlcnJpZGVUZXh0IjoiIn0sImNpdGF0aW9uSXRlbXMiOlt7ImlkIjoiMTMyOTM2ODYtNTIwMC0zMzQ2LWE0MzMtYjQyNTBmNzg5MGVlIiwiaXRlbURhdGEiOnsidHlwZSI6ImFydGljbGUiLCJpZCI6IjEzMjkzNjg2LTUyMDAtMzM0Ni1hNDMzLWI0MjUwZjc4OTBlZS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quot;,&quot;citationItems&quot;:[{&quot;id&quot;:&quot;13293686-5200-3346-a433-b4250f7890ee&quot;,&quot;itemData&quot;:{&quot;type&quot;:&quot;article&quot;,&quot;id&quot;:&quot;13293686-5200-3346-a433-b4250f7890ee&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92ddbc1f-a749-4fa8-a1ff-efa3248e0b5d&quot;,&quot;properties&quot;:{&quot;noteIndex&quot;:0},&quot;isEdited&quot;:false,&quot;manualOverride&quot;:{&quot;isManuallyOverridden&quot;:false,&quot;citeprocText&quot;:&quot;(5)&quot;,&quot;manualOverrideText&quot;:&quot;&quot;},&quot;citationTag&quot;:&quot;MENDELEY_CITATION_v3_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&quot;,&quot;citationItems&quot;:[{&quot;id&quot;:&quot;5f2dec8c-0b7f-3d86-bf82-1a75ab651609&quot;,&quot;itemData&quot;:{&quot;type&quot;:&quot;article-journal&quot;,&quot;id&quot;:&quot;5f2dec8c-0b7f-3d86-bf82-1a75ab651609&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accessed&quot;:{&quot;date-parts&quot;:[[2022,12,30]]},&quot;URL&quot;:&quot;http://code.google.com/p/cuda-convnet/&quot;,&quot;abstract&quot;:&quo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quot;dropout\&quot; that proved to be very effective. We also entered a variant of this model in the ILSVRC-2012 competition and achieved a winning top-5 test error rate of 15.3%, compared to 26.2% achieved by the second-best entry.&quot;,&quot;container-title-short&quot;:&quot;&quot;},&quot;isTemporary&quot;:false}]},{&quot;citationID&quot;:&quot;MENDELEY_CITATION_f727915f-acb6-4a18-bc98-eeb5ee6869c0&quot;,&quot;properties&quot;:{&quot;noteIndex&quot;:0},&quot;isEdited&quot;:false,&quot;manualOverride&quot;:{&quot;isManuallyOverridden&quot;:false,&quot;citeprocText&quot;:&quot;(2)&quot;,&quot;manualOverrideText&quot;:&quot;&quot;},&quot;citationTag&quot;:&quot;MENDELEY_CITATION_v3_eyJjaXRhdGlvbklEIjoiTUVOREVMRVlfQ0lUQVRJT05fZjcyNzkxNWYtYWNiNi00YTE4LWJjOTgtZWViNWVlNjg2OWMwIiwicHJvcGVydGllcyI6eyJub3RlSW5kZXgiOjB9LCJpc0VkaXRlZCI6ZmFsc2UsIm1hbnVhbE92ZXJyaWRlIjp7ImlzTWFudWFsbHlPdmVycmlkZGVuIjpmYWxzZSwiY2l0ZXByb2NUZXh0IjoiKDIpIiwibWFudWFsT3ZlcnJpZGVUZXh0IjoiIn0sImNpdGF0aW9uSXRlbXMiOlt7ImlkIjoiMTMyOTM2ODYtNTIwMC0zMzQ2LWE0MzMtYjQyNTBmNzg5MGVlIiwiaXRlbURhdGEiOnsidHlwZSI6ImFydGljbGUiLCJpZCI6IjEzMjkzNjg2LTUyMDAtMzM0Ni1hNDMzLWI0MjUwZjc4OTBlZS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quot;,&quot;citationItems&quot;:[{&quot;id&quot;:&quot;13293686-5200-3346-a433-b4250f7890ee&quot;,&quot;itemData&quot;:{&quot;type&quot;:&quot;article&quot;,&quot;id&quot;:&quot;13293686-5200-3346-a433-b4250f7890ee&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57e33cef-5881-41bc-a407-e1b39854a181&quot;,&quot;properties&quot;:{&quot;noteIndex&quot;:0},&quot;isEdited&quot;:false,&quot;manualOverride&quot;:{&quot;isManuallyOverridden&quot;:false,&quot;citeprocText&quot;:&quot;(4)&quot;,&quot;manualOverrideText&quot;:&quot;&quot;},&quot;citationTag&quot;:&quot;MENDELEY_CITATION_v3_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&quot;,&quot;citationItems&quot;:[{&quot;id&quot;:&quot;18244499-64cf-3e33-b77a-926f2d4f50fd&quot;,&quot;itemData&quot;:{&quot;type&quot;:&quot;article-journal&quot;,&quot;id&quot;:&quot;18244499-64cf-3e33-b77a-926f2d4f50fd&quot;,&quot;title&quot;:&quot;A comprehensive survey on convolutional neural network in medical image analysis&quot;,&quot;author&quot;:[{&quot;family&quot;:&quot;Yao&quot;,&quot;given&quot;:&quot;Xujing&quot;,&quot;parse-names&quot;:false,&quot;dropping-particle&quot;:&quot;&quot;,&quot;non-dropping-particle&quot;:&quot;&quot;},{&quot;family&quot;:&quot;Wang&quot;,&quot;given&quot;:&quot;Xinyue&quot;,&quot;parse-names&quot;:false,&quot;dropping-particle&quot;:&quot;&quot;,&quot;non-dropping-particle&quot;:&quot;&quot;},{&quot;family&quot;:&quot;Wang&quot;,&quot;given&quot;:&quot;Shui-Hua&quot;,&quot;parse-names&quot;:false,&quot;dropping-particle&quot;:&quot;&quot;,&quot;non-dropping-particle&quot;:&quot;&quot;},{&quot;family&quot;:&quot;Zhang&quot;,&quot;given&quot;:&quot;Yu-Dong&quot;,&quot;parse-names&quot;:false,&quot;dropping-particle&quot;:&quot;&quot;,&quot;non-dropping-particle&quot;:&quot;&quot;},{&quot;family&quot;:&quot;Zhang yudongzhang&quot;,&quot;given&quot;:&quot;Yu-Dong&quot;,&quot;parse-names&quot;:false,&quot;dropping-particle&quot;:&quot;&quot;,&quot;non-dropping-particle&quot;:&quot;&quot;},{&quot;family&quot;:&quot;Xujing Yao&quot;,&quot;given&quot;:&quot;ieeeorg&quot;,&quot;parse-names&quot;:false,&quot;dropping-particle&quot;:&quot;&quot;,&quot;non-dropping-particle&quot;:&quot;&quot;}],&quot;accessed&quot;:{&quot;date-parts&quot;:[[2023,1,5]]},&quot;DOI&quot;:&quot;10.1007/s11042-020-09634-7&quot;,&quot;URL&quot;:&quot;https://doi.org/10.1007/s11042-020-09634-7&quot;,&quot;abstract&quot;:&quot;CNN is inspired from Primary Visual (V1) neurons. It is a typical deep learning technique and can help teach machine how to see and identify objects. In the most recent decade, deep learning develops rapidly and has been well used in various fields of expertise such as computer vision and natural language processing. As the representative algorithm of deep learning, Convolution Neural Network (CNN) has been regarded as a breakthrough of historic significance in image processing and visual recognition tasks since the astonishing results achieved on ImageNet Large Scale Visual Recognition Competition (ILSVRC) Unlike methods based on handcrafted features, CNN models can build high-level features from low-level ones in a data-driven fashion and have displayed great potential in medical image analysis among the aspects of segmentation of histological images identification, lesion detection, tissue classification, etc. This paper provides a review on CNN from the perspectives of its basic mechanism introduction, structure, typical architecture and main application in medical image analysis through analyzing over 100 references from Google Scholar, PubMed, Web of Science and various sources published from 1958 to 2020.&quot;,&quot;container-title-short&quot;:&quot;&quot;},&quot;isTemporary&quot;:false}]},{&quot;citationID&quot;:&quot;MENDELEY_CITATION_f4230867-467b-4582-b46f-c96c1b80332f&quot;,&quot;properties&quot;:{&quot;noteIndex&quot;:0},&quot;isEdited&quot;:false,&quot;manualOverride&quot;:{&quot;isManuallyOverridden&quot;:false,&quot;citeprocText&quot;:&quot;(2)&quot;,&quot;manualOverrideText&quot;:&quot;&quot;},&quot;citationTag&quot;:&quot;MENDELEY_CITATION_v3_eyJjaXRhdGlvbklEIjoiTUVOREVMRVlfQ0lUQVRJT05fZjQyMzA4NjctNDY3Yi00NTgyLWI0NmYtYzk2YzFiODAzMzJmIiwicHJvcGVydGllcyI6eyJub3RlSW5kZXgiOjB9LCJpc0VkaXRlZCI6ZmFsc2UsIm1hbnVhbE92ZXJyaWRlIjp7ImlzTWFudWFsbHlPdmVycmlkZGVuIjpmYWxzZSwiY2l0ZXByb2NUZXh0IjoiKDIpIiwibWFudWFsT3ZlcnJpZGVUZXh0IjoiIn0sImNpdGF0aW9uSXRlbXMiOlt7ImlkIjoiMTMyOTM2ODYtNTIwMC0zMzQ2LWE0MzMtYjQyNTBmNzg5MGVlIiwiaXRlbURhdGEiOnsidHlwZSI6ImFydGljbGUiLCJpZCI6IjEzMjkzNjg2LTUyMDAtMzM0Ni1hNDMzLWI0MjUwZjc4OTBlZS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quot;,&quot;citationItems&quot;:[{&quot;id&quot;:&quot;13293686-5200-3346-a433-b4250f7890ee&quot;,&quot;itemData&quot;:{&quot;type&quot;:&quot;article&quot;,&quot;id&quot;:&quot;13293686-5200-3346-a433-b4250f7890ee&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f76e5939-c7a0-4738-af3d-37fd4beaa354&quot;,&quot;properties&quot;:{&quot;noteIndex&quot;:0},&quot;isEdited&quot;:false,&quot;manualOverride&quot;:{&quot;isManuallyOverridden&quot;:false,&quot;citeprocText&quot;:&quot;(5)&quot;,&quot;manualOverrideText&quot;:&quot;&quot;},&quot;citationTag&quot;:&quot;MENDELEY_CITATION_v3_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&quot;,&quot;citationItems&quot;:[{&quot;id&quot;:&quot;5f2dec8c-0b7f-3d86-bf82-1a75ab651609&quot;,&quot;itemData&quot;:{&quot;type&quot;:&quot;article-journal&quot;,&quot;id&quot;:&quot;5f2dec8c-0b7f-3d86-bf82-1a75ab651609&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accessed&quot;:{&quot;date-parts&quot;:[[2022,12,30]]},&quot;URL&quot;:&quot;http://code.google.com/p/cuda-convnet/&quot;,&quot;abstract&quot;:&quo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quot;dropout\&quot; that proved to be very effective. We also entered a variant of this model in the ILSVRC-2012 competition and achieved a winning top-5 test error rate of 15.3%, compared to 26.2% achieved by the second-best entry.&quot;,&quot;container-title-short&quot;:&quot;&quot;},&quot;isTemporary&quot;:false}]},{&quot;citationID&quot;:&quot;MENDELEY_CITATION_faa6a438-25d7-41bf-8639-f63ea995badd&quot;,&quot;properties&quot;:{&quot;noteIndex&quot;:0},&quot;isEdited&quot;:false,&quot;manualOverride&quot;:{&quot;isManuallyOverridden&quot;:false,&quot;citeprocText&quot;:&quot;(5)&quot;,&quot;manualOverrideText&quot;:&quot;&quot;},&quot;citationTag&quot;:&quot;MENDELEY_CITATION_v3_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&quot;,&quot;citationItems&quot;:[{&quot;id&quot;:&quot;5f2dec8c-0b7f-3d86-bf82-1a75ab651609&quot;,&quot;itemData&quot;:{&quot;type&quot;:&quot;article-journal&quot;,&quot;id&quot;:&quot;5f2dec8c-0b7f-3d86-bf82-1a75ab651609&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accessed&quot;:{&quot;date-parts&quot;:[[2022,12,30]]},&quot;URL&quot;:&quot;http://code.google.com/p/cuda-convnet/&quot;,&quot;abstract&quot;:&quo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quot;dropout\&quot; that proved to be very effective. We also entered a variant of this model in the ILSVRC-2012 competition and achieved a winning top-5 test error rate of 15.3%, compared to 26.2% achieved by the second-best entry.&quot;,&quot;container-title-short&quot;:&quot;&quot;},&quot;isTemporary&quot;:false}]},{&quot;citationID&quot;:&quot;MENDELEY_CITATION_11daa7e6-953d-4076-91fb-091492e98aad&quot;,&quot;properties&quot;:{&quot;noteIndex&quot;:0},&quot;isEdited&quot;:false,&quot;manualOverride&quot;:{&quot;isManuallyOverridden&quot;:false,&quot;citeprocText&quot;:&quot;(6)&quot;,&quot;manualOverrideText&quot;:&quot;&quot;},&quot;citationTag&quot;:&quot;MENDELEY_CITATION_v3_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&quot;,&quot;citationItems&quot;:[{&quot;id&quot;:&quot;08b21847-c262-3608-b049-8b019cee0acd&quot;,&quot;itemData&quot;:{&quot;type&quot;:&quot;article-journal&quot;,&quot;id&quot;:&quot;08b21847-c262-3608-b049-8b019cee0acd&quot;,&quot;title&quot;:&quot;Spell Once, Summon Anywhere: A Two-Level Open-Vocabulary Language Model&quot;,&quot;author&quot;:[{&quot;family&quot;:&quot;Mielke&quot;,&quot;given&quot;:&quot;Sabrina J&quot;,&quot;parse-names&quot;:false,&quot;dropping-particle&quot;:&quot;&quot;,&quot;non-dropping-particle&quot;:&quot;&quot;},{&quot;family&quot;:&quot;Eisner&quot;,&quot;given&quot;:&quot;Jason&quot;,&quot;parse-names&quot;:false,&quot;dropping-particle&quot;:&quot;&quot;,&quot;non-dropping-particle&quot;:&quot;&quot;}],&quot;accessed&quot;:{&quot;date-parts&quot;:[[2022,12,30]]},&quot;URL&quot;:&quot;www.aaai.org&quot;,&quot;abstract&quot;:&quot;We show how the spellings of known words can help us deal with unknown words in open-vocabulary NLP tasks. The method we propose can be used to extend any closed-vocabulary generative model, but in this paper we specifically consider the case of neural language modeling. Our Bayesian generative story combines a standard RNN language model (generating the word tokens in each sentence) with an RNN-based spelling model (generating the letters in each word type). These two RNNs respectively capture sentence structure and word structure, and are kept separate as in linguistics. By invoking the second RNN to generate spellings for novel words in context, we obtain an open-vocabulary language model. For known words, embeddings are naturally inferred by combining evidence from type spelling and token context. Comparing to baselines (including a novel strong baseline), we beat previous work and establish state-of-the-art results on multiple datasets.&quot;,&quot;container-title-short&quot;:&quot;&quot;},&quot;isTemporary&quot;:false}]},{&quot;citationID&quot;:&quot;MENDELEY_CITATION_b0aea552-23df-4404-a578-e1495925e239&quot;,&quot;properties&quot;:{&quot;noteIndex&quot;:0},&quot;isEdited&quot;:false,&quot;manualOverride&quot;:{&quot;isManuallyOverridden&quot;:false,&quot;citeprocText&quot;:&quot;(1)&quot;,&quot;manualOverrideText&quot;:&quot;&quot;},&quot;citationTag&quot;:&quot;MENDELEY_CITATION_v3_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&quot;,&quot;citationItems&quot;:[{&quot;id&quot;:&quot;512e9cf7-bc42-35d9-8a73-a8194be84dd1&quot;,&quot;itemData&quot;:{&quot;type&quot;:&quot;article-journal&quot;,&quot;id&quot;:&quot;512e9cf7-bc42-35d9-8a73-a8194be84dd1&quot;,&quot;title&quot;:&quot;Epidemiology of otitis media during the first seven years of life in children in greater Boston: a prospective, cohort study&quot;,&quot;author&quot;:[{&quot;family&quot;:&quot;Teele&quot;,&quot;given&quot;:&quot;David W.&quot;,&quot;parse-names&quot;:false,&quot;dropping-particle&quot;:&quot;&quot;,&quot;non-dropping-particle&quot;:&quot;&quot;},{&quot;family&quot;:&quot;Klein&quot;,&quot;given&quot;:&quot;Jerome O.&quot;,&quot;parse-names&quot;:false,&quot;dropping-particle&quot;:&quot;&quot;,&quot;non-dropping-particle&quot;:&quot;&quot;},{&quot;family&quot;:&quot;Rosner&quot;,&quot;given&quot;:&quot;Bernard&quot;,&quot;parse-names&quot;:false,&quot;dropping-particle&quot;:&quot;&quot;,&quot;non-dropping-particle&quot;:&quot;&quot;}],&quot;container-title&quot;:&quot;The Journal of infectious diseases&quot;,&quot;container-title-short&quot;:&quot;J Infect Dis&quot;,&quot;accessed&quot;:{&quot;date-parts&quot;:[[2022,12,30]]},&quot;DOI&quot;:&quot;10.1093/INFDIS/160.1.83&quot;,&quot;ISSN&quot;:&quot;0022-1899&quot;,&quot;PMID&quot;:&quot;2732519&quot;,&quot;URL&quot;:&quot;https://pubmed.ncbi.nlm.nih.gov/2732519/&quot;,&quot;issued&quot;:{&quot;date-parts&quot;:[[1989]]},&quot;page&quot;:&quot;83-94&quot;,&quot;abstract&quot;:&quot;To determine the epidemiology of acute otitis media (AOM) and duration of middle ear effusion (MEE), we followed consecutively enrolled children from shortly after birth until 7 y of age. Because some children dropped out of the study, data were analyzed for 877 children observed for at least 1 y; 698 were observed for at least 3 y, and 498 were observed until 7 y of age. By 1 y of age, 62% of the children had ≥1 episode of AOM and 17% had ≥3 episodes; by 3 y of age, 83% had ≥1 episode of AOM and 46% had ≥3 episodes. The peak incidence occurred during the second 6-mo period of life. Significantly increased risk (by multivariate analysis) for AOM was associated with male gender, sibling history of recurrent AOM, early occurrence of AOM, and not being breast fed. MEE persisted after onset of AOM for weeks to months; prolonged duration of MEE was associated with male gender, sibling history of ear infection, and not being breast fed. © 1989 The University of Chicago All Rights Reserved.&quot;,&quot;publisher&quot;:&quot;J Infect Dis&quot;,&quot;issue&quot;:&quot;1&quot;,&quot;volume&quot;:&quot;160&quot;},&quot;isTemporary&quot;:false}]},{&quot;citationID&quot;:&quot;MENDELEY_CITATION_79ce9d54-8059-4e05-b85f-1df696ab8df8&quot;,&quot;properties&quot;:{&quot;noteIndex&quot;:0},&quot;isEdited&quot;:false,&quot;manualOverride&quot;:{&quot;isManuallyOverridden&quot;:false,&quot;citeprocText&quot;:&quot;(7)&quot;,&quot;manualOverrideText&quot;:&quot;&quot;},&quot;citationTag&quot;:&quot;MENDELEY_CITATION_v3_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&quot;,&quot;citationItems&quot;:[{&quot;id&quot;:&quot;ca6a0558-f42d-3314-81ed-a05c71a0f32a&quot;,&quot;itemData&quot;:{&quot;type&quot;:&quot;article-journal&quot;,&quot;id&quot;:&quot;ca6a0558-f42d-3314-81ed-a05c71a0f32a&quot;,&quot;title&quot;:&quot;Efüzyonlu Otitis Media: Tanı ve Tedavi Yaklaşımlarına Genel Bakış Otitis Media with Effusion: Overview of Diagnosis and Treatment Approaches&quot;,&quot;author&quot;:[{&quot;family&quot;:&quot;Sezgin&quot;,&quot;given&quot;:&quot;Zeki&quot;,&quot;parse-names&quot;:false,&quot;dropping-particle&quot;:&quot;&quot;,&quot;non-dropping-particle&quot;:&quot;&quot;}],&quot;container-title&quot;:&quot;Pediatric Practice and Research&quot;,&quot;accessed&quot;:{&quot;date-parts&quot;:[[2022,12,30]]},&quot;issued&quot;:{&quot;date-parts&quot;:[[2016]]},&quot;page&quot;:&quot;1-11&quot;,&quot;issue&quot;:&quot;1&quot;,&quot;volume&quot;:&quot;4&quot;,&quot;container-title-short&quot;:&quot;&quot;},&quot;isTemporary&quot;:false}]},{&quot;citationID&quot;:&quot;MENDELEY_CITATION_2d4b7572-3e26-470d-ba13-7994558dff28&quot;,&quot;properties&quot;:{&quot;noteIndex&quot;:0},&quot;isEdited&quot;:false,&quot;manualOverride&quot;:{&quot;isManuallyOverridden&quot;:false,&quot;citeprocText&quot;:&quot;(8)&quot;,&quot;manualOverrideText&quot;:&quot;&quot;},&quot;citationTag&quot;:&quot;MENDELEY_CITATION_v3_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&quot;,&quot;citationItems&quot;:[{&quot;id&quot;:&quot;ffeff841-4326-3cac-bd96-1226547198d1&quot;,&quot;itemData&quot;:{&quot;type&quot;:&quot;article-journal&quot;,&quot;id&quot;:&quot;ffeff841-4326-3cac-bd96-1226547198d1&quot;,&quot;title&quot;:&quot;Shortwave infrared otoscopy for diagnosis of middle ear effusions: a machine-learning-based approach&quot;,&quot;author&quot;:[{&quot;family&quot;:&quot;Kashani&quot;,&quot;given&quot;:&quot;Rustin G.&quot;,&quot;parse-names&quot;:false,&quot;dropping-particle&quot;:&quot;&quot;,&quot;non-dropping-particle&quot;:&quot;&quot;},{&quot;family&quot;:&quot;Młyńczak&quot;,&quot;given&quot;:&quot;Marcel C.&quot;,&quot;parse-names&quot;:false,&quot;dropping-particle&quot;:&quot;&quot;,&quot;non-dropping-particle&quot;:&quot;&quot;},{&quot;family&quot;:&quot;Zarabanda&quot;,&quot;given&quot;:&quot;David&quot;,&quot;parse-names&quot;:false,&quot;dropping-particle&quot;:&quot;&quot;,&quot;non-dropping-particle&quot;:&quot;&quot;},{&quot;family&quot;:&quot;Solis-Pazmino&quot;,&quot;given&quot;:&quot;Paola&quot;,&quot;parse-names&quot;:false,&quot;dropping-particle&quot;:&quot;&quot;,&quot;non-dropping-particle&quot;:&quot;&quot;},{&quot;family&quot;:&quot;Huland&quot;,&quot;given&quot;:&quot;David M.&quot;,&quot;parse-names&quot;:false,&quot;dropping-particle&quot;:&quot;&quot;,&quot;non-dropping-particle&quot;:&quot;&quot;},{&quot;family&quot;:&quot;Ahmad&quot;,&quot;given&quot;:&quot;Iram N.&quot;,&quot;parse-names&quot;:false,&quot;dropping-particle&quot;:&quot;&quot;,&quot;non-dropping-particle&quot;:&quot;&quot;},{&quot;family&quot;:&quot;Singh&quot;,&quot;given&quot;:&quot;Surya P.&quot;,&quot;parse-names&quot;:false,&quot;dropping-particle&quot;:&quot;&quot;,&quot;non-dropping-particle&quot;:&quot;&quot;},{&quot;family&quot;:&quot;Valdez&quot;,&quot;given&quot;:&quot;Tulio A.&quot;,&quot;parse-names&quot;:false,&quot;dropping-particle&quot;:&quot;&quot;,&quot;non-dropping-particle&quot;:&quot;&quot;}],&quot;container-title&quot;:&quot;Scientific Reports 2021 11:1&quot;,&quot;accessed&quot;:{&quot;date-parts&quot;:[[2022,12,30]]},&quot;DOI&quot;:&quot;10.1038/s41598-021-91736-9&quot;,&quot;ISBN&quot;:&quot;0123456789&quot;,&quot;ISSN&quot;:&quot;2045-2322&quot;,&quot;PMID&quot;:&quot;34131163&quot;,&quot;URL&quot;:&quot;https://www.nature.com/articles/s41598-021-91736-9&quot;,&quot;issued&quot;:{&quot;date-parts&quot;:[[2021,6,15]]},&quot;page&quot;:&quot;1-10&quot;,&quot;abstract&quot;:&quot;Otitis media, a common disease marked by the presence of fluid within the middle ear space, imparts a significant global health and economic burden. Identifying an effusion through the tympanic membrane is critical to diagnostic success but remains challenging due to the inherent limitations of visible light otoscopy and user interpretation. Here we describe a powerful diagnostic approach to otitis media utilizing advancements in otoscopy and machine learning. We developed an otoscope that visualizes middle ear structures and fluid in the shortwave infrared region, holding several advantages over traditional approaches. Images were captured in vivo and then processed by a novel machine learning based algorithm. The model predicts the presence of effusions with greater accuracy than current techniques, offering specificity and sensitivity over 90%. This platform has the potential to reduce costs and resources associated with otitis media, especially as improvements are made in shortwave imaging and machine learning.&quot;,&quot;publisher&quot;:&quot;Nature Publishing Group&quot;,&quot;issue&quot;:&quot;1&quot;,&quot;volume&quot;:&quot;11&quot;,&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YerTutucu1</b:Tag>
    <b:SourceType>Book</b:SourceType>
    <b:Guid>{F3525475-96FF-48F9-AF0C-E342FBB7DD46}</b:Guid>
    <b:RefOrder>1</b:RefOrder>
  </b:Source>
</b:Sources>
</file>

<file path=customXml/itemProps1.xml><?xml version="1.0" encoding="utf-8"?>
<ds:datastoreItem xmlns:ds="http://schemas.openxmlformats.org/officeDocument/2006/customXml" ds:itemID="{3A564714-87B6-470F-9ED4-79EF15632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30</Pages>
  <Words>5800</Words>
  <Characters>33061</Characters>
  <Application>Microsoft Office Word</Application>
  <DocSecurity>0</DocSecurity>
  <Lines>275</Lines>
  <Paragraphs>77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Dertli</dc:creator>
  <cp:keywords/>
  <dc:description/>
  <cp:lastModifiedBy>Enes Dertli</cp:lastModifiedBy>
  <cp:revision>32</cp:revision>
  <dcterms:created xsi:type="dcterms:W3CDTF">2022-12-26T00:25:00Z</dcterms:created>
  <dcterms:modified xsi:type="dcterms:W3CDTF">2023-01-04T22:00:00Z</dcterms:modified>
</cp:coreProperties>
</file>