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AB450" w14:textId="77777777" w:rsidR="002319B6" w:rsidRDefault="002319B6"/>
    <w:p w14:paraId="14048271" w14:textId="77777777" w:rsidR="00384897" w:rsidRDefault="00384897"/>
    <w:p w14:paraId="0C0CE00D" w14:textId="64FC12A2" w:rsidR="00384897" w:rsidRPr="00F003F1" w:rsidRDefault="00384897">
      <w:pPr>
        <w:rPr>
          <w:rFonts w:ascii="Arial" w:hAnsi="Arial" w:cs="Arial"/>
          <w:b/>
        </w:rPr>
      </w:pPr>
      <w:r w:rsidRPr="00F003F1">
        <w:rPr>
          <w:rFonts w:ascii="Arial" w:hAnsi="Arial" w:cs="Arial"/>
          <w:b/>
        </w:rPr>
        <w:t>DATA ACCESS</w:t>
      </w:r>
    </w:p>
    <w:p w14:paraId="3563CEBB" w14:textId="2E0556CA" w:rsidR="00384897" w:rsidRDefault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 xml:space="preserve">Sequencing files generated for this study </w:t>
      </w:r>
      <w:r w:rsidR="001E3CD2">
        <w:rPr>
          <w:rFonts w:ascii="Arial" w:hAnsi="Arial" w:cs="Arial"/>
        </w:rPr>
        <w:t>can be accessed using the following link:</w:t>
      </w:r>
    </w:p>
    <w:p w14:paraId="43B91271" w14:textId="77777777" w:rsidR="001E3CD2" w:rsidRDefault="001E3CD2">
      <w:pPr>
        <w:rPr>
          <w:rFonts w:ascii="Arial" w:hAnsi="Arial" w:cs="Arial"/>
        </w:rPr>
      </w:pPr>
    </w:p>
    <w:p w14:paraId="7A23761B" w14:textId="77777777" w:rsidR="001E3CD2" w:rsidRDefault="00DF17CB" w:rsidP="001E3CD2">
      <w:pPr>
        <w:rPr>
          <w:rFonts w:eastAsia="Times New Roman"/>
        </w:rPr>
      </w:pPr>
      <w:hyperlink r:id="rId8" w:history="1">
        <w:r w:rsidR="001E3CD2">
          <w:rPr>
            <w:rStyle w:val="Hyperlink"/>
            <w:rFonts w:eastAsia="Times New Roman"/>
          </w:rPr>
          <w:t>https://www.ncbi.nlm.nih.gov/geo/query/acc.cgi?acc=GSE131639</w:t>
        </w:r>
      </w:hyperlink>
    </w:p>
    <w:p w14:paraId="1DDF3FC7" w14:textId="77777777" w:rsidR="001E3CD2" w:rsidRPr="00F003F1" w:rsidRDefault="001E3CD2">
      <w:pPr>
        <w:rPr>
          <w:rFonts w:ascii="Arial" w:hAnsi="Arial" w:cs="Arial"/>
        </w:rPr>
      </w:pPr>
    </w:p>
    <w:p w14:paraId="0B3488B1" w14:textId="77777777" w:rsidR="00384897" w:rsidRPr="00F003F1" w:rsidRDefault="00384897">
      <w:pPr>
        <w:rPr>
          <w:rFonts w:ascii="Arial" w:hAnsi="Arial" w:cs="Arial"/>
          <w:color w:val="FF0000"/>
        </w:rPr>
      </w:pPr>
    </w:p>
    <w:p w14:paraId="796CACDD" w14:textId="4F7C74F1" w:rsidR="00384897" w:rsidRPr="00F003F1" w:rsidRDefault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>Reference files used to generate figures for this paper can be accessed at:</w:t>
      </w:r>
    </w:p>
    <w:p w14:paraId="3D81E201" w14:textId="77777777" w:rsidR="00F003F1" w:rsidRPr="00F003F1" w:rsidRDefault="00DF17CB" w:rsidP="00F003F1">
      <w:pPr>
        <w:rPr>
          <w:rFonts w:ascii="Arial" w:eastAsia="Times New Roman" w:hAnsi="Arial" w:cs="Arial"/>
        </w:rPr>
      </w:pPr>
      <w:hyperlink r:id="rId9" w:history="1">
        <w:r w:rsidR="00F003F1" w:rsidRPr="00F003F1">
          <w:rPr>
            <w:rFonts w:ascii="Arial" w:eastAsia="Times New Roman" w:hAnsi="Arial" w:cs="Arial"/>
            <w:color w:val="0000FF"/>
            <w:u w:val="single"/>
          </w:rPr>
          <w:t>https://github.com/CEGRcode/Gallego_2019</w:t>
        </w:r>
      </w:hyperlink>
    </w:p>
    <w:p w14:paraId="663B1BD0" w14:textId="77777777" w:rsidR="00802840" w:rsidRDefault="00802840" w:rsidP="00384897">
      <w:pPr>
        <w:rPr>
          <w:rFonts w:ascii="Arial" w:hAnsi="Arial" w:cs="Arial"/>
          <w:color w:val="FF0000"/>
        </w:rPr>
      </w:pPr>
    </w:p>
    <w:p w14:paraId="5A7823C3" w14:textId="77777777" w:rsidR="00334D1F" w:rsidRPr="00F003F1" w:rsidRDefault="00334D1F" w:rsidP="00384897">
      <w:pPr>
        <w:rPr>
          <w:rFonts w:ascii="Arial" w:hAnsi="Arial" w:cs="Arial"/>
          <w:color w:val="FF0000"/>
        </w:rPr>
      </w:pPr>
    </w:p>
    <w:p w14:paraId="04A6E1D1" w14:textId="3AC80D04" w:rsidR="00802840" w:rsidRPr="00F003F1" w:rsidRDefault="00802840" w:rsidP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 xml:space="preserve">All data files were de-duplicated </w:t>
      </w:r>
    </w:p>
    <w:p w14:paraId="544D04C3" w14:textId="77777777" w:rsidR="00802840" w:rsidRPr="00F003F1" w:rsidRDefault="00802840" w:rsidP="00384897">
      <w:pPr>
        <w:rPr>
          <w:rFonts w:ascii="Arial" w:hAnsi="Arial" w:cs="Arial"/>
        </w:rPr>
      </w:pPr>
    </w:p>
    <w:p w14:paraId="422E1FDF" w14:textId="7E4FDACD" w:rsidR="00802840" w:rsidRDefault="00802840" w:rsidP="00384897">
      <w:pPr>
        <w:rPr>
          <w:rFonts w:ascii="Arial" w:hAnsi="Arial" w:cs="Arial"/>
        </w:rPr>
      </w:pPr>
      <w:r w:rsidRPr="00F003F1">
        <w:rPr>
          <w:rFonts w:ascii="Arial" w:hAnsi="Arial" w:cs="Arial"/>
        </w:rPr>
        <w:t xml:space="preserve">Most of the analyses were performed on </w:t>
      </w:r>
      <w:r w:rsidRPr="008E27BC">
        <w:rPr>
          <w:rFonts w:ascii="Arial" w:hAnsi="Arial" w:cs="Arial"/>
          <w:b/>
          <w:color w:val="008000"/>
        </w:rPr>
        <w:t>Scriptmanager v.012</w:t>
      </w:r>
      <w:r w:rsidRPr="008E27BC">
        <w:rPr>
          <w:rFonts w:ascii="Arial" w:hAnsi="Arial" w:cs="Arial"/>
          <w:color w:val="76923C" w:themeColor="accent3" w:themeShade="BF"/>
        </w:rPr>
        <w:t>,</w:t>
      </w:r>
      <w:r w:rsidRPr="00F003F1">
        <w:rPr>
          <w:rFonts w:ascii="Arial" w:hAnsi="Arial" w:cs="Arial"/>
        </w:rPr>
        <w:t xml:space="preserve"> which can be downloaded at:</w:t>
      </w:r>
    </w:p>
    <w:p w14:paraId="643802A7" w14:textId="77777777" w:rsidR="00F003F1" w:rsidRPr="00F003F1" w:rsidRDefault="00DF17CB" w:rsidP="00F003F1">
      <w:pPr>
        <w:rPr>
          <w:rFonts w:ascii="Arial" w:eastAsia="Times New Roman" w:hAnsi="Arial" w:cs="Arial"/>
        </w:rPr>
      </w:pPr>
      <w:hyperlink r:id="rId10" w:history="1">
        <w:r w:rsidR="00F003F1" w:rsidRPr="00F003F1">
          <w:rPr>
            <w:rFonts w:ascii="Arial" w:eastAsia="Times New Roman" w:hAnsi="Arial" w:cs="Arial"/>
            <w:color w:val="0000FF"/>
            <w:u w:val="single"/>
          </w:rPr>
          <w:t>https://github.com/CEGRcode/scriptmanager</w:t>
        </w:r>
      </w:hyperlink>
    </w:p>
    <w:p w14:paraId="78ACB6F1" w14:textId="77777777" w:rsidR="00F003F1" w:rsidRPr="00F003F1" w:rsidRDefault="00F003F1" w:rsidP="00384897">
      <w:pPr>
        <w:rPr>
          <w:rFonts w:ascii="Arial" w:hAnsi="Arial" w:cs="Arial"/>
        </w:rPr>
      </w:pPr>
    </w:p>
    <w:p w14:paraId="56ECA4D5" w14:textId="77777777" w:rsidR="00384897" w:rsidRPr="00384897" w:rsidRDefault="00384897">
      <w:pPr>
        <w:rPr>
          <w:rFonts w:ascii="Arial" w:hAnsi="Arial"/>
        </w:rPr>
      </w:pPr>
    </w:p>
    <w:p w14:paraId="04741C09" w14:textId="77777777" w:rsidR="000331AF" w:rsidRDefault="002319B6" w:rsidP="002319B6">
      <w:pPr>
        <w:tabs>
          <w:tab w:val="left" w:pos="5266"/>
        </w:tabs>
      </w:pPr>
      <w:r>
        <w:tab/>
      </w:r>
    </w:p>
    <w:p w14:paraId="5BFD3010" w14:textId="31AFFF66" w:rsidR="007573FC" w:rsidRDefault="00672FD9" w:rsidP="002319B6">
      <w:pPr>
        <w:tabs>
          <w:tab w:val="left" w:pos="5266"/>
        </w:tabs>
        <w:rPr>
          <w:rFonts w:ascii="Arial" w:hAnsi="Arial" w:cs="Arial"/>
          <w:b/>
        </w:rPr>
      </w:pPr>
      <w:r w:rsidRPr="0005745F">
        <w:rPr>
          <w:rFonts w:ascii="Arial" w:hAnsi="Arial" w:cs="Arial"/>
          <w:b/>
        </w:rPr>
        <w:t xml:space="preserve">Figure </w:t>
      </w:r>
      <w:r w:rsidR="00781AC1">
        <w:rPr>
          <w:rFonts w:ascii="Arial" w:hAnsi="Arial" w:cs="Arial"/>
          <w:b/>
        </w:rPr>
        <w:t>4</w:t>
      </w:r>
    </w:p>
    <w:p w14:paraId="2BA3BDF6" w14:textId="77777777" w:rsidR="0005745F" w:rsidRDefault="0005745F" w:rsidP="002319B6">
      <w:pPr>
        <w:tabs>
          <w:tab w:val="left" w:pos="5266"/>
        </w:tabs>
        <w:rPr>
          <w:rFonts w:ascii="Arial" w:hAnsi="Arial" w:cs="Arial"/>
          <w:b/>
        </w:rPr>
      </w:pPr>
    </w:p>
    <w:p w14:paraId="43BB6201" w14:textId="7F72C0AA" w:rsidR="0005745F" w:rsidRDefault="0005745F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Deduplicated BAM files were converted to TAB format using </w:t>
      </w:r>
      <w:r w:rsidRPr="008E27BC">
        <w:rPr>
          <w:rFonts w:ascii="Arial" w:hAnsi="Arial" w:cs="Arial"/>
          <w:b/>
          <w:color w:val="008000"/>
        </w:rPr>
        <w:t>BAM to scIDX</w:t>
      </w:r>
      <w:r>
        <w:rPr>
          <w:rFonts w:ascii="Arial" w:hAnsi="Arial" w:cs="Arial"/>
        </w:rPr>
        <w:t xml:space="preserve"> (BAM format converter tab) function of Script Manager v0.12.</w:t>
      </w:r>
    </w:p>
    <w:p w14:paraId="705626ED" w14:textId="645BF572" w:rsidR="0005745F" w:rsidRDefault="0005745F" w:rsidP="0005745F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Read 1</w:t>
      </w:r>
    </w:p>
    <w:p w14:paraId="2C9310AF" w14:textId="766B0F68" w:rsidR="00334D1F" w:rsidRPr="00334D1F" w:rsidRDefault="00334D1F" w:rsidP="00334D1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TAB files were shifted by 6 bp using the </w:t>
      </w:r>
      <w:r w:rsidRPr="00F56E8A">
        <w:rPr>
          <w:rFonts w:ascii="Arial" w:hAnsi="Arial" w:cs="Arial"/>
        </w:rPr>
        <w:t>script</w:t>
      </w:r>
      <w:r w:rsidRPr="00F56E8A">
        <w:rPr>
          <w:rFonts w:ascii="Arial" w:hAnsi="Arial" w:cs="Arial"/>
          <w:color w:val="3366FF"/>
        </w:rPr>
        <w:t xml:space="preserve"> </w:t>
      </w:r>
      <w:r w:rsidRPr="008E27BC">
        <w:rPr>
          <w:rFonts w:ascii="Arial" w:hAnsi="Arial" w:cs="Arial"/>
          <w:b/>
          <w:color w:val="008000"/>
        </w:rPr>
        <w:t>shift_tags.py</w:t>
      </w:r>
      <w:r>
        <w:rPr>
          <w:rFonts w:ascii="Arial" w:hAnsi="Arial" w:cs="Arial"/>
        </w:rPr>
        <w:t>.</w:t>
      </w:r>
    </w:p>
    <w:p w14:paraId="460C63C2" w14:textId="6561D97C" w:rsidR="0005745F" w:rsidRDefault="00334D1F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Shifted</w:t>
      </w:r>
      <w:r w:rsidR="0005745F">
        <w:rPr>
          <w:rFonts w:ascii="Arial" w:hAnsi="Arial" w:cs="Arial"/>
        </w:rPr>
        <w:t xml:space="preserve"> files were normalized to a 30 bp window </w:t>
      </w:r>
      <w:r w:rsidR="00B34B69">
        <w:rPr>
          <w:rFonts w:ascii="Arial" w:hAnsi="Arial" w:cs="Arial"/>
        </w:rPr>
        <w:t>centered at</w:t>
      </w:r>
      <w:r w:rsidR="0005745F">
        <w:rPr>
          <w:rFonts w:ascii="Arial" w:hAnsi="Arial" w:cs="Arial"/>
        </w:rPr>
        <w:t xml:space="preserve"> NFR</w:t>
      </w:r>
      <w:r w:rsidR="00B34B69">
        <w:rPr>
          <w:rFonts w:ascii="Arial" w:hAnsi="Arial" w:cs="Arial"/>
        </w:rPr>
        <w:t xml:space="preserve"> dyad</w:t>
      </w:r>
      <w:r w:rsidR="0005745F">
        <w:rPr>
          <w:rFonts w:ascii="Arial" w:hAnsi="Arial" w:cs="Arial"/>
        </w:rPr>
        <w:t xml:space="preserve"> (15bp upstream and 15 bp downstream of NFR dyad) of all genes using the script</w:t>
      </w:r>
      <w:r w:rsidR="00F56E8A">
        <w:rPr>
          <w:rFonts w:ascii="Arial" w:hAnsi="Arial" w:cs="Arial"/>
        </w:rPr>
        <w:t xml:space="preserve"> </w:t>
      </w:r>
      <w:r w:rsidR="00F56E8A" w:rsidRPr="008E27BC">
        <w:rPr>
          <w:rFonts w:ascii="Arial" w:hAnsi="Arial" w:cs="Arial"/>
          <w:b/>
          <w:color w:val="008000"/>
        </w:rPr>
        <w:t>normalization_script.py</w:t>
      </w:r>
      <w:r w:rsidR="00F56E8A">
        <w:rPr>
          <w:rFonts w:ascii="Arial" w:hAnsi="Arial" w:cs="Arial"/>
        </w:rPr>
        <w:t xml:space="preserve"> and reference file </w:t>
      </w:r>
      <w:r w:rsidR="00F56E8A" w:rsidRPr="008E27BC">
        <w:rPr>
          <w:rFonts w:ascii="Arial" w:hAnsi="Arial" w:cs="Arial"/>
          <w:b/>
          <w:color w:val="008000"/>
        </w:rPr>
        <w:t>NFR_dyad_invivo_sacCer3_gff.gff</w:t>
      </w:r>
      <w:r w:rsidR="0005745F">
        <w:rPr>
          <w:rFonts w:ascii="Arial" w:hAnsi="Arial" w:cs="Arial"/>
        </w:rPr>
        <w:t xml:space="preserve"> </w:t>
      </w:r>
      <w:r w:rsidR="00B34B69">
        <w:rPr>
          <w:rFonts w:ascii="Arial" w:hAnsi="Arial" w:cs="Arial"/>
        </w:rPr>
        <w:t>(</w:t>
      </w:r>
      <w:r w:rsidR="0005745F">
        <w:rPr>
          <w:rFonts w:ascii="Arial" w:hAnsi="Arial" w:cs="Arial"/>
        </w:rPr>
        <w:t>included in the link above</w:t>
      </w:r>
      <w:r w:rsidR="00B34B69">
        <w:rPr>
          <w:rFonts w:ascii="Arial" w:hAnsi="Arial" w:cs="Arial"/>
        </w:rPr>
        <w:t>)</w:t>
      </w:r>
      <w:r w:rsidR="0005745F">
        <w:rPr>
          <w:rFonts w:ascii="Arial" w:hAnsi="Arial" w:cs="Arial"/>
        </w:rPr>
        <w:t xml:space="preserve">. </w:t>
      </w:r>
    </w:p>
    <w:p w14:paraId="06954096" w14:textId="6650C0EF" w:rsidR="008E27BC" w:rsidRDefault="00CF579A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No</w:t>
      </w:r>
      <w:r w:rsidR="00334D1F">
        <w:rPr>
          <w:rFonts w:ascii="Arial" w:hAnsi="Arial" w:cs="Arial"/>
        </w:rPr>
        <w:t>rmalized</w:t>
      </w:r>
      <w:r w:rsidR="008E27BC">
        <w:rPr>
          <w:rFonts w:ascii="Arial" w:hAnsi="Arial" w:cs="Arial"/>
        </w:rPr>
        <w:t xml:space="preserve"> files were mapped to nucleosome plus one dyad reference files (.gff) using the script </w:t>
      </w:r>
      <w:r w:rsidR="008E27BC" w:rsidRPr="008E27BC">
        <w:rPr>
          <w:rFonts w:ascii="Arial" w:hAnsi="Arial" w:cs="Arial"/>
          <w:b/>
          <w:color w:val="008000"/>
        </w:rPr>
        <w:t>map_shifted_tags_to_ref.py</w:t>
      </w:r>
      <w:r w:rsidR="008E27BC">
        <w:rPr>
          <w:rFonts w:ascii="Arial" w:hAnsi="Arial" w:cs="Arial"/>
        </w:rPr>
        <w:t>.</w:t>
      </w:r>
    </w:p>
    <w:p w14:paraId="2C0CD186" w14:textId="02CEDCDF" w:rsidR="00031D67" w:rsidRDefault="00031D67" w:rsidP="0005745F">
      <w:pPr>
        <w:pStyle w:val="ListParagraph"/>
        <w:numPr>
          <w:ilvl w:val="0"/>
          <w:numId w:val="1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Composite plots were generated using the script </w:t>
      </w:r>
      <w:r w:rsidRPr="00031D67">
        <w:rPr>
          <w:rFonts w:ascii="Arial" w:hAnsi="Arial" w:cs="Arial"/>
          <w:b/>
          <w:color w:val="008000"/>
        </w:rPr>
        <w:t>Composite_plots_Vinesh_v2.py</w:t>
      </w:r>
      <w:r>
        <w:rPr>
          <w:rFonts w:ascii="Arial" w:hAnsi="Arial" w:cs="Arial"/>
        </w:rPr>
        <w:t>.</w:t>
      </w:r>
    </w:p>
    <w:p w14:paraId="194DA85B" w14:textId="77777777" w:rsidR="00047184" w:rsidRDefault="00047184" w:rsidP="00047184">
      <w:pPr>
        <w:tabs>
          <w:tab w:val="left" w:pos="5266"/>
        </w:tabs>
        <w:rPr>
          <w:rFonts w:ascii="Arial" w:hAnsi="Arial" w:cs="Arial"/>
        </w:rPr>
      </w:pPr>
    </w:p>
    <w:p w14:paraId="25416912" w14:textId="77777777" w:rsidR="00047184" w:rsidRDefault="00047184" w:rsidP="00047184">
      <w:pPr>
        <w:tabs>
          <w:tab w:val="left" w:pos="5266"/>
        </w:tabs>
        <w:rPr>
          <w:rFonts w:ascii="Arial" w:hAnsi="Arial" w:cs="Arial"/>
        </w:rPr>
      </w:pPr>
    </w:p>
    <w:p w14:paraId="596892E2" w14:textId="4EC70369" w:rsidR="00047184" w:rsidRDefault="00781AC1" w:rsidP="00047184">
      <w:p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Extended Figure 7d</w:t>
      </w:r>
    </w:p>
    <w:p w14:paraId="3E691589" w14:textId="77777777" w:rsidR="00047184" w:rsidRDefault="00047184" w:rsidP="00047184">
      <w:pPr>
        <w:tabs>
          <w:tab w:val="left" w:pos="5266"/>
        </w:tabs>
        <w:rPr>
          <w:rFonts w:ascii="Arial" w:hAnsi="Arial" w:cs="Arial"/>
          <w:b/>
        </w:rPr>
      </w:pPr>
    </w:p>
    <w:p w14:paraId="606BF7F8" w14:textId="79944EFD" w:rsidR="00047184" w:rsidRDefault="00F4548E" w:rsidP="00047184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ChIP-exo 5’ tags of TAP-tagged strains were NCIS normalized relative to the no tag negative control, and mapped to the TSSs of indicated gene classes.</w:t>
      </w:r>
    </w:p>
    <w:p w14:paraId="06C2C88C" w14:textId="0D58F2C0" w:rsidR="00F4548E" w:rsidRDefault="00F4548E" w:rsidP="00F4548E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 w:rsidRPr="00DF77AC">
        <w:rPr>
          <w:rFonts w:ascii="Arial" w:hAnsi="Arial" w:cs="Arial"/>
          <w:b/>
          <w:color w:val="008000"/>
        </w:rPr>
        <w:t>Tag Pileup</w:t>
      </w:r>
      <w:r>
        <w:rPr>
          <w:rFonts w:ascii="Arial" w:hAnsi="Arial" w:cs="Arial"/>
        </w:rPr>
        <w:t xml:space="preserve"> function of Scriptmanager v0.12</w:t>
      </w:r>
    </w:p>
    <w:p w14:paraId="77C3499B" w14:textId="57DDF7BC" w:rsidR="00E36B09" w:rsidRDefault="00F4548E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Load BED files – TSS-TES_midpoint_all_gene_class_sorted_genelength_2000bp.bed</w:t>
      </w:r>
    </w:p>
    <w:p w14:paraId="535DEC83" w14:textId="77777777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lastRenderedPageBreak/>
        <w:t>Load BAM files</w:t>
      </w:r>
    </w:p>
    <w:p w14:paraId="6618D7D6" w14:textId="7975CE2C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Read</w:t>
      </w:r>
      <w:r>
        <w:rPr>
          <w:rFonts w:ascii="Arial" w:hAnsi="Arial" w:cs="Arial"/>
        </w:rPr>
        <w:t xml:space="preserve"> </w:t>
      </w:r>
      <w:r w:rsidRPr="00E36B09">
        <w:rPr>
          <w:rFonts w:ascii="Arial" w:hAnsi="Arial" w:cs="Arial"/>
        </w:rPr>
        <w:t>1, Strands – combined, tag shift – 6bp, bin size – 1 bp</w:t>
      </w:r>
    </w:p>
    <w:p w14:paraId="5E76535B" w14:textId="77777777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Sliding window – 3 bp</w:t>
      </w:r>
    </w:p>
    <w:p w14:paraId="022AA1D2" w14:textId="77777777" w:rsidR="00E80A1C" w:rsidRDefault="00E80A1C" w:rsidP="00E80A1C">
      <w:pPr>
        <w:pStyle w:val="ListParagraph"/>
        <w:tabs>
          <w:tab w:val="left" w:pos="5266"/>
        </w:tabs>
        <w:ind w:left="2160"/>
        <w:rPr>
          <w:rFonts w:ascii="Arial" w:hAnsi="Arial" w:cs="Arial"/>
        </w:rPr>
      </w:pPr>
    </w:p>
    <w:p w14:paraId="369F4FE0" w14:textId="7C68B468" w:rsidR="00E36B09" w:rsidRDefault="00E36B09" w:rsidP="00E36B09">
      <w:pPr>
        <w:pStyle w:val="ListParagraph"/>
        <w:numPr>
          <w:ilvl w:val="0"/>
          <w:numId w:val="4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Output file format : CDT</w:t>
      </w:r>
    </w:p>
    <w:p w14:paraId="6AD42D4C" w14:textId="77777777" w:rsidR="00E36B09" w:rsidRDefault="00E36B09" w:rsidP="00E36B09">
      <w:pPr>
        <w:pStyle w:val="ListParagraph"/>
        <w:tabs>
          <w:tab w:val="left" w:pos="5266"/>
        </w:tabs>
        <w:ind w:left="2160"/>
        <w:rPr>
          <w:rFonts w:ascii="Arial" w:hAnsi="Arial" w:cs="Arial"/>
        </w:rPr>
      </w:pPr>
    </w:p>
    <w:p w14:paraId="16930579" w14:textId="77777777" w:rsidR="00E36B09" w:rsidRPr="00DF77AC" w:rsidRDefault="00E36B09" w:rsidP="00E36B09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 xml:space="preserve">Calculate Scaling Factor </w:t>
      </w:r>
    </w:p>
    <w:p w14:paraId="68DAABA7" w14:textId="2145A456" w:rsidR="00E36B09" w:rsidRP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 w:rsidRPr="00E36B09">
        <w:rPr>
          <w:rFonts w:ascii="Arial" w:hAnsi="Arial" w:cs="Arial"/>
        </w:rPr>
        <w:t>Load BAM files</w:t>
      </w:r>
    </w:p>
    <w:p w14:paraId="01B0369B" w14:textId="14E1BBC1" w:rsid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Load Blacklist Filter : YEP_Blacklist_181026.bed</w:t>
      </w:r>
    </w:p>
    <w:p w14:paraId="32ECA42C" w14:textId="3B62EEC9" w:rsidR="00E36B09" w:rsidRDefault="00E36B09" w:rsidP="00E36B09">
      <w:pPr>
        <w:pStyle w:val="ListParagraph"/>
        <w:numPr>
          <w:ilvl w:val="0"/>
          <w:numId w:val="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NCIS</w:t>
      </w:r>
    </w:p>
    <w:p w14:paraId="5D6F5917" w14:textId="77777777" w:rsidR="00E36B09" w:rsidRDefault="00E36B09" w:rsidP="00E36B09">
      <w:pPr>
        <w:tabs>
          <w:tab w:val="left" w:pos="5266"/>
        </w:tabs>
        <w:rPr>
          <w:rFonts w:ascii="Arial" w:hAnsi="Arial" w:cs="Arial"/>
        </w:rPr>
      </w:pPr>
    </w:p>
    <w:p w14:paraId="373AB050" w14:textId="456B6BDE" w:rsidR="00E36B09" w:rsidRPr="00DF77AC" w:rsidRDefault="00E36B09" w:rsidP="00E36B09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 xml:space="preserve">Apply Scaling Factor </w:t>
      </w:r>
    </w:p>
    <w:p w14:paraId="5370913C" w14:textId="12B2ADB3" w:rsidR="00E36B09" w:rsidRDefault="00E36B09" w:rsidP="00E36B09">
      <w:pPr>
        <w:pStyle w:val="ListParagraph"/>
        <w:numPr>
          <w:ilvl w:val="0"/>
          <w:numId w:val="6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Load TAB files – load CDT files generated above</w:t>
      </w:r>
    </w:p>
    <w:p w14:paraId="661D7231" w14:textId="24B4DB42" w:rsidR="00E36B09" w:rsidRDefault="00E36B09" w:rsidP="00E36B09">
      <w:pPr>
        <w:pStyle w:val="ListParagraph"/>
        <w:numPr>
          <w:ilvl w:val="0"/>
          <w:numId w:val="6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Scaling factor – input scaling factors obtained above</w:t>
      </w:r>
    </w:p>
    <w:p w14:paraId="494C4C11" w14:textId="77777777" w:rsidR="00E36B09" w:rsidRDefault="00E36B09" w:rsidP="00E36B09">
      <w:pPr>
        <w:tabs>
          <w:tab w:val="left" w:pos="5266"/>
        </w:tabs>
        <w:rPr>
          <w:rFonts w:ascii="Arial" w:hAnsi="Arial" w:cs="Arial"/>
        </w:rPr>
      </w:pPr>
    </w:p>
    <w:p w14:paraId="7875D71C" w14:textId="26253DAE" w:rsidR="00E36B09" w:rsidRPr="00DF77AC" w:rsidRDefault="00E36B09" w:rsidP="00E36B09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>Figure generation</w:t>
      </w:r>
    </w:p>
    <w:p w14:paraId="7A1581E6" w14:textId="4DE29B49" w:rsidR="00E36B09" w:rsidRDefault="00E36B09" w:rsidP="00E36B09">
      <w:pPr>
        <w:pStyle w:val="ListParagraph"/>
        <w:numPr>
          <w:ilvl w:val="0"/>
          <w:numId w:val="7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Heatmaps were generated by loading scaled CDT files</w:t>
      </w:r>
    </w:p>
    <w:p w14:paraId="5AD8E554" w14:textId="096C1C36" w:rsidR="00E36B09" w:rsidRDefault="00E36B09" w:rsidP="00E36B09">
      <w:pPr>
        <w:pStyle w:val="ListParagraph"/>
        <w:numPr>
          <w:ilvl w:val="0"/>
          <w:numId w:val="7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Contrast 3.0</w:t>
      </w:r>
    </w:p>
    <w:p w14:paraId="50C4ED9F" w14:textId="77777777" w:rsidR="00414528" w:rsidRDefault="00414528" w:rsidP="00414528">
      <w:pPr>
        <w:tabs>
          <w:tab w:val="left" w:pos="5266"/>
        </w:tabs>
        <w:rPr>
          <w:rFonts w:ascii="Arial" w:hAnsi="Arial" w:cs="Arial"/>
        </w:rPr>
      </w:pPr>
    </w:p>
    <w:p w14:paraId="6F8DE019" w14:textId="77777777" w:rsidR="00DF17CB" w:rsidRDefault="00DF17CB" w:rsidP="00414528">
      <w:pPr>
        <w:tabs>
          <w:tab w:val="left" w:pos="5266"/>
        </w:tabs>
        <w:rPr>
          <w:rFonts w:ascii="Arial" w:hAnsi="Arial" w:cs="Arial"/>
        </w:rPr>
      </w:pPr>
    </w:p>
    <w:p w14:paraId="398F55AC" w14:textId="22CA37B7" w:rsidR="00781AC1" w:rsidRDefault="00781AC1" w:rsidP="00781AC1">
      <w:p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Extended Figure 7e</w:t>
      </w:r>
    </w:p>
    <w:p w14:paraId="22BBE529" w14:textId="77777777" w:rsidR="00414528" w:rsidRDefault="00414528" w:rsidP="00414528">
      <w:pPr>
        <w:tabs>
          <w:tab w:val="left" w:pos="5266"/>
        </w:tabs>
        <w:rPr>
          <w:rFonts w:ascii="Arial" w:hAnsi="Arial" w:cs="Arial"/>
          <w:b/>
        </w:rPr>
      </w:pPr>
    </w:p>
    <w:p w14:paraId="1D5307B9" w14:textId="4E24BE8A" w:rsidR="00414528" w:rsidRPr="00414528" w:rsidRDefault="00414528" w:rsidP="00414528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Datasets were mapped according to expression</w:t>
      </w:r>
      <w:r w:rsidR="0065326D">
        <w:rPr>
          <w:rFonts w:ascii="Arial" w:hAnsi="Arial" w:cs="Arial"/>
        </w:rPr>
        <w:t xml:space="preserve"> (Yassour et al., 2009)</w:t>
      </w:r>
      <w:r>
        <w:rPr>
          <w:rFonts w:ascii="Arial" w:hAnsi="Arial" w:cs="Arial"/>
        </w:rPr>
        <w:t>.</w:t>
      </w:r>
    </w:p>
    <w:p w14:paraId="1A3711C5" w14:textId="4A7CAE70" w:rsidR="00414528" w:rsidRPr="00DF77AC" w:rsidRDefault="00414528" w:rsidP="00414528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  <w:b/>
          <w:color w:val="008000"/>
        </w:rPr>
      </w:pPr>
      <w:r w:rsidRPr="00DF77AC">
        <w:rPr>
          <w:rFonts w:ascii="Arial" w:hAnsi="Arial" w:cs="Arial"/>
          <w:b/>
          <w:color w:val="008000"/>
        </w:rPr>
        <w:t xml:space="preserve">Tag Pileup </w:t>
      </w:r>
    </w:p>
    <w:p w14:paraId="31317700" w14:textId="25F91684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Load BED files  - </w:t>
      </w:r>
      <w:r w:rsidR="00844129">
        <w:rPr>
          <w:rFonts w:ascii="Arial" w:hAnsi="Arial" w:cs="Arial"/>
        </w:rPr>
        <w:t>Top15%_NucCalls_PlusOne_191025_</w:t>
      </w:r>
      <w:r>
        <w:rPr>
          <w:rFonts w:ascii="Arial" w:hAnsi="Arial" w:cs="Arial"/>
        </w:rPr>
        <w:t xml:space="preserve">2000bp.bed and </w:t>
      </w:r>
      <w:r w:rsidR="00844129">
        <w:rPr>
          <w:rFonts w:ascii="Arial" w:hAnsi="Arial" w:cs="Arial"/>
        </w:rPr>
        <w:t>Bottom</w:t>
      </w:r>
      <w:r w:rsidR="00844129">
        <w:rPr>
          <w:rFonts w:ascii="Arial" w:hAnsi="Arial" w:cs="Arial"/>
        </w:rPr>
        <w:t>15%_NucCalls_PlusOne_191025_2000bp.bed</w:t>
      </w:r>
    </w:p>
    <w:p w14:paraId="277FC541" w14:textId="658F5CC7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Load BAM files</w:t>
      </w:r>
    </w:p>
    <w:p w14:paraId="1AE530D7" w14:textId="2FCDA445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Read 1, combined strands, tag shift – 6bp, bin – 1bp, </w:t>
      </w:r>
    </w:p>
    <w:p w14:paraId="37721CF5" w14:textId="167F841B" w:rsidR="00414528" w:rsidRPr="00414528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Set tags</w:t>
      </w:r>
      <w:r w:rsidR="00844129">
        <w:rPr>
          <w:rFonts w:ascii="Arial" w:hAnsi="Arial" w:cs="Arial"/>
        </w:rPr>
        <w:t xml:space="preserve"> to be equal, sliding window – 21</w:t>
      </w:r>
      <w:r>
        <w:rPr>
          <w:rFonts w:ascii="Arial" w:hAnsi="Arial" w:cs="Arial"/>
        </w:rPr>
        <w:t xml:space="preserve"> bp</w:t>
      </w:r>
    </w:p>
    <w:p w14:paraId="21A29BB8" w14:textId="0E728E5E" w:rsidR="00414528" w:rsidRPr="00DF77AC" w:rsidRDefault="00414528" w:rsidP="00414528">
      <w:pPr>
        <w:pStyle w:val="ListParagraph"/>
        <w:numPr>
          <w:ilvl w:val="0"/>
          <w:numId w:val="8"/>
        </w:num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</w:rPr>
        <w:t>Composite plots were generated using Prism 7 software.</w:t>
      </w:r>
    </w:p>
    <w:p w14:paraId="4B20E575" w14:textId="77777777" w:rsidR="00DF77AC" w:rsidRDefault="00DF77AC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5075A0C8" w14:textId="77777777" w:rsidR="00FD1073" w:rsidRDefault="00FD1073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1234D560" w14:textId="344D02B3" w:rsidR="00781AC1" w:rsidRDefault="00781AC1" w:rsidP="00781AC1">
      <w:p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Extended Figure 7f</w:t>
      </w:r>
    </w:p>
    <w:p w14:paraId="394638F2" w14:textId="77777777" w:rsidR="00FD1073" w:rsidRDefault="00FD1073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4E0DBB35" w14:textId="77777777" w:rsidR="005D4174" w:rsidRPr="005D4174" w:rsidRDefault="005D4174" w:rsidP="005D4174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</w:rPr>
      </w:pPr>
      <w:r w:rsidRPr="005D4174">
        <w:rPr>
          <w:rFonts w:ascii="Arial" w:hAnsi="Arial" w:cs="Arial"/>
        </w:rPr>
        <w:t>Calculating H2BK123ub density per nucleosome in gene bodies of WT and various Lge1 mutants</w:t>
      </w:r>
    </w:p>
    <w:p w14:paraId="5D95811D" w14:textId="6A5E6FB8" w:rsidR="00FD1073" w:rsidRDefault="005D4174" w:rsidP="005D4174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 w:rsidRPr="005D4174">
        <w:rPr>
          <w:rFonts w:ascii="Arial" w:hAnsi="Arial" w:cs="Arial"/>
        </w:rPr>
        <w:t>each nucleosome is assumed to be 167 bp including linker on each side (10bp + 147bp + 10 bp)</w:t>
      </w:r>
      <w:r>
        <w:rPr>
          <w:rFonts w:ascii="Arial" w:hAnsi="Arial" w:cs="Arial"/>
        </w:rPr>
        <w:t>.</w:t>
      </w:r>
    </w:p>
    <w:p w14:paraId="4F28C6C6" w14:textId="7D3F0299" w:rsidR="005D4174" w:rsidRDefault="005D4174" w:rsidP="005D4174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 w:rsidRPr="005D4174">
        <w:rPr>
          <w:rFonts w:ascii="Arial" w:hAnsi="Arial" w:cs="Arial"/>
        </w:rPr>
        <w:t xml:space="preserve">Boundaries </w:t>
      </w:r>
      <w:r w:rsidR="00BD1658">
        <w:rPr>
          <w:rFonts w:ascii="Arial" w:hAnsi="Arial" w:cs="Arial"/>
        </w:rPr>
        <w:t>were</w:t>
      </w:r>
      <w:r w:rsidRPr="005D4174">
        <w:rPr>
          <w:rFonts w:ascii="Arial" w:hAnsi="Arial" w:cs="Arial"/>
        </w:rPr>
        <w:t xml:space="preserve"> determined based on composites generated </w:t>
      </w:r>
      <w:r>
        <w:rPr>
          <w:rFonts w:ascii="Arial" w:hAnsi="Arial" w:cs="Arial"/>
        </w:rPr>
        <w:t xml:space="preserve">in </w:t>
      </w:r>
      <w:r w:rsidRPr="005D4174">
        <w:rPr>
          <w:rFonts w:ascii="Arial" w:hAnsi="Arial" w:cs="Arial"/>
          <w:b/>
          <w:bCs/>
        </w:rPr>
        <w:t>Figure 7</w:t>
      </w:r>
      <w:r>
        <w:rPr>
          <w:rFonts w:ascii="Arial" w:hAnsi="Arial" w:cs="Arial"/>
        </w:rPr>
        <w:t>.</w:t>
      </w:r>
    </w:p>
    <w:p w14:paraId="271D972E" w14:textId="77777777" w:rsidR="005D4174" w:rsidRPr="005D4174" w:rsidRDefault="005D4174" w:rsidP="005D4174">
      <w:pPr>
        <w:pStyle w:val="ListParagraph"/>
        <w:numPr>
          <w:ilvl w:val="0"/>
          <w:numId w:val="10"/>
        </w:numPr>
        <w:tabs>
          <w:tab w:val="left" w:pos="5266"/>
        </w:tabs>
        <w:rPr>
          <w:rFonts w:ascii="Arial" w:hAnsi="Arial" w:cs="Arial"/>
        </w:rPr>
      </w:pPr>
      <w:r w:rsidRPr="005D4174">
        <w:rPr>
          <w:rFonts w:ascii="Arial" w:hAnsi="Arial" w:cs="Arial"/>
        </w:rPr>
        <w:t>PlusOne boundaries :  -83 to +83 bp</w:t>
      </w:r>
    </w:p>
    <w:p w14:paraId="36DF5014" w14:textId="77777777" w:rsidR="005D4174" w:rsidRPr="005D4174" w:rsidRDefault="005D4174" w:rsidP="005D4174">
      <w:pPr>
        <w:pStyle w:val="ListParagraph"/>
        <w:numPr>
          <w:ilvl w:val="0"/>
          <w:numId w:val="10"/>
        </w:numPr>
        <w:tabs>
          <w:tab w:val="left" w:pos="5266"/>
        </w:tabs>
        <w:rPr>
          <w:rFonts w:ascii="Arial" w:hAnsi="Arial" w:cs="Arial"/>
        </w:rPr>
      </w:pPr>
      <w:r w:rsidRPr="005D4174">
        <w:rPr>
          <w:rFonts w:ascii="Arial" w:hAnsi="Arial" w:cs="Arial"/>
        </w:rPr>
        <w:t>PlusTwo boundaries :  +83 to +250 bp</w:t>
      </w:r>
    </w:p>
    <w:p w14:paraId="37B55951" w14:textId="6FEBE49A" w:rsidR="005D4174" w:rsidRDefault="005D4174" w:rsidP="005D4174">
      <w:pPr>
        <w:pStyle w:val="ListParagraph"/>
        <w:numPr>
          <w:ilvl w:val="0"/>
          <w:numId w:val="10"/>
        </w:numPr>
        <w:tabs>
          <w:tab w:val="left" w:pos="5266"/>
        </w:tabs>
        <w:rPr>
          <w:rFonts w:ascii="Arial" w:hAnsi="Arial" w:cs="Arial"/>
        </w:rPr>
      </w:pPr>
      <w:r w:rsidRPr="005D4174">
        <w:rPr>
          <w:rFonts w:ascii="Arial" w:hAnsi="Arial" w:cs="Arial"/>
        </w:rPr>
        <w:t>PlusThree boundaries : +250 to +417 bp</w:t>
      </w:r>
    </w:p>
    <w:p w14:paraId="47ADDCC2" w14:textId="78E0198F" w:rsidR="005D4174" w:rsidRPr="005D4174" w:rsidRDefault="005D4174" w:rsidP="005D4174">
      <w:pPr>
        <w:pStyle w:val="ListParagraph"/>
        <w:numPr>
          <w:ilvl w:val="0"/>
          <w:numId w:val="15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Tags were summed for each nucleosome and ratios were calculated</w:t>
      </w:r>
    </w:p>
    <w:p w14:paraId="7E83B753" w14:textId="48417477" w:rsidR="00DF77AC" w:rsidRPr="005D4174" w:rsidRDefault="005D4174" w:rsidP="00DF77AC">
      <w:pPr>
        <w:tabs>
          <w:tab w:val="left" w:pos="5266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ab/>
      </w:r>
    </w:p>
    <w:p w14:paraId="096D61DA" w14:textId="3AE08081" w:rsidR="00781AC1" w:rsidRDefault="00781AC1" w:rsidP="00781AC1">
      <w:pPr>
        <w:tabs>
          <w:tab w:val="left" w:pos="526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Extended Figure 7g</w:t>
      </w:r>
    </w:p>
    <w:p w14:paraId="554761C6" w14:textId="77777777" w:rsidR="00DF77AC" w:rsidRDefault="00DF77AC" w:rsidP="00DF77AC">
      <w:pPr>
        <w:tabs>
          <w:tab w:val="left" w:pos="5266"/>
        </w:tabs>
        <w:rPr>
          <w:rFonts w:ascii="Arial" w:hAnsi="Arial" w:cs="Arial"/>
          <w:b/>
        </w:rPr>
      </w:pPr>
    </w:p>
    <w:p w14:paraId="4EB2805E" w14:textId="4F027EEB" w:rsidR="00DF77AC" w:rsidRDefault="00DF77AC" w:rsidP="00DF77AC">
      <w:pPr>
        <w:pStyle w:val="ListParagraph"/>
        <w:numPr>
          <w:ilvl w:val="0"/>
          <w:numId w:val="3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Biological replicates were compared using </w:t>
      </w:r>
      <w:r w:rsidRPr="00DF77AC">
        <w:rPr>
          <w:rFonts w:ascii="Arial" w:hAnsi="Arial" w:cs="Arial"/>
          <w:b/>
          <w:color w:val="008000"/>
        </w:rPr>
        <w:t>BAM Genome Correlation</w:t>
      </w:r>
      <w:r>
        <w:rPr>
          <w:rFonts w:ascii="Arial" w:hAnsi="Arial" w:cs="Arial"/>
        </w:rPr>
        <w:t xml:space="preserve"> function of Scriptmanager v0.12</w:t>
      </w:r>
    </w:p>
    <w:p w14:paraId="116AF33F" w14:textId="15A3FFFF" w:rsidR="00DF77AC" w:rsidRPr="00DF77AC" w:rsidRDefault="00DF77AC" w:rsidP="00DF77AC">
      <w:pPr>
        <w:pStyle w:val="ListParagraph"/>
        <w:numPr>
          <w:ilvl w:val="0"/>
          <w:numId w:val="2"/>
        </w:numPr>
        <w:tabs>
          <w:tab w:val="left" w:pos="5266"/>
        </w:tabs>
        <w:rPr>
          <w:rFonts w:ascii="Arial" w:hAnsi="Arial" w:cs="Arial"/>
        </w:rPr>
      </w:pPr>
      <w:r>
        <w:rPr>
          <w:rFonts w:ascii="Arial" w:hAnsi="Arial" w:cs="Arial"/>
        </w:rPr>
        <w:t>Window – 500 bp</w:t>
      </w:r>
    </w:p>
    <w:p w14:paraId="32EE0704" w14:textId="77777777" w:rsidR="00E36B09" w:rsidRPr="00E36B09" w:rsidRDefault="00E36B09" w:rsidP="00E36B09">
      <w:pPr>
        <w:pStyle w:val="ListParagraph"/>
        <w:tabs>
          <w:tab w:val="left" w:pos="5266"/>
        </w:tabs>
        <w:rPr>
          <w:rFonts w:ascii="Arial" w:hAnsi="Arial" w:cs="Arial"/>
        </w:rPr>
      </w:pPr>
    </w:p>
    <w:sectPr w:rsidR="00E36B09" w:rsidRPr="00E36B09" w:rsidSect="000331AF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ECDD4B" w14:textId="77777777" w:rsidR="00F4548E" w:rsidRDefault="00F4548E" w:rsidP="002319B6">
      <w:r>
        <w:separator/>
      </w:r>
    </w:p>
  </w:endnote>
  <w:endnote w:type="continuationSeparator" w:id="0">
    <w:p w14:paraId="418CD68E" w14:textId="77777777" w:rsidR="00F4548E" w:rsidRDefault="00F4548E" w:rsidP="00231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6436DE" w14:textId="77777777" w:rsidR="00F4548E" w:rsidRDefault="00F4548E" w:rsidP="002319B6">
      <w:r>
        <w:separator/>
      </w:r>
    </w:p>
  </w:footnote>
  <w:footnote w:type="continuationSeparator" w:id="0">
    <w:p w14:paraId="4C0AC6A6" w14:textId="77777777" w:rsidR="00F4548E" w:rsidRDefault="00F4548E" w:rsidP="002319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9BF8A" w14:textId="77777777" w:rsidR="00F4548E" w:rsidRPr="002319B6" w:rsidRDefault="00F4548E">
    <w:pPr>
      <w:pStyle w:val="Header"/>
      <w:rPr>
        <w:rFonts w:ascii="Arial" w:hAnsi="Arial"/>
      </w:rPr>
    </w:pPr>
    <w:r w:rsidRPr="002319B6">
      <w:rPr>
        <w:rFonts w:ascii="Arial" w:hAnsi="Arial"/>
      </w:rPr>
      <w:t>Bioinformatic data analysis description for:</w:t>
    </w:r>
  </w:p>
  <w:p w14:paraId="5965C761" w14:textId="3B268361" w:rsidR="00F4548E" w:rsidRPr="002319B6" w:rsidRDefault="00F4548E">
    <w:pPr>
      <w:pStyle w:val="Header"/>
      <w:rPr>
        <w:rFonts w:ascii="Arial" w:hAnsi="Arial"/>
      </w:rPr>
    </w:pPr>
    <w:r w:rsidRPr="002319B6">
      <w:rPr>
        <w:rFonts w:ascii="Arial" w:hAnsi="Arial"/>
      </w:rPr>
      <w:t>“</w:t>
    </w:r>
    <w:r w:rsidR="000675D0">
      <w:rPr>
        <w:rFonts w:ascii="Arial" w:hAnsi="Arial"/>
      </w:rPr>
      <w:t>Liquid-liquid phase separation directs ubiquitination of gene body nucleosomes</w:t>
    </w:r>
    <w:r w:rsidRPr="002319B6">
      <w:rPr>
        <w:rFonts w:ascii="Arial" w:hAnsi="Arial"/>
      </w:rPr>
      <w:t xml:space="preserve">”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92B"/>
    <w:multiLevelType w:val="hybridMultilevel"/>
    <w:tmpl w:val="F1A61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B011F"/>
    <w:multiLevelType w:val="hybridMultilevel"/>
    <w:tmpl w:val="1D5C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67B52"/>
    <w:multiLevelType w:val="hybridMultilevel"/>
    <w:tmpl w:val="8B6670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800105"/>
    <w:multiLevelType w:val="hybridMultilevel"/>
    <w:tmpl w:val="7292EC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F77130"/>
    <w:multiLevelType w:val="hybridMultilevel"/>
    <w:tmpl w:val="1D5CAF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8655631"/>
    <w:multiLevelType w:val="hybridMultilevel"/>
    <w:tmpl w:val="9D7C4F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141BE4"/>
    <w:multiLevelType w:val="hybridMultilevel"/>
    <w:tmpl w:val="970C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E91"/>
    <w:multiLevelType w:val="hybridMultilevel"/>
    <w:tmpl w:val="36F23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C32FA"/>
    <w:multiLevelType w:val="hybridMultilevel"/>
    <w:tmpl w:val="E10AC0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F6A0894"/>
    <w:multiLevelType w:val="hybridMultilevel"/>
    <w:tmpl w:val="CAACAC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8D186C"/>
    <w:multiLevelType w:val="hybridMultilevel"/>
    <w:tmpl w:val="D9DC7E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4760406"/>
    <w:multiLevelType w:val="hybridMultilevel"/>
    <w:tmpl w:val="17509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80540"/>
    <w:multiLevelType w:val="hybridMultilevel"/>
    <w:tmpl w:val="18A2454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D004202"/>
    <w:multiLevelType w:val="hybridMultilevel"/>
    <w:tmpl w:val="1E60D02A"/>
    <w:lvl w:ilvl="0" w:tplc="04090003">
      <w:start w:val="1"/>
      <w:numFmt w:val="bullet"/>
      <w:lvlText w:val="o"/>
      <w:lvlJc w:val="left"/>
      <w:pPr>
        <w:ind w:left="15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4">
    <w:nsid w:val="7DBB32C0"/>
    <w:multiLevelType w:val="hybridMultilevel"/>
    <w:tmpl w:val="52F6F9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AA3"/>
    <w:rsid w:val="00031D67"/>
    <w:rsid w:val="000331AF"/>
    <w:rsid w:val="00047184"/>
    <w:rsid w:val="0005745F"/>
    <w:rsid w:val="000675D0"/>
    <w:rsid w:val="001E3CD2"/>
    <w:rsid w:val="002319B6"/>
    <w:rsid w:val="00334D1F"/>
    <w:rsid w:val="00384897"/>
    <w:rsid w:val="00414528"/>
    <w:rsid w:val="005D4174"/>
    <w:rsid w:val="00622AA3"/>
    <w:rsid w:val="0065326D"/>
    <w:rsid w:val="00672FD9"/>
    <w:rsid w:val="007573FC"/>
    <w:rsid w:val="00781AC1"/>
    <w:rsid w:val="00802840"/>
    <w:rsid w:val="00844129"/>
    <w:rsid w:val="008E27BC"/>
    <w:rsid w:val="00914AEC"/>
    <w:rsid w:val="00A22332"/>
    <w:rsid w:val="00B34B69"/>
    <w:rsid w:val="00BC3CC9"/>
    <w:rsid w:val="00BD1658"/>
    <w:rsid w:val="00CF579A"/>
    <w:rsid w:val="00DF17CB"/>
    <w:rsid w:val="00DF77AC"/>
    <w:rsid w:val="00E36B09"/>
    <w:rsid w:val="00E80A1C"/>
    <w:rsid w:val="00F003F1"/>
    <w:rsid w:val="00F4548E"/>
    <w:rsid w:val="00F56E8A"/>
    <w:rsid w:val="00F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3B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9B6"/>
  </w:style>
  <w:style w:type="paragraph" w:styleId="Footer">
    <w:name w:val="footer"/>
    <w:basedOn w:val="Normal"/>
    <w:link w:val="Foot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9B6"/>
  </w:style>
  <w:style w:type="character" w:styleId="Hyperlink">
    <w:name w:val="Hyperlink"/>
    <w:basedOn w:val="DefaultParagraphFont"/>
    <w:uiPriority w:val="99"/>
    <w:semiHidden/>
    <w:unhideWhenUsed/>
    <w:rsid w:val="00F003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4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9B6"/>
  </w:style>
  <w:style w:type="paragraph" w:styleId="Footer">
    <w:name w:val="footer"/>
    <w:basedOn w:val="Normal"/>
    <w:link w:val="FooterChar"/>
    <w:uiPriority w:val="99"/>
    <w:unhideWhenUsed/>
    <w:rsid w:val="002319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9B6"/>
  </w:style>
  <w:style w:type="character" w:styleId="Hyperlink">
    <w:name w:val="Hyperlink"/>
    <w:basedOn w:val="DefaultParagraphFont"/>
    <w:uiPriority w:val="99"/>
    <w:semiHidden/>
    <w:unhideWhenUsed/>
    <w:rsid w:val="00F003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ncbi.nlm.nih.gov/geo/query/acc.cgi?acc=GSE131639" TargetMode="External"/><Relationship Id="rId9" Type="http://schemas.openxmlformats.org/officeDocument/2006/relationships/hyperlink" Target="https://github.com/CEGRcode/Gallego_2019" TargetMode="External"/><Relationship Id="rId10" Type="http://schemas.openxmlformats.org/officeDocument/2006/relationships/hyperlink" Target="https://github.com/CEGRcode/script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448</Words>
  <Characters>2558</Characters>
  <Application>Microsoft Macintosh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Chitvan</dc:creator>
  <cp:keywords/>
  <dc:description/>
  <cp:lastModifiedBy>Chitvan</cp:lastModifiedBy>
  <cp:revision>26</cp:revision>
  <dcterms:created xsi:type="dcterms:W3CDTF">2019-05-14T18:33:00Z</dcterms:created>
  <dcterms:modified xsi:type="dcterms:W3CDTF">2019-10-29T19:06:00Z</dcterms:modified>
</cp:coreProperties>
</file>