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1. Реализовать функцию, принимающую два числа (позиционные аргументы) и выполняющую их</w:t>
      </w:r>
    </w:p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деление. Числа запрашивать у пользователя, предусмотреть обработку ситуации деления на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ноль.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2. Выполнить функцию, которая принимает несколько параметров, описывающих данные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 xml:space="preserve">пользователя: имя, фамилия, год рождения, город проживания, </w:t>
      </w:r>
      <w:proofErr w:type="spellStart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email</w:t>
      </w:r>
      <w:proofErr w:type="spellEnd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, телефон. Функция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должна принимать параметры как именованные аргументы. Осуществить вывод данных о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пользователе одной строкой.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042400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 xml:space="preserve">3. Реализовать функцию </w:t>
      </w:r>
      <w:proofErr w:type="spell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, которая принимает три позиционных аргумента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возвращает сумму наибольших двух аргументов.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4. Программа принимает действительное положительное число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и целое отрицательное число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. Выполните возведение числа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в степень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Задание реализуйте в виде функции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proofErr w:type="spell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x, y)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При решении задания нужно обойтись без встроенной функции возведения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числа в степень.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Подсказка: попробуйте решить задачу двумя способами. Первый — возведение в степень с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помощью оператора **. Второй — более сложная реализация без оператора **,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предусматривающая использование цикла.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5. Программа запрашивает у пользователя строку чисел, разделённых пробелом. При нажатии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proofErr w:type="spellStart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Enter</w:t>
      </w:r>
      <w:proofErr w:type="spellEnd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 xml:space="preserve"> должна выводиться сумма чисел. Пользователь может продолжить ввод чисел,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 xml:space="preserve">разделённых пробелом и снова нажать </w:t>
      </w:r>
      <w:proofErr w:type="spellStart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Enter</w:t>
      </w:r>
      <w:proofErr w:type="spellEnd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. Сумма вновь введённых чисел будет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добавляться к уже подсчитанной сумме.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Но если вместо числа вводится специальный символ, выполнение программы завершается.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Если специальный символ введён после нескольких чисел, то вначале нужно добавить сумму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этих чисел к полученной ранее сумме и после этого завершить программу.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EA787A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 xml:space="preserve">6. Реализовать функцию </w:t>
      </w:r>
      <w:proofErr w:type="spell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int_</w:t>
      </w:r>
      <w:proofErr w:type="gram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>, принимающую слова из маленьких латинских букв и</w:t>
      </w:r>
    </w:p>
    <w:p w:rsidR="005E0CB6" w:rsidRPr="00CA7438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>возвращающую их же, но с прописной первой буквой. Например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  <w:lang w:val="en-US"/>
        </w:rPr>
        <w:t xml:space="preserve">, </w:t>
      </w:r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>print(</w:t>
      </w:r>
      <w:proofErr w:type="spell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>int_func</w:t>
      </w:r>
      <w:proofErr w:type="spell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 xml:space="preserve">(‘text’)) 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  <w:lang w:val="en-US"/>
        </w:rPr>
        <w:t>-&gt; Text.</w:t>
      </w:r>
      <w:bookmarkStart w:id="0" w:name="_GoBack"/>
      <w:bookmarkEnd w:id="0"/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7. Продолжить работу над заданием. В программу должна попадать строка из слов, разделённых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пробелом. Каждое слово состоит из латинских букв в нижнем регистре. Нужно сделать вывод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lastRenderedPageBreak/>
        <w:t>исходной строки, но каждое слово должно начинаться с заглавной буквы. Используйте</w:t>
      </w:r>
    </w:p>
    <w:p w:rsidR="00C86402" w:rsidRPr="005E0CB6" w:rsidRDefault="005E0CB6" w:rsidP="005E0CB6">
      <w:pPr>
        <w:rPr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написанную ранее функцию 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int_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)</w:t>
      </w:r>
      <w:r w:rsidRPr="005E0CB6">
        <w:rPr>
          <w:rFonts w:ascii="ArialMT" w:hAnsi="ArialMT" w:cs="ArialMT"/>
          <w:color w:val="2C2D30"/>
          <w:sz w:val="24"/>
          <w:szCs w:val="24"/>
        </w:rPr>
        <w:t>.</w:t>
      </w:r>
    </w:p>
    <w:sectPr w:rsidR="00C86402" w:rsidRPr="005E0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E"/>
    <w:rsid w:val="00042400"/>
    <w:rsid w:val="005A2833"/>
    <w:rsid w:val="005E0CB6"/>
    <w:rsid w:val="00694655"/>
    <w:rsid w:val="006E3A29"/>
    <w:rsid w:val="007E12EE"/>
    <w:rsid w:val="008717EB"/>
    <w:rsid w:val="00C8601C"/>
    <w:rsid w:val="00C86402"/>
    <w:rsid w:val="00CA7438"/>
    <w:rsid w:val="00CC7E39"/>
    <w:rsid w:val="00EA787A"/>
    <w:rsid w:val="00E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9C9FB-6C81-4640-A941-CE9FAB62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11</cp:revision>
  <dcterms:created xsi:type="dcterms:W3CDTF">2025-07-16T20:11:00Z</dcterms:created>
  <dcterms:modified xsi:type="dcterms:W3CDTF">2025-08-25T15:09:00Z</dcterms:modified>
</cp:coreProperties>
</file>