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/>
          <w:b/>
          <w:sz w:val="52"/>
          <w:szCs w:val="52"/>
        </w:rPr>
      </w:pPr>
      <w:bookmarkStart w:id="0" w:name="_Toc371084448"/>
      <w:bookmarkStart w:id="1" w:name="_Toc254870698"/>
      <w:bookmarkStart w:id="2" w:name="_Toc524959965"/>
      <w:r>
        <w:rPr>
          <w:b/>
          <w:sz w:val="44"/>
        </w:rPr>
        <w:drawing>
          <wp:inline distT="0" distB="0" distL="114300" distR="114300">
            <wp:extent cx="2962910" cy="575310"/>
            <wp:effectExtent l="0" t="0" r="8890" b="8890"/>
            <wp:docPr id="12" name="图片 1" descr="C:\Users\user\Desktop\mmexport1617677905550.pngmmexport1617677905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 descr="C:\Users\user\Desktop\mmexport1617677905550.pngmmexport161767790555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2910" cy="57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/>
          <w:sz w:val="52"/>
          <w:szCs w:val="52"/>
        </w:rPr>
      </w:pPr>
    </w:p>
    <w:p>
      <w:pPr>
        <w:jc w:val="center"/>
        <w:rPr>
          <w:rFonts w:ascii="宋体" w:hAnsi="宋体"/>
          <w:sz w:val="52"/>
          <w:szCs w:val="52"/>
        </w:rPr>
      </w:pPr>
    </w:p>
    <w:p>
      <w:pPr>
        <w:jc w:val="center"/>
        <w:rPr>
          <w:rFonts w:ascii="宋体" w:hAnsi="宋体"/>
          <w:sz w:val="52"/>
          <w:szCs w:val="52"/>
        </w:rPr>
      </w:pPr>
    </w:p>
    <w:p>
      <w:pPr>
        <w:jc w:val="center"/>
        <w:rPr>
          <w:rFonts w:hint="eastAsia" w:ascii="宋体" w:hAnsi="宋体"/>
          <w:b/>
          <w:sz w:val="52"/>
          <w:szCs w:val="52"/>
          <w:lang w:val="en-US" w:eastAsia="zh-CN"/>
        </w:rPr>
      </w:pPr>
      <w:r>
        <w:rPr>
          <w:rFonts w:hint="eastAsia" w:ascii="宋体" w:hAnsi="宋体"/>
          <w:b/>
          <w:sz w:val="52"/>
          <w:szCs w:val="52"/>
          <w:lang w:val="en-US" w:eastAsia="zh-CN"/>
        </w:rPr>
        <w:t>RPA Commander系统</w:t>
      </w:r>
    </w:p>
    <w:p>
      <w:pPr>
        <w:jc w:val="center"/>
        <w:rPr>
          <w:rFonts w:hint="eastAsia" w:ascii="宋体" w:hAnsi="宋体"/>
          <w:b/>
          <w:sz w:val="52"/>
          <w:szCs w:val="52"/>
          <w:lang w:val="en-US" w:eastAsia="zh-CN"/>
        </w:rPr>
      </w:pPr>
      <w:r>
        <w:rPr>
          <w:rFonts w:hint="eastAsia" w:ascii="宋体" w:hAnsi="宋体"/>
          <w:b/>
          <w:sz w:val="52"/>
          <w:szCs w:val="52"/>
          <w:lang w:val="en-US" w:eastAsia="zh-CN"/>
        </w:rPr>
        <w:t>主备机房切换演练方案</w:t>
      </w:r>
    </w:p>
    <w:p>
      <w:pPr>
        <w:jc w:val="center"/>
        <w:rPr>
          <w:rFonts w:hint="eastAsia" w:ascii="宋体" w:hAnsi="宋体"/>
          <w:b/>
          <w:sz w:val="52"/>
          <w:szCs w:val="52"/>
          <w:lang w:val="en-US" w:eastAsia="zh-CN"/>
        </w:rPr>
      </w:pPr>
    </w:p>
    <w:p>
      <w:pPr>
        <w:jc w:val="center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/>
          <w:b w:val="0"/>
          <w:bCs/>
          <w:sz w:val="32"/>
          <w:szCs w:val="32"/>
          <w:lang w:val="en-US" w:eastAsia="zh-CN"/>
        </w:rPr>
        <w:t>日期：202311</w:t>
      </w:r>
      <w:r>
        <w:rPr>
          <w:rFonts w:hint="eastAsia" w:ascii="宋体" w:hAnsi="宋体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890270</wp:posOffset>
                </wp:positionH>
                <wp:positionV relativeFrom="paragraph">
                  <wp:posOffset>4541520</wp:posOffset>
                </wp:positionV>
                <wp:extent cx="3134995" cy="560705"/>
                <wp:effectExtent l="0" t="0" r="0" b="0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4995" cy="560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sz w:val="40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sz w:val="40"/>
                                <w:szCs w:val="48"/>
                              </w:rPr>
                              <w:t>光大理财有限公司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sz w:val="40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sz w:val="40"/>
                                <w:szCs w:val="48"/>
                                <w:u w:val="single"/>
                              </w:rPr>
                              <w:t>2022年12月22日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0.1pt;margin-top:357.6pt;height:44.15pt;width:246.85pt;z-index:251659264;mso-width-relative:page;mso-height-relative:page;" filled="f" stroked="f" coordsize="21600,21600" o:gfxdata="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O7A1HTbAAAACwEAAA8AAAAA&#10;AAAAAQAgAAAAIgAAAGRycy9kb3ducmV2LnhtbFBLAQIUABQAAAAIAIdO4kBvyDJUSgIAAIIEAAAO&#10;AAAAAAAAAAEAIAAAACo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 w:val="40"/>
                          <w:szCs w:val="48"/>
                        </w:rPr>
                      </w:pPr>
                      <w:r>
                        <w:rPr>
                          <w:rFonts w:hint="eastAsia"/>
                          <w:sz w:val="40"/>
                          <w:szCs w:val="48"/>
                        </w:rPr>
                        <w:t>光大理财有限公司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sz w:val="40"/>
                          <w:szCs w:val="48"/>
                        </w:rPr>
                      </w:pPr>
                      <w:r>
                        <w:rPr>
                          <w:rFonts w:hint="eastAsia"/>
                          <w:sz w:val="40"/>
                          <w:szCs w:val="48"/>
                          <w:u w:val="single"/>
                        </w:rPr>
                        <w:t>2022年12月22日</w:t>
                      </w:r>
                    </w:p>
                    <w:p/>
                  </w:txbxContent>
                </v:textbox>
              </v:shape>
            </w:pict>
          </mc:Fallback>
        </mc:AlternateContent>
      </w:r>
      <w:bookmarkEnd w:id="0"/>
      <w:bookmarkEnd w:id="1"/>
      <w:r>
        <w:rPr>
          <w:rFonts w:hint="eastAsia" w:ascii="宋体" w:hAnsi="宋体"/>
          <w:b w:val="0"/>
          <w:bCs/>
          <w:sz w:val="32"/>
          <w:szCs w:val="32"/>
          <w:lang w:val="en-US" w:eastAsia="zh-CN"/>
        </w:rPr>
        <w:t>21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br w:type="page"/>
      </w:r>
    </w:p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修订记录</w:t>
      </w:r>
    </w:p>
    <w:tbl>
      <w:tblPr>
        <w:tblStyle w:val="9"/>
        <w:tblpPr w:leftFromText="180" w:rightFromText="180" w:vertAnchor="text" w:horzAnchor="margin" w:tblpY="151"/>
        <w:tblW w:w="91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3"/>
        <w:gridCol w:w="1239"/>
        <w:gridCol w:w="3073"/>
        <w:gridCol w:w="1086"/>
        <w:gridCol w:w="1124"/>
        <w:gridCol w:w="12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9" w:hRule="atLeast"/>
        </w:trPr>
        <w:tc>
          <w:tcPr>
            <w:tcW w:w="1463" w:type="dxa"/>
            <w:shd w:val="clear" w:color="auto" w:fill="E6E6E6"/>
            <w:vAlign w:val="center"/>
          </w:tcPr>
          <w:p>
            <w:pPr>
              <w:pStyle w:val="16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修订日期</w:t>
            </w:r>
          </w:p>
        </w:tc>
        <w:tc>
          <w:tcPr>
            <w:tcW w:w="1239" w:type="dxa"/>
            <w:shd w:val="clear" w:color="auto" w:fill="E6E6E6"/>
            <w:vAlign w:val="center"/>
          </w:tcPr>
          <w:p>
            <w:pPr>
              <w:pStyle w:val="16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版本号</w:t>
            </w:r>
          </w:p>
        </w:tc>
        <w:tc>
          <w:tcPr>
            <w:tcW w:w="3073" w:type="dxa"/>
            <w:shd w:val="clear" w:color="auto" w:fill="E6E6E6"/>
            <w:vAlign w:val="center"/>
          </w:tcPr>
          <w:p>
            <w:pPr>
              <w:pStyle w:val="16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主要修订内容描述</w:t>
            </w:r>
          </w:p>
        </w:tc>
        <w:tc>
          <w:tcPr>
            <w:tcW w:w="1086" w:type="dxa"/>
            <w:shd w:val="clear" w:color="auto" w:fill="E6E6E6"/>
            <w:vAlign w:val="center"/>
          </w:tcPr>
          <w:p>
            <w:pPr>
              <w:pStyle w:val="16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修订者</w:t>
            </w:r>
          </w:p>
        </w:tc>
        <w:tc>
          <w:tcPr>
            <w:tcW w:w="1124" w:type="dxa"/>
            <w:shd w:val="clear" w:color="auto" w:fill="E6E6E6"/>
            <w:vAlign w:val="center"/>
          </w:tcPr>
          <w:p>
            <w:pPr>
              <w:pStyle w:val="16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审阅者</w:t>
            </w:r>
          </w:p>
        </w:tc>
        <w:tc>
          <w:tcPr>
            <w:tcW w:w="1213" w:type="dxa"/>
            <w:shd w:val="clear" w:color="auto" w:fill="E6E6E6"/>
            <w:vAlign w:val="center"/>
          </w:tcPr>
          <w:p>
            <w:pPr>
              <w:pStyle w:val="16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审阅日期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</w:trPr>
        <w:tc>
          <w:tcPr>
            <w:tcW w:w="1463" w:type="dxa"/>
            <w:vAlign w:val="center"/>
          </w:tcPr>
          <w:p>
            <w:pPr>
              <w:pStyle w:val="17"/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20231117</w:t>
            </w:r>
          </w:p>
        </w:tc>
        <w:tc>
          <w:tcPr>
            <w:tcW w:w="1239" w:type="dxa"/>
            <w:vAlign w:val="center"/>
          </w:tcPr>
          <w:p>
            <w:pPr>
              <w:pStyle w:val="17"/>
              <w:rPr>
                <w:rFonts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V</w:t>
            </w:r>
            <w:r>
              <w:t>1.0</w:t>
            </w:r>
          </w:p>
        </w:tc>
        <w:tc>
          <w:tcPr>
            <w:tcW w:w="3073" w:type="dxa"/>
            <w:vAlign w:val="center"/>
          </w:tcPr>
          <w:p>
            <w:pPr>
              <w:pStyle w:val="17"/>
              <w:rPr>
                <w:rFonts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新建</w:t>
            </w:r>
          </w:p>
        </w:tc>
        <w:tc>
          <w:tcPr>
            <w:tcW w:w="1086" w:type="dxa"/>
            <w:vAlign w:val="center"/>
          </w:tcPr>
          <w:p>
            <w:pPr>
              <w:pStyle w:val="19"/>
              <w:jc w:val="both"/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  <w:t>时爱家</w:t>
            </w:r>
          </w:p>
        </w:tc>
        <w:tc>
          <w:tcPr>
            <w:tcW w:w="1124" w:type="dxa"/>
            <w:vAlign w:val="center"/>
          </w:tcPr>
          <w:p>
            <w:pPr>
              <w:pStyle w:val="19"/>
              <w:jc w:val="both"/>
              <w:rPr>
                <w:rFonts w:hint="eastAsia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王斌</w:t>
            </w:r>
          </w:p>
        </w:tc>
        <w:tc>
          <w:tcPr>
            <w:tcW w:w="1213" w:type="dxa"/>
            <w:vAlign w:val="center"/>
          </w:tcPr>
          <w:p>
            <w:pPr>
              <w:pStyle w:val="19"/>
              <w:rPr>
                <w:rFonts w:hint="default"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20231121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</w:trPr>
        <w:tc>
          <w:tcPr>
            <w:tcW w:w="1463" w:type="dxa"/>
            <w:vAlign w:val="center"/>
          </w:tcPr>
          <w:p>
            <w:pPr>
              <w:pStyle w:val="17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239" w:type="dxa"/>
            <w:vAlign w:val="center"/>
          </w:tcPr>
          <w:p>
            <w:pPr>
              <w:pStyle w:val="17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3073" w:type="dxa"/>
            <w:vAlign w:val="center"/>
          </w:tcPr>
          <w:p>
            <w:pPr>
              <w:pStyle w:val="17"/>
            </w:pPr>
          </w:p>
        </w:tc>
        <w:tc>
          <w:tcPr>
            <w:tcW w:w="1086" w:type="dxa"/>
            <w:vAlign w:val="center"/>
          </w:tcPr>
          <w:p>
            <w:pPr>
              <w:pStyle w:val="19"/>
              <w:jc w:val="left"/>
              <w:rPr>
                <w:rFonts w:ascii="宋体" w:hAnsi="宋体" w:eastAsia="宋体"/>
              </w:rPr>
            </w:pPr>
          </w:p>
        </w:tc>
        <w:tc>
          <w:tcPr>
            <w:tcW w:w="1124" w:type="dxa"/>
            <w:vAlign w:val="center"/>
          </w:tcPr>
          <w:p>
            <w:pPr>
              <w:pStyle w:val="19"/>
              <w:rPr>
                <w:rFonts w:ascii="宋体" w:hAnsi="宋体" w:eastAsia="宋体"/>
              </w:rPr>
            </w:pPr>
          </w:p>
        </w:tc>
        <w:tc>
          <w:tcPr>
            <w:tcW w:w="1213" w:type="dxa"/>
            <w:vAlign w:val="center"/>
          </w:tcPr>
          <w:p>
            <w:pPr>
              <w:pStyle w:val="19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</w:trPr>
        <w:tc>
          <w:tcPr>
            <w:tcW w:w="1463" w:type="dxa"/>
            <w:vAlign w:val="center"/>
          </w:tcPr>
          <w:p>
            <w:pPr>
              <w:pStyle w:val="19"/>
              <w:rPr>
                <w:rFonts w:ascii="宋体" w:hAnsi="宋体" w:eastAsia="宋体"/>
              </w:rPr>
            </w:pPr>
          </w:p>
        </w:tc>
        <w:tc>
          <w:tcPr>
            <w:tcW w:w="1239" w:type="dxa"/>
            <w:vAlign w:val="center"/>
          </w:tcPr>
          <w:p>
            <w:pPr>
              <w:pStyle w:val="18"/>
              <w:rPr>
                <w:rFonts w:ascii="宋体" w:hAnsi="宋体" w:eastAsia="宋体"/>
              </w:rPr>
            </w:pPr>
          </w:p>
        </w:tc>
        <w:tc>
          <w:tcPr>
            <w:tcW w:w="3073" w:type="dxa"/>
            <w:vAlign w:val="center"/>
          </w:tcPr>
          <w:p>
            <w:pPr>
              <w:pStyle w:val="18"/>
              <w:rPr>
                <w:rFonts w:ascii="宋体" w:hAnsi="宋体" w:eastAsia="宋体"/>
              </w:rPr>
            </w:pPr>
          </w:p>
        </w:tc>
        <w:tc>
          <w:tcPr>
            <w:tcW w:w="1086" w:type="dxa"/>
            <w:vAlign w:val="center"/>
          </w:tcPr>
          <w:p>
            <w:pPr>
              <w:pStyle w:val="19"/>
              <w:rPr>
                <w:rFonts w:ascii="宋体" w:hAnsi="宋体" w:eastAsia="宋体"/>
              </w:rPr>
            </w:pPr>
          </w:p>
        </w:tc>
        <w:tc>
          <w:tcPr>
            <w:tcW w:w="1124" w:type="dxa"/>
            <w:vAlign w:val="center"/>
          </w:tcPr>
          <w:p>
            <w:pPr>
              <w:pStyle w:val="19"/>
              <w:rPr>
                <w:rFonts w:ascii="宋体" w:hAnsi="宋体" w:eastAsia="宋体"/>
              </w:rPr>
            </w:pPr>
          </w:p>
        </w:tc>
        <w:tc>
          <w:tcPr>
            <w:tcW w:w="1213" w:type="dxa"/>
            <w:vAlign w:val="center"/>
          </w:tcPr>
          <w:p>
            <w:pPr>
              <w:pStyle w:val="19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</w:trPr>
        <w:tc>
          <w:tcPr>
            <w:tcW w:w="1463" w:type="dxa"/>
            <w:vAlign w:val="center"/>
          </w:tcPr>
          <w:p>
            <w:pPr>
              <w:pStyle w:val="19"/>
              <w:rPr>
                <w:rFonts w:ascii="宋体" w:hAnsi="宋体" w:eastAsia="宋体"/>
              </w:rPr>
            </w:pPr>
          </w:p>
        </w:tc>
        <w:tc>
          <w:tcPr>
            <w:tcW w:w="1239" w:type="dxa"/>
            <w:vAlign w:val="center"/>
          </w:tcPr>
          <w:p>
            <w:pPr>
              <w:pStyle w:val="18"/>
              <w:rPr>
                <w:rFonts w:ascii="宋体" w:hAnsi="宋体" w:eastAsia="宋体"/>
              </w:rPr>
            </w:pPr>
          </w:p>
        </w:tc>
        <w:tc>
          <w:tcPr>
            <w:tcW w:w="3073" w:type="dxa"/>
            <w:vAlign w:val="center"/>
          </w:tcPr>
          <w:p>
            <w:pPr>
              <w:pStyle w:val="18"/>
              <w:rPr>
                <w:rFonts w:ascii="宋体" w:hAnsi="宋体" w:eastAsia="宋体"/>
              </w:rPr>
            </w:pPr>
          </w:p>
        </w:tc>
        <w:tc>
          <w:tcPr>
            <w:tcW w:w="1086" w:type="dxa"/>
            <w:vAlign w:val="center"/>
          </w:tcPr>
          <w:p>
            <w:pPr>
              <w:pStyle w:val="19"/>
              <w:rPr>
                <w:rFonts w:ascii="宋体" w:hAnsi="宋体" w:eastAsia="宋体"/>
              </w:rPr>
            </w:pPr>
          </w:p>
        </w:tc>
        <w:tc>
          <w:tcPr>
            <w:tcW w:w="1124" w:type="dxa"/>
            <w:vAlign w:val="center"/>
          </w:tcPr>
          <w:p>
            <w:pPr>
              <w:pStyle w:val="19"/>
              <w:rPr>
                <w:rFonts w:ascii="宋体" w:hAnsi="宋体" w:eastAsia="宋体"/>
              </w:rPr>
            </w:pPr>
          </w:p>
        </w:tc>
        <w:tc>
          <w:tcPr>
            <w:tcW w:w="1213" w:type="dxa"/>
            <w:vAlign w:val="center"/>
          </w:tcPr>
          <w:p>
            <w:pPr>
              <w:pStyle w:val="19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</w:trPr>
        <w:tc>
          <w:tcPr>
            <w:tcW w:w="1463" w:type="dxa"/>
            <w:vAlign w:val="center"/>
          </w:tcPr>
          <w:p>
            <w:pPr>
              <w:pStyle w:val="19"/>
              <w:rPr>
                <w:rFonts w:ascii="宋体" w:hAnsi="宋体" w:eastAsia="宋体"/>
              </w:rPr>
            </w:pPr>
          </w:p>
        </w:tc>
        <w:tc>
          <w:tcPr>
            <w:tcW w:w="1239" w:type="dxa"/>
            <w:vAlign w:val="center"/>
          </w:tcPr>
          <w:p>
            <w:pPr>
              <w:pStyle w:val="18"/>
              <w:rPr>
                <w:rFonts w:ascii="宋体" w:hAnsi="宋体" w:eastAsia="宋体"/>
              </w:rPr>
            </w:pPr>
          </w:p>
        </w:tc>
        <w:tc>
          <w:tcPr>
            <w:tcW w:w="3073" w:type="dxa"/>
            <w:vAlign w:val="center"/>
          </w:tcPr>
          <w:p>
            <w:pPr>
              <w:pStyle w:val="18"/>
              <w:rPr>
                <w:rFonts w:ascii="宋体" w:hAnsi="宋体" w:eastAsia="宋体"/>
              </w:rPr>
            </w:pPr>
          </w:p>
        </w:tc>
        <w:tc>
          <w:tcPr>
            <w:tcW w:w="1086" w:type="dxa"/>
            <w:vAlign w:val="center"/>
          </w:tcPr>
          <w:p>
            <w:pPr>
              <w:pStyle w:val="19"/>
              <w:rPr>
                <w:rFonts w:ascii="宋体" w:hAnsi="宋体" w:eastAsia="宋体"/>
              </w:rPr>
            </w:pPr>
          </w:p>
        </w:tc>
        <w:tc>
          <w:tcPr>
            <w:tcW w:w="1124" w:type="dxa"/>
            <w:vAlign w:val="center"/>
          </w:tcPr>
          <w:p>
            <w:pPr>
              <w:pStyle w:val="19"/>
              <w:rPr>
                <w:rFonts w:ascii="宋体" w:hAnsi="宋体" w:eastAsia="宋体"/>
              </w:rPr>
            </w:pPr>
          </w:p>
        </w:tc>
        <w:tc>
          <w:tcPr>
            <w:tcW w:w="1213" w:type="dxa"/>
            <w:vAlign w:val="center"/>
          </w:tcPr>
          <w:p>
            <w:pPr>
              <w:pStyle w:val="19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</w:trPr>
        <w:tc>
          <w:tcPr>
            <w:tcW w:w="1463" w:type="dxa"/>
            <w:vAlign w:val="center"/>
          </w:tcPr>
          <w:p>
            <w:pPr>
              <w:pStyle w:val="19"/>
              <w:rPr>
                <w:rFonts w:ascii="宋体" w:hAnsi="宋体" w:eastAsia="宋体"/>
              </w:rPr>
            </w:pPr>
          </w:p>
        </w:tc>
        <w:tc>
          <w:tcPr>
            <w:tcW w:w="1239" w:type="dxa"/>
            <w:vAlign w:val="center"/>
          </w:tcPr>
          <w:p>
            <w:pPr>
              <w:pStyle w:val="18"/>
              <w:rPr>
                <w:rFonts w:ascii="宋体" w:hAnsi="宋体" w:eastAsia="宋体"/>
              </w:rPr>
            </w:pPr>
          </w:p>
        </w:tc>
        <w:tc>
          <w:tcPr>
            <w:tcW w:w="3073" w:type="dxa"/>
            <w:vAlign w:val="center"/>
          </w:tcPr>
          <w:p>
            <w:pPr>
              <w:pStyle w:val="18"/>
              <w:rPr>
                <w:rFonts w:ascii="宋体" w:hAnsi="宋体" w:eastAsia="宋体"/>
              </w:rPr>
            </w:pPr>
          </w:p>
        </w:tc>
        <w:tc>
          <w:tcPr>
            <w:tcW w:w="1086" w:type="dxa"/>
            <w:vAlign w:val="center"/>
          </w:tcPr>
          <w:p>
            <w:pPr>
              <w:pStyle w:val="19"/>
              <w:rPr>
                <w:rFonts w:ascii="宋体" w:hAnsi="宋体" w:eastAsia="宋体"/>
              </w:rPr>
            </w:pPr>
          </w:p>
        </w:tc>
        <w:tc>
          <w:tcPr>
            <w:tcW w:w="1124" w:type="dxa"/>
            <w:vAlign w:val="center"/>
          </w:tcPr>
          <w:p>
            <w:pPr>
              <w:pStyle w:val="19"/>
              <w:rPr>
                <w:rFonts w:ascii="宋体" w:hAnsi="宋体" w:eastAsia="宋体"/>
              </w:rPr>
            </w:pPr>
          </w:p>
        </w:tc>
        <w:tc>
          <w:tcPr>
            <w:tcW w:w="1213" w:type="dxa"/>
            <w:vAlign w:val="center"/>
          </w:tcPr>
          <w:p>
            <w:pPr>
              <w:pStyle w:val="19"/>
              <w:rPr>
                <w:rFonts w:ascii="宋体" w:hAnsi="宋体" w:eastAsia="宋体"/>
              </w:rPr>
            </w:pPr>
          </w:p>
        </w:tc>
      </w:tr>
    </w:tbl>
    <w:p/>
    <w:bookmarkEnd w:id="2"/>
    <w:p/>
    <w:p/>
    <w:p>
      <w:pPr>
        <w:widowControl/>
        <w:jc w:val="left"/>
      </w:pPr>
      <w:r>
        <w:br w:type="page"/>
      </w:r>
    </w:p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4"/>
          <w:lang w:val="zh-CN"/>
        </w:rPr>
        <w:id w:val="1235901150"/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zh-CN"/>
        </w:rPr>
      </w:sdtEndPr>
      <w:sdtContent>
        <w:p>
          <w:pPr>
            <w:pStyle w:val="23"/>
          </w:pPr>
          <w:r>
            <w:rPr>
              <w:lang w:val="zh-CN"/>
            </w:rPr>
            <w:t>目录</w:t>
          </w:r>
        </w:p>
        <w:p>
          <w:pPr>
            <w:pStyle w:val="8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_Toc26298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1</w:t>
          </w:r>
          <w:r>
            <w:rPr>
              <w:rFonts w:hint="eastAsia" w:asciiTheme="majorHAnsi" w:hAnsiTheme="majorHAnsi" w:eastAsiaTheme="majorEastAsia" w:cstheme="majorBidi"/>
              <w:bCs/>
              <w:kern w:val="2"/>
              <w:szCs w:val="32"/>
              <w:lang w:val="en-US" w:eastAsia="zh-CN" w:bidi="ar-SA"/>
            </w:rPr>
            <w:t xml:space="preserve"> </w: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演练目标与原则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PAGEREF _Toc26298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4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  <w:r>
            <w:rPr>
              <w:rFonts w:hint="eastAsia" w:asciiTheme="majorHAnsi" w:hAnsiTheme="majorHAnsi" w:eastAsiaTheme="majorEastAsia" w:cstheme="maj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4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4"/>
              <w:lang w:val="zh-CN" w:eastAsia="zh-CN" w:bidi="ar-SA"/>
            </w:rPr>
            <w:instrText xml:space="preserve"> HYPERLINK \l _Toc4470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4"/>
              <w:lang w:val="zh-CN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演练目标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PAGEREF _Toc4470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4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4"/>
              <w:lang w:val="zh-CN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4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4"/>
              <w:lang w:val="zh-CN" w:eastAsia="zh-CN" w:bidi="ar-SA"/>
            </w:rPr>
            <w:instrText xml:space="preserve"> HYPERLINK \l _Toc25989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4"/>
              <w:lang w:val="zh-CN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演练原则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PAGEREF _Toc25989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4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4"/>
              <w:lang w:val="zh-CN" w:eastAsia="zh-CN" w:bidi="ar-S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4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4"/>
              <w:lang w:val="zh-CN" w:eastAsia="zh-CN" w:bidi="ar-SA"/>
            </w:rPr>
            <w:instrText xml:space="preserve"> HYPERLINK \l _Toc26499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4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2</w:t>
          </w:r>
          <w:r>
            <w:rPr>
              <w:rFonts w:hint="eastAsia" w:asciiTheme="majorHAnsi" w:hAnsiTheme="majorHAnsi" w:eastAsiaTheme="majorEastAsia" w:cstheme="majorBidi"/>
              <w:bCs/>
              <w:kern w:val="2"/>
              <w:szCs w:val="32"/>
              <w:lang w:val="en-US" w:eastAsia="zh-CN" w:bidi="ar-SA"/>
            </w:rPr>
            <w:t xml:space="preserve"> </w: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演练主要场景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PAGEREF _Toc26499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4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  <w:r>
            <w:rPr>
              <w:rFonts w:hint="eastAsia" w:asciiTheme="majorHAnsi" w:hAnsiTheme="majorHAnsi" w:eastAsiaTheme="majorEastAsia" w:cstheme="maj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4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4"/>
              <w:lang w:val="zh-CN" w:eastAsia="zh-CN" w:bidi="ar-SA"/>
            </w:rPr>
            <w:instrText xml:space="preserve"> HYPERLINK \l _Toc13882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4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3</w:t>
          </w:r>
          <w:r>
            <w:rPr>
              <w:rFonts w:hint="eastAsia" w:asciiTheme="majorHAnsi" w:hAnsiTheme="majorHAnsi" w:eastAsiaTheme="majorEastAsia" w:cstheme="majorBidi"/>
              <w:bCs/>
              <w:kern w:val="2"/>
              <w:szCs w:val="32"/>
              <w:lang w:val="en-US" w:eastAsia="zh-CN" w:bidi="ar-SA"/>
            </w:rPr>
            <w:t xml:space="preserve"> </w: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演练前准备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PAGEREF _Toc13882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4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  <w:r>
            <w:rPr>
              <w:rFonts w:hint="eastAsia" w:asciiTheme="majorHAnsi" w:hAnsiTheme="majorHAnsi" w:eastAsiaTheme="majorEastAsia" w:cstheme="maj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4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4"/>
              <w:lang w:val="zh-CN" w:eastAsia="zh-CN" w:bidi="ar-SA"/>
            </w:rPr>
            <w:instrText xml:space="preserve"> HYPERLINK \l _Toc7792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4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4</w:t>
          </w:r>
          <w:r>
            <w:rPr>
              <w:rFonts w:hint="eastAsia" w:asciiTheme="majorHAnsi" w:hAnsiTheme="majorHAnsi" w:eastAsiaTheme="majorEastAsia" w:cstheme="majorBidi"/>
              <w:bCs/>
              <w:kern w:val="2"/>
              <w:szCs w:val="32"/>
              <w:lang w:val="en-US" w:eastAsia="zh-CN" w:bidi="ar-SA"/>
            </w:rPr>
            <w:t xml:space="preserve"> </w: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场景一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PAGEREF _Toc7792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5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  <w:r>
            <w:rPr>
              <w:rFonts w:hint="eastAsia" w:asciiTheme="majorHAnsi" w:hAnsiTheme="majorHAnsi" w:eastAsiaTheme="majorEastAsia" w:cstheme="maj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4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4"/>
              <w:lang w:val="zh-CN" w:eastAsia="zh-CN" w:bidi="ar-SA"/>
            </w:rPr>
            <w:instrText xml:space="preserve"> HYPERLINK \l _Toc12653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4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4</w:t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t xml:space="preserve">.1 </w: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异常场景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PAGEREF _Toc12653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5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4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4"/>
              <w:lang w:val="zh-CN" w:eastAsia="zh-CN" w:bidi="ar-SA"/>
            </w:rPr>
            <w:instrText xml:space="preserve"> HYPERLINK \l _Toc31620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4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4</w:t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t xml:space="preserve">.2 </w: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异常模拟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PAGEREF _Toc31620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5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4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4"/>
              <w:lang w:val="zh-CN" w:eastAsia="zh-CN" w:bidi="ar-SA"/>
            </w:rPr>
            <w:instrText xml:space="preserve"> HYPERLINK \l _Toc8774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4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4</w:t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t xml:space="preserve">.3 </w: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处理方案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PAGEREF _Toc8774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5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4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4"/>
              <w:lang w:val="zh-CN" w:eastAsia="zh-CN" w:bidi="ar-SA"/>
            </w:rPr>
            <w:instrText xml:space="preserve"> HYPERLINK \l _Toc13405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4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4</w:t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t xml:space="preserve">.4 </w: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技术验证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PAGEREF _Toc13405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5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4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4"/>
              <w:lang w:val="zh-CN" w:eastAsia="zh-CN" w:bidi="ar-SA"/>
            </w:rPr>
            <w:instrText xml:space="preserve"> HYPERLINK \l _Toc27315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4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4</w:t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t xml:space="preserve">.5 </w: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业务验证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PAGEREF _Toc27315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5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4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4"/>
              <w:lang w:val="zh-CN" w:eastAsia="zh-CN" w:bidi="ar-SA"/>
            </w:rPr>
            <w:instrText xml:space="preserve"> HYPERLINK \l _Toc17102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4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4</w:t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t xml:space="preserve">.6 </w: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演练恢复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PAGEREF _Toc17102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5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4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4"/>
              <w:lang w:val="zh-CN" w:eastAsia="zh-CN" w:bidi="ar-SA"/>
            </w:rPr>
            <w:instrText xml:space="preserve"> HYPERLINK \l _Toc18005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4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5</w:t>
          </w:r>
          <w:r>
            <w:rPr>
              <w:rFonts w:hint="eastAsia" w:asciiTheme="majorHAnsi" w:hAnsiTheme="majorHAnsi" w:eastAsiaTheme="majorEastAsia" w:cstheme="majorBidi"/>
              <w:bCs/>
              <w:kern w:val="2"/>
              <w:szCs w:val="32"/>
              <w:lang w:val="en-US" w:eastAsia="zh-CN" w:bidi="ar-SA"/>
            </w:rPr>
            <w:t xml:space="preserve"> </w: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场景二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PAGEREF _Toc18005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5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  <w:r>
            <w:rPr>
              <w:rFonts w:hint="eastAsia" w:asciiTheme="majorHAnsi" w:hAnsiTheme="majorHAnsi" w:eastAsiaTheme="majorEastAsia" w:cstheme="maj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4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4"/>
              <w:lang w:val="zh-CN" w:eastAsia="zh-CN" w:bidi="ar-SA"/>
            </w:rPr>
            <w:instrText xml:space="preserve"> HYPERLINK \l _Toc24747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4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5</w:t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t xml:space="preserve">.1 </w: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异常场景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PAGEREF _Toc24747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5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4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4"/>
              <w:lang w:val="zh-CN" w:eastAsia="zh-CN" w:bidi="ar-SA"/>
            </w:rPr>
            <w:instrText xml:space="preserve"> HYPERLINK \l _Toc2458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4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5</w:t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t xml:space="preserve">.2 </w: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异常模拟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PAGEREF _Toc2458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5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4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4"/>
              <w:lang w:val="zh-CN" w:eastAsia="zh-CN" w:bidi="ar-SA"/>
            </w:rPr>
            <w:instrText xml:space="preserve"> HYPERLINK \l _Toc13031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4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5</w:t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t xml:space="preserve">.3 </w: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处理方案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PAGEREF _Toc13031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4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4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4"/>
              <w:lang w:val="zh-CN" w:eastAsia="zh-CN" w:bidi="ar-SA"/>
            </w:rPr>
            <w:instrText xml:space="preserve"> HYPERLINK \l _Toc26340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4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5</w:t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t xml:space="preserve">.4 </w: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技术验证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PAGEREF _Toc26340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4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4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4"/>
              <w:lang w:val="zh-CN" w:eastAsia="zh-CN" w:bidi="ar-SA"/>
            </w:rPr>
            <w:instrText xml:space="preserve"> HYPERLINK \l _Toc9905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4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5</w:t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t xml:space="preserve">.5 </w: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业务验证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PAGEREF _Toc9905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4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4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4"/>
              <w:lang w:val="zh-CN" w:eastAsia="zh-CN" w:bidi="ar-SA"/>
            </w:rPr>
            <w:instrText xml:space="preserve"> HYPERLINK \l _Toc20911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4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5</w:t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t xml:space="preserve">.6 </w: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演练恢复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PAGEREF _Toc20911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4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4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4"/>
              <w:lang w:val="zh-CN" w:eastAsia="zh-CN" w:bidi="ar-SA"/>
            </w:rPr>
            <w:instrText xml:space="preserve"> HYPERLINK \l _Toc22646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4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6</w:t>
          </w:r>
          <w:r>
            <w:rPr>
              <w:rFonts w:hint="eastAsia" w:asciiTheme="majorHAnsi" w:hAnsiTheme="majorHAnsi" w:eastAsiaTheme="majorEastAsia" w:cstheme="majorBidi"/>
              <w:bCs/>
              <w:kern w:val="2"/>
              <w:szCs w:val="32"/>
              <w:lang w:val="en-US" w:eastAsia="zh-CN" w:bidi="ar-SA"/>
            </w:rPr>
            <w:t xml:space="preserve"> </w: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场景三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PAGEREF _Toc22646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4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  <w:r>
            <w:rPr>
              <w:rFonts w:hint="eastAsia" w:asciiTheme="majorHAnsi" w:hAnsiTheme="majorHAnsi" w:eastAsiaTheme="majorEastAsia" w:cstheme="maj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4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4"/>
              <w:lang w:val="zh-CN" w:eastAsia="zh-CN" w:bidi="ar-SA"/>
            </w:rPr>
            <w:instrText xml:space="preserve"> HYPERLINK \l _Toc6158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4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6</w:t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t xml:space="preserve">.1 </w: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异常场景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PAGEREF _Toc6158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4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4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4"/>
              <w:lang w:val="zh-CN" w:eastAsia="zh-CN" w:bidi="ar-SA"/>
            </w:rPr>
            <w:instrText xml:space="preserve"> HYPERLINK \l _Toc23536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4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6</w:t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t xml:space="preserve">.2 </w: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异常模拟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PAGEREF _Toc23536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4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4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4"/>
              <w:lang w:val="zh-CN" w:eastAsia="zh-CN" w:bidi="ar-SA"/>
            </w:rPr>
            <w:instrText xml:space="preserve"> HYPERLINK \l _Toc19710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4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6</w:t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t xml:space="preserve">.3 </w: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处理方案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PAGEREF _Toc19710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4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4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4"/>
              <w:lang w:val="zh-CN" w:eastAsia="zh-CN" w:bidi="ar-SA"/>
            </w:rPr>
            <w:instrText xml:space="preserve"> HYPERLINK \l _Toc13735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4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6</w:t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t xml:space="preserve">.4 </w: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技术验证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PAGEREF _Toc13735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4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4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4"/>
              <w:lang w:val="zh-CN" w:eastAsia="zh-CN" w:bidi="ar-SA"/>
            </w:rPr>
            <w:instrText xml:space="preserve"> HYPERLINK \l _Toc12893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4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6</w:t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t xml:space="preserve">.5 </w: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业务验证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PAGEREF _Toc12893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5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4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4"/>
              <w:lang w:val="zh-CN" w:eastAsia="zh-CN" w:bidi="ar-SA"/>
            </w:rPr>
            <w:instrText xml:space="preserve"> HYPERLINK \l _Toc6552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4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6</w:t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t xml:space="preserve">.6 </w: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演练恢复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PAGEREF _Toc6552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5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r>
            <w:rPr>
              <w:rFonts w:asciiTheme="minorHAnsi" w:hAnsiTheme="minorHAnsi" w:eastAsiaTheme="minorEastAsia" w:cstheme="minorBidi"/>
              <w:bCs/>
              <w:kern w:val="2"/>
              <w:szCs w:val="24"/>
              <w:lang w:val="zh-CN" w:eastAsia="zh-CN" w:bidi="ar-SA"/>
            </w:rPr>
            <w:fldChar w:fldCharType="end"/>
          </w:r>
        </w:p>
      </w:sdtContent>
    </w:sdt>
    <w:p/>
    <w:p>
      <w:pPr>
        <w:widowControl/>
        <w:jc w:val="left"/>
      </w:pPr>
      <w:r>
        <w:br w:type="page"/>
      </w:r>
    </w:p>
    <w:p/>
    <w:p>
      <w:pPr>
        <w:pStyle w:val="3"/>
        <w:numPr>
          <w:ilvl w:val="0"/>
          <w:numId w:val="1"/>
        </w:numPr>
      </w:pPr>
      <w:bookmarkStart w:id="3" w:name="_Toc26298"/>
      <w:r>
        <w:rPr>
          <w:rFonts w:hint="eastAsia"/>
        </w:rPr>
        <w:t>演练目标与原则</w:t>
      </w:r>
      <w:bookmarkEnd w:id="3"/>
    </w:p>
    <w:p>
      <w:pPr>
        <w:pStyle w:val="4"/>
      </w:pPr>
      <w:bookmarkStart w:id="4" w:name="_Toc4470"/>
      <w:r>
        <w:rPr>
          <w:rFonts w:hint="eastAsia"/>
        </w:rPr>
        <w:t>演练目标</w:t>
      </w:r>
      <w:bookmarkEnd w:id="4"/>
    </w:p>
    <w:p>
      <w:pPr>
        <w:ind w:firstLine="420"/>
      </w:pPr>
      <w:r>
        <w:rPr>
          <w:rFonts w:hint="eastAsia"/>
        </w:rPr>
        <w:t>本次演练主要实现以下目标：</w:t>
      </w:r>
    </w:p>
    <w:p>
      <w:pPr>
        <w:pStyle w:val="24"/>
        <w:numPr>
          <w:ilvl w:val="0"/>
          <w:numId w:val="2"/>
        </w:numPr>
        <w:ind w:firstLineChars="0"/>
      </w:pPr>
      <w:r>
        <w:rPr>
          <w:rFonts w:hint="eastAsia"/>
        </w:rPr>
        <w:t>验证</w:t>
      </w:r>
      <w:r>
        <w:rPr>
          <w:rFonts w:hint="eastAsia"/>
          <w:lang w:val="en-US" w:eastAsia="zh-CN"/>
        </w:rPr>
        <w:t>系统应急</w:t>
      </w:r>
      <w:r>
        <w:rPr>
          <w:rFonts w:hint="eastAsia"/>
        </w:rPr>
        <w:t>技术方案的有效性，核心业务恢复</w:t>
      </w:r>
      <w:r>
        <w:rPr>
          <w:rFonts w:hint="eastAsia" w:ascii="Segoe UI Emoji" w:hAnsi="Segoe UI Emoji" w:cs="Segoe UI Emoji"/>
        </w:rPr>
        <w:t>预案流程与操作技术手册的适用性和有效性；</w:t>
      </w:r>
    </w:p>
    <w:p>
      <w:pPr>
        <w:pStyle w:val="24"/>
        <w:numPr>
          <w:ilvl w:val="0"/>
          <w:numId w:val="2"/>
        </w:numPr>
        <w:ind w:firstLineChars="0"/>
      </w:pPr>
      <w:r>
        <w:rPr>
          <w:rFonts w:hint="eastAsia"/>
        </w:rPr>
        <w:t>进一步明确团队成员的角色与责任，提升团队协作与恢复能力，使团队熟悉预案流程、熟悉系统及业务恢复操作；</w:t>
      </w:r>
    </w:p>
    <w:p>
      <w:pPr>
        <w:pStyle w:val="24"/>
        <w:numPr>
          <w:ilvl w:val="0"/>
          <w:numId w:val="2"/>
        </w:numPr>
        <w:ind w:firstLineChars="0"/>
      </w:pPr>
      <w:r>
        <w:rPr>
          <w:rFonts w:hint="eastAsia"/>
        </w:rPr>
        <w:t>增强应急响应意识，发现预案手册、恢复流程、灾备系统的问题和不足，并持续改善。</w:t>
      </w:r>
    </w:p>
    <w:p>
      <w:pPr>
        <w:pStyle w:val="4"/>
      </w:pPr>
      <w:bookmarkStart w:id="5" w:name="_Toc25989"/>
      <w:r>
        <w:rPr>
          <w:rFonts w:hint="eastAsia"/>
        </w:rPr>
        <w:t>演练原则</w:t>
      </w:r>
      <w:bookmarkEnd w:id="5"/>
    </w:p>
    <w:p>
      <w:pPr>
        <w:pStyle w:val="24"/>
        <w:numPr>
          <w:ilvl w:val="0"/>
          <w:numId w:val="3"/>
        </w:numPr>
        <w:ind w:firstLineChars="0"/>
      </w:pPr>
      <w:r>
        <w:rPr>
          <w:rFonts w:hint="eastAsia"/>
        </w:rPr>
        <w:t>安全第一</w:t>
      </w:r>
    </w:p>
    <w:p>
      <w:pPr>
        <w:ind w:firstLine="420"/>
      </w:pPr>
      <w:r>
        <w:t>演练过程严格控制对正常业务负面影响、尽量不影响生产系统正常运行</w:t>
      </w:r>
      <w:r>
        <w:rPr>
          <w:rFonts w:hint="eastAsia"/>
        </w:rPr>
        <w:t>；</w:t>
      </w:r>
    </w:p>
    <w:p>
      <w:pPr>
        <w:ind w:firstLine="420"/>
      </w:pPr>
      <w:r>
        <w:t>完善风险控制，将演练对生产业务负面影响降到最低</w:t>
      </w:r>
      <w:r>
        <w:rPr>
          <w:rFonts w:hint="eastAsia"/>
        </w:rPr>
        <w:t>。</w:t>
      </w:r>
    </w:p>
    <w:p>
      <w:pPr>
        <w:pStyle w:val="24"/>
        <w:numPr>
          <w:ilvl w:val="0"/>
          <w:numId w:val="3"/>
        </w:numPr>
        <w:ind w:firstLineChars="0"/>
      </w:pPr>
      <w:r>
        <w:rPr>
          <w:rFonts w:hint="eastAsia"/>
        </w:rPr>
        <w:t>务实高效</w:t>
      </w:r>
    </w:p>
    <w:p>
      <w:pPr>
        <w:ind w:firstLine="420"/>
      </w:pPr>
      <w:r>
        <w:t>对核心业务开展系统恢复及业务验证</w:t>
      </w:r>
      <w:r>
        <w:rPr>
          <w:rFonts w:hint="eastAsia"/>
        </w:rPr>
        <w:t>；</w:t>
      </w:r>
    </w:p>
    <w:p>
      <w:pPr>
        <w:ind w:firstLine="420"/>
      </w:pPr>
      <w:r>
        <w:t>实际检验IT执行效果、协调能力、操作技能，确保演练取得实效</w:t>
      </w:r>
      <w:r>
        <w:rPr>
          <w:rFonts w:hint="eastAsia"/>
        </w:rPr>
        <w:t>。</w:t>
      </w:r>
    </w:p>
    <w:p>
      <w:pPr>
        <w:pStyle w:val="24"/>
        <w:numPr>
          <w:ilvl w:val="0"/>
          <w:numId w:val="3"/>
        </w:numPr>
        <w:ind w:firstLineChars="0"/>
      </w:pPr>
      <w:r>
        <w:rPr>
          <w:rFonts w:hint="eastAsia"/>
        </w:rPr>
        <w:t>业务验证仿真</w:t>
      </w:r>
    </w:p>
    <w:p>
      <w:pPr>
        <w:ind w:firstLine="420"/>
      </w:pPr>
      <w:r>
        <w:t>基于生产业务安全风险考量，采用符合真实业务场景的模拟数据做业务验</w:t>
      </w:r>
      <w:r>
        <w:rPr>
          <w:rFonts w:hint="eastAsia"/>
        </w:rPr>
        <w:t>证。</w:t>
      </w:r>
    </w:p>
    <w:p>
      <w:pPr>
        <w:pStyle w:val="3"/>
        <w:numPr>
          <w:ilvl w:val="0"/>
          <w:numId w:val="1"/>
        </w:numPr>
      </w:pPr>
      <w:bookmarkStart w:id="6" w:name="_Toc26499"/>
      <w:r>
        <w:rPr>
          <w:rFonts w:hint="eastAsia"/>
        </w:rPr>
        <w:t>演练主要场景</w:t>
      </w:r>
      <w:bookmarkEnd w:id="6"/>
    </w:p>
    <w:p>
      <w:pPr>
        <w:ind w:firstLine="42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模拟生产机房整体瘫痪，需要数据库、中间件、服务全部切换到灾备机房，并保障业务灾备环境运行三日。</w:t>
      </w:r>
    </w:p>
    <w:p>
      <w:pPr>
        <w:pStyle w:val="3"/>
        <w:numPr>
          <w:ilvl w:val="0"/>
          <w:numId w:val="1"/>
        </w:numPr>
      </w:pPr>
      <w:bookmarkStart w:id="7" w:name="_Toc13882"/>
      <w:r>
        <w:rPr>
          <w:rFonts w:hint="eastAsia"/>
        </w:rPr>
        <w:t>演练前准备</w:t>
      </w:r>
      <w:bookmarkEnd w:id="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  <w:bookmarkStart w:id="8" w:name="_Toc7792"/>
      <w:r>
        <w:rPr>
          <w:rFonts w:hint="eastAsia"/>
        </w:rPr>
        <w:t>为保证演练的有效性、可靠性，</w:t>
      </w:r>
      <w:r>
        <w:rPr>
          <w:rFonts w:hint="eastAsia"/>
          <w:lang w:val="en-US" w:eastAsia="zh-CN"/>
        </w:rPr>
        <w:t>已</w:t>
      </w:r>
      <w:r>
        <w:rPr>
          <w:rFonts w:hint="eastAsia"/>
        </w:rPr>
        <w:t>提前准备</w:t>
      </w:r>
      <w:r>
        <w:rPr>
          <w:rFonts w:hint="eastAsia"/>
          <w:lang w:val="en-US" w:eastAsia="zh-CN"/>
        </w:rPr>
        <w:t>演练方案，并做好数据备份等工作。</w:t>
      </w:r>
    </w:p>
    <w:p>
      <w:pPr>
        <w:pStyle w:val="3"/>
        <w:numPr>
          <w:ilvl w:val="0"/>
          <w:numId w:val="1"/>
        </w:numPr>
      </w:pPr>
      <w:r>
        <w:rPr>
          <w:rFonts w:hint="eastAsia"/>
          <w:lang w:val="en-US" w:eastAsia="zh-CN"/>
        </w:rPr>
        <w:t>演练</w:t>
      </w:r>
      <w:r>
        <w:rPr>
          <w:rFonts w:hint="eastAsia"/>
        </w:rPr>
        <w:t>场景</w:t>
      </w:r>
      <w:bookmarkEnd w:id="8"/>
    </w:p>
    <w:p>
      <w:pPr>
        <w:pStyle w:val="4"/>
        <w:numPr>
          <w:ilvl w:val="1"/>
          <w:numId w:val="1"/>
        </w:numPr>
        <w:ind w:left="567" w:leftChars="0" w:firstLineChars="0"/>
      </w:pPr>
      <w:bookmarkStart w:id="9" w:name="_Toc12653"/>
      <w:r>
        <w:rPr>
          <w:rFonts w:hint="eastAsia"/>
        </w:rPr>
        <w:t>异常场景</w:t>
      </w:r>
      <w:bookmarkEnd w:id="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生产机房瘫痪，切换灾备环境；</w:t>
      </w:r>
    </w:p>
    <w:p>
      <w:pPr>
        <w:pStyle w:val="4"/>
        <w:numPr>
          <w:ilvl w:val="1"/>
          <w:numId w:val="1"/>
        </w:numPr>
        <w:ind w:left="567" w:leftChars="0" w:firstLineChars="0"/>
      </w:pPr>
      <w:bookmarkStart w:id="10" w:name="_Toc31620"/>
      <w:r>
        <w:rPr>
          <w:rFonts w:hint="eastAsia"/>
        </w:rPr>
        <w:t>异常模拟</w:t>
      </w:r>
      <w:bookmarkEnd w:id="1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停止RPA Commander系统生产环境所有Master数据库、应用中间件、服务程序，生产环境系统不可用。</w:t>
      </w:r>
    </w:p>
    <w:p>
      <w:pPr>
        <w:pStyle w:val="4"/>
        <w:numPr>
          <w:ilvl w:val="1"/>
          <w:numId w:val="1"/>
        </w:numPr>
        <w:ind w:left="567" w:leftChars="0" w:firstLineChars="0"/>
      </w:pPr>
      <w:bookmarkStart w:id="11" w:name="_Toc8774"/>
      <w:r>
        <w:rPr>
          <w:rFonts w:hint="eastAsia"/>
        </w:rPr>
        <w:t>处理方案</w:t>
      </w:r>
      <w:bookmarkEnd w:id="11"/>
    </w:p>
    <w:p>
      <w:pPr>
        <w:pStyle w:val="4"/>
        <w:numPr>
          <w:ilvl w:val="2"/>
          <w:numId w:val="1"/>
        </w:numPr>
        <w:ind w:left="987" w:leftChars="0" w:hanging="567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数据库切换方案</w:t>
      </w:r>
    </w:p>
    <w:p>
      <w:pPr>
        <w:pStyle w:val="4"/>
        <w:numPr>
          <w:ilvl w:val="2"/>
          <w:numId w:val="1"/>
        </w:numPr>
        <w:ind w:left="987" w:leftChars="0" w:hanging="567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应用切换方案：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一、自动化切换方案</w:t>
      </w:r>
    </w:p>
    <w:p>
      <w:pPr>
        <w:bidi w:val="0"/>
        <w:ind w:firstLine="420" w:firstLineChars="0"/>
        <w:rPr>
          <w:b/>
          <w:bCs/>
        </w:rPr>
      </w:pPr>
      <w:r>
        <w:rPr>
          <w:rFonts w:hint="eastAsia"/>
          <w:b/>
          <w:bCs/>
        </w:rPr>
        <w:t>系统切换流程（生产==&gt;灾备）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RPA Commander系统主服务器停止运行</w:t>
      </w:r>
    </w:p>
    <w:p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检测系统异常后，系统由主节点自动切换为两个从节点其中一台服务器，维持环境正常运行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</w:p>
    <w:p>
      <w:pPr>
        <w:pStyle w:val="4"/>
        <w:numPr>
          <w:ilvl w:val="1"/>
          <w:numId w:val="1"/>
        </w:numPr>
        <w:ind w:left="567" w:leftChars="0" w:firstLineChars="0"/>
      </w:pPr>
      <w:bookmarkStart w:id="12" w:name="_Toc13405"/>
      <w:r>
        <w:rPr>
          <w:rFonts w:hint="eastAsia"/>
        </w:rPr>
        <w:t>技术验证</w:t>
      </w:r>
      <w:bookmarkEnd w:id="12"/>
    </w:p>
    <w:p>
      <w:pPr>
        <w:bidi w:val="0"/>
        <w:rPr>
          <w:rFonts w:hint="eastAsia"/>
        </w:rPr>
      </w:pPr>
      <w:bookmarkStart w:id="13" w:name="_Toc27315"/>
      <w:r>
        <w:rPr>
          <w:rFonts w:hint="eastAsia"/>
        </w:rPr>
        <w:t>登陆验证，管理台页面正常打开并登陆成功：</w:t>
      </w:r>
    </w:p>
    <w:p>
      <w:pPr>
        <w:bidi w:val="0"/>
        <w:rPr>
          <w:rFonts w:hint="eastAsia"/>
        </w:rPr>
      </w:pPr>
      <w:r>
        <w:rPr>
          <w:rFonts w:hint="eastAsia"/>
        </w:rPr>
        <w:t>http://14.16.157.6:8080/</w:t>
      </w:r>
    </w:p>
    <w:p>
      <w:pPr>
        <w:bidi w:val="0"/>
        <w:rPr>
          <w:rFonts w:hint="eastAsia"/>
        </w:rPr>
      </w:pPr>
    </w:p>
    <w:p>
      <w:pPr>
        <w:bidi w:val="0"/>
      </w:pPr>
      <w:r>
        <w:rPr>
          <w:rFonts w:hint="eastAsia"/>
        </w:rPr>
        <w:t>堡垒机</w:t>
      </w:r>
      <w:r>
        <w:rPr>
          <w:rFonts w:hint="eastAsia"/>
          <w:lang w:val="en-US" w:eastAsia="zh-CN"/>
        </w:rPr>
        <w:t>14.16.157.8</w:t>
      </w:r>
      <w:r>
        <w:rPr>
          <w:rFonts w:hint="eastAsia"/>
        </w:rPr>
        <w:t>，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</w:rPr>
        <w:t>切换为管理员用户</w:t>
      </w:r>
      <w:r>
        <w:rPr>
          <w:rFonts w:hint="eastAsia"/>
          <w:lang w:val="en-US" w:eastAsia="zh-CN"/>
        </w:rPr>
        <w:t>sudo su - root</w:t>
      </w:r>
    </w:p>
    <w:p>
      <w:pPr>
        <w:bidi w:val="0"/>
      </w:pPr>
      <w:r>
        <w:rPr>
          <w:rFonts w:hint="eastAsia"/>
        </w:rPr>
        <w:t>切换目录：cd /nginx/nginx_lcd/sbin</w:t>
      </w:r>
    </w:p>
    <w:p>
      <w:pPr>
        <w:bidi w:val="0"/>
        <w:rPr>
          <w:rFonts w:hint="eastAsia"/>
        </w:rPr>
      </w:pPr>
      <w:r>
        <w:rPr>
          <w:rFonts w:hint="eastAsia"/>
        </w:rPr>
        <w:t>查询所有服务状态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kubectl get po -A</w:t>
      </w:r>
    </w:p>
    <w:p>
      <w:pPr>
        <w:bidi w:val="0"/>
        <w:rPr>
          <w:rFonts w:hint="eastAsia"/>
        </w:rPr>
      </w:pPr>
      <w:r>
        <w:rPr>
          <w:rFonts w:hint="eastAsia"/>
        </w:rPr>
        <w:t>查询entuc服务状态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kubectl get po -n entuc</w:t>
      </w:r>
    </w:p>
    <w:p>
      <w:pPr>
        <w:bidi w:val="0"/>
        <w:rPr>
          <w:rFonts w:hint="eastAsia"/>
        </w:rPr>
      </w:pPr>
      <w:r>
        <w:rPr>
          <w:rFonts w:hint="eastAsia"/>
        </w:rPr>
        <w:t>查询entcmd服务状态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kubectl get po -n entcmd</w:t>
      </w:r>
    </w:p>
    <w:p>
      <w:pPr>
        <w:bidi w:val="0"/>
        <w:rPr>
          <w:rFonts w:hint="eastAsia"/>
        </w:rPr>
      </w:pPr>
      <w:r>
        <w:rPr>
          <w:rFonts w:hint="eastAsia"/>
        </w:rPr>
        <w:t>查询mid服务状态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kubectl get po -n mid</w:t>
      </w:r>
    </w:p>
    <w:p>
      <w:pPr>
        <w:bidi w:val="0"/>
        <w:rPr>
          <w:rFonts w:hint="eastAsia"/>
        </w:rPr>
      </w:pPr>
      <w:r>
        <w:rPr>
          <w:rFonts w:hint="eastAsia"/>
        </w:rPr>
        <w:t>查询节点状态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kubectl get node -owide</w:t>
      </w:r>
    </w:p>
    <w:p>
      <w:pPr>
        <w:bidi w:val="0"/>
        <w:rPr>
          <w:rFonts w:hint="eastAsia"/>
        </w:rPr>
      </w:pPr>
      <w:r>
        <w:rPr>
          <w:rFonts w:hint="eastAsia"/>
        </w:rPr>
        <w:t>重启entuc服务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kubectl rollout restart deployment -n entuc</w:t>
      </w:r>
    </w:p>
    <w:p>
      <w:pPr>
        <w:bidi w:val="0"/>
        <w:rPr>
          <w:rFonts w:hint="eastAsia"/>
        </w:rPr>
      </w:pPr>
      <w:r>
        <w:rPr>
          <w:rFonts w:hint="eastAsia"/>
        </w:rPr>
        <w:t>重启entcmd服务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kubectl rollout restart deployment -n entcmd</w:t>
      </w:r>
    </w:p>
    <w:p>
      <w:pPr>
        <w:bidi w:val="0"/>
        <w:rPr>
          <w:rFonts w:hint="eastAsia"/>
        </w:rPr>
      </w:pPr>
      <w:r>
        <w:rPr>
          <w:rFonts w:hint="eastAsia"/>
        </w:rPr>
        <w:t>重启mid服务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kubectl rollout restart deployment -n mid</w:t>
      </w:r>
    </w:p>
    <w:p>
      <w:pPr>
        <w:bidi w:val="0"/>
      </w:pPr>
      <w:r>
        <w:rPr>
          <w:rFonts w:hint="eastAsia"/>
        </w:rPr>
        <w:t>查看登陆页面是否正常显示；</w:t>
      </w:r>
    </w:p>
    <w:p>
      <w:pPr>
        <w:bidi w:val="0"/>
        <w:rPr>
          <w:rFonts w:hint="eastAsia"/>
        </w:rPr>
      </w:pPr>
      <w:r>
        <w:rPr>
          <w:rFonts w:hint="eastAsia"/>
        </w:rPr>
        <w:t>输入用户密码是否可以登陆成功；</w:t>
      </w:r>
    </w:p>
    <w:p>
      <w:pPr>
        <w:bidi w:val="0"/>
        <w:rPr>
          <w:rFonts w:hint="eastAsia"/>
        </w:rPr>
      </w:pPr>
    </w:p>
    <w:p>
      <w:pPr>
        <w:pStyle w:val="4"/>
        <w:numPr>
          <w:ilvl w:val="1"/>
          <w:numId w:val="1"/>
        </w:numPr>
        <w:ind w:left="567" w:leftChars="0" w:firstLineChars="0"/>
      </w:pPr>
      <w:r>
        <w:rPr>
          <w:rFonts w:hint="eastAsia"/>
        </w:rPr>
        <w:t>执行</w:t>
      </w:r>
      <w:r>
        <w:rPr>
          <w:rFonts w:hint="eastAsia"/>
          <w:lang w:val="en-US" w:eastAsia="zh-CN"/>
        </w:rPr>
        <w:t>日常流程</w:t>
      </w:r>
      <w:r>
        <w:rPr>
          <w:rFonts w:hint="eastAsia"/>
        </w:rPr>
        <w:t>操作是否正常；业务验证</w:t>
      </w:r>
      <w:bookmarkEnd w:id="13"/>
    </w:p>
    <w:p>
      <w:pPr>
        <w:rPr>
          <w:rFonts w:hint="eastAsia"/>
          <w:lang w:val="en-US" w:eastAsia="zh-CN"/>
        </w:rPr>
      </w:pPr>
      <w:bookmarkStart w:id="14" w:name="_Toc17102"/>
      <w:r>
        <w:rPr>
          <w:rFonts w:hint="eastAsia"/>
          <w:lang w:val="en-US" w:eastAsia="zh-CN"/>
        </w:rPr>
        <w:t>登录机器人指挥官平台，可以正常登录：</w:t>
      </w:r>
    </w:p>
    <w:p>
      <w:r>
        <w:drawing>
          <wp:inline distT="0" distB="0" distL="114300" distR="114300">
            <wp:extent cx="5264785" cy="2491740"/>
            <wp:effectExtent l="0" t="0" r="12065" b="3810"/>
            <wp:docPr id="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流程运行正常：</w:t>
      </w:r>
    </w:p>
    <w:p>
      <w:pPr>
        <w:pStyle w:val="4"/>
        <w:numPr>
          <w:ilvl w:val="0"/>
          <w:numId w:val="0"/>
        </w:numPr>
      </w:pPr>
      <w:r>
        <w:drawing>
          <wp:inline distT="0" distB="0" distL="114300" distR="114300">
            <wp:extent cx="4746625" cy="3983990"/>
            <wp:effectExtent l="0" t="0" r="15875" b="16510"/>
            <wp:docPr id="5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6625" cy="398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numPr>
          <w:ilvl w:val="1"/>
          <w:numId w:val="1"/>
        </w:numPr>
        <w:ind w:left="567" w:leftChars="0" w:firstLineChars="0"/>
      </w:pPr>
      <w:r>
        <w:rPr>
          <w:rFonts w:hint="eastAsia"/>
        </w:rPr>
        <w:t>演练恢复</w:t>
      </w:r>
      <w:bookmarkEnd w:id="1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一、恢复方案</w:t>
      </w:r>
    </w:p>
    <w:p>
      <w:pPr>
        <w:bidi w:val="0"/>
        <w:rPr>
          <w:b/>
          <w:bCs/>
        </w:rPr>
      </w:pPr>
      <w:bookmarkStart w:id="15" w:name="_Toc11174"/>
      <w:bookmarkStart w:id="16" w:name="_Toc28410"/>
      <w:bookmarkStart w:id="17" w:name="_Toc9833"/>
      <w:bookmarkStart w:id="18" w:name="_Toc32185"/>
      <w:bookmarkStart w:id="19" w:name="_Toc21072"/>
      <w:bookmarkStart w:id="20" w:name="_Toc6479"/>
      <w:r>
        <w:rPr>
          <w:rFonts w:hint="eastAsia"/>
          <w:b/>
          <w:bCs/>
        </w:rPr>
        <w:t>系统回切流程（灾备==&gt;生产）</w:t>
      </w:r>
      <w:bookmarkEnd w:id="15"/>
      <w:bookmarkEnd w:id="16"/>
      <w:bookmarkEnd w:id="17"/>
      <w:bookmarkEnd w:id="18"/>
      <w:bookmarkEnd w:id="19"/>
      <w:bookmarkEnd w:id="20"/>
    </w:p>
    <w:p>
      <w:pPr>
        <w:numPr>
          <w:ilvl w:val="0"/>
          <w:numId w:val="5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主节点14.16.157.8导出相关数据,登录服务器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14.16.157.8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,获取管理员权限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sudo su - root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,执行命令：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94615</wp:posOffset>
                </wp:positionV>
                <wp:extent cx="5251450" cy="1264285"/>
                <wp:effectExtent l="4445" t="4445" r="20955" b="762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5380" y="1546225"/>
                          <a:ext cx="5251450" cy="1264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docker exec -i laiye-mysql mysqldump  --set-gtid-purged=ON --single-transaction   --all-databases -uroot -pM2vf7U_qu5n8 -h 14.16.157.8 -P3306 &gt; /opt/laiye/mysql/recover.sql</w:t>
                            </w:r>
                          </w:p>
                          <w:p>
                            <w:pPr>
                              <w:bidi w:val="0"/>
                              <w:ind w:firstLine="420" w:firstLine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docker exec -i laiye-mysql mysqldump --databases --routines  sys  --set-gtid-purged=off -uroot -pM2vf7U_qu5n8 -h 14.16.157.8 -P3306 &gt; /opt/laiye/mysql/recover_function.sql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6pt;margin-top:7.45pt;height:99.55pt;width:413.5pt;z-index:251660288;mso-width-relative:page;mso-height-relative:page;" fillcolor="#FFFFFF [3201]" filled="t" stroked="t" coordsize="21600,21600" o:gfxdata="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KY1H6zWAAAACQEAAA8AAAAAAAAAAQAgAAAAIgAAAGRycy9kb3ducmV2LnhtbFBLAQIUABQAAAAI&#10;AIdO4kAL4wFfYQIAAMQEAAAOAAAAAAAAAAEAIAAAACUBAABkcnMvZTJvRG9jLnhtbFBLBQYAAAAA&#10;BgAGAFkBAAD4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docker exec -i laiye-mysql mysqldump  --set-gtid-purged=ON --single-transaction   --all-databases -uroot -pM2vf7U_qu5n8 -h 14.16.157.8 -P3306 &gt; /opt/laiye/mysql/recover.sql</w:t>
                      </w:r>
                    </w:p>
                    <w:p>
                      <w:pPr>
                        <w:bidi w:val="0"/>
                        <w:ind w:firstLine="420" w:firstLineChars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docker exec -i laiye-mysql mysqldump --databases --routines  sys  --set-gtid-purged=off -uroot -pM2vf7U_qu5n8 -h 14.16.157.8 -P3306 &gt; /opt/laiye/mysql/recover_function.sql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  <w:r>
        <w:drawing>
          <wp:inline distT="0" distB="0" distL="114300" distR="114300">
            <wp:extent cx="5263515" cy="1954530"/>
            <wp:effectExtent l="0" t="0" r="13335" b="7620"/>
            <wp:docPr id="5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95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备份异常节点数据,执行命令（异常节点执行）：</w:t>
      </w:r>
    </w:p>
    <w:p>
      <w:pPr>
        <w:numPr>
          <w:ilvl w:val="0"/>
          <w:numId w:val="0"/>
        </w:numPr>
        <w:bidi w:val="0"/>
        <w:ind w:left="420" w:left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55880</wp:posOffset>
                </wp:positionV>
                <wp:extent cx="5199380" cy="323215"/>
                <wp:effectExtent l="4445" t="4445" r="15875" b="1524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83030" y="5124450"/>
                          <a:ext cx="5199380" cy="323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bidi w:val="0"/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mv -f /opt/laiye/mysql/data /opt/laiye/mysql/mysql_data_bak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6pt;margin-top:4.4pt;height:25.45pt;width:409.4pt;z-index:251661312;mso-width-relative:page;mso-height-relative:page;" fillcolor="#FFFFFF [3201]" filled="t" stroked="t" coordsize="21600,21600" o:gfxdata="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mrxYcdUAAAAHAQAADwAAAAAAAAABACAAAAAiAAAAZHJzL2Rvd25yZXYueG1sUEsBAhQAFAAAAAgA&#10;h07iQCS94XZhAgAAwwQAAA4AAAAAAAAAAQAgAAAAJAEAAGRycy9lMm9Eb2MueG1sUEsFBgAAAAAG&#10;AAYAWQEAAPc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bidi w:val="0"/>
                      </w:pPr>
                      <w:r>
                        <w:rPr>
                          <w:rFonts w:hint="default"/>
                          <w:lang w:val="en-US" w:eastAsia="zh-CN"/>
                        </w:rPr>
                        <w:t>mv -f /opt/laiye/mysql/data /opt/laiye/mysql/mysql_data_bak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bidi w:val="0"/>
        <w:ind w:left="420" w:leftChars="0"/>
        <w:rPr>
          <w:rFonts w:hint="eastAsia"/>
          <w:lang w:val="en-US" w:eastAsia="zh-CN"/>
        </w:rPr>
      </w:pPr>
    </w:p>
    <w:p>
      <w:pPr>
        <w:bidi w:val="0"/>
      </w:pPr>
      <w:r>
        <w:drawing>
          <wp:inline distT="0" distB="0" distL="114300" distR="114300">
            <wp:extent cx="5175250" cy="2588895"/>
            <wp:effectExtent l="0" t="0" r="6350" b="1905"/>
            <wp:docPr id="5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5250" cy="258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删除异常的mysql容器，执行命令（异常节点执行）：</w:t>
      </w:r>
    </w:p>
    <w:p>
      <w:pPr>
        <w:numPr>
          <w:ilvl w:val="0"/>
          <w:numId w:val="0"/>
        </w:numPr>
        <w:bidi w:val="0"/>
        <w:ind w:left="420" w:left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43815</wp:posOffset>
                </wp:positionV>
                <wp:extent cx="5219700" cy="311785"/>
                <wp:effectExtent l="4445" t="4445" r="14605" b="762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92580" y="8239125"/>
                          <a:ext cx="5219700" cy="311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bidi w:val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docker rm -f laiye-mysql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6pt;margin-top:3.45pt;height:24.55pt;width:411pt;z-index:251662336;mso-width-relative:page;mso-height-relative:page;" fillcolor="#FFFFFF [3201]" filled="t" stroked="t" coordsize="21600,21600" o:gfxdata="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9XRg61QAAAAcBAAAPAAAAAAAAAAEAIAAAACIAAABkcnMvZG93bnJldi54bWxQSwECFAAU&#10;AAAACACHTuJAjRct2WYCAADDBAAADgAAAAAAAAABACAAAAAkAQAAZHJzL2Uyb0RvYy54bWxQSwUG&#10;AAAAAAYABgBZAQAA/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bidi w:val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docker rm -f laiye-mysql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bidi w:val="0"/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在异常节点重新创建mysql容器,执行命令（异常节点执行）:</w:t>
      </w:r>
    </w:p>
    <w:p>
      <w:pPr>
        <w:numPr>
          <w:ilvl w:val="0"/>
          <w:numId w:val="0"/>
        </w:numPr>
        <w:bidi w:val="0"/>
        <w:ind w:left="420" w:left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-58420</wp:posOffset>
                </wp:positionH>
                <wp:positionV relativeFrom="paragraph">
                  <wp:posOffset>28575</wp:posOffset>
                </wp:positionV>
                <wp:extent cx="5263515" cy="330200"/>
                <wp:effectExtent l="4445" t="4445" r="8890" b="825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78280" y="9286875"/>
                          <a:ext cx="5263515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bidi w:val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docker-compose -f /opt/laiye/mysql/docker-compose.yml up -d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.6pt;margin-top:2.25pt;height:26pt;width:414.45pt;z-index:251663360;mso-width-relative:page;mso-height-relative:page;" fillcolor="#FFFFFF [3201]" filled="t" stroked="t" coordsize="21600,21600" o:gfxdata="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BE0qfrVAAAABwEAAA8AAAAAAAAAAQAgAAAAIgAAAGRycy9kb3ducmV2LnhtbFBLAQIUABQAAAAI&#10;AIdO4kC2T2fbYgIAAMMEAAAOAAAAAAAAAAEAIAAAACQBAABkcnMvZTJvRG9jLnhtbFBLBQYAAAAA&#10;BgAGAFkBAAD4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bidi w:val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docker-compose -f /opt/laiye/mysql/docker-compose.yml up -d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bidi w:val="0"/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主节点拷贝备份的sql到异常节点,执行命令（主节点执行）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4445</wp:posOffset>
                </wp:positionV>
                <wp:extent cx="5282565" cy="895350"/>
                <wp:effectExtent l="4445" t="4445" r="8890" b="1460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94130" y="9099550"/>
                          <a:ext cx="5282565" cy="89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bidi w:val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（使用scp）scp  /opt/laiye/mysql/*.sql root@14.16.157.6:/opt/laiye/mysql/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bidi w:val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mv *.sql /tmp (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主节点运行,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将主节点目录下sql文件移动到 异常节点 /opt/laiye/mysql/下)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bidi w:val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mv /tmp/*.sql /opt/laiye/mysql/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（异常节点运行）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4pt;margin-top:0.35pt;height:70.5pt;width:415.95pt;z-index:251664384;mso-width-relative:page;mso-height-relative:page;" fillcolor="#FFFFFF [3201]" filled="t" stroked="t" coordsize="21600,21600" o:gfxdata="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NBE&#10;0TvSAAAABQEAAA8AAAAAAAAAAQAgAAAAIgAAAGRycy9kb3ducmV2LnhtbFBLAQIUABQAAAAIAIdO&#10;4kBvGkxSYgIAAMMEAAAOAAAAAAAAAAEAIAAAACEBAABkcnMvZTJvRG9jLnhtbFBLBQYAAAAABgAG&#10;AFkBAAD1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bidi w:val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（使用scp）scp  /opt/laiye/mysql/*.sql root@14.16.157.6:/opt/laiye/mysql/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bidi w:val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mv *.sql /tmp (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主节点运行,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将主节点目录下sql文件移动到 异常节点 /opt/laiye/mysql/下)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bidi w:val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mv /tmp/*.sql /opt/laiye/mysql/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（异常节点运行）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</w:p>
    <w:p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5399405" cy="410210"/>
            <wp:effectExtent l="0" t="0" r="10795" b="8890"/>
            <wp:docPr id="202899806" name="图片 2028998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99806" name="图片 20289980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10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399405" cy="3977640"/>
            <wp:effectExtent l="0" t="0" r="10795" b="3810"/>
            <wp:docPr id="805950349" name="图片 805950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950349" name="图片 80595034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978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399405" cy="2512695"/>
            <wp:effectExtent l="0" t="0" r="10795" b="1905"/>
            <wp:docPr id="1822233964" name="图片 18222339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233964" name="图片 18222339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512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恢复相关数据,执行命令（异常节点执行），执行命令：</w:t>
      </w:r>
    </w:p>
    <w:p>
      <w:pPr>
        <w:numPr>
          <w:ilvl w:val="0"/>
          <w:numId w:val="0"/>
        </w:numPr>
        <w:bidi w:val="0"/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="420" w:left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-52070</wp:posOffset>
                </wp:positionH>
                <wp:positionV relativeFrom="paragraph">
                  <wp:posOffset>-212090</wp:posOffset>
                </wp:positionV>
                <wp:extent cx="5765165" cy="2063750"/>
                <wp:effectExtent l="5080" t="4445" r="20955" b="825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02080" y="150495"/>
                          <a:ext cx="5765165" cy="2063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</w:pPr>
                            <w:r>
                              <w:t>mysql -uroot -pM2vf7U_qu5n8  -h14.16.157.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7</w:t>
                            </w:r>
                            <w:r>
                              <w:t xml:space="preserve"> -P3306 -e 'reset master;set sql_log_bin=0;flush privileges;set sql_log_bin=1;'</w:t>
                            </w:r>
                          </w:p>
                          <w:p>
                            <w:pPr>
                              <w:jc w:val="left"/>
                            </w:pPr>
                            <w:r>
                              <w:t>mysql -uroot -pM2vf7U_qu5n8  -h14.16.157.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7</w:t>
                            </w:r>
                            <w:r>
                              <w:t xml:space="preserve"> -P3306  &lt; /opt/laiye/mysql/recover.sql</w:t>
                            </w:r>
                          </w:p>
                          <w:p>
                            <w:pPr>
                              <w:jc w:val="left"/>
                            </w:pPr>
                            <w:r>
                              <w:t>mysql -uroot -pM2vf7U_qu5n8  -h14.16.157.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7</w:t>
                            </w:r>
                            <w:r>
                              <w:t xml:space="preserve"> -P3306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t>&lt;/opt/laiye/mysql/recover_function.sql</w:t>
                            </w:r>
                          </w:p>
                          <w:p>
                            <w:pPr>
                              <w:jc w:val="left"/>
                            </w:pPr>
                            <w:r>
                              <w:t>mysql -uroot -pM2vf7U_qu5n8  -h14.16.157.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7</w:t>
                            </w:r>
                            <w:r>
                              <w:t xml:space="preserve"> -P3306 -e 'CHANGE MASTER TO MASTER_USER="rpl_user", MASTER_PASSWORD="M2vf7U_qu5n8" FOR CHANNEL "group_replication_recovery"; set global group_replication_allow_local_disjoint_gtids_join=on;start group_replication;'</w:t>
                            </w:r>
                          </w:p>
                          <w:p>
                            <w:pPr>
                              <w:jc w:val="left"/>
                            </w:pPr>
                            <w:r>
                              <w:t>mysql -uroot -pM2vf7U_qu5n8  -h14.16.157.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7</w:t>
                            </w:r>
                            <w:r>
                              <w:t xml:space="preserve"> -P3306 -e 'flush privileges;'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.1pt;margin-top:-16.7pt;height:162.5pt;width:453.95pt;z-index:251665408;mso-width-relative:page;mso-height-relative:page;" fillcolor="#FFFFFF [3201]" filled="t" stroked="t" coordsize="21600,21600" o:gfxdata="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XOcJINgAAAAKAQAADwAAAAAAAAABACAAAAAiAAAAZHJzL2Rvd25yZXYueG1sUEsBAhQA&#10;FAAAAAgAh07iQGPbWPVkAgAAwwQAAA4AAAAAAAAAAQAgAAAAJwEAAGRycy9lMm9Eb2MueG1sUEsF&#10;BgAAAAAGAAYAWQEAAP0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</w:pPr>
                      <w:r>
                        <w:t>mysql -uroot -pM2vf7U_qu5n8  -h14.16.157.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7</w:t>
                      </w:r>
                      <w:r>
                        <w:t xml:space="preserve"> -P3306 -e 'reset master;set sql_log_bin=0;flush privileges;set sql_log_bin=1;'</w:t>
                      </w:r>
                    </w:p>
                    <w:p>
                      <w:pPr>
                        <w:jc w:val="left"/>
                      </w:pPr>
                      <w:r>
                        <w:t>mysql -uroot -pM2vf7U_qu5n8  -h14.16.157.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7</w:t>
                      </w:r>
                      <w:r>
                        <w:t xml:space="preserve"> -P3306  &lt; /opt/laiye/mysql/recover.sql</w:t>
                      </w:r>
                    </w:p>
                    <w:p>
                      <w:pPr>
                        <w:jc w:val="left"/>
                      </w:pPr>
                      <w:r>
                        <w:t>mysql -uroot -pM2vf7U_qu5n8  -h14.16.157.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7</w:t>
                      </w:r>
                      <w:r>
                        <w:t xml:space="preserve"> -P3306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</w:t>
                      </w:r>
                      <w:r>
                        <w:t>&lt;/opt/laiye/mysql/recover_function.sql</w:t>
                      </w:r>
                    </w:p>
                    <w:p>
                      <w:pPr>
                        <w:jc w:val="left"/>
                      </w:pPr>
                      <w:r>
                        <w:t>mysql -uroot -pM2vf7U_qu5n8  -h14.16.157.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7</w:t>
                      </w:r>
                      <w:r>
                        <w:t xml:space="preserve"> -P3306 -e 'CHANGE MASTER TO MASTER_USER="rpl_user", MASTER_PASSWORD="M2vf7U_qu5n8" FOR CHANNEL "group_replication_recovery"; set global group_replication_allow_local_disjoint_gtids_join=on;start group_replication;'</w:t>
                      </w:r>
                    </w:p>
                    <w:p>
                      <w:pPr>
                        <w:jc w:val="left"/>
                      </w:pPr>
                      <w:r>
                        <w:t>mysql -uroot -pM2vf7U_qu5n8  -h14.16.157.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7</w:t>
                      </w:r>
                      <w:r>
                        <w:t xml:space="preserve"> -P3306 -e 'flush privileges;'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bidi w:val="0"/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="420" w:left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</w:pPr>
    </w:p>
    <w:p>
      <w:pPr>
        <w:ind w:left="420" w:leftChars="0" w:firstLine="420" w:firstLineChars="0"/>
        <w:jc w:val="left"/>
      </w:pPr>
    </w:p>
    <w:p>
      <w:pPr>
        <w:ind w:left="420" w:leftChars="0" w:firstLine="420" w:firstLineChars="0"/>
        <w:jc w:val="left"/>
      </w:pPr>
    </w:p>
    <w:p>
      <w:pPr>
        <w:ind w:left="420" w:leftChars="0" w:firstLine="420" w:firstLineChars="0"/>
        <w:jc w:val="left"/>
      </w:pPr>
    </w:p>
    <w:p>
      <w:pPr>
        <w:ind w:left="420" w:leftChars="0" w:firstLine="420" w:firstLineChars="0"/>
        <w:jc w:val="left"/>
      </w:pPr>
    </w:p>
    <w:p>
      <w:pPr>
        <w:ind w:left="420" w:leftChars="0" w:firstLine="420" w:firstLineChars="0"/>
        <w:jc w:val="left"/>
      </w:pP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399405" cy="431800"/>
            <wp:effectExtent l="0" t="0" r="10795" b="6350"/>
            <wp:docPr id="1964782881" name="图片 19647828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782881" name="图片 196478288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3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7)</w:t>
      </w:r>
      <w:r>
        <w:rPr>
          <w:rFonts w:hint="eastAsia"/>
        </w:rPr>
        <w:t>检查是否加入成功</w:t>
      </w:r>
      <w:r>
        <w:rPr>
          <w:rFonts w:hint="eastAsia"/>
          <w:lang w:val="en-US" w:eastAsia="zh-CN"/>
        </w:rPr>
        <w:t>，执行命令：</w:t>
      </w:r>
    </w:p>
    <w:p>
      <w:pPr>
        <w:widowControl w:val="0"/>
        <w:numPr>
          <w:ilvl w:val="0"/>
          <w:numId w:val="0"/>
        </w:numPr>
        <w:bidi w:val="0"/>
        <w:jc w:val="both"/>
      </w:pPr>
      <w:bookmarkStart w:id="21" w:name="_GoBack"/>
      <w:bookmarkEnd w:id="21"/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-39370</wp:posOffset>
                </wp:positionH>
                <wp:positionV relativeFrom="paragraph">
                  <wp:posOffset>86995</wp:posOffset>
                </wp:positionV>
                <wp:extent cx="5822950" cy="870585"/>
                <wp:effectExtent l="4445" t="4445" r="20955" b="2032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84580" y="3456305"/>
                          <a:ext cx="5822950" cy="870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mysql -uadmin -padmin --prompt='proxysql&gt; ' -P6032 -h127.0.0.1 -e 'select * from runtime_mysql_servers';</w:t>
                            </w:r>
                          </w:p>
                          <w:p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mysql -uroot -pM2vf7U_qu5n8  -h14.16.157.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/>
                              </w:rPr>
                              <w:t xml:space="preserve"> -P3306 -e 'select * from performance_schema.replication_group_members' 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1pt;margin-top:6.85pt;height:68.55pt;width:458.5pt;z-index:251666432;mso-width-relative:page;mso-height-relative:page;" fillcolor="#FFFFFF [3201]" filled="t" stroked="t" coordsize="21600,21600" o:gfxdata="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l/bMZNQAAAAJAQAADwAAAAAAAAABACAAAAAiAAAAZHJzL2Rvd25yZXYueG1sUEsBAhQAFAAA&#10;AAgAh07iQCy62zdlAgAAwwQAAA4AAAAAAAAAAQAgAAAAIwEAAGRycy9lMm9Eb2MueG1sUEsFBgAA&#10;AAAGAAYAWQEAAPo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mysql -uadmin -padmin --prompt='proxysql&gt; ' -P6032 -h127.0.0.1 -e 'select * from runtime_mysql_servers';</w:t>
                      </w:r>
                    </w:p>
                    <w:p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mysql -uroot -pM2vf7U_qu5n8  -h14.16.157.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/>
                        </w:rPr>
                        <w:t xml:space="preserve"> -P3306 -e 'select * from performance_schema.replication_group_members' 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bidi w:val="0"/>
        <w:jc w:val="both"/>
      </w:pPr>
    </w:p>
    <w:p>
      <w:pPr>
        <w:widowControl w:val="0"/>
        <w:numPr>
          <w:ilvl w:val="0"/>
          <w:numId w:val="0"/>
        </w:numPr>
        <w:bidi w:val="0"/>
        <w:jc w:val="both"/>
      </w:pPr>
    </w:p>
    <w:p>
      <w:pPr>
        <w:widowControl w:val="0"/>
        <w:numPr>
          <w:ilvl w:val="0"/>
          <w:numId w:val="0"/>
        </w:numPr>
        <w:bidi w:val="0"/>
        <w:jc w:val="both"/>
      </w:pPr>
    </w:p>
    <w:p>
      <w:pPr>
        <w:widowControl w:val="0"/>
        <w:numPr>
          <w:ilvl w:val="0"/>
          <w:numId w:val="0"/>
        </w:numPr>
        <w:bidi w:val="0"/>
        <w:jc w:val="both"/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399405" cy="1544320"/>
            <wp:effectExtent l="0" t="0" r="10795" b="17780"/>
            <wp:docPr id="1458667592" name="图片 1458667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667592" name="图片 145866759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54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Segoe UI Emoji">
    <w:panose1 w:val="020B0502040204020203"/>
    <w:charset w:val="00"/>
    <w:family w:val="swiss"/>
    <w:pitch w:val="default"/>
    <w:sig w:usb0="00000001" w:usb1="02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109886309"/>
    </w:sdtPr>
    <w:sdtContent>
      <w:p>
        <w:pPr>
          <w:pStyle w:val="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6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2E8444B"/>
    <w:multiLevelType w:val="multilevel"/>
    <w:tmpl w:val="D2E8444B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26C4F230"/>
    <w:multiLevelType w:val="singleLevel"/>
    <w:tmpl w:val="26C4F230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2">
    <w:nsid w:val="370A42EE"/>
    <w:multiLevelType w:val="multilevel"/>
    <w:tmpl w:val="370A42EE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567" w:hanging="567"/>
      </w:pPr>
    </w:lvl>
    <w:lvl w:ilvl="2" w:tentative="0">
      <w:start w:val="1"/>
      <w:numFmt w:val="decimal"/>
      <w:lvlText w:val="%1.%2.%3"/>
      <w:lvlJc w:val="left"/>
      <w:pPr>
        <w:ind w:left="987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542B354D"/>
    <w:multiLevelType w:val="multilevel"/>
    <w:tmpl w:val="542B354D"/>
    <w:lvl w:ilvl="0" w:tentative="0">
      <w:start w:val="1"/>
      <w:numFmt w:val="bullet"/>
      <w:lvlText w:val="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4">
    <w:nsid w:val="68F97235"/>
    <w:multiLevelType w:val="multilevel"/>
    <w:tmpl w:val="68F97235"/>
    <w:lvl w:ilvl="0" w:tentative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GUxMTEwNGJkM2MxMmI1Y2MyZmUxYzMyNzgyMmRkZWMifQ=="/>
  </w:docVars>
  <w:rsids>
    <w:rsidRoot w:val="00BC0975"/>
    <w:rsid w:val="00036F00"/>
    <w:rsid w:val="000B39F6"/>
    <w:rsid w:val="001B32BA"/>
    <w:rsid w:val="001C40C5"/>
    <w:rsid w:val="002E1C10"/>
    <w:rsid w:val="003301FF"/>
    <w:rsid w:val="00380A1B"/>
    <w:rsid w:val="00385BDD"/>
    <w:rsid w:val="003C0A0A"/>
    <w:rsid w:val="003C6F7D"/>
    <w:rsid w:val="003C748D"/>
    <w:rsid w:val="0047368A"/>
    <w:rsid w:val="005F6C15"/>
    <w:rsid w:val="00621694"/>
    <w:rsid w:val="00632DBE"/>
    <w:rsid w:val="00695C24"/>
    <w:rsid w:val="00780F6A"/>
    <w:rsid w:val="0084160C"/>
    <w:rsid w:val="008C0811"/>
    <w:rsid w:val="008E616B"/>
    <w:rsid w:val="008F3402"/>
    <w:rsid w:val="00A72296"/>
    <w:rsid w:val="00A724DC"/>
    <w:rsid w:val="00A93D29"/>
    <w:rsid w:val="00AB53AE"/>
    <w:rsid w:val="00B7126C"/>
    <w:rsid w:val="00BA3871"/>
    <w:rsid w:val="00BC0975"/>
    <w:rsid w:val="00CE750F"/>
    <w:rsid w:val="00D06C75"/>
    <w:rsid w:val="00E416CE"/>
    <w:rsid w:val="00EF24B2"/>
    <w:rsid w:val="00F45C32"/>
    <w:rsid w:val="00F53A97"/>
    <w:rsid w:val="01C9285A"/>
    <w:rsid w:val="07992DAA"/>
    <w:rsid w:val="0977630A"/>
    <w:rsid w:val="0CD718E0"/>
    <w:rsid w:val="163C6D3C"/>
    <w:rsid w:val="1CAA358D"/>
    <w:rsid w:val="204C4701"/>
    <w:rsid w:val="253423EB"/>
    <w:rsid w:val="259322B4"/>
    <w:rsid w:val="28812A41"/>
    <w:rsid w:val="29396C32"/>
    <w:rsid w:val="29DD1F8A"/>
    <w:rsid w:val="2C317E08"/>
    <w:rsid w:val="2C555FD2"/>
    <w:rsid w:val="2D4A409B"/>
    <w:rsid w:val="2D650DFA"/>
    <w:rsid w:val="2D6B126A"/>
    <w:rsid w:val="2EF0502F"/>
    <w:rsid w:val="324E4BF7"/>
    <w:rsid w:val="342844A1"/>
    <w:rsid w:val="358F6BAE"/>
    <w:rsid w:val="36E64A61"/>
    <w:rsid w:val="37E5194C"/>
    <w:rsid w:val="3AE61EA1"/>
    <w:rsid w:val="44FC7D04"/>
    <w:rsid w:val="46D332C1"/>
    <w:rsid w:val="48212ADE"/>
    <w:rsid w:val="490F2FFE"/>
    <w:rsid w:val="4B994278"/>
    <w:rsid w:val="55923EF4"/>
    <w:rsid w:val="56123DD8"/>
    <w:rsid w:val="563B7F37"/>
    <w:rsid w:val="5D05370B"/>
    <w:rsid w:val="60465003"/>
    <w:rsid w:val="60C119AF"/>
    <w:rsid w:val="6245254A"/>
    <w:rsid w:val="646E5420"/>
    <w:rsid w:val="6521617A"/>
    <w:rsid w:val="665F4D0F"/>
    <w:rsid w:val="67F25F98"/>
    <w:rsid w:val="689C6D18"/>
    <w:rsid w:val="6927276E"/>
    <w:rsid w:val="696220FB"/>
    <w:rsid w:val="69F2777F"/>
    <w:rsid w:val="6B6D6C47"/>
    <w:rsid w:val="6BC553AC"/>
    <w:rsid w:val="6D4E74C4"/>
    <w:rsid w:val="70202AC0"/>
    <w:rsid w:val="70E505A9"/>
    <w:rsid w:val="710C6FC3"/>
    <w:rsid w:val="72384674"/>
    <w:rsid w:val="73B279F7"/>
    <w:rsid w:val="77A62F64"/>
    <w:rsid w:val="7BB2425B"/>
    <w:rsid w:val="7DBC2663"/>
    <w:rsid w:val="7DD42B80"/>
    <w:rsid w:val="7F725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ind w:left="840" w:leftChars="400"/>
    </w:pPr>
  </w:style>
  <w:style w:type="paragraph" w:styleId="6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1">
    <w:name w:val="Hyperlink"/>
    <w:basedOn w:val="1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页眉 字符"/>
    <w:basedOn w:val="10"/>
    <w:link w:val="7"/>
    <w:qFormat/>
    <w:uiPriority w:val="99"/>
    <w:rPr>
      <w:sz w:val="18"/>
      <w:szCs w:val="18"/>
    </w:rPr>
  </w:style>
  <w:style w:type="character" w:customStyle="1" w:styleId="13">
    <w:name w:val="页脚 字符"/>
    <w:basedOn w:val="10"/>
    <w:link w:val="6"/>
    <w:qFormat/>
    <w:uiPriority w:val="99"/>
    <w:rPr>
      <w:sz w:val="18"/>
      <w:szCs w:val="18"/>
    </w:rPr>
  </w:style>
  <w:style w:type="paragraph" w:customStyle="1" w:styleId="14">
    <w:name w:val="No Spacing"/>
    <w:link w:val="15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15">
    <w:name w:val="无间隔 字符"/>
    <w:basedOn w:val="10"/>
    <w:link w:val="14"/>
    <w:qFormat/>
    <w:uiPriority w:val="1"/>
    <w:rPr>
      <w:kern w:val="0"/>
      <w:sz w:val="22"/>
    </w:rPr>
  </w:style>
  <w:style w:type="paragraph" w:customStyle="1" w:styleId="16">
    <w:name w:val="表格标题1"/>
    <w:basedOn w:val="1"/>
    <w:qFormat/>
    <w:uiPriority w:val="0"/>
    <w:rPr>
      <w:rFonts w:ascii="华文细黑" w:hAnsi="华文细黑"/>
      <w:b/>
      <w:szCs w:val="21"/>
    </w:rPr>
  </w:style>
  <w:style w:type="paragraph" w:customStyle="1" w:styleId="17">
    <w:name w:val="表格正文1"/>
    <w:basedOn w:val="18"/>
    <w:qFormat/>
    <w:uiPriority w:val="0"/>
    <w:rPr>
      <w:rFonts w:ascii="宋体" w:hAnsi="宋体" w:eastAsia="宋体"/>
    </w:rPr>
  </w:style>
  <w:style w:type="paragraph" w:customStyle="1" w:styleId="18">
    <w:name w:val="表格内容"/>
    <w:basedOn w:val="1"/>
    <w:qFormat/>
    <w:uiPriority w:val="0"/>
    <w:rPr>
      <w:rFonts w:ascii="华文细黑" w:hAnsi="华文细黑" w:eastAsia="华文细黑"/>
    </w:rPr>
  </w:style>
  <w:style w:type="paragraph" w:customStyle="1" w:styleId="19">
    <w:name w:val="表格内容-居中"/>
    <w:basedOn w:val="18"/>
    <w:qFormat/>
    <w:uiPriority w:val="0"/>
    <w:pPr>
      <w:jc w:val="center"/>
    </w:pPr>
  </w:style>
  <w:style w:type="character" w:customStyle="1" w:styleId="20">
    <w:name w:val="标题 2 字符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1">
    <w:name w:val="标题 3 字符"/>
    <w:basedOn w:val="10"/>
    <w:link w:val="4"/>
    <w:qFormat/>
    <w:uiPriority w:val="9"/>
    <w:rPr>
      <w:b/>
      <w:bCs/>
      <w:sz w:val="32"/>
      <w:szCs w:val="32"/>
    </w:rPr>
  </w:style>
  <w:style w:type="character" w:customStyle="1" w:styleId="22">
    <w:name w:val="标题 1 字符"/>
    <w:basedOn w:val="10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3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paragraph" w:customStyle="1" w:styleId="24">
    <w:name w:val="List Paragraph"/>
    <w:basedOn w:val="1"/>
    <w:qFormat/>
    <w:uiPriority w:val="34"/>
    <w:pPr>
      <w:ind w:firstLine="420" w:firstLineChars="200"/>
    </w:pPr>
  </w:style>
  <w:style w:type="paragraph" w:customStyle="1" w:styleId="25">
    <w:name w:val="列表段落1"/>
    <w:basedOn w:val="1"/>
    <w:qFormat/>
    <w:uiPriority w:val="99"/>
    <w:pPr>
      <w:ind w:firstLine="420" w:firstLineChars="200"/>
    </w:pPr>
  </w:style>
  <w:style w:type="character" w:customStyle="1" w:styleId="26">
    <w:name w:val="正文加粗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88EA7B9-96C1-429D-9319-7E7A14765C7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光大理财有限责任公司</Company>
  <Pages>7</Pages>
  <Words>547</Words>
  <Characters>3120</Characters>
  <Lines>26</Lines>
  <Paragraphs>7</Paragraphs>
  <TotalTime>1</TotalTime>
  <ScaleCrop>false</ScaleCrop>
  <LinksUpToDate>false</LinksUpToDate>
  <CharactersWithSpaces>3660</CharactersWithSpaces>
  <Application>WPS Office_11.8.2.12085_F1E327BC-269C-435d-A152-05C5408002CA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2023-05-18T03:21:00Z</dcterms:created>
  <dc:creator>作 者</dc:creator>
  <cp:lastModifiedBy>user</cp:lastModifiedBy>
  <dcterms:modified xsi:type="dcterms:W3CDTF">2023-11-21T09:22:42Z</dcterms:modified>
  <dc:subject>V1.0</dc:subject>
  <dc:title>统一TA系统应急演练方案</dc:title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2052-11.8.2.12085</vt:lpwstr>
  </property>
  <property fmtid="{D5CDD505-2E9C-101B-9397-08002B2CF9AE}" pid="3" name="ICV">
    <vt:lpwstr>4A2300909E05449CAC326D8749842863_12</vt:lpwstr>
  </property>
</Properties>
</file>