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4C" w:rsidRPr="00D6363D" w:rsidRDefault="00B34210" w:rsidP="0086772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Qualifying Examination:</w:t>
      </w:r>
      <w:r w:rsidR="00867721" w:rsidRPr="00D6363D">
        <w:rPr>
          <w:rFonts w:ascii="Times New Roman" w:hAnsi="Times New Roman"/>
          <w:b/>
          <w:sz w:val="28"/>
          <w:szCs w:val="28"/>
        </w:rPr>
        <w:t xml:space="preserve"> Computer Architecture</w:t>
      </w:r>
      <w:r>
        <w:rPr>
          <w:rFonts w:ascii="Times New Roman" w:hAnsi="Times New Roman"/>
          <w:b/>
          <w:sz w:val="28"/>
          <w:szCs w:val="28"/>
        </w:rPr>
        <w:t xml:space="preserve"> (September 2014)</w:t>
      </w:r>
      <w:bookmarkStart w:id="0" w:name="_GoBack"/>
      <w:bookmarkEnd w:id="0"/>
    </w:p>
    <w:p w:rsidR="00867721" w:rsidRDefault="00867721" w:rsidP="00867721">
      <w:pPr>
        <w:jc w:val="both"/>
        <w:rPr>
          <w:rFonts w:ascii="Times New Roman" w:hAnsi="Times New Roman"/>
        </w:rPr>
      </w:pPr>
    </w:p>
    <w:p w:rsidR="00867721" w:rsidRDefault="00867721" w:rsidP="00867721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>xplain the difference between superscalar and VLIW (Very Long Instruction Word) processors. Give application scenarios (practical industry applications) for the two kinds of processors.</w:t>
      </w:r>
    </w:p>
    <w:p w:rsidR="00867721" w:rsidRDefault="00867721" w:rsidP="00867721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Describe the constraints for compiler instruction scheduling to parallelize the execution</w:t>
      </w:r>
      <w:r w:rsidR="00AE0CC5">
        <w:rPr>
          <w:rFonts w:ascii="Times New Roman" w:hAnsi="Times New Roman"/>
        </w:rPr>
        <w:t xml:space="preserve"> of instructions</w:t>
      </w:r>
      <w:r>
        <w:rPr>
          <w:rFonts w:ascii="Times New Roman" w:hAnsi="Times New Roman"/>
        </w:rPr>
        <w:t>. Give examples to show how the compiler instruction scheduling improve the performance of the following</w:t>
      </w:r>
      <w:r>
        <w:rPr>
          <w:rFonts w:ascii="Times New Roman" w:hAnsi="Times New Roman" w:hint="eastAsia"/>
        </w:rPr>
        <w:t xml:space="preserve"> processor:</w:t>
      </w:r>
    </w:p>
    <w:p w:rsidR="00867721" w:rsidRDefault="00867721" w:rsidP="00867721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single-pipelined RISC processor,</w:t>
      </w:r>
    </w:p>
    <w:p w:rsidR="00867721" w:rsidRDefault="00867721" w:rsidP="00867721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VLIW processor.</w:t>
      </w:r>
    </w:p>
    <w:p w:rsidR="00867721" w:rsidRPr="00867721" w:rsidRDefault="00867721" w:rsidP="00867721">
      <w:pPr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Note that your program example should also encounters the const</w:t>
      </w:r>
      <w:r>
        <w:rPr>
          <w:rFonts w:ascii="Times New Roman" w:hAnsi="Times New Roman"/>
        </w:rPr>
        <w:t>r</w:t>
      </w:r>
      <w:r>
        <w:rPr>
          <w:rFonts w:ascii="Times New Roman" w:hAnsi="Times New Roman" w:hint="eastAsia"/>
        </w:rPr>
        <w:t>aints</w:t>
      </w:r>
      <w:r>
        <w:rPr>
          <w:rFonts w:ascii="Times New Roman" w:hAnsi="Times New Roman"/>
        </w:rPr>
        <w:t xml:space="preserve"> on instruction scheduling and show how the </w:t>
      </w:r>
      <w:r w:rsidR="00F04965">
        <w:rPr>
          <w:rFonts w:ascii="Times New Roman" w:hAnsi="Times New Roman"/>
        </w:rPr>
        <w:t xml:space="preserve">compiler deals with </w:t>
      </w:r>
      <w:r w:rsidR="00193AFC">
        <w:rPr>
          <w:rFonts w:ascii="Times New Roman" w:hAnsi="Times New Roman"/>
        </w:rPr>
        <w:t>the constraints</w:t>
      </w:r>
      <w:r w:rsidR="00F04965">
        <w:rPr>
          <w:rFonts w:ascii="Times New Roman" w:hAnsi="Times New Roman"/>
        </w:rPr>
        <w:t>.</w:t>
      </w:r>
    </w:p>
    <w:p w:rsidR="00867721" w:rsidRDefault="007229CA" w:rsidP="00867721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Draw the typical architecture of a cache memory and explain why the cache memory may help to improve the program execution performance.</w:t>
      </w:r>
    </w:p>
    <w:p w:rsidR="007229CA" w:rsidRPr="00867721" w:rsidRDefault="00196322" w:rsidP="00867721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Explain a multi-core processor</w:t>
      </w:r>
      <w:r>
        <w:rPr>
          <w:rFonts w:ascii="Times New Roman" w:hAnsi="Times New Roman"/>
        </w:rPr>
        <w:t xml:space="preserve"> needs a cache coherence protocol</w:t>
      </w:r>
      <w:r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/>
        </w:rPr>
        <w:t>Give an example of an cache coherence protocol and show how it works.</w:t>
      </w:r>
    </w:p>
    <w:p w:rsidR="00867721" w:rsidRPr="00867721" w:rsidRDefault="00867721" w:rsidP="00867721">
      <w:pPr>
        <w:jc w:val="both"/>
        <w:rPr>
          <w:rFonts w:ascii="Times New Roman" w:hAnsi="Times New Roman"/>
        </w:rPr>
      </w:pPr>
    </w:p>
    <w:sectPr w:rsidR="00867721" w:rsidRPr="008677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C46" w:rsidRDefault="00D56C46" w:rsidP="00867721">
      <w:r>
        <w:separator/>
      </w:r>
    </w:p>
  </w:endnote>
  <w:endnote w:type="continuationSeparator" w:id="0">
    <w:p w:rsidR="00D56C46" w:rsidRDefault="00D56C46" w:rsidP="0086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C46" w:rsidRDefault="00D56C46" w:rsidP="00867721">
      <w:r>
        <w:separator/>
      </w:r>
    </w:p>
  </w:footnote>
  <w:footnote w:type="continuationSeparator" w:id="0">
    <w:p w:rsidR="00D56C46" w:rsidRDefault="00D56C46" w:rsidP="00867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845A5"/>
    <w:multiLevelType w:val="hybridMultilevel"/>
    <w:tmpl w:val="FE22010C"/>
    <w:lvl w:ilvl="0" w:tplc="CE7E2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BD1EA2"/>
    <w:multiLevelType w:val="hybridMultilevel"/>
    <w:tmpl w:val="43DE23D4"/>
    <w:lvl w:ilvl="0" w:tplc="214E05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49"/>
    <w:rsid w:val="00193AFC"/>
    <w:rsid w:val="00196322"/>
    <w:rsid w:val="001C3E0B"/>
    <w:rsid w:val="007229CA"/>
    <w:rsid w:val="00867721"/>
    <w:rsid w:val="00883E4C"/>
    <w:rsid w:val="00AE0CC5"/>
    <w:rsid w:val="00B34210"/>
    <w:rsid w:val="00D56C46"/>
    <w:rsid w:val="00D6363D"/>
    <w:rsid w:val="00F04965"/>
    <w:rsid w:val="00F9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CADDA6-B23F-4577-A22D-9339EA89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7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77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77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7721"/>
    <w:rPr>
      <w:sz w:val="20"/>
      <w:szCs w:val="20"/>
    </w:rPr>
  </w:style>
  <w:style w:type="paragraph" w:styleId="a7">
    <w:name w:val="List Paragraph"/>
    <w:basedOn w:val="a"/>
    <w:uiPriority w:val="34"/>
    <w:qFormat/>
    <w:rsid w:val="008677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8</cp:revision>
  <dcterms:created xsi:type="dcterms:W3CDTF">2014-08-24T08:16:00Z</dcterms:created>
  <dcterms:modified xsi:type="dcterms:W3CDTF">2014-09-09T23:44:00Z</dcterms:modified>
</cp:coreProperties>
</file>