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E0D4" w14:textId="77777777" w:rsidR="00C4315E" w:rsidRPr="00C4315E" w:rsidRDefault="00C4315E" w:rsidP="00C4315E">
      <w:pPr>
        <w:rPr>
          <w:lang w:val="fr-FR"/>
        </w:rPr>
      </w:pPr>
      <w:proofErr w:type="spellStart"/>
      <w:r w:rsidRPr="00C4315E">
        <w:rPr>
          <w:lang w:val="fr-FR"/>
        </w:rPr>
        <w:t>Markdown</w:t>
      </w:r>
      <w:proofErr w:type="spellEnd"/>
    </w:p>
    <w:p w14:paraId="4B6CDC03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 Consignes impératives pour la prochaine session</w:t>
      </w:r>
    </w:p>
    <w:p w14:paraId="2A41455E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**Reprendre connaissance du dossier** : Les scripts et fichiers de l'application sont connus.</w:t>
      </w:r>
    </w:p>
    <w:p w14:paraId="250EFEAB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**Une seule consigne à la fois** : Détaillée et concise.</w:t>
      </w:r>
    </w:p>
    <w:p w14:paraId="4B4C9F9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**Décodage technique** : Tout vocabulaire technique sera expliqué pour un non-programmeur.</w:t>
      </w:r>
    </w:p>
    <w:p w14:paraId="559349E8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**Annonce de la suite** : À chaque fin d'étape, le nom de l'étape suivante sera annoncé.</w:t>
      </w:r>
    </w:p>
    <w:p w14:paraId="0E873242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---</w:t>
      </w:r>
    </w:p>
    <w:p w14:paraId="739FD3C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1. En-tête de session</w:t>
      </w:r>
    </w:p>
    <w:p w14:paraId="558D9120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**Date** : 2025-09-28</w:t>
      </w:r>
    </w:p>
    <w:p w14:paraId="33056C3E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**Tag session** : S10</w:t>
      </w:r>
    </w:p>
    <w:p w14:paraId="7216446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- **Projet** : </w:t>
      </w:r>
      <w:proofErr w:type="spellStart"/>
      <w:r w:rsidRPr="00C4315E">
        <w:rPr>
          <w:lang w:val="fr-FR"/>
        </w:rPr>
        <w:t>Usine_à_Tests</w:t>
      </w:r>
      <w:proofErr w:type="spellEnd"/>
      <w:r w:rsidRPr="00C4315E">
        <w:rPr>
          <w:lang w:val="fr-FR"/>
        </w:rPr>
        <w:t xml:space="preserve"> (Moteur V4 + Handler Form01)</w:t>
      </w:r>
    </w:p>
    <w:p w14:paraId="5B4B71B2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**Auteur** : Assistant technique (Gemini)</w:t>
      </w:r>
    </w:p>
    <w:p w14:paraId="785595B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**Versions connues** :</w:t>
      </w:r>
    </w:p>
    <w:p w14:paraId="065EC9A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`[MOTEUR]` : `MoteurV3.js` (v8.1+), `CodeV3.js` (v8.0+), `UtilsV3.js` (v8.1+)</w:t>
      </w:r>
    </w:p>
    <w:p w14:paraId="7D6B02E0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`[HANDLER]` : `Code.gs` (v1.0), `AAA_CryptoJS_AES.gs`, `ZZZ_CryptoJS_Patch_WordArrayRandom.gs`</w:t>
      </w:r>
    </w:p>
    <w:p w14:paraId="0D5A4B35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**Snapshot des IDs** :</w:t>
      </w:r>
    </w:p>
    <w:p w14:paraId="5C03DF3C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CONFIG : `1kLBqIHZWbHrb4SsoSQcyVsLOmqKHkhSA4FttM5hZtDQ`</w:t>
      </w:r>
    </w:p>
    <w:p w14:paraId="1B97D65E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BDD : `1m2MGBd0nyiAl3qw032B6Nfj7zQL27bRSBexiOPaRZd8`</w:t>
      </w:r>
    </w:p>
    <w:p w14:paraId="2B079843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Form01 Identification : `1dePVbG8jnVeNfgArdFHc1-Fz488NwvDPOjc2Wob2yFM`</w:t>
      </w:r>
    </w:p>
    <w:p w14:paraId="5D68FA1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Script `[HANDLER]Form01_Logic` : `1WFBXkWcMlniG_XjRsD-yE04gcbQ5XdSoOdHr10iYg7QCDXXTu3G4UCc`</w:t>
      </w:r>
    </w:p>
    <w:p w14:paraId="1F4EFD3A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Web App URL `[HANDLER]` : {{à compléter}}</w:t>
      </w:r>
    </w:p>
    <w:p w14:paraId="34556EBE" w14:textId="77777777" w:rsidR="00C4315E" w:rsidRPr="00C4315E" w:rsidRDefault="00C4315E" w:rsidP="00C4315E">
      <w:pPr>
        <w:rPr>
          <w:lang w:val="fr-FR"/>
        </w:rPr>
      </w:pPr>
    </w:p>
    <w:p w14:paraId="4C862C3D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2. Ce qui a été fait aujourd’hui (delta)</w:t>
      </w:r>
    </w:p>
    <w:p w14:paraId="525C095C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lastRenderedPageBreak/>
        <w:t>- **Correction `</w:t>
      </w:r>
      <w:proofErr w:type="spellStart"/>
      <w:r w:rsidRPr="00C4315E">
        <w:rPr>
          <w:lang w:val="fr-FR"/>
        </w:rPr>
        <w:t>CryptoJS</w:t>
      </w:r>
      <w:proofErr w:type="spellEnd"/>
      <w:r w:rsidRPr="00C4315E">
        <w:rPr>
          <w:lang w:val="fr-FR"/>
        </w:rPr>
        <w:t>`** : Ajout du patch `ZZZ_CryptoJS_Patch_WordArrayRandom.gs` au projet `[MOTEUR]` pour résoudre l'erreur `Native crypto module`.</w:t>
      </w:r>
    </w:p>
    <w:p w14:paraId="2FDFE92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**Correction `</w:t>
      </w:r>
      <w:proofErr w:type="spellStart"/>
      <w:r w:rsidRPr="00C4315E">
        <w:rPr>
          <w:lang w:val="fr-FR"/>
        </w:rPr>
        <w:t>FormApp</w:t>
      </w:r>
      <w:proofErr w:type="spellEnd"/>
      <w:r w:rsidRPr="00C4315E">
        <w:rPr>
          <w:lang w:val="fr-FR"/>
        </w:rPr>
        <w:t>`** : Diagnostiqué une erreur environnementale `</w:t>
      </w:r>
      <w:proofErr w:type="spellStart"/>
      <w:r w:rsidRPr="00C4315E">
        <w:rPr>
          <w:lang w:val="fr-FR"/>
        </w:rPr>
        <w:t>FormApp.Access</w:t>
      </w:r>
      <w:proofErr w:type="spell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is</w:t>
      </w:r>
      <w:proofErr w:type="spell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undefined</w:t>
      </w:r>
      <w:proofErr w:type="spellEnd"/>
      <w:r w:rsidRPr="00C4315E">
        <w:rPr>
          <w:lang w:val="fr-FR"/>
        </w:rPr>
        <w:t>`.</w:t>
      </w:r>
    </w:p>
    <w:p w14:paraId="3C00A27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**Avant** : `</w:t>
      </w:r>
      <w:proofErr w:type="spellStart"/>
      <w:r w:rsidRPr="00C4315E">
        <w:rPr>
          <w:lang w:val="fr-FR"/>
        </w:rPr>
        <w:t>form.setSharing</w:t>
      </w:r>
      <w:proofErr w:type="spellEnd"/>
      <w:r w:rsidRPr="00C4315E">
        <w:rPr>
          <w:lang w:val="fr-FR"/>
        </w:rPr>
        <w:t>(</w:t>
      </w:r>
      <w:proofErr w:type="spellStart"/>
      <w:r w:rsidRPr="00C4315E">
        <w:rPr>
          <w:lang w:val="fr-FR"/>
        </w:rPr>
        <w:t>FormApp.Access.ANYONE_WITH_LINK</w:t>
      </w:r>
      <w:proofErr w:type="spellEnd"/>
      <w:r w:rsidRPr="00C4315E">
        <w:rPr>
          <w:lang w:val="fr-FR"/>
        </w:rPr>
        <w:t>, ...)` → ERREUR</w:t>
      </w:r>
    </w:p>
    <w:p w14:paraId="7F65572A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**Après** : `DriveApp.getFileById(form.getId()).setSharing(DriveApp.Access.ANYONE_WITH_LINK, ...)` → SUCCÈS</w:t>
      </w:r>
    </w:p>
    <w:p w14:paraId="6DCDDF5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**Impact** : Le déploiement est débloqué et fonctionnel.</w:t>
      </w:r>
    </w:p>
    <w:p w14:paraId="0DFDFAD4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**Architecture `Form01`** : Création d'un nouveau projet Apps Script `[HANDLER]Form01_Logic` dédié au traitement post-identification.</w:t>
      </w:r>
    </w:p>
    <w:p w14:paraId="638C51FB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**Déploiement Web App** : Le script `[HANDLER]` a été déployé en tant qu'Application Web pour pouvoir lire les paramètres d'URL (`?code=...`).</w:t>
      </w:r>
    </w:p>
    <w:p w14:paraId="19320884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**Logique `[HANDLER]`** : Initialisation du script avec la librairie `</w:t>
      </w:r>
      <w:proofErr w:type="spellStart"/>
      <w:r w:rsidRPr="00C4315E">
        <w:rPr>
          <w:lang w:val="fr-FR"/>
        </w:rPr>
        <w:t>CryptoJS</w:t>
      </w:r>
      <w:proofErr w:type="spellEnd"/>
      <w:r w:rsidRPr="00C4315E">
        <w:rPr>
          <w:lang w:val="fr-FR"/>
        </w:rPr>
        <w:t>` et une fonction `</w:t>
      </w:r>
      <w:proofErr w:type="spellStart"/>
      <w:r w:rsidRPr="00C4315E">
        <w:rPr>
          <w:lang w:val="fr-FR"/>
        </w:rPr>
        <w:t>doGet</w:t>
      </w:r>
      <w:proofErr w:type="spellEnd"/>
      <w:r w:rsidRPr="00C4315E">
        <w:rPr>
          <w:lang w:val="fr-FR"/>
        </w:rPr>
        <w:t>` capable de déchiffrer le code et de lire la configuration correspondante dans `[CONFIG]`.</w:t>
      </w:r>
    </w:p>
    <w:p w14:paraId="2F7D6CD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**Configuration `[CONFIG]`** :</w:t>
      </w:r>
    </w:p>
    <w:p w14:paraId="79C6745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Création de la colonne `</w:t>
      </w:r>
      <w:proofErr w:type="spellStart"/>
      <w:r w:rsidRPr="00C4315E">
        <w:rPr>
          <w:lang w:val="fr-FR"/>
        </w:rPr>
        <w:t>Mode_Acces_Test</w:t>
      </w:r>
      <w:proofErr w:type="spellEnd"/>
      <w:r w:rsidRPr="00C4315E">
        <w:rPr>
          <w:lang w:val="fr-FR"/>
        </w:rPr>
        <w:t>` dans l'onglet `</w:t>
      </w:r>
      <w:proofErr w:type="spellStart"/>
      <w:r w:rsidRPr="00C4315E">
        <w:rPr>
          <w:lang w:val="fr-FR"/>
        </w:rPr>
        <w:t>sys_Options_Parametres</w:t>
      </w:r>
      <w:proofErr w:type="spellEnd"/>
      <w:r w:rsidRPr="00C4315E">
        <w:rPr>
          <w:lang w:val="fr-FR"/>
        </w:rPr>
        <w:t>` avec les options `AUTOMATIQUE`, `MANUELLE`, `CLOS`.</w:t>
      </w:r>
    </w:p>
    <w:p w14:paraId="4D69F27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Ajout de la colonne de pilotage `</w:t>
      </w:r>
      <w:proofErr w:type="spellStart"/>
      <w:r w:rsidRPr="00C4315E">
        <w:rPr>
          <w:lang w:val="fr-FR"/>
        </w:rPr>
        <w:t>Mode_Acces_Test</w:t>
      </w:r>
      <w:proofErr w:type="spellEnd"/>
      <w:r w:rsidRPr="00C4315E">
        <w:rPr>
          <w:lang w:val="fr-FR"/>
        </w:rPr>
        <w:t>` avec un menu déroulant dans l'onglet `Paramètres Généraux`.</w:t>
      </w:r>
    </w:p>
    <w:p w14:paraId="7487965F" w14:textId="77777777" w:rsidR="00C4315E" w:rsidRPr="00C4315E" w:rsidRDefault="00C4315E" w:rsidP="00C4315E">
      <w:pPr>
        <w:rPr>
          <w:lang w:val="fr-FR"/>
        </w:rPr>
      </w:pPr>
    </w:p>
    <w:p w14:paraId="10A09DD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3. Décisions prises &amp; raisons</w:t>
      </w:r>
    </w:p>
    <w:p w14:paraId="7CD5221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**Architecture `HANDLER`** : La logique de traitement post-identification sera dans un script dédié à `Form01` plutôt que dans la bibliothèque, pour une meilleure séparation des rôles et pour simplifier le contexte d'exécution.</w:t>
      </w:r>
    </w:p>
    <w:p w14:paraId="1789C165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**Architecture `MOTEUR`** : L'idée de "scinder" (</w:t>
      </w:r>
      <w:proofErr w:type="spellStart"/>
      <w:r w:rsidRPr="00C4315E">
        <w:rPr>
          <w:lang w:val="fr-FR"/>
        </w:rPr>
        <w:t>refactorer</w:t>
      </w:r>
      <w:proofErr w:type="spellEnd"/>
      <w:r w:rsidRPr="00C4315E">
        <w:rPr>
          <w:lang w:val="fr-FR"/>
        </w:rPr>
        <w:t>) le `MoteurV4` en scripts plus petits et spécialisés est validée et conservée comme une dette technique à planifier.</w:t>
      </w:r>
    </w:p>
    <w:p w14:paraId="1ACD0F0B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**Configuration d'accès** : L'interrupteur d'accès (`AUTOMATIQUE`, `MANUELLE`, `CLOS`) sera géré **par ligne** dans `Paramètres Généraux` pour une flexibilité maximale.</w:t>
      </w:r>
    </w:p>
    <w:p w14:paraId="47C6DA2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- **Accès privilégié** : Un accès "coupe-file" basé sur une liste </w:t>
      </w:r>
      <w:proofErr w:type="gramStart"/>
      <w:r w:rsidRPr="00C4315E">
        <w:rPr>
          <w:lang w:val="fr-FR"/>
        </w:rPr>
        <w:t>d'e-mails</w:t>
      </w:r>
      <w:proofErr w:type="gramEnd"/>
      <w:r w:rsidRPr="00C4315E">
        <w:rPr>
          <w:lang w:val="fr-FR"/>
        </w:rPr>
        <w:t xml:space="preserve"> d'administrateurs sera implémenté dans le `[HANDLER]`.</w:t>
      </w:r>
    </w:p>
    <w:p w14:paraId="32AD17F7" w14:textId="77777777" w:rsidR="00C4315E" w:rsidRPr="00C4315E" w:rsidRDefault="00C4315E" w:rsidP="00C4315E">
      <w:pPr>
        <w:rPr>
          <w:lang w:val="fr-FR"/>
        </w:rPr>
      </w:pPr>
    </w:p>
    <w:p w14:paraId="357D1ED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4. État actuel du système</w:t>
      </w:r>
    </w:p>
    <w:p w14:paraId="1C161712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- **Déploiement `[MOTEUR]` V4** : </w:t>
      </w:r>
      <w:r w:rsidRPr="00C4315E">
        <w:rPr>
          <w:rFonts w:ascii="Segoe UI Emoji" w:hAnsi="Segoe UI Emoji" w:cs="Segoe UI Emoji"/>
          <w:lang w:val="fr-FR"/>
        </w:rPr>
        <w:t>✔️</w:t>
      </w:r>
      <w:r w:rsidRPr="00C4315E">
        <w:rPr>
          <w:lang w:val="fr-FR"/>
        </w:rPr>
        <w:t xml:space="preserve"> Fonctionnel. Les bugs bloquants sont résolus.</w:t>
      </w:r>
    </w:p>
    <w:p w14:paraId="167FE103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- **Traitement `[HANDLER]` V1** : </w:t>
      </w:r>
      <w:r w:rsidRPr="00C4315E">
        <w:rPr>
          <w:rFonts w:ascii="Segoe UI Emoji" w:hAnsi="Segoe UI Emoji" w:cs="Segoe UI Emoji"/>
          <w:lang w:val="fr-FR"/>
        </w:rPr>
        <w:t>✔️</w:t>
      </w:r>
      <w:r w:rsidRPr="00C4315E">
        <w:rPr>
          <w:lang w:val="fr-FR"/>
        </w:rPr>
        <w:t xml:space="preserve"> Déployé en tant que Web App. La logique de déchiffrement et de lecture de la configuration est fonctionnelle.</w:t>
      </w:r>
    </w:p>
    <w:p w14:paraId="42E7F0E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- **Configuration `[CONFIG]`** : </w:t>
      </w:r>
      <w:r w:rsidRPr="00C4315E">
        <w:rPr>
          <w:rFonts w:ascii="Segoe UI Emoji" w:hAnsi="Segoe UI Emoji" w:cs="Segoe UI Emoji"/>
          <w:lang w:val="fr-FR"/>
        </w:rPr>
        <w:t>✖️</w:t>
      </w:r>
      <w:r w:rsidRPr="00C4315E">
        <w:rPr>
          <w:lang w:val="fr-FR"/>
        </w:rPr>
        <w:t xml:space="preserve"> **Nouveau bug identifié** : les listes déroulantes dans la barre latérale "Configuration Usine à Tests" sont vides, ce qui empêche de configurer de nouveaux tests facilement.</w:t>
      </w:r>
    </w:p>
    <w:p w14:paraId="5711AC54" w14:textId="77777777" w:rsidR="00C4315E" w:rsidRPr="00C4315E" w:rsidRDefault="00C4315E" w:rsidP="00C4315E">
      <w:pPr>
        <w:rPr>
          <w:lang w:val="fr-FR"/>
        </w:rPr>
      </w:pPr>
    </w:p>
    <w:p w14:paraId="5C0CE742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5. Vérifications réalisées</w:t>
      </w:r>
    </w:p>
    <w:p w14:paraId="7610B98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[</w:t>
      </w:r>
      <w:r w:rsidRPr="00C4315E">
        <w:rPr>
          <w:rFonts w:ascii="Segoe UI Symbol" w:hAnsi="Segoe UI Symbol" w:cs="Segoe UI Symbol"/>
          <w:lang w:val="fr-FR"/>
        </w:rPr>
        <w:t>✔</w:t>
      </w:r>
      <w:r w:rsidRPr="00C4315E">
        <w:rPr>
          <w:lang w:val="fr-FR"/>
        </w:rPr>
        <w:t>] G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n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ration de Formulaire V4 (incluant la publication via `</w:t>
      </w:r>
      <w:proofErr w:type="spellStart"/>
      <w:r w:rsidRPr="00C4315E">
        <w:rPr>
          <w:lang w:val="fr-FR"/>
        </w:rPr>
        <w:t>DriveApp</w:t>
      </w:r>
      <w:proofErr w:type="spellEnd"/>
      <w:r w:rsidRPr="00C4315E">
        <w:rPr>
          <w:lang w:val="fr-FR"/>
        </w:rPr>
        <w:t>`).</w:t>
      </w:r>
    </w:p>
    <w:p w14:paraId="7AAA2EC1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[</w:t>
      </w:r>
      <w:r w:rsidRPr="00C4315E">
        <w:rPr>
          <w:rFonts w:ascii="Segoe UI Symbol" w:hAnsi="Segoe UI Symbol" w:cs="Segoe UI Symbol"/>
          <w:lang w:val="fr-FR"/>
        </w:rPr>
        <w:t>✔</w:t>
      </w:r>
      <w:r w:rsidRPr="00C4315E">
        <w:rPr>
          <w:lang w:val="fr-FR"/>
        </w:rPr>
        <w:t>] G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n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ration de l'URL chiffr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e.</w:t>
      </w:r>
    </w:p>
    <w:p w14:paraId="6DD0A3A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[</w:t>
      </w:r>
      <w:r w:rsidRPr="00C4315E">
        <w:rPr>
          <w:rFonts w:ascii="Segoe UI Symbol" w:hAnsi="Segoe UI Symbol" w:cs="Segoe UI Symbol"/>
          <w:lang w:val="fr-FR"/>
        </w:rPr>
        <w:t>✔</w:t>
      </w:r>
      <w:r w:rsidRPr="00C4315E">
        <w:rPr>
          <w:lang w:val="fr-FR"/>
        </w:rPr>
        <w:t>] D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ploiement de la Web App `[HANDLER]`.</w:t>
      </w:r>
    </w:p>
    <w:p w14:paraId="78238CD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[</w:t>
      </w:r>
      <w:r w:rsidRPr="00C4315E">
        <w:rPr>
          <w:rFonts w:ascii="Segoe UI Symbol" w:hAnsi="Segoe UI Symbol" w:cs="Segoe UI Symbol"/>
          <w:lang w:val="fr-FR"/>
        </w:rPr>
        <w:t>✔</w:t>
      </w:r>
      <w:r w:rsidRPr="00C4315E">
        <w:rPr>
          <w:lang w:val="fr-FR"/>
        </w:rPr>
        <w:t>] D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chiffrement du code et lecture de la config par la Web App.</w:t>
      </w:r>
    </w:p>
    <w:p w14:paraId="06DF1D74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[</w:t>
      </w:r>
      <w:r w:rsidRPr="00C4315E">
        <w:rPr>
          <w:rFonts w:ascii="Segoe UI Symbol" w:hAnsi="Segoe UI Symbol" w:cs="Segoe UI Symbol"/>
          <w:lang w:val="fr-FR"/>
        </w:rPr>
        <w:t>✖</w:t>
      </w:r>
      <w:r w:rsidRPr="00C4315E">
        <w:rPr>
          <w:lang w:val="fr-FR"/>
        </w:rPr>
        <w:t>] Fonctionnement de la barre lat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rale de configuration (menus d</w:t>
      </w:r>
      <w:r w:rsidRPr="00C4315E">
        <w:rPr>
          <w:rFonts w:ascii="Cambria" w:hAnsi="Cambria" w:cs="Cambria"/>
          <w:lang w:val="fr-FR"/>
        </w:rPr>
        <w:t>é</w:t>
      </w:r>
      <w:r w:rsidRPr="00C4315E">
        <w:rPr>
          <w:lang w:val="fr-FR"/>
        </w:rPr>
        <w:t>roulants vides).</w:t>
      </w:r>
    </w:p>
    <w:p w14:paraId="38799CAB" w14:textId="77777777" w:rsidR="00C4315E" w:rsidRPr="00C4315E" w:rsidRDefault="00C4315E" w:rsidP="00C4315E">
      <w:pPr>
        <w:rPr>
          <w:lang w:val="fr-FR"/>
        </w:rPr>
      </w:pPr>
    </w:p>
    <w:p w14:paraId="2C7C286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6. Points ouverts / risques / dettes</w:t>
      </w:r>
    </w:p>
    <w:p w14:paraId="3227FBC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**Bloquant** : Le bug des listes déroulantes vides dans la sidebar de `[CONFIG]` empêche la création de nouveaux tests via l'interface. La fonction `</w:t>
      </w:r>
      <w:proofErr w:type="spellStart"/>
      <w:r w:rsidRPr="00C4315E">
        <w:rPr>
          <w:lang w:val="fr-FR"/>
        </w:rPr>
        <w:t>getInitialData</w:t>
      </w:r>
      <w:proofErr w:type="spellEnd"/>
      <w:r w:rsidRPr="00C4315E">
        <w:rPr>
          <w:lang w:val="fr-FR"/>
        </w:rPr>
        <w:t>()` dans `Menu.js` est la cause probable.</w:t>
      </w:r>
    </w:p>
    <w:p w14:paraId="42F29F6A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**Dette technique** : Le script `MoteurV3.js` est volumineux et devrait être scindé en modules plus petits pour améliorer la maintenance.</w:t>
      </w:r>
    </w:p>
    <w:p w14:paraId="70DA8018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**Logique incomplète** : Le script `[HANDLER]` doit être finalisé pour :</w:t>
      </w:r>
    </w:p>
    <w:p w14:paraId="097109B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Afficher le formulaire HTML dynamiquement.</w:t>
      </w:r>
    </w:p>
    <w:p w14:paraId="508E61A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Gérer la soumission du formulaire (`</w:t>
      </w:r>
      <w:proofErr w:type="spellStart"/>
      <w:r w:rsidRPr="00C4315E">
        <w:rPr>
          <w:lang w:val="fr-FR"/>
        </w:rPr>
        <w:t>doPost</w:t>
      </w:r>
      <w:proofErr w:type="spellEnd"/>
      <w:r w:rsidRPr="00C4315E">
        <w:rPr>
          <w:lang w:val="fr-FR"/>
        </w:rPr>
        <w:t>`).</w:t>
      </w:r>
    </w:p>
    <w:p w14:paraId="0145625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- Implémenter la logique des modes `AUTOMATIQUE`, `MANUELLE`, `CLOS` et l'accès privilégié.</w:t>
      </w:r>
    </w:p>
    <w:p w14:paraId="5DDB7F0C" w14:textId="77777777" w:rsidR="00C4315E" w:rsidRPr="00C4315E" w:rsidRDefault="00C4315E" w:rsidP="00C4315E">
      <w:pPr>
        <w:rPr>
          <w:lang w:val="fr-FR"/>
        </w:rPr>
      </w:pPr>
    </w:p>
    <w:p w14:paraId="48A5D377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lastRenderedPageBreak/>
        <w:t xml:space="preserve">### 7. </w:t>
      </w:r>
      <w:proofErr w:type="spellStart"/>
      <w:r w:rsidRPr="00C4315E">
        <w:rPr>
          <w:lang w:val="fr-FR"/>
        </w:rPr>
        <w:t>Playbook</w:t>
      </w:r>
      <w:proofErr w:type="spellEnd"/>
      <w:r w:rsidRPr="00C4315E">
        <w:rPr>
          <w:lang w:val="fr-FR"/>
        </w:rPr>
        <w:t xml:space="preserve"> de reprise (prochaines actions)</w:t>
      </w:r>
    </w:p>
    <w:p w14:paraId="1CAE54F3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1.  **Projet `[CONFIG]`** : Débugger la fonction `</w:t>
      </w:r>
      <w:proofErr w:type="spellStart"/>
      <w:r w:rsidRPr="00C4315E">
        <w:rPr>
          <w:lang w:val="fr-FR"/>
        </w:rPr>
        <w:t>getInitialData</w:t>
      </w:r>
      <w:proofErr w:type="spellEnd"/>
      <w:r w:rsidRPr="00C4315E">
        <w:rPr>
          <w:lang w:val="fr-FR"/>
        </w:rPr>
        <w:t>()` dans le fichier `Menu.js` pour corriger le bug des listes déroulantes vides.</w:t>
      </w:r>
    </w:p>
    <w:p w14:paraId="66FDA42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2.  **Projet `[HANDLER]`** : Finaliser la fonction `</w:t>
      </w:r>
      <w:proofErr w:type="spellStart"/>
      <w:r w:rsidRPr="00C4315E">
        <w:rPr>
          <w:lang w:val="fr-FR"/>
        </w:rPr>
        <w:t>doGet</w:t>
      </w:r>
      <w:proofErr w:type="spellEnd"/>
      <w:r w:rsidRPr="00C4315E">
        <w:rPr>
          <w:lang w:val="fr-FR"/>
        </w:rPr>
        <w:t>` pour qu'elle passe les informations déchiffrées (comme le `</w:t>
      </w:r>
      <w:proofErr w:type="spellStart"/>
      <w:r w:rsidRPr="00C4315E">
        <w:rPr>
          <w:lang w:val="fr-FR"/>
        </w:rPr>
        <w:t>rowIndex</w:t>
      </w:r>
      <w:proofErr w:type="spellEnd"/>
      <w:r w:rsidRPr="00C4315E">
        <w:rPr>
          <w:lang w:val="fr-FR"/>
        </w:rPr>
        <w:t>`) à la page `Index.html`.</w:t>
      </w:r>
    </w:p>
    <w:p w14:paraId="2B8F36A6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3.  **Projet `[HANDLER]`** : Modifier `Index.html` pour construire dynamiquement les champs du formulaire et inclure les données reçues.</w:t>
      </w:r>
    </w:p>
    <w:p w14:paraId="303046E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4.  **Projet `[HANDLER]`** : Écrire la fonction `</w:t>
      </w:r>
      <w:proofErr w:type="spellStart"/>
      <w:r w:rsidRPr="00C4315E">
        <w:rPr>
          <w:lang w:val="fr-FR"/>
        </w:rPr>
        <w:t>doPost</w:t>
      </w:r>
      <w:proofErr w:type="spellEnd"/>
      <w:r w:rsidRPr="00C4315E">
        <w:rPr>
          <w:lang w:val="fr-FR"/>
        </w:rPr>
        <w:t>` qui sera appelée à la soumission du formulaire pour traiter les réponses et appliquer la logique de l'interrupteur.</w:t>
      </w:r>
    </w:p>
    <w:p w14:paraId="471D32DC" w14:textId="77777777" w:rsidR="00C4315E" w:rsidRPr="00C4315E" w:rsidRDefault="00C4315E" w:rsidP="00C4315E">
      <w:pPr>
        <w:rPr>
          <w:lang w:val="fr-FR"/>
        </w:rPr>
      </w:pPr>
    </w:p>
    <w:p w14:paraId="4634F012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### 8. Artéfacts &amp; référentiels</w:t>
      </w:r>
    </w:p>
    <w:p w14:paraId="77EACDAF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- **Gabarits </w:t>
      </w:r>
      <w:proofErr w:type="gramStart"/>
      <w:r w:rsidRPr="00C4315E">
        <w:rPr>
          <w:lang w:val="fr-FR"/>
        </w:rPr>
        <w:t>emails</w:t>
      </w:r>
      <w:proofErr w:type="gramEnd"/>
      <w:r w:rsidRPr="00C4315E">
        <w:rPr>
          <w:lang w:val="fr-FR"/>
        </w:rPr>
        <w:t>** : `</w:t>
      </w:r>
      <w:proofErr w:type="spellStart"/>
      <w:r w:rsidRPr="00C4315E">
        <w:rPr>
          <w:lang w:val="fr-FR"/>
        </w:rPr>
        <w:t>sys_Composition_</w:t>
      </w:r>
      <w:proofErr w:type="gramStart"/>
      <w:r w:rsidRPr="00C4315E">
        <w:rPr>
          <w:lang w:val="fr-FR"/>
        </w:rPr>
        <w:t>Emails</w:t>
      </w:r>
      <w:proofErr w:type="spellEnd"/>
      <w:proofErr w:type="gramEnd"/>
      <w:r w:rsidRPr="00C4315E">
        <w:rPr>
          <w:lang w:val="fr-FR"/>
        </w:rPr>
        <w:t>` (logique `RESULTATS_N1/N2/N3`)</w:t>
      </w:r>
    </w:p>
    <w:p w14:paraId="05E1A90A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**Onglets BDD** : `Questions_*`, `Profils_*`</w:t>
      </w:r>
    </w:p>
    <w:p w14:paraId="3D1E9EDA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**Docs gabarits PDF** : `{{à compléter}}`</w:t>
      </w:r>
    </w:p>
    <w:p w14:paraId="5AC0F034" w14:textId="77777777" w:rsidR="00C4315E" w:rsidRPr="00C4315E" w:rsidRDefault="00C4315E" w:rsidP="00C4315E">
      <w:pPr>
        <w:rPr>
          <w:lang w:val="fr-FR"/>
        </w:rPr>
      </w:pPr>
    </w:p>
    <w:p w14:paraId="36CBE105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### 9. </w:t>
      </w:r>
      <w:proofErr w:type="spellStart"/>
      <w:r w:rsidRPr="00C4315E">
        <w:rPr>
          <w:lang w:val="fr-FR"/>
        </w:rPr>
        <w:t>Snippets</w:t>
      </w:r>
      <w:proofErr w:type="spellEnd"/>
      <w:r w:rsidRPr="00C4315E">
        <w:rPr>
          <w:lang w:val="fr-FR"/>
        </w:rPr>
        <w:t xml:space="preserve"> prêts à l’emploi</w:t>
      </w:r>
    </w:p>
    <w:p w14:paraId="46844665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- **Code de sécurité pour `</w:t>
      </w:r>
      <w:proofErr w:type="spellStart"/>
      <w:r w:rsidRPr="00C4315E">
        <w:rPr>
          <w:lang w:val="fr-FR"/>
        </w:rPr>
        <w:t>doGet</w:t>
      </w:r>
      <w:proofErr w:type="spellEnd"/>
      <w:r w:rsidRPr="00C4315E">
        <w:rPr>
          <w:lang w:val="fr-FR"/>
        </w:rPr>
        <w:t>` (HANDLER)**</w:t>
      </w:r>
    </w:p>
    <w:p w14:paraId="5B8D78C4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```javascript</w:t>
      </w:r>
    </w:p>
    <w:p w14:paraId="5D5EDC81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</w:t>
      </w:r>
      <w:proofErr w:type="spellStart"/>
      <w:proofErr w:type="gramStart"/>
      <w:r w:rsidRPr="00C4315E">
        <w:rPr>
          <w:lang w:val="fr-FR"/>
        </w:rPr>
        <w:t>const</w:t>
      </w:r>
      <w:proofErr w:type="spellEnd"/>
      <w:proofErr w:type="gram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FormApp</w:t>
      </w:r>
      <w:proofErr w:type="spellEnd"/>
      <w:r w:rsidRPr="00C4315E">
        <w:rPr>
          <w:lang w:val="fr-FR"/>
        </w:rPr>
        <w:t xml:space="preserve"> = </w:t>
      </w:r>
      <w:proofErr w:type="spellStart"/>
      <w:r w:rsidRPr="00C4315E">
        <w:rPr>
          <w:lang w:val="fr-FR"/>
        </w:rPr>
        <w:t>this.FormApp</w:t>
      </w:r>
      <w:proofErr w:type="spellEnd"/>
      <w:r w:rsidRPr="00C4315E">
        <w:rPr>
          <w:lang w:val="fr-FR"/>
        </w:rPr>
        <w:t>; // Sécurité contre bug environnemental</w:t>
      </w:r>
    </w:p>
    <w:p w14:paraId="1B3E30E2" w14:textId="77777777" w:rsidR="00C4315E" w:rsidRPr="00C4315E" w:rsidRDefault="00C4315E" w:rsidP="00C4315E">
      <w:pPr>
        <w:numPr>
          <w:ilvl w:val="0"/>
          <w:numId w:val="40"/>
        </w:numPr>
        <w:rPr>
          <w:lang w:val="fr-FR"/>
        </w:rPr>
      </w:pPr>
      <w:r w:rsidRPr="00C4315E">
        <w:rPr>
          <w:b/>
          <w:bCs/>
          <w:lang w:val="fr-FR"/>
        </w:rPr>
        <w:t xml:space="preserve">Logique de base </w:t>
      </w:r>
      <w:proofErr w:type="spellStart"/>
      <w:r w:rsidRPr="00C4315E">
        <w:rPr>
          <w:b/>
          <w:bCs/>
          <w:lang w:val="fr-FR"/>
        </w:rPr>
        <w:t>doGet</w:t>
      </w:r>
      <w:proofErr w:type="spellEnd"/>
      <w:r w:rsidRPr="00C4315E">
        <w:rPr>
          <w:b/>
          <w:bCs/>
          <w:lang w:val="fr-FR"/>
        </w:rPr>
        <w:t xml:space="preserve"> (HANDLER)</w:t>
      </w:r>
    </w:p>
    <w:p w14:paraId="3BE616C8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JavaScript</w:t>
      </w:r>
    </w:p>
    <w:p w14:paraId="0504D7D8" w14:textId="77777777" w:rsidR="00C4315E" w:rsidRPr="00C4315E" w:rsidRDefault="00C4315E" w:rsidP="00C4315E">
      <w:pPr>
        <w:rPr>
          <w:lang w:val="fr-FR"/>
        </w:rPr>
      </w:pPr>
      <w:proofErr w:type="spellStart"/>
      <w:proofErr w:type="gramStart"/>
      <w:r w:rsidRPr="00C4315E">
        <w:rPr>
          <w:lang w:val="fr-FR"/>
        </w:rPr>
        <w:t>function</w:t>
      </w:r>
      <w:proofErr w:type="spellEnd"/>
      <w:proofErr w:type="gram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doGet</w:t>
      </w:r>
      <w:proofErr w:type="spellEnd"/>
      <w:r w:rsidRPr="00C4315E">
        <w:rPr>
          <w:lang w:val="fr-FR"/>
        </w:rPr>
        <w:t>(e) {</w:t>
      </w:r>
    </w:p>
    <w:p w14:paraId="25D91D23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</w:t>
      </w:r>
      <w:proofErr w:type="spellStart"/>
      <w:proofErr w:type="gramStart"/>
      <w:r w:rsidRPr="00C4315E">
        <w:rPr>
          <w:lang w:val="fr-FR"/>
        </w:rPr>
        <w:t>try</w:t>
      </w:r>
      <w:proofErr w:type="spellEnd"/>
      <w:proofErr w:type="gramEnd"/>
      <w:r w:rsidRPr="00C4315E">
        <w:rPr>
          <w:lang w:val="fr-FR"/>
        </w:rPr>
        <w:t xml:space="preserve"> {</w:t>
      </w:r>
    </w:p>
    <w:p w14:paraId="153F8CE0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</w:t>
      </w:r>
      <w:proofErr w:type="spellStart"/>
      <w:proofErr w:type="gramStart"/>
      <w:r w:rsidRPr="00C4315E">
        <w:rPr>
          <w:lang w:val="fr-FR"/>
        </w:rPr>
        <w:t>const</w:t>
      </w:r>
      <w:proofErr w:type="spellEnd"/>
      <w:proofErr w:type="gramEnd"/>
      <w:r w:rsidRPr="00C4315E">
        <w:rPr>
          <w:lang w:val="fr-FR"/>
        </w:rPr>
        <w:t xml:space="preserve"> code = </w:t>
      </w:r>
      <w:proofErr w:type="spellStart"/>
      <w:r w:rsidRPr="00C4315E">
        <w:rPr>
          <w:lang w:val="fr-FR"/>
        </w:rPr>
        <w:t>e.parameter.code</w:t>
      </w:r>
      <w:proofErr w:type="spellEnd"/>
      <w:r w:rsidRPr="00C4315E">
        <w:rPr>
          <w:lang w:val="fr-FR"/>
        </w:rPr>
        <w:t>;</w:t>
      </w:r>
    </w:p>
    <w:p w14:paraId="420C39F4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// ... déchiffrement ...</w:t>
      </w:r>
    </w:p>
    <w:p w14:paraId="6A18118A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</w:t>
      </w:r>
      <w:proofErr w:type="spellStart"/>
      <w:proofErr w:type="gramStart"/>
      <w:r w:rsidRPr="00C4315E">
        <w:rPr>
          <w:lang w:val="fr-FR"/>
        </w:rPr>
        <w:t>const</w:t>
      </w:r>
      <w:proofErr w:type="spellEnd"/>
      <w:proofErr w:type="gram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payload</w:t>
      </w:r>
      <w:proofErr w:type="spellEnd"/>
      <w:r w:rsidRPr="00C4315E">
        <w:rPr>
          <w:lang w:val="fr-FR"/>
        </w:rPr>
        <w:t xml:space="preserve"> = </w:t>
      </w:r>
      <w:proofErr w:type="spellStart"/>
      <w:r w:rsidRPr="00C4315E">
        <w:rPr>
          <w:lang w:val="fr-FR"/>
        </w:rPr>
        <w:t>JSON.parse</w:t>
      </w:r>
      <w:proofErr w:type="spellEnd"/>
      <w:r w:rsidRPr="00C4315E">
        <w:rPr>
          <w:lang w:val="fr-FR"/>
        </w:rPr>
        <w:t>(</w:t>
      </w:r>
      <w:proofErr w:type="spellStart"/>
      <w:r w:rsidRPr="00C4315E">
        <w:rPr>
          <w:lang w:val="fr-FR"/>
        </w:rPr>
        <w:t>bytes.toString</w:t>
      </w:r>
      <w:proofErr w:type="spellEnd"/>
      <w:r w:rsidRPr="00C4315E">
        <w:rPr>
          <w:lang w:val="fr-FR"/>
        </w:rPr>
        <w:t>(CryptoJS.enc.Utf8));</w:t>
      </w:r>
    </w:p>
    <w:p w14:paraId="3865DB6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// ... lecture config ...</w:t>
      </w:r>
    </w:p>
    <w:p w14:paraId="369F23C9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 xml:space="preserve">    // ... retour HTML ...</w:t>
      </w:r>
    </w:p>
    <w:p w14:paraId="122CAB4B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lastRenderedPageBreak/>
        <w:t xml:space="preserve">  } catch (</w:t>
      </w:r>
      <w:proofErr w:type="spellStart"/>
      <w:r w:rsidRPr="00C4315E">
        <w:rPr>
          <w:lang w:val="fr-FR"/>
        </w:rPr>
        <w:t>err</w:t>
      </w:r>
      <w:proofErr w:type="spellEnd"/>
      <w:r w:rsidRPr="00C4315E">
        <w:rPr>
          <w:lang w:val="fr-FR"/>
        </w:rPr>
        <w:t>) { /* ... gestion erreur ... */ }</w:t>
      </w:r>
    </w:p>
    <w:p w14:paraId="56B4047B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}</w:t>
      </w:r>
    </w:p>
    <w:p w14:paraId="531CD147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10. Changelog</w:t>
      </w:r>
    </w:p>
    <w:p w14:paraId="13956E88" w14:textId="77777777" w:rsidR="00C4315E" w:rsidRPr="00C4315E" w:rsidRDefault="00C4315E" w:rsidP="00C4315E">
      <w:pPr>
        <w:numPr>
          <w:ilvl w:val="0"/>
          <w:numId w:val="41"/>
        </w:numPr>
        <w:rPr>
          <w:lang w:val="fr-FR"/>
        </w:rPr>
      </w:pPr>
      <w:r w:rsidRPr="00C4315E">
        <w:rPr>
          <w:b/>
          <w:bCs/>
          <w:lang w:val="fr-FR"/>
        </w:rPr>
        <w:t>2025-09-28</w:t>
      </w:r>
      <w:r w:rsidRPr="00C4315E">
        <w:rPr>
          <w:lang w:val="fr-FR"/>
        </w:rPr>
        <w:t xml:space="preserve"> :</w:t>
      </w:r>
    </w:p>
    <w:p w14:paraId="66BE13CC" w14:textId="77777777" w:rsidR="00C4315E" w:rsidRPr="00C4315E" w:rsidRDefault="00C4315E" w:rsidP="00C4315E">
      <w:pPr>
        <w:numPr>
          <w:ilvl w:val="1"/>
          <w:numId w:val="41"/>
        </w:numPr>
        <w:rPr>
          <w:lang w:val="fr-FR"/>
        </w:rPr>
      </w:pPr>
      <w:r w:rsidRPr="00C4315E">
        <w:rPr>
          <w:lang w:val="fr-FR"/>
        </w:rPr>
        <w:t xml:space="preserve">Corrigé bug </w:t>
      </w:r>
      <w:proofErr w:type="spellStart"/>
      <w:r w:rsidRPr="00C4315E">
        <w:rPr>
          <w:lang w:val="fr-FR"/>
        </w:rPr>
        <w:t>CryptoJS.WordArray.random</w:t>
      </w:r>
      <w:proofErr w:type="spellEnd"/>
      <w:r w:rsidRPr="00C4315E">
        <w:rPr>
          <w:lang w:val="fr-FR"/>
        </w:rPr>
        <w:t xml:space="preserve"> dans [MOTEUR].</w:t>
      </w:r>
    </w:p>
    <w:p w14:paraId="250A6263" w14:textId="77777777" w:rsidR="00C4315E" w:rsidRPr="00C4315E" w:rsidRDefault="00C4315E" w:rsidP="00C4315E">
      <w:pPr>
        <w:numPr>
          <w:ilvl w:val="1"/>
          <w:numId w:val="41"/>
        </w:numPr>
        <w:rPr>
          <w:lang w:val="fr-FR"/>
        </w:rPr>
      </w:pPr>
      <w:r w:rsidRPr="00C4315E">
        <w:rPr>
          <w:lang w:val="fr-FR"/>
        </w:rPr>
        <w:t xml:space="preserve">Corrigé bug </w:t>
      </w:r>
      <w:proofErr w:type="spellStart"/>
      <w:r w:rsidRPr="00C4315E">
        <w:rPr>
          <w:lang w:val="fr-FR"/>
        </w:rPr>
        <w:t>FormApp.Access</w:t>
      </w:r>
      <w:proofErr w:type="spell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is</w:t>
      </w:r>
      <w:proofErr w:type="spellEnd"/>
      <w:r w:rsidRPr="00C4315E">
        <w:rPr>
          <w:lang w:val="fr-FR"/>
        </w:rPr>
        <w:t xml:space="preserve"> </w:t>
      </w:r>
      <w:proofErr w:type="spellStart"/>
      <w:r w:rsidRPr="00C4315E">
        <w:rPr>
          <w:lang w:val="fr-FR"/>
        </w:rPr>
        <w:t>undefined</w:t>
      </w:r>
      <w:proofErr w:type="spellEnd"/>
      <w:r w:rsidRPr="00C4315E">
        <w:rPr>
          <w:lang w:val="fr-FR"/>
        </w:rPr>
        <w:t xml:space="preserve"> dans [MOTEUR] via un contournement </w:t>
      </w:r>
      <w:proofErr w:type="spellStart"/>
      <w:r w:rsidRPr="00C4315E">
        <w:rPr>
          <w:lang w:val="fr-FR"/>
        </w:rPr>
        <w:t>DriveApp</w:t>
      </w:r>
      <w:proofErr w:type="spellEnd"/>
      <w:r w:rsidRPr="00C4315E">
        <w:rPr>
          <w:lang w:val="fr-FR"/>
        </w:rPr>
        <w:t>.</w:t>
      </w:r>
    </w:p>
    <w:p w14:paraId="1A6D2B50" w14:textId="77777777" w:rsidR="00C4315E" w:rsidRPr="00C4315E" w:rsidRDefault="00C4315E" w:rsidP="00C4315E">
      <w:pPr>
        <w:numPr>
          <w:ilvl w:val="1"/>
          <w:numId w:val="41"/>
        </w:numPr>
        <w:rPr>
          <w:lang w:val="fr-FR"/>
        </w:rPr>
      </w:pPr>
      <w:r w:rsidRPr="00C4315E">
        <w:rPr>
          <w:lang w:val="fr-FR"/>
        </w:rPr>
        <w:t>Créé l'architecture et le script de base pour le projet [HANDLER]Form01_Logic.</w:t>
      </w:r>
    </w:p>
    <w:p w14:paraId="69234A24" w14:textId="77777777" w:rsidR="00C4315E" w:rsidRPr="00C4315E" w:rsidRDefault="00C4315E" w:rsidP="00C4315E">
      <w:pPr>
        <w:numPr>
          <w:ilvl w:val="1"/>
          <w:numId w:val="41"/>
        </w:numPr>
        <w:rPr>
          <w:lang w:val="fr-FR"/>
        </w:rPr>
      </w:pPr>
      <w:r w:rsidRPr="00C4315E">
        <w:rPr>
          <w:lang w:val="fr-FR"/>
        </w:rPr>
        <w:t>Déployé le [HANDLER] en tant que Web App.</w:t>
      </w:r>
    </w:p>
    <w:p w14:paraId="09E03C1F" w14:textId="77777777" w:rsidR="00C4315E" w:rsidRPr="00C4315E" w:rsidRDefault="00C4315E" w:rsidP="00C4315E">
      <w:pPr>
        <w:numPr>
          <w:ilvl w:val="1"/>
          <w:numId w:val="41"/>
        </w:numPr>
        <w:rPr>
          <w:lang w:val="fr-FR"/>
        </w:rPr>
      </w:pPr>
      <w:r w:rsidRPr="00C4315E">
        <w:rPr>
          <w:lang w:val="fr-FR"/>
        </w:rPr>
        <w:t>Modifié [CONFIG] pour intégrer un interrupteur d'accès par ligne (</w:t>
      </w:r>
      <w:proofErr w:type="spellStart"/>
      <w:r w:rsidRPr="00C4315E">
        <w:rPr>
          <w:lang w:val="fr-FR"/>
        </w:rPr>
        <w:t>Mode_Acces_Test</w:t>
      </w:r>
      <w:proofErr w:type="spellEnd"/>
      <w:r w:rsidRPr="00C4315E">
        <w:rPr>
          <w:lang w:val="fr-FR"/>
        </w:rPr>
        <w:t>).</w:t>
      </w:r>
    </w:p>
    <w:p w14:paraId="7A6F1A18" w14:textId="77777777" w:rsidR="00C4315E" w:rsidRPr="00C4315E" w:rsidRDefault="00C4315E" w:rsidP="00C4315E">
      <w:pPr>
        <w:numPr>
          <w:ilvl w:val="1"/>
          <w:numId w:val="41"/>
        </w:numPr>
        <w:rPr>
          <w:lang w:val="fr-FR"/>
        </w:rPr>
      </w:pPr>
      <w:r w:rsidRPr="00C4315E">
        <w:rPr>
          <w:lang w:val="fr-FR"/>
        </w:rPr>
        <w:t>Identifié un bug de régression sur les menus déroulants de la sidebar [CONFIG].</w:t>
      </w:r>
    </w:p>
    <w:p w14:paraId="13490AB3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11. Roadmap courte</w:t>
      </w:r>
    </w:p>
    <w:p w14:paraId="742C31CB" w14:textId="77777777" w:rsidR="00C4315E" w:rsidRPr="00C4315E" w:rsidRDefault="00C4315E" w:rsidP="00C4315E">
      <w:pPr>
        <w:numPr>
          <w:ilvl w:val="0"/>
          <w:numId w:val="42"/>
        </w:numPr>
        <w:rPr>
          <w:lang w:val="fr-FR"/>
        </w:rPr>
      </w:pPr>
      <w:r w:rsidRPr="00C4315E">
        <w:rPr>
          <w:lang w:val="fr-FR"/>
        </w:rPr>
        <w:t xml:space="preserve">[ ] </w:t>
      </w:r>
      <w:r w:rsidRPr="00C4315E">
        <w:rPr>
          <w:b/>
          <w:bCs/>
          <w:lang w:val="fr-FR"/>
        </w:rPr>
        <w:t>Stabiliser [CONFIG]</w:t>
      </w:r>
      <w:r w:rsidRPr="00C4315E">
        <w:rPr>
          <w:lang w:val="fr-FR"/>
        </w:rPr>
        <w:t xml:space="preserve"> : Corriger le bug de la sidebar.</w:t>
      </w:r>
    </w:p>
    <w:p w14:paraId="5E7F1E7F" w14:textId="77777777" w:rsidR="00C4315E" w:rsidRPr="00C4315E" w:rsidRDefault="00C4315E" w:rsidP="00C4315E">
      <w:pPr>
        <w:numPr>
          <w:ilvl w:val="0"/>
          <w:numId w:val="42"/>
        </w:numPr>
        <w:rPr>
          <w:lang w:val="fr-FR"/>
        </w:rPr>
      </w:pPr>
      <w:r w:rsidRPr="00C4315E">
        <w:rPr>
          <w:lang w:val="fr-FR"/>
        </w:rPr>
        <w:t xml:space="preserve">[ ] </w:t>
      </w:r>
      <w:r w:rsidRPr="00C4315E">
        <w:rPr>
          <w:b/>
          <w:bCs/>
          <w:lang w:val="fr-FR"/>
        </w:rPr>
        <w:t>Finaliser [HANDLER]</w:t>
      </w:r>
      <w:r w:rsidRPr="00C4315E">
        <w:rPr>
          <w:lang w:val="fr-FR"/>
        </w:rPr>
        <w:t xml:space="preserve"> : Implémenter la logique complète (affichage, soumission, interrupteur).</w:t>
      </w:r>
    </w:p>
    <w:p w14:paraId="4DC1E1C0" w14:textId="77777777" w:rsidR="00C4315E" w:rsidRPr="00C4315E" w:rsidRDefault="00C4315E" w:rsidP="00C4315E">
      <w:pPr>
        <w:numPr>
          <w:ilvl w:val="0"/>
          <w:numId w:val="42"/>
        </w:numPr>
        <w:rPr>
          <w:lang w:val="fr-FR"/>
        </w:rPr>
      </w:pPr>
      <w:r w:rsidRPr="00C4315E">
        <w:rPr>
          <w:lang w:val="fr-FR"/>
        </w:rPr>
        <w:t xml:space="preserve">[ ] </w:t>
      </w:r>
      <w:r w:rsidRPr="00C4315E">
        <w:rPr>
          <w:b/>
          <w:bCs/>
          <w:lang w:val="fr-FR"/>
        </w:rPr>
        <w:t>Intégration</w:t>
      </w:r>
      <w:r w:rsidRPr="00C4315E">
        <w:rPr>
          <w:lang w:val="fr-FR"/>
        </w:rPr>
        <w:t xml:space="preserve"> : Tester le flux complet : Déploiement → Clic sur lien chiffré → Remplir Form01 → Recevoir lien du test final.</w:t>
      </w:r>
    </w:p>
    <w:p w14:paraId="21FE6702" w14:textId="77777777" w:rsidR="00C4315E" w:rsidRPr="00C4315E" w:rsidRDefault="00C4315E" w:rsidP="00C4315E">
      <w:pPr>
        <w:numPr>
          <w:ilvl w:val="0"/>
          <w:numId w:val="42"/>
        </w:numPr>
        <w:rPr>
          <w:lang w:val="fr-FR"/>
        </w:rPr>
      </w:pPr>
      <w:r w:rsidRPr="00C4315E">
        <w:rPr>
          <w:lang w:val="fr-FR"/>
        </w:rPr>
        <w:t xml:space="preserve">[ ] </w:t>
      </w:r>
      <w:r w:rsidRPr="00C4315E">
        <w:rPr>
          <w:b/>
          <w:bCs/>
          <w:lang w:val="fr-FR"/>
        </w:rPr>
        <w:t>Planifier</w:t>
      </w:r>
      <w:r w:rsidRPr="00C4315E">
        <w:rPr>
          <w:lang w:val="fr-FR"/>
        </w:rPr>
        <w:t xml:space="preserve"> : Allouer du temps pour la refonte du [MOTEUR].</w:t>
      </w:r>
    </w:p>
    <w:p w14:paraId="37C26C8D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12. Questions pour la prochaine session</w:t>
      </w:r>
    </w:p>
    <w:p w14:paraId="38CB393C" w14:textId="77777777" w:rsidR="00C4315E" w:rsidRPr="00C4315E" w:rsidRDefault="00C4315E" w:rsidP="00C4315E">
      <w:pPr>
        <w:numPr>
          <w:ilvl w:val="0"/>
          <w:numId w:val="43"/>
        </w:numPr>
        <w:rPr>
          <w:lang w:val="fr-FR"/>
        </w:rPr>
      </w:pPr>
      <w:r w:rsidRPr="00C4315E">
        <w:rPr>
          <w:lang w:val="fr-FR"/>
        </w:rPr>
        <w:t>Faut-il définir une liste de "</w:t>
      </w:r>
      <w:proofErr w:type="spellStart"/>
      <w:r w:rsidRPr="00C4315E">
        <w:rPr>
          <w:lang w:val="fr-FR"/>
        </w:rPr>
        <w:t>validants</w:t>
      </w:r>
      <w:proofErr w:type="spellEnd"/>
      <w:r w:rsidRPr="00C4315E">
        <w:rPr>
          <w:lang w:val="fr-FR"/>
        </w:rPr>
        <w:t>" dans la config pour le mode MANUELLE ?</w:t>
      </w:r>
    </w:p>
    <w:p w14:paraId="675F8EBB" w14:textId="77777777" w:rsidR="00C4315E" w:rsidRPr="00C4315E" w:rsidRDefault="00C4315E" w:rsidP="00C4315E">
      <w:pPr>
        <w:numPr>
          <w:ilvl w:val="0"/>
          <w:numId w:val="43"/>
        </w:numPr>
        <w:rPr>
          <w:lang w:val="fr-FR"/>
        </w:rPr>
      </w:pPr>
      <w:r w:rsidRPr="00C4315E">
        <w:rPr>
          <w:lang w:val="fr-FR"/>
        </w:rPr>
        <w:t>Quelle doit être la durée de validité (TTL) d'un lien chiffré ?</w:t>
      </w:r>
    </w:p>
    <w:p w14:paraId="57F39744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13. Sauvegardes &amp; rollback</w:t>
      </w:r>
    </w:p>
    <w:p w14:paraId="36FEE4CB" w14:textId="77777777" w:rsidR="00C4315E" w:rsidRPr="00C4315E" w:rsidRDefault="00C4315E" w:rsidP="00C4315E">
      <w:pPr>
        <w:numPr>
          <w:ilvl w:val="0"/>
          <w:numId w:val="44"/>
        </w:numPr>
        <w:rPr>
          <w:lang w:val="fr-FR"/>
        </w:rPr>
      </w:pPr>
      <w:r w:rsidRPr="00C4315E">
        <w:rPr>
          <w:lang w:val="fr-FR"/>
        </w:rPr>
        <w:t>Les versions de code sont gérées par l'historique de versions de Google Apps Script pour chaque projet.</w:t>
      </w:r>
    </w:p>
    <w:p w14:paraId="6B9C1875" w14:textId="77777777" w:rsidR="00C4315E" w:rsidRPr="00C4315E" w:rsidRDefault="00C4315E" w:rsidP="00C4315E">
      <w:pPr>
        <w:numPr>
          <w:ilvl w:val="0"/>
          <w:numId w:val="44"/>
        </w:numPr>
        <w:rPr>
          <w:lang w:val="fr-FR"/>
        </w:rPr>
      </w:pPr>
      <w:r w:rsidRPr="00C4315E">
        <w:rPr>
          <w:lang w:val="fr-FR"/>
        </w:rPr>
        <w:t>Les snapshots de la base de données peuvent être effectués via l'export des onglets.</w:t>
      </w:r>
    </w:p>
    <w:p w14:paraId="5E63431A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14. Conventions &amp; standards</w:t>
      </w:r>
    </w:p>
    <w:p w14:paraId="21122D5D" w14:textId="77777777" w:rsidR="00C4315E" w:rsidRPr="00C4315E" w:rsidRDefault="00C4315E" w:rsidP="00C4315E">
      <w:pPr>
        <w:numPr>
          <w:ilvl w:val="0"/>
          <w:numId w:val="45"/>
        </w:numPr>
        <w:rPr>
          <w:lang w:val="fr-FR"/>
        </w:rPr>
      </w:pPr>
      <w:r w:rsidRPr="00C4315E">
        <w:rPr>
          <w:b/>
          <w:bCs/>
          <w:lang w:val="fr-FR"/>
        </w:rPr>
        <w:lastRenderedPageBreak/>
        <w:t>Préfixes de projet</w:t>
      </w:r>
      <w:r w:rsidRPr="00C4315E">
        <w:rPr>
          <w:lang w:val="fr-FR"/>
        </w:rPr>
        <w:t xml:space="preserve"> : [MOTEUR], [CONFIG], [BDD], [TEMPLATE], [HANDLER].</w:t>
      </w:r>
    </w:p>
    <w:p w14:paraId="5163185C" w14:textId="77777777" w:rsidR="00C4315E" w:rsidRPr="00C4315E" w:rsidRDefault="00C4315E" w:rsidP="00C4315E">
      <w:pPr>
        <w:numPr>
          <w:ilvl w:val="0"/>
          <w:numId w:val="45"/>
        </w:numPr>
        <w:rPr>
          <w:lang w:val="fr-FR"/>
        </w:rPr>
      </w:pPr>
      <w:r w:rsidRPr="00C4315E">
        <w:rPr>
          <w:b/>
          <w:bCs/>
          <w:lang w:val="fr-FR"/>
        </w:rPr>
        <w:t>Colonnes de pilotage</w:t>
      </w:r>
      <w:r w:rsidRPr="00C4315E">
        <w:rPr>
          <w:lang w:val="fr-FR"/>
        </w:rPr>
        <w:t xml:space="preserve"> : Ajout de </w:t>
      </w:r>
      <w:proofErr w:type="spellStart"/>
      <w:r w:rsidRPr="00C4315E">
        <w:rPr>
          <w:lang w:val="fr-FR"/>
        </w:rPr>
        <w:t>Mode_Acces_Test</w:t>
      </w:r>
      <w:proofErr w:type="spellEnd"/>
      <w:r w:rsidRPr="00C4315E">
        <w:rPr>
          <w:lang w:val="fr-FR"/>
        </w:rPr>
        <w:t xml:space="preserve"> dans Paramètres Généraux.</w:t>
      </w:r>
    </w:p>
    <w:p w14:paraId="61AA5783" w14:textId="3A1A008C" w:rsidR="00BB1196" w:rsidRDefault="00C4315E" w:rsidP="00C4315E">
      <w:pPr>
        <w:numPr>
          <w:ilvl w:val="0"/>
          <w:numId w:val="45"/>
        </w:numPr>
        <w:rPr>
          <w:lang w:val="fr-FR"/>
        </w:rPr>
      </w:pPr>
      <w:r w:rsidRPr="00C4315E">
        <w:rPr>
          <w:b/>
          <w:bCs/>
          <w:lang w:val="fr-FR"/>
        </w:rPr>
        <w:t>États de l'interrupteur</w:t>
      </w:r>
      <w:r w:rsidRPr="00C4315E">
        <w:rPr>
          <w:lang w:val="fr-FR"/>
        </w:rPr>
        <w:t xml:space="preserve"> : AUTOMATIQUE, MANUELLE, CLOS.</w:t>
      </w:r>
    </w:p>
    <w:p w14:paraId="7E4F0FB1" w14:textId="7DE74CE6" w:rsidR="00BB1196" w:rsidRDefault="00BB1196">
      <w:pPr>
        <w:rPr>
          <w:lang w:val="fr-FR"/>
        </w:rPr>
      </w:pPr>
      <w:r>
        <w:rPr>
          <w:lang w:val="fr-FR"/>
        </w:rPr>
        <w:br w:type="page"/>
      </w:r>
      <w:r>
        <w:rPr>
          <w:lang w:val="fr-FR"/>
        </w:rPr>
        <w:lastRenderedPageBreak/>
        <w:br w:type="page"/>
      </w:r>
    </w:p>
    <w:p w14:paraId="193AC013" w14:textId="77777777" w:rsidR="00C4315E" w:rsidRPr="00C4315E" w:rsidRDefault="00C4315E" w:rsidP="00C4315E">
      <w:pPr>
        <w:numPr>
          <w:ilvl w:val="0"/>
          <w:numId w:val="45"/>
        </w:numPr>
        <w:rPr>
          <w:lang w:val="fr-FR"/>
        </w:rPr>
      </w:pPr>
    </w:p>
    <w:p w14:paraId="5EEC317A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15. Annexe A — Glossaire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629"/>
        <w:gridCol w:w="818"/>
        <w:gridCol w:w="747"/>
        <w:gridCol w:w="1735"/>
        <w:gridCol w:w="1652"/>
      </w:tblGrid>
      <w:tr w:rsidR="00C4315E" w:rsidRPr="00C4315E" w14:paraId="2C54C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2FCF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0D1EB1C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6D96B4F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49A894B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635DDA1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Référence (fichier/onglet)</w:t>
            </w:r>
          </w:p>
        </w:tc>
        <w:tc>
          <w:tcPr>
            <w:tcW w:w="0" w:type="auto"/>
            <w:vAlign w:val="center"/>
            <w:hideMark/>
          </w:tcPr>
          <w:p w14:paraId="228390C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Notes</w:t>
            </w:r>
          </w:p>
        </w:tc>
      </w:tr>
      <w:tr w:rsidR="00C4315E" w:rsidRPr="00C4315E" w14:paraId="4541A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BC9F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AAA_CryptoJS_AES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3F00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Fichier Apps Script contenant </w:t>
            </w:r>
            <w:proofErr w:type="spellStart"/>
            <w:r w:rsidRPr="00C4315E">
              <w:rPr>
                <w:lang w:val="fr-FR"/>
              </w:rPr>
              <w:t>CryptoJS</w:t>
            </w:r>
            <w:proofErr w:type="spellEnd"/>
            <w:r w:rsidRPr="00C4315E">
              <w:rPr>
                <w:lang w:val="fr-FR"/>
              </w:rPr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14:paraId="1F7B6B2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CCB46C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6751A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[MOTEUR], [HANDLER]</w:t>
            </w:r>
          </w:p>
        </w:tc>
        <w:tc>
          <w:tcPr>
            <w:tcW w:w="0" w:type="auto"/>
            <w:vAlign w:val="center"/>
            <w:hideMark/>
          </w:tcPr>
          <w:p w14:paraId="7FB45C3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Base minifiée</w:t>
            </w:r>
          </w:p>
        </w:tc>
      </w:tr>
      <w:tr w:rsidR="00C4315E" w:rsidRPr="00C4315E" w14:paraId="7D4B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547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201D00A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Algorithme de chiffrement symétrique utilisé</w:t>
            </w:r>
          </w:p>
        </w:tc>
        <w:tc>
          <w:tcPr>
            <w:tcW w:w="0" w:type="auto"/>
            <w:vAlign w:val="center"/>
            <w:hideMark/>
          </w:tcPr>
          <w:p w14:paraId="13AE824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8C78F9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DC727E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AAA_CryptoJS_AES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10F0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Réversible</w:t>
            </w:r>
          </w:p>
        </w:tc>
      </w:tr>
      <w:tr w:rsidR="00C4315E" w:rsidRPr="00C4315E" w14:paraId="71FA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7D0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Application Web (Web App)</w:t>
            </w:r>
          </w:p>
        </w:tc>
        <w:tc>
          <w:tcPr>
            <w:tcW w:w="0" w:type="auto"/>
            <w:vAlign w:val="center"/>
            <w:hideMark/>
          </w:tcPr>
          <w:p w14:paraId="15E252A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Script GAS déployé pour être accessible via une URL .../</w:t>
            </w:r>
            <w:proofErr w:type="spellStart"/>
            <w:r w:rsidRPr="00C4315E">
              <w:rPr>
                <w:lang w:val="fr-FR"/>
              </w:rPr>
              <w:t>exec</w:t>
            </w:r>
            <w:proofErr w:type="spellEnd"/>
            <w:r w:rsidRPr="00C4315E">
              <w:rPr>
                <w:lang w:val="fr-FR"/>
              </w:rPr>
              <w:t>, capable de servir du HTML et de lire les paramètres d'URL.</w:t>
            </w:r>
          </w:p>
        </w:tc>
        <w:tc>
          <w:tcPr>
            <w:tcW w:w="0" w:type="auto"/>
            <w:vAlign w:val="center"/>
            <w:hideMark/>
          </w:tcPr>
          <w:p w14:paraId="2688F4C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F24688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62CA561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0755646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Contournement de la limitation de </w:t>
            </w:r>
            <w:proofErr w:type="spellStart"/>
            <w:r w:rsidRPr="00C4315E">
              <w:rPr>
                <w:lang w:val="fr-FR"/>
              </w:rPr>
              <w:t>onFormSubmit</w:t>
            </w:r>
            <w:proofErr w:type="spellEnd"/>
            <w:r w:rsidRPr="00C4315E">
              <w:rPr>
                <w:lang w:val="fr-FR"/>
              </w:rPr>
              <w:t>.</w:t>
            </w:r>
          </w:p>
        </w:tc>
      </w:tr>
      <w:tr w:rsidR="00C4315E" w:rsidRPr="00C4315E" w14:paraId="225A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7F3D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doGet</w:t>
            </w:r>
            <w:proofErr w:type="spellEnd"/>
            <w:proofErr w:type="gramEnd"/>
            <w:r w:rsidRPr="00C4315E">
              <w:rPr>
                <w:lang w:val="fr-FR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14:paraId="0FC8187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Fonction principale d'une Web App qui s'exécute lors d'une requête GET (visite d'une URL).</w:t>
            </w:r>
          </w:p>
        </w:tc>
        <w:tc>
          <w:tcPr>
            <w:tcW w:w="0" w:type="auto"/>
            <w:vAlign w:val="center"/>
            <w:hideMark/>
          </w:tcPr>
          <w:p w14:paraId="0A5F1D6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DF84E5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E2297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345E57C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Reçoit les paramètres de l'URL dans e.</w:t>
            </w:r>
          </w:p>
        </w:tc>
      </w:tr>
      <w:tr w:rsidR="00C4315E" w:rsidRPr="00C4315E" w14:paraId="7609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836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Form01</w:t>
            </w:r>
          </w:p>
        </w:tc>
        <w:tc>
          <w:tcPr>
            <w:tcW w:w="0" w:type="auto"/>
            <w:vAlign w:val="center"/>
            <w:hideMark/>
          </w:tcPr>
          <w:p w14:paraId="0127819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Formulaire d’identification général, point d'entrée pour les participants.</w:t>
            </w:r>
          </w:p>
        </w:tc>
        <w:tc>
          <w:tcPr>
            <w:tcW w:w="0" w:type="auto"/>
            <w:vAlign w:val="center"/>
            <w:hideMark/>
          </w:tcPr>
          <w:p w14:paraId="63A2DF3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7A59E94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57BCE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4EF70864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ID 1dePVbG8jnVeNfg...</w:t>
            </w:r>
          </w:p>
        </w:tc>
      </w:tr>
      <w:tr w:rsidR="00C4315E" w:rsidRPr="00C4315E" w14:paraId="5449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5E0A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generateEncryptedUrl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E3983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Fonction pour créer URL </w:t>
            </w:r>
            <w:r w:rsidRPr="00C4315E">
              <w:rPr>
                <w:lang w:val="fr-FR"/>
              </w:rPr>
              <w:lastRenderedPageBreak/>
              <w:t>sécurisée contenant les infos du test.</w:t>
            </w:r>
          </w:p>
        </w:tc>
        <w:tc>
          <w:tcPr>
            <w:tcW w:w="0" w:type="auto"/>
            <w:vAlign w:val="center"/>
            <w:hideMark/>
          </w:tcPr>
          <w:p w14:paraId="2152AC0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lastRenderedPageBreak/>
              <w:t>Tech</w:t>
            </w:r>
          </w:p>
        </w:tc>
        <w:tc>
          <w:tcPr>
            <w:tcW w:w="0" w:type="auto"/>
            <w:vAlign w:val="center"/>
            <w:hideMark/>
          </w:tcPr>
          <w:p w14:paraId="7B9E57A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960DC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0B9AFF8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Chiffre le </w:t>
            </w:r>
            <w:proofErr w:type="spellStart"/>
            <w:r w:rsidRPr="00C4315E">
              <w:rPr>
                <w:i/>
                <w:iCs/>
                <w:lang w:val="fr-FR"/>
              </w:rPr>
              <w:t>payload</w:t>
            </w:r>
            <w:proofErr w:type="spellEnd"/>
            <w:r w:rsidRPr="00C4315E">
              <w:rPr>
                <w:lang w:val="fr-FR"/>
              </w:rPr>
              <w:t>.</w:t>
            </w:r>
          </w:p>
        </w:tc>
      </w:tr>
      <w:tr w:rsidR="00C4315E" w:rsidRPr="00C4315E" w14:paraId="16272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2AD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[HANDLER]Form01_Logic</w:t>
            </w:r>
          </w:p>
        </w:tc>
        <w:tc>
          <w:tcPr>
            <w:tcW w:w="0" w:type="auto"/>
            <w:vAlign w:val="center"/>
            <w:hideMark/>
          </w:tcPr>
          <w:p w14:paraId="7205F24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Nouveau projet de script attaché à Form01, agissant comme une "tour de contrôle" post-identification.</w:t>
            </w:r>
          </w:p>
        </w:tc>
        <w:tc>
          <w:tcPr>
            <w:tcW w:w="0" w:type="auto"/>
            <w:vAlign w:val="center"/>
            <w:hideMark/>
          </w:tcPr>
          <w:p w14:paraId="692DC51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1BEF286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Handler, Tour de Contrôle</w:t>
            </w:r>
          </w:p>
        </w:tc>
        <w:tc>
          <w:tcPr>
            <w:tcW w:w="0" w:type="auto"/>
            <w:vAlign w:val="center"/>
            <w:hideMark/>
          </w:tcPr>
          <w:p w14:paraId="40EE96F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Projet Apps Script</w:t>
            </w:r>
          </w:p>
        </w:tc>
        <w:tc>
          <w:tcPr>
            <w:tcW w:w="0" w:type="auto"/>
            <w:vAlign w:val="center"/>
            <w:hideMark/>
          </w:tcPr>
          <w:p w14:paraId="1C236D5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Gère la logique de l'interrupteur.</w:t>
            </w:r>
          </w:p>
        </w:tc>
      </w:tr>
      <w:tr w:rsidR="00C4315E" w:rsidRPr="00C4315E" w14:paraId="48720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A8F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Interrupteur d'accès</w:t>
            </w:r>
          </w:p>
        </w:tc>
        <w:tc>
          <w:tcPr>
            <w:tcW w:w="0" w:type="auto"/>
            <w:vAlign w:val="center"/>
            <w:hideMark/>
          </w:tcPr>
          <w:p w14:paraId="1EF9DA5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Mécanisme de configuration (colonne </w:t>
            </w:r>
            <w:proofErr w:type="spellStart"/>
            <w:r w:rsidRPr="00C4315E">
              <w:rPr>
                <w:lang w:val="fr-FR"/>
              </w:rPr>
              <w:t>Mode_Acces_Test</w:t>
            </w:r>
            <w:proofErr w:type="spellEnd"/>
            <w:r w:rsidRPr="00C4315E">
              <w:rPr>
                <w:lang w:val="fr-FR"/>
              </w:rPr>
              <w:t>) qui définit le mode d'accès à un test après identification.</w:t>
            </w:r>
          </w:p>
        </w:tc>
        <w:tc>
          <w:tcPr>
            <w:tcW w:w="0" w:type="auto"/>
            <w:vAlign w:val="center"/>
            <w:hideMark/>
          </w:tcPr>
          <w:p w14:paraId="723ADD5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574AAF0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72A21D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[CONFIG]Paramètres Généraux</w:t>
            </w:r>
          </w:p>
        </w:tc>
        <w:tc>
          <w:tcPr>
            <w:tcW w:w="0" w:type="auto"/>
            <w:vAlign w:val="center"/>
            <w:hideMark/>
          </w:tcPr>
          <w:p w14:paraId="5660538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États : AUTOMATIQUE, MANUELLE, CLOS.</w:t>
            </w:r>
          </w:p>
        </w:tc>
      </w:tr>
      <w:tr w:rsidR="00C4315E" w:rsidRPr="00C4315E" w14:paraId="1088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725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4AAA0B3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Script principal de déploiement dans le projet [MOTEUR].</w:t>
            </w:r>
          </w:p>
        </w:tc>
        <w:tc>
          <w:tcPr>
            <w:tcW w:w="0" w:type="auto"/>
            <w:vAlign w:val="center"/>
            <w:hideMark/>
          </w:tcPr>
          <w:p w14:paraId="787CD26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7A0DE0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72DBA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[MOTEUR]</w:t>
            </w:r>
          </w:p>
        </w:tc>
        <w:tc>
          <w:tcPr>
            <w:tcW w:w="0" w:type="auto"/>
            <w:vAlign w:val="center"/>
            <w:hideMark/>
          </w:tcPr>
          <w:p w14:paraId="4E61947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Génère les formulaires et kits.</w:t>
            </w:r>
          </w:p>
        </w:tc>
      </w:tr>
      <w:tr w:rsidR="00C4315E" w:rsidRPr="00C4315E" w14:paraId="4AC6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000A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E6D1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"Colis" de données (type de test, </w:t>
            </w:r>
            <w:proofErr w:type="spellStart"/>
            <w:r w:rsidRPr="00C4315E">
              <w:rPr>
                <w:lang w:val="fr-FR"/>
              </w:rPr>
              <w:t>rowIndex</w:t>
            </w:r>
            <w:proofErr w:type="spellEnd"/>
            <w:r w:rsidRPr="00C4315E">
              <w:rPr>
                <w:lang w:val="fr-FR"/>
              </w:rPr>
              <w:t>) chiffré et placé dans l'URL.</w:t>
            </w:r>
          </w:p>
        </w:tc>
        <w:tc>
          <w:tcPr>
            <w:tcW w:w="0" w:type="auto"/>
            <w:vAlign w:val="center"/>
            <w:hideMark/>
          </w:tcPr>
          <w:p w14:paraId="76BC66B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4BE813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70982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798A540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Rendu illisible pour l'utilisateur.</w:t>
            </w:r>
          </w:p>
        </w:tc>
      </w:tr>
      <w:tr w:rsidR="00C4315E" w:rsidRPr="00C4315E" w14:paraId="7879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0DCF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processFormSubmission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288C6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Fonction côté serveur dans le [HANDLER] qui reçoit les données du formulaire HTML soumis </w:t>
            </w:r>
            <w:r w:rsidRPr="00C4315E">
              <w:rPr>
                <w:lang w:val="fr-FR"/>
              </w:rPr>
              <w:lastRenderedPageBreak/>
              <w:t>par l'utilisateur.</w:t>
            </w:r>
          </w:p>
        </w:tc>
        <w:tc>
          <w:tcPr>
            <w:tcW w:w="0" w:type="auto"/>
            <w:vAlign w:val="center"/>
            <w:hideMark/>
          </w:tcPr>
          <w:p w14:paraId="599FFD5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lastRenderedPageBreak/>
              <w:t>Tech</w:t>
            </w:r>
          </w:p>
        </w:tc>
        <w:tc>
          <w:tcPr>
            <w:tcW w:w="0" w:type="auto"/>
            <w:vAlign w:val="center"/>
            <w:hideMark/>
          </w:tcPr>
          <w:p w14:paraId="69C731A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C9745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60820EA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Déclenchée via </w:t>
            </w:r>
            <w:proofErr w:type="spellStart"/>
            <w:r w:rsidRPr="00C4315E">
              <w:rPr>
                <w:lang w:val="fr-FR"/>
              </w:rPr>
              <w:t>google.script.run</w:t>
            </w:r>
            <w:proofErr w:type="spellEnd"/>
            <w:r w:rsidRPr="00C4315E">
              <w:rPr>
                <w:lang w:val="fr-FR"/>
              </w:rPr>
              <w:t>.</w:t>
            </w:r>
          </w:p>
        </w:tc>
      </w:tr>
      <w:tr w:rsidR="00C4315E" w:rsidRPr="00C4315E" w14:paraId="45B4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A947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WordArray.random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2094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Générateur aléatoire </w:t>
            </w:r>
            <w:proofErr w:type="spellStart"/>
            <w:r w:rsidRPr="00C4315E">
              <w:rPr>
                <w:lang w:val="fr-FR"/>
              </w:rPr>
              <w:t>CryptoJS</w:t>
            </w:r>
            <w:proofErr w:type="spellEnd"/>
            <w:r w:rsidRPr="00C4315E">
              <w:rPr>
                <w:lang w:val="fr-FR"/>
              </w:rPr>
              <w:t xml:space="preserve"> (non supporté par Apps Script).</w:t>
            </w:r>
          </w:p>
        </w:tc>
        <w:tc>
          <w:tcPr>
            <w:tcW w:w="0" w:type="auto"/>
            <w:vAlign w:val="center"/>
            <w:hideMark/>
          </w:tcPr>
          <w:p w14:paraId="201B6FC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79C87A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0CE165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CryptoJS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F9D5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Bug corrigé par le patch ZZZ</w:t>
            </w:r>
            <w:proofErr w:type="gramStart"/>
            <w:r w:rsidRPr="00C4315E">
              <w:rPr>
                <w:lang w:val="fr-FR"/>
              </w:rPr>
              <w:t>_....</w:t>
            </w:r>
            <w:proofErr w:type="gramEnd"/>
          </w:p>
        </w:tc>
      </w:tr>
      <w:tr w:rsidR="00C4315E" w:rsidRPr="00C4315E" w14:paraId="286F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19C4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ZZZ_CryptoJS_Patch</w:t>
            </w:r>
            <w:proofErr w:type="spellEnd"/>
            <w:r w:rsidRPr="00C4315E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B104F04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Fichier de script qui corrige le bug de </w:t>
            </w:r>
            <w:proofErr w:type="spellStart"/>
            <w:r w:rsidRPr="00C4315E">
              <w:rPr>
                <w:lang w:val="fr-FR"/>
              </w:rPr>
              <w:t>WordArray.random</w:t>
            </w:r>
            <w:proofErr w:type="spellEnd"/>
            <w:r w:rsidRPr="00C4315E">
              <w:rPr>
                <w:lang w:val="fr-FR"/>
              </w:rPr>
              <w:t xml:space="preserve"> en le remplaçant par une alternative compatible.</w:t>
            </w:r>
          </w:p>
        </w:tc>
        <w:tc>
          <w:tcPr>
            <w:tcW w:w="0" w:type="auto"/>
            <w:vAlign w:val="center"/>
            <w:hideMark/>
          </w:tcPr>
          <w:p w14:paraId="1BB42BF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A08531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C686C7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[MOTEUR], [HANDLER]</w:t>
            </w:r>
          </w:p>
        </w:tc>
        <w:tc>
          <w:tcPr>
            <w:tcW w:w="0" w:type="auto"/>
            <w:vAlign w:val="center"/>
            <w:hideMark/>
          </w:tcPr>
          <w:p w14:paraId="2D15627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Doit être chargé après AAA</w:t>
            </w:r>
            <w:proofErr w:type="gramStart"/>
            <w:r w:rsidRPr="00C4315E">
              <w:rPr>
                <w:lang w:val="fr-FR"/>
              </w:rPr>
              <w:t>_....</w:t>
            </w:r>
            <w:proofErr w:type="gramEnd"/>
          </w:p>
        </w:tc>
      </w:tr>
    </w:tbl>
    <w:p w14:paraId="5F985953" w14:textId="77777777" w:rsidR="00C4315E" w:rsidRPr="00C4315E" w:rsidRDefault="00C4315E" w:rsidP="00C4315E">
      <w:pPr>
        <w:rPr>
          <w:lang w:val="fr-FR"/>
        </w:rPr>
      </w:pPr>
      <w:r w:rsidRPr="00C4315E">
        <w:rPr>
          <w:lang w:val="fr-FR"/>
        </w:rPr>
        <w:t>Exporter vers Sheets</w:t>
      </w:r>
    </w:p>
    <w:p w14:paraId="72A7C14E" w14:textId="77777777" w:rsidR="00C4315E" w:rsidRPr="00C4315E" w:rsidRDefault="00C4315E" w:rsidP="00C4315E">
      <w:pPr>
        <w:rPr>
          <w:b/>
          <w:bCs/>
          <w:lang w:val="fr-FR"/>
        </w:rPr>
      </w:pPr>
      <w:r w:rsidRPr="00C4315E">
        <w:rPr>
          <w:b/>
          <w:bCs/>
          <w:lang w:val="fr-FR"/>
        </w:rPr>
        <w:t>16. Annexe B — Registre des variables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79"/>
        <w:gridCol w:w="791"/>
        <w:gridCol w:w="1261"/>
        <w:gridCol w:w="994"/>
        <w:gridCol w:w="942"/>
        <w:gridCol w:w="919"/>
        <w:gridCol w:w="1174"/>
        <w:gridCol w:w="665"/>
      </w:tblGrid>
      <w:tr w:rsidR="00C4315E" w:rsidRPr="00C4315E" w14:paraId="10283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FCCB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B4D5A3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8B436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36A69D3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30EA210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Usage/Finalité</w:t>
            </w:r>
          </w:p>
        </w:tc>
        <w:tc>
          <w:tcPr>
            <w:tcW w:w="0" w:type="auto"/>
            <w:vAlign w:val="center"/>
            <w:hideMark/>
          </w:tcPr>
          <w:p w14:paraId="2102899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Valeur par défaut / Format</w:t>
            </w:r>
          </w:p>
        </w:tc>
        <w:tc>
          <w:tcPr>
            <w:tcW w:w="0" w:type="auto"/>
            <w:vAlign w:val="center"/>
            <w:hideMark/>
          </w:tcPr>
          <w:p w14:paraId="7964996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235EE05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09D01E54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Historique</w:t>
            </w:r>
          </w:p>
        </w:tc>
      </w:tr>
      <w:tr w:rsidR="00C4315E" w:rsidRPr="00C4315E" w14:paraId="15F3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871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ADMIN_</w:t>
            </w:r>
            <w:proofErr w:type="gramStart"/>
            <w:r w:rsidRPr="00C4315E">
              <w:rPr>
                <w:lang w:val="fr-FR"/>
              </w:rPr>
              <w:t>EMAILS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C1039C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B42141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106CB38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3530E22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Liste des </w:t>
            </w:r>
            <w:proofErr w:type="gramStart"/>
            <w:r w:rsidRPr="00C4315E">
              <w:rPr>
                <w:lang w:val="fr-FR"/>
              </w:rPr>
              <w:t>e-mails</w:t>
            </w:r>
            <w:proofErr w:type="gramEnd"/>
            <w:r w:rsidRPr="00C4315E">
              <w:rPr>
                <w:lang w:val="fr-FR"/>
              </w:rPr>
              <w:t xml:space="preserve"> ayant un accès privilégié (coupe-file).</w:t>
            </w:r>
          </w:p>
        </w:tc>
        <w:tc>
          <w:tcPr>
            <w:tcW w:w="0" w:type="auto"/>
            <w:vAlign w:val="center"/>
            <w:hideMark/>
          </w:tcPr>
          <w:p w14:paraId="2F606894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Array</w:t>
            </w:r>
            <w:proofErr w:type="spellEnd"/>
            <w:r w:rsidRPr="00C4315E">
              <w:rPr>
                <w:lang w:val="fr-FR"/>
              </w:rPr>
              <w:t xml:space="preserve"> de Strings</w:t>
            </w:r>
          </w:p>
        </w:tc>
        <w:tc>
          <w:tcPr>
            <w:tcW w:w="0" w:type="auto"/>
            <w:vAlign w:val="center"/>
            <w:hideMark/>
          </w:tcPr>
          <w:p w14:paraId="2098C604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["</w:t>
            </w:r>
            <w:proofErr w:type="spellStart"/>
            <w:r w:rsidRPr="00C4315E">
              <w:rPr>
                <w:lang w:val="fr-FR"/>
              </w:rPr>
              <w:t>mon.email</w:t>
            </w:r>
            <w:proofErr w:type="spellEnd"/>
            <w:r w:rsidRPr="00C4315E">
              <w:rPr>
                <w:lang w:val="fr-FR"/>
              </w:rPr>
              <w:t>@..."]</w:t>
            </w:r>
          </w:p>
        </w:tc>
        <w:tc>
          <w:tcPr>
            <w:tcW w:w="0" w:type="auto"/>
            <w:vAlign w:val="center"/>
            <w:hideMark/>
          </w:tcPr>
          <w:p w14:paraId="1FF14F8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850A9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05729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7A03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code</w:t>
            </w:r>
            <w:proofErr w:type="gramEnd"/>
            <w:r w:rsidRPr="00C4315E">
              <w:rPr>
                <w:lang w:val="fr-FR"/>
              </w:rPr>
              <w:t xml:space="preserve"> (paramètre URL)</w:t>
            </w:r>
          </w:p>
        </w:tc>
        <w:tc>
          <w:tcPr>
            <w:tcW w:w="0" w:type="auto"/>
            <w:vAlign w:val="center"/>
            <w:hideMark/>
          </w:tcPr>
          <w:p w14:paraId="0682877B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paramètre</w:t>
            </w:r>
            <w:proofErr w:type="gramEnd"/>
            <w:r w:rsidRPr="00C4315E">
              <w:rPr>
                <w:lang w:val="fr-FR"/>
              </w:rPr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58942A9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473393F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[HANDLER]Code.gs (dans </w:t>
            </w:r>
            <w:proofErr w:type="spellStart"/>
            <w:r w:rsidRPr="00C4315E">
              <w:rPr>
                <w:lang w:val="fr-FR"/>
              </w:rPr>
              <w:t>e.parameter</w:t>
            </w:r>
            <w:proofErr w:type="spellEnd"/>
            <w:r w:rsidRPr="00C4315E">
              <w:rPr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C036C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Contient le </w:t>
            </w:r>
            <w:proofErr w:type="spellStart"/>
            <w:r w:rsidRPr="00C4315E">
              <w:rPr>
                <w:i/>
                <w:iCs/>
                <w:lang w:val="fr-FR"/>
              </w:rPr>
              <w:t>payload</w:t>
            </w:r>
            <w:proofErr w:type="spellEnd"/>
            <w:r w:rsidRPr="00C4315E">
              <w:rPr>
                <w:lang w:val="fr-FR"/>
              </w:rPr>
              <w:t xml:space="preserve"> chiffré.</w:t>
            </w:r>
          </w:p>
        </w:tc>
        <w:tc>
          <w:tcPr>
            <w:tcW w:w="0" w:type="auto"/>
            <w:vAlign w:val="center"/>
            <w:hideMark/>
          </w:tcPr>
          <w:p w14:paraId="09027E8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BC11A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U2FsdGVkX1...</w:t>
            </w:r>
          </w:p>
        </w:tc>
        <w:tc>
          <w:tcPr>
            <w:tcW w:w="0" w:type="auto"/>
            <w:vAlign w:val="center"/>
            <w:hideMark/>
          </w:tcPr>
          <w:p w14:paraId="2CFCFD25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generateEncryptedUrl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883C01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1FF3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3E1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lastRenderedPageBreak/>
              <w:t>CRYPTO_KEY</w:t>
            </w:r>
          </w:p>
        </w:tc>
        <w:tc>
          <w:tcPr>
            <w:tcW w:w="0" w:type="auto"/>
            <w:vAlign w:val="center"/>
            <w:hideMark/>
          </w:tcPr>
          <w:p w14:paraId="169A9D08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86F79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08D5CE1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0D4FC05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Clé AES pour chiffrement.</w:t>
            </w:r>
          </w:p>
        </w:tc>
        <w:tc>
          <w:tcPr>
            <w:tcW w:w="0" w:type="auto"/>
            <w:vAlign w:val="center"/>
            <w:hideMark/>
          </w:tcPr>
          <w:p w14:paraId="479292B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"rkSecretKey123"</w:t>
            </w:r>
          </w:p>
        </w:tc>
        <w:tc>
          <w:tcPr>
            <w:tcW w:w="0" w:type="auto"/>
            <w:vAlign w:val="center"/>
            <w:hideMark/>
          </w:tcPr>
          <w:p w14:paraId="5D141AE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59CDC3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CryptoJS</w:t>
            </w:r>
            <w:proofErr w:type="spellEnd"/>
            <w:r w:rsidRPr="00C4315E">
              <w:rPr>
                <w:lang w:val="fr-FR"/>
              </w:rPr>
              <w:t xml:space="preserve"> AES</w:t>
            </w:r>
          </w:p>
        </w:tc>
        <w:tc>
          <w:tcPr>
            <w:tcW w:w="0" w:type="auto"/>
            <w:vAlign w:val="center"/>
            <w:hideMark/>
          </w:tcPr>
          <w:p w14:paraId="7B379F9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2025-09-27 créé</w:t>
            </w:r>
          </w:p>
        </w:tc>
      </w:tr>
      <w:tr w:rsidR="00C4315E" w:rsidRPr="00C4315E" w14:paraId="6CF2A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B568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doGet</w:t>
            </w:r>
            <w:proofErr w:type="spellEnd"/>
            <w:proofErr w:type="gramEnd"/>
            <w:r w:rsidRPr="00C4315E">
              <w:rPr>
                <w:lang w:val="fr-FR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14:paraId="59183BEF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C021E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12E1923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72B2B55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Point d'entrée de la Web App, gère l'affichage initial.</w:t>
            </w:r>
          </w:p>
        </w:tc>
        <w:tc>
          <w:tcPr>
            <w:tcW w:w="0" w:type="auto"/>
            <w:vAlign w:val="center"/>
            <w:hideMark/>
          </w:tcPr>
          <w:p w14:paraId="4CE3023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(e) =&gt; </w:t>
            </w:r>
            <w:proofErr w:type="spellStart"/>
            <w:r w:rsidRPr="00C4315E">
              <w:rPr>
                <w:lang w:val="fr-FR"/>
              </w:rPr>
              <w:t>HtmlOutput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9333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8F0ED7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HtmlService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90E9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2E4C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C4D7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encryptedCode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342EDF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clé</w:t>
            </w:r>
            <w:proofErr w:type="gramEnd"/>
            <w:r w:rsidRPr="00C4315E">
              <w:rPr>
                <w:lang w:val="fr-FR"/>
              </w:rPr>
              <w:t xml:space="preserve"> objet</w:t>
            </w:r>
          </w:p>
        </w:tc>
        <w:tc>
          <w:tcPr>
            <w:tcW w:w="0" w:type="auto"/>
            <w:vAlign w:val="center"/>
            <w:hideMark/>
          </w:tcPr>
          <w:p w14:paraId="0DF6CE6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5059BB8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[HANDLER]Index.html, Code.gs</w:t>
            </w:r>
          </w:p>
        </w:tc>
        <w:tc>
          <w:tcPr>
            <w:tcW w:w="0" w:type="auto"/>
            <w:vAlign w:val="center"/>
            <w:hideMark/>
          </w:tcPr>
          <w:p w14:paraId="1D7D2AE1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Nom du champ (caché) dans le formulaire HTML pour transporter le code chiffré.</w:t>
            </w:r>
          </w:p>
        </w:tc>
        <w:tc>
          <w:tcPr>
            <w:tcW w:w="0" w:type="auto"/>
            <w:vAlign w:val="center"/>
            <w:hideMark/>
          </w:tcPr>
          <w:p w14:paraId="65E2A99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91EED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U2FsdGVkX1...</w:t>
            </w:r>
          </w:p>
        </w:tc>
        <w:tc>
          <w:tcPr>
            <w:tcW w:w="0" w:type="auto"/>
            <w:vAlign w:val="center"/>
            <w:hideMark/>
          </w:tcPr>
          <w:p w14:paraId="50854D4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F38BF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00DB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296A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FormApp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19B35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const</w:t>
            </w:r>
            <w:proofErr w:type="spellEnd"/>
            <w:proofErr w:type="gramEnd"/>
            <w:r w:rsidRPr="00C4315E">
              <w:rPr>
                <w:lang w:val="fr-FR"/>
              </w:rPr>
              <w:t xml:space="preserve"> (locale)</w:t>
            </w:r>
          </w:p>
        </w:tc>
        <w:tc>
          <w:tcPr>
            <w:tcW w:w="0" w:type="auto"/>
            <w:vAlign w:val="center"/>
            <w:hideMark/>
          </w:tcPr>
          <w:p w14:paraId="008BEF9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137405B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 (lancerDeploiement_V4)</w:t>
            </w:r>
          </w:p>
        </w:tc>
        <w:tc>
          <w:tcPr>
            <w:tcW w:w="0" w:type="auto"/>
            <w:vAlign w:val="center"/>
            <w:hideMark/>
          </w:tcPr>
          <w:p w14:paraId="650C39B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Variable de sécurité pour forcer l'utilisation du service Google natif.</w:t>
            </w:r>
          </w:p>
        </w:tc>
        <w:tc>
          <w:tcPr>
            <w:tcW w:w="0" w:type="auto"/>
            <w:vAlign w:val="center"/>
            <w:hideMark/>
          </w:tcPr>
          <w:p w14:paraId="210EE69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Object (Service Google)</w:t>
            </w:r>
          </w:p>
        </w:tc>
        <w:tc>
          <w:tcPr>
            <w:tcW w:w="0" w:type="auto"/>
            <w:vAlign w:val="center"/>
            <w:hideMark/>
          </w:tcPr>
          <w:p w14:paraId="53B17E42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this.FormApp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57B6C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this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9CC91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73BB9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FFF8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generateEncryptedUrl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5FCA00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D53F9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40F5325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1997F23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Génération de l'URL chiffrée pour </w:t>
            </w:r>
            <w:r w:rsidRPr="00C4315E">
              <w:rPr>
                <w:lang w:val="fr-FR"/>
              </w:rPr>
              <w:lastRenderedPageBreak/>
              <w:t>Form01.</w:t>
            </w:r>
          </w:p>
        </w:tc>
        <w:tc>
          <w:tcPr>
            <w:tcW w:w="0" w:type="auto"/>
            <w:vAlign w:val="center"/>
            <w:hideMark/>
          </w:tcPr>
          <w:p w14:paraId="753408E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lastRenderedPageBreak/>
              <w:t>(</w:t>
            </w:r>
            <w:proofErr w:type="gramStart"/>
            <w:r w:rsidRPr="00C4315E">
              <w:rPr>
                <w:lang w:val="fr-FR"/>
              </w:rPr>
              <w:t>string</w:t>
            </w:r>
            <w:proofErr w:type="gramEnd"/>
            <w:r w:rsidRPr="00C4315E">
              <w:rPr>
                <w:lang w:val="fr-FR"/>
              </w:rPr>
              <w:t xml:space="preserve">, </w:t>
            </w:r>
            <w:proofErr w:type="spellStart"/>
            <w:r w:rsidRPr="00C4315E">
              <w:rPr>
                <w:lang w:val="fr-FR"/>
              </w:rPr>
              <w:t>int</w:t>
            </w:r>
            <w:proofErr w:type="spellEnd"/>
            <w:r w:rsidRPr="00C4315E">
              <w:rPr>
                <w:lang w:val="fr-FR"/>
              </w:rPr>
              <w:t>) =&gt; string</w:t>
            </w:r>
          </w:p>
        </w:tc>
        <w:tc>
          <w:tcPr>
            <w:tcW w:w="0" w:type="auto"/>
            <w:vAlign w:val="center"/>
            <w:hideMark/>
          </w:tcPr>
          <w:p w14:paraId="6847BAA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D15072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Form01, </w:t>
            </w:r>
            <w:proofErr w:type="spellStart"/>
            <w:r w:rsidRPr="00C4315E">
              <w:rPr>
                <w:lang w:val="fr-FR"/>
              </w:rPr>
              <w:t>CryptoJS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7F7D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2025-09-27 créé</w:t>
            </w:r>
          </w:p>
        </w:tc>
      </w:tr>
      <w:tr w:rsidR="00C4315E" w:rsidRPr="00C4315E" w14:paraId="118D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00BB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ID_Formulaire_Cible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FFBF2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01500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768D41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0B9D809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ID du Google </w:t>
            </w:r>
            <w:proofErr w:type="spellStart"/>
            <w:r w:rsidRPr="00C4315E">
              <w:rPr>
                <w:lang w:val="fr-FR"/>
              </w:rPr>
              <w:t>Form</w:t>
            </w:r>
            <w:proofErr w:type="spellEnd"/>
            <w:r w:rsidRPr="00C4315E">
              <w:rPr>
                <w:lang w:val="fr-FR"/>
              </w:rPr>
              <w:t xml:space="preserve"> généré par le moteur.</w:t>
            </w:r>
          </w:p>
        </w:tc>
        <w:tc>
          <w:tcPr>
            <w:tcW w:w="0" w:type="auto"/>
            <w:vAlign w:val="center"/>
            <w:hideMark/>
          </w:tcPr>
          <w:p w14:paraId="345B4C5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8D835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1FAIpQL...</w:t>
            </w:r>
          </w:p>
        </w:tc>
        <w:tc>
          <w:tcPr>
            <w:tcW w:w="0" w:type="auto"/>
            <w:vAlign w:val="center"/>
            <w:hideMark/>
          </w:tcPr>
          <w:p w14:paraId="28F5A975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lancerDeploiement</w:t>
            </w:r>
            <w:proofErr w:type="gramEnd"/>
            <w:r w:rsidRPr="00C4315E">
              <w:rPr>
                <w:lang w:val="fr-FR"/>
              </w:rPr>
              <w:t>_V4</w:t>
            </w:r>
          </w:p>
        </w:tc>
        <w:tc>
          <w:tcPr>
            <w:tcW w:w="0" w:type="auto"/>
            <w:vAlign w:val="center"/>
            <w:hideMark/>
          </w:tcPr>
          <w:p w14:paraId="7372AE1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2025-09-27 créé</w:t>
            </w:r>
          </w:p>
        </w:tc>
      </w:tr>
      <w:tr w:rsidR="00C4315E" w:rsidRPr="00C4315E" w14:paraId="1787C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A3E5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ID_Formulaire_Form01</w:t>
            </w:r>
          </w:p>
        </w:tc>
        <w:tc>
          <w:tcPr>
            <w:tcW w:w="0" w:type="auto"/>
            <w:vAlign w:val="center"/>
            <w:hideMark/>
          </w:tcPr>
          <w:p w14:paraId="593D2BDB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C85C1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Moteur/Config</w:t>
            </w:r>
          </w:p>
        </w:tc>
        <w:tc>
          <w:tcPr>
            <w:tcW w:w="0" w:type="auto"/>
            <w:vAlign w:val="center"/>
            <w:hideMark/>
          </w:tcPr>
          <w:p w14:paraId="13816BD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67130B9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ID du formulaire d'identification.</w:t>
            </w:r>
          </w:p>
        </w:tc>
        <w:tc>
          <w:tcPr>
            <w:tcW w:w="0" w:type="auto"/>
            <w:vAlign w:val="center"/>
            <w:hideMark/>
          </w:tcPr>
          <w:p w14:paraId="60B1978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"1dePVb..."</w:t>
            </w:r>
          </w:p>
        </w:tc>
        <w:tc>
          <w:tcPr>
            <w:tcW w:w="0" w:type="auto"/>
            <w:vAlign w:val="center"/>
            <w:hideMark/>
          </w:tcPr>
          <w:p w14:paraId="180FA5F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5E888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64A7E1A1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2025-09-27 confirmé</w:t>
            </w:r>
          </w:p>
        </w:tc>
      </w:tr>
      <w:tr w:rsidR="00C4315E" w:rsidRPr="00C4315E" w14:paraId="45251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66DD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Mode_Acces_Test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517E2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920CA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10FC041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Paramètres Généraux, </w:t>
            </w:r>
            <w:proofErr w:type="spellStart"/>
            <w:r w:rsidRPr="00C4315E">
              <w:rPr>
                <w:lang w:val="fr-FR"/>
              </w:rPr>
              <w:t>sys_Options_Parametres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59A48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Interrupteur par ligne pour définir le mode d'accès au test.</w:t>
            </w:r>
          </w:p>
        </w:tc>
        <w:tc>
          <w:tcPr>
            <w:tcW w:w="0" w:type="auto"/>
            <w:vAlign w:val="center"/>
            <w:hideMark/>
          </w:tcPr>
          <w:p w14:paraId="366C914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AUTOMATIQUE / MANUELLE / CLOS</w:t>
            </w:r>
          </w:p>
        </w:tc>
        <w:tc>
          <w:tcPr>
            <w:tcW w:w="0" w:type="auto"/>
            <w:vAlign w:val="center"/>
            <w:hideMark/>
          </w:tcPr>
          <w:p w14:paraId="7E0E1174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AUTOMATIQUE</w:t>
            </w:r>
          </w:p>
        </w:tc>
        <w:tc>
          <w:tcPr>
            <w:tcW w:w="0" w:type="auto"/>
            <w:vAlign w:val="center"/>
            <w:hideMark/>
          </w:tcPr>
          <w:p w14:paraId="7CC085F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00E0A4F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7EC91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2A0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payload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8BAA2E" w14:textId="77777777" w:rsidR="00C4315E" w:rsidRPr="00C4315E" w:rsidRDefault="00C4315E" w:rsidP="00C4315E">
            <w:pPr>
              <w:rPr>
                <w:lang w:val="fr-FR"/>
              </w:rPr>
            </w:pPr>
            <w:proofErr w:type="gramStart"/>
            <w:r w:rsidRPr="00C4315E">
              <w:rPr>
                <w:lang w:val="fr-FR"/>
              </w:rPr>
              <w:t>var</w:t>
            </w:r>
            <w:proofErr w:type="gramEnd"/>
            <w:r w:rsidRPr="00C4315E">
              <w:rPr>
                <w:lang w:val="fr-FR"/>
              </w:rPr>
              <w:t xml:space="preserve"> (objet)</w:t>
            </w:r>
          </w:p>
        </w:tc>
        <w:tc>
          <w:tcPr>
            <w:tcW w:w="0" w:type="auto"/>
            <w:vAlign w:val="center"/>
            <w:hideMark/>
          </w:tcPr>
          <w:p w14:paraId="430C6953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Moteur, Handler</w:t>
            </w:r>
          </w:p>
        </w:tc>
        <w:tc>
          <w:tcPr>
            <w:tcW w:w="0" w:type="auto"/>
            <w:vAlign w:val="center"/>
            <w:hideMark/>
          </w:tcPr>
          <w:p w14:paraId="4E315AFD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MoteurV3.js, Code.gs</w:t>
            </w:r>
          </w:p>
        </w:tc>
        <w:tc>
          <w:tcPr>
            <w:tcW w:w="0" w:type="auto"/>
            <w:vAlign w:val="center"/>
            <w:hideMark/>
          </w:tcPr>
          <w:p w14:paraId="567C717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"Colis" de données (type de test, </w:t>
            </w:r>
            <w:proofErr w:type="spellStart"/>
            <w:r w:rsidRPr="00C4315E">
              <w:rPr>
                <w:lang w:val="fr-FR"/>
              </w:rPr>
              <w:t>rowIndex</w:t>
            </w:r>
            <w:proofErr w:type="spellEnd"/>
            <w:r w:rsidRPr="00C4315E">
              <w:rPr>
                <w:lang w:val="fr-FR"/>
              </w:rPr>
              <w:t>) à chiffrer/déchiffrer.</w:t>
            </w:r>
          </w:p>
        </w:tc>
        <w:tc>
          <w:tcPr>
            <w:tcW w:w="0" w:type="auto"/>
            <w:vAlign w:val="center"/>
            <w:hideMark/>
          </w:tcPr>
          <w:p w14:paraId="7F1A3FC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{</w:t>
            </w:r>
            <w:proofErr w:type="spellStart"/>
            <w:proofErr w:type="gramStart"/>
            <w:r w:rsidRPr="00C4315E">
              <w:rPr>
                <w:lang w:val="fr-FR"/>
              </w:rPr>
              <w:t>typeTest</w:t>
            </w:r>
            <w:proofErr w:type="spellEnd"/>
            <w:proofErr w:type="gramEnd"/>
            <w:r w:rsidRPr="00C4315E">
              <w:rPr>
                <w:lang w:val="fr-FR"/>
              </w:rPr>
              <w:t xml:space="preserve">, </w:t>
            </w:r>
            <w:proofErr w:type="spellStart"/>
            <w:r w:rsidRPr="00C4315E">
              <w:rPr>
                <w:lang w:val="fr-FR"/>
              </w:rPr>
              <w:t>rowIndex</w:t>
            </w:r>
            <w:proofErr w:type="spellEnd"/>
            <w:r w:rsidRPr="00C4315E">
              <w:rPr>
                <w:lang w:val="fr-FR"/>
              </w:rPr>
              <w:t xml:space="preserve">, </w:t>
            </w:r>
            <w:proofErr w:type="spellStart"/>
            <w:r w:rsidRPr="00C4315E">
              <w:rPr>
                <w:lang w:val="fr-FR"/>
              </w:rPr>
              <w:t>ts</w:t>
            </w:r>
            <w:proofErr w:type="spellEnd"/>
            <w:r w:rsidRPr="00C4315E">
              <w:rPr>
                <w:lang w:val="fr-FR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D0E2CD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DBACC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D80BC6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020A8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BF45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processFormSubmission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01757C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04F17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63B01D6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7665A51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Reçoit et traite les données soumises depuis le formulair</w:t>
            </w:r>
            <w:r w:rsidRPr="00C4315E">
              <w:rPr>
                <w:lang w:val="fr-FR"/>
              </w:rPr>
              <w:lastRenderedPageBreak/>
              <w:t>e HTML.</w:t>
            </w:r>
          </w:p>
        </w:tc>
        <w:tc>
          <w:tcPr>
            <w:tcW w:w="0" w:type="auto"/>
            <w:vAlign w:val="center"/>
            <w:hideMark/>
          </w:tcPr>
          <w:p w14:paraId="347BD3B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lastRenderedPageBreak/>
              <w:t>(</w:t>
            </w:r>
            <w:proofErr w:type="spellStart"/>
            <w:proofErr w:type="gramStart"/>
            <w:r w:rsidRPr="00C4315E">
              <w:rPr>
                <w:lang w:val="fr-FR"/>
              </w:rPr>
              <w:t>formObject</w:t>
            </w:r>
            <w:proofErr w:type="spellEnd"/>
            <w:proofErr w:type="gramEnd"/>
            <w:r w:rsidRPr="00C4315E">
              <w:rPr>
                <w:lang w:val="fr-FR"/>
              </w:rPr>
              <w:t xml:space="preserve">) =&gt; </w:t>
            </w:r>
            <w:proofErr w:type="spellStart"/>
            <w:r w:rsidRPr="00C4315E">
              <w:rPr>
                <w:lang w:val="fr-FR"/>
              </w:rPr>
              <w:t>HtmlOutput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6550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A8817A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google.script.run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BE4EF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  <w:tr w:rsidR="00C4315E" w:rsidRPr="00C4315E" w14:paraId="2607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6355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pseudoRandomWordArray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66986F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F2C20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Moteur, Handler</w:t>
            </w:r>
          </w:p>
        </w:tc>
        <w:tc>
          <w:tcPr>
            <w:tcW w:w="0" w:type="auto"/>
            <w:vAlign w:val="center"/>
            <w:hideMark/>
          </w:tcPr>
          <w:p w14:paraId="740A4900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ZZZ_CryptoJS_Patch</w:t>
            </w:r>
            <w:proofErr w:type="spellEnd"/>
            <w:r w:rsidRPr="00C4315E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99F899F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Fallback</w:t>
            </w:r>
            <w:proofErr w:type="spellEnd"/>
            <w:r w:rsidRPr="00C4315E">
              <w:rPr>
                <w:lang w:val="fr-FR"/>
              </w:rPr>
              <w:t xml:space="preserve"> pour la fonction </w:t>
            </w:r>
            <w:proofErr w:type="spellStart"/>
            <w:r w:rsidRPr="00C4315E">
              <w:rPr>
                <w:lang w:val="fr-FR"/>
              </w:rPr>
              <w:t>random</w:t>
            </w:r>
            <w:proofErr w:type="spellEnd"/>
            <w:r w:rsidRPr="00C4315E">
              <w:rPr>
                <w:lang w:val="fr-FR"/>
              </w:rPr>
              <w:t xml:space="preserve"> non supportée.</w:t>
            </w:r>
          </w:p>
        </w:tc>
        <w:tc>
          <w:tcPr>
            <w:tcW w:w="0" w:type="auto"/>
            <w:vAlign w:val="center"/>
            <w:hideMark/>
          </w:tcPr>
          <w:p w14:paraId="086F8616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(</w:t>
            </w:r>
            <w:proofErr w:type="spellStart"/>
            <w:proofErr w:type="gramStart"/>
            <w:r w:rsidRPr="00C4315E">
              <w:rPr>
                <w:lang w:val="fr-FR"/>
              </w:rPr>
              <w:t>len</w:t>
            </w:r>
            <w:proofErr w:type="spellEnd"/>
            <w:proofErr w:type="gramEnd"/>
            <w:r w:rsidRPr="00C4315E">
              <w:rPr>
                <w:lang w:val="fr-FR"/>
              </w:rPr>
              <w:t xml:space="preserve">) =&gt; </w:t>
            </w:r>
            <w:proofErr w:type="spellStart"/>
            <w:r w:rsidRPr="00C4315E">
              <w:rPr>
                <w:lang w:val="fr-FR"/>
              </w:rPr>
              <w:t>WordArray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7ADFE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5AC55C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Math.random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23D54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2025-09-27 proposé, 2025-09-28 implémenté</w:t>
            </w:r>
          </w:p>
        </w:tc>
      </w:tr>
      <w:tr w:rsidR="00C4315E" w:rsidRPr="00C4315E" w14:paraId="218C6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1941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SECRET_KEY</w:t>
            </w:r>
          </w:p>
        </w:tc>
        <w:tc>
          <w:tcPr>
            <w:tcW w:w="0" w:type="auto"/>
            <w:vAlign w:val="center"/>
            <w:hideMark/>
          </w:tcPr>
          <w:p w14:paraId="4EE78171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proofErr w:type="gramStart"/>
            <w:r w:rsidRPr="00C4315E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5DBA0C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Handler, Moteur</w:t>
            </w:r>
          </w:p>
        </w:tc>
        <w:tc>
          <w:tcPr>
            <w:tcW w:w="0" w:type="auto"/>
            <w:vAlign w:val="center"/>
            <w:hideMark/>
          </w:tcPr>
          <w:p w14:paraId="00B72AB7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[HANDLER]Code.gs, MoteurV3.js</w:t>
            </w:r>
          </w:p>
        </w:tc>
        <w:tc>
          <w:tcPr>
            <w:tcW w:w="0" w:type="auto"/>
            <w:vAlign w:val="center"/>
            <w:hideMark/>
          </w:tcPr>
          <w:p w14:paraId="0DEE657B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 xml:space="preserve">Clé secrète partagée pour chiffrer et déchiffrer le </w:t>
            </w:r>
            <w:proofErr w:type="spellStart"/>
            <w:r w:rsidRPr="00C4315E">
              <w:rPr>
                <w:lang w:val="fr-FR"/>
              </w:rPr>
              <w:t>payload</w:t>
            </w:r>
            <w:proofErr w:type="spellEnd"/>
            <w:r w:rsidRPr="00C4315E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B7DF9A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09D399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"..."</w:t>
            </w:r>
          </w:p>
        </w:tc>
        <w:tc>
          <w:tcPr>
            <w:tcW w:w="0" w:type="auto"/>
            <w:vAlign w:val="center"/>
            <w:hideMark/>
          </w:tcPr>
          <w:p w14:paraId="2E078311" w14:textId="77777777" w:rsidR="00C4315E" w:rsidRPr="00C4315E" w:rsidRDefault="00C4315E" w:rsidP="00C4315E">
            <w:pPr>
              <w:rPr>
                <w:lang w:val="fr-FR"/>
              </w:rPr>
            </w:pPr>
            <w:proofErr w:type="spellStart"/>
            <w:r w:rsidRPr="00C4315E">
              <w:rPr>
                <w:lang w:val="fr-FR"/>
              </w:rPr>
              <w:t>CryptoJS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BE350" w14:textId="77777777" w:rsidR="00C4315E" w:rsidRPr="00C4315E" w:rsidRDefault="00C4315E" w:rsidP="00C4315E">
            <w:pPr>
              <w:rPr>
                <w:lang w:val="fr-FR"/>
              </w:rPr>
            </w:pPr>
            <w:r w:rsidRPr="00C4315E">
              <w:rPr>
                <w:lang w:val="fr-FR"/>
              </w:rPr>
              <w:t>2025-09-28 créé</w:t>
            </w:r>
          </w:p>
        </w:tc>
      </w:tr>
    </w:tbl>
    <w:p w14:paraId="08BFA195" w14:textId="51540CCC" w:rsidR="00FC3F27" w:rsidRPr="00C4315E" w:rsidRDefault="00FC3F27" w:rsidP="00C4315E"/>
    <w:sectPr w:rsidR="00FC3F27" w:rsidRPr="00C43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44"/>
  </w:num>
  <w:num w:numId="11" w16cid:durableId="42026614">
    <w:abstractNumId w:val="31"/>
  </w:num>
  <w:num w:numId="12" w16cid:durableId="2067335559">
    <w:abstractNumId w:val="29"/>
  </w:num>
  <w:num w:numId="13" w16cid:durableId="2049335103">
    <w:abstractNumId w:val="19"/>
  </w:num>
  <w:num w:numId="14" w16cid:durableId="1306810163">
    <w:abstractNumId w:val="27"/>
  </w:num>
  <w:num w:numId="15" w16cid:durableId="829098892">
    <w:abstractNumId w:val="41"/>
  </w:num>
  <w:num w:numId="16" w16cid:durableId="1220937626">
    <w:abstractNumId w:val="17"/>
  </w:num>
  <w:num w:numId="17" w16cid:durableId="561329811">
    <w:abstractNumId w:val="24"/>
  </w:num>
  <w:num w:numId="18" w16cid:durableId="167603625">
    <w:abstractNumId w:val="33"/>
  </w:num>
  <w:num w:numId="19" w16cid:durableId="315032705">
    <w:abstractNumId w:val="25"/>
  </w:num>
  <w:num w:numId="20" w16cid:durableId="732199370">
    <w:abstractNumId w:val="10"/>
  </w:num>
  <w:num w:numId="21" w16cid:durableId="556742247">
    <w:abstractNumId w:val="40"/>
  </w:num>
  <w:num w:numId="22" w16cid:durableId="1782646828">
    <w:abstractNumId w:val="26"/>
  </w:num>
  <w:num w:numId="23" w16cid:durableId="793837680">
    <w:abstractNumId w:val="20"/>
  </w:num>
  <w:num w:numId="24" w16cid:durableId="1279027805">
    <w:abstractNumId w:val="34"/>
  </w:num>
  <w:num w:numId="25" w16cid:durableId="2081369967">
    <w:abstractNumId w:val="32"/>
  </w:num>
  <w:num w:numId="26" w16cid:durableId="372116800">
    <w:abstractNumId w:val="39"/>
  </w:num>
  <w:num w:numId="27" w16cid:durableId="1880895276">
    <w:abstractNumId w:val="43"/>
  </w:num>
  <w:num w:numId="28" w16cid:durableId="749936021">
    <w:abstractNumId w:val="37"/>
  </w:num>
  <w:num w:numId="29" w16cid:durableId="1608731725">
    <w:abstractNumId w:val="14"/>
  </w:num>
  <w:num w:numId="30" w16cid:durableId="239490872">
    <w:abstractNumId w:val="36"/>
  </w:num>
  <w:num w:numId="31" w16cid:durableId="308874281">
    <w:abstractNumId w:val="21"/>
  </w:num>
  <w:num w:numId="32" w16cid:durableId="419180096">
    <w:abstractNumId w:val="15"/>
  </w:num>
  <w:num w:numId="33" w16cid:durableId="1476993790">
    <w:abstractNumId w:val="11"/>
  </w:num>
  <w:num w:numId="34" w16cid:durableId="1979409092">
    <w:abstractNumId w:val="18"/>
  </w:num>
  <w:num w:numId="35" w16cid:durableId="2013532865">
    <w:abstractNumId w:val="13"/>
  </w:num>
  <w:num w:numId="36" w16cid:durableId="1795713068">
    <w:abstractNumId w:val="16"/>
  </w:num>
  <w:num w:numId="37" w16cid:durableId="853153407">
    <w:abstractNumId w:val="23"/>
  </w:num>
  <w:num w:numId="38" w16cid:durableId="2030830684">
    <w:abstractNumId w:val="22"/>
  </w:num>
  <w:num w:numId="39" w16cid:durableId="1194267348">
    <w:abstractNumId w:val="35"/>
  </w:num>
  <w:num w:numId="40" w16cid:durableId="1828520784">
    <w:abstractNumId w:val="38"/>
  </w:num>
  <w:num w:numId="41" w16cid:durableId="2127892305">
    <w:abstractNumId w:val="28"/>
  </w:num>
  <w:num w:numId="42" w16cid:durableId="1051808850">
    <w:abstractNumId w:val="30"/>
  </w:num>
  <w:num w:numId="43" w16cid:durableId="789009967">
    <w:abstractNumId w:val="12"/>
  </w:num>
  <w:num w:numId="44" w16cid:durableId="958682700">
    <w:abstractNumId w:val="9"/>
  </w:num>
  <w:num w:numId="45" w16cid:durableId="154301152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B2252865-EC04-4D04-B001-188287318A09}"/>
    <w:docVar w:name="dgnword-eventsink" w:val="2427705449584"/>
  </w:docVars>
  <w:rsids>
    <w:rsidRoot w:val="00B47730"/>
    <w:rsid w:val="00034616"/>
    <w:rsid w:val="0005451B"/>
    <w:rsid w:val="0006063C"/>
    <w:rsid w:val="000F4595"/>
    <w:rsid w:val="0015074B"/>
    <w:rsid w:val="002200F4"/>
    <w:rsid w:val="0029639D"/>
    <w:rsid w:val="002A31C6"/>
    <w:rsid w:val="00326F90"/>
    <w:rsid w:val="003D4F7C"/>
    <w:rsid w:val="004F2C4B"/>
    <w:rsid w:val="00645225"/>
    <w:rsid w:val="006E6B5F"/>
    <w:rsid w:val="00704553"/>
    <w:rsid w:val="00740209"/>
    <w:rsid w:val="0074445D"/>
    <w:rsid w:val="00797DE2"/>
    <w:rsid w:val="00AA1D8D"/>
    <w:rsid w:val="00B12E81"/>
    <w:rsid w:val="00B47730"/>
    <w:rsid w:val="00BB1196"/>
    <w:rsid w:val="00C0200A"/>
    <w:rsid w:val="00C4315E"/>
    <w:rsid w:val="00C878A1"/>
    <w:rsid w:val="00CB0664"/>
    <w:rsid w:val="00D1176A"/>
    <w:rsid w:val="00D55E6A"/>
    <w:rsid w:val="00F330B9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1869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4</cp:revision>
  <dcterms:created xsi:type="dcterms:W3CDTF">2025-09-28T07:11:00Z</dcterms:created>
  <dcterms:modified xsi:type="dcterms:W3CDTF">2025-09-28T07:28:00Z</dcterms:modified>
  <cp:category/>
</cp:coreProperties>
</file>