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2B8" w:rsidRDefault="00561D1D" w:rsidP="00EB627F">
      <w:pPr>
        <w:jc w:val="center"/>
        <w:rPr>
          <w:b/>
          <w:bCs/>
          <w:sz w:val="48"/>
        </w:rPr>
      </w:pPr>
      <w:r w:rsidRPr="00FB35B1">
        <w:rPr>
          <w:b/>
          <w:bCs/>
          <w:sz w:val="48"/>
        </w:rPr>
        <w:t>Seminar</w:t>
      </w:r>
      <w:r w:rsidR="00C92D74" w:rsidRPr="00FB35B1">
        <w:rPr>
          <w:b/>
          <w:bCs/>
          <w:sz w:val="48"/>
        </w:rPr>
        <w:t xml:space="preserve"> </w:t>
      </w:r>
      <w:r w:rsidR="00C92D74" w:rsidRPr="00FB35B1">
        <w:rPr>
          <w:rFonts w:eastAsiaTheme="minorEastAsia"/>
          <w:b/>
          <w:bCs/>
          <w:sz w:val="48"/>
        </w:rPr>
        <w:t>#</w:t>
      </w:r>
      <w:r w:rsidR="006A1C5A">
        <w:rPr>
          <w:rFonts w:eastAsiaTheme="minorEastAsia"/>
          <w:b/>
          <w:bCs/>
          <w:sz w:val="48"/>
        </w:rPr>
        <w:t>6</w:t>
      </w:r>
      <w:r w:rsidRPr="00FB35B1">
        <w:rPr>
          <w:b/>
          <w:bCs/>
          <w:sz w:val="48"/>
        </w:rPr>
        <w:t xml:space="preserve"> </w:t>
      </w:r>
      <w:r w:rsidR="00EB627F" w:rsidRPr="00FB35B1">
        <w:rPr>
          <w:b/>
          <w:bCs/>
          <w:sz w:val="48"/>
        </w:rPr>
        <w:t>Report</w:t>
      </w:r>
    </w:p>
    <w:p w:rsidR="00FB35B1" w:rsidRPr="00FB35B1" w:rsidRDefault="00FB35B1" w:rsidP="00EB627F">
      <w:pPr>
        <w:jc w:val="center"/>
        <w:rPr>
          <w:rFonts w:eastAsiaTheme="minorEastAsia"/>
          <w:b/>
          <w:bCs/>
          <w:sz w:val="32"/>
        </w:rPr>
      </w:pPr>
      <w:r w:rsidRPr="00FB35B1">
        <w:rPr>
          <w:rFonts w:eastAsiaTheme="minorEastAsia"/>
          <w:b/>
          <w:bCs/>
          <w:sz w:val="32"/>
        </w:rPr>
        <w:t xml:space="preserve">Group </w:t>
      </w:r>
      <w:r w:rsidR="00EF377B">
        <w:rPr>
          <w:rFonts w:eastAsiaTheme="minorEastAsia"/>
          <w:b/>
          <w:bCs/>
          <w:sz w:val="32"/>
        </w:rPr>
        <w:t>9</w:t>
      </w:r>
    </w:p>
    <w:p w:rsidR="00EB627F" w:rsidRPr="00627CD4" w:rsidRDefault="007E42C1" w:rsidP="007E42C1">
      <w:pPr>
        <w:jc w:val="right"/>
        <w:rPr>
          <w:b/>
          <w:sz w:val="22"/>
          <w:szCs w:val="28"/>
        </w:rPr>
      </w:pPr>
      <w:r w:rsidRPr="00627CD4">
        <w:rPr>
          <w:b/>
          <w:sz w:val="22"/>
          <w:szCs w:val="28"/>
        </w:rPr>
        <w:t xml:space="preserve">EE810 </w:t>
      </w:r>
      <w:proofErr w:type="spellStart"/>
      <w:r w:rsidR="00C92D74" w:rsidRPr="00627CD4">
        <w:rPr>
          <w:b/>
          <w:sz w:val="22"/>
          <w:szCs w:val="28"/>
        </w:rPr>
        <w:t>Nie</w:t>
      </w:r>
      <w:proofErr w:type="spellEnd"/>
      <w:r w:rsidR="00C92D74" w:rsidRPr="00627CD4">
        <w:rPr>
          <w:b/>
          <w:sz w:val="22"/>
          <w:szCs w:val="28"/>
        </w:rPr>
        <w:t xml:space="preserve"> </w:t>
      </w:r>
      <w:proofErr w:type="spellStart"/>
      <w:r w:rsidR="00C92D74" w:rsidRPr="00627CD4">
        <w:rPr>
          <w:b/>
          <w:sz w:val="22"/>
          <w:szCs w:val="28"/>
        </w:rPr>
        <w:t>Yongxin</w:t>
      </w:r>
      <w:proofErr w:type="spellEnd"/>
      <w:r w:rsidR="00B249A0" w:rsidRPr="00627CD4">
        <w:rPr>
          <w:b/>
          <w:sz w:val="22"/>
          <w:szCs w:val="28"/>
        </w:rPr>
        <w:t xml:space="preserve"> 2</w:t>
      </w:r>
      <w:r w:rsidR="00C92D74" w:rsidRPr="00627CD4">
        <w:rPr>
          <w:b/>
          <w:sz w:val="22"/>
          <w:szCs w:val="28"/>
        </w:rPr>
        <w:t>186113564</w:t>
      </w:r>
    </w:p>
    <w:p w:rsidR="00000A74" w:rsidRDefault="005C4CFE" w:rsidP="005C4CFE">
      <w:pPr>
        <w:rPr>
          <w:rStyle w:val="fontstyle01"/>
        </w:rPr>
      </w:pPr>
      <w:r>
        <w:rPr>
          <w:rStyle w:val="fontstyle01"/>
        </w:rPr>
        <w:t>This seminar consists of two parts, which are</w:t>
      </w:r>
      <w:r w:rsidR="00A74EAC" w:rsidRPr="00A74EAC">
        <w:t xml:space="preserve"> </w:t>
      </w:r>
      <w:r w:rsidR="00A90796">
        <w:t xml:space="preserve">three phase </w:t>
      </w:r>
      <w:r w:rsidR="007D1D01">
        <w:rPr>
          <w:rStyle w:val="fontstyle01"/>
        </w:rPr>
        <w:t>PWM</w:t>
      </w:r>
      <w:r w:rsidR="00A74EAC" w:rsidRPr="00A74EAC">
        <w:rPr>
          <w:rStyle w:val="fontstyle01"/>
        </w:rPr>
        <w:t xml:space="preserve"> voltage </w:t>
      </w:r>
      <w:r w:rsidR="007D1D01">
        <w:rPr>
          <w:rStyle w:val="fontstyle01"/>
        </w:rPr>
        <w:t>source inverter (VSI)</w:t>
      </w:r>
      <w:r w:rsidR="00A74EAC">
        <w:rPr>
          <w:rStyle w:val="fontstyle01"/>
        </w:rPr>
        <w:t xml:space="preserve"> and </w:t>
      </w:r>
      <w:r w:rsidR="00A90796">
        <w:rPr>
          <w:rStyle w:val="fontstyle01"/>
        </w:rPr>
        <w:t xml:space="preserve">single-phase </w:t>
      </w:r>
      <w:r w:rsidR="007D1D01">
        <w:rPr>
          <w:rStyle w:val="fontstyle01"/>
        </w:rPr>
        <w:t>PWM full-bridge voltage source converter (VSC)</w:t>
      </w:r>
      <w:r>
        <w:rPr>
          <w:rStyle w:val="fontstyle01"/>
        </w:rPr>
        <w:t xml:space="preserve">. </w:t>
      </w:r>
    </w:p>
    <w:p w:rsidR="00000A74" w:rsidRPr="00000A74" w:rsidRDefault="00000A74" w:rsidP="005C4CFE">
      <w:pPr>
        <w:rPr>
          <w:rStyle w:val="fontstyle01"/>
          <w:rFonts w:eastAsiaTheme="minorEastAsia" w:hint="eastAsia"/>
        </w:rPr>
      </w:pPr>
      <w:r w:rsidRPr="00000A74">
        <w:rPr>
          <w:rStyle w:val="fontstyle01"/>
          <w:rFonts w:eastAsiaTheme="minorEastAsia"/>
        </w:rPr>
        <w:t>PWM control technology is widely used in inverter circuit. At present, almost all medium and small power inverter circuits adopt PWM technology. Inverter circuit is the most important application of PWM control technology. At present, almost all PWM inverter circuits in practical application are voltage circuit. In this seminar, we will take three-phase bridge voltage source PWM inverter as the research object, study the frequency spectrum component change of output voltage under different modulation systems, and analyze its working sequence according to the simulation waveform.</w:t>
      </w:r>
    </w:p>
    <w:p w:rsidR="005C4CFE" w:rsidRDefault="00000A74" w:rsidP="005C4CFE">
      <w:pPr>
        <w:rPr>
          <w:rStyle w:val="fontstyle01"/>
        </w:rPr>
      </w:pPr>
      <w:r>
        <w:rPr>
          <w:rStyle w:val="fontstyle01"/>
        </w:rPr>
        <w:t>Therefore</w:t>
      </w:r>
      <w:r w:rsidR="005C4CFE">
        <w:rPr>
          <w:rStyle w:val="fontstyle01"/>
        </w:rPr>
        <w:t>,</w:t>
      </w:r>
      <w:r>
        <w:rPr>
          <w:rStyle w:val="fontstyle01"/>
        </w:rPr>
        <w:t xml:space="preserve"> to testify the principle of PWM control technology,</w:t>
      </w:r>
      <w:r w:rsidR="005C4CFE">
        <w:rPr>
          <w:rStyle w:val="fontstyle01"/>
        </w:rPr>
        <w:t xml:space="preserve"> we carried out simulations with Simulink.</w:t>
      </w:r>
    </w:p>
    <w:p w:rsidR="00AA7339" w:rsidRPr="00AA7339" w:rsidRDefault="00A90796" w:rsidP="00AA7339">
      <w:pPr>
        <w:pStyle w:val="1"/>
        <w:rPr>
          <w:rFonts w:eastAsiaTheme="minorEastAsia"/>
        </w:rPr>
      </w:pPr>
      <w:bookmarkStart w:id="0" w:name="_Hlk58660110"/>
      <w:r>
        <w:t>T</w:t>
      </w:r>
      <w:r w:rsidRPr="00A90796">
        <w:t>hree phase PWM voltage source inverter</w:t>
      </w:r>
      <w:bookmarkEnd w:id="0"/>
    </w:p>
    <w:p w:rsidR="00826B9D" w:rsidRPr="00EB627F" w:rsidRDefault="00A74EAC" w:rsidP="00AA7339">
      <w:r>
        <w:t xml:space="preserve">This simulation is concerning </w:t>
      </w:r>
      <w:r w:rsidR="00627CD4">
        <w:t xml:space="preserve">the </w:t>
      </w:r>
      <w:r w:rsidR="00627CD4">
        <w:rPr>
          <w:rFonts w:eastAsiaTheme="minorEastAsia"/>
        </w:rPr>
        <w:t>t</w:t>
      </w:r>
      <w:r w:rsidR="00627CD4" w:rsidRPr="00041953">
        <w:rPr>
          <w:rFonts w:eastAsiaTheme="minorEastAsia"/>
        </w:rPr>
        <w:t>hree phase PWM voltage source inverter</w:t>
      </w:r>
      <w:r>
        <w:t xml:space="preserve">, whose main </w:t>
      </w:r>
      <w:r w:rsidR="00AA7339">
        <w:t>function</w:t>
      </w:r>
      <w:r>
        <w:t xml:space="preserve"> is </w:t>
      </w:r>
      <w:r w:rsidR="00AA7339">
        <w:t>to control current, voltage or the conduction of the circuit without changing the frequency.</w:t>
      </w:r>
    </w:p>
    <w:p w:rsidR="00EB627F" w:rsidRPr="0014341E" w:rsidRDefault="00EB627F" w:rsidP="00AA7339">
      <w:pPr>
        <w:pStyle w:val="2"/>
      </w:pPr>
      <w:r w:rsidRPr="0014341E">
        <w:rPr>
          <w:rFonts w:hint="eastAsia"/>
        </w:rPr>
        <w:t>S</w:t>
      </w:r>
      <w:r w:rsidRPr="0014341E">
        <w:t>imulation Model</w:t>
      </w:r>
    </w:p>
    <w:p w:rsidR="0014341E" w:rsidRDefault="0014341E" w:rsidP="00AA7339">
      <w:r>
        <w:t xml:space="preserve">There are </w:t>
      </w:r>
      <w:r w:rsidR="00531E5E">
        <w:t>t</w:t>
      </w:r>
      <w:r w:rsidR="00627CD4">
        <w:t>wo</w:t>
      </w:r>
      <w:r>
        <w:t xml:space="preserve"> characteristics to be specified and </w:t>
      </w:r>
      <w:r w:rsidR="00531E5E">
        <w:t xml:space="preserve">a </w:t>
      </w:r>
      <w:r>
        <w:t>model is established correspondingly</w:t>
      </w:r>
    </w:p>
    <w:p w:rsidR="00EB627F" w:rsidRDefault="00AA7339" w:rsidP="00AA7339">
      <w:pPr>
        <w:pStyle w:val="3"/>
      </w:pPr>
      <w:r>
        <w:t>Circuit Diagram</w:t>
      </w:r>
    </w:p>
    <w:p w:rsidR="00AA7339" w:rsidRPr="00AA7339" w:rsidRDefault="00531E5E" w:rsidP="00AA7339">
      <w:pPr>
        <w:rPr>
          <w:rFonts w:eastAsiaTheme="minorEastAsia"/>
        </w:rPr>
      </w:pPr>
      <w:r>
        <w:rPr>
          <w:rFonts w:eastAsiaTheme="minorEastAsia"/>
        </w:rPr>
        <w:t>The following diagram is the circuit diagram of</w:t>
      </w:r>
      <w:r w:rsidR="00726E4C" w:rsidRPr="00726E4C">
        <w:rPr>
          <w:rFonts w:eastAsiaTheme="minorEastAsia"/>
        </w:rPr>
        <w:t xml:space="preserve"> </w:t>
      </w:r>
      <w:r w:rsidR="00726E4C">
        <w:rPr>
          <w:rFonts w:eastAsiaTheme="minorEastAsia"/>
        </w:rPr>
        <w:t>t</w:t>
      </w:r>
      <w:r w:rsidR="00726E4C" w:rsidRPr="00041953">
        <w:rPr>
          <w:rFonts w:eastAsiaTheme="minorEastAsia"/>
        </w:rPr>
        <w:t>hree phase PWM voltage source inverter</w:t>
      </w:r>
      <w:r>
        <w:rPr>
          <w:rFonts w:eastAsiaTheme="minorEastAsia"/>
        </w:rPr>
        <w:t>.</w:t>
      </w:r>
    </w:p>
    <w:p w:rsidR="00AA7339" w:rsidRDefault="008435A9" w:rsidP="00531E5E">
      <w:pPr>
        <w:pStyle w:val="a"/>
        <w:numPr>
          <w:ilvl w:val="0"/>
          <w:numId w:val="0"/>
        </w:numPr>
        <w:rPr>
          <w:rFonts w:eastAsiaTheme="minorEastAsia"/>
        </w:rPr>
      </w:pPr>
      <w:r w:rsidRPr="008435A9">
        <w:rPr>
          <w:rFonts w:eastAsiaTheme="minorEastAsia"/>
          <w:noProof/>
        </w:rPr>
        <w:drawing>
          <wp:inline distT="0" distB="0" distL="0" distR="0" wp14:anchorId="170F7507" wp14:editId="6429C9F3">
            <wp:extent cx="3612197" cy="1846978"/>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6862" cy="1864703"/>
                    </a:xfrm>
                    <a:prstGeom prst="rect">
                      <a:avLst/>
                    </a:prstGeom>
                  </pic:spPr>
                </pic:pic>
              </a:graphicData>
            </a:graphic>
          </wp:inline>
        </w:drawing>
      </w:r>
    </w:p>
    <w:p w:rsidR="00531E5E" w:rsidRPr="00F20C37" w:rsidRDefault="00041953" w:rsidP="00531E5E">
      <w:pPr>
        <w:pStyle w:val="a"/>
      </w:pPr>
      <w:r w:rsidRPr="00041953">
        <w:rPr>
          <w:rFonts w:eastAsiaTheme="minorEastAsia"/>
        </w:rPr>
        <w:t>Three phase PWM voltage source inverter</w:t>
      </w:r>
    </w:p>
    <w:p w:rsidR="00F20C37" w:rsidRDefault="0053068B" w:rsidP="0053068B">
      <w:pPr>
        <w:rPr>
          <w:rFonts w:eastAsiaTheme="minorEastAsia"/>
        </w:rPr>
      </w:pPr>
      <w:r>
        <w:rPr>
          <w:rFonts w:eastAsiaTheme="minorEastAsia"/>
        </w:rPr>
        <w:t xml:space="preserve">Three phase inverters are commonly used to supply three phase loads. It’s possible to supply a </w:t>
      </w:r>
      <w:proofErr w:type="gramStart"/>
      <w:r>
        <w:rPr>
          <w:rFonts w:eastAsiaTheme="minorEastAsia"/>
        </w:rPr>
        <w:t>three phase</w:t>
      </w:r>
      <w:proofErr w:type="gramEnd"/>
      <w:r>
        <w:rPr>
          <w:rFonts w:eastAsiaTheme="minorEastAsia"/>
        </w:rPr>
        <w:t xml:space="preserve"> load by means of three separate single-phase inverters, where each inverter produces an output displaced by 120</w:t>
      </w:r>
      <w:r>
        <w:rPr>
          <w:rFonts w:ascii="Cambria Math" w:eastAsiaTheme="minorEastAsia" w:hAnsi="Cambria Math"/>
        </w:rPr>
        <w:t xml:space="preserve">° </w:t>
      </w:r>
      <w:r w:rsidRPr="0053068B">
        <w:rPr>
          <w:rFonts w:eastAsiaTheme="minorEastAsia"/>
        </w:rPr>
        <w:t>(</w:t>
      </w:r>
      <w:r>
        <w:rPr>
          <w:rFonts w:eastAsiaTheme="minorEastAsia"/>
        </w:rPr>
        <w:t>of the fundamental frequency</w:t>
      </w:r>
      <w:r w:rsidRPr="0053068B">
        <w:rPr>
          <w:rFonts w:eastAsiaTheme="minorEastAsia"/>
        </w:rPr>
        <w:t>)</w:t>
      </w:r>
      <w:r>
        <w:rPr>
          <w:rFonts w:eastAsiaTheme="minorEastAsia"/>
        </w:rPr>
        <w:t xml:space="preserve"> with respect to each other.</w:t>
      </w:r>
    </w:p>
    <w:p w:rsidR="002B0AA7" w:rsidRDefault="006D0D20" w:rsidP="0053068B">
      <w:pPr>
        <w:rPr>
          <w:rFonts w:eastAsiaTheme="minorEastAsia"/>
        </w:rPr>
      </w:pPr>
      <w:r w:rsidRPr="006D0D20">
        <w:rPr>
          <w:rFonts w:eastAsiaTheme="minorEastAsia"/>
        </w:rPr>
        <w:t xml:space="preserve">Three phase bridge PWM inverter circuit adopts bipolar control mode. </w:t>
      </w:r>
      <w:r w:rsidR="009202CC">
        <w:rPr>
          <w:rFonts w:eastAsiaTheme="minorEastAsia"/>
        </w:rPr>
        <w:t xml:space="preserve">The </w:t>
      </w:r>
      <w:r w:rsidR="009202CC" w:rsidRPr="006D0D20">
        <w:rPr>
          <w:rFonts w:eastAsiaTheme="minorEastAsia"/>
        </w:rPr>
        <w:t xml:space="preserve">three-phase </w:t>
      </w:r>
      <w:r w:rsidRPr="006D0D20">
        <w:rPr>
          <w:rFonts w:eastAsiaTheme="minorEastAsia"/>
        </w:rPr>
        <w:t>U</w:t>
      </w:r>
      <w:r w:rsidR="009202CC">
        <w:rPr>
          <w:rFonts w:eastAsiaTheme="minorEastAsia"/>
        </w:rPr>
        <w:t xml:space="preserve">, </w:t>
      </w:r>
      <w:r w:rsidRPr="006D0D20">
        <w:rPr>
          <w:rFonts w:eastAsiaTheme="minorEastAsia"/>
        </w:rPr>
        <w:t>V and W PWM control</w:t>
      </w:r>
      <w:r w:rsidR="009202CC">
        <w:rPr>
          <w:rFonts w:eastAsiaTheme="minorEastAsia"/>
        </w:rPr>
        <w:t>ler</w:t>
      </w:r>
      <w:r w:rsidRPr="006D0D20">
        <w:rPr>
          <w:rFonts w:eastAsiaTheme="minorEastAsia"/>
        </w:rPr>
        <w:t xml:space="preserve"> usually share a triangular wave carrier </w:t>
      </w:r>
      <w:r w:rsidRPr="009202CC">
        <w:rPr>
          <w:rFonts w:eastAsiaTheme="minorEastAsia"/>
          <w:i/>
        </w:rPr>
        <w:t>u</w:t>
      </w:r>
      <w:r w:rsidRPr="006D0D20">
        <w:rPr>
          <w:rFonts w:eastAsiaTheme="minorEastAsia"/>
        </w:rPr>
        <w:t xml:space="preserve">, and the difference of three-phase modulation signals is 120° in turn. The control </w:t>
      </w:r>
      <w:r w:rsidR="009202CC">
        <w:rPr>
          <w:rFonts w:eastAsiaTheme="minorEastAsia"/>
        </w:rPr>
        <w:t xml:space="preserve">sequence </w:t>
      </w:r>
      <w:r w:rsidRPr="006D0D20">
        <w:rPr>
          <w:rFonts w:eastAsiaTheme="minorEastAsia"/>
        </w:rPr>
        <w:t>of</w:t>
      </w:r>
      <w:r w:rsidR="009202CC">
        <w:rPr>
          <w:rFonts w:eastAsiaTheme="minorEastAsia"/>
        </w:rPr>
        <w:t xml:space="preserve"> U,</w:t>
      </w:r>
      <w:r w:rsidRPr="006D0D20">
        <w:rPr>
          <w:rFonts w:eastAsiaTheme="minorEastAsia"/>
        </w:rPr>
        <w:t xml:space="preserve"> V and W phase power switch devices is the same</w:t>
      </w:r>
      <w:r w:rsidR="009202CC">
        <w:rPr>
          <w:rFonts w:eastAsiaTheme="minorEastAsia"/>
        </w:rPr>
        <w:t>.</w:t>
      </w:r>
      <w:r w:rsidR="002B0AA7">
        <w:rPr>
          <w:rFonts w:eastAsiaTheme="minorEastAsia"/>
        </w:rPr>
        <w:t xml:space="preserve"> </w:t>
      </w:r>
    </w:p>
    <w:p w:rsidR="00D9623C" w:rsidRDefault="00D9623C" w:rsidP="00CF5CF7">
      <w:pPr>
        <w:pStyle w:val="2"/>
      </w:pPr>
      <w:r w:rsidRPr="00D9623C">
        <w:t>Simulink circuit diagram</w:t>
      </w:r>
    </w:p>
    <w:p w:rsidR="00D9623C" w:rsidRDefault="00D9623C" w:rsidP="00D9623C">
      <w:r>
        <w:rPr>
          <w:rFonts w:hint="eastAsia"/>
        </w:rPr>
        <w:lastRenderedPageBreak/>
        <w:t>I</w:t>
      </w:r>
      <w:r>
        <w:t>n Simulink, we use the model as below to carry out simulation.</w:t>
      </w:r>
    </w:p>
    <w:p w:rsidR="000D45C0" w:rsidRDefault="000D45C0" w:rsidP="00D9623C">
      <w:pPr>
        <w:rPr>
          <w:rFonts w:eastAsiaTheme="minorEastAsia"/>
        </w:rPr>
      </w:pPr>
      <w:r>
        <w:rPr>
          <w:rFonts w:eastAsiaTheme="minorEastAsia"/>
        </w:rPr>
        <w:t>This circuit is composed of three parts: the modulation circuit, the three-phase inverter part and the measurement part as shown below.</w:t>
      </w:r>
    </w:p>
    <w:p w:rsidR="00D9623C" w:rsidRDefault="00D760EC" w:rsidP="00D9623C">
      <w:pPr>
        <w:jc w:val="center"/>
        <w:rPr>
          <w:rFonts w:eastAsiaTheme="minorEastAsia"/>
        </w:rPr>
      </w:pPr>
      <w:r w:rsidRPr="00D760EC">
        <w:rPr>
          <w:rFonts w:eastAsiaTheme="minorEastAsia"/>
          <w:noProof/>
        </w:rPr>
        <w:drawing>
          <wp:inline distT="0" distB="0" distL="0" distR="0" wp14:anchorId="57C15E09" wp14:editId="0651D6CF">
            <wp:extent cx="5274310" cy="5398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398135"/>
                    </a:xfrm>
                    <a:prstGeom prst="rect">
                      <a:avLst/>
                    </a:prstGeom>
                  </pic:spPr>
                </pic:pic>
              </a:graphicData>
            </a:graphic>
          </wp:inline>
        </w:drawing>
      </w:r>
    </w:p>
    <w:p w:rsidR="00D9623C" w:rsidRDefault="00D9623C" w:rsidP="00D9623C">
      <w:pPr>
        <w:pStyle w:val="a"/>
        <w:rPr>
          <w:rFonts w:eastAsiaTheme="minorEastAsia"/>
        </w:rPr>
      </w:pPr>
      <w:r w:rsidRPr="00D9623C">
        <w:rPr>
          <w:rFonts w:eastAsiaTheme="minorEastAsia"/>
        </w:rPr>
        <w:t>Simulation model</w:t>
      </w:r>
    </w:p>
    <w:p w:rsidR="00D9623C" w:rsidRPr="00D9623C" w:rsidRDefault="00D9623C" w:rsidP="00D9623C">
      <w:pPr>
        <w:rPr>
          <w:rFonts w:eastAsiaTheme="minorEastAsia"/>
        </w:rPr>
      </w:pPr>
    </w:p>
    <w:p w:rsidR="00EB627F" w:rsidRDefault="00EB627F" w:rsidP="00CF5CF7">
      <w:pPr>
        <w:pStyle w:val="2"/>
      </w:pPr>
      <w:r>
        <w:rPr>
          <w:rFonts w:hint="eastAsia"/>
        </w:rPr>
        <w:t>P</w:t>
      </w:r>
      <w:r>
        <w:t>arameter Setup</w:t>
      </w:r>
    </w:p>
    <w:p w:rsidR="00A329E9" w:rsidRPr="00B66DFB" w:rsidRDefault="00A329E9" w:rsidP="00A329E9">
      <w:pPr>
        <w:jc w:val="center"/>
      </w:pPr>
      <w:r>
        <w:rPr>
          <w:rFonts w:hint="eastAsia"/>
        </w:rPr>
        <w:t>T</w:t>
      </w:r>
      <w:r>
        <w:t>ab. 1</w:t>
      </w:r>
      <w:r>
        <w:rPr>
          <w:rFonts w:hint="eastAsia"/>
        </w:rPr>
        <w:t>-</w:t>
      </w:r>
      <w:r>
        <w:t xml:space="preserve">1 </w:t>
      </w:r>
      <w:r w:rsidRPr="00B66DFB">
        <w:t>Parameter setup</w:t>
      </w:r>
      <w:r>
        <w:t xml:space="preserve"> of our group</w:t>
      </w:r>
    </w:p>
    <w:tbl>
      <w:tblPr>
        <w:tblStyle w:val="ad"/>
        <w:tblW w:w="5000" w:type="pct"/>
        <w:jc w:val="center"/>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1641"/>
        <w:gridCol w:w="1053"/>
        <w:gridCol w:w="992"/>
        <w:gridCol w:w="2268"/>
        <w:gridCol w:w="2352"/>
      </w:tblGrid>
      <w:tr w:rsidR="009136F4" w:rsidRPr="00837828" w:rsidTr="009136F4">
        <w:trPr>
          <w:jc w:val="center"/>
        </w:trPr>
        <w:tc>
          <w:tcPr>
            <w:tcW w:w="988" w:type="pct"/>
            <w:vAlign w:val="center"/>
          </w:tcPr>
          <w:p w:rsidR="009136F4" w:rsidRPr="009136F4" w:rsidRDefault="009136F4" w:rsidP="00CC0EDA">
            <w:pPr>
              <w:tabs>
                <w:tab w:val="left" w:pos="741"/>
              </w:tabs>
              <w:jc w:val="center"/>
              <w:rPr>
                <w:rFonts w:eastAsiaTheme="minorEastAsia"/>
                <w:sz w:val="22"/>
                <w:vertAlign w:val="subscript"/>
              </w:rPr>
            </w:pPr>
            <w:proofErr w:type="spellStart"/>
            <w:r>
              <w:rPr>
                <w:rFonts w:eastAsiaTheme="minorEastAsia" w:hint="eastAsia"/>
                <w:sz w:val="22"/>
              </w:rPr>
              <w:t>U</w:t>
            </w:r>
            <w:r>
              <w:rPr>
                <w:rFonts w:eastAsiaTheme="minorEastAsia"/>
                <w:sz w:val="22"/>
                <w:vertAlign w:val="subscript"/>
              </w:rPr>
              <w:t>dc</w:t>
            </w:r>
            <w:proofErr w:type="spellEnd"/>
          </w:p>
        </w:tc>
        <w:tc>
          <w:tcPr>
            <w:tcW w:w="634" w:type="pct"/>
            <w:vAlign w:val="center"/>
          </w:tcPr>
          <w:p w:rsidR="009136F4" w:rsidRPr="00A329E9" w:rsidRDefault="009136F4" w:rsidP="00CC0EDA">
            <w:pPr>
              <w:tabs>
                <w:tab w:val="left" w:pos="741"/>
              </w:tabs>
              <w:jc w:val="center"/>
              <w:rPr>
                <w:rFonts w:eastAsiaTheme="minorEastAsia"/>
                <w:sz w:val="22"/>
                <w:vertAlign w:val="subscript"/>
              </w:rPr>
            </w:pPr>
            <w:proofErr w:type="spellStart"/>
            <w:r>
              <w:rPr>
                <w:rFonts w:eastAsiaTheme="minorEastAsia"/>
                <w:sz w:val="22"/>
              </w:rPr>
              <w:t>f</w:t>
            </w:r>
            <w:r>
              <w:rPr>
                <w:rFonts w:eastAsiaTheme="minorEastAsia"/>
                <w:sz w:val="22"/>
                <w:vertAlign w:val="subscript"/>
              </w:rPr>
              <w:t>line</w:t>
            </w:r>
            <w:proofErr w:type="spellEnd"/>
          </w:p>
        </w:tc>
        <w:tc>
          <w:tcPr>
            <w:tcW w:w="597" w:type="pct"/>
            <w:vAlign w:val="center"/>
          </w:tcPr>
          <w:p w:rsidR="009136F4" w:rsidRPr="009136F4" w:rsidRDefault="009136F4" w:rsidP="00CC0EDA">
            <w:pPr>
              <w:tabs>
                <w:tab w:val="left" w:pos="741"/>
              </w:tabs>
              <w:jc w:val="center"/>
              <w:rPr>
                <w:rFonts w:eastAsiaTheme="minorEastAsia"/>
                <w:sz w:val="22"/>
                <w:vertAlign w:val="subscript"/>
              </w:rPr>
            </w:pPr>
            <w:r>
              <w:rPr>
                <w:rFonts w:eastAsiaTheme="minorEastAsia"/>
                <w:sz w:val="22"/>
              </w:rPr>
              <w:t>f</w:t>
            </w:r>
            <w:r>
              <w:rPr>
                <w:rFonts w:eastAsiaTheme="minorEastAsia" w:hint="eastAsia"/>
                <w:sz w:val="22"/>
                <w:vertAlign w:val="subscript"/>
              </w:rPr>
              <w:t>s</w:t>
            </w:r>
          </w:p>
        </w:tc>
        <w:tc>
          <w:tcPr>
            <w:tcW w:w="1365" w:type="pct"/>
            <w:vAlign w:val="center"/>
          </w:tcPr>
          <w:p w:rsidR="009136F4" w:rsidRDefault="009136F4" w:rsidP="00CC0EDA">
            <w:pPr>
              <w:tabs>
                <w:tab w:val="left" w:pos="741"/>
              </w:tabs>
              <w:jc w:val="center"/>
              <w:rPr>
                <w:rFonts w:eastAsiaTheme="minorEastAsia"/>
                <w:sz w:val="22"/>
              </w:rPr>
            </w:pPr>
            <w:r>
              <w:rPr>
                <w:rFonts w:eastAsiaTheme="minorEastAsia" w:hint="eastAsia"/>
                <w:sz w:val="22"/>
              </w:rPr>
              <w:t>R</w:t>
            </w:r>
          </w:p>
          <w:p w:rsidR="009136F4" w:rsidRPr="009136F4" w:rsidRDefault="009136F4" w:rsidP="00CC0EDA">
            <w:pPr>
              <w:tabs>
                <w:tab w:val="left" w:pos="741"/>
              </w:tabs>
              <w:jc w:val="center"/>
              <w:rPr>
                <w:rFonts w:eastAsiaTheme="minorEastAsia"/>
                <w:sz w:val="22"/>
              </w:rPr>
            </w:pPr>
            <w:r>
              <w:rPr>
                <w:rFonts w:eastAsiaTheme="minorEastAsia" w:hint="eastAsia"/>
                <w:sz w:val="22"/>
              </w:rPr>
              <w:t>L</w:t>
            </w:r>
            <w:r>
              <w:rPr>
                <w:rFonts w:eastAsiaTheme="minorEastAsia"/>
                <w:sz w:val="22"/>
              </w:rPr>
              <w:t xml:space="preserve">oad </w:t>
            </w:r>
            <w:r w:rsidRPr="00A329E9">
              <w:rPr>
                <w:sz w:val="22"/>
              </w:rPr>
              <w:t>Resistance</w:t>
            </w:r>
          </w:p>
        </w:tc>
        <w:tc>
          <w:tcPr>
            <w:tcW w:w="1416" w:type="pct"/>
            <w:vAlign w:val="center"/>
          </w:tcPr>
          <w:p w:rsidR="009136F4" w:rsidRPr="009136F4" w:rsidRDefault="009136F4" w:rsidP="00CC0EDA">
            <w:pPr>
              <w:tabs>
                <w:tab w:val="left" w:pos="741"/>
              </w:tabs>
              <w:jc w:val="center"/>
              <w:rPr>
                <w:rFonts w:eastAsiaTheme="minorEastAsia"/>
                <w:sz w:val="22"/>
              </w:rPr>
            </w:pPr>
            <w:r>
              <w:rPr>
                <w:rFonts w:eastAsiaTheme="minorEastAsia" w:hint="eastAsia"/>
                <w:sz w:val="22"/>
              </w:rPr>
              <w:t>L</w:t>
            </w:r>
          </w:p>
          <w:p w:rsidR="009136F4" w:rsidRPr="00837828" w:rsidRDefault="009136F4" w:rsidP="00CC0EDA">
            <w:pPr>
              <w:tabs>
                <w:tab w:val="left" w:pos="741"/>
              </w:tabs>
              <w:jc w:val="center"/>
              <w:rPr>
                <w:sz w:val="22"/>
              </w:rPr>
            </w:pPr>
            <w:r w:rsidRPr="00A329E9">
              <w:rPr>
                <w:sz w:val="22"/>
              </w:rPr>
              <w:t xml:space="preserve">Load </w:t>
            </w:r>
            <w:r>
              <w:rPr>
                <w:sz w:val="22"/>
              </w:rPr>
              <w:t>Inductance</w:t>
            </w:r>
          </w:p>
        </w:tc>
      </w:tr>
      <w:tr w:rsidR="009136F4" w:rsidRPr="00837828" w:rsidTr="009136F4">
        <w:trPr>
          <w:jc w:val="center"/>
        </w:trPr>
        <w:tc>
          <w:tcPr>
            <w:tcW w:w="988" w:type="pct"/>
            <w:vAlign w:val="center"/>
          </w:tcPr>
          <w:p w:rsidR="009136F4" w:rsidRPr="00837828" w:rsidRDefault="009136F4" w:rsidP="00CC0EDA">
            <w:pPr>
              <w:tabs>
                <w:tab w:val="left" w:pos="741"/>
              </w:tabs>
              <w:jc w:val="center"/>
              <w:rPr>
                <w:sz w:val="22"/>
              </w:rPr>
            </w:pPr>
            <w:r>
              <w:rPr>
                <w:sz w:val="22"/>
              </w:rPr>
              <w:t>550</w:t>
            </w:r>
            <w:r w:rsidRPr="00837828">
              <w:rPr>
                <w:sz w:val="22"/>
              </w:rPr>
              <w:t>V</w:t>
            </w:r>
          </w:p>
        </w:tc>
        <w:tc>
          <w:tcPr>
            <w:tcW w:w="634" w:type="pct"/>
            <w:vAlign w:val="center"/>
          </w:tcPr>
          <w:p w:rsidR="009136F4" w:rsidRPr="00A329E9" w:rsidRDefault="009136F4" w:rsidP="00CC0EDA">
            <w:pPr>
              <w:tabs>
                <w:tab w:val="left" w:pos="741"/>
              </w:tabs>
              <w:jc w:val="center"/>
              <w:rPr>
                <w:rFonts w:eastAsiaTheme="minorEastAsia"/>
                <w:sz w:val="22"/>
              </w:rPr>
            </w:pPr>
            <w:r>
              <w:rPr>
                <w:rFonts w:eastAsiaTheme="minorEastAsia" w:hint="eastAsia"/>
                <w:sz w:val="22"/>
              </w:rPr>
              <w:t>5</w:t>
            </w:r>
            <w:r>
              <w:rPr>
                <w:rFonts w:eastAsiaTheme="minorEastAsia"/>
                <w:sz w:val="22"/>
              </w:rPr>
              <w:t>0Hz</w:t>
            </w:r>
          </w:p>
        </w:tc>
        <w:tc>
          <w:tcPr>
            <w:tcW w:w="597" w:type="pct"/>
            <w:vAlign w:val="center"/>
          </w:tcPr>
          <w:p w:rsidR="009136F4" w:rsidRPr="00837828" w:rsidRDefault="009136F4" w:rsidP="00CC0EDA">
            <w:pPr>
              <w:tabs>
                <w:tab w:val="left" w:pos="741"/>
              </w:tabs>
              <w:jc w:val="center"/>
              <w:rPr>
                <w:sz w:val="22"/>
              </w:rPr>
            </w:pPr>
            <w:r>
              <w:rPr>
                <w:sz w:val="22"/>
              </w:rPr>
              <w:t>6kHz</w:t>
            </w:r>
          </w:p>
        </w:tc>
        <w:tc>
          <w:tcPr>
            <w:tcW w:w="1365" w:type="pct"/>
            <w:vAlign w:val="center"/>
          </w:tcPr>
          <w:p w:rsidR="009136F4" w:rsidRPr="00A329E9" w:rsidRDefault="009136F4" w:rsidP="00CC0EDA">
            <w:pPr>
              <w:tabs>
                <w:tab w:val="left" w:pos="741"/>
              </w:tabs>
              <w:jc w:val="center"/>
              <w:rPr>
                <w:sz w:val="22"/>
              </w:rPr>
            </w:pPr>
            <w:r>
              <w:rPr>
                <w:sz w:val="22"/>
              </w:rPr>
              <w:t>3</w:t>
            </w:r>
            <w:r w:rsidRPr="00A329E9">
              <w:rPr>
                <w:sz w:val="22"/>
              </w:rPr>
              <w:t>Ω</w:t>
            </w:r>
          </w:p>
        </w:tc>
        <w:tc>
          <w:tcPr>
            <w:tcW w:w="1416" w:type="pct"/>
            <w:vAlign w:val="center"/>
          </w:tcPr>
          <w:p w:rsidR="009136F4" w:rsidRPr="00837828" w:rsidRDefault="009136F4" w:rsidP="00CC0EDA">
            <w:pPr>
              <w:tabs>
                <w:tab w:val="left" w:pos="741"/>
              </w:tabs>
              <w:jc w:val="center"/>
              <w:rPr>
                <w:sz w:val="22"/>
              </w:rPr>
            </w:pPr>
            <w:r w:rsidRPr="00A329E9">
              <w:rPr>
                <w:sz w:val="22"/>
              </w:rPr>
              <w:t>1</w:t>
            </w:r>
            <w:r>
              <w:rPr>
                <w:sz w:val="22"/>
              </w:rPr>
              <w:t>mH</w:t>
            </w:r>
          </w:p>
        </w:tc>
      </w:tr>
    </w:tbl>
    <w:p w:rsidR="00D760EC" w:rsidRDefault="00D760EC">
      <w:pPr>
        <w:widowControl/>
        <w:jc w:val="left"/>
        <w:rPr>
          <w:rFonts w:eastAsiaTheme="minorEastAsia"/>
        </w:rPr>
      </w:pPr>
      <w:r>
        <w:rPr>
          <w:rFonts w:eastAsiaTheme="minorEastAsia"/>
        </w:rPr>
        <w:br w:type="page"/>
      </w:r>
    </w:p>
    <w:p w:rsidR="009147A3" w:rsidRDefault="009147A3" w:rsidP="009147A3">
      <w:pPr>
        <w:rPr>
          <w:rFonts w:eastAsiaTheme="minorEastAsia"/>
        </w:rPr>
      </w:pPr>
      <w:r>
        <w:rPr>
          <w:rFonts w:eastAsiaTheme="minorEastAsia"/>
        </w:rPr>
        <w:lastRenderedPageBreak/>
        <w:t>The setup windows in the Simulink are shown as below:</w:t>
      </w:r>
    </w:p>
    <w:p w:rsidR="000260C1" w:rsidRDefault="009147A3" w:rsidP="009147A3">
      <w:pPr>
        <w:pStyle w:val="a"/>
        <w:numPr>
          <w:ilvl w:val="0"/>
          <w:numId w:val="0"/>
        </w:numPr>
        <w:rPr>
          <w:rFonts w:eastAsiaTheme="minorEastAsia"/>
        </w:rPr>
      </w:pPr>
      <w:r w:rsidRPr="009147A3">
        <w:rPr>
          <w:rFonts w:eastAsiaTheme="minorEastAsia"/>
          <w:noProof/>
        </w:rPr>
        <w:drawing>
          <wp:inline distT="0" distB="0" distL="0" distR="0" wp14:anchorId="11B9AA8A" wp14:editId="2A1D15C7">
            <wp:extent cx="2533405" cy="166687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7320" cy="1761565"/>
                    </a:xfrm>
                    <a:prstGeom prst="rect">
                      <a:avLst/>
                    </a:prstGeom>
                  </pic:spPr>
                </pic:pic>
              </a:graphicData>
            </a:graphic>
          </wp:inline>
        </w:drawing>
      </w:r>
      <w:r>
        <w:rPr>
          <w:rFonts w:eastAsiaTheme="minorEastAsia" w:hint="eastAsia"/>
        </w:rPr>
        <w:t xml:space="preserve"> </w:t>
      </w:r>
      <w:r w:rsidRPr="009147A3">
        <w:rPr>
          <w:rFonts w:eastAsiaTheme="minorEastAsia"/>
          <w:noProof/>
        </w:rPr>
        <w:drawing>
          <wp:inline distT="0" distB="0" distL="0" distR="0" wp14:anchorId="7995EF41" wp14:editId="0192089C">
            <wp:extent cx="2232255" cy="1671638"/>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5045" cy="1696193"/>
                    </a:xfrm>
                    <a:prstGeom prst="rect">
                      <a:avLst/>
                    </a:prstGeom>
                  </pic:spPr>
                </pic:pic>
              </a:graphicData>
            </a:graphic>
          </wp:inline>
        </w:drawing>
      </w:r>
    </w:p>
    <w:p w:rsidR="000260C1" w:rsidRDefault="000260C1" w:rsidP="009147A3">
      <w:pPr>
        <w:pStyle w:val="a"/>
        <w:numPr>
          <w:ilvl w:val="0"/>
          <w:numId w:val="0"/>
        </w:numPr>
        <w:rPr>
          <w:rFonts w:eastAsiaTheme="minorEastAsia"/>
        </w:rPr>
      </w:pPr>
      <w:r>
        <w:t xml:space="preserve">Fig 1-3 </w:t>
      </w:r>
      <w:r w:rsidRPr="00B66DFB">
        <w:t>Parameter setup</w:t>
      </w:r>
      <w:r>
        <w:t xml:space="preserve"> of our group</w:t>
      </w:r>
    </w:p>
    <w:p w:rsidR="00A158BE" w:rsidRDefault="00A158BE" w:rsidP="00A158BE">
      <w:pPr>
        <w:rPr>
          <w:rFonts w:eastAsiaTheme="minorEastAsia"/>
        </w:rPr>
      </w:pPr>
      <w:proofErr w:type="gramStart"/>
      <w:r w:rsidRPr="00A158BE">
        <w:rPr>
          <w:rFonts w:eastAsiaTheme="minorEastAsia"/>
        </w:rPr>
        <w:t>In order to</w:t>
      </w:r>
      <w:proofErr w:type="gramEnd"/>
      <w:r w:rsidRPr="00A158BE">
        <w:rPr>
          <w:rFonts w:eastAsiaTheme="minorEastAsia"/>
        </w:rPr>
        <w:t xml:space="preserve"> </w:t>
      </w:r>
      <w:r w:rsidR="000700DE">
        <w:rPr>
          <w:rFonts w:eastAsiaTheme="minorEastAsia"/>
        </w:rPr>
        <w:t>show</w:t>
      </w:r>
      <w:r w:rsidRPr="00A158BE">
        <w:rPr>
          <w:rFonts w:eastAsiaTheme="minorEastAsia"/>
        </w:rPr>
        <w:t xml:space="preserve"> the imaginary neutral point, the DC side power supply adopts two DC voltage sources with the amplitude of 4</w:t>
      </w:r>
      <w:r>
        <w:rPr>
          <w:rFonts w:eastAsiaTheme="minorEastAsia"/>
        </w:rPr>
        <w:t>7</w:t>
      </w:r>
      <w:r w:rsidRPr="00A158BE">
        <w:rPr>
          <w:rFonts w:eastAsiaTheme="minorEastAsia"/>
        </w:rPr>
        <w:t>5</w:t>
      </w:r>
      <w:r>
        <w:rPr>
          <w:rFonts w:eastAsiaTheme="minorEastAsia"/>
        </w:rPr>
        <w:t>V</w:t>
      </w:r>
      <w:r w:rsidR="000F693B">
        <w:rPr>
          <w:rFonts w:eastAsiaTheme="minorEastAsia"/>
        </w:rPr>
        <w:t>:</w:t>
      </w:r>
    </w:p>
    <w:p w:rsidR="00D31C14" w:rsidRDefault="00371586" w:rsidP="009147A3">
      <w:pPr>
        <w:pStyle w:val="a"/>
        <w:numPr>
          <w:ilvl w:val="0"/>
          <w:numId w:val="0"/>
        </w:numPr>
        <w:rPr>
          <w:rFonts w:eastAsiaTheme="minorEastAsia"/>
        </w:rPr>
      </w:pPr>
      <w:r w:rsidRPr="00371586">
        <w:rPr>
          <w:rFonts w:eastAsiaTheme="minorEastAsia"/>
          <w:noProof/>
        </w:rPr>
        <w:drawing>
          <wp:inline distT="0" distB="0" distL="0" distR="0" wp14:anchorId="57F20E97" wp14:editId="275DD87B">
            <wp:extent cx="2433261" cy="1204913"/>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0605" cy="1228357"/>
                    </a:xfrm>
                    <a:prstGeom prst="rect">
                      <a:avLst/>
                    </a:prstGeom>
                  </pic:spPr>
                </pic:pic>
              </a:graphicData>
            </a:graphic>
          </wp:inline>
        </w:drawing>
      </w:r>
      <w:r>
        <w:rPr>
          <w:rFonts w:eastAsiaTheme="minorEastAsia" w:hint="eastAsia"/>
        </w:rPr>
        <w:t xml:space="preserve"> </w:t>
      </w:r>
      <w:r w:rsidRPr="00371586">
        <w:rPr>
          <w:rFonts w:eastAsiaTheme="minorEastAsia"/>
          <w:noProof/>
        </w:rPr>
        <w:drawing>
          <wp:inline distT="0" distB="0" distL="0" distR="0" wp14:anchorId="29F866CD" wp14:editId="53951F8F">
            <wp:extent cx="2438400" cy="12074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148" cy="1241996"/>
                    </a:xfrm>
                    <a:prstGeom prst="rect">
                      <a:avLst/>
                    </a:prstGeom>
                  </pic:spPr>
                </pic:pic>
              </a:graphicData>
            </a:graphic>
          </wp:inline>
        </w:drawing>
      </w:r>
    </w:p>
    <w:p w:rsidR="00A158BE" w:rsidRDefault="00A158BE" w:rsidP="009147A3">
      <w:pPr>
        <w:pStyle w:val="a"/>
        <w:numPr>
          <w:ilvl w:val="0"/>
          <w:numId w:val="0"/>
        </w:numPr>
        <w:rPr>
          <w:rFonts w:eastAsiaTheme="minorEastAsia"/>
        </w:rPr>
      </w:pPr>
      <w:r>
        <w:rPr>
          <w:rFonts w:eastAsiaTheme="minorEastAsia" w:hint="eastAsia"/>
        </w:rPr>
        <w:t>F</w:t>
      </w:r>
      <w:r>
        <w:rPr>
          <w:rFonts w:eastAsiaTheme="minorEastAsia"/>
        </w:rPr>
        <w:t>ig 1-4 DC voltage source</w:t>
      </w:r>
    </w:p>
    <w:p w:rsidR="00371586" w:rsidRDefault="00371586" w:rsidP="009147A3">
      <w:pPr>
        <w:pStyle w:val="a"/>
        <w:numPr>
          <w:ilvl w:val="0"/>
          <w:numId w:val="0"/>
        </w:numPr>
        <w:rPr>
          <w:rFonts w:eastAsiaTheme="minorEastAsia"/>
        </w:rPr>
      </w:pPr>
      <w:r w:rsidRPr="00371586">
        <w:rPr>
          <w:rFonts w:eastAsiaTheme="minorEastAsia"/>
          <w:noProof/>
        </w:rPr>
        <w:drawing>
          <wp:inline distT="0" distB="0" distL="0" distR="0" wp14:anchorId="27922D5A" wp14:editId="526587EE">
            <wp:extent cx="2416684" cy="1809750"/>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6186" cy="1831843"/>
                    </a:xfrm>
                    <a:prstGeom prst="rect">
                      <a:avLst/>
                    </a:prstGeom>
                  </pic:spPr>
                </pic:pic>
              </a:graphicData>
            </a:graphic>
          </wp:inline>
        </w:drawing>
      </w:r>
    </w:p>
    <w:p w:rsidR="00A329E9" w:rsidRDefault="00A158BE" w:rsidP="00A158BE">
      <w:pPr>
        <w:pStyle w:val="a"/>
        <w:numPr>
          <w:ilvl w:val="0"/>
          <w:numId w:val="0"/>
        </w:numPr>
        <w:ind w:left="720" w:hanging="720"/>
        <w:rPr>
          <w:rFonts w:eastAsiaTheme="minorEastAsia"/>
        </w:rPr>
      </w:pPr>
      <w:r>
        <w:t xml:space="preserve">Fig 1-5 </w:t>
      </w:r>
      <w:r w:rsidR="00A329E9" w:rsidRPr="00B66DFB">
        <w:t>Parameter setup</w:t>
      </w:r>
      <w:r w:rsidR="00A329E9">
        <w:t xml:space="preserve"> of </w:t>
      </w:r>
      <w:r>
        <w:t>RLC branch</w:t>
      </w:r>
    </w:p>
    <w:p w:rsidR="00CF5CF7" w:rsidRPr="0017446D" w:rsidRDefault="00CF5CF7" w:rsidP="00CF5CF7">
      <w:pPr>
        <w:pStyle w:val="2"/>
      </w:pPr>
      <w:r>
        <w:t>Task 1</w:t>
      </w:r>
    </w:p>
    <w:p w:rsidR="00CF5CF7" w:rsidRDefault="00CF5CF7" w:rsidP="00CF5CF7">
      <w:pPr>
        <w:pStyle w:val="3"/>
        <w:rPr>
          <w:rFonts w:eastAsiaTheme="minorEastAsia"/>
        </w:rPr>
      </w:pPr>
      <w:r>
        <w:rPr>
          <w:rFonts w:eastAsiaTheme="minorEastAsia"/>
        </w:rPr>
        <w:t>Task requirement</w:t>
      </w:r>
    </w:p>
    <w:p w:rsidR="00CF5CF7" w:rsidRDefault="00085044" w:rsidP="00085044">
      <w:pPr>
        <w:rPr>
          <w:rFonts w:eastAsiaTheme="minorEastAsia"/>
        </w:rPr>
      </w:pPr>
      <w:r w:rsidRPr="00085044">
        <w:rPr>
          <w:rFonts w:eastAsiaTheme="minorEastAsia"/>
        </w:rPr>
        <w:t xml:space="preserve">For three-phase PWM voltage-source </w:t>
      </w:r>
      <w:proofErr w:type="gramStart"/>
      <w:r w:rsidRPr="00085044">
        <w:rPr>
          <w:rFonts w:eastAsiaTheme="minorEastAsia"/>
        </w:rPr>
        <w:t>inverter(</w:t>
      </w:r>
      <w:proofErr w:type="gramEnd"/>
      <w:r w:rsidRPr="00085044">
        <w:rPr>
          <w:rFonts w:eastAsiaTheme="minorEastAsia"/>
        </w:rPr>
        <w:t>VSI):</w:t>
      </w:r>
      <w:r>
        <w:rPr>
          <w:rFonts w:eastAsiaTheme="minorEastAsia"/>
        </w:rPr>
        <w:t xml:space="preserve"> </w:t>
      </w:r>
      <w:r w:rsidRPr="00085044">
        <w:rPr>
          <w:rFonts w:eastAsiaTheme="minorEastAsia"/>
        </w:rPr>
        <w:t>Study how frequency spectrum of output voltage changes with respect to the variation of amplitude modulation ratio m</w:t>
      </w:r>
    </w:p>
    <w:p w:rsidR="00EB627F" w:rsidRDefault="00EB627F" w:rsidP="00CF5CF7">
      <w:pPr>
        <w:pStyle w:val="3"/>
      </w:pPr>
      <w:r>
        <w:rPr>
          <w:rFonts w:hint="eastAsia"/>
        </w:rPr>
        <w:t>S</w:t>
      </w:r>
      <w:r>
        <w:t>imulation Results</w:t>
      </w:r>
    </w:p>
    <w:p w:rsidR="00B95367" w:rsidRDefault="00B95367" w:rsidP="00684984">
      <w:pPr>
        <w:rPr>
          <w:rFonts w:eastAsiaTheme="minorEastAsia"/>
        </w:rPr>
      </w:pPr>
      <w:r w:rsidRPr="00B95367">
        <w:rPr>
          <w:rFonts w:eastAsiaTheme="minorEastAsia"/>
        </w:rPr>
        <w:t>PWM inverter circuit can make output voltage and current close to sine wave, but because of using carrier wave to modulate sine signal wave, it also produces harmonic component related to carrier wave. The frequency and amplitude of these harmonic components are one of the important indexes to measure the performance of PWM inverter circuit, so it is necessary to analyze the harmonic of PWM waveform.</w:t>
      </w:r>
    </w:p>
    <w:p w:rsidR="00684984" w:rsidRPr="00684984" w:rsidRDefault="00B95367" w:rsidP="00684984">
      <w:pPr>
        <w:rPr>
          <w:rFonts w:eastAsiaTheme="minorEastAsia"/>
        </w:rPr>
      </w:pPr>
      <w:proofErr w:type="gramStart"/>
      <w:r>
        <w:rPr>
          <w:rFonts w:eastAsiaTheme="minorEastAsia"/>
        </w:rPr>
        <w:t>As a consequence</w:t>
      </w:r>
      <w:proofErr w:type="gramEnd"/>
      <w:r>
        <w:rPr>
          <w:rFonts w:eastAsiaTheme="minorEastAsia"/>
        </w:rPr>
        <w:t xml:space="preserve">, </w:t>
      </w:r>
      <w:r>
        <w:rPr>
          <w:rFonts w:eastAsiaTheme="minorEastAsia" w:hint="eastAsia"/>
        </w:rPr>
        <w:t>w</w:t>
      </w:r>
      <w:r w:rsidR="00684984">
        <w:rPr>
          <w:rFonts w:eastAsiaTheme="minorEastAsia"/>
        </w:rPr>
        <w:t>e changed</w:t>
      </w:r>
      <w:r w:rsidR="00A4081A">
        <w:rPr>
          <w:rFonts w:eastAsiaTheme="minorEastAsia"/>
        </w:rPr>
        <w:t xml:space="preserve"> </w:t>
      </w:r>
      <w:r w:rsidR="00A4081A" w:rsidRPr="00085044">
        <w:rPr>
          <w:rFonts w:eastAsiaTheme="minorEastAsia"/>
        </w:rPr>
        <w:t>amplitude modulation ratio m</w:t>
      </w:r>
      <w:r w:rsidR="00A4081A">
        <w:rPr>
          <w:rFonts w:eastAsiaTheme="minorEastAsia"/>
        </w:rPr>
        <w:t xml:space="preserve"> from 0.1 to 1 by step of 0.2 and analysis the harmonics component</w:t>
      </w:r>
      <w:r w:rsidR="00443E0A">
        <w:rPr>
          <w:rFonts w:eastAsiaTheme="minorEastAsia"/>
        </w:rPr>
        <w:t xml:space="preserve"> by the FFT analysis in the </w:t>
      </w:r>
      <w:proofErr w:type="spellStart"/>
      <w:r w:rsidR="00443E0A">
        <w:rPr>
          <w:rFonts w:eastAsiaTheme="minorEastAsia"/>
        </w:rPr>
        <w:t>powergui</w:t>
      </w:r>
      <w:proofErr w:type="spellEnd"/>
      <w:r w:rsidR="00A4081A">
        <w:rPr>
          <w:rFonts w:eastAsiaTheme="minorEastAsia"/>
        </w:rPr>
        <w:t>. And we got the following results:</w:t>
      </w:r>
    </w:p>
    <w:p w:rsidR="00A12353" w:rsidRPr="00684984" w:rsidRDefault="00684984" w:rsidP="0046508E">
      <w:pPr>
        <w:jc w:val="center"/>
        <w:rPr>
          <w:rFonts w:eastAsiaTheme="minorEastAsia"/>
        </w:rPr>
      </w:pPr>
      <w:r>
        <w:rPr>
          <w:rFonts w:eastAsiaTheme="minorEastAsia" w:hint="eastAsia"/>
          <w:noProof/>
        </w:rPr>
        <w:lastRenderedPageBreak/>
        <w:drawing>
          <wp:inline distT="0" distB="0" distL="0" distR="0">
            <wp:extent cx="3476980" cy="2607945"/>
            <wp:effectExtent l="0" t="0" r="952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065" cy="2619259"/>
                    </a:xfrm>
                    <a:prstGeom prst="rect">
                      <a:avLst/>
                    </a:prstGeom>
                  </pic:spPr>
                </pic:pic>
              </a:graphicData>
            </a:graphic>
          </wp:inline>
        </w:drawing>
      </w:r>
    </w:p>
    <w:p w:rsidR="00D44A60" w:rsidRDefault="00D44A60" w:rsidP="00D44A60">
      <w:pPr>
        <w:pStyle w:val="a"/>
        <w:numPr>
          <w:ilvl w:val="0"/>
          <w:numId w:val="0"/>
        </w:numPr>
        <w:rPr>
          <w:rFonts w:eastAsiaTheme="minorEastAsia"/>
        </w:rPr>
      </w:pPr>
      <w:r>
        <w:rPr>
          <w:rFonts w:eastAsiaTheme="minorEastAsia"/>
        </w:rPr>
        <w:t xml:space="preserve">Fig 1-6 </w:t>
      </w:r>
      <w:r w:rsidR="0046508E" w:rsidRPr="00085044">
        <w:rPr>
          <w:rFonts w:eastAsiaTheme="minorEastAsia"/>
        </w:rPr>
        <w:t>modulation ratio m</w:t>
      </w:r>
      <w:r w:rsidR="0046508E">
        <w:rPr>
          <w:rFonts w:eastAsiaTheme="minorEastAsia"/>
        </w:rPr>
        <w:t>=0.1</w:t>
      </w:r>
    </w:p>
    <w:p w:rsidR="00B853EB" w:rsidRDefault="00684984" w:rsidP="00684984">
      <w:pPr>
        <w:jc w:val="center"/>
        <w:rPr>
          <w:rFonts w:eastAsiaTheme="minorEastAsia"/>
        </w:rPr>
      </w:pPr>
      <w:r>
        <w:rPr>
          <w:rFonts w:eastAsiaTheme="minorEastAsia"/>
          <w:noProof/>
        </w:rPr>
        <w:drawing>
          <wp:inline distT="0" distB="0" distL="0" distR="0">
            <wp:extent cx="3623301" cy="2717694"/>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4719" cy="2741260"/>
                    </a:xfrm>
                    <a:prstGeom prst="rect">
                      <a:avLst/>
                    </a:prstGeom>
                  </pic:spPr>
                </pic:pic>
              </a:graphicData>
            </a:graphic>
          </wp:inline>
        </w:drawing>
      </w:r>
    </w:p>
    <w:p w:rsidR="00971241" w:rsidRDefault="00971241" w:rsidP="00684984">
      <w:pPr>
        <w:pStyle w:val="a"/>
        <w:numPr>
          <w:ilvl w:val="0"/>
          <w:numId w:val="0"/>
        </w:numPr>
        <w:rPr>
          <w:rFonts w:eastAsiaTheme="minorEastAsia"/>
        </w:rPr>
      </w:pPr>
      <w:r>
        <w:rPr>
          <w:rFonts w:eastAsiaTheme="minorEastAsia"/>
        </w:rPr>
        <w:t>Fig 1-</w:t>
      </w:r>
      <w:r w:rsidR="003B3D09">
        <w:rPr>
          <w:rFonts w:eastAsiaTheme="minorEastAsia"/>
        </w:rPr>
        <w:t>7</w:t>
      </w:r>
      <w:r>
        <w:rPr>
          <w:rFonts w:eastAsiaTheme="minorEastAsia"/>
        </w:rPr>
        <w:t xml:space="preserve"> </w:t>
      </w:r>
      <w:r w:rsidR="00052DFD" w:rsidRPr="00085044">
        <w:rPr>
          <w:rFonts w:eastAsiaTheme="minorEastAsia"/>
        </w:rPr>
        <w:t>modulation ratio m</w:t>
      </w:r>
      <w:r w:rsidR="00052DFD">
        <w:rPr>
          <w:rFonts w:eastAsiaTheme="minorEastAsia"/>
        </w:rPr>
        <w:t>=0.3</w:t>
      </w:r>
    </w:p>
    <w:p w:rsidR="00CF5CF7" w:rsidRDefault="00684984" w:rsidP="00684984">
      <w:pPr>
        <w:jc w:val="center"/>
        <w:rPr>
          <w:rFonts w:eastAsiaTheme="minorEastAsia"/>
        </w:rPr>
      </w:pPr>
      <w:r>
        <w:rPr>
          <w:rFonts w:eastAsiaTheme="minorEastAsia"/>
          <w:noProof/>
        </w:rPr>
        <w:drawing>
          <wp:inline distT="0" distB="0" distL="0" distR="0">
            <wp:extent cx="3629791" cy="2722562"/>
            <wp:effectExtent l="0" t="0" r="889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7304" cy="2765700"/>
                    </a:xfrm>
                    <a:prstGeom prst="rect">
                      <a:avLst/>
                    </a:prstGeom>
                  </pic:spPr>
                </pic:pic>
              </a:graphicData>
            </a:graphic>
          </wp:inline>
        </w:drawing>
      </w:r>
    </w:p>
    <w:p w:rsidR="00971241" w:rsidRDefault="00971241" w:rsidP="00684984">
      <w:pPr>
        <w:pStyle w:val="a"/>
        <w:numPr>
          <w:ilvl w:val="0"/>
          <w:numId w:val="0"/>
        </w:numPr>
        <w:rPr>
          <w:rFonts w:eastAsiaTheme="minorEastAsia"/>
        </w:rPr>
      </w:pPr>
      <w:r>
        <w:rPr>
          <w:rFonts w:eastAsiaTheme="minorEastAsia"/>
        </w:rPr>
        <w:t>Fig 1-</w:t>
      </w:r>
      <w:r w:rsidR="003B3D09">
        <w:rPr>
          <w:rFonts w:eastAsiaTheme="minorEastAsia"/>
        </w:rPr>
        <w:t>8</w:t>
      </w:r>
      <w:r>
        <w:rPr>
          <w:rFonts w:eastAsiaTheme="minorEastAsia"/>
        </w:rPr>
        <w:t xml:space="preserve"> </w:t>
      </w:r>
      <w:r w:rsidR="00052DFD" w:rsidRPr="00085044">
        <w:rPr>
          <w:rFonts w:eastAsiaTheme="minorEastAsia"/>
        </w:rPr>
        <w:t>modulation ratio m</w:t>
      </w:r>
      <w:r w:rsidR="00052DFD">
        <w:rPr>
          <w:rFonts w:eastAsiaTheme="minorEastAsia"/>
        </w:rPr>
        <w:t>=0.5</w:t>
      </w:r>
    </w:p>
    <w:p w:rsidR="00CF5CF7" w:rsidRDefault="00684984" w:rsidP="00684984">
      <w:pPr>
        <w:jc w:val="center"/>
        <w:rPr>
          <w:rFonts w:eastAsiaTheme="minorEastAsia"/>
        </w:rPr>
      </w:pPr>
      <w:r>
        <w:rPr>
          <w:rFonts w:eastAsiaTheme="minorEastAsia"/>
          <w:noProof/>
        </w:rPr>
        <w:lastRenderedPageBreak/>
        <w:drawing>
          <wp:inline distT="0" distB="0" distL="0" distR="0">
            <wp:extent cx="3682047" cy="276175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6084" cy="2787287"/>
                    </a:xfrm>
                    <a:prstGeom prst="rect">
                      <a:avLst/>
                    </a:prstGeom>
                  </pic:spPr>
                </pic:pic>
              </a:graphicData>
            </a:graphic>
          </wp:inline>
        </w:drawing>
      </w:r>
    </w:p>
    <w:p w:rsidR="00B8022B" w:rsidRDefault="00B8022B" w:rsidP="00684984">
      <w:pPr>
        <w:pStyle w:val="a"/>
        <w:numPr>
          <w:ilvl w:val="0"/>
          <w:numId w:val="0"/>
        </w:numPr>
        <w:rPr>
          <w:rFonts w:eastAsiaTheme="minorEastAsia"/>
        </w:rPr>
      </w:pPr>
      <w:r>
        <w:rPr>
          <w:rFonts w:eastAsiaTheme="minorEastAsia"/>
        </w:rPr>
        <w:t>Fig 1-</w:t>
      </w:r>
      <w:r w:rsidR="003B3D09">
        <w:rPr>
          <w:rFonts w:eastAsiaTheme="minorEastAsia"/>
        </w:rPr>
        <w:t>9</w:t>
      </w:r>
      <w:r>
        <w:rPr>
          <w:rFonts w:eastAsiaTheme="minorEastAsia"/>
        </w:rPr>
        <w:t xml:space="preserve"> </w:t>
      </w:r>
      <w:r w:rsidR="00052DFD" w:rsidRPr="00085044">
        <w:rPr>
          <w:rFonts w:eastAsiaTheme="minorEastAsia"/>
        </w:rPr>
        <w:t>modulation ratio m</w:t>
      </w:r>
      <w:r w:rsidR="00052DFD">
        <w:rPr>
          <w:rFonts w:eastAsiaTheme="minorEastAsia"/>
        </w:rPr>
        <w:t>=0.7</w:t>
      </w:r>
    </w:p>
    <w:p w:rsidR="00052DFD" w:rsidRDefault="00684984" w:rsidP="00684984">
      <w:pPr>
        <w:pStyle w:val="a"/>
        <w:numPr>
          <w:ilvl w:val="0"/>
          <w:numId w:val="0"/>
        </w:numPr>
        <w:rPr>
          <w:rFonts w:eastAsiaTheme="minorEastAsia"/>
        </w:rPr>
      </w:pPr>
      <w:r>
        <w:rPr>
          <w:rFonts w:eastAsiaTheme="minorEastAsia"/>
          <w:noProof/>
        </w:rPr>
        <w:drawing>
          <wp:inline distT="0" distB="0" distL="0" distR="0">
            <wp:extent cx="3553597" cy="2665412"/>
            <wp:effectExtent l="0" t="0" r="889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3663" cy="2672962"/>
                    </a:xfrm>
                    <a:prstGeom prst="rect">
                      <a:avLst/>
                    </a:prstGeom>
                  </pic:spPr>
                </pic:pic>
              </a:graphicData>
            </a:graphic>
          </wp:inline>
        </w:drawing>
      </w:r>
    </w:p>
    <w:p w:rsidR="00052DFD" w:rsidRDefault="00052DFD" w:rsidP="00684984">
      <w:pPr>
        <w:pStyle w:val="a"/>
        <w:numPr>
          <w:ilvl w:val="0"/>
          <w:numId w:val="0"/>
        </w:numPr>
        <w:rPr>
          <w:rFonts w:eastAsiaTheme="minorEastAsia"/>
        </w:rPr>
      </w:pPr>
      <w:r>
        <w:rPr>
          <w:rFonts w:eastAsiaTheme="minorEastAsia"/>
        </w:rPr>
        <w:t xml:space="preserve">Fig 1-10 </w:t>
      </w:r>
      <w:r w:rsidRPr="00085044">
        <w:rPr>
          <w:rFonts w:eastAsiaTheme="minorEastAsia"/>
        </w:rPr>
        <w:t>modulation ratio m</w:t>
      </w:r>
      <w:r>
        <w:rPr>
          <w:rFonts w:eastAsiaTheme="minorEastAsia"/>
        </w:rPr>
        <w:t>=0.9</w:t>
      </w:r>
    </w:p>
    <w:p w:rsidR="00052DFD" w:rsidRDefault="00684984" w:rsidP="00684984">
      <w:pPr>
        <w:pStyle w:val="a"/>
        <w:numPr>
          <w:ilvl w:val="0"/>
          <w:numId w:val="0"/>
        </w:numPr>
        <w:rPr>
          <w:rFonts w:eastAsiaTheme="minorEastAsia"/>
        </w:rPr>
      </w:pPr>
      <w:r>
        <w:rPr>
          <w:rFonts w:eastAsiaTheme="minorEastAsia"/>
          <w:noProof/>
        </w:rPr>
        <w:drawing>
          <wp:inline distT="0" distB="0" distL="0" distR="0">
            <wp:extent cx="3572647" cy="267970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6627" cy="2682685"/>
                    </a:xfrm>
                    <a:prstGeom prst="rect">
                      <a:avLst/>
                    </a:prstGeom>
                  </pic:spPr>
                </pic:pic>
              </a:graphicData>
            </a:graphic>
          </wp:inline>
        </w:drawing>
      </w:r>
    </w:p>
    <w:p w:rsidR="00052DFD" w:rsidRDefault="00052DFD" w:rsidP="00684984">
      <w:pPr>
        <w:pStyle w:val="a"/>
        <w:numPr>
          <w:ilvl w:val="0"/>
          <w:numId w:val="0"/>
        </w:numPr>
        <w:rPr>
          <w:rFonts w:eastAsiaTheme="minorEastAsia"/>
        </w:rPr>
      </w:pPr>
      <w:r>
        <w:rPr>
          <w:rFonts w:eastAsiaTheme="minorEastAsia"/>
        </w:rPr>
        <w:t xml:space="preserve">Fig 1-11 </w:t>
      </w:r>
      <w:r w:rsidRPr="00085044">
        <w:rPr>
          <w:rFonts w:eastAsiaTheme="minorEastAsia"/>
        </w:rPr>
        <w:t>modulation ratio m</w:t>
      </w:r>
      <w:r>
        <w:rPr>
          <w:rFonts w:eastAsiaTheme="minorEastAsia"/>
        </w:rPr>
        <w:t>=1.0</w:t>
      </w:r>
    </w:p>
    <w:p w:rsidR="00884CA6" w:rsidRPr="00B95367" w:rsidRDefault="00A401D4" w:rsidP="00884CA6">
      <w:pPr>
        <w:rPr>
          <w:rFonts w:eastAsiaTheme="minorEastAsia"/>
        </w:rPr>
      </w:pPr>
      <w:r w:rsidRPr="00A401D4">
        <w:rPr>
          <w:rFonts w:eastAsiaTheme="minorEastAsia"/>
        </w:rPr>
        <w:t xml:space="preserve">Synchronous modulation is a special case of Asynchronous Modulation, so only the analysis of </w:t>
      </w:r>
      <w:r w:rsidRPr="00A401D4">
        <w:rPr>
          <w:rFonts w:eastAsiaTheme="minorEastAsia"/>
        </w:rPr>
        <w:lastRenderedPageBreak/>
        <w:t>asynchronous modulation can be done. When asynchronous modulation is used, the PWM waveforms of different signal wave periods are different, so it is impossible to directly carry out Fourier analysis based on the signal wave period. Based on the carrier period, the Fourier expression of PWM wave can be derived by using Bessel function, but the analysis process is very complicated. Therefore, we only make the spectrum of typical analysis results</w:t>
      </w:r>
      <w:r w:rsidR="001835C0">
        <w:rPr>
          <w:rFonts w:eastAsiaTheme="minorEastAsia"/>
        </w:rPr>
        <w:t xml:space="preserve"> as below</w:t>
      </w:r>
      <w:r w:rsidR="00884CA6" w:rsidRPr="00884CA6">
        <w:rPr>
          <w:rFonts w:eastAsiaTheme="minorEastAsia"/>
        </w:rPr>
        <w:t>.</w:t>
      </w:r>
    </w:p>
    <w:p w:rsidR="00EB627F" w:rsidRDefault="00EB627F" w:rsidP="00CF5CF7">
      <w:pPr>
        <w:pStyle w:val="3"/>
      </w:pPr>
      <w:r>
        <w:rPr>
          <w:rFonts w:hint="eastAsia"/>
        </w:rPr>
        <w:t>A</w:t>
      </w:r>
      <w:r>
        <w:t>nalysis of the Results</w:t>
      </w:r>
    </w:p>
    <w:p w:rsidR="00676253" w:rsidRDefault="00676253" w:rsidP="00676253">
      <w:pPr>
        <w:rPr>
          <w:rFonts w:eastAsiaTheme="minorEastAsia"/>
        </w:rPr>
      </w:pPr>
      <w:r w:rsidRPr="00B33ABE">
        <w:rPr>
          <w:rFonts w:eastAsiaTheme="minorEastAsia"/>
        </w:rPr>
        <w:t xml:space="preserve">Suppose the voltage between the load neutral point </w:t>
      </w:r>
      <w:r>
        <w:rPr>
          <w:rFonts w:eastAsiaTheme="minorEastAsia"/>
        </w:rPr>
        <w:t>N</w:t>
      </w:r>
      <w:r w:rsidRPr="00B33ABE">
        <w:rPr>
          <w:rFonts w:eastAsiaTheme="minorEastAsia"/>
        </w:rPr>
        <w:t xml:space="preserve"> and the imaginary neutral point</w:t>
      </w:r>
      <w:r>
        <w:rPr>
          <w:rFonts w:eastAsiaTheme="minorEastAsia"/>
        </w:rPr>
        <w:t xml:space="preserve"> N</w:t>
      </w:r>
      <w:r w:rsidRPr="00B33ABE">
        <w:rPr>
          <w:rFonts w:eastAsiaTheme="minorEastAsia"/>
        </w:rPr>
        <w:t>'</w:t>
      </w:r>
      <w:r>
        <w:rPr>
          <w:rFonts w:eastAsiaTheme="minorEastAsia"/>
        </w:rPr>
        <w:t xml:space="preserve"> </w:t>
      </w:r>
      <w:r w:rsidRPr="00B33ABE">
        <w:rPr>
          <w:rFonts w:eastAsiaTheme="minorEastAsia"/>
        </w:rPr>
        <w:t>of the DC power supply</w:t>
      </w:r>
      <w:r>
        <w:rPr>
          <w:rFonts w:eastAsiaTheme="minorEastAsia"/>
        </w:rPr>
        <w:t xml:space="preserve"> is </w:t>
      </w:r>
      <w:proofErr w:type="spellStart"/>
      <w:r>
        <w:rPr>
          <w:rFonts w:eastAsiaTheme="minorEastAsia"/>
          <w:i/>
        </w:rPr>
        <w:t>u</w:t>
      </w:r>
      <w:r>
        <w:rPr>
          <w:rFonts w:eastAsiaTheme="minorEastAsia"/>
          <w:vertAlign w:val="subscript"/>
        </w:rPr>
        <w:t>NN</w:t>
      </w:r>
      <w:proofErr w:type="spellEnd"/>
      <w:r>
        <w:rPr>
          <w:rFonts w:eastAsiaTheme="minorEastAsia"/>
          <w:vertAlign w:val="subscript"/>
        </w:rPr>
        <w:t>’</w:t>
      </w:r>
      <w:r w:rsidRPr="00B33ABE">
        <w:rPr>
          <w:rFonts w:eastAsiaTheme="minorEastAsia"/>
        </w:rPr>
        <w:t>, then the phase voltages of each phase of the load are</w:t>
      </w:r>
    </w:p>
    <w:p w:rsidR="00676253" w:rsidRDefault="00676253" w:rsidP="00676253">
      <w:pPr>
        <w:jc w:val="center"/>
        <w:rPr>
          <w:rFonts w:eastAsiaTheme="minorEastAsia"/>
        </w:rPr>
      </w:pPr>
      <w:r w:rsidRPr="0019740F">
        <w:rPr>
          <w:rFonts w:eastAsiaTheme="minorEastAsia"/>
          <w:position w:val="-32"/>
        </w:rPr>
        <w:object w:dxaOrig="1767" w:dyaOrig="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37.5pt" o:ole="">
            <v:imagedata r:id="rId21" o:title=""/>
          </v:shape>
          <o:OLEObject Type="Embed" ProgID="Equation.AxMath" ShapeID="_x0000_i1025" DrawAspect="Content" ObjectID="_1669328193" r:id="rId22"/>
        </w:object>
      </w:r>
    </w:p>
    <w:p w:rsidR="00676253" w:rsidRDefault="00676253" w:rsidP="00676253">
      <w:pPr>
        <w:rPr>
          <w:rFonts w:eastAsiaTheme="minorEastAsia"/>
        </w:rPr>
      </w:pPr>
      <w:r w:rsidRPr="0019740F">
        <w:rPr>
          <w:rFonts w:eastAsiaTheme="minorEastAsia"/>
        </w:rPr>
        <w:t>Add up all the above</w:t>
      </w:r>
      <w:r>
        <w:rPr>
          <w:rFonts w:eastAsiaTheme="minorEastAsia"/>
        </w:rPr>
        <w:t xml:space="preserve"> equations</w:t>
      </w:r>
    </w:p>
    <w:p w:rsidR="00676253" w:rsidRDefault="00676253" w:rsidP="00676253">
      <w:pPr>
        <w:jc w:val="center"/>
        <w:rPr>
          <w:rFonts w:eastAsiaTheme="minorEastAsia"/>
        </w:rPr>
      </w:pPr>
      <w:r w:rsidRPr="0019740F">
        <w:rPr>
          <w:rFonts w:eastAsiaTheme="minorEastAsia"/>
          <w:position w:val="-21"/>
        </w:rPr>
        <w:object w:dxaOrig="4704" w:dyaOrig="531">
          <v:shape id="_x0000_i1026" type="#_x0000_t75" style="width:235.15pt;height:26.65pt" o:ole="">
            <v:imagedata r:id="rId23" o:title=""/>
          </v:shape>
          <o:OLEObject Type="Embed" ProgID="Equation.AxMath" ShapeID="_x0000_i1026" DrawAspect="Content" ObjectID="_1669328194" r:id="rId24"/>
        </w:object>
      </w:r>
    </w:p>
    <w:p w:rsidR="00676253" w:rsidRDefault="00676253" w:rsidP="00676253">
      <w:pPr>
        <w:rPr>
          <w:rFonts w:eastAsiaTheme="minorEastAsia"/>
        </w:rPr>
      </w:pPr>
      <w:r w:rsidRPr="007C6D27">
        <w:rPr>
          <w:rFonts w:eastAsiaTheme="minorEastAsia"/>
        </w:rPr>
        <w:t>If the load is a three-phase symmetrical load, then the sum of the three-phase voltages is zero</w:t>
      </w:r>
      <w:r>
        <w:rPr>
          <w:rFonts w:eastAsiaTheme="minorEastAsia"/>
        </w:rPr>
        <w:t xml:space="preserve">. </w:t>
      </w:r>
      <w:r w:rsidRPr="008034E5">
        <w:rPr>
          <w:rFonts w:eastAsiaTheme="minorEastAsia"/>
        </w:rPr>
        <w:t>The load phase voltage can be obtained from the following equation</w:t>
      </w:r>
      <w:r>
        <w:rPr>
          <w:rFonts w:eastAsiaTheme="minorEastAsia"/>
        </w:rPr>
        <w:t>:</w:t>
      </w:r>
    </w:p>
    <w:p w:rsidR="00676253" w:rsidRDefault="00676253" w:rsidP="00676253">
      <w:pPr>
        <w:jc w:val="center"/>
        <w:rPr>
          <w:rFonts w:eastAsiaTheme="minorEastAsia"/>
        </w:rPr>
      </w:pPr>
      <w:r w:rsidRPr="0019740F">
        <w:rPr>
          <w:rFonts w:eastAsiaTheme="minorEastAsia"/>
          <w:position w:val="-21"/>
        </w:rPr>
        <w:object w:dxaOrig="3125" w:dyaOrig="531">
          <v:shape id="_x0000_i1027" type="#_x0000_t75" style="width:156.4pt;height:26.65pt" o:ole="">
            <v:imagedata r:id="rId25" o:title=""/>
          </v:shape>
          <o:OLEObject Type="Embed" ProgID="Equation.AxMath" ShapeID="_x0000_i1027" DrawAspect="Content" ObjectID="_1669328195" r:id="rId26"/>
        </w:object>
      </w:r>
    </w:p>
    <w:p w:rsidR="00676253" w:rsidRDefault="00676253" w:rsidP="00676253">
      <w:pPr>
        <w:rPr>
          <w:rFonts w:eastAsiaTheme="minorEastAsia"/>
        </w:rPr>
      </w:pPr>
      <w:r w:rsidRPr="007C6D27">
        <w:rPr>
          <w:rFonts w:eastAsiaTheme="minorEastAsia"/>
        </w:rPr>
        <w:t>It can be seen from the waveform</w:t>
      </w:r>
      <w:r>
        <w:rPr>
          <w:rFonts w:eastAsiaTheme="minorEastAsia"/>
        </w:rPr>
        <w:t xml:space="preserve"> following</w:t>
      </w:r>
      <w:r w:rsidRPr="007C6D27">
        <w:rPr>
          <w:rFonts w:eastAsiaTheme="minorEastAsia"/>
        </w:rPr>
        <w:t xml:space="preserve"> that the PWM wave of load phase voltage is </w:t>
      </w:r>
      <w:r w:rsidRPr="007C6D27">
        <w:rPr>
          <w:rFonts w:eastAsiaTheme="minorEastAsia"/>
          <w:position w:val="-21"/>
        </w:rPr>
        <w:object w:dxaOrig="651" w:dyaOrig="531">
          <v:shape id="_x0000_i1028" type="#_x0000_t75" style="width:32.65pt;height:26.65pt" o:ole="">
            <v:imagedata r:id="rId27" o:title=""/>
          </v:shape>
          <o:OLEObject Type="Embed" ProgID="Equation.AxMath" ShapeID="_x0000_i1028" DrawAspect="Content" ObjectID="_1669328196" r:id="rId28"/>
        </w:object>
      </w:r>
      <w:r>
        <w:rPr>
          <w:rFonts w:eastAsiaTheme="minorEastAsia"/>
        </w:rPr>
        <w:t xml:space="preserve">, </w:t>
      </w:r>
      <w:r w:rsidRPr="007C6D27">
        <w:rPr>
          <w:rFonts w:eastAsiaTheme="minorEastAsia"/>
          <w:position w:val="-21"/>
        </w:rPr>
        <w:object w:dxaOrig="651" w:dyaOrig="531">
          <v:shape id="_x0000_i1029" type="#_x0000_t75" style="width:32.65pt;height:26.65pt" o:ole="">
            <v:imagedata r:id="rId29" o:title=""/>
          </v:shape>
          <o:OLEObject Type="Embed" ProgID="Equation.AxMath" ShapeID="_x0000_i1029" DrawAspect="Content" ObjectID="_1669328197" r:id="rId30"/>
        </w:object>
      </w:r>
      <w:r>
        <w:rPr>
          <w:rFonts w:eastAsiaTheme="minorEastAsia"/>
        </w:rPr>
        <w:t xml:space="preserve"> </w:t>
      </w:r>
      <w:r w:rsidRPr="007C6D27">
        <w:rPr>
          <w:rFonts w:eastAsiaTheme="minorEastAsia"/>
        </w:rPr>
        <w:t>and 0 are common species levels.</w:t>
      </w:r>
    </w:p>
    <w:p w:rsidR="00676253" w:rsidRDefault="00676253" w:rsidP="00676253">
      <w:pPr>
        <w:jc w:val="center"/>
        <w:rPr>
          <w:rFonts w:eastAsiaTheme="minorEastAsia"/>
        </w:rPr>
      </w:pPr>
      <w:r>
        <w:rPr>
          <w:rFonts w:eastAsiaTheme="minorEastAsia"/>
          <w:noProof/>
        </w:rPr>
        <w:drawing>
          <wp:inline distT="0" distB="0" distL="0" distR="0" wp14:anchorId="245426CC" wp14:editId="4B612292">
            <wp:extent cx="2551430" cy="2926211"/>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18245" b="5855"/>
                    <a:stretch/>
                  </pic:blipFill>
                  <pic:spPr bwMode="auto">
                    <a:xfrm>
                      <a:off x="0" y="0"/>
                      <a:ext cx="2581634" cy="2960852"/>
                    </a:xfrm>
                    <a:prstGeom prst="rect">
                      <a:avLst/>
                    </a:prstGeom>
                    <a:noFill/>
                    <a:ln>
                      <a:noFill/>
                    </a:ln>
                    <a:extLst>
                      <a:ext uri="{53640926-AAD7-44D8-BBD7-CCE9431645EC}">
                        <a14:shadowObscured xmlns:a14="http://schemas.microsoft.com/office/drawing/2010/main"/>
                      </a:ext>
                    </a:extLst>
                  </pic:spPr>
                </pic:pic>
              </a:graphicData>
            </a:graphic>
          </wp:inline>
        </w:drawing>
      </w:r>
    </w:p>
    <w:p w:rsidR="00676253" w:rsidRPr="00D760EC" w:rsidRDefault="00676253" w:rsidP="00676253">
      <w:pPr>
        <w:jc w:val="center"/>
        <w:rPr>
          <w:rFonts w:eastAsiaTheme="minorEastAsia"/>
          <w:sz w:val="20"/>
          <w:szCs w:val="20"/>
        </w:rPr>
      </w:pPr>
      <w:r w:rsidRPr="00D760EC">
        <w:rPr>
          <w:rFonts w:eastAsiaTheme="minorEastAsia" w:hint="eastAsia"/>
          <w:sz w:val="20"/>
          <w:szCs w:val="20"/>
        </w:rPr>
        <w:t>F</w:t>
      </w:r>
      <w:r w:rsidRPr="00D760EC">
        <w:rPr>
          <w:rFonts w:eastAsiaTheme="minorEastAsia"/>
          <w:sz w:val="20"/>
          <w:szCs w:val="20"/>
        </w:rPr>
        <w:t>ig 1-1</w:t>
      </w:r>
      <w:r>
        <w:rPr>
          <w:rFonts w:eastAsiaTheme="minorEastAsia"/>
          <w:sz w:val="20"/>
          <w:szCs w:val="20"/>
        </w:rPr>
        <w:t>2</w:t>
      </w:r>
      <w:r w:rsidRPr="00D760EC">
        <w:rPr>
          <w:rFonts w:eastAsiaTheme="minorEastAsia"/>
          <w:sz w:val="20"/>
          <w:szCs w:val="20"/>
        </w:rPr>
        <w:t xml:space="preserve"> the waveform of three phase PWM voltage source inverter</w:t>
      </w:r>
    </w:p>
    <w:p w:rsidR="00946397" w:rsidRDefault="00946397" w:rsidP="00946397">
      <w:pPr>
        <w:rPr>
          <w:rFonts w:eastAsiaTheme="minorEastAsia"/>
        </w:rPr>
      </w:pPr>
      <w:r w:rsidRPr="00972FEA">
        <w:rPr>
          <w:rFonts w:eastAsiaTheme="minorEastAsia"/>
        </w:rPr>
        <w:t>Three phase bridge PWM inverter circuit uses one carrier signal type in three phases, and the angular frequency contained in the output line voltage is</w:t>
      </w:r>
    </w:p>
    <w:p w:rsidR="00946397" w:rsidRDefault="00946397" w:rsidP="00946397">
      <w:pPr>
        <w:jc w:val="center"/>
        <w:rPr>
          <w:rFonts w:eastAsiaTheme="minorEastAsia"/>
        </w:rPr>
      </w:pPr>
      <w:r w:rsidRPr="00972FEA">
        <w:rPr>
          <w:rFonts w:eastAsiaTheme="minorEastAsia"/>
          <w:position w:val="-74"/>
        </w:rPr>
        <w:object w:dxaOrig="5483" w:dyaOrig="1611">
          <v:shape id="_x0000_i1030" type="#_x0000_t75" style="width:274.15pt;height:80.65pt" o:ole="">
            <v:imagedata r:id="rId32" o:title=""/>
          </v:shape>
          <o:OLEObject Type="Embed" ProgID="Equation.AxMath" ShapeID="_x0000_i1030" DrawAspect="Content" ObjectID="_1669328198" r:id="rId33"/>
        </w:object>
      </w:r>
    </w:p>
    <w:p w:rsidR="00EA72D4" w:rsidRDefault="00972FEA" w:rsidP="00972FEA">
      <w:pPr>
        <w:rPr>
          <w:rFonts w:eastAsiaTheme="minorEastAsia"/>
        </w:rPr>
      </w:pPr>
      <w:r w:rsidRPr="00972FEA">
        <w:rPr>
          <w:rFonts w:eastAsiaTheme="minorEastAsia"/>
        </w:rPr>
        <w:t>Fig</w:t>
      </w:r>
      <w:r>
        <w:rPr>
          <w:rFonts w:eastAsiaTheme="minorEastAsia"/>
        </w:rPr>
        <w:t xml:space="preserve"> 1-1</w:t>
      </w:r>
      <w:r w:rsidR="00676253">
        <w:rPr>
          <w:rFonts w:eastAsiaTheme="minorEastAsia"/>
        </w:rPr>
        <w:t>3</w:t>
      </w:r>
      <w:r w:rsidRPr="00972FEA">
        <w:rPr>
          <w:rFonts w:eastAsiaTheme="minorEastAsia"/>
        </w:rPr>
        <w:t xml:space="preserve"> shows the frequency spectrum of output line voltage of three-phase bridge PWM inverter circuit with different </w:t>
      </w:r>
      <w:r w:rsidR="00EA72D4" w:rsidRPr="00085044">
        <w:rPr>
          <w:rFonts w:eastAsiaTheme="minorEastAsia"/>
        </w:rPr>
        <w:t xml:space="preserve">amplitude modulation ratio </w:t>
      </w:r>
      <w:r w:rsidR="00EA72D4" w:rsidRPr="00EA72D4">
        <w:rPr>
          <w:rFonts w:eastAsiaTheme="minorEastAsia"/>
          <w:i/>
        </w:rPr>
        <w:t>m</w:t>
      </w:r>
      <w:r w:rsidRPr="00972FEA">
        <w:rPr>
          <w:rFonts w:eastAsiaTheme="minorEastAsia"/>
        </w:rPr>
        <w:t xml:space="preserve">. </w:t>
      </w:r>
      <w:proofErr w:type="gramStart"/>
      <w:r w:rsidRPr="00972FEA">
        <w:rPr>
          <w:rFonts w:eastAsiaTheme="minorEastAsia"/>
        </w:rPr>
        <w:t>It can be seen that the</w:t>
      </w:r>
      <w:proofErr w:type="gramEnd"/>
      <w:r w:rsidRPr="00972FEA">
        <w:rPr>
          <w:rFonts w:eastAsiaTheme="minorEastAsia"/>
        </w:rPr>
        <w:t xml:space="preserve"> PWM wave does not contain low order harmonics </w:t>
      </w:r>
      <w:r w:rsidR="00EA72D4">
        <w:rPr>
          <w:rFonts w:eastAsiaTheme="minorEastAsia"/>
        </w:rPr>
        <w:t xml:space="preserve">or </w:t>
      </w:r>
      <w:r w:rsidR="00EA72D4" w:rsidRPr="00EA72D4">
        <w:rPr>
          <w:rFonts w:eastAsiaTheme="minorEastAsia"/>
        </w:rPr>
        <w:t>integral multiple of carrier angular frequency</w:t>
      </w:r>
      <w:r w:rsidR="00EA72D4">
        <w:rPr>
          <w:rFonts w:eastAsiaTheme="minorEastAsia"/>
        </w:rPr>
        <w:t xml:space="preserve">. </w:t>
      </w:r>
      <w:r w:rsidR="00EA72D4" w:rsidRPr="00EA72D4">
        <w:rPr>
          <w:rFonts w:eastAsiaTheme="minorEastAsia"/>
        </w:rPr>
        <w:t>It only contains harmonics with angular frequency</w:t>
      </w:r>
      <w:r w:rsidR="00EA72D4">
        <w:rPr>
          <w:rFonts w:eastAsiaTheme="minorEastAsia"/>
        </w:rPr>
        <w:t xml:space="preserve"> </w:t>
      </w:r>
      <w:proofErr w:type="spellStart"/>
      <w:r w:rsidR="00EA72D4">
        <w:rPr>
          <w:rFonts w:ascii="Cambria Math" w:eastAsiaTheme="minorEastAsia" w:hAnsi="Cambria Math"/>
        </w:rPr>
        <w:t>ω</w:t>
      </w:r>
      <w:r w:rsidR="00EA72D4">
        <w:rPr>
          <w:rFonts w:eastAsiaTheme="minorEastAsia"/>
          <w:vertAlign w:val="subscript"/>
        </w:rPr>
        <w:t>c</w:t>
      </w:r>
      <w:proofErr w:type="spellEnd"/>
      <w:r w:rsidR="00EA72D4" w:rsidRPr="00EA72D4">
        <w:rPr>
          <w:rFonts w:eastAsiaTheme="minorEastAsia"/>
        </w:rPr>
        <w:t xml:space="preserve"> nearby</w:t>
      </w:r>
      <w:r w:rsidR="00EA72D4">
        <w:rPr>
          <w:rFonts w:eastAsiaTheme="minorEastAsia"/>
        </w:rPr>
        <w:t xml:space="preserve"> and the frequency 2</w:t>
      </w:r>
      <w:r w:rsidR="00EA72D4">
        <w:rPr>
          <w:rFonts w:ascii="Cambria Math" w:eastAsiaTheme="minorEastAsia" w:hAnsi="Cambria Math"/>
        </w:rPr>
        <w:t>ω</w:t>
      </w:r>
      <w:r w:rsidR="00EA72D4">
        <w:rPr>
          <w:rFonts w:eastAsiaTheme="minorEastAsia"/>
          <w:vertAlign w:val="subscript"/>
        </w:rPr>
        <w:t>c</w:t>
      </w:r>
      <w:r w:rsidR="00EA72D4">
        <w:rPr>
          <w:rFonts w:eastAsiaTheme="minorEastAsia"/>
        </w:rPr>
        <w:t>, 3</w:t>
      </w:r>
      <w:r w:rsidR="00EA72D4">
        <w:rPr>
          <w:rFonts w:ascii="Cambria Math" w:eastAsiaTheme="minorEastAsia" w:hAnsi="Cambria Math"/>
        </w:rPr>
        <w:t>ω</w:t>
      </w:r>
      <w:r w:rsidR="00EA72D4">
        <w:rPr>
          <w:rFonts w:eastAsiaTheme="minorEastAsia"/>
          <w:vertAlign w:val="subscript"/>
        </w:rPr>
        <w:t>c</w:t>
      </w:r>
      <w:r w:rsidR="00EA72D4">
        <w:rPr>
          <w:rFonts w:eastAsiaTheme="minorEastAsia"/>
        </w:rPr>
        <w:t xml:space="preserve"> nearby. </w:t>
      </w:r>
      <w:r w:rsidR="00EA72D4" w:rsidRPr="00EA72D4">
        <w:rPr>
          <w:rFonts w:eastAsiaTheme="minorEastAsia"/>
        </w:rPr>
        <w:t>Among the above harmonics, the harmonic component with high amplitude and the greatest influence is</w:t>
      </w:r>
    </w:p>
    <w:p w:rsidR="00EA72D4" w:rsidRPr="00EA72D4" w:rsidRDefault="00EA72D4" w:rsidP="00EA72D4">
      <w:pPr>
        <w:jc w:val="center"/>
        <w:rPr>
          <w:rFonts w:eastAsiaTheme="minorEastAsia"/>
        </w:rPr>
      </w:pPr>
      <w:r w:rsidRPr="00EA72D4">
        <w:rPr>
          <w:rFonts w:eastAsiaTheme="minorEastAsia"/>
          <w:position w:val="-9"/>
        </w:rPr>
        <w:object w:dxaOrig="2078" w:dyaOrig="284">
          <v:shape id="_x0000_i1031" type="#_x0000_t75" style="width:103.9pt;height:14.25pt" o:ole="">
            <v:imagedata r:id="rId34" o:title=""/>
          </v:shape>
          <o:OLEObject Type="Embed" ProgID="Equation.AxMath" ShapeID="_x0000_i1031" DrawAspect="Content" ObjectID="_1669328199" r:id="rId35"/>
        </w:object>
      </w:r>
    </w:p>
    <w:p w:rsidR="001835C0" w:rsidRDefault="009C5BBA" w:rsidP="00972FEA">
      <w:pPr>
        <w:rPr>
          <w:rFonts w:eastAsiaTheme="minorEastAsia"/>
        </w:rPr>
      </w:pPr>
      <w:r>
        <w:rPr>
          <w:rFonts w:eastAsiaTheme="minorEastAsia"/>
        </w:rPr>
        <w:t xml:space="preserve">The result shows </w:t>
      </w:r>
      <w:r w:rsidR="0006793C" w:rsidRPr="0006793C">
        <w:rPr>
          <w:rFonts w:eastAsiaTheme="minorEastAsia"/>
        </w:rPr>
        <w:t xml:space="preserve">that the amplitude of the fundamental wave in the output line voltage of the three-phase bridge PWM inverter increases linearly with the increase of the regulation. </w:t>
      </w:r>
      <w:r w:rsidR="001835C0" w:rsidRPr="001835C0">
        <w:rPr>
          <w:rFonts w:eastAsiaTheme="minorEastAsia"/>
        </w:rPr>
        <w:t>At the same time, there are some harmonic components whose amplitude is about 1% of the fundamental amplitude near the adjacent multiple carrier angular frequency</w:t>
      </w:r>
      <w:r w:rsidR="001835C0">
        <w:rPr>
          <w:rFonts w:eastAsiaTheme="minorEastAsia"/>
        </w:rPr>
        <w:t>.</w:t>
      </w:r>
    </w:p>
    <w:p w:rsidR="00972FEA" w:rsidRDefault="00972FEA" w:rsidP="00972FEA">
      <w:pPr>
        <w:rPr>
          <w:rFonts w:eastAsiaTheme="minorEastAsia"/>
        </w:rPr>
      </w:pPr>
      <w:r>
        <w:rPr>
          <w:rFonts w:eastAsiaTheme="minorEastAsia" w:hint="eastAsia"/>
          <w:noProof/>
        </w:rPr>
        <w:drawing>
          <wp:inline distT="0" distB="0" distL="0" distR="0">
            <wp:extent cx="5299032" cy="335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rotWithShape="1">
                    <a:blip r:embed="rId36" cstate="print">
                      <a:extLst>
                        <a:ext uri="{28A0092B-C50C-407E-A947-70E740481C1C}">
                          <a14:useLocalDpi xmlns:a14="http://schemas.microsoft.com/office/drawing/2010/main" val="0"/>
                        </a:ext>
                      </a:extLst>
                    </a:blip>
                    <a:srcRect l="9121" t="4623" r="7530" b="5358"/>
                    <a:stretch/>
                  </pic:blipFill>
                  <pic:spPr bwMode="auto">
                    <a:xfrm>
                      <a:off x="0" y="0"/>
                      <a:ext cx="5305195" cy="3356699"/>
                    </a:xfrm>
                    <a:prstGeom prst="rect">
                      <a:avLst/>
                    </a:prstGeom>
                    <a:ln>
                      <a:noFill/>
                    </a:ln>
                    <a:extLst>
                      <a:ext uri="{53640926-AAD7-44D8-BBD7-CCE9431645EC}">
                        <a14:shadowObscured xmlns:a14="http://schemas.microsoft.com/office/drawing/2010/main"/>
                      </a:ext>
                    </a:extLst>
                  </pic:spPr>
                </pic:pic>
              </a:graphicData>
            </a:graphic>
          </wp:inline>
        </w:drawing>
      </w:r>
    </w:p>
    <w:p w:rsidR="00B856F6" w:rsidRPr="00D760EC" w:rsidRDefault="00B856F6" w:rsidP="00B856F6">
      <w:pPr>
        <w:jc w:val="center"/>
        <w:rPr>
          <w:rFonts w:eastAsiaTheme="minorEastAsia"/>
          <w:sz w:val="20"/>
          <w:szCs w:val="20"/>
        </w:rPr>
      </w:pPr>
      <w:r w:rsidRPr="00D760EC">
        <w:rPr>
          <w:rFonts w:eastAsiaTheme="minorEastAsia" w:hint="eastAsia"/>
          <w:sz w:val="20"/>
          <w:szCs w:val="20"/>
        </w:rPr>
        <w:t>F</w:t>
      </w:r>
      <w:r w:rsidRPr="00D760EC">
        <w:rPr>
          <w:rFonts w:eastAsiaTheme="minorEastAsia"/>
          <w:sz w:val="20"/>
          <w:szCs w:val="20"/>
        </w:rPr>
        <w:t>ig 1-1</w:t>
      </w:r>
      <w:r w:rsidR="00676253">
        <w:rPr>
          <w:rFonts w:eastAsiaTheme="minorEastAsia"/>
          <w:sz w:val="20"/>
          <w:szCs w:val="20"/>
        </w:rPr>
        <w:t>3</w:t>
      </w:r>
      <w:r w:rsidRPr="00D760EC">
        <w:rPr>
          <w:rFonts w:eastAsiaTheme="minorEastAsia"/>
          <w:sz w:val="20"/>
          <w:szCs w:val="20"/>
        </w:rPr>
        <w:t xml:space="preserve"> </w:t>
      </w:r>
      <w:r w:rsidR="00BC5999" w:rsidRPr="00D760EC">
        <w:rPr>
          <w:rFonts w:eastAsiaTheme="minorEastAsia"/>
          <w:sz w:val="20"/>
          <w:szCs w:val="20"/>
        </w:rPr>
        <w:t xml:space="preserve">the relationship between Amplitude Modulation Ratio and </w:t>
      </w:r>
      <w:r w:rsidR="00DB59DA">
        <w:rPr>
          <w:rFonts w:eastAsiaTheme="minorEastAsia"/>
          <w:sz w:val="20"/>
          <w:szCs w:val="20"/>
        </w:rPr>
        <w:t>A</w:t>
      </w:r>
      <w:r w:rsidR="00DB59DA" w:rsidRPr="00DB59DA">
        <w:rPr>
          <w:rFonts w:eastAsiaTheme="minorEastAsia"/>
          <w:sz w:val="20"/>
          <w:szCs w:val="20"/>
        </w:rPr>
        <w:t>mplitude</w:t>
      </w:r>
      <w:r w:rsidR="00BC5999" w:rsidRPr="00D760EC">
        <w:rPr>
          <w:rFonts w:eastAsiaTheme="minorEastAsia"/>
          <w:sz w:val="20"/>
          <w:szCs w:val="20"/>
        </w:rPr>
        <w:t xml:space="preserve"> of Output Voltage</w:t>
      </w:r>
    </w:p>
    <w:p w:rsidR="00B856F6" w:rsidRDefault="00B856F6" w:rsidP="00B856F6">
      <w:pPr>
        <w:rPr>
          <w:rFonts w:eastAsiaTheme="minorEastAsia"/>
        </w:rPr>
      </w:pPr>
      <w:r w:rsidRPr="0006793C">
        <w:rPr>
          <w:rFonts w:eastAsiaTheme="minorEastAsia"/>
        </w:rPr>
        <w:t xml:space="preserve">When </w:t>
      </w:r>
      <w:r>
        <w:rPr>
          <w:rFonts w:eastAsiaTheme="minorEastAsia"/>
          <w:i/>
        </w:rPr>
        <w:t>m</w:t>
      </w:r>
      <w:r w:rsidRPr="0006793C">
        <w:rPr>
          <w:rFonts w:eastAsiaTheme="minorEastAsia"/>
        </w:rPr>
        <w:t xml:space="preserve"> = 1, the ratio of the fundamental amplitude of line voltage to DC voltage is about 0.866, that is</w:t>
      </w:r>
      <w:r>
        <w:rPr>
          <w:rFonts w:eastAsiaTheme="minorEastAsia" w:hint="eastAsia"/>
        </w:rPr>
        <w:t xml:space="preserve"> </w:t>
      </w:r>
      <w:r w:rsidRPr="00B856F6">
        <w:rPr>
          <w:rFonts w:eastAsiaTheme="minorEastAsia"/>
          <w:position w:val="-21"/>
        </w:rPr>
        <w:object w:dxaOrig="454" w:dyaOrig="596">
          <v:shape id="_x0000_i1032" type="#_x0000_t75" style="width:22.9pt;height:29.65pt" o:ole="">
            <v:imagedata r:id="rId37" o:title=""/>
          </v:shape>
          <o:OLEObject Type="Embed" ProgID="Equation.AxMath" ShapeID="_x0000_i1032" DrawAspect="Content" ObjectID="_1669328200" r:id="rId38"/>
        </w:object>
      </w:r>
      <w:r w:rsidRPr="0006793C">
        <w:rPr>
          <w:rFonts w:eastAsiaTheme="minorEastAsia"/>
        </w:rPr>
        <w:t>, which corresponds to the utilization ratio of DC voltage of three-phase bridge PWM inverter circuit.</w:t>
      </w:r>
    </w:p>
    <w:p w:rsidR="00D760EC" w:rsidRPr="00D760EC" w:rsidRDefault="00D760EC" w:rsidP="00D760EC">
      <w:pPr>
        <w:rPr>
          <w:rFonts w:eastAsiaTheme="minorEastAsia"/>
        </w:rPr>
      </w:pPr>
      <w:r w:rsidRPr="00D760EC">
        <w:rPr>
          <w:rFonts w:eastAsiaTheme="minorEastAsia"/>
        </w:rPr>
        <w:t xml:space="preserve">All the above analyses are carried out under ideal conditions. In the actual circuit, the distribution of harmonics will be more complex due to the error of sampling time and the influence of dead zone to avoid the straight through of upper and lower bridge arms in the same phase. </w:t>
      </w:r>
      <w:proofErr w:type="gramStart"/>
      <w:r w:rsidRPr="00D760EC">
        <w:rPr>
          <w:rFonts w:eastAsiaTheme="minorEastAsia"/>
        </w:rPr>
        <w:t>Generally speaking, the</w:t>
      </w:r>
      <w:proofErr w:type="gramEnd"/>
      <w:r w:rsidRPr="00D760EC">
        <w:rPr>
          <w:rFonts w:eastAsiaTheme="minorEastAsia"/>
        </w:rPr>
        <w:t xml:space="preserve"> harmonic content in the actual circuit is more than that under ideal conditions, and even a small amount of low order harmonics will appear.</w:t>
      </w:r>
    </w:p>
    <w:p w:rsidR="00450090" w:rsidRDefault="00D760EC" w:rsidP="00D760EC">
      <w:pPr>
        <w:rPr>
          <w:rFonts w:eastAsiaTheme="minorEastAsia"/>
        </w:rPr>
      </w:pPr>
      <w:r w:rsidRPr="00D760EC">
        <w:rPr>
          <w:rFonts w:eastAsiaTheme="minorEastAsia"/>
        </w:rPr>
        <w:t>The main harmonic in SPWM waveform is the angular frequency of</w:t>
      </w:r>
      <w:r w:rsidRPr="00450090">
        <w:rPr>
          <w:rFonts w:eastAsiaTheme="minorEastAsia"/>
          <w:i/>
        </w:rPr>
        <w:t xml:space="preserve"> </w:t>
      </w:r>
      <w:proofErr w:type="spellStart"/>
      <w:r w:rsidRPr="00450090">
        <w:rPr>
          <w:rFonts w:eastAsiaTheme="minorEastAsia"/>
          <w:i/>
        </w:rPr>
        <w:t>ω</w:t>
      </w:r>
      <w:r w:rsidR="0055050C" w:rsidRPr="00450090">
        <w:rPr>
          <w:rFonts w:eastAsiaTheme="minorEastAsia"/>
          <w:i/>
          <w:vertAlign w:val="subscript"/>
        </w:rPr>
        <w:t>c</w:t>
      </w:r>
      <w:proofErr w:type="spellEnd"/>
      <w:r w:rsidR="00C567A2">
        <w:rPr>
          <w:rFonts w:eastAsiaTheme="minorEastAsia"/>
        </w:rPr>
        <w:t xml:space="preserve">, </w:t>
      </w:r>
      <w:r w:rsidRPr="00D760EC">
        <w:rPr>
          <w:rFonts w:eastAsiaTheme="minorEastAsia"/>
        </w:rPr>
        <w:t>2</w:t>
      </w:r>
      <w:r w:rsidRPr="00450090">
        <w:rPr>
          <w:rFonts w:eastAsiaTheme="minorEastAsia"/>
          <w:i/>
        </w:rPr>
        <w:t>ω</w:t>
      </w:r>
      <w:r w:rsidR="0055050C" w:rsidRPr="00450090">
        <w:rPr>
          <w:rFonts w:eastAsiaTheme="minorEastAsia"/>
          <w:i/>
          <w:vertAlign w:val="subscript"/>
        </w:rPr>
        <w:t>c</w:t>
      </w:r>
      <w:r w:rsidR="0055050C">
        <w:rPr>
          <w:rFonts w:eastAsiaTheme="minorEastAsia"/>
        </w:rPr>
        <w:t xml:space="preserve"> </w:t>
      </w:r>
      <w:r w:rsidRPr="00D760EC">
        <w:rPr>
          <w:rFonts w:eastAsiaTheme="minorEastAsia"/>
        </w:rPr>
        <w:t xml:space="preserve">and nearby harmonics. </w:t>
      </w:r>
      <w:r w:rsidRPr="00D760EC">
        <w:rPr>
          <w:rFonts w:eastAsiaTheme="minorEastAsia"/>
        </w:rPr>
        <w:lastRenderedPageBreak/>
        <w:t>General</w:t>
      </w:r>
      <w:r w:rsidR="0055050C">
        <w:rPr>
          <w:rFonts w:eastAsiaTheme="minorEastAsia"/>
        </w:rPr>
        <w:t>ly,</w:t>
      </w:r>
      <w:r w:rsidRPr="00D760EC">
        <w:rPr>
          <w:rFonts w:eastAsiaTheme="minorEastAsia"/>
        </w:rPr>
        <w:t xml:space="preserve"> </w:t>
      </w:r>
      <w:proofErr w:type="spellStart"/>
      <w:r w:rsidRPr="00450090">
        <w:rPr>
          <w:rFonts w:eastAsiaTheme="minorEastAsia"/>
          <w:i/>
        </w:rPr>
        <w:t>ω</w:t>
      </w:r>
      <w:r w:rsidR="00AE2600" w:rsidRPr="00450090">
        <w:rPr>
          <w:rFonts w:eastAsiaTheme="minorEastAsia"/>
          <w:i/>
          <w:vertAlign w:val="subscript"/>
        </w:rPr>
        <w:t>c</w:t>
      </w:r>
      <w:proofErr w:type="spellEnd"/>
      <w:r w:rsidR="00AE2600" w:rsidRPr="00450090">
        <w:rPr>
          <w:rFonts w:eastAsiaTheme="minorEastAsia"/>
          <w:i/>
        </w:rPr>
        <w:t xml:space="preserve"> </w:t>
      </w:r>
      <w:r w:rsidRPr="00450090">
        <w:rPr>
          <w:rFonts w:ascii="Cambria Math" w:eastAsiaTheme="minorEastAsia" w:hAnsi="Cambria Math" w:cs="Cambria Math"/>
        </w:rPr>
        <w:t>≫</w:t>
      </w:r>
      <w:r w:rsidR="00AE2600" w:rsidRPr="00450090">
        <w:rPr>
          <w:rFonts w:ascii="Cambria Math" w:eastAsiaTheme="minorEastAsia" w:hAnsi="Cambria Math" w:cs="Cambria Math"/>
        </w:rPr>
        <w:t xml:space="preserve"> </w:t>
      </w:r>
      <w:proofErr w:type="spellStart"/>
      <w:r w:rsidRPr="00450090">
        <w:rPr>
          <w:rFonts w:eastAsiaTheme="minorEastAsia"/>
          <w:i/>
        </w:rPr>
        <w:t>ω</w:t>
      </w:r>
      <w:r w:rsidR="00AE2600" w:rsidRPr="00450090">
        <w:rPr>
          <w:rFonts w:eastAsiaTheme="minorEastAsia"/>
          <w:i/>
          <w:vertAlign w:val="subscript"/>
        </w:rPr>
        <w:t>r</w:t>
      </w:r>
      <w:proofErr w:type="spellEnd"/>
      <w:r w:rsidRPr="00D760EC">
        <w:rPr>
          <w:rFonts w:eastAsiaTheme="minorEastAsia"/>
        </w:rPr>
        <w:t xml:space="preserve">. Therefore, the frequency of main harmonic in PWM waveform is much higher than that of fundamental wave, which is easy to filter out. The higher the carrier frequency is, the higher the harmonic frequency in SPWM waveform is, and the smaller the filter volume is. </w:t>
      </w:r>
    </w:p>
    <w:p w:rsidR="00B856F6" w:rsidRDefault="00D760EC" w:rsidP="00D760EC">
      <w:pPr>
        <w:rPr>
          <w:rFonts w:eastAsiaTheme="minorEastAsia"/>
        </w:rPr>
      </w:pPr>
      <w:r w:rsidRPr="00D760EC">
        <w:rPr>
          <w:rFonts w:eastAsiaTheme="minorEastAsia"/>
        </w:rPr>
        <w:t xml:space="preserve">In addition, the general filter has a certain bandwidth. If the filter is designed according to the carrier frequency, the harmonics near the carrier can also be filtered. If the filter is designed as a low-pass filter, and according to the carrier angular frequency </w:t>
      </w:r>
      <w:proofErr w:type="spellStart"/>
      <w:r w:rsidRPr="00450090">
        <w:rPr>
          <w:rFonts w:eastAsiaTheme="minorEastAsia"/>
          <w:i/>
        </w:rPr>
        <w:t>ω</w:t>
      </w:r>
      <w:r w:rsidR="00450090" w:rsidRPr="00450090">
        <w:rPr>
          <w:rFonts w:eastAsiaTheme="minorEastAsia"/>
          <w:i/>
          <w:vertAlign w:val="subscript"/>
        </w:rPr>
        <w:t>c</w:t>
      </w:r>
      <w:proofErr w:type="spellEnd"/>
      <w:r w:rsidR="00450090">
        <w:rPr>
          <w:rFonts w:eastAsiaTheme="minorEastAsia"/>
        </w:rPr>
        <w:t>,</w:t>
      </w:r>
      <w:r w:rsidRPr="00D760EC">
        <w:rPr>
          <w:rFonts w:eastAsiaTheme="minorEastAsia"/>
        </w:rPr>
        <w:t xml:space="preserve"> </w:t>
      </w:r>
      <w:r w:rsidR="00450090">
        <w:rPr>
          <w:rFonts w:eastAsiaTheme="minorEastAsia"/>
        </w:rPr>
        <w:t>t</w:t>
      </w:r>
      <w:r w:rsidRPr="00D760EC">
        <w:rPr>
          <w:rFonts w:eastAsiaTheme="minorEastAsia"/>
        </w:rPr>
        <w:t xml:space="preserve">he harmonics </w:t>
      </w:r>
      <w:r w:rsidR="00450090">
        <w:rPr>
          <w:rFonts w:eastAsiaTheme="minorEastAsia"/>
        </w:rPr>
        <w:t xml:space="preserve">with </w:t>
      </w:r>
      <w:r w:rsidR="00450090" w:rsidRPr="00D760EC">
        <w:rPr>
          <w:rFonts w:eastAsiaTheme="minorEastAsia"/>
        </w:rPr>
        <w:t>the angular frequency is 2</w:t>
      </w:r>
      <w:r w:rsidR="00450090" w:rsidRPr="00B1101F">
        <w:rPr>
          <w:rFonts w:eastAsiaTheme="minorEastAsia"/>
          <w:i/>
        </w:rPr>
        <w:t>ω</w:t>
      </w:r>
      <w:r w:rsidR="00450090" w:rsidRPr="00B1101F">
        <w:rPr>
          <w:rFonts w:eastAsiaTheme="minorEastAsia"/>
          <w:i/>
          <w:vertAlign w:val="subscript"/>
        </w:rPr>
        <w:t>c</w:t>
      </w:r>
      <w:r w:rsidR="00450090">
        <w:rPr>
          <w:rFonts w:eastAsiaTheme="minorEastAsia" w:hint="eastAsia"/>
        </w:rPr>
        <w:t xml:space="preserve"> </w:t>
      </w:r>
      <w:r w:rsidR="00450090">
        <w:rPr>
          <w:rFonts w:eastAsiaTheme="minorEastAsia"/>
        </w:rPr>
        <w:t xml:space="preserve">and </w:t>
      </w:r>
      <w:r w:rsidR="00450090" w:rsidRPr="00D760EC">
        <w:rPr>
          <w:rFonts w:eastAsiaTheme="minorEastAsia"/>
        </w:rPr>
        <w:t>3</w:t>
      </w:r>
      <w:r w:rsidR="00450090" w:rsidRPr="00B1101F">
        <w:rPr>
          <w:rFonts w:eastAsiaTheme="minorEastAsia"/>
          <w:i/>
        </w:rPr>
        <w:t>ω</w:t>
      </w:r>
      <w:r w:rsidR="00450090" w:rsidRPr="00B1101F">
        <w:rPr>
          <w:rFonts w:eastAsiaTheme="minorEastAsia"/>
          <w:i/>
          <w:vertAlign w:val="subscript"/>
        </w:rPr>
        <w:t>c</w:t>
      </w:r>
      <w:r w:rsidRPr="00D760EC">
        <w:rPr>
          <w:rFonts w:eastAsiaTheme="minorEastAsia"/>
        </w:rPr>
        <w:t xml:space="preserve"> and its vicinity are also filtered out.</w:t>
      </w:r>
    </w:p>
    <w:p w:rsidR="00261151" w:rsidRDefault="00261151" w:rsidP="00261151">
      <w:pPr>
        <w:pStyle w:val="3"/>
        <w:rPr>
          <w:rFonts w:eastAsiaTheme="minorEastAsia"/>
        </w:rPr>
      </w:pPr>
      <w:r>
        <w:rPr>
          <w:rFonts w:eastAsiaTheme="minorEastAsia"/>
        </w:rPr>
        <w:t>Appendix – MATLAB program for harmonics analysis</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spellStart"/>
      <w:r w:rsidRPr="00261151">
        <w:rPr>
          <w:rFonts w:ascii="Courier New" w:eastAsia="仿宋" w:hAnsi="Courier New" w:cs="Courier New"/>
          <w:color w:val="000000"/>
          <w:kern w:val="0"/>
          <w:sz w:val="20"/>
          <w:szCs w:val="20"/>
        </w:rPr>
        <w:t>clc</w:t>
      </w:r>
      <w:proofErr w:type="spellEnd"/>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clear;</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close </w:t>
      </w:r>
      <w:r w:rsidRPr="00261151">
        <w:rPr>
          <w:rFonts w:ascii="Courier New" w:eastAsia="仿宋" w:hAnsi="Courier New" w:cs="Courier New"/>
          <w:color w:val="A020F0"/>
          <w:kern w:val="0"/>
          <w:sz w:val="20"/>
          <w:szCs w:val="20"/>
        </w:rPr>
        <w:t>all</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3C763D"/>
          <w:kern w:val="0"/>
          <w:sz w:val="20"/>
          <w:szCs w:val="20"/>
        </w:rPr>
        <w:t>%% setup the parameter</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j = 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step = 0.01;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spellStart"/>
      <w:r w:rsidRPr="00261151">
        <w:rPr>
          <w:rFonts w:ascii="Courier New" w:eastAsia="仿宋" w:hAnsi="Courier New" w:cs="Courier New"/>
          <w:color w:val="000000"/>
          <w:kern w:val="0"/>
          <w:sz w:val="20"/>
          <w:szCs w:val="20"/>
        </w:rPr>
        <w:t>amplitude_modulation</w:t>
      </w:r>
      <w:proofErr w:type="spellEnd"/>
      <w:r w:rsidRPr="00261151">
        <w:rPr>
          <w:rFonts w:ascii="Courier New" w:eastAsia="仿宋" w:hAnsi="Courier New" w:cs="Courier New"/>
          <w:color w:val="000000"/>
          <w:kern w:val="0"/>
          <w:sz w:val="20"/>
          <w:szCs w:val="20"/>
        </w:rPr>
        <w:t xml:space="preserve"> = [</w:t>
      </w:r>
      <w:proofErr w:type="gramStart"/>
      <w:r w:rsidRPr="00261151">
        <w:rPr>
          <w:rFonts w:ascii="Courier New" w:eastAsia="仿宋" w:hAnsi="Courier New" w:cs="Courier New"/>
          <w:color w:val="000000"/>
          <w:kern w:val="0"/>
          <w:sz w:val="20"/>
          <w:szCs w:val="20"/>
        </w:rPr>
        <w:t>0:step</w:t>
      </w:r>
      <w:proofErr w:type="gramEnd"/>
      <w:r w:rsidRPr="00261151">
        <w:rPr>
          <w:rFonts w:ascii="Courier New" w:eastAsia="仿宋" w:hAnsi="Courier New" w:cs="Courier New"/>
          <w:color w:val="000000"/>
          <w:kern w:val="0"/>
          <w:sz w:val="20"/>
          <w:szCs w:val="20"/>
        </w:rPr>
        <w:t>:1];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n = length(</w:t>
      </w:r>
      <w:proofErr w:type="spellStart"/>
      <w:r w:rsidRPr="00261151">
        <w:rPr>
          <w:rFonts w:ascii="Courier New" w:eastAsia="仿宋" w:hAnsi="Courier New" w:cs="Courier New"/>
          <w:color w:val="000000"/>
          <w:kern w:val="0"/>
          <w:sz w:val="20"/>
          <w:szCs w:val="20"/>
        </w:rPr>
        <w:t>amplitude_modulation</w:t>
      </w:r>
      <w:proofErr w:type="spellEnd"/>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spellStart"/>
      <w:r w:rsidRPr="00261151">
        <w:rPr>
          <w:rFonts w:ascii="Courier New" w:eastAsia="仿宋" w:hAnsi="Courier New" w:cs="Courier New"/>
          <w:color w:val="000000"/>
          <w:kern w:val="0"/>
          <w:sz w:val="20"/>
          <w:szCs w:val="20"/>
        </w:rPr>
        <w:t>fun_result</w:t>
      </w:r>
      <w:proofErr w:type="spellEnd"/>
      <w:r w:rsidRPr="00261151">
        <w:rPr>
          <w:rFonts w:ascii="Courier New" w:eastAsia="仿宋" w:hAnsi="Courier New" w:cs="Courier New"/>
          <w:color w:val="000000"/>
          <w:kern w:val="0"/>
          <w:sz w:val="20"/>
          <w:szCs w:val="20"/>
        </w:rPr>
        <w:t xml:space="preserve"> = zeros(n,1);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har1_result = zeros(n,1);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har2_result = zeros(n,1);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har3_result = zeros(n,1);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3C763D"/>
          <w:kern w:val="0"/>
          <w:sz w:val="20"/>
          <w:szCs w:val="20"/>
        </w:rPr>
        <w:t>%% run the simulation</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FF"/>
          <w:kern w:val="0"/>
          <w:sz w:val="20"/>
          <w:szCs w:val="20"/>
        </w:rPr>
        <w:t>for</w:t>
      </w:r>
      <w:r w:rsidRPr="00261151">
        <w:rPr>
          <w:rFonts w:ascii="Courier New" w:eastAsia="仿宋" w:hAnsi="Courier New" w:cs="Courier New"/>
          <w:color w:val="000000"/>
          <w:kern w:val="0"/>
          <w:sz w:val="20"/>
          <w:szCs w:val="20"/>
        </w:rPr>
        <w:t xml:space="preserve"> </w:t>
      </w:r>
      <w:proofErr w:type="spellStart"/>
      <w:r w:rsidRPr="00261151">
        <w:rPr>
          <w:rFonts w:ascii="Courier New" w:eastAsia="仿宋" w:hAnsi="Courier New" w:cs="Courier New"/>
          <w:color w:val="000000"/>
          <w:kern w:val="0"/>
          <w:sz w:val="20"/>
          <w:szCs w:val="20"/>
        </w:rPr>
        <w:t>i</w:t>
      </w:r>
      <w:proofErr w:type="spellEnd"/>
      <w:r w:rsidRPr="00261151">
        <w:rPr>
          <w:rFonts w:ascii="Courier New" w:eastAsia="仿宋" w:hAnsi="Courier New" w:cs="Courier New"/>
          <w:color w:val="000000"/>
          <w:kern w:val="0"/>
          <w:sz w:val="20"/>
          <w:szCs w:val="20"/>
        </w:rPr>
        <w:t xml:space="preserve"> = </w:t>
      </w:r>
      <w:proofErr w:type="gramStart"/>
      <w:r w:rsidRPr="00261151">
        <w:rPr>
          <w:rFonts w:ascii="Courier New" w:eastAsia="仿宋" w:hAnsi="Courier New" w:cs="Courier New"/>
          <w:color w:val="000000"/>
          <w:kern w:val="0"/>
          <w:sz w:val="20"/>
          <w:szCs w:val="20"/>
        </w:rPr>
        <w:t>0:step</w:t>
      </w:r>
      <w:proofErr w:type="gramEnd"/>
      <w:r w:rsidRPr="00261151">
        <w:rPr>
          <w:rFonts w:ascii="Courier New" w:eastAsia="仿宋" w:hAnsi="Courier New" w:cs="Courier New"/>
          <w:color w:val="000000"/>
          <w:kern w:val="0"/>
          <w:sz w:val="20"/>
          <w:szCs w:val="20"/>
        </w:rPr>
        <w:t>:1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r w:rsidRPr="00261151">
        <w:rPr>
          <w:rFonts w:ascii="Courier New" w:eastAsia="仿宋" w:hAnsi="Courier New" w:cs="Courier New"/>
          <w:color w:val="000000"/>
          <w:kern w:val="0"/>
          <w:sz w:val="20"/>
          <w:szCs w:val="20"/>
        </w:rPr>
        <w:t>tem</w:t>
      </w:r>
      <w:proofErr w:type="spellEnd"/>
      <w:r w:rsidRPr="00261151">
        <w:rPr>
          <w:rFonts w:ascii="Courier New" w:eastAsia="仿宋" w:hAnsi="Courier New" w:cs="Courier New"/>
          <w:color w:val="000000"/>
          <w:kern w:val="0"/>
          <w:sz w:val="20"/>
          <w:szCs w:val="20"/>
        </w:rPr>
        <w:t xml:space="preserve"> = </w:t>
      </w:r>
      <w:proofErr w:type="spellStart"/>
      <w:r w:rsidRPr="00261151">
        <w:rPr>
          <w:rFonts w:ascii="Courier New" w:eastAsia="仿宋" w:hAnsi="Courier New" w:cs="Courier New"/>
          <w:color w:val="000000"/>
          <w:kern w:val="0"/>
          <w:sz w:val="20"/>
          <w:szCs w:val="20"/>
        </w:rPr>
        <w:t>i</w:t>
      </w:r>
      <w:proofErr w:type="spellEnd"/>
      <w:r w:rsidRPr="00261151">
        <w:rPr>
          <w:rFonts w:ascii="Courier New" w:eastAsia="仿宋" w:hAnsi="Courier New" w:cs="Courier New"/>
          <w:color w:val="000000"/>
          <w:kern w:val="0"/>
          <w:sz w:val="20"/>
          <w:szCs w:val="20"/>
        </w:rPr>
        <w:t xml:space="preserve">; </w:t>
      </w:r>
      <w:r w:rsidRPr="00261151">
        <w:rPr>
          <w:rFonts w:ascii="Courier New" w:eastAsia="仿宋" w:hAnsi="Courier New" w:cs="Courier New"/>
          <w:color w:val="3C763D"/>
          <w:kern w:val="0"/>
          <w:sz w:val="20"/>
          <w:szCs w:val="20"/>
        </w:rPr>
        <w:t xml:space="preserve">% middle </w:t>
      </w:r>
      <w:proofErr w:type="spellStart"/>
      <w:r w:rsidRPr="00261151">
        <w:rPr>
          <w:rFonts w:ascii="Courier New" w:eastAsia="仿宋" w:hAnsi="Courier New" w:cs="Courier New"/>
          <w:color w:val="3C763D"/>
          <w:kern w:val="0"/>
          <w:sz w:val="20"/>
          <w:szCs w:val="20"/>
        </w:rPr>
        <w:t>tem</w:t>
      </w:r>
      <w:proofErr w:type="spellEnd"/>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r w:rsidRPr="00261151">
        <w:rPr>
          <w:rFonts w:ascii="Courier New" w:eastAsia="仿宋" w:hAnsi="Courier New" w:cs="Courier New"/>
          <w:color w:val="000000"/>
          <w:kern w:val="0"/>
          <w:sz w:val="20"/>
          <w:szCs w:val="20"/>
        </w:rPr>
        <w:t>set_param</w:t>
      </w:r>
      <w:proofErr w:type="spell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'Seminar6_topic1/Sine_Wave_W'</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'Amplitude'</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w:t>
      </w:r>
      <w:proofErr w:type="spellStart"/>
      <w:r w:rsidRPr="00261151">
        <w:rPr>
          <w:rFonts w:ascii="Courier New" w:eastAsia="仿宋" w:hAnsi="Courier New" w:cs="Courier New"/>
          <w:color w:val="A020F0"/>
          <w:kern w:val="0"/>
          <w:sz w:val="20"/>
          <w:szCs w:val="20"/>
        </w:rPr>
        <w:t>tem</w:t>
      </w:r>
      <w:proofErr w:type="spellEnd"/>
      <w:r w:rsidRPr="00261151">
        <w:rPr>
          <w:rFonts w:ascii="Courier New" w:eastAsia="仿宋" w:hAnsi="Courier New" w:cs="Courier New"/>
          <w:color w:val="A020F0"/>
          <w:kern w:val="0"/>
          <w:sz w:val="20"/>
          <w:szCs w:val="20"/>
        </w:rPr>
        <w:t>'</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r w:rsidRPr="00261151">
        <w:rPr>
          <w:rFonts w:ascii="Courier New" w:eastAsia="仿宋" w:hAnsi="Courier New" w:cs="Courier New"/>
          <w:color w:val="000000"/>
          <w:kern w:val="0"/>
          <w:sz w:val="20"/>
          <w:szCs w:val="20"/>
        </w:rPr>
        <w:t>set_param</w:t>
      </w:r>
      <w:proofErr w:type="spell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'Seminar6_topic1/Sine_Wave_V'</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'Amplitude'</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w:t>
      </w:r>
      <w:proofErr w:type="spellStart"/>
      <w:r w:rsidRPr="00261151">
        <w:rPr>
          <w:rFonts w:ascii="Courier New" w:eastAsia="仿宋" w:hAnsi="Courier New" w:cs="Courier New"/>
          <w:color w:val="A020F0"/>
          <w:kern w:val="0"/>
          <w:sz w:val="20"/>
          <w:szCs w:val="20"/>
        </w:rPr>
        <w:t>tem</w:t>
      </w:r>
      <w:proofErr w:type="spellEnd"/>
      <w:r w:rsidRPr="00261151">
        <w:rPr>
          <w:rFonts w:ascii="Courier New" w:eastAsia="仿宋" w:hAnsi="Courier New" w:cs="Courier New"/>
          <w:color w:val="A020F0"/>
          <w:kern w:val="0"/>
          <w:sz w:val="20"/>
          <w:szCs w:val="20"/>
        </w:rPr>
        <w:t>'</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r w:rsidRPr="00261151">
        <w:rPr>
          <w:rFonts w:ascii="Courier New" w:eastAsia="仿宋" w:hAnsi="Courier New" w:cs="Courier New"/>
          <w:color w:val="000000"/>
          <w:kern w:val="0"/>
          <w:sz w:val="20"/>
          <w:szCs w:val="20"/>
        </w:rPr>
        <w:t>set_param</w:t>
      </w:r>
      <w:proofErr w:type="spell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'Seminar6_topic1/Sine_Wave_U'</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'Amplitude'</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w:t>
      </w:r>
      <w:proofErr w:type="spellStart"/>
      <w:r w:rsidRPr="00261151">
        <w:rPr>
          <w:rFonts w:ascii="Courier New" w:eastAsia="仿宋" w:hAnsi="Courier New" w:cs="Courier New"/>
          <w:color w:val="A020F0"/>
          <w:kern w:val="0"/>
          <w:sz w:val="20"/>
          <w:szCs w:val="20"/>
        </w:rPr>
        <w:t>tem</w:t>
      </w:r>
      <w:proofErr w:type="spellEnd"/>
      <w:r w:rsidRPr="00261151">
        <w:rPr>
          <w:rFonts w:ascii="Courier New" w:eastAsia="仿宋" w:hAnsi="Courier New" w:cs="Courier New"/>
          <w:color w:val="A020F0"/>
          <w:kern w:val="0"/>
          <w:sz w:val="20"/>
          <w:szCs w:val="20"/>
        </w:rPr>
        <w:t>'</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sim(</w:t>
      </w:r>
      <w:r w:rsidRPr="00261151">
        <w:rPr>
          <w:rFonts w:ascii="Courier New" w:eastAsia="仿宋" w:hAnsi="Courier New" w:cs="Courier New"/>
          <w:color w:val="A020F0"/>
          <w:kern w:val="0"/>
          <w:sz w:val="20"/>
          <w:szCs w:val="20"/>
        </w:rPr>
        <w:t>'Seminar6_topic1</w:t>
      </w:r>
      <w:proofErr w:type="gramStart"/>
      <w:r w:rsidRPr="00261151">
        <w:rPr>
          <w:rFonts w:ascii="Courier New" w:eastAsia="仿宋" w:hAnsi="Courier New" w:cs="Courier New"/>
          <w:color w:val="A020F0"/>
          <w:kern w:val="0"/>
          <w:sz w:val="20"/>
          <w:szCs w:val="20"/>
        </w:rPr>
        <w:t>'</w:t>
      </w:r>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000000"/>
          <w:kern w:val="0"/>
          <w:sz w:val="20"/>
          <w:szCs w:val="20"/>
        </w:rPr>
        <w:t xml:space="preserve">0,0.03]); </w:t>
      </w:r>
      <w:r w:rsidRPr="00261151">
        <w:rPr>
          <w:rFonts w:ascii="Courier New" w:eastAsia="仿宋" w:hAnsi="Courier New" w:cs="Courier New"/>
          <w:color w:val="3C763D"/>
          <w:kern w:val="0"/>
          <w:sz w:val="20"/>
          <w:szCs w:val="20"/>
        </w:rPr>
        <w:t>% Run simulation</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r w:rsidRPr="00261151">
        <w:rPr>
          <w:rFonts w:ascii="Courier New" w:eastAsia="仿宋" w:hAnsi="Courier New" w:cs="Courier New"/>
          <w:color w:val="000000"/>
          <w:kern w:val="0"/>
          <w:sz w:val="20"/>
          <w:szCs w:val="20"/>
        </w:rPr>
        <w:t>fun_result</w:t>
      </w:r>
      <w:proofErr w:type="spellEnd"/>
      <w:r w:rsidRPr="00261151">
        <w:rPr>
          <w:rFonts w:ascii="Courier New" w:eastAsia="仿宋" w:hAnsi="Courier New" w:cs="Courier New"/>
          <w:color w:val="000000"/>
          <w:kern w:val="0"/>
          <w:sz w:val="20"/>
          <w:szCs w:val="20"/>
        </w:rPr>
        <w:t>(j) = fundamental(end);</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har1_result(j) = harmonics1(end);</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har2_result(j) = harmonics2(end);</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har3_result(j) = harmonics3(end);</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r w:rsidRPr="00261151">
        <w:rPr>
          <w:rFonts w:ascii="Courier New" w:eastAsia="仿宋" w:hAnsi="Courier New" w:cs="Courier New"/>
          <w:color w:val="3C763D"/>
          <w:kern w:val="0"/>
          <w:sz w:val="20"/>
          <w:szCs w:val="20"/>
        </w:rPr>
        <w:t>% result check</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proofErr w:type="gramStart"/>
      <w:r w:rsidRPr="00261151">
        <w:rPr>
          <w:rFonts w:ascii="Courier New" w:eastAsia="仿宋" w:hAnsi="Courier New" w:cs="Courier New"/>
          <w:color w:val="000000"/>
          <w:kern w:val="0"/>
          <w:sz w:val="20"/>
          <w:szCs w:val="20"/>
        </w:rPr>
        <w:t>disp</w:t>
      </w:r>
      <w:proofErr w:type="spellEnd"/>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'amplitude modulation ratio m = '</w:t>
      </w:r>
      <w:r w:rsidRPr="00261151">
        <w:rPr>
          <w:rFonts w:ascii="Courier New" w:eastAsia="仿宋" w:hAnsi="Courier New" w:cs="Courier New"/>
          <w:color w:val="000000"/>
          <w:kern w:val="0"/>
          <w:sz w:val="20"/>
          <w:szCs w:val="20"/>
        </w:rPr>
        <w:t>,num2str(</w:t>
      </w:r>
      <w:proofErr w:type="spellStart"/>
      <w:r w:rsidRPr="00261151">
        <w:rPr>
          <w:rFonts w:ascii="Courier New" w:eastAsia="仿宋" w:hAnsi="Courier New" w:cs="Courier New"/>
          <w:color w:val="000000"/>
          <w:kern w:val="0"/>
          <w:sz w:val="20"/>
          <w:szCs w:val="20"/>
        </w:rPr>
        <w:t>i</w:t>
      </w:r>
      <w:proofErr w:type="spellEnd"/>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proofErr w:type="gramStart"/>
      <w:r w:rsidRPr="00261151">
        <w:rPr>
          <w:rFonts w:ascii="Courier New" w:eastAsia="仿宋" w:hAnsi="Courier New" w:cs="Courier New"/>
          <w:color w:val="000000"/>
          <w:kern w:val="0"/>
          <w:sz w:val="20"/>
          <w:szCs w:val="20"/>
        </w:rPr>
        <w:t>disp</w:t>
      </w:r>
      <w:proofErr w:type="spellEnd"/>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'the fundamental magnitude of output voltage is '</w:t>
      </w:r>
      <w:r w:rsidRPr="00261151">
        <w:rPr>
          <w:rFonts w:ascii="Courier New" w:eastAsia="仿宋" w:hAnsi="Courier New" w:cs="Courier New"/>
          <w:color w:val="000000"/>
          <w:kern w:val="0"/>
          <w:sz w:val="20"/>
          <w:szCs w:val="20"/>
        </w:rPr>
        <w:t>,num2str(fundamental(end)),</w:t>
      </w:r>
      <w:r w:rsidRPr="00261151">
        <w:rPr>
          <w:rFonts w:ascii="Courier New" w:eastAsia="仿宋" w:hAnsi="Courier New" w:cs="Courier New"/>
          <w:color w:val="A020F0"/>
          <w:kern w:val="0"/>
          <w:sz w:val="20"/>
          <w:szCs w:val="20"/>
        </w:rPr>
        <w:t>'V'</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proofErr w:type="gramStart"/>
      <w:r w:rsidRPr="00261151">
        <w:rPr>
          <w:rFonts w:ascii="Courier New" w:eastAsia="仿宋" w:hAnsi="Courier New" w:cs="Courier New"/>
          <w:color w:val="000000"/>
          <w:kern w:val="0"/>
          <w:sz w:val="20"/>
          <w:szCs w:val="20"/>
        </w:rPr>
        <w:t>disp</w:t>
      </w:r>
      <w:proofErr w:type="spellEnd"/>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'the harmonics(2*50+6000) magnitude of output voltage is '</w:t>
      </w:r>
      <w:r w:rsidRPr="00261151">
        <w:rPr>
          <w:rFonts w:ascii="Courier New" w:eastAsia="仿宋" w:hAnsi="Courier New" w:cs="Courier New"/>
          <w:color w:val="000000"/>
          <w:kern w:val="0"/>
          <w:sz w:val="20"/>
          <w:szCs w:val="20"/>
        </w:rPr>
        <w:t>,num2str(harmonics1(end)),</w:t>
      </w:r>
      <w:r w:rsidRPr="00261151">
        <w:rPr>
          <w:rFonts w:ascii="Courier New" w:eastAsia="仿宋" w:hAnsi="Courier New" w:cs="Courier New"/>
          <w:color w:val="A020F0"/>
          <w:kern w:val="0"/>
          <w:sz w:val="20"/>
          <w:szCs w:val="20"/>
        </w:rPr>
        <w:t>'V'</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proofErr w:type="gramStart"/>
      <w:r w:rsidRPr="00261151">
        <w:rPr>
          <w:rFonts w:ascii="Courier New" w:eastAsia="仿宋" w:hAnsi="Courier New" w:cs="Courier New"/>
          <w:color w:val="000000"/>
          <w:kern w:val="0"/>
          <w:sz w:val="20"/>
          <w:szCs w:val="20"/>
        </w:rPr>
        <w:t>disp</w:t>
      </w:r>
      <w:proofErr w:type="spellEnd"/>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'the harmonics(50+2*6000) magnitude of output voltage is '</w:t>
      </w:r>
      <w:r w:rsidRPr="00261151">
        <w:rPr>
          <w:rFonts w:ascii="Courier New" w:eastAsia="仿宋" w:hAnsi="Courier New" w:cs="Courier New"/>
          <w:color w:val="000000"/>
          <w:kern w:val="0"/>
          <w:sz w:val="20"/>
          <w:szCs w:val="20"/>
        </w:rPr>
        <w:t>,num2str(harmonics2(end)),</w:t>
      </w:r>
      <w:r w:rsidRPr="00261151">
        <w:rPr>
          <w:rFonts w:ascii="Courier New" w:eastAsia="仿宋" w:hAnsi="Courier New" w:cs="Courier New"/>
          <w:color w:val="A020F0"/>
          <w:kern w:val="0"/>
          <w:sz w:val="20"/>
          <w:szCs w:val="20"/>
        </w:rPr>
        <w:t>'V'</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proofErr w:type="gramStart"/>
      <w:r w:rsidRPr="00261151">
        <w:rPr>
          <w:rFonts w:ascii="Courier New" w:eastAsia="仿宋" w:hAnsi="Courier New" w:cs="Courier New"/>
          <w:color w:val="000000"/>
          <w:kern w:val="0"/>
          <w:sz w:val="20"/>
          <w:szCs w:val="20"/>
        </w:rPr>
        <w:t>disp</w:t>
      </w:r>
      <w:proofErr w:type="spellEnd"/>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'the harmonics(3*6000+2*50) magnitude of output voltage is '</w:t>
      </w:r>
      <w:r w:rsidRPr="00261151">
        <w:rPr>
          <w:rFonts w:ascii="Courier New" w:eastAsia="仿宋" w:hAnsi="Courier New" w:cs="Courier New"/>
          <w:color w:val="000000"/>
          <w:kern w:val="0"/>
          <w:sz w:val="20"/>
          <w:szCs w:val="20"/>
        </w:rPr>
        <w:t>,num2str(harmonics3(end)),</w:t>
      </w:r>
      <w:r w:rsidRPr="00261151">
        <w:rPr>
          <w:rFonts w:ascii="Courier New" w:eastAsia="仿宋" w:hAnsi="Courier New" w:cs="Courier New"/>
          <w:color w:val="A020F0"/>
          <w:kern w:val="0"/>
          <w:sz w:val="20"/>
          <w:szCs w:val="20"/>
        </w:rPr>
        <w:t>'V'</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    </w:t>
      </w:r>
      <w:proofErr w:type="spellStart"/>
      <w:proofErr w:type="gramStart"/>
      <w:r w:rsidRPr="00261151">
        <w:rPr>
          <w:rFonts w:ascii="Courier New" w:eastAsia="仿宋" w:hAnsi="Courier New" w:cs="Courier New"/>
          <w:color w:val="000000"/>
          <w:kern w:val="0"/>
          <w:sz w:val="20"/>
          <w:szCs w:val="20"/>
        </w:rPr>
        <w:t>disp</w:t>
      </w:r>
      <w:proofErr w:type="spellEnd"/>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A020F0"/>
          <w:kern w:val="0"/>
          <w:sz w:val="20"/>
          <w:szCs w:val="20"/>
        </w:rPr>
        <w:t>'~~~~~~~~~~~~~~~~~~~~~~~~~~~~~~~~~~~~~~~~~~~~~~~'</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lastRenderedPageBreak/>
        <w:t xml:space="preserve">    j = j+1;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FF"/>
          <w:kern w:val="0"/>
          <w:sz w:val="20"/>
          <w:szCs w:val="20"/>
        </w:rPr>
        <w:t>end</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FF"/>
          <w:kern w:val="0"/>
          <w:sz w:val="20"/>
          <w:szCs w:val="20"/>
        </w:rPr>
        <w:t xml:space="preserve"> </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3C763D"/>
          <w:kern w:val="0"/>
          <w:sz w:val="20"/>
          <w:szCs w:val="20"/>
        </w:rPr>
        <w:t>%% plot the figure</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gramStart"/>
      <w:r w:rsidRPr="00261151">
        <w:rPr>
          <w:rFonts w:ascii="Courier New" w:eastAsia="仿宋" w:hAnsi="Courier New" w:cs="Courier New"/>
          <w:color w:val="000000"/>
          <w:kern w:val="0"/>
          <w:sz w:val="20"/>
          <w:szCs w:val="20"/>
        </w:rPr>
        <w:t>figure(</w:t>
      </w:r>
      <w:proofErr w:type="gramEnd"/>
      <w:r w:rsidRPr="00261151">
        <w:rPr>
          <w:rFonts w:ascii="Courier New" w:eastAsia="仿宋" w:hAnsi="Courier New" w:cs="Courier New"/>
          <w:color w:val="000000"/>
          <w:kern w:val="0"/>
          <w:sz w:val="20"/>
          <w:szCs w:val="20"/>
        </w:rPr>
        <w:t>1)</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hold </w:t>
      </w:r>
      <w:r w:rsidRPr="00261151">
        <w:rPr>
          <w:rFonts w:ascii="Courier New" w:eastAsia="仿宋" w:hAnsi="Courier New" w:cs="Courier New"/>
          <w:color w:val="A020F0"/>
          <w:kern w:val="0"/>
          <w:sz w:val="20"/>
          <w:szCs w:val="20"/>
        </w:rPr>
        <w:t>on</w:t>
      </w:r>
      <w:r w:rsidRPr="00261151">
        <w:rPr>
          <w:rFonts w:ascii="Courier New" w:eastAsia="仿宋" w:hAnsi="Courier New" w:cs="Courier New"/>
          <w:color w:val="000000"/>
          <w:kern w:val="0"/>
          <w:sz w:val="20"/>
          <w:szCs w:val="20"/>
        </w:rPr>
        <w:t xml:space="preserve"> </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plot(</w:t>
      </w:r>
      <w:proofErr w:type="spellStart"/>
      <w:r w:rsidRPr="00261151">
        <w:rPr>
          <w:rFonts w:ascii="Courier New" w:eastAsia="仿宋" w:hAnsi="Courier New" w:cs="Courier New"/>
          <w:color w:val="000000"/>
          <w:kern w:val="0"/>
          <w:sz w:val="20"/>
          <w:szCs w:val="20"/>
        </w:rPr>
        <w:t>amplitude_</w:t>
      </w:r>
      <w:proofErr w:type="gramStart"/>
      <w:r w:rsidRPr="00261151">
        <w:rPr>
          <w:rFonts w:ascii="Courier New" w:eastAsia="仿宋" w:hAnsi="Courier New" w:cs="Courier New"/>
          <w:color w:val="000000"/>
          <w:kern w:val="0"/>
          <w:sz w:val="20"/>
          <w:szCs w:val="20"/>
        </w:rPr>
        <w:t>modulation,fun</w:t>
      </w:r>
      <w:proofErr w:type="gramEnd"/>
      <w:r w:rsidRPr="00261151">
        <w:rPr>
          <w:rFonts w:ascii="Courier New" w:eastAsia="仿宋" w:hAnsi="Courier New" w:cs="Courier New"/>
          <w:color w:val="000000"/>
          <w:kern w:val="0"/>
          <w:sz w:val="20"/>
          <w:szCs w:val="20"/>
        </w:rPr>
        <w:t>_result</w:t>
      </w:r>
      <w:proofErr w:type="spellEnd"/>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plot(amplitude_</w:t>
      </w:r>
      <w:proofErr w:type="gramStart"/>
      <w:r w:rsidRPr="00261151">
        <w:rPr>
          <w:rFonts w:ascii="Courier New" w:eastAsia="仿宋" w:hAnsi="Courier New" w:cs="Courier New"/>
          <w:color w:val="000000"/>
          <w:kern w:val="0"/>
          <w:sz w:val="20"/>
          <w:szCs w:val="20"/>
        </w:rPr>
        <w:t>modulation,har</w:t>
      </w:r>
      <w:proofErr w:type="gramEnd"/>
      <w:r w:rsidRPr="00261151">
        <w:rPr>
          <w:rFonts w:ascii="Courier New" w:eastAsia="仿宋" w:hAnsi="Courier New" w:cs="Courier New"/>
          <w:color w:val="000000"/>
          <w:kern w:val="0"/>
          <w:sz w:val="20"/>
          <w:szCs w:val="20"/>
        </w:rPr>
        <w:t>1_result);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plot(amplitude_</w:t>
      </w:r>
      <w:proofErr w:type="gramStart"/>
      <w:r w:rsidRPr="00261151">
        <w:rPr>
          <w:rFonts w:ascii="Courier New" w:eastAsia="仿宋" w:hAnsi="Courier New" w:cs="Courier New"/>
          <w:color w:val="000000"/>
          <w:kern w:val="0"/>
          <w:sz w:val="20"/>
          <w:szCs w:val="20"/>
        </w:rPr>
        <w:t>modulation,har</w:t>
      </w:r>
      <w:proofErr w:type="gramEnd"/>
      <w:r w:rsidRPr="00261151">
        <w:rPr>
          <w:rFonts w:ascii="Courier New" w:eastAsia="仿宋" w:hAnsi="Courier New" w:cs="Courier New"/>
          <w:color w:val="000000"/>
          <w:kern w:val="0"/>
          <w:sz w:val="20"/>
          <w:szCs w:val="20"/>
        </w:rPr>
        <w:t>2_result);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plot(amplitude_</w:t>
      </w:r>
      <w:proofErr w:type="gramStart"/>
      <w:r w:rsidRPr="00261151">
        <w:rPr>
          <w:rFonts w:ascii="Courier New" w:eastAsia="仿宋" w:hAnsi="Courier New" w:cs="Courier New"/>
          <w:color w:val="000000"/>
          <w:kern w:val="0"/>
          <w:sz w:val="20"/>
          <w:szCs w:val="20"/>
        </w:rPr>
        <w:t>modulation,har</w:t>
      </w:r>
      <w:proofErr w:type="gramEnd"/>
      <w:r w:rsidRPr="00261151">
        <w:rPr>
          <w:rFonts w:ascii="Courier New" w:eastAsia="仿宋" w:hAnsi="Courier New" w:cs="Courier New"/>
          <w:color w:val="000000"/>
          <w:kern w:val="0"/>
          <w:sz w:val="20"/>
          <w:szCs w:val="20"/>
        </w:rPr>
        <w:t>3_result);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hold </w:t>
      </w:r>
      <w:r w:rsidRPr="00261151">
        <w:rPr>
          <w:rFonts w:ascii="Courier New" w:eastAsia="仿宋" w:hAnsi="Courier New" w:cs="Courier New"/>
          <w:color w:val="A020F0"/>
          <w:kern w:val="0"/>
          <w:sz w:val="20"/>
          <w:szCs w:val="20"/>
        </w:rPr>
        <w:t>off</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spellStart"/>
      <w:proofErr w:type="gramStart"/>
      <w:r w:rsidRPr="00261151">
        <w:rPr>
          <w:rFonts w:ascii="Courier New" w:eastAsia="仿宋" w:hAnsi="Courier New" w:cs="Courier New"/>
          <w:color w:val="000000"/>
          <w:kern w:val="0"/>
          <w:sz w:val="20"/>
          <w:szCs w:val="20"/>
        </w:rPr>
        <w:t>xlabel</w:t>
      </w:r>
      <w:proofErr w:type="spellEnd"/>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A020F0"/>
          <w:kern w:val="0"/>
          <w:sz w:val="20"/>
          <w:szCs w:val="20"/>
        </w:rPr>
        <w:t>'Amplitude Modulation Ratio'</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spellStart"/>
      <w:proofErr w:type="gramStart"/>
      <w:r w:rsidRPr="00261151">
        <w:rPr>
          <w:rFonts w:ascii="Courier New" w:eastAsia="仿宋" w:hAnsi="Courier New" w:cs="Courier New"/>
          <w:color w:val="000000"/>
          <w:kern w:val="0"/>
          <w:sz w:val="20"/>
          <w:szCs w:val="20"/>
        </w:rPr>
        <w:t>ylabel</w:t>
      </w:r>
      <w:proofErr w:type="spellEnd"/>
      <w:r w:rsidRPr="00261151">
        <w:rPr>
          <w:rFonts w:ascii="Courier New" w:eastAsia="仿宋" w:hAnsi="Courier New" w:cs="Courier New"/>
          <w:color w:val="000000"/>
          <w:kern w:val="0"/>
          <w:sz w:val="20"/>
          <w:szCs w:val="20"/>
        </w:rPr>
        <w:t>(</w:t>
      </w:r>
      <w:proofErr w:type="gramEnd"/>
      <w:r w:rsidRPr="00261151">
        <w:rPr>
          <w:rFonts w:ascii="Courier New" w:eastAsia="仿宋" w:hAnsi="Courier New" w:cs="Courier New"/>
          <w:color w:val="A020F0"/>
          <w:kern w:val="0"/>
          <w:sz w:val="20"/>
          <w:szCs w:val="20"/>
        </w:rPr>
        <w:t>'</w:t>
      </w:r>
      <w:proofErr w:type="spellStart"/>
      <w:r w:rsidRPr="00261151">
        <w:rPr>
          <w:rFonts w:ascii="Courier New" w:eastAsia="仿宋" w:hAnsi="Courier New" w:cs="Courier New"/>
          <w:color w:val="A020F0"/>
          <w:kern w:val="0"/>
          <w:sz w:val="20"/>
          <w:szCs w:val="20"/>
        </w:rPr>
        <w:t>Magnuitude</w:t>
      </w:r>
      <w:proofErr w:type="spellEnd"/>
      <w:r w:rsidRPr="00261151">
        <w:rPr>
          <w:rFonts w:ascii="Courier New" w:eastAsia="仿宋" w:hAnsi="Courier New" w:cs="Courier New"/>
          <w:color w:val="A020F0"/>
          <w:kern w:val="0"/>
          <w:sz w:val="20"/>
          <w:szCs w:val="20"/>
        </w:rPr>
        <w:t xml:space="preserve"> of Output Voltage Component (V)'</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axis([-</w:t>
      </w:r>
      <w:proofErr w:type="gramStart"/>
      <w:r w:rsidRPr="00261151">
        <w:rPr>
          <w:rFonts w:ascii="Courier New" w:eastAsia="仿宋" w:hAnsi="Courier New" w:cs="Courier New"/>
          <w:color w:val="000000"/>
          <w:kern w:val="0"/>
          <w:sz w:val="20"/>
          <w:szCs w:val="20"/>
        </w:rPr>
        <w:t>inf,inf</w:t>
      </w:r>
      <w:proofErr w:type="gramEnd"/>
      <w:r w:rsidRPr="00261151">
        <w:rPr>
          <w:rFonts w:ascii="Courier New" w:eastAsia="仿宋" w:hAnsi="Courier New" w:cs="Courier New"/>
          <w:color w:val="000000"/>
          <w:kern w:val="0"/>
          <w:sz w:val="20"/>
          <w:szCs w:val="20"/>
        </w:rPr>
        <w:t>,0,inf]);</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gramStart"/>
      <w:r w:rsidRPr="00261151">
        <w:rPr>
          <w:rFonts w:ascii="Courier New" w:eastAsia="仿宋" w:hAnsi="Courier New" w:cs="Courier New"/>
          <w:color w:val="000000"/>
          <w:kern w:val="0"/>
          <w:sz w:val="20"/>
          <w:szCs w:val="20"/>
        </w:rPr>
        <w:t>set(</w:t>
      </w:r>
      <w:proofErr w:type="spellStart"/>
      <w:proofErr w:type="gramEnd"/>
      <w:r w:rsidRPr="00261151">
        <w:rPr>
          <w:rFonts w:ascii="Courier New" w:eastAsia="仿宋" w:hAnsi="Courier New" w:cs="Courier New"/>
          <w:color w:val="000000"/>
          <w:kern w:val="0"/>
          <w:sz w:val="20"/>
          <w:szCs w:val="20"/>
        </w:rPr>
        <w:t>gca</w:t>
      </w:r>
      <w:proofErr w:type="spell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w:t>
      </w:r>
      <w:proofErr w:type="spellStart"/>
      <w:r w:rsidRPr="00261151">
        <w:rPr>
          <w:rFonts w:ascii="Courier New" w:eastAsia="仿宋" w:hAnsi="Courier New" w:cs="Courier New"/>
          <w:color w:val="A020F0"/>
          <w:kern w:val="0"/>
          <w:sz w:val="20"/>
          <w:szCs w:val="20"/>
        </w:rPr>
        <w:t>FontName</w:t>
      </w:r>
      <w:proofErr w:type="spellEnd"/>
      <w:r w:rsidRPr="00261151">
        <w:rPr>
          <w:rFonts w:ascii="Courier New" w:eastAsia="仿宋" w:hAnsi="Courier New" w:cs="Courier New"/>
          <w:color w:val="A020F0"/>
          <w:kern w:val="0"/>
          <w:sz w:val="20"/>
          <w:szCs w:val="20"/>
        </w:rPr>
        <w:t>'</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'Times New Roman'</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set(</w:t>
      </w:r>
      <w:proofErr w:type="spellStart"/>
      <w:r w:rsidRPr="00261151">
        <w:rPr>
          <w:rFonts w:ascii="Courier New" w:eastAsia="仿宋" w:hAnsi="Courier New" w:cs="Courier New"/>
          <w:color w:val="000000"/>
          <w:kern w:val="0"/>
          <w:sz w:val="20"/>
          <w:szCs w:val="20"/>
        </w:rPr>
        <w:t>findobj</w:t>
      </w:r>
      <w:proofErr w:type="spellEnd"/>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w:t>
      </w:r>
      <w:proofErr w:type="spellStart"/>
      <w:r w:rsidRPr="00261151">
        <w:rPr>
          <w:rFonts w:ascii="Courier New" w:eastAsia="仿宋" w:hAnsi="Courier New" w:cs="Courier New"/>
          <w:color w:val="A020F0"/>
          <w:kern w:val="0"/>
          <w:sz w:val="20"/>
          <w:szCs w:val="20"/>
        </w:rPr>
        <w:t>Type'</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'line</w:t>
      </w:r>
      <w:proofErr w:type="spellEnd"/>
      <w:r w:rsidRPr="00261151">
        <w:rPr>
          <w:rFonts w:ascii="Courier New" w:eastAsia="仿宋" w:hAnsi="Courier New" w:cs="Courier New"/>
          <w:color w:val="A020F0"/>
          <w:kern w:val="0"/>
          <w:sz w:val="20"/>
          <w:szCs w:val="20"/>
        </w:rPr>
        <w:t>'</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'LineWidth'</w:t>
      </w:r>
      <w:r w:rsidRPr="00261151">
        <w:rPr>
          <w:rFonts w:ascii="Courier New" w:eastAsia="仿宋" w:hAnsi="Courier New" w:cs="Courier New"/>
          <w:color w:val="000000"/>
          <w:kern w:val="0"/>
          <w:sz w:val="20"/>
          <w:szCs w:val="20"/>
        </w:rPr>
        <w:t>,1.5)</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gramStart"/>
      <w:r w:rsidRPr="00261151">
        <w:rPr>
          <w:rFonts w:ascii="Courier New" w:eastAsia="仿宋" w:hAnsi="Courier New" w:cs="Courier New"/>
          <w:color w:val="000000"/>
          <w:kern w:val="0"/>
          <w:sz w:val="20"/>
          <w:szCs w:val="20"/>
        </w:rPr>
        <w:t>legend(</w:t>
      </w:r>
      <w:proofErr w:type="gramEnd"/>
      <w:r w:rsidRPr="00261151">
        <w:rPr>
          <w:rFonts w:ascii="Courier New" w:eastAsia="仿宋" w:hAnsi="Courier New" w:cs="Courier New"/>
          <w:color w:val="A020F0"/>
          <w:kern w:val="0"/>
          <w:sz w:val="20"/>
          <w:szCs w:val="20"/>
        </w:rPr>
        <w:t xml:space="preserve">'fundamental </w:t>
      </w:r>
      <w:proofErr w:type="spellStart"/>
      <w:r w:rsidRPr="00261151">
        <w:rPr>
          <w:rFonts w:ascii="Courier New" w:eastAsia="仿宋" w:hAnsi="Courier New" w:cs="Courier New"/>
          <w:color w:val="A020F0"/>
          <w:kern w:val="0"/>
          <w:sz w:val="20"/>
          <w:szCs w:val="20"/>
        </w:rPr>
        <w:t>component'</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'harmonics</w:t>
      </w:r>
      <w:proofErr w:type="spellEnd"/>
      <w:r w:rsidRPr="00261151">
        <w:rPr>
          <w:rFonts w:ascii="Courier New" w:eastAsia="仿宋" w:hAnsi="Courier New" w:cs="Courier New"/>
          <w:color w:val="A020F0"/>
          <w:kern w:val="0"/>
          <w:sz w:val="20"/>
          <w:szCs w:val="20"/>
        </w:rPr>
        <w:t xml:space="preserve"> component(6100Hz)'</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'harmonics component(12050Hz)'</w:t>
      </w:r>
      <w:r w:rsidRPr="00261151">
        <w:rPr>
          <w:rFonts w:ascii="Courier New" w:eastAsia="仿宋" w:hAnsi="Courier New" w:cs="Courier New"/>
          <w:color w:val="000000"/>
          <w:kern w:val="0"/>
          <w:sz w:val="20"/>
          <w:szCs w:val="20"/>
        </w:rPr>
        <w:t>,</w:t>
      </w:r>
      <w:r w:rsidRPr="00261151">
        <w:rPr>
          <w:rFonts w:ascii="Courier New" w:eastAsia="仿宋" w:hAnsi="Courier New" w:cs="Courier New"/>
          <w:color w:val="A020F0"/>
          <w:kern w:val="0"/>
          <w:sz w:val="20"/>
          <w:szCs w:val="20"/>
        </w:rPr>
        <w:t>'harmonics component(18100Hz)'</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proofErr w:type="gramStart"/>
      <w:r w:rsidRPr="00261151">
        <w:rPr>
          <w:rFonts w:ascii="Courier New" w:eastAsia="仿宋" w:hAnsi="Courier New" w:cs="Courier New"/>
          <w:color w:val="000000"/>
          <w:kern w:val="0"/>
          <w:sz w:val="20"/>
          <w:szCs w:val="20"/>
        </w:rPr>
        <w:t>title(</w:t>
      </w:r>
      <w:proofErr w:type="gramEnd"/>
      <w:r w:rsidRPr="00261151">
        <w:rPr>
          <w:rFonts w:ascii="Courier New" w:eastAsia="仿宋" w:hAnsi="Courier New" w:cs="Courier New"/>
          <w:color w:val="A020F0"/>
          <w:kern w:val="0"/>
          <w:sz w:val="20"/>
          <w:szCs w:val="20"/>
        </w:rPr>
        <w:t xml:space="preserve">'the relationships between Amplitude Modulation Ratio and </w:t>
      </w:r>
      <w:proofErr w:type="spellStart"/>
      <w:r w:rsidRPr="00261151">
        <w:rPr>
          <w:rFonts w:ascii="Courier New" w:eastAsia="仿宋" w:hAnsi="Courier New" w:cs="Courier New"/>
          <w:color w:val="A020F0"/>
          <w:kern w:val="0"/>
          <w:sz w:val="20"/>
          <w:szCs w:val="20"/>
        </w:rPr>
        <w:t>Magnuitude</w:t>
      </w:r>
      <w:proofErr w:type="spellEnd"/>
      <w:r w:rsidRPr="00261151">
        <w:rPr>
          <w:rFonts w:ascii="Courier New" w:eastAsia="仿宋" w:hAnsi="Courier New" w:cs="Courier New"/>
          <w:color w:val="A020F0"/>
          <w:kern w:val="0"/>
          <w:sz w:val="20"/>
          <w:szCs w:val="20"/>
        </w:rPr>
        <w:t xml:space="preserve"> of Output Voltage Component'</w:t>
      </w:r>
      <w:r w:rsidRPr="00261151">
        <w:rPr>
          <w:rFonts w:ascii="Courier New" w:eastAsia="仿宋" w:hAnsi="Courier New" w:cs="Courier New"/>
          <w:color w:val="000000"/>
          <w:kern w:val="0"/>
          <w:sz w:val="20"/>
          <w:szCs w:val="20"/>
        </w:rPr>
        <w:t>)</w:t>
      </w:r>
    </w:p>
    <w:p w:rsidR="00261151" w:rsidRPr="00261151" w:rsidRDefault="00261151" w:rsidP="00261151">
      <w:pPr>
        <w:autoSpaceDE w:val="0"/>
        <w:autoSpaceDN w:val="0"/>
        <w:adjustRightInd w:val="0"/>
        <w:jc w:val="left"/>
        <w:rPr>
          <w:rFonts w:ascii="Courier New" w:eastAsia="仿宋" w:hAnsi="Courier New" w:cs="Courier New"/>
          <w:kern w:val="0"/>
          <w:sz w:val="20"/>
          <w:szCs w:val="20"/>
        </w:rPr>
      </w:pPr>
      <w:r w:rsidRPr="00261151">
        <w:rPr>
          <w:rFonts w:ascii="Courier New" w:eastAsia="仿宋" w:hAnsi="Courier New" w:cs="Courier New"/>
          <w:color w:val="000000"/>
          <w:kern w:val="0"/>
          <w:sz w:val="20"/>
          <w:szCs w:val="20"/>
        </w:rPr>
        <w:t xml:space="preserve">grid </w:t>
      </w:r>
      <w:r w:rsidRPr="00261151">
        <w:rPr>
          <w:rFonts w:ascii="Courier New" w:eastAsia="仿宋" w:hAnsi="Courier New" w:cs="Courier New"/>
          <w:color w:val="A020F0"/>
          <w:kern w:val="0"/>
          <w:sz w:val="20"/>
          <w:szCs w:val="20"/>
        </w:rPr>
        <w:t>on</w:t>
      </w:r>
    </w:p>
    <w:p w:rsidR="00D95F88" w:rsidRPr="0017446D" w:rsidRDefault="00D95F88" w:rsidP="00D95F88">
      <w:pPr>
        <w:pStyle w:val="2"/>
      </w:pPr>
      <w:r>
        <w:t>Task 2</w:t>
      </w:r>
    </w:p>
    <w:p w:rsidR="00D95F88" w:rsidRDefault="00D95F88" w:rsidP="00D95F88">
      <w:pPr>
        <w:pStyle w:val="3"/>
        <w:rPr>
          <w:rFonts w:eastAsiaTheme="minorEastAsia"/>
        </w:rPr>
      </w:pPr>
      <w:r>
        <w:rPr>
          <w:rFonts w:eastAsiaTheme="minorEastAsia"/>
        </w:rPr>
        <w:t>Task requirement</w:t>
      </w:r>
    </w:p>
    <w:p w:rsidR="00041953" w:rsidRPr="00041953" w:rsidRDefault="00041953" w:rsidP="00041953">
      <w:pPr>
        <w:rPr>
          <w:rFonts w:eastAsiaTheme="minorEastAsia"/>
        </w:rPr>
      </w:pPr>
      <w:r w:rsidRPr="00041953">
        <w:rPr>
          <w:rFonts w:eastAsiaTheme="minorEastAsia"/>
        </w:rPr>
        <w:t xml:space="preserve">For three-phase PWM voltage-source </w:t>
      </w:r>
      <w:proofErr w:type="gramStart"/>
      <w:r w:rsidRPr="00041953">
        <w:rPr>
          <w:rFonts w:eastAsiaTheme="minorEastAsia"/>
        </w:rPr>
        <w:t>inverter(</w:t>
      </w:r>
      <w:proofErr w:type="gramEnd"/>
      <w:r w:rsidRPr="00041953">
        <w:rPr>
          <w:rFonts w:eastAsiaTheme="minorEastAsia"/>
        </w:rPr>
        <w:t>VSI):</w:t>
      </w:r>
      <w:r>
        <w:rPr>
          <w:rFonts w:eastAsiaTheme="minorEastAsia"/>
        </w:rPr>
        <w:t xml:space="preserve"> </w:t>
      </w:r>
      <w:r w:rsidRPr="00041953">
        <w:rPr>
          <w:rFonts w:eastAsiaTheme="minorEastAsia"/>
        </w:rPr>
        <w:t>Analyze the operating sequence according to simulation waveforms</w:t>
      </w:r>
    </w:p>
    <w:p w:rsidR="00D43C62" w:rsidRDefault="00D43C62" w:rsidP="00D43C62">
      <w:pPr>
        <w:pStyle w:val="3"/>
      </w:pPr>
      <w:r>
        <w:rPr>
          <w:rFonts w:hint="eastAsia"/>
        </w:rPr>
        <w:t>S</w:t>
      </w:r>
      <w:r>
        <w:t>imulation Results</w:t>
      </w:r>
    </w:p>
    <w:p w:rsidR="00E461CC" w:rsidRPr="00E461CC" w:rsidRDefault="00E461CC" w:rsidP="00E461CC">
      <w:pPr>
        <w:rPr>
          <w:rFonts w:eastAsiaTheme="minorEastAsia"/>
        </w:rPr>
      </w:pPr>
      <w:r w:rsidRPr="00E461CC">
        <w:rPr>
          <w:rFonts w:eastAsiaTheme="minorEastAsia"/>
        </w:rPr>
        <w:t xml:space="preserve">The MOSFET with reverse parallel diode is selected for power electronic devices. The </w:t>
      </w:r>
      <w:proofErr w:type="gramStart"/>
      <w:r w:rsidRPr="00E461CC">
        <w:rPr>
          <w:rFonts w:eastAsiaTheme="minorEastAsia"/>
        </w:rPr>
        <w:t>on state</w:t>
      </w:r>
      <w:proofErr w:type="gramEnd"/>
      <w:r w:rsidRPr="00E461CC">
        <w:rPr>
          <w:rFonts w:eastAsiaTheme="minorEastAsia"/>
        </w:rPr>
        <w:t xml:space="preserve"> resistance R</w:t>
      </w:r>
      <w:r w:rsidRPr="00E461CC">
        <w:rPr>
          <w:rFonts w:eastAsiaTheme="minorEastAsia"/>
          <w:vertAlign w:val="subscript"/>
        </w:rPr>
        <w:t>on</w:t>
      </w:r>
      <w:r w:rsidRPr="00E461CC">
        <w:rPr>
          <w:rFonts w:eastAsiaTheme="minorEastAsia"/>
        </w:rPr>
        <w:t xml:space="preserve"> = 0, the forward conduction voltage drop </w:t>
      </w:r>
      <w:proofErr w:type="spellStart"/>
      <w:r w:rsidRPr="00E461CC">
        <w:rPr>
          <w:rFonts w:eastAsiaTheme="minorEastAsia"/>
        </w:rPr>
        <w:t>V</w:t>
      </w:r>
      <w:r w:rsidRPr="00E461CC">
        <w:rPr>
          <w:rFonts w:eastAsiaTheme="minorEastAsia"/>
          <w:vertAlign w:val="subscript"/>
        </w:rPr>
        <w:t>f</w:t>
      </w:r>
      <w:proofErr w:type="spellEnd"/>
      <w:r w:rsidRPr="00E461CC">
        <w:rPr>
          <w:rFonts w:eastAsiaTheme="minorEastAsia"/>
        </w:rPr>
        <w:t xml:space="preserve"> = 0V, and the conduction voltage drop of parallel diode V</w:t>
      </w:r>
      <w:r w:rsidRPr="00E461CC">
        <w:rPr>
          <w:rFonts w:eastAsiaTheme="minorEastAsia"/>
          <w:vertAlign w:val="subscript"/>
        </w:rPr>
        <w:t>FD</w:t>
      </w:r>
      <w:r w:rsidRPr="00E461CC">
        <w:rPr>
          <w:rFonts w:eastAsiaTheme="minorEastAsia"/>
        </w:rPr>
        <w:t xml:space="preserve"> = 0V</w:t>
      </w:r>
      <w:r>
        <w:rPr>
          <w:rFonts w:eastAsiaTheme="minorEastAsia"/>
        </w:rPr>
        <w:t>.</w:t>
      </w:r>
    </w:p>
    <w:p w:rsidR="001928FB" w:rsidRPr="00DD5D5B" w:rsidRDefault="00340A61" w:rsidP="00E461CC">
      <w:pPr>
        <w:rPr>
          <w:rFonts w:eastAsiaTheme="minorEastAsia"/>
        </w:rPr>
      </w:pPr>
      <w:r>
        <w:rPr>
          <w:rFonts w:eastAsiaTheme="minorEastAsia"/>
        </w:rPr>
        <w:t xml:space="preserve">And we run the simulation with the </w:t>
      </w:r>
      <w:r w:rsidRPr="00085044">
        <w:rPr>
          <w:rFonts w:eastAsiaTheme="minorEastAsia"/>
        </w:rPr>
        <w:t>amplitude modulation ratio</w:t>
      </w:r>
      <w:r>
        <w:rPr>
          <w:rFonts w:eastAsiaTheme="minorEastAsia"/>
        </w:rPr>
        <w:t xml:space="preserve">, </w:t>
      </w:r>
      <w:r>
        <w:rPr>
          <w:rFonts w:eastAsiaTheme="minorEastAsia"/>
          <w:i/>
        </w:rPr>
        <w:t>m</w:t>
      </w:r>
      <w:r>
        <w:rPr>
          <w:rFonts w:eastAsiaTheme="minorEastAsia"/>
        </w:rPr>
        <w:t>, equaling to 0.7.</w:t>
      </w:r>
      <w:r w:rsidRPr="00E461CC">
        <w:rPr>
          <w:rFonts w:eastAsiaTheme="minorEastAsia"/>
        </w:rPr>
        <w:t xml:space="preserve"> </w:t>
      </w:r>
      <w:r w:rsidR="00E461CC" w:rsidRPr="00E461CC">
        <w:rPr>
          <w:rFonts w:eastAsiaTheme="minorEastAsia"/>
        </w:rPr>
        <w:t>The waveform of triangular carrier in PWM generator is shown in the figure</w:t>
      </w:r>
      <w:r w:rsidR="00FE7056">
        <w:rPr>
          <w:rFonts w:eastAsiaTheme="minorEastAsia"/>
        </w:rPr>
        <w:t xml:space="preserve"> as well as output voltage of all the phase voltage</w:t>
      </w:r>
      <w:r w:rsidR="00E461CC" w:rsidRPr="00E461CC">
        <w:rPr>
          <w:rFonts w:eastAsiaTheme="minorEastAsia"/>
        </w:rPr>
        <w:t>.</w:t>
      </w:r>
    </w:p>
    <w:p w:rsidR="001928FB" w:rsidRDefault="001928FB" w:rsidP="001928FB">
      <w:pPr>
        <w:jc w:val="center"/>
        <w:rPr>
          <w:rFonts w:eastAsiaTheme="minorEastAsia"/>
        </w:rPr>
      </w:pPr>
      <w:r w:rsidRPr="00984FFC">
        <w:rPr>
          <w:rFonts w:eastAsiaTheme="minorEastAsia"/>
          <w:noProof/>
        </w:rPr>
        <w:lastRenderedPageBreak/>
        <w:drawing>
          <wp:inline distT="0" distB="0" distL="0" distR="0" wp14:anchorId="0DD8E378" wp14:editId="549B1FED">
            <wp:extent cx="5274310" cy="29946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94660"/>
                    </a:xfrm>
                    <a:prstGeom prst="rect">
                      <a:avLst/>
                    </a:prstGeom>
                  </pic:spPr>
                </pic:pic>
              </a:graphicData>
            </a:graphic>
          </wp:inline>
        </w:drawing>
      </w:r>
    </w:p>
    <w:p w:rsidR="001928FB" w:rsidRDefault="005F2D21" w:rsidP="005F2D21">
      <w:pPr>
        <w:pStyle w:val="a"/>
        <w:numPr>
          <w:ilvl w:val="0"/>
          <w:numId w:val="0"/>
        </w:numPr>
        <w:rPr>
          <w:rFonts w:eastAsiaTheme="minorEastAsia"/>
        </w:rPr>
      </w:pPr>
      <w:r>
        <w:rPr>
          <w:rFonts w:eastAsiaTheme="minorEastAsia"/>
        </w:rPr>
        <w:t>Fig 1-1</w:t>
      </w:r>
      <w:r w:rsidR="005D023C">
        <w:rPr>
          <w:rFonts w:eastAsiaTheme="minorEastAsia"/>
        </w:rPr>
        <w:t>4</w:t>
      </w:r>
      <w:r>
        <w:rPr>
          <w:rFonts w:eastAsiaTheme="minorEastAsia"/>
        </w:rPr>
        <w:t xml:space="preserve"> </w:t>
      </w:r>
      <w:r w:rsidR="00724C8E">
        <w:rPr>
          <w:rFonts w:eastAsiaTheme="minorEastAsia"/>
        </w:rPr>
        <w:t>Result w</w:t>
      </w:r>
      <w:r w:rsidR="001928FB">
        <w:rPr>
          <w:rFonts w:eastAsiaTheme="minorEastAsia"/>
        </w:rPr>
        <w:t xml:space="preserve">aveform </w:t>
      </w:r>
    </w:p>
    <w:p w:rsidR="001928FB" w:rsidRDefault="001928FB" w:rsidP="001928FB">
      <w:pPr>
        <w:rPr>
          <w:rFonts w:eastAsiaTheme="minorEastAsia"/>
        </w:rPr>
      </w:pPr>
      <w:r w:rsidRPr="00984FFC">
        <w:rPr>
          <w:rFonts w:eastAsiaTheme="minorEastAsia"/>
          <w:noProof/>
        </w:rPr>
        <w:drawing>
          <wp:inline distT="0" distB="0" distL="0" distR="0" wp14:anchorId="5E249CD0" wp14:editId="3DA0CFF9">
            <wp:extent cx="5274310" cy="299466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94660"/>
                    </a:xfrm>
                    <a:prstGeom prst="rect">
                      <a:avLst/>
                    </a:prstGeom>
                  </pic:spPr>
                </pic:pic>
              </a:graphicData>
            </a:graphic>
          </wp:inline>
        </w:drawing>
      </w:r>
    </w:p>
    <w:p w:rsidR="001928FB" w:rsidRDefault="001928FB" w:rsidP="001928FB">
      <w:pPr>
        <w:pStyle w:val="a"/>
        <w:numPr>
          <w:ilvl w:val="0"/>
          <w:numId w:val="0"/>
        </w:numPr>
        <w:rPr>
          <w:rFonts w:eastAsiaTheme="minorEastAsia"/>
        </w:rPr>
      </w:pPr>
      <w:r>
        <w:rPr>
          <w:rFonts w:eastAsiaTheme="minorEastAsia"/>
        </w:rPr>
        <w:t>Fig 1-</w:t>
      </w:r>
      <w:r w:rsidR="005F2D21">
        <w:rPr>
          <w:rFonts w:eastAsiaTheme="minorEastAsia"/>
        </w:rPr>
        <w:t>1</w:t>
      </w:r>
      <w:r w:rsidR="005D023C">
        <w:rPr>
          <w:rFonts w:eastAsiaTheme="minorEastAsia"/>
        </w:rPr>
        <w:t>5</w:t>
      </w:r>
      <w:r>
        <w:rPr>
          <w:rFonts w:eastAsiaTheme="minorEastAsia"/>
        </w:rPr>
        <w:t xml:space="preserve"> </w:t>
      </w:r>
      <w:r w:rsidR="005F2D21">
        <w:rPr>
          <w:rFonts w:eastAsiaTheme="minorEastAsia"/>
        </w:rPr>
        <w:t>Result waveform (zoom in)</w:t>
      </w:r>
    </w:p>
    <w:p w:rsidR="001928FB" w:rsidRDefault="001928FB" w:rsidP="005F2D21">
      <w:pPr>
        <w:jc w:val="center"/>
        <w:rPr>
          <w:rFonts w:eastAsiaTheme="minorEastAsia"/>
        </w:rPr>
      </w:pPr>
      <w:r w:rsidRPr="00984FFC">
        <w:rPr>
          <w:rFonts w:eastAsiaTheme="minorEastAsia"/>
          <w:noProof/>
        </w:rPr>
        <w:drawing>
          <wp:inline distT="0" distB="0" distL="0" distR="0" wp14:anchorId="5D575953" wp14:editId="7B0AA522">
            <wp:extent cx="3302611" cy="187516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9460" cy="1890408"/>
                    </a:xfrm>
                    <a:prstGeom prst="rect">
                      <a:avLst/>
                    </a:prstGeom>
                  </pic:spPr>
                </pic:pic>
              </a:graphicData>
            </a:graphic>
          </wp:inline>
        </w:drawing>
      </w:r>
    </w:p>
    <w:p w:rsidR="00D95F88" w:rsidRPr="000B437B" w:rsidRDefault="00FB35B1" w:rsidP="003B3D09">
      <w:pPr>
        <w:jc w:val="center"/>
        <w:rPr>
          <w:rFonts w:eastAsiaTheme="minorEastAsia"/>
          <w:sz w:val="20"/>
          <w:szCs w:val="20"/>
        </w:rPr>
      </w:pPr>
      <w:r w:rsidRPr="000B437B">
        <w:rPr>
          <w:rFonts w:eastAsiaTheme="minorEastAsia"/>
          <w:sz w:val="20"/>
          <w:szCs w:val="20"/>
        </w:rPr>
        <w:t>Fig</w:t>
      </w:r>
      <w:r w:rsidR="003B3D09" w:rsidRPr="000B437B">
        <w:rPr>
          <w:rFonts w:eastAsiaTheme="minorEastAsia"/>
          <w:sz w:val="20"/>
          <w:szCs w:val="20"/>
        </w:rPr>
        <w:t xml:space="preserve"> 1-1</w:t>
      </w:r>
      <w:r w:rsidR="005D023C" w:rsidRPr="000B437B">
        <w:rPr>
          <w:rFonts w:eastAsiaTheme="minorEastAsia"/>
          <w:sz w:val="20"/>
          <w:szCs w:val="20"/>
        </w:rPr>
        <w:t>6</w:t>
      </w:r>
      <w:r w:rsidR="003B3D09" w:rsidRPr="000B437B">
        <w:rPr>
          <w:rFonts w:eastAsiaTheme="minorEastAsia"/>
          <w:sz w:val="20"/>
          <w:szCs w:val="20"/>
        </w:rPr>
        <w:t xml:space="preserve"> </w:t>
      </w:r>
      <w:r w:rsidR="00AA20D7" w:rsidRPr="000B437B">
        <w:rPr>
          <w:rFonts w:eastAsiaTheme="minorEastAsia"/>
          <w:sz w:val="20"/>
          <w:szCs w:val="20"/>
        </w:rPr>
        <w:t xml:space="preserve">Waveform of triangular carrier </w:t>
      </w:r>
      <w:proofErr w:type="spellStart"/>
      <w:r w:rsidR="00AA20D7" w:rsidRPr="000B437B">
        <w:rPr>
          <w:rFonts w:eastAsiaTheme="minorEastAsia"/>
          <w:sz w:val="20"/>
          <w:szCs w:val="20"/>
        </w:rPr>
        <w:t>u</w:t>
      </w:r>
      <w:r w:rsidR="00AA20D7" w:rsidRPr="000B437B">
        <w:rPr>
          <w:rFonts w:eastAsiaTheme="minorEastAsia"/>
          <w:sz w:val="20"/>
          <w:szCs w:val="20"/>
          <w:vertAlign w:val="subscript"/>
        </w:rPr>
        <w:t>c</w:t>
      </w:r>
      <w:proofErr w:type="spellEnd"/>
      <w:r w:rsidR="00AA20D7" w:rsidRPr="000B437B">
        <w:rPr>
          <w:rFonts w:eastAsiaTheme="minorEastAsia"/>
          <w:sz w:val="20"/>
          <w:szCs w:val="20"/>
        </w:rPr>
        <w:t xml:space="preserve"> and </w:t>
      </w:r>
      <w:proofErr w:type="spellStart"/>
      <w:r w:rsidR="00AA20D7" w:rsidRPr="000B437B">
        <w:rPr>
          <w:rFonts w:eastAsiaTheme="minorEastAsia"/>
          <w:sz w:val="20"/>
          <w:szCs w:val="20"/>
        </w:rPr>
        <w:t>u</w:t>
      </w:r>
      <w:r w:rsidR="00AA20D7" w:rsidRPr="000B437B">
        <w:rPr>
          <w:rFonts w:eastAsiaTheme="minorEastAsia"/>
          <w:sz w:val="20"/>
          <w:szCs w:val="20"/>
          <w:vertAlign w:val="subscript"/>
        </w:rPr>
        <w:t>r</w:t>
      </w:r>
      <w:proofErr w:type="spellEnd"/>
      <w:r w:rsidR="00AA20D7" w:rsidRPr="000B437B">
        <w:rPr>
          <w:rFonts w:eastAsiaTheme="minorEastAsia"/>
          <w:sz w:val="20"/>
          <w:szCs w:val="20"/>
        </w:rPr>
        <w:t xml:space="preserve"> in PWM generator</w:t>
      </w:r>
    </w:p>
    <w:p w:rsidR="00FB35B1" w:rsidRDefault="00FB35B1" w:rsidP="00FB35B1">
      <w:pPr>
        <w:pStyle w:val="3"/>
      </w:pPr>
      <w:r>
        <w:rPr>
          <w:rFonts w:hint="eastAsia"/>
        </w:rPr>
        <w:lastRenderedPageBreak/>
        <w:t>A</w:t>
      </w:r>
      <w:r>
        <w:t>nalysis of the Results</w:t>
      </w:r>
    </w:p>
    <w:p w:rsidR="00AA63A2" w:rsidRDefault="001928FB" w:rsidP="001928FB">
      <w:pPr>
        <w:rPr>
          <w:rFonts w:eastAsiaTheme="minorEastAsia"/>
        </w:rPr>
      </w:pPr>
      <w:r>
        <w:rPr>
          <w:rFonts w:eastAsiaTheme="minorEastAsia"/>
        </w:rPr>
        <w:t xml:space="preserve">The objective in pulse-width-modulated three-phase inverters is to shape and control the three phase output voltages in magnitude and frequency with an essentially constant input </w:t>
      </w:r>
      <w:proofErr w:type="spellStart"/>
      <w:r>
        <w:rPr>
          <w:rFonts w:eastAsiaTheme="minorEastAsia"/>
        </w:rPr>
        <w:t>input</w:t>
      </w:r>
      <w:proofErr w:type="spellEnd"/>
      <w:r>
        <w:rPr>
          <w:rFonts w:eastAsiaTheme="minorEastAsia"/>
        </w:rPr>
        <w:t xml:space="preserve"> voltage </w:t>
      </w:r>
      <w:proofErr w:type="spellStart"/>
      <w:r>
        <w:rPr>
          <w:rFonts w:eastAsiaTheme="minorEastAsia"/>
        </w:rPr>
        <w:t>V</w:t>
      </w:r>
      <w:r>
        <w:rPr>
          <w:rFonts w:eastAsiaTheme="minorEastAsia"/>
          <w:vertAlign w:val="subscript"/>
        </w:rPr>
        <w:t>d</w:t>
      </w:r>
      <w:proofErr w:type="spellEnd"/>
      <w:r>
        <w:rPr>
          <w:rFonts w:eastAsiaTheme="minorEastAsia"/>
        </w:rPr>
        <w:t xml:space="preserve">. </w:t>
      </w:r>
      <w:r>
        <w:rPr>
          <w:rFonts w:eastAsiaTheme="minorEastAsia" w:hint="eastAsia"/>
        </w:rPr>
        <w:t>To</w:t>
      </w:r>
      <w:r>
        <w:rPr>
          <w:rFonts w:eastAsiaTheme="minorEastAsia"/>
        </w:rPr>
        <w:t xml:space="preserve"> obtain balanced three-phase output voltages in a three-</w:t>
      </w:r>
      <w:r>
        <w:rPr>
          <w:rFonts w:eastAsiaTheme="minorEastAsia" w:hint="eastAsia"/>
        </w:rPr>
        <w:t>phase</w:t>
      </w:r>
      <w:r>
        <w:rPr>
          <w:rFonts w:eastAsiaTheme="minorEastAsia"/>
        </w:rPr>
        <w:t xml:space="preserve"> PWM inverter, the same triangular voltage waveform is compared with three sinusoidal control voltages that are 120</w:t>
      </w:r>
      <w:r>
        <w:rPr>
          <w:rFonts w:ascii="Cambria Math" w:eastAsiaTheme="minorEastAsia" w:hAnsi="Cambria Math"/>
        </w:rPr>
        <w:t>°</w:t>
      </w:r>
      <w:r>
        <w:rPr>
          <w:rFonts w:eastAsiaTheme="minorEastAsia"/>
        </w:rPr>
        <w:t xml:space="preserve"> of phase as shown below.</w:t>
      </w:r>
    </w:p>
    <w:p w:rsidR="001928FB" w:rsidRDefault="001928FB" w:rsidP="001928FB">
      <w:pPr>
        <w:jc w:val="center"/>
        <w:rPr>
          <w:rFonts w:eastAsiaTheme="minorEastAsia"/>
        </w:rPr>
      </w:pPr>
      <w:r>
        <w:rPr>
          <w:rFonts w:eastAsiaTheme="minorEastAsia"/>
          <w:noProof/>
        </w:rPr>
        <w:drawing>
          <wp:inline distT="0" distB="0" distL="0" distR="0" wp14:anchorId="2047DC4F" wp14:editId="7FDB744C">
            <wp:extent cx="2390775" cy="76190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306" r="2970" b="81288"/>
                    <a:stretch/>
                  </pic:blipFill>
                  <pic:spPr bwMode="auto">
                    <a:xfrm>
                      <a:off x="0" y="0"/>
                      <a:ext cx="2391083" cy="762000"/>
                    </a:xfrm>
                    <a:prstGeom prst="rect">
                      <a:avLst/>
                    </a:prstGeom>
                    <a:noFill/>
                    <a:ln>
                      <a:noFill/>
                    </a:ln>
                    <a:extLst>
                      <a:ext uri="{53640926-AAD7-44D8-BBD7-CCE9431645EC}">
                        <a14:shadowObscured xmlns:a14="http://schemas.microsoft.com/office/drawing/2010/main"/>
                      </a:ext>
                    </a:extLst>
                  </pic:spPr>
                </pic:pic>
              </a:graphicData>
            </a:graphic>
          </wp:inline>
        </w:drawing>
      </w:r>
    </w:p>
    <w:p w:rsidR="001928FB" w:rsidRPr="009D0001" w:rsidRDefault="001928FB" w:rsidP="001928FB">
      <w:pPr>
        <w:jc w:val="center"/>
        <w:rPr>
          <w:rFonts w:eastAsiaTheme="minorEastAsia"/>
          <w:sz w:val="20"/>
          <w:szCs w:val="20"/>
        </w:rPr>
      </w:pPr>
      <w:r w:rsidRPr="009D0001">
        <w:rPr>
          <w:rFonts w:eastAsiaTheme="minorEastAsia" w:hint="eastAsia"/>
          <w:sz w:val="20"/>
          <w:szCs w:val="20"/>
        </w:rPr>
        <w:t>F</w:t>
      </w:r>
      <w:r w:rsidRPr="009D0001">
        <w:rPr>
          <w:rFonts w:eastAsiaTheme="minorEastAsia"/>
          <w:sz w:val="20"/>
          <w:szCs w:val="20"/>
        </w:rPr>
        <w:t>ig 1-1</w:t>
      </w:r>
      <w:r w:rsidR="00DA2C65" w:rsidRPr="009D0001">
        <w:rPr>
          <w:rFonts w:eastAsiaTheme="minorEastAsia"/>
          <w:sz w:val="20"/>
          <w:szCs w:val="20"/>
        </w:rPr>
        <w:t>7</w:t>
      </w:r>
      <w:r w:rsidRPr="009D0001">
        <w:rPr>
          <w:rFonts w:eastAsiaTheme="minorEastAsia"/>
          <w:sz w:val="20"/>
          <w:szCs w:val="20"/>
        </w:rPr>
        <w:t xml:space="preserve"> the waveform of three phase PWM voltage source inverter </w:t>
      </w:r>
    </w:p>
    <w:p w:rsidR="000739DE" w:rsidRDefault="000739DE" w:rsidP="00AA63A2">
      <w:pPr>
        <w:rPr>
          <w:rFonts w:eastAsiaTheme="minorEastAsia"/>
        </w:rPr>
      </w:pPr>
      <w:r>
        <w:rPr>
          <w:rFonts w:eastAsiaTheme="minorEastAsia"/>
          <w:i/>
        </w:rPr>
        <w:t>V</w:t>
      </w:r>
      <w:r w:rsidRPr="000739DE">
        <w:rPr>
          <w:rFonts w:eastAsiaTheme="minorEastAsia"/>
          <w:i/>
          <w:vertAlign w:val="subscript"/>
        </w:rPr>
        <w:t>1</w:t>
      </w:r>
      <w:r w:rsidRPr="000739DE">
        <w:rPr>
          <w:rFonts w:eastAsiaTheme="minorEastAsia"/>
        </w:rPr>
        <w:t xml:space="preserve"> ~ </w:t>
      </w:r>
      <w:r w:rsidRPr="000739DE">
        <w:rPr>
          <w:rFonts w:eastAsiaTheme="minorEastAsia"/>
          <w:i/>
        </w:rPr>
        <w:t>V</w:t>
      </w:r>
      <w:r w:rsidRPr="000739DE">
        <w:rPr>
          <w:rFonts w:eastAsiaTheme="minorEastAsia"/>
          <w:i/>
          <w:vertAlign w:val="subscript"/>
        </w:rPr>
        <w:t>6</w:t>
      </w:r>
      <w:r w:rsidRPr="000739DE">
        <w:rPr>
          <w:rFonts w:eastAsiaTheme="minorEastAsia"/>
        </w:rPr>
        <w:t xml:space="preserve"> is six switching devices of the inverter, each of which is reversely paralleled by a freewheeling diode. The whole inverter is powered by constant DC voltage. The triangular carrier signal </w:t>
      </w:r>
      <w:proofErr w:type="spellStart"/>
      <w:r w:rsidR="00F91E5F" w:rsidRPr="005A03AD">
        <w:rPr>
          <w:rFonts w:eastAsiaTheme="minorEastAsia"/>
          <w:i/>
        </w:rPr>
        <w:t>u</w:t>
      </w:r>
      <w:r w:rsidR="00F91E5F" w:rsidRPr="005A03AD">
        <w:rPr>
          <w:rFonts w:eastAsiaTheme="minorEastAsia"/>
          <w:i/>
          <w:vertAlign w:val="subscript"/>
        </w:rPr>
        <w:t>c</w:t>
      </w:r>
      <w:proofErr w:type="spellEnd"/>
      <w:r w:rsidRPr="000739DE">
        <w:rPr>
          <w:rFonts w:eastAsiaTheme="minorEastAsia"/>
        </w:rPr>
        <w:t xml:space="preserve"> is shared. After being compared with the reference voltage of each phase, the saturation output of "positive" or "zero" is given, and the SPWM pulse sequence wave </w:t>
      </w:r>
      <w:proofErr w:type="spellStart"/>
      <w:r w:rsidRPr="005A03AD">
        <w:rPr>
          <w:rFonts w:eastAsiaTheme="minorEastAsia"/>
          <w:i/>
        </w:rPr>
        <w:t>U</w:t>
      </w:r>
      <w:r w:rsidRPr="005A03AD">
        <w:rPr>
          <w:rFonts w:eastAsiaTheme="minorEastAsia"/>
          <w:i/>
          <w:vertAlign w:val="subscript"/>
        </w:rPr>
        <w:t>da</w:t>
      </w:r>
      <w:proofErr w:type="spellEnd"/>
      <w:r w:rsidRPr="000739DE">
        <w:rPr>
          <w:rFonts w:eastAsiaTheme="minorEastAsia"/>
        </w:rPr>
        <w:t xml:space="preserve">, </w:t>
      </w:r>
      <w:proofErr w:type="spellStart"/>
      <w:r w:rsidRPr="005A03AD">
        <w:rPr>
          <w:rFonts w:eastAsiaTheme="minorEastAsia"/>
          <w:i/>
        </w:rPr>
        <w:t>U</w:t>
      </w:r>
      <w:r w:rsidRPr="005A03AD">
        <w:rPr>
          <w:rFonts w:eastAsiaTheme="minorEastAsia"/>
          <w:i/>
          <w:vertAlign w:val="subscript"/>
        </w:rPr>
        <w:t>db</w:t>
      </w:r>
      <w:proofErr w:type="spellEnd"/>
      <w:r w:rsidRPr="000739DE">
        <w:rPr>
          <w:rFonts w:eastAsiaTheme="minorEastAsia"/>
        </w:rPr>
        <w:t xml:space="preserve"> and </w:t>
      </w:r>
      <w:proofErr w:type="spellStart"/>
      <w:r w:rsidRPr="005A03AD">
        <w:rPr>
          <w:rFonts w:eastAsiaTheme="minorEastAsia"/>
          <w:i/>
        </w:rPr>
        <w:t>U</w:t>
      </w:r>
      <w:r w:rsidRPr="005A03AD">
        <w:rPr>
          <w:rFonts w:eastAsiaTheme="minorEastAsia"/>
          <w:i/>
          <w:vertAlign w:val="subscript"/>
        </w:rPr>
        <w:t>dc</w:t>
      </w:r>
      <w:proofErr w:type="spellEnd"/>
      <w:r w:rsidRPr="000739DE">
        <w:rPr>
          <w:rFonts w:eastAsiaTheme="minorEastAsia"/>
        </w:rPr>
        <w:t xml:space="preserve"> are generated as drive control signals of inverter power switch devices.</w:t>
      </w:r>
    </w:p>
    <w:p w:rsidR="00676253" w:rsidRDefault="00C67343" w:rsidP="00676253">
      <w:pPr>
        <w:rPr>
          <w:rFonts w:eastAsiaTheme="minorEastAsia"/>
        </w:rPr>
      </w:pPr>
      <w:r>
        <w:rPr>
          <w:rFonts w:eastAsiaTheme="minorEastAsia"/>
        </w:rPr>
        <w:t>T</w:t>
      </w:r>
      <w:r w:rsidR="00676253" w:rsidRPr="006D0D20">
        <w:rPr>
          <w:rFonts w:eastAsiaTheme="minorEastAsia"/>
        </w:rPr>
        <w:t xml:space="preserve">aking </w:t>
      </w:r>
      <w:r w:rsidR="00676253">
        <w:rPr>
          <w:rFonts w:eastAsiaTheme="minorEastAsia"/>
        </w:rPr>
        <w:t>U</w:t>
      </w:r>
      <w:r w:rsidR="00676253" w:rsidRPr="006D0D20">
        <w:rPr>
          <w:rFonts w:eastAsiaTheme="minorEastAsia"/>
        </w:rPr>
        <w:t xml:space="preserve"> phase as an example</w:t>
      </w:r>
      <w:r w:rsidR="00676253">
        <w:rPr>
          <w:rFonts w:eastAsiaTheme="minorEastAsia"/>
        </w:rPr>
        <w:t>,</w:t>
      </w:r>
      <w:r w:rsidR="00676253" w:rsidRPr="006D0D20">
        <w:rPr>
          <w:rFonts w:eastAsiaTheme="minorEastAsia"/>
        </w:rPr>
        <w:t xml:space="preserve"> </w:t>
      </w:r>
      <w:proofErr w:type="gramStart"/>
      <w:r w:rsidR="00676253" w:rsidRPr="006D0D20">
        <w:rPr>
          <w:rFonts w:eastAsiaTheme="minorEastAsia"/>
        </w:rPr>
        <w:t>When</w:t>
      </w:r>
      <w:proofErr w:type="gramEnd"/>
      <w:r w:rsidR="00676253" w:rsidRPr="006D0D20">
        <w:rPr>
          <w:rFonts w:eastAsiaTheme="minorEastAsia"/>
        </w:rPr>
        <w:t xml:space="preserve"> </w:t>
      </w:r>
      <w:proofErr w:type="spellStart"/>
      <w:r w:rsidR="00676253">
        <w:rPr>
          <w:rFonts w:eastAsiaTheme="minorEastAsia"/>
          <w:i/>
        </w:rPr>
        <w:t>u</w:t>
      </w:r>
      <w:r w:rsidR="00676253">
        <w:rPr>
          <w:rFonts w:eastAsiaTheme="minorEastAsia"/>
          <w:vertAlign w:val="subscript"/>
        </w:rPr>
        <w:t>rU</w:t>
      </w:r>
      <w:proofErr w:type="spellEnd"/>
      <w:r w:rsidR="00676253">
        <w:rPr>
          <w:rFonts w:eastAsiaTheme="minorEastAsia"/>
        </w:rPr>
        <w:t xml:space="preserve"> </w:t>
      </w:r>
      <w:r w:rsidR="00676253" w:rsidRPr="006D0D20">
        <w:rPr>
          <w:rFonts w:eastAsiaTheme="minorEastAsia"/>
        </w:rPr>
        <w:t>&gt;</w:t>
      </w:r>
      <w:r w:rsidR="00676253">
        <w:rPr>
          <w:rFonts w:eastAsiaTheme="minorEastAsia"/>
        </w:rPr>
        <w:t xml:space="preserve"> </w:t>
      </w:r>
      <w:proofErr w:type="spellStart"/>
      <w:r w:rsidR="00676253">
        <w:rPr>
          <w:rFonts w:eastAsiaTheme="minorEastAsia"/>
          <w:i/>
        </w:rPr>
        <w:t>u</w:t>
      </w:r>
      <w:r w:rsidR="00676253">
        <w:rPr>
          <w:rFonts w:eastAsiaTheme="minorEastAsia"/>
          <w:vertAlign w:val="subscript"/>
        </w:rPr>
        <w:t>c</w:t>
      </w:r>
      <w:proofErr w:type="spellEnd"/>
      <w:r w:rsidR="00676253">
        <w:rPr>
          <w:rFonts w:eastAsiaTheme="minorEastAsia"/>
        </w:rPr>
        <w:t>,</w:t>
      </w:r>
      <w:r w:rsidR="00676253" w:rsidRPr="006D0D20">
        <w:rPr>
          <w:rFonts w:eastAsiaTheme="minorEastAsia"/>
        </w:rPr>
        <w:t xml:space="preserve"> the upper bridge arm </w:t>
      </w:r>
      <w:r w:rsidR="00676253">
        <w:rPr>
          <w:rFonts w:eastAsiaTheme="minorEastAsia"/>
          <w:i/>
        </w:rPr>
        <w:t>v</w:t>
      </w:r>
      <w:r w:rsidR="00676253">
        <w:rPr>
          <w:rFonts w:eastAsiaTheme="minorEastAsia"/>
          <w:vertAlign w:val="subscript"/>
        </w:rPr>
        <w:t>1</w:t>
      </w:r>
      <w:r w:rsidR="00676253">
        <w:rPr>
          <w:rFonts w:eastAsiaTheme="minorEastAsia"/>
        </w:rPr>
        <w:t xml:space="preserve"> </w:t>
      </w:r>
      <w:r w:rsidR="00676253" w:rsidRPr="006D0D20">
        <w:rPr>
          <w:rFonts w:eastAsiaTheme="minorEastAsia"/>
        </w:rPr>
        <w:t xml:space="preserve">is given a conduction signal and the lower bridge arm </w:t>
      </w:r>
      <w:r w:rsidR="00676253">
        <w:rPr>
          <w:rFonts w:eastAsiaTheme="minorEastAsia"/>
          <w:i/>
        </w:rPr>
        <w:t>v</w:t>
      </w:r>
      <w:r w:rsidR="00676253">
        <w:rPr>
          <w:rFonts w:eastAsiaTheme="minorEastAsia"/>
          <w:vertAlign w:val="subscript"/>
        </w:rPr>
        <w:t>4</w:t>
      </w:r>
      <w:r w:rsidR="00676253">
        <w:rPr>
          <w:rFonts w:eastAsiaTheme="minorEastAsia"/>
        </w:rPr>
        <w:t xml:space="preserve"> </w:t>
      </w:r>
      <w:r w:rsidR="00676253" w:rsidRPr="006D0D20">
        <w:rPr>
          <w:rFonts w:eastAsiaTheme="minorEastAsia"/>
        </w:rPr>
        <w:t>is given a turn off signal</w:t>
      </w:r>
      <w:r w:rsidR="00676253">
        <w:rPr>
          <w:rFonts w:eastAsiaTheme="minorEastAsia"/>
        </w:rPr>
        <w:t>.</w:t>
      </w:r>
      <w:r w:rsidR="00676253" w:rsidRPr="006D0D20">
        <w:rPr>
          <w:rFonts w:eastAsiaTheme="minorEastAsia"/>
        </w:rPr>
        <w:t xml:space="preserve"> </w:t>
      </w:r>
      <w:r w:rsidR="00676253">
        <w:rPr>
          <w:rFonts w:eastAsiaTheme="minorEastAsia"/>
        </w:rPr>
        <w:t>T</w:t>
      </w:r>
      <w:r w:rsidR="00676253" w:rsidRPr="006D0D20">
        <w:rPr>
          <w:rFonts w:eastAsiaTheme="minorEastAsia"/>
        </w:rPr>
        <w:t xml:space="preserve">he output voltage of </w:t>
      </w:r>
      <w:r w:rsidR="00676253">
        <w:rPr>
          <w:rFonts w:eastAsiaTheme="minorEastAsia"/>
        </w:rPr>
        <w:t>U</w:t>
      </w:r>
      <w:r w:rsidR="00676253" w:rsidRPr="006D0D20">
        <w:rPr>
          <w:rFonts w:eastAsiaTheme="minorEastAsia"/>
        </w:rPr>
        <w:t xml:space="preserve"> phase </w:t>
      </w:r>
      <w:proofErr w:type="spellStart"/>
      <w:r w:rsidR="00676253">
        <w:rPr>
          <w:rFonts w:eastAsiaTheme="minorEastAsia"/>
          <w:i/>
        </w:rPr>
        <w:t>u</w:t>
      </w:r>
      <w:r w:rsidR="00676253">
        <w:rPr>
          <w:rFonts w:eastAsiaTheme="minorEastAsia"/>
          <w:vertAlign w:val="subscript"/>
        </w:rPr>
        <w:t>UN</w:t>
      </w:r>
      <w:proofErr w:type="spellEnd"/>
      <w:r w:rsidR="00676253">
        <w:rPr>
          <w:rFonts w:eastAsiaTheme="minorEastAsia"/>
          <w:vertAlign w:val="subscript"/>
        </w:rPr>
        <w:t>’</w:t>
      </w:r>
      <w:r w:rsidR="00676253" w:rsidRPr="006D0D20">
        <w:rPr>
          <w:rFonts w:eastAsiaTheme="minorEastAsia"/>
        </w:rPr>
        <w:t xml:space="preserve"> relative to the imaginary neutral point </w:t>
      </w:r>
      <w:r w:rsidR="00676253">
        <w:rPr>
          <w:rFonts w:eastAsiaTheme="minorEastAsia"/>
        </w:rPr>
        <w:t>N</w:t>
      </w:r>
      <w:r w:rsidR="00676253" w:rsidRPr="006D0D20">
        <w:rPr>
          <w:rFonts w:eastAsiaTheme="minorEastAsia"/>
        </w:rPr>
        <w:t>'</w:t>
      </w:r>
      <w:r w:rsidR="00676253">
        <w:rPr>
          <w:rFonts w:eastAsiaTheme="minorEastAsia"/>
        </w:rPr>
        <w:t xml:space="preserve"> </w:t>
      </w:r>
      <w:r w:rsidR="00676253" w:rsidRPr="006D0D20">
        <w:rPr>
          <w:rFonts w:eastAsiaTheme="minorEastAsia"/>
        </w:rPr>
        <w:t>of DC power supply</w:t>
      </w:r>
      <w:r w:rsidR="00676253">
        <w:rPr>
          <w:rFonts w:eastAsiaTheme="minorEastAsia"/>
        </w:rPr>
        <w:t xml:space="preserve"> equals to </w:t>
      </w:r>
      <w:r w:rsidR="00676253" w:rsidRPr="0099082E">
        <w:rPr>
          <w:rFonts w:eastAsiaTheme="minorEastAsia"/>
          <w:position w:val="-21"/>
        </w:rPr>
        <w:object w:dxaOrig="335" w:dyaOrig="534">
          <v:shape id="_x0000_i1033" type="#_x0000_t75" style="width:16.9pt;height:26.65pt" o:ole="">
            <v:imagedata r:id="rId42" o:title=""/>
          </v:shape>
          <o:OLEObject Type="Embed" ProgID="Equation.AxMath" ShapeID="_x0000_i1033" DrawAspect="Content" ObjectID="_1669328201" r:id="rId43"/>
        </w:object>
      </w:r>
      <w:r w:rsidR="00676253" w:rsidRPr="006D0D20">
        <w:rPr>
          <w:rFonts w:eastAsiaTheme="minorEastAsia"/>
        </w:rPr>
        <w:t xml:space="preserve">. </w:t>
      </w:r>
    </w:p>
    <w:p w:rsidR="00676253" w:rsidRDefault="00676253" w:rsidP="00676253">
      <w:pPr>
        <w:rPr>
          <w:rFonts w:eastAsiaTheme="minorEastAsia"/>
        </w:rPr>
      </w:pPr>
      <w:r w:rsidRPr="006D0D20">
        <w:rPr>
          <w:rFonts w:eastAsiaTheme="minorEastAsia"/>
        </w:rPr>
        <w:t xml:space="preserve">When </w:t>
      </w:r>
      <w:proofErr w:type="spellStart"/>
      <w:r>
        <w:rPr>
          <w:rFonts w:eastAsiaTheme="minorEastAsia"/>
          <w:i/>
        </w:rPr>
        <w:t>u</w:t>
      </w:r>
      <w:r>
        <w:rPr>
          <w:rFonts w:eastAsiaTheme="minorEastAsia"/>
          <w:vertAlign w:val="subscript"/>
        </w:rPr>
        <w:t>rU</w:t>
      </w:r>
      <w:proofErr w:type="spellEnd"/>
      <w:r>
        <w:rPr>
          <w:rFonts w:eastAsiaTheme="minorEastAsia"/>
        </w:rPr>
        <w:t xml:space="preserve"> &lt; </w:t>
      </w:r>
      <w:proofErr w:type="spellStart"/>
      <w:r>
        <w:rPr>
          <w:rFonts w:eastAsiaTheme="minorEastAsia"/>
          <w:i/>
        </w:rPr>
        <w:t>u</w:t>
      </w:r>
      <w:r>
        <w:rPr>
          <w:rFonts w:eastAsiaTheme="minorEastAsia"/>
          <w:vertAlign w:val="subscript"/>
        </w:rPr>
        <w:t>c</w:t>
      </w:r>
      <w:proofErr w:type="spellEnd"/>
      <w:r>
        <w:rPr>
          <w:rFonts w:eastAsiaTheme="minorEastAsia"/>
        </w:rPr>
        <w:t>,</w:t>
      </w:r>
      <w:r w:rsidRPr="006D0D20">
        <w:rPr>
          <w:rFonts w:eastAsiaTheme="minorEastAsia"/>
        </w:rPr>
        <w:t xml:space="preserve"> the upper bridge arm </w:t>
      </w:r>
      <w:r>
        <w:rPr>
          <w:rFonts w:eastAsiaTheme="minorEastAsia"/>
          <w:i/>
        </w:rPr>
        <w:t>v</w:t>
      </w:r>
      <w:r>
        <w:rPr>
          <w:rFonts w:eastAsiaTheme="minorEastAsia"/>
          <w:vertAlign w:val="subscript"/>
        </w:rPr>
        <w:t>1</w:t>
      </w:r>
      <w:r>
        <w:rPr>
          <w:rFonts w:eastAsiaTheme="minorEastAsia"/>
        </w:rPr>
        <w:t xml:space="preserve"> </w:t>
      </w:r>
      <w:r w:rsidRPr="006D0D20">
        <w:rPr>
          <w:rFonts w:eastAsiaTheme="minorEastAsia"/>
        </w:rPr>
        <w:t xml:space="preserve">is given a conduction signal and the lower bridge arm </w:t>
      </w:r>
      <w:r>
        <w:rPr>
          <w:rFonts w:eastAsiaTheme="minorEastAsia"/>
          <w:i/>
        </w:rPr>
        <w:t>v</w:t>
      </w:r>
      <w:r>
        <w:rPr>
          <w:rFonts w:eastAsiaTheme="minorEastAsia"/>
          <w:vertAlign w:val="subscript"/>
        </w:rPr>
        <w:t>4</w:t>
      </w:r>
      <w:r>
        <w:rPr>
          <w:rFonts w:eastAsiaTheme="minorEastAsia"/>
        </w:rPr>
        <w:t xml:space="preserve"> </w:t>
      </w:r>
      <w:r w:rsidRPr="006D0D20">
        <w:rPr>
          <w:rFonts w:eastAsiaTheme="minorEastAsia"/>
        </w:rPr>
        <w:t>is given a turn off signal</w:t>
      </w:r>
      <w:r>
        <w:rPr>
          <w:rFonts w:eastAsiaTheme="minorEastAsia"/>
        </w:rPr>
        <w:t>.</w:t>
      </w:r>
      <w:r w:rsidRPr="006D0D20">
        <w:rPr>
          <w:rFonts w:eastAsiaTheme="minorEastAsia"/>
        </w:rPr>
        <w:t xml:space="preserve"> </w:t>
      </w:r>
      <w:r>
        <w:rPr>
          <w:rFonts w:eastAsiaTheme="minorEastAsia"/>
        </w:rPr>
        <w:t>T</w:t>
      </w:r>
      <w:r w:rsidRPr="006D0D20">
        <w:rPr>
          <w:rFonts w:eastAsiaTheme="minorEastAsia"/>
        </w:rPr>
        <w:t xml:space="preserve">he output voltage of </w:t>
      </w:r>
      <w:r>
        <w:rPr>
          <w:rFonts w:eastAsiaTheme="minorEastAsia"/>
        </w:rPr>
        <w:t>U</w:t>
      </w:r>
      <w:r w:rsidRPr="006D0D20">
        <w:rPr>
          <w:rFonts w:eastAsiaTheme="minorEastAsia"/>
        </w:rPr>
        <w:t xml:space="preserve"> phase </w:t>
      </w:r>
      <w:proofErr w:type="spellStart"/>
      <w:r>
        <w:rPr>
          <w:rFonts w:eastAsiaTheme="minorEastAsia"/>
          <w:i/>
        </w:rPr>
        <w:t>u</w:t>
      </w:r>
      <w:r>
        <w:rPr>
          <w:rFonts w:eastAsiaTheme="minorEastAsia"/>
          <w:vertAlign w:val="subscript"/>
        </w:rPr>
        <w:t>UN</w:t>
      </w:r>
      <w:proofErr w:type="spellEnd"/>
      <w:r>
        <w:rPr>
          <w:rFonts w:eastAsiaTheme="minorEastAsia"/>
          <w:vertAlign w:val="subscript"/>
        </w:rPr>
        <w:t>’</w:t>
      </w:r>
      <w:r w:rsidRPr="006D0D20">
        <w:rPr>
          <w:rFonts w:eastAsiaTheme="minorEastAsia"/>
        </w:rPr>
        <w:t xml:space="preserve"> relative to the imaginary neutral point </w:t>
      </w:r>
      <w:r>
        <w:rPr>
          <w:rFonts w:eastAsiaTheme="minorEastAsia"/>
        </w:rPr>
        <w:t>N</w:t>
      </w:r>
      <w:r w:rsidRPr="006D0D20">
        <w:rPr>
          <w:rFonts w:eastAsiaTheme="minorEastAsia"/>
        </w:rPr>
        <w:t>'</w:t>
      </w:r>
      <w:r>
        <w:rPr>
          <w:rFonts w:eastAsiaTheme="minorEastAsia"/>
        </w:rPr>
        <w:t xml:space="preserve"> </w:t>
      </w:r>
      <w:r w:rsidRPr="006D0D20">
        <w:rPr>
          <w:rFonts w:eastAsiaTheme="minorEastAsia"/>
        </w:rPr>
        <w:t>of DC power supply</w:t>
      </w:r>
      <w:r>
        <w:rPr>
          <w:rFonts w:eastAsiaTheme="minorEastAsia"/>
        </w:rPr>
        <w:t xml:space="preserve"> equals to </w:t>
      </w:r>
      <w:r w:rsidRPr="0099082E">
        <w:rPr>
          <w:rFonts w:eastAsiaTheme="minorEastAsia"/>
          <w:position w:val="-21"/>
        </w:rPr>
        <w:object w:dxaOrig="486" w:dyaOrig="534">
          <v:shape id="_x0000_i1034" type="#_x0000_t75" style="width:24.4pt;height:26.65pt" o:ole="">
            <v:imagedata r:id="rId44" o:title=""/>
          </v:shape>
          <o:OLEObject Type="Embed" ProgID="Equation.AxMath" ShapeID="_x0000_i1034" DrawAspect="Content" ObjectID="_1669328202" r:id="rId45"/>
        </w:object>
      </w:r>
      <w:r w:rsidRPr="006D0D20">
        <w:rPr>
          <w:rFonts w:eastAsiaTheme="minorEastAsia"/>
        </w:rPr>
        <w:t xml:space="preserve">. </w:t>
      </w:r>
    </w:p>
    <w:p w:rsidR="001928FB" w:rsidRPr="00F20C37" w:rsidRDefault="001928FB" w:rsidP="001928FB">
      <w:pPr>
        <w:rPr>
          <w:rFonts w:eastAsiaTheme="minorEastAsia"/>
        </w:rPr>
      </w:pPr>
      <w:r w:rsidRPr="006D0D20">
        <w:rPr>
          <w:rFonts w:eastAsiaTheme="minorEastAsia"/>
        </w:rPr>
        <w:t xml:space="preserve">The driving signals of </w:t>
      </w:r>
      <w:r>
        <w:rPr>
          <w:rFonts w:eastAsiaTheme="minorEastAsia"/>
          <w:i/>
        </w:rPr>
        <w:t>v</w:t>
      </w:r>
      <w:r>
        <w:rPr>
          <w:rFonts w:eastAsiaTheme="minorEastAsia"/>
          <w:vertAlign w:val="subscript"/>
        </w:rPr>
        <w:t>1</w:t>
      </w:r>
      <w:r w:rsidRPr="006D0D20">
        <w:rPr>
          <w:rFonts w:eastAsiaTheme="minorEastAsia"/>
        </w:rPr>
        <w:t xml:space="preserve"> and </w:t>
      </w:r>
      <w:r>
        <w:rPr>
          <w:rFonts w:eastAsiaTheme="minorEastAsia"/>
          <w:i/>
        </w:rPr>
        <w:t>v</w:t>
      </w:r>
      <w:r>
        <w:rPr>
          <w:rFonts w:eastAsiaTheme="minorEastAsia"/>
          <w:vertAlign w:val="subscript"/>
        </w:rPr>
        <w:t>4</w:t>
      </w:r>
      <w:r w:rsidRPr="006D0D20">
        <w:rPr>
          <w:rFonts w:eastAsiaTheme="minorEastAsia"/>
        </w:rPr>
        <w:t xml:space="preserve"> are always complementary. When the conduction signal is added to </w:t>
      </w:r>
      <w:r>
        <w:rPr>
          <w:rFonts w:eastAsiaTheme="minorEastAsia"/>
          <w:i/>
        </w:rPr>
        <w:t>v</w:t>
      </w:r>
      <w:r>
        <w:rPr>
          <w:rFonts w:eastAsiaTheme="minorEastAsia"/>
          <w:vertAlign w:val="subscript"/>
        </w:rPr>
        <w:t>1</w:t>
      </w:r>
      <w:r w:rsidRPr="006D0D20">
        <w:rPr>
          <w:rFonts w:eastAsiaTheme="minorEastAsia"/>
        </w:rPr>
        <w:t>(</w:t>
      </w:r>
      <w:r>
        <w:rPr>
          <w:rFonts w:eastAsiaTheme="minorEastAsia"/>
          <w:i/>
        </w:rPr>
        <w:t>v</w:t>
      </w:r>
      <w:r>
        <w:rPr>
          <w:rFonts w:eastAsiaTheme="minorEastAsia"/>
          <w:vertAlign w:val="subscript"/>
        </w:rPr>
        <w:t>4</w:t>
      </w:r>
      <w:r w:rsidRPr="006D0D20">
        <w:rPr>
          <w:rFonts w:eastAsiaTheme="minorEastAsia"/>
        </w:rPr>
        <w:t xml:space="preserve">), it may be </w:t>
      </w:r>
      <w:r>
        <w:rPr>
          <w:rFonts w:eastAsiaTheme="minorEastAsia"/>
          <w:i/>
        </w:rPr>
        <w:t>v</w:t>
      </w:r>
      <w:r>
        <w:rPr>
          <w:rFonts w:eastAsiaTheme="minorEastAsia"/>
          <w:vertAlign w:val="subscript"/>
        </w:rPr>
        <w:t>1</w:t>
      </w:r>
      <w:r w:rsidRPr="006D0D20">
        <w:rPr>
          <w:rFonts w:eastAsiaTheme="minorEastAsia"/>
        </w:rPr>
        <w:t>(</w:t>
      </w:r>
      <w:r>
        <w:rPr>
          <w:rFonts w:eastAsiaTheme="minorEastAsia"/>
          <w:i/>
        </w:rPr>
        <w:t>v</w:t>
      </w:r>
      <w:r>
        <w:rPr>
          <w:rFonts w:eastAsiaTheme="minorEastAsia"/>
          <w:vertAlign w:val="subscript"/>
        </w:rPr>
        <w:t>4</w:t>
      </w:r>
      <w:r w:rsidRPr="006D0D20">
        <w:rPr>
          <w:rFonts w:eastAsiaTheme="minorEastAsia"/>
        </w:rPr>
        <w:t>) conduction or diode</w:t>
      </w:r>
      <w:r w:rsidRPr="0099082E">
        <w:rPr>
          <w:rFonts w:eastAsiaTheme="minorEastAsia"/>
          <w:i/>
        </w:rPr>
        <w:t xml:space="preserve"> VD</w:t>
      </w:r>
      <w:r w:rsidRPr="0099082E">
        <w:rPr>
          <w:rFonts w:eastAsiaTheme="minorEastAsia"/>
          <w:i/>
          <w:vertAlign w:val="subscript"/>
        </w:rPr>
        <w:t>1</w:t>
      </w:r>
      <w:r w:rsidRPr="0099082E">
        <w:rPr>
          <w:rFonts w:eastAsiaTheme="minorEastAsia"/>
          <w:i/>
        </w:rPr>
        <w:t>(VD</w:t>
      </w:r>
      <w:r w:rsidRPr="0099082E">
        <w:rPr>
          <w:rFonts w:eastAsiaTheme="minorEastAsia"/>
          <w:i/>
          <w:vertAlign w:val="subscript"/>
        </w:rPr>
        <w:t>4</w:t>
      </w:r>
      <w:r w:rsidRPr="0099082E">
        <w:rPr>
          <w:rFonts w:eastAsiaTheme="minorEastAsia"/>
          <w:i/>
        </w:rPr>
        <w:t xml:space="preserve">) </w:t>
      </w:r>
      <w:r w:rsidRPr="006D0D20">
        <w:rPr>
          <w:rFonts w:eastAsiaTheme="minorEastAsia"/>
        </w:rPr>
        <w:t xml:space="preserve">freewheeling conduction, which is determined by the current direction in the resistive load, which is the same as the single-phase bridge PWM inverter circuit in bipolar control. The control </w:t>
      </w:r>
      <w:r>
        <w:rPr>
          <w:rFonts w:eastAsiaTheme="minorEastAsia"/>
        </w:rPr>
        <w:t>methods</w:t>
      </w:r>
      <w:r w:rsidRPr="006D0D20">
        <w:rPr>
          <w:rFonts w:eastAsiaTheme="minorEastAsia"/>
        </w:rPr>
        <w:t xml:space="preserve"> of </w:t>
      </w:r>
      <w:r>
        <w:rPr>
          <w:rFonts w:eastAsiaTheme="minorEastAsia"/>
        </w:rPr>
        <w:t xml:space="preserve">U phase, </w:t>
      </w:r>
      <w:r w:rsidRPr="006D0D20">
        <w:rPr>
          <w:rFonts w:eastAsiaTheme="minorEastAsia"/>
        </w:rPr>
        <w:t xml:space="preserve">V phase and W phase </w:t>
      </w:r>
      <w:r>
        <w:rPr>
          <w:rFonts w:eastAsiaTheme="minorEastAsia"/>
        </w:rPr>
        <w:t>are</w:t>
      </w:r>
      <w:r w:rsidRPr="006D0D20">
        <w:rPr>
          <w:rFonts w:eastAsiaTheme="minorEastAsia"/>
        </w:rPr>
        <w:t xml:space="preserve"> the same.</w:t>
      </w:r>
    </w:p>
    <w:p w:rsidR="001928FB" w:rsidRPr="001928FB" w:rsidRDefault="00DA2C65" w:rsidP="001928FB">
      <w:pPr>
        <w:rPr>
          <w:rFonts w:eastAsiaTheme="minorEastAsia"/>
        </w:rPr>
      </w:pPr>
      <w:proofErr w:type="gramStart"/>
      <w:r w:rsidRPr="00DA2C65">
        <w:rPr>
          <w:rFonts w:eastAsiaTheme="minorEastAsia"/>
        </w:rPr>
        <w:t>In order to</w:t>
      </w:r>
      <w:proofErr w:type="gramEnd"/>
      <w:r w:rsidRPr="00DA2C65">
        <w:rPr>
          <w:rFonts w:eastAsiaTheme="minorEastAsia"/>
        </w:rPr>
        <w:t xml:space="preserve"> prevent the short circuit caused by the straight through of the upper and lower arms, a short period of dead time is reserved for both the upper and lower arms to apply the off signal. The length of dead time is mainly determined by the turn off time of switching devices. The dead time will affect the output PWM wave and make it deviate from the sine wave slightly.</w:t>
      </w:r>
    </w:p>
    <w:p w:rsidR="00FB35B1" w:rsidRDefault="00A90796" w:rsidP="00FB35B1">
      <w:pPr>
        <w:pStyle w:val="1"/>
        <w:rPr>
          <w:rFonts w:eastAsiaTheme="minorEastAsia"/>
        </w:rPr>
      </w:pPr>
      <w:r>
        <w:rPr>
          <w:rFonts w:eastAsiaTheme="minorEastAsia"/>
        </w:rPr>
        <w:t>S</w:t>
      </w:r>
      <w:r w:rsidRPr="00A90796">
        <w:rPr>
          <w:rFonts w:eastAsiaTheme="minorEastAsia"/>
        </w:rPr>
        <w:t>ingle-phase PWM full-bridge voltage source converter</w:t>
      </w:r>
    </w:p>
    <w:p w:rsidR="005F153D" w:rsidRDefault="005F153D" w:rsidP="005F153D">
      <w:pPr>
        <w:pStyle w:val="2"/>
      </w:pPr>
      <w:r>
        <w:t>Circui</w:t>
      </w:r>
      <w:r w:rsidR="00405145">
        <w:t>t</w:t>
      </w:r>
      <w:r>
        <w:t xml:space="preserve"> diagram</w:t>
      </w:r>
    </w:p>
    <w:p w:rsidR="00405145" w:rsidRDefault="00405145" w:rsidP="00405145">
      <w:pPr>
        <w:rPr>
          <w:rFonts w:eastAsiaTheme="minorEastAsia"/>
        </w:rPr>
      </w:pPr>
      <w:r>
        <w:rPr>
          <w:rFonts w:eastAsiaTheme="minorEastAsia"/>
        </w:rPr>
        <w:t>The following diagram is the circuit diagram of</w:t>
      </w:r>
      <w:r w:rsidR="005437D7">
        <w:rPr>
          <w:rFonts w:eastAsiaTheme="minorEastAsia"/>
        </w:rPr>
        <w:t xml:space="preserve"> s</w:t>
      </w:r>
      <w:r w:rsidR="005437D7" w:rsidRPr="005437D7">
        <w:rPr>
          <w:rFonts w:eastAsiaTheme="minorEastAsia"/>
        </w:rPr>
        <w:t>ingle-phase PWM full-bridge voltage source converter</w:t>
      </w:r>
      <w:r w:rsidR="005437D7">
        <w:rPr>
          <w:rFonts w:eastAsiaTheme="minorEastAsia"/>
        </w:rPr>
        <w:t>.</w:t>
      </w:r>
    </w:p>
    <w:p w:rsidR="005F153D" w:rsidRPr="005F153D" w:rsidRDefault="001D3A9A" w:rsidP="001D3A9A">
      <w:pPr>
        <w:pStyle w:val="a4"/>
        <w:ind w:firstLineChars="0" w:firstLine="0"/>
        <w:jc w:val="center"/>
        <w:rPr>
          <w:sz w:val="24"/>
        </w:rPr>
      </w:pPr>
      <w:r>
        <w:rPr>
          <w:noProof/>
          <w:sz w:val="24"/>
        </w:rPr>
        <w:lastRenderedPageBreak/>
        <w:drawing>
          <wp:inline distT="0" distB="0" distL="114300" distR="114300" wp14:anchorId="2C6629B7" wp14:editId="665B283F">
            <wp:extent cx="2949348" cy="1652587"/>
            <wp:effectExtent l="0" t="0" r="3810" b="5080"/>
            <wp:docPr id="10" name="图片 4" descr="图片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图片111"/>
                    <pic:cNvPicPr>
                      <a:picLocks noChangeAspect="1"/>
                    </pic:cNvPicPr>
                  </pic:nvPicPr>
                  <pic:blipFill>
                    <a:blip r:embed="rId46"/>
                    <a:stretch>
                      <a:fillRect/>
                    </a:stretch>
                  </pic:blipFill>
                  <pic:spPr>
                    <a:xfrm>
                      <a:off x="0" y="0"/>
                      <a:ext cx="2979483" cy="1669472"/>
                    </a:xfrm>
                    <a:prstGeom prst="rect">
                      <a:avLst/>
                    </a:prstGeom>
                    <a:noFill/>
                    <a:ln w="9525">
                      <a:noFill/>
                    </a:ln>
                  </pic:spPr>
                </pic:pic>
              </a:graphicData>
            </a:graphic>
          </wp:inline>
        </w:drawing>
      </w:r>
    </w:p>
    <w:p w:rsidR="005F153D" w:rsidRPr="009D0001" w:rsidRDefault="005F153D" w:rsidP="005F153D">
      <w:pPr>
        <w:pStyle w:val="a4"/>
        <w:ind w:left="360" w:firstLineChars="0" w:firstLine="0"/>
        <w:jc w:val="center"/>
        <w:rPr>
          <w:sz w:val="20"/>
          <w:szCs w:val="20"/>
        </w:rPr>
      </w:pPr>
      <w:r w:rsidRPr="009D0001">
        <w:rPr>
          <w:rFonts w:hint="eastAsia"/>
          <w:sz w:val="20"/>
          <w:szCs w:val="20"/>
        </w:rPr>
        <w:t>F</w:t>
      </w:r>
      <w:r w:rsidRPr="009D0001">
        <w:rPr>
          <w:sz w:val="20"/>
          <w:szCs w:val="20"/>
        </w:rPr>
        <w:t>ig</w:t>
      </w:r>
      <w:r w:rsidR="00C03651" w:rsidRPr="009D0001">
        <w:rPr>
          <w:sz w:val="20"/>
          <w:szCs w:val="20"/>
        </w:rPr>
        <w:t xml:space="preserve"> </w:t>
      </w:r>
      <w:r w:rsidRPr="009D0001">
        <w:rPr>
          <w:sz w:val="20"/>
          <w:szCs w:val="20"/>
        </w:rPr>
        <w:t>2</w:t>
      </w:r>
      <w:r w:rsidR="00C03651" w:rsidRPr="009D0001">
        <w:rPr>
          <w:sz w:val="20"/>
          <w:szCs w:val="20"/>
        </w:rPr>
        <w:t>-</w:t>
      </w:r>
      <w:r w:rsidR="00676F37" w:rsidRPr="009D0001">
        <w:rPr>
          <w:sz w:val="20"/>
          <w:szCs w:val="20"/>
        </w:rPr>
        <w:t>1</w:t>
      </w:r>
      <w:r w:rsidR="002F4545" w:rsidRPr="009D0001">
        <w:rPr>
          <w:sz w:val="20"/>
          <w:szCs w:val="20"/>
        </w:rPr>
        <w:t xml:space="preserve"> Single-phase PWM full-bridge voltage source converter</w:t>
      </w:r>
    </w:p>
    <w:p w:rsidR="00BB260F" w:rsidRDefault="00BB260F" w:rsidP="00BB260F">
      <w:pPr>
        <w:rPr>
          <w:rFonts w:eastAsiaTheme="minorEastAsia"/>
        </w:rPr>
      </w:pPr>
      <w:r w:rsidRPr="005437D7">
        <w:rPr>
          <w:rFonts w:eastAsiaTheme="minorEastAsia"/>
        </w:rPr>
        <w:t>The single-phase bridge voltage type PWM rectifier circuit is shown in Fig. 2.1. Each bridge arm is composed of a full control device and a reverse parallel rectifier diode. L is the additional inductance at AC side, which is an important component in PWM rectifier circuit, which can balance voltage, support reactive power and store energy. To simplify the analysis, the resistance of l can be ignored. When the fully controlled device is turned off, the DC side capacitor C provides a current path for the inductance current to buffer the impulse current. At the same time, the capacitor also stores energy, stabilizes the DC side voltage and suppresses the DC side harmonic voltage. The main power will be consumed on load R.</w:t>
      </w:r>
    </w:p>
    <w:p w:rsidR="00CE29A6" w:rsidRPr="00CE29A6" w:rsidRDefault="00CE29A6" w:rsidP="00CE29A6">
      <w:pPr>
        <w:rPr>
          <w:rFonts w:eastAsiaTheme="minorEastAsia" w:hint="eastAsia"/>
        </w:rPr>
      </w:pPr>
      <w:r w:rsidRPr="00CE29A6">
        <w:rPr>
          <w:rFonts w:eastAsiaTheme="minorEastAsia"/>
        </w:rPr>
        <w:t>For single-phase voltage source PWM rectifier, there are two PWM control modes of AC side fundamental voltage control, namely bipolar modulation and unipolar modulation. Because bipolar control is simple and effective, this paper mainly describes the working principle of bipolar debugging.</w:t>
      </w:r>
    </w:p>
    <w:p w:rsidR="00CE29A6" w:rsidRDefault="00CE29A6" w:rsidP="00CE29A6">
      <w:pPr>
        <w:rPr>
          <w:rFonts w:eastAsiaTheme="minorEastAsia"/>
        </w:rPr>
      </w:pPr>
      <w:r w:rsidRPr="00CE29A6">
        <w:rPr>
          <w:rFonts w:eastAsiaTheme="minorEastAsia"/>
        </w:rPr>
        <w:t xml:space="preserve">When the bipolar modulation is adopted, the DC side voltage is regarded as basically unchanged, then the AC measured voltage </w:t>
      </w:r>
      <w:proofErr w:type="spellStart"/>
      <w:r w:rsidRPr="00CE29A6">
        <w:rPr>
          <w:rFonts w:eastAsiaTheme="minorEastAsia"/>
        </w:rPr>
        <w:t>U</w:t>
      </w:r>
      <w:r w:rsidR="00F3692C">
        <w:rPr>
          <w:rFonts w:eastAsiaTheme="minorEastAsia"/>
          <w:vertAlign w:val="subscript"/>
        </w:rPr>
        <w:t>ab</w:t>
      </w:r>
      <w:proofErr w:type="spellEnd"/>
      <w:r w:rsidRPr="00CE29A6">
        <w:rPr>
          <w:rFonts w:eastAsiaTheme="minorEastAsia"/>
        </w:rPr>
        <w:t>(</w:t>
      </w:r>
      <w:r w:rsidR="008738AD">
        <w:rPr>
          <w:rFonts w:eastAsiaTheme="minorEastAsia"/>
        </w:rPr>
        <w:t>t</w:t>
      </w:r>
      <w:r w:rsidRPr="00CE29A6">
        <w:rPr>
          <w:rFonts w:eastAsiaTheme="minorEastAsia"/>
        </w:rPr>
        <w:t>) will be switched between V</w:t>
      </w:r>
      <w:r w:rsidR="008738AD">
        <w:rPr>
          <w:rFonts w:eastAsiaTheme="minorEastAsia"/>
          <w:vertAlign w:val="subscript"/>
        </w:rPr>
        <w:t>dc</w:t>
      </w:r>
      <w:r w:rsidRPr="00CE29A6">
        <w:rPr>
          <w:rFonts w:eastAsiaTheme="minorEastAsia"/>
        </w:rPr>
        <w:t xml:space="preserve"> and </w:t>
      </w:r>
      <w:r w:rsidR="008738AD">
        <w:rPr>
          <w:rFonts w:eastAsiaTheme="minorEastAsia"/>
        </w:rPr>
        <w:t>-</w:t>
      </w:r>
      <w:r w:rsidRPr="00CE29A6">
        <w:rPr>
          <w:rFonts w:eastAsiaTheme="minorEastAsia"/>
        </w:rPr>
        <w:t>V</w:t>
      </w:r>
      <w:r w:rsidR="008738AD">
        <w:rPr>
          <w:rFonts w:eastAsiaTheme="minorEastAsia"/>
          <w:vertAlign w:val="subscript"/>
        </w:rPr>
        <w:t>dc</w:t>
      </w:r>
      <w:r w:rsidRPr="00CE29A6">
        <w:rPr>
          <w:rFonts w:eastAsiaTheme="minorEastAsia"/>
        </w:rPr>
        <w:t xml:space="preserve"> to realize the PWM control of AC voltage measurement. Therefore, there are only two switching modes in the process of single-phase voltage PWM rectification, which can be described by bipolar binary logic switching function P</w:t>
      </w:r>
    </w:p>
    <w:p w:rsidR="00E714F6" w:rsidRDefault="00E714F6" w:rsidP="00E714F6">
      <w:pPr>
        <w:pStyle w:val="AMDisplayEquation"/>
      </w:pPr>
      <w:r>
        <w:tab/>
      </w:r>
      <w:r w:rsidRPr="00E714F6">
        <w:rPr>
          <w:position w:val="-33"/>
        </w:rPr>
        <w:object w:dxaOrig="4143" w:dyaOrig="768">
          <v:shape id="_x0000_i1115" type="#_x0000_t75" style="width:207pt;height:38.25pt" o:ole="">
            <v:imagedata r:id="rId47" o:title=""/>
          </v:shape>
          <o:OLEObject Type="Embed" ProgID="Equation.AxMath" ShapeID="_x0000_i1115" DrawAspect="Content" ObjectID="_1669328203" r:id="rId48"/>
        </w:object>
      </w:r>
    </w:p>
    <w:p w:rsidR="00E714F6" w:rsidRDefault="00E714F6" w:rsidP="00E714F6">
      <w:pPr>
        <w:rPr>
          <w:rFonts w:eastAsiaTheme="minorEastAsia"/>
        </w:rPr>
      </w:pPr>
      <w:r w:rsidRPr="00E714F6">
        <w:rPr>
          <w:rFonts w:eastAsiaTheme="minorEastAsia"/>
        </w:rPr>
        <w:t>The two switch modes are shown in the table</w:t>
      </w:r>
      <w:r>
        <w:rPr>
          <w:rFonts w:eastAsiaTheme="minorEastAsia"/>
        </w:rPr>
        <w:t xml:space="preserve"> 1-1:</w:t>
      </w:r>
    </w:p>
    <w:p w:rsidR="00E714F6" w:rsidRDefault="00E714F6" w:rsidP="00E714F6">
      <w:pPr>
        <w:jc w:val="center"/>
        <w:rPr>
          <w:rFonts w:eastAsia="宋体"/>
        </w:rPr>
      </w:pPr>
      <w:r>
        <w:rPr>
          <w:rFonts w:eastAsia="宋体"/>
        </w:rPr>
        <w:t>Table</w:t>
      </w:r>
      <w:r>
        <w:rPr>
          <w:rFonts w:eastAsia="宋体" w:hint="eastAsia"/>
        </w:rPr>
        <w:t xml:space="preserve"> </w:t>
      </w:r>
      <w:r w:rsidR="00367D2A">
        <w:rPr>
          <w:rFonts w:eastAsia="宋体"/>
        </w:rPr>
        <w:t>2</w:t>
      </w:r>
      <w:r>
        <w:rPr>
          <w:rFonts w:eastAsia="宋体"/>
        </w:rPr>
        <w:t>-1</w:t>
      </w:r>
      <w:r>
        <w:rPr>
          <w:rFonts w:eastAsia="宋体" w:hint="eastAsia"/>
        </w:rPr>
        <w:t xml:space="preserve"> </w:t>
      </w:r>
      <w:r w:rsidRPr="00E714F6">
        <w:rPr>
          <w:rFonts w:eastAsia="宋体"/>
        </w:rPr>
        <w:t>Single phase voltage source PWM bipolar switch mode</w:t>
      </w:r>
    </w:p>
    <w:tbl>
      <w:tblPr>
        <w:tblW w:w="8522" w:type="dxa"/>
        <w:tblBorders>
          <w:top w:val="single" w:sz="12" w:space="0" w:color="auto"/>
          <w:bottom w:val="single" w:sz="12" w:space="0" w:color="auto"/>
          <w:insideH w:val="single" w:sz="4" w:space="0" w:color="000000"/>
          <w:insideV w:val="single" w:sz="4" w:space="0" w:color="000000"/>
        </w:tblBorders>
        <w:tblLayout w:type="fixed"/>
        <w:tblLook w:val="04A0" w:firstRow="1" w:lastRow="0" w:firstColumn="1" w:lastColumn="0" w:noHBand="0" w:noVBand="1"/>
      </w:tblPr>
      <w:tblGrid>
        <w:gridCol w:w="2840"/>
        <w:gridCol w:w="2841"/>
        <w:gridCol w:w="2841"/>
      </w:tblGrid>
      <w:tr w:rsidR="00E714F6" w:rsidTr="005F0FE0">
        <w:tc>
          <w:tcPr>
            <w:tcW w:w="2840" w:type="dxa"/>
            <w:tcBorders>
              <w:top w:val="single" w:sz="12" w:space="0" w:color="auto"/>
              <w:bottom w:val="single" w:sz="4" w:space="0" w:color="000000"/>
              <w:right w:val="single" w:sz="8" w:space="0" w:color="auto"/>
            </w:tcBorders>
            <w:vAlign w:val="center"/>
          </w:tcPr>
          <w:p w:rsidR="00E714F6" w:rsidRDefault="00E714F6" w:rsidP="00E714F6">
            <w:pPr>
              <w:jc w:val="center"/>
              <w:rPr>
                <w:rFonts w:eastAsia="宋体"/>
              </w:rPr>
            </w:pPr>
            <w:r w:rsidRPr="00E714F6">
              <w:rPr>
                <w:rFonts w:eastAsia="宋体"/>
              </w:rPr>
              <w:t>Switch mode</w:t>
            </w:r>
          </w:p>
        </w:tc>
        <w:tc>
          <w:tcPr>
            <w:tcW w:w="2841" w:type="dxa"/>
            <w:tcBorders>
              <w:left w:val="single" w:sz="8" w:space="0" w:color="auto"/>
            </w:tcBorders>
            <w:vAlign w:val="center"/>
          </w:tcPr>
          <w:p w:rsidR="00E714F6" w:rsidRDefault="00E714F6" w:rsidP="00E714F6">
            <w:pPr>
              <w:jc w:val="center"/>
              <w:rPr>
                <w:rFonts w:eastAsia="宋体"/>
              </w:rPr>
            </w:pPr>
            <w:r>
              <w:rPr>
                <w:rFonts w:eastAsia="宋体"/>
              </w:rPr>
              <w:t>1</w:t>
            </w:r>
          </w:p>
        </w:tc>
        <w:tc>
          <w:tcPr>
            <w:tcW w:w="2841" w:type="dxa"/>
            <w:vAlign w:val="center"/>
          </w:tcPr>
          <w:p w:rsidR="00E714F6" w:rsidRDefault="00E714F6" w:rsidP="00E714F6">
            <w:pPr>
              <w:jc w:val="center"/>
              <w:rPr>
                <w:rFonts w:eastAsia="宋体"/>
              </w:rPr>
            </w:pPr>
            <w:r>
              <w:rPr>
                <w:rFonts w:eastAsia="宋体"/>
              </w:rPr>
              <w:t>2</w:t>
            </w:r>
          </w:p>
        </w:tc>
      </w:tr>
      <w:tr w:rsidR="00E714F6" w:rsidTr="005F0FE0">
        <w:tc>
          <w:tcPr>
            <w:tcW w:w="2840" w:type="dxa"/>
            <w:tcBorders>
              <w:top w:val="single" w:sz="4" w:space="0" w:color="000000"/>
              <w:bottom w:val="single" w:sz="4" w:space="0" w:color="000000"/>
              <w:right w:val="single" w:sz="8" w:space="0" w:color="auto"/>
            </w:tcBorders>
            <w:vAlign w:val="center"/>
          </w:tcPr>
          <w:p w:rsidR="00E714F6" w:rsidRDefault="00E714F6" w:rsidP="00E714F6">
            <w:pPr>
              <w:jc w:val="center"/>
              <w:rPr>
                <w:rFonts w:eastAsia="宋体"/>
              </w:rPr>
            </w:pPr>
            <w:r>
              <w:rPr>
                <w:rFonts w:eastAsia="宋体"/>
              </w:rPr>
              <w:t>Conduction</w:t>
            </w:r>
            <w:r w:rsidRPr="00E714F6">
              <w:rPr>
                <w:rFonts w:eastAsia="宋体"/>
              </w:rPr>
              <w:t xml:space="preserve"> device</w:t>
            </w:r>
          </w:p>
        </w:tc>
        <w:tc>
          <w:tcPr>
            <w:tcW w:w="2841" w:type="dxa"/>
            <w:tcBorders>
              <w:left w:val="single" w:sz="8" w:space="0" w:color="auto"/>
            </w:tcBorders>
            <w:vAlign w:val="center"/>
          </w:tcPr>
          <w:p w:rsidR="00E714F6" w:rsidRDefault="00E714F6" w:rsidP="00E714F6">
            <w:pPr>
              <w:jc w:val="center"/>
              <w:rPr>
                <w:rFonts w:eastAsia="宋体"/>
              </w:rPr>
            </w:pPr>
            <w:r>
              <w:rPr>
                <w:rFonts w:eastAsia="宋体"/>
              </w:rPr>
              <w:t>V</w:t>
            </w:r>
            <w:r>
              <w:rPr>
                <w:rFonts w:eastAsia="宋体" w:hint="eastAsia"/>
              </w:rPr>
              <w:t>1</w:t>
            </w:r>
            <w:r>
              <w:rPr>
                <w:rFonts w:eastAsia="宋体"/>
              </w:rPr>
              <w:t>(VD</w:t>
            </w:r>
            <w:proofErr w:type="gramStart"/>
            <w:r>
              <w:rPr>
                <w:rFonts w:eastAsia="宋体"/>
              </w:rPr>
              <w:t>1)</w:t>
            </w:r>
            <w:r>
              <w:rPr>
                <w:rFonts w:eastAsia="宋体" w:hint="eastAsia"/>
              </w:rPr>
              <w:t>&amp;</w:t>
            </w:r>
            <w:proofErr w:type="gramEnd"/>
            <w:r>
              <w:rPr>
                <w:rFonts w:eastAsia="宋体"/>
              </w:rPr>
              <w:t>V</w:t>
            </w:r>
            <w:r>
              <w:rPr>
                <w:rFonts w:eastAsia="宋体" w:hint="eastAsia"/>
              </w:rPr>
              <w:t>4</w:t>
            </w:r>
            <w:r>
              <w:rPr>
                <w:rFonts w:eastAsia="宋体"/>
              </w:rPr>
              <w:t>(VD</w:t>
            </w:r>
            <w:r>
              <w:rPr>
                <w:rFonts w:eastAsia="宋体" w:hint="eastAsia"/>
              </w:rPr>
              <w:t>4</w:t>
            </w:r>
            <w:r>
              <w:rPr>
                <w:rFonts w:eastAsia="宋体"/>
              </w:rPr>
              <w:t>)</w:t>
            </w:r>
          </w:p>
        </w:tc>
        <w:tc>
          <w:tcPr>
            <w:tcW w:w="2841" w:type="dxa"/>
            <w:vAlign w:val="center"/>
          </w:tcPr>
          <w:p w:rsidR="00E714F6" w:rsidRDefault="00E714F6" w:rsidP="00E714F6">
            <w:pPr>
              <w:jc w:val="center"/>
              <w:rPr>
                <w:rFonts w:eastAsia="宋体"/>
              </w:rPr>
            </w:pPr>
            <w:r>
              <w:rPr>
                <w:rFonts w:eastAsia="宋体"/>
              </w:rPr>
              <w:t>V</w:t>
            </w:r>
            <w:r>
              <w:rPr>
                <w:rFonts w:eastAsia="宋体" w:hint="eastAsia"/>
              </w:rPr>
              <w:t>2</w:t>
            </w:r>
            <w:r>
              <w:rPr>
                <w:rFonts w:eastAsia="宋体"/>
              </w:rPr>
              <w:t>(VD</w:t>
            </w:r>
            <w:proofErr w:type="gramStart"/>
            <w:r>
              <w:rPr>
                <w:rFonts w:eastAsia="宋体" w:hint="eastAsia"/>
              </w:rPr>
              <w:t>2</w:t>
            </w:r>
            <w:r>
              <w:rPr>
                <w:rFonts w:eastAsia="宋体"/>
              </w:rPr>
              <w:t>)</w:t>
            </w:r>
            <w:r>
              <w:rPr>
                <w:rFonts w:eastAsia="宋体" w:hint="eastAsia"/>
              </w:rPr>
              <w:t>&amp;</w:t>
            </w:r>
            <w:proofErr w:type="gramEnd"/>
            <w:r>
              <w:rPr>
                <w:rFonts w:eastAsia="宋体"/>
              </w:rPr>
              <w:t>V</w:t>
            </w:r>
            <w:r>
              <w:rPr>
                <w:rFonts w:eastAsia="宋体" w:hint="eastAsia"/>
              </w:rPr>
              <w:t>3</w:t>
            </w:r>
            <w:r>
              <w:rPr>
                <w:rFonts w:eastAsia="宋体"/>
              </w:rPr>
              <w:t>(VD</w:t>
            </w:r>
            <w:r>
              <w:rPr>
                <w:rFonts w:eastAsia="宋体" w:hint="eastAsia"/>
              </w:rPr>
              <w:t>3</w:t>
            </w:r>
            <w:r>
              <w:rPr>
                <w:rFonts w:eastAsia="宋体"/>
              </w:rPr>
              <w:t>)</w:t>
            </w:r>
          </w:p>
        </w:tc>
      </w:tr>
      <w:tr w:rsidR="00E714F6" w:rsidTr="005F0FE0">
        <w:tc>
          <w:tcPr>
            <w:tcW w:w="2840" w:type="dxa"/>
            <w:tcBorders>
              <w:top w:val="single" w:sz="4" w:space="0" w:color="000000"/>
              <w:bottom w:val="single" w:sz="12" w:space="0" w:color="auto"/>
              <w:right w:val="single" w:sz="8" w:space="0" w:color="auto"/>
            </w:tcBorders>
            <w:vAlign w:val="center"/>
          </w:tcPr>
          <w:p w:rsidR="00E714F6" w:rsidRDefault="00E714F6" w:rsidP="00E714F6">
            <w:pPr>
              <w:jc w:val="center"/>
              <w:rPr>
                <w:rFonts w:eastAsia="宋体"/>
              </w:rPr>
            </w:pPr>
            <w:r w:rsidRPr="00CE29A6">
              <w:rPr>
                <w:rFonts w:eastAsiaTheme="minorEastAsia"/>
              </w:rPr>
              <w:t>switching function</w:t>
            </w:r>
          </w:p>
        </w:tc>
        <w:tc>
          <w:tcPr>
            <w:tcW w:w="2841" w:type="dxa"/>
            <w:tcBorders>
              <w:left w:val="single" w:sz="8" w:space="0" w:color="auto"/>
            </w:tcBorders>
            <w:vAlign w:val="center"/>
          </w:tcPr>
          <w:p w:rsidR="00E714F6" w:rsidRDefault="00E714F6" w:rsidP="00E714F6">
            <w:pPr>
              <w:jc w:val="center"/>
              <w:rPr>
                <w:rFonts w:eastAsia="宋体"/>
              </w:rPr>
            </w:pPr>
            <w:r>
              <w:rPr>
                <w:rFonts w:eastAsia="宋体"/>
              </w:rPr>
              <w:t>P=1</w:t>
            </w:r>
          </w:p>
        </w:tc>
        <w:tc>
          <w:tcPr>
            <w:tcW w:w="2841" w:type="dxa"/>
            <w:vAlign w:val="center"/>
          </w:tcPr>
          <w:p w:rsidR="00E714F6" w:rsidRDefault="00E714F6" w:rsidP="00E714F6">
            <w:pPr>
              <w:jc w:val="center"/>
              <w:rPr>
                <w:rFonts w:eastAsia="宋体"/>
              </w:rPr>
            </w:pPr>
            <w:r>
              <w:rPr>
                <w:rFonts w:eastAsia="宋体"/>
              </w:rPr>
              <w:t>P=</w:t>
            </w:r>
            <w:r w:rsidR="006F248B">
              <w:rPr>
                <w:rFonts w:eastAsia="宋体"/>
              </w:rPr>
              <w:t>-</w:t>
            </w:r>
            <w:r>
              <w:rPr>
                <w:rFonts w:eastAsia="宋体"/>
              </w:rPr>
              <w:t>1</w:t>
            </w:r>
          </w:p>
        </w:tc>
      </w:tr>
    </w:tbl>
    <w:p w:rsidR="00E714F6" w:rsidRDefault="00E714F6" w:rsidP="00E714F6">
      <w:pPr>
        <w:rPr>
          <w:rFonts w:eastAsiaTheme="minorEastAsia"/>
        </w:rPr>
      </w:pPr>
      <w:r w:rsidRPr="00E714F6">
        <w:rPr>
          <w:rFonts w:eastAsiaTheme="minorEastAsia"/>
        </w:rPr>
        <w:t xml:space="preserve">It should be noted that there will be different current loops in the same switching mode when the </w:t>
      </w:r>
      <w:proofErr w:type="spellStart"/>
      <w:r w:rsidR="00304B7C" w:rsidRPr="00304B7C">
        <w:rPr>
          <w:rFonts w:eastAsiaTheme="minorEastAsia"/>
          <w:i/>
        </w:rPr>
        <w:t>i</w:t>
      </w:r>
      <w:proofErr w:type="spellEnd"/>
      <w:r w:rsidRPr="00304B7C">
        <w:rPr>
          <w:rFonts w:eastAsiaTheme="minorEastAsia"/>
          <w:i/>
        </w:rPr>
        <w:t>(</w:t>
      </w:r>
      <w:r w:rsidR="00304B7C" w:rsidRPr="00304B7C">
        <w:rPr>
          <w:rFonts w:eastAsiaTheme="minorEastAsia"/>
          <w:i/>
        </w:rPr>
        <w:t>t</w:t>
      </w:r>
      <w:r w:rsidRPr="00304B7C">
        <w:rPr>
          <w:rFonts w:eastAsiaTheme="minorEastAsia"/>
          <w:i/>
        </w:rPr>
        <w:t xml:space="preserve">) </w:t>
      </w:r>
      <w:r w:rsidRPr="00E714F6">
        <w:rPr>
          <w:rFonts w:eastAsiaTheme="minorEastAsia"/>
        </w:rPr>
        <w:t>direction of the grid side current is different. The current loop of single-phase voltage source PWM rectifier circuit with different switching modes is shown in Figure 2 below</w:t>
      </w:r>
      <w:r>
        <w:rPr>
          <w:rFonts w:eastAsiaTheme="minorEastAsia"/>
        </w:rPr>
        <w:t>.</w:t>
      </w:r>
    </w:p>
    <w:p w:rsidR="00944737" w:rsidRDefault="00944737" w:rsidP="00944737">
      <w:pPr>
        <w:jc w:val="center"/>
        <w:rPr>
          <w:rFonts w:eastAsiaTheme="minorEastAsia"/>
        </w:rPr>
      </w:pPr>
      <w:r>
        <w:rPr>
          <w:rFonts w:hint="eastAsia"/>
          <w:noProof/>
          <w:sz w:val="24"/>
        </w:rPr>
        <w:lastRenderedPageBreak/>
        <w:drawing>
          <wp:inline distT="0" distB="0" distL="114300" distR="114300" wp14:anchorId="43734E80" wp14:editId="39976F20">
            <wp:extent cx="3949065" cy="2138045"/>
            <wp:effectExtent l="0" t="0" r="13335" b="10795"/>
            <wp:docPr id="13" name="图片 6" descr="图111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图111片1"/>
                    <pic:cNvPicPr>
                      <a:picLocks noChangeAspect="1"/>
                    </pic:cNvPicPr>
                  </pic:nvPicPr>
                  <pic:blipFill>
                    <a:blip r:embed="rId49"/>
                    <a:stretch>
                      <a:fillRect/>
                    </a:stretch>
                  </pic:blipFill>
                  <pic:spPr>
                    <a:xfrm>
                      <a:off x="0" y="0"/>
                      <a:ext cx="3949065" cy="2138045"/>
                    </a:xfrm>
                    <a:prstGeom prst="rect">
                      <a:avLst/>
                    </a:prstGeom>
                    <a:noFill/>
                    <a:ln w="9525">
                      <a:noFill/>
                    </a:ln>
                  </pic:spPr>
                </pic:pic>
              </a:graphicData>
            </a:graphic>
          </wp:inline>
        </w:drawing>
      </w:r>
    </w:p>
    <w:p w:rsidR="00944737" w:rsidRDefault="00944737" w:rsidP="00944737">
      <w:pPr>
        <w:jc w:val="center"/>
        <w:rPr>
          <w:rFonts w:eastAsiaTheme="minorEastAsia"/>
        </w:rPr>
      </w:pPr>
      <w:r>
        <w:rPr>
          <w:rFonts w:eastAsiaTheme="minorEastAsia" w:hint="eastAsia"/>
        </w:rPr>
        <w:t>F</w:t>
      </w:r>
      <w:r>
        <w:rPr>
          <w:rFonts w:eastAsiaTheme="minorEastAsia"/>
        </w:rPr>
        <w:t xml:space="preserve">ig 2-2 </w:t>
      </w:r>
      <w:r w:rsidRPr="00944737">
        <w:rPr>
          <w:rFonts w:eastAsiaTheme="minorEastAsia"/>
        </w:rPr>
        <w:t>Current loop of bipolar modulation with different switching modes</w:t>
      </w:r>
    </w:p>
    <w:p w:rsidR="009444F5" w:rsidRPr="009444F5" w:rsidRDefault="009444F5" w:rsidP="009444F5">
      <w:pPr>
        <w:jc w:val="center"/>
        <w:rPr>
          <w:rFonts w:eastAsiaTheme="minorEastAsia" w:hint="eastAsia"/>
        </w:rPr>
      </w:pPr>
      <w:r w:rsidRPr="009444F5">
        <w:rPr>
          <w:rFonts w:eastAsiaTheme="minorEastAsia"/>
        </w:rPr>
        <w:t xml:space="preserve">a) </w:t>
      </w:r>
      <w:r w:rsidR="00FB285F" w:rsidRPr="00E714F6">
        <w:rPr>
          <w:rFonts w:eastAsia="宋体"/>
        </w:rPr>
        <w:t xml:space="preserve">Switch </w:t>
      </w:r>
      <w:r>
        <w:rPr>
          <w:rFonts w:eastAsiaTheme="minorEastAsia"/>
        </w:rPr>
        <w:t>m</w:t>
      </w:r>
      <w:r w:rsidRPr="009444F5">
        <w:rPr>
          <w:rFonts w:eastAsiaTheme="minorEastAsia"/>
        </w:rPr>
        <w:t xml:space="preserve">ode 1, and </w:t>
      </w:r>
      <w:proofErr w:type="spellStart"/>
      <w:r>
        <w:rPr>
          <w:rFonts w:eastAsiaTheme="minorEastAsia"/>
        </w:rPr>
        <w:t>i</w:t>
      </w:r>
      <w:proofErr w:type="spellEnd"/>
      <w:r w:rsidRPr="009444F5">
        <w:rPr>
          <w:rFonts w:eastAsiaTheme="minorEastAsia"/>
        </w:rPr>
        <w:t>(</w:t>
      </w:r>
      <w:r>
        <w:rPr>
          <w:rFonts w:eastAsiaTheme="minorEastAsia"/>
        </w:rPr>
        <w:t>t</w:t>
      </w:r>
      <w:r w:rsidRPr="009444F5">
        <w:rPr>
          <w:rFonts w:eastAsiaTheme="minorEastAsia"/>
        </w:rPr>
        <w:t xml:space="preserve">) &gt; </w:t>
      </w:r>
      <w:proofErr w:type="gramStart"/>
      <w:r w:rsidRPr="009444F5">
        <w:rPr>
          <w:rFonts w:eastAsiaTheme="minorEastAsia"/>
        </w:rPr>
        <w:t xml:space="preserve">0 </w:t>
      </w:r>
      <w:r>
        <w:rPr>
          <w:rFonts w:eastAsiaTheme="minorEastAsia"/>
        </w:rPr>
        <w:t xml:space="preserve"> </w:t>
      </w:r>
      <w:r w:rsidRPr="009444F5">
        <w:rPr>
          <w:rFonts w:eastAsiaTheme="minorEastAsia"/>
        </w:rPr>
        <w:t>b</w:t>
      </w:r>
      <w:proofErr w:type="gramEnd"/>
      <w:r w:rsidRPr="009444F5">
        <w:rPr>
          <w:rFonts w:eastAsiaTheme="minorEastAsia"/>
        </w:rPr>
        <w:t xml:space="preserve">) </w:t>
      </w:r>
      <w:r w:rsidR="00FB285F" w:rsidRPr="00E714F6">
        <w:rPr>
          <w:rFonts w:eastAsia="宋体"/>
        </w:rPr>
        <w:t xml:space="preserve">Switch </w:t>
      </w:r>
      <w:r w:rsidRPr="009444F5">
        <w:rPr>
          <w:rFonts w:eastAsiaTheme="minorEastAsia"/>
        </w:rPr>
        <w:t xml:space="preserve">mode 2, and </w:t>
      </w:r>
      <w:proofErr w:type="spellStart"/>
      <w:r>
        <w:rPr>
          <w:rFonts w:eastAsiaTheme="minorEastAsia"/>
        </w:rPr>
        <w:t>i</w:t>
      </w:r>
      <w:proofErr w:type="spellEnd"/>
      <w:r w:rsidRPr="009444F5">
        <w:rPr>
          <w:rFonts w:eastAsiaTheme="minorEastAsia"/>
        </w:rPr>
        <w:t>(</w:t>
      </w:r>
      <w:r>
        <w:rPr>
          <w:rFonts w:eastAsiaTheme="minorEastAsia"/>
        </w:rPr>
        <w:t>t</w:t>
      </w:r>
      <w:r w:rsidRPr="009444F5">
        <w:rPr>
          <w:rFonts w:eastAsiaTheme="minorEastAsia"/>
        </w:rPr>
        <w:t>) &gt; 0</w:t>
      </w:r>
    </w:p>
    <w:p w:rsidR="00944737" w:rsidRDefault="009444F5" w:rsidP="009444F5">
      <w:pPr>
        <w:jc w:val="center"/>
        <w:rPr>
          <w:rFonts w:eastAsiaTheme="minorEastAsia"/>
        </w:rPr>
      </w:pPr>
      <w:r w:rsidRPr="009444F5">
        <w:rPr>
          <w:rFonts w:eastAsiaTheme="minorEastAsia"/>
        </w:rPr>
        <w:t xml:space="preserve">c) </w:t>
      </w:r>
      <w:r w:rsidR="00FB285F" w:rsidRPr="00E714F6">
        <w:rPr>
          <w:rFonts w:eastAsia="宋体"/>
        </w:rPr>
        <w:t xml:space="preserve">Switch </w:t>
      </w:r>
      <w:r>
        <w:rPr>
          <w:rFonts w:eastAsiaTheme="minorEastAsia"/>
        </w:rPr>
        <w:t>m</w:t>
      </w:r>
      <w:r w:rsidRPr="009444F5">
        <w:rPr>
          <w:rFonts w:eastAsiaTheme="minorEastAsia"/>
        </w:rPr>
        <w:t xml:space="preserve">ode 1, and </w:t>
      </w:r>
      <w:proofErr w:type="spellStart"/>
      <w:r>
        <w:rPr>
          <w:rFonts w:eastAsiaTheme="minorEastAsia"/>
        </w:rPr>
        <w:t>i</w:t>
      </w:r>
      <w:proofErr w:type="spellEnd"/>
      <w:r w:rsidRPr="009444F5">
        <w:rPr>
          <w:rFonts w:eastAsiaTheme="minorEastAsia"/>
        </w:rPr>
        <w:t>(</w:t>
      </w:r>
      <w:r>
        <w:rPr>
          <w:rFonts w:eastAsiaTheme="minorEastAsia"/>
        </w:rPr>
        <w:t>t</w:t>
      </w:r>
      <w:r w:rsidRPr="009444F5">
        <w:rPr>
          <w:rFonts w:eastAsiaTheme="minorEastAsia"/>
        </w:rPr>
        <w:t xml:space="preserve">) &lt; </w:t>
      </w:r>
      <w:proofErr w:type="gramStart"/>
      <w:r w:rsidRPr="009444F5">
        <w:rPr>
          <w:rFonts w:eastAsiaTheme="minorEastAsia"/>
        </w:rPr>
        <w:t xml:space="preserve">0 </w:t>
      </w:r>
      <w:r>
        <w:rPr>
          <w:rFonts w:eastAsiaTheme="minorEastAsia"/>
        </w:rPr>
        <w:t xml:space="preserve"> </w:t>
      </w:r>
      <w:r w:rsidRPr="009444F5">
        <w:rPr>
          <w:rFonts w:eastAsiaTheme="minorEastAsia"/>
        </w:rPr>
        <w:t>d</w:t>
      </w:r>
      <w:proofErr w:type="gramEnd"/>
      <w:r w:rsidRPr="009444F5">
        <w:rPr>
          <w:rFonts w:eastAsiaTheme="minorEastAsia"/>
        </w:rPr>
        <w:t xml:space="preserve">) </w:t>
      </w:r>
      <w:r w:rsidR="00FB285F" w:rsidRPr="00E714F6">
        <w:rPr>
          <w:rFonts w:eastAsia="宋体"/>
        </w:rPr>
        <w:t xml:space="preserve">Switch </w:t>
      </w:r>
      <w:r w:rsidRPr="009444F5">
        <w:rPr>
          <w:rFonts w:eastAsiaTheme="minorEastAsia"/>
        </w:rPr>
        <w:t xml:space="preserve">mode 2, and </w:t>
      </w:r>
      <w:proofErr w:type="spellStart"/>
      <w:r>
        <w:rPr>
          <w:rFonts w:eastAsiaTheme="minorEastAsia"/>
        </w:rPr>
        <w:t>i</w:t>
      </w:r>
      <w:proofErr w:type="spellEnd"/>
      <w:r w:rsidRPr="009444F5">
        <w:rPr>
          <w:rFonts w:eastAsiaTheme="minorEastAsia"/>
        </w:rPr>
        <w:t>(</w:t>
      </w:r>
      <w:r>
        <w:rPr>
          <w:rFonts w:eastAsiaTheme="minorEastAsia"/>
        </w:rPr>
        <w:t>t</w:t>
      </w:r>
      <w:r w:rsidRPr="009444F5">
        <w:rPr>
          <w:rFonts w:eastAsiaTheme="minorEastAsia"/>
        </w:rPr>
        <w:t>) &lt; 0</w:t>
      </w:r>
    </w:p>
    <w:p w:rsidR="000157CB" w:rsidRPr="000157CB" w:rsidRDefault="000157CB" w:rsidP="000157CB">
      <w:pPr>
        <w:rPr>
          <w:rFonts w:eastAsiaTheme="minorEastAsia" w:hint="eastAsia"/>
        </w:rPr>
      </w:pPr>
      <w:r w:rsidRPr="000157CB">
        <w:rPr>
          <w:rFonts w:eastAsiaTheme="minorEastAsia"/>
        </w:rPr>
        <w:t xml:space="preserve">When the current is positive, VD1 and VD4 are on, AC power outputs energy, DC side absorbs energy, and the circuit is in rectification state; when current is negative, V1 and V4 are on; when AC power absorbs energy, DC side releases energy and is in energy feedback state. When the current is positive, V2 and V3 are on, AC power supply and DC side both output energy and </w:t>
      </w:r>
      <w:r w:rsidR="00F12301">
        <w:rPr>
          <w:rFonts w:eastAsiaTheme="minorEastAsia"/>
        </w:rPr>
        <w:t>Load inductance</w:t>
      </w:r>
      <w:r w:rsidRPr="000157CB">
        <w:rPr>
          <w:rFonts w:eastAsiaTheme="minorEastAsia"/>
        </w:rPr>
        <w:t xml:space="preserve"> store energy; when current is negative, VD2 and VD3 are on, AC power supply and DC side both absorb energy and </w:t>
      </w:r>
      <w:r w:rsidR="00F12301">
        <w:rPr>
          <w:rFonts w:eastAsiaTheme="minorEastAsia"/>
        </w:rPr>
        <w:t>Load inductance</w:t>
      </w:r>
      <w:r w:rsidRPr="000157CB">
        <w:rPr>
          <w:rFonts w:eastAsiaTheme="minorEastAsia"/>
        </w:rPr>
        <w:t xml:space="preserve"> release</w:t>
      </w:r>
      <w:r w:rsidR="00F12301">
        <w:rPr>
          <w:rFonts w:eastAsiaTheme="minorEastAsia"/>
        </w:rPr>
        <w:t>s</w:t>
      </w:r>
      <w:r w:rsidRPr="000157CB">
        <w:rPr>
          <w:rFonts w:eastAsiaTheme="minorEastAsia"/>
        </w:rPr>
        <w:t xml:space="preserve"> energy.</w:t>
      </w:r>
    </w:p>
    <w:p w:rsidR="005B7B94" w:rsidRDefault="000157CB" w:rsidP="000157CB">
      <w:pPr>
        <w:rPr>
          <w:rFonts w:eastAsiaTheme="minorEastAsia"/>
        </w:rPr>
      </w:pPr>
      <w:r w:rsidRPr="000157CB">
        <w:rPr>
          <w:rFonts w:eastAsiaTheme="minorEastAsia"/>
        </w:rPr>
        <w:t>For the circuit in the diagram</w:t>
      </w:r>
      <w:r w:rsidR="00327E96">
        <w:rPr>
          <w:rFonts w:eastAsiaTheme="minorEastAsia"/>
        </w:rPr>
        <w:t xml:space="preserve"> V</w:t>
      </w:r>
      <w:r w:rsidRPr="000157CB">
        <w:rPr>
          <w:rFonts w:eastAsiaTheme="minorEastAsia"/>
        </w:rPr>
        <w:t>1~V</w:t>
      </w:r>
      <w:r w:rsidR="00327E96">
        <w:rPr>
          <w:rFonts w:eastAsiaTheme="minorEastAsia"/>
        </w:rPr>
        <w:t>4,</w:t>
      </w:r>
      <w:r w:rsidRPr="000157CB">
        <w:rPr>
          <w:rFonts w:eastAsiaTheme="minorEastAsia"/>
        </w:rPr>
        <w:t xml:space="preserve"> </w:t>
      </w:r>
      <w:r w:rsidR="002B7702">
        <w:rPr>
          <w:rFonts w:eastAsiaTheme="minorEastAsia"/>
        </w:rPr>
        <w:t>i</w:t>
      </w:r>
      <w:r w:rsidRPr="000157CB">
        <w:rPr>
          <w:rFonts w:eastAsiaTheme="minorEastAsia"/>
        </w:rPr>
        <w:t xml:space="preserve">f SPWM control is used, then </w:t>
      </w:r>
      <w:proofErr w:type="spellStart"/>
      <w:r w:rsidR="009060A0" w:rsidRPr="009060A0">
        <w:rPr>
          <w:rFonts w:eastAsiaTheme="minorEastAsia"/>
          <w:i/>
        </w:rPr>
        <w:t>u</w:t>
      </w:r>
      <w:r w:rsidR="009060A0" w:rsidRPr="009060A0">
        <w:rPr>
          <w:rFonts w:eastAsiaTheme="minorEastAsia"/>
          <w:i/>
          <w:vertAlign w:val="subscript"/>
        </w:rPr>
        <w:t>AB</w:t>
      </w:r>
      <w:proofErr w:type="spellEnd"/>
      <w:r w:rsidR="009060A0">
        <w:rPr>
          <w:rFonts w:eastAsiaTheme="minorEastAsia"/>
        </w:rPr>
        <w:t xml:space="preserve"> </w:t>
      </w:r>
      <w:r w:rsidRPr="000157CB">
        <w:rPr>
          <w:rFonts w:eastAsiaTheme="minorEastAsia"/>
        </w:rPr>
        <w:t xml:space="preserve">is also SPWM wave and contains fundamental wave components with the same frequency and amplitude as sinusoidal signal wave, and high-order harmonics related to triangular wave, but not low-order harmonics. The influence of high order harmonics can be ignored because of the inductance. </w:t>
      </w:r>
    </w:p>
    <w:p w:rsidR="000157CB" w:rsidRDefault="000157CB" w:rsidP="000157CB">
      <w:pPr>
        <w:rPr>
          <w:rFonts w:eastAsiaTheme="minorEastAsia"/>
        </w:rPr>
      </w:pPr>
      <w:r w:rsidRPr="000157CB">
        <w:rPr>
          <w:rFonts w:eastAsiaTheme="minorEastAsia"/>
        </w:rPr>
        <w:t xml:space="preserve">When the frequency of the sine wave is the same as that of the power supply, </w:t>
      </w:r>
      <w:proofErr w:type="spellStart"/>
      <w:r w:rsidR="00962428">
        <w:rPr>
          <w:rFonts w:eastAsiaTheme="minorEastAsia"/>
          <w:i/>
        </w:rPr>
        <w:t>i</w:t>
      </w:r>
      <w:r w:rsidR="00962428">
        <w:rPr>
          <w:rFonts w:eastAsiaTheme="minorEastAsia"/>
          <w:i/>
          <w:vertAlign w:val="subscript"/>
        </w:rPr>
        <w:t>S</w:t>
      </w:r>
      <w:proofErr w:type="spellEnd"/>
      <w:r w:rsidRPr="000157CB">
        <w:rPr>
          <w:rFonts w:eastAsiaTheme="minorEastAsia"/>
        </w:rPr>
        <w:t xml:space="preserve"> is also a sine wave with the same frequency as the power supply. Under certain conditions of AC power supply, </w:t>
      </w:r>
      <w:r w:rsidR="005B7B94">
        <w:rPr>
          <w:rFonts w:eastAsiaTheme="minorEastAsia"/>
        </w:rPr>
        <w:t xml:space="preserve">the </w:t>
      </w:r>
      <w:r w:rsidRPr="000157CB">
        <w:rPr>
          <w:rFonts w:eastAsiaTheme="minorEastAsia"/>
        </w:rPr>
        <w:t>amplitude and phase</w:t>
      </w:r>
      <w:r w:rsidR="005B7B94">
        <w:rPr>
          <w:rFonts w:eastAsiaTheme="minorEastAsia"/>
        </w:rPr>
        <w:t xml:space="preserve"> of </w:t>
      </w:r>
      <w:proofErr w:type="spellStart"/>
      <w:r w:rsidR="005B7B94">
        <w:rPr>
          <w:rFonts w:eastAsiaTheme="minorEastAsia"/>
          <w:i/>
        </w:rPr>
        <w:t>i</w:t>
      </w:r>
      <w:r w:rsidR="005B7B94">
        <w:rPr>
          <w:rFonts w:eastAsiaTheme="minorEastAsia"/>
          <w:i/>
          <w:vertAlign w:val="subscript"/>
        </w:rPr>
        <w:t>S</w:t>
      </w:r>
      <w:proofErr w:type="spellEnd"/>
      <w:r w:rsidRPr="000157CB">
        <w:rPr>
          <w:rFonts w:eastAsiaTheme="minorEastAsia"/>
        </w:rPr>
        <w:t xml:space="preserve"> are only determined by </w:t>
      </w:r>
      <w:r w:rsidR="005B7B94">
        <w:rPr>
          <w:rFonts w:eastAsiaTheme="minorEastAsia"/>
        </w:rPr>
        <w:t>the f</w:t>
      </w:r>
      <w:r w:rsidRPr="000157CB">
        <w:rPr>
          <w:rFonts w:eastAsiaTheme="minorEastAsia"/>
        </w:rPr>
        <w:t xml:space="preserve">undamental component of </w:t>
      </w:r>
      <w:proofErr w:type="spellStart"/>
      <w:r w:rsidR="005B7B94">
        <w:rPr>
          <w:rFonts w:eastAsiaTheme="minorEastAsia"/>
          <w:i/>
          <w:u w:val="single"/>
        </w:rPr>
        <w:t>u</w:t>
      </w:r>
      <w:r w:rsidR="005B7B94">
        <w:rPr>
          <w:rFonts w:eastAsiaTheme="minorEastAsia"/>
          <w:i/>
          <w:u w:val="single"/>
          <w:vertAlign w:val="subscript"/>
        </w:rPr>
        <w:t>AB</w:t>
      </w:r>
      <w:proofErr w:type="spellEnd"/>
      <w:r w:rsidRPr="000157CB">
        <w:rPr>
          <w:rFonts w:eastAsiaTheme="minorEastAsia"/>
        </w:rPr>
        <w:t xml:space="preserve"> and its relation </w:t>
      </w:r>
      <w:r w:rsidR="00C55EA6">
        <w:rPr>
          <w:rFonts w:eastAsiaTheme="minorEastAsia"/>
        </w:rPr>
        <w:t>and</w:t>
      </w:r>
      <w:r w:rsidRPr="000157CB">
        <w:rPr>
          <w:rFonts w:eastAsiaTheme="minorEastAsia"/>
        </w:rPr>
        <w:t xml:space="preserve"> the phase difference of</w:t>
      </w:r>
      <w:r w:rsidR="00EE452E">
        <w:rPr>
          <w:rFonts w:eastAsiaTheme="minorEastAsia"/>
        </w:rPr>
        <w:t xml:space="preserve"> </w:t>
      </w:r>
      <w:proofErr w:type="spellStart"/>
      <w:r w:rsidR="00EE452E">
        <w:rPr>
          <w:rFonts w:eastAsiaTheme="minorEastAsia"/>
          <w:i/>
        </w:rPr>
        <w:t>u</w:t>
      </w:r>
      <w:r w:rsidR="00EE452E">
        <w:rPr>
          <w:rFonts w:eastAsiaTheme="minorEastAsia"/>
          <w:i/>
          <w:vertAlign w:val="subscript"/>
        </w:rPr>
        <w:t>S</w:t>
      </w:r>
      <w:proofErr w:type="spellEnd"/>
      <w:r w:rsidRPr="000157CB">
        <w:rPr>
          <w:rFonts w:eastAsiaTheme="minorEastAsia"/>
        </w:rPr>
        <w:t xml:space="preserve">. Change </w:t>
      </w:r>
      <w:r w:rsidR="00B1479D">
        <w:rPr>
          <w:rFonts w:eastAsiaTheme="minorEastAsia"/>
        </w:rPr>
        <w:t>t</w:t>
      </w:r>
      <w:r w:rsidRPr="000157CB">
        <w:rPr>
          <w:rFonts w:eastAsiaTheme="minorEastAsia"/>
        </w:rPr>
        <w:t xml:space="preserve">he phase and amplitude of </w:t>
      </w:r>
      <w:proofErr w:type="spellStart"/>
      <w:r w:rsidR="0011497D">
        <w:rPr>
          <w:rFonts w:eastAsiaTheme="minorEastAsia"/>
          <w:i/>
        </w:rPr>
        <w:t>u</w:t>
      </w:r>
      <w:r w:rsidR="0011497D">
        <w:rPr>
          <w:rFonts w:eastAsiaTheme="minorEastAsia"/>
          <w:i/>
          <w:vertAlign w:val="subscript"/>
        </w:rPr>
        <w:t>AB</w:t>
      </w:r>
      <w:proofErr w:type="spellEnd"/>
      <w:r w:rsidRPr="000157CB">
        <w:rPr>
          <w:rFonts w:eastAsiaTheme="minorEastAsia"/>
        </w:rPr>
        <w:t xml:space="preserve"> can make </w:t>
      </w:r>
      <w:proofErr w:type="spellStart"/>
      <w:r w:rsidR="00B1479D" w:rsidRPr="00B1479D">
        <w:rPr>
          <w:rFonts w:eastAsiaTheme="minorEastAsia"/>
          <w:i/>
        </w:rPr>
        <w:t>i</w:t>
      </w:r>
      <w:r w:rsidR="00B1479D" w:rsidRPr="00B1479D">
        <w:rPr>
          <w:rFonts w:eastAsiaTheme="minorEastAsia"/>
          <w:i/>
          <w:vertAlign w:val="subscript"/>
        </w:rPr>
        <w:t>S</w:t>
      </w:r>
      <w:proofErr w:type="spellEnd"/>
      <w:r w:rsidRPr="000157CB">
        <w:rPr>
          <w:rFonts w:eastAsiaTheme="minorEastAsia"/>
        </w:rPr>
        <w:t xml:space="preserve"> and </w:t>
      </w:r>
      <w:proofErr w:type="spellStart"/>
      <w:r w:rsidRPr="00B1479D">
        <w:rPr>
          <w:rFonts w:eastAsiaTheme="minorEastAsia"/>
          <w:i/>
        </w:rPr>
        <w:t>u</w:t>
      </w:r>
      <w:r w:rsidR="00B1479D" w:rsidRPr="00B1479D">
        <w:rPr>
          <w:rFonts w:eastAsiaTheme="minorEastAsia"/>
          <w:i/>
          <w:vertAlign w:val="subscript"/>
        </w:rPr>
        <w:t>S</w:t>
      </w:r>
      <w:proofErr w:type="spellEnd"/>
      <w:r w:rsidRPr="000157CB">
        <w:rPr>
          <w:rFonts w:eastAsiaTheme="minorEastAsia"/>
        </w:rPr>
        <w:t xml:space="preserve"> S phase difference is any angle required, but due to the small radian value, the calculation of effective digits has a great influence on the error, so we adopt to adjust the phase angle of AC voltage source instead of adjusting </w:t>
      </w:r>
      <w:proofErr w:type="spellStart"/>
      <w:r w:rsidR="00E60F94">
        <w:rPr>
          <w:rFonts w:eastAsiaTheme="minorEastAsia"/>
          <w:i/>
        </w:rPr>
        <w:t>u</w:t>
      </w:r>
      <w:r w:rsidR="00E60F94">
        <w:rPr>
          <w:rFonts w:eastAsiaTheme="minorEastAsia"/>
          <w:i/>
          <w:vertAlign w:val="subscript"/>
        </w:rPr>
        <w:t>AB</w:t>
      </w:r>
      <w:proofErr w:type="spellEnd"/>
      <w:r w:rsidRPr="000157CB">
        <w:rPr>
          <w:rFonts w:eastAsiaTheme="minorEastAsia"/>
        </w:rPr>
        <w:t xml:space="preserve"> phase angle has the same effect.</w:t>
      </w:r>
    </w:p>
    <w:p w:rsidR="00976B42" w:rsidRDefault="00976B42" w:rsidP="00976B42">
      <w:pPr>
        <w:pStyle w:val="2"/>
      </w:pPr>
      <w:r w:rsidRPr="00D9623C">
        <w:t>Simulink circuit diagram</w:t>
      </w:r>
    </w:p>
    <w:p w:rsidR="00976B42" w:rsidRDefault="00976B42" w:rsidP="00976B42">
      <w:r>
        <w:rPr>
          <w:rFonts w:hint="eastAsia"/>
        </w:rPr>
        <w:t>I</w:t>
      </w:r>
      <w:r>
        <w:t>n Simulink, we use the model as below to carry out simulation.</w:t>
      </w:r>
    </w:p>
    <w:p w:rsidR="00976B42" w:rsidRDefault="0030163A" w:rsidP="00976B42">
      <w:pPr>
        <w:jc w:val="center"/>
        <w:rPr>
          <w:rFonts w:eastAsiaTheme="minorEastAsia"/>
        </w:rPr>
      </w:pPr>
      <w:r w:rsidRPr="0030163A">
        <w:rPr>
          <w:rFonts w:eastAsiaTheme="minorEastAsia"/>
        </w:rPr>
        <w:lastRenderedPageBreak/>
        <w:drawing>
          <wp:inline distT="0" distB="0" distL="0" distR="0" wp14:anchorId="22C8C57C" wp14:editId="7BB88FB6">
            <wp:extent cx="5274310" cy="36982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98240"/>
                    </a:xfrm>
                    <a:prstGeom prst="rect">
                      <a:avLst/>
                    </a:prstGeom>
                  </pic:spPr>
                </pic:pic>
              </a:graphicData>
            </a:graphic>
          </wp:inline>
        </w:drawing>
      </w:r>
    </w:p>
    <w:p w:rsidR="00976B42" w:rsidRDefault="00251179" w:rsidP="00251179">
      <w:pPr>
        <w:pStyle w:val="a"/>
        <w:numPr>
          <w:ilvl w:val="0"/>
          <w:numId w:val="0"/>
        </w:numPr>
        <w:rPr>
          <w:rFonts w:eastAsiaTheme="minorEastAsia"/>
        </w:rPr>
      </w:pPr>
      <w:r>
        <w:rPr>
          <w:rFonts w:eastAsiaTheme="minorEastAsia"/>
        </w:rPr>
        <w:t xml:space="preserve">Fig 2-3 </w:t>
      </w:r>
      <w:r w:rsidR="00976B42" w:rsidRPr="00D9623C">
        <w:rPr>
          <w:rFonts w:eastAsiaTheme="minorEastAsia"/>
        </w:rPr>
        <w:t>Simulation model</w:t>
      </w:r>
    </w:p>
    <w:p w:rsidR="00976B42" w:rsidRDefault="00FA5B77" w:rsidP="00FA5B77">
      <w:pPr>
        <w:pStyle w:val="2"/>
      </w:pPr>
      <w:r>
        <w:t>T</w:t>
      </w:r>
      <w:r w:rsidR="0003670B">
        <w:t>ask</w:t>
      </w:r>
      <w:r>
        <w:t xml:space="preserve"> 1</w:t>
      </w:r>
    </w:p>
    <w:p w:rsidR="0003670B" w:rsidRDefault="0003670B" w:rsidP="0003670B">
      <w:pPr>
        <w:pStyle w:val="3"/>
        <w:rPr>
          <w:rFonts w:eastAsiaTheme="minorEastAsia"/>
        </w:rPr>
      </w:pPr>
      <w:r>
        <w:rPr>
          <w:rFonts w:eastAsiaTheme="minorEastAsia"/>
        </w:rPr>
        <w:t>Task requirement</w:t>
      </w:r>
    </w:p>
    <w:p w:rsidR="00FA5B77" w:rsidRDefault="00041953" w:rsidP="00041953">
      <w:pPr>
        <w:rPr>
          <w:rFonts w:eastAsiaTheme="minorEastAsia"/>
        </w:rPr>
      </w:pPr>
      <w:r w:rsidRPr="00041953">
        <w:rPr>
          <w:rFonts w:eastAsiaTheme="minorEastAsia"/>
        </w:rPr>
        <w:t xml:space="preserve">For single-phase PWM full-bridge voltage-source </w:t>
      </w:r>
      <w:proofErr w:type="gramStart"/>
      <w:r w:rsidRPr="00041953">
        <w:rPr>
          <w:rFonts w:eastAsiaTheme="minorEastAsia"/>
        </w:rPr>
        <w:t>converter(</w:t>
      </w:r>
      <w:proofErr w:type="gramEnd"/>
      <w:r w:rsidRPr="00041953">
        <w:rPr>
          <w:rFonts w:eastAsiaTheme="minorEastAsia"/>
        </w:rPr>
        <w:t>VSC):</w:t>
      </w:r>
      <w:r>
        <w:rPr>
          <w:rFonts w:eastAsiaTheme="minorEastAsia"/>
        </w:rPr>
        <w:t xml:space="preserve"> </w:t>
      </w:r>
      <w:r w:rsidRPr="00041953">
        <w:rPr>
          <w:rFonts w:eastAsiaTheme="minorEastAsia"/>
        </w:rPr>
        <w:t>Control the power stage so that the requirement of AC side current amplitude as well as phase difference between AC side voltage and current could be satisfied</w:t>
      </w:r>
      <w:r w:rsidR="00063E96">
        <w:rPr>
          <w:rFonts w:eastAsiaTheme="minorEastAsia"/>
        </w:rPr>
        <w:t>.</w:t>
      </w:r>
    </w:p>
    <w:p w:rsidR="00063E96" w:rsidRDefault="00063E96" w:rsidP="00063E96">
      <w:pPr>
        <w:pStyle w:val="3"/>
        <w:rPr>
          <w:rFonts w:eastAsiaTheme="minorEastAsia"/>
        </w:rPr>
      </w:pPr>
      <w:r w:rsidRPr="00063E96">
        <w:rPr>
          <w:rFonts w:eastAsiaTheme="minorEastAsia"/>
        </w:rPr>
        <w:t>Theoretical calculation</w:t>
      </w:r>
    </w:p>
    <w:p w:rsidR="00770D39" w:rsidRPr="00770D39" w:rsidRDefault="00770D39" w:rsidP="00770D39">
      <w:pPr>
        <w:rPr>
          <w:rFonts w:eastAsiaTheme="minorEastAsia" w:hint="eastAsia"/>
        </w:rPr>
      </w:pPr>
      <w:r w:rsidRPr="00770D39">
        <w:rPr>
          <w:rFonts w:eastAsiaTheme="minorEastAsia"/>
        </w:rPr>
        <w:t xml:space="preserve">The following is a theoretical analysis of the situation in Fig. 3-2d. The state in figure 3-2d is the state of the problem to be solved. </w:t>
      </w:r>
      <w:proofErr w:type="gramStart"/>
      <w:r w:rsidRPr="00770D39">
        <w:rPr>
          <w:rFonts w:eastAsiaTheme="minorEastAsia"/>
        </w:rPr>
        <w:t>At this time</w:t>
      </w:r>
      <w:proofErr w:type="gramEnd"/>
      <w:r w:rsidRPr="00770D39">
        <w:rPr>
          <w:rFonts w:eastAsiaTheme="minorEastAsia"/>
        </w:rPr>
        <w:t>, the current leads the voltage by an angle, and the circuit contains both active and reactive components.</w:t>
      </w:r>
    </w:p>
    <w:p w:rsidR="00B74A15" w:rsidRDefault="00B74A15" w:rsidP="00770D39">
      <w:pPr>
        <w:jc w:val="center"/>
        <w:rPr>
          <w:rFonts w:eastAsiaTheme="minorEastAsia"/>
        </w:rPr>
      </w:pPr>
      <w:r w:rsidRPr="00B74A15">
        <w:rPr>
          <w:rFonts w:eastAsiaTheme="minorEastAsia"/>
        </w:rPr>
        <w:drawing>
          <wp:inline distT="0" distB="0" distL="0" distR="0" wp14:anchorId="1630843F" wp14:editId="584B7AF8">
            <wp:extent cx="3115110" cy="1419423"/>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5110" cy="1419423"/>
                    </a:xfrm>
                    <a:prstGeom prst="rect">
                      <a:avLst/>
                    </a:prstGeom>
                  </pic:spPr>
                </pic:pic>
              </a:graphicData>
            </a:graphic>
          </wp:inline>
        </w:drawing>
      </w:r>
    </w:p>
    <w:p w:rsidR="00B74A15" w:rsidRDefault="00B74A15" w:rsidP="00B74A15">
      <w:pPr>
        <w:pStyle w:val="a"/>
        <w:numPr>
          <w:ilvl w:val="0"/>
          <w:numId w:val="0"/>
        </w:numPr>
        <w:rPr>
          <w:rFonts w:eastAsiaTheme="minorEastAsia"/>
        </w:rPr>
      </w:pPr>
      <w:r>
        <w:t>Fig 2-</w:t>
      </w:r>
      <w:r w:rsidR="002D594A">
        <w:t>4</w:t>
      </w:r>
      <w:r>
        <w:t xml:space="preserve"> </w:t>
      </w:r>
      <w:r w:rsidR="00CE29A6">
        <w:t>E</w:t>
      </w:r>
      <w:r w:rsidR="00CE29A6" w:rsidRPr="00CE29A6">
        <w:t>quivalent circuit</w:t>
      </w:r>
    </w:p>
    <w:p w:rsidR="008D2A31" w:rsidRDefault="008D2A31" w:rsidP="008D2A31">
      <w:pPr>
        <w:rPr>
          <w:rFonts w:eastAsiaTheme="minorEastAsia"/>
        </w:rPr>
      </w:pPr>
      <w:r w:rsidRPr="008D2A31">
        <w:rPr>
          <w:rFonts w:eastAsiaTheme="minorEastAsia"/>
        </w:rPr>
        <w:t xml:space="preserve">If the phase of </w:t>
      </w:r>
      <w:r w:rsidR="00B74A15" w:rsidRPr="00B74A15">
        <w:rPr>
          <w:rFonts w:eastAsiaTheme="minorEastAsia"/>
          <w:i/>
        </w:rPr>
        <w:t>U</w:t>
      </w:r>
      <w:r w:rsidR="00B74A15">
        <w:rPr>
          <w:rFonts w:eastAsiaTheme="minorEastAsia"/>
        </w:rPr>
        <w:t xml:space="preserve"> </w:t>
      </w:r>
      <w:r w:rsidRPr="008D2A31">
        <w:rPr>
          <w:rFonts w:eastAsiaTheme="minorEastAsia"/>
        </w:rPr>
        <w:t>is 0, then</w:t>
      </w:r>
      <w:r>
        <w:rPr>
          <w:rFonts w:eastAsiaTheme="minorEastAsia"/>
        </w:rPr>
        <w:t xml:space="preserve"> we got:</w:t>
      </w:r>
    </w:p>
    <w:p w:rsidR="008D2A31" w:rsidRDefault="008D2A31" w:rsidP="008D2A31">
      <w:pPr>
        <w:pStyle w:val="AMDisplayEquation"/>
      </w:pPr>
      <w:r>
        <w:tab/>
      </w:r>
      <w:r w:rsidR="00B74A15" w:rsidRPr="008D2A31">
        <w:rPr>
          <w:position w:val="-8"/>
        </w:rPr>
        <w:object w:dxaOrig="1449" w:dyaOrig="332">
          <v:shape id="_x0000_i1069" type="#_x0000_t75" style="width:72.4pt;height:16.5pt" o:ole="">
            <v:imagedata r:id="rId52" o:title=""/>
          </v:shape>
          <o:OLEObject Type="Embed" ProgID="Equation.AxMath" ShapeID="_x0000_i1069" DrawAspect="Content" ObjectID="_1669328204" r:id="rId53"/>
        </w:object>
      </w:r>
    </w:p>
    <w:p w:rsidR="001C683D" w:rsidRDefault="008D2A31" w:rsidP="008D2A31">
      <w:pPr>
        <w:rPr>
          <w:rFonts w:eastAsiaTheme="minorEastAsia"/>
        </w:rPr>
      </w:pPr>
      <w:r w:rsidRPr="001C683D">
        <w:rPr>
          <w:rFonts w:eastAsiaTheme="minorEastAsia"/>
        </w:rPr>
        <w:t>According to the parameter setup</w:t>
      </w:r>
      <w:r w:rsidR="001C683D" w:rsidRPr="001C683D">
        <w:rPr>
          <w:rFonts w:eastAsiaTheme="minorEastAsia"/>
        </w:rPr>
        <w:t>,</w:t>
      </w:r>
      <w:r w:rsidR="001C683D" w:rsidRPr="001C683D">
        <w:rPr>
          <w:rFonts w:eastAsiaTheme="minorEastAsia"/>
          <w:i/>
        </w:rPr>
        <w:t xml:space="preserve"> </w:t>
      </w:r>
      <w:proofErr w:type="gramStart"/>
      <w:r w:rsidR="001C683D" w:rsidRPr="001C683D">
        <w:rPr>
          <w:rFonts w:eastAsiaTheme="minorEastAsia"/>
          <w:i/>
        </w:rPr>
        <w:t>I</w:t>
      </w:r>
      <w:r w:rsidR="001C683D" w:rsidRPr="001C683D">
        <w:rPr>
          <w:rFonts w:eastAsiaTheme="minorEastAsia"/>
          <w:i/>
          <w:vertAlign w:val="subscript"/>
        </w:rPr>
        <w:t>s</w:t>
      </w:r>
      <w:proofErr w:type="gramEnd"/>
      <w:r w:rsidR="001C683D" w:rsidRPr="001C683D">
        <w:rPr>
          <w:rFonts w:eastAsiaTheme="minorEastAsia"/>
          <w:i/>
        </w:rPr>
        <w:t xml:space="preserve"> </w:t>
      </w:r>
      <w:proofErr w:type="spellStart"/>
      <w:r w:rsidR="001C683D" w:rsidRPr="001C683D">
        <w:rPr>
          <w:rFonts w:eastAsiaTheme="minorEastAsia"/>
        </w:rPr>
        <w:t>is</w:t>
      </w:r>
      <w:proofErr w:type="spellEnd"/>
      <w:r w:rsidR="001C683D" w:rsidRPr="001C683D">
        <w:rPr>
          <w:rFonts w:eastAsiaTheme="minorEastAsia"/>
        </w:rPr>
        <w:t xml:space="preserve"> ahead of </w:t>
      </w:r>
      <w:r w:rsidR="001C683D" w:rsidRPr="001C683D">
        <w:rPr>
          <w:rFonts w:eastAsiaTheme="minorEastAsia"/>
          <w:i/>
        </w:rPr>
        <w:t>U</w:t>
      </w:r>
      <w:r w:rsidR="001C683D" w:rsidRPr="001C683D">
        <w:rPr>
          <w:rFonts w:eastAsiaTheme="minorEastAsia"/>
          <w:i/>
          <w:vertAlign w:val="subscript"/>
        </w:rPr>
        <w:t>s</w:t>
      </w:r>
      <w:r w:rsidR="001C683D" w:rsidRPr="001C683D">
        <w:rPr>
          <w:rFonts w:eastAsiaTheme="minorEastAsia"/>
        </w:rPr>
        <w:t xml:space="preserve"> 120°, </w:t>
      </w:r>
      <w:r w:rsidR="001C683D">
        <w:rPr>
          <w:rFonts w:eastAsiaTheme="minorEastAsia"/>
        </w:rPr>
        <w:t>then we got that:</w:t>
      </w:r>
    </w:p>
    <w:p w:rsidR="001C683D" w:rsidRDefault="001C683D" w:rsidP="001C683D">
      <w:pPr>
        <w:pStyle w:val="AMDisplayEquation"/>
        <w:tabs>
          <w:tab w:val="clear" w:pos="8300"/>
          <w:tab w:val="left" w:pos="5640"/>
        </w:tabs>
      </w:pPr>
      <w:r>
        <w:tab/>
      </w:r>
      <w:r w:rsidRPr="001C683D">
        <w:rPr>
          <w:position w:val="-8"/>
        </w:rPr>
        <w:object w:dxaOrig="1543" w:dyaOrig="332">
          <v:shape id="_x0000_i1052" type="#_x0000_t75" style="width:77.25pt;height:16.5pt" o:ole="">
            <v:imagedata r:id="rId54" o:title=""/>
          </v:shape>
          <o:OLEObject Type="Embed" ProgID="Equation.AxMath" ShapeID="_x0000_i1052" DrawAspect="Content" ObjectID="_1669328205" r:id="rId55"/>
        </w:object>
      </w:r>
      <w:r>
        <w:tab/>
      </w:r>
    </w:p>
    <w:p w:rsidR="001C683D" w:rsidRDefault="00B74A15" w:rsidP="00700F73">
      <w:pPr>
        <w:pStyle w:val="AMDisplayEquation"/>
      </w:pPr>
      <w:r>
        <w:lastRenderedPageBreak/>
        <w:t>According to the KVL, we can get the equation:</w:t>
      </w:r>
    </w:p>
    <w:p w:rsidR="00B74A15" w:rsidRPr="00B74A15" w:rsidRDefault="001C683D" w:rsidP="00B74A15">
      <w:pPr>
        <w:pStyle w:val="AMDisplayEquation"/>
      </w:pPr>
      <w:r>
        <w:tab/>
      </w:r>
      <w:r w:rsidR="00B74A15" w:rsidRPr="00B74A15">
        <w:rPr>
          <w:position w:val="-9"/>
        </w:rPr>
        <w:object w:dxaOrig="2028" w:dyaOrig="335">
          <v:shape id="_x0000_i1076" type="#_x0000_t75" style="width:101.25pt;height:16.9pt" o:ole="">
            <v:imagedata r:id="rId56" o:title=""/>
          </v:shape>
          <o:OLEObject Type="Embed" ProgID="Equation.AxMath" ShapeID="_x0000_i1076" DrawAspect="Content" ObjectID="_1669328206" r:id="rId57"/>
        </w:object>
      </w:r>
    </w:p>
    <w:p w:rsidR="001C683D" w:rsidRDefault="001C683D" w:rsidP="001C683D">
      <w:pPr>
        <w:rPr>
          <w:rFonts w:eastAsiaTheme="minorEastAsia"/>
        </w:rPr>
      </w:pPr>
      <w:r w:rsidRPr="001C683D">
        <w:rPr>
          <w:rFonts w:eastAsiaTheme="minorEastAsia"/>
        </w:rPr>
        <w:t xml:space="preserve">Then </w:t>
      </w:r>
      <w:r w:rsidR="00B74A15">
        <w:rPr>
          <w:rFonts w:eastAsiaTheme="minorEastAsia"/>
        </w:rPr>
        <w:t>we got the equation:</w:t>
      </w:r>
    </w:p>
    <w:p w:rsidR="00B74A15" w:rsidRDefault="00B74A15" w:rsidP="00B74A15">
      <w:pPr>
        <w:pStyle w:val="AMDisplayEquation"/>
        <w:rPr>
          <w:rFonts w:hint="eastAsia"/>
        </w:rPr>
      </w:pPr>
      <w:r>
        <w:tab/>
      </w:r>
      <w:r w:rsidRPr="00B74A15">
        <w:rPr>
          <w:position w:val="-9"/>
        </w:rPr>
        <w:object w:dxaOrig="4169" w:dyaOrig="283">
          <v:shape id="_x0000_i1080" type="#_x0000_t75" style="width:208.5pt;height:14.25pt" o:ole="">
            <v:imagedata r:id="rId58" o:title=""/>
          </v:shape>
          <o:OLEObject Type="Embed" ProgID="Equation.AxMath" ShapeID="_x0000_i1080" DrawAspect="Content" ObjectID="_1669328207" r:id="rId59"/>
        </w:object>
      </w:r>
    </w:p>
    <w:p w:rsidR="00063E96" w:rsidRDefault="00CC536E" w:rsidP="00700F73">
      <w:pPr>
        <w:pStyle w:val="AMDisplayEquation"/>
      </w:pPr>
      <w:r w:rsidRPr="00CC536E">
        <w:t xml:space="preserve">In equation 3-2, </w:t>
      </w:r>
      <w:r w:rsidRPr="00CC536E">
        <w:rPr>
          <w:rFonts w:ascii="Cambria Math" w:hAnsi="Cambria Math" w:cs="Cambria Math"/>
        </w:rPr>
        <w:t>𝛿</w:t>
      </w:r>
      <w:r w:rsidRPr="00CC536E">
        <w:t xml:space="preserve"> is the angle between</w:t>
      </w:r>
      <w:r>
        <w:t xml:space="preserve"> </w:t>
      </w:r>
      <w:r w:rsidRPr="00CC536E">
        <w:rPr>
          <w:position w:val="-8"/>
        </w:rPr>
        <w:object w:dxaOrig="337" w:dyaOrig="332">
          <v:shape id="_x0000_i1084" type="#_x0000_t75" style="width:16.9pt;height:16.5pt" o:ole="">
            <v:imagedata r:id="rId60" o:title=""/>
          </v:shape>
          <o:OLEObject Type="Embed" ProgID="Equation.AxMath" ShapeID="_x0000_i1084" DrawAspect="Content" ObjectID="_1669328208" r:id="rId61"/>
        </w:object>
      </w:r>
      <w:r>
        <w:t xml:space="preserve"> </w:t>
      </w:r>
      <w:r w:rsidRPr="00CC536E">
        <w:t>and</w:t>
      </w:r>
      <w:r>
        <w:t xml:space="preserve"> </w:t>
      </w:r>
      <w:r w:rsidRPr="00CC536E">
        <w:rPr>
          <w:position w:val="-8"/>
        </w:rPr>
        <w:object w:dxaOrig="230" w:dyaOrig="332">
          <v:shape id="_x0000_i1087" type="#_x0000_t75" style="width:11.65pt;height:16.5pt" o:ole="">
            <v:imagedata r:id="rId62" o:title=""/>
          </v:shape>
          <o:OLEObject Type="Embed" ProgID="Equation.AxMath" ShapeID="_x0000_i1087" DrawAspect="Content" ObjectID="_1669328209" r:id="rId63"/>
        </w:object>
      </w:r>
      <w:r w:rsidRPr="00CC536E">
        <w:t>, which is further simplified</w:t>
      </w:r>
      <w:r>
        <w:t xml:space="preserve"> as</w:t>
      </w:r>
    </w:p>
    <w:p w:rsidR="0071367B" w:rsidRDefault="00CC536E" w:rsidP="00472154">
      <w:pPr>
        <w:pStyle w:val="AMDisplayEquation"/>
        <w:rPr>
          <w:rFonts w:hint="eastAsia"/>
        </w:rPr>
      </w:pPr>
      <w:r>
        <w:tab/>
      </w:r>
      <w:r w:rsidR="002E7E83" w:rsidRPr="0071367B">
        <w:rPr>
          <w:position w:val="-49"/>
        </w:rPr>
        <w:object w:dxaOrig="4061" w:dyaOrig="1106">
          <v:shape id="_x0000_i1101" type="#_x0000_t75" style="width:202.9pt;height:55.15pt" o:ole="">
            <v:imagedata r:id="rId64" o:title=""/>
          </v:shape>
          <o:OLEObject Type="Embed" ProgID="Equation.AxMath" ShapeID="_x0000_i1101" DrawAspect="Content" ObjectID="_1669328210" r:id="rId65"/>
        </w:object>
      </w:r>
    </w:p>
    <w:p w:rsidR="0071367B" w:rsidRDefault="0071367B" w:rsidP="00472154">
      <w:pPr>
        <w:pStyle w:val="AMDisplayEquation"/>
      </w:pPr>
      <w:r>
        <w:t xml:space="preserve">According to the equation we can get the RMS value of </w:t>
      </w:r>
      <w:r w:rsidRPr="00CC536E">
        <w:rPr>
          <w:position w:val="-8"/>
        </w:rPr>
        <w:object w:dxaOrig="337" w:dyaOrig="332">
          <v:shape id="_x0000_i1091" type="#_x0000_t75" style="width:16.9pt;height:16.5pt" o:ole="">
            <v:imagedata r:id="rId60" o:title=""/>
          </v:shape>
          <o:OLEObject Type="Embed" ProgID="Equation.AxMath" ShapeID="_x0000_i1091" DrawAspect="Content" ObjectID="_1669328211" r:id="rId66"/>
        </w:object>
      </w:r>
      <w:r>
        <w:t xml:space="preserve"> and </w:t>
      </w:r>
      <w:r w:rsidRPr="0071367B">
        <w:rPr>
          <w:i/>
        </w:rPr>
        <w:t>δ</w:t>
      </w:r>
    </w:p>
    <w:p w:rsidR="00472154" w:rsidRDefault="00472154" w:rsidP="00472154">
      <w:pPr>
        <w:pStyle w:val="AMDisplayEquation"/>
      </w:pPr>
      <w:r>
        <w:tab/>
      </w:r>
      <w:r w:rsidR="00931E5A" w:rsidRPr="0071367B">
        <w:rPr>
          <w:position w:val="-42"/>
        </w:rPr>
        <w:object w:dxaOrig="5483" w:dyaOrig="967">
          <v:shape id="_x0000_i1112" type="#_x0000_t75" style="width:274.15pt;height:48.4pt" o:ole="">
            <v:imagedata r:id="rId67" o:title=""/>
          </v:shape>
          <o:OLEObject Type="Embed" ProgID="Equation.AxMath" ShapeID="_x0000_i1112" DrawAspect="Content" ObjectID="_1669328212" r:id="rId68"/>
        </w:object>
      </w:r>
    </w:p>
    <w:p w:rsidR="003740AD" w:rsidRDefault="003740AD" w:rsidP="003740AD">
      <w:pPr>
        <w:rPr>
          <w:rFonts w:eastAsiaTheme="minorEastAsia"/>
        </w:rPr>
      </w:pPr>
      <w:r>
        <w:rPr>
          <w:rFonts w:eastAsiaTheme="minorEastAsia"/>
        </w:rPr>
        <w:t xml:space="preserve">The </w:t>
      </w:r>
      <w:r w:rsidRPr="00085044">
        <w:rPr>
          <w:rFonts w:eastAsiaTheme="minorEastAsia"/>
        </w:rPr>
        <w:t>amplitude modulation ratio</w:t>
      </w:r>
      <w:r>
        <w:rPr>
          <w:rFonts w:eastAsiaTheme="minorEastAsia"/>
        </w:rPr>
        <w:t xml:space="preserve"> is</w:t>
      </w:r>
    </w:p>
    <w:p w:rsidR="003740AD" w:rsidRPr="003740AD" w:rsidRDefault="003740AD" w:rsidP="003740AD">
      <w:pPr>
        <w:pStyle w:val="AMDisplayEquation"/>
        <w:rPr>
          <w:rFonts w:hint="eastAsia"/>
        </w:rPr>
      </w:pPr>
      <w:r>
        <w:tab/>
      </w:r>
      <w:r w:rsidRPr="003740AD">
        <w:rPr>
          <w:position w:val="-22"/>
        </w:rPr>
        <w:object w:dxaOrig="4005" w:dyaOrig="599">
          <v:shape id="_x0000_i1108" type="#_x0000_t75" style="width:200.25pt;height:30pt" o:ole="">
            <v:imagedata r:id="rId69" o:title=""/>
          </v:shape>
          <o:OLEObject Type="Embed" ProgID="Equation.AxMath" ShapeID="_x0000_i1108" DrawAspect="Content" ObjectID="_1669328213" r:id="rId70"/>
        </w:object>
      </w:r>
    </w:p>
    <w:p w:rsidR="00472154" w:rsidRPr="00472154" w:rsidRDefault="00472154" w:rsidP="00472154">
      <w:pPr>
        <w:rPr>
          <w:rFonts w:eastAsiaTheme="minorEastAsia" w:hint="eastAsia"/>
        </w:rPr>
      </w:pPr>
      <w:r>
        <w:rPr>
          <w:rFonts w:eastAsiaTheme="minorEastAsia"/>
        </w:rPr>
        <w:t>With all these mentioned above</w:t>
      </w:r>
      <w:r w:rsidRPr="00472154">
        <w:rPr>
          <w:rFonts w:eastAsiaTheme="minorEastAsia"/>
        </w:rPr>
        <w:t xml:space="preserve">, when </w:t>
      </w:r>
      <w:r>
        <w:rPr>
          <w:rFonts w:eastAsiaTheme="minorEastAsia"/>
        </w:rPr>
        <w:t>R</w:t>
      </w:r>
      <w:r w:rsidRPr="00472154">
        <w:rPr>
          <w:rFonts w:eastAsiaTheme="minorEastAsia"/>
        </w:rPr>
        <w:t xml:space="preserve">=0.7255Ω and </w:t>
      </w:r>
      <w:r>
        <w:rPr>
          <w:rFonts w:eastAsiaTheme="minorEastAsia"/>
        </w:rPr>
        <w:t xml:space="preserve">the </w:t>
      </w:r>
      <w:r w:rsidRPr="00085044">
        <w:rPr>
          <w:rFonts w:eastAsiaTheme="minorEastAsia"/>
        </w:rPr>
        <w:t>amplitude modulation ratio</w:t>
      </w:r>
      <w:r>
        <w:rPr>
          <w:rFonts w:eastAsiaTheme="minorEastAsia"/>
        </w:rPr>
        <w:t xml:space="preserve"> m</w:t>
      </w:r>
      <w:r w:rsidRPr="00472154">
        <w:rPr>
          <w:rFonts w:eastAsiaTheme="minorEastAsia"/>
        </w:rPr>
        <w:t xml:space="preserve">=0.601 are set in the circuit, the AC current measurement is </w:t>
      </w:r>
      <w:r>
        <w:rPr>
          <w:rFonts w:eastAsiaTheme="minorEastAsia"/>
        </w:rPr>
        <w:t>2</w:t>
      </w:r>
      <w:r w:rsidRPr="00472154">
        <w:rPr>
          <w:rFonts w:eastAsiaTheme="minorEastAsia"/>
        </w:rPr>
        <w:t>5</w:t>
      </w:r>
      <w:r>
        <w:rPr>
          <w:rFonts w:eastAsiaTheme="minorEastAsia"/>
        </w:rPr>
        <w:t>A</w:t>
      </w:r>
      <w:r w:rsidRPr="00472154">
        <w:rPr>
          <w:rFonts w:eastAsiaTheme="minorEastAsia"/>
        </w:rPr>
        <w:t xml:space="preserve"> and the phase is </w:t>
      </w:r>
      <w:r>
        <w:rPr>
          <w:rFonts w:eastAsiaTheme="minorEastAsia"/>
        </w:rPr>
        <w:t>12</w:t>
      </w:r>
      <w:r w:rsidRPr="00472154">
        <w:rPr>
          <w:rFonts w:eastAsiaTheme="minorEastAsia"/>
        </w:rPr>
        <w:t>0° ahead of the AC power supply voltage.</w:t>
      </w:r>
    </w:p>
    <w:p w:rsidR="008D2A31" w:rsidRDefault="008D2A31" w:rsidP="008D2A31">
      <w:pPr>
        <w:pStyle w:val="3"/>
      </w:pPr>
      <w:r>
        <w:rPr>
          <w:rFonts w:hint="eastAsia"/>
        </w:rPr>
        <w:t>P</w:t>
      </w:r>
      <w:r>
        <w:t>arameter Setup</w:t>
      </w:r>
    </w:p>
    <w:p w:rsidR="008D2A31" w:rsidRPr="00B66DFB" w:rsidRDefault="008D2A31" w:rsidP="008D2A31">
      <w:pPr>
        <w:jc w:val="center"/>
      </w:pPr>
      <w:r>
        <w:rPr>
          <w:rFonts w:hint="eastAsia"/>
        </w:rPr>
        <w:t>T</w:t>
      </w:r>
      <w:r>
        <w:t xml:space="preserve">ab. </w:t>
      </w:r>
      <w:r w:rsidR="00367D2A">
        <w:t>2</w:t>
      </w:r>
      <w:r>
        <w:rPr>
          <w:rFonts w:hint="eastAsia"/>
        </w:rPr>
        <w:t>-</w:t>
      </w:r>
      <w:r w:rsidR="00367D2A">
        <w:t>2</w:t>
      </w:r>
      <w:r>
        <w:t xml:space="preserve"> </w:t>
      </w:r>
      <w:r w:rsidRPr="00B66DFB">
        <w:t>Parameter setup</w:t>
      </w:r>
      <w:r>
        <w:t xml:space="preserve"> of our group for topic 2</w:t>
      </w:r>
    </w:p>
    <w:tbl>
      <w:tblPr>
        <w:tblStyle w:val="ad"/>
        <w:tblW w:w="5000" w:type="pct"/>
        <w:jc w:val="center"/>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1175"/>
        <w:gridCol w:w="1255"/>
        <w:gridCol w:w="1096"/>
        <w:gridCol w:w="1216"/>
        <w:gridCol w:w="1188"/>
        <w:gridCol w:w="1188"/>
        <w:gridCol w:w="1188"/>
      </w:tblGrid>
      <w:tr w:rsidR="008D2A31" w:rsidRPr="00837828" w:rsidTr="00CC0EDA">
        <w:trPr>
          <w:jc w:val="center"/>
        </w:trPr>
        <w:tc>
          <w:tcPr>
            <w:tcW w:w="707" w:type="pct"/>
            <w:vAlign w:val="center"/>
          </w:tcPr>
          <w:p w:rsidR="008D2A31" w:rsidRPr="001357E2" w:rsidRDefault="008D2A31" w:rsidP="00CC0EDA">
            <w:pPr>
              <w:tabs>
                <w:tab w:val="left" w:pos="741"/>
              </w:tabs>
              <w:jc w:val="center"/>
              <w:rPr>
                <w:rFonts w:eastAsiaTheme="minorEastAsia"/>
                <w:i/>
                <w:sz w:val="22"/>
                <w:vertAlign w:val="subscript"/>
              </w:rPr>
            </w:pPr>
            <w:proofErr w:type="spellStart"/>
            <w:r w:rsidRPr="001357E2">
              <w:rPr>
                <w:rFonts w:eastAsiaTheme="minorEastAsia" w:hint="eastAsia"/>
                <w:i/>
                <w:sz w:val="22"/>
              </w:rPr>
              <w:t>U</w:t>
            </w:r>
            <w:r w:rsidRPr="001357E2">
              <w:rPr>
                <w:rFonts w:eastAsiaTheme="minorEastAsia"/>
                <w:i/>
                <w:sz w:val="22"/>
                <w:vertAlign w:val="subscript"/>
              </w:rPr>
              <w:t>ac</w:t>
            </w:r>
            <w:proofErr w:type="spellEnd"/>
          </w:p>
          <w:p w:rsidR="008D2A31" w:rsidRPr="003231E7" w:rsidRDefault="008D2A31" w:rsidP="00CC0EDA">
            <w:pPr>
              <w:tabs>
                <w:tab w:val="left" w:pos="741"/>
              </w:tabs>
              <w:jc w:val="center"/>
              <w:rPr>
                <w:rFonts w:eastAsiaTheme="minorEastAsia"/>
                <w:sz w:val="22"/>
              </w:rPr>
            </w:pPr>
            <w:r>
              <w:rPr>
                <w:rFonts w:eastAsiaTheme="minorEastAsia" w:hint="eastAsia"/>
                <w:sz w:val="22"/>
              </w:rPr>
              <w:t>(</w:t>
            </w:r>
            <w:r>
              <w:rPr>
                <w:rFonts w:eastAsiaTheme="minorEastAsia"/>
                <w:sz w:val="22"/>
              </w:rPr>
              <w:t>RMS)</w:t>
            </w:r>
          </w:p>
        </w:tc>
        <w:tc>
          <w:tcPr>
            <w:tcW w:w="755" w:type="pct"/>
            <w:vAlign w:val="center"/>
          </w:tcPr>
          <w:p w:rsidR="008D2A31" w:rsidRDefault="008D2A31" w:rsidP="00CC0EDA">
            <w:pPr>
              <w:tabs>
                <w:tab w:val="left" w:pos="741"/>
              </w:tabs>
              <w:jc w:val="center"/>
              <w:rPr>
                <w:rFonts w:eastAsiaTheme="minorEastAsia"/>
                <w:sz w:val="22"/>
              </w:rPr>
            </w:pPr>
            <w:r>
              <w:rPr>
                <w:rFonts w:eastAsiaTheme="minorEastAsia" w:hint="eastAsia"/>
                <w:sz w:val="22"/>
              </w:rPr>
              <w:t>L</w:t>
            </w:r>
          </w:p>
          <w:p w:rsidR="008D2A31" w:rsidRDefault="008D2A31" w:rsidP="00CC0EDA">
            <w:pPr>
              <w:tabs>
                <w:tab w:val="left" w:pos="741"/>
              </w:tabs>
              <w:jc w:val="center"/>
              <w:rPr>
                <w:rFonts w:eastAsiaTheme="minorEastAsia"/>
                <w:sz w:val="22"/>
              </w:rPr>
            </w:pPr>
            <w:r w:rsidRPr="00A329E9">
              <w:rPr>
                <w:sz w:val="22"/>
              </w:rPr>
              <w:t xml:space="preserve">Load </w:t>
            </w:r>
            <w:r>
              <w:rPr>
                <w:sz w:val="22"/>
              </w:rPr>
              <w:t>Inductance</w:t>
            </w:r>
          </w:p>
        </w:tc>
        <w:tc>
          <w:tcPr>
            <w:tcW w:w="660" w:type="pct"/>
            <w:vAlign w:val="center"/>
          </w:tcPr>
          <w:p w:rsidR="008D2A31" w:rsidRPr="001357E2" w:rsidRDefault="008D2A31" w:rsidP="00CC0EDA">
            <w:pPr>
              <w:tabs>
                <w:tab w:val="left" w:pos="741"/>
              </w:tabs>
              <w:jc w:val="center"/>
              <w:rPr>
                <w:rFonts w:eastAsiaTheme="minorEastAsia"/>
                <w:i/>
                <w:sz w:val="22"/>
                <w:vertAlign w:val="subscript"/>
              </w:rPr>
            </w:pPr>
            <w:proofErr w:type="spellStart"/>
            <w:r w:rsidRPr="001357E2">
              <w:rPr>
                <w:rFonts w:eastAsiaTheme="minorEastAsia" w:hint="eastAsia"/>
                <w:i/>
                <w:sz w:val="22"/>
              </w:rPr>
              <w:t>U</w:t>
            </w:r>
            <w:r w:rsidRPr="001357E2">
              <w:rPr>
                <w:rFonts w:eastAsiaTheme="minorEastAsia"/>
                <w:i/>
                <w:sz w:val="22"/>
                <w:vertAlign w:val="subscript"/>
              </w:rPr>
              <w:t>dc</w:t>
            </w:r>
            <w:proofErr w:type="spellEnd"/>
          </w:p>
        </w:tc>
        <w:tc>
          <w:tcPr>
            <w:tcW w:w="732" w:type="pct"/>
            <w:vAlign w:val="center"/>
          </w:tcPr>
          <w:p w:rsidR="008D2A31" w:rsidRPr="003231E7" w:rsidRDefault="008D2A31" w:rsidP="00CC0EDA">
            <w:pPr>
              <w:tabs>
                <w:tab w:val="left" w:pos="741"/>
              </w:tabs>
              <w:jc w:val="center"/>
              <w:rPr>
                <w:rFonts w:eastAsiaTheme="minorEastAsia"/>
                <w:sz w:val="22"/>
                <w:vertAlign w:val="subscript"/>
              </w:rPr>
            </w:pPr>
            <w:proofErr w:type="spellStart"/>
            <w:r>
              <w:rPr>
                <w:rFonts w:eastAsiaTheme="minorEastAsia"/>
                <w:sz w:val="22"/>
              </w:rPr>
              <w:t>f</w:t>
            </w:r>
            <w:r>
              <w:rPr>
                <w:rFonts w:eastAsiaTheme="minorEastAsia"/>
                <w:sz w:val="22"/>
                <w:vertAlign w:val="subscript"/>
              </w:rPr>
              <w:t>line</w:t>
            </w:r>
            <w:proofErr w:type="spellEnd"/>
          </w:p>
        </w:tc>
        <w:tc>
          <w:tcPr>
            <w:tcW w:w="715" w:type="pct"/>
            <w:vAlign w:val="center"/>
          </w:tcPr>
          <w:p w:rsidR="008D2A31" w:rsidRPr="003231E7" w:rsidRDefault="008D2A31" w:rsidP="00CC0EDA">
            <w:pPr>
              <w:tabs>
                <w:tab w:val="left" w:pos="741"/>
              </w:tabs>
              <w:jc w:val="center"/>
              <w:rPr>
                <w:rFonts w:eastAsiaTheme="minorEastAsia"/>
                <w:sz w:val="22"/>
                <w:vertAlign w:val="subscript"/>
              </w:rPr>
            </w:pPr>
            <w:r>
              <w:rPr>
                <w:rFonts w:eastAsiaTheme="minorEastAsia" w:hint="eastAsia"/>
                <w:sz w:val="22"/>
              </w:rPr>
              <w:t>f</w:t>
            </w:r>
            <w:r>
              <w:rPr>
                <w:rFonts w:eastAsiaTheme="minorEastAsia"/>
                <w:sz w:val="22"/>
                <w:vertAlign w:val="subscript"/>
              </w:rPr>
              <w:t>s</w:t>
            </w:r>
          </w:p>
        </w:tc>
        <w:tc>
          <w:tcPr>
            <w:tcW w:w="715" w:type="pct"/>
            <w:vAlign w:val="center"/>
          </w:tcPr>
          <w:p w:rsidR="008D2A31" w:rsidRDefault="008D2A31" w:rsidP="00CC0EDA">
            <w:pPr>
              <w:tabs>
                <w:tab w:val="left" w:pos="741"/>
              </w:tabs>
              <w:jc w:val="center"/>
              <w:rPr>
                <w:rFonts w:eastAsiaTheme="minorEastAsia"/>
                <w:sz w:val="22"/>
                <w:vertAlign w:val="subscript"/>
              </w:rPr>
            </w:pPr>
            <w:proofErr w:type="spellStart"/>
            <w:r>
              <w:rPr>
                <w:rFonts w:eastAsiaTheme="minorEastAsia" w:hint="eastAsia"/>
                <w:sz w:val="22"/>
              </w:rPr>
              <w:t>I</w:t>
            </w:r>
            <w:r>
              <w:rPr>
                <w:rFonts w:eastAsiaTheme="minorEastAsia"/>
                <w:sz w:val="22"/>
                <w:vertAlign w:val="subscript"/>
              </w:rPr>
              <w:t>ac</w:t>
            </w:r>
            <w:proofErr w:type="spellEnd"/>
          </w:p>
          <w:p w:rsidR="008D2A31" w:rsidRPr="003231E7" w:rsidRDefault="008D2A31" w:rsidP="00CC0EDA">
            <w:pPr>
              <w:tabs>
                <w:tab w:val="left" w:pos="741"/>
              </w:tabs>
              <w:jc w:val="center"/>
              <w:rPr>
                <w:rFonts w:eastAsiaTheme="minorEastAsia"/>
                <w:sz w:val="22"/>
              </w:rPr>
            </w:pPr>
            <w:r>
              <w:rPr>
                <w:rFonts w:eastAsiaTheme="minorEastAsia" w:hint="eastAsia"/>
                <w:sz w:val="22"/>
              </w:rPr>
              <w:t>(</w:t>
            </w:r>
            <w:r>
              <w:rPr>
                <w:rFonts w:eastAsiaTheme="minorEastAsia"/>
                <w:sz w:val="22"/>
              </w:rPr>
              <w:t>RMS)</w:t>
            </w:r>
          </w:p>
        </w:tc>
        <w:tc>
          <w:tcPr>
            <w:tcW w:w="715" w:type="pct"/>
            <w:vAlign w:val="center"/>
          </w:tcPr>
          <w:p w:rsidR="008D2A31" w:rsidRPr="00837828" w:rsidRDefault="008D2A31" w:rsidP="00CC0EDA">
            <w:pPr>
              <w:tabs>
                <w:tab w:val="left" w:pos="741"/>
              </w:tabs>
              <w:jc w:val="center"/>
              <w:rPr>
                <w:sz w:val="22"/>
              </w:rPr>
            </w:pPr>
            <w:r w:rsidRPr="001357E2">
              <w:rPr>
                <w:rFonts w:hint="eastAsia"/>
                <w:i/>
                <w:sz w:val="22"/>
              </w:rPr>
              <w:t>φ</w:t>
            </w:r>
            <w:r w:rsidRPr="003231E7">
              <w:rPr>
                <w:sz w:val="22"/>
              </w:rPr>
              <w:t>(</w:t>
            </w:r>
            <w:proofErr w:type="spellStart"/>
            <w:proofErr w:type="gramStart"/>
            <w:r w:rsidRPr="001357E2">
              <w:rPr>
                <w:i/>
                <w:sz w:val="22"/>
              </w:rPr>
              <w:t>v,i</w:t>
            </w:r>
            <w:proofErr w:type="spellEnd"/>
            <w:proofErr w:type="gramEnd"/>
            <w:r w:rsidRPr="003231E7">
              <w:rPr>
                <w:sz w:val="22"/>
              </w:rPr>
              <w:t>)</w:t>
            </w:r>
          </w:p>
        </w:tc>
      </w:tr>
      <w:tr w:rsidR="008D2A31" w:rsidRPr="00837828" w:rsidTr="00CC0EDA">
        <w:trPr>
          <w:jc w:val="center"/>
        </w:trPr>
        <w:tc>
          <w:tcPr>
            <w:tcW w:w="707" w:type="pct"/>
            <w:vAlign w:val="center"/>
          </w:tcPr>
          <w:p w:rsidR="008D2A31" w:rsidRPr="00837828" w:rsidRDefault="008D2A31" w:rsidP="00CC0EDA">
            <w:pPr>
              <w:tabs>
                <w:tab w:val="left" w:pos="741"/>
              </w:tabs>
              <w:jc w:val="center"/>
              <w:rPr>
                <w:sz w:val="22"/>
              </w:rPr>
            </w:pPr>
            <w:r>
              <w:rPr>
                <w:sz w:val="22"/>
              </w:rPr>
              <w:t>220</w:t>
            </w:r>
            <w:r w:rsidRPr="00837828">
              <w:rPr>
                <w:sz w:val="22"/>
              </w:rPr>
              <w:t>V</w:t>
            </w:r>
          </w:p>
        </w:tc>
        <w:tc>
          <w:tcPr>
            <w:tcW w:w="755" w:type="pct"/>
            <w:vAlign w:val="center"/>
          </w:tcPr>
          <w:p w:rsidR="008D2A31" w:rsidRDefault="008D2A31" w:rsidP="00CC0EDA">
            <w:pPr>
              <w:tabs>
                <w:tab w:val="left" w:pos="741"/>
              </w:tabs>
              <w:jc w:val="center"/>
              <w:rPr>
                <w:rFonts w:eastAsiaTheme="minorEastAsia"/>
                <w:sz w:val="22"/>
              </w:rPr>
            </w:pPr>
            <w:r>
              <w:rPr>
                <w:sz w:val="22"/>
              </w:rPr>
              <w:t>6</w:t>
            </w:r>
            <w:r w:rsidRPr="00A329E9">
              <w:rPr>
                <w:sz w:val="22"/>
              </w:rPr>
              <w:t>mH</w:t>
            </w:r>
          </w:p>
        </w:tc>
        <w:tc>
          <w:tcPr>
            <w:tcW w:w="660" w:type="pct"/>
            <w:vAlign w:val="center"/>
          </w:tcPr>
          <w:p w:rsidR="008D2A31" w:rsidRPr="00A329E9" w:rsidRDefault="008D2A31" w:rsidP="00CC0EDA">
            <w:pPr>
              <w:tabs>
                <w:tab w:val="left" w:pos="741"/>
              </w:tabs>
              <w:jc w:val="center"/>
              <w:rPr>
                <w:rFonts w:eastAsiaTheme="minorEastAsia"/>
                <w:sz w:val="22"/>
              </w:rPr>
            </w:pPr>
            <w:r>
              <w:rPr>
                <w:rFonts w:eastAsiaTheme="minorEastAsia"/>
                <w:sz w:val="22"/>
              </w:rPr>
              <w:t>630V</w:t>
            </w:r>
          </w:p>
        </w:tc>
        <w:tc>
          <w:tcPr>
            <w:tcW w:w="732" w:type="pct"/>
            <w:vAlign w:val="center"/>
          </w:tcPr>
          <w:p w:rsidR="008D2A31" w:rsidRPr="00837828" w:rsidRDefault="008D2A31" w:rsidP="00CC0EDA">
            <w:pPr>
              <w:tabs>
                <w:tab w:val="left" w:pos="741"/>
              </w:tabs>
              <w:jc w:val="center"/>
              <w:rPr>
                <w:sz w:val="22"/>
              </w:rPr>
            </w:pPr>
            <w:r>
              <w:rPr>
                <w:sz w:val="22"/>
              </w:rPr>
              <w:t>50Hz</w:t>
            </w:r>
          </w:p>
        </w:tc>
        <w:tc>
          <w:tcPr>
            <w:tcW w:w="715" w:type="pct"/>
            <w:vAlign w:val="center"/>
          </w:tcPr>
          <w:p w:rsidR="008D2A31" w:rsidRPr="003231E7" w:rsidRDefault="008D2A31" w:rsidP="00CC0EDA">
            <w:pPr>
              <w:tabs>
                <w:tab w:val="left" w:pos="741"/>
              </w:tabs>
              <w:jc w:val="center"/>
              <w:rPr>
                <w:rFonts w:eastAsiaTheme="minorEastAsia"/>
                <w:sz w:val="22"/>
              </w:rPr>
            </w:pPr>
            <w:r>
              <w:rPr>
                <w:rFonts w:eastAsiaTheme="minorEastAsia" w:hint="eastAsia"/>
                <w:sz w:val="22"/>
              </w:rPr>
              <w:t>2</w:t>
            </w:r>
            <w:r>
              <w:rPr>
                <w:rFonts w:eastAsiaTheme="minorEastAsia"/>
                <w:sz w:val="22"/>
              </w:rPr>
              <w:t>0kHz</w:t>
            </w:r>
          </w:p>
        </w:tc>
        <w:tc>
          <w:tcPr>
            <w:tcW w:w="715" w:type="pct"/>
            <w:vAlign w:val="center"/>
          </w:tcPr>
          <w:p w:rsidR="008D2A31" w:rsidRPr="00FC7983" w:rsidRDefault="008D2A31" w:rsidP="00CC0EDA">
            <w:pPr>
              <w:tabs>
                <w:tab w:val="left" w:pos="741"/>
              </w:tabs>
              <w:jc w:val="center"/>
              <w:rPr>
                <w:rFonts w:eastAsiaTheme="minorEastAsia"/>
                <w:sz w:val="22"/>
              </w:rPr>
            </w:pPr>
            <w:r>
              <w:rPr>
                <w:rFonts w:eastAsiaTheme="minorEastAsia" w:hint="eastAsia"/>
                <w:sz w:val="22"/>
              </w:rPr>
              <w:t>2</w:t>
            </w:r>
            <w:r>
              <w:rPr>
                <w:rFonts w:eastAsiaTheme="minorEastAsia"/>
                <w:sz w:val="22"/>
              </w:rPr>
              <w:t>5A</w:t>
            </w:r>
          </w:p>
        </w:tc>
        <w:tc>
          <w:tcPr>
            <w:tcW w:w="715" w:type="pct"/>
            <w:vAlign w:val="center"/>
          </w:tcPr>
          <w:p w:rsidR="008D2A31" w:rsidRPr="000973DB" w:rsidRDefault="008D2A31" w:rsidP="00CC0EDA">
            <w:pPr>
              <w:tabs>
                <w:tab w:val="left" w:pos="741"/>
              </w:tabs>
              <w:jc w:val="center"/>
              <w:rPr>
                <w:sz w:val="22"/>
                <w:szCs w:val="22"/>
              </w:rPr>
            </w:pPr>
            <w:r w:rsidRPr="000973DB">
              <w:rPr>
                <w:rFonts w:eastAsiaTheme="minorEastAsia"/>
                <w:sz w:val="22"/>
                <w:szCs w:val="22"/>
              </w:rPr>
              <w:t>120°</w:t>
            </w:r>
          </w:p>
        </w:tc>
      </w:tr>
    </w:tbl>
    <w:p w:rsidR="008D2A31" w:rsidRDefault="008D2A31" w:rsidP="008D2A31">
      <w:pPr>
        <w:jc w:val="center"/>
        <w:rPr>
          <w:rFonts w:eastAsiaTheme="minorEastAsia"/>
        </w:rPr>
      </w:pPr>
      <w:r w:rsidRPr="000D2AE9">
        <w:rPr>
          <w:rFonts w:eastAsiaTheme="minorEastAsia"/>
          <w:noProof/>
        </w:rPr>
        <w:drawing>
          <wp:inline distT="0" distB="0" distL="0" distR="0" wp14:anchorId="6A0EAF1A" wp14:editId="50605847">
            <wp:extent cx="2381250" cy="1179157"/>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21251" cy="1198965"/>
                    </a:xfrm>
                    <a:prstGeom prst="rect">
                      <a:avLst/>
                    </a:prstGeom>
                  </pic:spPr>
                </pic:pic>
              </a:graphicData>
            </a:graphic>
          </wp:inline>
        </w:drawing>
      </w:r>
    </w:p>
    <w:p w:rsidR="008D2A31" w:rsidRDefault="008D2A31" w:rsidP="008D2A31">
      <w:pPr>
        <w:jc w:val="center"/>
        <w:rPr>
          <w:rFonts w:eastAsiaTheme="minorEastAsia"/>
        </w:rPr>
      </w:pPr>
      <w:r w:rsidRPr="001513AE">
        <w:rPr>
          <w:rFonts w:eastAsiaTheme="minorEastAsia"/>
          <w:noProof/>
        </w:rPr>
        <w:drawing>
          <wp:inline distT="0" distB="0" distL="0" distR="0" wp14:anchorId="1B2781D9" wp14:editId="55AD2471">
            <wp:extent cx="2388741" cy="161885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70915" cy="1674545"/>
                    </a:xfrm>
                    <a:prstGeom prst="rect">
                      <a:avLst/>
                    </a:prstGeom>
                  </pic:spPr>
                </pic:pic>
              </a:graphicData>
            </a:graphic>
          </wp:inline>
        </w:drawing>
      </w:r>
      <w:r>
        <w:rPr>
          <w:rFonts w:eastAsiaTheme="minorEastAsia" w:hint="eastAsia"/>
        </w:rPr>
        <w:t xml:space="preserve"> </w:t>
      </w:r>
      <w:r w:rsidRPr="000D2AE9">
        <w:rPr>
          <w:rFonts w:eastAsiaTheme="minorEastAsia"/>
          <w:noProof/>
        </w:rPr>
        <w:drawing>
          <wp:inline distT="0" distB="0" distL="0" distR="0" wp14:anchorId="6E5BEF3F" wp14:editId="57F628D0">
            <wp:extent cx="2033587" cy="162887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0587" cy="1658515"/>
                    </a:xfrm>
                    <a:prstGeom prst="rect">
                      <a:avLst/>
                    </a:prstGeom>
                  </pic:spPr>
                </pic:pic>
              </a:graphicData>
            </a:graphic>
          </wp:inline>
        </w:drawing>
      </w:r>
    </w:p>
    <w:p w:rsidR="009A607B" w:rsidRDefault="009A607B" w:rsidP="008D2A31">
      <w:pPr>
        <w:jc w:val="center"/>
        <w:rPr>
          <w:rFonts w:eastAsiaTheme="minorEastAsia" w:hint="eastAsia"/>
        </w:rPr>
      </w:pPr>
      <w:r w:rsidRPr="009A607B">
        <w:rPr>
          <w:rFonts w:eastAsiaTheme="minorEastAsia"/>
        </w:rPr>
        <w:lastRenderedPageBreak/>
        <w:drawing>
          <wp:inline distT="0" distB="0" distL="0" distR="0" wp14:anchorId="0B6EDAB2" wp14:editId="413C8682">
            <wp:extent cx="1747750" cy="2429510"/>
            <wp:effectExtent l="0" t="0" r="508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79614" cy="2473804"/>
                    </a:xfrm>
                    <a:prstGeom prst="rect">
                      <a:avLst/>
                    </a:prstGeom>
                  </pic:spPr>
                </pic:pic>
              </a:graphicData>
            </a:graphic>
          </wp:inline>
        </w:drawing>
      </w:r>
    </w:p>
    <w:p w:rsidR="008D2A31" w:rsidRDefault="002D594A" w:rsidP="002D594A">
      <w:pPr>
        <w:pStyle w:val="a"/>
        <w:numPr>
          <w:ilvl w:val="0"/>
          <w:numId w:val="0"/>
        </w:numPr>
        <w:rPr>
          <w:rFonts w:eastAsiaTheme="minorEastAsia"/>
        </w:rPr>
      </w:pPr>
      <w:r>
        <w:t xml:space="preserve">Fig 2-5 </w:t>
      </w:r>
      <w:r w:rsidR="008D2A31" w:rsidRPr="00B66DFB">
        <w:t>Parameter setup</w:t>
      </w:r>
      <w:r w:rsidR="008D2A31">
        <w:t xml:space="preserve"> of our group</w:t>
      </w:r>
    </w:p>
    <w:p w:rsidR="008D2A31" w:rsidRPr="008D2A31" w:rsidRDefault="008D2A31" w:rsidP="008D2A31">
      <w:pPr>
        <w:rPr>
          <w:rFonts w:eastAsiaTheme="minorEastAsia" w:hint="eastAsia"/>
        </w:rPr>
      </w:pPr>
    </w:p>
    <w:p w:rsidR="0003670B" w:rsidRDefault="0003670B" w:rsidP="0003670B">
      <w:pPr>
        <w:pStyle w:val="3"/>
      </w:pPr>
      <w:r>
        <w:rPr>
          <w:rFonts w:hint="eastAsia"/>
        </w:rPr>
        <w:t>S</w:t>
      </w:r>
      <w:r>
        <w:t>imulation Results</w:t>
      </w:r>
    </w:p>
    <w:p w:rsidR="001A79BB" w:rsidRDefault="001A79BB" w:rsidP="00FA5B77">
      <w:pPr>
        <w:rPr>
          <w:rFonts w:eastAsiaTheme="minorEastAsia"/>
        </w:rPr>
      </w:pPr>
      <w:r w:rsidRPr="001A79BB">
        <w:rPr>
          <w:rFonts w:eastAsiaTheme="minorEastAsia"/>
        </w:rPr>
        <w:t xml:space="preserve">The current </w:t>
      </w:r>
      <w:r>
        <w:rPr>
          <w:rFonts w:eastAsiaTheme="minorEastAsia"/>
        </w:rPr>
        <w:t xml:space="preserve">and voltage </w:t>
      </w:r>
      <w:r w:rsidRPr="001A79BB">
        <w:rPr>
          <w:rFonts w:eastAsiaTheme="minorEastAsia"/>
        </w:rPr>
        <w:t xml:space="preserve">waveform of </w:t>
      </w:r>
      <w:r>
        <w:rPr>
          <w:rFonts w:eastAsiaTheme="minorEastAsia"/>
        </w:rPr>
        <w:t>DC</w:t>
      </w:r>
      <w:r w:rsidRPr="001A79BB">
        <w:rPr>
          <w:rFonts w:eastAsiaTheme="minorEastAsia"/>
        </w:rPr>
        <w:t xml:space="preserve"> side</w:t>
      </w:r>
      <w:r>
        <w:rPr>
          <w:rFonts w:eastAsiaTheme="minorEastAsia"/>
        </w:rPr>
        <w:t xml:space="preserve"> and </w:t>
      </w:r>
      <w:proofErr w:type="gramStart"/>
      <w:r w:rsidRPr="001A79BB">
        <w:rPr>
          <w:rFonts w:eastAsiaTheme="minorEastAsia"/>
        </w:rPr>
        <w:t>The</w:t>
      </w:r>
      <w:proofErr w:type="gramEnd"/>
      <w:r w:rsidRPr="001A79BB">
        <w:rPr>
          <w:rFonts w:eastAsiaTheme="minorEastAsia"/>
        </w:rPr>
        <w:t xml:space="preserve"> current</w:t>
      </w:r>
      <w:r>
        <w:rPr>
          <w:rFonts w:eastAsiaTheme="minorEastAsia"/>
        </w:rPr>
        <w:t xml:space="preserve"> waveform of AC side</w:t>
      </w:r>
      <w:r w:rsidRPr="001A79BB">
        <w:rPr>
          <w:rFonts w:eastAsiaTheme="minorEastAsia"/>
        </w:rPr>
        <w:t xml:space="preserve"> is shown in Fig. 2-</w:t>
      </w:r>
      <w:r>
        <w:rPr>
          <w:rFonts w:eastAsiaTheme="minorEastAsia"/>
        </w:rPr>
        <w:t>6</w:t>
      </w:r>
    </w:p>
    <w:p w:rsidR="0003670B" w:rsidRDefault="005D0F3A" w:rsidP="00FA5B77">
      <w:pPr>
        <w:rPr>
          <w:rFonts w:eastAsiaTheme="minorEastAsia"/>
        </w:rPr>
      </w:pPr>
      <w:r w:rsidRPr="005D0F3A">
        <w:rPr>
          <w:rFonts w:eastAsiaTheme="minorEastAsia"/>
        </w:rPr>
        <w:drawing>
          <wp:inline distT="0" distB="0" distL="0" distR="0" wp14:anchorId="37253842" wp14:editId="53DD591B">
            <wp:extent cx="5274310" cy="40360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6126" cy="4037450"/>
                    </a:xfrm>
                    <a:prstGeom prst="rect">
                      <a:avLst/>
                    </a:prstGeom>
                  </pic:spPr>
                </pic:pic>
              </a:graphicData>
            </a:graphic>
          </wp:inline>
        </w:drawing>
      </w:r>
    </w:p>
    <w:p w:rsidR="0003670B" w:rsidRDefault="005D0F3A" w:rsidP="005D0F3A">
      <w:pPr>
        <w:pStyle w:val="a"/>
        <w:numPr>
          <w:ilvl w:val="0"/>
          <w:numId w:val="0"/>
        </w:numPr>
        <w:rPr>
          <w:rFonts w:eastAsiaTheme="minorEastAsia"/>
        </w:rPr>
      </w:pPr>
      <w:r>
        <w:rPr>
          <w:rFonts w:eastAsiaTheme="minorEastAsia"/>
        </w:rPr>
        <w:t>Fig 2-</w:t>
      </w:r>
      <w:r w:rsidR="00CC0EDA">
        <w:rPr>
          <w:rFonts w:eastAsiaTheme="minorEastAsia"/>
        </w:rPr>
        <w:t>6</w:t>
      </w:r>
      <w:r>
        <w:rPr>
          <w:rFonts w:eastAsiaTheme="minorEastAsia"/>
        </w:rPr>
        <w:t xml:space="preserve"> Waveform of DC side voltage and AC</w:t>
      </w:r>
      <w:r w:rsidR="000B437B">
        <w:rPr>
          <w:rFonts w:eastAsiaTheme="minorEastAsia"/>
        </w:rPr>
        <w:t xml:space="preserve"> side voltage and current</w:t>
      </w:r>
    </w:p>
    <w:p w:rsidR="0007576A" w:rsidRPr="0007576A" w:rsidRDefault="0007576A" w:rsidP="0007576A">
      <w:pPr>
        <w:rPr>
          <w:rFonts w:eastAsiaTheme="minorEastAsia"/>
        </w:rPr>
      </w:pPr>
      <w:r>
        <w:rPr>
          <w:rFonts w:eastAsiaTheme="minorEastAsia"/>
        </w:rPr>
        <w:t>Zoom in</w:t>
      </w:r>
      <w:r w:rsidRPr="0007576A">
        <w:rPr>
          <w:rFonts w:eastAsiaTheme="minorEastAsia"/>
        </w:rPr>
        <w:t xml:space="preserve"> the AC current measurement waveform, as shown in Fig. 2-1</w:t>
      </w:r>
      <w:r w:rsidR="007C15FB">
        <w:rPr>
          <w:rFonts w:eastAsiaTheme="minorEastAsia"/>
        </w:rPr>
        <w:t>7</w:t>
      </w:r>
      <w:bookmarkStart w:id="1" w:name="_GoBack"/>
      <w:bookmarkEnd w:id="1"/>
      <w:r w:rsidRPr="0007576A">
        <w:rPr>
          <w:rFonts w:eastAsiaTheme="minorEastAsia"/>
        </w:rPr>
        <w:t>. We can see that the current waveform is actually pieced together, which is the principle of PWM technology to generate waveform.</w:t>
      </w:r>
    </w:p>
    <w:p w:rsidR="0003670B" w:rsidRDefault="000B437B" w:rsidP="000B437B">
      <w:pPr>
        <w:jc w:val="center"/>
        <w:rPr>
          <w:rFonts w:eastAsiaTheme="minorEastAsia" w:hint="eastAsia"/>
        </w:rPr>
      </w:pPr>
      <w:r w:rsidRPr="000B437B">
        <w:rPr>
          <w:rFonts w:eastAsiaTheme="minorEastAsia"/>
        </w:rPr>
        <w:lastRenderedPageBreak/>
        <w:drawing>
          <wp:inline distT="0" distB="0" distL="0" distR="0" wp14:anchorId="28370130" wp14:editId="67400849">
            <wp:extent cx="3974187" cy="2256473"/>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756" cy="2260771"/>
                    </a:xfrm>
                    <a:prstGeom prst="rect">
                      <a:avLst/>
                    </a:prstGeom>
                  </pic:spPr>
                </pic:pic>
              </a:graphicData>
            </a:graphic>
          </wp:inline>
        </w:drawing>
      </w:r>
    </w:p>
    <w:p w:rsidR="000B437B" w:rsidRDefault="000B437B" w:rsidP="000B437B">
      <w:pPr>
        <w:pStyle w:val="a"/>
        <w:numPr>
          <w:ilvl w:val="0"/>
          <w:numId w:val="0"/>
        </w:numPr>
        <w:rPr>
          <w:rFonts w:eastAsiaTheme="minorEastAsia"/>
        </w:rPr>
      </w:pPr>
      <w:r>
        <w:rPr>
          <w:rFonts w:eastAsiaTheme="minorEastAsia"/>
        </w:rPr>
        <w:t>Fig 2-</w:t>
      </w:r>
      <w:r w:rsidR="00CC0EDA">
        <w:rPr>
          <w:rFonts w:eastAsiaTheme="minorEastAsia"/>
        </w:rPr>
        <w:t>7</w:t>
      </w:r>
      <w:r>
        <w:rPr>
          <w:rFonts w:eastAsiaTheme="minorEastAsia"/>
        </w:rPr>
        <w:t xml:space="preserve"> Waveform of DC side voltage and AC side voltage and current (Zoom in)</w:t>
      </w:r>
    </w:p>
    <w:p w:rsidR="000D573A" w:rsidRDefault="000D573A" w:rsidP="000D573A">
      <w:pPr>
        <w:rPr>
          <w:rFonts w:eastAsiaTheme="minorEastAsia" w:hint="eastAsia"/>
        </w:rPr>
      </w:pPr>
      <w:r w:rsidRPr="000D573A">
        <w:rPr>
          <w:rFonts w:eastAsiaTheme="minorEastAsia"/>
        </w:rPr>
        <w:t>The Fourier module added in the circuit diagram reads out the maximum fundamental wave value and phase angle in the AC side current, as shown in Fig. 2-</w:t>
      </w:r>
      <w:r>
        <w:rPr>
          <w:rFonts w:eastAsiaTheme="minorEastAsia"/>
        </w:rPr>
        <w:t>8</w:t>
      </w:r>
      <w:r w:rsidRPr="000D573A">
        <w:rPr>
          <w:rFonts w:eastAsiaTheme="minorEastAsia"/>
        </w:rPr>
        <w:t xml:space="preserve">. </w:t>
      </w:r>
    </w:p>
    <w:p w:rsidR="0030163A" w:rsidRDefault="0030163A" w:rsidP="000B437B">
      <w:pPr>
        <w:pStyle w:val="a"/>
        <w:numPr>
          <w:ilvl w:val="0"/>
          <w:numId w:val="0"/>
        </w:numPr>
        <w:rPr>
          <w:rFonts w:eastAsiaTheme="minorEastAsia"/>
        </w:rPr>
      </w:pPr>
      <w:r w:rsidRPr="0030163A">
        <w:rPr>
          <w:rFonts w:eastAsiaTheme="minorEastAsia"/>
        </w:rPr>
        <w:drawing>
          <wp:inline distT="0" distB="0" distL="0" distR="0" wp14:anchorId="6CAD3F51" wp14:editId="28DA6FC8">
            <wp:extent cx="4512310" cy="1561327"/>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3122" cy="1568528"/>
                    </a:xfrm>
                    <a:prstGeom prst="rect">
                      <a:avLst/>
                    </a:prstGeom>
                  </pic:spPr>
                </pic:pic>
              </a:graphicData>
            </a:graphic>
          </wp:inline>
        </w:drawing>
      </w:r>
    </w:p>
    <w:p w:rsidR="0030163A" w:rsidRDefault="0030163A" w:rsidP="0030163A">
      <w:pPr>
        <w:pStyle w:val="a"/>
        <w:numPr>
          <w:ilvl w:val="0"/>
          <w:numId w:val="0"/>
        </w:numPr>
        <w:rPr>
          <w:rFonts w:eastAsiaTheme="minorEastAsia"/>
        </w:rPr>
      </w:pPr>
      <w:r>
        <w:rPr>
          <w:rFonts w:eastAsiaTheme="minorEastAsia"/>
        </w:rPr>
        <w:t>Fig 2-</w:t>
      </w:r>
      <w:r w:rsidR="00CC0EDA">
        <w:rPr>
          <w:rFonts w:eastAsiaTheme="minorEastAsia"/>
        </w:rPr>
        <w:t>8</w:t>
      </w:r>
      <w:r>
        <w:rPr>
          <w:rFonts w:eastAsiaTheme="minorEastAsia"/>
        </w:rPr>
        <w:t xml:space="preserve"> </w:t>
      </w:r>
      <w:r w:rsidR="00CC0EDA">
        <w:rPr>
          <w:rFonts w:eastAsiaTheme="minorEastAsia"/>
        </w:rPr>
        <w:t xml:space="preserve">the simulation result of current value and </w:t>
      </w:r>
      <w:r w:rsidR="00817191" w:rsidRPr="001357E2">
        <w:rPr>
          <w:rFonts w:hint="eastAsia"/>
          <w:i/>
          <w:sz w:val="22"/>
        </w:rPr>
        <w:t>φ</w:t>
      </w:r>
    </w:p>
    <w:p w:rsidR="0003670B" w:rsidRDefault="0003670B" w:rsidP="0003670B">
      <w:pPr>
        <w:pStyle w:val="3"/>
      </w:pPr>
      <w:r>
        <w:rPr>
          <w:rFonts w:hint="eastAsia"/>
        </w:rPr>
        <w:t>A</w:t>
      </w:r>
      <w:r>
        <w:t>nalysis of the Results</w:t>
      </w:r>
    </w:p>
    <w:p w:rsidR="000D573A" w:rsidRDefault="000D573A" w:rsidP="000D573A">
      <w:pPr>
        <w:rPr>
          <w:rFonts w:eastAsiaTheme="minorEastAsia" w:hint="eastAsia"/>
        </w:rPr>
      </w:pPr>
      <w:r>
        <w:rPr>
          <w:rFonts w:eastAsiaTheme="minorEastAsia"/>
        </w:rPr>
        <w:t xml:space="preserve">The result is shown below in the table 2-3. </w:t>
      </w:r>
      <w:proofErr w:type="gramStart"/>
      <w:r w:rsidRPr="000D573A">
        <w:rPr>
          <w:rFonts w:eastAsiaTheme="minorEastAsia"/>
        </w:rPr>
        <w:t>It can be seen that the</w:t>
      </w:r>
      <w:proofErr w:type="gramEnd"/>
      <w:r w:rsidRPr="000D573A">
        <w:rPr>
          <w:rFonts w:eastAsiaTheme="minorEastAsia"/>
        </w:rPr>
        <w:t xml:space="preserve"> fundamental wave lags behind the power supply voltage, which meets the backward requirements in the subject parameters. At the same time, its effective value is, which also conforms to the effective value condition of the question.</w:t>
      </w:r>
    </w:p>
    <w:p w:rsidR="00BB260F" w:rsidRPr="00B66DFB" w:rsidRDefault="00BB260F" w:rsidP="00BB260F">
      <w:pPr>
        <w:jc w:val="center"/>
      </w:pPr>
      <w:r>
        <w:rPr>
          <w:rFonts w:hint="eastAsia"/>
        </w:rPr>
        <w:t>T</w:t>
      </w:r>
      <w:r>
        <w:t xml:space="preserve">ab. </w:t>
      </w:r>
      <w:r w:rsidR="00367D2A">
        <w:t>2</w:t>
      </w:r>
      <w:r>
        <w:rPr>
          <w:rFonts w:hint="eastAsia"/>
        </w:rPr>
        <w:t>-</w:t>
      </w:r>
      <w:r w:rsidR="00367D2A">
        <w:t>3</w:t>
      </w:r>
      <w:r>
        <w:t xml:space="preserve"> </w:t>
      </w:r>
      <w:r w:rsidRPr="00BB260F">
        <w:t>Comparison between simulation results and theoretical results</w:t>
      </w:r>
    </w:p>
    <w:tbl>
      <w:tblPr>
        <w:tblStyle w:val="ad"/>
        <w:tblW w:w="8522"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694"/>
        <w:gridCol w:w="2551"/>
        <w:gridCol w:w="1701"/>
        <w:gridCol w:w="1576"/>
      </w:tblGrid>
      <w:tr w:rsidR="003D4293" w:rsidTr="000B437B">
        <w:trPr>
          <w:jc w:val="center"/>
        </w:trPr>
        <w:tc>
          <w:tcPr>
            <w:tcW w:w="2694" w:type="dxa"/>
            <w:tcBorders>
              <w:top w:val="single" w:sz="12" w:space="0" w:color="auto"/>
              <w:bottom w:val="single" w:sz="8" w:space="0" w:color="auto"/>
            </w:tcBorders>
            <w:vAlign w:val="center"/>
          </w:tcPr>
          <w:p w:rsidR="003D4293" w:rsidRPr="003D4293" w:rsidRDefault="003D4293" w:rsidP="003D4293">
            <w:pPr>
              <w:jc w:val="center"/>
              <w:rPr>
                <w:rFonts w:eastAsia="宋体"/>
              </w:rPr>
            </w:pPr>
            <w:bookmarkStart w:id="2" w:name="_Hlk58709269"/>
            <w:r w:rsidRPr="003D4293">
              <w:rPr>
                <w:rFonts w:eastAsia="宋体"/>
              </w:rPr>
              <w:t>Theoretical current value (A)</w:t>
            </w:r>
          </w:p>
        </w:tc>
        <w:tc>
          <w:tcPr>
            <w:tcW w:w="2551" w:type="dxa"/>
            <w:tcBorders>
              <w:top w:val="single" w:sz="12" w:space="0" w:color="auto"/>
              <w:bottom w:val="single" w:sz="8" w:space="0" w:color="auto"/>
            </w:tcBorders>
            <w:vAlign w:val="center"/>
          </w:tcPr>
          <w:p w:rsidR="003D4293" w:rsidRDefault="003D4293" w:rsidP="003D4293">
            <w:pPr>
              <w:jc w:val="center"/>
              <w:rPr>
                <w:rFonts w:eastAsia="宋体"/>
              </w:rPr>
            </w:pPr>
            <w:r>
              <w:rPr>
                <w:rFonts w:eastAsia="宋体"/>
              </w:rPr>
              <w:t>25</w:t>
            </w:r>
          </w:p>
        </w:tc>
        <w:tc>
          <w:tcPr>
            <w:tcW w:w="1701" w:type="dxa"/>
            <w:vMerge w:val="restart"/>
            <w:tcBorders>
              <w:top w:val="single" w:sz="12" w:space="0" w:color="auto"/>
            </w:tcBorders>
            <w:vAlign w:val="center"/>
          </w:tcPr>
          <w:p w:rsidR="003D4293" w:rsidRDefault="003D4293" w:rsidP="003D4293">
            <w:pPr>
              <w:jc w:val="center"/>
              <w:rPr>
                <w:rFonts w:eastAsia="宋体"/>
              </w:rPr>
            </w:pPr>
            <w:r>
              <w:rPr>
                <w:rFonts w:eastAsia="宋体" w:hint="eastAsia"/>
              </w:rPr>
              <w:t>E</w:t>
            </w:r>
            <w:r>
              <w:rPr>
                <w:rFonts w:eastAsia="宋体"/>
              </w:rPr>
              <w:t>rror</w:t>
            </w:r>
          </w:p>
        </w:tc>
        <w:tc>
          <w:tcPr>
            <w:tcW w:w="1576" w:type="dxa"/>
            <w:vMerge w:val="restart"/>
            <w:tcBorders>
              <w:top w:val="single" w:sz="12" w:space="0" w:color="auto"/>
            </w:tcBorders>
            <w:vAlign w:val="center"/>
          </w:tcPr>
          <w:p w:rsidR="003D4293" w:rsidRDefault="003D4293" w:rsidP="003D4293">
            <w:pPr>
              <w:jc w:val="center"/>
              <w:rPr>
                <w:rFonts w:eastAsia="宋体"/>
              </w:rPr>
            </w:pPr>
            <w:r>
              <w:rPr>
                <w:rFonts w:eastAsia="宋体"/>
              </w:rPr>
              <w:t>3.52</w:t>
            </w:r>
            <w:r>
              <w:rPr>
                <w:rFonts w:eastAsia="宋体" w:hint="eastAsia"/>
              </w:rPr>
              <w:t>%</w:t>
            </w:r>
          </w:p>
        </w:tc>
      </w:tr>
      <w:tr w:rsidR="003D4293" w:rsidTr="000B437B">
        <w:trPr>
          <w:jc w:val="center"/>
        </w:trPr>
        <w:tc>
          <w:tcPr>
            <w:tcW w:w="2694" w:type="dxa"/>
            <w:tcBorders>
              <w:top w:val="single" w:sz="8" w:space="0" w:color="auto"/>
              <w:bottom w:val="single" w:sz="8" w:space="0" w:color="auto"/>
            </w:tcBorders>
            <w:vAlign w:val="center"/>
          </w:tcPr>
          <w:p w:rsidR="003D4293" w:rsidRPr="003D4293" w:rsidRDefault="003D4293" w:rsidP="003D4293">
            <w:pPr>
              <w:jc w:val="center"/>
              <w:rPr>
                <w:rFonts w:eastAsia="宋体" w:hint="eastAsia"/>
              </w:rPr>
            </w:pPr>
            <w:r w:rsidRPr="003D4293">
              <w:rPr>
                <w:rFonts w:eastAsia="宋体"/>
              </w:rPr>
              <w:t>Simulation current value</w:t>
            </w:r>
            <w:r>
              <w:rPr>
                <w:rFonts w:eastAsia="宋体"/>
              </w:rPr>
              <w:t xml:space="preserve"> (</w:t>
            </w:r>
            <w:r w:rsidRPr="003D4293">
              <w:rPr>
                <w:rFonts w:eastAsia="宋体"/>
              </w:rPr>
              <w:t>A</w:t>
            </w:r>
            <w:r>
              <w:rPr>
                <w:rFonts w:eastAsia="宋体"/>
              </w:rPr>
              <w:t>)</w:t>
            </w:r>
          </w:p>
        </w:tc>
        <w:tc>
          <w:tcPr>
            <w:tcW w:w="2551" w:type="dxa"/>
            <w:tcBorders>
              <w:top w:val="single" w:sz="8" w:space="0" w:color="auto"/>
              <w:bottom w:val="single" w:sz="8" w:space="0" w:color="auto"/>
            </w:tcBorders>
            <w:vAlign w:val="center"/>
          </w:tcPr>
          <w:p w:rsidR="003D4293" w:rsidRDefault="003D4293" w:rsidP="003D4293">
            <w:pPr>
              <w:jc w:val="center"/>
              <w:rPr>
                <w:rFonts w:eastAsia="宋体"/>
              </w:rPr>
            </w:pPr>
            <w:r>
              <w:rPr>
                <w:rFonts w:eastAsia="宋体"/>
              </w:rPr>
              <w:t>25.88</w:t>
            </w:r>
          </w:p>
        </w:tc>
        <w:tc>
          <w:tcPr>
            <w:tcW w:w="1701" w:type="dxa"/>
            <w:vMerge/>
            <w:tcBorders>
              <w:bottom w:val="single" w:sz="8" w:space="0" w:color="auto"/>
            </w:tcBorders>
            <w:vAlign w:val="center"/>
          </w:tcPr>
          <w:p w:rsidR="003D4293" w:rsidRDefault="003D4293" w:rsidP="003D4293">
            <w:pPr>
              <w:jc w:val="center"/>
              <w:rPr>
                <w:rFonts w:eastAsia="宋体"/>
              </w:rPr>
            </w:pPr>
          </w:p>
        </w:tc>
        <w:tc>
          <w:tcPr>
            <w:tcW w:w="1576" w:type="dxa"/>
            <w:vMerge/>
            <w:tcBorders>
              <w:bottom w:val="single" w:sz="8" w:space="0" w:color="auto"/>
            </w:tcBorders>
            <w:vAlign w:val="center"/>
          </w:tcPr>
          <w:p w:rsidR="003D4293" w:rsidRDefault="003D4293" w:rsidP="003D4293">
            <w:pPr>
              <w:jc w:val="center"/>
              <w:rPr>
                <w:rFonts w:eastAsia="宋体"/>
              </w:rPr>
            </w:pPr>
          </w:p>
        </w:tc>
      </w:tr>
      <w:tr w:rsidR="003D4293" w:rsidTr="000B437B">
        <w:trPr>
          <w:jc w:val="center"/>
        </w:trPr>
        <w:tc>
          <w:tcPr>
            <w:tcW w:w="2694" w:type="dxa"/>
            <w:tcBorders>
              <w:top w:val="single" w:sz="8" w:space="0" w:color="auto"/>
            </w:tcBorders>
            <w:vAlign w:val="center"/>
          </w:tcPr>
          <w:p w:rsidR="003D4293" w:rsidRPr="003D4293" w:rsidRDefault="003D4293" w:rsidP="003D4293">
            <w:pPr>
              <w:jc w:val="center"/>
              <w:rPr>
                <w:rFonts w:eastAsia="宋体"/>
              </w:rPr>
            </w:pPr>
            <w:r w:rsidRPr="003D4293">
              <w:rPr>
                <w:rFonts w:eastAsia="宋体"/>
              </w:rPr>
              <w:t>Theoretical</w:t>
            </w:r>
            <w:r>
              <w:rPr>
                <w:rFonts w:eastAsia="宋体"/>
              </w:rPr>
              <w:t xml:space="preserve"> </w:t>
            </w:r>
            <w:r w:rsidRPr="001357E2">
              <w:rPr>
                <w:rFonts w:hint="eastAsia"/>
                <w:i/>
                <w:sz w:val="22"/>
              </w:rPr>
              <w:t>φ</w:t>
            </w:r>
            <w:r w:rsidRPr="003231E7">
              <w:rPr>
                <w:sz w:val="22"/>
              </w:rPr>
              <w:t>(</w:t>
            </w:r>
            <w:proofErr w:type="spellStart"/>
            <w:proofErr w:type="gramStart"/>
            <w:r w:rsidRPr="001357E2">
              <w:rPr>
                <w:i/>
                <w:sz w:val="22"/>
              </w:rPr>
              <w:t>v,i</w:t>
            </w:r>
            <w:proofErr w:type="spellEnd"/>
            <w:proofErr w:type="gramEnd"/>
            <w:r w:rsidRPr="003231E7">
              <w:rPr>
                <w:sz w:val="22"/>
              </w:rPr>
              <w:t>)</w:t>
            </w:r>
          </w:p>
        </w:tc>
        <w:tc>
          <w:tcPr>
            <w:tcW w:w="2551" w:type="dxa"/>
            <w:tcBorders>
              <w:top w:val="single" w:sz="8" w:space="0" w:color="auto"/>
            </w:tcBorders>
            <w:vAlign w:val="center"/>
          </w:tcPr>
          <w:p w:rsidR="003D4293" w:rsidRDefault="003D4293" w:rsidP="003D4293">
            <w:pPr>
              <w:jc w:val="center"/>
              <w:rPr>
                <w:rFonts w:eastAsia="宋体"/>
              </w:rPr>
            </w:pPr>
            <w:r w:rsidRPr="003D4293">
              <w:rPr>
                <w:rFonts w:eastAsia="宋体"/>
              </w:rPr>
              <w:t>120°</w:t>
            </w:r>
          </w:p>
        </w:tc>
        <w:tc>
          <w:tcPr>
            <w:tcW w:w="1701" w:type="dxa"/>
            <w:vMerge w:val="restart"/>
            <w:tcBorders>
              <w:top w:val="single" w:sz="8" w:space="0" w:color="auto"/>
            </w:tcBorders>
            <w:vAlign w:val="center"/>
          </w:tcPr>
          <w:p w:rsidR="003D4293" w:rsidRDefault="003D4293" w:rsidP="003D4293">
            <w:pPr>
              <w:jc w:val="center"/>
              <w:rPr>
                <w:rFonts w:eastAsia="宋体"/>
              </w:rPr>
            </w:pPr>
            <w:r>
              <w:rPr>
                <w:rFonts w:eastAsia="宋体" w:hint="eastAsia"/>
              </w:rPr>
              <w:t>E</w:t>
            </w:r>
            <w:r>
              <w:rPr>
                <w:rFonts w:eastAsia="宋体"/>
              </w:rPr>
              <w:t>rror</w:t>
            </w:r>
          </w:p>
        </w:tc>
        <w:tc>
          <w:tcPr>
            <w:tcW w:w="1576" w:type="dxa"/>
            <w:vMerge w:val="restart"/>
            <w:tcBorders>
              <w:top w:val="single" w:sz="8" w:space="0" w:color="auto"/>
            </w:tcBorders>
            <w:vAlign w:val="center"/>
          </w:tcPr>
          <w:p w:rsidR="003D4293" w:rsidRDefault="003D4293" w:rsidP="003D4293">
            <w:pPr>
              <w:jc w:val="center"/>
              <w:rPr>
                <w:rFonts w:eastAsia="宋体"/>
              </w:rPr>
            </w:pPr>
            <w:r>
              <w:rPr>
                <w:rFonts w:eastAsia="宋体" w:hint="eastAsia"/>
              </w:rPr>
              <w:t>0</w:t>
            </w:r>
            <w:r>
              <w:rPr>
                <w:rFonts w:eastAsia="宋体"/>
              </w:rPr>
              <w:t>%</w:t>
            </w:r>
          </w:p>
        </w:tc>
      </w:tr>
      <w:tr w:rsidR="003D4293" w:rsidTr="000B437B">
        <w:trPr>
          <w:jc w:val="center"/>
        </w:trPr>
        <w:tc>
          <w:tcPr>
            <w:tcW w:w="2694" w:type="dxa"/>
            <w:tcBorders>
              <w:top w:val="single" w:sz="8" w:space="0" w:color="auto"/>
            </w:tcBorders>
            <w:vAlign w:val="center"/>
          </w:tcPr>
          <w:p w:rsidR="003D4293" w:rsidRPr="003D4293" w:rsidRDefault="003D4293" w:rsidP="003D4293">
            <w:pPr>
              <w:jc w:val="center"/>
              <w:rPr>
                <w:rFonts w:eastAsia="宋体"/>
              </w:rPr>
            </w:pPr>
            <w:r w:rsidRPr="003D4293">
              <w:rPr>
                <w:rFonts w:eastAsia="宋体"/>
              </w:rPr>
              <w:t>Simulation</w:t>
            </w:r>
            <w:r w:rsidR="00BD2FC7">
              <w:rPr>
                <w:rFonts w:eastAsia="宋体"/>
              </w:rPr>
              <w:t xml:space="preserve"> </w:t>
            </w:r>
            <w:r w:rsidRPr="001357E2">
              <w:rPr>
                <w:rFonts w:hint="eastAsia"/>
                <w:i/>
                <w:sz w:val="22"/>
              </w:rPr>
              <w:t>φ</w:t>
            </w:r>
            <w:r w:rsidRPr="003231E7">
              <w:rPr>
                <w:sz w:val="22"/>
              </w:rPr>
              <w:t>(</w:t>
            </w:r>
            <w:proofErr w:type="spellStart"/>
            <w:proofErr w:type="gramStart"/>
            <w:r w:rsidRPr="001357E2">
              <w:rPr>
                <w:i/>
                <w:sz w:val="22"/>
              </w:rPr>
              <w:t>v,i</w:t>
            </w:r>
            <w:proofErr w:type="spellEnd"/>
            <w:proofErr w:type="gramEnd"/>
            <w:r w:rsidRPr="003231E7">
              <w:rPr>
                <w:sz w:val="22"/>
              </w:rPr>
              <w:t>)</w:t>
            </w:r>
          </w:p>
        </w:tc>
        <w:tc>
          <w:tcPr>
            <w:tcW w:w="2551" w:type="dxa"/>
            <w:tcBorders>
              <w:top w:val="single" w:sz="8" w:space="0" w:color="auto"/>
            </w:tcBorders>
            <w:vAlign w:val="center"/>
          </w:tcPr>
          <w:p w:rsidR="003D4293" w:rsidRDefault="003D4293" w:rsidP="003D4293">
            <w:pPr>
              <w:jc w:val="center"/>
              <w:rPr>
                <w:rFonts w:eastAsia="宋体"/>
              </w:rPr>
            </w:pPr>
            <w:r w:rsidRPr="003D4293">
              <w:rPr>
                <w:rFonts w:eastAsia="宋体"/>
              </w:rPr>
              <w:t>120°</w:t>
            </w:r>
          </w:p>
        </w:tc>
        <w:tc>
          <w:tcPr>
            <w:tcW w:w="1701" w:type="dxa"/>
            <w:vMerge/>
            <w:vAlign w:val="center"/>
          </w:tcPr>
          <w:p w:rsidR="003D4293" w:rsidRDefault="003D4293" w:rsidP="003D4293">
            <w:pPr>
              <w:jc w:val="center"/>
              <w:rPr>
                <w:rFonts w:eastAsia="宋体"/>
              </w:rPr>
            </w:pPr>
          </w:p>
        </w:tc>
        <w:tc>
          <w:tcPr>
            <w:tcW w:w="1576" w:type="dxa"/>
            <w:vMerge/>
            <w:vAlign w:val="center"/>
          </w:tcPr>
          <w:p w:rsidR="003D4293" w:rsidRDefault="003D4293" w:rsidP="003D4293">
            <w:pPr>
              <w:jc w:val="center"/>
              <w:rPr>
                <w:rFonts w:eastAsia="宋体"/>
              </w:rPr>
            </w:pPr>
          </w:p>
        </w:tc>
      </w:tr>
    </w:tbl>
    <w:bookmarkEnd w:id="2"/>
    <w:p w:rsidR="00251179" w:rsidRDefault="00251179" w:rsidP="00251179">
      <w:pPr>
        <w:jc w:val="center"/>
        <w:rPr>
          <w:rFonts w:eastAsiaTheme="minorEastAsia"/>
        </w:rPr>
      </w:pPr>
      <w:r>
        <w:rPr>
          <w:noProof/>
        </w:rPr>
        <w:drawing>
          <wp:inline distT="0" distB="0" distL="0" distR="0" wp14:anchorId="07426FA9" wp14:editId="1AC24AAA">
            <wp:extent cx="1161048" cy="676275"/>
            <wp:effectExtent l="0" t="0" r="0" b="0"/>
            <wp:docPr id="27" name="图片 27"/>
            <wp:cNvGraphicFramePr/>
            <a:graphic xmlns:a="http://schemas.openxmlformats.org/drawingml/2006/main">
              <a:graphicData uri="http://schemas.openxmlformats.org/drawingml/2006/picture">
                <pic:pic xmlns:pic="http://schemas.openxmlformats.org/drawingml/2006/picture">
                  <pic:nvPicPr>
                    <pic:cNvPr id="66562" name="图片 66562"/>
                    <pic:cNvPicPr/>
                  </pic:nvPicPr>
                  <pic:blipFill rotWithShape="1">
                    <a:blip r:embed="rId78" cstate="print">
                      <a:biLevel thresh="75000"/>
                      <a:extLst>
                        <a:ext uri="{28A0092B-C50C-407E-A947-70E740481C1C}">
                          <a14:useLocalDpi xmlns:a14="http://schemas.microsoft.com/office/drawing/2010/main" val="0"/>
                        </a:ext>
                      </a:extLst>
                    </a:blip>
                    <a:srcRect l="54192" t="49907" r="4778" b="10488"/>
                    <a:stretch/>
                  </pic:blipFill>
                  <pic:spPr bwMode="auto">
                    <a:xfrm>
                      <a:off x="0" y="0"/>
                      <a:ext cx="1161480" cy="676526"/>
                    </a:xfrm>
                    <a:prstGeom prst="rect">
                      <a:avLst/>
                    </a:prstGeom>
                    <a:ln>
                      <a:noFill/>
                    </a:ln>
                    <a:extLst>
                      <a:ext uri="{53640926-AAD7-44D8-BBD7-CCE9431645EC}">
                        <a14:shadowObscured xmlns:a14="http://schemas.microsoft.com/office/drawing/2010/main"/>
                      </a:ext>
                    </a:extLst>
                  </pic:spPr>
                </pic:pic>
              </a:graphicData>
            </a:graphic>
          </wp:inline>
        </w:drawing>
      </w:r>
    </w:p>
    <w:p w:rsidR="00251179" w:rsidRPr="008A0EB0" w:rsidRDefault="00251179" w:rsidP="00251179">
      <w:pPr>
        <w:jc w:val="center"/>
        <w:rPr>
          <w:rFonts w:eastAsiaTheme="minorEastAsia"/>
          <w:sz w:val="20"/>
          <w:szCs w:val="20"/>
        </w:rPr>
      </w:pPr>
      <w:r w:rsidRPr="008A0EB0">
        <w:rPr>
          <w:rFonts w:eastAsiaTheme="minorEastAsia" w:hint="eastAsia"/>
          <w:sz w:val="20"/>
          <w:szCs w:val="20"/>
        </w:rPr>
        <w:t>F</w:t>
      </w:r>
      <w:r w:rsidRPr="008A0EB0">
        <w:rPr>
          <w:rFonts w:eastAsiaTheme="minorEastAsia"/>
          <w:sz w:val="20"/>
          <w:szCs w:val="20"/>
        </w:rPr>
        <w:t>ig 2-</w:t>
      </w:r>
      <w:r w:rsidR="008A0EB0">
        <w:rPr>
          <w:rFonts w:eastAsiaTheme="minorEastAsia"/>
          <w:sz w:val="20"/>
          <w:szCs w:val="20"/>
        </w:rPr>
        <w:t>9</w:t>
      </w:r>
      <w:r w:rsidRPr="008A0EB0">
        <w:rPr>
          <w:rFonts w:eastAsiaTheme="minorEastAsia"/>
          <w:sz w:val="20"/>
          <w:szCs w:val="20"/>
        </w:rPr>
        <w:t xml:space="preserve"> Current loop of bipolar modulation with different switching modes</w:t>
      </w:r>
    </w:p>
    <w:p w:rsidR="00251179" w:rsidRPr="00845BCB" w:rsidRDefault="00251179" w:rsidP="00251179">
      <w:pPr>
        <w:rPr>
          <w:rFonts w:eastAsiaTheme="minorEastAsia" w:hint="eastAsia"/>
        </w:rPr>
      </w:pPr>
      <w:r w:rsidRPr="00845BCB">
        <w:rPr>
          <w:rFonts w:eastAsiaTheme="minorEastAsia"/>
        </w:rPr>
        <w:t>As shown in Fig 2</w:t>
      </w:r>
      <w:r>
        <w:rPr>
          <w:rFonts w:eastAsiaTheme="minorEastAsia"/>
        </w:rPr>
        <w:t>-</w:t>
      </w:r>
      <w:r w:rsidR="00AE675B">
        <w:rPr>
          <w:rFonts w:eastAsiaTheme="minorEastAsia"/>
        </w:rPr>
        <w:t>9</w:t>
      </w:r>
      <w:r w:rsidRPr="00845BCB">
        <w:rPr>
          <w:rFonts w:eastAsiaTheme="minorEastAsia"/>
        </w:rPr>
        <w:t>,</w:t>
      </w:r>
      <w:r w:rsidR="00AE675B">
        <w:rPr>
          <w:rFonts w:eastAsiaTheme="minorEastAsia"/>
        </w:rPr>
        <w:t xml:space="preserve"> </w:t>
      </w:r>
      <w:r w:rsidRPr="00D72942">
        <w:rPr>
          <w:rFonts w:eastAsiaTheme="minorEastAsia"/>
          <w:position w:val="-8"/>
        </w:rPr>
        <w:object w:dxaOrig="230" w:dyaOrig="332">
          <v:shape id="_x0000_i1144" type="#_x0000_t75" style="width:11.65pt;height:16.5pt" o:ole="">
            <v:imagedata r:id="rId62" o:title=""/>
          </v:shape>
          <o:OLEObject Type="Embed" ProgID="Equation.AxMath" ShapeID="_x0000_i1144" DrawAspect="Content" ObjectID="_1669328214" r:id="rId79"/>
        </w:object>
      </w:r>
      <w:r>
        <w:rPr>
          <w:rFonts w:eastAsiaTheme="minorEastAsia"/>
        </w:rPr>
        <w:t xml:space="preserve">, </w:t>
      </w:r>
      <w:r w:rsidRPr="00D72942">
        <w:rPr>
          <w:rFonts w:eastAsiaTheme="minorEastAsia"/>
          <w:position w:val="-8"/>
        </w:rPr>
        <w:object w:dxaOrig="231" w:dyaOrig="273">
          <v:shape id="_x0000_i1145" type="#_x0000_t75" style="width:11.65pt;height:13.5pt" o:ole="">
            <v:imagedata r:id="rId80" o:title=""/>
          </v:shape>
          <o:OLEObject Type="Embed" ProgID="Equation.AxMath" ShapeID="_x0000_i1145" DrawAspect="Content" ObjectID="_1669328215" r:id="rId81"/>
        </w:object>
      </w:r>
      <w:r>
        <w:rPr>
          <w:rFonts w:eastAsiaTheme="minorEastAsia"/>
        </w:rPr>
        <w:t xml:space="preserve">, </w:t>
      </w:r>
      <w:r w:rsidRPr="00D72942">
        <w:rPr>
          <w:rFonts w:eastAsiaTheme="minorEastAsia"/>
          <w:position w:val="-8"/>
        </w:rPr>
        <w:object w:dxaOrig="244" w:dyaOrig="273">
          <v:shape id="_x0000_i1146" type="#_x0000_t75" style="width:12.4pt;height:13.5pt" o:ole="">
            <v:imagedata r:id="rId82" o:title=""/>
          </v:shape>
          <o:OLEObject Type="Embed" ProgID="Equation.AxMath" ShapeID="_x0000_i1146" DrawAspect="Content" ObjectID="_1669328216" r:id="rId83"/>
        </w:object>
      </w:r>
      <w:r>
        <w:rPr>
          <w:rFonts w:eastAsiaTheme="minorEastAsia"/>
        </w:rPr>
        <w:t xml:space="preserve"> and </w:t>
      </w:r>
      <w:r w:rsidRPr="00D72942">
        <w:rPr>
          <w:rFonts w:eastAsiaTheme="minorEastAsia"/>
          <w:position w:val="-8"/>
        </w:rPr>
        <w:object w:dxaOrig="193" w:dyaOrig="332">
          <v:shape id="_x0000_i1147" type="#_x0000_t75" style="width:9.75pt;height:16.5pt" o:ole="">
            <v:imagedata r:id="rId84" o:title=""/>
          </v:shape>
          <o:OLEObject Type="Embed" ProgID="Equation.AxMath" ShapeID="_x0000_i1147" DrawAspect="Content" ObjectID="_1669328217" r:id="rId85"/>
        </w:object>
      </w:r>
      <w:r w:rsidRPr="00845BCB">
        <w:rPr>
          <w:rFonts w:eastAsiaTheme="minorEastAsia"/>
        </w:rPr>
        <w:t xml:space="preserve"> is AC supply voltage, inductance voltage, resistance voltage and </w:t>
      </w:r>
      <w:r>
        <w:rPr>
          <w:rFonts w:eastAsiaTheme="minorEastAsia" w:hint="eastAsia"/>
        </w:rPr>
        <w:t>the</w:t>
      </w:r>
      <w:r>
        <w:rPr>
          <w:rFonts w:eastAsiaTheme="minorEastAsia"/>
        </w:rPr>
        <w:t xml:space="preserve"> vector of </w:t>
      </w:r>
      <w:proofErr w:type="spellStart"/>
      <w:r>
        <w:rPr>
          <w:rFonts w:eastAsiaTheme="minorEastAsia"/>
          <w:i/>
        </w:rPr>
        <w:t>i</w:t>
      </w:r>
      <w:r>
        <w:rPr>
          <w:rFonts w:eastAsiaTheme="minorEastAsia"/>
          <w:i/>
          <w:vertAlign w:val="subscript"/>
        </w:rPr>
        <w:t>S</w:t>
      </w:r>
      <w:r>
        <w:rPr>
          <w:rFonts w:eastAsiaTheme="minorEastAsia"/>
        </w:rPr>
        <w:t>.</w:t>
      </w:r>
      <w:proofErr w:type="spellEnd"/>
      <w:r w:rsidRPr="00845BCB">
        <w:rPr>
          <w:rFonts w:eastAsiaTheme="minorEastAsia"/>
        </w:rPr>
        <w:t xml:space="preserve"> </w:t>
      </w:r>
      <w:r>
        <w:rPr>
          <w:rFonts w:eastAsiaTheme="minorEastAsia"/>
        </w:rPr>
        <w:t>I</w:t>
      </w:r>
      <w:r w:rsidRPr="00845BCB">
        <w:rPr>
          <w:rFonts w:eastAsiaTheme="minorEastAsia"/>
        </w:rPr>
        <w:t xml:space="preserve">n Fig. 3 the circuit is changed into a static reactive power generator_ By controlling the amplitude and phase of </w:t>
      </w:r>
      <w:r w:rsidRPr="00367008">
        <w:rPr>
          <w:rFonts w:eastAsiaTheme="minorEastAsia"/>
          <w:position w:val="-8"/>
        </w:rPr>
        <w:object w:dxaOrig="337" w:dyaOrig="332">
          <v:shape id="_x0000_i1148" type="#_x0000_t75" style="width:16.9pt;height:16.5pt" o:ole="">
            <v:imagedata r:id="rId60" o:title=""/>
          </v:shape>
          <o:OLEObject Type="Embed" ProgID="Equation.AxMath" ShapeID="_x0000_i1148" DrawAspect="Content" ObjectID="_1669328218" r:id="rId86"/>
        </w:object>
      </w:r>
      <w:r w:rsidRPr="00845BCB">
        <w:rPr>
          <w:rFonts w:eastAsiaTheme="minorEastAsia"/>
        </w:rPr>
        <w:t xml:space="preserve">, </w:t>
      </w:r>
      <w:r w:rsidRPr="00367008">
        <w:rPr>
          <w:rFonts w:eastAsiaTheme="minorEastAsia"/>
          <w:position w:val="-8"/>
        </w:rPr>
        <w:object w:dxaOrig="193" w:dyaOrig="332">
          <v:shape id="_x0000_i1149" type="#_x0000_t75" style="width:9.75pt;height:16.5pt" o:ole="">
            <v:imagedata r:id="rId84" o:title=""/>
          </v:shape>
          <o:OLEObject Type="Embed" ProgID="Equation.AxMath" ShapeID="_x0000_i1149" DrawAspect="Content" ObjectID="_1669328219" r:id="rId87"/>
        </w:object>
      </w:r>
      <w:r w:rsidRPr="00845BCB">
        <w:rPr>
          <w:rFonts w:eastAsiaTheme="minorEastAsia"/>
        </w:rPr>
        <w:t xml:space="preserve"> is more than </w:t>
      </w:r>
      <w:r w:rsidRPr="00367008">
        <w:rPr>
          <w:rFonts w:eastAsiaTheme="minorEastAsia"/>
          <w:position w:val="-8"/>
        </w:rPr>
        <w:object w:dxaOrig="230" w:dyaOrig="332">
          <v:shape id="_x0000_i1150" type="#_x0000_t75" style="width:11.65pt;height:16.5pt" o:ole="">
            <v:imagedata r:id="rId62" o:title=""/>
          </v:shape>
          <o:OLEObject Type="Embed" ProgID="Equation.AxMath" ShapeID="_x0000_i1150" DrawAspect="Content" ObjectID="_1669328220" r:id="rId88"/>
        </w:object>
      </w:r>
      <w:r w:rsidRPr="00845BCB">
        <w:rPr>
          <w:rFonts w:eastAsiaTheme="minorEastAsia"/>
        </w:rPr>
        <w:t xml:space="preserve"> leads or lags any phase.</w:t>
      </w:r>
    </w:p>
    <w:p w:rsidR="00007ABE" w:rsidRPr="00251179" w:rsidRDefault="00007ABE" w:rsidP="00177F0D">
      <w:pPr>
        <w:rPr>
          <w:rFonts w:eastAsiaTheme="minorEastAsia" w:hint="eastAsia"/>
        </w:rPr>
      </w:pPr>
    </w:p>
    <w:sectPr w:rsidR="00007ABE" w:rsidRPr="002511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BE2" w:rsidRDefault="00431BE2" w:rsidP="005C4CFE">
      <w:r>
        <w:separator/>
      </w:r>
    </w:p>
  </w:endnote>
  <w:endnote w:type="continuationSeparator" w:id="0">
    <w:p w:rsidR="00431BE2" w:rsidRDefault="00431BE2" w:rsidP="005C4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BE2" w:rsidRDefault="00431BE2" w:rsidP="005C4CFE">
      <w:r>
        <w:separator/>
      </w:r>
    </w:p>
  </w:footnote>
  <w:footnote w:type="continuationSeparator" w:id="0">
    <w:p w:rsidR="00431BE2" w:rsidRDefault="00431BE2" w:rsidP="005C4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37611"/>
    <w:multiLevelType w:val="hybridMultilevel"/>
    <w:tmpl w:val="B7B6434E"/>
    <w:lvl w:ilvl="0" w:tplc="D2F8334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F2258B"/>
    <w:multiLevelType w:val="multilevel"/>
    <w:tmpl w:val="B77CB958"/>
    <w:lvl w:ilvl="0">
      <w:start w:val="1"/>
      <w:numFmt w:val="decimal"/>
      <w:pStyle w:val="1"/>
      <w:lvlText w:val="%1."/>
      <w:lvlJc w:val="left"/>
      <w:pPr>
        <w:ind w:left="360" w:hanging="360"/>
      </w:pPr>
      <w:rPr>
        <w:rFonts w:hint="default"/>
      </w:rPr>
    </w:lvl>
    <w:lvl w:ilvl="1">
      <w:start w:val="1"/>
      <w:numFmt w:val="decimal"/>
      <w:pStyle w:val="2"/>
      <w:isLgl/>
      <w:suff w:val="space"/>
      <w:lvlText w:val="%1.%2"/>
      <w:lvlJc w:val="left"/>
      <w:pPr>
        <w:ind w:left="390" w:hanging="390"/>
      </w:pPr>
      <w:rPr>
        <w:rFonts w:hint="default"/>
        <w:b/>
      </w:rPr>
    </w:lvl>
    <w:lvl w:ilvl="2">
      <w:start w:val="1"/>
      <w:numFmt w:val="decimal"/>
      <w:pStyle w:val="3"/>
      <w:isLgl/>
      <w:suff w:val="space"/>
      <w:lvlText w:val="%1.%2.%3"/>
      <w:lvlJc w:val="left"/>
      <w:pPr>
        <w:ind w:left="720" w:hanging="720"/>
      </w:pPr>
      <w:rPr>
        <w:rFonts w:hint="default"/>
        <w:b/>
      </w:rPr>
    </w:lvl>
    <w:lvl w:ilvl="3">
      <w:start w:val="1"/>
      <w:numFmt w:val="decimal"/>
      <w:pStyle w:val="a"/>
      <w:isLgl/>
      <w:suff w:val="space"/>
      <w:lvlText w:val="Fig %1-%2"/>
      <w:lvlJc w:val="left"/>
      <w:pPr>
        <w:ind w:left="720" w:hanging="720"/>
      </w:pPr>
      <w:rPr>
        <w:rFonts w:ascii="Times New Roman" w:hAnsi="Times New Roman" w:hint="default"/>
        <w:b w:val="0"/>
        <w:i w:val="0"/>
        <w:sz w:val="20"/>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A49503C"/>
    <w:multiLevelType w:val="hybridMultilevel"/>
    <w:tmpl w:val="0E0062AE"/>
    <w:lvl w:ilvl="0" w:tplc="EDDCB42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0B06D55"/>
    <w:multiLevelType w:val="hybridMultilevel"/>
    <w:tmpl w:val="E5267870"/>
    <w:lvl w:ilvl="0" w:tplc="FAE6F210">
      <w:start w:val="1"/>
      <w:numFmt w:val="lowerLetter"/>
      <w:lvlText w:val="(%1)"/>
      <w:lvlJc w:val="left"/>
      <w:pPr>
        <w:ind w:left="3300" w:hanging="360"/>
      </w:pPr>
      <w:rPr>
        <w:rFonts w:hint="default"/>
      </w:rPr>
    </w:lvl>
    <w:lvl w:ilvl="1" w:tplc="04090019" w:tentative="1">
      <w:start w:val="1"/>
      <w:numFmt w:val="lowerLetter"/>
      <w:lvlText w:val="%2)"/>
      <w:lvlJc w:val="left"/>
      <w:pPr>
        <w:ind w:left="3780" w:hanging="420"/>
      </w:pPr>
    </w:lvl>
    <w:lvl w:ilvl="2" w:tplc="0409001B" w:tentative="1">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abstractNum w:abstractNumId="7"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4BB081E"/>
    <w:multiLevelType w:val="multilevel"/>
    <w:tmpl w:val="09A0AEDE"/>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EA367A6"/>
    <w:multiLevelType w:val="multilevel"/>
    <w:tmpl w:val="7466FD38"/>
    <w:lvl w:ilvl="0">
      <w:start w:val="1"/>
      <w:numFmt w:val="decimal"/>
      <w:lvlText w:val="%1."/>
      <w:lvlJc w:val="left"/>
      <w:pPr>
        <w:ind w:left="360" w:hanging="360"/>
      </w:pPr>
      <w:rPr>
        <w:rFonts w:hint="default"/>
      </w:rPr>
    </w:lvl>
    <w:lvl w:ilvl="1">
      <w:start w:val="1"/>
      <w:numFmt w:val="decimal"/>
      <w:isLgl/>
      <w:suff w:val="space"/>
      <w:lvlText w:val="%1.%2"/>
      <w:lvlJc w:val="left"/>
      <w:pPr>
        <w:ind w:left="390" w:hanging="390"/>
      </w:pPr>
      <w:rPr>
        <w:rFonts w:hint="default"/>
        <w:b/>
      </w:rPr>
    </w:lvl>
    <w:lvl w:ilvl="2">
      <w:start w:val="1"/>
      <w:numFmt w:val="decimal"/>
      <w:isLgl/>
      <w:suff w:val="space"/>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2"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7CD60126"/>
    <w:multiLevelType w:val="hybridMultilevel"/>
    <w:tmpl w:val="E5267870"/>
    <w:lvl w:ilvl="0" w:tplc="FAE6F210">
      <w:start w:val="1"/>
      <w:numFmt w:val="lowerLetter"/>
      <w:lvlText w:val="(%1)"/>
      <w:lvlJc w:val="left"/>
      <w:pPr>
        <w:ind w:left="3300" w:hanging="360"/>
      </w:pPr>
      <w:rPr>
        <w:rFonts w:hint="default"/>
      </w:rPr>
    </w:lvl>
    <w:lvl w:ilvl="1" w:tplc="04090019" w:tentative="1">
      <w:start w:val="1"/>
      <w:numFmt w:val="lowerLetter"/>
      <w:lvlText w:val="%2)"/>
      <w:lvlJc w:val="left"/>
      <w:pPr>
        <w:ind w:left="3780" w:hanging="420"/>
      </w:pPr>
    </w:lvl>
    <w:lvl w:ilvl="2" w:tplc="0409001B" w:tentative="1">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num w:numId="1">
    <w:abstractNumId w:val="11"/>
  </w:num>
  <w:num w:numId="2">
    <w:abstractNumId w:val="10"/>
  </w:num>
  <w:num w:numId="3">
    <w:abstractNumId w:val="2"/>
  </w:num>
  <w:num w:numId="4">
    <w:abstractNumId w:val="4"/>
  </w:num>
  <w:num w:numId="5">
    <w:abstractNumId w:val="8"/>
  </w:num>
  <w:num w:numId="6">
    <w:abstractNumId w:val="5"/>
  </w:num>
  <w:num w:numId="7">
    <w:abstractNumId w:val="7"/>
  </w:num>
  <w:num w:numId="8">
    <w:abstractNumId w:val="12"/>
  </w:num>
  <w:num w:numId="9">
    <w:abstractNumId w:val="9"/>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3"/>
  </w:num>
  <w:num w:numId="14">
    <w:abstractNumId w:val="0"/>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00A74"/>
    <w:rsid w:val="00007ABE"/>
    <w:rsid w:val="00012EB6"/>
    <w:rsid w:val="000157CB"/>
    <w:rsid w:val="000260C1"/>
    <w:rsid w:val="00026BDA"/>
    <w:rsid w:val="00032147"/>
    <w:rsid w:val="0003670B"/>
    <w:rsid w:val="00041953"/>
    <w:rsid w:val="00043699"/>
    <w:rsid w:val="00052DFD"/>
    <w:rsid w:val="00063E96"/>
    <w:rsid w:val="000648C1"/>
    <w:rsid w:val="00065C90"/>
    <w:rsid w:val="0006793C"/>
    <w:rsid w:val="000700DE"/>
    <w:rsid w:val="000739DE"/>
    <w:rsid w:val="0007576A"/>
    <w:rsid w:val="00085044"/>
    <w:rsid w:val="00093287"/>
    <w:rsid w:val="000973DB"/>
    <w:rsid w:val="000B437B"/>
    <w:rsid w:val="000B5BF8"/>
    <w:rsid w:val="000C1FD0"/>
    <w:rsid w:val="000D2AE9"/>
    <w:rsid w:val="000D45C0"/>
    <w:rsid w:val="000D573A"/>
    <w:rsid w:val="000E1C75"/>
    <w:rsid w:val="000F693B"/>
    <w:rsid w:val="0011497D"/>
    <w:rsid w:val="001162EF"/>
    <w:rsid w:val="001166F1"/>
    <w:rsid w:val="00131744"/>
    <w:rsid w:val="001357E2"/>
    <w:rsid w:val="0013733E"/>
    <w:rsid w:val="0014341E"/>
    <w:rsid w:val="001513AE"/>
    <w:rsid w:val="0017446D"/>
    <w:rsid w:val="00177F0D"/>
    <w:rsid w:val="001835C0"/>
    <w:rsid w:val="001928FB"/>
    <w:rsid w:val="0019740F"/>
    <w:rsid w:val="001A79BB"/>
    <w:rsid w:val="001C683D"/>
    <w:rsid w:val="001D3A9A"/>
    <w:rsid w:val="001E72B8"/>
    <w:rsid w:val="002123B9"/>
    <w:rsid w:val="00213A79"/>
    <w:rsid w:val="0022684D"/>
    <w:rsid w:val="00232006"/>
    <w:rsid w:val="00251179"/>
    <w:rsid w:val="00261151"/>
    <w:rsid w:val="002B0AA7"/>
    <w:rsid w:val="002B0CC1"/>
    <w:rsid w:val="002B688D"/>
    <w:rsid w:val="002B7702"/>
    <w:rsid w:val="002C1288"/>
    <w:rsid w:val="002D594A"/>
    <w:rsid w:val="002E7E83"/>
    <w:rsid w:val="002F4545"/>
    <w:rsid w:val="002F4C89"/>
    <w:rsid w:val="0030163A"/>
    <w:rsid w:val="00304B7C"/>
    <w:rsid w:val="003231E7"/>
    <w:rsid w:val="00327E96"/>
    <w:rsid w:val="00340A61"/>
    <w:rsid w:val="00367008"/>
    <w:rsid w:val="00367D2A"/>
    <w:rsid w:val="00371586"/>
    <w:rsid w:val="003740AD"/>
    <w:rsid w:val="003B1DC4"/>
    <w:rsid w:val="003B3D09"/>
    <w:rsid w:val="003B7F9B"/>
    <w:rsid w:val="003D4293"/>
    <w:rsid w:val="003E025D"/>
    <w:rsid w:val="00404981"/>
    <w:rsid w:val="00405145"/>
    <w:rsid w:val="00431BE2"/>
    <w:rsid w:val="00443E0A"/>
    <w:rsid w:val="00443FD1"/>
    <w:rsid w:val="00450090"/>
    <w:rsid w:val="004629DD"/>
    <w:rsid w:val="0046508E"/>
    <w:rsid w:val="00472154"/>
    <w:rsid w:val="00495DC2"/>
    <w:rsid w:val="00497AF4"/>
    <w:rsid w:val="005224B2"/>
    <w:rsid w:val="00522DD0"/>
    <w:rsid w:val="0053068B"/>
    <w:rsid w:val="00531E5E"/>
    <w:rsid w:val="005437D7"/>
    <w:rsid w:val="0055050C"/>
    <w:rsid w:val="00561D1D"/>
    <w:rsid w:val="005815BC"/>
    <w:rsid w:val="005A03AD"/>
    <w:rsid w:val="005A316E"/>
    <w:rsid w:val="005B5EBA"/>
    <w:rsid w:val="005B6ECB"/>
    <w:rsid w:val="005B7B94"/>
    <w:rsid w:val="005C4CFE"/>
    <w:rsid w:val="005C7851"/>
    <w:rsid w:val="005D023C"/>
    <w:rsid w:val="005D0F3A"/>
    <w:rsid w:val="005D66FB"/>
    <w:rsid w:val="005E7569"/>
    <w:rsid w:val="005F0FE0"/>
    <w:rsid w:val="005F153D"/>
    <w:rsid w:val="005F2D21"/>
    <w:rsid w:val="005F542C"/>
    <w:rsid w:val="00600E0E"/>
    <w:rsid w:val="00610821"/>
    <w:rsid w:val="00627CD4"/>
    <w:rsid w:val="00662FFF"/>
    <w:rsid w:val="00676253"/>
    <w:rsid w:val="00676F37"/>
    <w:rsid w:val="00684984"/>
    <w:rsid w:val="006A1C5A"/>
    <w:rsid w:val="006D0D20"/>
    <w:rsid w:val="006F248B"/>
    <w:rsid w:val="00700446"/>
    <w:rsid w:val="00700F73"/>
    <w:rsid w:val="007033F1"/>
    <w:rsid w:val="0071367B"/>
    <w:rsid w:val="00724C8E"/>
    <w:rsid w:val="00726E4C"/>
    <w:rsid w:val="00730A46"/>
    <w:rsid w:val="00747F63"/>
    <w:rsid w:val="0075001B"/>
    <w:rsid w:val="007633E3"/>
    <w:rsid w:val="00770D39"/>
    <w:rsid w:val="007761FF"/>
    <w:rsid w:val="007C15FB"/>
    <w:rsid w:val="007C6D27"/>
    <w:rsid w:val="007D1D01"/>
    <w:rsid w:val="007E316C"/>
    <w:rsid w:val="007E42C1"/>
    <w:rsid w:val="008034E5"/>
    <w:rsid w:val="00813603"/>
    <w:rsid w:val="00817191"/>
    <w:rsid w:val="00826B9D"/>
    <w:rsid w:val="008435A9"/>
    <w:rsid w:val="00845BCB"/>
    <w:rsid w:val="008738AD"/>
    <w:rsid w:val="00880BE0"/>
    <w:rsid w:val="00884CA6"/>
    <w:rsid w:val="00887B55"/>
    <w:rsid w:val="008A0EB0"/>
    <w:rsid w:val="008D2A31"/>
    <w:rsid w:val="00900254"/>
    <w:rsid w:val="009060A0"/>
    <w:rsid w:val="009136F4"/>
    <w:rsid w:val="009147A3"/>
    <w:rsid w:val="009202CC"/>
    <w:rsid w:val="00931E5A"/>
    <w:rsid w:val="009444F5"/>
    <w:rsid w:val="00944737"/>
    <w:rsid w:val="00946397"/>
    <w:rsid w:val="00957187"/>
    <w:rsid w:val="00962428"/>
    <w:rsid w:val="00971241"/>
    <w:rsid w:val="00972FEA"/>
    <w:rsid w:val="00976B42"/>
    <w:rsid w:val="00982446"/>
    <w:rsid w:val="00984FFC"/>
    <w:rsid w:val="0099082E"/>
    <w:rsid w:val="009A607B"/>
    <w:rsid w:val="009C5BBA"/>
    <w:rsid w:val="009D0001"/>
    <w:rsid w:val="009E1F44"/>
    <w:rsid w:val="009E2067"/>
    <w:rsid w:val="009E6FF4"/>
    <w:rsid w:val="00A12353"/>
    <w:rsid w:val="00A158BE"/>
    <w:rsid w:val="00A27147"/>
    <w:rsid w:val="00A329E9"/>
    <w:rsid w:val="00A401D4"/>
    <w:rsid w:val="00A4081A"/>
    <w:rsid w:val="00A51C46"/>
    <w:rsid w:val="00A71DF4"/>
    <w:rsid w:val="00A74EAC"/>
    <w:rsid w:val="00A82CE3"/>
    <w:rsid w:val="00A844B0"/>
    <w:rsid w:val="00A90796"/>
    <w:rsid w:val="00AA20D7"/>
    <w:rsid w:val="00AA63A2"/>
    <w:rsid w:val="00AA7339"/>
    <w:rsid w:val="00AB32B0"/>
    <w:rsid w:val="00AC7739"/>
    <w:rsid w:val="00AE1379"/>
    <w:rsid w:val="00AE2600"/>
    <w:rsid w:val="00AE365F"/>
    <w:rsid w:val="00AE664D"/>
    <w:rsid w:val="00AE675B"/>
    <w:rsid w:val="00AF7E58"/>
    <w:rsid w:val="00B1101F"/>
    <w:rsid w:val="00B1479D"/>
    <w:rsid w:val="00B249A0"/>
    <w:rsid w:val="00B3059F"/>
    <w:rsid w:val="00B33ABE"/>
    <w:rsid w:val="00B44BFB"/>
    <w:rsid w:val="00B74A15"/>
    <w:rsid w:val="00B8022B"/>
    <w:rsid w:val="00B853EB"/>
    <w:rsid w:val="00B856F6"/>
    <w:rsid w:val="00B95367"/>
    <w:rsid w:val="00BA6171"/>
    <w:rsid w:val="00BB1059"/>
    <w:rsid w:val="00BB260F"/>
    <w:rsid w:val="00BB33D3"/>
    <w:rsid w:val="00BC32BB"/>
    <w:rsid w:val="00BC3564"/>
    <w:rsid w:val="00BC5999"/>
    <w:rsid w:val="00BD2FC7"/>
    <w:rsid w:val="00BF0AF1"/>
    <w:rsid w:val="00C03651"/>
    <w:rsid w:val="00C22616"/>
    <w:rsid w:val="00C40F5B"/>
    <w:rsid w:val="00C55EA6"/>
    <w:rsid w:val="00C567A2"/>
    <w:rsid w:val="00C67343"/>
    <w:rsid w:val="00C71B34"/>
    <w:rsid w:val="00C92D74"/>
    <w:rsid w:val="00CC0EDA"/>
    <w:rsid w:val="00CC3F21"/>
    <w:rsid w:val="00CC536E"/>
    <w:rsid w:val="00CC5E31"/>
    <w:rsid w:val="00CE29A6"/>
    <w:rsid w:val="00CF5CF7"/>
    <w:rsid w:val="00D07012"/>
    <w:rsid w:val="00D1026E"/>
    <w:rsid w:val="00D30C04"/>
    <w:rsid w:val="00D31C14"/>
    <w:rsid w:val="00D405F2"/>
    <w:rsid w:val="00D42296"/>
    <w:rsid w:val="00D43C62"/>
    <w:rsid w:val="00D4452D"/>
    <w:rsid w:val="00D44A60"/>
    <w:rsid w:val="00D72942"/>
    <w:rsid w:val="00D757CB"/>
    <w:rsid w:val="00D760EC"/>
    <w:rsid w:val="00D95F88"/>
    <w:rsid w:val="00D9623C"/>
    <w:rsid w:val="00DA2C65"/>
    <w:rsid w:val="00DB59DA"/>
    <w:rsid w:val="00DD1E61"/>
    <w:rsid w:val="00DD5D5B"/>
    <w:rsid w:val="00E06CC0"/>
    <w:rsid w:val="00E20245"/>
    <w:rsid w:val="00E24A8E"/>
    <w:rsid w:val="00E45F45"/>
    <w:rsid w:val="00E461CC"/>
    <w:rsid w:val="00E531E0"/>
    <w:rsid w:val="00E60F94"/>
    <w:rsid w:val="00E714F6"/>
    <w:rsid w:val="00E72550"/>
    <w:rsid w:val="00EA3FFB"/>
    <w:rsid w:val="00EA72D4"/>
    <w:rsid w:val="00EB627F"/>
    <w:rsid w:val="00EC26AA"/>
    <w:rsid w:val="00EE452E"/>
    <w:rsid w:val="00EF377B"/>
    <w:rsid w:val="00F01102"/>
    <w:rsid w:val="00F064A6"/>
    <w:rsid w:val="00F12301"/>
    <w:rsid w:val="00F20C37"/>
    <w:rsid w:val="00F3549C"/>
    <w:rsid w:val="00F3692C"/>
    <w:rsid w:val="00F47813"/>
    <w:rsid w:val="00F832F7"/>
    <w:rsid w:val="00F84DFB"/>
    <w:rsid w:val="00F910B8"/>
    <w:rsid w:val="00F91E5F"/>
    <w:rsid w:val="00FA5B77"/>
    <w:rsid w:val="00FB16EB"/>
    <w:rsid w:val="00FB285F"/>
    <w:rsid w:val="00FB35B1"/>
    <w:rsid w:val="00FC7983"/>
    <w:rsid w:val="00FE7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50444"/>
  <w15:chartTrackingRefBased/>
  <w15:docId w15:val="{5BECB13F-CD27-442A-A8BA-216408CB6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45BCB"/>
    <w:pPr>
      <w:widowControl w:val="0"/>
      <w:jc w:val="both"/>
    </w:pPr>
    <w:rPr>
      <w:rFonts w:ascii="Times New Roman" w:eastAsia="Times New Roman" w:hAnsi="Times New Roman" w:cs="Times New Roman"/>
    </w:rPr>
  </w:style>
  <w:style w:type="paragraph" w:styleId="1">
    <w:name w:val="heading 1"/>
    <w:basedOn w:val="a0"/>
    <w:next w:val="a0"/>
    <w:link w:val="10"/>
    <w:uiPriority w:val="9"/>
    <w:qFormat/>
    <w:rsid w:val="00AA7339"/>
    <w:pPr>
      <w:keepNext/>
      <w:keepLines/>
      <w:numPr>
        <w:numId w:val="12"/>
      </w:numPr>
      <w:spacing w:before="160" w:after="80"/>
      <w:outlineLvl w:val="0"/>
    </w:pPr>
    <w:rPr>
      <w:b/>
      <w:bCs/>
      <w:kern w:val="44"/>
      <w:sz w:val="28"/>
    </w:rPr>
  </w:style>
  <w:style w:type="paragraph" w:styleId="2">
    <w:name w:val="heading 2"/>
    <w:basedOn w:val="a0"/>
    <w:next w:val="a0"/>
    <w:link w:val="20"/>
    <w:uiPriority w:val="9"/>
    <w:unhideWhenUsed/>
    <w:qFormat/>
    <w:rsid w:val="00AA7339"/>
    <w:pPr>
      <w:numPr>
        <w:ilvl w:val="1"/>
        <w:numId w:val="12"/>
      </w:numPr>
      <w:spacing w:before="200" w:after="200"/>
      <w:jc w:val="left"/>
      <w:outlineLvl w:val="1"/>
    </w:pPr>
    <w:rPr>
      <w:rFonts w:eastAsiaTheme="minorEastAsia"/>
      <w:b/>
      <w:sz w:val="24"/>
      <w:szCs w:val="28"/>
    </w:rPr>
  </w:style>
  <w:style w:type="paragraph" w:styleId="3">
    <w:name w:val="heading 3"/>
    <w:basedOn w:val="a0"/>
    <w:next w:val="a0"/>
    <w:link w:val="30"/>
    <w:uiPriority w:val="9"/>
    <w:unhideWhenUsed/>
    <w:qFormat/>
    <w:rsid w:val="00AA7339"/>
    <w:pPr>
      <w:keepNext/>
      <w:keepLines/>
      <w:numPr>
        <w:ilvl w:val="2"/>
        <w:numId w:val="12"/>
      </w:numPr>
      <w:jc w:val="left"/>
      <w:outlineLvl w:val="2"/>
    </w:pPr>
    <w:rPr>
      <w:b/>
      <w:bCs/>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F0AF1"/>
    <w:pPr>
      <w:ind w:firstLineChars="200" w:firstLine="420"/>
    </w:pPr>
  </w:style>
  <w:style w:type="character" w:styleId="a5">
    <w:name w:val="Placeholder Text"/>
    <w:basedOn w:val="a1"/>
    <w:uiPriority w:val="99"/>
    <w:semiHidden/>
    <w:rsid w:val="00C22616"/>
    <w:rPr>
      <w:color w:val="808080"/>
    </w:rPr>
  </w:style>
  <w:style w:type="character" w:customStyle="1" w:styleId="10">
    <w:name w:val="标题 1 字符"/>
    <w:basedOn w:val="a1"/>
    <w:link w:val="1"/>
    <w:uiPriority w:val="9"/>
    <w:rsid w:val="00AA7339"/>
    <w:rPr>
      <w:rFonts w:ascii="Times New Roman" w:eastAsia="Times New Roman" w:hAnsi="Times New Roman" w:cs="Times New Roman"/>
      <w:b/>
      <w:bCs/>
      <w:kern w:val="44"/>
      <w:sz w:val="28"/>
    </w:rPr>
  </w:style>
  <w:style w:type="paragraph" w:styleId="a6">
    <w:name w:val="Balloon Text"/>
    <w:basedOn w:val="a0"/>
    <w:link w:val="a7"/>
    <w:uiPriority w:val="99"/>
    <w:semiHidden/>
    <w:unhideWhenUsed/>
    <w:rsid w:val="00EB627F"/>
    <w:rPr>
      <w:sz w:val="18"/>
      <w:szCs w:val="18"/>
    </w:rPr>
  </w:style>
  <w:style w:type="character" w:customStyle="1" w:styleId="a7">
    <w:name w:val="批注框文本 字符"/>
    <w:basedOn w:val="a1"/>
    <w:link w:val="a6"/>
    <w:uiPriority w:val="99"/>
    <w:semiHidden/>
    <w:rsid w:val="00EB627F"/>
    <w:rPr>
      <w:sz w:val="18"/>
      <w:szCs w:val="18"/>
    </w:rPr>
  </w:style>
  <w:style w:type="character" w:customStyle="1" w:styleId="20">
    <w:name w:val="标题 2 字符"/>
    <w:basedOn w:val="a1"/>
    <w:link w:val="2"/>
    <w:uiPriority w:val="9"/>
    <w:rsid w:val="00AA7339"/>
    <w:rPr>
      <w:rFonts w:ascii="Times New Roman" w:hAnsi="Times New Roman" w:cs="Times New Roman"/>
      <w:b/>
      <w:sz w:val="24"/>
      <w:szCs w:val="28"/>
    </w:rPr>
  </w:style>
  <w:style w:type="paragraph" w:styleId="a8">
    <w:name w:val="caption"/>
    <w:basedOn w:val="a0"/>
    <w:next w:val="a0"/>
    <w:uiPriority w:val="35"/>
    <w:unhideWhenUsed/>
    <w:qFormat/>
    <w:rsid w:val="00032147"/>
    <w:pPr>
      <w:jc w:val="center"/>
    </w:pPr>
    <w:rPr>
      <w:rFonts w:eastAsia="黑体"/>
      <w:sz w:val="16"/>
      <w:szCs w:val="16"/>
    </w:rPr>
  </w:style>
  <w:style w:type="paragraph" w:styleId="a9">
    <w:name w:val="header"/>
    <w:basedOn w:val="a0"/>
    <w:link w:val="aa"/>
    <w:uiPriority w:val="99"/>
    <w:unhideWhenUsed/>
    <w:rsid w:val="005C4CF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5C4CFE"/>
    <w:rPr>
      <w:rFonts w:ascii="Times New Roman" w:eastAsia="Times New Roman" w:hAnsi="Times New Roman" w:cs="Times New Roman"/>
      <w:sz w:val="18"/>
      <w:szCs w:val="18"/>
    </w:rPr>
  </w:style>
  <w:style w:type="paragraph" w:styleId="ab">
    <w:name w:val="footer"/>
    <w:basedOn w:val="a0"/>
    <w:link w:val="ac"/>
    <w:uiPriority w:val="99"/>
    <w:unhideWhenUsed/>
    <w:rsid w:val="005C4CFE"/>
    <w:pPr>
      <w:tabs>
        <w:tab w:val="center" w:pos="4153"/>
        <w:tab w:val="right" w:pos="8306"/>
      </w:tabs>
      <w:snapToGrid w:val="0"/>
      <w:jc w:val="left"/>
    </w:pPr>
    <w:rPr>
      <w:sz w:val="18"/>
      <w:szCs w:val="18"/>
    </w:rPr>
  </w:style>
  <w:style w:type="character" w:customStyle="1" w:styleId="ac">
    <w:name w:val="页脚 字符"/>
    <w:basedOn w:val="a1"/>
    <w:link w:val="ab"/>
    <w:uiPriority w:val="99"/>
    <w:rsid w:val="005C4CFE"/>
    <w:rPr>
      <w:rFonts w:ascii="Times New Roman" w:eastAsia="Times New Roman" w:hAnsi="Times New Roman" w:cs="Times New Roman"/>
      <w:sz w:val="18"/>
      <w:szCs w:val="18"/>
    </w:rPr>
  </w:style>
  <w:style w:type="character" w:customStyle="1" w:styleId="fontstyle01">
    <w:name w:val="fontstyle01"/>
    <w:basedOn w:val="a1"/>
    <w:rsid w:val="005C4CFE"/>
    <w:rPr>
      <w:rFonts w:ascii="TimesNewRomanPSMT" w:hAnsi="TimesNewRomanPSMT" w:hint="default"/>
      <w:b w:val="0"/>
      <w:bCs w:val="0"/>
      <w:i w:val="0"/>
      <w:iCs w:val="0"/>
      <w:color w:val="000000"/>
      <w:sz w:val="22"/>
      <w:szCs w:val="22"/>
    </w:rPr>
  </w:style>
  <w:style w:type="character" w:customStyle="1" w:styleId="30">
    <w:name w:val="标题 3 字符"/>
    <w:basedOn w:val="a1"/>
    <w:link w:val="3"/>
    <w:uiPriority w:val="9"/>
    <w:rsid w:val="00AA7339"/>
    <w:rPr>
      <w:rFonts w:ascii="Times New Roman" w:eastAsia="Times New Roman" w:hAnsi="Times New Roman" w:cs="Times New Roman"/>
      <w:b/>
      <w:bCs/>
      <w:sz w:val="20"/>
      <w:szCs w:val="32"/>
    </w:rPr>
  </w:style>
  <w:style w:type="paragraph" w:styleId="a">
    <w:name w:val="No Spacing"/>
    <w:uiPriority w:val="1"/>
    <w:qFormat/>
    <w:rsid w:val="00AA7339"/>
    <w:pPr>
      <w:widowControl w:val="0"/>
      <w:numPr>
        <w:ilvl w:val="3"/>
        <w:numId w:val="12"/>
      </w:numPr>
      <w:snapToGrid w:val="0"/>
      <w:jc w:val="center"/>
    </w:pPr>
    <w:rPr>
      <w:rFonts w:ascii="Times New Roman" w:eastAsia="Times New Roman" w:hAnsi="Times New Roman" w:cs="Times New Roman"/>
      <w:sz w:val="20"/>
    </w:rPr>
  </w:style>
  <w:style w:type="table" w:styleId="ad">
    <w:name w:val="Table Grid"/>
    <w:basedOn w:val="a2"/>
    <w:rsid w:val="00A329E9"/>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图"/>
    <w:basedOn w:val="a0"/>
    <w:link w:val="af"/>
    <w:qFormat/>
    <w:rsid w:val="00A329E9"/>
    <w:pPr>
      <w:adjustRightInd w:val="0"/>
      <w:snapToGrid w:val="0"/>
      <w:spacing w:afterLines="50" w:after="50"/>
      <w:jc w:val="center"/>
    </w:pPr>
    <w:rPr>
      <w:rFonts w:cstheme="minorBidi"/>
      <w:sz w:val="18"/>
      <w:szCs w:val="21"/>
    </w:rPr>
  </w:style>
  <w:style w:type="character" w:customStyle="1" w:styleId="af">
    <w:name w:val="图 字符"/>
    <w:basedOn w:val="a1"/>
    <w:link w:val="ae"/>
    <w:rsid w:val="00A329E9"/>
    <w:rPr>
      <w:rFonts w:ascii="Times New Roman" w:eastAsia="Times New Roman" w:hAnsi="Times New Roman"/>
      <w:sz w:val="18"/>
      <w:szCs w:val="21"/>
    </w:rPr>
  </w:style>
  <w:style w:type="paragraph" w:customStyle="1" w:styleId="AMDisplayEquation">
    <w:name w:val="AMDisplayEquation"/>
    <w:basedOn w:val="a0"/>
    <w:next w:val="a0"/>
    <w:link w:val="AMDisplayEquation0"/>
    <w:rsid w:val="00700F73"/>
    <w:pPr>
      <w:tabs>
        <w:tab w:val="center" w:pos="4160"/>
        <w:tab w:val="right" w:pos="8300"/>
      </w:tabs>
    </w:pPr>
    <w:rPr>
      <w:rFonts w:eastAsiaTheme="minorEastAsia"/>
    </w:rPr>
  </w:style>
  <w:style w:type="character" w:customStyle="1" w:styleId="AMDisplayEquation0">
    <w:name w:val="AMDisplayEquation 字符"/>
    <w:basedOn w:val="a1"/>
    <w:link w:val="AMDisplayEquation"/>
    <w:rsid w:val="00700F7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453682">
      <w:bodyDiv w:val="1"/>
      <w:marLeft w:val="0"/>
      <w:marRight w:val="0"/>
      <w:marTop w:val="0"/>
      <w:marBottom w:val="0"/>
      <w:divBdr>
        <w:top w:val="none" w:sz="0" w:space="0" w:color="auto"/>
        <w:left w:val="none" w:sz="0" w:space="0" w:color="auto"/>
        <w:bottom w:val="none" w:sz="0" w:space="0" w:color="auto"/>
        <w:right w:val="none" w:sz="0" w:space="0" w:color="auto"/>
      </w:divBdr>
      <w:divsChild>
        <w:div w:id="237398606">
          <w:marLeft w:val="0"/>
          <w:marRight w:val="0"/>
          <w:marTop w:val="0"/>
          <w:marBottom w:val="0"/>
          <w:divBdr>
            <w:top w:val="none" w:sz="0" w:space="0" w:color="auto"/>
            <w:left w:val="none" w:sz="0" w:space="0" w:color="auto"/>
            <w:bottom w:val="none" w:sz="0" w:space="0" w:color="auto"/>
            <w:right w:val="none" w:sz="0" w:space="0" w:color="auto"/>
          </w:divBdr>
          <w:divsChild>
            <w:div w:id="561064229">
              <w:marLeft w:val="0"/>
              <w:marRight w:val="0"/>
              <w:marTop w:val="0"/>
              <w:marBottom w:val="0"/>
              <w:divBdr>
                <w:top w:val="single" w:sz="6" w:space="0" w:color="DEDEDE"/>
                <w:left w:val="single" w:sz="6" w:space="0" w:color="DEDEDE"/>
                <w:bottom w:val="single" w:sz="6" w:space="0" w:color="DEDEDE"/>
                <w:right w:val="single" w:sz="6" w:space="0" w:color="DEDEDE"/>
              </w:divBdr>
              <w:divsChild>
                <w:div w:id="1765610181">
                  <w:marLeft w:val="0"/>
                  <w:marRight w:val="0"/>
                  <w:marTop w:val="0"/>
                  <w:marBottom w:val="0"/>
                  <w:divBdr>
                    <w:top w:val="none" w:sz="0" w:space="0" w:color="auto"/>
                    <w:left w:val="none" w:sz="0" w:space="0" w:color="auto"/>
                    <w:bottom w:val="none" w:sz="0" w:space="0" w:color="auto"/>
                    <w:right w:val="none" w:sz="0" w:space="0" w:color="auto"/>
                  </w:divBdr>
                  <w:divsChild>
                    <w:div w:id="4697894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713771988">
          <w:marLeft w:val="0"/>
          <w:marRight w:val="0"/>
          <w:marTop w:val="0"/>
          <w:marBottom w:val="0"/>
          <w:divBdr>
            <w:top w:val="none" w:sz="0" w:space="0" w:color="auto"/>
            <w:left w:val="none" w:sz="0" w:space="0" w:color="auto"/>
            <w:bottom w:val="none" w:sz="0" w:space="0" w:color="auto"/>
            <w:right w:val="none" w:sz="0" w:space="0" w:color="auto"/>
          </w:divBdr>
          <w:divsChild>
            <w:div w:id="1774086459">
              <w:marLeft w:val="0"/>
              <w:marRight w:val="0"/>
              <w:marTop w:val="0"/>
              <w:marBottom w:val="0"/>
              <w:divBdr>
                <w:top w:val="none" w:sz="0" w:space="0" w:color="auto"/>
                <w:left w:val="none" w:sz="0" w:space="0" w:color="auto"/>
                <w:bottom w:val="none" w:sz="0" w:space="0" w:color="auto"/>
                <w:right w:val="none" w:sz="0" w:space="0" w:color="auto"/>
              </w:divBdr>
              <w:divsChild>
                <w:div w:id="1275480442">
                  <w:marLeft w:val="0"/>
                  <w:marRight w:val="0"/>
                  <w:marTop w:val="0"/>
                  <w:marBottom w:val="0"/>
                  <w:divBdr>
                    <w:top w:val="single" w:sz="6" w:space="8" w:color="EEEEEE"/>
                    <w:left w:val="none" w:sz="0" w:space="8" w:color="auto"/>
                    <w:bottom w:val="single" w:sz="6" w:space="8" w:color="EEEEEE"/>
                    <w:right w:val="single" w:sz="6" w:space="8" w:color="EEEEEE"/>
                  </w:divBdr>
                  <w:divsChild>
                    <w:div w:id="12828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74547">
      <w:bodyDiv w:val="1"/>
      <w:marLeft w:val="0"/>
      <w:marRight w:val="0"/>
      <w:marTop w:val="0"/>
      <w:marBottom w:val="0"/>
      <w:divBdr>
        <w:top w:val="none" w:sz="0" w:space="0" w:color="auto"/>
        <w:left w:val="none" w:sz="0" w:space="0" w:color="auto"/>
        <w:bottom w:val="none" w:sz="0" w:space="0" w:color="auto"/>
        <w:right w:val="none" w:sz="0" w:space="0" w:color="auto"/>
      </w:divBdr>
      <w:divsChild>
        <w:div w:id="2143111061">
          <w:marLeft w:val="0"/>
          <w:marRight w:val="0"/>
          <w:marTop w:val="0"/>
          <w:marBottom w:val="0"/>
          <w:divBdr>
            <w:top w:val="none" w:sz="0" w:space="0" w:color="auto"/>
            <w:left w:val="none" w:sz="0" w:space="0" w:color="auto"/>
            <w:bottom w:val="none" w:sz="0" w:space="0" w:color="auto"/>
            <w:right w:val="none" w:sz="0" w:space="0" w:color="auto"/>
          </w:divBdr>
          <w:divsChild>
            <w:div w:id="232275212">
              <w:marLeft w:val="0"/>
              <w:marRight w:val="0"/>
              <w:marTop w:val="0"/>
              <w:marBottom w:val="0"/>
              <w:divBdr>
                <w:top w:val="single" w:sz="6" w:space="0" w:color="DEDEDE"/>
                <w:left w:val="single" w:sz="6" w:space="0" w:color="DEDEDE"/>
                <w:bottom w:val="single" w:sz="6" w:space="0" w:color="DEDEDE"/>
                <w:right w:val="single" w:sz="6" w:space="0" w:color="DEDEDE"/>
              </w:divBdr>
              <w:divsChild>
                <w:div w:id="1864514358">
                  <w:marLeft w:val="0"/>
                  <w:marRight w:val="0"/>
                  <w:marTop w:val="0"/>
                  <w:marBottom w:val="0"/>
                  <w:divBdr>
                    <w:top w:val="none" w:sz="0" w:space="0" w:color="auto"/>
                    <w:left w:val="none" w:sz="0" w:space="0" w:color="auto"/>
                    <w:bottom w:val="none" w:sz="0" w:space="0" w:color="auto"/>
                    <w:right w:val="none" w:sz="0" w:space="0" w:color="auto"/>
                  </w:divBdr>
                  <w:divsChild>
                    <w:div w:id="76508203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794955091">
          <w:marLeft w:val="0"/>
          <w:marRight w:val="0"/>
          <w:marTop w:val="0"/>
          <w:marBottom w:val="0"/>
          <w:divBdr>
            <w:top w:val="none" w:sz="0" w:space="0" w:color="auto"/>
            <w:left w:val="none" w:sz="0" w:space="0" w:color="auto"/>
            <w:bottom w:val="none" w:sz="0" w:space="0" w:color="auto"/>
            <w:right w:val="none" w:sz="0" w:space="0" w:color="auto"/>
          </w:divBdr>
          <w:divsChild>
            <w:div w:id="1497643910">
              <w:marLeft w:val="0"/>
              <w:marRight w:val="0"/>
              <w:marTop w:val="0"/>
              <w:marBottom w:val="0"/>
              <w:divBdr>
                <w:top w:val="none" w:sz="0" w:space="0" w:color="auto"/>
                <w:left w:val="none" w:sz="0" w:space="0" w:color="auto"/>
                <w:bottom w:val="none" w:sz="0" w:space="0" w:color="auto"/>
                <w:right w:val="none" w:sz="0" w:space="0" w:color="auto"/>
              </w:divBdr>
              <w:divsChild>
                <w:div w:id="140580477">
                  <w:marLeft w:val="0"/>
                  <w:marRight w:val="0"/>
                  <w:marTop w:val="0"/>
                  <w:marBottom w:val="0"/>
                  <w:divBdr>
                    <w:top w:val="single" w:sz="6" w:space="8" w:color="EEEEEE"/>
                    <w:left w:val="none" w:sz="0" w:space="8" w:color="auto"/>
                    <w:bottom w:val="single" w:sz="6" w:space="8" w:color="EEEEEE"/>
                    <w:right w:val="single" w:sz="6" w:space="8" w:color="EEEEEE"/>
                  </w:divBdr>
                  <w:divsChild>
                    <w:div w:id="12606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1211922308">
          <w:marLeft w:val="547"/>
          <w:marRight w:val="0"/>
          <w:marTop w:val="115"/>
          <w:marBottom w:val="0"/>
          <w:divBdr>
            <w:top w:val="none" w:sz="0" w:space="0" w:color="auto"/>
            <w:left w:val="none" w:sz="0" w:space="0" w:color="auto"/>
            <w:bottom w:val="none" w:sz="0" w:space="0" w:color="auto"/>
            <w:right w:val="none" w:sz="0" w:space="0" w:color="auto"/>
          </w:divBdr>
        </w:div>
        <w:div w:id="259023093">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sChild>
    </w:div>
    <w:div w:id="201051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4.wmf"/><Relationship Id="rId42" Type="http://schemas.openxmlformats.org/officeDocument/2006/relationships/image" Target="media/image27.wmf"/><Relationship Id="rId47" Type="http://schemas.openxmlformats.org/officeDocument/2006/relationships/image" Target="media/image30.wmf"/><Relationship Id="rId63" Type="http://schemas.openxmlformats.org/officeDocument/2006/relationships/oleObject" Target="embeddings/oleObject17.bin"/><Relationship Id="rId68" Type="http://schemas.openxmlformats.org/officeDocument/2006/relationships/oleObject" Target="embeddings/oleObject20.bin"/><Relationship Id="rId84" Type="http://schemas.openxmlformats.org/officeDocument/2006/relationships/image" Target="media/image53.wmf"/><Relationship Id="rId89" Type="http://schemas.openxmlformats.org/officeDocument/2006/relationships/fontTable" Target="fontTable.xml"/><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0.wmf"/><Relationship Id="rId37" Type="http://schemas.openxmlformats.org/officeDocument/2006/relationships/image" Target="media/image23.wmf"/><Relationship Id="rId53" Type="http://schemas.openxmlformats.org/officeDocument/2006/relationships/oleObject" Target="embeddings/oleObject12.bin"/><Relationship Id="rId58" Type="http://schemas.openxmlformats.org/officeDocument/2006/relationships/image" Target="media/image37.wmf"/><Relationship Id="rId74" Type="http://schemas.openxmlformats.org/officeDocument/2006/relationships/image" Target="media/image46.png"/><Relationship Id="rId79" Type="http://schemas.openxmlformats.org/officeDocument/2006/relationships/oleObject" Target="embeddings/oleObject22.bin"/><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7.w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image" Target="media/image42.wmf"/><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4.png"/><Relationship Id="rId80" Type="http://schemas.openxmlformats.org/officeDocument/2006/relationships/image" Target="media/image51.wmf"/><Relationship Id="rId85"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wmf"/><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9.png"/><Relationship Id="rId59" Type="http://schemas.openxmlformats.org/officeDocument/2006/relationships/oleObject" Target="embeddings/oleObject15.bin"/><Relationship Id="rId67" Type="http://schemas.openxmlformats.org/officeDocument/2006/relationships/image" Target="media/image41.wmf"/><Relationship Id="rId20" Type="http://schemas.openxmlformats.org/officeDocument/2006/relationships/image" Target="media/image13.jpg"/><Relationship Id="rId41" Type="http://schemas.openxmlformats.org/officeDocument/2006/relationships/image" Target="media/image26.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oleObject" Target="embeddings/oleObject21.bin"/><Relationship Id="rId75" Type="http://schemas.openxmlformats.org/officeDocument/2006/relationships/image" Target="media/image47.png"/><Relationship Id="rId83" Type="http://schemas.openxmlformats.org/officeDocument/2006/relationships/oleObject" Target="embeddings/oleObject24.bin"/><Relationship Id="rId88" Type="http://schemas.openxmlformats.org/officeDocument/2006/relationships/oleObject" Target="embeddings/oleObject2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wmf"/><Relationship Id="rId28" Type="http://schemas.openxmlformats.org/officeDocument/2006/relationships/oleObject" Target="embeddings/oleObject4.bin"/><Relationship Id="rId36" Type="http://schemas.openxmlformats.org/officeDocument/2006/relationships/image" Target="media/image22.jpeg"/><Relationship Id="rId49" Type="http://schemas.openxmlformats.org/officeDocument/2006/relationships/image" Target="media/image31.png"/><Relationship Id="rId57" Type="http://schemas.openxmlformats.org/officeDocument/2006/relationships/oleObject" Target="embeddings/oleObject14.bin"/><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8.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8.bin"/><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oleObject" Target="embeddings/oleObject23.bin"/><Relationship Id="rId86" Type="http://schemas.openxmlformats.org/officeDocument/2006/relationships/oleObject" Target="embeddings/oleObject26.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24.png"/><Relationship Id="rId34" Type="http://schemas.openxmlformats.org/officeDocument/2006/relationships/image" Target="media/image21.wmf"/><Relationship Id="rId50" Type="http://schemas.openxmlformats.org/officeDocument/2006/relationships/image" Target="media/image32.png"/><Relationship Id="rId55" Type="http://schemas.openxmlformats.org/officeDocument/2006/relationships/oleObject" Target="embeddings/oleObject13.bin"/><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image" Target="media/image25.png"/><Relationship Id="rId45" Type="http://schemas.openxmlformats.org/officeDocument/2006/relationships/oleObject" Target="embeddings/oleObject10.bin"/><Relationship Id="rId66" Type="http://schemas.openxmlformats.org/officeDocument/2006/relationships/oleObject" Target="embeddings/oleObject19.bin"/><Relationship Id="rId87" Type="http://schemas.openxmlformats.org/officeDocument/2006/relationships/oleObject" Target="embeddings/oleObject27.bin"/><Relationship Id="rId61" Type="http://schemas.openxmlformats.org/officeDocument/2006/relationships/oleObject" Target="embeddings/oleObject16.bin"/><Relationship Id="rId82" Type="http://schemas.openxmlformats.org/officeDocument/2006/relationships/image" Target="media/image52.wmf"/><Relationship Id="rId19" Type="http://schemas.openxmlformats.org/officeDocument/2006/relationships/image" Target="media/image1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9A88A-A63A-4521-BB74-FDEEB6CBE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17</Pages>
  <Words>2958</Words>
  <Characters>16864</Characters>
  <Application>Microsoft Office Word</Application>
  <DocSecurity>0</DocSecurity>
  <Lines>140</Lines>
  <Paragraphs>39</Paragraphs>
  <ScaleCrop>false</ScaleCrop>
  <Company/>
  <LinksUpToDate>false</LinksUpToDate>
  <CharactersWithSpaces>19783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聂永欣</cp:lastModifiedBy>
  <cp:revision>268</cp:revision>
  <dcterms:created xsi:type="dcterms:W3CDTF">2019-09-17T03:35:00Z</dcterms:created>
  <dcterms:modified xsi:type="dcterms:W3CDTF">2020-12-12T16:59:00Z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