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修改了训练和测试文件，使</w:t>
      </w:r>
      <w:r>
        <w:rPr>
          <w:rFonts w:hint="eastAsia"/>
          <w:b w:val="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sz w:val="22"/>
        </w:rPr>
        <w:t>能适应自定义数据集。训练时读取</w:t>
      </w:r>
      <w:r>
        <w:rPr>
          <w:rFonts w:hint="eastAsia"/>
          <w:b w:val="0"/>
          <w:sz w:val="22"/>
          <w:lang w:val="en-US" w:eastAsia="zh-CN"/>
        </w:rPr>
        <w:t>自定义数据集</w:t>
      </w:r>
      <w:r>
        <w:rPr>
          <w:rFonts w:ascii="Times New Roman" w:hAnsi="Times New Roman" w:eastAsia="宋体"/>
          <w:b w:val="0"/>
          <w:sz w:val="22"/>
        </w:rPr>
        <w:t xml:space="preserve">中划分好的 </w:t>
      </w:r>
      <w:r>
        <w:rPr>
          <w:rFonts w:hint="eastAsia"/>
          <w:b w:val="0"/>
          <w:sz w:val="22"/>
          <w:lang w:val="en-US" w:eastAsia="zh-CN"/>
        </w:rPr>
        <w:t>猫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hint="eastAsia"/>
          <w:b w:val="0"/>
          <w:sz w:val="22"/>
          <w:lang w:val="en-US" w:eastAsia="zh-CN"/>
        </w:rPr>
        <w:t>狗</w:t>
      </w:r>
      <w:r>
        <w:rPr>
          <w:rFonts w:ascii="Times New Roman" w:hAnsi="Times New Roman" w:eastAsia="宋体"/>
          <w:b w:val="0"/>
          <w:sz w:val="22"/>
        </w:rPr>
        <w:t>图片，按两分类重新训练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正确率为85%。</w:t>
      </w:r>
    </w:p>
    <w:p w14:paraId="3BD29BEA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二. ResNet 网络结构学习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0D8954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 w:hanging="475"/>
        <w:jc w:val="left"/>
      </w:pPr>
      <w:bookmarkStart w:id="0" w:name="_GoBack"/>
      <w:bookmarkEnd w:id="0"/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BN 在 ResNet 中的作用，它一般放在卷积层后面，用来稳定每一层特征的分布。BN 可以加快训练收敛，减少初始化影响，并让深层网络训练更加稳定。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p w14:paraId="04B7721F"/>
    <w:p w14:paraId="5DD34F9B"/>
    <w:p w14:paraId="25BCCE2F"/>
    <w:p w14:paraId="17F077AA"/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3554E5"/>
    <w:rsid w:val="51584243"/>
    <w:rsid w:val="52046390"/>
    <w:rsid w:val="521B2A88"/>
    <w:rsid w:val="53937D13"/>
    <w:rsid w:val="54333922"/>
    <w:rsid w:val="543354B1"/>
    <w:rsid w:val="5451395A"/>
    <w:rsid w:val="56E44AE8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2013</Words>
  <Characters>2885</Characters>
  <Lines>0</Lines>
  <Paragraphs>0</Paragraphs>
  <TotalTime>3</TotalTime>
  <ScaleCrop>false</ScaleCrop>
  <LinksUpToDate>false</LinksUpToDate>
  <CharactersWithSpaces>3067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2026-07-05T01:53:46Z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