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FBE0" w14:textId="77777777" w:rsidR="00516EC0" w:rsidRDefault="004A43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OLE_LINK2"/>
      <w:r>
        <w:rPr>
          <w:rFonts w:ascii="Times New Roman" w:eastAsia="Times New Roman" w:hAnsi="Times New Roman" w:cs="Times New Roman"/>
          <w:b/>
          <w:sz w:val="24"/>
          <w:szCs w:val="24"/>
        </w:rPr>
        <w:t>Индекс тяжести инсомнии (бессонницы)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p w14:paraId="5B7EFBE1" w14:textId="77777777" w:rsidR="00516EC0" w:rsidRDefault="004A43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Оцените, насколько ТЯЖЕЛЫ Ваши нарушения сна за последние 2 недели, обводя в кружок соответствующую цифру:</w:t>
      </w:r>
    </w:p>
    <w:tbl>
      <w:tblPr>
        <w:tblStyle w:val="a4"/>
        <w:tblW w:w="9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4"/>
        <w:gridCol w:w="721"/>
        <w:gridCol w:w="1110"/>
        <w:gridCol w:w="1209"/>
        <w:gridCol w:w="1253"/>
        <w:gridCol w:w="1910"/>
      </w:tblGrid>
      <w:tr w:rsidR="00516EC0" w14:paraId="5B7EFBE8" w14:textId="77777777" w:rsidTr="00BB5725">
        <w:tc>
          <w:tcPr>
            <w:tcW w:w="3254" w:type="dxa"/>
          </w:tcPr>
          <w:p w14:paraId="5B7EFBE2" w14:textId="77777777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BE3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Нет</w:t>
            </w:r>
          </w:p>
        </w:tc>
        <w:tc>
          <w:tcPr>
            <w:tcW w:w="11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BE4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Мягкие</w:t>
            </w:r>
          </w:p>
        </w:tc>
        <w:tc>
          <w:tcPr>
            <w:tcW w:w="120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BE5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Средние</w:t>
            </w:r>
          </w:p>
        </w:tc>
        <w:tc>
          <w:tcPr>
            <w:tcW w:w="125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BE6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Тяжелые</w:t>
            </w:r>
          </w:p>
        </w:tc>
        <w:tc>
          <w:tcPr>
            <w:tcW w:w="19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BE7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Очень тяжелые</w:t>
            </w:r>
          </w:p>
        </w:tc>
      </w:tr>
      <w:tr w:rsidR="00516EC0" w14:paraId="5B7EFBEF" w14:textId="77777777" w:rsidTr="00BB5725">
        <w:tc>
          <w:tcPr>
            <w:tcW w:w="3254" w:type="dxa"/>
          </w:tcPr>
          <w:p w14:paraId="5B7EFBE9" w14:textId="77777777" w:rsidR="00516EC0" w:rsidRDefault="004A43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OLE_LINK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Трудно заснуть</w:t>
            </w:r>
            <w:bookmarkEnd w:id="1"/>
          </w:p>
        </w:tc>
        <w:tc>
          <w:tcPr>
            <w:tcW w:w="721" w:type="dxa"/>
          </w:tcPr>
          <w:p w14:paraId="5B7EFBEA" w14:textId="0A9915AE" w:rsidR="00516EC0" w:rsidRDefault="00516EC0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B7EFBEB" w14:textId="77777777" w:rsidR="00516EC0" w:rsidRDefault="004A43F1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</w:t>
            </w:r>
          </w:p>
        </w:tc>
        <w:tc>
          <w:tcPr>
            <w:tcW w:w="1209" w:type="dxa"/>
          </w:tcPr>
          <w:p w14:paraId="5B7EFBEC" w14:textId="7B6796F0" w:rsidR="00516EC0" w:rsidRDefault="00516EC0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1253" w:type="dxa"/>
          </w:tcPr>
          <w:p w14:paraId="5B7EFBED" w14:textId="0F34E5FB" w:rsidR="00516EC0" w:rsidRDefault="00516EC0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1910" w:type="dxa"/>
          </w:tcPr>
          <w:p w14:paraId="5B7EFBEE" w14:textId="759FD17F" w:rsidR="00516EC0" w:rsidRDefault="00516EC0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</w:tr>
      <w:tr w:rsidR="00516EC0" w14:paraId="5B7EFBF6" w14:textId="77777777" w:rsidTr="00BB5725">
        <w:tc>
          <w:tcPr>
            <w:tcW w:w="3254" w:type="dxa"/>
          </w:tcPr>
          <w:p w14:paraId="5B7EFBF0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 просыпаетесь</w:t>
            </w:r>
          </w:p>
        </w:tc>
        <w:tc>
          <w:tcPr>
            <w:tcW w:w="721" w:type="dxa"/>
          </w:tcPr>
          <w:p w14:paraId="5B7EFBF1" w14:textId="3001B568" w:rsidR="00516EC0" w:rsidRPr="001433DB" w:rsidRDefault="001433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10" w:type="dxa"/>
          </w:tcPr>
          <w:p w14:paraId="5B7EFBF2" w14:textId="242544A5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</w:tcPr>
          <w:p w14:paraId="5B7EFBF3" w14:textId="736FD402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5B7EFBF4" w14:textId="1F5AA4C5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14:paraId="5B7EFBF5" w14:textId="3706EA63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6EC0" w14:paraId="5B7EFBFD" w14:textId="77777777" w:rsidTr="00BB5725">
        <w:tc>
          <w:tcPr>
            <w:tcW w:w="3254" w:type="dxa"/>
          </w:tcPr>
          <w:p w14:paraId="5B7EFBF7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Рано просыпаетесь и больше не засыпаете</w:t>
            </w:r>
          </w:p>
        </w:tc>
        <w:tc>
          <w:tcPr>
            <w:tcW w:w="721" w:type="dxa"/>
          </w:tcPr>
          <w:p w14:paraId="5B7EFBF8" w14:textId="3D3C46A0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B7EFBF9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</w:t>
            </w:r>
          </w:p>
        </w:tc>
        <w:tc>
          <w:tcPr>
            <w:tcW w:w="1209" w:type="dxa"/>
          </w:tcPr>
          <w:p w14:paraId="5B7EFBFA" w14:textId="240CE8D1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5B7EFBFB" w14:textId="6B9090B9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14:paraId="5B7EFBFC" w14:textId="520A2DEC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7EFBFE" w14:textId="77777777" w:rsidR="00516EC0" w:rsidRDefault="004A43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Насколько Вы удовлетворены своим режимом сна в настоящее время?</w:t>
      </w:r>
    </w:p>
    <w:tbl>
      <w:tblPr>
        <w:tblStyle w:val="a5"/>
        <w:tblW w:w="9457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781"/>
        <w:gridCol w:w="1080"/>
        <w:gridCol w:w="2071"/>
        <w:gridCol w:w="2100"/>
      </w:tblGrid>
      <w:tr w:rsidR="00516EC0" w14:paraId="5B7EFC04" w14:textId="77777777" w:rsidTr="00BB5725">
        <w:tc>
          <w:tcPr>
            <w:tcW w:w="24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BFF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удовлетворен</w:t>
            </w:r>
          </w:p>
        </w:tc>
        <w:tc>
          <w:tcPr>
            <w:tcW w:w="178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00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Удовлетворен</w:t>
            </w:r>
          </w:p>
        </w:tc>
        <w:tc>
          <w:tcPr>
            <w:tcW w:w="108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01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20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02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удовлетворен</w:t>
            </w:r>
          </w:p>
        </w:tc>
        <w:tc>
          <w:tcPr>
            <w:tcW w:w="21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03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недоволен</w:t>
            </w:r>
          </w:p>
        </w:tc>
      </w:tr>
      <w:tr w:rsidR="00516EC0" w14:paraId="5B7EFC0A" w14:textId="77777777" w:rsidTr="00BB5725">
        <w:tc>
          <w:tcPr>
            <w:tcW w:w="24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05" w14:textId="373F150D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06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07" w14:textId="3775A4C6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08" w14:textId="5212D4AC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09" w14:textId="224F2A34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7EFC0B" w14:textId="77777777" w:rsidR="00516EC0" w:rsidRDefault="004A43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какой степени, с Вашей точки зрения, проблемы со сном мешают Вашей дневной деятельности (усталость днем, снижение способности работать, ухудшение концентрации, памяти, настроения и т. д.)?</w:t>
      </w:r>
    </w:p>
    <w:tbl>
      <w:tblPr>
        <w:tblStyle w:val="a6"/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516EC0" w14:paraId="5B7EFC11" w14:textId="77777777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B7EFC0C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мешают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B7EFC0D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B7EFC0E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B7EFC0F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B7EFC10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мешают</w:t>
            </w:r>
          </w:p>
        </w:tc>
      </w:tr>
      <w:tr w:rsidR="00516EC0" w14:paraId="5B7EFC17" w14:textId="77777777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12" w14:textId="7112822B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13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14" w14:textId="35E6C4A3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15" w14:textId="58F7CFAB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16" w14:textId="7DB662C3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7EFC18" w14:textId="77777777" w:rsidR="00516EC0" w:rsidRDefault="004A43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Насколько, с Вашей точки зрения, Ваши нарушения сна заметны для других и тем самым мешают Вам жить?</w:t>
      </w:r>
    </w:p>
    <w:tbl>
      <w:tblPr>
        <w:tblStyle w:val="a7"/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516EC0" w14:paraId="5B7EFC1E" w14:textId="77777777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19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заметны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1A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1B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1C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1D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заметны</w:t>
            </w:r>
          </w:p>
        </w:tc>
      </w:tr>
      <w:tr w:rsidR="00516EC0" w14:paraId="5B7EFC24" w14:textId="77777777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1F" w14:textId="1EDA850E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20" w14:textId="409E9582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21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22" w14:textId="3A217ECC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23" w14:textId="7CC20407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7EFC25" w14:textId="77777777" w:rsidR="00516EC0" w:rsidRDefault="004A43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Насколько Вы обеспокоены / утомлены Вашими текущими проблемами со сном?</w:t>
      </w:r>
    </w:p>
    <w:tbl>
      <w:tblPr>
        <w:tblStyle w:val="a8"/>
        <w:tblW w:w="9355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585"/>
        <w:gridCol w:w="2160"/>
      </w:tblGrid>
      <w:tr w:rsidR="00516EC0" w14:paraId="5B7EFC2B" w14:textId="77777777" w:rsidTr="004A43F1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B7EFC26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обеспокоен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B7EFC27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B7EFC28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</w:t>
            </w:r>
          </w:p>
        </w:tc>
        <w:tc>
          <w:tcPr>
            <w:tcW w:w="15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B7EFC29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Сильно</w:t>
            </w:r>
          </w:p>
        </w:tc>
        <w:tc>
          <w:tcPr>
            <w:tcW w:w="21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B7EFC2A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обеспокоен</w:t>
            </w:r>
          </w:p>
        </w:tc>
      </w:tr>
      <w:tr w:rsidR="00516EC0" w14:paraId="5B7EFC31" w14:textId="77777777" w:rsidTr="004A43F1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2C" w14:textId="514228B4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2D" w14:textId="77777777" w:rsidR="00516EC0" w:rsidRDefault="004A43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2E" w14:textId="2BE37D14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2F" w14:textId="10446BAD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B7EFC30" w14:textId="3C39CB98" w:rsidR="00516EC0" w:rsidRDefault="00516E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7EFC32" w14:textId="77777777" w:rsidR="00516EC0" w:rsidRDefault="00516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EFC33" w14:textId="77777777" w:rsidR="00516EC0" w:rsidRDefault="004A43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Ответьте на вопросы и сложите все баллы. Как правило, хорошо спящие набирают менее 10 баллов.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Если Ваша сумма превышает 10, у Вас есть симптомы инсомнии (бессонницы). Больные хронической инсомнией набирают, как правило, от 15 до 24 баллов.</w:t>
      </w:r>
    </w:p>
    <w:sectPr w:rsidR="00516EC0">
      <w:pgSz w:w="11906" w:h="16838"/>
      <w:pgMar w:top="283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11AF" w14:textId="77777777" w:rsidR="001B3E95" w:rsidRDefault="004A43F1">
      <w:pPr>
        <w:spacing w:after="0" w:line="240" w:lineRule="auto"/>
      </w:pPr>
      <w:r>
        <w:separator/>
      </w:r>
    </w:p>
  </w:endnote>
  <w:endnote w:type="continuationSeparator" w:id="0">
    <w:p w14:paraId="5CF55B99" w14:textId="77777777" w:rsidR="001B3E95" w:rsidRDefault="004A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885E" w14:textId="77777777" w:rsidR="001B3E95" w:rsidRDefault="004A43F1">
      <w:pPr>
        <w:spacing w:after="0" w:line="240" w:lineRule="auto"/>
      </w:pPr>
      <w:r>
        <w:separator/>
      </w:r>
    </w:p>
  </w:footnote>
  <w:footnote w:type="continuationSeparator" w:id="0">
    <w:p w14:paraId="1BF784E8" w14:textId="77777777" w:rsidR="001B3E95" w:rsidRDefault="004A43F1">
      <w:pPr>
        <w:spacing w:after="0" w:line="240" w:lineRule="auto"/>
      </w:pPr>
      <w:r>
        <w:continuationSeparator/>
      </w:r>
    </w:p>
  </w:footnote>
  <w:footnote w:id="1">
    <w:p w14:paraId="5B7EFC34" w14:textId="77777777" w:rsidR="00516EC0" w:rsidRDefault="004A43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Методика Рассказовой Е.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3A82"/>
    <w:multiLevelType w:val="multilevel"/>
    <w:tmpl w:val="75140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EC0"/>
    <w:rsid w:val="001433DB"/>
    <w:rsid w:val="001B3E95"/>
    <w:rsid w:val="00357C35"/>
    <w:rsid w:val="004A43F1"/>
    <w:rsid w:val="00516EC0"/>
    <w:rsid w:val="0090743B"/>
    <w:rsid w:val="00953F63"/>
    <w:rsid w:val="00B57C58"/>
    <w:rsid w:val="00BB5725"/>
    <w:rsid w:val="00C74D8D"/>
    <w:rsid w:val="00F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FBE0"/>
  <w15:docId w15:val="{D20F874B-38E8-4A59-92B9-64C3ECB3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9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6B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6B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6B79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d6zTKIHXmyb4D0GkwHSQgifPjg==">AMUW2mWxznvx7FC96ETzfcGRyaSLKI7wanFoVA6NbEfyjJA2oIzAeCZ3BAe7aZPR9Oz/XyGDKj/mmPMlz+ryqCGhYjyMaGm6V/vi7WaC7jmPPnq6FRBtnPb+2JcSwwmsEG0UKfLcdmDZ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Нгуен Хонг Хань</cp:lastModifiedBy>
  <cp:revision>10</cp:revision>
  <dcterms:created xsi:type="dcterms:W3CDTF">2020-07-30T08:24:00Z</dcterms:created>
  <dcterms:modified xsi:type="dcterms:W3CDTF">2021-09-22T20:42:00Z</dcterms:modified>
</cp:coreProperties>
</file>