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3CEF" w14:textId="68ADB442" w:rsidR="00960FC7" w:rsidRDefault="00960FC7" w:rsidP="00960FC7">
      <w:pPr>
        <w:pStyle w:val="paragraph"/>
        <w:spacing w:before="0" w:beforeAutospacing="0" w:after="0" w:afterAutospacing="0"/>
        <w:textAlignment w:val="baseline"/>
        <w:rPr>
          <w:rStyle w:val="eop"/>
          <w:rFonts w:ascii="Arial" w:hAnsi="Arial" w:cs="Arial"/>
          <w:b/>
          <w:bCs/>
          <w:sz w:val="28"/>
          <w:szCs w:val="28"/>
        </w:rPr>
      </w:pPr>
      <w:r>
        <w:rPr>
          <w:rStyle w:val="normaltextrun"/>
          <w:rFonts w:ascii="Arial" w:hAnsi="Arial" w:cs="Arial"/>
          <w:b/>
          <w:bCs/>
          <w:sz w:val="28"/>
          <w:szCs w:val="28"/>
        </w:rPr>
        <w:t xml:space="preserve">Nominering av </w:t>
      </w:r>
      <w:r w:rsidR="00605B03">
        <w:rPr>
          <w:rStyle w:val="normaltextrun"/>
          <w:rFonts w:ascii="Arial" w:hAnsi="Arial" w:cs="Arial"/>
          <w:b/>
          <w:bCs/>
          <w:sz w:val="28"/>
          <w:szCs w:val="28"/>
        </w:rPr>
        <w:t>Å</w:t>
      </w:r>
      <w:r>
        <w:rPr>
          <w:rStyle w:val="normaltextrun"/>
          <w:rFonts w:ascii="Arial" w:hAnsi="Arial" w:cs="Arial"/>
          <w:b/>
          <w:bCs/>
          <w:sz w:val="28"/>
          <w:szCs w:val="28"/>
        </w:rPr>
        <w:t xml:space="preserve">rets </w:t>
      </w:r>
      <w:r w:rsidR="00605B03">
        <w:rPr>
          <w:rStyle w:val="normaltextrun"/>
          <w:rFonts w:ascii="Arial" w:hAnsi="Arial" w:cs="Arial"/>
          <w:b/>
          <w:bCs/>
          <w:sz w:val="28"/>
          <w:szCs w:val="28"/>
        </w:rPr>
        <w:t>L</w:t>
      </w:r>
      <w:r>
        <w:rPr>
          <w:rStyle w:val="normaltextrun"/>
          <w:rFonts w:ascii="Arial" w:hAnsi="Arial" w:cs="Arial"/>
          <w:b/>
          <w:bCs/>
          <w:sz w:val="28"/>
          <w:szCs w:val="28"/>
        </w:rPr>
        <w:t>ärare</w:t>
      </w:r>
      <w:r w:rsidR="007C3D4F">
        <w:rPr>
          <w:rStyle w:val="normaltextrun"/>
          <w:rFonts w:ascii="Arial" w:hAnsi="Arial" w:cs="Arial"/>
          <w:b/>
          <w:bCs/>
          <w:sz w:val="28"/>
          <w:szCs w:val="28"/>
        </w:rPr>
        <w:t xml:space="preserve"> och Årets </w:t>
      </w:r>
      <w:r w:rsidR="00605B03">
        <w:rPr>
          <w:rStyle w:val="normaltextrun"/>
          <w:rFonts w:ascii="Arial" w:hAnsi="Arial" w:cs="Arial"/>
          <w:b/>
          <w:bCs/>
          <w:sz w:val="28"/>
          <w:szCs w:val="28"/>
        </w:rPr>
        <w:t>L</w:t>
      </w:r>
      <w:r w:rsidR="007C3D4F">
        <w:rPr>
          <w:rStyle w:val="normaltextrun"/>
          <w:rFonts w:ascii="Arial" w:hAnsi="Arial" w:cs="Arial"/>
          <w:b/>
          <w:bCs/>
          <w:sz w:val="28"/>
          <w:szCs w:val="28"/>
        </w:rPr>
        <w:t>ärarlag</w:t>
      </w:r>
      <w:r>
        <w:rPr>
          <w:rStyle w:val="normaltextrun"/>
          <w:rFonts w:ascii="Arial" w:hAnsi="Arial" w:cs="Arial"/>
          <w:b/>
          <w:bCs/>
          <w:sz w:val="28"/>
          <w:szCs w:val="28"/>
        </w:rPr>
        <w:t xml:space="preserve"> 202</w:t>
      </w:r>
      <w:r w:rsidR="007529B0">
        <w:rPr>
          <w:rStyle w:val="normaltextrun"/>
          <w:rFonts w:ascii="Arial" w:hAnsi="Arial" w:cs="Arial"/>
          <w:b/>
          <w:bCs/>
          <w:sz w:val="28"/>
          <w:szCs w:val="28"/>
        </w:rPr>
        <w:t>3</w:t>
      </w:r>
      <w:r>
        <w:rPr>
          <w:rStyle w:val="eop"/>
          <w:rFonts w:ascii="Arial" w:hAnsi="Arial" w:cs="Arial"/>
          <w:b/>
          <w:bCs/>
          <w:sz w:val="28"/>
          <w:szCs w:val="28"/>
        </w:rPr>
        <w:t> </w:t>
      </w:r>
    </w:p>
    <w:p w14:paraId="4B774EC4" w14:textId="77777777" w:rsidR="00106B33" w:rsidRDefault="00106B33" w:rsidP="00960FC7">
      <w:pPr>
        <w:pStyle w:val="paragraph"/>
        <w:spacing w:before="0" w:beforeAutospacing="0" w:after="0" w:afterAutospacing="0"/>
        <w:textAlignment w:val="baseline"/>
        <w:rPr>
          <w:rFonts w:ascii="Segoe UI" w:hAnsi="Segoe UI" w:cs="Segoe UI"/>
          <w:b/>
          <w:bCs/>
          <w:sz w:val="18"/>
          <w:szCs w:val="18"/>
        </w:rPr>
      </w:pPr>
    </w:p>
    <w:p w14:paraId="1E7E51C9" w14:textId="487EA52F" w:rsidR="0056543C" w:rsidRPr="00C03F6D" w:rsidRDefault="00960FC7" w:rsidP="00E61F11">
      <w:pPr>
        <w:pStyle w:val="paragraph"/>
        <w:spacing w:before="0" w:beforeAutospacing="0" w:after="0" w:afterAutospacing="0"/>
        <w:textAlignment w:val="baseline"/>
        <w:rPr>
          <w:sz w:val="22"/>
          <w:szCs w:val="22"/>
        </w:rPr>
      </w:pPr>
      <w:r w:rsidRPr="00C03F6D">
        <w:rPr>
          <w:rStyle w:val="normaltextrun"/>
          <w:sz w:val="22"/>
          <w:szCs w:val="22"/>
        </w:rPr>
        <w:t>Utbildningsnämnden har inrätta</w:t>
      </w:r>
      <w:r w:rsidR="00106B33" w:rsidRPr="00C03F6D">
        <w:rPr>
          <w:rStyle w:val="normaltextrun"/>
          <w:sz w:val="22"/>
          <w:szCs w:val="22"/>
        </w:rPr>
        <w:t>t</w:t>
      </w:r>
      <w:r w:rsidRPr="00C03F6D">
        <w:rPr>
          <w:rStyle w:val="normaltextrun"/>
          <w:sz w:val="22"/>
          <w:szCs w:val="22"/>
        </w:rPr>
        <w:t xml:space="preserve"> ett pris för årets lärare i Stockholms grund- och gymnasieskolor.</w:t>
      </w:r>
      <w:r w:rsidR="004C0B98" w:rsidRPr="00C03F6D">
        <w:rPr>
          <w:rStyle w:val="normaltextrun"/>
          <w:sz w:val="22"/>
          <w:szCs w:val="22"/>
        </w:rPr>
        <w:t xml:space="preserve"> </w:t>
      </w:r>
      <w:r w:rsidR="00106B33" w:rsidRPr="00C03F6D">
        <w:rPr>
          <w:sz w:val="22"/>
          <w:szCs w:val="22"/>
        </w:rPr>
        <w:t>För</w:t>
      </w:r>
      <w:r w:rsidR="004C0B98" w:rsidRPr="00C03F6D">
        <w:rPr>
          <w:sz w:val="22"/>
          <w:szCs w:val="22"/>
        </w:rPr>
        <w:t xml:space="preserve"> </w:t>
      </w:r>
      <w:r w:rsidR="007529B0" w:rsidRPr="009861DD">
        <w:rPr>
          <w:sz w:val="22"/>
          <w:szCs w:val="22"/>
        </w:rPr>
        <w:t>nionde</w:t>
      </w:r>
      <w:r w:rsidR="00106B33" w:rsidRPr="009861DD">
        <w:rPr>
          <w:sz w:val="22"/>
          <w:szCs w:val="22"/>
        </w:rPr>
        <w:t> </w:t>
      </w:r>
      <w:r w:rsidR="00106B33" w:rsidRPr="00C03F6D">
        <w:rPr>
          <w:sz w:val="22"/>
          <w:szCs w:val="22"/>
        </w:rPr>
        <w:t>året i rad delas utmärkelserna</w:t>
      </w:r>
      <w:r w:rsidR="00E61F11" w:rsidRPr="00C03F6D">
        <w:rPr>
          <w:sz w:val="22"/>
          <w:szCs w:val="22"/>
        </w:rPr>
        <w:t xml:space="preserve"> </w:t>
      </w:r>
      <w:r w:rsidR="0056543C" w:rsidRPr="00C03F6D">
        <w:rPr>
          <w:sz w:val="22"/>
          <w:szCs w:val="22"/>
        </w:rPr>
        <w:t xml:space="preserve">ut </w:t>
      </w:r>
      <w:r w:rsidR="00E61F11" w:rsidRPr="00C03F6D">
        <w:rPr>
          <w:sz w:val="22"/>
          <w:szCs w:val="22"/>
        </w:rPr>
        <w:t xml:space="preserve">i kategorierna </w:t>
      </w:r>
    </w:p>
    <w:p w14:paraId="1F62A41F" w14:textId="4CB1F2F0" w:rsidR="00E61F11" w:rsidRPr="00C03F6D" w:rsidRDefault="00106B33" w:rsidP="00E61F11">
      <w:pPr>
        <w:pStyle w:val="paragraph"/>
        <w:spacing w:before="0" w:beforeAutospacing="0" w:after="0" w:afterAutospacing="0"/>
        <w:textAlignment w:val="baseline"/>
        <w:rPr>
          <w:sz w:val="22"/>
          <w:szCs w:val="22"/>
        </w:rPr>
      </w:pPr>
      <w:r w:rsidRPr="00C03F6D">
        <w:rPr>
          <w:b/>
          <w:bCs/>
          <w:i/>
          <w:iCs/>
          <w:sz w:val="22"/>
          <w:szCs w:val="22"/>
        </w:rPr>
        <w:t>Årets lärare</w:t>
      </w:r>
      <w:r w:rsidRPr="00C03F6D">
        <w:rPr>
          <w:sz w:val="22"/>
          <w:szCs w:val="22"/>
        </w:rPr>
        <w:t> och </w:t>
      </w:r>
      <w:r w:rsidRPr="00C03F6D">
        <w:rPr>
          <w:b/>
          <w:bCs/>
          <w:i/>
          <w:iCs/>
          <w:sz w:val="22"/>
          <w:szCs w:val="22"/>
        </w:rPr>
        <w:t>Årets lärarlag</w:t>
      </w:r>
      <w:r w:rsidRPr="00C03F6D">
        <w:rPr>
          <w:sz w:val="22"/>
          <w:szCs w:val="22"/>
        </w:rPr>
        <w:t xml:space="preserve">. Priset bygger på tydliga kriterier, i enlighet med beslut i utbildningsnämnden. </w:t>
      </w:r>
    </w:p>
    <w:p w14:paraId="5A207CE5" w14:textId="77777777" w:rsidR="00E61F11" w:rsidRPr="00C03F6D" w:rsidRDefault="00E61F11" w:rsidP="00E61F11">
      <w:pPr>
        <w:pStyle w:val="paragraph"/>
        <w:spacing w:before="0" w:beforeAutospacing="0" w:after="0" w:afterAutospacing="0"/>
        <w:textAlignment w:val="baseline"/>
        <w:rPr>
          <w:sz w:val="22"/>
          <w:szCs w:val="22"/>
        </w:rPr>
      </w:pPr>
    </w:p>
    <w:p w14:paraId="1B7B1A31" w14:textId="263F0145" w:rsidR="00106B33" w:rsidRPr="00C03F6D" w:rsidRDefault="00106B33" w:rsidP="00E61F11">
      <w:pPr>
        <w:pStyle w:val="paragraph"/>
        <w:spacing w:before="0" w:beforeAutospacing="0" w:after="0" w:afterAutospacing="0"/>
        <w:textAlignment w:val="baseline"/>
        <w:rPr>
          <w:sz w:val="22"/>
          <w:szCs w:val="22"/>
        </w:rPr>
      </w:pPr>
      <w:r w:rsidRPr="00C03F6D">
        <w:rPr>
          <w:sz w:val="22"/>
          <w:szCs w:val="22"/>
        </w:rPr>
        <w:t>Skolledare, lärare och andra pedagoger har möjlighet att nominera. </w:t>
      </w:r>
    </w:p>
    <w:p w14:paraId="0B808592" w14:textId="5CA88824" w:rsidR="00960FC7" w:rsidRPr="00C03F6D" w:rsidRDefault="00106B33" w:rsidP="00106B33">
      <w:pPr>
        <w:spacing w:after="0" w:line="240" w:lineRule="auto"/>
        <w:textAlignment w:val="baseline"/>
        <w:rPr>
          <w:rFonts w:ascii="Segoe UI" w:eastAsia="Times New Roman" w:hAnsi="Segoe UI" w:cs="Segoe UI"/>
          <w:lang w:eastAsia="sv-SE"/>
        </w:rPr>
      </w:pPr>
      <w:r w:rsidRPr="00C03F6D">
        <w:rPr>
          <w:rFonts w:ascii="Times New Roman" w:eastAsia="Times New Roman" w:hAnsi="Times New Roman" w:cs="Times New Roman"/>
          <w:lang w:eastAsia="sv-SE"/>
        </w:rPr>
        <w:t> </w:t>
      </w:r>
      <w:r w:rsidR="00960FC7" w:rsidRPr="00C03F6D">
        <w:rPr>
          <w:rStyle w:val="eop"/>
        </w:rPr>
        <w:t> </w:t>
      </w:r>
    </w:p>
    <w:p w14:paraId="3D6B8E81" w14:textId="4A14EC1E" w:rsidR="00960FC7" w:rsidRPr="009861DD" w:rsidRDefault="00960FC7" w:rsidP="00960FC7">
      <w:pPr>
        <w:pStyle w:val="paragraph"/>
        <w:spacing w:before="0" w:beforeAutospacing="0" w:after="0" w:afterAutospacing="0"/>
        <w:textAlignment w:val="baseline"/>
        <w:rPr>
          <w:rFonts w:ascii="Segoe UI" w:hAnsi="Segoe UI" w:cs="Segoe UI"/>
          <w:bCs/>
          <w:iCs/>
          <w:color w:val="C00000"/>
          <w:sz w:val="22"/>
          <w:szCs w:val="22"/>
        </w:rPr>
      </w:pPr>
      <w:r w:rsidRPr="00C03F6D">
        <w:rPr>
          <w:rStyle w:val="normaltextrun"/>
          <w:sz w:val="22"/>
          <w:szCs w:val="22"/>
        </w:rPr>
        <w:t>Priserna för 20</w:t>
      </w:r>
      <w:r w:rsidR="00F00F70" w:rsidRPr="00C03F6D">
        <w:rPr>
          <w:rStyle w:val="normaltextrun"/>
          <w:sz w:val="22"/>
          <w:szCs w:val="22"/>
        </w:rPr>
        <w:t>2</w:t>
      </w:r>
      <w:r w:rsidR="007529B0" w:rsidRPr="00C03F6D">
        <w:rPr>
          <w:rStyle w:val="normaltextrun"/>
          <w:sz w:val="22"/>
          <w:szCs w:val="22"/>
        </w:rPr>
        <w:t>3</w:t>
      </w:r>
      <w:r w:rsidRPr="00C03F6D">
        <w:rPr>
          <w:rStyle w:val="normaltextrun"/>
          <w:sz w:val="22"/>
          <w:szCs w:val="22"/>
        </w:rPr>
        <w:t xml:space="preserve"> </w:t>
      </w:r>
      <w:r w:rsidR="000559D1" w:rsidRPr="00C03F6D">
        <w:rPr>
          <w:rStyle w:val="normaltextrun"/>
          <w:sz w:val="22"/>
          <w:szCs w:val="22"/>
        </w:rPr>
        <w:t xml:space="preserve">kan </w:t>
      </w:r>
      <w:r w:rsidRPr="00C03F6D">
        <w:rPr>
          <w:rStyle w:val="normaltextrun"/>
          <w:sz w:val="22"/>
          <w:szCs w:val="22"/>
        </w:rPr>
        <w:t>delas ut till lärare</w:t>
      </w:r>
      <w:r w:rsidR="007C3D4F" w:rsidRPr="00C03F6D">
        <w:rPr>
          <w:rStyle w:val="normaltextrun"/>
          <w:sz w:val="22"/>
          <w:szCs w:val="22"/>
        </w:rPr>
        <w:t xml:space="preserve"> och pedagoger</w:t>
      </w:r>
      <w:r w:rsidRPr="00C03F6D">
        <w:rPr>
          <w:rStyle w:val="normaltextrun"/>
          <w:sz w:val="22"/>
          <w:szCs w:val="22"/>
        </w:rPr>
        <w:t> </w:t>
      </w:r>
      <w:r w:rsidR="000559D1" w:rsidRPr="00C03F6D">
        <w:rPr>
          <w:rStyle w:val="normaltextrun"/>
          <w:sz w:val="22"/>
          <w:szCs w:val="22"/>
        </w:rPr>
        <w:t xml:space="preserve">verksamma </w:t>
      </w:r>
      <w:r w:rsidRPr="00C03F6D">
        <w:rPr>
          <w:rStyle w:val="normaltextrun"/>
          <w:sz w:val="22"/>
          <w:szCs w:val="22"/>
        </w:rPr>
        <w:t xml:space="preserve">i förskoleklass, </w:t>
      </w:r>
      <w:r w:rsidR="00F00F70" w:rsidRPr="00C03F6D">
        <w:rPr>
          <w:rStyle w:val="normaltextrun"/>
          <w:sz w:val="22"/>
          <w:szCs w:val="22"/>
        </w:rPr>
        <w:t xml:space="preserve">fritidshem, </w:t>
      </w:r>
      <w:r w:rsidRPr="00C03F6D">
        <w:rPr>
          <w:rStyle w:val="normaltextrun"/>
          <w:sz w:val="22"/>
          <w:szCs w:val="22"/>
        </w:rPr>
        <w:t>grundskola</w:t>
      </w:r>
      <w:r w:rsidR="007C3D4F" w:rsidRPr="00C03F6D">
        <w:rPr>
          <w:rStyle w:val="normaltextrun"/>
          <w:sz w:val="22"/>
          <w:szCs w:val="22"/>
        </w:rPr>
        <w:t xml:space="preserve">, </w:t>
      </w:r>
      <w:r w:rsidRPr="00C03F6D">
        <w:rPr>
          <w:rStyle w:val="normaltextrun"/>
          <w:sz w:val="22"/>
          <w:szCs w:val="22"/>
        </w:rPr>
        <w:t xml:space="preserve">grundsärskola, gymnasieskolan </w:t>
      </w:r>
      <w:r w:rsidR="000559D1" w:rsidRPr="00C03F6D">
        <w:rPr>
          <w:rStyle w:val="normaltextrun"/>
          <w:sz w:val="22"/>
          <w:szCs w:val="22"/>
        </w:rPr>
        <w:t>eller</w:t>
      </w:r>
      <w:r w:rsidRPr="00C03F6D">
        <w:rPr>
          <w:rStyle w:val="normaltextrun"/>
          <w:sz w:val="22"/>
          <w:szCs w:val="22"/>
        </w:rPr>
        <w:t xml:space="preserve"> gymnasiesärskolan</w:t>
      </w:r>
      <w:r w:rsidR="00B117FE">
        <w:rPr>
          <w:rStyle w:val="normaltextrun"/>
          <w:sz w:val="22"/>
          <w:szCs w:val="22"/>
        </w:rPr>
        <w:t>. I f</w:t>
      </w:r>
      <w:r w:rsidR="009861DD" w:rsidRPr="009861DD">
        <w:rPr>
          <w:bCs/>
          <w:iCs/>
        </w:rPr>
        <w:t xml:space="preserve">okus </w:t>
      </w:r>
      <w:r w:rsidR="00B117FE">
        <w:rPr>
          <w:bCs/>
          <w:iCs/>
        </w:rPr>
        <w:t xml:space="preserve">är </w:t>
      </w:r>
      <w:r w:rsidR="0080412B">
        <w:rPr>
          <w:bCs/>
          <w:iCs/>
        </w:rPr>
        <w:t xml:space="preserve">läsårets arbete under </w:t>
      </w:r>
      <w:r w:rsidR="009861DD">
        <w:rPr>
          <w:bCs/>
          <w:iCs/>
        </w:rPr>
        <w:t>2022</w:t>
      </w:r>
      <w:r w:rsidR="0080412B">
        <w:rPr>
          <w:bCs/>
          <w:iCs/>
        </w:rPr>
        <w:t xml:space="preserve"> </w:t>
      </w:r>
      <w:r w:rsidR="009861DD">
        <w:rPr>
          <w:bCs/>
          <w:iCs/>
        </w:rPr>
        <w:t>-</w:t>
      </w:r>
      <w:r w:rsidR="0080412B">
        <w:rPr>
          <w:bCs/>
          <w:iCs/>
        </w:rPr>
        <w:t xml:space="preserve"> </w:t>
      </w:r>
      <w:r w:rsidR="009861DD">
        <w:rPr>
          <w:bCs/>
          <w:iCs/>
        </w:rPr>
        <w:t>2023.</w:t>
      </w:r>
    </w:p>
    <w:p w14:paraId="10505F8A" w14:textId="0C4A8BA9" w:rsidR="00E61F11" w:rsidRPr="00C03F6D" w:rsidRDefault="00E61F11" w:rsidP="00960FC7">
      <w:pPr>
        <w:pStyle w:val="paragraph"/>
        <w:spacing w:before="0" w:beforeAutospacing="0" w:after="0" w:afterAutospacing="0"/>
        <w:textAlignment w:val="baseline"/>
        <w:rPr>
          <w:rStyle w:val="normaltextrun"/>
          <w:color w:val="000000"/>
          <w:sz w:val="22"/>
          <w:szCs w:val="22"/>
        </w:rPr>
      </w:pPr>
      <w:r w:rsidRPr="00C03F6D">
        <w:rPr>
          <w:rStyle w:val="normaltextrun"/>
          <w:color w:val="000000"/>
          <w:sz w:val="22"/>
          <w:szCs w:val="22"/>
        </w:rPr>
        <w:br/>
      </w:r>
      <w:r w:rsidR="00960FC7" w:rsidRPr="00C03F6D">
        <w:rPr>
          <w:rStyle w:val="normaltextrun"/>
          <w:color w:val="000000"/>
          <w:sz w:val="22"/>
          <w:szCs w:val="22"/>
        </w:rPr>
        <w:t>Nomineringarna ska ta sin utgångspunkt i en av utbildningsnämndens strategiska prioriteringar inför 20</w:t>
      </w:r>
      <w:r w:rsidR="00F00F70" w:rsidRPr="00C03F6D">
        <w:rPr>
          <w:rStyle w:val="normaltextrun"/>
          <w:color w:val="000000"/>
          <w:sz w:val="22"/>
          <w:szCs w:val="22"/>
        </w:rPr>
        <w:t>2</w:t>
      </w:r>
      <w:r w:rsidR="007529B0" w:rsidRPr="00C03F6D">
        <w:rPr>
          <w:rStyle w:val="normaltextrun"/>
          <w:color w:val="000000"/>
          <w:sz w:val="22"/>
          <w:szCs w:val="22"/>
        </w:rPr>
        <w:t>3</w:t>
      </w:r>
      <w:r w:rsidR="00960FC7" w:rsidRPr="00C03F6D">
        <w:rPr>
          <w:rStyle w:val="normaltextrun"/>
          <w:color w:val="000000"/>
          <w:sz w:val="22"/>
          <w:szCs w:val="22"/>
        </w:rPr>
        <w:t>:</w:t>
      </w:r>
    </w:p>
    <w:p w14:paraId="65DD9923" w14:textId="77777777" w:rsidR="00E61F11" w:rsidRPr="00AD2F52" w:rsidRDefault="00605B03" w:rsidP="00E61F11">
      <w:pPr>
        <w:pStyle w:val="Liststycke"/>
        <w:numPr>
          <w:ilvl w:val="0"/>
          <w:numId w:val="8"/>
        </w:numPr>
        <w:spacing w:line="240" w:lineRule="auto"/>
        <w:rPr>
          <w:rFonts w:ascii="Times New Roman" w:hAnsi="Times New Roman" w:cs="Times New Roman"/>
          <w:i/>
          <w:iCs/>
          <w:sz w:val="22"/>
          <w:szCs w:val="22"/>
          <w:lang w:eastAsia="sv-SE"/>
        </w:rPr>
      </w:pPr>
      <w:r w:rsidRPr="00AD2F52">
        <w:rPr>
          <w:rFonts w:ascii="Times New Roman" w:hAnsi="Times New Roman" w:cs="Times New Roman"/>
          <w:i/>
          <w:iCs/>
          <w:sz w:val="22"/>
          <w:szCs w:val="22"/>
          <w:lang w:eastAsia="sv-SE"/>
        </w:rPr>
        <w:t>Ökad likvärdighet</w:t>
      </w:r>
    </w:p>
    <w:p w14:paraId="132339EA" w14:textId="77777777" w:rsidR="00E61F11" w:rsidRPr="00AD2F52" w:rsidRDefault="00605B03" w:rsidP="00E61F11">
      <w:pPr>
        <w:pStyle w:val="Liststycke"/>
        <w:numPr>
          <w:ilvl w:val="0"/>
          <w:numId w:val="8"/>
        </w:numPr>
        <w:spacing w:line="240" w:lineRule="auto"/>
        <w:rPr>
          <w:rFonts w:ascii="Times New Roman" w:hAnsi="Times New Roman" w:cs="Times New Roman"/>
          <w:i/>
          <w:iCs/>
          <w:sz w:val="22"/>
          <w:szCs w:val="22"/>
          <w:lang w:eastAsia="sv-SE"/>
        </w:rPr>
      </w:pPr>
      <w:r w:rsidRPr="00AD2F52">
        <w:rPr>
          <w:rFonts w:ascii="Times New Roman" w:hAnsi="Times New Roman" w:cs="Times New Roman"/>
          <w:i/>
          <w:iCs/>
          <w:sz w:val="22"/>
          <w:szCs w:val="22"/>
          <w:lang w:eastAsia="sv-SE"/>
        </w:rPr>
        <w:t>Systematiskt kvalitetsarbete</w:t>
      </w:r>
    </w:p>
    <w:p w14:paraId="78E9A319" w14:textId="77777777" w:rsidR="00AD2F52" w:rsidRPr="00AD2F52" w:rsidRDefault="00AD2F52" w:rsidP="00AD2F52">
      <w:pPr>
        <w:pStyle w:val="Liststycke"/>
        <w:numPr>
          <w:ilvl w:val="0"/>
          <w:numId w:val="8"/>
        </w:numPr>
        <w:spacing w:line="240" w:lineRule="auto"/>
        <w:rPr>
          <w:rFonts w:ascii="Times New Roman" w:hAnsi="Times New Roman" w:cs="Times New Roman"/>
          <w:i/>
          <w:iCs/>
          <w:strike/>
          <w:sz w:val="22"/>
          <w:szCs w:val="22"/>
          <w:lang w:eastAsia="sv-SE"/>
        </w:rPr>
      </w:pPr>
      <w:r w:rsidRPr="00AD2F52">
        <w:rPr>
          <w:rFonts w:ascii="Times New Roman" w:hAnsi="Times New Roman" w:cs="Times New Roman"/>
          <w:i/>
          <w:iCs/>
          <w:sz w:val="22"/>
          <w:szCs w:val="22"/>
        </w:rPr>
        <w:t xml:space="preserve">Elevhälsa </w:t>
      </w:r>
    </w:p>
    <w:p w14:paraId="76B6B28A" w14:textId="75B3E73F" w:rsidR="00AD2F52" w:rsidRPr="00AD2F52" w:rsidRDefault="00AD2F52" w:rsidP="00AD2F52">
      <w:pPr>
        <w:pStyle w:val="Liststycke"/>
        <w:numPr>
          <w:ilvl w:val="0"/>
          <w:numId w:val="8"/>
        </w:numPr>
        <w:spacing w:line="240" w:lineRule="auto"/>
        <w:rPr>
          <w:rFonts w:ascii="Times New Roman" w:hAnsi="Times New Roman" w:cs="Times New Roman"/>
          <w:i/>
          <w:iCs/>
          <w:strike/>
          <w:sz w:val="22"/>
          <w:szCs w:val="22"/>
          <w:lang w:eastAsia="sv-SE"/>
        </w:rPr>
      </w:pPr>
      <w:r w:rsidRPr="00AD2F52">
        <w:rPr>
          <w:rFonts w:ascii="Times New Roman" w:hAnsi="Times New Roman" w:cs="Times New Roman"/>
          <w:i/>
          <w:iCs/>
          <w:sz w:val="22"/>
          <w:szCs w:val="22"/>
        </w:rPr>
        <w:t xml:space="preserve">Trygghet och studiero </w:t>
      </w:r>
    </w:p>
    <w:p w14:paraId="5939C3ED" w14:textId="59EC5FE7" w:rsidR="00605B03" w:rsidRPr="00C03F6D" w:rsidRDefault="00E61F11" w:rsidP="00605B03">
      <w:pPr>
        <w:pStyle w:val="paragraph"/>
        <w:spacing w:before="0" w:beforeAutospacing="0" w:after="0" w:afterAutospacing="0"/>
        <w:textAlignment w:val="baseline"/>
        <w:rPr>
          <w:rStyle w:val="normaltextrun"/>
          <w:color w:val="000000"/>
          <w:sz w:val="22"/>
          <w:szCs w:val="22"/>
        </w:rPr>
      </w:pPr>
      <w:r w:rsidRPr="00C03F6D">
        <w:rPr>
          <w:sz w:val="22"/>
          <w:szCs w:val="22"/>
        </w:rPr>
        <w:br/>
      </w:r>
      <w:r w:rsidR="00605B03" w:rsidRPr="00C03F6D">
        <w:rPr>
          <w:sz w:val="22"/>
          <w:szCs w:val="22"/>
        </w:rPr>
        <w:t>Priset inom varje kategori delas ut till pedagoger som med framstående pedagogiska insatser, sin skicklighet, kunskap, engagemang och kreativitet under året gjort särskilda insatser för sin skola och elevernas kunskapsutveckling, måluppfyllelse och lärmiljö</w:t>
      </w:r>
    </w:p>
    <w:p w14:paraId="16783A4A" w14:textId="431EF966" w:rsidR="00484610" w:rsidRPr="00C03F6D" w:rsidRDefault="00960FC7" w:rsidP="00E61F11">
      <w:pPr>
        <w:pStyle w:val="paragraph"/>
        <w:spacing w:before="0" w:beforeAutospacing="0" w:after="0" w:afterAutospacing="0"/>
        <w:textAlignment w:val="baseline"/>
        <w:rPr>
          <w:rFonts w:ascii="Segoe UI" w:hAnsi="Segoe UI" w:cs="Segoe UI"/>
          <w:color w:val="000000"/>
          <w:sz w:val="22"/>
          <w:szCs w:val="22"/>
        </w:rPr>
      </w:pPr>
      <w:r w:rsidRPr="00C03F6D">
        <w:rPr>
          <w:rStyle w:val="eop"/>
          <w:color w:val="000000"/>
          <w:sz w:val="22"/>
          <w:szCs w:val="22"/>
        </w:rPr>
        <w:t> </w:t>
      </w:r>
    </w:p>
    <w:p w14:paraId="47810BD2" w14:textId="6F93DBBC" w:rsidR="00E61F11" w:rsidRPr="00C03F6D" w:rsidRDefault="00960FC7" w:rsidP="00E61F11">
      <w:pPr>
        <w:pStyle w:val="paragraph"/>
        <w:spacing w:before="0" w:beforeAutospacing="0" w:after="0" w:afterAutospacing="0"/>
        <w:textAlignment w:val="baseline"/>
        <w:rPr>
          <w:sz w:val="22"/>
          <w:szCs w:val="22"/>
        </w:rPr>
      </w:pPr>
      <w:r w:rsidRPr="00C03F6D">
        <w:rPr>
          <w:rStyle w:val="normaltextrun"/>
          <w:sz w:val="22"/>
          <w:szCs w:val="22"/>
        </w:rPr>
        <w:t>De nominerade ska också uppfylla följande kriterier:</w:t>
      </w:r>
      <w:r w:rsidR="00E61F11" w:rsidRPr="00C03F6D">
        <w:rPr>
          <w:rStyle w:val="normaltextrun"/>
          <w:sz w:val="22"/>
          <w:szCs w:val="22"/>
        </w:rPr>
        <w:br/>
      </w:r>
    </w:p>
    <w:p w14:paraId="3CAF5EEA" w14:textId="760785FE" w:rsidR="00E61F11" w:rsidRPr="00C03F6D" w:rsidRDefault="00E61F11" w:rsidP="00E61F11">
      <w:pPr>
        <w:pStyle w:val="Liststycke"/>
        <w:numPr>
          <w:ilvl w:val="0"/>
          <w:numId w:val="7"/>
        </w:numPr>
        <w:rPr>
          <w:rFonts w:ascii="Times New Roman" w:hAnsi="Times New Roman" w:cs="Times New Roman"/>
          <w:i/>
          <w:sz w:val="22"/>
          <w:szCs w:val="22"/>
        </w:rPr>
      </w:pPr>
      <w:r w:rsidRPr="00C03F6D">
        <w:rPr>
          <w:rFonts w:ascii="Times New Roman" w:hAnsi="Times New Roman" w:cs="Times New Roman"/>
          <w:b/>
          <w:bCs/>
          <w:i/>
          <w:sz w:val="22"/>
          <w:szCs w:val="22"/>
        </w:rPr>
        <w:t>Vara legitimerad</w:t>
      </w:r>
      <w:r w:rsidRPr="00C03F6D">
        <w:rPr>
          <w:rFonts w:ascii="Times New Roman" w:hAnsi="Times New Roman" w:cs="Times New Roman"/>
          <w:i/>
          <w:sz w:val="22"/>
          <w:szCs w:val="22"/>
        </w:rPr>
        <w:t xml:space="preserve"> lärare, behörig specialpedagog/lärare eller fritidspedagog.</w:t>
      </w:r>
    </w:p>
    <w:p w14:paraId="2ED918DE" w14:textId="7E9C5232" w:rsidR="00E61F11" w:rsidRPr="00C03F6D" w:rsidRDefault="00E61F11" w:rsidP="00E61F11">
      <w:pPr>
        <w:pStyle w:val="Liststycke"/>
        <w:numPr>
          <w:ilvl w:val="0"/>
          <w:numId w:val="7"/>
        </w:numPr>
        <w:rPr>
          <w:rFonts w:ascii="Times New Roman" w:hAnsi="Times New Roman" w:cs="Times New Roman"/>
          <w:i/>
          <w:sz w:val="22"/>
          <w:szCs w:val="22"/>
        </w:rPr>
      </w:pPr>
      <w:r w:rsidRPr="00C03F6D">
        <w:rPr>
          <w:rFonts w:ascii="Times New Roman" w:hAnsi="Times New Roman" w:cs="Times New Roman"/>
          <w:i/>
          <w:sz w:val="22"/>
          <w:szCs w:val="22"/>
        </w:rPr>
        <w:t xml:space="preserve">De nominerade ska med sitt arbete under året ha </w:t>
      </w:r>
      <w:r w:rsidRPr="00C03F6D">
        <w:rPr>
          <w:rFonts w:ascii="Times New Roman" w:hAnsi="Times New Roman" w:cs="Times New Roman"/>
          <w:b/>
          <w:bCs/>
          <w:i/>
          <w:sz w:val="22"/>
          <w:szCs w:val="22"/>
        </w:rPr>
        <w:t>bidragit till professionsutveckling</w:t>
      </w:r>
      <w:r w:rsidRPr="00C03F6D">
        <w:rPr>
          <w:rFonts w:ascii="Times New Roman" w:hAnsi="Times New Roman" w:cs="Times New Roman"/>
          <w:i/>
          <w:sz w:val="22"/>
          <w:szCs w:val="22"/>
        </w:rPr>
        <w:t xml:space="preserve"> och </w:t>
      </w:r>
      <w:r w:rsidRPr="00C03F6D">
        <w:rPr>
          <w:rFonts w:ascii="Times New Roman" w:hAnsi="Times New Roman" w:cs="Times New Roman"/>
          <w:b/>
          <w:bCs/>
          <w:i/>
          <w:sz w:val="22"/>
          <w:szCs w:val="22"/>
        </w:rPr>
        <w:t>medvetet arbetat för att höja kvalitén på verksamheten</w:t>
      </w:r>
      <w:r w:rsidRPr="00C03F6D">
        <w:rPr>
          <w:rFonts w:ascii="Times New Roman" w:hAnsi="Times New Roman" w:cs="Times New Roman"/>
          <w:i/>
          <w:sz w:val="22"/>
          <w:szCs w:val="22"/>
        </w:rPr>
        <w:t xml:space="preserve"> i vilken </w:t>
      </w:r>
      <w:r w:rsidR="000559D1" w:rsidRPr="00C03F6D">
        <w:rPr>
          <w:rFonts w:ascii="Times New Roman" w:hAnsi="Times New Roman" w:cs="Times New Roman"/>
          <w:i/>
          <w:sz w:val="22"/>
          <w:szCs w:val="22"/>
        </w:rPr>
        <w:t xml:space="preserve">de </w:t>
      </w:r>
      <w:r w:rsidRPr="00C03F6D">
        <w:rPr>
          <w:rFonts w:ascii="Times New Roman" w:hAnsi="Times New Roman" w:cs="Times New Roman"/>
          <w:i/>
          <w:sz w:val="22"/>
          <w:szCs w:val="22"/>
        </w:rPr>
        <w:t>verkar. Exempel på detta kan vara att de nominerade varit drivande inom systematisk undervisningsutveckling, framgångsrikt ha arbetat med anpassningar i undervisning och lärmiljö, framgångsrikt drivit elevhälsoarbete, varit drivande i</w:t>
      </w:r>
      <w:r w:rsidR="00184147" w:rsidRPr="00C03F6D">
        <w:rPr>
          <w:rFonts w:ascii="Times New Roman" w:hAnsi="Times New Roman" w:cs="Times New Roman"/>
          <w:i/>
          <w:sz w:val="22"/>
          <w:szCs w:val="22"/>
        </w:rPr>
        <w:t xml:space="preserve"> att</w:t>
      </w:r>
      <w:r w:rsidRPr="00C03F6D">
        <w:rPr>
          <w:rFonts w:ascii="Times New Roman" w:hAnsi="Times New Roman" w:cs="Times New Roman"/>
          <w:i/>
          <w:sz w:val="22"/>
          <w:szCs w:val="22"/>
        </w:rPr>
        <w:t xml:space="preserve"> främja alla elevers lärande och kunskapsuppdraget eller särskilt fokuserat på att utveckla introduktionsprogram, gymnasiesärskola eller mottagande och undervisning av nyanlända och flerspråkiga elever. </w:t>
      </w:r>
    </w:p>
    <w:p w14:paraId="599BB8AA" w14:textId="2FA235A1" w:rsidR="00E61F11" w:rsidRPr="00C03F6D" w:rsidRDefault="00E61F11" w:rsidP="00E61F11">
      <w:pPr>
        <w:pStyle w:val="Liststycke"/>
        <w:numPr>
          <w:ilvl w:val="0"/>
          <w:numId w:val="7"/>
        </w:numPr>
        <w:rPr>
          <w:rFonts w:ascii="Times New Roman" w:hAnsi="Times New Roman" w:cs="Times New Roman"/>
          <w:i/>
          <w:sz w:val="22"/>
          <w:szCs w:val="22"/>
        </w:rPr>
      </w:pPr>
      <w:bookmarkStart w:id="0" w:name="_Hlk65177165"/>
      <w:r w:rsidRPr="00C03F6D">
        <w:rPr>
          <w:rFonts w:ascii="Times New Roman" w:hAnsi="Times New Roman" w:cs="Times New Roman"/>
          <w:i/>
          <w:sz w:val="22"/>
          <w:szCs w:val="22"/>
        </w:rPr>
        <w:t xml:space="preserve">De nominerades </w:t>
      </w:r>
      <w:r w:rsidRPr="00C03F6D">
        <w:rPr>
          <w:rFonts w:ascii="Times New Roman" w:hAnsi="Times New Roman" w:cs="Times New Roman"/>
          <w:b/>
          <w:bCs/>
          <w:i/>
          <w:sz w:val="22"/>
          <w:szCs w:val="22"/>
        </w:rPr>
        <w:t>arbete ska vara väl förankrat i skolans styrdokument</w:t>
      </w:r>
      <w:r w:rsidRPr="00C03F6D">
        <w:rPr>
          <w:rFonts w:ascii="Times New Roman" w:hAnsi="Times New Roman" w:cs="Times New Roman"/>
          <w:i/>
          <w:sz w:val="22"/>
          <w:szCs w:val="22"/>
        </w:rPr>
        <w:t xml:space="preserve">, utgå från på skolan </w:t>
      </w:r>
      <w:r w:rsidRPr="00C03F6D">
        <w:rPr>
          <w:rFonts w:ascii="Times New Roman" w:hAnsi="Times New Roman" w:cs="Times New Roman"/>
          <w:b/>
          <w:bCs/>
          <w:i/>
          <w:sz w:val="22"/>
          <w:szCs w:val="22"/>
        </w:rPr>
        <w:t>identifierade behov</w:t>
      </w:r>
      <w:r w:rsidRPr="00C03F6D">
        <w:rPr>
          <w:rFonts w:ascii="Times New Roman" w:hAnsi="Times New Roman" w:cs="Times New Roman"/>
          <w:i/>
          <w:sz w:val="22"/>
          <w:szCs w:val="22"/>
        </w:rPr>
        <w:t xml:space="preserve"> och präglas av </w:t>
      </w:r>
      <w:r w:rsidRPr="00C03F6D">
        <w:rPr>
          <w:rFonts w:ascii="Times New Roman" w:hAnsi="Times New Roman" w:cs="Times New Roman"/>
          <w:b/>
          <w:bCs/>
          <w:i/>
          <w:sz w:val="22"/>
          <w:szCs w:val="22"/>
        </w:rPr>
        <w:t>vetenskapligt förhållningssätt</w:t>
      </w:r>
      <w:r w:rsidRPr="00C03F6D">
        <w:rPr>
          <w:rFonts w:ascii="Times New Roman" w:hAnsi="Times New Roman" w:cs="Times New Roman"/>
          <w:i/>
          <w:sz w:val="22"/>
          <w:szCs w:val="22"/>
        </w:rPr>
        <w:t xml:space="preserve"> med </w:t>
      </w:r>
      <w:r w:rsidRPr="00C03F6D">
        <w:rPr>
          <w:rFonts w:ascii="Times New Roman" w:hAnsi="Times New Roman" w:cs="Times New Roman"/>
          <w:b/>
          <w:bCs/>
          <w:i/>
          <w:sz w:val="22"/>
          <w:szCs w:val="22"/>
        </w:rPr>
        <w:t>reflektion/analys och systematik</w:t>
      </w:r>
      <w:r w:rsidRPr="00C03F6D">
        <w:rPr>
          <w:rFonts w:ascii="Times New Roman" w:hAnsi="Times New Roman" w:cs="Times New Roman"/>
          <w:i/>
          <w:sz w:val="22"/>
          <w:szCs w:val="22"/>
        </w:rPr>
        <w:t>.</w:t>
      </w:r>
    </w:p>
    <w:bookmarkEnd w:id="0"/>
    <w:p w14:paraId="00C6445D" w14:textId="77777777" w:rsidR="00E61F11" w:rsidRPr="00C03F6D" w:rsidRDefault="00E61F11" w:rsidP="00E61F11">
      <w:pPr>
        <w:pStyle w:val="Liststycke"/>
        <w:numPr>
          <w:ilvl w:val="0"/>
          <w:numId w:val="7"/>
        </w:numPr>
        <w:rPr>
          <w:rFonts w:ascii="Times New Roman" w:hAnsi="Times New Roman" w:cs="Times New Roman"/>
          <w:i/>
          <w:sz w:val="22"/>
          <w:szCs w:val="22"/>
        </w:rPr>
      </w:pPr>
      <w:r w:rsidRPr="00C03F6D">
        <w:rPr>
          <w:rFonts w:ascii="Times New Roman" w:hAnsi="Times New Roman" w:cs="Times New Roman"/>
          <w:i/>
          <w:sz w:val="22"/>
          <w:szCs w:val="22"/>
        </w:rPr>
        <w:t xml:space="preserve">De nominerades arbets- och förhållningssätt leder till </w:t>
      </w:r>
      <w:r w:rsidRPr="00C03F6D">
        <w:rPr>
          <w:rFonts w:ascii="Times New Roman" w:hAnsi="Times New Roman" w:cs="Times New Roman"/>
          <w:b/>
          <w:bCs/>
          <w:i/>
          <w:sz w:val="22"/>
          <w:szCs w:val="22"/>
        </w:rPr>
        <w:t>goda resultat</w:t>
      </w:r>
      <w:r w:rsidRPr="00C03F6D">
        <w:rPr>
          <w:rFonts w:ascii="Times New Roman" w:hAnsi="Times New Roman" w:cs="Times New Roman"/>
          <w:i/>
          <w:sz w:val="22"/>
          <w:szCs w:val="22"/>
        </w:rPr>
        <w:t xml:space="preserve"> i relation till berörda elever och skola. Detta arbets- och förhållningssätt har därför på något sätt </w:t>
      </w:r>
      <w:r w:rsidRPr="00C03F6D">
        <w:rPr>
          <w:rFonts w:ascii="Times New Roman" w:hAnsi="Times New Roman" w:cs="Times New Roman"/>
          <w:b/>
          <w:bCs/>
          <w:i/>
          <w:sz w:val="22"/>
          <w:szCs w:val="22"/>
        </w:rPr>
        <w:t>integrerats i</w:t>
      </w:r>
      <w:r w:rsidRPr="00C03F6D">
        <w:rPr>
          <w:rFonts w:ascii="Times New Roman" w:hAnsi="Times New Roman" w:cs="Times New Roman"/>
          <w:i/>
          <w:sz w:val="22"/>
          <w:szCs w:val="22"/>
        </w:rPr>
        <w:t xml:space="preserve"> eller haft </w:t>
      </w:r>
      <w:r w:rsidRPr="00C03F6D">
        <w:rPr>
          <w:rFonts w:ascii="Times New Roman" w:hAnsi="Times New Roman" w:cs="Times New Roman"/>
          <w:b/>
          <w:bCs/>
          <w:i/>
          <w:sz w:val="22"/>
          <w:szCs w:val="22"/>
        </w:rPr>
        <w:t>positiv påverkan</w:t>
      </w:r>
      <w:r w:rsidRPr="00C03F6D">
        <w:rPr>
          <w:rFonts w:ascii="Times New Roman" w:hAnsi="Times New Roman" w:cs="Times New Roman"/>
          <w:i/>
          <w:sz w:val="22"/>
          <w:szCs w:val="22"/>
        </w:rPr>
        <w:t xml:space="preserve"> på det långsiktiga dagliga skolarbetet. </w:t>
      </w:r>
    </w:p>
    <w:p w14:paraId="3C47A8E0" w14:textId="4129EF18" w:rsidR="00960FC7" w:rsidRPr="00C03F6D" w:rsidRDefault="00E61F11" w:rsidP="00E61F11">
      <w:pPr>
        <w:pStyle w:val="Liststycke"/>
        <w:numPr>
          <w:ilvl w:val="0"/>
          <w:numId w:val="7"/>
        </w:numPr>
        <w:rPr>
          <w:rFonts w:ascii="Times New Roman" w:hAnsi="Times New Roman" w:cs="Times New Roman"/>
          <w:i/>
          <w:sz w:val="22"/>
          <w:szCs w:val="22"/>
        </w:rPr>
      </w:pPr>
      <w:r w:rsidRPr="00C03F6D">
        <w:rPr>
          <w:rFonts w:ascii="Times New Roman" w:hAnsi="Times New Roman" w:cs="Times New Roman"/>
          <w:i/>
          <w:sz w:val="22"/>
          <w:szCs w:val="22"/>
        </w:rPr>
        <w:t xml:space="preserve">De nominerades </w:t>
      </w:r>
      <w:bookmarkStart w:id="1" w:name="_Hlk65177255"/>
      <w:r w:rsidRPr="00C03F6D">
        <w:rPr>
          <w:rFonts w:ascii="Times New Roman" w:hAnsi="Times New Roman" w:cs="Times New Roman"/>
          <w:i/>
          <w:sz w:val="22"/>
          <w:szCs w:val="22"/>
        </w:rPr>
        <w:t xml:space="preserve">arbete är </w:t>
      </w:r>
      <w:r w:rsidRPr="00C03F6D">
        <w:rPr>
          <w:rFonts w:ascii="Times New Roman" w:hAnsi="Times New Roman" w:cs="Times New Roman"/>
          <w:b/>
          <w:bCs/>
          <w:i/>
          <w:sz w:val="22"/>
          <w:szCs w:val="22"/>
        </w:rPr>
        <w:t>intressant och bör synliggöras</w:t>
      </w:r>
      <w:r w:rsidRPr="00C03F6D">
        <w:rPr>
          <w:rFonts w:ascii="Times New Roman" w:hAnsi="Times New Roman" w:cs="Times New Roman"/>
          <w:i/>
          <w:sz w:val="22"/>
          <w:szCs w:val="22"/>
        </w:rPr>
        <w:t xml:space="preserve"> även för andra skolor och lärare i staden</w:t>
      </w:r>
      <w:r w:rsidR="00960FC7" w:rsidRPr="00C03F6D">
        <w:rPr>
          <w:rStyle w:val="eop"/>
          <w:rFonts w:ascii="Times New Roman" w:hAnsi="Times New Roman" w:cs="Times New Roman"/>
          <w:sz w:val="22"/>
          <w:szCs w:val="22"/>
        </w:rPr>
        <w:t> </w:t>
      </w:r>
    </w:p>
    <w:bookmarkEnd w:id="1"/>
    <w:p w14:paraId="5F84943F" w14:textId="77777777" w:rsidR="00A411CE" w:rsidRPr="00C03F6D" w:rsidRDefault="00A411CE" w:rsidP="00960FC7">
      <w:pPr>
        <w:pStyle w:val="paragraph"/>
        <w:spacing w:before="0" w:beforeAutospacing="0" w:after="0" w:afterAutospacing="0"/>
        <w:textAlignment w:val="baseline"/>
        <w:rPr>
          <w:rStyle w:val="normaltextrun"/>
          <w:sz w:val="22"/>
          <w:szCs w:val="22"/>
        </w:rPr>
      </w:pPr>
    </w:p>
    <w:p w14:paraId="18258EA3" w14:textId="617E51FA" w:rsidR="00C03F6D" w:rsidRPr="00C03F6D" w:rsidRDefault="00960FC7" w:rsidP="00960FC7">
      <w:pPr>
        <w:pStyle w:val="paragraph"/>
        <w:spacing w:before="0" w:beforeAutospacing="0" w:after="0" w:afterAutospacing="0"/>
        <w:textAlignment w:val="baseline"/>
        <w:rPr>
          <w:rStyle w:val="eop"/>
          <w:sz w:val="22"/>
          <w:szCs w:val="22"/>
        </w:rPr>
      </w:pPr>
      <w:r w:rsidRPr="00C03F6D">
        <w:rPr>
          <w:rStyle w:val="normaltextrun"/>
          <w:sz w:val="22"/>
          <w:szCs w:val="22"/>
        </w:rPr>
        <w:t>Skolledare</w:t>
      </w:r>
      <w:r w:rsidR="00E61F11" w:rsidRPr="00C03F6D">
        <w:rPr>
          <w:rStyle w:val="normaltextrun"/>
          <w:sz w:val="22"/>
          <w:szCs w:val="22"/>
        </w:rPr>
        <w:t>,</w:t>
      </w:r>
      <w:r w:rsidRPr="00C03F6D">
        <w:rPr>
          <w:rStyle w:val="normaltextrun"/>
          <w:sz w:val="22"/>
          <w:szCs w:val="22"/>
        </w:rPr>
        <w:t xml:space="preserve"> </w:t>
      </w:r>
      <w:r w:rsidR="00F00F70" w:rsidRPr="00C03F6D">
        <w:rPr>
          <w:rStyle w:val="normaltextrun"/>
          <w:sz w:val="22"/>
          <w:szCs w:val="22"/>
        </w:rPr>
        <w:t>lärare</w:t>
      </w:r>
      <w:r w:rsidR="00E61F11" w:rsidRPr="00C03F6D">
        <w:rPr>
          <w:rStyle w:val="normaltextrun"/>
          <w:sz w:val="22"/>
          <w:szCs w:val="22"/>
        </w:rPr>
        <w:t xml:space="preserve"> och pedagoger</w:t>
      </w:r>
      <w:r w:rsidRPr="00C03F6D">
        <w:rPr>
          <w:rStyle w:val="normaltextrun"/>
          <w:sz w:val="22"/>
          <w:szCs w:val="22"/>
        </w:rPr>
        <w:t xml:space="preserve"> är välkomna att nominera på nästa sida:</w:t>
      </w:r>
      <w:r w:rsidRPr="00C03F6D">
        <w:rPr>
          <w:rStyle w:val="eop"/>
          <w:sz w:val="22"/>
          <w:szCs w:val="22"/>
        </w:rPr>
        <w:t> </w:t>
      </w:r>
    </w:p>
    <w:p w14:paraId="06583027" w14:textId="4B39DDE0" w:rsidR="00C03F6D" w:rsidRPr="00C03F6D" w:rsidRDefault="00C03F6D" w:rsidP="00C03F6D">
      <w:pPr>
        <w:pStyle w:val="paragraph"/>
        <w:spacing w:before="0" w:beforeAutospacing="0" w:after="0" w:afterAutospacing="0"/>
        <w:textAlignment w:val="baseline"/>
        <w:rPr>
          <w:rStyle w:val="eop"/>
          <w:sz w:val="22"/>
          <w:szCs w:val="22"/>
        </w:rPr>
      </w:pPr>
      <w:bookmarkStart w:id="2" w:name="_Hlk125105306"/>
      <w:r w:rsidRPr="009861DD">
        <w:rPr>
          <w:rStyle w:val="eop"/>
          <w:sz w:val="22"/>
          <w:szCs w:val="22"/>
        </w:rPr>
        <w:t xml:space="preserve">Nomineringsblanketten skickas som bilaga till </w:t>
      </w:r>
      <w:hyperlink r:id="rId11" w:history="1">
        <w:r w:rsidRPr="00C03F6D">
          <w:rPr>
            <w:rStyle w:val="Hyperlnk"/>
            <w:sz w:val="22"/>
            <w:szCs w:val="22"/>
          </w:rPr>
          <w:t>Grupp.aretslarare.aretslararlag@edu.stockholm.se</w:t>
        </w:r>
      </w:hyperlink>
      <w:r w:rsidRPr="00C03F6D">
        <w:rPr>
          <w:rStyle w:val="eop"/>
          <w:sz w:val="22"/>
          <w:szCs w:val="22"/>
        </w:rPr>
        <w:t> </w:t>
      </w:r>
    </w:p>
    <w:p w14:paraId="6376E592" w14:textId="013F95A1" w:rsidR="00960FC7" w:rsidRDefault="00C03F6D" w:rsidP="00960FC7">
      <w:pPr>
        <w:pStyle w:val="paragraph"/>
        <w:spacing w:before="0" w:beforeAutospacing="0" w:after="0" w:afterAutospacing="0"/>
        <w:textAlignment w:val="baseline"/>
        <w:rPr>
          <w:rStyle w:val="normaltextrun"/>
          <w:sz w:val="22"/>
          <w:szCs w:val="22"/>
        </w:rPr>
      </w:pPr>
      <w:r w:rsidRPr="00C03F6D">
        <w:rPr>
          <w:rStyle w:val="eop"/>
          <w:sz w:val="22"/>
          <w:szCs w:val="22"/>
        </w:rPr>
        <w:t xml:space="preserve">Nomineringen görs senast den </w:t>
      </w:r>
      <w:r w:rsidR="00184147" w:rsidRPr="00C03F6D">
        <w:rPr>
          <w:rStyle w:val="normaltextrun"/>
          <w:sz w:val="22"/>
          <w:szCs w:val="22"/>
        </w:rPr>
        <w:t>2</w:t>
      </w:r>
      <w:r w:rsidR="007529B0" w:rsidRPr="00C03F6D">
        <w:rPr>
          <w:rStyle w:val="normaltextrun"/>
          <w:sz w:val="22"/>
          <w:szCs w:val="22"/>
        </w:rPr>
        <w:t>4</w:t>
      </w:r>
      <w:r w:rsidR="00F00F70" w:rsidRPr="00C03F6D">
        <w:rPr>
          <w:rStyle w:val="normaltextrun"/>
          <w:sz w:val="22"/>
          <w:szCs w:val="22"/>
        </w:rPr>
        <w:t xml:space="preserve"> </w:t>
      </w:r>
      <w:r w:rsidR="00184147" w:rsidRPr="00C03F6D">
        <w:rPr>
          <w:rStyle w:val="normaltextrun"/>
          <w:sz w:val="22"/>
          <w:szCs w:val="22"/>
        </w:rPr>
        <w:t>mars</w:t>
      </w:r>
      <w:r w:rsidR="00960FC7" w:rsidRPr="00C03F6D">
        <w:rPr>
          <w:rStyle w:val="normaltextrun"/>
          <w:sz w:val="22"/>
          <w:szCs w:val="22"/>
        </w:rPr>
        <w:t> 20</w:t>
      </w:r>
      <w:r w:rsidR="00F00F70" w:rsidRPr="00C03F6D">
        <w:rPr>
          <w:rStyle w:val="normaltextrun"/>
          <w:sz w:val="22"/>
          <w:szCs w:val="22"/>
        </w:rPr>
        <w:t>2</w:t>
      </w:r>
      <w:r w:rsidR="007529B0" w:rsidRPr="00C03F6D">
        <w:rPr>
          <w:rStyle w:val="normaltextrun"/>
          <w:sz w:val="22"/>
          <w:szCs w:val="22"/>
        </w:rPr>
        <w:t>3</w:t>
      </w:r>
      <w:r w:rsidRPr="00C03F6D">
        <w:rPr>
          <w:rStyle w:val="normaltextrun"/>
          <w:sz w:val="22"/>
          <w:szCs w:val="22"/>
        </w:rPr>
        <w:t>.</w:t>
      </w:r>
    </w:p>
    <w:bookmarkEnd w:id="2"/>
    <w:p w14:paraId="7F5C00B9" w14:textId="0794C51A" w:rsidR="00C03F6D" w:rsidRDefault="00C03F6D" w:rsidP="00960FC7">
      <w:pPr>
        <w:pStyle w:val="paragraph"/>
        <w:spacing w:before="0" w:beforeAutospacing="0" w:after="0" w:afterAutospacing="0"/>
        <w:textAlignment w:val="baseline"/>
        <w:rPr>
          <w:rStyle w:val="normaltextrun"/>
          <w:sz w:val="22"/>
          <w:szCs w:val="22"/>
        </w:rPr>
      </w:pPr>
    </w:p>
    <w:p w14:paraId="715A3A41" w14:textId="77777777" w:rsidR="00C03F6D" w:rsidRPr="00C03F6D" w:rsidRDefault="00C03F6D" w:rsidP="00960FC7">
      <w:pPr>
        <w:pStyle w:val="paragraph"/>
        <w:spacing w:before="0" w:beforeAutospacing="0" w:after="0" w:afterAutospacing="0"/>
        <w:textAlignment w:val="baseline"/>
        <w:rPr>
          <w:rStyle w:val="normaltextrun"/>
          <w:sz w:val="22"/>
          <w:szCs w:val="22"/>
        </w:rPr>
      </w:pPr>
    </w:p>
    <w:p w14:paraId="6EF81F4F" w14:textId="77777777" w:rsidR="00C03F6D" w:rsidRDefault="00C03F6D" w:rsidP="00960FC7">
      <w:pPr>
        <w:pStyle w:val="paragraph"/>
        <w:spacing w:before="0" w:beforeAutospacing="0" w:after="0" w:afterAutospacing="0"/>
        <w:textAlignment w:val="baseline"/>
        <w:rPr>
          <w:rFonts w:ascii="Segoe UI" w:hAnsi="Segoe UI" w:cs="Segoe UI"/>
          <w:sz w:val="18"/>
          <w:szCs w:val="18"/>
        </w:rPr>
      </w:pPr>
    </w:p>
    <w:p w14:paraId="71EFD7AB" w14:textId="77777777" w:rsidR="009861DD" w:rsidRDefault="009861DD" w:rsidP="00960FC7">
      <w:pPr>
        <w:pStyle w:val="paragraph"/>
        <w:spacing w:before="0" w:beforeAutospacing="0" w:after="0" w:afterAutospacing="0"/>
        <w:textAlignment w:val="baseline"/>
        <w:rPr>
          <w:rStyle w:val="normaltextrun"/>
          <w:rFonts w:ascii="Arial" w:hAnsi="Arial" w:cs="Arial"/>
          <w:b/>
          <w:bCs/>
          <w:sz w:val="28"/>
          <w:szCs w:val="28"/>
        </w:rPr>
      </w:pPr>
    </w:p>
    <w:p w14:paraId="6689D674" w14:textId="3B9F864C" w:rsidR="00960FC7" w:rsidRPr="00B27BB4" w:rsidRDefault="00960FC7" w:rsidP="00960FC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lastRenderedPageBreak/>
        <w:t>Nominering</w:t>
      </w:r>
      <w:r>
        <w:rPr>
          <w:rStyle w:val="eop"/>
          <w:rFonts w:ascii="Arial" w:hAnsi="Arial" w:cs="Arial"/>
          <w:b/>
          <w:bCs/>
          <w:sz w:val="28"/>
          <w:szCs w:val="28"/>
        </w:rPr>
        <w:t> </w:t>
      </w:r>
    </w:p>
    <w:p w14:paraId="50F50EE2" w14:textId="19E2BEEC" w:rsidR="00960FC7"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Lärarens namn</w:t>
      </w:r>
      <w:r w:rsidR="00184147" w:rsidRPr="00AD2F52">
        <w:rPr>
          <w:rStyle w:val="normaltextrun"/>
          <w:sz w:val="22"/>
          <w:szCs w:val="22"/>
        </w:rPr>
        <w:t>/lärarlagets namn</w:t>
      </w:r>
      <w:r w:rsidR="007529B0" w:rsidRPr="00AD2F52">
        <w:rPr>
          <w:rStyle w:val="normaltextrun"/>
          <w:sz w:val="22"/>
          <w:szCs w:val="22"/>
        </w:rPr>
        <w:t xml:space="preserve"> </w:t>
      </w:r>
      <w:r w:rsidR="007529B0" w:rsidRPr="009861DD">
        <w:rPr>
          <w:rStyle w:val="normaltextrun"/>
          <w:sz w:val="22"/>
          <w:szCs w:val="22"/>
        </w:rPr>
        <w:t>samt namn på de som ingår i laget</w:t>
      </w:r>
      <w:r w:rsidRPr="009861DD">
        <w:rPr>
          <w:rStyle w:val="normaltextrun"/>
          <w:sz w:val="22"/>
          <w:szCs w:val="22"/>
        </w:rPr>
        <w:t>: </w:t>
      </w:r>
      <w:r w:rsidR="00831B03" w:rsidRPr="009861DD">
        <w:rPr>
          <w:rStyle w:val="normaltextrun"/>
          <w:sz w:val="22"/>
          <w:szCs w:val="22"/>
        </w:rPr>
        <w:t xml:space="preserve"> </w:t>
      </w:r>
    </w:p>
    <w:p w14:paraId="6448DFC6" w14:textId="77777777" w:rsidR="00831B03" w:rsidRPr="00AD2F52" w:rsidRDefault="00831B03" w:rsidP="00960FC7">
      <w:pPr>
        <w:pStyle w:val="paragraph"/>
        <w:spacing w:before="0" w:beforeAutospacing="0" w:after="0" w:afterAutospacing="0"/>
        <w:textAlignment w:val="baseline"/>
        <w:rPr>
          <w:sz w:val="18"/>
          <w:szCs w:val="18"/>
        </w:rPr>
      </w:pPr>
    </w:p>
    <w:p w14:paraId="5ABD8971" w14:textId="7F228DCB" w:rsidR="00831B03"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Lärarens e-postadress</w:t>
      </w:r>
      <w:r w:rsidR="00184147" w:rsidRPr="00AD2F52">
        <w:rPr>
          <w:rStyle w:val="normaltextrun"/>
          <w:sz w:val="22"/>
          <w:szCs w:val="22"/>
        </w:rPr>
        <w:t>/kontaktperson i lärarlaget</w:t>
      </w:r>
      <w:r w:rsidRPr="00AD2F52">
        <w:rPr>
          <w:rStyle w:val="normaltextrun"/>
          <w:sz w:val="22"/>
          <w:szCs w:val="22"/>
        </w:rPr>
        <w:t>:</w:t>
      </w:r>
    </w:p>
    <w:p w14:paraId="344E9E13"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sz w:val="22"/>
          <w:szCs w:val="22"/>
        </w:rPr>
        <w:t> </w:t>
      </w:r>
    </w:p>
    <w:p w14:paraId="47131991" w14:textId="77777777" w:rsidR="00831B03"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Nomineringskategori:</w:t>
      </w:r>
    </w:p>
    <w:p w14:paraId="42C8A146"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sz w:val="22"/>
          <w:szCs w:val="22"/>
        </w:rPr>
        <w:t> </w:t>
      </w:r>
    </w:p>
    <w:p w14:paraId="25DFCCDA" w14:textId="77777777" w:rsidR="00831B03"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Skola:</w:t>
      </w:r>
    </w:p>
    <w:p w14:paraId="15C2998B"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sz w:val="22"/>
          <w:szCs w:val="22"/>
        </w:rPr>
        <w:t> </w:t>
      </w:r>
    </w:p>
    <w:p w14:paraId="658934DF" w14:textId="4FC21112" w:rsidR="00960FC7" w:rsidRPr="009861DD"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Nominerad av</w:t>
      </w:r>
      <w:r w:rsidR="00F37EB1" w:rsidRPr="00AD2F52">
        <w:rPr>
          <w:rStyle w:val="normaltextrun"/>
          <w:sz w:val="22"/>
          <w:szCs w:val="22"/>
        </w:rPr>
        <w:t xml:space="preserve"> </w:t>
      </w:r>
      <w:r w:rsidR="00F37EB1" w:rsidRPr="009861DD">
        <w:rPr>
          <w:rStyle w:val="normaltextrun"/>
          <w:sz w:val="22"/>
          <w:szCs w:val="22"/>
        </w:rPr>
        <w:t>samt funktion på skolan (rektor, biträdande, lärarkollega etc</w:t>
      </w:r>
      <w:r w:rsidR="0080412B">
        <w:rPr>
          <w:rStyle w:val="normaltextrun"/>
          <w:sz w:val="22"/>
          <w:szCs w:val="22"/>
        </w:rPr>
        <w:t>.</w:t>
      </w:r>
      <w:r w:rsidR="00F37EB1" w:rsidRPr="009861DD">
        <w:rPr>
          <w:rStyle w:val="normaltextrun"/>
          <w:sz w:val="22"/>
          <w:szCs w:val="22"/>
        </w:rPr>
        <w:t>)</w:t>
      </w:r>
      <w:r w:rsidR="0080412B">
        <w:rPr>
          <w:rStyle w:val="normaltextrun"/>
          <w:sz w:val="22"/>
          <w:szCs w:val="22"/>
        </w:rPr>
        <w:t>:</w:t>
      </w:r>
      <w:r w:rsidRPr="009861DD">
        <w:rPr>
          <w:rStyle w:val="normaltextrun"/>
          <w:sz w:val="22"/>
          <w:szCs w:val="22"/>
        </w:rPr>
        <w:t> </w:t>
      </w:r>
    </w:p>
    <w:p w14:paraId="37F7D1EE" w14:textId="393D6D08" w:rsidR="00F37EB1" w:rsidRPr="00AD2F52" w:rsidRDefault="00F37EB1" w:rsidP="00960FC7">
      <w:pPr>
        <w:pStyle w:val="paragraph"/>
        <w:spacing w:before="0" w:beforeAutospacing="0" w:after="0" w:afterAutospacing="0"/>
        <w:textAlignment w:val="baseline"/>
        <w:rPr>
          <w:rStyle w:val="normaltextrun"/>
          <w:sz w:val="22"/>
          <w:szCs w:val="22"/>
        </w:rPr>
      </w:pPr>
    </w:p>
    <w:p w14:paraId="5BBE44DF" w14:textId="77777777" w:rsidR="00831B03" w:rsidRPr="00AD2F52" w:rsidRDefault="00831B03" w:rsidP="00960FC7">
      <w:pPr>
        <w:pStyle w:val="paragraph"/>
        <w:spacing w:before="0" w:beforeAutospacing="0" w:after="0" w:afterAutospacing="0"/>
        <w:textAlignment w:val="baseline"/>
        <w:rPr>
          <w:sz w:val="18"/>
          <w:szCs w:val="18"/>
        </w:rPr>
      </w:pPr>
    </w:p>
    <w:p w14:paraId="2D651480" w14:textId="77777777" w:rsidR="00960FC7"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sz w:val="22"/>
          <w:szCs w:val="22"/>
        </w:rPr>
        <w:t>E-post-adress till den som nominerar: </w:t>
      </w:r>
    </w:p>
    <w:p w14:paraId="19D04526" w14:textId="77777777" w:rsidR="00831B03" w:rsidRPr="00AD2F52" w:rsidRDefault="00831B03" w:rsidP="00960FC7">
      <w:pPr>
        <w:pStyle w:val="paragraph"/>
        <w:spacing w:before="0" w:beforeAutospacing="0" w:after="0" w:afterAutospacing="0"/>
        <w:textAlignment w:val="baseline"/>
        <w:rPr>
          <w:sz w:val="18"/>
          <w:szCs w:val="18"/>
        </w:rPr>
      </w:pPr>
    </w:p>
    <w:p w14:paraId="1DAC4590" w14:textId="77777777" w:rsidR="007529B0" w:rsidRPr="00AD2F52" w:rsidRDefault="007529B0" w:rsidP="00960FC7">
      <w:pPr>
        <w:pStyle w:val="paragraph"/>
        <w:spacing w:before="0" w:beforeAutospacing="0" w:after="0" w:afterAutospacing="0"/>
        <w:textAlignment w:val="baseline"/>
        <w:rPr>
          <w:rStyle w:val="normaltextrun"/>
          <w:rFonts w:eastAsia="MS Mincho"/>
          <w:sz w:val="22"/>
          <w:szCs w:val="22"/>
        </w:rPr>
      </w:pPr>
    </w:p>
    <w:p w14:paraId="65FDDD5A" w14:textId="1E2A6159"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rFonts w:ascii="Segoe UI Symbol" w:eastAsia="MS Mincho" w:hAnsi="Segoe UI Symbol" w:cs="Segoe UI Symbol"/>
          <w:sz w:val="22"/>
          <w:szCs w:val="22"/>
        </w:rPr>
        <w:t>☐</w:t>
      </w:r>
      <w:r w:rsidRPr="00AD2F52">
        <w:rPr>
          <w:rStyle w:val="normaltextrun"/>
          <w:sz w:val="22"/>
          <w:szCs w:val="22"/>
        </w:rPr>
        <w:t> Läraren</w:t>
      </w:r>
      <w:r w:rsidR="007529B0" w:rsidRPr="00AD2F52">
        <w:rPr>
          <w:rStyle w:val="normaltextrun"/>
          <w:sz w:val="22"/>
          <w:szCs w:val="22"/>
        </w:rPr>
        <w:t>/</w:t>
      </w:r>
      <w:r w:rsidR="007529B0" w:rsidRPr="009861DD">
        <w:rPr>
          <w:rStyle w:val="normaltextrun"/>
          <w:sz w:val="22"/>
          <w:szCs w:val="22"/>
        </w:rPr>
        <w:t>Lärarlaget</w:t>
      </w:r>
      <w:r w:rsidR="00C03F6D" w:rsidRPr="009861DD">
        <w:rPr>
          <w:rStyle w:val="normaltextrun"/>
          <w:sz w:val="22"/>
          <w:szCs w:val="22"/>
        </w:rPr>
        <w:t>s medlemmar</w:t>
      </w:r>
      <w:r w:rsidRPr="009861DD">
        <w:rPr>
          <w:rStyle w:val="normaltextrun"/>
          <w:sz w:val="22"/>
          <w:szCs w:val="22"/>
        </w:rPr>
        <w:t xml:space="preserve"> </w:t>
      </w:r>
      <w:r w:rsidRPr="00AD2F52">
        <w:rPr>
          <w:rStyle w:val="normaltextrun"/>
          <w:sz w:val="22"/>
          <w:szCs w:val="22"/>
        </w:rPr>
        <w:t>är legitimerad</w:t>
      </w:r>
      <w:r w:rsidR="00C03F6D" w:rsidRPr="00AD2F52">
        <w:rPr>
          <w:rStyle w:val="normaltextrun"/>
          <w:sz w:val="22"/>
          <w:szCs w:val="22"/>
        </w:rPr>
        <w:t>e</w:t>
      </w:r>
      <w:r w:rsidR="009861DD">
        <w:rPr>
          <w:rStyle w:val="normaltextrun"/>
          <w:sz w:val="22"/>
          <w:szCs w:val="22"/>
        </w:rPr>
        <w:t xml:space="preserve">/ </w:t>
      </w:r>
      <w:r w:rsidR="00C03F6D" w:rsidRPr="00AD2F52">
        <w:rPr>
          <w:rStyle w:val="normaltextrun"/>
          <w:sz w:val="22"/>
          <w:szCs w:val="22"/>
        </w:rPr>
        <w:t xml:space="preserve">behöriga </w:t>
      </w:r>
      <w:r w:rsidRPr="00AD2F52">
        <w:rPr>
          <w:rStyle w:val="normaltextrun"/>
          <w:sz w:val="22"/>
          <w:szCs w:val="22"/>
        </w:rPr>
        <w:t xml:space="preserve">och </w:t>
      </w:r>
      <w:r w:rsidR="009A6BB9" w:rsidRPr="00AD2F52">
        <w:rPr>
          <w:rStyle w:val="normaltextrun"/>
          <w:sz w:val="22"/>
          <w:szCs w:val="22"/>
        </w:rPr>
        <w:t xml:space="preserve">har på </w:t>
      </w:r>
      <w:r w:rsidR="000559D1" w:rsidRPr="00AD2F52">
        <w:rPr>
          <w:rStyle w:val="normaltextrun"/>
          <w:sz w:val="22"/>
          <w:szCs w:val="22"/>
        </w:rPr>
        <w:t xml:space="preserve">betydande </w:t>
      </w:r>
      <w:r w:rsidR="009A6BB9" w:rsidRPr="00AD2F52">
        <w:rPr>
          <w:rStyle w:val="normaltextrun"/>
          <w:sz w:val="22"/>
          <w:szCs w:val="22"/>
        </w:rPr>
        <w:t xml:space="preserve">sätt bidragit </w:t>
      </w:r>
      <w:r w:rsidRPr="00AD2F52">
        <w:rPr>
          <w:rStyle w:val="normaltextrun"/>
          <w:sz w:val="22"/>
          <w:szCs w:val="22"/>
        </w:rPr>
        <w:t>till den gemensamma professionsutvecklingen på skolan</w:t>
      </w:r>
      <w:r w:rsidR="000559D1" w:rsidRPr="00AD2F52">
        <w:rPr>
          <w:rStyle w:val="eop"/>
          <w:sz w:val="22"/>
          <w:szCs w:val="22"/>
        </w:rPr>
        <w:t>.</w:t>
      </w:r>
    </w:p>
    <w:p w14:paraId="5721B15E"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eop"/>
          <w:sz w:val="22"/>
          <w:szCs w:val="22"/>
        </w:rPr>
        <w:t> </w:t>
      </w:r>
    </w:p>
    <w:p w14:paraId="4F22DEB7" w14:textId="6AADA229" w:rsidR="00960FC7" w:rsidRPr="00AD2F52" w:rsidRDefault="00960FC7" w:rsidP="00960FC7">
      <w:pPr>
        <w:pStyle w:val="paragraph"/>
        <w:spacing w:before="0" w:beforeAutospacing="0" w:after="0" w:afterAutospacing="0"/>
        <w:textAlignment w:val="baseline"/>
        <w:rPr>
          <w:rStyle w:val="eop"/>
          <w:sz w:val="22"/>
          <w:szCs w:val="22"/>
        </w:rPr>
      </w:pPr>
      <w:r w:rsidRPr="00AD2F52">
        <w:rPr>
          <w:rStyle w:val="normaltextrun"/>
          <w:rFonts w:ascii="Segoe UI Symbol" w:eastAsia="MS Mincho" w:hAnsi="Segoe UI Symbol" w:cs="Segoe UI Symbol"/>
          <w:sz w:val="22"/>
          <w:szCs w:val="22"/>
        </w:rPr>
        <w:t>☐</w:t>
      </w:r>
      <w:r w:rsidRPr="00AD2F52">
        <w:rPr>
          <w:rStyle w:val="normaltextrun"/>
          <w:sz w:val="22"/>
          <w:szCs w:val="22"/>
        </w:rPr>
        <w:t> </w:t>
      </w:r>
      <w:r w:rsidR="00417168" w:rsidRPr="00AD2F52">
        <w:rPr>
          <w:rStyle w:val="normaltextrun"/>
          <w:sz w:val="22"/>
          <w:szCs w:val="22"/>
        </w:rPr>
        <w:t>Läraren</w:t>
      </w:r>
      <w:r w:rsidR="00966008" w:rsidRPr="00AD2F52">
        <w:rPr>
          <w:rStyle w:val="normaltextrun"/>
          <w:sz w:val="22"/>
          <w:szCs w:val="22"/>
        </w:rPr>
        <w:t>s</w:t>
      </w:r>
      <w:r w:rsidR="00CF07C6" w:rsidRPr="00AD2F52">
        <w:rPr>
          <w:rStyle w:val="normaltextrun"/>
          <w:sz w:val="22"/>
          <w:szCs w:val="22"/>
        </w:rPr>
        <w:t xml:space="preserve">/Lärarlagets </w:t>
      </w:r>
      <w:r w:rsidR="00CF07C6" w:rsidRPr="00AD2F52">
        <w:rPr>
          <w:rStyle w:val="eop"/>
          <w:sz w:val="22"/>
          <w:szCs w:val="22"/>
        </w:rPr>
        <w:t>planerar sin undervisning med stor didaktisk medvetenhet och</w:t>
      </w:r>
      <w:r w:rsidR="00CF07C6" w:rsidRPr="00AD2F52">
        <w:rPr>
          <w:rStyle w:val="normaltextrun"/>
          <w:sz w:val="22"/>
          <w:szCs w:val="22"/>
        </w:rPr>
        <w:t xml:space="preserve"> a</w:t>
      </w:r>
      <w:r w:rsidRPr="00AD2F52">
        <w:rPr>
          <w:rStyle w:val="normaltextrun"/>
          <w:sz w:val="22"/>
          <w:szCs w:val="22"/>
        </w:rPr>
        <w:t>rbete</w:t>
      </w:r>
      <w:r w:rsidR="00CF07C6" w:rsidRPr="00AD2F52">
        <w:rPr>
          <w:rStyle w:val="normaltextrun"/>
          <w:sz w:val="22"/>
          <w:szCs w:val="22"/>
        </w:rPr>
        <w:t>t</w:t>
      </w:r>
      <w:r w:rsidRPr="00AD2F52">
        <w:rPr>
          <w:rStyle w:val="normaltextrun"/>
          <w:sz w:val="22"/>
          <w:szCs w:val="22"/>
        </w:rPr>
        <w:t xml:space="preserve"> </w:t>
      </w:r>
      <w:r w:rsidR="00CF07C6" w:rsidRPr="00AD2F52">
        <w:rPr>
          <w:rStyle w:val="normaltextrun"/>
          <w:sz w:val="22"/>
          <w:szCs w:val="22"/>
        </w:rPr>
        <w:t xml:space="preserve">utgår från </w:t>
      </w:r>
      <w:r w:rsidRPr="00AD2F52">
        <w:rPr>
          <w:rStyle w:val="normaltextrun"/>
          <w:sz w:val="22"/>
          <w:szCs w:val="22"/>
        </w:rPr>
        <w:t>identifiera</w:t>
      </w:r>
      <w:r w:rsidR="00CF07C6" w:rsidRPr="00AD2F52">
        <w:rPr>
          <w:rStyle w:val="normaltextrun"/>
          <w:sz w:val="22"/>
          <w:szCs w:val="22"/>
        </w:rPr>
        <w:t>de</w:t>
      </w:r>
      <w:r w:rsidR="00417168" w:rsidRPr="00AD2F52">
        <w:rPr>
          <w:rStyle w:val="normaltextrun"/>
          <w:sz w:val="22"/>
          <w:szCs w:val="22"/>
        </w:rPr>
        <w:t xml:space="preserve"> behov/</w:t>
      </w:r>
      <w:r w:rsidRPr="00AD2F52">
        <w:rPr>
          <w:rStyle w:val="normaltextrun"/>
          <w:sz w:val="22"/>
          <w:szCs w:val="22"/>
        </w:rPr>
        <w:t>problem/utmaning</w:t>
      </w:r>
      <w:r w:rsidR="00CF07C6" w:rsidRPr="00AD2F52">
        <w:rPr>
          <w:rStyle w:val="normaltextrun"/>
          <w:sz w:val="22"/>
          <w:szCs w:val="22"/>
        </w:rPr>
        <w:t>ar</w:t>
      </w:r>
      <w:r w:rsidRPr="00AD2F52">
        <w:rPr>
          <w:rStyle w:val="normaltextrun"/>
          <w:sz w:val="22"/>
          <w:szCs w:val="22"/>
        </w:rPr>
        <w:t>/frågeställning</w:t>
      </w:r>
      <w:r w:rsidR="00CF07C6" w:rsidRPr="00AD2F52">
        <w:rPr>
          <w:rStyle w:val="normaltextrun"/>
          <w:sz w:val="22"/>
          <w:szCs w:val="22"/>
        </w:rPr>
        <w:t>ar</w:t>
      </w:r>
      <w:r w:rsidRPr="00AD2F52">
        <w:rPr>
          <w:rStyle w:val="normaltextrun"/>
          <w:sz w:val="22"/>
          <w:szCs w:val="22"/>
        </w:rPr>
        <w:t xml:space="preserve"> för skolan</w:t>
      </w:r>
      <w:r w:rsidR="00CF07C6" w:rsidRPr="00AD2F52">
        <w:rPr>
          <w:rStyle w:val="eop"/>
          <w:sz w:val="22"/>
          <w:szCs w:val="22"/>
        </w:rPr>
        <w:t>.</w:t>
      </w:r>
    </w:p>
    <w:p w14:paraId="59DA4432" w14:textId="77777777" w:rsidR="00CF07C6" w:rsidRPr="00AD2F52" w:rsidRDefault="00CF07C6" w:rsidP="00960FC7">
      <w:pPr>
        <w:pStyle w:val="paragraph"/>
        <w:spacing w:before="0" w:beforeAutospacing="0" w:after="0" w:afterAutospacing="0"/>
        <w:textAlignment w:val="baseline"/>
        <w:rPr>
          <w:sz w:val="18"/>
          <w:szCs w:val="18"/>
        </w:rPr>
      </w:pPr>
    </w:p>
    <w:p w14:paraId="07C6EDF9" w14:textId="5E708AC5"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rFonts w:ascii="Segoe UI Symbol" w:eastAsia="MS Mincho" w:hAnsi="Segoe UI Symbol" w:cs="Segoe UI Symbol"/>
          <w:sz w:val="22"/>
          <w:szCs w:val="22"/>
        </w:rPr>
        <w:t>☐</w:t>
      </w:r>
      <w:r w:rsidRPr="00AD2F52">
        <w:rPr>
          <w:rStyle w:val="normaltextrun"/>
          <w:sz w:val="22"/>
          <w:szCs w:val="22"/>
        </w:rPr>
        <w:t> Läraren</w:t>
      </w:r>
      <w:r w:rsidR="007529B0" w:rsidRPr="00AD2F52">
        <w:rPr>
          <w:rStyle w:val="normaltextrun"/>
          <w:sz w:val="22"/>
          <w:szCs w:val="22"/>
        </w:rPr>
        <w:t>/</w:t>
      </w:r>
      <w:r w:rsidR="007529B0" w:rsidRPr="009861DD">
        <w:rPr>
          <w:rStyle w:val="normaltextrun"/>
          <w:sz w:val="22"/>
          <w:szCs w:val="22"/>
        </w:rPr>
        <w:t>Lärarlagets medlemmar</w:t>
      </w:r>
      <w:r w:rsidRPr="009861DD">
        <w:rPr>
          <w:rStyle w:val="normaltextrun"/>
          <w:sz w:val="22"/>
          <w:szCs w:val="22"/>
        </w:rPr>
        <w:t xml:space="preserve"> </w:t>
      </w:r>
      <w:r w:rsidRPr="00AD2F52">
        <w:rPr>
          <w:rStyle w:val="normaltextrun"/>
          <w:sz w:val="22"/>
          <w:szCs w:val="22"/>
        </w:rPr>
        <w:t>har tillsvidareanställning i Stockholms stad.</w:t>
      </w:r>
      <w:r w:rsidRPr="00AD2F52">
        <w:rPr>
          <w:rStyle w:val="eop"/>
          <w:sz w:val="22"/>
          <w:szCs w:val="22"/>
        </w:rPr>
        <w:t> </w:t>
      </w:r>
    </w:p>
    <w:p w14:paraId="75A4149D"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eop"/>
          <w:sz w:val="22"/>
          <w:szCs w:val="22"/>
        </w:rPr>
        <w:t> </w:t>
      </w:r>
    </w:p>
    <w:p w14:paraId="32B7BCDA" w14:textId="3D8CF058" w:rsidR="00960FC7" w:rsidRPr="00AD2F52" w:rsidRDefault="00960FC7" w:rsidP="00960FC7">
      <w:pPr>
        <w:pStyle w:val="paragraph"/>
        <w:spacing w:before="0" w:beforeAutospacing="0" w:after="0" w:afterAutospacing="0"/>
        <w:textAlignment w:val="baseline"/>
        <w:rPr>
          <w:sz w:val="18"/>
          <w:szCs w:val="18"/>
        </w:rPr>
      </w:pPr>
      <w:r w:rsidRPr="00AD2F52">
        <w:rPr>
          <w:rStyle w:val="normaltextrun"/>
          <w:rFonts w:ascii="Segoe UI Symbol" w:eastAsia="MS Mincho" w:hAnsi="Segoe UI Symbol" w:cs="Segoe UI Symbol"/>
          <w:sz w:val="22"/>
          <w:szCs w:val="22"/>
        </w:rPr>
        <w:t>☐</w:t>
      </w:r>
      <w:r w:rsidRPr="00AD2F52">
        <w:rPr>
          <w:rStyle w:val="normaltextrun"/>
          <w:sz w:val="22"/>
          <w:szCs w:val="22"/>
        </w:rPr>
        <w:t> </w:t>
      </w:r>
      <w:r w:rsidR="00177FC7" w:rsidRPr="00AD2F52">
        <w:rPr>
          <w:rStyle w:val="normaltextrun"/>
          <w:sz w:val="22"/>
          <w:szCs w:val="22"/>
        </w:rPr>
        <w:t>L</w:t>
      </w:r>
      <w:r w:rsidR="00417168" w:rsidRPr="00AD2F52">
        <w:rPr>
          <w:rStyle w:val="normaltextrun"/>
          <w:sz w:val="22"/>
          <w:szCs w:val="22"/>
        </w:rPr>
        <w:t>äraren</w:t>
      </w:r>
      <w:r w:rsidR="009A6BB9" w:rsidRPr="00AD2F52">
        <w:rPr>
          <w:rStyle w:val="normaltextrun"/>
          <w:sz w:val="22"/>
          <w:szCs w:val="22"/>
        </w:rPr>
        <w:t>s</w:t>
      </w:r>
      <w:r w:rsidR="0056543C" w:rsidRPr="00AD2F52">
        <w:rPr>
          <w:rStyle w:val="normaltextrun"/>
          <w:sz w:val="22"/>
          <w:szCs w:val="22"/>
        </w:rPr>
        <w:t>/Lärarlagets</w:t>
      </w:r>
      <w:r w:rsidR="009A6BB9" w:rsidRPr="00AD2F52">
        <w:rPr>
          <w:rStyle w:val="normaltextrun"/>
          <w:sz w:val="22"/>
          <w:szCs w:val="22"/>
        </w:rPr>
        <w:t xml:space="preserve"> arbete </w:t>
      </w:r>
      <w:r w:rsidR="00966008" w:rsidRPr="00AD2F52">
        <w:rPr>
          <w:rStyle w:val="normaltextrun"/>
          <w:sz w:val="22"/>
          <w:szCs w:val="22"/>
        </w:rPr>
        <w:t xml:space="preserve">är </w:t>
      </w:r>
      <w:r w:rsidR="009A6BB9" w:rsidRPr="00AD2F52">
        <w:rPr>
          <w:rStyle w:val="normaltextrun"/>
          <w:sz w:val="22"/>
          <w:szCs w:val="22"/>
        </w:rPr>
        <w:t>väl förankrat i skolans styrdokument, präglas av vetenskapligt förhållningssätt med reflektion</w:t>
      </w:r>
      <w:r w:rsidR="00966008" w:rsidRPr="00AD2F52">
        <w:rPr>
          <w:rStyle w:val="normaltextrun"/>
          <w:sz w:val="22"/>
          <w:szCs w:val="22"/>
        </w:rPr>
        <w:t xml:space="preserve">, </w:t>
      </w:r>
      <w:r w:rsidR="009A6BB9" w:rsidRPr="00AD2F52">
        <w:rPr>
          <w:rStyle w:val="normaltextrun"/>
          <w:sz w:val="22"/>
          <w:szCs w:val="22"/>
        </w:rPr>
        <w:t>analys och systematik.</w:t>
      </w:r>
    </w:p>
    <w:p w14:paraId="4DD4CDBD" w14:textId="77777777" w:rsidR="00960FC7" w:rsidRPr="00AD2F52" w:rsidRDefault="00960FC7" w:rsidP="00960FC7">
      <w:pPr>
        <w:pStyle w:val="paragraph"/>
        <w:spacing w:before="0" w:beforeAutospacing="0" w:after="0" w:afterAutospacing="0"/>
        <w:textAlignment w:val="baseline"/>
        <w:rPr>
          <w:sz w:val="18"/>
          <w:szCs w:val="18"/>
        </w:rPr>
      </w:pPr>
      <w:r w:rsidRPr="00AD2F52">
        <w:rPr>
          <w:rStyle w:val="eop"/>
          <w:sz w:val="22"/>
          <w:szCs w:val="22"/>
        </w:rPr>
        <w:t> </w:t>
      </w:r>
    </w:p>
    <w:p w14:paraId="77E59DA1" w14:textId="76C6729A" w:rsidR="00960FC7" w:rsidRPr="00AD2F52" w:rsidRDefault="00960FC7" w:rsidP="00960FC7">
      <w:pPr>
        <w:pStyle w:val="paragraph"/>
        <w:spacing w:before="0" w:beforeAutospacing="0" w:after="0" w:afterAutospacing="0"/>
        <w:textAlignment w:val="baseline"/>
        <w:rPr>
          <w:rStyle w:val="normaltextrun"/>
          <w:sz w:val="22"/>
          <w:szCs w:val="22"/>
        </w:rPr>
      </w:pPr>
      <w:r w:rsidRPr="00AD2F52">
        <w:rPr>
          <w:rStyle w:val="normaltextrun"/>
          <w:rFonts w:ascii="Segoe UI Symbol" w:eastAsia="MS Mincho" w:hAnsi="Segoe UI Symbol" w:cs="Segoe UI Symbol"/>
          <w:sz w:val="22"/>
          <w:szCs w:val="22"/>
        </w:rPr>
        <w:t>☐</w:t>
      </w:r>
      <w:r w:rsidRPr="00AD2F52">
        <w:rPr>
          <w:rStyle w:val="normaltextrun"/>
          <w:sz w:val="22"/>
          <w:szCs w:val="22"/>
        </w:rPr>
        <w:t> </w:t>
      </w:r>
      <w:r w:rsidR="00417168" w:rsidRPr="00AD2F52">
        <w:rPr>
          <w:rStyle w:val="normaltextrun"/>
          <w:sz w:val="22"/>
          <w:szCs w:val="22"/>
        </w:rPr>
        <w:t>Läraren</w:t>
      </w:r>
      <w:r w:rsidR="0056543C" w:rsidRPr="00AD2F52">
        <w:rPr>
          <w:rStyle w:val="normaltextrun"/>
          <w:sz w:val="22"/>
          <w:szCs w:val="22"/>
        </w:rPr>
        <w:t>/Lärarlaget</w:t>
      </w:r>
      <w:r w:rsidR="00417168" w:rsidRPr="00AD2F52">
        <w:rPr>
          <w:rStyle w:val="normaltextrun"/>
          <w:sz w:val="22"/>
          <w:szCs w:val="22"/>
        </w:rPr>
        <w:t xml:space="preserve"> har u</w:t>
      </w:r>
      <w:r w:rsidRPr="00AD2F52">
        <w:rPr>
          <w:rStyle w:val="normaltextrun"/>
          <w:sz w:val="22"/>
          <w:szCs w:val="22"/>
        </w:rPr>
        <w:t xml:space="preserve">tvärderat </w:t>
      </w:r>
      <w:r w:rsidR="0056543C" w:rsidRPr="00AD2F52">
        <w:rPr>
          <w:rStyle w:val="normaltextrun"/>
          <w:sz w:val="22"/>
          <w:szCs w:val="22"/>
        </w:rPr>
        <w:t>och når</w:t>
      </w:r>
      <w:r w:rsidRPr="00AD2F52">
        <w:rPr>
          <w:rStyle w:val="normaltextrun"/>
          <w:sz w:val="22"/>
          <w:szCs w:val="22"/>
        </w:rPr>
        <w:t xml:space="preserve"> goda resultat</w:t>
      </w:r>
      <w:r w:rsidR="0056543C" w:rsidRPr="00AD2F52">
        <w:rPr>
          <w:rStyle w:val="normaltextrun"/>
          <w:sz w:val="22"/>
          <w:szCs w:val="22"/>
        </w:rPr>
        <w:t>,</w:t>
      </w:r>
      <w:r w:rsidRPr="00AD2F52">
        <w:rPr>
          <w:rStyle w:val="normaltextrun"/>
          <w:sz w:val="22"/>
          <w:szCs w:val="22"/>
        </w:rPr>
        <w:t xml:space="preserve"> i relation till berörda elever och skola</w:t>
      </w:r>
      <w:r w:rsidR="0056543C" w:rsidRPr="00AD2F52">
        <w:rPr>
          <w:rStyle w:val="normaltextrun"/>
          <w:sz w:val="22"/>
          <w:szCs w:val="22"/>
        </w:rPr>
        <w:t xml:space="preserve">. </w:t>
      </w:r>
    </w:p>
    <w:p w14:paraId="362777EE" w14:textId="77777777" w:rsidR="0056543C" w:rsidRPr="00AD2F52" w:rsidRDefault="0056543C" w:rsidP="00960FC7">
      <w:pPr>
        <w:pStyle w:val="paragraph"/>
        <w:spacing w:before="0" w:beforeAutospacing="0" w:after="0" w:afterAutospacing="0"/>
        <w:textAlignment w:val="baseline"/>
        <w:rPr>
          <w:rStyle w:val="normaltextrun"/>
          <w:sz w:val="22"/>
          <w:szCs w:val="22"/>
        </w:rPr>
      </w:pPr>
    </w:p>
    <w:p w14:paraId="3EDD1EC0" w14:textId="7CF1D1B4" w:rsidR="00960FC7" w:rsidRPr="00AD2F52" w:rsidRDefault="0056543C" w:rsidP="00960FC7">
      <w:pPr>
        <w:pStyle w:val="paragraph"/>
        <w:spacing w:before="0" w:beforeAutospacing="0" w:after="0" w:afterAutospacing="0"/>
        <w:textAlignment w:val="baseline"/>
        <w:rPr>
          <w:rStyle w:val="normaltextrun"/>
          <w:sz w:val="22"/>
          <w:szCs w:val="22"/>
        </w:rPr>
      </w:pPr>
      <w:r w:rsidRPr="00AD2F52">
        <w:rPr>
          <w:rStyle w:val="normaltextrun"/>
          <w:rFonts w:ascii="Segoe UI Symbol" w:eastAsia="MS Mincho" w:hAnsi="Segoe UI Symbol" w:cs="Segoe UI Symbol"/>
          <w:sz w:val="22"/>
          <w:szCs w:val="22"/>
        </w:rPr>
        <w:t>☐</w:t>
      </w:r>
      <w:r w:rsidRPr="00AD2F52">
        <w:rPr>
          <w:rStyle w:val="normaltextrun"/>
          <w:sz w:val="22"/>
          <w:szCs w:val="22"/>
        </w:rPr>
        <w:t> Lärarens/Lärarlagets arbets- och förhållningssätt har på något sätt integrerats i eller haft positiv påverkan på det långsiktiga dagliga skolarbetet.</w:t>
      </w:r>
    </w:p>
    <w:p w14:paraId="6406DFD9" w14:textId="77777777" w:rsidR="0056543C" w:rsidRPr="00AD2F52" w:rsidRDefault="0056543C" w:rsidP="00960FC7">
      <w:pPr>
        <w:pStyle w:val="paragraph"/>
        <w:spacing w:before="0" w:beforeAutospacing="0" w:after="0" w:afterAutospacing="0"/>
        <w:textAlignment w:val="baseline"/>
        <w:rPr>
          <w:sz w:val="18"/>
          <w:szCs w:val="18"/>
        </w:rPr>
      </w:pPr>
    </w:p>
    <w:p w14:paraId="252B71AF" w14:textId="44C6E183" w:rsidR="00960FC7" w:rsidRPr="00AD2F52" w:rsidRDefault="00960FC7" w:rsidP="009A6BB9">
      <w:pPr>
        <w:pStyle w:val="paragraph"/>
        <w:spacing w:before="0" w:beforeAutospacing="0" w:after="0" w:afterAutospacing="0"/>
        <w:textAlignment w:val="baseline"/>
        <w:rPr>
          <w:sz w:val="18"/>
          <w:szCs w:val="18"/>
        </w:rPr>
      </w:pPr>
      <w:r w:rsidRPr="00AD2F52">
        <w:rPr>
          <w:rStyle w:val="normaltextrun"/>
          <w:rFonts w:ascii="Segoe UI Symbol" w:eastAsia="MS Mincho" w:hAnsi="Segoe UI Symbol" w:cs="Segoe UI Symbol"/>
          <w:sz w:val="22"/>
          <w:szCs w:val="22"/>
        </w:rPr>
        <w:t>☐</w:t>
      </w:r>
      <w:r w:rsidRPr="00AD2F52">
        <w:rPr>
          <w:rStyle w:val="normaltextrun"/>
          <w:sz w:val="22"/>
          <w:szCs w:val="22"/>
        </w:rPr>
        <w:t> </w:t>
      </w:r>
      <w:r w:rsidR="00417168" w:rsidRPr="00AD2F52">
        <w:rPr>
          <w:rStyle w:val="normaltextrun"/>
          <w:sz w:val="22"/>
          <w:szCs w:val="22"/>
        </w:rPr>
        <w:t>Lärarens</w:t>
      </w:r>
      <w:r w:rsidR="007529B0" w:rsidRPr="00AD2F52">
        <w:rPr>
          <w:rStyle w:val="normaltextrun"/>
          <w:sz w:val="22"/>
          <w:szCs w:val="22"/>
        </w:rPr>
        <w:t>/</w:t>
      </w:r>
      <w:r w:rsidR="007529B0" w:rsidRPr="009861DD">
        <w:rPr>
          <w:rStyle w:val="normaltextrun"/>
          <w:sz w:val="22"/>
          <w:szCs w:val="22"/>
        </w:rPr>
        <w:t>Lärarlagets</w:t>
      </w:r>
      <w:r w:rsidR="00417168" w:rsidRPr="00AD2F52">
        <w:rPr>
          <w:rStyle w:val="normaltextrun"/>
          <w:color w:val="FF0000"/>
          <w:sz w:val="22"/>
          <w:szCs w:val="22"/>
        </w:rPr>
        <w:t xml:space="preserve"> </w:t>
      </w:r>
      <w:r w:rsidR="009A6BB9" w:rsidRPr="00AD2F52">
        <w:rPr>
          <w:rStyle w:val="normaltextrun"/>
          <w:sz w:val="22"/>
          <w:szCs w:val="22"/>
        </w:rPr>
        <w:t>arbete är intressant och bör synliggöras även för andra skolor och lärare i staden.</w:t>
      </w:r>
    </w:p>
    <w:p w14:paraId="0EB50059" w14:textId="25B336EE" w:rsidR="00960FC7" w:rsidRDefault="00960FC7" w:rsidP="00960FC7">
      <w:pPr>
        <w:pStyle w:val="paragraph"/>
        <w:spacing w:before="0" w:beforeAutospacing="0" w:after="0" w:afterAutospacing="0"/>
        <w:textAlignment w:val="baseline"/>
        <w:rPr>
          <w:rFonts w:ascii="Segoe UI" w:hAnsi="Segoe UI" w:cs="Segoe UI"/>
          <w:sz w:val="18"/>
          <w:szCs w:val="18"/>
        </w:rPr>
      </w:pPr>
      <w:r>
        <w:rPr>
          <w:rStyle w:val="eop"/>
        </w:rPr>
        <w:t> </w:t>
      </w:r>
    </w:p>
    <w:p w14:paraId="1A420076" w14:textId="33E2C3A1" w:rsidR="00AD2F52" w:rsidRPr="00AD2F52" w:rsidRDefault="007529B0" w:rsidP="00AD2F52">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Motivering</w:t>
      </w:r>
      <w:r>
        <w:rPr>
          <w:rStyle w:val="eop"/>
          <w:sz w:val="22"/>
          <w:szCs w:val="22"/>
        </w:rPr>
        <w:t> </w:t>
      </w:r>
      <w:r w:rsidRPr="007529B0">
        <w:rPr>
          <w:rStyle w:val="eop"/>
          <w:b/>
          <w:bCs/>
          <w:sz w:val="22"/>
          <w:szCs w:val="22"/>
        </w:rPr>
        <w:t>till nominering, ge även exempel utifrån kriterierna ovan</w:t>
      </w:r>
      <w:r w:rsidR="00AD2F52">
        <w:rPr>
          <w:rStyle w:val="eop"/>
          <w:b/>
          <w:bCs/>
          <w:sz w:val="22"/>
          <w:szCs w:val="22"/>
        </w:rPr>
        <w:t>:</w:t>
      </w:r>
    </w:p>
    <w:p w14:paraId="711866E9" w14:textId="77777777" w:rsidR="00AD2F52" w:rsidRDefault="00AD2F52" w:rsidP="00AD2F52"/>
    <w:tbl>
      <w:tblPr>
        <w:tblStyle w:val="Stockholmsstad"/>
        <w:tblW w:w="0" w:type="auto"/>
        <w:tblLook w:val="04A0" w:firstRow="1" w:lastRow="0" w:firstColumn="1" w:lastColumn="0" w:noHBand="0" w:noVBand="1"/>
      </w:tblPr>
      <w:tblGrid>
        <w:gridCol w:w="9062"/>
      </w:tblGrid>
      <w:tr w:rsidR="00AD2F52" w:rsidRPr="004E1CD4" w14:paraId="7E67BBF0" w14:textId="77777777" w:rsidTr="0057102C">
        <w:trPr>
          <w:cnfStyle w:val="100000000000" w:firstRow="1" w:lastRow="0" w:firstColumn="0" w:lastColumn="0" w:oddVBand="0" w:evenVBand="0" w:oddHBand="0" w:evenHBand="0" w:firstRowFirstColumn="0" w:firstRowLastColumn="0" w:lastRowFirstColumn="0" w:lastRowLastColumn="0"/>
        </w:trPr>
        <w:tc>
          <w:tcPr>
            <w:tcW w:w="9210" w:type="dxa"/>
          </w:tcPr>
          <w:p w14:paraId="16F72897" w14:textId="77777777" w:rsidR="00AD2F52" w:rsidRDefault="00AD2F52" w:rsidP="0057102C">
            <w:pPr>
              <w:spacing w:after="144"/>
              <w:rPr>
                <w:bCs/>
              </w:rPr>
            </w:pPr>
          </w:p>
          <w:p w14:paraId="0E92F3D4" w14:textId="77777777" w:rsidR="00AD2F52" w:rsidRDefault="00AD2F52" w:rsidP="0057102C">
            <w:pPr>
              <w:spacing w:after="144"/>
              <w:rPr>
                <w:bCs/>
              </w:rPr>
            </w:pPr>
          </w:p>
          <w:p w14:paraId="522F3BCE" w14:textId="77777777" w:rsidR="00AD2F52" w:rsidRDefault="00AD2F52" w:rsidP="0057102C">
            <w:pPr>
              <w:spacing w:after="144"/>
              <w:rPr>
                <w:bCs/>
              </w:rPr>
            </w:pPr>
          </w:p>
          <w:p w14:paraId="612DF2D4" w14:textId="77777777" w:rsidR="00AD2F52" w:rsidRDefault="00AD2F52" w:rsidP="0057102C">
            <w:pPr>
              <w:spacing w:after="144"/>
              <w:rPr>
                <w:bCs/>
              </w:rPr>
            </w:pPr>
          </w:p>
          <w:p w14:paraId="64C15B1F" w14:textId="77777777" w:rsidR="00AD2F52" w:rsidRDefault="00AD2F52" w:rsidP="0057102C">
            <w:pPr>
              <w:spacing w:after="144"/>
              <w:rPr>
                <w:bCs/>
              </w:rPr>
            </w:pPr>
          </w:p>
          <w:p w14:paraId="1035E390" w14:textId="3AC9A4BB" w:rsidR="00AD2F52" w:rsidRPr="004E1CD4" w:rsidRDefault="00AD2F52" w:rsidP="0057102C">
            <w:pPr>
              <w:spacing w:after="144"/>
              <w:rPr>
                <w:b w:val="0"/>
                <w:bCs/>
              </w:rPr>
            </w:pPr>
          </w:p>
        </w:tc>
      </w:tr>
    </w:tbl>
    <w:p w14:paraId="4F9A60F0" w14:textId="7085A7F5" w:rsidR="007529B0" w:rsidRDefault="007529B0" w:rsidP="007529B0">
      <w:pPr>
        <w:pStyle w:val="paragraph"/>
        <w:spacing w:before="0" w:beforeAutospacing="0" w:after="0" w:afterAutospacing="0"/>
        <w:textAlignment w:val="baseline"/>
        <w:rPr>
          <w:rStyle w:val="eop"/>
          <w:color w:val="FF0000"/>
          <w:sz w:val="22"/>
          <w:szCs w:val="22"/>
        </w:rPr>
      </w:pPr>
    </w:p>
    <w:p w14:paraId="52895ADD" w14:textId="7A6FA9AC" w:rsidR="007529B0" w:rsidRDefault="007529B0" w:rsidP="007529B0">
      <w:pPr>
        <w:pStyle w:val="paragraph"/>
        <w:spacing w:before="0" w:beforeAutospacing="0" w:after="0" w:afterAutospacing="0"/>
        <w:textAlignment w:val="baseline"/>
        <w:rPr>
          <w:rStyle w:val="eop"/>
          <w:color w:val="FF0000"/>
          <w:sz w:val="22"/>
          <w:szCs w:val="22"/>
        </w:rPr>
      </w:pPr>
    </w:p>
    <w:p w14:paraId="50DB0B88" w14:textId="14B48C2B" w:rsidR="00960FC7" w:rsidRPr="00AD2F52" w:rsidRDefault="00960FC7" w:rsidP="00960FC7">
      <w:pPr>
        <w:pStyle w:val="paragraph"/>
        <w:spacing w:before="0" w:beforeAutospacing="0" w:after="0" w:afterAutospacing="0"/>
        <w:textAlignment w:val="baseline"/>
        <w:rPr>
          <w:rFonts w:ascii="Segoe UI" w:hAnsi="Segoe UI" w:cs="Segoe UI"/>
          <w:sz w:val="22"/>
          <w:szCs w:val="22"/>
        </w:rPr>
      </w:pPr>
      <w:r w:rsidRPr="00AD2F52">
        <w:rPr>
          <w:rStyle w:val="normaltextrun"/>
          <w:sz w:val="22"/>
          <w:szCs w:val="22"/>
        </w:rPr>
        <w:t>Nominerad av underskrif</w:t>
      </w:r>
      <w:r w:rsidR="000C6877">
        <w:rPr>
          <w:rStyle w:val="normaltextrun"/>
          <w:sz w:val="22"/>
          <w:szCs w:val="22"/>
        </w:rPr>
        <w:t>t</w:t>
      </w:r>
    </w:p>
    <w:p w14:paraId="7E5638E5" w14:textId="77777777" w:rsidR="00960FC7" w:rsidRPr="00AD2F52" w:rsidRDefault="00960FC7" w:rsidP="00960FC7">
      <w:pPr>
        <w:pStyle w:val="paragraph"/>
        <w:spacing w:before="0" w:beforeAutospacing="0" w:after="0" w:afterAutospacing="0"/>
        <w:textAlignment w:val="baseline"/>
        <w:rPr>
          <w:rFonts w:ascii="Segoe UI" w:hAnsi="Segoe UI" w:cs="Segoe UI"/>
          <w:sz w:val="22"/>
          <w:szCs w:val="22"/>
        </w:rPr>
      </w:pPr>
      <w:r w:rsidRPr="00AD2F52">
        <w:rPr>
          <w:rStyle w:val="eop"/>
          <w:sz w:val="22"/>
          <w:szCs w:val="22"/>
        </w:rPr>
        <w:t> </w:t>
      </w:r>
    </w:p>
    <w:p w14:paraId="7EEB6611" w14:textId="30FFD281" w:rsidR="00C03F6D" w:rsidRPr="00AD2F52" w:rsidRDefault="00C03F6D" w:rsidP="00C03F6D">
      <w:pPr>
        <w:pStyle w:val="paragraph"/>
        <w:spacing w:before="0" w:beforeAutospacing="0" w:after="0" w:afterAutospacing="0"/>
        <w:textAlignment w:val="baseline"/>
        <w:rPr>
          <w:rStyle w:val="eop"/>
          <w:sz w:val="22"/>
          <w:szCs w:val="22"/>
        </w:rPr>
      </w:pPr>
      <w:r w:rsidRPr="009861DD">
        <w:rPr>
          <w:rStyle w:val="eop"/>
          <w:sz w:val="22"/>
          <w:szCs w:val="22"/>
        </w:rPr>
        <w:t xml:space="preserve">Nomineringsblanketten skickas som bilaga till </w:t>
      </w:r>
      <w:hyperlink r:id="rId12" w:history="1">
        <w:r w:rsidRPr="00AD2F52">
          <w:rPr>
            <w:rStyle w:val="Hyperlnk"/>
            <w:sz w:val="22"/>
            <w:szCs w:val="22"/>
          </w:rPr>
          <w:t>Grupp.aretslarare.aretslararlag@edu.stockholm.se</w:t>
        </w:r>
      </w:hyperlink>
      <w:r w:rsidRPr="00AD2F52">
        <w:rPr>
          <w:rStyle w:val="eop"/>
          <w:sz w:val="22"/>
          <w:szCs w:val="22"/>
        </w:rPr>
        <w:t> </w:t>
      </w:r>
    </w:p>
    <w:p w14:paraId="27B7A0D3" w14:textId="77777777" w:rsidR="00C03F6D" w:rsidRPr="00AD2F52" w:rsidRDefault="00C03F6D" w:rsidP="00C03F6D">
      <w:pPr>
        <w:pStyle w:val="paragraph"/>
        <w:spacing w:before="0" w:beforeAutospacing="0" w:after="0" w:afterAutospacing="0"/>
        <w:textAlignment w:val="baseline"/>
        <w:rPr>
          <w:rStyle w:val="normaltextrun"/>
          <w:sz w:val="22"/>
          <w:szCs w:val="22"/>
        </w:rPr>
      </w:pPr>
      <w:r w:rsidRPr="00AD2F52">
        <w:rPr>
          <w:rStyle w:val="eop"/>
          <w:sz w:val="22"/>
          <w:szCs w:val="22"/>
        </w:rPr>
        <w:t xml:space="preserve">Nomineringen görs senast den </w:t>
      </w:r>
      <w:r w:rsidRPr="00AD2F52">
        <w:rPr>
          <w:rStyle w:val="normaltextrun"/>
          <w:sz w:val="22"/>
          <w:szCs w:val="22"/>
        </w:rPr>
        <w:t>24 mars 2023.</w:t>
      </w:r>
    </w:p>
    <w:p w14:paraId="1F96594F" w14:textId="20AA9668" w:rsidR="00960FC7" w:rsidRPr="00AD2F52" w:rsidRDefault="00960FC7" w:rsidP="00960FC7">
      <w:pPr>
        <w:pStyle w:val="paragraph"/>
        <w:spacing w:before="0" w:beforeAutospacing="0" w:after="0" w:afterAutospacing="0"/>
        <w:textAlignment w:val="baseline"/>
        <w:rPr>
          <w:rFonts w:ascii="Segoe UI" w:hAnsi="Segoe UI" w:cs="Segoe UI"/>
          <w:strike/>
          <w:sz w:val="22"/>
          <w:szCs w:val="22"/>
        </w:rPr>
      </w:pPr>
    </w:p>
    <w:sectPr w:rsidR="00960FC7" w:rsidRPr="00AD2F5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25B1" w14:textId="77777777" w:rsidR="003440CF" w:rsidRDefault="003440CF" w:rsidP="00A627DA">
      <w:pPr>
        <w:spacing w:after="0" w:line="240" w:lineRule="auto"/>
      </w:pPr>
      <w:r>
        <w:separator/>
      </w:r>
    </w:p>
  </w:endnote>
  <w:endnote w:type="continuationSeparator" w:id="0">
    <w:p w14:paraId="23E9F1DD" w14:textId="77777777" w:rsidR="003440CF" w:rsidRDefault="003440CF" w:rsidP="00A6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405B" w14:textId="77777777" w:rsidR="003440CF" w:rsidRDefault="003440CF" w:rsidP="00A627DA">
      <w:pPr>
        <w:spacing w:after="0" w:line="240" w:lineRule="auto"/>
      </w:pPr>
      <w:r>
        <w:separator/>
      </w:r>
    </w:p>
  </w:footnote>
  <w:footnote w:type="continuationSeparator" w:id="0">
    <w:p w14:paraId="731B3CF2" w14:textId="77777777" w:rsidR="003440CF" w:rsidRDefault="003440CF" w:rsidP="00A62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28D4" w14:textId="48D00398" w:rsidR="00B27BB4" w:rsidRPr="00B27BB4" w:rsidRDefault="00A627DA">
    <w:pPr>
      <w:pStyle w:val="Sidhuvud"/>
      <w:rPr>
        <w:rFonts w:ascii="Arial" w:hAnsi="Arial" w:cs="Arial"/>
      </w:rPr>
    </w:pPr>
    <w:r>
      <w:rPr>
        <w:noProof/>
        <w:szCs w:val="20"/>
        <w:lang w:eastAsia="sv-SE"/>
      </w:rPr>
      <w:drawing>
        <wp:inline distT="0" distB="0" distL="0" distR="0" wp14:anchorId="6DCAE297" wp14:editId="1B63B24B">
          <wp:extent cx="1440183" cy="489205"/>
          <wp:effectExtent l="19050" t="0" r="7617" b="0"/>
          <wp:docPr id="2" name="Bildobjekt 1" descr="Stockholm stad_s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holm stad_svart.png"/>
                  <pic:cNvPicPr/>
                </pic:nvPicPr>
                <pic:blipFill>
                  <a:blip r:embed="rId1"/>
                  <a:stretch>
                    <a:fillRect/>
                  </a:stretch>
                </pic:blipFill>
                <pic:spPr>
                  <a:xfrm>
                    <a:off x="0" y="0"/>
                    <a:ext cx="1440183" cy="489205"/>
                  </a:xfrm>
                  <a:prstGeom prst="rect">
                    <a:avLst/>
                  </a:prstGeom>
                </pic:spPr>
              </pic:pic>
            </a:graphicData>
          </a:graphic>
        </wp:inline>
      </w:drawing>
    </w:r>
    <w:r w:rsidRPr="00B27BB4">
      <w:rPr>
        <w:rFonts w:ascii="Arial" w:hAnsi="Arial" w:cs="Arial"/>
      </w:rPr>
      <w:ptab w:relativeTo="margin" w:alignment="center" w:leader="none"/>
    </w:r>
    <w:r w:rsidRPr="00B27BB4">
      <w:rPr>
        <w:rFonts w:ascii="Arial" w:hAnsi="Arial" w:cs="Arial"/>
      </w:rPr>
      <w:ptab w:relativeTo="margin" w:alignment="right" w:leader="none"/>
    </w:r>
  </w:p>
  <w:p w14:paraId="1FD38323" w14:textId="0EE380C7" w:rsidR="00B27BB4" w:rsidRPr="00B27BB4" w:rsidRDefault="00B27BB4">
    <w:pPr>
      <w:pStyle w:val="Sidhuvud"/>
      <w:rPr>
        <w:rFonts w:ascii="Arial" w:hAnsi="Arial" w:cs="Arial"/>
      </w:rPr>
    </w:pPr>
    <w:r w:rsidRPr="00B27BB4">
      <w:rPr>
        <w:rFonts w:ascii="Arial" w:hAnsi="Arial" w:cs="Arial"/>
      </w:rPr>
      <w:tab/>
    </w:r>
    <w:r w:rsidRPr="00B27BB4">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1B06"/>
    <w:multiLevelType w:val="multilevel"/>
    <w:tmpl w:val="B98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32551"/>
    <w:multiLevelType w:val="hybridMultilevel"/>
    <w:tmpl w:val="853006E0"/>
    <w:lvl w:ilvl="0" w:tplc="041D000D">
      <w:start w:val="1"/>
      <w:numFmt w:val="bullet"/>
      <w:lvlText w:val=""/>
      <w:lvlJc w:val="left"/>
      <w:pPr>
        <w:ind w:left="780" w:hanging="360"/>
      </w:pPr>
      <w:rPr>
        <w:rFonts w:ascii="Wingdings" w:hAnsi="Wingdings"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2" w15:restartNumberingAfterBreak="0">
    <w:nsid w:val="1DF16B40"/>
    <w:multiLevelType w:val="multilevel"/>
    <w:tmpl w:val="942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22BCE"/>
    <w:multiLevelType w:val="hybridMultilevel"/>
    <w:tmpl w:val="7B001E94"/>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6D22395"/>
    <w:multiLevelType w:val="hybridMultilevel"/>
    <w:tmpl w:val="B9A2FAF6"/>
    <w:lvl w:ilvl="0" w:tplc="E3D02758">
      <w:start w:val="1"/>
      <w:numFmt w:val="decimal"/>
      <w:pStyle w:val="Liststyck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4D3204"/>
    <w:multiLevelType w:val="hybridMultilevel"/>
    <w:tmpl w:val="05947EFE"/>
    <w:lvl w:ilvl="0" w:tplc="041D0005">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71C901A2"/>
    <w:multiLevelType w:val="multilevel"/>
    <w:tmpl w:val="902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606C1"/>
    <w:multiLevelType w:val="multilevel"/>
    <w:tmpl w:val="880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991125">
    <w:abstractNumId w:val="7"/>
  </w:num>
  <w:num w:numId="2" w16cid:durableId="51119254">
    <w:abstractNumId w:val="2"/>
  </w:num>
  <w:num w:numId="3" w16cid:durableId="1851481592">
    <w:abstractNumId w:val="6"/>
  </w:num>
  <w:num w:numId="4" w16cid:durableId="2037998801">
    <w:abstractNumId w:val="0"/>
  </w:num>
  <w:num w:numId="5" w16cid:durableId="2051570937">
    <w:abstractNumId w:val="1"/>
  </w:num>
  <w:num w:numId="6" w16cid:durableId="2009597739">
    <w:abstractNumId w:val="4"/>
  </w:num>
  <w:num w:numId="7" w16cid:durableId="1862552722">
    <w:abstractNumId w:val="3"/>
  </w:num>
  <w:num w:numId="8" w16cid:durableId="45213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C7"/>
    <w:rsid w:val="000559D1"/>
    <w:rsid w:val="000A720B"/>
    <w:rsid w:val="000C6877"/>
    <w:rsid w:val="000D3C9A"/>
    <w:rsid w:val="00106B33"/>
    <w:rsid w:val="00177FC7"/>
    <w:rsid w:val="00184147"/>
    <w:rsid w:val="001F35A7"/>
    <w:rsid w:val="002345FB"/>
    <w:rsid w:val="002B120C"/>
    <w:rsid w:val="003440CF"/>
    <w:rsid w:val="00366FAF"/>
    <w:rsid w:val="00417168"/>
    <w:rsid w:val="00432DC9"/>
    <w:rsid w:val="00484610"/>
    <w:rsid w:val="004B5781"/>
    <w:rsid w:val="004C0B98"/>
    <w:rsid w:val="0050678F"/>
    <w:rsid w:val="0056543C"/>
    <w:rsid w:val="005F13FC"/>
    <w:rsid w:val="00605B03"/>
    <w:rsid w:val="0070464D"/>
    <w:rsid w:val="00727BDC"/>
    <w:rsid w:val="007529B0"/>
    <w:rsid w:val="007A5F16"/>
    <w:rsid w:val="007C3D4F"/>
    <w:rsid w:val="0080412B"/>
    <w:rsid w:val="00831B03"/>
    <w:rsid w:val="00877C1F"/>
    <w:rsid w:val="008E0946"/>
    <w:rsid w:val="00960FC7"/>
    <w:rsid w:val="00966008"/>
    <w:rsid w:val="009861DD"/>
    <w:rsid w:val="009A6BB9"/>
    <w:rsid w:val="00A411CE"/>
    <w:rsid w:val="00A414E6"/>
    <w:rsid w:val="00A627DA"/>
    <w:rsid w:val="00A969A2"/>
    <w:rsid w:val="00AD2F52"/>
    <w:rsid w:val="00B117FE"/>
    <w:rsid w:val="00B27BB4"/>
    <w:rsid w:val="00C02410"/>
    <w:rsid w:val="00C03F6D"/>
    <w:rsid w:val="00C71F13"/>
    <w:rsid w:val="00CC0B0E"/>
    <w:rsid w:val="00CF07C6"/>
    <w:rsid w:val="00D84583"/>
    <w:rsid w:val="00E61F11"/>
    <w:rsid w:val="00F00F70"/>
    <w:rsid w:val="00F37EB1"/>
    <w:rsid w:val="00F97D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C3BF"/>
  <w15:chartTrackingRefBased/>
  <w15:docId w15:val="{CC5265E1-81EE-447A-8A19-CC549698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05B03"/>
    <w:pPr>
      <w:keepNext/>
      <w:spacing w:before="480" w:after="0" w:line="240" w:lineRule="auto"/>
      <w:outlineLvl w:val="0"/>
    </w:pPr>
    <w:rPr>
      <w:rFonts w:ascii="Arial" w:hAnsi="Arial" w:cs="Arial"/>
      <w:b/>
      <w:bCs/>
      <w:color w:val="005D92"/>
      <w:kern w:val="36"/>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960F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Standardstycketeckensnitt"/>
    <w:rsid w:val="00960FC7"/>
  </w:style>
  <w:style w:type="character" w:customStyle="1" w:styleId="eop">
    <w:name w:val="eop"/>
    <w:basedOn w:val="Standardstycketeckensnitt"/>
    <w:rsid w:val="00960FC7"/>
  </w:style>
  <w:style w:type="character" w:customStyle="1" w:styleId="contextualspellingandgrammarerror">
    <w:name w:val="contextualspellingandgrammarerror"/>
    <w:basedOn w:val="Standardstycketeckensnitt"/>
    <w:rsid w:val="00106B33"/>
  </w:style>
  <w:style w:type="paragraph" w:styleId="Sidhuvud">
    <w:name w:val="header"/>
    <w:basedOn w:val="Normal"/>
    <w:link w:val="SidhuvudChar"/>
    <w:uiPriority w:val="99"/>
    <w:unhideWhenUsed/>
    <w:rsid w:val="00A627D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627DA"/>
  </w:style>
  <w:style w:type="paragraph" w:styleId="Sidfot">
    <w:name w:val="footer"/>
    <w:basedOn w:val="Normal"/>
    <w:link w:val="SidfotChar"/>
    <w:uiPriority w:val="99"/>
    <w:unhideWhenUsed/>
    <w:rsid w:val="00A627D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627DA"/>
  </w:style>
  <w:style w:type="character" w:customStyle="1" w:styleId="Rubrik1Char">
    <w:name w:val="Rubrik 1 Char"/>
    <w:basedOn w:val="Standardstycketeckensnitt"/>
    <w:link w:val="Rubrik1"/>
    <w:uiPriority w:val="9"/>
    <w:rsid w:val="00605B03"/>
    <w:rPr>
      <w:rFonts w:ascii="Arial" w:hAnsi="Arial" w:cs="Arial"/>
      <w:b/>
      <w:bCs/>
      <w:color w:val="005D92"/>
      <w:kern w:val="36"/>
      <w:sz w:val="28"/>
      <w:szCs w:val="28"/>
    </w:rPr>
  </w:style>
  <w:style w:type="paragraph" w:styleId="Normalwebb">
    <w:name w:val="Normal (Web)"/>
    <w:basedOn w:val="Normal"/>
    <w:uiPriority w:val="99"/>
    <w:semiHidden/>
    <w:unhideWhenUsed/>
    <w:rsid w:val="00605B03"/>
    <w:pPr>
      <w:spacing w:before="100" w:beforeAutospacing="1" w:after="100" w:afterAutospacing="1" w:line="240" w:lineRule="auto"/>
    </w:pPr>
    <w:rPr>
      <w:rFonts w:ascii="Calibri" w:hAnsi="Calibri" w:cs="Calibri"/>
      <w:lang w:eastAsia="sv-SE"/>
    </w:rPr>
  </w:style>
  <w:style w:type="paragraph" w:styleId="Liststycke">
    <w:name w:val="List Paragraph"/>
    <w:basedOn w:val="Normal"/>
    <w:uiPriority w:val="34"/>
    <w:qFormat/>
    <w:rsid w:val="00E61F11"/>
    <w:pPr>
      <w:numPr>
        <w:numId w:val="6"/>
      </w:numPr>
      <w:spacing w:after="0" w:line="300" w:lineRule="atLeast"/>
      <w:ind w:left="227" w:hanging="227"/>
      <w:contextualSpacing/>
    </w:pPr>
    <w:rPr>
      <w:sz w:val="24"/>
      <w:szCs w:val="24"/>
    </w:rPr>
  </w:style>
  <w:style w:type="character" w:styleId="Hyperlnk">
    <w:name w:val="Hyperlink"/>
    <w:basedOn w:val="Standardstycketeckensnitt"/>
    <w:uiPriority w:val="99"/>
    <w:unhideWhenUsed/>
    <w:rsid w:val="00E61F11"/>
    <w:rPr>
      <w:color w:val="0563C1" w:themeColor="hyperlink"/>
      <w:u w:val="single"/>
    </w:rPr>
  </w:style>
  <w:style w:type="character" w:styleId="Olstomnmnande">
    <w:name w:val="Unresolved Mention"/>
    <w:basedOn w:val="Standardstycketeckensnitt"/>
    <w:uiPriority w:val="99"/>
    <w:semiHidden/>
    <w:unhideWhenUsed/>
    <w:rsid w:val="00E61F11"/>
    <w:rPr>
      <w:color w:val="605E5C"/>
      <w:shd w:val="clear" w:color="auto" w:fill="E1DFDD"/>
    </w:rPr>
  </w:style>
  <w:style w:type="table" w:customStyle="1" w:styleId="Stockholmsstad">
    <w:name w:val="Stockholms stad"/>
    <w:basedOn w:val="Normaltabell"/>
    <w:uiPriority w:val="99"/>
    <w:rsid w:val="00AD2F52"/>
    <w:pPr>
      <w:spacing w:after="0" w:line="240" w:lineRule="auto"/>
    </w:pPr>
    <w:rPr>
      <w:rFonts w:asciiTheme="majorHAnsi" w:hAnsiTheme="maj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60" w:after="60" w:afterAutospacing="0"/>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59987">
      <w:bodyDiv w:val="1"/>
      <w:marLeft w:val="0"/>
      <w:marRight w:val="0"/>
      <w:marTop w:val="0"/>
      <w:marBottom w:val="0"/>
      <w:divBdr>
        <w:top w:val="none" w:sz="0" w:space="0" w:color="auto"/>
        <w:left w:val="none" w:sz="0" w:space="0" w:color="auto"/>
        <w:bottom w:val="none" w:sz="0" w:space="0" w:color="auto"/>
        <w:right w:val="none" w:sz="0" w:space="0" w:color="auto"/>
      </w:divBdr>
      <w:divsChild>
        <w:div w:id="1020159202">
          <w:marLeft w:val="0"/>
          <w:marRight w:val="0"/>
          <w:marTop w:val="0"/>
          <w:marBottom w:val="0"/>
          <w:divBdr>
            <w:top w:val="none" w:sz="0" w:space="0" w:color="auto"/>
            <w:left w:val="none" w:sz="0" w:space="0" w:color="auto"/>
            <w:bottom w:val="none" w:sz="0" w:space="0" w:color="auto"/>
            <w:right w:val="none" w:sz="0" w:space="0" w:color="auto"/>
          </w:divBdr>
        </w:div>
        <w:div w:id="1710452449">
          <w:marLeft w:val="0"/>
          <w:marRight w:val="0"/>
          <w:marTop w:val="0"/>
          <w:marBottom w:val="0"/>
          <w:divBdr>
            <w:top w:val="none" w:sz="0" w:space="0" w:color="auto"/>
            <w:left w:val="none" w:sz="0" w:space="0" w:color="auto"/>
            <w:bottom w:val="none" w:sz="0" w:space="0" w:color="auto"/>
            <w:right w:val="none" w:sz="0" w:space="0" w:color="auto"/>
          </w:divBdr>
        </w:div>
        <w:div w:id="1752238566">
          <w:marLeft w:val="0"/>
          <w:marRight w:val="0"/>
          <w:marTop w:val="0"/>
          <w:marBottom w:val="0"/>
          <w:divBdr>
            <w:top w:val="none" w:sz="0" w:space="0" w:color="auto"/>
            <w:left w:val="none" w:sz="0" w:space="0" w:color="auto"/>
            <w:bottom w:val="none" w:sz="0" w:space="0" w:color="auto"/>
            <w:right w:val="none" w:sz="0" w:space="0" w:color="auto"/>
          </w:divBdr>
        </w:div>
        <w:div w:id="1140271793">
          <w:marLeft w:val="0"/>
          <w:marRight w:val="0"/>
          <w:marTop w:val="0"/>
          <w:marBottom w:val="0"/>
          <w:divBdr>
            <w:top w:val="none" w:sz="0" w:space="0" w:color="auto"/>
            <w:left w:val="none" w:sz="0" w:space="0" w:color="auto"/>
            <w:bottom w:val="none" w:sz="0" w:space="0" w:color="auto"/>
            <w:right w:val="none" w:sz="0" w:space="0" w:color="auto"/>
          </w:divBdr>
        </w:div>
        <w:div w:id="1770930253">
          <w:marLeft w:val="0"/>
          <w:marRight w:val="0"/>
          <w:marTop w:val="0"/>
          <w:marBottom w:val="0"/>
          <w:divBdr>
            <w:top w:val="none" w:sz="0" w:space="0" w:color="auto"/>
            <w:left w:val="none" w:sz="0" w:space="0" w:color="auto"/>
            <w:bottom w:val="none" w:sz="0" w:space="0" w:color="auto"/>
            <w:right w:val="none" w:sz="0" w:space="0" w:color="auto"/>
          </w:divBdr>
        </w:div>
        <w:div w:id="1888493631">
          <w:marLeft w:val="0"/>
          <w:marRight w:val="0"/>
          <w:marTop w:val="0"/>
          <w:marBottom w:val="0"/>
          <w:divBdr>
            <w:top w:val="none" w:sz="0" w:space="0" w:color="auto"/>
            <w:left w:val="none" w:sz="0" w:space="0" w:color="auto"/>
            <w:bottom w:val="none" w:sz="0" w:space="0" w:color="auto"/>
            <w:right w:val="none" w:sz="0" w:space="0" w:color="auto"/>
          </w:divBdr>
          <w:divsChild>
            <w:div w:id="1410351557">
              <w:marLeft w:val="0"/>
              <w:marRight w:val="0"/>
              <w:marTop w:val="0"/>
              <w:marBottom w:val="0"/>
              <w:divBdr>
                <w:top w:val="none" w:sz="0" w:space="0" w:color="auto"/>
                <w:left w:val="none" w:sz="0" w:space="0" w:color="auto"/>
                <w:bottom w:val="none" w:sz="0" w:space="0" w:color="auto"/>
                <w:right w:val="none" w:sz="0" w:space="0" w:color="auto"/>
              </w:divBdr>
            </w:div>
            <w:div w:id="1207059461">
              <w:marLeft w:val="0"/>
              <w:marRight w:val="0"/>
              <w:marTop w:val="0"/>
              <w:marBottom w:val="0"/>
              <w:divBdr>
                <w:top w:val="none" w:sz="0" w:space="0" w:color="auto"/>
                <w:left w:val="none" w:sz="0" w:space="0" w:color="auto"/>
                <w:bottom w:val="none" w:sz="0" w:space="0" w:color="auto"/>
                <w:right w:val="none" w:sz="0" w:space="0" w:color="auto"/>
              </w:divBdr>
            </w:div>
            <w:div w:id="110441491">
              <w:marLeft w:val="0"/>
              <w:marRight w:val="0"/>
              <w:marTop w:val="0"/>
              <w:marBottom w:val="0"/>
              <w:divBdr>
                <w:top w:val="none" w:sz="0" w:space="0" w:color="auto"/>
                <w:left w:val="none" w:sz="0" w:space="0" w:color="auto"/>
                <w:bottom w:val="none" w:sz="0" w:space="0" w:color="auto"/>
                <w:right w:val="none" w:sz="0" w:space="0" w:color="auto"/>
              </w:divBdr>
            </w:div>
            <w:div w:id="1503815176">
              <w:marLeft w:val="0"/>
              <w:marRight w:val="0"/>
              <w:marTop w:val="0"/>
              <w:marBottom w:val="0"/>
              <w:divBdr>
                <w:top w:val="none" w:sz="0" w:space="0" w:color="auto"/>
                <w:left w:val="none" w:sz="0" w:space="0" w:color="auto"/>
                <w:bottom w:val="none" w:sz="0" w:space="0" w:color="auto"/>
                <w:right w:val="none" w:sz="0" w:space="0" w:color="auto"/>
              </w:divBdr>
            </w:div>
            <w:div w:id="1931427060">
              <w:marLeft w:val="0"/>
              <w:marRight w:val="0"/>
              <w:marTop w:val="0"/>
              <w:marBottom w:val="0"/>
              <w:divBdr>
                <w:top w:val="none" w:sz="0" w:space="0" w:color="auto"/>
                <w:left w:val="none" w:sz="0" w:space="0" w:color="auto"/>
                <w:bottom w:val="none" w:sz="0" w:space="0" w:color="auto"/>
                <w:right w:val="none" w:sz="0" w:space="0" w:color="auto"/>
              </w:divBdr>
            </w:div>
          </w:divsChild>
        </w:div>
        <w:div w:id="48655761">
          <w:marLeft w:val="0"/>
          <w:marRight w:val="0"/>
          <w:marTop w:val="0"/>
          <w:marBottom w:val="0"/>
          <w:divBdr>
            <w:top w:val="none" w:sz="0" w:space="0" w:color="auto"/>
            <w:left w:val="none" w:sz="0" w:space="0" w:color="auto"/>
            <w:bottom w:val="none" w:sz="0" w:space="0" w:color="auto"/>
            <w:right w:val="none" w:sz="0" w:space="0" w:color="auto"/>
          </w:divBdr>
          <w:divsChild>
            <w:div w:id="571768694">
              <w:marLeft w:val="0"/>
              <w:marRight w:val="0"/>
              <w:marTop w:val="0"/>
              <w:marBottom w:val="0"/>
              <w:divBdr>
                <w:top w:val="none" w:sz="0" w:space="0" w:color="auto"/>
                <w:left w:val="none" w:sz="0" w:space="0" w:color="auto"/>
                <w:bottom w:val="none" w:sz="0" w:space="0" w:color="auto"/>
                <w:right w:val="none" w:sz="0" w:space="0" w:color="auto"/>
              </w:divBdr>
            </w:div>
          </w:divsChild>
        </w:div>
        <w:div w:id="1154300198">
          <w:marLeft w:val="0"/>
          <w:marRight w:val="0"/>
          <w:marTop w:val="0"/>
          <w:marBottom w:val="0"/>
          <w:divBdr>
            <w:top w:val="none" w:sz="0" w:space="0" w:color="auto"/>
            <w:left w:val="none" w:sz="0" w:space="0" w:color="auto"/>
            <w:bottom w:val="none" w:sz="0" w:space="0" w:color="auto"/>
            <w:right w:val="none" w:sz="0" w:space="0" w:color="auto"/>
          </w:divBdr>
          <w:divsChild>
            <w:div w:id="1179082316">
              <w:marLeft w:val="0"/>
              <w:marRight w:val="0"/>
              <w:marTop w:val="0"/>
              <w:marBottom w:val="0"/>
              <w:divBdr>
                <w:top w:val="none" w:sz="0" w:space="0" w:color="auto"/>
                <w:left w:val="none" w:sz="0" w:space="0" w:color="auto"/>
                <w:bottom w:val="none" w:sz="0" w:space="0" w:color="auto"/>
                <w:right w:val="none" w:sz="0" w:space="0" w:color="auto"/>
              </w:divBdr>
            </w:div>
            <w:div w:id="471556631">
              <w:marLeft w:val="0"/>
              <w:marRight w:val="0"/>
              <w:marTop w:val="0"/>
              <w:marBottom w:val="0"/>
              <w:divBdr>
                <w:top w:val="none" w:sz="0" w:space="0" w:color="auto"/>
                <w:left w:val="none" w:sz="0" w:space="0" w:color="auto"/>
                <w:bottom w:val="none" w:sz="0" w:space="0" w:color="auto"/>
                <w:right w:val="none" w:sz="0" w:space="0" w:color="auto"/>
              </w:divBdr>
            </w:div>
            <w:div w:id="649754648">
              <w:marLeft w:val="0"/>
              <w:marRight w:val="0"/>
              <w:marTop w:val="0"/>
              <w:marBottom w:val="0"/>
              <w:divBdr>
                <w:top w:val="none" w:sz="0" w:space="0" w:color="auto"/>
                <w:left w:val="none" w:sz="0" w:space="0" w:color="auto"/>
                <w:bottom w:val="none" w:sz="0" w:space="0" w:color="auto"/>
                <w:right w:val="none" w:sz="0" w:space="0" w:color="auto"/>
              </w:divBdr>
            </w:div>
            <w:div w:id="1705671817">
              <w:marLeft w:val="0"/>
              <w:marRight w:val="0"/>
              <w:marTop w:val="0"/>
              <w:marBottom w:val="0"/>
              <w:divBdr>
                <w:top w:val="none" w:sz="0" w:space="0" w:color="auto"/>
                <w:left w:val="none" w:sz="0" w:space="0" w:color="auto"/>
                <w:bottom w:val="none" w:sz="0" w:space="0" w:color="auto"/>
                <w:right w:val="none" w:sz="0" w:space="0" w:color="auto"/>
              </w:divBdr>
            </w:div>
            <w:div w:id="884173610">
              <w:marLeft w:val="0"/>
              <w:marRight w:val="0"/>
              <w:marTop w:val="0"/>
              <w:marBottom w:val="0"/>
              <w:divBdr>
                <w:top w:val="none" w:sz="0" w:space="0" w:color="auto"/>
                <w:left w:val="none" w:sz="0" w:space="0" w:color="auto"/>
                <w:bottom w:val="none" w:sz="0" w:space="0" w:color="auto"/>
                <w:right w:val="none" w:sz="0" w:space="0" w:color="auto"/>
              </w:divBdr>
            </w:div>
          </w:divsChild>
        </w:div>
        <w:div w:id="322973716">
          <w:marLeft w:val="0"/>
          <w:marRight w:val="0"/>
          <w:marTop w:val="0"/>
          <w:marBottom w:val="0"/>
          <w:divBdr>
            <w:top w:val="none" w:sz="0" w:space="0" w:color="auto"/>
            <w:left w:val="none" w:sz="0" w:space="0" w:color="auto"/>
            <w:bottom w:val="none" w:sz="0" w:space="0" w:color="auto"/>
            <w:right w:val="none" w:sz="0" w:space="0" w:color="auto"/>
          </w:divBdr>
          <w:divsChild>
            <w:div w:id="828981573">
              <w:marLeft w:val="0"/>
              <w:marRight w:val="0"/>
              <w:marTop w:val="0"/>
              <w:marBottom w:val="0"/>
              <w:divBdr>
                <w:top w:val="none" w:sz="0" w:space="0" w:color="auto"/>
                <w:left w:val="none" w:sz="0" w:space="0" w:color="auto"/>
                <w:bottom w:val="none" w:sz="0" w:space="0" w:color="auto"/>
                <w:right w:val="none" w:sz="0" w:space="0" w:color="auto"/>
              </w:divBdr>
            </w:div>
          </w:divsChild>
        </w:div>
        <w:div w:id="83065915">
          <w:marLeft w:val="0"/>
          <w:marRight w:val="0"/>
          <w:marTop w:val="0"/>
          <w:marBottom w:val="0"/>
          <w:divBdr>
            <w:top w:val="none" w:sz="0" w:space="0" w:color="auto"/>
            <w:left w:val="none" w:sz="0" w:space="0" w:color="auto"/>
            <w:bottom w:val="none" w:sz="0" w:space="0" w:color="auto"/>
            <w:right w:val="none" w:sz="0" w:space="0" w:color="auto"/>
          </w:divBdr>
        </w:div>
        <w:div w:id="54933610">
          <w:marLeft w:val="0"/>
          <w:marRight w:val="0"/>
          <w:marTop w:val="0"/>
          <w:marBottom w:val="0"/>
          <w:divBdr>
            <w:top w:val="none" w:sz="0" w:space="0" w:color="auto"/>
            <w:left w:val="none" w:sz="0" w:space="0" w:color="auto"/>
            <w:bottom w:val="none" w:sz="0" w:space="0" w:color="auto"/>
            <w:right w:val="none" w:sz="0" w:space="0" w:color="auto"/>
          </w:divBdr>
        </w:div>
        <w:div w:id="1445463794">
          <w:marLeft w:val="0"/>
          <w:marRight w:val="0"/>
          <w:marTop w:val="0"/>
          <w:marBottom w:val="0"/>
          <w:divBdr>
            <w:top w:val="none" w:sz="0" w:space="0" w:color="auto"/>
            <w:left w:val="none" w:sz="0" w:space="0" w:color="auto"/>
            <w:bottom w:val="none" w:sz="0" w:space="0" w:color="auto"/>
            <w:right w:val="none" w:sz="0" w:space="0" w:color="auto"/>
          </w:divBdr>
        </w:div>
        <w:div w:id="1798336788">
          <w:marLeft w:val="0"/>
          <w:marRight w:val="0"/>
          <w:marTop w:val="0"/>
          <w:marBottom w:val="0"/>
          <w:divBdr>
            <w:top w:val="none" w:sz="0" w:space="0" w:color="auto"/>
            <w:left w:val="none" w:sz="0" w:space="0" w:color="auto"/>
            <w:bottom w:val="none" w:sz="0" w:space="0" w:color="auto"/>
            <w:right w:val="none" w:sz="0" w:space="0" w:color="auto"/>
          </w:divBdr>
        </w:div>
        <w:div w:id="1086536129">
          <w:marLeft w:val="0"/>
          <w:marRight w:val="0"/>
          <w:marTop w:val="0"/>
          <w:marBottom w:val="0"/>
          <w:divBdr>
            <w:top w:val="none" w:sz="0" w:space="0" w:color="auto"/>
            <w:left w:val="none" w:sz="0" w:space="0" w:color="auto"/>
            <w:bottom w:val="none" w:sz="0" w:space="0" w:color="auto"/>
            <w:right w:val="none" w:sz="0" w:space="0" w:color="auto"/>
          </w:divBdr>
        </w:div>
        <w:div w:id="865361965">
          <w:marLeft w:val="0"/>
          <w:marRight w:val="0"/>
          <w:marTop w:val="0"/>
          <w:marBottom w:val="0"/>
          <w:divBdr>
            <w:top w:val="none" w:sz="0" w:space="0" w:color="auto"/>
            <w:left w:val="none" w:sz="0" w:space="0" w:color="auto"/>
            <w:bottom w:val="none" w:sz="0" w:space="0" w:color="auto"/>
            <w:right w:val="none" w:sz="0" w:space="0" w:color="auto"/>
          </w:divBdr>
        </w:div>
        <w:div w:id="1438867402">
          <w:marLeft w:val="0"/>
          <w:marRight w:val="0"/>
          <w:marTop w:val="0"/>
          <w:marBottom w:val="0"/>
          <w:divBdr>
            <w:top w:val="none" w:sz="0" w:space="0" w:color="auto"/>
            <w:left w:val="none" w:sz="0" w:space="0" w:color="auto"/>
            <w:bottom w:val="none" w:sz="0" w:space="0" w:color="auto"/>
            <w:right w:val="none" w:sz="0" w:space="0" w:color="auto"/>
          </w:divBdr>
        </w:div>
        <w:div w:id="1736277225">
          <w:marLeft w:val="0"/>
          <w:marRight w:val="0"/>
          <w:marTop w:val="0"/>
          <w:marBottom w:val="0"/>
          <w:divBdr>
            <w:top w:val="none" w:sz="0" w:space="0" w:color="auto"/>
            <w:left w:val="none" w:sz="0" w:space="0" w:color="auto"/>
            <w:bottom w:val="none" w:sz="0" w:space="0" w:color="auto"/>
            <w:right w:val="none" w:sz="0" w:space="0" w:color="auto"/>
          </w:divBdr>
        </w:div>
        <w:div w:id="284043192">
          <w:marLeft w:val="0"/>
          <w:marRight w:val="0"/>
          <w:marTop w:val="0"/>
          <w:marBottom w:val="0"/>
          <w:divBdr>
            <w:top w:val="none" w:sz="0" w:space="0" w:color="auto"/>
            <w:left w:val="none" w:sz="0" w:space="0" w:color="auto"/>
            <w:bottom w:val="none" w:sz="0" w:space="0" w:color="auto"/>
            <w:right w:val="none" w:sz="0" w:space="0" w:color="auto"/>
          </w:divBdr>
        </w:div>
        <w:div w:id="1146317885">
          <w:marLeft w:val="0"/>
          <w:marRight w:val="0"/>
          <w:marTop w:val="0"/>
          <w:marBottom w:val="0"/>
          <w:divBdr>
            <w:top w:val="none" w:sz="0" w:space="0" w:color="auto"/>
            <w:left w:val="none" w:sz="0" w:space="0" w:color="auto"/>
            <w:bottom w:val="none" w:sz="0" w:space="0" w:color="auto"/>
            <w:right w:val="none" w:sz="0" w:space="0" w:color="auto"/>
          </w:divBdr>
        </w:div>
        <w:div w:id="436408946">
          <w:marLeft w:val="0"/>
          <w:marRight w:val="0"/>
          <w:marTop w:val="0"/>
          <w:marBottom w:val="0"/>
          <w:divBdr>
            <w:top w:val="none" w:sz="0" w:space="0" w:color="auto"/>
            <w:left w:val="none" w:sz="0" w:space="0" w:color="auto"/>
            <w:bottom w:val="none" w:sz="0" w:space="0" w:color="auto"/>
            <w:right w:val="none" w:sz="0" w:space="0" w:color="auto"/>
          </w:divBdr>
        </w:div>
        <w:div w:id="460422976">
          <w:marLeft w:val="0"/>
          <w:marRight w:val="0"/>
          <w:marTop w:val="0"/>
          <w:marBottom w:val="0"/>
          <w:divBdr>
            <w:top w:val="none" w:sz="0" w:space="0" w:color="auto"/>
            <w:left w:val="none" w:sz="0" w:space="0" w:color="auto"/>
            <w:bottom w:val="none" w:sz="0" w:space="0" w:color="auto"/>
            <w:right w:val="none" w:sz="0" w:space="0" w:color="auto"/>
          </w:divBdr>
        </w:div>
        <w:div w:id="1673221893">
          <w:marLeft w:val="0"/>
          <w:marRight w:val="0"/>
          <w:marTop w:val="0"/>
          <w:marBottom w:val="0"/>
          <w:divBdr>
            <w:top w:val="none" w:sz="0" w:space="0" w:color="auto"/>
            <w:left w:val="none" w:sz="0" w:space="0" w:color="auto"/>
            <w:bottom w:val="none" w:sz="0" w:space="0" w:color="auto"/>
            <w:right w:val="none" w:sz="0" w:space="0" w:color="auto"/>
          </w:divBdr>
        </w:div>
        <w:div w:id="39281919">
          <w:marLeft w:val="0"/>
          <w:marRight w:val="0"/>
          <w:marTop w:val="0"/>
          <w:marBottom w:val="0"/>
          <w:divBdr>
            <w:top w:val="none" w:sz="0" w:space="0" w:color="auto"/>
            <w:left w:val="none" w:sz="0" w:space="0" w:color="auto"/>
            <w:bottom w:val="none" w:sz="0" w:space="0" w:color="auto"/>
            <w:right w:val="none" w:sz="0" w:space="0" w:color="auto"/>
          </w:divBdr>
        </w:div>
        <w:div w:id="857235443">
          <w:marLeft w:val="0"/>
          <w:marRight w:val="0"/>
          <w:marTop w:val="0"/>
          <w:marBottom w:val="0"/>
          <w:divBdr>
            <w:top w:val="none" w:sz="0" w:space="0" w:color="auto"/>
            <w:left w:val="none" w:sz="0" w:space="0" w:color="auto"/>
            <w:bottom w:val="none" w:sz="0" w:space="0" w:color="auto"/>
            <w:right w:val="none" w:sz="0" w:space="0" w:color="auto"/>
          </w:divBdr>
        </w:div>
        <w:div w:id="325713923">
          <w:marLeft w:val="0"/>
          <w:marRight w:val="0"/>
          <w:marTop w:val="0"/>
          <w:marBottom w:val="0"/>
          <w:divBdr>
            <w:top w:val="none" w:sz="0" w:space="0" w:color="auto"/>
            <w:left w:val="none" w:sz="0" w:space="0" w:color="auto"/>
            <w:bottom w:val="none" w:sz="0" w:space="0" w:color="auto"/>
            <w:right w:val="none" w:sz="0" w:space="0" w:color="auto"/>
          </w:divBdr>
        </w:div>
        <w:div w:id="78328765">
          <w:marLeft w:val="0"/>
          <w:marRight w:val="0"/>
          <w:marTop w:val="0"/>
          <w:marBottom w:val="0"/>
          <w:divBdr>
            <w:top w:val="none" w:sz="0" w:space="0" w:color="auto"/>
            <w:left w:val="none" w:sz="0" w:space="0" w:color="auto"/>
            <w:bottom w:val="none" w:sz="0" w:space="0" w:color="auto"/>
            <w:right w:val="none" w:sz="0" w:space="0" w:color="auto"/>
          </w:divBdr>
        </w:div>
        <w:div w:id="1601598862">
          <w:marLeft w:val="0"/>
          <w:marRight w:val="0"/>
          <w:marTop w:val="0"/>
          <w:marBottom w:val="0"/>
          <w:divBdr>
            <w:top w:val="none" w:sz="0" w:space="0" w:color="auto"/>
            <w:left w:val="none" w:sz="0" w:space="0" w:color="auto"/>
            <w:bottom w:val="none" w:sz="0" w:space="0" w:color="auto"/>
            <w:right w:val="none" w:sz="0" w:space="0" w:color="auto"/>
          </w:divBdr>
        </w:div>
        <w:div w:id="1829859709">
          <w:marLeft w:val="0"/>
          <w:marRight w:val="0"/>
          <w:marTop w:val="0"/>
          <w:marBottom w:val="0"/>
          <w:divBdr>
            <w:top w:val="none" w:sz="0" w:space="0" w:color="auto"/>
            <w:left w:val="none" w:sz="0" w:space="0" w:color="auto"/>
            <w:bottom w:val="none" w:sz="0" w:space="0" w:color="auto"/>
            <w:right w:val="none" w:sz="0" w:space="0" w:color="auto"/>
          </w:divBdr>
        </w:div>
        <w:div w:id="2050953275">
          <w:marLeft w:val="0"/>
          <w:marRight w:val="0"/>
          <w:marTop w:val="0"/>
          <w:marBottom w:val="0"/>
          <w:divBdr>
            <w:top w:val="none" w:sz="0" w:space="0" w:color="auto"/>
            <w:left w:val="none" w:sz="0" w:space="0" w:color="auto"/>
            <w:bottom w:val="none" w:sz="0" w:space="0" w:color="auto"/>
            <w:right w:val="none" w:sz="0" w:space="0" w:color="auto"/>
          </w:divBdr>
        </w:div>
        <w:div w:id="709841138">
          <w:marLeft w:val="0"/>
          <w:marRight w:val="0"/>
          <w:marTop w:val="0"/>
          <w:marBottom w:val="0"/>
          <w:divBdr>
            <w:top w:val="none" w:sz="0" w:space="0" w:color="auto"/>
            <w:left w:val="none" w:sz="0" w:space="0" w:color="auto"/>
            <w:bottom w:val="none" w:sz="0" w:space="0" w:color="auto"/>
            <w:right w:val="none" w:sz="0" w:space="0" w:color="auto"/>
          </w:divBdr>
        </w:div>
        <w:div w:id="2012445096">
          <w:marLeft w:val="0"/>
          <w:marRight w:val="0"/>
          <w:marTop w:val="0"/>
          <w:marBottom w:val="0"/>
          <w:divBdr>
            <w:top w:val="none" w:sz="0" w:space="0" w:color="auto"/>
            <w:left w:val="none" w:sz="0" w:space="0" w:color="auto"/>
            <w:bottom w:val="none" w:sz="0" w:space="0" w:color="auto"/>
            <w:right w:val="none" w:sz="0" w:space="0" w:color="auto"/>
          </w:divBdr>
        </w:div>
        <w:div w:id="1503810443">
          <w:marLeft w:val="0"/>
          <w:marRight w:val="0"/>
          <w:marTop w:val="0"/>
          <w:marBottom w:val="0"/>
          <w:divBdr>
            <w:top w:val="none" w:sz="0" w:space="0" w:color="auto"/>
            <w:left w:val="none" w:sz="0" w:space="0" w:color="auto"/>
            <w:bottom w:val="none" w:sz="0" w:space="0" w:color="auto"/>
            <w:right w:val="none" w:sz="0" w:space="0" w:color="auto"/>
          </w:divBdr>
        </w:div>
        <w:div w:id="394209108">
          <w:marLeft w:val="0"/>
          <w:marRight w:val="0"/>
          <w:marTop w:val="0"/>
          <w:marBottom w:val="0"/>
          <w:divBdr>
            <w:top w:val="none" w:sz="0" w:space="0" w:color="auto"/>
            <w:left w:val="none" w:sz="0" w:space="0" w:color="auto"/>
            <w:bottom w:val="none" w:sz="0" w:space="0" w:color="auto"/>
            <w:right w:val="none" w:sz="0" w:space="0" w:color="auto"/>
          </w:divBdr>
        </w:div>
        <w:div w:id="1211989510">
          <w:marLeft w:val="0"/>
          <w:marRight w:val="0"/>
          <w:marTop w:val="0"/>
          <w:marBottom w:val="0"/>
          <w:divBdr>
            <w:top w:val="none" w:sz="0" w:space="0" w:color="auto"/>
            <w:left w:val="none" w:sz="0" w:space="0" w:color="auto"/>
            <w:bottom w:val="none" w:sz="0" w:space="0" w:color="auto"/>
            <w:right w:val="none" w:sz="0" w:space="0" w:color="auto"/>
          </w:divBdr>
        </w:div>
        <w:div w:id="1543245526">
          <w:marLeft w:val="0"/>
          <w:marRight w:val="0"/>
          <w:marTop w:val="0"/>
          <w:marBottom w:val="0"/>
          <w:divBdr>
            <w:top w:val="none" w:sz="0" w:space="0" w:color="auto"/>
            <w:left w:val="none" w:sz="0" w:space="0" w:color="auto"/>
            <w:bottom w:val="none" w:sz="0" w:space="0" w:color="auto"/>
            <w:right w:val="none" w:sz="0" w:space="0" w:color="auto"/>
          </w:divBdr>
        </w:div>
        <w:div w:id="818107490">
          <w:marLeft w:val="0"/>
          <w:marRight w:val="0"/>
          <w:marTop w:val="0"/>
          <w:marBottom w:val="0"/>
          <w:divBdr>
            <w:top w:val="none" w:sz="0" w:space="0" w:color="auto"/>
            <w:left w:val="none" w:sz="0" w:space="0" w:color="auto"/>
            <w:bottom w:val="none" w:sz="0" w:space="0" w:color="auto"/>
            <w:right w:val="none" w:sz="0" w:space="0" w:color="auto"/>
          </w:divBdr>
        </w:div>
        <w:div w:id="1441953022">
          <w:marLeft w:val="0"/>
          <w:marRight w:val="0"/>
          <w:marTop w:val="0"/>
          <w:marBottom w:val="0"/>
          <w:divBdr>
            <w:top w:val="none" w:sz="0" w:space="0" w:color="auto"/>
            <w:left w:val="none" w:sz="0" w:space="0" w:color="auto"/>
            <w:bottom w:val="none" w:sz="0" w:space="0" w:color="auto"/>
            <w:right w:val="none" w:sz="0" w:space="0" w:color="auto"/>
          </w:divBdr>
        </w:div>
        <w:div w:id="1761215233">
          <w:marLeft w:val="0"/>
          <w:marRight w:val="0"/>
          <w:marTop w:val="0"/>
          <w:marBottom w:val="0"/>
          <w:divBdr>
            <w:top w:val="none" w:sz="0" w:space="0" w:color="auto"/>
            <w:left w:val="none" w:sz="0" w:space="0" w:color="auto"/>
            <w:bottom w:val="none" w:sz="0" w:space="0" w:color="auto"/>
            <w:right w:val="none" w:sz="0" w:space="0" w:color="auto"/>
          </w:divBdr>
        </w:div>
        <w:div w:id="1339574776">
          <w:marLeft w:val="0"/>
          <w:marRight w:val="0"/>
          <w:marTop w:val="0"/>
          <w:marBottom w:val="0"/>
          <w:divBdr>
            <w:top w:val="none" w:sz="0" w:space="0" w:color="auto"/>
            <w:left w:val="none" w:sz="0" w:space="0" w:color="auto"/>
            <w:bottom w:val="none" w:sz="0" w:space="0" w:color="auto"/>
            <w:right w:val="none" w:sz="0" w:space="0" w:color="auto"/>
          </w:divBdr>
        </w:div>
        <w:div w:id="1402602980">
          <w:marLeft w:val="0"/>
          <w:marRight w:val="0"/>
          <w:marTop w:val="0"/>
          <w:marBottom w:val="0"/>
          <w:divBdr>
            <w:top w:val="none" w:sz="0" w:space="0" w:color="auto"/>
            <w:left w:val="none" w:sz="0" w:space="0" w:color="auto"/>
            <w:bottom w:val="none" w:sz="0" w:space="0" w:color="auto"/>
            <w:right w:val="none" w:sz="0" w:space="0" w:color="auto"/>
          </w:divBdr>
        </w:div>
        <w:div w:id="2095857010">
          <w:marLeft w:val="0"/>
          <w:marRight w:val="0"/>
          <w:marTop w:val="0"/>
          <w:marBottom w:val="0"/>
          <w:divBdr>
            <w:top w:val="none" w:sz="0" w:space="0" w:color="auto"/>
            <w:left w:val="none" w:sz="0" w:space="0" w:color="auto"/>
            <w:bottom w:val="none" w:sz="0" w:space="0" w:color="auto"/>
            <w:right w:val="none" w:sz="0" w:space="0" w:color="auto"/>
          </w:divBdr>
        </w:div>
        <w:div w:id="1213032396">
          <w:marLeft w:val="0"/>
          <w:marRight w:val="0"/>
          <w:marTop w:val="0"/>
          <w:marBottom w:val="0"/>
          <w:divBdr>
            <w:top w:val="none" w:sz="0" w:space="0" w:color="auto"/>
            <w:left w:val="none" w:sz="0" w:space="0" w:color="auto"/>
            <w:bottom w:val="none" w:sz="0" w:space="0" w:color="auto"/>
            <w:right w:val="none" w:sz="0" w:space="0" w:color="auto"/>
          </w:divBdr>
        </w:div>
        <w:div w:id="683166177">
          <w:marLeft w:val="0"/>
          <w:marRight w:val="0"/>
          <w:marTop w:val="0"/>
          <w:marBottom w:val="0"/>
          <w:divBdr>
            <w:top w:val="none" w:sz="0" w:space="0" w:color="auto"/>
            <w:left w:val="none" w:sz="0" w:space="0" w:color="auto"/>
            <w:bottom w:val="none" w:sz="0" w:space="0" w:color="auto"/>
            <w:right w:val="none" w:sz="0" w:space="0" w:color="auto"/>
          </w:divBdr>
        </w:div>
        <w:div w:id="1453280603">
          <w:marLeft w:val="0"/>
          <w:marRight w:val="0"/>
          <w:marTop w:val="0"/>
          <w:marBottom w:val="0"/>
          <w:divBdr>
            <w:top w:val="none" w:sz="0" w:space="0" w:color="auto"/>
            <w:left w:val="none" w:sz="0" w:space="0" w:color="auto"/>
            <w:bottom w:val="none" w:sz="0" w:space="0" w:color="auto"/>
            <w:right w:val="none" w:sz="0" w:space="0" w:color="auto"/>
          </w:divBdr>
        </w:div>
        <w:div w:id="745227375">
          <w:marLeft w:val="0"/>
          <w:marRight w:val="0"/>
          <w:marTop w:val="0"/>
          <w:marBottom w:val="0"/>
          <w:divBdr>
            <w:top w:val="none" w:sz="0" w:space="0" w:color="auto"/>
            <w:left w:val="none" w:sz="0" w:space="0" w:color="auto"/>
            <w:bottom w:val="none" w:sz="0" w:space="0" w:color="auto"/>
            <w:right w:val="none" w:sz="0" w:space="0" w:color="auto"/>
          </w:divBdr>
        </w:div>
        <w:div w:id="2075422556">
          <w:marLeft w:val="0"/>
          <w:marRight w:val="0"/>
          <w:marTop w:val="0"/>
          <w:marBottom w:val="0"/>
          <w:divBdr>
            <w:top w:val="none" w:sz="0" w:space="0" w:color="auto"/>
            <w:left w:val="none" w:sz="0" w:space="0" w:color="auto"/>
            <w:bottom w:val="none" w:sz="0" w:space="0" w:color="auto"/>
            <w:right w:val="none" w:sz="0" w:space="0" w:color="auto"/>
          </w:divBdr>
        </w:div>
        <w:div w:id="998458921">
          <w:marLeft w:val="0"/>
          <w:marRight w:val="0"/>
          <w:marTop w:val="0"/>
          <w:marBottom w:val="0"/>
          <w:divBdr>
            <w:top w:val="none" w:sz="0" w:space="0" w:color="auto"/>
            <w:left w:val="none" w:sz="0" w:space="0" w:color="auto"/>
            <w:bottom w:val="none" w:sz="0" w:space="0" w:color="auto"/>
            <w:right w:val="none" w:sz="0" w:space="0" w:color="auto"/>
          </w:divBdr>
        </w:div>
        <w:div w:id="925774092">
          <w:marLeft w:val="0"/>
          <w:marRight w:val="0"/>
          <w:marTop w:val="0"/>
          <w:marBottom w:val="0"/>
          <w:divBdr>
            <w:top w:val="none" w:sz="0" w:space="0" w:color="auto"/>
            <w:left w:val="none" w:sz="0" w:space="0" w:color="auto"/>
            <w:bottom w:val="none" w:sz="0" w:space="0" w:color="auto"/>
            <w:right w:val="none" w:sz="0" w:space="0" w:color="auto"/>
          </w:divBdr>
        </w:div>
        <w:div w:id="584923524">
          <w:marLeft w:val="0"/>
          <w:marRight w:val="0"/>
          <w:marTop w:val="0"/>
          <w:marBottom w:val="0"/>
          <w:divBdr>
            <w:top w:val="none" w:sz="0" w:space="0" w:color="auto"/>
            <w:left w:val="none" w:sz="0" w:space="0" w:color="auto"/>
            <w:bottom w:val="none" w:sz="0" w:space="0" w:color="auto"/>
            <w:right w:val="none" w:sz="0" w:space="0" w:color="auto"/>
          </w:divBdr>
        </w:div>
      </w:divsChild>
    </w:div>
    <w:div w:id="746342193">
      <w:bodyDiv w:val="1"/>
      <w:marLeft w:val="0"/>
      <w:marRight w:val="0"/>
      <w:marTop w:val="0"/>
      <w:marBottom w:val="0"/>
      <w:divBdr>
        <w:top w:val="none" w:sz="0" w:space="0" w:color="auto"/>
        <w:left w:val="none" w:sz="0" w:space="0" w:color="auto"/>
        <w:bottom w:val="none" w:sz="0" w:space="0" w:color="auto"/>
        <w:right w:val="none" w:sz="0" w:space="0" w:color="auto"/>
      </w:divBdr>
      <w:divsChild>
        <w:div w:id="1591232603">
          <w:marLeft w:val="0"/>
          <w:marRight w:val="0"/>
          <w:marTop w:val="0"/>
          <w:marBottom w:val="0"/>
          <w:divBdr>
            <w:top w:val="none" w:sz="0" w:space="0" w:color="auto"/>
            <w:left w:val="none" w:sz="0" w:space="0" w:color="auto"/>
            <w:bottom w:val="none" w:sz="0" w:space="0" w:color="auto"/>
            <w:right w:val="none" w:sz="0" w:space="0" w:color="auto"/>
          </w:divBdr>
        </w:div>
        <w:div w:id="1981033393">
          <w:marLeft w:val="0"/>
          <w:marRight w:val="0"/>
          <w:marTop w:val="0"/>
          <w:marBottom w:val="0"/>
          <w:divBdr>
            <w:top w:val="none" w:sz="0" w:space="0" w:color="auto"/>
            <w:left w:val="none" w:sz="0" w:space="0" w:color="auto"/>
            <w:bottom w:val="none" w:sz="0" w:space="0" w:color="auto"/>
            <w:right w:val="none" w:sz="0" w:space="0" w:color="auto"/>
          </w:divBdr>
        </w:div>
        <w:div w:id="1116678231">
          <w:marLeft w:val="0"/>
          <w:marRight w:val="0"/>
          <w:marTop w:val="0"/>
          <w:marBottom w:val="0"/>
          <w:divBdr>
            <w:top w:val="none" w:sz="0" w:space="0" w:color="auto"/>
            <w:left w:val="none" w:sz="0" w:space="0" w:color="auto"/>
            <w:bottom w:val="none" w:sz="0" w:space="0" w:color="auto"/>
            <w:right w:val="none" w:sz="0" w:space="0" w:color="auto"/>
          </w:divBdr>
        </w:div>
      </w:divsChild>
    </w:div>
    <w:div w:id="15643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rupp.aretslarare.aretslararlag@edu.stockholm.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rupp.aretslarare.aretslararlag@edu.stockholm.s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3c3040e-5a96-4de2-80a5-4006e3f1a904" xsi:nil="true"/>
    <lcf76f155ced4ddcb4097134ff3c332f xmlns="ae4469e8-5de3-475e-8096-e879f90b7797">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B58EE046A7B03438255CB5477A9ECDA" ma:contentTypeVersion="14" ma:contentTypeDescription="Skapa ett nytt dokument." ma:contentTypeScope="" ma:versionID="2ef37dfb2ce26af2fe993ac5709a9b01">
  <xsd:schema xmlns:xsd="http://www.w3.org/2001/XMLSchema" xmlns:xs="http://www.w3.org/2001/XMLSchema" xmlns:p="http://schemas.microsoft.com/office/2006/metadata/properties" xmlns:ns2="ae4469e8-5de3-475e-8096-e879f90b7797" xmlns:ns3="93c3040e-5a96-4de2-80a5-4006e3f1a904" targetNamespace="http://schemas.microsoft.com/office/2006/metadata/properties" ma:root="true" ma:fieldsID="893a06b1e91275fbfbf9f311cf050b7c" ns2:_="" ns3:_="">
    <xsd:import namespace="ae4469e8-5de3-475e-8096-e879f90b7797"/>
    <xsd:import namespace="93c3040e-5a96-4de2-80a5-4006e3f1a9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469e8-5de3-475e-8096-e879f90b7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ildmarkeringar" ma:readOnly="false" ma:fieldId="{5cf76f15-5ced-4ddc-b409-7134ff3c332f}" ma:taxonomyMulti="true" ma:sspId="a1e0213d-ec2a-484f-b77d-75d09db392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c3040e-5a96-4de2-80a5-4006e3f1a904"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TaxCatchAll" ma:index="21" nillable="true" ma:displayName="Taxonomy Catch All Column" ma:hidden="true" ma:list="{f7711708-5a4f-4f15-b854-6e4bd4c1be9a}" ma:internalName="TaxCatchAll" ma:showField="CatchAllData" ma:web="93c3040e-5a96-4de2-80a5-4006e3f1a9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9AFF4-311C-49DE-BA44-6625CADFE8F7}">
  <ds:schemaRefs>
    <ds:schemaRef ds:uri="http://schemas.microsoft.com/office/2006/metadata/properties"/>
    <ds:schemaRef ds:uri="http://schemas.microsoft.com/office/infopath/2007/PartnerControls"/>
    <ds:schemaRef ds:uri="93c3040e-5a96-4de2-80a5-4006e3f1a904"/>
    <ds:schemaRef ds:uri="ae4469e8-5de3-475e-8096-e879f90b7797"/>
  </ds:schemaRefs>
</ds:datastoreItem>
</file>

<file path=customXml/itemProps2.xml><?xml version="1.0" encoding="utf-8"?>
<ds:datastoreItem xmlns:ds="http://schemas.openxmlformats.org/officeDocument/2006/customXml" ds:itemID="{D63566FA-DB67-4D70-BEE1-2CB8EE61A336}">
  <ds:schemaRefs>
    <ds:schemaRef ds:uri="http://schemas.openxmlformats.org/officeDocument/2006/bibliography"/>
  </ds:schemaRefs>
</ds:datastoreItem>
</file>

<file path=customXml/itemProps3.xml><?xml version="1.0" encoding="utf-8"?>
<ds:datastoreItem xmlns:ds="http://schemas.openxmlformats.org/officeDocument/2006/customXml" ds:itemID="{CF9DD0A9-57F6-4E07-A34F-4099F5A15BA8}">
  <ds:schemaRefs>
    <ds:schemaRef ds:uri="http://schemas.microsoft.com/sharepoint/v3/contenttype/forms"/>
  </ds:schemaRefs>
</ds:datastoreItem>
</file>

<file path=customXml/itemProps4.xml><?xml version="1.0" encoding="utf-8"?>
<ds:datastoreItem xmlns:ds="http://schemas.openxmlformats.org/officeDocument/2006/customXml" ds:itemID="{BB1FE995-09BB-4BC4-B6DB-82701728B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469e8-5de3-475e-8096-e879f90b7797"/>
    <ds:schemaRef ds:uri="93c3040e-5a96-4de2-80a5-4006e3f1a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3668</Characters>
  <Application>Microsoft Office Word</Application>
  <DocSecurity>0</DocSecurity>
  <Lines>917</Lines>
  <Paragraphs>172</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 Lund</dc:creator>
  <cp:keywords/>
  <dc:description/>
  <cp:lastModifiedBy>Cecilia Göransson</cp:lastModifiedBy>
  <cp:revision>4</cp:revision>
  <cp:lastPrinted>2023-01-20T08:13:00Z</cp:lastPrinted>
  <dcterms:created xsi:type="dcterms:W3CDTF">2023-01-20T11:23:00Z</dcterms:created>
  <dcterms:modified xsi:type="dcterms:W3CDTF">2023-02-21T13:13:00Z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0x010100DB58EE046A7B03438255CB5477A9ECDA</vt:lpwstr>
  </property>
  <property fmtid="{D5CDD505-2E9C-101B-9397-08002B2CF9AE}" pid="3" name="MediaServiceImageTags">
    <vt:lpwstr/>
  </property>
</Properties>
</file>