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Dominic Huntington,...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10/06/24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3"/>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3"/>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3F">
      <w:pPr>
        <w:pStyle w:val="Heading2"/>
        <w:numPr>
          <w:ilvl w:val="1"/>
          <w:numId w:val="3"/>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1">
      <w:pPr>
        <w:pStyle w:val="Heading2"/>
        <w:numPr>
          <w:ilvl w:val="1"/>
          <w:numId w:val="3"/>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3">
      <w:pPr>
        <w:pStyle w:val="Heading2"/>
        <w:numPr>
          <w:ilvl w:val="1"/>
          <w:numId w:val="3"/>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5">
      <w:pPr>
        <w:pStyle w:val="Heading2"/>
        <w:numPr>
          <w:ilvl w:val="1"/>
          <w:numId w:val="3"/>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7">
      <w:pPr>
        <w:pStyle w:val="Heading1"/>
        <w:numPr>
          <w:ilvl w:val="0"/>
          <w:numId w:val="3"/>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8">
      <w:pPr>
        <w:pStyle w:val="Heading2"/>
        <w:numPr>
          <w:ilvl w:val="1"/>
          <w:numId w:val="3"/>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A">
      <w:pPr>
        <w:pStyle w:val="Heading2"/>
        <w:numPr>
          <w:ilvl w:val="1"/>
          <w:numId w:val="3"/>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C">
      <w:pPr>
        <w:pStyle w:val="Heading2"/>
        <w:numPr>
          <w:ilvl w:val="1"/>
          <w:numId w:val="3"/>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E">
      <w:pPr>
        <w:pStyle w:val="Heading2"/>
        <w:numPr>
          <w:ilvl w:val="1"/>
          <w:numId w:val="3"/>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0">
      <w:pPr>
        <w:pStyle w:val="Heading2"/>
        <w:numPr>
          <w:ilvl w:val="1"/>
          <w:numId w:val="3"/>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2">
      <w:pPr>
        <w:pStyle w:val="Heading2"/>
        <w:numPr>
          <w:ilvl w:val="1"/>
          <w:numId w:val="3"/>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4">
      <w:pPr>
        <w:pStyle w:val="Heading2"/>
        <w:numPr>
          <w:ilvl w:val="1"/>
          <w:numId w:val="3"/>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6">
      <w:pPr>
        <w:pStyle w:val="Heading1"/>
        <w:numPr>
          <w:ilvl w:val="0"/>
          <w:numId w:val="3"/>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7">
      <w:pPr>
        <w:pStyle w:val="Heading2"/>
        <w:numPr>
          <w:ilvl w:val="1"/>
          <w:numId w:val="3"/>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zxpobcy82a7" w:id="18"/>
      <w:bookmarkEnd w:id="18"/>
      <w:r w:rsidDel="00000000" w:rsidR="00000000" w:rsidRPr="00000000">
        <w:rPr>
          <w:rFonts w:ascii="Arial" w:cs="Arial" w:eastAsia="Arial" w:hAnsi="Arial"/>
          <w:i w:val="1"/>
          <w:sz w:val="22"/>
          <w:szCs w:val="22"/>
        </w:rPr>
        <w:drawing>
          <wp:inline distB="114300" distT="114300" distL="114300" distR="114300">
            <wp:extent cx="6126480" cy="2603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648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337ya" w:id="19"/>
      <w:bookmarkEnd w:id="19"/>
      <w:r w:rsidDel="00000000" w:rsidR="00000000" w:rsidRPr="00000000">
        <w:rPr>
          <w:rtl w:val="0"/>
        </w:rPr>
      </w:r>
    </w:p>
    <w:p w:rsidR="00000000" w:rsidDel="00000000" w:rsidP="00000000" w:rsidRDefault="00000000" w:rsidRPr="00000000" w14:paraId="0000005A">
      <w:pPr>
        <w:pStyle w:val="Heading2"/>
        <w:numPr>
          <w:ilvl w:val="1"/>
          <w:numId w:val="3"/>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C">
      <w:pPr>
        <w:pStyle w:val="Heading2"/>
        <w:numPr>
          <w:ilvl w:val="1"/>
          <w:numId w:val="3"/>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5E">
      <w:pPr>
        <w:pStyle w:val="Heading2"/>
        <w:numPr>
          <w:ilvl w:val="1"/>
          <w:numId w:val="3"/>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0">
      <w:pPr>
        <w:pStyle w:val="Heading1"/>
        <w:numPr>
          <w:ilvl w:val="0"/>
          <w:numId w:val="3"/>
        </w:numPr>
        <w:ind w:left="0" w:firstLine="0"/>
        <w:rPr>
          <w:vertAlign w:val="baseline"/>
        </w:rPr>
      </w:pPr>
      <w:r w:rsidDel="00000000" w:rsidR="00000000" w:rsidRPr="00000000">
        <w:rPr>
          <w:b w:val="1"/>
          <w:vertAlign w:val="baseline"/>
          <w:rtl w:val="0"/>
        </w:rPr>
        <w:t xml:space="preserve">System Features</w:t>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Times New Roman" w:cs="Times New Roman" w:eastAsia="Times New Roman" w:hAnsi="Times New Roman"/>
          <w:rtl w:val="0"/>
        </w:rPr>
        <w:t xml:space="preserve"> The user shall be able to create an account with a username and password.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r>
      <w:r w:rsidDel="00000000" w:rsidR="00000000" w:rsidRPr="00000000">
        <w:rPr>
          <w:rFonts w:ascii="Times New Roman" w:cs="Times New Roman" w:eastAsia="Times New Roman" w:hAnsi="Times New Roman"/>
          <w:rtl w:val="0"/>
        </w:rPr>
        <w:t xml:space="preserve"> The user shall be able to find volunteer online mentors whose availability lines up with their own.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3xzto4rhy8de" w:id="24"/>
      <w:bookmarkEnd w:id="24"/>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i w:val="1"/>
          <w:sz w:val="22"/>
          <w:szCs w:val="22"/>
        </w:rPr>
      </w:pPr>
      <w:bookmarkStart w:colFirst="0" w:colLast="0" w:name="_heading=h.c4l6mzq846nf" w:id="25"/>
      <w:bookmarkEnd w:id="25"/>
      <w:r w:rsidDel="00000000" w:rsidR="00000000" w:rsidRPr="00000000">
        <w:rPr>
          <w:rFonts w:ascii="Times New Roman" w:cs="Times New Roman" w:eastAsia="Times New Roman" w:hAnsi="Times New Roman"/>
          <w:rtl w:val="0"/>
        </w:rPr>
        <w:t xml:space="preserve">REQ-3: The user shall be able to either remain anonymous or enter their location and personal information to find nearby learning or internship opportunities.</w:t>
      </w:r>
      <w:r w:rsidDel="00000000" w:rsidR="00000000" w:rsidRPr="00000000">
        <w:rPr>
          <w:rtl w:val="0"/>
        </w:rPr>
      </w:r>
    </w:p>
    <w:p w:rsidR="00000000" w:rsidDel="00000000" w:rsidP="00000000" w:rsidRDefault="00000000" w:rsidRPr="00000000" w14:paraId="00000067">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 The user shall be able to communicate with other users and mentors with messaging functions within the app</w:t>
      </w:r>
    </w:p>
    <w:p w:rsidR="00000000" w:rsidDel="00000000" w:rsidP="00000000" w:rsidRDefault="00000000" w:rsidRPr="00000000" w14:paraId="00000069">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720" w:firstLine="720"/>
        <w:rPr>
          <w:rFonts w:ascii="Times New Roman" w:cs="Times New Roman" w:eastAsia="Times New Roman" w:hAnsi="Times New Roman"/>
        </w:rPr>
      </w:pPr>
      <w:bookmarkStart w:colFirst="0" w:colLast="0" w:name="_heading=h.r9uv4lddeqai" w:id="26"/>
      <w:bookmarkEnd w:id="26"/>
      <w:r w:rsidDel="00000000" w:rsidR="00000000" w:rsidRPr="00000000">
        <w:rPr>
          <w:rFonts w:ascii="Times New Roman" w:cs="Times New Roman" w:eastAsia="Times New Roman" w:hAnsi="Times New Roman"/>
          <w:rtl w:val="0"/>
        </w:rPr>
        <w:t xml:space="preserve">REQ-5: The user shall be able to search for topics and resources using tags and keywords.</w:t>
      </w:r>
    </w:p>
    <w:p w:rsidR="00000000" w:rsidDel="00000000" w:rsidP="00000000" w:rsidRDefault="00000000" w:rsidRPr="00000000" w14:paraId="0000006B">
      <w:pPr>
        <w:ind w:left="720" w:firstLine="720"/>
        <w:rPr>
          <w:rFonts w:ascii="Times New Roman" w:cs="Times New Roman" w:eastAsia="Times New Roman" w:hAnsi="Times New Roman"/>
        </w:rPr>
      </w:pPr>
      <w:bookmarkStart w:colFirst="0" w:colLast="0" w:name="_heading=h.hu4oesw5znbk" w:id="27"/>
      <w:bookmarkEnd w:id="27"/>
      <w:r w:rsidDel="00000000" w:rsidR="00000000" w:rsidRPr="00000000">
        <w:rPr>
          <w:rtl w:val="0"/>
        </w:rPr>
      </w:r>
    </w:p>
    <w:p w:rsidR="00000000" w:rsidDel="00000000" w:rsidP="00000000" w:rsidRDefault="00000000" w:rsidRPr="00000000" w14:paraId="0000006C">
      <w:pPr>
        <w:ind w:left="720" w:firstLine="720"/>
        <w:rPr>
          <w:rFonts w:ascii="Times New Roman" w:cs="Times New Roman" w:eastAsia="Times New Roman" w:hAnsi="Times New Roman"/>
        </w:rPr>
      </w:pPr>
      <w:bookmarkStart w:colFirst="0" w:colLast="0" w:name="_heading=h.9598vnt6xyt9" w:id="28"/>
      <w:bookmarkEnd w:id="28"/>
      <w:r w:rsidDel="00000000" w:rsidR="00000000" w:rsidRPr="00000000">
        <w:rPr>
          <w:rFonts w:ascii="Times New Roman" w:cs="Times New Roman" w:eastAsia="Times New Roman" w:hAnsi="Times New Roman"/>
          <w:rtl w:val="0"/>
        </w:rPr>
        <w:t xml:space="preserve">REQ-6: The user shall be able to create a profile by specifying their neurodiversity or financial status (optional) to receive tailored job, mentor, and resource suggestions.</w:t>
      </w:r>
    </w:p>
    <w:p w:rsidR="00000000" w:rsidDel="00000000" w:rsidP="00000000" w:rsidRDefault="00000000" w:rsidRPr="00000000" w14:paraId="0000006D">
      <w:pPr>
        <w:ind w:left="720" w:firstLine="720"/>
        <w:rPr>
          <w:rFonts w:ascii="Times New Roman" w:cs="Times New Roman" w:eastAsia="Times New Roman" w:hAnsi="Times New Roman"/>
        </w:rPr>
      </w:pPr>
      <w:bookmarkStart w:colFirst="0" w:colLast="0" w:name="_heading=h.yabjsq8gcgfx" w:id="29"/>
      <w:bookmarkEnd w:id="29"/>
      <w:r w:rsidDel="00000000" w:rsidR="00000000" w:rsidRPr="00000000">
        <w:rPr>
          <w:rtl w:val="0"/>
        </w:rPr>
      </w:r>
    </w:p>
    <w:p w:rsidR="00000000" w:rsidDel="00000000" w:rsidP="00000000" w:rsidRDefault="00000000" w:rsidRPr="00000000" w14:paraId="0000006E">
      <w:pPr>
        <w:ind w:left="720" w:firstLine="720"/>
        <w:rPr>
          <w:rFonts w:ascii="Times New Roman" w:cs="Times New Roman" w:eastAsia="Times New Roman" w:hAnsi="Times New Roman"/>
        </w:rPr>
      </w:pPr>
      <w:bookmarkStart w:colFirst="0" w:colLast="0" w:name="_heading=h.1oj7a8qwmr6w" w:id="30"/>
      <w:bookmarkEnd w:id="30"/>
      <w:r w:rsidDel="00000000" w:rsidR="00000000" w:rsidRPr="00000000">
        <w:rPr>
          <w:rFonts w:ascii="Times New Roman" w:cs="Times New Roman" w:eastAsia="Times New Roman" w:hAnsi="Times New Roman"/>
          <w:rtl w:val="0"/>
        </w:rPr>
        <w:t xml:space="preserve">REQ-7: The user shall be able to search for available mentors in the tech industry who specialize in helping neurodiverse or low-income individuals.</w:t>
      </w:r>
    </w:p>
    <w:p w:rsidR="00000000" w:rsidDel="00000000" w:rsidP="00000000" w:rsidRDefault="00000000" w:rsidRPr="00000000" w14:paraId="0000006F">
      <w:pPr>
        <w:ind w:left="720" w:firstLine="720"/>
        <w:rPr>
          <w:rFonts w:ascii="Times New Roman" w:cs="Times New Roman" w:eastAsia="Times New Roman" w:hAnsi="Times New Roman"/>
        </w:rPr>
      </w:pPr>
      <w:bookmarkStart w:colFirst="0" w:colLast="0" w:name="_heading=h.jhazx7n43yno" w:id="31"/>
      <w:bookmarkEnd w:id="31"/>
      <w:r w:rsidDel="00000000" w:rsidR="00000000" w:rsidRPr="00000000">
        <w:rPr>
          <w:rtl w:val="0"/>
        </w:rPr>
      </w:r>
    </w:p>
    <w:p w:rsidR="00000000" w:rsidDel="00000000" w:rsidP="00000000" w:rsidRDefault="00000000" w:rsidRPr="00000000" w14:paraId="00000070">
      <w:pPr>
        <w:ind w:left="720" w:firstLine="720"/>
        <w:rPr>
          <w:rFonts w:ascii="Times New Roman" w:cs="Times New Roman" w:eastAsia="Times New Roman" w:hAnsi="Times New Roman"/>
        </w:rPr>
      </w:pPr>
      <w:bookmarkStart w:colFirst="0" w:colLast="0" w:name="_heading=h.abesw839f4m7" w:id="32"/>
      <w:bookmarkEnd w:id="32"/>
      <w:r w:rsidDel="00000000" w:rsidR="00000000" w:rsidRPr="00000000">
        <w:rPr>
          <w:rFonts w:ascii="Times New Roman" w:cs="Times New Roman" w:eastAsia="Times New Roman" w:hAnsi="Times New Roman"/>
          <w:rtl w:val="0"/>
        </w:rPr>
        <w:t xml:space="preserve">REQ-8: The user shall be able to find jobs in the tech industry that are compatible with their current computer hardware and software limitations.</w:t>
      </w:r>
    </w:p>
    <w:p w:rsidR="00000000" w:rsidDel="00000000" w:rsidP="00000000" w:rsidRDefault="00000000" w:rsidRPr="00000000" w14:paraId="00000071">
      <w:pPr>
        <w:ind w:left="720" w:firstLine="720"/>
        <w:rPr>
          <w:rFonts w:ascii="Times New Roman" w:cs="Times New Roman" w:eastAsia="Times New Roman" w:hAnsi="Times New Roman"/>
        </w:rPr>
      </w:pPr>
      <w:bookmarkStart w:colFirst="0" w:colLast="0" w:name="_heading=h.qk65aglrpait" w:id="33"/>
      <w:bookmarkEnd w:id="33"/>
      <w:r w:rsidDel="00000000" w:rsidR="00000000" w:rsidRPr="00000000">
        <w:rPr>
          <w:rtl w:val="0"/>
        </w:rPr>
      </w:r>
    </w:p>
    <w:p w:rsidR="00000000" w:rsidDel="00000000" w:rsidP="00000000" w:rsidRDefault="00000000" w:rsidRPr="00000000" w14:paraId="00000072">
      <w:pPr>
        <w:ind w:left="720" w:firstLine="720"/>
        <w:rPr>
          <w:rFonts w:ascii="Times New Roman" w:cs="Times New Roman" w:eastAsia="Times New Roman" w:hAnsi="Times New Roman"/>
        </w:rPr>
      </w:pPr>
      <w:bookmarkStart w:colFirst="0" w:colLast="0" w:name="_heading=h.tk7m03bnotou" w:id="34"/>
      <w:bookmarkEnd w:id="34"/>
      <w:r w:rsidDel="00000000" w:rsidR="00000000" w:rsidRPr="00000000">
        <w:rPr>
          <w:rFonts w:ascii="Times New Roman" w:cs="Times New Roman" w:eastAsia="Times New Roman" w:hAnsi="Times New Roman"/>
          <w:rtl w:val="0"/>
        </w:rPr>
        <w:t xml:space="preserve">REQ-9: The user shall be able to use the Generative AI to improve the tone and clarity of their writing when applying for jobs or communicating with mentors.</w:t>
      </w:r>
    </w:p>
    <w:p w:rsidR="00000000" w:rsidDel="00000000" w:rsidP="00000000" w:rsidRDefault="00000000" w:rsidRPr="00000000" w14:paraId="00000073">
      <w:pPr>
        <w:ind w:left="720" w:firstLine="720"/>
        <w:rPr>
          <w:rFonts w:ascii="Times New Roman" w:cs="Times New Roman" w:eastAsia="Times New Roman" w:hAnsi="Times New Roman"/>
        </w:rPr>
      </w:pPr>
      <w:bookmarkStart w:colFirst="0" w:colLast="0" w:name="_heading=h.y7yh5fg8h3lh" w:id="35"/>
      <w:bookmarkEnd w:id="35"/>
      <w:r w:rsidDel="00000000" w:rsidR="00000000" w:rsidRPr="00000000">
        <w:rPr>
          <w:rtl w:val="0"/>
        </w:rPr>
      </w:r>
    </w:p>
    <w:p w:rsidR="00000000" w:rsidDel="00000000" w:rsidP="00000000" w:rsidRDefault="00000000" w:rsidRPr="00000000" w14:paraId="00000074">
      <w:pPr>
        <w:ind w:left="720" w:firstLine="720"/>
        <w:rPr>
          <w:rFonts w:ascii="Times New Roman" w:cs="Times New Roman" w:eastAsia="Times New Roman" w:hAnsi="Times New Roman"/>
        </w:rPr>
      </w:pPr>
      <w:bookmarkStart w:colFirst="0" w:colLast="0" w:name="_heading=h.8c9ysvv29650" w:id="36"/>
      <w:bookmarkEnd w:id="36"/>
      <w:r w:rsidDel="00000000" w:rsidR="00000000" w:rsidRPr="00000000">
        <w:rPr>
          <w:rFonts w:ascii="Times New Roman" w:cs="Times New Roman" w:eastAsia="Times New Roman" w:hAnsi="Times New Roman"/>
          <w:rtl w:val="0"/>
        </w:rPr>
        <w:t xml:space="preserve">REQ-10: The user shall be able to filter job and learning opportunities based on public transportation availability, schedule flexibility, and cost (free/low-cost opportunities).</w:t>
      </w:r>
    </w:p>
    <w:p w:rsidR="00000000" w:rsidDel="00000000" w:rsidP="00000000" w:rsidRDefault="00000000" w:rsidRPr="00000000" w14:paraId="00000075">
      <w:pPr>
        <w:ind w:left="720" w:firstLine="720"/>
        <w:rPr>
          <w:rFonts w:ascii="Times New Roman" w:cs="Times New Roman" w:eastAsia="Times New Roman" w:hAnsi="Times New Roman"/>
        </w:rPr>
      </w:pPr>
      <w:bookmarkStart w:colFirst="0" w:colLast="0" w:name="_heading=h.1bjjgelp446j" w:id="37"/>
      <w:bookmarkEnd w:id="37"/>
      <w:r w:rsidDel="00000000" w:rsidR="00000000" w:rsidRPr="00000000">
        <w:rPr>
          <w:rtl w:val="0"/>
        </w:rPr>
      </w:r>
    </w:p>
    <w:p w:rsidR="00000000" w:rsidDel="00000000" w:rsidP="00000000" w:rsidRDefault="00000000" w:rsidRPr="00000000" w14:paraId="00000076">
      <w:pPr>
        <w:ind w:left="720" w:firstLine="720"/>
        <w:rPr/>
      </w:pPr>
      <w:bookmarkStart w:colFirst="0" w:colLast="0" w:name="_heading=h.sig4bawidqdh" w:id="38"/>
      <w:bookmarkEnd w:id="38"/>
      <w:r w:rsidDel="00000000" w:rsidR="00000000" w:rsidRPr="00000000">
        <w:rPr>
          <w:rtl w:val="0"/>
        </w:rPr>
        <w:t xml:space="preserve">REQ-11: The user shall be able to create a profile without showing their location if desired</w:t>
      </w:r>
    </w:p>
    <w:p w:rsidR="00000000" w:rsidDel="00000000" w:rsidP="00000000" w:rsidRDefault="00000000" w:rsidRPr="00000000" w14:paraId="00000077">
      <w:pPr>
        <w:ind w:left="720" w:firstLine="720"/>
        <w:rPr/>
      </w:pPr>
      <w:bookmarkStart w:colFirst="0" w:colLast="0" w:name="_heading=h.sig4bawidqdh" w:id="38"/>
      <w:bookmarkEnd w:id="38"/>
      <w:r w:rsidDel="00000000" w:rsidR="00000000" w:rsidRPr="00000000">
        <w:rPr>
          <w:rtl w:val="0"/>
        </w:rPr>
        <w:t xml:space="preserve">REQ-12: The user shall be able to communicate with available mentors through text channels</w:t>
      </w:r>
    </w:p>
    <w:p w:rsidR="00000000" w:rsidDel="00000000" w:rsidP="00000000" w:rsidRDefault="00000000" w:rsidRPr="00000000" w14:paraId="00000078">
      <w:pPr>
        <w:ind w:left="720" w:firstLine="720"/>
        <w:rPr/>
      </w:pPr>
      <w:bookmarkStart w:colFirst="0" w:colLast="0" w:name="_heading=h.fzhfli5fd2ua" w:id="39"/>
      <w:bookmarkEnd w:id="39"/>
      <w:r w:rsidDel="00000000" w:rsidR="00000000" w:rsidRPr="00000000">
        <w:rPr>
          <w:rtl w:val="0"/>
        </w:rPr>
      </w:r>
    </w:p>
    <w:p w:rsidR="00000000" w:rsidDel="00000000" w:rsidP="00000000" w:rsidRDefault="00000000" w:rsidRPr="00000000" w14:paraId="00000079">
      <w:pPr>
        <w:ind w:left="720" w:firstLine="720"/>
        <w:rPr/>
      </w:pPr>
      <w:bookmarkStart w:colFirst="0" w:colLast="0" w:name="_heading=h.sig4bawidqdh" w:id="38"/>
      <w:bookmarkEnd w:id="38"/>
      <w:r w:rsidDel="00000000" w:rsidR="00000000" w:rsidRPr="00000000">
        <w:rPr>
          <w:rtl w:val="0"/>
        </w:rPr>
        <w:t xml:space="preserve">REQ-13: The user shall be able to specify completed credentials in their profile</w:t>
      </w:r>
    </w:p>
    <w:p w:rsidR="00000000" w:rsidDel="00000000" w:rsidP="00000000" w:rsidRDefault="00000000" w:rsidRPr="00000000" w14:paraId="0000007A">
      <w:pPr>
        <w:ind w:left="720" w:firstLine="720"/>
        <w:rPr/>
      </w:pPr>
      <w:bookmarkStart w:colFirst="0" w:colLast="0" w:name="_heading=h.z1ra7u3vwfjk" w:id="40"/>
      <w:bookmarkEnd w:id="40"/>
      <w:r w:rsidDel="00000000" w:rsidR="00000000" w:rsidRPr="00000000">
        <w:rPr>
          <w:rtl w:val="0"/>
        </w:rPr>
      </w:r>
    </w:p>
    <w:p w:rsidR="00000000" w:rsidDel="00000000" w:rsidP="00000000" w:rsidRDefault="00000000" w:rsidRPr="00000000" w14:paraId="0000007B">
      <w:pPr>
        <w:ind w:left="720" w:firstLine="720"/>
        <w:rPr/>
      </w:pPr>
      <w:bookmarkStart w:colFirst="0" w:colLast="0" w:name="_heading=h.sig4bawidqdh" w:id="38"/>
      <w:bookmarkEnd w:id="38"/>
      <w:r w:rsidDel="00000000" w:rsidR="00000000" w:rsidRPr="00000000">
        <w:rPr>
          <w:rtl w:val="0"/>
        </w:rPr>
        <w:t xml:space="preserve">REQ-14: The user shall be able to filter jobs in the tech industry using job title, salary, location, and sector of tech</w:t>
      </w:r>
    </w:p>
    <w:p w:rsidR="00000000" w:rsidDel="00000000" w:rsidP="00000000" w:rsidRDefault="00000000" w:rsidRPr="00000000" w14:paraId="0000007C">
      <w:pPr>
        <w:ind w:left="720" w:firstLine="720"/>
        <w:rPr/>
      </w:pPr>
      <w:bookmarkStart w:colFirst="0" w:colLast="0" w:name="_heading=h.j1dp4tolllpj" w:id="41"/>
      <w:bookmarkEnd w:id="41"/>
      <w:r w:rsidDel="00000000" w:rsidR="00000000" w:rsidRPr="00000000">
        <w:rPr>
          <w:rtl w:val="0"/>
        </w:rPr>
      </w:r>
    </w:p>
    <w:p w:rsidR="00000000" w:rsidDel="00000000" w:rsidP="00000000" w:rsidRDefault="00000000" w:rsidRPr="00000000" w14:paraId="0000007D">
      <w:pPr>
        <w:ind w:left="720" w:firstLine="720"/>
        <w:rPr/>
      </w:pPr>
      <w:bookmarkStart w:colFirst="0" w:colLast="0" w:name="_heading=h.sig4bawidqdh" w:id="38"/>
      <w:bookmarkEnd w:id="38"/>
      <w:r w:rsidDel="00000000" w:rsidR="00000000" w:rsidRPr="00000000">
        <w:rPr>
          <w:rtl w:val="0"/>
        </w:rPr>
        <w:t xml:space="preserve">REQ-15: The user shall be able to specify needs from employers based on issues caused by being neurodivergent or low income in user profile. (ex, needing public transportation, needing flexible work hours, etc)</w:t>
      </w: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pStyle w:val="Heading1"/>
        <w:numPr>
          <w:ilvl w:val="0"/>
          <w:numId w:val="3"/>
        </w:numPr>
        <w:ind w:left="0" w:firstLine="0"/>
        <w:rPr>
          <w:vertAlign w:val="baseline"/>
        </w:rPr>
      </w:pPr>
      <w:bookmarkStart w:colFirst="0" w:colLast="0" w:name="_heading=h.3whwml4" w:id="42"/>
      <w:bookmarkEnd w:id="42"/>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2">
      <w:pPr>
        <w:pStyle w:val="Heading2"/>
        <w:numPr>
          <w:ilvl w:val="1"/>
          <w:numId w:val="3"/>
        </w:numPr>
        <w:ind w:left="0" w:firstLine="0"/>
        <w:rPr>
          <w:vertAlign w:val="baseline"/>
        </w:rPr>
      </w:pPr>
      <w:bookmarkStart w:colFirst="0" w:colLast="0" w:name="_heading=h.2bn6wsx" w:id="43"/>
      <w:bookmarkEnd w:id="4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cme3enzac6y" w:id="45"/>
      <w:bookmarkEnd w:id="45"/>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z6g3azhnfvh" w:id="46"/>
      <w:bookmarkEnd w:id="46"/>
      <w:r w:rsidDel="00000000" w:rsidR="00000000" w:rsidRPr="00000000">
        <w:rPr>
          <w:rFonts w:ascii="Arial" w:cs="Arial" w:eastAsia="Arial" w:hAnsi="Arial"/>
          <w:sz w:val="22"/>
          <w:szCs w:val="22"/>
          <w:rtl w:val="0"/>
        </w:rPr>
        <w:t xml:space="preserve">The software shall remain accessible to users 99% of the time when not under scheduled maintenance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nxfa6qdwjpwy" w:id="47"/>
      <w:bookmarkEnd w:id="47"/>
      <w:r w:rsidDel="00000000" w:rsidR="00000000" w:rsidRPr="00000000">
        <w:rPr>
          <w:rFonts w:ascii="Arial" w:cs="Arial" w:eastAsia="Arial" w:hAnsi="Arial"/>
          <w:sz w:val="22"/>
          <w:szCs w:val="22"/>
          <w:rtl w:val="0"/>
        </w:rPr>
        <w:t xml:space="preserve">The software shall pull up any messages within 1 second of being requested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mf4chpi0247" w:id="48"/>
      <w:bookmarkEnd w:id="48"/>
      <w:r w:rsidDel="00000000" w:rsidR="00000000" w:rsidRPr="00000000">
        <w:rPr>
          <w:rtl w:val="0"/>
        </w:rPr>
      </w:r>
    </w:p>
    <w:p w:rsidR="00000000" w:rsidDel="00000000" w:rsidP="00000000" w:rsidRDefault="00000000" w:rsidRPr="00000000" w14:paraId="00000088">
      <w:pPr>
        <w:pStyle w:val="Heading2"/>
        <w:numPr>
          <w:ilvl w:val="1"/>
          <w:numId w:val="3"/>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8A">
      <w:pPr>
        <w:pStyle w:val="Heading2"/>
        <w:numPr>
          <w:ilvl w:val="1"/>
          <w:numId w:val="3"/>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9uecnuexvvw" w:id="51"/>
      <w:bookmarkEnd w:id="51"/>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s5vp6ts8elyt" w:id="52"/>
      <w:bookmarkEnd w:id="52"/>
      <w:r w:rsidDel="00000000" w:rsidR="00000000" w:rsidRPr="00000000">
        <w:rPr>
          <w:rFonts w:ascii="Arial" w:cs="Arial" w:eastAsia="Arial" w:hAnsi="Arial"/>
          <w:sz w:val="22"/>
          <w:szCs w:val="22"/>
          <w:rtl w:val="0"/>
        </w:rPr>
        <w:t xml:space="preserve">The system shall use encryption to ensure all sent and stored user data is secure </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y5aphu4depb" w:id="53"/>
      <w:bookmarkEnd w:id="53"/>
      <w:r w:rsidDel="00000000" w:rsidR="00000000" w:rsidRPr="00000000">
        <w:rPr>
          <w:rFonts w:ascii="Arial" w:cs="Arial" w:eastAsia="Arial" w:hAnsi="Arial"/>
          <w:sz w:val="22"/>
          <w:szCs w:val="22"/>
          <w:rtl w:val="0"/>
        </w:rPr>
        <w:t xml:space="preserve">The system shall keep the user's exact address hidden while giving their general location</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as3ovzzcrkt9" w:id="54"/>
      <w:bookmarkEnd w:id="54"/>
      <w:r w:rsidDel="00000000" w:rsidR="00000000" w:rsidRPr="00000000">
        <w:rPr>
          <w:rFonts w:ascii="Arial" w:cs="Arial" w:eastAsia="Arial" w:hAnsi="Arial"/>
          <w:sz w:val="21"/>
          <w:szCs w:val="21"/>
          <w:rtl w:val="0"/>
        </w:rPr>
        <w:t xml:space="preserve">The software shall ask for permission to retrieve and display users location</w:t>
      </w:r>
      <w:r w:rsidDel="00000000" w:rsidR="00000000" w:rsidRPr="00000000">
        <w:rPr>
          <w:rtl w:val="0"/>
        </w:rPr>
      </w:r>
    </w:p>
    <w:p w:rsidR="00000000" w:rsidDel="00000000" w:rsidP="00000000" w:rsidRDefault="00000000" w:rsidRPr="00000000" w14:paraId="00000090">
      <w:pPr>
        <w:pStyle w:val="Heading2"/>
        <w:numPr>
          <w:ilvl w:val="1"/>
          <w:numId w:val="3"/>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55"/>
      <w:bookmarkEnd w:id="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foz9uwjz5tt" w:id="56"/>
      <w:bookmarkEnd w:id="56"/>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5till674377" w:id="57"/>
      <w:bookmarkEnd w:id="57"/>
      <w:r w:rsidDel="00000000" w:rsidR="00000000" w:rsidRPr="00000000">
        <w:rPr>
          <w:rFonts w:ascii="Arial" w:cs="Arial" w:eastAsia="Arial" w:hAnsi="Arial"/>
          <w:sz w:val="22"/>
          <w:szCs w:val="22"/>
          <w:rtl w:val="0"/>
        </w:rPr>
        <w:t xml:space="preserve">The software shall be compatible with modern IOS and Android devices</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nt8e1cxlz66y" w:id="58"/>
      <w:bookmarkEnd w:id="58"/>
      <w:r w:rsidDel="00000000" w:rsidR="00000000" w:rsidRPr="00000000">
        <w:rPr>
          <w:rFonts w:ascii="Arial" w:cs="Arial" w:eastAsia="Arial" w:hAnsi="Arial"/>
          <w:sz w:val="22"/>
          <w:szCs w:val="22"/>
          <w:rtl w:val="0"/>
        </w:rPr>
        <w:t xml:space="preserve">The software shall be able to automatically locate the users general location</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tig1601r8ual" w:id="59"/>
      <w:bookmarkEnd w:id="59"/>
      <w:r w:rsidDel="00000000" w:rsidR="00000000" w:rsidRPr="00000000">
        <w:rPr>
          <w:rFonts w:ascii="Arial" w:cs="Arial" w:eastAsia="Arial" w:hAnsi="Arial"/>
          <w:sz w:val="21"/>
          <w:szCs w:val="21"/>
          <w:rtl w:val="0"/>
        </w:rPr>
        <w:t xml:space="preserve">The software shall only save user edits to profile when save button is clicked</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1"/>
          <w:szCs w:val="21"/>
          <w:highlight w:val="white"/>
        </w:rPr>
      </w:pPr>
      <w:bookmarkStart w:colFirst="0" w:colLast="0" w:name="_heading=h.rxa9k7bcf9i6" w:id="60"/>
      <w:bookmarkEnd w:id="60"/>
      <w:r w:rsidDel="00000000" w:rsidR="00000000" w:rsidRPr="00000000">
        <w:rPr>
          <w:rFonts w:ascii="Arial" w:cs="Arial" w:eastAsia="Arial" w:hAnsi="Arial"/>
          <w:sz w:val="21"/>
          <w:szCs w:val="21"/>
          <w:highlight w:val="white"/>
          <w:rtl w:val="0"/>
        </w:rPr>
        <w:t xml:space="preserve">The software shall display error message and return to home screen when an error is encountered</w:t>
      </w:r>
      <w:r w:rsidDel="00000000" w:rsidR="00000000" w:rsidRPr="00000000">
        <w:rPr>
          <w:rtl w:val="0"/>
        </w:rPr>
      </w:r>
    </w:p>
    <w:p w:rsidR="00000000" w:rsidDel="00000000" w:rsidP="00000000" w:rsidRDefault="00000000" w:rsidRPr="00000000" w14:paraId="00000097">
      <w:pPr>
        <w:pStyle w:val="Heading2"/>
        <w:numPr>
          <w:ilvl w:val="1"/>
          <w:numId w:val="3"/>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61"/>
      <w:bookmarkEnd w:id="6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99">
      <w:pPr>
        <w:pStyle w:val="Heading1"/>
        <w:numPr>
          <w:ilvl w:val="0"/>
          <w:numId w:val="3"/>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62"/>
      <w:bookmarkEnd w:id="6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63"/>
      <w:bookmarkEnd w:id="6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64"/>
      <w:bookmarkEnd w:id="6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8G2JS3ZTSpEtRp7Jw6SN+1zRiw==">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