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rPr>
          <w:sz w:val="52"/>
          <w:szCs w:val="52"/>
        </w:rPr>
      </w:pPr>
      <w:bookmarkStart w:name="_Toc" w:id="0"/>
      <w:r>
        <w:rPr>
          <w:sz w:val="52"/>
          <w:szCs w:val="52"/>
          <w:rtl w:val="0"/>
          <w:lang w:val="en-US"/>
        </w:rPr>
        <w:t xml:space="preserve">Yaheen </w:t>
      </w:r>
      <w:r>
        <w:rPr>
          <w:rFonts w:ascii="黑体" w:cs="黑体" w:hAnsi="黑体" w:eastAsia="黑体"/>
          <w:sz w:val="52"/>
          <w:szCs w:val="52"/>
          <w:rtl w:val="0"/>
          <w:lang w:val="zh-TW" w:eastAsia="zh-TW"/>
        </w:rPr>
        <w:t>代码规范</w:t>
      </w:r>
      <w:bookmarkEnd w:id="0"/>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r>
        <w:rPr>
          <w:rFonts w:ascii="Cambria" w:cs="Cambria" w:hAnsi="Cambria" w:eastAsia="Cambria"/>
          <w:b w:val="1"/>
          <w:bCs w:val="1"/>
          <w:sz w:val="44"/>
          <w:szCs w:val="44"/>
          <w:rtl w:val="0"/>
          <w:lang w:val="zh-TW" w:eastAsia="zh-TW"/>
        </w:rPr>
        <w:t>文档版本：</w:t>
      </w:r>
      <w:r>
        <w:rPr>
          <w:rFonts w:ascii="Cambria" w:cs="Cambria" w:hAnsi="Cambria" w:eastAsia="Cambria"/>
          <w:b w:val="1"/>
          <w:bCs w:val="1"/>
          <w:sz w:val="44"/>
          <w:szCs w:val="44"/>
          <w:rtl w:val="0"/>
          <w:lang w:val="en-US"/>
        </w:rPr>
        <w:t>V1.1.0</w:t>
      </w: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rPr>
      </w:pPr>
    </w:p>
    <w:p>
      <w:pPr>
        <w:pStyle w:val="Normal.0"/>
        <w:jc w:val="center"/>
        <w:rPr>
          <w:rFonts w:ascii="黑体" w:cs="黑体" w:hAnsi="黑体" w:eastAsia="黑体"/>
          <w:b w:val="1"/>
          <w:bCs w:val="1"/>
          <w:sz w:val="32"/>
          <w:szCs w:val="32"/>
          <w:lang w:val="zh-TW" w:eastAsia="zh-TW"/>
        </w:rPr>
      </w:pPr>
      <w:r>
        <w:rPr>
          <w:rFonts w:ascii="黑体" w:cs="黑体" w:hAnsi="黑体" w:eastAsia="黑体"/>
          <w:b w:val="1"/>
          <w:bCs w:val="1"/>
          <w:sz w:val="32"/>
          <w:szCs w:val="32"/>
          <w:rtl w:val="0"/>
          <w:lang w:val="zh-TW" w:eastAsia="zh-TW"/>
        </w:rPr>
        <w:t>目    录</w:t>
      </w:r>
    </w:p>
    <w:p>
      <w:pPr>
        <w:pStyle w:val="toc 1.0"/>
        <w:tabs>
          <w:tab w:val="left" w:pos="420"/>
          <w:tab w:val="right" w:pos="8286" w:leader="dot"/>
        </w:tabs>
      </w:pPr>
      <w:r>
        <w:rPr>
          <w:rFonts w:ascii="黑体" w:cs="黑体" w:hAnsi="黑体" w:eastAsia="黑体"/>
          <w:b w:val="1"/>
          <w:bCs w:val="1"/>
          <w:sz w:val="32"/>
          <w:szCs w:val="32"/>
        </w:rPr>
        <w:fldChar w:fldCharType="begin" w:fldLock="0"/>
      </w:r>
      <w:r>
        <w:rPr>
          <w:rFonts w:ascii="黑体" w:cs="黑体" w:hAnsi="黑体" w:eastAsia="黑体"/>
          <w:b w:val="1"/>
          <w:bCs w:val="1"/>
          <w:sz w:val="32"/>
          <w:szCs w:val="32"/>
        </w:rPr>
        <w:instrText xml:space="preserve"> TOC \t "heading 1, 1,heading 2, 2,heading 3, 3"</w:instrText>
      </w:r>
      <w:r>
        <w:rPr>
          <w:rFonts w:ascii="黑体" w:cs="黑体" w:hAnsi="黑体" w:eastAsia="黑体"/>
          <w:b w:val="1"/>
          <w:bCs w:val="1"/>
          <w:sz w:val="32"/>
          <w:szCs w:val="32"/>
        </w:rPr>
        <w:fldChar w:fldCharType="separate" w:fldLock="0"/>
      </w:r>
    </w:p>
    <w:p>
      <w:pPr>
        <w:pStyle w:val="TOC 1"/>
      </w:pPr>
      <w:r>
        <w:rPr>
          <w:rFonts w:cs="Arial Unicode MS" w:eastAsia="Arial Unicode MS"/>
          <w:rtl w:val="0"/>
        </w:rPr>
        <w:t xml:space="preserve">Yaheen </w:t>
      </w:r>
      <w:r>
        <w:rPr>
          <w:rFonts w:ascii="Arial Unicode MS" w:cs="Arial Unicode MS" w:hAnsi="Arial Unicode MS" w:eastAsia="Arial Unicode MS" w:hint="eastAsia"/>
          <w:b w:val="0"/>
          <w:bCs w:val="0"/>
          <w:i w:val="0"/>
          <w:iCs w:val="0"/>
          <w:rtl w:val="0"/>
        </w:rPr>
        <w:t>代码规范</w:t>
      </w:r>
      <w:r>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编写目的</w:t>
      </w:r>
      <w:r>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适用范围</w:t>
      </w:r>
      <w:r>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术语和缩写</w:t>
      </w:r>
      <w:r>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numPr>
          <w:ilvl w:val="1"/>
          <w:numId w:val="3"/>
        </w:numPr>
      </w:pP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numPr>
          <w:ilvl w:val="0"/>
          <w:numId w:val="4"/>
        </w:numPr>
      </w:pPr>
      <w:r>
        <w:rPr>
          <w:rFonts w:ascii="Arial Unicode MS" w:cs="Arial Unicode MS" w:hAnsi="Arial Unicode MS" w:eastAsia="Arial Unicode MS" w:hint="eastAsia"/>
          <w:b w:val="0"/>
          <w:bCs w:val="0"/>
          <w:i w:val="0"/>
          <w:iCs w:val="0"/>
          <w:rtl w:val="0"/>
        </w:rPr>
        <w:t>字符集</w:t>
      </w:r>
      <w:r>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开发工具</w:t>
      </w:r>
      <w:r>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代码组织与风格</w:t>
      </w:r>
      <w:r>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缩进</w:t>
      </w:r>
      <w:r>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长度</w:t>
      </w:r>
      <w:r>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行宽</w:t>
      </w:r>
      <w:r>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间隔</w:t>
      </w:r>
      <w:r>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对齐</w:t>
      </w:r>
      <w:r>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括号</w:t>
      </w:r>
      <w:r>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注释</w:t>
      </w:r>
      <w:r>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2"/>
        <w:numPr>
          <w:ilvl w:val="1"/>
          <w:numId w:val="5"/>
        </w:numPr>
      </w:pPr>
      <w:r>
        <w:rPr>
          <w:rFonts w:cs="Arial Unicode MS" w:eastAsia="Arial Unicode MS"/>
          <w:rtl w:val="0"/>
        </w:rPr>
        <w:t>JavaDoc</w:t>
        <w:tab/>
      </w:r>
      <w:r>
        <w:rPr/>
        <w:fldChar w:fldCharType="begin" w:fldLock="0"/>
      </w:r>
      <w:r>
        <w:instrText xml:space="preserve"> PAGEREF _Toc18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注释的格式</w:t>
      </w:r>
      <w:r>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numPr>
          <w:ilvl w:val="1"/>
          <w:numId w:val="6"/>
        </w:numPr>
      </w:pPr>
      <w:r>
        <w:rPr>
          <w:rFonts w:ascii="Arial Unicode MS" w:cs="Arial Unicode MS" w:hAnsi="Arial Unicode MS" w:eastAsia="Arial Unicode MS" w:hint="eastAsia"/>
          <w:b w:val="0"/>
          <w:bCs w:val="0"/>
          <w:i w:val="0"/>
          <w:iCs w:val="0"/>
          <w:rtl w:val="0"/>
        </w:rPr>
        <w:t>方法注释</w:t>
      </w:r>
      <w:r>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失效代码注释</w:t>
      </w:r>
      <w:r>
        <w:tab/>
      </w:r>
      <w:r>
        <w:rPr/>
        <w:fldChar w:fldCharType="begin" w:fldLock="0"/>
      </w:r>
      <w:r>
        <w:instrText xml:space="preserve"> PAGEREF _Toc21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代码细节注释</w:t>
      </w:r>
      <w:r>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特殊代码的注释</w:t>
      </w:r>
      <w:r>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2"/>
        <w:numPr>
          <w:ilvl w:val="1"/>
          <w:numId w:val="7"/>
        </w:numPr>
      </w:pPr>
      <w:r>
        <w:rPr>
          <w:rFonts w:ascii="Arial Unicode MS" w:cs="Arial Unicode MS" w:hAnsi="Arial Unicode MS" w:eastAsia="Arial Unicode MS" w:hint="eastAsia"/>
          <w:b w:val="0"/>
          <w:bCs w:val="0"/>
          <w:i w:val="0"/>
          <w:iCs w:val="0"/>
          <w:rtl w:val="0"/>
        </w:rPr>
        <w:t>注释参考表</w:t>
      </w:r>
      <w:r>
        <w:tab/>
      </w:r>
      <w:r>
        <w:rPr/>
        <w:fldChar w:fldCharType="begin" w:fldLock="0"/>
      </w:r>
      <w:r>
        <w:instrText xml:space="preserve"> PAGEREF _Toc24 \h </w:instrText>
      </w:r>
      <w:r>
        <w:rPr/>
        <w:fldChar w:fldCharType="separate" w:fldLock="0"/>
      </w:r>
      <w:r>
        <w:rPr>
          <w:rFonts w:cs="Arial Unicode MS" w:eastAsia="Arial Unicode MS"/>
          <w:rtl w:val="0"/>
        </w:rPr>
        <w:t>9</w:t>
      </w:r>
      <w:r>
        <w:rPr/>
        <w:fldChar w:fldCharType="end" w:fldLock="0"/>
      </w:r>
    </w:p>
    <w:p>
      <w:pPr>
        <w:pStyle w:val="TOC 1"/>
        <w:numPr>
          <w:ilvl w:val="0"/>
          <w:numId w:val="8"/>
        </w:numPr>
      </w:pPr>
      <w:r>
        <w:rPr>
          <w:rFonts w:ascii="Arial Unicode MS" w:cs="Arial Unicode MS" w:hAnsi="Arial Unicode MS" w:eastAsia="Arial Unicode MS" w:hint="eastAsia"/>
          <w:b w:val="0"/>
          <w:bCs w:val="0"/>
          <w:i w:val="0"/>
          <w:iCs w:val="0"/>
          <w:rtl w:val="0"/>
        </w:rPr>
        <w:t>命名</w:t>
      </w:r>
      <w:r>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_Toc26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文件、包</w:t>
      </w:r>
      <w:r>
        <w:tab/>
      </w:r>
      <w:r>
        <w:rPr/>
        <w:fldChar w:fldCharType="begin" w:fldLock="0"/>
      </w:r>
      <w:r>
        <w:instrText xml:space="preserve"> PAGEREF _Toc27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类、接口</w:t>
      </w:r>
      <w:r>
        <w:tab/>
      </w:r>
      <w:r>
        <w:rPr/>
        <w:fldChar w:fldCharType="begin" w:fldLock="0"/>
      </w:r>
      <w:r>
        <w:instrText xml:space="preserve"> PAGEREF _Toc28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属性</w:t>
      </w:r>
      <w:r>
        <w:tab/>
      </w:r>
      <w:r>
        <w:rPr/>
        <w:fldChar w:fldCharType="begin" w:fldLock="0"/>
      </w:r>
      <w:r>
        <w:instrText xml:space="preserve"> PAGEREF _Toc29 \h </w:instrText>
      </w:r>
      <w:r>
        <w:rPr/>
        <w:fldChar w:fldCharType="separate" w:fldLock="0"/>
      </w:r>
      <w:r>
        <w:rPr>
          <w:rFonts w:cs="Arial Unicode MS" w:eastAsia="Arial Unicode MS"/>
          <w:rtl w:val="0"/>
        </w:rPr>
        <w:t>11</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常量</w:t>
      </w:r>
      <w:r>
        <w:tab/>
      </w:r>
      <w:r>
        <w:rPr/>
        <w:fldChar w:fldCharType="begin" w:fldLock="0"/>
      </w:r>
      <w:r>
        <w:instrText xml:space="preserve"> PAGEREF _Toc30 \h </w:instrText>
      </w:r>
      <w:r>
        <w:rPr/>
        <w:fldChar w:fldCharType="separate" w:fldLock="0"/>
      </w:r>
      <w:r>
        <w:rPr>
          <w:rFonts w:cs="Arial Unicode MS" w:eastAsia="Arial Unicode MS"/>
          <w:rtl w:val="0"/>
        </w:rPr>
        <w:t>11</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变量和参数</w:t>
      </w:r>
      <w:r>
        <w:tab/>
      </w:r>
      <w:r>
        <w:rPr/>
        <w:fldChar w:fldCharType="begin" w:fldLock="0"/>
      </w:r>
      <w:r>
        <w:instrText xml:space="preserve"> PAGEREF _Toc31 \h </w:instrText>
      </w:r>
      <w:r>
        <w:rPr/>
        <w:fldChar w:fldCharType="separate" w:fldLock="0"/>
      </w:r>
      <w:r>
        <w:rPr>
          <w:rFonts w:cs="Arial Unicode MS" w:eastAsia="Arial Unicode MS"/>
          <w:rtl w:val="0"/>
        </w:rPr>
        <w:t>12</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集合</w:t>
      </w:r>
      <w:r>
        <w:tab/>
      </w:r>
      <w:r>
        <w:rPr/>
        <w:fldChar w:fldCharType="begin" w:fldLock="0"/>
      </w:r>
      <w:r>
        <w:instrText xml:space="preserve"> PAGEREF _Toc32 \h </w:instrText>
      </w:r>
      <w:r>
        <w:rPr/>
        <w:fldChar w:fldCharType="separate" w:fldLock="0"/>
      </w:r>
      <w:r>
        <w:rPr>
          <w:rFonts w:cs="Arial Unicode MS" w:eastAsia="Arial Unicode MS"/>
          <w:rtl w:val="0"/>
        </w:rPr>
        <w:t>12</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其他</w:t>
      </w:r>
      <w:r>
        <w:tab/>
      </w:r>
      <w:r>
        <w:rPr/>
        <w:fldChar w:fldCharType="begin" w:fldLock="0"/>
      </w:r>
      <w:r>
        <w:instrText xml:space="preserve"> PAGEREF _Toc33 \h </w:instrText>
      </w:r>
      <w:r>
        <w:rPr/>
        <w:fldChar w:fldCharType="separate" w:fldLock="0"/>
      </w:r>
      <w:r>
        <w:rPr>
          <w:rFonts w:cs="Arial Unicode MS" w:eastAsia="Arial Unicode MS"/>
          <w:rtl w:val="0"/>
        </w:rPr>
        <w:t>12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方法</w:t>
      </w:r>
      <w:r>
        <w:tab/>
      </w:r>
      <w:r>
        <w:rPr/>
        <w:fldChar w:fldCharType="begin" w:fldLock="0"/>
      </w:r>
      <w:r>
        <w:instrText xml:space="preserve"> PAGEREF _Toc34 \h </w:instrText>
      </w:r>
      <w:r>
        <w:rPr/>
        <w:fldChar w:fldCharType="separate" w:fldLock="0"/>
      </w:r>
      <w:r>
        <w:rPr>
          <w:rFonts w:cs="Arial Unicode MS" w:eastAsia="Arial Unicode MS"/>
          <w:rtl w:val="0"/>
        </w:rPr>
        <w:t>12</w:t>
      </w:r>
      <w:r>
        <w:rPr/>
        <w:fldChar w:fldCharType="end" w:fldLock="0"/>
      </w:r>
    </w:p>
    <w:p>
      <w:pPr>
        <w:pStyle w:val="TOC 2"/>
        <w:numPr>
          <w:ilvl w:val="1"/>
          <w:numId w:val="1"/>
        </w:numPr>
      </w:pPr>
      <w:r>
        <w:rPr>
          <w:rFonts w:cs="Arial Unicode MS" w:eastAsia="Arial Unicode MS"/>
          <w:rtl w:val="0"/>
        </w:rPr>
        <w:t>SpringMVC</w:t>
      </w:r>
      <w:r>
        <w:rPr>
          <w:rFonts w:ascii="Arial Unicode MS" w:cs="Arial Unicode MS" w:hAnsi="Arial Unicode MS" w:eastAsia="Arial Unicode MS" w:hint="eastAsia"/>
          <w:b w:val="0"/>
          <w:bCs w:val="0"/>
          <w:i w:val="0"/>
          <w:iCs w:val="0"/>
          <w:rtl w:val="0"/>
        </w:rPr>
        <w:t>命名规范</w:t>
      </w:r>
      <w:r>
        <w:tab/>
      </w:r>
      <w:r>
        <w:rPr/>
        <w:fldChar w:fldCharType="begin" w:fldLock="0"/>
      </w:r>
      <w:r>
        <w:instrText xml:space="preserve"> PAGEREF _Toc35 \h </w:instrText>
      </w:r>
      <w:r>
        <w:rPr/>
        <w:fldChar w:fldCharType="separate" w:fldLock="0"/>
      </w:r>
      <w:r>
        <w:rPr>
          <w:rFonts w:cs="Arial Unicode MS" w:eastAsia="Arial Unicode MS"/>
          <w:rtl w:val="0"/>
        </w:rPr>
        <w:t>12</w:t>
      </w:r>
      <w:r>
        <w:rPr/>
        <w:fldChar w:fldCharType="end" w:fldLock="0"/>
      </w:r>
    </w:p>
    <w:p>
      <w:pPr>
        <w:pStyle w:val="TOC 3"/>
        <w:numPr>
          <w:ilvl w:val="2"/>
          <w:numId w:val="1"/>
        </w:numPr>
      </w:pPr>
      <w:r>
        <w:rPr>
          <w:rFonts w:cs="Arial Unicode MS" w:eastAsia="Arial Unicode MS"/>
          <w:rtl w:val="0"/>
        </w:rPr>
        <w:t>Action</w:t>
      </w:r>
      <w:r>
        <w:rPr>
          <w:rFonts w:ascii="Arial Unicode MS" w:cs="Arial Unicode MS" w:hAnsi="Arial Unicode MS" w:eastAsia="Arial Unicode MS" w:hint="eastAsia"/>
          <w:b w:val="0"/>
          <w:bCs w:val="0"/>
          <w:i w:val="0"/>
          <w:iCs w:val="0"/>
          <w:rtl w:val="0"/>
        </w:rPr>
        <w:t>的命名</w:t>
      </w:r>
      <w:r>
        <w:tab/>
      </w:r>
      <w:r>
        <w:rPr/>
        <w:fldChar w:fldCharType="begin" w:fldLock="0"/>
      </w:r>
      <w:r>
        <w:instrText xml:space="preserve"> PAGEREF _Toc36 \h </w:instrText>
      </w:r>
      <w:r>
        <w:rPr/>
        <w:fldChar w:fldCharType="separate" w:fldLock="0"/>
      </w:r>
      <w:r>
        <w:rPr>
          <w:rFonts w:cs="Arial Unicode MS" w:eastAsia="Arial Unicode MS"/>
          <w:rtl w:val="0"/>
        </w:rPr>
        <w:t>12</w:t>
      </w:r>
      <w:r>
        <w:rPr/>
        <w:fldChar w:fldCharType="end" w:fldLock="0"/>
      </w:r>
    </w:p>
    <w:p>
      <w:pPr>
        <w:pStyle w:val="TOC 3"/>
        <w:numPr>
          <w:ilvl w:val="2"/>
          <w:numId w:val="1"/>
        </w:numPr>
      </w:pPr>
      <w:r>
        <w:rPr>
          <w:rFonts w:cs="Arial Unicode MS" w:eastAsia="Arial Unicode MS"/>
          <w:rtl w:val="0"/>
        </w:rPr>
        <w:t>JSP</w:t>
      </w:r>
      <w:r>
        <w:rPr>
          <w:rFonts w:ascii="Arial Unicode MS" w:cs="Arial Unicode MS" w:hAnsi="Arial Unicode MS" w:eastAsia="Arial Unicode MS" w:hint="eastAsia"/>
          <w:b w:val="0"/>
          <w:bCs w:val="0"/>
          <w:i w:val="0"/>
          <w:iCs w:val="0"/>
          <w:rtl w:val="0"/>
        </w:rPr>
        <w:t>的命名</w:t>
      </w:r>
      <w:r>
        <w:tab/>
      </w:r>
      <w:r>
        <w:rPr/>
        <w:fldChar w:fldCharType="begin" w:fldLock="0"/>
      </w:r>
      <w:r>
        <w:instrText xml:space="preserve"> PAGEREF _Toc37 \h </w:instrText>
      </w:r>
      <w:r>
        <w:rPr/>
        <w:fldChar w:fldCharType="separate" w:fldLock="0"/>
      </w:r>
      <w:r>
        <w:rPr>
          <w:rFonts w:cs="Arial Unicode MS" w:eastAsia="Arial Unicode MS"/>
          <w:rtl w:val="0"/>
        </w:rPr>
        <w:t>12</w:t>
      </w:r>
      <w:r>
        <w:rPr/>
        <w:fldChar w:fldCharType="end" w:fldLock="0"/>
      </w:r>
    </w:p>
    <w:p>
      <w:pPr>
        <w:pStyle w:val="TOC 2"/>
        <w:numPr>
          <w:ilvl w:val="1"/>
          <w:numId w:val="9"/>
        </w:numPr>
      </w:pPr>
      <w:r>
        <w:rPr>
          <w:rFonts w:cs="Arial Unicode MS" w:eastAsia="Arial Unicode MS"/>
          <w:rtl w:val="0"/>
        </w:rPr>
        <w:t>DAO</w:t>
      </w:r>
      <w:r>
        <w:rPr>
          <w:rFonts w:ascii="Arial Unicode MS" w:cs="Arial Unicode MS" w:hAnsi="Arial Unicode MS" w:eastAsia="Arial Unicode MS" w:hint="eastAsia"/>
          <w:b w:val="0"/>
          <w:bCs w:val="0"/>
          <w:i w:val="0"/>
          <w:iCs w:val="0"/>
          <w:rtl w:val="0"/>
        </w:rPr>
        <w:t>命名规范</w:t>
      </w:r>
      <w:r>
        <w:tab/>
      </w:r>
      <w:r>
        <w:rPr/>
        <w:fldChar w:fldCharType="begin" w:fldLock="0"/>
      </w:r>
      <w:r>
        <w:instrText xml:space="preserve"> PAGEREF _Toc38 \h </w:instrText>
      </w:r>
      <w:r>
        <w:rPr/>
        <w:fldChar w:fldCharType="separate" w:fldLock="0"/>
      </w:r>
      <w:r>
        <w:rPr>
          <w:rFonts w:cs="Arial Unicode MS" w:eastAsia="Arial Unicode MS"/>
          <w:rtl w:val="0"/>
        </w:rPr>
        <w:t>13</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接口命名</w:t>
      </w:r>
      <w:r>
        <w:tab/>
      </w:r>
      <w:r>
        <w:rPr/>
        <w:fldChar w:fldCharType="begin" w:fldLock="0"/>
      </w:r>
      <w:r>
        <w:instrText xml:space="preserve"> PAGEREF _Toc39 \h </w:instrText>
      </w:r>
      <w:r>
        <w:rPr/>
        <w:fldChar w:fldCharType="separate" w:fldLock="0"/>
      </w:r>
      <w:r>
        <w:rPr>
          <w:rFonts w:cs="Arial Unicode MS" w:eastAsia="Arial Unicode MS"/>
          <w:rtl w:val="0"/>
        </w:rPr>
        <w:t>13</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接口实现命名</w:t>
      </w:r>
      <w:r>
        <w:tab/>
      </w:r>
      <w:r>
        <w:rPr/>
        <w:fldChar w:fldCharType="begin" w:fldLock="0"/>
      </w:r>
      <w:r>
        <w:instrText xml:space="preserve"> PAGEREF _Toc40 \h </w:instrText>
      </w:r>
      <w:r>
        <w:rPr/>
        <w:fldChar w:fldCharType="separate" w:fldLock="0"/>
      </w:r>
      <w:r>
        <w:rPr>
          <w:rFonts w:cs="Arial Unicode MS" w:eastAsia="Arial Unicode MS"/>
          <w:rtl w:val="0"/>
        </w:rPr>
        <w:t>13</w:t>
      </w:r>
      <w:r>
        <w:rPr/>
        <w:fldChar w:fldCharType="end" w:fldLock="0"/>
      </w:r>
    </w:p>
    <w:p>
      <w:pPr>
        <w:pStyle w:val="TOC 2"/>
        <w:numPr>
          <w:ilvl w:val="1"/>
          <w:numId w:val="1"/>
        </w:numPr>
      </w:pPr>
      <w:r>
        <w:rPr>
          <w:rFonts w:cs="Arial Unicode MS" w:eastAsia="Arial Unicode MS"/>
          <w:rtl w:val="0"/>
        </w:rPr>
        <w:t>Service</w:t>
      </w:r>
      <w:r>
        <w:rPr>
          <w:rFonts w:ascii="Arial Unicode MS" w:cs="Arial Unicode MS" w:hAnsi="Arial Unicode MS" w:eastAsia="Arial Unicode MS" w:hint="eastAsia"/>
          <w:b w:val="0"/>
          <w:bCs w:val="0"/>
          <w:i w:val="0"/>
          <w:iCs w:val="0"/>
          <w:rtl w:val="0"/>
        </w:rPr>
        <w:t>命名规范</w:t>
      </w:r>
      <w:r>
        <w:tab/>
      </w:r>
      <w:r>
        <w:rPr/>
        <w:fldChar w:fldCharType="begin" w:fldLock="0"/>
      </w:r>
      <w:r>
        <w:instrText xml:space="preserve"> PAGEREF _Toc41 \h </w:instrText>
      </w:r>
      <w:r>
        <w:rPr/>
        <w:fldChar w:fldCharType="separate" w:fldLock="0"/>
      </w:r>
      <w:r>
        <w:rPr>
          <w:rFonts w:cs="Arial Unicode MS" w:eastAsia="Arial Unicode MS"/>
          <w:rtl w:val="0"/>
        </w:rPr>
        <w:t>13</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接口命名</w:t>
      </w:r>
      <w:r>
        <w:tab/>
      </w:r>
      <w:r>
        <w:rPr/>
        <w:fldChar w:fldCharType="begin" w:fldLock="0"/>
      </w:r>
      <w:r>
        <w:instrText xml:space="preserve"> PAGEREF _Toc42 \h </w:instrText>
      </w:r>
      <w:r>
        <w:rPr/>
        <w:fldChar w:fldCharType="separate" w:fldLock="0"/>
      </w:r>
      <w:r>
        <w:rPr>
          <w:rFonts w:cs="Arial Unicode MS" w:eastAsia="Arial Unicode MS"/>
          <w:rtl w:val="0"/>
        </w:rPr>
        <w:t>13</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接口实现命名</w:t>
      </w:r>
      <w:r>
        <w:tab/>
      </w:r>
      <w:r>
        <w:rPr/>
        <w:fldChar w:fldCharType="begin" w:fldLock="0"/>
      </w:r>
      <w:r>
        <w:instrText xml:space="preserve"> PAGEREF _Toc43 \h </w:instrText>
      </w:r>
      <w:r>
        <w:rPr/>
        <w:fldChar w:fldCharType="separate" w:fldLock="0"/>
      </w:r>
      <w:r>
        <w:rPr>
          <w:rFonts w:cs="Arial Unicode MS" w:eastAsia="Arial Unicode MS"/>
          <w:rtl w:val="0"/>
        </w:rPr>
        <w:t>14</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配置文件命名规范</w:t>
      </w:r>
      <w:r>
        <w:tab/>
      </w:r>
      <w:r>
        <w:rPr/>
        <w:fldChar w:fldCharType="begin" w:fldLock="0"/>
      </w:r>
      <w:r>
        <w:instrText xml:space="preserve"> PAGEREF _Toc44 \h </w:instrText>
      </w:r>
      <w:r>
        <w:rPr/>
        <w:fldChar w:fldCharType="separate" w:fldLock="0"/>
      </w:r>
      <w:r>
        <w:rPr>
          <w:rFonts w:cs="Arial Unicode MS" w:eastAsia="Arial Unicode MS"/>
          <w:rtl w:val="0"/>
        </w:rPr>
        <w:t>14</w:t>
      </w:r>
      <w:r>
        <w:rPr/>
        <w:fldChar w:fldCharType="end" w:fldLock="0"/>
      </w:r>
    </w:p>
    <w:p>
      <w:pPr>
        <w:pStyle w:val="TOC 3"/>
        <w:numPr>
          <w:ilvl w:val="2"/>
          <w:numId w:val="1"/>
        </w:numPr>
      </w:pPr>
      <w:r>
        <w:rPr>
          <w:rFonts w:cs="Arial Unicode MS" w:eastAsia="Arial Unicode MS"/>
          <w:rtl w:val="0"/>
        </w:rPr>
        <w:t>Hibernate</w:t>
      </w:r>
      <w:r>
        <w:rPr>
          <w:rFonts w:ascii="Arial Unicode MS" w:cs="Arial Unicode MS" w:hAnsi="Arial Unicode MS" w:eastAsia="Arial Unicode MS" w:hint="eastAsia"/>
          <w:b w:val="0"/>
          <w:bCs w:val="0"/>
          <w:i w:val="0"/>
          <w:iCs w:val="0"/>
          <w:rtl w:val="0"/>
        </w:rPr>
        <w:t>配置文件</w:t>
      </w:r>
      <w:r>
        <w:tab/>
      </w:r>
      <w:r>
        <w:rPr/>
        <w:fldChar w:fldCharType="begin" w:fldLock="0"/>
      </w:r>
      <w:r>
        <w:instrText xml:space="preserve"> PAGEREF _Toc45 \h </w:instrText>
      </w:r>
      <w:r>
        <w:rPr/>
        <w:fldChar w:fldCharType="separate" w:fldLock="0"/>
      </w:r>
      <w:r>
        <w:rPr>
          <w:rFonts w:cs="Arial Unicode MS" w:eastAsia="Arial Unicode MS"/>
          <w:rtl w:val="0"/>
        </w:rPr>
        <w:t>14</w:t>
      </w:r>
      <w:r>
        <w:rPr/>
        <w:fldChar w:fldCharType="end" w:fldLock="0"/>
      </w:r>
    </w:p>
    <w:p>
      <w:pPr>
        <w:pStyle w:val="TOC 3"/>
        <w:numPr>
          <w:ilvl w:val="2"/>
          <w:numId w:val="1"/>
        </w:numPr>
      </w:pPr>
      <w:r>
        <w:rPr>
          <w:rFonts w:cs="Arial Unicode MS" w:eastAsia="Arial Unicode MS"/>
          <w:rtl w:val="0"/>
        </w:rPr>
        <w:t>Spring</w:t>
      </w:r>
      <w:r>
        <w:rPr>
          <w:rFonts w:ascii="Arial Unicode MS" w:cs="Arial Unicode MS" w:hAnsi="Arial Unicode MS" w:eastAsia="Arial Unicode MS" w:hint="eastAsia"/>
          <w:b w:val="0"/>
          <w:bCs w:val="0"/>
          <w:i w:val="0"/>
          <w:iCs w:val="0"/>
          <w:rtl w:val="0"/>
        </w:rPr>
        <w:t>配置文件</w:t>
      </w:r>
      <w:r>
        <w:tab/>
      </w:r>
      <w:r>
        <w:rPr/>
        <w:fldChar w:fldCharType="begin" w:fldLock="0"/>
      </w:r>
      <w:r>
        <w:instrText xml:space="preserve"> PAGEREF _Toc46 \h </w:instrText>
      </w:r>
      <w:r>
        <w:rPr/>
        <w:fldChar w:fldCharType="separate" w:fldLock="0"/>
      </w:r>
      <w:r>
        <w:rPr>
          <w:rFonts w:cs="Arial Unicode MS" w:eastAsia="Arial Unicode MS"/>
          <w:rtl w:val="0"/>
        </w:rPr>
        <w:t>14</w:t>
      </w:r>
      <w:r>
        <w:rPr/>
        <w:fldChar w:fldCharType="end" w:fldLock="0"/>
      </w:r>
    </w:p>
    <w:p>
      <w:pPr>
        <w:pStyle w:val="TOC 3"/>
        <w:numPr>
          <w:ilvl w:val="2"/>
          <w:numId w:val="1"/>
        </w:numPr>
      </w:pPr>
      <w:r>
        <w:rPr>
          <w:rFonts w:ascii="Arial Unicode MS" w:cs="Arial Unicode MS" w:hAnsi="Arial Unicode MS" w:eastAsia="Arial Unicode MS" w:hint="eastAsia"/>
          <w:b w:val="0"/>
          <w:bCs w:val="0"/>
          <w:i w:val="0"/>
          <w:iCs w:val="0"/>
          <w:rtl w:val="0"/>
        </w:rPr>
        <w:t>查询配置文件</w:t>
      </w:r>
      <w:r>
        <w:tab/>
      </w:r>
      <w:r>
        <w:rPr/>
        <w:fldChar w:fldCharType="begin" w:fldLock="0"/>
      </w:r>
      <w:r>
        <w:instrText xml:space="preserve"> PAGEREF _Toc47 \h </w:instrText>
      </w:r>
      <w:r>
        <w:rPr/>
        <w:fldChar w:fldCharType="separate" w:fldLock="0"/>
      </w:r>
      <w:r>
        <w:rPr>
          <w:rFonts w:cs="Arial Unicode MS" w:eastAsia="Arial Unicode MS"/>
          <w:rtl w:val="0"/>
        </w:rPr>
        <w:t>14</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命名约定表</w:t>
      </w:r>
      <w:r>
        <w:tab/>
      </w:r>
      <w:r>
        <w:rPr/>
        <w:fldChar w:fldCharType="begin" w:fldLock="0"/>
      </w:r>
      <w:r>
        <w:instrText xml:space="preserve"> PAGEREF _Toc48 \h </w:instrText>
      </w:r>
      <w:r>
        <w:rPr/>
        <w:fldChar w:fldCharType="separate" w:fldLock="0"/>
      </w:r>
      <w:r>
        <w:rPr>
          <w:rFonts w:cs="Arial Unicode MS" w:eastAsia="Arial Unicode MS"/>
          <w:rtl w:val="0"/>
        </w:rPr>
        <w:t>14</w:t>
      </w:r>
      <w:r>
        <w:rPr/>
        <w:fldChar w:fldCharType="end" w:fldLock="0"/>
      </w:r>
    </w:p>
    <w:p>
      <w:pPr>
        <w:pStyle w:val="TOC 1"/>
        <w:numPr>
          <w:ilvl w:val="0"/>
          <w:numId w:val="10"/>
        </w:numPr>
      </w:pPr>
      <w:r>
        <w:rPr>
          <w:rFonts w:ascii="Arial Unicode MS" w:cs="Arial Unicode MS" w:hAnsi="Arial Unicode MS" w:eastAsia="Arial Unicode MS" w:hint="eastAsia"/>
          <w:b w:val="0"/>
          <w:bCs w:val="0"/>
          <w:i w:val="0"/>
          <w:iCs w:val="0"/>
          <w:rtl w:val="0"/>
        </w:rPr>
        <w:t>类与接口</w:t>
      </w:r>
      <w:r>
        <w:tab/>
      </w:r>
      <w:r>
        <w:rPr/>
        <w:fldChar w:fldCharType="begin" w:fldLock="0"/>
      </w:r>
      <w:r>
        <w:instrText xml:space="preserve"> PAGEREF _Toc49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_Toc50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抽象类与接口</w:t>
      </w:r>
      <w:r>
        <w:tab/>
      </w:r>
      <w:r>
        <w:rPr/>
        <w:fldChar w:fldCharType="begin" w:fldLock="0"/>
      </w:r>
      <w:r>
        <w:instrText xml:space="preserve"> PAGEREF _Toc51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继承与组合</w:t>
      </w:r>
      <w:r>
        <w:tab/>
      </w:r>
      <w:r>
        <w:rPr/>
        <w:fldChar w:fldCharType="begin" w:fldLock="0"/>
      </w:r>
      <w:r>
        <w:instrText xml:space="preserve"> PAGEREF _Toc52 \h </w:instrText>
      </w:r>
      <w:r>
        <w:rPr/>
        <w:fldChar w:fldCharType="separate" w:fldLock="0"/>
      </w:r>
      <w:r>
        <w:rPr>
          <w:rFonts w:cs="Arial Unicode MS" w:eastAsia="Arial Unicode MS"/>
          <w:rtl w:val="0"/>
        </w:rPr>
        <w:t>16</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方法</w:t>
      </w:r>
      <w:r>
        <w:tab/>
      </w:r>
      <w:r>
        <w:rPr/>
        <w:fldChar w:fldCharType="begin" w:fldLock="0"/>
      </w:r>
      <w:r>
        <w:instrText xml:space="preserve"> PAGEREF _Toc53 \h </w:instrText>
      </w:r>
      <w:r>
        <w:rPr/>
        <w:fldChar w:fldCharType="separate" w:fldLock="0"/>
      </w:r>
      <w:r>
        <w:rPr>
          <w:rFonts w:cs="Arial Unicode MS" w:eastAsia="Arial Unicode MS"/>
          <w:rtl w:val="0"/>
        </w:rPr>
        <w:t>17</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_Toc54 \h </w:instrText>
      </w:r>
      <w:r>
        <w:rPr/>
        <w:fldChar w:fldCharType="separate" w:fldLock="0"/>
      </w:r>
      <w:r>
        <w:rPr>
          <w:rFonts w:cs="Arial Unicode MS" w:eastAsia="Arial Unicode MS"/>
          <w:rtl w:val="0"/>
        </w:rPr>
        <w:t>17</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参数与返回值</w:t>
      </w:r>
      <w:r>
        <w:tab/>
      </w:r>
      <w:r>
        <w:rPr/>
        <w:fldChar w:fldCharType="begin" w:fldLock="0"/>
      </w:r>
      <w:r>
        <w:instrText xml:space="preserve"> PAGEREF _Toc55 \h </w:instrText>
      </w:r>
      <w:r>
        <w:rPr/>
        <w:fldChar w:fldCharType="separate" w:fldLock="0"/>
      </w:r>
      <w:r>
        <w:rPr>
          <w:rFonts w:cs="Arial Unicode MS" w:eastAsia="Arial Unicode MS"/>
          <w:rtl w:val="0"/>
        </w:rPr>
        <w:t>17</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表达式与语句</w:t>
      </w:r>
      <w:r>
        <w:tab/>
      </w:r>
      <w:r>
        <w:rPr/>
        <w:fldChar w:fldCharType="begin" w:fldLock="0"/>
      </w:r>
      <w:r>
        <w:instrText xml:space="preserve"> PAGEREF _Toc56 \h </w:instrText>
      </w:r>
      <w:r>
        <w:rPr/>
        <w:fldChar w:fldCharType="separate" w:fldLock="0"/>
      </w:r>
      <w:r>
        <w:rPr>
          <w:rFonts w:cs="Arial Unicode MS" w:eastAsia="Arial Unicode MS"/>
          <w:rtl w:val="0"/>
        </w:rPr>
        <w:t>17</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_Toc57 \h </w:instrText>
      </w:r>
      <w:r>
        <w:rPr/>
        <w:fldChar w:fldCharType="separate" w:fldLock="0"/>
      </w:r>
      <w:r>
        <w:rPr>
          <w:rFonts w:cs="Arial Unicode MS" w:eastAsia="Arial Unicode MS"/>
          <w:rtl w:val="0"/>
        </w:rPr>
        <w:t>17</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控制语句</w:t>
      </w:r>
      <w:r>
        <w:tab/>
      </w:r>
      <w:r>
        <w:rPr/>
        <w:fldChar w:fldCharType="begin" w:fldLock="0"/>
      </w:r>
      <w:r>
        <w:instrText xml:space="preserve"> PAGEREF _Toc58 \h </w:instrText>
      </w:r>
      <w:r>
        <w:rPr/>
        <w:fldChar w:fldCharType="separate" w:fldLock="0"/>
      </w:r>
      <w:r>
        <w:rPr>
          <w:rFonts w:cs="Arial Unicode MS" w:eastAsia="Arial Unicode MS"/>
          <w:rtl w:val="0"/>
        </w:rPr>
        <w:t>18</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循环语句</w:t>
      </w:r>
      <w:r>
        <w:tab/>
      </w:r>
      <w:r>
        <w:rPr/>
        <w:fldChar w:fldCharType="begin" w:fldLock="0"/>
      </w:r>
      <w:r>
        <w:instrText xml:space="preserve"> PAGEREF _Toc59 \h </w:instrText>
      </w:r>
      <w:r>
        <w:rPr/>
        <w:fldChar w:fldCharType="separate" w:fldLock="0"/>
      </w:r>
      <w:r>
        <w:rPr>
          <w:rFonts w:cs="Arial Unicode MS" w:eastAsia="Arial Unicode MS"/>
          <w:rtl w:val="0"/>
        </w:rPr>
        <w:t>19</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错误与异常</w:t>
      </w:r>
      <w:r>
        <w:tab/>
      </w:r>
      <w:r>
        <w:rPr/>
        <w:fldChar w:fldCharType="begin" w:fldLock="0"/>
      </w:r>
      <w:r>
        <w:instrText xml:space="preserve"> PAGEREF _Toc60 \h </w:instrText>
      </w:r>
      <w:r>
        <w:rPr/>
        <w:fldChar w:fldCharType="separate" w:fldLock="0"/>
      </w:r>
      <w:r>
        <w:rPr>
          <w:rFonts w:cs="Arial Unicode MS" w:eastAsia="Arial Unicode MS"/>
          <w:rtl w:val="0"/>
        </w:rPr>
        <w:t>19</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_Toc61 \h </w:instrText>
      </w:r>
      <w:r>
        <w:rPr/>
        <w:fldChar w:fldCharType="separate" w:fldLock="0"/>
      </w:r>
      <w:r>
        <w:rPr>
          <w:rFonts w:cs="Arial Unicode MS" w:eastAsia="Arial Unicode MS"/>
          <w:rtl w:val="0"/>
        </w:rPr>
        <w:t>19</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已检查异常和运行时异常</w:t>
      </w:r>
      <w:r>
        <w:tab/>
      </w:r>
      <w:r>
        <w:rPr/>
        <w:fldChar w:fldCharType="begin" w:fldLock="0"/>
      </w:r>
      <w:r>
        <w:instrText xml:space="preserve"> PAGEREF _Toc62 \h </w:instrText>
      </w:r>
      <w:r>
        <w:rPr/>
        <w:fldChar w:fldCharType="separate" w:fldLock="0"/>
      </w:r>
      <w:r>
        <w:rPr>
          <w:rFonts w:cs="Arial Unicode MS" w:eastAsia="Arial Unicode MS"/>
          <w:rtl w:val="0"/>
        </w:rPr>
        <w:t>20</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异常的捕捉与处理</w:t>
      </w:r>
      <w:r>
        <w:tab/>
      </w:r>
      <w:r>
        <w:rPr/>
        <w:fldChar w:fldCharType="begin" w:fldLock="0"/>
      </w:r>
      <w:r>
        <w:instrText xml:space="preserve"> PAGEREF _Toc63 \h </w:instrText>
      </w:r>
      <w:r>
        <w:rPr/>
        <w:fldChar w:fldCharType="separate" w:fldLock="0"/>
      </w:r>
      <w:r>
        <w:rPr>
          <w:rFonts w:cs="Arial Unicode MS" w:eastAsia="Arial Unicode MS"/>
          <w:rtl w:val="0"/>
        </w:rPr>
        <w:t>20</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测试和</w:t>
      </w:r>
      <w:r>
        <w:rPr>
          <w:rFonts w:cs="Arial Unicode MS" w:eastAsia="Arial Unicode MS"/>
          <w:rtl w:val="0"/>
        </w:rPr>
        <w:t>Bug</w:t>
      </w:r>
      <w:r>
        <w:rPr>
          <w:rFonts w:ascii="Arial Unicode MS" w:cs="Arial Unicode MS" w:hAnsi="Arial Unicode MS" w:eastAsia="Arial Unicode MS" w:hint="eastAsia"/>
          <w:b w:val="0"/>
          <w:bCs w:val="0"/>
          <w:i w:val="0"/>
          <w:iCs w:val="0"/>
          <w:rtl w:val="0"/>
        </w:rPr>
        <w:t>跟踪</w:t>
      </w:r>
      <w:r>
        <w:tab/>
      </w:r>
      <w:r>
        <w:rPr/>
        <w:fldChar w:fldCharType="begin" w:fldLock="0"/>
      </w:r>
      <w:r>
        <w:instrText xml:space="preserve"> PAGEREF _Toc64 \h </w:instrText>
      </w:r>
      <w:r>
        <w:rPr/>
        <w:fldChar w:fldCharType="separate" w:fldLock="0"/>
      </w:r>
      <w:r>
        <w:rPr>
          <w:rFonts w:cs="Arial Unicode MS" w:eastAsia="Arial Unicode MS"/>
          <w:rtl w:val="0"/>
        </w:rPr>
        <w:t>20</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_Toc65 \h </w:instrText>
      </w:r>
      <w:r>
        <w:rPr/>
        <w:fldChar w:fldCharType="separate" w:fldLock="0"/>
      </w:r>
      <w:r>
        <w:rPr>
          <w:rFonts w:cs="Arial Unicode MS" w:eastAsia="Arial Unicode MS"/>
          <w:rtl w:val="0"/>
        </w:rPr>
        <w:t>20</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测试驱动开发</w:t>
      </w:r>
      <w:r>
        <w:tab/>
      </w:r>
      <w:r>
        <w:rPr/>
        <w:fldChar w:fldCharType="begin" w:fldLock="0"/>
      </w:r>
      <w:r>
        <w:instrText xml:space="preserve"> PAGEREF _Toc66 \h </w:instrText>
      </w:r>
      <w:r>
        <w:rPr/>
        <w:fldChar w:fldCharType="separate" w:fldLock="0"/>
      </w:r>
      <w:r>
        <w:rPr>
          <w:rFonts w:cs="Arial Unicode MS" w:eastAsia="Arial Unicode MS"/>
          <w:rtl w:val="0"/>
        </w:rPr>
        <w:t>21</w:t>
      </w:r>
      <w:r>
        <w:rPr/>
        <w:fldChar w:fldCharType="end" w:fldLock="0"/>
      </w:r>
    </w:p>
    <w:p>
      <w:pPr>
        <w:pStyle w:val="TOC 2"/>
        <w:numPr>
          <w:ilvl w:val="1"/>
          <w:numId w:val="1"/>
        </w:numPr>
      </w:pPr>
      <w:r>
        <w:rPr>
          <w:rFonts w:cs="Arial Unicode MS" w:eastAsia="Arial Unicode MS"/>
          <w:rtl w:val="0"/>
        </w:rPr>
        <w:t>Junit</w:t>
      </w:r>
      <w:r>
        <w:rPr>
          <w:rFonts w:ascii="Arial Unicode MS" w:cs="Arial Unicode MS" w:hAnsi="Arial Unicode MS" w:eastAsia="Arial Unicode MS" w:hint="eastAsia"/>
          <w:b w:val="0"/>
          <w:bCs w:val="0"/>
          <w:i w:val="0"/>
          <w:iCs w:val="0"/>
          <w:rtl w:val="0"/>
        </w:rPr>
        <w:t>单元测试</w:t>
      </w:r>
      <w:r>
        <w:tab/>
      </w:r>
      <w:r>
        <w:rPr/>
        <w:fldChar w:fldCharType="begin" w:fldLock="0"/>
      </w:r>
      <w:r>
        <w:instrText xml:space="preserve"> PAGEREF _Toc67 \h </w:instrText>
      </w:r>
      <w:r>
        <w:rPr/>
        <w:fldChar w:fldCharType="separate" w:fldLock="0"/>
      </w:r>
      <w:r>
        <w:rPr>
          <w:rFonts w:cs="Arial Unicode MS" w:eastAsia="Arial Unicode MS"/>
          <w:rtl w:val="0"/>
        </w:rPr>
        <w:t>21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自动测试与持续集成</w:t>
      </w:r>
      <w:r>
        <w:tab/>
      </w:r>
      <w:r>
        <w:rPr/>
        <w:fldChar w:fldCharType="begin" w:fldLock="0"/>
      </w:r>
      <w:r>
        <w:instrText xml:space="preserve"> PAGEREF _Toc68 \h </w:instrText>
      </w:r>
      <w:r>
        <w:rPr/>
        <w:fldChar w:fldCharType="separate" w:fldLock="0"/>
      </w:r>
      <w:r>
        <w:rPr>
          <w:rFonts w:cs="Arial Unicode MS" w:eastAsia="Arial Unicode MS"/>
          <w:rtl w:val="0"/>
        </w:rPr>
        <w:t>21</w:t>
      </w:r>
      <w:r>
        <w:rPr/>
        <w:fldChar w:fldCharType="end" w:fldLock="0"/>
      </w:r>
    </w:p>
    <w:p>
      <w:pPr>
        <w:pStyle w:val="TOC 2"/>
        <w:numPr>
          <w:ilvl w:val="1"/>
          <w:numId w:val="1"/>
        </w:numPr>
      </w:pPr>
      <w:r>
        <w:rPr>
          <w:rFonts w:cs="Arial Unicode MS" w:eastAsia="Arial Unicode MS"/>
          <w:rtl w:val="0"/>
        </w:rPr>
        <w:t>Bug</w:t>
      </w:r>
      <w:r>
        <w:rPr>
          <w:rFonts w:ascii="Arial Unicode MS" w:cs="Arial Unicode MS" w:hAnsi="Arial Unicode MS" w:eastAsia="Arial Unicode MS" w:hint="eastAsia"/>
          <w:b w:val="0"/>
          <w:bCs w:val="0"/>
          <w:i w:val="0"/>
          <w:iCs w:val="0"/>
          <w:rtl w:val="0"/>
        </w:rPr>
        <w:t>跟踪与缺陷处理</w:t>
      </w:r>
      <w:r>
        <w:tab/>
      </w:r>
      <w:r>
        <w:rPr/>
        <w:fldChar w:fldCharType="begin" w:fldLock="0"/>
      </w:r>
      <w:r>
        <w:instrText xml:space="preserve"> PAGEREF _Toc69 \h </w:instrText>
      </w:r>
      <w:r>
        <w:rPr/>
        <w:fldChar w:fldCharType="separate" w:fldLock="0"/>
      </w:r>
      <w:r>
        <w:rPr>
          <w:rFonts w:cs="Arial Unicode MS" w:eastAsia="Arial Unicode MS"/>
          <w:rtl w:val="0"/>
        </w:rPr>
        <w:t>21</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性能与安全</w:t>
      </w:r>
      <w:r>
        <w:tab/>
      </w:r>
      <w:r>
        <w:rPr/>
        <w:fldChar w:fldCharType="begin" w:fldLock="0"/>
      </w:r>
      <w:r>
        <w:instrText xml:space="preserve"> PAGEREF _Toc70 \h </w:instrText>
      </w:r>
      <w:r>
        <w:rPr/>
        <w:fldChar w:fldCharType="separate" w:fldLock="0"/>
      </w:r>
      <w:r>
        <w:rPr>
          <w:rFonts w:cs="Arial Unicode MS" w:eastAsia="Arial Unicode MS"/>
          <w:rtl w:val="0"/>
        </w:rPr>
        <w:t>22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基本原则</w:t>
      </w:r>
      <w:r>
        <w:tab/>
      </w:r>
      <w:r>
        <w:rPr/>
        <w:fldChar w:fldCharType="begin" w:fldLock="0"/>
      </w:r>
      <w:r>
        <w:instrText xml:space="preserve"> PAGEREF _Toc71 \h </w:instrText>
      </w:r>
      <w:r>
        <w:rPr/>
        <w:fldChar w:fldCharType="separate" w:fldLock="0"/>
      </w:r>
      <w:r>
        <w:rPr>
          <w:rFonts w:cs="Arial Unicode MS" w:eastAsia="Arial Unicode MS"/>
          <w:rtl w:val="0"/>
        </w:rPr>
        <w:t>22</w:t>
      </w:r>
      <w:r>
        <w:rPr/>
        <w:fldChar w:fldCharType="end" w:fldLock="0"/>
      </w:r>
    </w:p>
    <w:p>
      <w:pPr>
        <w:pStyle w:val="TOC 2"/>
        <w:numPr>
          <w:ilvl w:val="1"/>
          <w:numId w:val="1"/>
        </w:numPr>
      </w:pPr>
      <w:r>
        <w:rPr>
          <w:rFonts w:cs="Arial Unicode MS" w:eastAsia="Arial Unicode MS"/>
          <w:rtl w:val="0"/>
        </w:rPr>
        <w:t>String</w:t>
      </w:r>
      <w:r>
        <w:rPr>
          <w:rFonts w:ascii="Arial Unicode MS" w:cs="Arial Unicode MS" w:hAnsi="Arial Unicode MS" w:eastAsia="Arial Unicode MS" w:hint="eastAsia"/>
          <w:b w:val="0"/>
          <w:bCs w:val="0"/>
          <w:i w:val="0"/>
          <w:iCs w:val="0"/>
          <w:rtl w:val="0"/>
        </w:rPr>
        <w:t>与</w:t>
      </w:r>
      <w:r>
        <w:rPr>
          <w:rFonts w:cs="Arial Unicode MS" w:eastAsia="Arial Unicode MS"/>
          <w:rtl w:val="0"/>
        </w:rPr>
        <w:t>StringBuffer</w:t>
        <w:tab/>
      </w:r>
      <w:r>
        <w:rPr/>
        <w:fldChar w:fldCharType="begin" w:fldLock="0"/>
      </w:r>
      <w:r>
        <w:instrText xml:space="preserve"> PAGEREF _Toc72 \h </w:instrText>
      </w:r>
      <w:r>
        <w:rPr/>
        <w:fldChar w:fldCharType="separate" w:fldLock="0"/>
      </w:r>
      <w:r>
        <w:rPr>
          <w:rFonts w:cs="Arial Unicode MS" w:eastAsia="Arial Unicode MS"/>
          <w:rtl w:val="0"/>
        </w:rPr>
        <w:t>22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集合</w:t>
      </w:r>
      <w:r>
        <w:tab/>
      </w:r>
      <w:r>
        <w:rPr/>
        <w:fldChar w:fldCharType="begin" w:fldLock="0"/>
      </w:r>
      <w:r>
        <w:instrText xml:space="preserve"> PAGEREF _Toc73 \h </w:instrText>
      </w:r>
      <w:r>
        <w:rPr/>
        <w:fldChar w:fldCharType="separate" w:fldLock="0"/>
      </w:r>
      <w:r>
        <w:rPr>
          <w:rFonts w:cs="Arial Unicode MS" w:eastAsia="Arial Unicode MS"/>
          <w:rtl w:val="0"/>
        </w:rPr>
        <w:t>23</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对象</w:t>
      </w:r>
      <w:r>
        <w:tab/>
      </w:r>
      <w:r>
        <w:rPr/>
        <w:fldChar w:fldCharType="begin" w:fldLock="0"/>
      </w:r>
      <w:r>
        <w:instrText xml:space="preserve"> PAGEREF _Toc74 \h </w:instrText>
      </w:r>
      <w:r>
        <w:rPr/>
        <w:fldChar w:fldCharType="separate" w:fldLock="0"/>
      </w:r>
      <w:r>
        <w:rPr>
          <w:rFonts w:cs="Arial Unicode MS" w:eastAsia="Arial Unicode MS"/>
          <w:rtl w:val="0"/>
        </w:rPr>
        <w:t>23</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同步</w:t>
      </w:r>
      <w:r>
        <w:tab/>
      </w:r>
      <w:r>
        <w:rPr/>
        <w:fldChar w:fldCharType="begin" w:fldLock="0"/>
      </w:r>
      <w:r>
        <w:instrText xml:space="preserve"> PAGEREF _Toc75 \h </w:instrText>
      </w:r>
      <w:r>
        <w:rPr/>
        <w:fldChar w:fldCharType="separate" w:fldLock="0"/>
      </w:r>
      <w:r>
        <w:rPr>
          <w:rFonts w:cs="Arial Unicode MS" w:eastAsia="Arial Unicode MS"/>
          <w:rtl w:val="0"/>
        </w:rPr>
        <w:t>23</w:t>
      </w:r>
      <w:r>
        <w:rPr/>
        <w:fldChar w:fldCharType="end" w:fldLock="0"/>
      </w:r>
    </w:p>
    <w:p>
      <w:pPr>
        <w:pStyle w:val="TOC 2"/>
        <w:numPr>
          <w:ilvl w:val="1"/>
          <w:numId w:val="1"/>
        </w:numPr>
      </w:pPr>
      <w:r>
        <w:rPr>
          <w:rFonts w:cs="Arial Unicode MS" w:eastAsia="Arial Unicode MS"/>
          <w:rtl w:val="0"/>
        </w:rPr>
        <w:t>final</w:t>
        <w:tab/>
      </w:r>
      <w:r>
        <w:rPr/>
        <w:fldChar w:fldCharType="begin" w:fldLock="0"/>
      </w:r>
      <w:r>
        <w:instrText xml:space="preserve"> PAGEREF _Toc76 \h </w:instrText>
      </w:r>
      <w:r>
        <w:rPr/>
        <w:fldChar w:fldCharType="separate" w:fldLock="0"/>
      </w:r>
      <w:r>
        <w:rPr>
          <w:rFonts w:cs="Arial Unicode MS" w:eastAsia="Arial Unicode MS"/>
          <w:rtl w:val="0"/>
        </w:rPr>
        <w:t>23</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垃圾回收与资源释放</w:t>
      </w:r>
      <w:r>
        <w:tab/>
      </w:r>
      <w:r>
        <w:rPr/>
        <w:fldChar w:fldCharType="begin" w:fldLock="0"/>
      </w:r>
      <w:r>
        <w:instrText xml:space="preserve"> PAGEREF _Toc77 \h </w:instrText>
      </w:r>
      <w:r>
        <w:rPr/>
        <w:fldChar w:fldCharType="separate" w:fldLock="0"/>
      </w:r>
      <w:r>
        <w:rPr>
          <w:rFonts w:cs="Arial Unicode MS" w:eastAsia="Arial Unicode MS"/>
          <w:rtl w:val="0"/>
        </w:rPr>
        <w:t>23</w:t>
      </w:r>
      <w:r>
        <w:rPr/>
        <w:fldChar w:fldCharType="end" w:fldLock="0"/>
      </w:r>
    </w:p>
    <w:p>
      <w:pPr>
        <w:pStyle w:val="toc 1.0"/>
        <w:tabs>
          <w:tab w:val="left" w:pos="420"/>
          <w:tab w:val="right" w:pos="8286" w:leader="dot"/>
        </w:tabs>
        <w:rPr>
          <w:b w:val="1"/>
          <w:bCs w:val="1"/>
          <w:sz w:val="30"/>
          <w:szCs w:val="30"/>
        </w:rPr>
      </w:pPr>
      <w:r>
        <w:rPr>
          <w:rFonts w:ascii="黑体" w:cs="黑体" w:hAnsi="黑体" w:eastAsia="黑体"/>
          <w:b w:val="1"/>
          <w:bCs w:val="1"/>
          <w:sz w:val="32"/>
          <w:szCs w:val="32"/>
        </w:rPr>
        <w:fldChar w:fldCharType="end" w:fldLock="0"/>
      </w:r>
    </w:p>
    <w:p>
      <w:pPr>
        <w:pStyle w:val="Normal.0"/>
        <w:sectPr>
          <w:headerReference w:type="default" r:id="rId4"/>
          <w:footerReference w:type="default" r:id="rId5"/>
          <w:pgSz w:w="11900" w:h="16840" w:orient="portrait"/>
          <w:pgMar w:top="1440" w:right="1800" w:bottom="1440" w:left="1800" w:header="851" w:footer="992"/>
          <w:bidi w:val="0"/>
        </w:sectPr>
      </w:pPr>
    </w:p>
    <w:p>
      <w:pPr>
        <w:pStyle w:val="heading 1"/>
        <w:numPr>
          <w:ilvl w:val="0"/>
          <w:numId w:val="12"/>
        </w:numPr>
        <w:rPr>
          <w:lang w:val="zh-TW" w:eastAsia="zh-TW"/>
        </w:rPr>
      </w:pPr>
      <w:bookmarkStart w:name="_Toc1" w:id="1"/>
      <w:r>
        <w:rPr>
          <w:rFonts w:ascii="黑体" w:cs="黑体" w:hAnsi="黑体" w:eastAsia="黑体"/>
          <w:rtl w:val="0"/>
          <w:lang w:val="zh-TW" w:eastAsia="zh-TW"/>
        </w:rPr>
        <w:t>概述</w:t>
      </w:r>
      <w:bookmarkEnd w:id="1"/>
    </w:p>
    <w:p>
      <w:pPr>
        <w:pStyle w:val="heading 2"/>
        <w:numPr>
          <w:ilvl w:val="1"/>
          <w:numId w:val="14"/>
        </w:numPr>
        <w:rPr>
          <w:lang w:val="zh-TW" w:eastAsia="zh-TW"/>
        </w:rPr>
      </w:pPr>
      <w:bookmarkStart w:name="_Toc2" w:id="2"/>
      <w:r>
        <w:rPr>
          <w:rFonts w:ascii="黑体" w:cs="黑体" w:hAnsi="黑体" w:eastAsia="黑体"/>
          <w:rtl w:val="0"/>
          <w:lang w:val="zh-TW" w:eastAsia="zh-TW"/>
        </w:rPr>
        <w:t>编写目的</w:t>
      </w:r>
      <w:bookmarkEnd w:id="2"/>
    </w:p>
    <w:p>
      <w:pPr>
        <w:pStyle w:val="Normal.0"/>
        <w:ind w:firstLine="360"/>
        <w:rPr>
          <w:lang w:val="zh-TW" w:eastAsia="zh-TW"/>
        </w:rPr>
      </w:pPr>
      <w:r>
        <w:rPr>
          <w:rFonts w:ascii="宋体" w:cs="宋体" w:hAnsi="宋体" w:eastAsia="宋体"/>
          <w:color w:val="000000"/>
          <w:kern w:val="0"/>
          <w:u w:color="000000"/>
          <w:rtl w:val="0"/>
          <w:lang w:val="zh-TW" w:eastAsia="zh-TW"/>
        </w:rPr>
        <w:t>本规范的目的是使本项目组成员以标准的、规范的方式设计和编码。通过建立编码规范，以使每个开发人员养成良好的编码风格和习惯；并以此形成项目组的编码约定，以提高程序的可靠性、可读性、可维护性和一致性等，增进团队间的交流，并保证软件产品的质量。</w:t>
      </w:r>
    </w:p>
    <w:p>
      <w:pPr>
        <w:pStyle w:val="heading 2"/>
        <w:numPr>
          <w:ilvl w:val="1"/>
          <w:numId w:val="14"/>
        </w:numPr>
        <w:rPr>
          <w:lang w:val="zh-TW" w:eastAsia="zh-TW"/>
        </w:rPr>
      </w:pPr>
      <w:bookmarkStart w:name="_Toc3" w:id="3"/>
      <w:r>
        <w:rPr>
          <w:rFonts w:ascii="黑体" w:cs="黑体" w:hAnsi="黑体" w:eastAsia="黑体"/>
          <w:rtl w:val="0"/>
          <w:lang w:val="zh-TW" w:eastAsia="zh-TW"/>
        </w:rPr>
        <w:t>适用范围</w:t>
      </w:r>
      <w:bookmarkEnd w:id="3"/>
    </w:p>
    <w:p>
      <w:pPr>
        <w:pStyle w:val="Normal.0"/>
        <w:widowControl w:val="1"/>
        <w:spacing w:line="375" w:lineRule="atLeast"/>
        <w:ind w:firstLine="420"/>
        <w:jc w:val="left"/>
        <w:rPr>
          <w:rFonts w:ascii="宋体" w:cs="宋体" w:hAnsi="宋体" w:eastAsia="宋体"/>
          <w:color w:val="000000"/>
          <w:kern w:val="0"/>
          <w:u w:color="000000"/>
        </w:rPr>
      </w:pPr>
      <w:r>
        <w:rPr>
          <w:lang w:val="en-US"/>
        </w:rPr>
        <w:tab/>
      </w:r>
      <w:r>
        <w:rPr>
          <w:rFonts w:ascii="宋体" w:cs="宋体" w:hAnsi="宋体" w:eastAsia="宋体"/>
          <w:color w:val="000000"/>
          <w:kern w:val="0"/>
          <w:u w:color="000000"/>
          <w:rtl w:val="0"/>
          <w:lang w:val="zh-TW" w:eastAsia="zh-TW"/>
        </w:rPr>
        <w:t>本规范适用于中国电信集团级</w:t>
      </w:r>
      <w:r>
        <w:rPr>
          <w:rFonts w:ascii="宋体" w:cs="宋体" w:hAnsi="宋体" w:eastAsia="宋体"/>
          <w:color w:val="000000"/>
          <w:kern w:val="0"/>
          <w:u w:color="000000"/>
          <w:rtl w:val="0"/>
          <w:lang w:val="en-US"/>
        </w:rPr>
        <w:t>CRM</w:t>
      </w:r>
      <w:r>
        <w:rPr>
          <w:rFonts w:ascii="宋体" w:cs="宋体" w:hAnsi="宋体" w:eastAsia="宋体"/>
          <w:color w:val="000000"/>
          <w:kern w:val="0"/>
          <w:u w:color="000000"/>
          <w:rtl w:val="0"/>
          <w:lang w:val="zh-TW" w:eastAsia="zh-TW"/>
        </w:rPr>
        <w:t>项目组的设计、开发以及维护、升级等。</w:t>
      </w:r>
    </w:p>
    <w:p>
      <w:pPr>
        <w:pStyle w:val="Normal.0"/>
      </w:pPr>
      <w:r>
        <w:rPr>
          <w:rFonts w:ascii="宋体" w:cs="宋体" w:hAnsi="宋体" w:eastAsia="宋体"/>
          <w:color w:val="000000"/>
          <w:kern w:val="0"/>
          <w:u w:color="000000"/>
          <w:rtl w:val="0"/>
          <w:lang w:val="zh-TW" w:eastAsia="zh-TW"/>
        </w:rPr>
        <w:t>本规范适用于中国电信集团级</w:t>
      </w:r>
      <w:r>
        <w:rPr>
          <w:rFonts w:ascii="宋体" w:cs="宋体" w:hAnsi="宋体" w:eastAsia="宋体"/>
          <w:color w:val="000000"/>
          <w:kern w:val="0"/>
          <w:u w:color="000000"/>
          <w:rtl w:val="0"/>
          <w:lang w:val="en-US"/>
        </w:rPr>
        <w:t>CRM</w:t>
      </w:r>
      <w:r>
        <w:rPr>
          <w:rFonts w:ascii="宋体" w:cs="宋体" w:hAnsi="宋体" w:eastAsia="宋体"/>
          <w:color w:val="000000"/>
          <w:kern w:val="0"/>
          <w:u w:color="000000"/>
          <w:rtl w:val="0"/>
          <w:lang w:val="zh-TW" w:eastAsia="zh-TW"/>
        </w:rPr>
        <w:t>项目组的所有软件开发人员，在整个软件开发过程中必须遵循此规范</w:t>
      </w:r>
      <w:r>
        <w:rPr>
          <w:rFonts w:ascii="宋体" w:cs="宋体" w:hAnsi="宋体" w:eastAsia="宋体"/>
          <w:rtl w:val="0"/>
          <w:lang w:val="zh-TW" w:eastAsia="zh-TW"/>
        </w:rPr>
        <w:t>。</w:t>
      </w:r>
    </w:p>
    <w:p>
      <w:pPr>
        <w:pStyle w:val="heading 2"/>
        <w:numPr>
          <w:ilvl w:val="1"/>
          <w:numId w:val="14"/>
        </w:numPr>
        <w:rPr>
          <w:lang w:val="zh-TW" w:eastAsia="zh-TW"/>
        </w:rPr>
      </w:pPr>
      <w:bookmarkStart w:name="_Toc4" w:id="4"/>
      <w:r>
        <w:rPr>
          <w:rFonts w:ascii="黑体" w:cs="黑体" w:hAnsi="黑体" w:eastAsia="黑体"/>
          <w:rtl w:val="0"/>
          <w:lang w:val="zh-TW" w:eastAsia="zh-TW"/>
        </w:rPr>
        <w:t>术语和缩写</w:t>
      </w:r>
      <w:bookmarkEnd w:id="4"/>
    </w:p>
    <w:tbl>
      <w:tblPr>
        <w:tblW w:w="8616" w:type="dxa"/>
        <w:jc w:val="center"/>
        <w:tblInd w:w="108" w:type="dxa"/>
        <w:tblBorders>
          <w:top w:val="single" w:color="cce8cf" w:sz="8" w:space="0" w:shadow="0" w:frame="0"/>
          <w:left w:val="single" w:color="cce8cf" w:sz="8" w:space="0" w:shadow="0" w:frame="0"/>
          <w:bottom w:val="single" w:color="cce8cf" w:sz="8" w:space="0" w:shadow="0" w:frame="0"/>
          <w:right w:val="single" w:color="cce8cf" w:sz="8" w:space="0" w:shadow="0" w:frame="0"/>
          <w:insideH w:val="single" w:color="cce8cf" w:sz="8" w:space="0" w:shadow="0" w:frame="0"/>
          <w:insideV w:val="single" w:color="cce8cf" w:sz="8" w:space="0" w:shadow="0" w:frame="0"/>
        </w:tblBorders>
        <w:shd w:val="clear" w:color="auto" w:fill="ced7e7"/>
        <w:tblLayout w:type="fixed"/>
      </w:tblPr>
      <w:tblGrid>
        <w:gridCol w:w="2160"/>
        <w:gridCol w:w="3220"/>
        <w:gridCol w:w="3236"/>
      </w:tblGrid>
      <w:tr>
        <w:tblPrEx>
          <w:shd w:val="clear" w:color="auto" w:fill="ced7e7"/>
        </w:tblPrEx>
        <w:trPr>
          <w:trHeight w:val="31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line="360" w:lineRule="auto"/>
              <w:jc w:val="center"/>
            </w:pPr>
            <w:r>
              <w:rPr>
                <w:rFonts w:ascii="宋体" w:cs="宋体" w:hAnsi="宋体" w:eastAsia="宋体"/>
                <w:rtl w:val="0"/>
                <w:lang w:val="zh-TW" w:eastAsia="zh-TW"/>
              </w:rPr>
              <w:t>术语和缩写</w:t>
            </w:r>
          </w:p>
        </w:tc>
        <w:tc>
          <w:tcPr>
            <w:tcW w:type="dxa" w:w="3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line="360" w:lineRule="auto"/>
              <w:jc w:val="center"/>
            </w:pPr>
            <w:r>
              <w:rPr>
                <w:rFonts w:ascii="宋体" w:cs="宋体" w:hAnsi="宋体" w:eastAsia="宋体"/>
                <w:rtl w:val="0"/>
                <w:lang w:val="zh-TW" w:eastAsia="zh-TW"/>
              </w:rPr>
              <w:t>解释</w:t>
            </w:r>
          </w:p>
        </w:tc>
        <w:tc>
          <w:tcPr>
            <w:tcW w:type="dxa" w:w="3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line="360" w:lineRule="auto"/>
              <w:jc w:val="center"/>
            </w:pPr>
            <w:r>
              <w:rPr>
                <w:rFonts w:ascii="宋体" w:cs="宋体" w:hAnsi="宋体" w:eastAsia="宋体"/>
                <w:rtl w:val="0"/>
                <w:lang w:val="zh-TW" w:eastAsia="zh-TW"/>
              </w:rPr>
              <w:t>备注</w:t>
            </w:r>
          </w:p>
        </w:tc>
      </w:tr>
      <w:tr>
        <w:tblPrEx>
          <w:shd w:val="clear" w:color="auto" w:fill="ced7e7"/>
        </w:tblPrEx>
        <w:trPr>
          <w:trHeight w:val="270"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numPr>
          <w:ilvl w:val="1"/>
          <w:numId w:val="15"/>
        </w:numPr>
        <w:spacing w:line="240" w:lineRule="auto"/>
        <w:jc w:val="center"/>
        <w:rPr>
          <w:lang w:val="zh-TW" w:eastAsia="zh-TW"/>
        </w:rPr>
      </w:pPr>
    </w:p>
    <w:p>
      <w:pPr>
        <w:pStyle w:val="heading 2"/>
        <w:numPr>
          <w:ilvl w:val="1"/>
          <w:numId w:val="16"/>
        </w:numPr>
        <w:rPr>
          <w:lang w:val="zh-TW" w:eastAsia="zh-TW"/>
        </w:rPr>
      </w:pPr>
      <w:bookmarkStart w:name="_Toc5" w:id="5"/>
      <w:r>
        <w:rPr>
          <w:rFonts w:ascii="黑体" w:cs="黑体" w:hAnsi="黑体" w:eastAsia="黑体"/>
          <w:rtl w:val="0"/>
          <w:lang w:val="zh-TW" w:eastAsia="zh-TW"/>
        </w:rPr>
        <w:t>参考资料</w:t>
      </w:r>
      <w:bookmarkEnd w:id="5"/>
    </w:p>
    <w:tbl>
      <w:tblPr>
        <w:tblW w:w="8306" w:type="dxa"/>
        <w:jc w:val="center"/>
        <w:tblInd w:w="108" w:type="dxa"/>
        <w:tblBorders>
          <w:top w:val="single" w:color="cce8cf" w:sz="8" w:space="0" w:shadow="0" w:frame="0"/>
          <w:left w:val="single" w:color="cce8cf" w:sz="8" w:space="0" w:shadow="0" w:frame="0"/>
          <w:bottom w:val="single" w:color="cce8cf" w:sz="8" w:space="0" w:shadow="0" w:frame="0"/>
          <w:right w:val="single" w:color="cce8cf" w:sz="8" w:space="0" w:shadow="0" w:frame="0"/>
          <w:insideH w:val="single" w:color="cce8cf" w:sz="8" w:space="0" w:shadow="0" w:frame="0"/>
          <w:insideV w:val="single" w:color="cce8cf" w:sz="8" w:space="0" w:shadow="0" w:frame="0"/>
        </w:tblBorders>
        <w:shd w:val="clear" w:color="auto" w:fill="ced7e7"/>
        <w:tblLayout w:type="fixed"/>
      </w:tblPr>
      <w:tblGrid>
        <w:gridCol w:w="5407"/>
        <w:gridCol w:w="2899"/>
      </w:tblGrid>
      <w:tr>
        <w:tblPrEx>
          <w:shd w:val="clear" w:color="auto" w:fill="ced7e7"/>
        </w:tblPrEx>
        <w:trPr>
          <w:trHeight w:val="310" w:hRule="atLeast"/>
        </w:trPr>
        <w:tc>
          <w:tcPr>
            <w:tcW w:type="dxa" w:w="5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line="360" w:lineRule="auto"/>
              <w:jc w:val="center"/>
            </w:pPr>
            <w:r>
              <w:rPr>
                <w:rFonts w:ascii="宋体" w:cs="宋体" w:hAnsi="宋体" w:eastAsia="宋体"/>
                <w:rtl w:val="0"/>
                <w:lang w:val="zh-TW" w:eastAsia="zh-TW"/>
              </w:rPr>
              <w:t>参考文件</w:t>
            </w:r>
          </w:p>
        </w:tc>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spacing w:line="360" w:lineRule="auto"/>
              <w:jc w:val="center"/>
            </w:pPr>
            <w:r>
              <w:rPr>
                <w:rFonts w:ascii="宋体" w:cs="宋体" w:hAnsi="宋体" w:eastAsia="宋体"/>
                <w:rtl w:val="0"/>
                <w:lang w:val="zh-TW" w:eastAsia="zh-TW"/>
              </w:rPr>
              <w:t>备注</w:t>
            </w:r>
          </w:p>
        </w:tc>
      </w:tr>
      <w:tr>
        <w:tblPrEx>
          <w:shd w:val="clear" w:color="auto" w:fill="ced7e7"/>
        </w:tblPrEx>
        <w:trPr>
          <w:trHeight w:val="310" w:hRule="atLeast"/>
        </w:trPr>
        <w:tc>
          <w:tcPr>
            <w:tcW w:type="dxa" w:w="5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center"/>
            </w:pPr>
            <w:r>
              <w:rPr>
                <w:rFonts w:ascii="宋体" w:cs="宋体" w:hAnsi="宋体" w:eastAsia="宋体"/>
                <w:kern w:val="0"/>
                <w:rtl w:val="0"/>
                <w:lang w:val="zh-TW" w:eastAsia="zh-TW"/>
              </w:rPr>
              <w:t>《</w:t>
            </w:r>
            <w:r>
              <w:rPr>
                <w:rFonts w:ascii="宋体" w:cs="宋体" w:hAnsi="宋体" w:eastAsia="宋体"/>
                <w:kern w:val="0"/>
                <w:rtl w:val="0"/>
                <w:lang w:val="en-US"/>
              </w:rPr>
              <w:t>Java</w:t>
            </w:r>
            <w:r>
              <w:rPr>
                <w:rFonts w:ascii="宋体" w:cs="宋体" w:hAnsi="宋体" w:eastAsia="宋体"/>
                <w:kern w:val="0"/>
                <w:rtl w:val="0"/>
                <w:lang w:val="zh-TW" w:eastAsia="zh-TW"/>
              </w:rPr>
              <w:t>编程指南》</w:t>
            </w:r>
          </w:p>
        </w:tc>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center"/>
            </w:pPr>
            <w:r>
              <w:rPr>
                <w:rFonts w:ascii="宋体" w:cs="宋体" w:hAnsi="宋体" w:eastAsia="宋体"/>
                <w:kern w:val="0"/>
                <w:rtl w:val="0"/>
                <w:lang w:val="zh-TW" w:eastAsia="zh-TW"/>
              </w:rPr>
              <w:t>《</w:t>
            </w:r>
            <w:r>
              <w:rPr>
                <w:rFonts w:ascii="宋体" w:cs="宋体" w:hAnsi="宋体" w:eastAsia="宋体"/>
                <w:kern w:val="0"/>
                <w:rtl w:val="0"/>
                <w:lang w:val="en-US"/>
              </w:rPr>
              <w:t>Sun Java</w:t>
            </w:r>
            <w:r>
              <w:rPr>
                <w:rFonts w:ascii="宋体" w:cs="宋体" w:hAnsi="宋体" w:eastAsia="宋体"/>
                <w:kern w:val="0"/>
                <w:rtl w:val="0"/>
                <w:lang w:val="zh-TW" w:eastAsia="zh-TW"/>
              </w:rPr>
              <w:t>语言编码规范》</w:t>
            </w:r>
          </w:p>
        </w:tc>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center"/>
            </w:pPr>
            <w:r>
              <w:rPr>
                <w:rFonts w:ascii="宋体" w:cs="宋体" w:hAnsi="宋体" w:eastAsia="宋体"/>
                <w:kern w:val="0"/>
                <w:rtl w:val="0"/>
                <w:lang w:val="zh-TW" w:eastAsia="zh-TW"/>
              </w:rPr>
              <w:t>《</w:t>
            </w:r>
            <w:r>
              <w:rPr>
                <w:rFonts w:ascii="宋体" w:cs="宋体" w:hAnsi="宋体" w:eastAsia="宋体"/>
                <w:kern w:val="0"/>
                <w:rtl w:val="0"/>
                <w:lang w:val="en-US"/>
              </w:rPr>
              <w:t>Java Rules</w:t>
            </w:r>
            <w:r>
              <w:rPr>
                <w:rFonts w:ascii="宋体" w:cs="宋体" w:hAnsi="宋体" w:eastAsia="宋体"/>
                <w:kern w:val="0"/>
                <w:rtl w:val="0"/>
                <w:lang w:val="zh-TW" w:eastAsia="zh-TW"/>
              </w:rPr>
              <w:t>》</w:t>
            </w:r>
          </w:p>
        </w:tc>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center"/>
            </w:pPr>
            <w:r>
              <w:rPr>
                <w:rFonts w:ascii="宋体" w:cs="宋体" w:hAnsi="宋体" w:eastAsia="宋体"/>
                <w:kern w:val="0"/>
                <w:rtl w:val="0"/>
                <w:lang w:val="zh-TW" w:eastAsia="zh-TW"/>
              </w:rPr>
              <w:t>《</w:t>
            </w:r>
            <w:r>
              <w:rPr>
                <w:rFonts w:ascii="宋体" w:cs="宋体" w:hAnsi="宋体" w:eastAsia="宋体"/>
                <w:kern w:val="0"/>
                <w:rtl w:val="0"/>
                <w:lang w:val="en-US"/>
              </w:rPr>
              <w:t xml:space="preserve">Effictive Java </w:t>
            </w:r>
            <w:r>
              <w:rPr>
                <w:rFonts w:ascii="宋体" w:cs="宋体" w:hAnsi="宋体" w:eastAsia="宋体"/>
                <w:kern w:val="0"/>
                <w:rtl w:val="0"/>
                <w:lang w:val="zh-TW" w:eastAsia="zh-TW"/>
              </w:rPr>
              <w:t>》</w:t>
            </w:r>
          </w:p>
        </w:tc>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center"/>
            </w:pPr>
            <w:r>
              <w:rPr>
                <w:rFonts w:ascii="宋体" w:cs="宋体" w:hAnsi="宋体" w:eastAsia="宋体"/>
                <w:kern w:val="0"/>
                <w:rtl w:val="0"/>
                <w:lang w:val="zh-TW" w:eastAsia="zh-TW"/>
              </w:rPr>
              <w:t>《</w:t>
            </w:r>
            <w:r>
              <w:rPr>
                <w:rFonts w:ascii="宋体" w:cs="宋体" w:hAnsi="宋体" w:eastAsia="宋体"/>
                <w:kern w:val="0"/>
                <w:rtl w:val="0"/>
                <w:lang w:val="en-US"/>
              </w:rPr>
              <w:t>Java</w:t>
            </w:r>
            <w:r>
              <w:rPr>
                <w:rFonts w:ascii="宋体" w:cs="宋体" w:hAnsi="宋体" w:eastAsia="宋体"/>
                <w:kern w:val="0"/>
                <w:rtl w:val="0"/>
                <w:lang w:val="zh-TW" w:eastAsia="zh-TW"/>
              </w:rPr>
              <w:t>技术手册》</w:t>
            </w:r>
          </w:p>
        </w:tc>
        <w:tc>
          <w:tcPr>
            <w:tcW w:type="dxa" w:w="28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numPr>
          <w:ilvl w:val="1"/>
          <w:numId w:val="15"/>
        </w:numPr>
        <w:spacing w:line="240" w:lineRule="auto"/>
        <w:jc w:val="center"/>
        <w:rPr>
          <w:lang w:val="zh-TW" w:eastAsia="zh-TW"/>
        </w:rPr>
      </w:pPr>
    </w:p>
    <w:p>
      <w:pPr>
        <w:pStyle w:val="heading 1"/>
        <w:numPr>
          <w:ilvl w:val="0"/>
          <w:numId w:val="17"/>
        </w:numPr>
        <w:rPr>
          <w:lang w:val="zh-TW" w:eastAsia="zh-TW"/>
        </w:rPr>
      </w:pPr>
      <w:bookmarkStart w:name="_Toc6" w:id="6"/>
      <w:r>
        <w:rPr>
          <w:rFonts w:ascii="黑体" w:cs="黑体" w:hAnsi="黑体" w:eastAsia="黑体"/>
          <w:rtl w:val="0"/>
          <w:lang w:val="zh-TW" w:eastAsia="zh-TW"/>
        </w:rPr>
        <w:t>字符集</w:t>
      </w:r>
      <w:bookmarkEnd w:id="6"/>
    </w:p>
    <w:p>
      <w:pPr>
        <w:pStyle w:val="Normal.0"/>
      </w:pPr>
      <w:r>
        <w:rPr>
          <w:rtl w:val="0"/>
          <w:lang w:val="en-US"/>
        </w:rPr>
        <w:t xml:space="preserve">      </w:t>
      </w:r>
      <w:r>
        <w:rPr>
          <w:rFonts w:ascii="宋体" w:cs="宋体" w:hAnsi="宋体" w:eastAsia="宋体"/>
          <w:rtl w:val="0"/>
          <w:lang w:val="zh-TW" w:eastAsia="zh-TW"/>
        </w:rPr>
        <w:t>在整个系统中，项目默认编码、新建代码文件、配置文件、资源文件、页面默认编码都要统一采用</w:t>
      </w:r>
      <w:r>
        <w:rPr>
          <w:rtl w:val="0"/>
          <w:lang w:val="en-US"/>
        </w:rPr>
        <w:t>UTF-8</w:t>
      </w:r>
      <w:r>
        <w:rPr>
          <w:rFonts w:ascii="宋体" w:cs="宋体" w:hAnsi="宋体" w:eastAsia="宋体"/>
          <w:rtl w:val="0"/>
          <w:lang w:val="zh-TW" w:eastAsia="zh-TW"/>
        </w:rPr>
        <w:t>的编码格式！</w:t>
      </w:r>
    </w:p>
    <w:p>
      <w:pPr>
        <w:pStyle w:val="heading 1"/>
        <w:numPr>
          <w:ilvl w:val="0"/>
          <w:numId w:val="12"/>
        </w:numPr>
        <w:rPr>
          <w:lang w:val="zh-TW" w:eastAsia="zh-TW"/>
        </w:rPr>
      </w:pPr>
      <w:bookmarkStart w:name="_Toc7" w:id="7"/>
      <w:r>
        <w:rPr>
          <w:rFonts w:ascii="黑体" w:cs="黑体" w:hAnsi="黑体" w:eastAsia="黑体"/>
          <w:rtl w:val="0"/>
          <w:lang w:val="zh-TW" w:eastAsia="zh-TW"/>
        </w:rPr>
        <w:t>开发工具</w:t>
      </w:r>
      <w:bookmarkEnd w:id="7"/>
    </w:p>
    <w:p>
      <w:pPr>
        <w:pStyle w:val="Normal.0"/>
        <w:ind w:firstLine="425"/>
      </w:pPr>
      <w:r>
        <w:rPr>
          <w:rFonts w:ascii="宋体" w:cs="宋体" w:hAnsi="宋体" w:eastAsia="宋体"/>
          <w:rtl w:val="0"/>
          <w:lang w:val="zh-TW" w:eastAsia="zh-TW"/>
        </w:rPr>
        <w:t>本项目统一采用</w:t>
      </w:r>
      <w:r>
        <w:rPr>
          <w:rtl w:val="0"/>
          <w:lang w:val="en-US"/>
        </w:rPr>
        <w:t>Genuitec</w:t>
      </w:r>
      <w:r>
        <w:rPr>
          <w:rFonts w:ascii="宋体" w:cs="宋体" w:hAnsi="宋体" w:eastAsia="宋体"/>
          <w:rtl w:val="0"/>
          <w:lang w:val="zh-TW" w:eastAsia="zh-TW"/>
        </w:rPr>
        <w:t>的</w:t>
      </w:r>
      <w:r>
        <w:rPr>
          <w:rtl w:val="0"/>
          <w:lang w:val="en-US"/>
        </w:rPr>
        <w:t>Eclipse Luna</w:t>
      </w:r>
      <w:r>
        <w:rPr>
          <w:rFonts w:ascii="宋体" w:cs="宋体" w:hAnsi="宋体" w:eastAsia="宋体"/>
          <w:rtl w:val="0"/>
          <w:lang w:val="zh-TW" w:eastAsia="zh-TW"/>
        </w:rPr>
        <w:t>工具进行开发。</w:t>
      </w:r>
    </w:p>
    <w:p>
      <w:pPr>
        <w:pStyle w:val="heading 1"/>
        <w:numPr>
          <w:ilvl w:val="0"/>
          <w:numId w:val="12"/>
        </w:numPr>
        <w:rPr>
          <w:lang w:val="zh-TW" w:eastAsia="zh-TW"/>
        </w:rPr>
      </w:pPr>
      <w:bookmarkStart w:name="_Toc8" w:id="8"/>
      <w:r>
        <w:rPr>
          <w:rFonts w:ascii="黑体" w:cs="黑体" w:hAnsi="黑体" w:eastAsia="黑体"/>
          <w:rtl w:val="0"/>
          <w:lang w:val="zh-TW" w:eastAsia="zh-TW"/>
        </w:rPr>
        <w:t>代码组织与风格</w:t>
      </w:r>
      <w:bookmarkEnd w:id="8"/>
    </w:p>
    <w:p>
      <w:pPr>
        <w:pStyle w:val="heading 2"/>
        <w:numPr>
          <w:ilvl w:val="1"/>
          <w:numId w:val="12"/>
        </w:numPr>
        <w:rPr>
          <w:lang w:val="zh-TW" w:eastAsia="zh-TW"/>
        </w:rPr>
      </w:pPr>
      <w:bookmarkStart w:name="_Toc9" w:id="9"/>
      <w:r>
        <w:rPr>
          <w:rFonts w:ascii="黑体" w:cs="黑体" w:hAnsi="黑体" w:eastAsia="黑体"/>
          <w:rtl w:val="0"/>
          <w:lang w:val="zh-TW" w:eastAsia="zh-TW"/>
        </w:rPr>
        <w:t>基本原则</w:t>
      </w:r>
      <w:bookmarkEnd w:id="9"/>
    </w:p>
    <w:p>
      <w:pPr>
        <w:pStyle w:val="Normal.0"/>
        <w:ind w:firstLine="425"/>
        <w:rPr>
          <w:rFonts w:ascii="宋体" w:cs="宋体" w:hAnsi="宋体" w:eastAsia="宋体"/>
        </w:rPr>
      </w:pPr>
      <w:r>
        <w:rPr>
          <w:rFonts w:ascii="宋体" w:cs="宋体" w:hAnsi="宋体" w:eastAsia="宋体"/>
          <w:rtl w:val="0"/>
          <w:lang w:val="zh-TW" w:eastAsia="zh-TW"/>
        </w:rPr>
        <w:t>代码的组织和风格的基本原则是：便于自己开发，易于与他人交流。因为个人习惯和编辑器等可以设置和形成自己的风格，但必须前后一致，并符合本规范的基本要求和原则。本节所涉及的内容一般都可以在</w:t>
      </w:r>
      <w:r>
        <w:rPr>
          <w:rFonts w:ascii="宋体" w:cs="宋体" w:hAnsi="宋体" w:eastAsia="宋体"/>
          <w:rtl w:val="0"/>
          <w:lang w:val="en-US"/>
        </w:rPr>
        <w:t>Java</w:t>
      </w:r>
      <w:r>
        <w:rPr>
          <w:rFonts w:ascii="宋体" w:cs="宋体" w:hAnsi="宋体" w:eastAsia="宋体"/>
          <w:rtl w:val="0"/>
          <w:lang w:val="zh-TW" w:eastAsia="zh-TW"/>
        </w:rPr>
        <w:t>集成编辑环境中进行相应设置，也可由</w:t>
      </w:r>
      <w:r>
        <w:rPr>
          <w:rFonts w:ascii="宋体" w:cs="宋体" w:hAnsi="宋体" w:eastAsia="宋体"/>
          <w:rtl w:val="0"/>
          <w:lang w:val="en-US"/>
        </w:rPr>
        <w:t>Ant</w:t>
      </w:r>
      <w:r>
        <w:rPr>
          <w:rFonts w:ascii="宋体" w:cs="宋体" w:hAnsi="宋体" w:eastAsia="宋体"/>
          <w:rtl w:val="0"/>
          <w:lang w:val="zh-TW" w:eastAsia="zh-TW"/>
        </w:rPr>
        <w:t>等调用</w:t>
      </w:r>
      <w:r>
        <w:rPr>
          <w:rFonts w:ascii="宋体" w:cs="宋体" w:hAnsi="宋体" w:eastAsia="宋体"/>
          <w:rtl w:val="0"/>
          <w:lang w:val="en-US"/>
        </w:rPr>
        <w:t>checkstyle</w:t>
      </w:r>
      <w:r>
        <w:rPr>
          <w:rFonts w:ascii="宋体" w:cs="宋体" w:hAnsi="宋体" w:eastAsia="宋体"/>
          <w:rtl w:val="0"/>
          <w:lang w:val="zh-TW" w:eastAsia="zh-TW"/>
        </w:rPr>
        <w:t>等来进行自动调整。</w:t>
      </w:r>
    </w:p>
    <w:p>
      <w:pPr>
        <w:pStyle w:val="Normal.0"/>
      </w:pPr>
    </w:p>
    <w:p>
      <w:pPr>
        <w:pStyle w:val="heading 2"/>
        <w:numPr>
          <w:ilvl w:val="1"/>
          <w:numId w:val="12"/>
        </w:numPr>
        <w:rPr>
          <w:lang w:val="zh-TW" w:eastAsia="zh-TW"/>
        </w:rPr>
      </w:pPr>
      <w:bookmarkStart w:name="_Toc10" w:id="10"/>
      <w:r>
        <w:rPr>
          <w:rFonts w:ascii="黑体" w:cs="黑体" w:hAnsi="黑体" w:eastAsia="黑体"/>
          <w:rtl w:val="0"/>
          <w:lang w:val="zh-TW" w:eastAsia="zh-TW"/>
        </w:rPr>
        <w:t>缩进</w:t>
      </w:r>
      <w:bookmarkEnd w:id="10"/>
    </w:p>
    <w:p>
      <w:pPr>
        <w:pStyle w:val="Normal.0"/>
        <w:ind w:firstLine="425"/>
        <w:rPr>
          <w:rFonts w:ascii="宋体" w:cs="宋体" w:hAnsi="宋体" w:eastAsia="宋体"/>
        </w:rPr>
      </w:pPr>
      <w:r>
        <w:rPr>
          <w:rFonts w:ascii="宋体" w:cs="宋体" w:hAnsi="宋体" w:eastAsia="宋体"/>
          <w:rtl w:val="0"/>
          <w:lang w:val="zh-TW" w:eastAsia="zh-TW"/>
        </w:rPr>
        <w:t>子功能块应该在其父功能块后缩进，当功能块过多而导致缩进过深的时候应当将子功能模块提取成子函数。代码中以</w:t>
      </w:r>
      <w:r>
        <w:rPr>
          <w:rFonts w:ascii="宋体" w:cs="宋体" w:hAnsi="宋体" w:eastAsia="宋体"/>
          <w:rtl w:val="0"/>
          <w:lang w:val="en-US"/>
        </w:rPr>
        <w:t>TAB</w:t>
      </w:r>
      <w:r>
        <w:rPr>
          <w:rFonts w:ascii="宋体" w:cs="宋体" w:hAnsi="宋体" w:eastAsia="宋体"/>
          <w:rtl w:val="0"/>
          <w:lang w:val="zh-TW" w:eastAsia="zh-TW"/>
        </w:rPr>
        <w:t>（</w:t>
      </w:r>
      <w:r>
        <w:rPr>
          <w:rFonts w:ascii="宋体" w:cs="宋体" w:hAnsi="宋体" w:eastAsia="宋体"/>
          <w:rtl w:val="0"/>
          <w:lang w:val="en-US"/>
        </w:rPr>
        <w:t>4</w:t>
      </w:r>
      <w:r>
        <w:rPr>
          <w:rFonts w:ascii="宋体" w:cs="宋体" w:hAnsi="宋体" w:eastAsia="宋体"/>
          <w:rtl w:val="0"/>
          <w:lang w:val="zh-TW" w:eastAsia="zh-TW"/>
        </w:rPr>
        <w:t>个字符）缩进，在编辑器中请将</w:t>
      </w:r>
      <w:r>
        <w:rPr>
          <w:rFonts w:ascii="宋体" w:cs="宋体" w:hAnsi="宋体" w:eastAsia="宋体"/>
          <w:rtl w:val="0"/>
          <w:lang w:val="en-US"/>
        </w:rPr>
        <w:t>TAB</w:t>
      </w:r>
      <w:r>
        <w:rPr>
          <w:rFonts w:ascii="宋体" w:cs="宋体" w:hAnsi="宋体" w:eastAsia="宋体"/>
          <w:rtl w:val="0"/>
          <w:lang w:val="zh-TW" w:eastAsia="zh-TW"/>
        </w:rPr>
        <w:t>设置成空格替代，否则在不同的编辑器或者设置下会导致</w:t>
      </w:r>
      <w:r>
        <w:rPr>
          <w:rFonts w:ascii="宋体" w:cs="宋体" w:hAnsi="宋体" w:eastAsia="宋体"/>
          <w:rtl w:val="0"/>
          <w:lang w:val="en-US"/>
        </w:rPr>
        <w:t>TAB</w:t>
      </w:r>
      <w:r>
        <w:rPr>
          <w:rFonts w:ascii="宋体" w:cs="宋体" w:hAnsi="宋体" w:eastAsia="宋体"/>
          <w:rtl w:val="0"/>
          <w:lang w:val="zh-TW" w:eastAsia="zh-TW"/>
        </w:rPr>
        <w:t>的长度不等而影响整个程序代码的格式。</w:t>
      </w:r>
    </w:p>
    <w:p>
      <w:pPr>
        <w:pStyle w:val="Normal.0"/>
        <w:rPr>
          <w:lang w:val="zh-TW" w:eastAsia="zh-TW"/>
        </w:rPr>
      </w:pPr>
      <w:r>
        <w:rPr>
          <w:rFonts w:ascii="宋体" w:cs="宋体" w:hAnsi="宋体" w:eastAsia="宋体"/>
          <w:rtl w:val="0"/>
          <w:lang w:val="zh-TW" w:eastAsia="zh-TW"/>
        </w:rPr>
        <w:t>缩进示例：</w:t>
      </w:r>
    </w:p>
    <w:p>
      <w:pPr>
        <w:pStyle w:val="Normal.0"/>
        <w:ind w:left="420" w:firstLine="420"/>
        <w:jc w:val="left"/>
        <w:rPr>
          <w:rFonts w:ascii="Courier New" w:cs="Courier New" w:hAnsi="Courier New" w:eastAsia="Courier New"/>
          <w:kern w:val="0"/>
          <w:sz w:val="20"/>
          <w:szCs w:val="20"/>
        </w:rPr>
      </w:pPr>
      <w:r>
        <w:rPr>
          <w:rFonts w:ascii="Courier New" w:hAnsi="Courier New"/>
          <w:b w:val="1"/>
          <w:bCs w:val="1"/>
          <w:color w:val="7f0055"/>
          <w:kern w:val="0"/>
          <w:sz w:val="20"/>
          <w:szCs w:val="20"/>
          <w:u w:color="7f0055"/>
          <w:rtl w:val="0"/>
          <w:lang w:val="en-US"/>
        </w:rPr>
        <w:t>public</w:t>
      </w:r>
      <w:r>
        <w:rPr>
          <w:rFonts w:ascii="Courier New" w:hAnsi="Courier New"/>
          <w:color w:val="000000"/>
          <w:kern w:val="0"/>
          <w:sz w:val="20"/>
          <w:szCs w:val="20"/>
          <w:u w:color="000000"/>
          <w:rtl w:val="0"/>
          <w:lang w:val="en-US"/>
        </w:rPr>
        <w:t xml:space="preserve"> </w:t>
      </w:r>
      <w:r>
        <w:rPr>
          <w:rFonts w:ascii="Courier New" w:hAnsi="Courier New"/>
          <w:b w:val="1"/>
          <w:bCs w:val="1"/>
          <w:color w:val="7f0055"/>
          <w:kern w:val="0"/>
          <w:sz w:val="20"/>
          <w:szCs w:val="20"/>
          <w:u w:color="7f0055"/>
          <w:rtl w:val="0"/>
          <w:lang w:val="en-US"/>
        </w:rPr>
        <w:t>void</w:t>
      </w:r>
      <w:r>
        <w:rPr>
          <w:rFonts w:ascii="Courier New" w:hAnsi="Courier New"/>
          <w:color w:val="000000"/>
          <w:kern w:val="0"/>
          <w:sz w:val="20"/>
          <w:szCs w:val="20"/>
          <w:u w:color="000000"/>
          <w:rtl w:val="0"/>
          <w:lang w:val="en-US"/>
        </w:rPr>
        <w:t xml:space="preserve"> methodName(){</w:t>
      </w:r>
    </w:p>
    <w:p>
      <w:pPr>
        <w:pStyle w:val="Normal.0"/>
        <w:ind w:left="449" w:firstLine="811"/>
        <w:jc w:val="left"/>
        <w:rPr>
          <w:rFonts w:ascii="Courier New" w:cs="Courier New" w:hAnsi="Courier New" w:eastAsia="Courier New"/>
          <w:kern w:val="0"/>
          <w:sz w:val="20"/>
          <w:szCs w:val="20"/>
        </w:rPr>
      </w:pPr>
      <w:r>
        <w:rPr>
          <w:rFonts w:ascii="Courier New" w:hAnsi="Courier New"/>
          <w:b w:val="1"/>
          <w:bCs w:val="1"/>
          <w:color w:val="7f0055"/>
          <w:kern w:val="0"/>
          <w:sz w:val="20"/>
          <w:szCs w:val="20"/>
          <w:u w:color="7f0055"/>
          <w:rtl w:val="0"/>
          <w:lang w:val="en-US"/>
        </w:rPr>
        <w:t>if</w:t>
      </w:r>
      <w:r>
        <w:rPr>
          <w:rFonts w:ascii="Courier New" w:hAnsi="Courier New"/>
          <w:color w:val="000000"/>
          <w:kern w:val="0"/>
          <w:sz w:val="20"/>
          <w:szCs w:val="20"/>
          <w:u w:color="000000"/>
          <w:rtl w:val="0"/>
          <w:lang w:val="en-US"/>
        </w:rPr>
        <w:t>(some condition){</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Pr>
        <w:tab/>
        <w:tab/>
        <w:tab/>
        <w:tab/>
      </w:r>
      <w:r>
        <w:rPr>
          <w:rFonts w:ascii="Courier New" w:hAnsi="Courier New"/>
          <w:b w:val="1"/>
          <w:bCs w:val="1"/>
          <w:color w:val="7f0055"/>
          <w:kern w:val="0"/>
          <w:sz w:val="20"/>
          <w:szCs w:val="20"/>
          <w:u w:color="7f0055"/>
          <w:rtl w:val="0"/>
          <w:lang w:val="en-US"/>
        </w:rPr>
        <w:t>for</w:t>
      </w:r>
      <w:r>
        <w:rPr>
          <w:rFonts w:ascii="Courier New" w:hAnsi="Courier New"/>
          <w:color w:val="000000"/>
          <w:kern w:val="0"/>
          <w:sz w:val="20"/>
          <w:szCs w:val="20"/>
          <w:u w:color="000000"/>
          <w:rtl w:val="0"/>
          <w:lang w:val="en-US"/>
        </w:rPr>
        <w:t>(...){</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Pr>
        <w:tab/>
        <w:tab/>
        <w:tab/>
        <w:tab/>
      </w:r>
      <w:r>
        <w:rPr>
          <w:rFonts w:ascii="Courier New" w:hAnsi="Courier New"/>
          <w:color w:val="3f7f5f"/>
          <w:kern w:val="0"/>
          <w:sz w:val="20"/>
          <w:szCs w:val="20"/>
          <w:u w:color="3f7f5f"/>
          <w:rtl w:val="0"/>
          <w:lang w:val="en-US"/>
        </w:rPr>
        <w:t>//same sentence</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rPr>
        <w:tab/>
        <w:tab/>
        <w:tab/>
        <w:tab/>
        <w:t>}</w:t>
      </w:r>
      <w:r>
        <w:rPr>
          <w:rFonts w:ascii="Courier New" w:hAnsi="Courier New"/>
          <w:color w:val="3f7f5f"/>
          <w:kern w:val="0"/>
          <w:sz w:val="20"/>
          <w:szCs w:val="20"/>
          <w:u w:color="3f7f5f"/>
          <w:rtl w:val="0"/>
          <w:lang w:val="en-US"/>
        </w:rPr>
        <w:t xml:space="preserve">//end for </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rPr>
        <w:tab/>
        <w:tab/>
        <w:tab/>
        <w:t>}</w:t>
      </w:r>
      <w:r>
        <w:rPr>
          <w:rFonts w:ascii="Courier New" w:hAnsi="Courier New"/>
          <w:color w:val="3f7f5f"/>
          <w:kern w:val="0"/>
          <w:sz w:val="20"/>
          <w:szCs w:val="20"/>
          <w:u w:color="3f7f5f"/>
          <w:rtl w:val="0"/>
          <w:lang w:val="en-US"/>
        </w:rPr>
        <w:t>//end if</w:t>
      </w:r>
    </w:p>
    <w:p>
      <w:pPr>
        <w:pStyle w:val="Normal.0"/>
      </w:pPr>
      <w:r>
        <w:rPr>
          <w:rFonts w:ascii="Courier New" w:cs="Courier New" w:hAnsi="Courier New" w:eastAsia="Courier New"/>
          <w:color w:val="000000"/>
          <w:kern w:val="0"/>
          <w:sz w:val="20"/>
          <w:szCs w:val="20"/>
          <w:u w:color="000000"/>
          <w:rtl w:val="0"/>
        </w:rPr>
        <w:tab/>
        <w:tab/>
        <w:t>}</w:t>
      </w:r>
    </w:p>
    <w:p>
      <w:pPr>
        <w:pStyle w:val="heading 2"/>
        <w:numPr>
          <w:ilvl w:val="1"/>
          <w:numId w:val="12"/>
        </w:numPr>
        <w:rPr>
          <w:lang w:val="zh-TW" w:eastAsia="zh-TW"/>
        </w:rPr>
      </w:pPr>
      <w:bookmarkStart w:name="_Toc11" w:id="11"/>
      <w:r>
        <w:rPr>
          <w:rFonts w:ascii="黑体" w:cs="黑体" w:hAnsi="黑体" w:eastAsia="黑体"/>
          <w:rtl w:val="0"/>
          <w:lang w:val="zh-TW" w:eastAsia="zh-TW"/>
        </w:rPr>
        <w:t>长度</w:t>
      </w:r>
      <w:bookmarkEnd w:id="11"/>
    </w:p>
    <w:p>
      <w:pPr>
        <w:pStyle w:val="Normal.0"/>
        <w:ind w:firstLine="425"/>
        <w:rPr>
          <w:rFonts w:ascii="宋体" w:cs="宋体" w:hAnsi="宋体" w:eastAsia="宋体"/>
        </w:rPr>
      </w:pPr>
      <w:r>
        <w:rPr>
          <w:rFonts w:ascii="宋体" w:cs="宋体" w:hAnsi="宋体" w:eastAsia="宋体"/>
          <w:rtl w:val="0"/>
          <w:lang w:val="zh-TW" w:eastAsia="zh-TW"/>
        </w:rPr>
        <w:t>为了便于阅读和理解，单个函数的有效代码长度应尽量控制在</w:t>
      </w:r>
      <w:r>
        <w:rPr>
          <w:rFonts w:ascii="宋体" w:cs="宋体" w:hAnsi="宋体" w:eastAsia="宋体"/>
          <w:b w:val="1"/>
          <w:bCs w:val="1"/>
          <w:rtl w:val="0"/>
          <w:lang w:val="en-US"/>
        </w:rPr>
        <w:t>150</w:t>
      </w:r>
      <w:r>
        <w:rPr>
          <w:rFonts w:ascii="宋体" w:cs="宋体" w:hAnsi="宋体" w:eastAsia="宋体"/>
          <w:rtl w:val="0"/>
          <w:lang w:val="zh-TW" w:eastAsia="zh-TW"/>
        </w:rPr>
        <w:t>行以内（不包括注释行），当一个功能模块过大时往往造成阅读困难，因此当使用子函数将相应功能抽取出来，这也有利于提高代码的重用度。</w:t>
      </w:r>
    </w:p>
    <w:p>
      <w:pPr>
        <w:pStyle w:val="Normal.0"/>
        <w:ind w:firstLine="425"/>
        <w:rPr>
          <w:rFonts w:ascii="宋体" w:cs="宋体" w:hAnsi="宋体" w:eastAsia="宋体"/>
        </w:rPr>
      </w:pPr>
      <w:r>
        <w:rPr>
          <w:rFonts w:ascii="宋体" w:cs="宋体" w:hAnsi="宋体" w:eastAsia="宋体"/>
          <w:rtl w:val="0"/>
          <w:lang w:val="zh-TW" w:eastAsia="zh-TW"/>
        </w:rPr>
        <w:t>单个类也不宜于过大，当出现此类情况时当将相应的功能代码重构到其他类中，通过组合等方式来调用，建议单个类的长度包括注释行不超过</w:t>
      </w:r>
      <w:r>
        <w:rPr>
          <w:rFonts w:ascii="宋体" w:cs="宋体" w:hAnsi="宋体" w:eastAsia="宋体"/>
          <w:b w:val="1"/>
          <w:bCs w:val="1"/>
          <w:rtl w:val="0"/>
          <w:lang w:val="en-US"/>
        </w:rPr>
        <w:t>1500</w:t>
      </w:r>
      <w:r>
        <w:rPr>
          <w:rFonts w:ascii="宋体" w:cs="宋体" w:hAnsi="宋体" w:eastAsia="宋体"/>
          <w:rtl w:val="0"/>
          <w:lang w:val="zh-TW" w:eastAsia="zh-TW"/>
        </w:rPr>
        <w:t>行。</w:t>
      </w:r>
    </w:p>
    <w:p>
      <w:pPr>
        <w:pStyle w:val="Normal.0"/>
        <w:ind w:firstLine="425"/>
        <w:rPr>
          <w:rFonts w:ascii="宋体" w:cs="宋体" w:hAnsi="宋体" w:eastAsia="宋体"/>
          <w:lang w:val="zh-TW" w:eastAsia="zh-TW"/>
        </w:rPr>
      </w:pPr>
      <w:r>
        <w:rPr>
          <w:rFonts w:ascii="宋体" w:cs="宋体" w:hAnsi="宋体" w:eastAsia="宋体"/>
          <w:rtl w:val="0"/>
          <w:lang w:val="zh-TW" w:eastAsia="zh-TW"/>
        </w:rPr>
        <w:t>尽量避免使用大类和长方法。</w:t>
      </w:r>
    </w:p>
    <w:p>
      <w:pPr>
        <w:pStyle w:val="heading 2"/>
        <w:numPr>
          <w:ilvl w:val="1"/>
          <w:numId w:val="12"/>
        </w:numPr>
        <w:rPr>
          <w:lang w:val="zh-TW" w:eastAsia="zh-TW"/>
        </w:rPr>
      </w:pPr>
      <w:bookmarkStart w:name="_Toc12" w:id="12"/>
      <w:r>
        <w:rPr>
          <w:rFonts w:ascii="黑体" w:cs="黑体" w:hAnsi="黑体" w:eastAsia="黑体"/>
          <w:rtl w:val="0"/>
          <w:lang w:val="zh-TW" w:eastAsia="zh-TW"/>
        </w:rPr>
        <w:t>行宽</w:t>
      </w:r>
      <w:bookmarkEnd w:id="12"/>
    </w:p>
    <w:p>
      <w:pPr>
        <w:pStyle w:val="Normal.0"/>
        <w:ind w:firstLine="425"/>
        <w:rPr>
          <w:rFonts w:ascii="宋体" w:cs="宋体" w:hAnsi="宋体" w:eastAsia="宋体"/>
        </w:rPr>
      </w:pPr>
      <w:r>
        <w:rPr>
          <w:rFonts w:ascii="宋体" w:cs="宋体" w:hAnsi="宋体" w:eastAsia="宋体"/>
          <w:rtl w:val="0"/>
          <w:lang w:val="zh-TW" w:eastAsia="zh-TW"/>
        </w:rPr>
        <w:t>页宽应该设置为</w:t>
      </w:r>
      <w:r>
        <w:rPr>
          <w:rFonts w:ascii="宋体" w:cs="宋体" w:hAnsi="宋体" w:eastAsia="宋体"/>
          <w:b w:val="1"/>
          <w:bCs w:val="1"/>
          <w:rtl w:val="0"/>
          <w:lang w:val="en-US"/>
        </w:rPr>
        <w:t>120</w:t>
      </w:r>
      <w:r>
        <w:rPr>
          <w:rFonts w:ascii="宋体" w:cs="宋体" w:hAnsi="宋体" w:eastAsia="宋体"/>
          <w:rtl w:val="0"/>
          <w:lang w:val="zh-TW" w:eastAsia="zh-TW"/>
        </w:rPr>
        <w:t>字符。一般不要超过超过这个宽度，这会导致在某些机器中无法用一屏来完整显示，但这一设置也可灵活调整，在任何情况下，超长的语句应该在一个逗号或一个操作符前折行。一个语句折行后应该比原来的语句再缩进一个</w:t>
      </w:r>
      <w:r>
        <w:rPr>
          <w:rFonts w:ascii="宋体" w:cs="宋体" w:hAnsi="宋体" w:eastAsia="宋体"/>
          <w:rtl w:val="0"/>
          <w:lang w:val="en-US"/>
        </w:rPr>
        <w:t>TAB</w:t>
      </w:r>
      <w:r>
        <w:rPr>
          <w:rFonts w:ascii="宋体" w:cs="宋体" w:hAnsi="宋体" w:eastAsia="宋体"/>
          <w:rtl w:val="0"/>
          <w:lang w:val="zh-TW" w:eastAsia="zh-TW"/>
        </w:rPr>
        <w:t>或者</w:t>
      </w:r>
      <w:r>
        <w:rPr>
          <w:rFonts w:ascii="宋体" w:cs="宋体" w:hAnsi="宋体" w:eastAsia="宋体"/>
          <w:rtl w:val="0"/>
          <w:lang w:val="en-US"/>
        </w:rPr>
        <w:t>4</w:t>
      </w:r>
      <w:r>
        <w:rPr>
          <w:rFonts w:ascii="宋体" w:cs="宋体" w:hAnsi="宋体" w:eastAsia="宋体"/>
          <w:rtl w:val="0"/>
          <w:lang w:val="zh-TW" w:eastAsia="zh-TW"/>
        </w:rPr>
        <w:t>个空格，以便于阅读。</w:t>
      </w:r>
    </w:p>
    <w:p>
      <w:pPr>
        <w:pStyle w:val="Normal.0"/>
      </w:pPr>
    </w:p>
    <w:p>
      <w:pPr>
        <w:pStyle w:val="heading 2"/>
        <w:numPr>
          <w:ilvl w:val="1"/>
          <w:numId w:val="12"/>
        </w:numPr>
        <w:rPr>
          <w:lang w:val="zh-TW" w:eastAsia="zh-TW"/>
        </w:rPr>
      </w:pPr>
      <w:bookmarkStart w:name="_Toc13" w:id="13"/>
      <w:r>
        <w:rPr>
          <w:rFonts w:ascii="黑体" w:cs="黑体" w:hAnsi="黑体" w:eastAsia="黑体"/>
          <w:rtl w:val="0"/>
          <w:lang w:val="zh-TW" w:eastAsia="zh-TW"/>
        </w:rPr>
        <w:t>间隔</w:t>
      </w:r>
      <w:bookmarkEnd w:id="13"/>
    </w:p>
    <w:p>
      <w:pPr>
        <w:pStyle w:val="Normal.0"/>
        <w:ind w:firstLine="425"/>
        <w:rPr>
          <w:lang w:val="zh-TW" w:eastAsia="zh-TW"/>
        </w:rPr>
      </w:pPr>
      <w:r>
        <w:rPr>
          <w:rFonts w:ascii="宋体" w:cs="宋体" w:hAnsi="宋体" w:eastAsia="宋体"/>
          <w:rtl w:val="0"/>
          <w:lang w:val="zh-TW" w:eastAsia="zh-TW"/>
        </w:rPr>
        <w:t>类、方法及功能块间等应以空行相隔，以增加可读性，但不得有无规则的大片空行。操作符两端应当各空一个字符以增加可读性，相应独立的功能模块之间可使用注释行间隔，并标明相应内容。</w:t>
      </w:r>
    </w:p>
    <w:p>
      <w:pPr>
        <w:pStyle w:val="Normal.0"/>
      </w:pPr>
    </w:p>
    <w:p>
      <w:pPr>
        <w:pStyle w:val="heading 2"/>
        <w:numPr>
          <w:ilvl w:val="1"/>
          <w:numId w:val="12"/>
        </w:numPr>
        <w:rPr>
          <w:lang w:val="zh-TW" w:eastAsia="zh-TW"/>
        </w:rPr>
      </w:pPr>
      <w:bookmarkStart w:name="_Toc14" w:id="14"/>
      <w:r>
        <w:rPr>
          <w:rFonts w:ascii="黑体" w:cs="黑体" w:hAnsi="黑体" w:eastAsia="黑体"/>
          <w:rtl w:val="0"/>
          <w:lang w:val="zh-TW" w:eastAsia="zh-TW"/>
        </w:rPr>
        <w:t>对齐</w:t>
      </w:r>
      <w:bookmarkEnd w:id="14"/>
    </w:p>
    <w:p>
      <w:pPr>
        <w:pStyle w:val="Normal.0"/>
        <w:ind w:firstLine="425"/>
        <w:rPr>
          <w:lang w:val="zh-TW" w:eastAsia="zh-TW"/>
        </w:rPr>
      </w:pPr>
      <w:r>
        <w:rPr>
          <w:rFonts w:ascii="宋体" w:cs="宋体" w:hAnsi="宋体" w:eastAsia="宋体"/>
          <w:rtl w:val="0"/>
          <w:lang w:val="zh-TW" w:eastAsia="zh-TW"/>
        </w:rPr>
        <w:t>关系密切的行应对齐，对齐包括类型、修饰、名称、参数等各部分对齐。连续赋值时当对齐操作符；当方法参数过多时当在每个参数后（逗号后）换行并对齐；当控制或者循环中的条件比较长时换行则对齐并注释各条件；变量定义最好通过添加空格形成对齐，同一类型的变量应放在一起。</w:t>
      </w:r>
    </w:p>
    <w:p>
      <w:pPr>
        <w:pStyle w:val="Normal.0"/>
      </w:pPr>
    </w:p>
    <w:p>
      <w:pPr>
        <w:pStyle w:val="heading 2"/>
        <w:numPr>
          <w:ilvl w:val="1"/>
          <w:numId w:val="12"/>
        </w:numPr>
        <w:rPr>
          <w:lang w:val="zh-TW" w:eastAsia="zh-TW"/>
        </w:rPr>
      </w:pPr>
      <w:bookmarkStart w:name="_Toc15" w:id="15"/>
      <w:r>
        <w:rPr>
          <w:rFonts w:ascii="黑体" w:cs="黑体" w:hAnsi="黑体" w:eastAsia="黑体"/>
          <w:rtl w:val="0"/>
          <w:lang w:val="zh-TW" w:eastAsia="zh-TW"/>
        </w:rPr>
        <w:t>括号</w:t>
      </w:r>
      <w:bookmarkEnd w:id="15"/>
    </w:p>
    <w:p>
      <w:pPr>
        <w:pStyle w:val="Normal.0"/>
        <w:ind w:firstLine="425"/>
        <w:rPr>
          <w:rFonts w:ascii="宋体" w:cs="宋体" w:hAnsi="宋体" w:eastAsia="宋体"/>
        </w:rPr>
      </w:pPr>
      <w:r>
        <w:rPr>
          <w:rFonts w:ascii="宋体" w:cs="宋体" w:hAnsi="宋体" w:eastAsia="宋体"/>
          <w:rtl w:val="0"/>
          <w:lang w:val="en-US"/>
        </w:rPr>
        <w:t>{}</w:t>
      </w:r>
      <w:r>
        <w:rPr>
          <w:rFonts w:ascii="宋体" w:cs="宋体" w:hAnsi="宋体" w:eastAsia="宋体"/>
          <w:rtl w:val="0"/>
          <w:lang w:val="zh-TW" w:eastAsia="zh-TW"/>
        </w:rPr>
        <w:t>中的语句应该单独作为一行，左括号</w:t>
      </w:r>
      <w:r>
        <w:rPr>
          <w:rFonts w:ascii="宋体" w:cs="宋体" w:hAnsi="宋体" w:eastAsia="宋体"/>
          <w:rtl w:val="0"/>
          <w:lang w:val="en-US"/>
        </w:rPr>
        <w:t>“</w:t>
      </w:r>
      <w:r>
        <w:rPr>
          <w:rFonts w:ascii="宋体" w:cs="宋体" w:hAnsi="宋体" w:eastAsia="宋体"/>
          <w:rtl w:val="0"/>
          <w:lang w:val="en-US"/>
        </w:rPr>
        <w:t>{</w:t>
      </w:r>
      <w:r>
        <w:rPr>
          <w:rFonts w:ascii="宋体" w:cs="宋体" w:hAnsi="宋体" w:eastAsia="宋体"/>
          <w:rtl w:val="0"/>
          <w:lang w:val="en-US"/>
        </w:rPr>
        <w:t>”</w:t>
      </w:r>
      <w:r>
        <w:rPr>
          <w:rFonts w:ascii="宋体" w:cs="宋体" w:hAnsi="宋体" w:eastAsia="宋体"/>
          <w:rtl w:val="0"/>
          <w:lang w:val="zh-TW" w:eastAsia="zh-TW"/>
        </w:rPr>
        <w:t>当紧跟语句后，右括号</w:t>
      </w:r>
      <w:r>
        <w:rPr>
          <w:rFonts w:ascii="宋体" w:cs="宋体" w:hAnsi="宋体" w:eastAsia="宋体"/>
          <w:rtl w:val="0"/>
          <w:lang w:val="en-US"/>
        </w:rPr>
        <w:t>“</w:t>
      </w:r>
      <w:r>
        <w:rPr>
          <w:rFonts w:ascii="宋体" w:cs="宋体" w:hAnsi="宋体" w:eastAsia="宋体"/>
          <w:rtl w:val="0"/>
          <w:lang w:val="en-US"/>
        </w:rPr>
        <w:t>}</w:t>
      </w:r>
      <w:r>
        <w:rPr>
          <w:rFonts w:ascii="宋体" w:cs="宋体" w:hAnsi="宋体" w:eastAsia="宋体"/>
          <w:rtl w:val="0"/>
          <w:lang w:val="en-US"/>
        </w:rPr>
        <w:t>”</w:t>
      </w:r>
      <w:r>
        <w:rPr>
          <w:rFonts w:ascii="宋体" w:cs="宋体" w:hAnsi="宋体" w:eastAsia="宋体"/>
          <w:rtl w:val="0"/>
          <w:lang w:val="zh-TW" w:eastAsia="zh-TW"/>
        </w:rPr>
        <w:t>永远单独作为一行且与其匹配对齐，并尽量在其后说明其匹配的功能模块。</w:t>
      </w:r>
    </w:p>
    <w:p>
      <w:pPr>
        <w:pStyle w:val="Normal.0"/>
        <w:ind w:firstLine="425"/>
        <w:rPr>
          <w:rFonts w:ascii="宋体" w:cs="宋体" w:hAnsi="宋体" w:eastAsia="宋体"/>
        </w:rPr>
      </w:pPr>
      <w:r>
        <w:rPr>
          <w:rFonts w:ascii="宋体" w:cs="宋体" w:hAnsi="宋体" w:eastAsia="宋体"/>
          <w:rtl w:val="0"/>
          <w:lang w:val="zh-TW" w:eastAsia="zh-TW"/>
        </w:rPr>
        <w:t>较长的方法以及类、接口等右括号使用</w:t>
      </w:r>
      <w:r>
        <w:rPr>
          <w:rFonts w:ascii="宋体" w:cs="宋体" w:hAnsi="宋体" w:eastAsia="宋体"/>
          <w:rtl w:val="0"/>
          <w:lang w:val="en-US"/>
        </w:rPr>
        <w:t>//end</w:t>
      </w:r>
      <w:r>
        <w:rPr>
          <w:rFonts w:ascii="宋体" w:cs="宋体" w:hAnsi="宋体" w:eastAsia="宋体"/>
          <w:rtl w:val="0"/>
          <w:lang w:val="en-US"/>
        </w:rPr>
        <w:t>…</w:t>
      </w:r>
      <w:r>
        <w:rPr>
          <w:rFonts w:ascii="宋体" w:cs="宋体" w:hAnsi="宋体" w:eastAsia="宋体"/>
          <w:rtl w:val="0"/>
          <w:lang w:val="zh-TW" w:eastAsia="zh-TW"/>
        </w:rPr>
        <w:t>等标识其结束。</w:t>
      </w:r>
    </w:p>
    <w:p>
      <w:pPr>
        <w:pStyle w:val="Normal.0"/>
        <w:ind w:firstLine="425"/>
        <w:rPr>
          <w:rFonts w:ascii="宋体" w:cs="宋体" w:hAnsi="宋体" w:eastAsia="宋体"/>
          <w:lang w:val="zh-TW" w:eastAsia="zh-TW"/>
        </w:rPr>
      </w:pPr>
      <w:r>
        <w:rPr>
          <w:rFonts w:ascii="宋体" w:cs="宋体" w:hAnsi="宋体" w:eastAsia="宋体"/>
          <w:rtl w:val="0"/>
          <w:lang w:val="zh-TW" w:eastAsia="zh-TW"/>
        </w:rPr>
        <w:t>不要在程序中出现不必要的括号，但有时为了增加可读性和便于理解，当用括号限定相应项。左括号是否换行等随个人习惯而定，若换行当与其前导语句手字符对齐。</w:t>
      </w:r>
    </w:p>
    <w:p>
      <w:pPr>
        <w:pStyle w:val="heading 1"/>
        <w:numPr>
          <w:ilvl w:val="0"/>
          <w:numId w:val="12"/>
        </w:numPr>
        <w:rPr>
          <w:lang w:val="zh-TW" w:eastAsia="zh-TW"/>
        </w:rPr>
      </w:pPr>
      <w:bookmarkStart w:name="_Toc16" w:id="16"/>
      <w:r>
        <w:rPr>
          <w:rFonts w:ascii="黑体" w:cs="黑体" w:hAnsi="黑体" w:eastAsia="黑体"/>
          <w:rtl w:val="0"/>
          <w:lang w:val="zh-TW" w:eastAsia="zh-TW"/>
        </w:rPr>
        <w:t>注释</w:t>
      </w:r>
      <w:bookmarkEnd w:id="16"/>
    </w:p>
    <w:p>
      <w:pPr>
        <w:pStyle w:val="heading 2"/>
        <w:numPr>
          <w:ilvl w:val="1"/>
          <w:numId w:val="12"/>
        </w:numPr>
      </w:pPr>
      <w:bookmarkStart w:name="_Toc17" w:id="17"/>
      <w:r>
        <w:rPr>
          <w:lang w:val="en-US"/>
        </w:rPr>
        <w:tab/>
      </w:r>
      <w:r>
        <w:rPr>
          <w:rFonts w:ascii="黑体" w:cs="黑体" w:hAnsi="黑体" w:eastAsia="黑体"/>
          <w:rtl w:val="0"/>
          <w:lang w:val="zh-TW" w:eastAsia="zh-TW"/>
        </w:rPr>
        <w:t>基本原则</w:t>
      </w:r>
      <w:bookmarkEnd w:id="17"/>
    </w:p>
    <w:p>
      <w:pPr>
        <w:pStyle w:val="Normal.0"/>
        <w:ind w:firstLine="425"/>
        <w:rPr>
          <w:lang w:val="zh-TW" w:eastAsia="zh-TW"/>
        </w:rPr>
      </w:pPr>
      <w:r>
        <w:rPr>
          <w:rFonts w:ascii="宋体" w:cs="宋体" w:hAnsi="宋体" w:eastAsia="宋体"/>
          <w:rtl w:val="0"/>
          <w:lang w:val="zh-TW" w:eastAsia="zh-TW"/>
        </w:rPr>
        <w:t>注释应该增加代码的清晰度，代码注释的目的要使代码更易于被其他开发人员理解；如果你的程序不值得注释，那么它很可能也不值得运行；应避免使用装饰性内容；应保持注释的简介；注释信息不仅要包括代码的功能还应给出原因；不要为了注释而注释；除变量定义等短语句的注释可用行尾注释外，其他注释当避免使用行尾注释。</w:t>
      </w:r>
    </w:p>
    <w:p>
      <w:pPr>
        <w:pStyle w:val="heading 2"/>
        <w:numPr>
          <w:ilvl w:val="1"/>
          <w:numId w:val="18"/>
        </w:numPr>
      </w:pPr>
      <w:bookmarkStart w:name="_Toc18" w:id="18"/>
      <w:r>
        <w:rPr>
          <w:rtl w:val="0"/>
          <w:lang w:val="en-US"/>
        </w:rPr>
        <w:t>JavaDoc</w:t>
      </w:r>
      <w:bookmarkEnd w:id="18"/>
    </w:p>
    <w:p>
      <w:pPr>
        <w:pStyle w:val="Normal.0"/>
        <w:ind w:firstLine="425"/>
        <w:rPr>
          <w:rFonts w:ascii="宋体" w:cs="宋体" w:hAnsi="宋体" w:eastAsia="宋体"/>
        </w:rPr>
      </w:pPr>
      <w:r>
        <w:rPr>
          <w:rFonts w:ascii="宋体" w:cs="宋体" w:hAnsi="宋体" w:eastAsia="宋体"/>
          <w:rtl w:val="0"/>
          <w:lang w:val="zh-TW" w:eastAsia="zh-TW"/>
        </w:rPr>
        <w:t>对类、方法、变量等的注释需要符合</w:t>
      </w:r>
      <w:r>
        <w:rPr>
          <w:rFonts w:ascii="宋体" w:cs="宋体" w:hAnsi="宋体" w:eastAsia="宋体"/>
          <w:rtl w:val="0"/>
          <w:lang w:val="en-US"/>
        </w:rPr>
        <w:t>JavaDoc</w:t>
      </w:r>
      <w:r>
        <w:rPr>
          <w:rFonts w:ascii="宋体" w:cs="宋体" w:hAnsi="宋体" w:eastAsia="宋体"/>
          <w:rtl w:val="0"/>
          <w:lang w:val="zh-TW" w:eastAsia="zh-TW"/>
        </w:rPr>
        <w:t>规范，对于每个类，方法都应详细说明其功能、条件、参数等，并使用良好的</w:t>
      </w:r>
      <w:r>
        <w:rPr>
          <w:rFonts w:ascii="宋体" w:cs="宋体" w:hAnsi="宋体" w:eastAsia="宋体"/>
          <w:rtl w:val="0"/>
          <w:lang w:val="en-US"/>
        </w:rPr>
        <w:t>HTML</w:t>
      </w:r>
      <w:r>
        <w:rPr>
          <w:rFonts w:ascii="宋体" w:cs="宋体" w:hAnsi="宋体" w:eastAsia="宋体"/>
          <w:rtl w:val="0"/>
          <w:lang w:val="zh-TW" w:eastAsia="zh-TW"/>
        </w:rPr>
        <w:t>标记格式化注释，以便生成的</w:t>
      </w:r>
      <w:r>
        <w:rPr>
          <w:rFonts w:ascii="宋体" w:cs="宋体" w:hAnsi="宋体" w:eastAsia="宋体"/>
          <w:rtl w:val="0"/>
          <w:lang w:val="en-US"/>
        </w:rPr>
        <w:t>JavaDoc</w:t>
      </w:r>
      <w:r>
        <w:rPr>
          <w:rFonts w:ascii="宋体" w:cs="宋体" w:hAnsi="宋体" w:eastAsia="宋体"/>
          <w:rtl w:val="0"/>
          <w:lang w:val="zh-TW" w:eastAsia="zh-TW"/>
        </w:rPr>
        <w:t>易阅读和理解，类注释中当包含版本和作者信息。</w:t>
      </w:r>
    </w:p>
    <w:p>
      <w:pPr>
        <w:pStyle w:val="heading 2"/>
        <w:numPr>
          <w:ilvl w:val="1"/>
          <w:numId w:val="12"/>
        </w:numPr>
        <w:rPr>
          <w:lang w:val="zh-TW" w:eastAsia="zh-TW"/>
        </w:rPr>
      </w:pPr>
      <w:bookmarkStart w:name="_Toc19" w:id="19"/>
      <w:r>
        <w:rPr>
          <w:rFonts w:ascii="黑体" w:cs="黑体" w:hAnsi="黑体" w:eastAsia="黑体"/>
          <w:rtl w:val="0"/>
          <w:lang w:val="zh-TW" w:eastAsia="zh-TW"/>
        </w:rPr>
        <w:t>注释的格式</w:t>
      </w:r>
      <w:bookmarkEnd w:id="19"/>
    </w:p>
    <w:p>
      <w:pPr>
        <w:pStyle w:val="Normal.0"/>
        <w:numPr>
          <w:ilvl w:val="0"/>
          <w:numId w:val="20"/>
        </w:numPr>
        <w:rPr>
          <w:lang w:val="zh-TW" w:eastAsia="zh-TW"/>
        </w:rPr>
      </w:pPr>
      <w:r>
        <w:rPr>
          <w:rFonts w:ascii="宋体" w:cs="宋体" w:hAnsi="宋体" w:eastAsia="宋体"/>
          <w:rtl w:val="0"/>
          <w:lang w:val="zh-TW" w:eastAsia="zh-TW"/>
        </w:rPr>
        <w:t>注释中的第一个句子要以（英文）句号、问号或者感叹号结束。</w:t>
      </w:r>
      <w:r>
        <w:rPr>
          <w:rtl w:val="0"/>
          <w:lang w:val="en-US"/>
        </w:rPr>
        <w:t>Javadoc</w:t>
      </w:r>
      <w:r>
        <w:rPr>
          <w:rFonts w:ascii="宋体" w:cs="宋体" w:hAnsi="宋体" w:eastAsia="宋体"/>
          <w:rtl w:val="0"/>
          <w:lang w:val="zh-TW" w:eastAsia="zh-TW"/>
        </w:rPr>
        <w:t>生成工具会将注释中的第一个句子放在方法汇总表和索引中。</w:t>
      </w:r>
      <w:r>
        <w:rPr>
          <w:rtl w:val="0"/>
          <w:lang w:val="en-US"/>
        </w:rPr>
        <w:t xml:space="preserve"> </w:t>
      </w:r>
    </w:p>
    <w:p>
      <w:pPr>
        <w:pStyle w:val="Normal.0"/>
        <w:numPr>
          <w:ilvl w:val="0"/>
          <w:numId w:val="20"/>
        </w:numPr>
        <w:rPr>
          <w:lang w:val="zh-TW" w:eastAsia="zh-TW"/>
        </w:rPr>
      </w:pPr>
      <w:r>
        <w:rPr>
          <w:rFonts w:ascii="宋体" w:cs="宋体" w:hAnsi="宋体" w:eastAsia="宋体"/>
          <w:rtl w:val="0"/>
          <w:lang w:val="zh-TW" w:eastAsia="zh-TW"/>
        </w:rPr>
        <w:t>为了在</w:t>
      </w:r>
      <w:r>
        <w:rPr>
          <w:rtl w:val="0"/>
          <w:lang w:val="en-US"/>
        </w:rPr>
        <w:t>JavaDoc</w:t>
      </w:r>
      <w:r>
        <w:rPr>
          <w:rFonts w:ascii="宋体" w:cs="宋体" w:hAnsi="宋体" w:eastAsia="宋体"/>
          <w:rtl w:val="0"/>
          <w:lang w:val="zh-TW" w:eastAsia="zh-TW"/>
        </w:rPr>
        <w:t>和</w:t>
      </w:r>
      <w:r>
        <w:rPr>
          <w:rtl w:val="0"/>
          <w:lang w:val="en-US"/>
        </w:rPr>
        <w:t>IDE</w:t>
      </w:r>
      <w:r>
        <w:rPr>
          <w:rFonts w:ascii="宋体" w:cs="宋体" w:hAnsi="宋体" w:eastAsia="宋体"/>
          <w:rtl w:val="0"/>
          <w:lang w:val="zh-TW" w:eastAsia="zh-TW"/>
        </w:rPr>
        <w:t>中能快速链接跳转到相关联的类与方法，尽量多的使用</w:t>
      </w:r>
      <w:r>
        <w:rPr>
          <w:rtl w:val="0"/>
          <w:lang w:val="en-US"/>
        </w:rPr>
        <w:t>@see xxx.MyClass</w:t>
      </w:r>
      <w:r>
        <w:rPr>
          <w:rFonts w:ascii="宋体" w:cs="宋体" w:hAnsi="宋体" w:eastAsia="宋体"/>
          <w:rtl w:val="0"/>
          <w:lang w:val="zh-TW" w:eastAsia="zh-TW"/>
        </w:rPr>
        <w:t>，</w:t>
      </w:r>
      <w:r>
        <w:rPr>
          <w:rtl w:val="0"/>
          <w:lang w:val="en-US"/>
        </w:rPr>
        <w:t>@see xx.MyClass#find(String)</w:t>
      </w:r>
      <w:r>
        <w:rPr>
          <w:rFonts w:ascii="宋体" w:cs="宋体" w:hAnsi="宋体" w:eastAsia="宋体"/>
          <w:rtl w:val="0"/>
          <w:lang w:val="zh-TW" w:eastAsia="zh-TW"/>
        </w:rPr>
        <w:t>。</w:t>
      </w:r>
      <w:r>
        <w:rPr>
          <w:rtl w:val="0"/>
          <w:lang w:val="en-US"/>
        </w:rPr>
        <w:t xml:space="preserve"> </w:t>
      </w:r>
    </w:p>
    <w:p>
      <w:pPr>
        <w:pStyle w:val="Normal.0"/>
        <w:numPr>
          <w:ilvl w:val="0"/>
          <w:numId w:val="20"/>
        </w:numPr>
        <w:rPr>
          <w:lang w:val="en-US"/>
        </w:rPr>
      </w:pPr>
      <w:r>
        <w:rPr>
          <w:rtl w:val="0"/>
          <w:lang w:val="en-US"/>
        </w:rPr>
        <w:t>Class</w:t>
      </w:r>
      <w:r>
        <w:rPr>
          <w:rFonts w:ascii="宋体" w:cs="宋体" w:hAnsi="宋体" w:eastAsia="宋体"/>
          <w:rtl w:val="0"/>
          <w:lang w:val="zh-TW" w:eastAsia="zh-TW"/>
        </w:rPr>
        <w:t>必须以</w:t>
      </w:r>
      <w:r>
        <w:rPr>
          <w:rtl w:val="0"/>
          <w:lang w:val="en-US"/>
        </w:rPr>
        <w:t xml:space="preserve">@author </w:t>
      </w:r>
      <w:r>
        <w:rPr>
          <w:rFonts w:ascii="宋体" w:cs="宋体" w:hAnsi="宋体" w:eastAsia="宋体"/>
          <w:rtl w:val="0"/>
          <w:lang w:val="zh-TW" w:eastAsia="zh-TW"/>
        </w:rPr>
        <w:t>作者名声明作者，不需要声明</w:t>
      </w:r>
      <w:r>
        <w:rPr>
          <w:rtl w:val="0"/>
          <w:lang w:val="en-US"/>
        </w:rPr>
        <w:t>@version</w:t>
      </w:r>
      <w:r>
        <w:rPr>
          <w:rFonts w:ascii="宋体" w:cs="宋体" w:hAnsi="宋体" w:eastAsia="宋体"/>
          <w:rtl w:val="0"/>
          <w:lang w:val="zh-TW" w:eastAsia="zh-TW"/>
        </w:rPr>
        <w:t>与</w:t>
      </w:r>
      <w:r>
        <w:rPr>
          <w:rtl w:val="0"/>
          <w:lang w:val="en-US"/>
        </w:rPr>
        <w:t>@date</w:t>
      </w:r>
      <w:r>
        <w:rPr>
          <w:rFonts w:ascii="宋体" w:cs="宋体" w:hAnsi="宋体" w:eastAsia="宋体"/>
          <w:rtl w:val="0"/>
          <w:lang w:val="zh-TW" w:eastAsia="zh-TW"/>
        </w:rPr>
        <w:t>，由版本管理系统保留此信息。</w:t>
      </w:r>
      <w:r>
        <w:rPr>
          <w:rtl w:val="0"/>
          <w:lang w:val="en-US"/>
        </w:rPr>
        <w:t xml:space="preserve"> </w:t>
      </w:r>
    </w:p>
    <w:p>
      <w:pPr>
        <w:pStyle w:val="Normal.0"/>
        <w:numPr>
          <w:ilvl w:val="0"/>
          <w:numId w:val="20"/>
        </w:numPr>
        <w:rPr>
          <w:lang w:val="zh-TW" w:eastAsia="zh-TW"/>
        </w:rPr>
      </w:pPr>
      <w:r>
        <w:rPr>
          <w:rFonts w:ascii="宋体" w:cs="宋体" w:hAnsi="宋体" w:eastAsia="宋体"/>
          <w:rtl w:val="0"/>
          <w:lang w:val="zh-TW" w:eastAsia="zh-TW"/>
        </w:rPr>
        <w:t>如果注释中有超过一个段落，用</w:t>
      </w:r>
      <w:r>
        <w:rPr>
          <w:rtl w:val="0"/>
          <w:lang w:val="en-US"/>
        </w:rPr>
        <w:t>&lt;p&gt;</w:t>
      </w:r>
      <w:r>
        <w:rPr>
          <w:rFonts w:ascii="宋体" w:cs="宋体" w:hAnsi="宋体" w:eastAsia="宋体"/>
          <w:rtl w:val="0"/>
          <w:lang w:val="zh-TW" w:eastAsia="zh-TW"/>
        </w:rPr>
        <w:t>分隔，示例代码以</w:t>
      </w:r>
      <w:r>
        <w:rPr>
          <w:rtl w:val="0"/>
          <w:lang w:val="en-US"/>
        </w:rPr>
        <w:t>&lt;pre&gt;&lt;/pre&gt;</w:t>
      </w:r>
      <w:r>
        <w:rPr>
          <w:rFonts w:ascii="宋体" w:cs="宋体" w:hAnsi="宋体" w:eastAsia="宋体"/>
          <w:rtl w:val="0"/>
          <w:lang w:val="zh-TW" w:eastAsia="zh-TW"/>
        </w:rPr>
        <w:t>包裹。</w:t>
      </w:r>
    </w:p>
    <w:p>
      <w:pPr>
        <w:pStyle w:val="Normal.0"/>
        <w:numPr>
          <w:ilvl w:val="0"/>
          <w:numId w:val="20"/>
        </w:numPr>
        <w:rPr>
          <w:lang w:val="zh-TW" w:eastAsia="zh-TW"/>
        </w:rPr>
      </w:pPr>
      <w:r>
        <w:rPr>
          <w:rFonts w:ascii="宋体" w:cs="宋体" w:hAnsi="宋体" w:eastAsia="宋体"/>
          <w:rtl w:val="0"/>
          <w:lang w:val="zh-TW" w:eastAsia="zh-TW"/>
        </w:rPr>
        <w:t>标识</w:t>
      </w:r>
      <w:r>
        <w:rPr>
          <w:rtl w:val="0"/>
          <w:lang w:val="en-US"/>
        </w:rPr>
        <w:t>(java keyword, class/method/field/argument</w:t>
      </w:r>
      <w:r>
        <w:rPr>
          <w:rFonts w:ascii="宋体" w:cs="宋体" w:hAnsi="宋体" w:eastAsia="宋体"/>
          <w:rtl w:val="0"/>
          <w:lang w:val="zh-TW" w:eastAsia="zh-TW"/>
        </w:rPr>
        <w:t>名，</w:t>
      </w:r>
      <w:r>
        <w:rPr>
          <w:rtl w:val="0"/>
          <w:lang w:val="en-US"/>
        </w:rPr>
        <w:t xml:space="preserve">Constants) </w:t>
      </w:r>
      <w:r>
        <w:rPr>
          <w:rFonts w:ascii="宋体" w:cs="宋体" w:hAnsi="宋体" w:eastAsia="宋体"/>
          <w:rtl w:val="0"/>
          <w:lang w:val="zh-TW" w:eastAsia="zh-TW"/>
        </w:rPr>
        <w:t>以</w:t>
      </w:r>
      <w:r>
        <w:rPr>
          <w:rtl w:val="0"/>
          <w:lang w:val="en-US"/>
        </w:rPr>
        <w:t>&lt;code&gt;&lt;/code&gt;</w:t>
      </w:r>
      <w:r>
        <w:rPr>
          <w:rFonts w:ascii="宋体" w:cs="宋体" w:hAnsi="宋体" w:eastAsia="宋体"/>
          <w:rtl w:val="0"/>
          <w:lang w:val="zh-TW" w:eastAsia="zh-TW"/>
        </w:rPr>
        <w:t>包裹。</w:t>
      </w:r>
    </w:p>
    <w:p>
      <w:pPr>
        <w:pStyle w:val="Normal.0"/>
        <w:numPr>
          <w:ilvl w:val="0"/>
          <w:numId w:val="20"/>
        </w:numPr>
        <w:rPr>
          <w:kern w:val="0"/>
          <w:lang w:val="zh-TW" w:eastAsia="zh-TW"/>
        </w:rPr>
      </w:pPr>
      <w:r>
        <w:rPr>
          <w:rFonts w:ascii="宋体" w:cs="宋体" w:hAnsi="宋体" w:eastAsia="宋体"/>
          <w:rtl w:val="0"/>
          <w:lang w:val="zh-TW" w:eastAsia="zh-TW"/>
        </w:rPr>
        <w:t>标识在第一次出现时以</w:t>
      </w:r>
      <w:r>
        <w:rPr>
          <w:rtl w:val="0"/>
          <w:lang w:val="en-US"/>
        </w:rPr>
        <w:t>{@linkxxx.Myclass}</w:t>
      </w:r>
      <w:r>
        <w:rPr>
          <w:rFonts w:ascii="宋体" w:cs="宋体" w:hAnsi="宋体" w:eastAsia="宋体"/>
          <w:rtl w:val="0"/>
          <w:lang w:val="zh-TW" w:eastAsia="zh-TW"/>
        </w:rPr>
        <w:t>注解以便</w:t>
      </w:r>
      <w:r>
        <w:rPr>
          <w:rtl w:val="0"/>
          <w:lang w:val="en-US"/>
        </w:rPr>
        <w:t>JavaDoc</w:t>
      </w:r>
      <w:r>
        <w:rPr>
          <w:rFonts w:ascii="宋体" w:cs="宋体" w:hAnsi="宋体" w:eastAsia="宋体"/>
          <w:rtl w:val="0"/>
          <w:lang w:val="zh-TW" w:eastAsia="zh-TW"/>
        </w:rPr>
        <w:t>与</w:t>
      </w:r>
      <w:r>
        <w:rPr>
          <w:rtl w:val="0"/>
          <w:lang w:val="en-US"/>
        </w:rPr>
        <w:t>IDE</w:t>
      </w:r>
      <w:r>
        <w:rPr>
          <w:rFonts w:ascii="宋体" w:cs="宋体" w:hAnsi="宋体" w:eastAsia="宋体"/>
          <w:rtl w:val="0"/>
          <w:lang w:val="zh-TW" w:eastAsia="zh-TW"/>
        </w:rPr>
        <w:t>中可以链接。</w:t>
      </w:r>
      <w:r>
        <w:rPr>
          <w:kern w:val="0"/>
          <w:rtl w:val="0"/>
          <w:lang w:val="en-US"/>
        </w:rPr>
        <w:t xml:space="preserve"> </w:t>
      </w:r>
    </w:p>
    <w:p>
      <w:pPr>
        <w:pStyle w:val="Normal.0"/>
        <w:ind w:firstLine="425"/>
      </w:pPr>
    </w:p>
    <w:p>
      <w:pPr>
        <w:pStyle w:val="heading 2"/>
        <w:numPr>
          <w:ilvl w:val="1"/>
          <w:numId w:val="21"/>
        </w:numPr>
        <w:rPr>
          <w:lang w:val="zh-TW" w:eastAsia="zh-TW"/>
        </w:rPr>
      </w:pPr>
      <w:bookmarkStart w:name="_Toc20" w:id="20"/>
      <w:r>
        <w:rPr>
          <w:rFonts w:ascii="黑体" w:cs="黑体" w:hAnsi="黑体" w:eastAsia="黑体"/>
          <w:rtl w:val="0"/>
          <w:lang w:val="zh-TW" w:eastAsia="zh-TW"/>
        </w:rPr>
        <w:t>方法注释</w:t>
      </w:r>
      <w:bookmarkEnd w:id="20"/>
    </w:p>
    <w:p>
      <w:pPr>
        <w:pStyle w:val="Normal.0"/>
        <w:ind w:firstLine="425"/>
        <w:rPr>
          <w:rFonts w:ascii="宋体" w:cs="宋体" w:hAnsi="宋体" w:eastAsia="宋体"/>
        </w:rPr>
      </w:pPr>
      <w:r>
        <w:rPr>
          <w:rFonts w:ascii="宋体" w:cs="宋体" w:hAnsi="宋体" w:eastAsia="宋体"/>
          <w:rtl w:val="0"/>
          <w:lang w:val="zh-TW" w:eastAsia="zh-TW"/>
        </w:rPr>
        <w:t>依据标准</w:t>
      </w:r>
      <w:r>
        <w:rPr>
          <w:rFonts w:ascii="宋体" w:cs="宋体" w:hAnsi="宋体" w:eastAsia="宋体"/>
          <w:rtl w:val="0"/>
          <w:lang w:val="en-US"/>
        </w:rPr>
        <w:t>JavaDoc</w:t>
      </w:r>
      <w:r>
        <w:rPr>
          <w:rFonts w:ascii="宋体" w:cs="宋体" w:hAnsi="宋体" w:eastAsia="宋体"/>
          <w:rtl w:val="0"/>
          <w:lang w:val="zh-TW" w:eastAsia="zh-TW"/>
        </w:rPr>
        <w:t>规范对方法进行注释，以明确该方法功能、作用、各参数含义以及返回值等。复杂的算法用</w:t>
      </w:r>
      <w:r>
        <w:rPr>
          <w:rFonts w:ascii="宋体" w:cs="宋体" w:hAnsi="宋体" w:eastAsia="宋体"/>
          <w:rtl w:val="0"/>
          <w:lang w:val="en-US"/>
        </w:rPr>
        <w:t>/**/</w:t>
      </w:r>
      <w:r>
        <w:rPr>
          <w:rFonts w:ascii="宋体" w:cs="宋体" w:hAnsi="宋体" w:eastAsia="宋体"/>
          <w:rtl w:val="0"/>
          <w:lang w:val="zh-TW" w:eastAsia="zh-TW"/>
        </w:rPr>
        <w:t>在方法内注解出。参数注释时当注明其取值范围等；返回值当注释出失败、错误、异常时的返回情况；异常当注释出什么情况、什么时候、什么条件下会引发什么样的异常。</w:t>
      </w:r>
    </w:p>
    <w:p>
      <w:pPr>
        <w:pStyle w:val="Normal.0"/>
        <w:ind w:firstLine="425"/>
        <w:rPr>
          <w:lang w:val="zh-TW" w:eastAsia="zh-TW"/>
        </w:rPr>
      </w:pPr>
      <w:r>
        <w:rPr>
          <w:rFonts w:ascii="宋体" w:cs="宋体" w:hAnsi="宋体" w:eastAsia="宋体"/>
          <w:rtl w:val="0"/>
          <w:lang w:val="zh-TW" w:eastAsia="zh-TW"/>
        </w:rPr>
        <w:t>方法注释示例：</w:t>
      </w:r>
    </w:p>
    <w:p>
      <w:pPr>
        <w:pStyle w:val="Normal.0"/>
        <w:ind w:firstLine="500"/>
        <w:jc w:val="left"/>
        <w:rPr>
          <w:rFonts w:ascii="Courier New" w:cs="Courier New" w:hAnsi="Courier New" w:eastAsia="Courier New"/>
          <w:kern w:val="0"/>
          <w:sz w:val="20"/>
          <w:szCs w:val="20"/>
        </w:rPr>
      </w:pPr>
      <w:r>
        <w:rPr>
          <w:rFonts w:ascii="Courier New" w:hAnsi="Courier New"/>
          <w:color w:val="3f5fbf"/>
          <w:kern w:val="0"/>
          <w:sz w:val="20"/>
          <w:szCs w:val="20"/>
          <w:u w:color="3f5fbf"/>
          <w:rtl w:val="0"/>
          <w:lang w:val="en-US"/>
        </w:rPr>
        <w:t>/***</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lang w:val="en-US"/>
        </w:rPr>
        <w:tab/>
        <w:t xml:space="preserve"> </w:t>
      </w:r>
      <w:r>
        <w:rPr>
          <w:rFonts w:ascii="Courier New" w:hAnsi="Courier New"/>
          <w:color w:val="3f5fbf"/>
          <w:kern w:val="0"/>
          <w:sz w:val="20"/>
          <w:szCs w:val="20"/>
          <w:u w:color="3f5fbf"/>
          <w:rtl w:val="0"/>
          <w:lang w:val="en-US"/>
        </w:rPr>
        <w:t>*</w:t>
      </w:r>
      <w:r>
        <w:rPr>
          <w:rFonts w:ascii="Courier New" w:hAnsi="Courier New"/>
          <w:color w:val="000000"/>
          <w:kern w:val="0"/>
          <w:sz w:val="20"/>
          <w:szCs w:val="20"/>
          <w:u w:color="000000"/>
          <w:rtl w:val="0"/>
          <w:lang w:val="en-US"/>
        </w:rPr>
        <w:t xml:space="preserve"> </w:t>
      </w:r>
      <w:r>
        <w:rPr>
          <w:rFonts w:ascii="宋体" w:cs="宋体" w:hAnsi="宋体" w:eastAsia="宋体"/>
          <w:color w:val="3f5fbf"/>
          <w:kern w:val="0"/>
          <w:sz w:val="20"/>
          <w:szCs w:val="20"/>
          <w:u w:color="3f5fbf"/>
          <w:rtl w:val="0"/>
          <w:lang w:val="zh-TW" w:eastAsia="zh-TW"/>
        </w:rPr>
        <w:t>执行查询。</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lang w:val="en-US"/>
        </w:rPr>
        <w:tab/>
        <w:t xml:space="preserve"> </w:t>
      </w:r>
      <w:r>
        <w:rPr>
          <w:rFonts w:ascii="Courier New" w:hAnsi="Courier New"/>
          <w:color w:val="3f5fbf"/>
          <w:kern w:val="0"/>
          <w:sz w:val="20"/>
          <w:szCs w:val="20"/>
          <w:u w:color="3f5fbf"/>
          <w:rtl w:val="0"/>
          <w:lang w:val="en-US"/>
        </w:rPr>
        <w:t>*</w:t>
      </w:r>
      <w:r>
        <w:rPr>
          <w:rFonts w:ascii="Courier New" w:hAnsi="Courier New"/>
          <w:color w:val="000000"/>
          <w:kern w:val="0"/>
          <w:sz w:val="20"/>
          <w:szCs w:val="20"/>
          <w:u w:color="000000"/>
          <w:rtl w:val="0"/>
          <w:lang w:val="en-US"/>
        </w:rPr>
        <w:t xml:space="preserve"> </w:t>
      </w:r>
      <w:r>
        <w:rPr>
          <w:rFonts w:ascii="宋体" w:cs="宋体" w:hAnsi="宋体" w:eastAsia="宋体"/>
          <w:color w:val="3f5fbf"/>
          <w:kern w:val="0"/>
          <w:sz w:val="20"/>
          <w:szCs w:val="20"/>
          <w:u w:color="3f5fbf"/>
          <w:rtl w:val="0"/>
          <w:lang w:val="zh-TW" w:eastAsia="zh-TW"/>
        </w:rPr>
        <w:t>该方法调用</w:t>
      </w:r>
      <w:r>
        <w:rPr>
          <w:rFonts w:ascii="Courier New" w:hAnsi="Courier New"/>
          <w:color w:val="3f5fbf"/>
          <w:kern w:val="0"/>
          <w:sz w:val="20"/>
          <w:szCs w:val="20"/>
          <w:u w:color="3f5fbf"/>
          <w:rtl w:val="0"/>
          <w:lang w:val="en-US"/>
        </w:rPr>
        <w:t>Statement</w:t>
      </w:r>
      <w:r>
        <w:rPr>
          <w:rFonts w:ascii="宋体" w:cs="宋体" w:hAnsi="宋体" w:eastAsia="宋体"/>
          <w:color w:val="3f5fbf"/>
          <w:kern w:val="0"/>
          <w:sz w:val="20"/>
          <w:szCs w:val="20"/>
          <w:u w:color="3f5fbf"/>
          <w:rtl w:val="0"/>
          <w:lang w:val="zh-TW" w:eastAsia="zh-TW"/>
        </w:rPr>
        <w:t>的</w:t>
      </w:r>
      <w:r>
        <w:rPr>
          <w:rFonts w:ascii="Courier New" w:hAnsi="Courier New"/>
          <w:color w:val="3f5fbf"/>
          <w:kern w:val="0"/>
          <w:sz w:val="20"/>
          <w:szCs w:val="20"/>
          <w:u w:color="3f5fbf"/>
          <w:rtl w:val="0"/>
          <w:lang w:val="en-US"/>
        </w:rPr>
        <w:t>excuteQuery</w:t>
      </w:r>
      <w:r>
        <w:rPr>
          <w:rFonts w:ascii="宋体" w:cs="宋体" w:hAnsi="宋体" w:eastAsia="宋体"/>
          <w:color w:val="3f5fbf"/>
          <w:kern w:val="0"/>
          <w:sz w:val="20"/>
          <w:szCs w:val="20"/>
          <w:u w:color="3f5fbf"/>
          <w:rtl w:val="0"/>
          <w:lang w:val="zh-TW" w:eastAsia="zh-TW"/>
        </w:rPr>
        <w:t>（</w:t>
      </w:r>
      <w:r>
        <w:rPr>
          <w:rFonts w:ascii="Courier New" w:hAnsi="Courier New"/>
          <w:color w:val="3f5fbf"/>
          <w:kern w:val="0"/>
          <w:sz w:val="20"/>
          <w:szCs w:val="20"/>
          <w:u w:color="3f5fbf"/>
          <w:rtl w:val="0"/>
          <w:lang w:val="en-US"/>
        </w:rPr>
        <w:t>sql</w:t>
      </w:r>
      <w:r>
        <w:rPr>
          <w:rFonts w:ascii="宋体" w:cs="宋体" w:hAnsi="宋体" w:eastAsia="宋体"/>
          <w:color w:val="3f5fbf"/>
          <w:kern w:val="0"/>
          <w:sz w:val="20"/>
          <w:szCs w:val="20"/>
          <w:u w:color="3f5fbf"/>
          <w:rtl w:val="0"/>
          <w:lang w:val="zh-TW" w:eastAsia="zh-TW"/>
        </w:rPr>
        <w:t>）方法并返回</w:t>
      </w:r>
      <w:r>
        <w:rPr>
          <w:rFonts w:ascii="Courier New" w:hAnsi="Courier New"/>
          <w:color w:val="3f5fbf"/>
          <w:kern w:val="0"/>
          <w:sz w:val="20"/>
          <w:szCs w:val="20"/>
          <w:u w:color="3f5fbf"/>
          <w:rtl w:val="0"/>
          <w:lang w:val="en-US"/>
        </w:rPr>
        <w:t>ResultSet</w:t>
      </w:r>
      <w:r>
        <w:rPr>
          <w:rFonts w:ascii="宋体" w:cs="宋体" w:hAnsi="宋体" w:eastAsia="宋体"/>
          <w:color w:val="3f5fbf"/>
          <w:kern w:val="0"/>
          <w:sz w:val="20"/>
          <w:szCs w:val="20"/>
          <w:u w:color="3f5fbf"/>
          <w:rtl w:val="0"/>
          <w:lang w:val="zh-TW" w:eastAsia="zh-TW"/>
        </w:rPr>
        <w:t>结果集</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lang w:val="en-US"/>
        </w:rPr>
        <w:tab/>
        <w:t xml:space="preserve"> </w:t>
      </w:r>
      <w:r>
        <w:rPr>
          <w:rFonts w:ascii="Courier New" w:hAnsi="Courier New"/>
          <w:color w:val="3f5fbf"/>
          <w:kern w:val="0"/>
          <w:sz w:val="20"/>
          <w:szCs w:val="20"/>
          <w:u w:color="3f5fbf"/>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7f9fbf"/>
          <w:kern w:val="0"/>
          <w:sz w:val="20"/>
          <w:szCs w:val="20"/>
          <w:u w:color="7f9fbf"/>
          <w:rtl w:val="0"/>
          <w:lang w:val="en-US"/>
        </w:rPr>
        <w:t>@param</w:t>
      </w:r>
      <w:r>
        <w:rPr>
          <w:rFonts w:ascii="Courier New" w:hAnsi="Courier New"/>
          <w:color w:val="000000"/>
          <w:kern w:val="0"/>
          <w:sz w:val="20"/>
          <w:szCs w:val="20"/>
          <w:u w:color="000000"/>
          <w:rtl w:val="0"/>
          <w:lang w:val="en-US"/>
        </w:rPr>
        <w:t xml:space="preserve"> </w:t>
      </w:r>
      <w:r>
        <w:rPr>
          <w:rFonts w:ascii="Courier New" w:hAnsi="Courier New"/>
          <w:color w:val="3f5fbf"/>
          <w:kern w:val="0"/>
          <w:sz w:val="20"/>
          <w:szCs w:val="20"/>
          <w:u w:color="3f5fbf"/>
          <w:rtl w:val="0"/>
          <w:lang w:val="en-US"/>
        </w:rPr>
        <w:t>sql</w:t>
      </w:r>
      <w:r>
        <w:rPr>
          <w:rFonts w:ascii="Courier New" w:hAnsi="Courier New"/>
          <w:color w:val="000000"/>
          <w:kern w:val="0"/>
          <w:sz w:val="20"/>
          <w:szCs w:val="20"/>
          <w:u w:color="000000"/>
          <w:rtl w:val="0"/>
          <w:lang w:val="en-US"/>
        </w:rPr>
        <w:t xml:space="preserve"> </w:t>
      </w:r>
      <w:r>
        <w:rPr>
          <w:rFonts w:ascii="宋体" w:cs="宋体" w:hAnsi="宋体" w:eastAsia="宋体"/>
          <w:color w:val="3f5fbf"/>
          <w:kern w:val="0"/>
          <w:sz w:val="20"/>
          <w:szCs w:val="20"/>
          <w:u w:color="3f5fbf"/>
          <w:rtl w:val="0"/>
          <w:lang w:val="zh-TW" w:eastAsia="zh-TW"/>
        </w:rPr>
        <w:t>标准</w:t>
      </w:r>
      <w:r>
        <w:rPr>
          <w:rFonts w:ascii="Courier New" w:hAnsi="Courier New"/>
          <w:color w:val="3f5fbf"/>
          <w:kern w:val="0"/>
          <w:sz w:val="20"/>
          <w:szCs w:val="20"/>
          <w:u w:color="3f5fbf"/>
          <w:rtl w:val="0"/>
          <w:lang w:val="en-US"/>
        </w:rPr>
        <w:t>SQL</w:t>
      </w:r>
      <w:r>
        <w:rPr>
          <w:rFonts w:ascii="宋体" w:cs="宋体" w:hAnsi="宋体" w:eastAsia="宋体"/>
          <w:color w:val="3f5fbf"/>
          <w:kern w:val="0"/>
          <w:sz w:val="20"/>
          <w:szCs w:val="20"/>
          <w:u w:color="3f5fbf"/>
          <w:rtl w:val="0"/>
          <w:lang w:val="zh-TW" w:eastAsia="zh-TW"/>
        </w:rPr>
        <w:t>语句</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lang w:val="en-US"/>
        </w:rPr>
        <w:tab/>
        <w:t xml:space="preserve"> </w:t>
      </w:r>
      <w:r>
        <w:rPr>
          <w:rFonts w:ascii="Courier New" w:hAnsi="Courier New"/>
          <w:color w:val="3f5fbf"/>
          <w:kern w:val="0"/>
          <w:sz w:val="20"/>
          <w:szCs w:val="20"/>
          <w:u w:color="3f5fbf"/>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7f9fbf"/>
          <w:kern w:val="0"/>
          <w:sz w:val="20"/>
          <w:szCs w:val="20"/>
          <w:u w:color="7f9fbf"/>
          <w:rtl w:val="0"/>
          <w:lang w:val="en-US"/>
        </w:rPr>
        <w:t>@return</w:t>
      </w:r>
      <w:r>
        <w:rPr>
          <w:rFonts w:ascii="Courier New" w:hAnsi="Courier New"/>
          <w:color w:val="000000"/>
          <w:kern w:val="0"/>
          <w:sz w:val="20"/>
          <w:szCs w:val="20"/>
          <w:u w:color="000000"/>
          <w:rtl w:val="0"/>
          <w:lang w:val="en-US"/>
        </w:rPr>
        <w:t xml:space="preserve"> </w:t>
      </w:r>
      <w:r>
        <w:rPr>
          <w:rFonts w:ascii="Courier New" w:hAnsi="Courier New"/>
          <w:color w:val="3f5fbf"/>
          <w:kern w:val="0"/>
          <w:sz w:val="20"/>
          <w:szCs w:val="20"/>
          <w:u w:color="3f5fbf"/>
          <w:rtl w:val="0"/>
          <w:lang w:val="en-US"/>
        </w:rPr>
        <w:t>ResultSet</w:t>
      </w:r>
      <w:r>
        <w:rPr>
          <w:rFonts w:ascii="Courier New" w:hAnsi="Courier New"/>
          <w:color w:val="000000"/>
          <w:kern w:val="0"/>
          <w:sz w:val="20"/>
          <w:szCs w:val="20"/>
          <w:u w:color="000000"/>
          <w:rtl w:val="0"/>
          <w:lang w:val="en-US"/>
        </w:rPr>
        <w:t xml:space="preserve"> </w:t>
      </w:r>
      <w:r>
        <w:rPr>
          <w:rFonts w:ascii="宋体" w:cs="宋体" w:hAnsi="宋体" w:eastAsia="宋体"/>
          <w:color w:val="3f5fbf"/>
          <w:kern w:val="0"/>
          <w:sz w:val="20"/>
          <w:szCs w:val="20"/>
          <w:u w:color="3f5fbf"/>
          <w:rtl w:val="0"/>
          <w:lang w:val="zh-TW" w:eastAsia="zh-TW"/>
        </w:rPr>
        <w:t>结果集，若查询失败则返回</w:t>
      </w:r>
      <w:r>
        <w:rPr>
          <w:rFonts w:ascii="Courier New" w:hAnsi="Courier New"/>
          <w:color w:val="3f5fbf"/>
          <w:kern w:val="0"/>
          <w:sz w:val="20"/>
          <w:szCs w:val="20"/>
          <w:u w:color="3f5fbf"/>
          <w:rtl w:val="0"/>
          <w:lang w:val="en-US"/>
        </w:rPr>
        <w:t>null</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lang w:val="en-US"/>
        </w:rPr>
        <w:tab/>
        <w:t xml:space="preserve"> </w:t>
      </w:r>
      <w:r>
        <w:rPr>
          <w:rFonts w:ascii="Courier New" w:hAnsi="Courier New"/>
          <w:color w:val="3f5fbf"/>
          <w:kern w:val="0"/>
          <w:sz w:val="20"/>
          <w:szCs w:val="20"/>
          <w:u w:color="3f5fbf"/>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7f9fbf"/>
          <w:kern w:val="0"/>
          <w:sz w:val="20"/>
          <w:szCs w:val="20"/>
          <w:u w:color="7f9fbf"/>
          <w:rtl w:val="0"/>
          <w:lang w:val="en-US"/>
        </w:rPr>
        <w:t>@throws</w:t>
      </w:r>
      <w:r>
        <w:rPr>
          <w:rFonts w:ascii="Courier New" w:hAnsi="Courier New"/>
          <w:color w:val="000000"/>
          <w:kern w:val="0"/>
          <w:sz w:val="20"/>
          <w:szCs w:val="20"/>
          <w:u w:color="000000"/>
          <w:rtl w:val="0"/>
          <w:lang w:val="en-US"/>
        </w:rPr>
        <w:t xml:space="preserve"> </w:t>
      </w:r>
      <w:r>
        <w:rPr>
          <w:rFonts w:ascii="Courier New" w:hAnsi="Courier New"/>
          <w:color w:val="3f5fbf"/>
          <w:kern w:val="0"/>
          <w:sz w:val="20"/>
          <w:szCs w:val="20"/>
          <w:u w:color="3f5fbf"/>
          <w:shd w:val="clear" w:color="auto" w:fill="c0c0c0"/>
          <w:rtl w:val="0"/>
          <w:lang w:val="en-US"/>
        </w:rPr>
        <w:t>SQLException</w:t>
      </w:r>
      <w:r>
        <w:rPr>
          <w:rFonts w:ascii="Courier New" w:hAnsi="Courier New"/>
          <w:color w:val="000000"/>
          <w:kern w:val="0"/>
          <w:sz w:val="20"/>
          <w:szCs w:val="20"/>
          <w:u w:color="000000"/>
          <w:rtl w:val="0"/>
          <w:lang w:val="en-US"/>
        </w:rPr>
        <w:t xml:space="preserve"> </w:t>
      </w:r>
      <w:r>
        <w:rPr>
          <w:rFonts w:ascii="宋体" w:cs="宋体" w:hAnsi="宋体" w:eastAsia="宋体"/>
          <w:color w:val="3f5fbf"/>
          <w:kern w:val="0"/>
          <w:sz w:val="20"/>
          <w:szCs w:val="20"/>
          <w:u w:color="3f5fbf"/>
          <w:rtl w:val="0"/>
          <w:lang w:val="zh-TW" w:eastAsia="zh-TW"/>
        </w:rPr>
        <w:t>当查询数据库时可能引发此异常</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rPr>
        <w:tab/>
        <w:t xml:space="preserve"> </w:t>
      </w:r>
      <w:r>
        <w:rPr>
          <w:rFonts w:ascii="Courier New" w:hAnsi="Courier New"/>
          <w:color w:val="3f5fbf"/>
          <w:kern w:val="0"/>
          <w:sz w:val="20"/>
          <w:szCs w:val="20"/>
          <w:u w:color="3f5fbf"/>
          <w:rtl w:val="0"/>
          <w:lang w:val="en-US"/>
        </w:rPr>
        <w:t>*/</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Pr>
        <w:tab/>
      </w:r>
      <w:r>
        <w:rPr>
          <w:rFonts w:ascii="Courier New" w:hAnsi="Courier New"/>
          <w:b w:val="1"/>
          <w:bCs w:val="1"/>
          <w:color w:val="7f0055"/>
          <w:kern w:val="0"/>
          <w:sz w:val="20"/>
          <w:szCs w:val="20"/>
          <w:u w:color="7f0055"/>
          <w:rtl w:val="0"/>
          <w:lang w:val="en-US"/>
        </w:rPr>
        <w:t>public</w:t>
      </w:r>
      <w:r>
        <w:rPr>
          <w:rFonts w:ascii="Courier New" w:hAnsi="Courier New"/>
          <w:color w:val="000000"/>
          <w:kern w:val="0"/>
          <w:sz w:val="20"/>
          <w:szCs w:val="20"/>
          <w:u w:color="000000"/>
          <w:rtl w:val="0"/>
          <w:lang w:val="en-US"/>
        </w:rPr>
        <w:t xml:space="preserve"> ResultSet excuteQuery(String sql)</w:t>
      </w:r>
      <w:r>
        <w:rPr>
          <w:rFonts w:ascii="Courier New" w:hAnsi="Courier New"/>
          <w:b w:val="1"/>
          <w:bCs w:val="1"/>
          <w:color w:val="7f0055"/>
          <w:kern w:val="0"/>
          <w:sz w:val="20"/>
          <w:szCs w:val="20"/>
          <w:u w:color="7f0055"/>
          <w:rtl w:val="0"/>
          <w:lang w:val="en-US"/>
        </w:rPr>
        <w:t>throws</w:t>
      </w:r>
      <w:r>
        <w:rPr>
          <w:rFonts w:ascii="Courier New" w:hAnsi="Courier New"/>
          <w:color w:val="000000"/>
          <w:kern w:val="0"/>
          <w:sz w:val="20"/>
          <w:szCs w:val="20"/>
          <w:u w:color="000000"/>
          <w:rtl w:val="0"/>
          <w:lang w:val="en-US"/>
        </w:rPr>
        <w:t xml:space="preserve"> SQLException{</w:t>
      </w:r>
    </w:p>
    <w:p>
      <w:pPr>
        <w:pStyle w:val="Normal.0"/>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lang w:val="en-US"/>
        </w:rPr>
        <w:tab/>
        <w:tab/>
      </w:r>
      <w:r>
        <w:rPr>
          <w:rFonts w:ascii="Courier New" w:hAnsi="Courier New"/>
          <w:color w:val="3f7f5f"/>
          <w:kern w:val="0"/>
          <w:sz w:val="20"/>
          <w:szCs w:val="20"/>
          <w:u w:color="3f7f5f"/>
          <w:rtl w:val="0"/>
          <w:lang w:val="en-US"/>
        </w:rPr>
        <w:t>//Statement</w:t>
      </w:r>
      <w:r>
        <w:rPr>
          <w:rFonts w:ascii="宋体" w:cs="宋体" w:hAnsi="宋体" w:eastAsia="宋体"/>
          <w:color w:val="3f7f5f"/>
          <w:kern w:val="0"/>
          <w:sz w:val="20"/>
          <w:szCs w:val="20"/>
          <w:u w:color="3f7f5f"/>
          <w:rtl w:val="0"/>
          <w:lang w:val="zh-TW" w:eastAsia="zh-TW"/>
        </w:rPr>
        <w:t>和</w:t>
      </w:r>
      <w:r>
        <w:rPr>
          <w:rFonts w:ascii="Courier New" w:hAnsi="Courier New"/>
          <w:color w:val="3f7f5f"/>
          <w:kern w:val="0"/>
          <w:sz w:val="20"/>
          <w:szCs w:val="20"/>
          <w:u w:color="3f7f5f"/>
          <w:rtl w:val="0"/>
          <w:lang w:val="en-US"/>
        </w:rPr>
        <w:t>sql</w:t>
      </w:r>
      <w:r>
        <w:rPr>
          <w:rFonts w:ascii="宋体" w:cs="宋体" w:hAnsi="宋体" w:eastAsia="宋体"/>
          <w:color w:val="3f7f5f"/>
          <w:kern w:val="0"/>
          <w:sz w:val="20"/>
          <w:szCs w:val="20"/>
          <w:u w:color="3f7f5f"/>
          <w:rtl w:val="0"/>
          <w:lang w:val="zh-TW" w:eastAsia="zh-TW"/>
        </w:rPr>
        <w:t>语句都不能为空</w:t>
      </w:r>
    </w:p>
    <w:p>
      <w:pPr>
        <w:pStyle w:val="Normal.0"/>
        <w:ind w:left="420" w:firstLine="420"/>
        <w:jc w:val="left"/>
        <w:rPr>
          <w:rFonts w:ascii="Courier New" w:cs="Courier New" w:hAnsi="Courier New" w:eastAsia="Courier New"/>
          <w:color w:val="000000"/>
          <w:kern w:val="0"/>
          <w:sz w:val="20"/>
          <w:szCs w:val="20"/>
          <w:u w:color="000000"/>
        </w:rPr>
      </w:pPr>
      <w:r>
        <w:rPr>
          <w:rFonts w:ascii="Courier New" w:hAnsi="Courier New"/>
          <w:b w:val="1"/>
          <w:bCs w:val="1"/>
          <w:color w:val="7f0055"/>
          <w:kern w:val="0"/>
          <w:sz w:val="20"/>
          <w:szCs w:val="20"/>
          <w:u w:color="7f0055"/>
          <w:rtl w:val="0"/>
          <w:lang w:val="en-US"/>
        </w:rPr>
        <w:t>if</w:t>
      </w:r>
      <w:r>
        <w:rPr>
          <w:rFonts w:ascii="Courier New" w:hAnsi="Courier New"/>
          <w:color w:val="000000"/>
          <w:kern w:val="0"/>
          <w:sz w:val="20"/>
          <w:szCs w:val="20"/>
          <w:u w:color="000000"/>
          <w:rtl w:val="0"/>
          <w:lang w:val="en-US"/>
        </w:rPr>
        <w:t>(</w:t>
      </w:r>
      <w:r>
        <w:rPr>
          <w:rFonts w:ascii="Courier New" w:hAnsi="Courier New"/>
          <w:b w:val="1"/>
          <w:bCs w:val="1"/>
          <w:color w:val="7f0055"/>
          <w:kern w:val="0"/>
          <w:sz w:val="20"/>
          <w:szCs w:val="20"/>
          <w:u w:color="7f0055"/>
          <w:rtl w:val="0"/>
          <w:lang w:val="en-US"/>
        </w:rPr>
        <w:t>null</w:t>
      </w:r>
      <w:r>
        <w:rPr>
          <w:rFonts w:ascii="Courier New" w:hAnsi="Courier New"/>
          <w:color w:val="000000"/>
          <w:kern w:val="0"/>
          <w:sz w:val="20"/>
          <w:szCs w:val="20"/>
          <w:u w:color="000000"/>
          <w:rtl w:val="0"/>
          <w:lang w:val="en-US"/>
        </w:rPr>
        <w:t xml:space="preserve"> != stmt &amp;&amp; !StringUtil.Empty(sql)){</w:t>
      </w:r>
    </w:p>
    <w:p>
      <w:pPr>
        <w:pStyle w:val="Normal.0"/>
        <w:ind w:left="420" w:firstLine="420"/>
        <w:jc w:val="left"/>
        <w:rPr>
          <w:rFonts w:ascii="Courier New" w:cs="Courier New" w:hAnsi="Courier New" w:eastAsia="Courier New"/>
          <w:kern w:val="0"/>
          <w:sz w:val="20"/>
          <w:szCs w:val="20"/>
        </w:rPr>
      </w:pPr>
      <w:r>
        <w:rPr>
          <w:rFonts w:ascii="Courier New" w:cs="Courier New" w:hAnsi="Courier New" w:eastAsia="Courier New"/>
          <w:b w:val="1"/>
          <w:bCs w:val="1"/>
          <w:color w:val="7f0055"/>
          <w:kern w:val="0"/>
          <w:sz w:val="20"/>
          <w:szCs w:val="20"/>
          <w:u w:color="7f0055"/>
          <w:lang w:val="en-US"/>
        </w:rPr>
        <w:tab/>
      </w:r>
      <w:r>
        <w:rPr>
          <w:rFonts w:ascii="Courier New" w:hAnsi="Courier New"/>
          <w:color w:val="3f7f5f"/>
          <w:kern w:val="0"/>
          <w:sz w:val="20"/>
          <w:szCs w:val="20"/>
          <w:u w:color="3f7f5f"/>
          <w:rtl w:val="0"/>
          <w:lang w:val="en-US"/>
        </w:rPr>
        <w:t>//</w:t>
      </w:r>
      <w:r>
        <w:rPr>
          <w:rFonts w:ascii="宋体" w:cs="宋体" w:hAnsi="宋体" w:eastAsia="宋体"/>
          <w:color w:val="3f7f5f"/>
          <w:kern w:val="0"/>
          <w:sz w:val="20"/>
          <w:szCs w:val="20"/>
          <w:u w:color="3f7f5f"/>
          <w:rtl w:val="0"/>
          <w:lang w:val="zh-TW" w:eastAsia="zh-TW"/>
        </w:rPr>
        <w:t>返回查询执行结果</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Pr>
        <w:tab/>
        <w:tab/>
        <w:tab/>
      </w:r>
      <w:r>
        <w:rPr>
          <w:rFonts w:ascii="Courier New" w:hAnsi="Courier New"/>
          <w:b w:val="1"/>
          <w:bCs w:val="1"/>
          <w:color w:val="7f0055"/>
          <w:kern w:val="0"/>
          <w:sz w:val="20"/>
          <w:szCs w:val="20"/>
          <w:u w:color="7f0055"/>
          <w:rtl w:val="0"/>
          <w:lang w:val="en-US"/>
        </w:rPr>
        <w:t>return</w:t>
      </w:r>
      <w:r>
        <w:rPr>
          <w:rFonts w:ascii="Courier New" w:hAnsi="Courier New"/>
          <w:color w:val="000000"/>
          <w:kern w:val="0"/>
          <w:sz w:val="20"/>
          <w:szCs w:val="20"/>
          <w:u w:color="000000"/>
          <w:rtl w:val="0"/>
          <w:lang w:val="en-US"/>
        </w:rPr>
        <w:t xml:space="preserve"> stmt.executeQuery(sql);</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tl w:val="0"/>
        </w:rPr>
        <w:tab/>
        <w:tab/>
        <w:t>}</w:t>
      </w:r>
    </w:p>
    <w:p>
      <w:pPr>
        <w:pStyle w:val="Normal.0"/>
        <w:jc w:val="left"/>
        <w:rPr>
          <w:rFonts w:ascii="Courier New" w:cs="Courier New" w:hAnsi="Courier New" w:eastAsia="Courier New"/>
          <w:kern w:val="0"/>
          <w:sz w:val="20"/>
          <w:szCs w:val="20"/>
        </w:rPr>
      </w:pPr>
      <w:r>
        <w:rPr>
          <w:rFonts w:ascii="Courier New" w:cs="Courier New" w:hAnsi="Courier New" w:eastAsia="Courier New"/>
          <w:color w:val="000000"/>
          <w:kern w:val="0"/>
          <w:sz w:val="20"/>
          <w:szCs w:val="20"/>
          <w:u w:color="000000"/>
        </w:rPr>
        <w:tab/>
        <w:tab/>
      </w:r>
      <w:r>
        <w:rPr>
          <w:rFonts w:ascii="Courier New" w:hAnsi="Courier New"/>
          <w:b w:val="1"/>
          <w:bCs w:val="1"/>
          <w:color w:val="7f0055"/>
          <w:kern w:val="0"/>
          <w:sz w:val="20"/>
          <w:szCs w:val="20"/>
          <w:u w:color="7f0055"/>
          <w:rtl w:val="0"/>
          <w:lang w:val="en-US"/>
        </w:rPr>
        <w:t>return</w:t>
      </w:r>
      <w:r>
        <w:rPr>
          <w:rFonts w:ascii="Courier New" w:hAnsi="Courier New"/>
          <w:color w:val="000000"/>
          <w:kern w:val="0"/>
          <w:sz w:val="20"/>
          <w:szCs w:val="20"/>
          <w:u w:color="000000"/>
          <w:rtl w:val="0"/>
          <w:lang w:val="en-US"/>
        </w:rPr>
        <w:t xml:space="preserve"> </w:t>
      </w:r>
      <w:r>
        <w:rPr>
          <w:rFonts w:ascii="Courier New" w:hAnsi="Courier New"/>
          <w:b w:val="1"/>
          <w:bCs w:val="1"/>
          <w:color w:val="7f0055"/>
          <w:kern w:val="0"/>
          <w:sz w:val="20"/>
          <w:szCs w:val="20"/>
          <w:u w:color="7f0055"/>
          <w:rtl w:val="0"/>
          <w:lang w:val="en-US"/>
        </w:rPr>
        <w:t>null</w:t>
      </w:r>
      <w:r>
        <w:rPr>
          <w:rFonts w:ascii="Courier New" w:hAnsi="Courier New"/>
          <w:color w:val="000000"/>
          <w:kern w:val="0"/>
          <w:sz w:val="20"/>
          <w:szCs w:val="20"/>
          <w:u w:color="000000"/>
          <w:rtl w:val="0"/>
          <w:lang w:val="en-US"/>
        </w:rPr>
        <w:t xml:space="preserve"> ;</w:t>
      </w:r>
    </w:p>
    <w:p>
      <w:pPr>
        <w:pStyle w:val="样式1"/>
      </w:pPr>
      <w:r>
        <w:rPr>
          <w:rtl w:val="0"/>
        </w:rPr>
        <w:tab/>
        <w:t>}</w:t>
      </w:r>
    </w:p>
    <w:p>
      <w:pPr>
        <w:pStyle w:val="heading 2"/>
        <w:numPr>
          <w:ilvl w:val="1"/>
          <w:numId w:val="12"/>
        </w:numPr>
        <w:rPr>
          <w:lang w:val="zh-TW" w:eastAsia="zh-TW"/>
        </w:rPr>
      </w:pPr>
      <w:bookmarkStart w:name="_Toc21" w:id="21"/>
      <w:r>
        <w:rPr>
          <w:rFonts w:ascii="黑体" w:cs="黑体" w:hAnsi="黑体" w:eastAsia="黑体"/>
          <w:rtl w:val="0"/>
          <w:lang w:val="zh-TW" w:eastAsia="zh-TW"/>
        </w:rPr>
        <w:t>失效代码注释</w:t>
      </w:r>
      <w:bookmarkEnd w:id="21"/>
    </w:p>
    <w:p>
      <w:pPr>
        <w:pStyle w:val="Normal.0"/>
        <w:ind w:firstLine="425"/>
        <w:rPr>
          <w:rFonts w:ascii="宋体" w:cs="宋体" w:hAnsi="宋体" w:eastAsia="宋体"/>
        </w:rPr>
      </w:pPr>
      <w:r>
        <w:rPr>
          <w:rFonts w:ascii="宋体" w:cs="宋体" w:hAnsi="宋体" w:eastAsia="宋体"/>
          <w:rtl w:val="0"/>
          <w:lang w:val="zh-TW" w:eastAsia="zh-TW"/>
        </w:rPr>
        <w:t>由</w:t>
      </w:r>
      <w:r>
        <w:rPr>
          <w:rFonts w:ascii="宋体" w:cs="宋体" w:hAnsi="宋体" w:eastAsia="宋体"/>
          <w:rtl w:val="0"/>
          <w:lang w:val="en-US"/>
        </w:rPr>
        <w:t>/*...*/</w:t>
      </w:r>
      <w:r>
        <w:rPr>
          <w:rFonts w:ascii="宋体" w:cs="宋体" w:hAnsi="宋体" w:eastAsia="宋体"/>
          <w:rtl w:val="0"/>
          <w:lang w:val="zh-TW" w:eastAsia="zh-TW"/>
        </w:rPr>
        <w:t>界定，标准的</w:t>
      </w:r>
      <w:r>
        <w:rPr>
          <w:rFonts w:ascii="宋体" w:cs="宋体" w:hAnsi="宋体" w:eastAsia="宋体"/>
          <w:rtl w:val="0"/>
          <w:lang w:val="en-US"/>
        </w:rPr>
        <w:t>C-Style</w:t>
      </w:r>
      <w:r>
        <w:rPr>
          <w:rFonts w:ascii="宋体" w:cs="宋体" w:hAnsi="宋体" w:eastAsia="宋体"/>
          <w:rtl w:val="0"/>
          <w:lang w:val="zh-TW" w:eastAsia="zh-TW"/>
        </w:rPr>
        <w:t>的注释。专用于注释已失效的代码。</w:t>
      </w:r>
    </w:p>
    <w:p>
      <w:pPr>
        <w:pStyle w:val="Normal.0"/>
        <w:ind w:firstLine="425"/>
        <w:rPr>
          <w:rFonts w:ascii="宋体" w:cs="宋体" w:hAnsi="宋体" w:eastAsia="宋体"/>
        </w:rPr>
      </w:pPr>
      <w:r>
        <w:rPr>
          <w:rFonts w:ascii="宋体" w:cs="宋体" w:hAnsi="宋体" w:eastAsia="宋体"/>
          <w:rtl w:val="0"/>
          <w:lang w:val="en-US"/>
        </w:rPr>
        <w:t>/*</w:t>
      </w:r>
    </w:p>
    <w:p>
      <w:pPr>
        <w:pStyle w:val="Normal.0"/>
        <w:ind w:firstLine="425"/>
        <w:rPr>
          <w:rFonts w:ascii="宋体" w:cs="宋体" w:hAnsi="宋体" w:eastAsia="宋体"/>
        </w:rPr>
      </w:pPr>
      <w:r>
        <w:rPr>
          <w:rFonts w:ascii="宋体" w:cs="宋体" w:hAnsi="宋体" w:eastAsia="宋体"/>
          <w:rtl w:val="0"/>
          <w:lang w:val="en-US"/>
        </w:rPr>
        <w:t> </w:t>
      </w:r>
      <w:r>
        <w:rPr>
          <w:rFonts w:ascii="宋体" w:cs="宋体" w:hAnsi="宋体" w:eastAsia="宋体"/>
          <w:rtl w:val="0"/>
          <w:lang w:val="en-US"/>
        </w:rPr>
        <w:t>* Comment out the code</w:t>
      </w:r>
    </w:p>
    <w:p>
      <w:pPr>
        <w:pStyle w:val="Normal.0"/>
        <w:ind w:firstLine="425"/>
        <w:rPr>
          <w:rFonts w:ascii="宋体" w:cs="宋体" w:hAnsi="宋体" w:eastAsia="宋体"/>
        </w:rPr>
      </w:pPr>
      <w:r>
        <w:rPr>
          <w:rFonts w:ascii="宋体" w:cs="宋体" w:hAnsi="宋体" w:eastAsia="宋体"/>
          <w:rtl w:val="0"/>
          <w:lang w:val="en-US"/>
        </w:rPr>
        <w:t> </w:t>
      </w:r>
      <w:r>
        <w:rPr>
          <w:rFonts w:ascii="宋体" w:cs="宋体" w:hAnsi="宋体" w:eastAsia="宋体"/>
          <w:rtl w:val="0"/>
          <w:lang w:val="en-US"/>
        </w:rPr>
        <w:t>* String s = "hello";</w:t>
      </w:r>
    </w:p>
    <w:p>
      <w:pPr>
        <w:pStyle w:val="Normal.0"/>
        <w:ind w:firstLine="425"/>
        <w:rPr>
          <w:rFonts w:ascii="宋体" w:cs="宋体" w:hAnsi="宋体" w:eastAsia="宋体"/>
        </w:rPr>
      </w:pPr>
      <w:r>
        <w:rPr>
          <w:rFonts w:ascii="宋体" w:cs="宋体" w:hAnsi="宋体" w:eastAsia="宋体"/>
          <w:rtl w:val="0"/>
          <w:lang w:val="en-US"/>
        </w:rPr>
        <w:t xml:space="preserve"> * System.out.println(s);</w:t>
      </w:r>
    </w:p>
    <w:p>
      <w:pPr>
        <w:pStyle w:val="Normal.0"/>
        <w:ind w:firstLine="425"/>
        <w:rPr>
          <w:rFonts w:ascii="宋体" w:cs="宋体" w:hAnsi="宋体" w:eastAsia="宋体"/>
        </w:rPr>
      </w:pPr>
      <w:r>
        <w:rPr>
          <w:rFonts w:ascii="宋体" w:cs="宋体" w:hAnsi="宋体" w:eastAsia="宋体"/>
          <w:rtl w:val="0"/>
          <w:lang w:val="en-US"/>
        </w:rPr>
        <w:t> </w:t>
      </w:r>
      <w:r>
        <w:rPr>
          <w:rFonts w:ascii="宋体" w:cs="宋体" w:hAnsi="宋体" w:eastAsia="宋体"/>
          <w:rtl w:val="0"/>
          <w:lang w:val="en-US"/>
        </w:rPr>
        <w:t>*/</w:t>
      </w:r>
    </w:p>
    <w:p>
      <w:pPr>
        <w:pStyle w:val="heading 2"/>
        <w:numPr>
          <w:ilvl w:val="1"/>
          <w:numId w:val="12"/>
        </w:numPr>
        <w:rPr>
          <w:lang w:val="zh-TW" w:eastAsia="zh-TW"/>
        </w:rPr>
      </w:pPr>
      <w:bookmarkStart w:name="_Toc22" w:id="22"/>
      <w:r>
        <w:rPr>
          <w:rFonts w:ascii="黑体" w:cs="黑体" w:hAnsi="黑体" w:eastAsia="黑体"/>
          <w:rtl w:val="0"/>
          <w:lang w:val="zh-TW" w:eastAsia="zh-TW"/>
        </w:rPr>
        <w:t>代码细节注释</w:t>
      </w:r>
      <w:bookmarkEnd w:id="22"/>
    </w:p>
    <w:p>
      <w:pPr>
        <w:pStyle w:val="Normal.0"/>
        <w:ind w:firstLine="425"/>
        <w:rPr>
          <w:rFonts w:ascii="宋体" w:cs="宋体" w:hAnsi="宋体" w:eastAsia="宋体"/>
        </w:rPr>
      </w:pPr>
      <w:r>
        <w:rPr>
          <w:rtl w:val="0"/>
          <w:lang w:val="en-US"/>
        </w:rPr>
        <w:t xml:space="preserve">   </w:t>
      </w:r>
      <w:r>
        <w:rPr>
          <w:rFonts w:ascii="宋体" w:cs="宋体" w:hAnsi="宋体" w:eastAsia="宋体"/>
          <w:rtl w:val="0"/>
          <w:lang w:val="zh-TW" w:eastAsia="zh-TW"/>
        </w:rPr>
        <w:t>由</w:t>
      </w:r>
      <w:r>
        <w:rPr>
          <w:rFonts w:ascii="宋体" w:cs="宋体" w:hAnsi="宋体" w:eastAsia="宋体"/>
          <w:rtl w:val="0"/>
          <w:lang w:val="en-US"/>
        </w:rPr>
        <w:t>//</w:t>
      </w:r>
      <w:r>
        <w:rPr>
          <w:rFonts w:ascii="宋体" w:cs="宋体" w:hAnsi="宋体" w:eastAsia="宋体"/>
          <w:rtl w:val="0"/>
          <w:lang w:val="zh-TW" w:eastAsia="zh-TW"/>
        </w:rPr>
        <w:t>界定，专用于注释代码细节，即使有多行注释也仍然使用</w:t>
      </w:r>
      <w:r>
        <w:rPr>
          <w:rFonts w:ascii="宋体" w:cs="宋体" w:hAnsi="宋体" w:eastAsia="宋体"/>
          <w:rtl w:val="0"/>
          <w:lang w:val="en-US"/>
        </w:rPr>
        <w:t>//</w:t>
      </w:r>
      <w:r>
        <w:rPr>
          <w:rFonts w:ascii="宋体" w:cs="宋体" w:hAnsi="宋体" w:eastAsia="宋体"/>
          <w:rtl w:val="0"/>
          <w:lang w:val="zh-TW" w:eastAsia="zh-TW"/>
        </w:rPr>
        <w:t>，以便与用</w:t>
      </w:r>
      <w:r>
        <w:rPr>
          <w:rFonts w:ascii="宋体" w:cs="宋体" w:hAnsi="宋体" w:eastAsia="宋体"/>
          <w:rtl w:val="0"/>
          <w:lang w:val="en-US"/>
        </w:rPr>
        <w:t>/**/</w:t>
      </w:r>
      <w:r>
        <w:rPr>
          <w:rFonts w:ascii="宋体" w:cs="宋体" w:hAnsi="宋体" w:eastAsia="宋体"/>
          <w:rtl w:val="0"/>
          <w:lang w:val="zh-TW" w:eastAsia="zh-TW"/>
        </w:rPr>
        <w:t>注释的失效代码分开，除了私有变量外，不推荐使用行末注释。</w:t>
      </w:r>
    </w:p>
    <w:p>
      <w:pPr>
        <w:pStyle w:val="Normal.0"/>
        <w:ind w:firstLine="425"/>
        <w:rPr>
          <w:rFonts w:ascii="宋体" w:cs="宋体" w:hAnsi="宋体" w:eastAsia="宋体"/>
        </w:rPr>
      </w:pPr>
      <w:r>
        <w:rPr>
          <w:rFonts w:ascii="宋体" w:cs="宋体" w:hAnsi="宋体" w:eastAsia="宋体"/>
          <w:rtl w:val="0"/>
          <w:lang w:val="en-US"/>
        </w:rPr>
        <w:t>class MyClass {</w:t>
      </w:r>
    </w:p>
    <w:p>
      <w:pPr>
        <w:pStyle w:val="Normal.0"/>
        <w:ind w:firstLine="425"/>
        <w:rPr>
          <w:rFonts w:ascii="宋体" w:cs="宋体" w:hAnsi="宋体" w:eastAsia="宋体"/>
        </w:rPr>
      </w:pPr>
      <w:r>
        <w:rPr>
          <w:rFonts w:ascii="宋体" w:cs="宋体" w:hAnsi="宋体" w:eastAsia="宋体"/>
          <w:rtl w:val="0"/>
          <w:lang w:val="en-US"/>
        </w:rPr>
        <w:t xml:space="preserve">    private int myField; // An end-line comment.</w:t>
      </w:r>
    </w:p>
    <w:p>
      <w:pPr>
        <w:pStyle w:val="Normal.0"/>
        <w:ind w:firstLine="425"/>
        <w:rPr>
          <w:rFonts w:ascii="宋体" w:cs="宋体" w:hAnsi="宋体" w:eastAsia="宋体"/>
        </w:rPr>
      </w:pPr>
      <w:r>
        <w:rPr>
          <w:rFonts w:ascii="宋体" w:cs="宋体" w:hAnsi="宋体" w:eastAsia="宋体"/>
          <w:rtl w:val="0"/>
          <w:lang w:val="en-US"/>
        </w:rPr>
        <w:t xml:space="preserve">    public void myMethod {</w:t>
      </w:r>
    </w:p>
    <w:p>
      <w:pPr>
        <w:pStyle w:val="Normal.0"/>
        <w:ind w:firstLine="425"/>
        <w:rPr>
          <w:rFonts w:ascii="宋体" w:cs="宋体" w:hAnsi="宋体" w:eastAsia="宋体"/>
        </w:rPr>
      </w:pPr>
      <w:r>
        <w:rPr>
          <w:rFonts w:ascii="宋体" w:cs="宋体" w:hAnsi="宋体" w:eastAsia="宋体"/>
          <w:rtl w:val="0"/>
          <w:lang w:val="en-US"/>
        </w:rPr>
        <w:t xml:space="preserve">       //a very very long</w:t>
      </w:r>
    </w:p>
    <w:p>
      <w:pPr>
        <w:pStyle w:val="Normal.0"/>
        <w:ind w:firstLine="425"/>
        <w:rPr>
          <w:rFonts w:ascii="宋体" w:cs="宋体" w:hAnsi="宋体" w:eastAsia="宋体"/>
        </w:rPr>
      </w:pPr>
      <w:r>
        <w:rPr>
          <w:rFonts w:ascii="宋体" w:cs="宋体" w:hAnsi="宋体" w:eastAsia="宋体"/>
          <w:rtl w:val="0"/>
          <w:lang w:val="en-US"/>
        </w:rPr>
        <w:t xml:space="preserve">       //comment.</w:t>
      </w:r>
    </w:p>
    <w:p>
      <w:pPr>
        <w:pStyle w:val="Normal.0"/>
        <w:ind w:firstLine="425"/>
        <w:rPr>
          <w:rFonts w:ascii="宋体" w:cs="宋体" w:hAnsi="宋体" w:eastAsia="宋体"/>
        </w:rPr>
      </w:pPr>
      <w:r>
        <w:rPr>
          <w:rFonts w:ascii="宋体" w:cs="宋体" w:hAnsi="宋体" w:eastAsia="宋体"/>
          <w:rtl w:val="0"/>
          <w:lang w:val="en-US"/>
        </w:rPr>
        <w:t xml:space="preserve">       if (condition1) {</w:t>
      </w:r>
    </w:p>
    <w:p>
      <w:pPr>
        <w:pStyle w:val="Normal.0"/>
        <w:ind w:firstLine="425"/>
        <w:rPr>
          <w:rFonts w:ascii="宋体" w:cs="宋体" w:hAnsi="宋体" w:eastAsia="宋体"/>
        </w:rPr>
      </w:pPr>
      <w:r>
        <w:rPr>
          <w:rFonts w:ascii="宋体" w:cs="宋体" w:hAnsi="宋体" w:eastAsia="宋体"/>
          <w:rtl w:val="0"/>
          <w:lang w:val="en-US"/>
        </w:rPr>
        <w:t xml:space="preserve">          //condition1 comment</w:t>
      </w:r>
    </w:p>
    <w:p>
      <w:pPr>
        <w:pStyle w:val="Normal.0"/>
        <w:ind w:firstLine="425"/>
        <w:rPr>
          <w:rFonts w:ascii="宋体" w:cs="宋体" w:hAnsi="宋体" w:eastAsia="宋体"/>
        </w:rPr>
      </w:pPr>
      <w:r>
        <w:rPr>
          <w:rFonts w:ascii="宋体" w:cs="宋体" w:hAnsi="宋体" w:eastAsia="宋体"/>
          <w:rtl w:val="0"/>
          <w:lang w:val="en-US"/>
        </w:rPr>
        <w:t xml:space="preserve">          ...</w:t>
      </w:r>
    </w:p>
    <w:p>
      <w:pPr>
        <w:pStyle w:val="Normal.0"/>
        <w:ind w:firstLine="425"/>
        <w:rPr>
          <w:rFonts w:ascii="宋体" w:cs="宋体" w:hAnsi="宋体" w:eastAsia="宋体"/>
        </w:rPr>
      </w:pPr>
      <w:r>
        <w:rPr>
          <w:rFonts w:ascii="宋体" w:cs="宋体" w:hAnsi="宋体" w:eastAsia="宋体"/>
          <w:rtl w:val="0"/>
          <w:lang w:val="en-US"/>
        </w:rPr>
        <w:t xml:space="preserve">        } else {</w:t>
      </w:r>
    </w:p>
    <w:p>
      <w:pPr>
        <w:pStyle w:val="Normal.0"/>
        <w:ind w:firstLine="425"/>
        <w:rPr>
          <w:rFonts w:ascii="宋体" w:cs="宋体" w:hAnsi="宋体" w:eastAsia="宋体"/>
        </w:rPr>
      </w:pPr>
      <w:r>
        <w:rPr>
          <w:rFonts w:ascii="宋体" w:cs="宋体" w:hAnsi="宋体" w:eastAsia="宋体"/>
          <w:rtl w:val="0"/>
          <w:lang w:val="en-US"/>
        </w:rPr>
        <w:t xml:space="preserve">          //elses condition comment</w:t>
      </w:r>
    </w:p>
    <w:p>
      <w:pPr>
        <w:pStyle w:val="Normal.0"/>
        <w:ind w:firstLine="425"/>
        <w:rPr>
          <w:rFonts w:ascii="宋体" w:cs="宋体" w:hAnsi="宋体" w:eastAsia="宋体"/>
        </w:rPr>
      </w:pPr>
      <w:r>
        <w:rPr>
          <w:rFonts w:ascii="宋体" w:cs="宋体" w:hAnsi="宋体" w:eastAsia="宋体"/>
          <w:rtl w:val="0"/>
          <w:lang w:val="en-US"/>
        </w:rPr>
        <w:t xml:space="preserve">          ...</w:t>
      </w:r>
    </w:p>
    <w:p>
      <w:pPr>
        <w:pStyle w:val="Normal.0"/>
        <w:ind w:firstLine="425"/>
        <w:rPr>
          <w:rFonts w:ascii="宋体" w:cs="宋体" w:hAnsi="宋体" w:eastAsia="宋体"/>
        </w:rPr>
      </w:pPr>
      <w:r>
        <w:rPr>
          <w:rFonts w:ascii="宋体" w:cs="宋体" w:hAnsi="宋体" w:eastAsia="宋体"/>
          <w:rtl w:val="0"/>
          <w:lang w:val="en-US"/>
        </w:rPr>
        <w:t xml:space="preserve">        }</w:t>
      </w:r>
    </w:p>
    <w:p>
      <w:pPr>
        <w:pStyle w:val="Normal.0"/>
        <w:ind w:firstLine="425"/>
        <w:rPr>
          <w:rFonts w:ascii="宋体" w:cs="宋体" w:hAnsi="宋体" w:eastAsia="宋体"/>
        </w:rPr>
      </w:pPr>
      <w:r>
        <w:rPr>
          <w:rFonts w:ascii="宋体" w:cs="宋体" w:hAnsi="宋体" w:eastAsia="宋体"/>
          <w:rtl w:val="0"/>
          <w:lang w:val="en-US"/>
        </w:rPr>
        <w:t xml:space="preserve">    }</w:t>
      </w:r>
    </w:p>
    <w:p>
      <w:pPr>
        <w:pStyle w:val="Normal.0"/>
        <w:ind w:firstLine="425"/>
      </w:pPr>
      <w:r>
        <w:rPr>
          <w:rFonts w:ascii="宋体" w:cs="宋体" w:hAnsi="宋体" w:eastAsia="宋体"/>
          <w:rtl w:val="0"/>
          <w:lang w:val="en-US"/>
        </w:rPr>
        <w:t>}</w:t>
      </w:r>
    </w:p>
    <w:p>
      <w:pPr>
        <w:pStyle w:val="heading 2"/>
        <w:numPr>
          <w:ilvl w:val="1"/>
          <w:numId w:val="12"/>
        </w:numPr>
        <w:rPr>
          <w:lang w:val="zh-TW" w:eastAsia="zh-TW"/>
        </w:rPr>
      </w:pPr>
      <w:bookmarkStart w:name="_Toc23" w:id="23"/>
      <w:r>
        <w:rPr>
          <w:rFonts w:ascii="黑体" w:cs="黑体" w:hAnsi="黑体" w:eastAsia="黑体"/>
          <w:rtl w:val="0"/>
          <w:lang w:val="zh-TW" w:eastAsia="zh-TW"/>
        </w:rPr>
        <w:t>特殊代码的注释</w:t>
      </w:r>
      <w:bookmarkEnd w:id="23"/>
    </w:p>
    <w:p>
      <w:pPr>
        <w:pStyle w:val="Normal.0"/>
        <w:numPr>
          <w:ilvl w:val="0"/>
          <w:numId w:val="23"/>
        </w:numPr>
        <w:bidi w:val="0"/>
        <w:ind w:right="0"/>
        <w:jc w:val="both"/>
        <w:rPr>
          <w:rFonts w:ascii="宋体" w:cs="宋体" w:hAnsi="宋体" w:eastAsia="宋体"/>
          <w:kern w:val="0"/>
          <w:sz w:val="24"/>
          <w:szCs w:val="24"/>
          <w:rtl w:val="0"/>
          <w:lang w:val="zh-TW" w:eastAsia="zh-TW"/>
        </w:rPr>
      </w:pPr>
      <w:r>
        <w:rPr>
          <w:rFonts w:ascii="宋体" w:cs="宋体" w:hAnsi="宋体" w:eastAsia="宋体"/>
          <w:sz w:val="21"/>
          <w:szCs w:val="21"/>
          <w:rtl w:val="0"/>
          <w:lang w:val="zh-TW" w:eastAsia="zh-TW"/>
        </w:rPr>
        <w:t>代码质量不好但能正常运行，或者还没有实现的代码用</w:t>
      </w:r>
      <w:r>
        <w:rPr>
          <w:rFonts w:ascii="Times New Roman" w:cs="宋体" w:hAnsi="Times New Roman" w:eastAsia="宋体"/>
          <w:sz w:val="21"/>
          <w:szCs w:val="21"/>
          <w:rtl w:val="0"/>
          <w:lang w:val="en-US"/>
        </w:rPr>
        <w:t xml:space="preserve">//TODO: </w:t>
      </w:r>
      <w:r>
        <w:rPr>
          <w:rFonts w:ascii="宋体" w:cs="宋体" w:hAnsi="宋体" w:eastAsia="宋体"/>
          <w:sz w:val="21"/>
          <w:szCs w:val="21"/>
          <w:rtl w:val="0"/>
          <w:lang w:val="zh-TW" w:eastAsia="zh-TW"/>
        </w:rPr>
        <w:t>或</w:t>
      </w:r>
      <w:r>
        <w:rPr>
          <w:rFonts w:ascii="Times New Roman" w:cs="宋体" w:hAnsi="Times New Roman" w:eastAsia="宋体"/>
          <w:sz w:val="21"/>
          <w:szCs w:val="21"/>
          <w:rtl w:val="0"/>
          <w:lang w:val="en-US"/>
        </w:rPr>
        <w:t xml:space="preserve"> //XXX:</w:t>
      </w:r>
      <w:r>
        <w:rPr>
          <w:rFonts w:ascii="宋体" w:cs="宋体" w:hAnsi="宋体" w:eastAsia="宋体"/>
          <w:sz w:val="21"/>
          <w:szCs w:val="21"/>
          <w:rtl w:val="0"/>
          <w:lang w:val="zh-TW" w:eastAsia="zh-TW"/>
        </w:rPr>
        <w:t>声明</w:t>
      </w:r>
      <w:r>
        <w:rPr>
          <w:rFonts w:ascii="Times New Roman" w:cs="宋体" w:hAnsi="Times New Roman" w:eastAsia="宋体" w:hint="default"/>
          <w:sz w:val="21"/>
          <w:szCs w:val="21"/>
          <w:rtl w:val="0"/>
          <w:lang w:val="en-US"/>
        </w:rPr>
        <w:t xml:space="preserve">  </w:t>
      </w:r>
    </w:p>
    <w:p>
      <w:pPr>
        <w:pStyle w:val="Normal.0"/>
        <w:numPr>
          <w:ilvl w:val="0"/>
          <w:numId w:val="24"/>
        </w:numPr>
        <w:rPr>
          <w:lang w:val="zh-TW" w:eastAsia="zh-TW"/>
        </w:rPr>
      </w:pPr>
      <w:r>
        <w:rPr>
          <w:rFonts w:ascii="宋体" w:cs="宋体" w:hAnsi="宋体" w:eastAsia="宋体"/>
          <w:rtl w:val="0"/>
          <w:lang w:val="zh-TW" w:eastAsia="zh-TW"/>
        </w:rPr>
        <w:t>存在错误隐患的代码用</w:t>
      </w:r>
      <w:r>
        <w:rPr>
          <w:rtl w:val="0"/>
          <w:lang w:val="en-US"/>
        </w:rPr>
        <w:t>//FIXME:</w:t>
      </w:r>
      <w:r>
        <w:rPr>
          <w:rFonts w:ascii="宋体" w:cs="宋体" w:hAnsi="宋体" w:eastAsia="宋体"/>
          <w:rtl w:val="0"/>
          <w:lang w:val="zh-TW" w:eastAsia="zh-TW"/>
        </w:rPr>
        <w:t>声明</w:t>
      </w:r>
    </w:p>
    <w:p>
      <w:pPr>
        <w:pStyle w:val="Normal.0"/>
      </w:pPr>
    </w:p>
    <w:p>
      <w:pPr>
        <w:pStyle w:val="heading 2"/>
        <w:numPr>
          <w:ilvl w:val="1"/>
          <w:numId w:val="25"/>
        </w:numPr>
        <w:rPr>
          <w:lang w:val="zh-TW" w:eastAsia="zh-TW"/>
        </w:rPr>
      </w:pPr>
      <w:bookmarkStart w:name="_Toc24" w:id="24"/>
      <w:r>
        <w:rPr>
          <w:rFonts w:ascii="黑体" w:cs="黑体" w:hAnsi="黑体" w:eastAsia="黑体"/>
          <w:rtl w:val="0"/>
          <w:lang w:val="zh-TW" w:eastAsia="zh-TW"/>
        </w:rPr>
        <w:t>注释参考表</w:t>
      </w:r>
      <w:bookmarkEnd w:id="24"/>
    </w:p>
    <w:p>
      <w:pPr>
        <w:pStyle w:val="Normal.0"/>
        <w:ind w:firstLine="425"/>
        <w:rPr>
          <w:lang w:val="zh-TW" w:eastAsia="zh-TW"/>
        </w:rPr>
      </w:pPr>
      <w:r>
        <w:rPr>
          <w:rFonts w:ascii="宋体" w:cs="宋体" w:hAnsi="宋体" w:eastAsia="宋体"/>
          <w:rtl w:val="0"/>
          <w:lang w:val="zh-TW" w:eastAsia="zh-TW"/>
        </w:rPr>
        <w:t>注释参考表：</w:t>
      </w:r>
    </w:p>
    <w:tbl>
      <w:tblPr>
        <w:tblW w:w="8522" w:type="dxa"/>
        <w:jc w:val="left"/>
        <w:tblInd w:w="108" w:type="dxa"/>
        <w:tblBorders>
          <w:top w:val="single" w:color="cce8cf" w:sz="8" w:space="0" w:shadow="0" w:frame="0"/>
          <w:left w:val="single" w:color="cce8cf" w:sz="8" w:space="0" w:shadow="0" w:frame="0"/>
          <w:bottom w:val="single" w:color="cce8cf" w:sz="8" w:space="0" w:shadow="0" w:frame="0"/>
          <w:right w:val="single" w:color="cce8cf" w:sz="8" w:space="0" w:shadow="0" w:frame="0"/>
          <w:insideH w:val="single" w:color="cce8cf" w:sz="8" w:space="0" w:shadow="0" w:frame="0"/>
          <w:insideV w:val="single" w:color="cce8cf" w:sz="8" w:space="0" w:shadow="0" w:frame="0"/>
        </w:tblBorders>
        <w:shd w:val="clear" w:color="auto" w:fill="ced7e7"/>
        <w:tblLayout w:type="fixed"/>
      </w:tblPr>
      <w:tblGrid>
        <w:gridCol w:w="4261"/>
        <w:gridCol w:w="4261"/>
      </w:tblGrid>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hint="eastAsia"/>
                <w:b w:val="1"/>
                <w:bCs w:val="1"/>
                <w:rtl w:val="0"/>
                <w:lang w:val="zh-TW" w:eastAsia="zh-TW"/>
              </w:rPr>
              <w:t>项目</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hint="eastAsia"/>
                <w:b w:val="1"/>
                <w:bCs w:val="1"/>
                <w:rtl w:val="0"/>
                <w:lang w:val="zh-TW" w:eastAsia="zh-TW"/>
              </w:rPr>
              <w:t>注释内容</w:t>
            </w:r>
          </w:p>
        </w:tc>
      </w:tr>
      <w:tr>
        <w:tblPrEx>
          <w:shd w:val="clear" w:color="auto" w:fill="ced7e7"/>
        </w:tblPrEx>
        <w:trPr>
          <w:trHeight w:val="12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参数</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参数类型</w:t>
            </w:r>
          </w:p>
          <w:p>
            <w:pPr>
              <w:pStyle w:val="Normal.0"/>
              <w:jc w:val="center"/>
            </w:pPr>
            <w:r>
              <w:rPr>
                <w:rFonts w:ascii="宋体" w:cs="宋体" w:hAnsi="宋体" w:eastAsia="宋体"/>
                <w:rtl w:val="0"/>
                <w:lang w:val="zh-TW" w:eastAsia="zh-TW"/>
              </w:rPr>
              <w:t>参数用来做什么</w:t>
            </w:r>
          </w:p>
          <w:p>
            <w:pPr>
              <w:pStyle w:val="Normal.0"/>
              <w:jc w:val="center"/>
            </w:pPr>
            <w:r>
              <w:rPr>
                <w:rFonts w:ascii="宋体" w:cs="宋体" w:hAnsi="宋体" w:eastAsia="宋体"/>
                <w:rtl w:val="0"/>
                <w:lang w:val="zh-TW" w:eastAsia="zh-TW"/>
              </w:rPr>
              <w:t>约束或者前提条件</w:t>
            </w:r>
          </w:p>
          <w:p>
            <w:pPr>
              <w:pStyle w:val="Normal.0"/>
              <w:jc w:val="center"/>
            </w:pPr>
            <w:r>
              <w:rPr>
                <w:rFonts w:ascii="宋体" w:cs="宋体" w:hAnsi="宋体" w:eastAsia="宋体"/>
                <w:rtl w:val="0"/>
                <w:lang w:val="zh-TW" w:eastAsia="zh-TW"/>
              </w:rPr>
              <w:t>示例</w:t>
            </w:r>
          </w:p>
        </w:tc>
      </w:tr>
      <w:tr>
        <w:tblPrEx>
          <w:shd w:val="clear" w:color="auto" w:fill="ced7e7"/>
        </w:tblPrEx>
        <w:trPr>
          <w:trHeight w:val="15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字段</w:t>
            </w:r>
            <w:r>
              <w:rPr>
                <w:rtl w:val="0"/>
                <w:lang w:val="en-US"/>
              </w:rPr>
              <w:t>/</w:t>
            </w:r>
            <w:r>
              <w:rPr>
                <w:rFonts w:ascii="宋体" w:cs="宋体" w:hAnsi="宋体" w:eastAsia="宋体"/>
                <w:rtl w:val="0"/>
                <w:lang w:val="zh-TW" w:eastAsia="zh-TW"/>
              </w:rPr>
              <w:t>属性</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字段属性</w:t>
            </w:r>
          </w:p>
          <w:p>
            <w:pPr>
              <w:pStyle w:val="Normal.0"/>
              <w:jc w:val="center"/>
            </w:pPr>
            <w:r>
              <w:rPr>
                <w:rFonts w:ascii="宋体" w:cs="宋体" w:hAnsi="宋体" w:eastAsia="宋体"/>
                <w:rtl w:val="0"/>
                <w:lang w:val="zh-TW" w:eastAsia="zh-TW"/>
              </w:rPr>
              <w:t>注释所有使用的不变量</w:t>
            </w:r>
          </w:p>
          <w:p>
            <w:pPr>
              <w:pStyle w:val="Normal.0"/>
              <w:jc w:val="center"/>
            </w:pPr>
            <w:r>
              <w:rPr>
                <w:rFonts w:ascii="宋体" w:cs="宋体" w:hAnsi="宋体" w:eastAsia="宋体"/>
                <w:rtl w:val="0"/>
                <w:lang w:val="zh-TW" w:eastAsia="zh-TW"/>
              </w:rPr>
              <w:t>示例</w:t>
            </w:r>
          </w:p>
          <w:p>
            <w:pPr>
              <w:pStyle w:val="Normal.0"/>
              <w:jc w:val="center"/>
            </w:pPr>
            <w:r>
              <w:rPr>
                <w:rFonts w:ascii="宋体" w:cs="宋体" w:hAnsi="宋体" w:eastAsia="宋体"/>
                <w:rtl w:val="0"/>
                <w:lang w:val="zh-TW" w:eastAsia="zh-TW"/>
              </w:rPr>
              <w:t>并行事件</w:t>
            </w:r>
          </w:p>
          <w:p>
            <w:pPr>
              <w:pStyle w:val="Normal.0"/>
              <w:jc w:val="center"/>
            </w:pPr>
            <w:r>
              <w:rPr>
                <w:rFonts w:ascii="宋体" w:cs="宋体" w:hAnsi="宋体" w:eastAsia="宋体"/>
                <w:rtl w:val="0"/>
                <w:lang w:val="zh-TW" w:eastAsia="zh-TW"/>
              </w:rPr>
              <w:t>可见性决策</w:t>
            </w:r>
          </w:p>
        </w:tc>
      </w:tr>
      <w:tr>
        <w:tblPrEx>
          <w:shd w:val="clear" w:color="auto" w:fill="ced7e7"/>
        </w:tblPrEx>
        <w:trPr>
          <w:trHeight w:val="1519"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类</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类的目的</w:t>
            </w:r>
          </w:p>
          <w:p>
            <w:pPr>
              <w:pStyle w:val="Normal.0"/>
              <w:jc w:val="center"/>
            </w:pPr>
            <w:r>
              <w:rPr>
                <w:rFonts w:ascii="宋体" w:cs="宋体" w:hAnsi="宋体" w:eastAsia="宋体"/>
                <w:rtl w:val="0"/>
                <w:lang w:val="zh-TW" w:eastAsia="zh-TW"/>
              </w:rPr>
              <w:t>已知的问题</w:t>
            </w:r>
          </w:p>
          <w:p>
            <w:pPr>
              <w:pStyle w:val="Normal.0"/>
              <w:jc w:val="center"/>
            </w:pPr>
            <w:r>
              <w:rPr>
                <w:rFonts w:ascii="宋体" w:cs="宋体" w:hAnsi="宋体" w:eastAsia="宋体"/>
                <w:rtl w:val="0"/>
                <w:lang w:val="zh-TW" w:eastAsia="zh-TW"/>
              </w:rPr>
              <w:t>类的开发</w:t>
            </w:r>
            <w:r>
              <w:rPr>
                <w:rtl w:val="0"/>
                <w:lang w:val="en-US"/>
              </w:rPr>
              <w:t>/</w:t>
            </w:r>
            <w:r>
              <w:rPr>
                <w:rFonts w:ascii="宋体" w:cs="宋体" w:hAnsi="宋体" w:eastAsia="宋体"/>
                <w:rtl w:val="0"/>
                <w:lang w:val="zh-TW" w:eastAsia="zh-TW"/>
              </w:rPr>
              <w:t>维护历史、版本</w:t>
            </w:r>
          </w:p>
          <w:p>
            <w:pPr>
              <w:pStyle w:val="Normal.0"/>
              <w:jc w:val="center"/>
            </w:pPr>
            <w:r>
              <w:rPr>
                <w:rFonts w:ascii="宋体" w:cs="宋体" w:hAnsi="宋体" w:eastAsia="宋体"/>
                <w:rtl w:val="0"/>
                <w:lang w:val="zh-TW" w:eastAsia="zh-TW"/>
              </w:rPr>
              <w:t>采用的不变量</w:t>
            </w:r>
          </w:p>
          <w:p>
            <w:pPr>
              <w:pStyle w:val="Normal.0"/>
              <w:jc w:val="center"/>
            </w:pPr>
            <w:r>
              <w:rPr>
                <w:rFonts w:ascii="宋体" w:cs="宋体" w:hAnsi="宋体" w:eastAsia="宋体"/>
                <w:rtl w:val="0"/>
                <w:lang w:val="zh-TW" w:eastAsia="zh-TW"/>
              </w:rPr>
              <w:t>并行策略</w:t>
            </w:r>
          </w:p>
        </w:tc>
      </w:tr>
      <w:tr>
        <w:tblPrEx>
          <w:shd w:val="clear" w:color="auto" w:fill="ced7e7"/>
        </w:tblPrEx>
        <w:trPr>
          <w:trHeight w:val="1237"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编译单元（文件）</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每一类</w:t>
            </w:r>
            <w:r>
              <w:rPr>
                <w:rtl w:val="0"/>
                <w:lang w:val="en-US"/>
              </w:rPr>
              <w:t>/</w:t>
            </w:r>
            <w:r>
              <w:rPr>
                <w:rFonts w:ascii="宋体" w:cs="宋体" w:hAnsi="宋体" w:eastAsia="宋体"/>
                <w:rtl w:val="0"/>
                <w:lang w:val="zh-TW" w:eastAsia="zh-TW"/>
              </w:rPr>
              <w:t>类内定义的接口，含简单的说明</w:t>
            </w:r>
          </w:p>
          <w:p>
            <w:pPr>
              <w:pStyle w:val="Normal.0"/>
              <w:jc w:val="center"/>
            </w:pPr>
            <w:r>
              <w:rPr>
                <w:rFonts w:ascii="宋体" w:cs="宋体" w:hAnsi="宋体" w:eastAsia="宋体"/>
                <w:rtl w:val="0"/>
                <w:lang w:val="zh-TW" w:eastAsia="zh-TW"/>
              </w:rPr>
              <w:t>文件名和</w:t>
            </w:r>
            <w:r>
              <w:rPr>
                <w:rtl w:val="0"/>
                <w:lang w:val="en-US"/>
              </w:rPr>
              <w:t>/</w:t>
            </w:r>
            <w:r>
              <w:rPr>
                <w:rFonts w:ascii="宋体" w:cs="宋体" w:hAnsi="宋体" w:eastAsia="宋体"/>
                <w:rtl w:val="0"/>
                <w:lang w:val="zh-TW" w:eastAsia="zh-TW"/>
              </w:rPr>
              <w:t>或标识信息</w:t>
            </w:r>
          </w:p>
          <w:p>
            <w:pPr>
              <w:pStyle w:val="Normal.0"/>
              <w:jc w:val="center"/>
            </w:pPr>
            <w:r>
              <w:rPr>
                <w:rFonts w:ascii="宋体" w:cs="宋体" w:hAnsi="宋体" w:eastAsia="宋体"/>
                <w:rtl w:val="0"/>
                <w:lang w:val="zh-TW" w:eastAsia="zh-TW"/>
              </w:rPr>
              <w:t>修改</w:t>
            </w:r>
            <w:r>
              <w:rPr>
                <w:rtl w:val="0"/>
                <w:lang w:val="en-US"/>
              </w:rPr>
              <w:t>/</w:t>
            </w:r>
            <w:r>
              <w:rPr>
                <w:rFonts w:ascii="宋体" w:cs="宋体" w:hAnsi="宋体" w:eastAsia="宋体"/>
                <w:rtl w:val="0"/>
                <w:lang w:val="zh-TW" w:eastAsia="zh-TW"/>
              </w:rPr>
              <w:t>维护记录</w:t>
            </w:r>
          </w:p>
          <w:p>
            <w:pPr>
              <w:pStyle w:val="Normal.0"/>
              <w:jc w:val="center"/>
            </w:pPr>
            <w:r>
              <w:rPr>
                <w:rFonts w:ascii="宋体" w:cs="宋体" w:hAnsi="宋体" w:eastAsia="宋体"/>
                <w:rtl w:val="0"/>
                <w:lang w:val="zh-TW" w:eastAsia="zh-TW"/>
              </w:rPr>
              <w:t>版权信息</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或许成员函数</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若可能，说明为什么使用滞后初始化</w:t>
            </w:r>
          </w:p>
        </w:tc>
      </w:tr>
      <w:tr>
        <w:tblPrEx>
          <w:shd w:val="clear" w:color="auto" w:fill="ced7e7"/>
        </w:tblPrEx>
        <w:trPr>
          <w:trHeight w:val="6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接口</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目的</w:t>
            </w:r>
          </w:p>
          <w:p>
            <w:pPr>
              <w:pStyle w:val="Normal.0"/>
              <w:jc w:val="center"/>
            </w:pPr>
            <w:r>
              <w:rPr>
                <w:rFonts w:ascii="宋体" w:cs="宋体" w:hAnsi="宋体" w:eastAsia="宋体"/>
                <w:rtl w:val="0"/>
                <w:lang w:val="zh-TW" w:eastAsia="zh-TW"/>
              </w:rPr>
              <w:t>它应如何被使用以及如何不被使用</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局部变量</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用处</w:t>
            </w:r>
            <w:r>
              <w:rPr>
                <w:rtl w:val="0"/>
                <w:lang w:val="en-US"/>
              </w:rPr>
              <w:t>/</w:t>
            </w:r>
            <w:r>
              <w:rPr>
                <w:rFonts w:ascii="宋体" w:cs="宋体" w:hAnsi="宋体" w:eastAsia="宋体"/>
                <w:rtl w:val="0"/>
                <w:lang w:val="zh-TW" w:eastAsia="zh-TW"/>
              </w:rPr>
              <w:t>目的</w:t>
            </w:r>
          </w:p>
        </w:tc>
      </w:tr>
      <w:tr>
        <w:tblPrEx>
          <w:shd w:val="clear" w:color="auto" w:fill="ced7e7"/>
        </w:tblPrEx>
        <w:trPr>
          <w:trHeight w:val="30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成员函数注释</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成员函数做什么以及它为什么做这个</w:t>
            </w:r>
          </w:p>
          <w:p>
            <w:pPr>
              <w:pStyle w:val="Normal.0"/>
              <w:jc w:val="center"/>
            </w:pPr>
            <w:r>
              <w:rPr>
                <w:rFonts w:ascii="宋体" w:cs="宋体" w:hAnsi="宋体" w:eastAsia="宋体"/>
                <w:rtl w:val="0"/>
                <w:lang w:val="zh-TW" w:eastAsia="zh-TW"/>
              </w:rPr>
              <w:t>哪些参数必须传递给一个成员函数</w:t>
            </w:r>
          </w:p>
          <w:p>
            <w:pPr>
              <w:pStyle w:val="Normal.0"/>
              <w:jc w:val="center"/>
            </w:pPr>
            <w:r>
              <w:rPr>
                <w:rFonts w:ascii="宋体" w:cs="宋体" w:hAnsi="宋体" w:eastAsia="宋体"/>
                <w:rtl w:val="0"/>
                <w:lang w:val="zh-TW" w:eastAsia="zh-TW"/>
              </w:rPr>
              <w:t>成员函数返回什么</w:t>
            </w:r>
          </w:p>
          <w:p>
            <w:pPr>
              <w:pStyle w:val="Normal.0"/>
              <w:jc w:val="center"/>
            </w:pPr>
            <w:r>
              <w:rPr>
                <w:rFonts w:ascii="宋体" w:cs="宋体" w:hAnsi="宋体" w:eastAsia="宋体"/>
                <w:rtl w:val="0"/>
                <w:lang w:val="zh-TW" w:eastAsia="zh-TW"/>
              </w:rPr>
              <w:t>已知的问题</w:t>
            </w:r>
          </w:p>
          <w:p>
            <w:pPr>
              <w:pStyle w:val="Normal.0"/>
              <w:jc w:val="center"/>
            </w:pPr>
            <w:r>
              <w:rPr>
                <w:rFonts w:ascii="宋体" w:cs="宋体" w:hAnsi="宋体" w:eastAsia="宋体"/>
                <w:rtl w:val="0"/>
                <w:lang w:val="zh-TW" w:eastAsia="zh-TW"/>
              </w:rPr>
              <w:t>任何由某个成员函数抛出的异常</w:t>
            </w:r>
          </w:p>
          <w:p>
            <w:pPr>
              <w:pStyle w:val="Normal.0"/>
              <w:jc w:val="center"/>
            </w:pPr>
            <w:r>
              <w:rPr>
                <w:rFonts w:ascii="宋体" w:cs="宋体" w:hAnsi="宋体" w:eastAsia="宋体"/>
                <w:rtl w:val="0"/>
                <w:lang w:val="zh-TW" w:eastAsia="zh-TW"/>
              </w:rPr>
              <w:t>可见性决策</w:t>
            </w:r>
          </w:p>
          <w:p>
            <w:pPr>
              <w:pStyle w:val="Normal.0"/>
              <w:jc w:val="center"/>
            </w:pPr>
            <w:r>
              <w:rPr>
                <w:rFonts w:ascii="宋体" w:cs="宋体" w:hAnsi="宋体" w:eastAsia="宋体"/>
                <w:rtl w:val="0"/>
                <w:lang w:val="zh-TW" w:eastAsia="zh-TW"/>
              </w:rPr>
              <w:t>成员函数是如何改变对象</w:t>
            </w:r>
          </w:p>
          <w:p>
            <w:pPr>
              <w:pStyle w:val="Normal.0"/>
              <w:jc w:val="center"/>
            </w:pPr>
            <w:r>
              <w:rPr>
                <w:rFonts w:ascii="宋体" w:cs="宋体" w:hAnsi="宋体" w:eastAsia="宋体"/>
                <w:rtl w:val="0"/>
                <w:lang w:val="zh-TW" w:eastAsia="zh-TW"/>
              </w:rPr>
              <w:t>包含任何修改代码的历史</w:t>
            </w:r>
          </w:p>
          <w:p>
            <w:pPr>
              <w:pStyle w:val="Normal.0"/>
              <w:jc w:val="center"/>
            </w:pPr>
            <w:r>
              <w:rPr>
                <w:rFonts w:ascii="宋体" w:cs="宋体" w:hAnsi="宋体" w:eastAsia="宋体"/>
                <w:rtl w:val="0"/>
                <w:lang w:val="zh-TW" w:eastAsia="zh-TW"/>
              </w:rPr>
              <w:t>如何在适当情况下调用成员函数的例子</w:t>
            </w:r>
          </w:p>
          <w:p>
            <w:pPr>
              <w:pStyle w:val="Normal.0"/>
              <w:jc w:val="center"/>
            </w:pPr>
            <w:r>
              <w:rPr>
                <w:rFonts w:ascii="宋体" w:cs="宋体" w:hAnsi="宋体" w:eastAsia="宋体"/>
                <w:rtl w:val="0"/>
                <w:lang w:val="zh-TW" w:eastAsia="zh-TW"/>
              </w:rPr>
              <w:t>适当的前提条件和后置条件</w:t>
            </w:r>
          </w:p>
        </w:tc>
      </w:tr>
      <w:tr>
        <w:tblPrEx>
          <w:shd w:val="clear" w:color="auto" w:fill="ced7e7"/>
        </w:tblPrEx>
        <w:trPr>
          <w:trHeight w:val="1121"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成员函数内部注释</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控制结构</w:t>
            </w:r>
          </w:p>
          <w:p>
            <w:pPr>
              <w:pStyle w:val="Normal.0"/>
              <w:jc w:val="center"/>
            </w:pPr>
            <w:r>
              <w:rPr>
                <w:rFonts w:ascii="宋体" w:cs="宋体" w:hAnsi="宋体" w:eastAsia="宋体"/>
                <w:rtl w:val="0"/>
                <w:lang w:val="zh-TW" w:eastAsia="zh-TW"/>
              </w:rPr>
              <w:t>代码做了些什么以及为什么这样做</w:t>
            </w:r>
          </w:p>
          <w:p>
            <w:pPr>
              <w:pStyle w:val="Normal.0"/>
              <w:jc w:val="center"/>
            </w:pPr>
            <w:r>
              <w:rPr>
                <w:rFonts w:ascii="宋体" w:cs="宋体" w:hAnsi="宋体" w:eastAsia="宋体"/>
                <w:rtl w:val="0"/>
                <w:lang w:val="zh-TW" w:eastAsia="zh-TW"/>
              </w:rPr>
              <w:t>局部变量</w:t>
            </w:r>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包</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宋体" w:cs="宋体" w:hAnsi="宋体" w:eastAsia="宋体"/>
                <w:rtl w:val="0"/>
                <w:lang w:val="zh-TW" w:eastAsia="zh-TW"/>
              </w:rPr>
              <w:t>包的功能和用途</w:t>
            </w:r>
          </w:p>
        </w:tc>
      </w:tr>
    </w:tbl>
    <w:p>
      <w:pPr>
        <w:pStyle w:val="Normal.0"/>
        <w:rPr>
          <w:lang w:val="zh-TW" w:eastAsia="zh-TW"/>
        </w:rPr>
      </w:pPr>
    </w:p>
    <w:p>
      <w:pPr>
        <w:pStyle w:val="Normal.0"/>
      </w:pPr>
    </w:p>
    <w:p>
      <w:pPr>
        <w:pStyle w:val="heading 1"/>
        <w:numPr>
          <w:ilvl w:val="0"/>
          <w:numId w:val="26"/>
        </w:numPr>
        <w:rPr>
          <w:lang w:val="zh-TW" w:eastAsia="zh-TW"/>
        </w:rPr>
      </w:pPr>
      <w:bookmarkStart w:name="_Toc25" w:id="25"/>
      <w:r>
        <w:rPr>
          <w:rFonts w:ascii="黑体" w:cs="黑体" w:hAnsi="黑体" w:eastAsia="黑体"/>
          <w:rtl w:val="0"/>
          <w:lang w:val="zh-TW" w:eastAsia="zh-TW"/>
        </w:rPr>
        <w:t>命名</w:t>
      </w:r>
      <w:bookmarkEnd w:id="25"/>
    </w:p>
    <w:p>
      <w:pPr>
        <w:pStyle w:val="heading 2"/>
        <w:numPr>
          <w:ilvl w:val="1"/>
          <w:numId w:val="12"/>
        </w:numPr>
        <w:rPr>
          <w:lang w:val="zh-TW" w:eastAsia="zh-TW"/>
        </w:rPr>
      </w:pPr>
      <w:bookmarkStart w:name="_Toc26" w:id="26"/>
      <w:r>
        <w:rPr>
          <w:rFonts w:ascii="黑体" w:cs="黑体" w:hAnsi="黑体" w:eastAsia="黑体"/>
          <w:rtl w:val="0"/>
          <w:lang w:val="zh-TW" w:eastAsia="zh-TW"/>
        </w:rPr>
        <w:t>基本原则</w:t>
      </w:r>
      <w:bookmarkEnd w:id="26"/>
    </w:p>
    <w:p>
      <w:pPr>
        <w:pStyle w:val="Normal.0"/>
        <w:ind w:firstLine="425"/>
        <w:rPr>
          <w:rFonts w:ascii="宋体" w:cs="宋体" w:hAnsi="宋体" w:eastAsia="宋体"/>
          <w:lang w:val="zh-TW" w:eastAsia="zh-TW"/>
        </w:rPr>
      </w:pPr>
      <w:r>
        <w:rPr>
          <w:rFonts w:ascii="宋体" w:cs="宋体" w:hAnsi="宋体" w:eastAsia="宋体"/>
          <w:rtl w:val="0"/>
          <w:lang w:val="zh-TW" w:eastAsia="zh-TW"/>
        </w:rPr>
        <w:t>规范的命名能使程序更易阅读，从而更易于理解。他们也可以提供一些    标识功能方面的信息，有助于更好的理解代码和应用。</w:t>
      </w:r>
    </w:p>
    <w:p>
      <w:pPr>
        <w:pStyle w:val="Normal.0"/>
        <w:ind w:firstLine="425"/>
        <w:rPr>
          <w:rFonts w:ascii="宋体" w:cs="宋体" w:hAnsi="宋体" w:eastAsia="宋体"/>
        </w:rPr>
      </w:pPr>
      <w:r>
        <w:rPr>
          <w:rFonts w:ascii="宋体" w:cs="宋体" w:hAnsi="宋体" w:eastAsia="宋体"/>
          <w:rtl w:val="0"/>
          <w:lang w:val="zh-TW" w:eastAsia="zh-TW"/>
        </w:rPr>
        <w:t>使用可以准确说明变量</w:t>
      </w:r>
      <w:r>
        <w:rPr>
          <w:rFonts w:ascii="宋体" w:cs="宋体" w:hAnsi="宋体" w:eastAsia="宋体"/>
          <w:rtl w:val="0"/>
          <w:lang w:val="en-US"/>
        </w:rPr>
        <w:t>/</w:t>
      </w:r>
      <w:r>
        <w:rPr>
          <w:rFonts w:ascii="宋体" w:cs="宋体" w:hAnsi="宋体" w:eastAsia="宋体"/>
          <w:rtl w:val="0"/>
          <w:lang w:val="zh-TW" w:eastAsia="zh-TW"/>
        </w:rPr>
        <w:t>字段</w:t>
      </w:r>
      <w:r>
        <w:rPr>
          <w:rFonts w:ascii="宋体" w:cs="宋体" w:hAnsi="宋体" w:eastAsia="宋体"/>
          <w:rtl w:val="0"/>
          <w:lang w:val="en-US"/>
        </w:rPr>
        <w:t>/</w:t>
      </w:r>
      <w:r>
        <w:rPr>
          <w:rFonts w:ascii="宋体" w:cs="宋体" w:hAnsi="宋体" w:eastAsia="宋体"/>
          <w:rtl w:val="0"/>
          <w:lang w:val="zh-TW" w:eastAsia="zh-TW"/>
        </w:rPr>
        <w:t>类</w:t>
      </w:r>
      <w:r>
        <w:rPr>
          <w:rFonts w:ascii="宋体" w:cs="宋体" w:hAnsi="宋体" w:eastAsia="宋体"/>
          <w:rtl w:val="0"/>
          <w:lang w:val="en-US"/>
        </w:rPr>
        <w:t>/</w:t>
      </w:r>
      <w:r>
        <w:rPr>
          <w:rFonts w:ascii="宋体" w:cs="宋体" w:hAnsi="宋体" w:eastAsia="宋体"/>
          <w:rtl w:val="0"/>
          <w:lang w:val="zh-TW" w:eastAsia="zh-TW"/>
        </w:rPr>
        <w:t>接口</w:t>
      </w:r>
      <w:r>
        <w:rPr>
          <w:rFonts w:ascii="宋体" w:cs="宋体" w:hAnsi="宋体" w:eastAsia="宋体"/>
          <w:rtl w:val="0"/>
          <w:lang w:val="en-US"/>
        </w:rPr>
        <w:t>/</w:t>
      </w:r>
      <w:r>
        <w:rPr>
          <w:rFonts w:ascii="宋体" w:cs="宋体" w:hAnsi="宋体" w:eastAsia="宋体"/>
          <w:rtl w:val="0"/>
          <w:lang w:val="zh-TW" w:eastAsia="zh-TW"/>
        </w:rPr>
        <w:t>包等完整的英文描述符。例如，采用类似</w:t>
      </w:r>
      <w:r>
        <w:rPr>
          <w:rFonts w:ascii="宋体" w:cs="宋体" w:hAnsi="宋体" w:eastAsia="宋体"/>
          <w:rtl w:val="0"/>
          <w:lang w:val="en-US"/>
        </w:rPr>
        <w:t>firstName</w:t>
      </w:r>
      <w:r>
        <w:rPr>
          <w:rFonts w:ascii="宋体" w:cs="宋体" w:hAnsi="宋体" w:eastAsia="宋体"/>
          <w:rtl w:val="0"/>
          <w:lang w:val="zh-TW" w:eastAsia="zh-TW"/>
        </w:rPr>
        <w:t>，</w:t>
      </w:r>
      <w:r>
        <w:rPr>
          <w:rFonts w:ascii="宋体" w:cs="宋体" w:hAnsi="宋体" w:eastAsia="宋体"/>
          <w:rtl w:val="0"/>
          <w:lang w:val="en-US"/>
        </w:rPr>
        <w:t xml:space="preserve">listAllUsers </w:t>
      </w:r>
      <w:r>
        <w:rPr>
          <w:rFonts w:ascii="宋体" w:cs="宋体" w:hAnsi="宋体" w:eastAsia="宋体"/>
          <w:rtl w:val="0"/>
          <w:lang w:val="zh-TW" w:eastAsia="zh-TW"/>
        </w:rPr>
        <w:t>或者</w:t>
      </w:r>
      <w:r>
        <w:rPr>
          <w:rFonts w:ascii="宋体" w:cs="宋体" w:hAnsi="宋体" w:eastAsia="宋体"/>
          <w:rtl w:val="0"/>
          <w:lang w:val="en-US"/>
        </w:rPr>
        <w:t>CorpoateCustomer</w:t>
      </w:r>
      <w:r>
        <w:rPr>
          <w:rFonts w:ascii="宋体" w:cs="宋体" w:hAnsi="宋体" w:eastAsia="宋体"/>
          <w:rtl w:val="0"/>
          <w:lang w:val="zh-TW" w:eastAsia="zh-TW"/>
        </w:rPr>
        <w:t>这样的名字，</w:t>
      </w:r>
      <w:r>
        <w:rPr>
          <w:rFonts w:ascii="宋体" w:cs="宋体" w:hAnsi="宋体" w:eastAsia="宋体"/>
          <w:b w:val="1"/>
          <w:bCs w:val="1"/>
          <w:color w:val="ff0000"/>
          <w:u w:color="ff0000"/>
          <w:rtl w:val="0"/>
          <w:lang w:val="zh-TW" w:eastAsia="zh-TW"/>
        </w:rPr>
        <w:t>严禁</w:t>
      </w:r>
      <w:r>
        <w:rPr>
          <w:rFonts w:ascii="宋体" w:cs="宋体" w:hAnsi="宋体" w:eastAsia="宋体"/>
          <w:rtl w:val="0"/>
          <w:lang w:val="zh-TW" w:eastAsia="zh-TW"/>
        </w:rPr>
        <w:t>使用</w:t>
      </w:r>
      <w:r>
        <w:rPr>
          <w:rFonts w:ascii="宋体" w:cs="宋体" w:hAnsi="宋体" w:eastAsia="宋体"/>
          <w:b w:val="1"/>
          <w:bCs w:val="1"/>
          <w:rtl w:val="0"/>
          <w:lang w:val="zh-TW" w:eastAsia="zh-TW"/>
        </w:rPr>
        <w:t>汉语拼音</w:t>
      </w:r>
      <w:r>
        <w:rPr>
          <w:rFonts w:ascii="宋体" w:cs="宋体" w:hAnsi="宋体" w:eastAsia="宋体"/>
          <w:rtl w:val="0"/>
          <w:lang w:val="zh-TW" w:eastAsia="zh-TW"/>
        </w:rPr>
        <w:t>及</w:t>
      </w:r>
      <w:r>
        <w:rPr>
          <w:rFonts w:ascii="宋体" w:cs="宋体" w:hAnsi="宋体" w:eastAsia="宋体"/>
          <w:b w:val="1"/>
          <w:bCs w:val="1"/>
          <w:rtl w:val="0"/>
          <w:lang w:val="zh-TW" w:eastAsia="zh-TW"/>
        </w:rPr>
        <w:t>不相关单词</w:t>
      </w:r>
      <w:r>
        <w:rPr>
          <w:rFonts w:ascii="宋体" w:cs="宋体" w:hAnsi="宋体" w:eastAsia="宋体"/>
          <w:rtl w:val="0"/>
          <w:lang w:val="zh-TW" w:eastAsia="zh-TW"/>
        </w:rPr>
        <w:t>命名，虽然</w:t>
      </w:r>
      <w:r>
        <w:rPr>
          <w:rFonts w:ascii="宋体" w:cs="宋体" w:hAnsi="宋体" w:eastAsia="宋体"/>
          <w:rtl w:val="0"/>
          <w:lang w:val="en-US"/>
        </w:rPr>
        <w:t>Java</w:t>
      </w:r>
      <w:r>
        <w:rPr>
          <w:rFonts w:ascii="宋体" w:cs="宋体" w:hAnsi="宋体" w:eastAsia="宋体"/>
          <w:rtl w:val="0"/>
          <w:lang w:val="zh-TW" w:eastAsia="zh-TW"/>
        </w:rPr>
        <w:t>支持</w:t>
      </w:r>
      <w:r>
        <w:rPr>
          <w:rFonts w:ascii="宋体" w:cs="宋体" w:hAnsi="宋体" w:eastAsia="宋体"/>
          <w:rtl w:val="0"/>
          <w:lang w:val="en-US"/>
        </w:rPr>
        <w:t>Unicode</w:t>
      </w:r>
      <w:r>
        <w:rPr>
          <w:rFonts w:ascii="宋体" w:cs="宋体" w:hAnsi="宋体" w:eastAsia="宋体"/>
          <w:rtl w:val="0"/>
          <w:lang w:val="zh-TW" w:eastAsia="zh-TW"/>
        </w:rPr>
        <w:t>命名，但本规范对包、类、接口、方法、变量、字段等</w:t>
      </w:r>
      <w:r>
        <w:rPr>
          <w:rFonts w:ascii="宋体" w:cs="宋体" w:hAnsi="宋体" w:eastAsia="宋体"/>
          <w:b w:val="1"/>
          <w:bCs w:val="1"/>
          <w:color w:val="ff0000"/>
          <w:u w:color="ff0000"/>
          <w:rtl w:val="0"/>
          <w:lang w:val="zh-TW" w:eastAsia="zh-TW"/>
        </w:rPr>
        <w:t>不得使用</w:t>
      </w:r>
      <w:r>
        <w:rPr>
          <w:rFonts w:ascii="宋体" w:cs="宋体" w:hAnsi="宋体" w:eastAsia="宋体"/>
          <w:b w:val="1"/>
          <w:bCs w:val="1"/>
          <w:rtl w:val="0"/>
          <w:lang w:val="zh-TW" w:eastAsia="zh-TW"/>
        </w:rPr>
        <w:t>汉字</w:t>
      </w:r>
      <w:r>
        <w:rPr>
          <w:rFonts w:ascii="宋体" w:cs="宋体" w:hAnsi="宋体" w:eastAsia="宋体"/>
          <w:rtl w:val="0"/>
          <w:lang w:val="zh-TW" w:eastAsia="zh-TW"/>
        </w:rPr>
        <w:t>等进行命名。</w:t>
      </w:r>
    </w:p>
    <w:p>
      <w:pPr>
        <w:pStyle w:val="Normal.0"/>
        <w:ind w:firstLine="425"/>
        <w:rPr>
          <w:rFonts w:ascii="宋体" w:cs="宋体" w:hAnsi="宋体" w:eastAsia="宋体"/>
        </w:rPr>
      </w:pPr>
      <w:r>
        <w:rPr>
          <w:rFonts w:ascii="宋体" w:cs="宋体" w:hAnsi="宋体" w:eastAsia="宋体"/>
          <w:rtl w:val="0"/>
          <w:lang w:val="zh-TW" w:eastAsia="zh-TW"/>
        </w:rPr>
        <w:t>采用该领域的术语，如果用户称他们的客户（</w:t>
      </w:r>
      <w:r>
        <w:rPr>
          <w:rFonts w:ascii="宋体" w:cs="宋体" w:hAnsi="宋体" w:eastAsia="宋体"/>
          <w:rtl w:val="0"/>
          <w:lang w:val="en-US"/>
        </w:rPr>
        <w:t>clients</w:t>
      </w:r>
      <w:r>
        <w:rPr>
          <w:rFonts w:ascii="宋体" w:cs="宋体" w:hAnsi="宋体" w:eastAsia="宋体"/>
          <w:rtl w:val="0"/>
          <w:lang w:val="zh-TW" w:eastAsia="zh-TW"/>
        </w:rPr>
        <w:t>）为</w:t>
      </w:r>
      <w:r>
        <w:rPr>
          <w:rFonts w:ascii="宋体" w:cs="宋体" w:hAnsi="宋体" w:eastAsia="宋体"/>
          <w:rtl w:val="0"/>
          <w:lang w:val="en-US"/>
        </w:rPr>
        <w:t>“</w:t>
      </w:r>
      <w:r>
        <w:rPr>
          <w:rFonts w:ascii="宋体" w:cs="宋体" w:hAnsi="宋体" w:eastAsia="宋体"/>
          <w:rtl w:val="0"/>
          <w:lang w:val="zh-TW" w:eastAsia="zh-TW"/>
        </w:rPr>
        <w:t>顾客</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customers</w:t>
      </w:r>
      <w:r>
        <w:rPr>
          <w:rFonts w:ascii="宋体" w:cs="宋体" w:hAnsi="宋体" w:eastAsia="宋体"/>
          <w:rtl w:val="0"/>
          <w:lang w:val="zh-TW" w:eastAsia="zh-TW"/>
        </w:rPr>
        <w:t>），那么就采用术语</w:t>
      </w:r>
      <w:r>
        <w:rPr>
          <w:rFonts w:ascii="宋体" w:cs="宋体" w:hAnsi="宋体" w:eastAsia="宋体"/>
          <w:rtl w:val="0"/>
          <w:lang w:val="en-US"/>
        </w:rPr>
        <w:t>Customer</w:t>
      </w:r>
      <w:r>
        <w:rPr>
          <w:rFonts w:ascii="宋体" w:cs="宋体" w:hAnsi="宋体" w:eastAsia="宋体"/>
          <w:rtl w:val="0"/>
          <w:lang w:val="zh-TW" w:eastAsia="zh-TW"/>
        </w:rPr>
        <w:t>来命名这个类，而不是</w:t>
      </w:r>
      <w:r>
        <w:rPr>
          <w:rFonts w:ascii="宋体" w:cs="宋体" w:hAnsi="宋体" w:eastAsia="宋体"/>
          <w:rtl w:val="0"/>
          <w:lang w:val="en-US"/>
        </w:rPr>
        <w:t>Client</w:t>
      </w:r>
      <w:r>
        <w:rPr>
          <w:rFonts w:ascii="宋体" w:cs="宋体" w:hAnsi="宋体" w:eastAsia="宋体"/>
          <w:rtl w:val="0"/>
          <w:lang w:val="zh-TW" w:eastAsia="zh-TW"/>
        </w:rPr>
        <w:t>。</w:t>
      </w:r>
    </w:p>
    <w:p>
      <w:pPr>
        <w:pStyle w:val="Normal.0"/>
        <w:ind w:firstLine="425"/>
        <w:rPr>
          <w:rFonts w:ascii="宋体" w:cs="宋体" w:hAnsi="宋体" w:eastAsia="宋体"/>
          <w:lang w:val="zh-TW" w:eastAsia="zh-TW"/>
        </w:rPr>
      </w:pPr>
      <w:r>
        <w:rPr>
          <w:rFonts w:ascii="宋体" w:cs="宋体" w:hAnsi="宋体" w:eastAsia="宋体"/>
          <w:rtl w:val="0"/>
          <w:lang w:val="zh-TW" w:eastAsia="zh-TW"/>
        </w:rPr>
        <w:t>采用大小写混合，提高名字的可读性。一般应该采用小写字母，但是类和接口的名字的首字母，以及任何中间单词的首字母应该大写，包名全部小写。</w:t>
      </w:r>
    </w:p>
    <w:p>
      <w:pPr>
        <w:pStyle w:val="Normal.0"/>
        <w:ind w:firstLine="425"/>
        <w:rPr>
          <w:rFonts w:ascii="宋体" w:cs="宋体" w:hAnsi="宋体" w:eastAsia="宋体"/>
        </w:rPr>
      </w:pPr>
      <w:r>
        <w:rPr>
          <w:rFonts w:ascii="宋体" w:cs="宋体" w:hAnsi="宋体" w:eastAsia="宋体"/>
          <w:rtl w:val="0"/>
          <w:lang w:val="zh-TW" w:eastAsia="zh-TW"/>
        </w:rPr>
        <w:t>尽量少用缩写，但如果一定要使用，当使用公共缩写或者习惯缩写等，如实现（</w:t>
      </w:r>
      <w:r>
        <w:rPr>
          <w:rFonts w:ascii="宋体" w:cs="宋体" w:hAnsi="宋体" w:eastAsia="宋体"/>
          <w:rtl w:val="0"/>
          <w:lang w:val="en-US"/>
        </w:rPr>
        <w:t>implement</w:t>
      </w:r>
      <w:r>
        <w:rPr>
          <w:rFonts w:ascii="宋体" w:cs="宋体" w:hAnsi="宋体" w:eastAsia="宋体"/>
          <w:rtl w:val="0"/>
          <w:lang w:val="zh-TW" w:eastAsia="zh-TW"/>
        </w:rPr>
        <w:t>）可缩写成</w:t>
      </w:r>
      <w:r>
        <w:rPr>
          <w:rFonts w:ascii="宋体" w:cs="宋体" w:hAnsi="宋体" w:eastAsia="宋体"/>
          <w:b w:val="1"/>
          <w:bCs w:val="1"/>
          <w:rtl w:val="0"/>
          <w:lang w:val="en-US"/>
        </w:rPr>
        <w:t>impl</w:t>
      </w:r>
      <w:r>
        <w:rPr>
          <w:rFonts w:ascii="宋体" w:cs="宋体" w:hAnsi="宋体" w:eastAsia="宋体"/>
          <w:rtl w:val="0"/>
          <w:lang w:val="zh-TW" w:eastAsia="zh-TW"/>
        </w:rPr>
        <w:t>，经理（</w:t>
      </w:r>
      <w:r>
        <w:rPr>
          <w:rFonts w:ascii="宋体" w:cs="宋体" w:hAnsi="宋体" w:eastAsia="宋体"/>
          <w:rtl w:val="0"/>
          <w:lang w:val="en-US"/>
        </w:rPr>
        <w:t>manager</w:t>
      </w:r>
      <w:r>
        <w:rPr>
          <w:rFonts w:ascii="宋体" w:cs="宋体" w:hAnsi="宋体" w:eastAsia="宋体"/>
          <w:rtl w:val="0"/>
          <w:lang w:val="zh-TW" w:eastAsia="zh-TW"/>
        </w:rPr>
        <w:t>）可缩写成</w:t>
      </w:r>
      <w:r>
        <w:rPr>
          <w:rFonts w:ascii="宋体" w:cs="宋体" w:hAnsi="宋体" w:eastAsia="宋体"/>
          <w:b w:val="1"/>
          <w:bCs w:val="1"/>
          <w:rtl w:val="0"/>
          <w:lang w:val="en-US"/>
        </w:rPr>
        <w:t>mgr</w:t>
      </w:r>
      <w:r>
        <w:rPr>
          <w:rFonts w:ascii="宋体" w:cs="宋体" w:hAnsi="宋体" w:eastAsia="宋体"/>
          <w:rtl w:val="0"/>
          <w:lang w:val="zh-TW" w:eastAsia="zh-TW"/>
        </w:rPr>
        <w:t>等，</w:t>
      </w:r>
      <w:r>
        <w:rPr>
          <w:rFonts w:ascii="宋体" w:cs="宋体" w:hAnsi="宋体" w:eastAsia="宋体"/>
          <w:b w:val="1"/>
          <w:bCs w:val="1"/>
          <w:color w:val="ff0000"/>
          <w:u w:color="ff0000"/>
          <w:rtl w:val="0"/>
          <w:lang w:val="zh-TW" w:eastAsia="zh-TW"/>
        </w:rPr>
        <w:t>严禁滥用缩写</w:t>
      </w:r>
      <w:r>
        <w:rPr>
          <w:rFonts w:ascii="宋体" w:cs="宋体" w:hAnsi="宋体" w:eastAsia="宋体"/>
          <w:rtl w:val="0"/>
          <w:lang w:val="zh-TW" w:eastAsia="zh-TW"/>
        </w:rPr>
        <w:t>。</w:t>
      </w:r>
    </w:p>
    <w:p>
      <w:pPr>
        <w:pStyle w:val="Normal.0"/>
        <w:ind w:firstLine="425"/>
      </w:pPr>
      <w:r>
        <w:rPr>
          <w:rFonts w:ascii="宋体" w:cs="宋体" w:hAnsi="宋体" w:eastAsia="宋体"/>
          <w:rtl w:val="0"/>
          <w:lang w:val="zh-TW" w:eastAsia="zh-TW"/>
        </w:rPr>
        <w:t>避免使用长名字（最好不超过</w:t>
      </w:r>
      <w:r>
        <w:rPr>
          <w:rFonts w:ascii="宋体" w:cs="宋体" w:hAnsi="宋体" w:eastAsia="宋体"/>
          <w:b w:val="1"/>
          <w:bCs w:val="1"/>
          <w:rtl w:val="0"/>
          <w:lang w:val="en-US"/>
        </w:rPr>
        <w:t>25</w:t>
      </w:r>
      <w:r>
        <w:rPr>
          <w:rFonts w:ascii="宋体" w:cs="宋体" w:hAnsi="宋体" w:eastAsia="宋体"/>
          <w:rtl w:val="0"/>
          <w:lang w:val="zh-TW" w:eastAsia="zh-TW"/>
        </w:rPr>
        <w:t>个字母）；避免使用相似或者仅在大小写上有区别的名字；避免使用数字，但可用</w:t>
      </w:r>
      <w:r>
        <w:rPr>
          <w:rFonts w:ascii="宋体" w:cs="宋体" w:hAnsi="宋体" w:eastAsia="宋体"/>
          <w:b w:val="1"/>
          <w:bCs w:val="1"/>
          <w:rtl w:val="0"/>
          <w:lang w:val="en-US"/>
        </w:rPr>
        <w:t>2</w:t>
      </w:r>
      <w:r>
        <w:rPr>
          <w:rFonts w:ascii="宋体" w:cs="宋体" w:hAnsi="宋体" w:eastAsia="宋体"/>
          <w:b w:val="1"/>
          <w:bCs w:val="1"/>
          <w:rtl w:val="0"/>
          <w:lang w:val="zh-TW" w:eastAsia="zh-TW"/>
        </w:rPr>
        <w:t>代替</w:t>
      </w:r>
      <w:r>
        <w:rPr>
          <w:rFonts w:ascii="宋体" w:cs="宋体" w:hAnsi="宋体" w:eastAsia="宋体"/>
          <w:b w:val="1"/>
          <w:bCs w:val="1"/>
          <w:rtl w:val="0"/>
          <w:lang w:val="en-US"/>
        </w:rPr>
        <w:t>to</w:t>
      </w:r>
      <w:r>
        <w:rPr>
          <w:rFonts w:ascii="宋体" w:cs="宋体" w:hAnsi="宋体" w:eastAsia="宋体"/>
          <w:rtl w:val="0"/>
          <w:lang w:val="zh-TW" w:eastAsia="zh-TW"/>
        </w:rPr>
        <w:t>，用</w:t>
      </w:r>
      <w:r>
        <w:rPr>
          <w:rFonts w:ascii="宋体" w:cs="宋体" w:hAnsi="宋体" w:eastAsia="宋体"/>
          <w:b w:val="1"/>
          <w:bCs w:val="1"/>
          <w:rtl w:val="0"/>
          <w:lang w:val="en-US"/>
        </w:rPr>
        <w:t>4</w:t>
      </w:r>
      <w:r>
        <w:rPr>
          <w:rFonts w:ascii="宋体" w:cs="宋体" w:hAnsi="宋体" w:eastAsia="宋体"/>
          <w:b w:val="1"/>
          <w:bCs w:val="1"/>
          <w:rtl w:val="0"/>
          <w:lang w:val="zh-TW" w:eastAsia="zh-TW"/>
        </w:rPr>
        <w:t>代替</w:t>
      </w:r>
      <w:r>
        <w:rPr>
          <w:rFonts w:ascii="宋体" w:cs="宋体" w:hAnsi="宋体" w:eastAsia="宋体"/>
          <w:b w:val="1"/>
          <w:bCs w:val="1"/>
          <w:rtl w:val="0"/>
          <w:lang w:val="en-US"/>
        </w:rPr>
        <w:t>for</w:t>
      </w:r>
      <w:r>
        <w:rPr>
          <w:rFonts w:ascii="宋体" w:cs="宋体" w:hAnsi="宋体" w:eastAsia="宋体"/>
          <w:rtl w:val="0"/>
          <w:lang w:val="zh-TW" w:eastAsia="zh-TW"/>
        </w:rPr>
        <w:t>等，如：</w:t>
      </w:r>
      <w:r>
        <w:rPr>
          <w:rFonts w:ascii="宋体" w:cs="宋体" w:hAnsi="宋体" w:eastAsia="宋体"/>
          <w:rtl w:val="0"/>
          <w:lang w:val="en-US"/>
        </w:rPr>
        <w:t>go2Jsp</w:t>
      </w:r>
      <w:r>
        <w:rPr>
          <w:rFonts w:ascii="宋体" w:cs="宋体" w:hAnsi="宋体" w:eastAsia="宋体"/>
          <w:rtl w:val="0"/>
          <w:lang w:val="zh-TW" w:eastAsia="zh-TW"/>
        </w:rPr>
        <w:t>。</w:t>
      </w:r>
    </w:p>
    <w:p>
      <w:pPr>
        <w:pStyle w:val="heading 2"/>
        <w:numPr>
          <w:ilvl w:val="1"/>
          <w:numId w:val="12"/>
        </w:numPr>
        <w:rPr>
          <w:lang w:val="zh-TW" w:eastAsia="zh-TW"/>
        </w:rPr>
      </w:pPr>
      <w:bookmarkStart w:name="_Toc27" w:id="27"/>
      <w:r>
        <w:rPr>
          <w:rFonts w:ascii="黑体" w:cs="黑体" w:hAnsi="黑体" w:eastAsia="黑体"/>
          <w:rtl w:val="0"/>
          <w:lang w:val="zh-TW" w:eastAsia="zh-TW"/>
        </w:rPr>
        <w:t>文件、包</w:t>
      </w:r>
      <w:bookmarkEnd w:id="27"/>
    </w:p>
    <w:p>
      <w:pPr>
        <w:pStyle w:val="Normal.0"/>
        <w:ind w:firstLine="425"/>
        <w:rPr>
          <w:rFonts w:ascii="宋体" w:cs="宋体" w:hAnsi="宋体" w:eastAsia="宋体"/>
          <w:lang w:val="zh-TW" w:eastAsia="zh-TW"/>
        </w:rPr>
      </w:pPr>
      <w:r>
        <w:rPr>
          <w:rFonts w:ascii="宋体" w:cs="宋体" w:hAnsi="宋体" w:eastAsia="宋体"/>
          <w:rtl w:val="0"/>
          <w:lang w:val="zh-TW" w:eastAsia="zh-TW"/>
        </w:rPr>
        <w:t>文件名当与其类严格相同，所有单词首字母大写；</w:t>
      </w:r>
    </w:p>
    <w:p>
      <w:pPr>
        <w:pStyle w:val="Normal.0"/>
        <w:ind w:firstLine="425"/>
        <w:rPr>
          <w:rFonts w:ascii="宋体" w:cs="宋体" w:hAnsi="宋体" w:eastAsia="宋体"/>
        </w:rPr>
      </w:pPr>
    </w:p>
    <w:p>
      <w:pPr>
        <w:pStyle w:val="Normal.0"/>
        <w:ind w:firstLine="425"/>
        <w:rPr>
          <w:rFonts w:ascii="宋体" w:cs="宋体" w:hAnsi="宋体" w:eastAsia="宋体"/>
          <w:lang w:val="zh-TW" w:eastAsia="zh-TW"/>
        </w:rPr>
      </w:pPr>
      <w:r>
        <w:rPr>
          <w:rFonts w:ascii="宋体" w:cs="宋体" w:hAnsi="宋体" w:eastAsia="宋体"/>
          <w:b w:val="1"/>
          <w:bCs w:val="1"/>
          <w:rtl w:val="0"/>
          <w:lang w:val="zh-TW" w:eastAsia="zh-TW"/>
        </w:rPr>
        <w:t>包名</w:t>
      </w:r>
      <w:r>
        <w:rPr>
          <w:rFonts w:ascii="宋体" w:cs="宋体" w:hAnsi="宋体" w:eastAsia="宋体"/>
          <w:rtl w:val="0"/>
          <w:lang w:val="zh-TW" w:eastAsia="zh-TW"/>
        </w:rPr>
        <w:t>一般以</w:t>
      </w:r>
      <w:r>
        <w:rPr>
          <w:rFonts w:ascii="宋体" w:cs="宋体" w:hAnsi="宋体" w:eastAsia="宋体"/>
          <w:b w:val="1"/>
          <w:bCs w:val="1"/>
          <w:rtl w:val="0"/>
          <w:lang w:val="zh-TW" w:eastAsia="zh-TW"/>
        </w:rPr>
        <w:t>项目</w:t>
      </w:r>
      <w:r>
        <w:rPr>
          <w:rFonts w:ascii="宋体" w:cs="宋体" w:hAnsi="宋体" w:eastAsia="宋体"/>
          <w:rtl w:val="0"/>
          <w:lang w:val="zh-TW" w:eastAsia="zh-TW"/>
        </w:rPr>
        <w:t>或者</w:t>
      </w:r>
      <w:r>
        <w:rPr>
          <w:rFonts w:ascii="宋体" w:cs="宋体" w:hAnsi="宋体" w:eastAsia="宋体"/>
          <w:b w:val="1"/>
          <w:bCs w:val="1"/>
          <w:rtl w:val="0"/>
          <w:lang w:val="zh-TW" w:eastAsia="zh-TW"/>
        </w:rPr>
        <w:t>模块名</w:t>
      </w:r>
      <w:r>
        <w:rPr>
          <w:rFonts w:ascii="宋体" w:cs="宋体" w:hAnsi="宋体" w:eastAsia="宋体"/>
          <w:rtl w:val="0"/>
          <w:lang w:val="zh-TW" w:eastAsia="zh-TW"/>
        </w:rPr>
        <w:t>命名，少用缩写和长名，</w:t>
      </w:r>
      <w:r>
        <w:rPr>
          <w:rFonts w:ascii="宋体" w:cs="宋体" w:hAnsi="宋体" w:eastAsia="宋体"/>
          <w:b w:val="1"/>
          <w:bCs w:val="1"/>
          <w:rtl w:val="0"/>
          <w:lang w:val="zh-TW" w:eastAsia="zh-TW"/>
        </w:rPr>
        <w:t>一律小写</w:t>
      </w:r>
      <w:r>
        <w:rPr>
          <w:rFonts w:ascii="宋体" w:cs="宋体" w:hAnsi="宋体" w:eastAsia="宋体"/>
          <w:rtl w:val="0"/>
          <w:lang w:val="zh-TW" w:eastAsia="zh-TW"/>
        </w:rPr>
        <w:t>；</w:t>
      </w:r>
    </w:p>
    <w:p>
      <w:pPr>
        <w:pStyle w:val="Normal.0"/>
        <w:ind w:firstLine="425"/>
        <w:rPr>
          <w:rFonts w:ascii="宋体" w:cs="宋体" w:hAnsi="宋体" w:eastAsia="宋体"/>
        </w:rPr>
      </w:pPr>
      <w:r>
        <w:rPr>
          <w:rFonts w:ascii="宋体" w:cs="宋体" w:hAnsi="宋体" w:eastAsia="宋体"/>
          <w:rtl w:val="0"/>
          <w:lang w:val="zh-TW" w:eastAsia="zh-TW"/>
        </w:rPr>
        <w:t>基本包：</w:t>
      </w:r>
      <w:r>
        <w:rPr>
          <w:rFonts w:ascii="宋体" w:cs="宋体" w:hAnsi="宋体" w:eastAsia="宋体"/>
          <w:rtl w:val="0"/>
          <w:lang w:val="en-US"/>
        </w:rPr>
        <w:t>net.yasion.common.cthq.crm,</w:t>
      </w:r>
      <w:r>
        <w:rPr>
          <w:rFonts w:ascii="宋体" w:cs="宋体" w:hAnsi="宋体" w:eastAsia="宋体"/>
          <w:rtl w:val="0"/>
          <w:lang w:val="zh-TW" w:eastAsia="zh-TW"/>
        </w:rPr>
        <w:t>所有包、文件都从属于此包；</w:t>
      </w:r>
    </w:p>
    <w:p>
      <w:pPr>
        <w:pStyle w:val="Normal.0"/>
        <w:ind w:firstLine="425"/>
        <w:rPr>
          <w:rFonts w:ascii="宋体" w:cs="宋体" w:hAnsi="宋体" w:eastAsia="宋体"/>
          <w:lang w:val="zh-TW" w:eastAsia="zh-TW"/>
        </w:rPr>
      </w:pPr>
      <w:r>
        <w:rPr>
          <w:rFonts w:ascii="宋体" w:cs="宋体" w:hAnsi="宋体" w:eastAsia="宋体"/>
          <w:rtl w:val="0"/>
          <w:lang w:val="zh-TW" w:eastAsia="zh-TW"/>
        </w:rPr>
        <w:t>包名按照如下：</w:t>
      </w:r>
    </w:p>
    <w:p>
      <w:pPr>
        <w:pStyle w:val="Normal.0"/>
        <w:ind w:firstLine="425"/>
        <w:rPr>
          <w:rFonts w:ascii="宋体" w:cs="宋体" w:hAnsi="宋体" w:eastAsia="宋体"/>
        </w:rPr>
      </w:pPr>
      <w:r>
        <w:rPr>
          <w:rFonts w:ascii="宋体" w:cs="宋体" w:hAnsi="宋体" w:eastAsia="宋体"/>
          <w:rtl w:val="0"/>
          <w:lang w:val="en-US"/>
        </w:rPr>
        <w:t>[</w:t>
      </w:r>
      <w:r>
        <w:rPr>
          <w:rFonts w:ascii="宋体" w:cs="宋体" w:hAnsi="宋体" w:eastAsia="宋体"/>
          <w:rtl w:val="0"/>
          <w:lang w:val="zh-TW" w:eastAsia="zh-TW"/>
        </w:rPr>
        <w:t>基本包</w:t>
      </w:r>
      <w:r>
        <w:rPr>
          <w:rFonts w:ascii="宋体" w:cs="宋体" w:hAnsi="宋体" w:eastAsia="宋体"/>
          <w:rtl w:val="0"/>
          <w:lang w:val="en-US"/>
        </w:rPr>
        <w:t>].[</w:t>
      </w:r>
      <w:r>
        <w:rPr>
          <w:rFonts w:ascii="宋体" w:cs="宋体" w:hAnsi="宋体" w:eastAsia="宋体"/>
          <w:rtl w:val="0"/>
          <w:lang w:val="zh-TW" w:eastAsia="zh-TW"/>
        </w:rPr>
        <w:t>公司名缩写</w:t>
      </w:r>
      <w:r>
        <w:rPr>
          <w:rFonts w:ascii="宋体" w:cs="宋体" w:hAnsi="宋体" w:eastAsia="宋体"/>
          <w:rtl w:val="0"/>
          <w:lang w:val="en-US"/>
        </w:rPr>
        <w:t>].[</w:t>
      </w:r>
      <w:r>
        <w:rPr>
          <w:rFonts w:ascii="宋体" w:cs="宋体" w:hAnsi="宋体" w:eastAsia="宋体"/>
          <w:rtl w:val="0"/>
          <w:lang w:val="zh-TW" w:eastAsia="zh-TW"/>
        </w:rPr>
        <w:t>核心或者子系统名</w:t>
      </w:r>
      <w:r>
        <w:rPr>
          <w:rFonts w:ascii="宋体" w:cs="宋体" w:hAnsi="宋体" w:eastAsia="宋体"/>
          <w:rtl w:val="0"/>
          <w:lang w:val="en-US"/>
        </w:rPr>
        <w:t>].[</w:t>
      </w:r>
      <w:r>
        <w:rPr>
          <w:rFonts w:ascii="宋体" w:cs="宋体" w:hAnsi="宋体" w:eastAsia="宋体"/>
          <w:rtl w:val="0"/>
          <w:lang w:val="zh-TW" w:eastAsia="zh-TW"/>
        </w:rPr>
        <w:t>模块名</w:t>
      </w:r>
      <w:r>
        <w:rPr>
          <w:rFonts w:ascii="宋体" w:cs="宋体" w:hAnsi="宋体" w:eastAsia="宋体"/>
          <w:rtl w:val="0"/>
          <w:lang w:val="en-US"/>
        </w:rPr>
        <w:t>].[</w:t>
      </w:r>
      <w:r>
        <w:rPr>
          <w:rFonts w:ascii="宋体" w:cs="宋体" w:hAnsi="宋体" w:eastAsia="宋体"/>
          <w:rtl w:val="0"/>
          <w:lang w:val="zh-TW" w:eastAsia="zh-TW"/>
        </w:rPr>
        <w:t>子模块名</w:t>
      </w:r>
      <w:r>
        <w:rPr>
          <w:rFonts w:ascii="宋体" w:cs="宋体" w:hAnsi="宋体" w:eastAsia="宋体"/>
          <w:rtl w:val="0"/>
          <w:lang w:val="en-US"/>
        </w:rPr>
        <w:t>].</w:t>
      </w:r>
      <w:r>
        <w:rPr>
          <w:rFonts w:ascii="宋体" w:cs="宋体" w:hAnsi="宋体" w:eastAsia="宋体"/>
          <w:rtl w:val="0"/>
          <w:lang w:val="en-US"/>
        </w:rPr>
        <w:t>…</w:t>
      </w:r>
    </w:p>
    <w:p>
      <w:pPr>
        <w:pStyle w:val="Normal.0"/>
        <w:ind w:firstLine="425"/>
        <w:rPr>
          <w:rFonts w:ascii="宋体" w:cs="宋体" w:hAnsi="宋体" w:eastAsia="宋体"/>
          <w:lang w:val="zh-TW" w:eastAsia="zh-TW"/>
        </w:rPr>
      </w:pPr>
      <w:r>
        <w:rPr>
          <w:rFonts w:ascii="宋体" w:cs="宋体" w:hAnsi="宋体" w:eastAsia="宋体"/>
          <w:rtl w:val="0"/>
          <w:lang w:val="zh-TW" w:eastAsia="zh-TW"/>
        </w:rPr>
        <w:t>如：</w:t>
      </w:r>
    </w:p>
    <w:p>
      <w:pPr>
        <w:pStyle w:val="Normal.0"/>
        <w:ind w:firstLine="425"/>
        <w:rPr>
          <w:rFonts w:ascii="宋体" w:cs="宋体" w:hAnsi="宋体" w:eastAsia="宋体"/>
        </w:rPr>
      </w:pPr>
      <w:r>
        <w:rPr>
          <w:rFonts w:ascii="宋体" w:cs="宋体" w:hAnsi="宋体" w:eastAsia="宋体"/>
          <w:rtl w:val="0"/>
          <w:lang w:val="en-US"/>
        </w:rPr>
        <w:t>net.yasion.tlep.crm.core</w:t>
      </w:r>
    </w:p>
    <w:p>
      <w:pPr>
        <w:pStyle w:val="Normal.0"/>
        <w:ind w:firstLine="425"/>
        <w:rPr>
          <w:rFonts w:ascii="宋体" w:cs="宋体" w:hAnsi="宋体" w:eastAsia="宋体"/>
        </w:rPr>
      </w:pPr>
      <w:r>
        <w:rPr>
          <w:rFonts w:ascii="宋体" w:cs="宋体" w:hAnsi="宋体" w:eastAsia="宋体"/>
          <w:rtl w:val="0"/>
          <w:lang w:val="en-US"/>
        </w:rPr>
        <w:t>net.yasion.tlep.crm.jdbc</w:t>
      </w:r>
    </w:p>
    <w:p>
      <w:pPr>
        <w:pStyle w:val="Normal.0"/>
        <w:ind w:firstLine="425"/>
        <w:rPr>
          <w:rFonts w:ascii="宋体" w:cs="宋体" w:hAnsi="宋体" w:eastAsia="宋体"/>
        </w:rPr>
      </w:pPr>
      <w:r>
        <w:rPr>
          <w:rFonts w:ascii="宋体" w:cs="宋体" w:hAnsi="宋体" w:eastAsia="宋体"/>
          <w:rtl w:val="0"/>
          <w:lang w:val="en-US"/>
        </w:rPr>
        <w:t>net.yasion.tlep.crm.util</w:t>
      </w:r>
    </w:p>
    <w:p>
      <w:pPr>
        <w:pStyle w:val="Normal.0"/>
        <w:ind w:firstLine="425"/>
        <w:rPr>
          <w:rFonts w:ascii="宋体" w:cs="宋体" w:hAnsi="宋体" w:eastAsia="宋体"/>
          <w:lang w:val="zh-TW" w:eastAsia="zh-TW"/>
        </w:rPr>
      </w:pPr>
      <w:r>
        <w:rPr>
          <w:rFonts w:ascii="宋体" w:cs="宋体" w:hAnsi="宋体" w:eastAsia="宋体"/>
          <w:rtl w:val="0"/>
          <w:lang w:val="zh-TW" w:eastAsia="zh-TW"/>
        </w:rPr>
        <w:t>不得将类直接定义到基本包下面，所有项目中的类、接口等都当定义在各自的项目项目和模块包中。</w:t>
      </w:r>
    </w:p>
    <w:p>
      <w:pPr>
        <w:pStyle w:val="heading 2"/>
        <w:numPr>
          <w:ilvl w:val="1"/>
          <w:numId w:val="12"/>
        </w:numPr>
        <w:rPr>
          <w:lang w:val="zh-TW" w:eastAsia="zh-TW"/>
        </w:rPr>
      </w:pPr>
      <w:bookmarkStart w:name="_Toc28" w:id="28"/>
      <w:r>
        <w:rPr>
          <w:rFonts w:ascii="黑体" w:cs="黑体" w:hAnsi="黑体" w:eastAsia="黑体"/>
          <w:rtl w:val="0"/>
          <w:lang w:val="zh-TW" w:eastAsia="zh-TW"/>
        </w:rPr>
        <w:t>类、接口</w:t>
      </w:r>
      <w:bookmarkEnd w:id="28"/>
    </w:p>
    <w:p>
      <w:pPr>
        <w:pStyle w:val="Normal.0"/>
        <w:ind w:firstLine="425"/>
        <w:rPr>
          <w:rFonts w:ascii="宋体" w:cs="宋体" w:hAnsi="宋体" w:eastAsia="宋体"/>
        </w:rPr>
      </w:pPr>
      <w:r>
        <w:rPr>
          <w:rFonts w:ascii="宋体" w:cs="宋体" w:hAnsi="宋体" w:eastAsia="宋体"/>
          <w:rtl w:val="0"/>
          <w:lang w:val="zh-TW" w:eastAsia="zh-TW"/>
        </w:rPr>
        <w:t>所有单词首字母大写。使用能确切反应该类、接口含义、功能等的词。一把采用名词。接口可带</w:t>
      </w:r>
      <w:r>
        <w:rPr>
          <w:rFonts w:ascii="宋体" w:cs="宋体" w:hAnsi="宋体" w:eastAsia="宋体"/>
          <w:b w:val="1"/>
          <w:bCs w:val="1"/>
          <w:color w:val="ff0000"/>
          <w:u w:color="ff0000"/>
          <w:rtl w:val="0"/>
          <w:lang w:val="en-US"/>
        </w:rPr>
        <w:t>I</w:t>
      </w:r>
      <w:r>
        <w:rPr>
          <w:rFonts w:ascii="宋体" w:cs="宋体" w:hAnsi="宋体" w:eastAsia="宋体"/>
          <w:rtl w:val="0"/>
          <w:lang w:val="zh-TW" w:eastAsia="zh-TW"/>
        </w:rPr>
        <w:t>前缀或</w:t>
      </w:r>
      <w:r>
        <w:rPr>
          <w:rFonts w:ascii="宋体" w:cs="宋体" w:hAnsi="宋体" w:eastAsia="宋体"/>
          <w:b w:val="1"/>
          <w:bCs w:val="1"/>
          <w:color w:val="ff0000"/>
          <w:u w:color="ff0000"/>
          <w:rtl w:val="0"/>
          <w:lang w:val="en-US"/>
        </w:rPr>
        <w:t>able</w:t>
      </w:r>
      <w:r>
        <w:rPr>
          <w:rFonts w:ascii="宋体" w:cs="宋体" w:hAnsi="宋体" w:eastAsia="宋体"/>
          <w:rtl w:val="0"/>
          <w:lang w:val="zh-TW" w:eastAsia="zh-TW"/>
        </w:rPr>
        <w:t>、</w:t>
      </w:r>
      <w:r>
        <w:rPr>
          <w:rFonts w:ascii="宋体" w:cs="宋体" w:hAnsi="宋体" w:eastAsia="宋体"/>
          <w:b w:val="1"/>
          <w:bCs w:val="1"/>
          <w:color w:val="ff0000"/>
          <w:u w:color="ff0000"/>
          <w:rtl w:val="0"/>
          <w:lang w:val="en-US"/>
        </w:rPr>
        <w:t>ible</w:t>
      </w:r>
      <w:r>
        <w:rPr>
          <w:rFonts w:ascii="宋体" w:cs="宋体" w:hAnsi="宋体" w:eastAsia="宋体"/>
          <w:rtl w:val="0"/>
          <w:lang w:val="zh-TW" w:eastAsia="zh-TW"/>
        </w:rPr>
        <w:t>、</w:t>
      </w:r>
      <w:r>
        <w:rPr>
          <w:rFonts w:ascii="宋体" w:cs="宋体" w:hAnsi="宋体" w:eastAsia="宋体"/>
          <w:b w:val="1"/>
          <w:bCs w:val="1"/>
          <w:color w:val="ff0000"/>
          <w:u w:color="ff0000"/>
          <w:rtl w:val="0"/>
          <w:lang w:val="en-US"/>
        </w:rPr>
        <w:t>er</w:t>
      </w:r>
      <w:r>
        <w:rPr>
          <w:rFonts w:ascii="宋体" w:cs="宋体" w:hAnsi="宋体" w:eastAsia="宋体"/>
          <w:rtl w:val="0"/>
          <w:lang w:val="zh-TW" w:eastAsia="zh-TW"/>
        </w:rPr>
        <w:t>等后缀。</w:t>
      </w:r>
    </w:p>
    <w:p>
      <w:pPr>
        <w:pStyle w:val="heading 2"/>
        <w:numPr>
          <w:ilvl w:val="1"/>
          <w:numId w:val="12"/>
        </w:numPr>
        <w:rPr>
          <w:lang w:val="zh-TW" w:eastAsia="zh-TW"/>
        </w:rPr>
      </w:pPr>
      <w:bookmarkStart w:name="_Toc29" w:id="29"/>
      <w:r>
        <w:rPr>
          <w:rFonts w:ascii="黑体" w:cs="黑体" w:hAnsi="黑体" w:eastAsia="黑体"/>
          <w:rtl w:val="0"/>
          <w:lang w:val="zh-TW" w:eastAsia="zh-TW"/>
        </w:rPr>
        <w:t>属性</w:t>
      </w:r>
      <w:bookmarkEnd w:id="29"/>
    </w:p>
    <w:p>
      <w:pPr>
        <w:pStyle w:val="heading 3"/>
        <w:numPr>
          <w:ilvl w:val="2"/>
          <w:numId w:val="12"/>
        </w:numPr>
        <w:rPr>
          <w:lang w:val="zh-TW" w:eastAsia="zh-TW"/>
        </w:rPr>
      </w:pPr>
      <w:bookmarkStart w:name="_Toc30" w:id="30"/>
      <w:r>
        <w:rPr>
          <w:rFonts w:ascii="黑体" w:cs="黑体" w:hAnsi="黑体" w:eastAsia="黑体"/>
          <w:rtl w:val="0"/>
          <w:lang w:val="zh-TW" w:eastAsia="zh-TW"/>
        </w:rPr>
        <w:t>常量</w:t>
      </w:r>
      <w:bookmarkEnd w:id="30"/>
    </w:p>
    <w:p>
      <w:pPr>
        <w:pStyle w:val="Normal.0"/>
        <w:ind w:firstLine="425"/>
        <w:rPr>
          <w:rFonts w:ascii="宋体" w:cs="宋体" w:hAnsi="宋体" w:eastAsia="宋体"/>
        </w:rPr>
      </w:pPr>
      <w:r>
        <w:rPr>
          <w:kern w:val="0"/>
          <w:rtl w:val="0"/>
          <w:lang w:val="en-US"/>
        </w:rPr>
        <w:t xml:space="preserve"> </w:t>
        <w:tab/>
      </w:r>
      <w:r>
        <w:rPr>
          <w:rFonts w:ascii="宋体" w:cs="宋体" w:hAnsi="宋体" w:eastAsia="宋体"/>
          <w:rtl w:val="0"/>
          <w:lang w:val="zh-TW" w:eastAsia="zh-TW"/>
        </w:rPr>
        <w:t>采用完整的英文大单词，在词与词之间用</w:t>
      </w:r>
      <w:r>
        <w:rPr>
          <w:rFonts w:ascii="宋体" w:cs="宋体" w:hAnsi="宋体" w:eastAsia="宋体"/>
          <w:b w:val="1"/>
          <w:bCs w:val="1"/>
          <w:rtl w:val="0"/>
          <w:lang w:val="zh-TW" w:eastAsia="zh-TW"/>
        </w:rPr>
        <w:t>下划线连接</w:t>
      </w:r>
      <w:r>
        <w:rPr>
          <w:rFonts w:ascii="宋体" w:cs="宋体" w:hAnsi="宋体" w:eastAsia="宋体"/>
          <w:rtl w:val="0"/>
          <w:lang w:val="zh-TW" w:eastAsia="zh-TW"/>
        </w:rPr>
        <w:t>，如</w:t>
      </w:r>
      <w:r>
        <w:rPr>
          <w:rFonts w:ascii="宋体" w:cs="宋体" w:hAnsi="宋体" w:eastAsia="宋体"/>
          <w:rtl w:val="0"/>
          <w:lang w:val="en-US"/>
        </w:rPr>
        <w:t>DEFAULE_VALUE</w:t>
      </w:r>
      <w:r>
        <w:rPr>
          <w:rFonts w:ascii="宋体" w:cs="宋体" w:hAnsi="宋体" w:eastAsia="宋体"/>
          <w:rtl w:val="0"/>
          <w:lang w:val="zh-TW" w:eastAsia="zh-TW"/>
        </w:rPr>
        <w:t>。</w:t>
      </w:r>
    </w:p>
    <w:p>
      <w:pPr>
        <w:pStyle w:val="heading 3"/>
        <w:numPr>
          <w:ilvl w:val="2"/>
          <w:numId w:val="12"/>
        </w:numPr>
        <w:rPr>
          <w:lang w:val="zh-TW" w:eastAsia="zh-TW"/>
        </w:rPr>
      </w:pPr>
      <w:bookmarkStart w:name="_Toc31" w:id="31"/>
      <w:r>
        <w:rPr>
          <w:rFonts w:ascii="黑体" w:cs="黑体" w:hAnsi="黑体" w:eastAsia="黑体"/>
          <w:rtl w:val="0"/>
          <w:lang w:val="zh-TW" w:eastAsia="zh-TW"/>
        </w:rPr>
        <w:t>变量和参数</w:t>
      </w:r>
      <w:bookmarkEnd w:id="31"/>
    </w:p>
    <w:p>
      <w:pPr>
        <w:pStyle w:val="Normal.0"/>
        <w:ind w:firstLine="425"/>
        <w:rPr>
          <w:rFonts w:ascii="宋体" w:cs="宋体" w:hAnsi="宋体" w:eastAsia="宋体"/>
        </w:rPr>
      </w:pPr>
      <w:r>
        <w:rPr>
          <w:rFonts w:ascii="宋体" w:cs="宋体" w:hAnsi="宋体" w:eastAsia="宋体"/>
          <w:rtl w:val="0"/>
          <w:lang w:val="zh-TW" w:eastAsia="zh-TW"/>
        </w:rPr>
        <w:t>对于不能清楚地识别改变量类型的变量应使用</w:t>
      </w:r>
      <w:r>
        <w:rPr>
          <w:rFonts w:ascii="宋体" w:cs="宋体" w:hAnsi="宋体" w:eastAsia="宋体"/>
          <w:b w:val="1"/>
          <w:bCs w:val="1"/>
          <w:rtl w:val="0"/>
          <w:lang w:val="zh-TW" w:eastAsia="zh-TW"/>
        </w:rPr>
        <w:t>类型缩写</w:t>
      </w:r>
      <w:r>
        <w:rPr>
          <w:rFonts w:ascii="宋体" w:cs="宋体" w:hAnsi="宋体" w:eastAsia="宋体"/>
          <w:rtl w:val="0"/>
          <w:lang w:val="zh-TW" w:eastAsia="zh-TW"/>
        </w:rPr>
        <w:t>作为其前缀，如字符串使用</w:t>
      </w:r>
      <w:r>
        <w:rPr>
          <w:rFonts w:ascii="宋体" w:cs="宋体" w:hAnsi="宋体" w:eastAsia="宋体"/>
          <w:rtl w:val="0"/>
          <w:lang w:val="en-US"/>
        </w:rPr>
        <w:t>strXXX</w:t>
      </w:r>
      <w:r>
        <w:rPr>
          <w:rFonts w:ascii="宋体" w:cs="宋体" w:hAnsi="宋体" w:eastAsia="宋体"/>
          <w:rtl w:val="0"/>
          <w:lang w:val="zh-TW" w:eastAsia="zh-TW"/>
        </w:rPr>
        <w:t>，</w:t>
      </w:r>
      <w:r>
        <w:rPr>
          <w:rFonts w:ascii="宋体" w:cs="宋体" w:hAnsi="宋体" w:eastAsia="宋体"/>
          <w:rtl w:val="0"/>
          <w:lang w:val="en-US"/>
        </w:rPr>
        <w:t>boolean</w:t>
      </w:r>
      <w:r>
        <w:rPr>
          <w:rFonts w:ascii="宋体" w:cs="宋体" w:hAnsi="宋体" w:eastAsia="宋体"/>
          <w:rtl w:val="0"/>
          <w:lang w:val="zh-TW" w:eastAsia="zh-TW"/>
        </w:rPr>
        <w:t>使用</w:t>
      </w:r>
      <w:r>
        <w:rPr>
          <w:rFonts w:ascii="宋体" w:cs="宋体" w:hAnsi="宋体" w:eastAsia="宋体"/>
          <w:rtl w:val="0"/>
          <w:lang w:val="en-US"/>
        </w:rPr>
        <w:t>isXXX</w:t>
      </w:r>
      <w:r>
        <w:rPr>
          <w:rFonts w:ascii="宋体" w:cs="宋体" w:hAnsi="宋体" w:eastAsia="宋体"/>
          <w:rtl w:val="0"/>
          <w:lang w:val="zh-TW" w:eastAsia="zh-TW"/>
        </w:rPr>
        <w:t>，</w:t>
      </w:r>
      <w:r>
        <w:rPr>
          <w:rFonts w:ascii="宋体" w:cs="宋体" w:hAnsi="宋体" w:eastAsia="宋体"/>
          <w:rtl w:val="0"/>
          <w:lang w:val="en-US"/>
        </w:rPr>
        <w:t>hasXXX</w:t>
      </w:r>
      <w:r>
        <w:rPr>
          <w:rFonts w:ascii="宋体" w:cs="宋体" w:hAnsi="宋体" w:eastAsia="宋体"/>
          <w:rtl w:val="0"/>
          <w:lang w:val="zh-TW" w:eastAsia="zh-TW"/>
        </w:rPr>
        <w:t>等。除第</w:t>
      </w:r>
      <w:r>
        <w:rPr>
          <w:rFonts w:ascii="宋体" w:cs="宋体" w:hAnsi="宋体" w:eastAsia="宋体"/>
          <w:b w:val="1"/>
          <w:bCs w:val="1"/>
          <w:color w:val="ff0000"/>
          <w:u w:color="ff0000"/>
          <w:rtl w:val="0"/>
          <w:lang w:val="zh-TW" w:eastAsia="zh-TW"/>
        </w:rPr>
        <w:t>一个单词</w:t>
      </w:r>
      <w:r>
        <w:rPr>
          <w:rFonts w:ascii="宋体" w:cs="宋体" w:hAnsi="宋体" w:eastAsia="宋体"/>
          <w:rtl w:val="0"/>
          <w:lang w:val="zh-TW" w:eastAsia="zh-TW"/>
        </w:rPr>
        <w:t>外其余单词首字母大写。</w:t>
      </w:r>
    </w:p>
    <w:p>
      <w:pPr>
        <w:pStyle w:val="Normal.0"/>
        <w:ind w:firstLine="425"/>
        <w:rPr>
          <w:rFonts w:ascii="宋体" w:cs="宋体" w:hAnsi="宋体" w:eastAsia="宋体"/>
          <w:kern w:val="0"/>
        </w:rPr>
      </w:pPr>
      <w:r>
        <w:rPr>
          <w:rFonts w:ascii="宋体" w:cs="宋体" w:hAnsi="宋体" w:eastAsia="宋体"/>
          <w:rtl w:val="0"/>
          <w:lang w:val="zh-TW" w:eastAsia="zh-TW"/>
        </w:rPr>
        <w:t>对私有变量可以使用</w:t>
      </w:r>
      <w:r>
        <w:rPr>
          <w:rFonts w:ascii="宋体" w:cs="宋体" w:hAnsi="宋体" w:eastAsia="宋体"/>
          <w:rtl w:val="0"/>
          <w:lang w:val="en-US"/>
        </w:rPr>
        <w:t>_</w:t>
      </w:r>
      <w:r>
        <w:rPr>
          <w:rFonts w:ascii="宋体" w:cs="宋体" w:hAnsi="宋体" w:eastAsia="宋体"/>
          <w:rtl w:val="0"/>
          <w:lang w:val="zh-TW" w:eastAsia="zh-TW"/>
        </w:rPr>
        <w:t>作为前缀，但是在其存取方法中将其前缀去掉。</w:t>
      </w:r>
    </w:p>
    <w:p>
      <w:pPr>
        <w:pStyle w:val="heading 3"/>
        <w:numPr>
          <w:ilvl w:val="2"/>
          <w:numId w:val="12"/>
        </w:numPr>
        <w:rPr>
          <w:lang w:val="zh-TW" w:eastAsia="zh-TW"/>
        </w:rPr>
      </w:pPr>
      <w:bookmarkStart w:name="_Toc32" w:id="32"/>
      <w:r>
        <w:rPr>
          <w:rFonts w:ascii="黑体" w:cs="黑体" w:hAnsi="黑体" w:eastAsia="黑体"/>
          <w:rtl w:val="0"/>
          <w:lang w:val="zh-TW" w:eastAsia="zh-TW"/>
        </w:rPr>
        <w:t>集合</w:t>
      </w:r>
      <w:bookmarkEnd w:id="32"/>
    </w:p>
    <w:p>
      <w:pPr>
        <w:pStyle w:val="Normal.0"/>
        <w:ind w:firstLine="425"/>
        <w:rPr>
          <w:lang w:val="zh-TW" w:eastAsia="zh-TW"/>
        </w:rPr>
      </w:pPr>
      <w:r>
        <w:rPr>
          <w:rFonts w:ascii="宋体" w:cs="宋体" w:hAnsi="宋体" w:eastAsia="宋体"/>
          <w:rtl w:val="0"/>
          <w:lang w:val="zh-TW" w:eastAsia="zh-TW"/>
        </w:rPr>
        <w:t>一个集合，例如数组和矢量。应采用复数命名来表示队列中存放的对象类型。命名应采用完整的英文描述符，名字由所有非开头的单词的第一个字母大写，适当使用集合缩写前缀。如：</w:t>
      </w:r>
    </w:p>
    <w:p>
      <w:pPr>
        <w:pStyle w:val="Normal.0"/>
        <w:ind w:firstLine="425"/>
      </w:pPr>
      <w:r>
        <w:rPr>
          <w:rtl w:val="0"/>
          <w:lang w:val="en-US"/>
        </w:rPr>
        <w:t>Vector vProducts = new Vector();//</w:t>
      </w:r>
      <w:r>
        <w:rPr>
          <w:rFonts w:ascii="宋体" w:cs="宋体" w:hAnsi="宋体" w:eastAsia="宋体"/>
          <w:rtl w:val="0"/>
          <w:lang w:val="zh-TW" w:eastAsia="zh-TW"/>
        </w:rPr>
        <w:t>产品向量</w:t>
      </w:r>
    </w:p>
    <w:p>
      <w:pPr>
        <w:pStyle w:val="Normal.0"/>
        <w:ind w:firstLine="425"/>
      </w:pPr>
      <w:r>
        <w:rPr>
          <w:rtl w:val="0"/>
          <w:lang w:val="en-US"/>
        </w:rPr>
        <w:t>Array aryUsers = new Array(); //</w:t>
      </w:r>
      <w:r>
        <w:rPr>
          <w:rFonts w:ascii="宋体" w:cs="宋体" w:hAnsi="宋体" w:eastAsia="宋体"/>
          <w:rtl w:val="0"/>
          <w:lang w:val="zh-TW" w:eastAsia="zh-TW"/>
        </w:rPr>
        <w:t>用户列表</w:t>
      </w:r>
    </w:p>
    <w:p>
      <w:pPr>
        <w:pStyle w:val="heading 3"/>
        <w:numPr>
          <w:ilvl w:val="2"/>
          <w:numId w:val="12"/>
        </w:numPr>
        <w:rPr>
          <w:lang w:val="zh-TW" w:eastAsia="zh-TW"/>
        </w:rPr>
      </w:pPr>
      <w:bookmarkStart w:name="_Toc33" w:id="33"/>
      <w:r>
        <w:rPr>
          <w:rFonts w:ascii="黑体" w:cs="黑体" w:hAnsi="黑体" w:eastAsia="黑体"/>
          <w:rtl w:val="0"/>
          <w:lang w:val="zh-TW" w:eastAsia="zh-TW"/>
        </w:rPr>
        <w:t>其他</w:t>
      </w:r>
      <w:bookmarkEnd w:id="33"/>
    </w:p>
    <w:p>
      <w:pPr>
        <w:pStyle w:val="Normal.0"/>
        <w:ind w:firstLine="425"/>
        <w:rPr>
          <w:rFonts w:ascii="宋体" w:cs="宋体" w:hAnsi="宋体" w:eastAsia="宋体"/>
        </w:rPr>
      </w:pPr>
      <w:r>
        <w:rPr>
          <w:rFonts w:ascii="宋体" w:cs="宋体" w:hAnsi="宋体" w:eastAsia="宋体"/>
          <w:rtl w:val="0"/>
          <w:lang w:val="zh-TW" w:eastAsia="zh-TW"/>
        </w:rPr>
        <w:t>命名时采用复数来表示他们代表多值，例如</w:t>
      </w:r>
      <w:r>
        <w:rPr>
          <w:rFonts w:ascii="宋体" w:cs="宋体" w:hAnsi="宋体" w:eastAsia="宋体"/>
          <w:rtl w:val="0"/>
          <w:lang w:val="en-US"/>
        </w:rPr>
        <w:t>orderItems</w:t>
      </w:r>
      <w:r>
        <w:rPr>
          <w:rFonts w:ascii="宋体" w:cs="宋体" w:hAnsi="宋体" w:eastAsia="宋体"/>
          <w:rtl w:val="0"/>
          <w:lang w:val="zh-TW" w:eastAsia="zh-TW"/>
        </w:rPr>
        <w:t>。</w:t>
      </w:r>
    </w:p>
    <w:p>
      <w:pPr>
        <w:pStyle w:val="heading 2"/>
        <w:numPr>
          <w:ilvl w:val="1"/>
          <w:numId w:val="12"/>
        </w:numPr>
        <w:rPr>
          <w:lang w:val="zh-TW" w:eastAsia="zh-TW"/>
        </w:rPr>
      </w:pPr>
      <w:bookmarkStart w:name="_Toc34" w:id="34"/>
      <w:r>
        <w:rPr>
          <w:rFonts w:ascii="黑体" w:cs="黑体" w:hAnsi="黑体" w:eastAsia="黑体"/>
          <w:rtl w:val="0"/>
          <w:lang w:val="zh-TW" w:eastAsia="zh-TW"/>
        </w:rPr>
        <w:t>方法</w:t>
      </w:r>
      <w:bookmarkEnd w:id="34"/>
    </w:p>
    <w:p>
      <w:pPr>
        <w:pStyle w:val="Normal.0"/>
        <w:ind w:firstLine="425"/>
        <w:rPr>
          <w:rFonts w:ascii="宋体" w:cs="宋体" w:hAnsi="宋体" w:eastAsia="宋体"/>
        </w:rPr>
      </w:pPr>
      <w:r>
        <w:rPr>
          <w:rFonts w:ascii="宋体" w:cs="宋体" w:hAnsi="宋体" w:eastAsia="宋体"/>
          <w:rtl w:val="0"/>
          <w:lang w:val="zh-TW" w:eastAsia="zh-TW"/>
        </w:rPr>
        <w:t>方法的命名应采用完整的英文描述符，大小写混合使用：所有中间单词的第一个字母大写。</w:t>
      </w:r>
      <w:r>
        <w:rPr>
          <w:rFonts w:ascii="宋体" w:cs="宋体" w:hAnsi="宋体" w:eastAsia="宋体"/>
          <w:rtl w:val="0"/>
          <w:lang w:val="en-US"/>
        </w:rPr>
        <w:t xml:space="preserve"> </w:t>
      </w:r>
      <w:r>
        <w:rPr>
          <w:rFonts w:ascii="宋体" w:cs="宋体" w:hAnsi="宋体" w:eastAsia="宋体"/>
          <w:rtl w:val="0"/>
          <w:lang w:val="zh-TW" w:eastAsia="zh-TW"/>
        </w:rPr>
        <w:t>方法名称的第一个单词常常采用一个有</w:t>
      </w:r>
      <w:r>
        <w:rPr>
          <w:rFonts w:ascii="宋体" w:cs="宋体" w:hAnsi="宋体" w:eastAsia="宋体"/>
          <w:b w:val="1"/>
          <w:bCs w:val="1"/>
          <w:color w:val="ff0000"/>
          <w:u w:color="ff0000"/>
          <w:rtl w:val="0"/>
          <w:lang w:val="zh-TW" w:eastAsia="zh-TW"/>
        </w:rPr>
        <w:t>强烈动作色彩</w:t>
      </w:r>
      <w:r>
        <w:rPr>
          <w:rFonts w:ascii="宋体" w:cs="宋体" w:hAnsi="宋体" w:eastAsia="宋体"/>
          <w:rtl w:val="0"/>
          <w:lang w:val="zh-TW" w:eastAsia="zh-TW"/>
        </w:rPr>
        <w:t>的</w:t>
      </w:r>
      <w:r>
        <w:rPr>
          <w:rFonts w:ascii="宋体" w:cs="宋体" w:hAnsi="宋体" w:eastAsia="宋体"/>
          <w:b w:val="1"/>
          <w:bCs w:val="1"/>
          <w:color w:val="ff0000"/>
          <w:u w:color="ff0000"/>
          <w:rtl w:val="0"/>
          <w:lang w:val="zh-TW" w:eastAsia="zh-TW"/>
        </w:rPr>
        <w:t>动词</w:t>
      </w:r>
      <w:r>
        <w:rPr>
          <w:rFonts w:ascii="宋体" w:cs="宋体" w:hAnsi="宋体" w:eastAsia="宋体"/>
          <w:rtl w:val="0"/>
          <w:lang w:val="zh-TW" w:eastAsia="zh-TW"/>
        </w:rPr>
        <w:t>。取值类使用</w:t>
      </w:r>
      <w:r>
        <w:rPr>
          <w:rFonts w:ascii="宋体" w:cs="宋体" w:hAnsi="宋体" w:eastAsia="宋体"/>
          <w:rtl w:val="0"/>
          <w:lang w:val="en-US"/>
        </w:rPr>
        <w:t xml:space="preserve"> get </w:t>
      </w:r>
      <w:r>
        <w:rPr>
          <w:rFonts w:ascii="宋体" w:cs="宋体" w:hAnsi="宋体" w:eastAsia="宋体"/>
          <w:rtl w:val="0"/>
          <w:lang w:val="zh-TW" w:eastAsia="zh-TW"/>
        </w:rPr>
        <w:t>前缀，设值类使用</w:t>
      </w:r>
      <w:r>
        <w:rPr>
          <w:rFonts w:ascii="宋体" w:cs="宋体" w:hAnsi="宋体" w:eastAsia="宋体"/>
          <w:rtl w:val="0"/>
          <w:lang w:val="en-US"/>
        </w:rPr>
        <w:t xml:space="preserve"> set </w:t>
      </w:r>
      <w:r>
        <w:rPr>
          <w:rFonts w:ascii="宋体" w:cs="宋体" w:hAnsi="宋体" w:eastAsia="宋体"/>
          <w:rtl w:val="0"/>
          <w:lang w:val="zh-TW" w:eastAsia="zh-TW"/>
        </w:rPr>
        <w:t>前缀，判断类使用</w:t>
      </w:r>
      <w:r>
        <w:rPr>
          <w:rFonts w:ascii="宋体" w:cs="宋体" w:hAnsi="宋体" w:eastAsia="宋体"/>
          <w:rtl w:val="0"/>
          <w:lang w:val="en-US"/>
        </w:rPr>
        <w:t xml:space="preserve"> is(has)</w:t>
      </w:r>
      <w:r>
        <w:rPr>
          <w:rFonts w:ascii="宋体" w:cs="宋体" w:hAnsi="宋体" w:eastAsia="宋体"/>
          <w:rtl w:val="0"/>
          <w:lang w:val="zh-TW" w:eastAsia="zh-TW"/>
        </w:rPr>
        <w:t>前缀。</w:t>
      </w:r>
    </w:p>
    <w:p>
      <w:pPr>
        <w:pStyle w:val="Normal.0"/>
        <w:ind w:firstLine="425"/>
      </w:pPr>
      <w:r>
        <w:rPr>
          <w:rFonts w:ascii="宋体" w:cs="宋体" w:hAnsi="宋体" w:eastAsia="宋体"/>
          <w:rtl w:val="0"/>
          <w:lang w:val="zh-TW" w:eastAsia="zh-TW"/>
        </w:rPr>
        <w:t>例：</w:t>
      </w:r>
      <w:r>
        <w:rPr>
          <w:rtl w:val="0"/>
          <w:lang w:val="en-US"/>
        </w:rPr>
        <w:t>getName()</w:t>
      </w:r>
      <w:r>
        <w:rPr>
          <w:rFonts w:ascii="宋体" w:cs="宋体" w:hAnsi="宋体" w:eastAsia="宋体"/>
          <w:rtl w:val="0"/>
          <w:lang w:val="zh-TW" w:eastAsia="zh-TW"/>
        </w:rPr>
        <w:t>、</w:t>
      </w:r>
      <w:r>
        <w:rPr>
          <w:rtl w:val="0"/>
          <w:lang w:val="en-US"/>
        </w:rPr>
        <w:t>setSarry()</w:t>
      </w:r>
      <w:r>
        <w:rPr>
          <w:rFonts w:ascii="宋体" w:cs="宋体" w:hAnsi="宋体" w:eastAsia="宋体"/>
          <w:rtl w:val="0"/>
          <w:lang w:val="zh-TW" w:eastAsia="zh-TW"/>
        </w:rPr>
        <w:t>、</w:t>
      </w:r>
      <w:r>
        <w:rPr>
          <w:rtl w:val="0"/>
          <w:lang w:val="en-US"/>
        </w:rPr>
        <w:t xml:space="preserve">isLogon() </w:t>
      </w:r>
      <w:r>
        <w:rPr>
          <w:rFonts w:ascii="宋体" w:cs="宋体" w:hAnsi="宋体" w:eastAsia="宋体"/>
          <w:rtl w:val="0"/>
          <w:lang w:val="zh-TW" w:eastAsia="zh-TW"/>
        </w:rPr>
        <w:t>方法参数建议顺序：</w:t>
      </w:r>
      <w:r>
        <w:rPr>
          <w:rtl w:val="0"/>
          <w:lang w:val="en-US"/>
        </w:rPr>
        <w:t>(</w:t>
      </w:r>
      <w:r>
        <w:rPr>
          <w:rFonts w:ascii="宋体" w:cs="宋体" w:hAnsi="宋体" w:eastAsia="宋体"/>
          <w:rtl w:val="0"/>
          <w:lang w:val="zh-TW" w:eastAsia="zh-TW"/>
        </w:rPr>
        <w:t>被操作者，操作内容，操作标志，其他</w:t>
      </w:r>
      <w:r>
        <w:rPr>
          <w:rtl w:val="0"/>
          <w:lang w:val="en-US"/>
        </w:rPr>
        <w:t>……</w:t>
      </w:r>
      <w:r>
        <w:rPr>
          <w:rtl w:val="0"/>
          <w:lang w:val="en-US"/>
        </w:rPr>
        <w:t>)</w:t>
      </w:r>
      <w:r>
        <w:rPr>
          <w:rFonts w:ascii="宋体" w:cs="宋体" w:hAnsi="宋体" w:eastAsia="宋体"/>
          <w:rtl w:val="0"/>
          <w:lang w:val="zh-TW" w:eastAsia="zh-TW"/>
        </w:rPr>
        <w:t>。</w:t>
      </w:r>
      <w:r>
        <w:rPr>
          <w:rtl w:val="0"/>
          <w:lang w:val="en-US"/>
        </w:rPr>
        <w:t xml:space="preserve"> </w:t>
      </w:r>
    </w:p>
    <w:p>
      <w:pPr>
        <w:pStyle w:val="heading 2"/>
        <w:numPr>
          <w:ilvl w:val="1"/>
          <w:numId w:val="12"/>
        </w:numPr>
      </w:pPr>
      <w:bookmarkStart w:name="_Toc35" w:id="35"/>
      <w:r>
        <w:rPr>
          <w:rtl w:val="0"/>
          <w:lang w:val="en-US"/>
        </w:rPr>
        <w:t>SpringMVC</w:t>
      </w:r>
      <w:r>
        <w:rPr>
          <w:rFonts w:ascii="黑体" w:cs="黑体" w:hAnsi="黑体" w:eastAsia="黑体"/>
          <w:rtl w:val="0"/>
          <w:lang w:val="zh-TW" w:eastAsia="zh-TW"/>
        </w:rPr>
        <w:t>命名规范</w:t>
      </w:r>
      <w:bookmarkEnd w:id="35"/>
    </w:p>
    <w:p>
      <w:pPr>
        <w:pStyle w:val="heading 3"/>
        <w:numPr>
          <w:ilvl w:val="2"/>
          <w:numId w:val="12"/>
        </w:numPr>
      </w:pPr>
      <w:bookmarkStart w:name="_Toc36" w:id="36"/>
      <w:r>
        <w:rPr>
          <w:rtl w:val="0"/>
          <w:lang w:val="en-US"/>
        </w:rPr>
        <w:t>Action</w:t>
      </w:r>
      <w:r>
        <w:rPr>
          <w:rFonts w:ascii="黑体" w:cs="黑体" w:hAnsi="黑体" w:eastAsia="黑体"/>
          <w:rtl w:val="0"/>
          <w:lang w:val="zh-TW" w:eastAsia="zh-TW"/>
        </w:rPr>
        <w:t>的命名</w:t>
      </w:r>
      <w:bookmarkEnd w:id="36"/>
    </w:p>
    <w:p>
      <w:pPr>
        <w:pStyle w:val="Normal.0"/>
      </w:pPr>
      <w:r>
        <w:rPr>
          <w:rtl w:val="0"/>
          <w:lang w:val="en-US"/>
        </w:rPr>
        <w:t xml:space="preserve">         Action</w:t>
      </w:r>
      <w:r>
        <w:rPr>
          <w:rFonts w:ascii="宋体" w:cs="宋体" w:hAnsi="宋体" w:eastAsia="宋体"/>
          <w:rtl w:val="0"/>
          <w:lang w:val="zh-TW" w:eastAsia="zh-TW"/>
        </w:rPr>
        <w:t>的命名：</w:t>
      </w:r>
      <w:r>
        <w:rPr>
          <w:b w:val="1"/>
          <w:bCs w:val="1"/>
          <w:color w:val="ff0000"/>
          <w:u w:color="ff0000"/>
          <w:rtl w:val="0"/>
          <w:lang w:val="en-US"/>
        </w:rPr>
        <w:t>XxxAct</w:t>
      </w:r>
      <w:r>
        <w:rPr>
          <w:rFonts w:ascii="宋体" w:cs="宋体" w:hAnsi="宋体" w:eastAsia="宋体"/>
          <w:rtl w:val="0"/>
          <w:lang w:val="zh-TW" w:eastAsia="zh-TW"/>
        </w:rPr>
        <w:t>。例如</w:t>
      </w:r>
      <w:r>
        <w:rPr>
          <w:rtl w:val="0"/>
          <w:lang w:val="en-US"/>
        </w:rPr>
        <w:t>UserAct</w:t>
      </w:r>
      <w:r>
        <w:rPr>
          <w:rFonts w:ascii="宋体" w:cs="宋体" w:hAnsi="宋体" w:eastAsia="宋体"/>
          <w:rtl w:val="0"/>
          <w:lang w:val="zh-TW" w:eastAsia="zh-TW"/>
        </w:rPr>
        <w:t>。</w:t>
      </w:r>
    </w:p>
    <w:p>
      <w:pPr>
        <w:pStyle w:val="Normal.0"/>
      </w:pPr>
      <w:r>
        <w:rPr>
          <w:rtl w:val="0"/>
          <w:lang w:val="en-US"/>
        </w:rPr>
        <w:t xml:space="preserve">       </w:t>
        <w:tab/>
        <w:t xml:space="preserve"> Action</w:t>
      </w:r>
      <w:r>
        <w:rPr>
          <w:rFonts w:ascii="宋体" w:cs="宋体" w:hAnsi="宋体" w:eastAsia="宋体"/>
          <w:rtl w:val="0"/>
          <w:lang w:val="zh-TW" w:eastAsia="zh-TW"/>
        </w:rPr>
        <w:t>中的方法使用</w:t>
      </w:r>
      <w:r>
        <w:rPr>
          <w:rtl w:val="0"/>
          <w:lang w:val="en-US"/>
        </w:rPr>
        <w:t>add</w:t>
      </w:r>
      <w:r>
        <w:rPr>
          <w:rFonts w:ascii="宋体" w:cs="宋体" w:hAnsi="宋体" w:eastAsia="宋体"/>
          <w:rtl w:val="0"/>
          <w:lang w:val="zh-TW" w:eastAsia="zh-TW"/>
        </w:rPr>
        <w:t>、</w:t>
      </w:r>
      <w:r>
        <w:rPr>
          <w:rtl w:val="0"/>
          <w:lang w:val="en-US"/>
        </w:rPr>
        <w:t>edit</w:t>
      </w:r>
      <w:r>
        <w:rPr>
          <w:rFonts w:ascii="宋体" w:cs="宋体" w:hAnsi="宋体" w:eastAsia="宋体"/>
          <w:rtl w:val="0"/>
          <w:lang w:val="zh-TW" w:eastAsia="zh-TW"/>
        </w:rPr>
        <w:t>、</w:t>
      </w:r>
      <w:r>
        <w:rPr>
          <w:rtl w:val="0"/>
          <w:lang w:val="en-US"/>
        </w:rPr>
        <w:t xml:space="preserve">save </w:t>
      </w:r>
      <w:r>
        <w:rPr>
          <w:rFonts w:ascii="宋体" w:cs="宋体" w:hAnsi="宋体" w:eastAsia="宋体"/>
          <w:rtl w:val="0"/>
          <w:lang w:val="zh-TW" w:eastAsia="zh-TW"/>
        </w:rPr>
        <w:t>、</w:t>
      </w:r>
      <w:r>
        <w:rPr>
          <w:rtl w:val="0"/>
          <w:lang w:val="en-US"/>
        </w:rPr>
        <w:t>view</w:t>
      </w:r>
      <w:r>
        <w:rPr>
          <w:rFonts w:ascii="宋体" w:cs="宋体" w:hAnsi="宋体" w:eastAsia="宋体"/>
          <w:rtl w:val="0"/>
          <w:lang w:val="zh-TW" w:eastAsia="zh-TW"/>
        </w:rPr>
        <w:t>、</w:t>
      </w:r>
      <w:r>
        <w:rPr>
          <w:rtl w:val="0"/>
          <w:lang w:val="en-US"/>
        </w:rPr>
        <w:t xml:space="preserve">list </w:t>
      </w:r>
      <w:r>
        <w:rPr>
          <w:rFonts w:ascii="宋体" w:cs="宋体" w:hAnsi="宋体" w:eastAsia="宋体"/>
          <w:rtl w:val="0"/>
          <w:lang w:val="zh-TW" w:eastAsia="zh-TW"/>
        </w:rPr>
        <w:t>、</w:t>
      </w:r>
      <w:r>
        <w:rPr>
          <w:rtl w:val="0"/>
          <w:lang w:val="en-US"/>
        </w:rPr>
        <w:t>delete</w:t>
      </w:r>
      <w:r>
        <w:rPr>
          <w:rFonts w:ascii="宋体" w:cs="宋体" w:hAnsi="宋体" w:eastAsia="宋体"/>
          <w:rtl w:val="0"/>
          <w:lang w:val="zh-TW" w:eastAsia="zh-TW"/>
        </w:rPr>
        <w:t>等含义清晰的名称来表达方法，</w:t>
      </w:r>
    </w:p>
    <w:p>
      <w:pPr>
        <w:pStyle w:val="heading 3"/>
        <w:numPr>
          <w:ilvl w:val="2"/>
          <w:numId w:val="12"/>
        </w:numPr>
      </w:pPr>
      <w:bookmarkStart w:name="_Toc37" w:id="37"/>
      <w:r>
        <w:rPr>
          <w:rtl w:val="0"/>
          <w:lang w:val="en-US"/>
        </w:rPr>
        <w:t>JSP</w:t>
      </w:r>
      <w:r>
        <w:rPr>
          <w:rFonts w:ascii="黑体" w:cs="黑体" w:hAnsi="黑体" w:eastAsia="黑体"/>
          <w:rtl w:val="0"/>
          <w:lang w:val="zh-TW" w:eastAsia="zh-TW"/>
        </w:rPr>
        <w:t>的命名</w:t>
      </w:r>
      <w:bookmarkEnd w:id="37"/>
    </w:p>
    <w:p>
      <w:pPr>
        <w:pStyle w:val="Normal.0"/>
        <w:ind w:left="333" w:firstLine="0"/>
      </w:pPr>
      <w:r>
        <w:rPr>
          <w:rFonts w:ascii="宋体" w:cs="宋体" w:hAnsi="宋体" w:eastAsia="宋体"/>
          <w:rtl w:val="0"/>
          <w:lang w:val="zh-TW" w:eastAsia="zh-TW"/>
        </w:rPr>
        <w:t>这里主要针对</w:t>
      </w:r>
      <w:r>
        <w:rPr>
          <w:rtl w:val="0"/>
          <w:lang w:val="en-US"/>
        </w:rPr>
        <w:t>jsp</w:t>
      </w:r>
      <w:r>
        <w:rPr>
          <w:rFonts w:ascii="宋体" w:cs="宋体" w:hAnsi="宋体" w:eastAsia="宋体"/>
          <w:rtl w:val="0"/>
          <w:lang w:val="zh-TW" w:eastAsia="zh-TW"/>
        </w:rPr>
        <w:t>页面命名。</w:t>
      </w:r>
      <w:r>
        <w:rPr>
          <w:rtl w:val="0"/>
          <w:lang w:val="en-US"/>
        </w:rPr>
        <w:t>Jsp</w:t>
      </w:r>
      <w:r>
        <w:rPr>
          <w:rFonts w:ascii="宋体" w:cs="宋体" w:hAnsi="宋体" w:eastAsia="宋体"/>
          <w:rtl w:val="0"/>
          <w:lang w:val="zh-TW" w:eastAsia="zh-TW"/>
        </w:rPr>
        <w:t>页面我们是分模块进行管理的，不同模块的</w:t>
      </w:r>
      <w:r>
        <w:rPr>
          <w:rtl w:val="0"/>
          <w:lang w:val="en-US"/>
        </w:rPr>
        <w:t>jsp</w:t>
      </w:r>
      <w:r>
        <w:rPr>
          <w:rFonts w:ascii="宋体" w:cs="宋体" w:hAnsi="宋体" w:eastAsia="宋体"/>
          <w:rtl w:val="0"/>
          <w:lang w:val="zh-TW" w:eastAsia="zh-TW"/>
        </w:rPr>
        <w:t>页面应该放到不同的文件夹里。</w:t>
      </w:r>
      <w:r>
        <w:rPr>
          <w:rtl w:val="0"/>
          <w:lang w:val="en-US"/>
        </w:rPr>
        <w:t>Jsp</w:t>
      </w:r>
      <w:r>
        <w:rPr>
          <w:rFonts w:ascii="宋体" w:cs="宋体" w:hAnsi="宋体" w:eastAsia="宋体"/>
          <w:rtl w:val="0"/>
          <w:lang w:val="zh-TW" w:eastAsia="zh-TW"/>
        </w:rPr>
        <w:t>页面的命名应该是与</w:t>
      </w:r>
      <w:r>
        <w:rPr>
          <w:rtl w:val="0"/>
          <w:lang w:val="en-US"/>
        </w:rPr>
        <w:t>Action</w:t>
      </w:r>
      <w:r>
        <w:rPr>
          <w:rFonts w:ascii="宋体" w:cs="宋体" w:hAnsi="宋体" w:eastAsia="宋体"/>
          <w:rtl w:val="0"/>
          <w:lang w:val="zh-TW" w:eastAsia="zh-TW"/>
        </w:rPr>
        <w:t>中的方法命名对应，方便管理。</w:t>
      </w:r>
    </w:p>
    <w:p>
      <w:pPr>
        <w:pStyle w:val="Normal.0"/>
        <w:numPr>
          <w:ilvl w:val="0"/>
          <w:numId w:val="28"/>
        </w:numPr>
        <w:rPr>
          <w:lang w:val="zh-TW" w:eastAsia="zh-TW"/>
        </w:rPr>
      </w:pPr>
      <w:r>
        <w:rPr>
          <w:rFonts w:ascii="宋体" w:cs="宋体" w:hAnsi="宋体" w:eastAsia="宋体"/>
          <w:rtl w:val="0"/>
          <w:lang w:val="zh-TW" w:eastAsia="zh-TW"/>
        </w:rPr>
        <w:t>与</w:t>
      </w:r>
      <w:r>
        <w:rPr>
          <w:rtl w:val="0"/>
          <w:lang w:val="en-US"/>
        </w:rPr>
        <w:t>Action</w:t>
      </w:r>
      <w:r>
        <w:rPr>
          <w:rFonts w:ascii="宋体" w:cs="宋体" w:hAnsi="宋体" w:eastAsia="宋体"/>
          <w:rtl w:val="0"/>
          <w:lang w:val="zh-TW" w:eastAsia="zh-TW"/>
        </w:rPr>
        <w:t>中</w:t>
      </w:r>
      <w:r>
        <w:rPr>
          <w:rtl w:val="0"/>
          <w:lang w:val="en-US"/>
        </w:rPr>
        <w:t>add</w:t>
      </w:r>
      <w:r>
        <w:rPr>
          <w:rFonts w:ascii="宋体" w:cs="宋体" w:hAnsi="宋体" w:eastAsia="宋体"/>
          <w:rtl w:val="0"/>
          <w:lang w:val="zh-TW" w:eastAsia="zh-TW"/>
        </w:rPr>
        <w:t>，</w:t>
      </w:r>
      <w:r>
        <w:rPr>
          <w:rtl w:val="0"/>
          <w:lang w:val="en-US"/>
        </w:rPr>
        <w:t>edit</w:t>
      </w:r>
      <w:r>
        <w:rPr>
          <w:rFonts w:ascii="宋体" w:cs="宋体" w:hAnsi="宋体" w:eastAsia="宋体"/>
          <w:rtl w:val="0"/>
          <w:lang w:val="zh-TW" w:eastAsia="zh-TW"/>
        </w:rPr>
        <w:t>方法对应的页面命名为：</w:t>
      </w:r>
      <w:r>
        <w:rPr>
          <w:rtl w:val="0"/>
          <w:lang w:val="en-US"/>
        </w:rPr>
        <w:t>edit.jsp</w:t>
      </w:r>
      <w:r>
        <w:rPr>
          <w:rFonts w:ascii="宋体" w:cs="宋体" w:hAnsi="宋体" w:eastAsia="宋体"/>
          <w:rtl w:val="0"/>
          <w:lang w:val="zh-TW" w:eastAsia="zh-TW"/>
        </w:rPr>
        <w:t>，例如：</w:t>
      </w:r>
      <w:r>
        <w:rPr>
          <w:rtl w:val="0"/>
          <w:lang w:val="en-US"/>
        </w:rPr>
        <w:t xml:space="preserve">edit.jsp </w:t>
      </w:r>
      <w:r>
        <w:rPr>
          <w:rFonts w:ascii="宋体" w:cs="宋体" w:hAnsi="宋体" w:eastAsia="宋体"/>
          <w:rtl w:val="0"/>
          <w:lang w:val="zh-TW" w:eastAsia="zh-TW"/>
        </w:rPr>
        <w:t>。</w:t>
      </w:r>
    </w:p>
    <w:p>
      <w:pPr>
        <w:pStyle w:val="Normal.0"/>
        <w:numPr>
          <w:ilvl w:val="0"/>
          <w:numId w:val="28"/>
        </w:numPr>
        <w:rPr>
          <w:lang w:val="zh-TW" w:eastAsia="zh-TW"/>
        </w:rPr>
      </w:pPr>
      <w:r>
        <w:rPr>
          <w:rFonts w:ascii="宋体" w:cs="宋体" w:hAnsi="宋体" w:eastAsia="宋体"/>
          <w:rtl w:val="0"/>
          <w:lang w:val="zh-TW" w:eastAsia="zh-TW"/>
        </w:rPr>
        <w:t>与</w:t>
      </w:r>
      <w:r>
        <w:rPr>
          <w:rtl w:val="0"/>
          <w:lang w:val="en-US"/>
        </w:rPr>
        <w:t>Action</w:t>
      </w:r>
      <w:r>
        <w:rPr>
          <w:rFonts w:ascii="宋体" w:cs="宋体" w:hAnsi="宋体" w:eastAsia="宋体"/>
          <w:rtl w:val="0"/>
          <w:lang w:val="zh-TW" w:eastAsia="zh-TW"/>
        </w:rPr>
        <w:t>中</w:t>
      </w:r>
      <w:r>
        <w:rPr>
          <w:rtl w:val="0"/>
          <w:lang w:val="en-US"/>
        </w:rPr>
        <w:t>list</w:t>
      </w:r>
      <w:r>
        <w:rPr>
          <w:rFonts w:ascii="宋体" w:cs="宋体" w:hAnsi="宋体" w:eastAsia="宋体"/>
          <w:rtl w:val="0"/>
          <w:lang w:val="zh-TW" w:eastAsia="zh-TW"/>
        </w:rPr>
        <w:t>方法对应的页面命名为：</w:t>
      </w:r>
      <w:r>
        <w:rPr>
          <w:rtl w:val="0"/>
          <w:lang w:val="en-US"/>
        </w:rPr>
        <w:t>list.jsp</w:t>
      </w:r>
      <w:r>
        <w:rPr>
          <w:rFonts w:ascii="宋体" w:cs="宋体" w:hAnsi="宋体" w:eastAsia="宋体"/>
          <w:rtl w:val="0"/>
          <w:lang w:val="zh-TW" w:eastAsia="zh-TW"/>
        </w:rPr>
        <w:t>，例如：</w:t>
      </w:r>
      <w:r>
        <w:rPr>
          <w:rtl w:val="0"/>
          <w:lang w:val="en-US"/>
        </w:rPr>
        <w:t xml:space="preserve">list.jsp </w:t>
      </w:r>
      <w:r>
        <w:rPr>
          <w:rFonts w:ascii="宋体" w:cs="宋体" w:hAnsi="宋体" w:eastAsia="宋体"/>
          <w:rtl w:val="0"/>
          <w:lang w:val="zh-TW" w:eastAsia="zh-TW"/>
        </w:rPr>
        <w:t>。</w:t>
      </w:r>
    </w:p>
    <w:p>
      <w:pPr>
        <w:pStyle w:val="Normal.0"/>
        <w:numPr>
          <w:ilvl w:val="0"/>
          <w:numId w:val="28"/>
        </w:numPr>
        <w:rPr>
          <w:lang w:val="zh-TW" w:eastAsia="zh-TW"/>
        </w:rPr>
      </w:pPr>
      <w:r>
        <w:rPr>
          <w:rFonts w:ascii="宋体" w:cs="宋体" w:hAnsi="宋体" w:eastAsia="宋体"/>
          <w:rtl w:val="0"/>
          <w:lang w:val="zh-TW" w:eastAsia="zh-TW"/>
        </w:rPr>
        <w:t>与</w:t>
      </w:r>
      <w:r>
        <w:rPr>
          <w:rtl w:val="0"/>
          <w:lang w:val="en-US"/>
        </w:rPr>
        <w:t>Action</w:t>
      </w:r>
      <w:r>
        <w:rPr>
          <w:rFonts w:ascii="宋体" w:cs="宋体" w:hAnsi="宋体" w:eastAsia="宋体"/>
          <w:rtl w:val="0"/>
          <w:lang w:val="zh-TW" w:eastAsia="zh-TW"/>
        </w:rPr>
        <w:t>中</w:t>
      </w:r>
      <w:r>
        <w:rPr>
          <w:rtl w:val="0"/>
          <w:lang w:val="en-US"/>
        </w:rPr>
        <w:t>viewt</w:t>
      </w:r>
      <w:r>
        <w:rPr>
          <w:rFonts w:ascii="宋体" w:cs="宋体" w:hAnsi="宋体" w:eastAsia="宋体"/>
          <w:rtl w:val="0"/>
          <w:lang w:val="zh-TW" w:eastAsia="zh-TW"/>
        </w:rPr>
        <w:t>方法对应的页面命名为：</w:t>
      </w:r>
      <w:r>
        <w:rPr>
          <w:rtl w:val="0"/>
          <w:lang w:val="en-US"/>
        </w:rPr>
        <w:t>view.jsp</w:t>
      </w:r>
      <w:r>
        <w:rPr>
          <w:rFonts w:ascii="宋体" w:cs="宋体" w:hAnsi="宋体" w:eastAsia="宋体"/>
          <w:rtl w:val="0"/>
          <w:lang w:val="zh-TW" w:eastAsia="zh-TW"/>
        </w:rPr>
        <w:t>，例如：</w:t>
      </w:r>
      <w:r>
        <w:rPr>
          <w:rtl w:val="0"/>
          <w:lang w:val="en-US"/>
        </w:rPr>
        <w:t xml:space="preserve">view.jsp </w:t>
      </w:r>
      <w:r>
        <w:rPr>
          <w:rFonts w:ascii="宋体" w:cs="宋体" w:hAnsi="宋体" w:eastAsia="宋体"/>
          <w:rtl w:val="0"/>
          <w:lang w:val="zh-TW" w:eastAsia="zh-TW"/>
        </w:rPr>
        <w:t>。</w:t>
      </w:r>
    </w:p>
    <w:p>
      <w:pPr>
        <w:pStyle w:val="Normal.0"/>
        <w:ind w:left="333" w:firstLine="0"/>
      </w:pPr>
    </w:p>
    <w:p>
      <w:pPr>
        <w:pStyle w:val="Normal.0"/>
        <w:ind w:left="333" w:firstLine="0"/>
      </w:pPr>
    </w:p>
    <w:p>
      <w:pPr>
        <w:pStyle w:val="heading 2"/>
        <w:numPr>
          <w:ilvl w:val="1"/>
          <w:numId w:val="29"/>
        </w:numPr>
      </w:pPr>
      <w:bookmarkStart w:name="_Toc38" w:id="38"/>
      <w:r>
        <w:rPr>
          <w:rtl w:val="0"/>
          <w:lang w:val="en-US"/>
        </w:rPr>
        <w:t>DAO</w:t>
      </w:r>
      <w:r>
        <w:rPr>
          <w:rFonts w:ascii="黑体" w:cs="黑体" w:hAnsi="黑体" w:eastAsia="黑体"/>
          <w:rtl w:val="0"/>
          <w:lang w:val="zh-TW" w:eastAsia="zh-TW"/>
        </w:rPr>
        <w:t>命名规范</w:t>
      </w:r>
      <w:bookmarkEnd w:id="38"/>
    </w:p>
    <w:p>
      <w:pPr>
        <w:pStyle w:val="heading 3"/>
        <w:numPr>
          <w:ilvl w:val="2"/>
          <w:numId w:val="12"/>
        </w:numPr>
        <w:rPr>
          <w:lang w:val="zh-TW" w:eastAsia="zh-TW"/>
        </w:rPr>
      </w:pPr>
      <w:bookmarkStart w:name="_Toc39" w:id="39"/>
      <w:r>
        <w:rPr>
          <w:rFonts w:ascii="黑体" w:cs="黑体" w:hAnsi="黑体" w:eastAsia="黑体"/>
          <w:rtl w:val="0"/>
          <w:lang w:val="zh-TW" w:eastAsia="zh-TW"/>
        </w:rPr>
        <w:t>接口命名</w:t>
      </w:r>
      <w:bookmarkEnd w:id="39"/>
    </w:p>
    <w:p>
      <w:pPr>
        <w:pStyle w:val="Normal.0"/>
        <w:ind w:left="333" w:firstLine="0"/>
      </w:pPr>
      <w:r>
        <w:rPr>
          <w:rFonts w:ascii="宋体" w:cs="宋体" w:hAnsi="宋体" w:eastAsia="宋体"/>
          <w:rtl w:val="0"/>
          <w:lang w:val="zh-TW" w:eastAsia="zh-TW"/>
        </w:rPr>
        <w:t>接口命名：</w:t>
      </w:r>
      <w:r>
        <w:rPr>
          <w:b w:val="1"/>
          <w:bCs w:val="1"/>
          <w:color w:val="ff0000"/>
          <w:u w:color="ff0000"/>
          <w:rtl w:val="0"/>
          <w:lang w:val="en-US"/>
        </w:rPr>
        <w:t>IXxxDAO</w:t>
      </w:r>
      <w:r>
        <w:rPr>
          <w:rFonts w:ascii="宋体" w:cs="宋体" w:hAnsi="宋体" w:eastAsia="宋体"/>
          <w:rtl w:val="0"/>
          <w:lang w:val="zh-TW" w:eastAsia="zh-TW"/>
        </w:rPr>
        <w:t>。例如：</w:t>
      </w:r>
      <w:r>
        <w:rPr>
          <w:b w:val="1"/>
          <w:bCs w:val="1"/>
          <w:color w:val="ff0000"/>
          <w:u w:color="ff0000"/>
          <w:rtl w:val="0"/>
          <w:lang w:val="en-US"/>
        </w:rPr>
        <w:t>IUserDAO</w:t>
      </w:r>
      <w:r>
        <w:rPr>
          <w:rtl w:val="0"/>
          <w:lang w:val="en-US"/>
        </w:rPr>
        <w:t xml:space="preserve"> </w:t>
      </w:r>
      <w:r>
        <w:rPr>
          <w:rFonts w:ascii="宋体" w:cs="宋体" w:hAnsi="宋体" w:eastAsia="宋体"/>
          <w:rtl w:val="0"/>
          <w:lang w:val="zh-TW" w:eastAsia="zh-TW"/>
        </w:rPr>
        <w:t>。</w:t>
      </w:r>
    </w:p>
    <w:p>
      <w:pPr>
        <w:pStyle w:val="Normal.0"/>
        <w:ind w:left="333" w:firstLine="0"/>
      </w:pPr>
      <w:r>
        <w:rPr>
          <w:rFonts w:ascii="宋体" w:cs="宋体" w:hAnsi="宋体" w:eastAsia="宋体"/>
          <w:rtl w:val="0"/>
          <w:lang w:val="zh-TW" w:eastAsia="zh-TW"/>
        </w:rPr>
        <w:t>接口对应的方法命名可以对照</w:t>
      </w:r>
      <w:r>
        <w:rPr>
          <w:rtl w:val="0"/>
          <w:lang w:val="en-US"/>
        </w:rPr>
        <w:t>Action</w:t>
      </w:r>
      <w:r>
        <w:rPr>
          <w:rFonts w:ascii="宋体" w:cs="宋体" w:hAnsi="宋体" w:eastAsia="宋体"/>
          <w:rtl w:val="0"/>
          <w:lang w:val="zh-TW" w:eastAsia="zh-TW"/>
        </w:rPr>
        <w:t>命名规则。</w:t>
      </w:r>
    </w:p>
    <w:p>
      <w:pPr>
        <w:pStyle w:val="Normal.0"/>
        <w:ind w:firstLine="333"/>
      </w:pPr>
      <w:r>
        <w:rPr>
          <w:rtl w:val="0"/>
          <w:lang w:val="en-US"/>
        </w:rPr>
        <w:t>saveXxx/save</w:t>
      </w:r>
      <w:r>
        <w:rPr>
          <w:rFonts w:ascii="宋体" w:cs="宋体" w:hAnsi="宋体" w:eastAsia="宋体"/>
          <w:rtl w:val="0"/>
          <w:lang w:val="zh-TW" w:eastAsia="zh-TW"/>
        </w:rPr>
        <w:t>：此方法用来新增记录，例如</w:t>
      </w:r>
      <w:r>
        <w:rPr>
          <w:rtl w:val="0"/>
          <w:lang w:val="en-US"/>
        </w:rPr>
        <w:t xml:space="preserve"> </w:t>
      </w:r>
      <w:r>
        <w:rPr>
          <w:rFonts w:ascii="宋体" w:cs="宋体" w:hAnsi="宋体" w:eastAsia="宋体"/>
          <w:rtl w:val="0"/>
          <w:lang w:val="zh-TW" w:eastAsia="zh-TW"/>
        </w:rPr>
        <w:t>：</w:t>
      </w:r>
      <w:r>
        <w:rPr>
          <w:rtl w:val="0"/>
          <w:lang w:val="en-US"/>
        </w:rPr>
        <w:t>saveUser(User user);/save(User user);</w:t>
      </w:r>
    </w:p>
    <w:p>
      <w:pPr>
        <w:pStyle w:val="Normal.0"/>
        <w:ind w:firstLine="333"/>
      </w:pPr>
      <w:r>
        <w:rPr>
          <w:rtl w:val="0"/>
          <w:lang w:val="en-US"/>
        </w:rPr>
        <w:t>updateXxx/update</w:t>
      </w:r>
      <w:r>
        <w:rPr>
          <w:rFonts w:ascii="宋体" w:cs="宋体" w:hAnsi="宋体" w:eastAsia="宋体"/>
          <w:rtl w:val="0"/>
          <w:lang w:val="zh-TW" w:eastAsia="zh-TW"/>
        </w:rPr>
        <w:t>：此方法用来修改记录，例如</w:t>
      </w:r>
      <w:r>
        <w:rPr>
          <w:rtl w:val="0"/>
          <w:lang w:val="en-US"/>
        </w:rPr>
        <w:t xml:space="preserve"> </w:t>
      </w:r>
      <w:r>
        <w:rPr>
          <w:rFonts w:ascii="宋体" w:cs="宋体" w:hAnsi="宋体" w:eastAsia="宋体"/>
          <w:rtl w:val="0"/>
          <w:lang w:val="zh-TW" w:eastAsia="zh-TW"/>
        </w:rPr>
        <w:t>：</w:t>
      </w:r>
      <w:r>
        <w:rPr>
          <w:rtl w:val="0"/>
          <w:lang w:val="en-US"/>
        </w:rPr>
        <w:t>updateUser(User user)/update(User user);</w:t>
      </w:r>
    </w:p>
    <w:p>
      <w:pPr>
        <w:pStyle w:val="Normal.0"/>
        <w:ind w:left="333" w:firstLine="0"/>
      </w:pPr>
      <w:r>
        <w:rPr>
          <w:rtl w:val="0"/>
          <w:lang w:val="en-US"/>
        </w:rPr>
        <w:t>deleteXxx</w:t>
      </w:r>
      <w:r>
        <w:rPr>
          <w:rFonts w:ascii="宋体" w:cs="宋体" w:hAnsi="宋体" w:eastAsia="宋体"/>
          <w:rtl w:val="0"/>
          <w:lang w:val="zh-TW" w:eastAsia="zh-TW"/>
        </w:rPr>
        <w:t>：此方法用来删除某条或者多条记录，例如</w:t>
      </w:r>
      <w:r>
        <w:rPr>
          <w:rtl w:val="0"/>
          <w:lang w:val="en-US"/>
        </w:rPr>
        <w:t xml:space="preserve"> </w:t>
      </w:r>
      <w:r>
        <w:rPr>
          <w:rFonts w:ascii="宋体" w:cs="宋体" w:hAnsi="宋体" w:eastAsia="宋体"/>
          <w:rtl w:val="0"/>
          <w:lang w:val="zh-TW" w:eastAsia="zh-TW"/>
        </w:rPr>
        <w:t>：</w:t>
      </w:r>
      <w:r>
        <w:rPr>
          <w:rtl w:val="0"/>
          <w:lang w:val="en-US"/>
        </w:rPr>
        <w:t>deleteByRoleId</w:t>
      </w:r>
      <w:r>
        <w:rPr>
          <w:rFonts w:ascii="宋体" w:cs="宋体" w:hAnsi="宋体" w:eastAsia="宋体"/>
          <w:rtl w:val="0"/>
          <w:lang w:val="zh-TW" w:eastAsia="zh-TW"/>
        </w:rPr>
        <w:t>（</w:t>
      </w:r>
      <w:r>
        <w:rPr>
          <w:rtl w:val="0"/>
          <w:lang w:val="en-US"/>
        </w:rPr>
        <w:t>int id</w:t>
      </w:r>
      <w:r>
        <w:rPr>
          <w:rFonts w:ascii="宋体" w:cs="宋体" w:hAnsi="宋体" w:eastAsia="宋体"/>
          <w:rtl w:val="0"/>
          <w:lang w:val="zh-TW" w:eastAsia="zh-TW"/>
        </w:rPr>
        <w:t>）；</w:t>
      </w:r>
    </w:p>
    <w:p>
      <w:pPr>
        <w:pStyle w:val="Normal.0"/>
        <w:ind w:left="333" w:firstLine="0"/>
      </w:pPr>
      <w:r>
        <w:rPr>
          <w:rtl w:val="0"/>
          <w:lang w:val="en-US"/>
        </w:rPr>
        <w:t>listXxx</w:t>
      </w:r>
      <w:r>
        <w:rPr>
          <w:rFonts w:ascii="宋体" w:cs="宋体" w:hAnsi="宋体" w:eastAsia="宋体"/>
          <w:rtl w:val="0"/>
          <w:lang w:val="zh-TW" w:eastAsia="zh-TW"/>
        </w:rPr>
        <w:t>：此方法用来显示某条记录，例如</w:t>
      </w:r>
      <w:r>
        <w:rPr>
          <w:rtl w:val="0"/>
          <w:lang w:val="en-US"/>
        </w:rPr>
        <w:t xml:space="preserve"> </w:t>
      </w:r>
      <w:r>
        <w:rPr>
          <w:rFonts w:ascii="宋体" w:cs="宋体" w:hAnsi="宋体" w:eastAsia="宋体"/>
          <w:rtl w:val="0"/>
          <w:lang w:val="zh-TW" w:eastAsia="zh-TW"/>
        </w:rPr>
        <w:t>：</w:t>
      </w:r>
      <w:r>
        <w:rPr>
          <w:rtl w:val="0"/>
          <w:lang w:val="en-US"/>
        </w:rPr>
        <w:t>listStatisticsByQuestionnaire</w:t>
      </w:r>
      <w:r>
        <w:rPr>
          <w:rFonts w:ascii="宋体" w:cs="宋体" w:hAnsi="宋体" w:eastAsia="宋体"/>
          <w:rtl w:val="0"/>
          <w:lang w:val="zh-TW" w:eastAsia="zh-TW"/>
        </w:rPr>
        <w:t>（</w:t>
      </w:r>
      <w:r>
        <w:rPr>
          <w:rtl w:val="0"/>
          <w:lang w:val="en-US"/>
        </w:rPr>
        <w:t>int id</w:t>
      </w:r>
      <w:r>
        <w:rPr>
          <w:rFonts w:ascii="宋体" w:cs="宋体" w:hAnsi="宋体" w:eastAsia="宋体"/>
          <w:rtl w:val="0"/>
          <w:lang w:val="zh-TW" w:eastAsia="zh-TW"/>
        </w:rPr>
        <w:t>）；</w:t>
      </w:r>
    </w:p>
    <w:p>
      <w:pPr>
        <w:pStyle w:val="Normal.0"/>
        <w:ind w:left="333" w:firstLine="0"/>
      </w:pPr>
      <w:r>
        <w:rPr>
          <w:rtl w:val="0"/>
          <w:lang w:val="en-US"/>
        </w:rPr>
        <w:t>selectXxx</w:t>
      </w:r>
      <w:r>
        <w:rPr>
          <w:rFonts w:ascii="宋体" w:cs="宋体" w:hAnsi="宋体" w:eastAsia="宋体"/>
          <w:rtl w:val="0"/>
          <w:lang w:val="zh-TW" w:eastAsia="zh-TW"/>
        </w:rPr>
        <w:t>：此方法用显示符合条件的列表，例如</w:t>
      </w:r>
      <w:r>
        <w:rPr>
          <w:rtl w:val="0"/>
          <w:lang w:val="en-US"/>
        </w:rPr>
        <w:t xml:space="preserve"> </w:t>
      </w:r>
      <w:r>
        <w:rPr>
          <w:rFonts w:ascii="宋体" w:cs="宋体" w:hAnsi="宋体" w:eastAsia="宋体"/>
          <w:rtl w:val="0"/>
          <w:lang w:val="zh-TW" w:eastAsia="zh-TW"/>
        </w:rPr>
        <w:t>：</w:t>
      </w:r>
      <w:r>
        <w:rPr>
          <w:rtl w:val="0"/>
          <w:lang w:val="en-US"/>
        </w:rPr>
        <w:t>selectUSerByDepartId</w:t>
      </w:r>
      <w:r>
        <w:rPr>
          <w:rFonts w:ascii="宋体" w:cs="宋体" w:hAnsi="宋体" w:eastAsia="宋体"/>
          <w:rtl w:val="0"/>
          <w:lang w:val="zh-TW" w:eastAsia="zh-TW"/>
        </w:rPr>
        <w:t>（</w:t>
      </w:r>
      <w:r>
        <w:rPr>
          <w:rtl w:val="0"/>
          <w:lang w:val="en-US"/>
        </w:rPr>
        <w:t>int departId</w:t>
      </w:r>
      <w:r>
        <w:rPr>
          <w:rFonts w:ascii="宋体" w:cs="宋体" w:hAnsi="宋体" w:eastAsia="宋体"/>
          <w:rtl w:val="0"/>
          <w:lang w:val="zh-TW" w:eastAsia="zh-TW"/>
        </w:rPr>
        <w:t>）；</w:t>
      </w:r>
    </w:p>
    <w:p>
      <w:pPr>
        <w:pStyle w:val="heading 3"/>
        <w:numPr>
          <w:ilvl w:val="2"/>
          <w:numId w:val="12"/>
        </w:numPr>
        <w:rPr>
          <w:lang w:val="zh-TW" w:eastAsia="zh-TW"/>
        </w:rPr>
      </w:pPr>
      <w:bookmarkStart w:name="_Toc40" w:id="40"/>
      <w:r>
        <w:rPr>
          <w:rFonts w:ascii="黑体" w:cs="黑体" w:hAnsi="黑体" w:eastAsia="黑体"/>
          <w:rtl w:val="0"/>
          <w:lang w:val="zh-TW" w:eastAsia="zh-TW"/>
        </w:rPr>
        <w:t>接口实现命名</w:t>
      </w:r>
      <w:bookmarkEnd w:id="40"/>
    </w:p>
    <w:p>
      <w:pPr>
        <w:pStyle w:val="Normal.0"/>
        <w:ind w:left="1275" w:firstLine="0"/>
      </w:pPr>
      <w:r>
        <w:rPr>
          <w:rFonts w:ascii="宋体" w:cs="宋体" w:hAnsi="宋体" w:eastAsia="宋体"/>
          <w:rtl w:val="0"/>
          <w:lang w:val="zh-TW" w:eastAsia="zh-TW"/>
        </w:rPr>
        <w:t>接口实现命名：</w:t>
      </w:r>
      <w:r>
        <w:rPr>
          <w:b w:val="1"/>
          <w:bCs w:val="1"/>
          <w:color w:val="ff0000"/>
          <w:u w:color="ff0000"/>
          <w:rtl w:val="0"/>
          <w:lang w:val="en-US"/>
        </w:rPr>
        <w:t>XxxDAOImpl</w:t>
      </w:r>
      <w:r>
        <w:rPr>
          <w:rFonts w:ascii="宋体" w:cs="宋体" w:hAnsi="宋体" w:eastAsia="宋体"/>
          <w:rtl w:val="0"/>
          <w:lang w:val="zh-TW" w:eastAsia="zh-TW"/>
        </w:rPr>
        <w:t>，例如</w:t>
      </w:r>
      <w:r>
        <w:rPr>
          <w:b w:val="1"/>
          <w:bCs w:val="1"/>
          <w:color w:val="ff0000"/>
          <w:u w:color="ff0000"/>
          <w:rtl w:val="0"/>
          <w:lang w:val="en-US"/>
        </w:rPr>
        <w:t>UserDAOImpl</w:t>
      </w:r>
    </w:p>
    <w:p>
      <w:pPr>
        <w:pStyle w:val="heading 2"/>
        <w:numPr>
          <w:ilvl w:val="1"/>
          <w:numId w:val="12"/>
        </w:numPr>
      </w:pPr>
      <w:bookmarkStart w:name="_Toc41" w:id="41"/>
      <w:r>
        <w:rPr>
          <w:rtl w:val="0"/>
          <w:lang w:val="en-US"/>
        </w:rPr>
        <w:t>Service</w:t>
      </w:r>
      <w:r>
        <w:rPr>
          <w:rFonts w:ascii="黑体" w:cs="黑体" w:hAnsi="黑体" w:eastAsia="黑体"/>
          <w:rtl w:val="0"/>
          <w:lang w:val="zh-TW" w:eastAsia="zh-TW"/>
        </w:rPr>
        <w:t>命名规范</w:t>
      </w:r>
      <w:bookmarkEnd w:id="41"/>
    </w:p>
    <w:p>
      <w:pPr>
        <w:pStyle w:val="heading 3"/>
        <w:numPr>
          <w:ilvl w:val="2"/>
          <w:numId w:val="12"/>
        </w:numPr>
        <w:rPr>
          <w:lang w:val="zh-TW" w:eastAsia="zh-TW"/>
        </w:rPr>
      </w:pPr>
      <w:bookmarkStart w:name="_Toc42" w:id="42"/>
      <w:r>
        <w:rPr>
          <w:rFonts w:ascii="黑体" w:cs="黑体" w:hAnsi="黑体" w:eastAsia="黑体"/>
          <w:rtl w:val="0"/>
          <w:lang w:val="zh-TW" w:eastAsia="zh-TW"/>
        </w:rPr>
        <w:t>接口命名</w:t>
      </w:r>
      <w:bookmarkEnd w:id="42"/>
    </w:p>
    <w:p>
      <w:pPr>
        <w:pStyle w:val="Normal.0"/>
        <w:ind w:left="1275" w:firstLine="0"/>
      </w:pPr>
      <w:r>
        <w:rPr>
          <w:rtl w:val="0"/>
          <w:lang w:val="en-US"/>
        </w:rPr>
        <w:t>Service</w:t>
      </w:r>
      <w:r>
        <w:rPr>
          <w:rFonts w:ascii="宋体" w:cs="宋体" w:hAnsi="宋体" w:eastAsia="宋体"/>
          <w:rtl w:val="0"/>
          <w:lang w:val="zh-TW" w:eastAsia="zh-TW"/>
        </w:rPr>
        <w:t>接口命名：</w:t>
      </w:r>
      <w:r>
        <w:rPr>
          <w:b w:val="1"/>
          <w:bCs w:val="1"/>
          <w:color w:val="ff0000"/>
          <w:u w:color="ff0000"/>
          <w:rtl w:val="0"/>
          <w:lang w:val="en-US"/>
        </w:rPr>
        <w:t>IXxxService</w:t>
      </w:r>
      <w:r>
        <w:rPr>
          <w:rFonts w:ascii="宋体" w:cs="宋体" w:hAnsi="宋体" w:eastAsia="宋体"/>
          <w:rtl w:val="0"/>
          <w:lang w:val="zh-TW" w:eastAsia="zh-TW"/>
        </w:rPr>
        <w:t>，例如</w:t>
      </w:r>
      <w:r>
        <w:rPr>
          <w:b w:val="1"/>
          <w:bCs w:val="1"/>
          <w:color w:val="ff0000"/>
          <w:u w:color="ff0000"/>
          <w:rtl w:val="0"/>
          <w:lang w:val="en-US"/>
        </w:rPr>
        <w:t>IUserServce</w:t>
      </w:r>
      <w:r>
        <w:rPr>
          <w:rFonts w:ascii="宋体" w:cs="宋体" w:hAnsi="宋体" w:eastAsia="宋体"/>
          <w:rtl w:val="0"/>
          <w:lang w:val="zh-TW" w:eastAsia="zh-TW"/>
        </w:rPr>
        <w:t>，里面的方法可以参照</w:t>
      </w:r>
      <w:r>
        <w:rPr>
          <w:rtl w:val="0"/>
          <w:lang w:val="en-US"/>
        </w:rPr>
        <w:t>DAO</w:t>
      </w:r>
      <w:r>
        <w:rPr>
          <w:rFonts w:ascii="宋体" w:cs="宋体" w:hAnsi="宋体" w:eastAsia="宋体"/>
          <w:rtl w:val="0"/>
          <w:lang w:val="zh-TW" w:eastAsia="zh-TW"/>
        </w:rPr>
        <w:t>里面的方法命名</w:t>
      </w:r>
    </w:p>
    <w:p>
      <w:pPr>
        <w:pStyle w:val="Normal.0"/>
        <w:ind w:left="1183" w:firstLine="92"/>
      </w:pPr>
      <w:r>
        <w:rPr>
          <w:rtl w:val="0"/>
          <w:lang w:val="en-US"/>
        </w:rPr>
        <w:t>saveXxx/save</w:t>
      </w:r>
      <w:r>
        <w:rPr>
          <w:rFonts w:ascii="宋体" w:cs="宋体" w:hAnsi="宋体" w:eastAsia="宋体"/>
          <w:rtl w:val="0"/>
          <w:lang w:val="zh-TW" w:eastAsia="zh-TW"/>
        </w:rPr>
        <w:t>：此方法用来新增记录，例如</w:t>
      </w:r>
      <w:r>
        <w:rPr>
          <w:rtl w:val="0"/>
          <w:lang w:val="en-US"/>
        </w:rPr>
        <w:t xml:space="preserve"> </w:t>
      </w:r>
      <w:r>
        <w:rPr>
          <w:rFonts w:ascii="宋体" w:cs="宋体" w:hAnsi="宋体" w:eastAsia="宋体"/>
          <w:rtl w:val="0"/>
          <w:lang w:val="zh-TW" w:eastAsia="zh-TW"/>
        </w:rPr>
        <w:t>：</w:t>
      </w:r>
      <w:r>
        <w:rPr>
          <w:rtl w:val="0"/>
          <w:lang w:val="en-US"/>
        </w:rPr>
        <w:t>saveUser(User user);/save(User user);</w:t>
      </w:r>
    </w:p>
    <w:p>
      <w:pPr>
        <w:pStyle w:val="Normal.0"/>
        <w:ind w:left="1091" w:firstLine="184"/>
      </w:pPr>
      <w:r>
        <w:rPr>
          <w:rtl w:val="0"/>
          <w:lang w:val="en-US"/>
        </w:rPr>
        <w:t>updateXxx/update</w:t>
      </w:r>
      <w:r>
        <w:rPr>
          <w:rFonts w:ascii="宋体" w:cs="宋体" w:hAnsi="宋体" w:eastAsia="宋体"/>
          <w:rtl w:val="0"/>
          <w:lang w:val="zh-TW" w:eastAsia="zh-TW"/>
        </w:rPr>
        <w:t>：此方法用来修改记录，例如</w:t>
      </w:r>
      <w:r>
        <w:rPr>
          <w:rtl w:val="0"/>
          <w:lang w:val="en-US"/>
        </w:rPr>
        <w:t xml:space="preserve"> </w:t>
      </w:r>
      <w:r>
        <w:rPr>
          <w:rFonts w:ascii="宋体" w:cs="宋体" w:hAnsi="宋体" w:eastAsia="宋体"/>
          <w:rtl w:val="0"/>
          <w:lang w:val="zh-TW" w:eastAsia="zh-TW"/>
        </w:rPr>
        <w:t>：</w:t>
      </w:r>
      <w:r>
        <w:rPr>
          <w:rtl w:val="0"/>
          <w:lang w:val="en-US"/>
        </w:rPr>
        <w:t>updateUser(User user)/update(User user);</w:t>
      </w:r>
    </w:p>
    <w:p>
      <w:pPr>
        <w:pStyle w:val="Normal.0"/>
        <w:ind w:left="999" w:firstLine="276"/>
      </w:pPr>
      <w:r>
        <w:rPr>
          <w:rtl w:val="0"/>
          <w:lang w:val="en-US"/>
        </w:rPr>
        <w:t>removeXxx</w:t>
      </w:r>
      <w:r>
        <w:rPr>
          <w:rFonts w:ascii="宋体" w:cs="宋体" w:hAnsi="宋体" w:eastAsia="宋体"/>
          <w:rtl w:val="0"/>
          <w:lang w:val="zh-TW" w:eastAsia="zh-TW"/>
        </w:rPr>
        <w:t>：此方法用来删除某条或者多条记录，例如</w:t>
      </w:r>
      <w:r>
        <w:rPr>
          <w:rtl w:val="0"/>
          <w:lang w:val="en-US"/>
        </w:rPr>
        <w:t xml:space="preserve"> </w:t>
      </w:r>
      <w:r>
        <w:rPr>
          <w:rFonts w:ascii="宋体" w:cs="宋体" w:hAnsi="宋体" w:eastAsia="宋体"/>
          <w:rtl w:val="0"/>
          <w:lang w:val="zh-TW" w:eastAsia="zh-TW"/>
        </w:rPr>
        <w:t>：</w:t>
      </w:r>
      <w:r>
        <w:rPr>
          <w:rtl w:val="0"/>
          <w:lang w:val="en-US"/>
        </w:rPr>
        <w:t>removeById</w:t>
      </w:r>
      <w:r>
        <w:rPr>
          <w:rFonts w:ascii="宋体" w:cs="宋体" w:hAnsi="宋体" w:eastAsia="宋体"/>
          <w:rtl w:val="0"/>
          <w:lang w:val="zh-TW" w:eastAsia="zh-TW"/>
        </w:rPr>
        <w:t>（</w:t>
      </w:r>
      <w:r>
        <w:rPr>
          <w:rtl w:val="0"/>
          <w:lang w:val="en-US"/>
        </w:rPr>
        <w:t>int id</w:t>
      </w:r>
      <w:r>
        <w:rPr>
          <w:rFonts w:ascii="宋体" w:cs="宋体" w:hAnsi="宋体" w:eastAsia="宋体"/>
          <w:rtl w:val="0"/>
          <w:lang w:val="zh-TW" w:eastAsia="zh-TW"/>
        </w:rPr>
        <w:t>）；</w:t>
      </w:r>
    </w:p>
    <w:p>
      <w:pPr>
        <w:pStyle w:val="Normal.0"/>
        <w:ind w:left="907" w:firstLine="368"/>
      </w:pPr>
      <w:r>
        <w:rPr>
          <w:rtl w:val="0"/>
          <w:lang w:val="en-US"/>
        </w:rPr>
        <w:t>findXxx</w:t>
      </w:r>
      <w:r>
        <w:rPr>
          <w:rFonts w:ascii="宋体" w:cs="宋体" w:hAnsi="宋体" w:eastAsia="宋体"/>
          <w:rtl w:val="0"/>
          <w:lang w:val="zh-TW" w:eastAsia="zh-TW"/>
        </w:rPr>
        <w:t>：此方法用来显示某条记录，例如</w:t>
      </w:r>
      <w:r>
        <w:rPr>
          <w:rtl w:val="0"/>
          <w:lang w:val="en-US"/>
        </w:rPr>
        <w:t xml:space="preserve"> </w:t>
      </w:r>
      <w:r>
        <w:rPr>
          <w:rFonts w:ascii="宋体" w:cs="宋体" w:hAnsi="宋体" w:eastAsia="宋体"/>
          <w:rtl w:val="0"/>
          <w:lang w:val="zh-TW" w:eastAsia="zh-TW"/>
        </w:rPr>
        <w:t>：</w:t>
      </w:r>
      <w:r>
        <w:rPr>
          <w:rtl w:val="0"/>
          <w:lang w:val="en-US"/>
        </w:rPr>
        <w:t>findByDTO</w:t>
      </w:r>
      <w:r>
        <w:rPr>
          <w:rFonts w:ascii="宋体" w:cs="宋体" w:hAnsi="宋体" w:eastAsia="宋体"/>
          <w:rtl w:val="0"/>
          <w:lang w:val="zh-TW" w:eastAsia="zh-TW"/>
        </w:rPr>
        <w:t>（</w:t>
      </w:r>
      <w:r>
        <w:rPr>
          <w:rtl w:val="0"/>
          <w:lang w:val="en-US"/>
        </w:rPr>
        <w:t>int id</w:t>
      </w:r>
      <w:r>
        <w:rPr>
          <w:rFonts w:ascii="宋体" w:cs="宋体" w:hAnsi="宋体" w:eastAsia="宋体"/>
          <w:rtl w:val="0"/>
          <w:lang w:val="zh-TW" w:eastAsia="zh-TW"/>
        </w:rPr>
        <w:t>）；</w:t>
      </w:r>
    </w:p>
    <w:p>
      <w:pPr>
        <w:pStyle w:val="Normal.0"/>
        <w:ind w:left="850" w:firstLine="425"/>
      </w:pPr>
      <w:r>
        <w:rPr>
          <w:rtl w:val="0"/>
          <w:lang w:val="en-US"/>
        </w:rPr>
        <w:t>selectXxx</w:t>
      </w:r>
      <w:r>
        <w:rPr>
          <w:rFonts w:ascii="宋体" w:cs="宋体" w:hAnsi="宋体" w:eastAsia="宋体"/>
          <w:rtl w:val="0"/>
          <w:lang w:val="zh-TW" w:eastAsia="zh-TW"/>
        </w:rPr>
        <w:t>：此方法用显示符合条件的列表，例如</w:t>
      </w:r>
      <w:r>
        <w:rPr>
          <w:rtl w:val="0"/>
          <w:lang w:val="en-US"/>
        </w:rPr>
        <w:t xml:space="preserve"> </w:t>
      </w:r>
      <w:r>
        <w:rPr>
          <w:rFonts w:ascii="宋体" w:cs="宋体" w:hAnsi="宋体" w:eastAsia="宋体"/>
          <w:rtl w:val="0"/>
          <w:lang w:val="zh-TW" w:eastAsia="zh-TW"/>
        </w:rPr>
        <w:t>：</w:t>
      </w:r>
      <w:r>
        <w:rPr>
          <w:rtl w:val="0"/>
          <w:lang w:val="en-US"/>
        </w:rPr>
        <w:t>selectUSerByDepartId</w:t>
      </w:r>
      <w:r>
        <w:rPr>
          <w:rFonts w:ascii="宋体" w:cs="宋体" w:hAnsi="宋体" w:eastAsia="宋体"/>
          <w:rtl w:val="0"/>
          <w:lang w:val="zh-TW" w:eastAsia="zh-TW"/>
        </w:rPr>
        <w:t>（</w:t>
      </w:r>
      <w:r>
        <w:rPr>
          <w:rtl w:val="0"/>
          <w:lang w:val="en-US"/>
        </w:rPr>
        <w:t>int departId</w:t>
      </w:r>
      <w:r>
        <w:rPr>
          <w:rFonts w:ascii="宋体" w:cs="宋体" w:hAnsi="宋体" w:eastAsia="宋体"/>
          <w:rtl w:val="0"/>
          <w:lang w:val="zh-TW" w:eastAsia="zh-TW"/>
        </w:rPr>
        <w:t>）；</w:t>
      </w:r>
    </w:p>
    <w:p>
      <w:pPr>
        <w:pStyle w:val="Normal.0"/>
        <w:ind w:left="1275" w:firstLine="0"/>
      </w:pPr>
    </w:p>
    <w:p>
      <w:pPr>
        <w:pStyle w:val="heading 3"/>
        <w:numPr>
          <w:ilvl w:val="2"/>
          <w:numId w:val="12"/>
        </w:numPr>
        <w:rPr>
          <w:lang w:val="zh-TW" w:eastAsia="zh-TW"/>
        </w:rPr>
      </w:pPr>
      <w:bookmarkStart w:name="_Toc43" w:id="43"/>
      <w:r>
        <w:rPr>
          <w:rFonts w:ascii="黑体" w:cs="黑体" w:hAnsi="黑体" w:eastAsia="黑体"/>
          <w:rtl w:val="0"/>
          <w:lang w:val="zh-TW" w:eastAsia="zh-TW"/>
        </w:rPr>
        <w:t>接口实现命名</w:t>
      </w:r>
      <w:bookmarkEnd w:id="43"/>
    </w:p>
    <w:p>
      <w:pPr>
        <w:pStyle w:val="Normal.0"/>
        <w:ind w:left="1275" w:firstLine="0"/>
      </w:pPr>
      <w:r>
        <w:rPr>
          <w:rFonts w:ascii="宋体" w:cs="宋体" w:hAnsi="宋体" w:eastAsia="宋体"/>
          <w:rtl w:val="0"/>
          <w:lang w:val="zh-TW" w:eastAsia="zh-TW"/>
        </w:rPr>
        <w:t>接口实现命名：</w:t>
      </w:r>
      <w:r>
        <w:rPr>
          <w:b w:val="1"/>
          <w:bCs w:val="1"/>
          <w:color w:val="ff0000"/>
          <w:u w:color="ff0000"/>
          <w:rtl w:val="0"/>
          <w:lang w:val="en-US"/>
        </w:rPr>
        <w:t>XxxServiceImpl</w:t>
      </w:r>
      <w:r>
        <w:rPr>
          <w:rFonts w:ascii="宋体" w:cs="宋体" w:hAnsi="宋体" w:eastAsia="宋体"/>
          <w:rtl w:val="0"/>
          <w:lang w:val="zh-TW" w:eastAsia="zh-TW"/>
        </w:rPr>
        <w:t>，例如</w:t>
      </w:r>
      <w:r>
        <w:rPr>
          <w:b w:val="1"/>
          <w:bCs w:val="1"/>
          <w:color w:val="ff0000"/>
          <w:u w:color="ff0000"/>
          <w:rtl w:val="0"/>
          <w:lang w:val="en-US"/>
        </w:rPr>
        <w:t>UserServiceImpl</w:t>
      </w:r>
    </w:p>
    <w:p>
      <w:pPr>
        <w:pStyle w:val="Normal.0"/>
      </w:pPr>
    </w:p>
    <w:p>
      <w:pPr>
        <w:pStyle w:val="heading 2"/>
        <w:numPr>
          <w:ilvl w:val="1"/>
          <w:numId w:val="12"/>
        </w:numPr>
        <w:rPr>
          <w:lang w:val="zh-TW" w:eastAsia="zh-TW"/>
        </w:rPr>
      </w:pPr>
      <w:bookmarkStart w:name="_Toc44" w:id="44"/>
      <w:r>
        <w:rPr>
          <w:rFonts w:ascii="黑体" w:cs="黑体" w:hAnsi="黑体" w:eastAsia="黑体"/>
          <w:rtl w:val="0"/>
          <w:lang w:val="zh-TW" w:eastAsia="zh-TW"/>
        </w:rPr>
        <w:t>配置文件命名规范</w:t>
      </w:r>
      <w:bookmarkEnd w:id="44"/>
    </w:p>
    <w:p>
      <w:pPr>
        <w:pStyle w:val="heading 3"/>
        <w:numPr>
          <w:ilvl w:val="2"/>
          <w:numId w:val="12"/>
        </w:numPr>
      </w:pPr>
      <w:bookmarkStart w:name="_Toc45" w:id="45"/>
      <w:r>
        <w:rPr>
          <w:rtl w:val="0"/>
          <w:lang w:val="en-US"/>
        </w:rPr>
        <w:t>Hibernate</w:t>
      </w:r>
      <w:r>
        <w:rPr>
          <w:rFonts w:ascii="黑体" w:cs="黑体" w:hAnsi="黑体" w:eastAsia="黑体"/>
          <w:rtl w:val="0"/>
          <w:lang w:val="zh-TW" w:eastAsia="zh-TW"/>
        </w:rPr>
        <w:t>配置文件</w:t>
      </w:r>
      <w:bookmarkEnd w:id="45"/>
    </w:p>
    <w:p>
      <w:pPr>
        <w:pStyle w:val="Normal.0"/>
        <w:ind w:left="333" w:firstLine="425"/>
      </w:pPr>
      <w:r>
        <w:rPr>
          <w:rFonts w:ascii="宋体" w:cs="宋体" w:hAnsi="宋体" w:eastAsia="宋体"/>
          <w:rtl w:val="0"/>
          <w:lang w:val="zh-TW" w:eastAsia="zh-TW"/>
        </w:rPr>
        <w:t>统一存放</w:t>
      </w:r>
      <w:r>
        <w:rPr>
          <w:rtl w:val="0"/>
          <w:lang w:val="en-US"/>
        </w:rPr>
        <w:t>hibernate</w:t>
      </w:r>
      <w:r>
        <w:rPr>
          <w:rFonts w:ascii="宋体" w:cs="宋体" w:hAnsi="宋体" w:eastAsia="宋体"/>
          <w:rtl w:val="0"/>
          <w:lang w:val="zh-TW" w:eastAsia="zh-TW"/>
        </w:rPr>
        <w:t>配置文件，配置文件统一存放在</w:t>
      </w:r>
      <w:r>
        <w:rPr>
          <w:rtl w:val="0"/>
          <w:lang w:val="en-US"/>
        </w:rPr>
        <w:t>/WEB-INF/config/hibernate/mapping/</w:t>
      </w:r>
      <w:r>
        <w:rPr>
          <w:rFonts w:ascii="宋体" w:cs="宋体" w:hAnsi="宋体" w:eastAsia="宋体"/>
          <w:rtl w:val="0"/>
          <w:lang w:val="zh-TW" w:eastAsia="zh-TW"/>
        </w:rPr>
        <w:t>子系统或者核心系统名称</w:t>
      </w:r>
      <w:r>
        <w:rPr>
          <w:rtl w:val="0"/>
          <w:lang w:val="en-US"/>
        </w:rPr>
        <w:t>/*.hbm.xml</w:t>
      </w:r>
      <w:r>
        <w:rPr>
          <w:rFonts w:ascii="宋体" w:cs="宋体" w:hAnsi="宋体" w:eastAsia="宋体"/>
          <w:rtl w:val="0"/>
          <w:lang w:val="zh-TW" w:eastAsia="zh-TW"/>
        </w:rPr>
        <w:t>；按照表来划分</w:t>
      </w:r>
      <w:r>
        <w:rPr>
          <w:rtl w:val="0"/>
          <w:lang w:val="en-US"/>
        </w:rPr>
        <w:t>hbm.xml</w:t>
      </w:r>
      <w:r>
        <w:rPr>
          <w:rFonts w:ascii="宋体" w:cs="宋体" w:hAnsi="宋体" w:eastAsia="宋体"/>
          <w:rtl w:val="0"/>
          <w:lang w:val="zh-TW" w:eastAsia="zh-TW"/>
        </w:rPr>
        <w:t>文件。</w:t>
      </w:r>
    </w:p>
    <w:p>
      <w:pPr>
        <w:pStyle w:val="Normal.0"/>
        <w:ind w:left="333" w:firstLine="425"/>
      </w:pPr>
      <w:r>
        <w:rPr>
          <w:rtl w:val="0"/>
          <w:lang w:val="en-US"/>
        </w:rPr>
        <w:t>hbm.xml</w:t>
      </w:r>
      <w:r>
        <w:rPr>
          <w:rFonts w:ascii="宋体" w:cs="宋体" w:hAnsi="宋体" w:eastAsia="宋体"/>
          <w:rtl w:val="0"/>
          <w:lang w:val="zh-TW" w:eastAsia="zh-TW"/>
        </w:rPr>
        <w:t>文件采用</w:t>
      </w:r>
      <w:r>
        <w:rPr>
          <w:b w:val="1"/>
          <w:bCs w:val="1"/>
          <w:color w:val="ff0000"/>
          <w:u w:color="ff0000"/>
          <w:rtl w:val="0"/>
          <w:lang w:val="en-US"/>
        </w:rPr>
        <w:t>union-subclass</w:t>
      </w:r>
      <w:r>
        <w:rPr>
          <w:rFonts w:ascii="宋体" w:cs="宋体" w:hAnsi="宋体" w:eastAsia="宋体"/>
          <w:rtl w:val="0"/>
          <w:lang w:val="zh-TW" w:eastAsia="zh-TW"/>
        </w:rPr>
        <w:t>方式编写，因为里面使用了</w:t>
      </w:r>
      <w:r>
        <w:rPr>
          <w:rFonts w:ascii="宋体" w:cs="宋体" w:hAnsi="宋体" w:eastAsia="宋体"/>
          <w:b w:val="1"/>
          <w:bCs w:val="1"/>
          <w:color w:val="ff0000"/>
          <w:u w:color="ff0000"/>
          <w:rtl w:val="0"/>
          <w:lang w:val="zh-TW" w:eastAsia="zh-TW"/>
        </w:rPr>
        <w:t>继承映射</w:t>
      </w:r>
      <w:r>
        <w:rPr>
          <w:rFonts w:ascii="宋体" w:cs="宋体" w:hAnsi="宋体" w:eastAsia="宋体"/>
          <w:rtl w:val="0"/>
          <w:lang w:val="zh-TW" w:eastAsia="zh-TW"/>
        </w:rPr>
        <w:t>。具体查考开发文档。</w:t>
      </w:r>
    </w:p>
    <w:p>
      <w:pPr>
        <w:pStyle w:val="heading 3"/>
        <w:numPr>
          <w:ilvl w:val="2"/>
          <w:numId w:val="12"/>
        </w:numPr>
      </w:pPr>
      <w:bookmarkStart w:name="_Toc46" w:id="46"/>
      <w:r>
        <w:rPr>
          <w:rtl w:val="0"/>
          <w:lang w:val="en-US"/>
        </w:rPr>
        <w:t>Spring</w:t>
      </w:r>
      <w:r>
        <w:rPr>
          <w:rFonts w:ascii="黑体" w:cs="黑体" w:hAnsi="黑体" w:eastAsia="黑体"/>
          <w:rtl w:val="0"/>
          <w:lang w:val="zh-TW" w:eastAsia="zh-TW"/>
        </w:rPr>
        <w:t>配置文件</w:t>
      </w:r>
      <w:bookmarkEnd w:id="46"/>
    </w:p>
    <w:p>
      <w:pPr>
        <w:pStyle w:val="Normal.0"/>
      </w:pPr>
      <w:r>
        <w:rPr>
          <w:rtl w:val="0"/>
          <w:lang w:val="en-US"/>
        </w:rPr>
        <w:t xml:space="preserve">         BeanId</w:t>
      </w:r>
      <w:r>
        <w:rPr>
          <w:rFonts w:ascii="宋体" w:cs="宋体" w:hAnsi="宋体" w:eastAsia="宋体"/>
          <w:rtl w:val="0"/>
          <w:lang w:val="zh-TW" w:eastAsia="zh-TW"/>
        </w:rPr>
        <w:t>的名称采用模块名</w:t>
      </w:r>
      <w:r>
        <w:rPr>
          <w:rtl w:val="0"/>
          <w:lang w:val="en-US"/>
        </w:rPr>
        <w:t>+</w:t>
      </w:r>
      <w:r>
        <w:rPr>
          <w:rFonts w:ascii="宋体" w:cs="宋体" w:hAnsi="宋体" w:eastAsia="宋体"/>
          <w:rtl w:val="0"/>
          <w:lang w:val="zh-TW" w:eastAsia="zh-TW"/>
        </w:rPr>
        <w:t>功能名</w:t>
      </w:r>
      <w:r>
        <w:rPr>
          <w:rtl w:val="0"/>
          <w:lang w:val="en-US"/>
        </w:rPr>
        <w:t>+bean</w:t>
      </w:r>
      <w:r>
        <w:rPr>
          <w:rFonts w:ascii="宋体" w:cs="宋体" w:hAnsi="宋体" w:eastAsia="宋体"/>
          <w:rtl w:val="0"/>
          <w:lang w:val="zh-TW" w:eastAsia="zh-TW"/>
        </w:rPr>
        <w:t>的形式命名；</w:t>
      </w:r>
      <w:r>
        <w:rPr>
          <w:rtl w:val="0"/>
          <w:lang w:val="en-US"/>
        </w:rPr>
        <w:t>(</w:t>
      </w:r>
      <w:r>
        <w:rPr>
          <w:rFonts w:ascii="宋体" w:cs="宋体" w:hAnsi="宋体" w:eastAsia="宋体"/>
          <w:rtl w:val="0"/>
          <w:lang w:val="zh-TW" w:eastAsia="zh-TW"/>
        </w:rPr>
        <w:t>如果有</w:t>
      </w:r>
      <w:r>
        <w:rPr>
          <w:rtl w:val="0"/>
          <w:lang w:val="en-US"/>
        </w:rPr>
        <w:t>)</w:t>
      </w:r>
    </w:p>
    <w:p>
      <w:pPr>
        <w:pStyle w:val="heading 3"/>
        <w:numPr>
          <w:ilvl w:val="2"/>
          <w:numId w:val="12"/>
        </w:numPr>
        <w:rPr>
          <w:lang w:val="zh-TW" w:eastAsia="zh-TW"/>
        </w:rPr>
      </w:pPr>
      <w:bookmarkStart w:name="_Toc47" w:id="47"/>
      <w:r>
        <w:rPr>
          <w:rFonts w:ascii="黑体" w:cs="黑体" w:hAnsi="黑体" w:eastAsia="黑体"/>
          <w:rtl w:val="0"/>
          <w:lang w:val="zh-TW" w:eastAsia="zh-TW"/>
        </w:rPr>
        <w:t>查询配置文件</w:t>
      </w:r>
      <w:bookmarkEnd w:id="47"/>
    </w:p>
    <w:p>
      <w:pPr>
        <w:pStyle w:val="Normal.0"/>
      </w:pPr>
      <w:r>
        <w:rPr>
          <w:rtl w:val="0"/>
          <w:lang w:val="en-US"/>
        </w:rPr>
        <w:t xml:space="preserve">          Query</w:t>
      </w:r>
      <w:r>
        <w:rPr>
          <w:rFonts w:ascii="宋体" w:cs="宋体" w:hAnsi="宋体" w:eastAsia="宋体"/>
          <w:rtl w:val="0"/>
          <w:lang w:val="zh-TW" w:eastAsia="zh-TW"/>
        </w:rPr>
        <w:t>文件</w:t>
      </w:r>
      <w:r>
        <w:rPr>
          <w:rtl w:val="0"/>
          <w:lang w:val="en-US"/>
        </w:rPr>
        <w:t>name</w:t>
      </w:r>
      <w:r>
        <w:rPr>
          <w:rFonts w:ascii="宋体" w:cs="宋体" w:hAnsi="宋体" w:eastAsia="宋体"/>
          <w:rtl w:val="0"/>
          <w:lang w:val="zh-TW" w:eastAsia="zh-TW"/>
        </w:rPr>
        <w:t>名称采用模块名</w:t>
      </w:r>
      <w:r>
        <w:rPr>
          <w:rtl w:val="0"/>
          <w:lang w:val="en-US"/>
        </w:rPr>
        <w:t>+</w:t>
      </w:r>
      <w:r>
        <w:rPr>
          <w:rFonts w:ascii="宋体" w:cs="宋体" w:hAnsi="宋体" w:eastAsia="宋体"/>
          <w:rtl w:val="0"/>
          <w:lang w:val="zh-TW" w:eastAsia="zh-TW"/>
        </w:rPr>
        <w:t>功能名</w:t>
      </w:r>
      <w:r>
        <w:rPr>
          <w:rtl w:val="0"/>
          <w:lang w:val="en-US"/>
        </w:rPr>
        <w:t>+query</w:t>
      </w:r>
      <w:r>
        <w:rPr>
          <w:rFonts w:ascii="宋体" w:cs="宋体" w:hAnsi="宋体" w:eastAsia="宋体"/>
          <w:rtl w:val="0"/>
          <w:lang w:val="zh-TW" w:eastAsia="zh-TW"/>
        </w:rPr>
        <w:t>的形式命名；</w:t>
      </w:r>
      <w:r>
        <w:rPr>
          <w:rtl w:val="0"/>
          <w:lang w:val="en-US"/>
        </w:rPr>
        <w:t>(</w:t>
      </w:r>
      <w:r>
        <w:rPr>
          <w:rFonts w:ascii="宋体" w:cs="宋体" w:hAnsi="宋体" w:eastAsia="宋体"/>
          <w:rtl w:val="0"/>
          <w:lang w:val="zh-TW" w:eastAsia="zh-TW"/>
        </w:rPr>
        <w:t>如果有</w:t>
      </w:r>
      <w:r>
        <w:rPr>
          <w:rtl w:val="0"/>
          <w:lang w:val="en-US"/>
        </w:rPr>
        <w:t>)</w:t>
      </w:r>
    </w:p>
    <w:p>
      <w:pPr>
        <w:pStyle w:val="heading 2"/>
        <w:numPr>
          <w:ilvl w:val="1"/>
          <w:numId w:val="12"/>
        </w:numPr>
        <w:rPr>
          <w:lang w:val="zh-TW" w:eastAsia="zh-TW"/>
        </w:rPr>
      </w:pPr>
      <w:bookmarkStart w:name="_Toc48" w:id="48"/>
      <w:r>
        <w:rPr>
          <w:rFonts w:ascii="黑体" w:cs="黑体" w:hAnsi="黑体" w:eastAsia="黑体"/>
          <w:rtl w:val="0"/>
          <w:lang w:val="zh-TW" w:eastAsia="zh-TW"/>
        </w:rPr>
        <w:t>命名约定表</w:t>
      </w:r>
      <w:bookmarkEnd w:id="48"/>
    </w:p>
    <w:p>
      <w:pPr>
        <w:pStyle w:val="Normal.0"/>
        <w:ind w:firstLine="425"/>
        <w:rPr>
          <w:rFonts w:ascii="宋体" w:cs="宋体" w:hAnsi="宋体" w:eastAsia="宋体"/>
          <w:lang w:val="zh-TW" w:eastAsia="zh-TW"/>
        </w:rPr>
      </w:pPr>
      <w:r>
        <w:rPr>
          <w:rFonts w:ascii="宋体" w:cs="宋体" w:hAnsi="宋体" w:eastAsia="宋体"/>
          <w:rtl w:val="0"/>
          <w:lang w:val="zh-TW" w:eastAsia="zh-TW"/>
        </w:rPr>
        <w:t>命名约定表：</w:t>
      </w:r>
    </w:p>
    <w:tbl>
      <w:tblPr>
        <w:tblW w:w="8522" w:type="dxa"/>
        <w:jc w:val="center"/>
        <w:tblInd w:w="108" w:type="dxa"/>
        <w:tblBorders>
          <w:top w:val="single" w:color="cce8cf" w:sz="8" w:space="0" w:shadow="0" w:frame="0"/>
          <w:left w:val="single" w:color="cce8cf" w:sz="8" w:space="0" w:shadow="0" w:frame="0"/>
          <w:bottom w:val="single" w:color="cce8cf" w:sz="8" w:space="0" w:shadow="0" w:frame="0"/>
          <w:right w:val="single" w:color="cce8cf" w:sz="8" w:space="0" w:shadow="0" w:frame="0"/>
          <w:insideH w:val="single" w:color="cce8cf" w:sz="8" w:space="0" w:shadow="0" w:frame="0"/>
          <w:insideV w:val="single" w:color="cce8cf" w:sz="8" w:space="0" w:shadow="0" w:frame="0"/>
        </w:tblBorders>
        <w:shd w:val="clear" w:color="auto" w:fill="ced7e7"/>
        <w:tblLayout w:type="fixed"/>
      </w:tblPr>
      <w:tblGrid>
        <w:gridCol w:w="2778"/>
        <w:gridCol w:w="2706"/>
        <w:gridCol w:w="3038"/>
      </w:tblGrid>
      <w:tr>
        <w:tblPrEx>
          <w:shd w:val="clear" w:color="auto" w:fill="ced7e7"/>
        </w:tblPrEx>
        <w:trPr>
          <w:trHeight w:val="3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b w:val="1"/>
                <w:bCs w:val="1"/>
                <w:rtl w:val="0"/>
                <w:lang w:val="zh-TW" w:eastAsia="zh-TW"/>
              </w:rPr>
              <w:t>操作项</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b w:val="1"/>
                <w:bCs w:val="1"/>
                <w:rtl w:val="0"/>
                <w:lang w:val="zh-TW" w:eastAsia="zh-TW"/>
              </w:rPr>
              <w:t>命名约定</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b w:val="1"/>
                <w:bCs w:val="1"/>
                <w:rtl w:val="0"/>
                <w:lang w:val="zh-TW" w:eastAsia="zh-TW"/>
              </w:rPr>
              <w:t>示例</w:t>
            </w:r>
          </w:p>
        </w:tc>
      </w:tr>
      <w:tr>
        <w:tblPrEx>
          <w:shd w:val="clear" w:color="auto" w:fill="ced7e7"/>
        </w:tblPrEx>
        <w:trPr>
          <w:trHeight w:val="6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参数</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使用传递值</w:t>
            </w:r>
            <w:r>
              <w:rPr>
                <w:rFonts w:ascii="宋体" w:cs="宋体" w:hAnsi="宋体" w:eastAsia="宋体"/>
                <w:rtl w:val="0"/>
                <w:lang w:val="en-US"/>
              </w:rPr>
              <w:t>/</w:t>
            </w:r>
            <w:r>
              <w:rPr>
                <w:rFonts w:ascii="宋体" w:cs="宋体" w:hAnsi="宋体" w:eastAsia="宋体"/>
                <w:rtl w:val="0"/>
                <w:lang w:val="zh-TW" w:eastAsia="zh-TW"/>
              </w:rPr>
              <w:t>对象的完整的英文描述符</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userID</w:t>
            </w:r>
          </w:p>
        </w:tc>
      </w:tr>
      <w:tr>
        <w:tblPrEx>
          <w:shd w:val="clear" w:color="auto" w:fill="ced7e7"/>
        </w:tblPrEx>
        <w:trPr>
          <w:trHeight w:val="12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字段</w:t>
            </w:r>
            <w:r>
              <w:rPr>
                <w:rFonts w:ascii="宋体" w:cs="宋体" w:hAnsi="宋体" w:eastAsia="宋体"/>
                <w:rtl w:val="0"/>
                <w:lang w:val="en-US"/>
              </w:rPr>
              <w:t>/</w:t>
            </w:r>
            <w:r>
              <w:rPr>
                <w:rFonts w:ascii="宋体" w:cs="宋体" w:hAnsi="宋体" w:eastAsia="宋体"/>
                <w:rtl w:val="0"/>
                <w:lang w:val="zh-TW" w:eastAsia="zh-TW"/>
              </w:rPr>
              <w:t>属性</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字段采用完整的英文描述，第一个字母小写，任何中间单词的首字母大写</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firstName</w:t>
            </w:r>
          </w:p>
        </w:tc>
      </w:tr>
      <w:tr>
        <w:tblPrEx>
          <w:shd w:val="clear" w:color="auto" w:fill="ced7e7"/>
        </w:tblPrEx>
        <w:trPr>
          <w:trHeight w:val="9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布尔型的获取成员函数</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所有的布尔型获取函数必须用单词</w:t>
            </w:r>
            <w:r>
              <w:rPr>
                <w:rFonts w:ascii="宋体" w:cs="宋体" w:hAnsi="宋体" w:eastAsia="宋体"/>
                <w:rtl w:val="0"/>
                <w:lang w:val="en-US"/>
              </w:rPr>
              <w:t>is</w:t>
            </w:r>
            <w:r>
              <w:rPr>
                <w:rFonts w:ascii="宋体" w:cs="宋体" w:hAnsi="宋体" w:eastAsia="宋体"/>
                <w:rtl w:val="0"/>
                <w:lang w:val="zh-TW" w:eastAsia="zh-TW"/>
              </w:rPr>
              <w:t>（</w:t>
            </w:r>
            <w:r>
              <w:rPr>
                <w:rFonts w:ascii="宋体" w:cs="宋体" w:hAnsi="宋体" w:eastAsia="宋体"/>
                <w:rtl w:val="0"/>
                <w:lang w:val="en-US"/>
              </w:rPr>
              <w:t>has</w:t>
            </w:r>
            <w:r>
              <w:rPr>
                <w:rFonts w:ascii="宋体" w:cs="宋体" w:hAnsi="宋体" w:eastAsia="宋体"/>
                <w:rtl w:val="0"/>
                <w:lang w:val="zh-TW" w:eastAsia="zh-TW"/>
              </w:rPr>
              <w:t>）做前缀</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rPr>
                <w:rFonts w:ascii="宋体" w:cs="宋体" w:hAnsi="宋体" w:eastAsia="宋体"/>
              </w:rPr>
            </w:pPr>
            <w:r>
              <w:rPr>
                <w:rFonts w:ascii="宋体" w:cs="宋体" w:hAnsi="宋体" w:eastAsia="宋体"/>
                <w:rtl w:val="0"/>
                <w:lang w:val="en-US"/>
              </w:rPr>
              <w:t>isString()</w:t>
            </w:r>
          </w:p>
          <w:p>
            <w:pPr>
              <w:pStyle w:val="Normal.0"/>
              <w:bidi w:val="0"/>
              <w:ind w:left="0" w:right="0" w:firstLine="425"/>
              <w:jc w:val="both"/>
              <w:rPr>
                <w:rtl w:val="0"/>
              </w:rPr>
            </w:pPr>
            <w:r>
              <w:rPr>
                <w:rFonts w:ascii="宋体" w:cs="宋体" w:hAnsi="宋体" w:eastAsia="宋体"/>
                <w:rtl w:val="0"/>
                <w:lang w:val="en-US"/>
              </w:rPr>
              <w:t>hasMoney()</w:t>
            </w:r>
          </w:p>
        </w:tc>
      </w:tr>
      <w:tr>
        <w:tblPrEx>
          <w:shd w:val="clear" w:color="auto" w:fill="ced7e7"/>
        </w:tblPrEx>
        <w:trPr>
          <w:trHeight w:val="9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类</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采用完整的英文描述符，所有单词的第一个字母大写</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Customer</w:t>
            </w:r>
          </w:p>
        </w:tc>
      </w:tr>
      <w:tr>
        <w:tblPrEx>
          <w:shd w:val="clear" w:color="auto" w:fill="ced7e7"/>
        </w:tblPrEx>
        <w:trPr>
          <w:trHeight w:val="15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编译单元文件</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使用类或接口的名字，或者如果文件中除了主类之外还有多个类时，</w:t>
            </w:r>
            <w:r>
              <w:rPr>
                <w:rFonts w:ascii="宋体" w:cs="宋体" w:hAnsi="宋体" w:eastAsia="宋体"/>
                <w:rtl w:val="0"/>
                <w:lang w:val="en-US"/>
              </w:rPr>
              <w:t xml:space="preserve"> </w:t>
            </w:r>
            <w:r>
              <w:rPr>
                <w:rFonts w:ascii="宋体" w:cs="宋体" w:hAnsi="宋体" w:eastAsia="宋体"/>
                <w:rtl w:val="0"/>
                <w:lang w:val="zh-TW" w:eastAsia="zh-TW"/>
              </w:rPr>
              <w:t>加上前缀</w:t>
            </w:r>
            <w:r>
              <w:rPr>
                <w:rFonts w:ascii="宋体" w:cs="宋体" w:hAnsi="宋体" w:eastAsia="宋体"/>
                <w:rtl w:val="0"/>
                <w:lang w:val="en-US"/>
              </w:rPr>
              <w:t xml:space="preserve">  java  </w:t>
            </w:r>
            <w:r>
              <w:rPr>
                <w:rFonts w:ascii="宋体" w:cs="宋体" w:hAnsi="宋体" w:eastAsia="宋体"/>
                <w:rtl w:val="0"/>
                <w:lang w:val="zh-TW" w:eastAsia="zh-TW"/>
              </w:rPr>
              <w:t>来说明它是一个源码文件</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Customer.java</w:t>
            </w:r>
          </w:p>
        </w:tc>
      </w:tr>
      <w:tr>
        <w:tblPrEx>
          <w:shd w:val="clear" w:color="auto" w:fill="ced7e7"/>
        </w:tblPrEx>
        <w:trPr>
          <w:trHeight w:val="3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构造函数</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使用类名</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Customer()</w:t>
            </w:r>
          </w:p>
        </w:tc>
      </w:tr>
      <w:tr>
        <w:tblPrEx>
          <w:shd w:val="clear" w:color="auto" w:fill="ced7e7"/>
        </w:tblPrEx>
        <w:trPr>
          <w:trHeight w:val="9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析构函数</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 xml:space="preserve">Java  </w:t>
            </w:r>
            <w:r>
              <w:rPr>
                <w:rFonts w:ascii="宋体" w:cs="宋体" w:hAnsi="宋体" w:eastAsia="宋体"/>
                <w:rtl w:val="0"/>
                <w:lang w:val="zh-TW" w:eastAsia="zh-TW"/>
              </w:rPr>
              <w:t>没有析构函数，但一个对象在垃圾收集时，调用成员函数</w:t>
            </w:r>
            <w:r>
              <w:rPr>
                <w:rFonts w:ascii="宋体" w:cs="宋体" w:hAnsi="宋体" w:eastAsia="宋体"/>
                <w:rtl w:val="0"/>
                <w:lang w:val="en-US"/>
              </w:rPr>
              <w:t>finalize()</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finalize()</w:t>
            </w:r>
          </w:p>
        </w:tc>
      </w:tr>
      <w:tr>
        <w:tblPrEx>
          <w:shd w:val="clear" w:color="auto" w:fill="ced7e7"/>
        </w:tblPrEx>
        <w:trPr>
          <w:trHeight w:val="6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异常类名</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由表示该异常类型等的单词和</w:t>
            </w:r>
            <w:r>
              <w:rPr>
                <w:rFonts w:ascii="宋体" w:cs="宋体" w:hAnsi="宋体" w:eastAsia="宋体"/>
                <w:rtl w:val="0"/>
                <w:lang w:val="en-US"/>
              </w:rPr>
              <w:t xml:space="preserve">Exception </w:t>
            </w:r>
            <w:r>
              <w:rPr>
                <w:rFonts w:ascii="宋体" w:cs="宋体" w:hAnsi="宋体" w:eastAsia="宋体"/>
                <w:rtl w:val="0"/>
                <w:lang w:val="zh-TW" w:eastAsia="zh-TW"/>
              </w:rPr>
              <w:t>组成</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rPr>
                <w:rFonts w:ascii="宋体" w:cs="宋体" w:hAnsi="宋体" w:eastAsia="宋体"/>
              </w:rPr>
            </w:pPr>
            <w:r>
              <w:rPr>
                <w:rFonts w:ascii="宋体" w:cs="宋体" w:hAnsi="宋体" w:eastAsia="宋体"/>
                <w:rtl w:val="0"/>
                <w:lang w:val="en-US"/>
              </w:rPr>
              <w:t>SQLException</w:t>
            </w:r>
          </w:p>
          <w:p>
            <w:pPr>
              <w:pStyle w:val="Normal.0"/>
              <w:bidi w:val="0"/>
              <w:ind w:left="0" w:right="0" w:firstLine="425"/>
              <w:jc w:val="both"/>
              <w:rPr>
                <w:rtl w:val="0"/>
              </w:rPr>
            </w:pPr>
            <w:r>
              <w:rPr>
                <w:rFonts w:ascii="宋体" w:cs="宋体" w:hAnsi="宋体" w:eastAsia="宋体"/>
                <w:rtl w:val="0"/>
                <w:lang w:val="en-US"/>
              </w:rPr>
              <w:t>ActionException</w:t>
            </w:r>
          </w:p>
        </w:tc>
      </w:tr>
      <w:tr>
        <w:tblPrEx>
          <w:shd w:val="clear" w:color="auto" w:fill="ced7e7"/>
        </w:tblPrEx>
        <w:trPr>
          <w:trHeight w:val="12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异常实例名</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通常采用字母</w:t>
            </w:r>
            <w:r>
              <w:rPr>
                <w:rFonts w:ascii="宋体" w:cs="宋体" w:hAnsi="宋体" w:eastAsia="宋体"/>
                <w:rtl w:val="0"/>
                <w:lang w:val="en-US"/>
              </w:rPr>
              <w:t xml:space="preserve">  e  </w:t>
            </w:r>
            <w:r>
              <w:rPr>
                <w:rFonts w:ascii="宋体" w:cs="宋体" w:hAnsi="宋体" w:eastAsia="宋体"/>
                <w:rtl w:val="0"/>
                <w:lang w:val="zh-TW" w:eastAsia="zh-TW"/>
              </w:rPr>
              <w:t>、</w:t>
            </w:r>
            <w:r>
              <w:rPr>
                <w:rFonts w:ascii="宋体" w:cs="宋体" w:hAnsi="宋体" w:eastAsia="宋体"/>
                <w:rtl w:val="0"/>
                <w:lang w:val="en-US"/>
              </w:rPr>
              <w:t xml:space="preserve">ex </w:t>
            </w:r>
            <w:r>
              <w:rPr>
                <w:rFonts w:ascii="宋体" w:cs="宋体" w:hAnsi="宋体" w:eastAsia="宋体"/>
                <w:rtl w:val="0"/>
                <w:lang w:val="zh-TW" w:eastAsia="zh-TW"/>
              </w:rPr>
              <w:t>表示异常。多个异常时使用异常名或其简写加</w:t>
            </w:r>
            <w:r>
              <w:rPr>
                <w:rFonts w:ascii="宋体" w:cs="宋体" w:hAnsi="宋体" w:eastAsia="宋体"/>
                <w:rtl w:val="0"/>
                <w:lang w:val="en-US"/>
              </w:rPr>
              <w:t xml:space="preserve"> E</w:t>
            </w:r>
            <w:r>
              <w:rPr>
                <w:rFonts w:ascii="宋体" w:cs="宋体" w:hAnsi="宋体" w:eastAsia="宋体"/>
                <w:rtl w:val="0"/>
                <w:lang w:val="zh-TW" w:eastAsia="zh-TW"/>
              </w:rPr>
              <w:t>、</w:t>
            </w:r>
            <w:r>
              <w:rPr>
                <w:rFonts w:ascii="宋体" w:cs="宋体" w:hAnsi="宋体" w:eastAsia="宋体"/>
                <w:rtl w:val="0"/>
                <w:lang w:val="en-US"/>
              </w:rPr>
              <w:t xml:space="preserve">Ex </w:t>
            </w:r>
            <w:r>
              <w:rPr>
                <w:rFonts w:ascii="宋体" w:cs="宋体" w:hAnsi="宋体" w:eastAsia="宋体"/>
                <w:rtl w:val="0"/>
                <w:lang w:val="zh-TW" w:eastAsia="zh-TW"/>
              </w:rPr>
              <w:t>等构成</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E</w:t>
            </w:r>
            <w:r>
              <w:rPr>
                <w:rFonts w:ascii="宋体" w:cs="宋体" w:hAnsi="宋体" w:eastAsia="宋体"/>
                <w:rtl w:val="0"/>
                <w:lang w:val="zh-TW" w:eastAsia="zh-TW"/>
              </w:rPr>
              <w:t>、</w:t>
            </w:r>
            <w:r>
              <w:rPr>
                <w:rFonts w:ascii="宋体" w:cs="宋体" w:hAnsi="宋体" w:eastAsia="宋体"/>
                <w:rtl w:val="0"/>
                <w:lang w:val="en-US"/>
              </w:rPr>
              <w:t>SQLEx</w:t>
            </w:r>
          </w:p>
        </w:tc>
      </w:tr>
      <w:tr>
        <w:tblPrEx>
          <w:shd w:val="clear" w:color="auto" w:fill="ced7e7"/>
        </w:tblPrEx>
        <w:trPr>
          <w:trHeight w:val="12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静态常量字段（常量）</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全部采用大写字母，单词之间用下划线分隔。采用静态常量获取成员函数</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DEFAULT_NAME</w:t>
            </w:r>
          </w:p>
        </w:tc>
      </w:tr>
      <w:tr>
        <w:tblPrEx>
          <w:shd w:val="clear" w:color="auto" w:fill="ced7e7"/>
        </w:tblPrEx>
        <w:trPr>
          <w:trHeight w:val="6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获取成员函数</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被访问字段名的前面加上前缀</w:t>
            </w:r>
            <w:r>
              <w:rPr>
                <w:rFonts w:ascii="宋体" w:cs="宋体" w:hAnsi="宋体" w:eastAsia="宋体"/>
                <w:rtl w:val="0"/>
                <w:lang w:val="en-US"/>
              </w:rPr>
              <w:t>get</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getUserName()</w:t>
            </w:r>
          </w:p>
        </w:tc>
      </w:tr>
      <w:tr>
        <w:tblPrEx>
          <w:shd w:val="clear" w:color="auto" w:fill="ced7e7"/>
        </w:tblPrEx>
        <w:trPr>
          <w:trHeight w:val="18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接口</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采用完整的英文描述符说明接口封装，所有单词的第一个字母大写。</w:t>
            </w:r>
            <w:r>
              <w:rPr>
                <w:rFonts w:ascii="宋体" w:cs="宋体" w:hAnsi="宋体" w:eastAsia="宋体"/>
                <w:rtl w:val="0"/>
                <w:lang w:val="en-US"/>
              </w:rPr>
              <w:t xml:space="preserve"> </w:t>
            </w:r>
            <w:r>
              <w:rPr>
                <w:rFonts w:ascii="宋体" w:cs="宋体" w:hAnsi="宋体" w:eastAsia="宋体"/>
                <w:rtl w:val="0"/>
                <w:lang w:val="zh-TW" w:eastAsia="zh-TW"/>
              </w:rPr>
              <w:t>使用</w:t>
            </w:r>
            <w:r>
              <w:rPr>
                <w:rFonts w:ascii="宋体" w:cs="宋体" w:hAnsi="宋体" w:eastAsia="宋体"/>
                <w:rtl w:val="0"/>
                <w:lang w:val="en-US"/>
              </w:rPr>
              <w:t xml:space="preserve"> I </w:t>
            </w:r>
            <w:r>
              <w:rPr>
                <w:rFonts w:ascii="宋体" w:cs="宋体" w:hAnsi="宋体" w:eastAsia="宋体"/>
                <w:rtl w:val="0"/>
                <w:lang w:val="zh-TW" w:eastAsia="zh-TW"/>
              </w:rPr>
              <w:t>前缀，其后使用</w:t>
            </w:r>
            <w:r>
              <w:rPr>
                <w:rFonts w:ascii="宋体" w:cs="宋体" w:hAnsi="宋体" w:eastAsia="宋体"/>
                <w:rtl w:val="0"/>
                <w:lang w:val="en-US"/>
              </w:rPr>
              <w:t xml:space="preserve"> able, ible  </w:t>
            </w:r>
            <w:r>
              <w:rPr>
                <w:rFonts w:ascii="宋体" w:cs="宋体" w:hAnsi="宋体" w:eastAsia="宋体"/>
                <w:rtl w:val="0"/>
                <w:lang w:val="zh-TW" w:eastAsia="zh-TW"/>
              </w:rPr>
              <w:t>或者</w:t>
            </w:r>
            <w:r>
              <w:rPr>
                <w:rFonts w:ascii="宋体" w:cs="宋体" w:hAnsi="宋体" w:eastAsia="宋体"/>
                <w:rtl w:val="0"/>
                <w:lang w:val="en-US"/>
              </w:rPr>
              <w:t xml:space="preserve"> er </w:t>
            </w:r>
            <w:r>
              <w:rPr>
                <w:rFonts w:ascii="宋体" w:cs="宋体" w:hAnsi="宋体" w:eastAsia="宋体"/>
                <w:rtl w:val="0"/>
                <w:lang w:val="zh-TW" w:eastAsia="zh-TW"/>
              </w:rPr>
              <w:t>等后缀，但这不是必需的</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rPr>
                <w:rFonts w:ascii="宋体" w:cs="宋体" w:hAnsi="宋体" w:eastAsia="宋体"/>
              </w:rPr>
            </w:pPr>
            <w:r>
              <w:rPr>
                <w:rFonts w:ascii="宋体" w:cs="宋体" w:hAnsi="宋体" w:eastAsia="宋体"/>
                <w:rtl w:val="0"/>
                <w:lang w:val="en-US"/>
              </w:rPr>
              <w:t>IRunnable</w:t>
            </w:r>
          </w:p>
          <w:p>
            <w:pPr>
              <w:pStyle w:val="Normal.0"/>
              <w:bidi w:val="0"/>
              <w:ind w:left="0" w:right="0" w:firstLine="425"/>
              <w:jc w:val="both"/>
              <w:rPr>
                <w:rtl w:val="0"/>
              </w:rPr>
            </w:pPr>
            <w:r>
              <w:rPr>
                <w:rFonts w:ascii="宋体" w:cs="宋体" w:hAnsi="宋体" w:eastAsia="宋体"/>
                <w:rtl w:val="0"/>
                <w:lang w:val="en-US"/>
              </w:rPr>
              <w:t>IPrompter</w:t>
            </w:r>
          </w:p>
        </w:tc>
      </w:tr>
      <w:tr>
        <w:tblPrEx>
          <w:shd w:val="clear" w:color="auto" w:fill="ced7e7"/>
        </w:tblPrEx>
        <w:trPr>
          <w:trHeight w:val="18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局部变量</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采用完整的英文描述符，第一个字母小写，但不要隐藏已有字段。例</w:t>
            </w:r>
            <w:r>
              <w:rPr>
                <w:rFonts w:ascii="宋体" w:cs="宋体" w:hAnsi="宋体" w:eastAsia="宋体"/>
                <w:rtl w:val="0"/>
                <w:lang w:val="en-US"/>
              </w:rPr>
              <w:t xml:space="preserve"> </w:t>
            </w:r>
            <w:r>
              <w:rPr>
                <w:rFonts w:ascii="宋体" w:cs="宋体" w:hAnsi="宋体" w:eastAsia="宋体"/>
                <w:rtl w:val="0"/>
                <w:lang w:val="zh-TW" w:eastAsia="zh-TW"/>
              </w:rPr>
              <w:t>如，如果有一个字段叫</w:t>
            </w:r>
            <w:r>
              <w:rPr>
                <w:rFonts w:ascii="宋体" w:cs="宋体" w:hAnsi="宋体" w:eastAsia="宋体"/>
                <w:rtl w:val="0"/>
                <w:lang w:val="en-US"/>
              </w:rPr>
              <w:t>firstName</w:t>
            </w:r>
            <w:r>
              <w:rPr>
                <w:rFonts w:ascii="宋体" w:cs="宋体" w:hAnsi="宋体" w:eastAsia="宋体"/>
                <w:rtl w:val="0"/>
                <w:lang w:val="zh-TW" w:eastAsia="zh-TW"/>
              </w:rPr>
              <w:t>，不要让一个局部变量</w:t>
            </w:r>
            <w:r>
              <w:rPr>
                <w:rFonts w:ascii="宋体" w:cs="宋体" w:hAnsi="宋体" w:eastAsia="宋体"/>
                <w:rtl w:val="0"/>
                <w:lang w:val="en-US"/>
              </w:rPr>
              <w:t xml:space="preserve"> </w:t>
            </w:r>
            <w:r>
              <w:rPr>
                <w:rFonts w:ascii="宋体" w:cs="宋体" w:hAnsi="宋体" w:eastAsia="宋体"/>
                <w:rtl w:val="0"/>
                <w:lang w:val="zh-TW" w:eastAsia="zh-TW"/>
              </w:rPr>
              <w:t>叫</w:t>
            </w:r>
            <w:r>
              <w:rPr>
                <w:rFonts w:ascii="宋体" w:cs="宋体" w:hAnsi="宋体" w:eastAsia="宋体"/>
                <w:rtl w:val="0"/>
                <w:lang w:val="en-US"/>
              </w:rPr>
              <w:t xml:space="preserve">  firstName</w:t>
            </w:r>
            <w:r>
              <w:rPr>
                <w:rFonts w:ascii="宋体" w:cs="宋体" w:hAnsi="宋体" w:eastAsia="宋体"/>
                <w:rtl w:val="0"/>
                <w:lang w:val="zh-TW" w:eastAsia="zh-TW"/>
              </w:rPr>
              <w:t>。</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strName,totalMoney</w:t>
            </w:r>
          </w:p>
        </w:tc>
      </w:tr>
      <w:tr>
        <w:tblPrEx>
          <w:shd w:val="clear" w:color="auto" w:fill="ced7e7"/>
        </w:tblPrEx>
        <w:trPr>
          <w:trHeight w:val="6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循环计数器</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通常采用字母</w:t>
            </w:r>
            <w:r>
              <w:rPr>
                <w:rFonts w:ascii="宋体" w:cs="宋体" w:hAnsi="宋体" w:eastAsia="宋体"/>
                <w:rtl w:val="0"/>
                <w:lang w:val="en-US"/>
              </w:rPr>
              <w:t xml:space="preserve">  i</w:t>
            </w:r>
            <w:r>
              <w:rPr>
                <w:rFonts w:ascii="宋体" w:cs="宋体" w:hAnsi="宋体" w:eastAsia="宋体"/>
                <w:rtl w:val="0"/>
                <w:lang w:val="zh-TW" w:eastAsia="zh-TW"/>
              </w:rPr>
              <w:t>，</w:t>
            </w:r>
            <w:r>
              <w:rPr>
                <w:rFonts w:ascii="宋体" w:cs="宋体" w:hAnsi="宋体" w:eastAsia="宋体"/>
                <w:rtl w:val="0"/>
                <w:lang w:val="en-US"/>
              </w:rPr>
              <w:t>j</w:t>
            </w:r>
            <w:r>
              <w:rPr>
                <w:rFonts w:ascii="宋体" w:cs="宋体" w:hAnsi="宋体" w:eastAsia="宋体"/>
                <w:rtl w:val="0"/>
                <w:lang w:val="zh-TW" w:eastAsia="zh-TW"/>
              </w:rPr>
              <w:t>，</w:t>
            </w:r>
            <w:r>
              <w:rPr>
                <w:rFonts w:ascii="宋体" w:cs="宋体" w:hAnsi="宋体" w:eastAsia="宋体"/>
                <w:rtl w:val="0"/>
                <w:lang w:val="en-US"/>
              </w:rPr>
              <w:t xml:space="preserve">k  </w:t>
            </w:r>
            <w:r>
              <w:rPr>
                <w:rFonts w:ascii="宋体" w:cs="宋体" w:hAnsi="宋体" w:eastAsia="宋体"/>
                <w:rtl w:val="0"/>
                <w:lang w:val="zh-TW" w:eastAsia="zh-TW"/>
              </w:rPr>
              <w:t>或者</w:t>
            </w:r>
            <w:r>
              <w:rPr>
                <w:rFonts w:ascii="宋体" w:cs="宋体" w:hAnsi="宋体" w:eastAsia="宋体"/>
                <w:rtl w:val="0"/>
                <w:lang w:val="en-US"/>
              </w:rPr>
              <w:t>counter</w:t>
            </w:r>
            <w:r>
              <w:rPr>
                <w:rFonts w:ascii="宋体" w:cs="宋体" w:hAnsi="宋体" w:eastAsia="宋体"/>
                <w:rtl w:val="0"/>
                <w:lang w:val="zh-TW" w:eastAsia="zh-TW"/>
              </w:rPr>
              <w:t>，</w:t>
            </w:r>
            <w:r>
              <w:rPr>
                <w:rFonts w:ascii="宋体" w:cs="宋体" w:hAnsi="宋体" w:eastAsia="宋体"/>
                <w:rtl w:val="0"/>
                <w:lang w:val="en-US"/>
              </w:rPr>
              <w:t>index</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i,j,k,count,index</w:t>
            </w:r>
          </w:p>
        </w:tc>
      </w:tr>
      <w:tr>
        <w:tblPrEx>
          <w:shd w:val="clear" w:color="auto" w:fill="ced7e7"/>
        </w:tblPrEx>
        <w:trPr>
          <w:trHeight w:val="12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包</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采用完整的英文描述符，所有单词都小写，多个单词以下划线相连。</w:t>
            </w:r>
            <w:r>
              <w:rPr>
                <w:rFonts w:ascii="宋体" w:cs="宋体" w:hAnsi="宋体" w:eastAsia="宋体"/>
                <w:rtl w:val="0"/>
                <w:lang w:val="en-US"/>
              </w:rPr>
              <w:t xml:space="preserve"> </w:t>
            </w:r>
            <w:r>
              <w:rPr>
                <w:rFonts w:ascii="宋体" w:cs="宋体" w:hAnsi="宋体" w:eastAsia="宋体"/>
                <w:rtl w:val="0"/>
                <w:lang w:val="zh-TW" w:eastAsia="zh-TW"/>
              </w:rPr>
              <w:t>所有包都属于</w:t>
            </w:r>
            <w:r>
              <w:rPr>
                <w:rFonts w:ascii="宋体" w:cs="宋体" w:hAnsi="宋体" w:eastAsia="宋体"/>
                <w:rtl w:val="0"/>
                <w:lang w:val="en-US"/>
              </w:rPr>
              <w:t>com.telecom</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10" w:hRule="atLeast"/>
        </w:trPr>
        <w:tc>
          <w:tcPr>
            <w:tcW w:type="dxa" w:w="2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成员函数</w:t>
            </w:r>
          </w:p>
        </w:tc>
        <w:tc>
          <w:tcPr>
            <w:tcW w:type="dxa" w:w="2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zh-TW" w:eastAsia="zh-TW"/>
              </w:rPr>
              <w:t>采用完整的英文描述说明成员函数功能，第一个单词尽可能采用一个</w:t>
            </w:r>
            <w:r>
              <w:rPr>
                <w:rFonts w:ascii="宋体" w:cs="宋体" w:hAnsi="宋体" w:eastAsia="宋体"/>
                <w:rtl w:val="0"/>
                <w:lang w:val="en-US"/>
              </w:rPr>
              <w:t xml:space="preserve"> </w:t>
            </w:r>
            <w:r>
              <w:rPr>
                <w:rFonts w:ascii="宋体" w:cs="宋体" w:hAnsi="宋体" w:eastAsia="宋体"/>
                <w:rtl w:val="0"/>
                <w:lang w:val="zh-TW" w:eastAsia="zh-TW"/>
              </w:rPr>
              <w:t>生动的动词，除第一个单词外，每个单词第一个字母小写。</w:t>
            </w:r>
          </w:p>
        </w:tc>
        <w:tc>
          <w:tcPr>
            <w:tcW w:type="dxa" w:w="3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425"/>
            </w:pPr>
            <w:r>
              <w:rPr>
                <w:rFonts w:ascii="宋体" w:cs="宋体" w:hAnsi="宋体" w:eastAsia="宋体"/>
                <w:rtl w:val="0"/>
                <w:lang w:val="en-US"/>
              </w:rPr>
              <w:t>openFile()</w:t>
            </w:r>
          </w:p>
        </w:tc>
      </w:tr>
    </w:tbl>
    <w:p>
      <w:pPr>
        <w:pStyle w:val="Normal.0"/>
        <w:jc w:val="center"/>
        <w:rPr>
          <w:rFonts w:ascii="宋体" w:cs="宋体" w:hAnsi="宋体" w:eastAsia="宋体"/>
          <w:lang w:val="zh-TW" w:eastAsia="zh-TW"/>
        </w:rPr>
      </w:pPr>
    </w:p>
    <w:p>
      <w:pPr>
        <w:pStyle w:val="heading 1"/>
        <w:numPr>
          <w:ilvl w:val="0"/>
          <w:numId w:val="30"/>
        </w:numPr>
        <w:rPr>
          <w:lang w:val="zh-TW" w:eastAsia="zh-TW"/>
        </w:rPr>
      </w:pPr>
      <w:bookmarkStart w:name="_Toc49" w:id="49"/>
      <w:r>
        <w:rPr>
          <w:rFonts w:ascii="黑体" w:cs="黑体" w:hAnsi="黑体" w:eastAsia="黑体"/>
          <w:rtl w:val="0"/>
          <w:lang w:val="zh-TW" w:eastAsia="zh-TW"/>
        </w:rPr>
        <w:t>类与接口</w:t>
      </w:r>
      <w:bookmarkEnd w:id="49"/>
    </w:p>
    <w:p>
      <w:pPr>
        <w:pStyle w:val="heading 2"/>
        <w:numPr>
          <w:ilvl w:val="1"/>
          <w:numId w:val="12"/>
        </w:numPr>
        <w:rPr>
          <w:lang w:val="zh-TW" w:eastAsia="zh-TW"/>
        </w:rPr>
      </w:pPr>
      <w:bookmarkStart w:name="_Toc50" w:id="50"/>
      <w:r>
        <w:rPr>
          <w:rFonts w:ascii="黑体" w:cs="黑体" w:hAnsi="黑体" w:eastAsia="黑体"/>
          <w:rtl w:val="0"/>
          <w:lang w:val="zh-TW" w:eastAsia="zh-TW"/>
        </w:rPr>
        <w:t>基本原则</w:t>
      </w:r>
      <w:bookmarkEnd w:id="50"/>
    </w:p>
    <w:p>
      <w:pPr>
        <w:pStyle w:val="Normal.0"/>
        <w:ind w:firstLine="425"/>
        <w:rPr>
          <w:rFonts w:ascii="宋体" w:cs="宋体" w:hAnsi="宋体" w:eastAsia="宋体"/>
          <w:b w:val="1"/>
          <w:bCs w:val="1"/>
          <w:color w:val="000000"/>
          <w:kern w:val="0"/>
          <w:sz w:val="24"/>
          <w:szCs w:val="24"/>
          <w:u w:color="000000"/>
        </w:rPr>
      </w:pPr>
      <w:r>
        <w:rPr>
          <w:rFonts w:ascii="宋体" w:cs="宋体" w:hAnsi="宋体" w:eastAsia="宋体"/>
          <w:rtl w:val="0"/>
          <w:lang w:val="zh-TW" w:eastAsia="zh-TW"/>
        </w:rPr>
        <w:t>类的划分粒度，不可太大，造成过于庞大的单个类，也不可太细，从而使类的继承太深。一</w:t>
      </w:r>
      <w:r>
        <w:rPr>
          <w:rFonts w:ascii="宋体" w:cs="宋体" w:hAnsi="宋体" w:eastAsia="宋体"/>
          <w:rtl w:val="0"/>
          <w:lang w:val="en-US"/>
        </w:rPr>
        <w:t xml:space="preserve"> </w:t>
      </w:r>
      <w:r>
        <w:rPr>
          <w:rFonts w:ascii="宋体" w:cs="宋体" w:hAnsi="宋体" w:eastAsia="宋体"/>
          <w:rtl w:val="0"/>
          <w:lang w:val="zh-TW" w:eastAsia="zh-TW"/>
        </w:rPr>
        <w:t>般而言，一个类只做一件事；另一个原则是根据每个类的职责进行划分，比如用</w:t>
      </w:r>
      <w:r>
        <w:rPr>
          <w:rFonts w:ascii="宋体" w:cs="宋体" w:hAnsi="宋体" w:eastAsia="宋体"/>
          <w:rtl w:val="0"/>
          <w:lang w:val="en-US"/>
        </w:rPr>
        <w:t xml:space="preserve"> User </w:t>
      </w:r>
      <w:r>
        <w:rPr>
          <w:rFonts w:ascii="宋体" w:cs="宋体" w:hAnsi="宋体" w:eastAsia="宋体"/>
          <w:rtl w:val="0"/>
          <w:lang w:val="zh-TW" w:eastAsia="zh-TW"/>
        </w:rPr>
        <w:t>来存放用户信息，而用</w:t>
      </w:r>
      <w:r>
        <w:rPr>
          <w:rFonts w:ascii="宋体" w:cs="宋体" w:hAnsi="宋体" w:eastAsia="宋体"/>
          <w:rtl w:val="0"/>
          <w:lang w:val="en-US"/>
        </w:rPr>
        <w:t xml:space="preserve"> UserDAO </w:t>
      </w:r>
      <w:r>
        <w:rPr>
          <w:rFonts w:ascii="宋体" w:cs="宋体" w:hAnsi="宋体" w:eastAsia="宋体"/>
          <w:rtl w:val="0"/>
          <w:lang w:val="zh-TW" w:eastAsia="zh-TW"/>
        </w:rPr>
        <w:t>来对用户信息进行数据访问操作（比如存取数据库），用</w:t>
      </w:r>
      <w:r>
        <w:rPr>
          <w:rFonts w:ascii="宋体" w:cs="宋体" w:hAnsi="宋体" w:eastAsia="宋体"/>
          <w:rtl w:val="0"/>
          <w:lang w:val="en-US"/>
        </w:rPr>
        <w:t xml:space="preserve"> UserManager </w:t>
      </w:r>
      <w:r>
        <w:rPr>
          <w:rFonts w:ascii="宋体" w:cs="宋体" w:hAnsi="宋体" w:eastAsia="宋体"/>
          <w:rtl w:val="0"/>
          <w:lang w:val="zh-TW" w:eastAsia="zh-TW"/>
        </w:rPr>
        <w:t>来封装用户信息的业务操作等等。</w:t>
      </w:r>
      <w:r>
        <w:rPr>
          <w:rFonts w:ascii="宋体" w:cs="宋体" w:hAnsi="宋体" w:eastAsia="宋体"/>
          <w:rtl w:val="0"/>
          <w:lang w:val="en-US"/>
        </w:rPr>
        <w:t xml:space="preserve"> </w:t>
      </w:r>
      <w:r>
        <w:rPr>
          <w:rFonts w:ascii="宋体" w:cs="宋体" w:hAnsi="宋体" w:eastAsia="宋体"/>
          <w:rtl w:val="0"/>
          <w:lang w:val="zh-TW" w:eastAsia="zh-TW"/>
        </w:rPr>
        <w:t>多使用设计模式，随时重构。多个类中使用相同方法时将其方法提到一个接口中或使用抽象类，尽量提高重用度。</w:t>
      </w:r>
      <w:r>
        <w:rPr>
          <w:rFonts w:ascii="宋体" w:cs="宋体" w:hAnsi="宋体" w:eastAsia="宋体"/>
          <w:rtl w:val="0"/>
          <w:lang w:val="en-US"/>
        </w:rPr>
        <w:t xml:space="preserve"> </w:t>
      </w:r>
      <w:r>
        <w:rPr>
          <w:rFonts w:ascii="宋体" w:cs="宋体" w:hAnsi="宋体" w:eastAsia="宋体"/>
          <w:rtl w:val="0"/>
          <w:lang w:val="zh-TW" w:eastAsia="zh-TW"/>
        </w:rPr>
        <w:t>将不希望再被继承的类声明成</w:t>
      </w:r>
      <w:r>
        <w:rPr>
          <w:rFonts w:ascii="宋体" w:cs="宋体" w:hAnsi="宋体" w:eastAsia="宋体"/>
          <w:rtl w:val="0"/>
          <w:lang w:val="en-US"/>
        </w:rPr>
        <w:t xml:space="preserve"> final</w:t>
      </w:r>
      <w:r>
        <w:rPr>
          <w:rFonts w:ascii="宋体" w:cs="宋体" w:hAnsi="宋体" w:eastAsia="宋体"/>
          <w:rtl w:val="0"/>
          <w:lang w:val="zh-TW" w:eastAsia="zh-TW"/>
        </w:rPr>
        <w:t>，例如某些实用类，但不要滥用</w:t>
      </w:r>
      <w:r>
        <w:rPr>
          <w:rFonts w:ascii="宋体" w:cs="宋体" w:hAnsi="宋体" w:eastAsia="宋体"/>
          <w:rtl w:val="0"/>
          <w:lang w:val="en-US"/>
        </w:rPr>
        <w:t xml:space="preserve"> final</w:t>
      </w:r>
      <w:r>
        <w:rPr>
          <w:rFonts w:ascii="宋体" w:cs="宋体" w:hAnsi="宋体" w:eastAsia="宋体"/>
          <w:rtl w:val="0"/>
          <w:lang w:val="zh-TW" w:eastAsia="zh-TW"/>
        </w:rPr>
        <w:t>，否则会对系统的可扩展性造成影响。</w:t>
      </w:r>
      <w:r>
        <w:rPr>
          <w:rFonts w:ascii="宋体" w:cs="宋体" w:hAnsi="宋体" w:eastAsia="宋体"/>
          <w:rtl w:val="0"/>
          <w:lang w:val="en-US"/>
        </w:rPr>
        <w:t xml:space="preserve"> </w:t>
      </w:r>
      <w:r>
        <w:rPr>
          <w:rFonts w:ascii="宋体" w:cs="宋体" w:hAnsi="宋体" w:eastAsia="宋体"/>
          <w:rtl w:val="0"/>
          <w:lang w:val="zh-TW" w:eastAsia="zh-TW"/>
        </w:rPr>
        <w:t>将不希望被实例化的类的缺省构造方法声明成</w:t>
      </w:r>
      <w:r>
        <w:rPr>
          <w:rFonts w:ascii="宋体" w:cs="宋体" w:hAnsi="宋体" w:eastAsia="宋体"/>
          <w:rtl w:val="0"/>
          <w:lang w:val="en-US"/>
        </w:rPr>
        <w:t>private</w:t>
      </w:r>
      <w:r>
        <w:rPr>
          <w:rFonts w:ascii="宋体" w:cs="宋体" w:hAnsi="宋体" w:eastAsia="宋体"/>
          <w:rtl w:val="0"/>
          <w:lang w:val="zh-TW" w:eastAsia="zh-TW"/>
        </w:rPr>
        <w:t>。</w:t>
      </w:r>
    </w:p>
    <w:p>
      <w:pPr>
        <w:pStyle w:val="heading 2"/>
        <w:numPr>
          <w:ilvl w:val="1"/>
          <w:numId w:val="12"/>
        </w:numPr>
        <w:rPr>
          <w:lang w:val="zh-TW" w:eastAsia="zh-TW"/>
        </w:rPr>
      </w:pPr>
      <w:bookmarkStart w:name="_Toc51" w:id="51"/>
      <w:r>
        <w:rPr>
          <w:rFonts w:ascii="黑体" w:cs="黑体" w:hAnsi="黑体" w:eastAsia="黑体"/>
          <w:rtl w:val="0"/>
          <w:lang w:val="zh-TW" w:eastAsia="zh-TW"/>
        </w:rPr>
        <w:t>抽象类与接口</w:t>
      </w:r>
      <w:bookmarkEnd w:id="51"/>
    </w:p>
    <w:p>
      <w:pPr>
        <w:pStyle w:val="Normal.0"/>
        <w:ind w:firstLine="425"/>
        <w:rPr>
          <w:rFonts w:ascii="宋体" w:cs="宋体" w:hAnsi="宋体" w:eastAsia="宋体"/>
        </w:rPr>
      </w:pPr>
      <w:r>
        <w:rPr>
          <w:rFonts w:ascii="宋体" w:cs="宋体" w:hAnsi="宋体" w:eastAsia="宋体"/>
          <w:rtl w:val="0"/>
          <w:lang w:val="zh-TW" w:eastAsia="zh-TW"/>
        </w:rPr>
        <w:t>一般而言：接口定义行为，而抽象类定义属性和公有行为，注意两者间的取舍，在设计中，</w:t>
      </w:r>
      <w:r>
        <w:rPr>
          <w:rFonts w:ascii="宋体" w:cs="宋体" w:hAnsi="宋体" w:eastAsia="宋体"/>
          <w:rtl w:val="0"/>
          <w:lang w:val="en-US"/>
        </w:rPr>
        <w:t xml:space="preserve"> </w:t>
      </w:r>
      <w:r>
        <w:rPr>
          <w:rFonts w:ascii="宋体" w:cs="宋体" w:hAnsi="宋体" w:eastAsia="宋体"/>
          <w:rtl w:val="0"/>
          <w:lang w:val="zh-TW" w:eastAsia="zh-TW"/>
        </w:rPr>
        <w:t>可由接口定义公用的行为，由一个抽象类来实现其部分或全部方法，以给子类提供统一的行为定义，可参考</w:t>
      </w:r>
      <w:r>
        <w:rPr>
          <w:rFonts w:ascii="宋体" w:cs="宋体" w:hAnsi="宋体" w:eastAsia="宋体"/>
          <w:rtl w:val="0"/>
          <w:lang w:val="en-US"/>
        </w:rPr>
        <w:t xml:space="preserve"> Java </w:t>
      </w:r>
      <w:r>
        <w:rPr>
          <w:rFonts w:ascii="宋体" w:cs="宋体" w:hAnsi="宋体" w:eastAsia="宋体"/>
          <w:rtl w:val="0"/>
          <w:lang w:val="zh-TW" w:eastAsia="zh-TW"/>
        </w:rPr>
        <w:t>集合等实现。多使用接口，尽量做到面向接口的设计，以提高系统的可扩展性。</w:t>
      </w:r>
    </w:p>
    <w:p>
      <w:pPr>
        <w:pStyle w:val="heading 2"/>
        <w:numPr>
          <w:ilvl w:val="1"/>
          <w:numId w:val="12"/>
        </w:numPr>
        <w:rPr>
          <w:lang w:val="zh-TW" w:eastAsia="zh-TW"/>
        </w:rPr>
      </w:pPr>
      <w:bookmarkStart w:name="_Toc52" w:id="52"/>
      <w:r>
        <w:rPr>
          <w:rFonts w:ascii="黑体" w:cs="黑体" w:hAnsi="黑体" w:eastAsia="黑体"/>
          <w:rtl w:val="0"/>
          <w:lang w:val="zh-TW" w:eastAsia="zh-TW"/>
        </w:rPr>
        <w:t>继承与组合</w:t>
      </w:r>
      <w:bookmarkEnd w:id="52"/>
    </w:p>
    <w:p>
      <w:pPr>
        <w:pStyle w:val="Normal.0"/>
        <w:ind w:firstLine="425"/>
      </w:pPr>
      <w:r>
        <w:rPr>
          <w:rFonts w:ascii="宋体" w:cs="宋体" w:hAnsi="宋体" w:eastAsia="宋体"/>
          <w:rtl w:val="0"/>
          <w:lang w:val="zh-TW" w:eastAsia="zh-TW"/>
        </w:rPr>
        <w:t>尽量使用组合来代替继承，一则可以使类的层次不至于过深，而且会使类与类，包与包之间</w:t>
      </w:r>
      <w:r>
        <w:rPr>
          <w:rtl w:val="0"/>
          <w:lang w:val="en-US"/>
        </w:rPr>
        <w:t xml:space="preserve"> </w:t>
      </w:r>
      <w:r>
        <w:rPr>
          <w:rFonts w:ascii="宋体" w:cs="宋体" w:hAnsi="宋体" w:eastAsia="宋体"/>
          <w:rtl w:val="0"/>
          <w:lang w:val="zh-TW" w:eastAsia="zh-TW"/>
        </w:rPr>
        <w:t>的耦合度更小，更具可扩展性。</w:t>
      </w:r>
    </w:p>
    <w:p>
      <w:pPr>
        <w:pStyle w:val="heading 1"/>
        <w:numPr>
          <w:ilvl w:val="0"/>
          <w:numId w:val="12"/>
        </w:numPr>
        <w:rPr>
          <w:lang w:val="zh-TW" w:eastAsia="zh-TW"/>
        </w:rPr>
      </w:pPr>
      <w:bookmarkStart w:name="_Toc53" w:id="53"/>
      <w:r>
        <w:rPr>
          <w:rFonts w:ascii="黑体" w:cs="黑体" w:hAnsi="黑体" w:eastAsia="黑体"/>
          <w:rtl w:val="0"/>
          <w:lang w:val="zh-TW" w:eastAsia="zh-TW"/>
        </w:rPr>
        <w:t>方法</w:t>
      </w:r>
      <w:bookmarkEnd w:id="53"/>
    </w:p>
    <w:p>
      <w:pPr>
        <w:pStyle w:val="heading 2"/>
        <w:numPr>
          <w:ilvl w:val="1"/>
          <w:numId w:val="12"/>
        </w:numPr>
        <w:rPr>
          <w:lang w:val="zh-TW" w:eastAsia="zh-TW"/>
        </w:rPr>
      </w:pPr>
      <w:bookmarkStart w:name="_Toc54" w:id="54"/>
      <w:r>
        <w:rPr>
          <w:rFonts w:ascii="黑体" w:cs="黑体" w:hAnsi="黑体" w:eastAsia="黑体"/>
          <w:rtl w:val="0"/>
          <w:lang w:val="zh-TW" w:eastAsia="zh-TW"/>
        </w:rPr>
        <w:t>基本原则</w:t>
      </w:r>
      <w:bookmarkEnd w:id="54"/>
    </w:p>
    <w:p>
      <w:pPr>
        <w:pStyle w:val="Normal.0"/>
        <w:ind w:firstLine="425"/>
      </w:pPr>
      <w:r>
        <w:rPr>
          <w:rFonts w:ascii="宋体" w:cs="宋体" w:hAnsi="宋体" w:eastAsia="宋体"/>
          <w:rtl w:val="0"/>
          <w:lang w:val="zh-TW" w:eastAsia="zh-TW"/>
        </w:rPr>
        <w:t>一个方法只完成一项功能，在定义系统的公用接口方法外的方法应尽可能的缩小其可见性。</w:t>
      </w:r>
      <w:r>
        <w:rPr>
          <w:rtl w:val="0"/>
          <w:lang w:val="en-US"/>
        </w:rPr>
        <w:t xml:space="preserve"> </w:t>
      </w:r>
      <w:r>
        <w:rPr>
          <w:rFonts w:ascii="宋体" w:cs="宋体" w:hAnsi="宋体" w:eastAsia="宋体"/>
          <w:rtl w:val="0"/>
          <w:lang w:val="zh-TW" w:eastAsia="zh-TW"/>
        </w:rPr>
        <w:t>避免用一个类是实例去访问其静态变量和方法。避免在一个较长的方法里提供多个出口：</w:t>
      </w:r>
    </w:p>
    <w:p>
      <w:pPr>
        <w:pStyle w:val="Normal.0"/>
        <w:spacing w:line="259" w:lineRule="exact"/>
        <w:ind w:left="108"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不要使用这钟方式，当处理程序段很长时将很难找到出口点</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if(condition){</w:t>
      </w:r>
    </w:p>
    <w:p>
      <w:pPr>
        <w:pStyle w:val="Normal.0"/>
        <w:spacing w:line="272" w:lineRule="exact"/>
        <w:ind w:left="530"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retur</w:t>
      </w:r>
      <w:r>
        <w:rPr>
          <w:rFonts w:ascii="Tahoma" w:hAnsi="Tahoma"/>
          <w:color w:val="000000"/>
          <w:kern w:val="0"/>
          <w:position w:val="-2"/>
          <w:u w:color="000000"/>
          <w:rtl w:val="0"/>
          <w:lang w:val="en-US"/>
        </w:rPr>
        <w:t xml:space="preserve">n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A;</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}else{</w:t>
      </w:r>
    </w:p>
    <w:p>
      <w:pPr>
        <w:pStyle w:val="Normal.0"/>
        <w:spacing w:line="272" w:lineRule="exact"/>
        <w:ind w:left="530"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retur</w:t>
      </w:r>
      <w:r>
        <w:rPr>
          <w:rFonts w:ascii="Tahoma" w:hAnsi="Tahoma"/>
          <w:color w:val="000000"/>
          <w:kern w:val="0"/>
          <w:position w:val="-2"/>
          <w:u w:color="000000"/>
          <w:rtl w:val="0"/>
          <w:lang w:val="en-US"/>
        </w:rPr>
        <w:t xml:space="preserve">n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B;</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w:t>
      </w:r>
    </w:p>
    <w:p>
      <w:pPr>
        <w:pStyle w:val="Normal.0"/>
        <w:spacing w:before="6" w:line="260" w:lineRule="exact"/>
        <w:jc w:val="left"/>
        <w:rPr>
          <w:rFonts w:ascii="Tahoma" w:cs="Tahoma" w:hAnsi="Tahoma" w:eastAsia="Tahoma"/>
          <w:color w:val="000000"/>
          <w:kern w:val="0"/>
          <w:sz w:val="26"/>
          <w:szCs w:val="26"/>
          <w:u w:color="000000"/>
        </w:rPr>
      </w:pPr>
    </w:p>
    <w:p>
      <w:pPr>
        <w:pStyle w:val="Normal.0"/>
        <w:spacing w:line="199" w:lineRule="auto"/>
        <w:ind w:left="108" w:right="6022" w:firstLine="0"/>
        <w:jc w:val="left"/>
        <w:rPr>
          <w:rFonts w:ascii="Tahoma" w:cs="Tahoma" w:hAnsi="Tahoma" w:eastAsia="Tahoma"/>
          <w:color w:val="000000"/>
          <w:kern w:val="0"/>
          <w:u w:color="000000"/>
        </w:rPr>
      </w:pPr>
      <w:r>
        <w:rPr>
          <w:rFonts w:ascii="Tahoma" w:hAnsi="Tahoma"/>
          <w:color w:val="3364ff"/>
          <w:kern w:val="0"/>
          <w:u w:color="3364ff"/>
          <w:rtl w:val="0"/>
          <w:lang w:val="en-US"/>
        </w:rPr>
        <w:t>//</w:t>
      </w:r>
      <w:r>
        <w:rPr>
          <w:rFonts w:ascii="宋体" w:cs="宋体" w:hAnsi="宋体" w:eastAsia="宋体"/>
          <w:color w:val="3364ff"/>
          <w:kern w:val="0"/>
          <w:u w:color="3364ff"/>
          <w:rtl w:val="0"/>
          <w:lang w:val="zh-TW" w:eastAsia="zh-TW"/>
        </w:rPr>
        <w:t>建议使用如下方式</w:t>
      </w:r>
      <w:r>
        <w:rPr>
          <w:rFonts w:ascii="Tahoma" w:hAnsi="Tahoma"/>
          <w:color w:val="3364ff"/>
          <w:kern w:val="0"/>
          <w:u w:color="3364ff"/>
          <w:rtl w:val="0"/>
          <w:lang w:val="en-US"/>
        </w:rPr>
        <w:t xml:space="preserve"> </w:t>
      </w:r>
      <w:r>
        <w:rPr>
          <w:rFonts w:ascii="Tahoma" w:hAnsi="Tahoma"/>
          <w:color w:val="000000"/>
          <w:spacing w:val="0"/>
          <w:kern w:val="0"/>
          <w:u w:color="000000"/>
          <w:rtl w:val="0"/>
          <w:lang w:val="en-US"/>
        </w:rPr>
        <w:t>Strin</w:t>
      </w:r>
      <w:r>
        <w:rPr>
          <w:rFonts w:ascii="Tahoma" w:hAnsi="Tahoma"/>
          <w:color w:val="000000"/>
          <w:kern w:val="0"/>
          <w:u w:color="000000"/>
          <w:rtl w:val="0"/>
          <w:lang w:val="en-US"/>
        </w:rPr>
        <w:t xml:space="preserve">g </w:t>
      </w:r>
      <w:r>
        <w:rPr>
          <w:rFonts w:ascii="Tahoma" w:hAnsi="Tahoma"/>
          <w:color w:val="000000"/>
          <w:spacing w:val="0"/>
          <w:kern w:val="0"/>
          <w:u w:color="000000"/>
          <w:rtl w:val="0"/>
          <w:lang w:val="en-US"/>
        </w:rPr>
        <w:t xml:space="preserve"> </w:t>
      </w:r>
      <w:r>
        <w:rPr>
          <w:rFonts w:ascii="Tahoma" w:hAnsi="Tahoma"/>
          <w:color w:val="000000"/>
          <w:spacing w:val="0"/>
          <w:kern w:val="0"/>
          <w:u w:color="000000"/>
          <w:rtl w:val="0"/>
          <w:lang w:val="en-US"/>
        </w:rPr>
        <w:t>resul</w:t>
      </w:r>
      <w:r>
        <w:rPr>
          <w:rFonts w:ascii="Tahoma" w:hAnsi="Tahoma"/>
          <w:color w:val="000000"/>
          <w:kern w:val="0"/>
          <w:u w:color="000000"/>
          <w:rtl w:val="0"/>
          <w:lang w:val="en-US"/>
        </w:rPr>
        <w:t xml:space="preserve">t </w:t>
      </w:r>
      <w:r>
        <w:rPr>
          <w:rFonts w:ascii="Tahoma" w:hAnsi="Tahoma"/>
          <w:color w:val="000000"/>
          <w:spacing w:val="0"/>
          <w:kern w:val="0"/>
          <w:u w:color="000000"/>
          <w:rtl w:val="0"/>
          <w:lang w:val="en-US"/>
        </w:rPr>
        <w:t xml:space="preserve"> </w:t>
      </w:r>
      <w:r>
        <w:rPr>
          <w:rFonts w:ascii="Tahoma" w:hAnsi="Tahoma"/>
          <w:color w:val="000000"/>
          <w:kern w:val="0"/>
          <w:u w:color="000000"/>
          <w:rtl w:val="0"/>
          <w:lang w:val="en-US"/>
        </w:rPr>
        <w:t xml:space="preserve">= </w:t>
      </w:r>
      <w:r>
        <w:rPr>
          <w:rFonts w:ascii="Tahoma" w:hAnsi="Tahoma"/>
          <w:color w:val="000000"/>
          <w:spacing w:val="0"/>
          <w:kern w:val="0"/>
          <w:u w:color="000000"/>
          <w:rtl w:val="0"/>
          <w:lang w:val="en-US"/>
        </w:rPr>
        <w:t xml:space="preserve"> </w:t>
      </w:r>
      <w:r>
        <w:rPr>
          <w:rFonts w:ascii="Tahoma" w:hAnsi="Tahoma"/>
          <w:color w:val="000000"/>
          <w:spacing w:val="0"/>
          <w:kern w:val="0"/>
          <w:u w:color="000000"/>
          <w:rtl w:val="0"/>
          <w:lang w:val="en-US"/>
        </w:rPr>
        <w:t>null; if(condition){</w:t>
      </w:r>
    </w:p>
    <w:p>
      <w:pPr>
        <w:pStyle w:val="Normal.0"/>
        <w:spacing w:line="280" w:lineRule="exact"/>
        <w:ind w:left="530"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resul</w:t>
      </w:r>
      <w:r>
        <w:rPr>
          <w:rFonts w:ascii="Tahoma" w:hAnsi="Tahoma"/>
          <w:color w:val="000000"/>
          <w:kern w:val="0"/>
          <w:position w:val="-2"/>
          <w:u w:color="000000"/>
          <w:rtl w:val="0"/>
          <w:lang w:val="en-US"/>
        </w:rPr>
        <w:t xml:space="preserve">t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A;</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}else{</w:t>
      </w:r>
    </w:p>
    <w:p>
      <w:pPr>
        <w:pStyle w:val="Normal.0"/>
        <w:spacing w:line="272" w:lineRule="exact"/>
        <w:ind w:left="530"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resul</w:t>
      </w:r>
      <w:r>
        <w:rPr>
          <w:rFonts w:ascii="Tahoma" w:hAnsi="Tahoma"/>
          <w:color w:val="000000"/>
          <w:kern w:val="0"/>
          <w:position w:val="-2"/>
          <w:u w:color="000000"/>
          <w:rtl w:val="0"/>
          <w:lang w:val="en-US"/>
        </w:rPr>
        <w:t xml:space="preserve">t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B;</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w:t>
      </w:r>
    </w:p>
    <w:p>
      <w:pPr>
        <w:pStyle w:val="Normal.0"/>
        <w:spacing w:line="272"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retur</w:t>
      </w:r>
      <w:r>
        <w:rPr>
          <w:rFonts w:ascii="Tahoma" w:hAnsi="Tahoma"/>
          <w:color w:val="000000"/>
          <w:kern w:val="0"/>
          <w:position w:val="-2"/>
          <w:u w:color="000000"/>
          <w:rtl w:val="0"/>
          <w:lang w:val="en-US"/>
        </w:rPr>
        <w:t xml:space="preserve">n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result;</w:t>
      </w:r>
    </w:p>
    <w:p>
      <w:pPr>
        <w:pStyle w:val="heading 2"/>
        <w:numPr>
          <w:ilvl w:val="1"/>
          <w:numId w:val="12"/>
        </w:numPr>
        <w:rPr>
          <w:lang w:val="zh-TW" w:eastAsia="zh-TW"/>
        </w:rPr>
      </w:pPr>
      <w:bookmarkStart w:name="_Toc55" w:id="55"/>
      <w:r>
        <w:rPr>
          <w:rFonts w:ascii="黑体" w:cs="黑体" w:hAnsi="黑体" w:eastAsia="黑体"/>
          <w:rtl w:val="0"/>
          <w:lang w:val="zh-TW" w:eastAsia="zh-TW"/>
        </w:rPr>
        <w:t>参数与返回值</w:t>
      </w:r>
      <w:bookmarkEnd w:id="55"/>
    </w:p>
    <w:p>
      <w:pPr>
        <w:pStyle w:val="Normal.0"/>
        <w:ind w:firstLine="425"/>
        <w:rPr>
          <w:rFonts w:ascii="宋体" w:cs="宋体" w:hAnsi="宋体" w:eastAsia="宋体"/>
        </w:rPr>
      </w:pPr>
      <w:r>
        <w:rPr>
          <w:rFonts w:ascii="宋体" w:cs="宋体" w:hAnsi="宋体" w:eastAsia="宋体"/>
          <w:rtl w:val="0"/>
          <w:lang w:val="zh-TW" w:eastAsia="zh-TW"/>
        </w:rPr>
        <w:t>避免过多的参数列表，尽量控制在</w:t>
      </w:r>
      <w:r>
        <w:rPr>
          <w:rFonts w:ascii="宋体" w:cs="宋体" w:hAnsi="宋体" w:eastAsia="宋体"/>
          <w:rtl w:val="0"/>
          <w:lang w:val="en-US"/>
        </w:rPr>
        <w:t xml:space="preserve"> 5 </w:t>
      </w:r>
      <w:r>
        <w:rPr>
          <w:rFonts w:ascii="宋体" w:cs="宋体" w:hAnsi="宋体" w:eastAsia="宋体"/>
          <w:rtl w:val="0"/>
          <w:lang w:val="zh-TW" w:eastAsia="zh-TW"/>
        </w:rPr>
        <w:t>个以内，若需要传递多个参数时，当使用一个容纳这些</w:t>
      </w:r>
      <w:r>
        <w:rPr>
          <w:rFonts w:ascii="宋体" w:cs="宋体" w:hAnsi="宋体" w:eastAsia="宋体"/>
          <w:rtl w:val="0"/>
          <w:lang w:val="en-US"/>
        </w:rPr>
        <w:t xml:space="preserve"> </w:t>
      </w:r>
      <w:r>
        <w:rPr>
          <w:rFonts w:ascii="宋体" w:cs="宋体" w:hAnsi="宋体" w:eastAsia="宋体"/>
          <w:rtl w:val="0"/>
          <w:lang w:val="zh-TW" w:eastAsia="zh-TW"/>
        </w:rPr>
        <w:t>参数的对象进行传递，以提高程序的可读性和可扩展性。</w:t>
      </w:r>
    </w:p>
    <w:p>
      <w:pPr>
        <w:pStyle w:val="Normal.0"/>
        <w:ind w:firstLine="425"/>
        <w:rPr>
          <w:rFonts w:ascii="宋体" w:cs="宋体" w:hAnsi="宋体" w:eastAsia="宋体"/>
          <w:lang w:val="zh-TW" w:eastAsia="zh-TW"/>
        </w:rPr>
      </w:pPr>
      <w:r>
        <w:rPr>
          <w:rFonts w:ascii="宋体" w:cs="宋体" w:hAnsi="宋体" w:eastAsia="宋体"/>
          <w:rtl w:val="0"/>
          <w:lang w:val="zh-TW" w:eastAsia="zh-TW"/>
        </w:rPr>
        <w:t>参数类型和返回值尽量接口化，以屏蔽具体的实现细节，提高系统的可扩展性，例如：</w:t>
      </w:r>
    </w:p>
    <w:p>
      <w:pPr>
        <w:pStyle w:val="Normal.0"/>
        <w:ind w:firstLine="425"/>
        <w:rPr>
          <w:rFonts w:ascii="宋体" w:cs="宋体" w:hAnsi="宋体" w:eastAsia="宋体"/>
        </w:rPr>
      </w:pPr>
      <w:r>
        <w:rPr>
          <w:rFonts w:ascii="宋体" w:cs="宋体" w:hAnsi="宋体" w:eastAsia="宋体"/>
          <w:rtl w:val="0"/>
          <w:lang w:val="en-US"/>
        </w:rPr>
        <w:t>public void  joinGroup(List  userList){}</w:t>
      </w:r>
    </w:p>
    <w:p>
      <w:pPr>
        <w:pStyle w:val="Normal.0"/>
        <w:ind w:firstLine="425"/>
        <w:rPr>
          <w:rFonts w:ascii="宋体" w:cs="宋体" w:hAnsi="宋体" w:eastAsia="宋体"/>
        </w:rPr>
      </w:pPr>
      <w:r>
        <w:rPr>
          <w:rFonts w:ascii="宋体" w:cs="宋体" w:hAnsi="宋体" w:eastAsia="宋体"/>
          <w:rtl w:val="0"/>
          <w:lang w:val="en-US"/>
        </w:rPr>
        <w:t>public List  listAllUsers(){}</w:t>
      </w:r>
    </w:p>
    <w:p>
      <w:pPr>
        <w:pStyle w:val="heading 1"/>
        <w:numPr>
          <w:ilvl w:val="0"/>
          <w:numId w:val="12"/>
        </w:numPr>
        <w:rPr>
          <w:lang w:val="zh-TW" w:eastAsia="zh-TW"/>
        </w:rPr>
      </w:pPr>
      <w:bookmarkStart w:name="_Toc56" w:id="56"/>
      <w:r>
        <w:rPr>
          <w:rFonts w:ascii="黑体" w:cs="黑体" w:hAnsi="黑体" w:eastAsia="黑体"/>
          <w:rtl w:val="0"/>
          <w:lang w:val="zh-TW" w:eastAsia="zh-TW"/>
        </w:rPr>
        <w:t>表达式与语句</w:t>
      </w:r>
      <w:bookmarkEnd w:id="56"/>
    </w:p>
    <w:p>
      <w:pPr>
        <w:pStyle w:val="heading 2"/>
        <w:numPr>
          <w:ilvl w:val="1"/>
          <w:numId w:val="12"/>
        </w:numPr>
        <w:rPr>
          <w:lang w:val="zh-TW" w:eastAsia="zh-TW"/>
        </w:rPr>
      </w:pPr>
      <w:bookmarkStart w:name="_Toc57" w:id="57"/>
      <w:r>
        <w:rPr>
          <w:rFonts w:ascii="黑体" w:cs="黑体" w:hAnsi="黑体" w:eastAsia="黑体"/>
          <w:rtl w:val="0"/>
          <w:lang w:val="zh-TW" w:eastAsia="zh-TW"/>
        </w:rPr>
        <w:t>基本原则</w:t>
      </w:r>
      <w:bookmarkEnd w:id="57"/>
    </w:p>
    <w:p>
      <w:pPr>
        <w:pStyle w:val="Normal.0"/>
        <w:ind w:firstLine="425"/>
        <w:rPr>
          <w:rFonts w:ascii="宋体" w:cs="宋体" w:hAnsi="宋体" w:eastAsia="宋体"/>
        </w:rPr>
      </w:pPr>
      <w:r>
        <w:rPr>
          <w:rFonts w:ascii="宋体" w:cs="宋体" w:hAnsi="宋体" w:eastAsia="宋体"/>
          <w:rtl w:val="0"/>
          <w:lang w:val="zh-TW" w:eastAsia="zh-TW"/>
        </w:rPr>
        <w:t>表达式和语句当清晰、简洁，易于阅读和理解，避免使用晦涩难懂的语句。</w:t>
      </w:r>
      <w:r>
        <w:rPr>
          <w:rFonts w:ascii="宋体" w:cs="宋体" w:hAnsi="宋体" w:eastAsia="宋体"/>
          <w:rtl w:val="0"/>
          <w:lang w:val="en-US"/>
        </w:rPr>
        <w:t xml:space="preserve"> </w:t>
      </w:r>
      <w:r>
        <w:rPr>
          <w:rFonts w:ascii="宋体" w:cs="宋体" w:hAnsi="宋体" w:eastAsia="宋体"/>
          <w:rtl w:val="0"/>
          <w:lang w:val="zh-TW" w:eastAsia="zh-TW"/>
        </w:rPr>
        <w:t>每行至多包含一条执行语句，过长当换行。</w:t>
      </w:r>
    </w:p>
    <w:p>
      <w:pPr>
        <w:pStyle w:val="Normal.0"/>
        <w:ind w:firstLine="425"/>
        <w:rPr>
          <w:rFonts w:ascii="宋体" w:cs="宋体" w:hAnsi="宋体" w:eastAsia="宋体"/>
        </w:rPr>
      </w:pPr>
      <w:r>
        <w:rPr>
          <w:rFonts w:ascii="宋体" w:cs="宋体" w:hAnsi="宋体" w:eastAsia="宋体"/>
          <w:rtl w:val="0"/>
          <w:lang w:val="zh-TW" w:eastAsia="zh-TW"/>
        </w:rPr>
        <w:t>避免在构造方法中执行大量耗时的初始化工作，应当将这中工作延迟到被使用时再创建相应资源，如果不可避免，则当使用对象池和</w:t>
      </w:r>
      <w:r>
        <w:rPr>
          <w:rFonts w:ascii="宋体" w:cs="宋体" w:hAnsi="宋体" w:eastAsia="宋体"/>
          <w:rtl w:val="0"/>
          <w:lang w:val="en-US"/>
        </w:rPr>
        <w:t xml:space="preserve"> Cache </w:t>
      </w:r>
      <w:r>
        <w:rPr>
          <w:rFonts w:ascii="宋体" w:cs="宋体" w:hAnsi="宋体" w:eastAsia="宋体"/>
          <w:rtl w:val="0"/>
          <w:lang w:val="zh-TW" w:eastAsia="zh-TW"/>
        </w:rPr>
        <w:t>等技术提高系统性能。</w:t>
      </w:r>
      <w:r>
        <w:rPr>
          <w:rFonts w:ascii="宋体" w:cs="宋体" w:hAnsi="宋体" w:eastAsia="宋体"/>
          <w:rtl w:val="0"/>
          <w:lang w:val="en-US"/>
        </w:rPr>
        <w:t xml:space="preserve"> </w:t>
      </w:r>
      <w:r>
        <w:rPr>
          <w:rFonts w:ascii="宋体" w:cs="宋体" w:hAnsi="宋体" w:eastAsia="宋体"/>
          <w:rtl w:val="0"/>
          <w:lang w:val="zh-TW" w:eastAsia="zh-TW"/>
        </w:rPr>
        <w:t>避免在一个语句中给多个变量赋相同的值。它很难读懂。</w:t>
      </w:r>
    </w:p>
    <w:p>
      <w:pPr>
        <w:pStyle w:val="Normal.0"/>
        <w:ind w:firstLine="425"/>
        <w:rPr>
          <w:rFonts w:ascii="宋体" w:cs="宋体" w:hAnsi="宋体" w:eastAsia="宋体"/>
        </w:rPr>
      </w:pPr>
      <w:r>
        <w:rPr>
          <w:rFonts w:ascii="宋体" w:cs="宋体" w:hAnsi="宋体" w:eastAsia="宋体"/>
          <w:rtl w:val="0"/>
          <w:lang w:val="zh-TW" w:eastAsia="zh-TW"/>
        </w:rPr>
        <w:t>不要使用内嵌</w:t>
      </w:r>
      <w:r>
        <w:rPr>
          <w:rFonts w:ascii="宋体" w:cs="宋体" w:hAnsi="宋体" w:eastAsia="宋体"/>
          <w:rtl w:val="0"/>
          <w:lang w:val="en-US"/>
        </w:rPr>
        <w:t>(embedded)</w:t>
      </w:r>
      <w:r>
        <w:rPr>
          <w:rFonts w:ascii="宋体" w:cs="宋体" w:hAnsi="宋体" w:eastAsia="宋体"/>
          <w:rtl w:val="0"/>
          <w:lang w:val="zh-TW" w:eastAsia="zh-TW"/>
        </w:rPr>
        <w:t>赋值运算符试图提高运行时的效率，这是编译器的工作。</w:t>
      </w:r>
      <w:r>
        <w:rPr>
          <w:rFonts w:ascii="宋体" w:cs="宋体" w:hAnsi="宋体" w:eastAsia="宋体"/>
          <w:rtl w:val="0"/>
          <w:lang w:val="en-US"/>
        </w:rPr>
        <w:t xml:space="preserve"> </w:t>
      </w:r>
      <w:r>
        <w:rPr>
          <w:rFonts w:ascii="宋体" w:cs="宋体" w:hAnsi="宋体" w:eastAsia="宋体"/>
          <w:rtl w:val="0"/>
          <w:lang w:val="zh-TW" w:eastAsia="zh-TW"/>
        </w:rPr>
        <w:t>尽量在声明局部变量的同时初始化。唯一不这么做的理由是变量的初始值依赖于某些先前发生的计算。</w:t>
      </w:r>
      <w:r>
        <w:rPr>
          <w:rFonts w:ascii="宋体" w:cs="宋体" w:hAnsi="宋体" w:eastAsia="宋体"/>
          <w:rtl w:val="0"/>
          <w:lang w:val="en-US"/>
        </w:rPr>
        <w:t xml:space="preserve"> </w:t>
      </w:r>
      <w:r>
        <w:rPr>
          <w:rFonts w:ascii="宋体" w:cs="宋体" w:hAnsi="宋体" w:eastAsia="宋体"/>
          <w:rtl w:val="0"/>
          <w:lang w:val="zh-TW" w:eastAsia="zh-TW"/>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pPr>
        <w:pStyle w:val="Normal.0"/>
        <w:ind w:firstLine="425"/>
        <w:rPr>
          <w:lang w:val="zh-TW" w:eastAsia="zh-TW"/>
        </w:rPr>
      </w:pPr>
      <w:r>
        <w:rPr>
          <w:rFonts w:ascii="宋体" w:cs="宋体" w:hAnsi="宋体" w:eastAsia="宋体"/>
          <w:rtl w:val="0"/>
          <w:lang w:val="zh-TW" w:eastAsia="zh-TW"/>
        </w:rPr>
        <w:t>不要为了表现编程技巧而过分使用技巧，简单就好。</w:t>
      </w:r>
    </w:p>
    <w:p>
      <w:pPr>
        <w:pStyle w:val="heading 2"/>
        <w:numPr>
          <w:ilvl w:val="1"/>
          <w:numId w:val="12"/>
        </w:numPr>
        <w:rPr>
          <w:lang w:val="zh-TW" w:eastAsia="zh-TW"/>
        </w:rPr>
      </w:pPr>
      <w:bookmarkStart w:name="_Toc58" w:id="58"/>
      <w:r>
        <w:rPr>
          <w:rFonts w:ascii="黑体" w:cs="黑体" w:hAnsi="黑体" w:eastAsia="黑体"/>
          <w:rtl w:val="0"/>
          <w:lang w:val="zh-TW" w:eastAsia="zh-TW"/>
        </w:rPr>
        <w:t>控制语句</w:t>
      </w:r>
      <w:bookmarkEnd w:id="58"/>
    </w:p>
    <w:p>
      <w:pPr>
        <w:pStyle w:val="Normal.0"/>
        <w:ind w:firstLine="425"/>
        <w:rPr>
          <w:lang w:val="zh-TW" w:eastAsia="zh-TW"/>
        </w:rPr>
      </w:pPr>
      <w:r>
        <w:rPr>
          <w:rFonts w:ascii="宋体" w:cs="宋体" w:hAnsi="宋体" w:eastAsia="宋体"/>
          <w:rtl w:val="0"/>
          <w:lang w:val="zh-TW" w:eastAsia="zh-TW"/>
        </w:rPr>
        <w:t>判断中如有常量，则应将常量置与判断式的右侧。如：</w:t>
      </w:r>
    </w:p>
    <w:p>
      <w:pPr>
        <w:pStyle w:val="Normal.0"/>
        <w:ind w:firstLine="425"/>
        <w:rPr>
          <w:rFonts w:ascii="Tahoma" w:cs="Tahoma" w:hAnsi="Tahoma" w:eastAsia="Tahoma"/>
          <w:spacing w:val="0"/>
          <w:kern w:val="0"/>
        </w:rPr>
      </w:pPr>
      <w:r>
        <w:rPr>
          <w:rFonts w:ascii="Tahoma" w:hAnsi="Tahoma"/>
          <w:spacing w:val="0"/>
          <w:kern w:val="0"/>
          <w:rtl w:val="0"/>
          <w:lang w:val="en-US"/>
        </w:rPr>
        <w:t>i</w:t>
      </w:r>
      <w:r>
        <w:rPr>
          <w:rFonts w:ascii="Tahoma" w:hAnsi="Tahoma"/>
          <w:kern w:val="0"/>
          <w:rtl w:val="0"/>
          <w:lang w:val="en-US"/>
        </w:rPr>
        <w:t xml:space="preserve">f </w:t>
      </w:r>
      <w:r>
        <w:rPr>
          <w:rFonts w:ascii="Tahoma" w:hAnsi="Tahoma"/>
          <w:spacing w:val="0"/>
          <w:kern w:val="0"/>
          <w:rtl w:val="0"/>
          <w:lang w:val="en-US"/>
        </w:rPr>
        <w:t xml:space="preserve"> </w:t>
      </w:r>
      <w:r>
        <w:rPr>
          <w:rFonts w:ascii="Tahoma" w:hAnsi="Tahoma"/>
          <w:kern w:val="0"/>
          <w:rtl w:val="0"/>
          <w:lang w:val="en-US"/>
        </w:rPr>
        <w:t xml:space="preserve">( </w:t>
      </w:r>
      <w:r>
        <w:rPr>
          <w:rFonts w:ascii="Tahoma" w:hAnsi="Tahoma"/>
          <w:spacing w:val="0"/>
          <w:kern w:val="0"/>
          <w:rtl w:val="0"/>
          <w:lang w:val="en-US"/>
        </w:rPr>
        <w:t xml:space="preserve"> </w:t>
      </w:r>
      <w:r>
        <w:rPr>
          <w:rFonts w:ascii="Tahoma" w:hAnsi="Tahoma"/>
          <w:spacing w:val="0"/>
          <w:kern w:val="0"/>
          <w:rtl w:val="0"/>
          <w:lang w:val="en-US"/>
        </w:rPr>
        <w:t>tru</w:t>
      </w:r>
      <w:r>
        <w:rPr>
          <w:rFonts w:ascii="Tahoma" w:hAnsi="Tahoma"/>
          <w:kern w:val="0"/>
          <w:rtl w:val="0"/>
          <w:lang w:val="en-US"/>
        </w:rPr>
        <w:t xml:space="preserve">e </w:t>
      </w:r>
      <w:r>
        <w:rPr>
          <w:rFonts w:ascii="Tahoma" w:hAnsi="Tahoma"/>
          <w:spacing w:val="0"/>
          <w:kern w:val="0"/>
          <w:rtl w:val="0"/>
          <w:lang w:val="en-US"/>
        </w:rPr>
        <w:t xml:space="preserve"> </w:t>
      </w:r>
      <w:r>
        <w:rPr>
          <w:rFonts w:ascii="Tahoma" w:hAnsi="Tahoma"/>
          <w:spacing w:val="0"/>
          <w:kern w:val="0"/>
          <w:rtl w:val="0"/>
          <w:lang w:val="en-US"/>
        </w:rPr>
        <w:t>=</w:t>
      </w:r>
      <w:r>
        <w:rPr>
          <w:rFonts w:ascii="Tahoma" w:hAnsi="Tahoma"/>
          <w:kern w:val="0"/>
          <w:rtl w:val="0"/>
          <w:lang w:val="en-US"/>
        </w:rPr>
        <w:t xml:space="preserve">= </w:t>
      </w:r>
      <w:r>
        <w:rPr>
          <w:rFonts w:ascii="Tahoma" w:hAnsi="Tahoma"/>
          <w:spacing w:val="0"/>
          <w:kern w:val="0"/>
          <w:rtl w:val="0"/>
          <w:lang w:val="en-US"/>
        </w:rPr>
        <w:t xml:space="preserve"> </w:t>
      </w:r>
      <w:r>
        <w:rPr>
          <w:rFonts w:ascii="Tahoma" w:hAnsi="Tahoma"/>
          <w:spacing w:val="0"/>
          <w:kern w:val="0"/>
          <w:rtl w:val="0"/>
          <w:lang w:val="en-US"/>
        </w:rPr>
        <w:t>isAdmin())...</w:t>
      </w:r>
      <w:r>
        <w:rPr>
          <w:rFonts w:ascii="Tahoma" w:hAnsi="Tahoma"/>
          <w:kern w:val="0"/>
          <w:rtl w:val="0"/>
          <w:lang w:val="en-US"/>
        </w:rPr>
        <w:t xml:space="preserve"> </w:t>
      </w:r>
      <w:r>
        <w:rPr>
          <w:rFonts w:ascii="Tahoma" w:hAnsi="Tahoma"/>
          <w:spacing w:val="0"/>
          <w:kern w:val="0"/>
          <w:rtl w:val="0"/>
          <w:lang w:val="en-US"/>
        </w:rPr>
        <w:t xml:space="preserve"> </w:t>
      </w:r>
    </w:p>
    <w:p>
      <w:pPr>
        <w:pStyle w:val="Normal.0"/>
        <w:ind w:firstLine="425"/>
        <w:rPr>
          <w:lang w:val="zh-TW" w:eastAsia="zh-TW"/>
        </w:rPr>
      </w:pPr>
      <w:r>
        <w:rPr>
          <w:rFonts w:ascii="宋体" w:cs="宋体" w:hAnsi="宋体" w:eastAsia="宋体"/>
          <w:rtl w:val="0"/>
          <w:lang w:val="zh-TW" w:eastAsia="zh-TW"/>
        </w:rPr>
        <w:t>尽量不使用三目条件判断。</w:t>
      </w:r>
    </w:p>
    <w:p>
      <w:pPr>
        <w:pStyle w:val="Normal.0"/>
        <w:ind w:firstLine="425"/>
      </w:pPr>
      <w:r>
        <w:rPr>
          <w:rFonts w:ascii="宋体" w:cs="宋体" w:hAnsi="宋体" w:eastAsia="宋体"/>
          <w:rtl w:val="0"/>
          <w:lang w:val="zh-TW" w:eastAsia="zh-TW"/>
        </w:rPr>
        <w:t>所有</w:t>
      </w:r>
      <w:r>
        <w:rPr>
          <w:rtl w:val="0"/>
          <w:lang w:val="en-US"/>
        </w:rPr>
        <w:t xml:space="preserve"> if </w:t>
      </w:r>
      <w:r>
        <w:rPr>
          <w:rFonts w:ascii="宋体" w:cs="宋体" w:hAnsi="宋体" w:eastAsia="宋体"/>
          <w:rtl w:val="0"/>
          <w:lang w:val="zh-TW" w:eastAsia="zh-TW"/>
        </w:rPr>
        <w:t>语句必须用</w:t>
      </w:r>
      <w:r>
        <w:rPr>
          <w:rtl w:val="0"/>
          <w:lang w:val="en-US"/>
        </w:rPr>
        <w:t>{}</w:t>
      </w:r>
      <w:r>
        <w:rPr>
          <w:rFonts w:ascii="宋体" w:cs="宋体" w:hAnsi="宋体" w:eastAsia="宋体"/>
          <w:rtl w:val="0"/>
          <w:lang w:val="zh-TW" w:eastAsia="zh-TW"/>
        </w:rPr>
        <w:t>包括起来</w:t>
      </w:r>
      <w:r>
        <w:rPr>
          <w:rtl w:val="0"/>
          <w:lang w:val="en-US"/>
        </w:rPr>
        <w:t>,</w:t>
      </w:r>
      <w:r>
        <w:rPr>
          <w:rFonts w:ascii="宋体" w:cs="宋体" w:hAnsi="宋体" w:eastAsia="宋体"/>
          <w:rtl w:val="0"/>
          <w:lang w:val="zh-TW" w:eastAsia="zh-TW"/>
        </w:rPr>
        <w:t>即便是只有一句：</w:t>
      </w:r>
    </w:p>
    <w:p>
      <w:pPr>
        <w:pStyle w:val="Normal.0"/>
        <w:spacing w:line="259" w:lineRule="exact"/>
        <w:ind w:left="108" w:firstLine="0"/>
        <w:jc w:val="left"/>
        <w:rPr>
          <w:rFonts w:ascii="Tahoma" w:cs="Tahoma" w:hAnsi="Tahoma" w:eastAsia="Tahoma"/>
          <w:kern w:val="0"/>
        </w:rPr>
      </w:pPr>
      <w:r>
        <w:rPr>
          <w:rFonts w:ascii="Tahoma" w:hAnsi="Tahoma"/>
          <w:spacing w:val="0"/>
          <w:kern w:val="0"/>
          <w:position w:val="-2"/>
          <w:rtl w:val="0"/>
          <w:lang w:val="en-US"/>
        </w:rPr>
        <w:t>i</w:t>
      </w:r>
      <w:r>
        <w:rPr>
          <w:rFonts w:ascii="Tahoma" w:hAnsi="Tahoma"/>
          <w:kern w:val="0"/>
          <w:position w:val="-2"/>
          <w:rtl w:val="0"/>
          <w:lang w:val="en-US"/>
        </w:rPr>
        <w:t xml:space="preserve">f </w:t>
      </w:r>
      <w:r>
        <w:rPr>
          <w:rFonts w:ascii="Tahoma" w:hAnsi="Tahoma"/>
          <w:spacing w:val="0"/>
          <w:kern w:val="0"/>
          <w:position w:val="-2"/>
          <w:rtl w:val="0"/>
          <w:lang w:val="en-US"/>
        </w:rPr>
        <w:t xml:space="preserve"> </w:t>
      </w:r>
      <w:r>
        <w:rPr>
          <w:rFonts w:ascii="Tahoma" w:hAnsi="Tahoma"/>
          <w:spacing w:val="0"/>
          <w:kern w:val="0"/>
          <w:position w:val="-2"/>
          <w:rtl w:val="0"/>
          <w:lang w:val="en-US"/>
        </w:rPr>
        <w:t>(true){</w:t>
      </w:r>
    </w:p>
    <w:p>
      <w:pPr>
        <w:pStyle w:val="Normal.0"/>
        <w:spacing w:line="272" w:lineRule="exact"/>
        <w:ind w:left="533"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//d</w:t>
      </w:r>
      <w:r>
        <w:rPr>
          <w:rFonts w:ascii="Tahoma" w:hAnsi="Tahoma"/>
          <w:color w:val="3364ff"/>
          <w:kern w:val="0"/>
          <w:position w:val="-2"/>
          <w:u w:color="3364ff"/>
          <w:rtl w:val="0"/>
          <w:lang w:val="en-US"/>
        </w:rPr>
        <w:t xml:space="preserve">o </w:t>
      </w:r>
      <w:r>
        <w:rPr>
          <w:rFonts w:ascii="Tahoma" w:hAnsi="Tahoma"/>
          <w:color w:val="3364ff"/>
          <w:spacing w:val="0"/>
          <w:kern w:val="0"/>
          <w:position w:val="-2"/>
          <w:u w:color="3364ff"/>
          <w:rtl w:val="0"/>
          <w:lang w:val="en-US"/>
        </w:rPr>
        <w:t xml:space="preserve"> </w:t>
      </w:r>
      <w:r>
        <w:rPr>
          <w:rFonts w:ascii="Tahoma" w:hAnsi="Tahoma"/>
          <w:color w:val="3364ff"/>
          <w:spacing w:val="0"/>
          <w:kern w:val="0"/>
          <w:position w:val="-2"/>
          <w:u w:color="3364ff"/>
          <w:rtl w:val="0"/>
          <w:lang w:val="en-US"/>
        </w:rPr>
        <w:t>something......</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w:t>
      </w:r>
    </w:p>
    <w:p>
      <w:pPr>
        <w:pStyle w:val="Normal.0"/>
        <w:spacing w:before="18" w:line="200" w:lineRule="exact"/>
        <w:jc w:val="left"/>
        <w:rPr>
          <w:rFonts w:ascii="Tahoma" w:cs="Tahoma" w:hAnsi="Tahoma" w:eastAsia="Tahoma"/>
          <w:color w:val="000000"/>
          <w:kern w:val="0"/>
          <w:sz w:val="20"/>
          <w:szCs w:val="20"/>
          <w:u w:color="000000"/>
        </w:rPr>
      </w:pPr>
    </w:p>
    <w:p>
      <w:pPr>
        <w:pStyle w:val="Normal.0"/>
        <w:ind w:left="108" w:firstLine="0"/>
        <w:jc w:val="left"/>
        <w:rPr>
          <w:rFonts w:ascii="Tahoma" w:cs="Tahoma" w:hAnsi="Tahoma" w:eastAsia="Tahoma"/>
          <w:color w:val="000000"/>
          <w:kern w:val="0"/>
          <w:u w:color="000000"/>
        </w:rPr>
      </w:pPr>
      <w:r>
        <w:rPr>
          <w:rFonts w:ascii="Tahoma" w:hAnsi="Tahoma"/>
          <w:color w:val="000000"/>
          <w:spacing w:val="0"/>
          <w:kern w:val="0"/>
          <w:u w:color="000000"/>
          <w:rtl w:val="0"/>
          <w:lang w:val="en-US"/>
        </w:rPr>
        <w:t>i</w:t>
      </w:r>
      <w:r>
        <w:rPr>
          <w:rFonts w:ascii="Tahoma" w:hAnsi="Tahoma"/>
          <w:color w:val="000000"/>
          <w:kern w:val="0"/>
          <w:u w:color="000000"/>
          <w:rtl w:val="0"/>
          <w:lang w:val="en-US"/>
        </w:rPr>
        <w:t xml:space="preserve">f </w:t>
      </w:r>
      <w:r>
        <w:rPr>
          <w:rFonts w:ascii="Tahoma" w:hAnsi="Tahoma"/>
          <w:color w:val="000000"/>
          <w:spacing w:val="0"/>
          <w:kern w:val="0"/>
          <w:u w:color="000000"/>
          <w:rtl w:val="0"/>
          <w:lang w:val="en-US"/>
        </w:rPr>
        <w:t xml:space="preserve"> </w:t>
      </w:r>
      <w:r>
        <w:rPr>
          <w:rFonts w:ascii="Tahoma" w:hAnsi="Tahoma"/>
          <w:color w:val="000000"/>
          <w:spacing w:val="0"/>
          <w:kern w:val="0"/>
          <w:u w:color="000000"/>
          <w:rtl w:val="0"/>
          <w:lang w:val="en-US"/>
        </w:rPr>
        <w:t>(true)</w:t>
      </w:r>
    </w:p>
    <w:p>
      <w:pPr>
        <w:pStyle w:val="Normal.0"/>
        <w:tabs>
          <w:tab w:val="left" w:pos="1540"/>
        </w:tabs>
        <w:spacing w:line="272" w:lineRule="exact"/>
        <w:ind w:left="533"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 xml:space="preserve">i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0</w:t>
      </w:r>
      <w:r>
        <w:rPr>
          <w:rFonts w:ascii="Tahoma" w:hAnsi="Tahoma"/>
          <w:color w:val="000000"/>
          <w:kern w:val="0"/>
          <w:position w:val="-2"/>
          <w:u w:color="000000"/>
          <w:rtl w:val="0"/>
          <w:lang w:val="en-US"/>
        </w:rPr>
        <w:t>;</w:t>
        <w:tab/>
      </w: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不要使用这种</w:t>
      </w:r>
    </w:p>
    <w:p>
      <w:pPr>
        <w:pStyle w:val="Normal.0"/>
        <w:ind w:firstLine="425"/>
      </w:pPr>
      <w:r>
        <w:rPr>
          <w:rFonts w:ascii="宋体" w:cs="宋体" w:hAnsi="宋体" w:eastAsia="宋体"/>
          <w:rtl w:val="0"/>
          <w:lang w:val="zh-TW" w:eastAsia="zh-TW"/>
        </w:rPr>
        <w:t>当有多个</w:t>
      </w:r>
      <w:r>
        <w:rPr>
          <w:rtl w:val="0"/>
          <w:lang w:val="en-US"/>
        </w:rPr>
        <w:t xml:space="preserve"> else </w:t>
      </w:r>
      <w:r>
        <w:rPr>
          <w:rFonts w:ascii="宋体" w:cs="宋体" w:hAnsi="宋体" w:eastAsia="宋体"/>
          <w:rtl w:val="0"/>
          <w:lang w:val="zh-TW" w:eastAsia="zh-TW"/>
        </w:rPr>
        <w:t>分句时当分别注明其条件，注意缩进并对齐，如：</w:t>
      </w:r>
    </w:p>
    <w:p>
      <w:pPr>
        <w:pStyle w:val="Normal.0"/>
        <w:spacing w:line="259" w:lineRule="exact"/>
        <w:ind w:left="108"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先判断</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i </w:t>
      </w:r>
      <w:r>
        <w:rPr>
          <w:rFonts w:ascii="Tahoma" w:hAnsi="Tahoma"/>
          <w:color w:val="3364ff"/>
          <w:spacing w:val="0"/>
          <w:kern w:val="0"/>
          <w:position w:val="-2"/>
          <w:u w:color="3364ff"/>
          <w:rtl w:val="0"/>
          <w:lang w:val="en-US"/>
        </w:rPr>
        <w:t xml:space="preserve"> </w:t>
      </w:r>
      <w:r>
        <w:rPr>
          <w:rFonts w:ascii="宋体" w:cs="宋体" w:hAnsi="宋体" w:eastAsia="宋体"/>
          <w:color w:val="3364ff"/>
          <w:kern w:val="0"/>
          <w:position w:val="-2"/>
          <w:u w:color="3364ff"/>
          <w:rtl w:val="0"/>
          <w:lang w:val="zh-TW" w:eastAsia="zh-TW"/>
        </w:rPr>
        <w:t>是否等于</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1</w:t>
      </w:r>
    </w:p>
    <w:p>
      <w:pPr>
        <w:pStyle w:val="Normal.0"/>
        <w:spacing w:line="272"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i</w:t>
      </w:r>
      <w:r>
        <w:rPr>
          <w:rFonts w:ascii="Tahoma" w:hAnsi="Tahoma"/>
          <w:color w:val="000000"/>
          <w:kern w:val="0"/>
          <w:position w:val="-2"/>
          <w:u w:color="000000"/>
          <w:rtl w:val="0"/>
          <w:lang w:val="en-US"/>
        </w:rPr>
        <w:t xml:space="preserve">f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w:t>
      </w:r>
      <w:r>
        <w:rPr>
          <w:rFonts w:ascii="Tahoma" w:hAnsi="Tahoma"/>
          <w:color w:val="000000"/>
          <w:kern w:val="0"/>
          <w:position w:val="-2"/>
          <w:u w:color="000000"/>
          <w:rtl w:val="0"/>
          <w:lang w:val="en-US"/>
        </w:rPr>
        <w:t xml:space="preserve">i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1){</w:t>
      </w:r>
      <w:r>
        <w:rPr>
          <w:rFonts w:ascii="Tahoma" w:hAnsi="Tahoma"/>
          <w:color w:val="3364ff"/>
          <w:spacing w:val="0"/>
          <w:kern w:val="0"/>
          <w:position w:val="-2"/>
          <w:u w:color="3364ff"/>
          <w:rtl w:val="0"/>
          <w:lang w:val="en-US"/>
        </w:rPr>
        <w:t>//if_1</w:t>
      </w:r>
    </w:p>
    <w:p>
      <w:pPr>
        <w:pStyle w:val="Normal.0"/>
        <w:spacing w:line="274" w:lineRule="exact"/>
        <w:ind w:left="530"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w:t>
      </w:r>
    </w:p>
    <w:p>
      <w:pPr>
        <w:pStyle w:val="Normal.0"/>
        <w:spacing w:line="272"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w:t>
      </w: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然后判断</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i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2</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els</w:t>
      </w:r>
      <w:r>
        <w:rPr>
          <w:rFonts w:ascii="Tahoma" w:hAnsi="Tahoma"/>
          <w:color w:val="000000"/>
          <w:kern w:val="0"/>
          <w:position w:val="-2"/>
          <w:u w:color="000000"/>
          <w:rtl w:val="0"/>
          <w:lang w:val="en-US"/>
        </w:rPr>
        <w:t xml:space="preserve">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i</w:t>
      </w:r>
      <w:r>
        <w:rPr>
          <w:rFonts w:ascii="Tahoma" w:hAnsi="Tahoma"/>
          <w:color w:val="000000"/>
          <w:kern w:val="0"/>
          <w:position w:val="-2"/>
          <w:u w:color="000000"/>
          <w:rtl w:val="0"/>
          <w:lang w:val="en-US"/>
        </w:rPr>
        <w:t xml:space="preserve">f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w:t>
      </w:r>
      <w:r>
        <w:rPr>
          <w:rFonts w:ascii="Tahoma" w:hAnsi="Tahoma"/>
          <w:color w:val="000000"/>
          <w:kern w:val="0"/>
          <w:position w:val="-2"/>
          <w:u w:color="000000"/>
          <w:rtl w:val="0"/>
          <w:lang w:val="en-US"/>
        </w:rPr>
        <w:t xml:space="preserve">i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2){</w:t>
      </w:r>
    </w:p>
    <w:p>
      <w:pPr>
        <w:pStyle w:val="Normal.0"/>
        <w:spacing w:line="272" w:lineRule="exact"/>
        <w:ind w:left="528"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 xml:space="preserve">//i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2</w:t>
      </w:r>
      <w:r>
        <w:rPr>
          <w:rFonts w:ascii="Tahoma" w:hAnsi="Tahoma"/>
          <w:color w:val="3364ff"/>
          <w:spacing w:val="0"/>
          <w:kern w:val="0"/>
          <w:position w:val="-2"/>
          <w:u w:color="3364ff"/>
          <w:rtl w:val="0"/>
          <w:lang w:val="en-US"/>
        </w:rPr>
        <w:t xml:space="preserve"> </w:t>
      </w:r>
      <w:r>
        <w:rPr>
          <w:rFonts w:ascii="宋体" w:cs="宋体" w:hAnsi="宋体" w:eastAsia="宋体"/>
          <w:color w:val="3364ff"/>
          <w:kern w:val="0"/>
          <w:position w:val="-2"/>
          <w:u w:color="3364ff"/>
          <w:rtl w:val="0"/>
          <w:lang w:val="zh-TW" w:eastAsia="zh-TW"/>
        </w:rPr>
        <w:t>说明。。。。。。</w:t>
      </w:r>
    </w:p>
    <w:p>
      <w:pPr>
        <w:pStyle w:val="Normal.0"/>
        <w:spacing w:line="274" w:lineRule="exact"/>
        <w:ind w:left="528"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 xml:space="preserve">j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i;</w:t>
      </w:r>
    </w:p>
    <w:p>
      <w:pPr>
        <w:pStyle w:val="Normal.0"/>
        <w:spacing w:line="272"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w:t>
      </w: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如果都不是</w:t>
      </w:r>
      <w:r>
        <w:rPr>
          <w:rFonts w:ascii="Tahoma" w:hAnsi="Tahoma"/>
          <w:color w:val="3364ff"/>
          <w:kern w:val="0"/>
          <w:position w:val="-2"/>
          <w:u w:color="3364ff"/>
          <w:rtl w:val="0"/>
          <w:lang w:val="en-US"/>
        </w:rPr>
        <w:t xml:space="preserve">(i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&gt;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2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i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 xml:space="preserve">&lt; </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1)</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else{</w:t>
      </w:r>
    </w:p>
    <w:p>
      <w:pPr>
        <w:pStyle w:val="Normal.0"/>
        <w:spacing w:line="272" w:lineRule="exact"/>
        <w:ind w:left="528"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说明出错了</w:t>
      </w:r>
    </w:p>
    <w:p>
      <w:pPr>
        <w:pStyle w:val="Normal.0"/>
        <w:spacing w:line="274" w:lineRule="exact"/>
        <w:ind w:left="528"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w:t>
      </w:r>
    </w:p>
    <w:p>
      <w:pPr>
        <w:pStyle w:val="Normal.0"/>
        <w:spacing w:line="272"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w:t>
      </w:r>
      <w:r>
        <w:rPr>
          <w:rFonts w:ascii="Tahoma" w:hAnsi="Tahoma"/>
          <w:color w:val="3364ff"/>
          <w:spacing w:val="0"/>
          <w:kern w:val="0"/>
          <w:position w:val="-2"/>
          <w:u w:color="3364ff"/>
          <w:rtl w:val="0"/>
          <w:lang w:val="en-US"/>
        </w:rPr>
        <w:t>//en</w:t>
      </w:r>
      <w:r>
        <w:rPr>
          <w:rFonts w:ascii="Tahoma" w:hAnsi="Tahoma"/>
          <w:color w:val="3364ff"/>
          <w:kern w:val="0"/>
          <w:position w:val="-2"/>
          <w:u w:color="3364ff"/>
          <w:rtl w:val="0"/>
          <w:lang w:val="en-US"/>
        </w:rPr>
        <w:t xml:space="preserve">d </w:t>
      </w:r>
      <w:r>
        <w:rPr>
          <w:rFonts w:ascii="Tahoma" w:hAnsi="Tahoma"/>
          <w:color w:val="3364ff"/>
          <w:spacing w:val="0"/>
          <w:kern w:val="0"/>
          <w:position w:val="-2"/>
          <w:u w:color="3364ff"/>
          <w:rtl w:val="0"/>
          <w:lang w:val="en-US"/>
        </w:rPr>
        <w:t xml:space="preserve"> </w:t>
      </w:r>
      <w:r>
        <w:rPr>
          <w:rFonts w:ascii="Tahoma" w:hAnsi="Tahoma"/>
          <w:color w:val="3364ff"/>
          <w:spacing w:val="0"/>
          <w:kern w:val="0"/>
          <w:position w:val="-2"/>
          <w:u w:color="3364ff"/>
          <w:rtl w:val="0"/>
          <w:lang w:val="en-US"/>
        </w:rPr>
        <w:t>if_1</w:t>
      </w:r>
    </w:p>
    <w:p>
      <w:pPr>
        <w:pStyle w:val="Normal.0"/>
        <w:ind w:firstLine="425"/>
        <w:rPr>
          <w:rFonts w:ascii="宋体" w:cs="宋体" w:hAnsi="宋体" w:eastAsia="宋体"/>
        </w:rPr>
      </w:pPr>
      <w:r>
        <w:rPr>
          <w:rFonts w:ascii="宋体" w:cs="宋体" w:hAnsi="宋体" w:eastAsia="宋体"/>
          <w:rtl w:val="0"/>
          <w:lang w:val="zh-TW" w:eastAsia="zh-TW"/>
        </w:rPr>
        <w:t>过多的</w:t>
      </w:r>
      <w:r>
        <w:rPr>
          <w:rFonts w:ascii="宋体" w:cs="宋体" w:hAnsi="宋体" w:eastAsia="宋体"/>
          <w:rtl w:val="0"/>
          <w:lang w:val="en-US"/>
        </w:rPr>
        <w:t xml:space="preserve"> else </w:t>
      </w:r>
      <w:r>
        <w:rPr>
          <w:rFonts w:ascii="宋体" w:cs="宋体" w:hAnsi="宋体" w:eastAsia="宋体"/>
          <w:rtl w:val="0"/>
          <w:lang w:val="zh-TW" w:eastAsia="zh-TW"/>
        </w:rPr>
        <w:t>分句请将其转成</w:t>
      </w:r>
      <w:r>
        <w:rPr>
          <w:rFonts w:ascii="宋体" w:cs="宋体" w:hAnsi="宋体" w:eastAsia="宋体"/>
          <w:rtl w:val="0"/>
          <w:lang w:val="en-US"/>
        </w:rPr>
        <w:t xml:space="preserve"> switch </w:t>
      </w:r>
      <w:r>
        <w:rPr>
          <w:rFonts w:ascii="宋体" w:cs="宋体" w:hAnsi="宋体" w:eastAsia="宋体"/>
          <w:rtl w:val="0"/>
          <w:lang w:val="zh-TW" w:eastAsia="zh-TW"/>
        </w:rPr>
        <w:t>语句或使用子函数。</w:t>
      </w:r>
    </w:p>
    <w:p>
      <w:pPr>
        <w:pStyle w:val="Normal.0"/>
        <w:ind w:firstLine="425"/>
        <w:rPr>
          <w:rFonts w:ascii="宋体" w:cs="宋体" w:hAnsi="宋体" w:eastAsia="宋体"/>
          <w:kern w:val="0"/>
        </w:rPr>
      </w:pPr>
      <w:r>
        <w:rPr>
          <w:rFonts w:ascii="宋体" w:cs="宋体" w:hAnsi="宋体" w:eastAsia="宋体"/>
          <w:rtl w:val="0"/>
          <w:lang w:val="zh-TW" w:eastAsia="zh-TW"/>
        </w:rPr>
        <w:t>每当一个</w:t>
      </w:r>
      <w:r>
        <w:rPr>
          <w:rFonts w:ascii="宋体" w:cs="宋体" w:hAnsi="宋体" w:eastAsia="宋体"/>
          <w:rtl w:val="0"/>
          <w:lang w:val="en-US"/>
        </w:rPr>
        <w:t xml:space="preserve"> case </w:t>
      </w:r>
      <w:r>
        <w:rPr>
          <w:rFonts w:ascii="宋体" w:cs="宋体" w:hAnsi="宋体" w:eastAsia="宋体"/>
          <w:rtl w:val="0"/>
          <w:lang w:val="zh-TW" w:eastAsia="zh-TW"/>
        </w:rPr>
        <w:t>顺着往下执行时</w:t>
      </w:r>
      <w:r>
        <w:rPr>
          <w:rFonts w:ascii="宋体" w:cs="宋体" w:hAnsi="宋体" w:eastAsia="宋体"/>
          <w:rtl w:val="0"/>
          <w:lang w:val="en-US"/>
        </w:rPr>
        <w:t>(</w:t>
      </w:r>
      <w:r>
        <w:rPr>
          <w:rFonts w:ascii="宋体" w:cs="宋体" w:hAnsi="宋体" w:eastAsia="宋体"/>
          <w:rtl w:val="0"/>
          <w:lang w:val="zh-TW" w:eastAsia="zh-TW"/>
        </w:rPr>
        <w:t>因为没有</w:t>
      </w:r>
      <w:r>
        <w:rPr>
          <w:rFonts w:ascii="宋体" w:cs="宋体" w:hAnsi="宋体" w:eastAsia="宋体"/>
          <w:rtl w:val="0"/>
          <w:lang w:val="en-US"/>
        </w:rPr>
        <w:t xml:space="preserve"> break </w:t>
      </w:r>
      <w:r>
        <w:rPr>
          <w:rFonts w:ascii="宋体" w:cs="宋体" w:hAnsi="宋体" w:eastAsia="宋体"/>
          <w:rtl w:val="0"/>
          <w:lang w:val="zh-TW" w:eastAsia="zh-TW"/>
        </w:rPr>
        <w:t>语句</w:t>
      </w:r>
      <w:r>
        <w:rPr>
          <w:rFonts w:ascii="宋体" w:cs="宋体" w:hAnsi="宋体" w:eastAsia="宋体"/>
          <w:rtl w:val="0"/>
          <w:lang w:val="en-US"/>
        </w:rPr>
        <w:t>)</w:t>
      </w:r>
      <w:r>
        <w:rPr>
          <w:rFonts w:ascii="宋体" w:cs="宋体" w:hAnsi="宋体" w:eastAsia="宋体"/>
          <w:rtl w:val="0"/>
          <w:lang w:val="zh-TW" w:eastAsia="zh-TW"/>
        </w:rPr>
        <w:t>，通常应在</w:t>
      </w:r>
      <w:r>
        <w:rPr>
          <w:rFonts w:ascii="宋体" w:cs="宋体" w:hAnsi="宋体" w:eastAsia="宋体"/>
          <w:rtl w:val="0"/>
          <w:lang w:val="en-US"/>
        </w:rPr>
        <w:t xml:space="preserve"> break </w:t>
      </w:r>
      <w:r>
        <w:rPr>
          <w:rFonts w:ascii="宋体" w:cs="宋体" w:hAnsi="宋体" w:eastAsia="宋体"/>
          <w:rtl w:val="0"/>
          <w:lang w:val="zh-TW" w:eastAsia="zh-TW"/>
        </w:rPr>
        <w:t>语句的位置添加注释。如：</w:t>
      </w:r>
    </w:p>
    <w:p>
      <w:pPr>
        <w:pStyle w:val="Normal.0"/>
        <w:spacing w:line="259" w:lineRule="exact"/>
        <w:ind w:left="108" w:firstLine="0"/>
        <w:jc w:val="left"/>
        <w:rPr>
          <w:rFonts w:ascii="Tahoma" w:cs="Tahoma" w:hAnsi="Tahoma" w:eastAsia="Tahoma"/>
          <w:kern w:val="0"/>
        </w:rPr>
      </w:pPr>
      <w:r>
        <w:rPr>
          <w:rFonts w:ascii="Tahoma" w:hAnsi="Tahoma"/>
          <w:spacing w:val="0"/>
          <w:kern w:val="0"/>
          <w:position w:val="-2"/>
          <w:rtl w:val="0"/>
          <w:lang w:val="en-US"/>
        </w:rPr>
        <w:t>switc</w:t>
      </w:r>
      <w:r>
        <w:rPr>
          <w:rFonts w:ascii="Tahoma" w:hAnsi="Tahoma"/>
          <w:kern w:val="0"/>
          <w:position w:val="-2"/>
          <w:rtl w:val="0"/>
          <w:lang w:val="en-US"/>
        </w:rPr>
        <w:t xml:space="preserve">h </w:t>
      </w:r>
      <w:r>
        <w:rPr>
          <w:rFonts w:ascii="Tahoma" w:hAnsi="Tahoma"/>
          <w:spacing w:val="0"/>
          <w:kern w:val="0"/>
          <w:position w:val="-2"/>
          <w:rtl w:val="0"/>
          <w:lang w:val="en-US"/>
        </w:rPr>
        <w:t xml:space="preserve"> </w:t>
      </w:r>
      <w:r>
        <w:rPr>
          <w:rFonts w:ascii="Tahoma" w:hAnsi="Tahoma"/>
          <w:spacing w:val="0"/>
          <w:kern w:val="0"/>
          <w:position w:val="-2"/>
          <w:rtl w:val="0"/>
          <w:lang w:val="en-US"/>
        </w:rPr>
        <w:t>(condition</w:t>
      </w:r>
      <w:r>
        <w:rPr>
          <w:rFonts w:ascii="Tahoma" w:hAnsi="Tahoma"/>
          <w:kern w:val="0"/>
          <w:position w:val="-2"/>
          <w:rtl w:val="0"/>
          <w:lang w:val="en-US"/>
        </w:rPr>
        <w:t xml:space="preserve">) </w:t>
      </w:r>
      <w:r>
        <w:rPr>
          <w:rFonts w:ascii="Tahoma" w:hAnsi="Tahoma"/>
          <w:spacing w:val="0"/>
          <w:kern w:val="0"/>
          <w:position w:val="-2"/>
          <w:rtl w:val="0"/>
          <w:lang w:val="en-US"/>
        </w:rPr>
        <w:t xml:space="preserve"> </w:t>
      </w:r>
      <w:r>
        <w:rPr>
          <w:rFonts w:ascii="Tahoma" w:hAnsi="Tahoma"/>
          <w:kern w:val="0"/>
          <w:position w:val="-2"/>
          <w:rtl w:val="0"/>
          <w:lang w:val="en-US"/>
        </w:rPr>
        <w:t>{</w:t>
      </w:r>
    </w:p>
    <w:p>
      <w:pPr>
        <w:pStyle w:val="Normal.0"/>
        <w:spacing w:line="274" w:lineRule="exact"/>
        <w:ind w:left="319" w:firstLine="0"/>
        <w:jc w:val="left"/>
        <w:rPr>
          <w:rFonts w:ascii="Tahoma" w:cs="Tahoma" w:hAnsi="Tahoma" w:eastAsia="Tahoma"/>
          <w:kern w:val="0"/>
        </w:rPr>
      </w:pPr>
      <w:r>
        <w:rPr>
          <w:rFonts w:ascii="Tahoma" w:hAnsi="Tahoma"/>
          <w:spacing w:val="0"/>
          <w:kern w:val="0"/>
          <w:position w:val="-2"/>
          <w:rtl w:val="0"/>
          <w:lang w:val="en-US"/>
        </w:rPr>
        <w:t>cas</w:t>
      </w:r>
      <w:r>
        <w:rPr>
          <w:rFonts w:ascii="Tahoma" w:hAnsi="Tahoma"/>
          <w:kern w:val="0"/>
          <w:position w:val="-2"/>
          <w:rtl w:val="0"/>
          <w:lang w:val="en-US"/>
        </w:rPr>
        <w:t xml:space="preserve">e </w:t>
      </w:r>
      <w:r>
        <w:rPr>
          <w:rFonts w:ascii="Tahoma" w:hAnsi="Tahoma"/>
          <w:spacing w:val="0"/>
          <w:kern w:val="0"/>
          <w:position w:val="-2"/>
          <w:rtl w:val="0"/>
          <w:lang w:val="en-US"/>
        </w:rPr>
        <w:t xml:space="preserve"> </w:t>
      </w:r>
      <w:r>
        <w:rPr>
          <w:rFonts w:ascii="Tahoma" w:hAnsi="Tahoma"/>
          <w:spacing w:val="0"/>
          <w:kern w:val="0"/>
          <w:position w:val="-2"/>
          <w:rtl w:val="0"/>
          <w:lang w:val="en-US"/>
        </w:rPr>
        <w:t>ABC:</w:t>
      </w:r>
    </w:p>
    <w:p>
      <w:pPr>
        <w:pStyle w:val="Normal.0"/>
        <w:spacing w:line="272" w:lineRule="exact"/>
        <w:ind w:left="742"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//statements;</w:t>
      </w:r>
    </w:p>
    <w:p>
      <w:pPr>
        <w:pStyle w:val="Normal.0"/>
        <w:spacing w:line="274" w:lineRule="exact"/>
        <w:ind w:left="741"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继续下一个</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CASE</w:t>
      </w:r>
    </w:p>
    <w:p>
      <w:pPr>
        <w:pStyle w:val="Normal.0"/>
        <w:spacing w:line="272" w:lineRule="exact"/>
        <w:ind w:left="319"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cas</w:t>
      </w:r>
      <w:r>
        <w:rPr>
          <w:rFonts w:ascii="Tahoma" w:hAnsi="Tahoma"/>
          <w:color w:val="000000"/>
          <w:kern w:val="0"/>
          <w:position w:val="-2"/>
          <w:u w:color="000000"/>
          <w:rtl w:val="0"/>
          <w:lang w:val="en-US"/>
        </w:rPr>
        <w:t xml:space="preserve">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DEF:</w:t>
      </w:r>
    </w:p>
    <w:p>
      <w:pPr>
        <w:pStyle w:val="Normal.0"/>
        <w:spacing w:line="274" w:lineRule="exact"/>
        <w:ind w:left="742"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//statements;</w:t>
      </w:r>
    </w:p>
    <w:p>
      <w:pPr>
        <w:pStyle w:val="Normal.0"/>
        <w:spacing w:line="272" w:lineRule="exact"/>
        <w:ind w:left="742"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break;</w:t>
      </w:r>
    </w:p>
    <w:p>
      <w:pPr>
        <w:pStyle w:val="Normal.0"/>
        <w:spacing w:line="274" w:lineRule="exact"/>
        <w:ind w:left="319"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cas</w:t>
      </w:r>
      <w:r>
        <w:rPr>
          <w:rFonts w:ascii="Tahoma" w:hAnsi="Tahoma"/>
          <w:color w:val="000000"/>
          <w:kern w:val="0"/>
          <w:position w:val="-2"/>
          <w:u w:color="000000"/>
          <w:rtl w:val="0"/>
          <w:lang w:val="en-US"/>
        </w:rPr>
        <w:t xml:space="preserve">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XYZ:</w:t>
      </w:r>
    </w:p>
    <w:p>
      <w:pPr>
        <w:pStyle w:val="Normal.0"/>
        <w:spacing w:line="272" w:lineRule="exact"/>
        <w:ind w:left="742"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//statements;</w:t>
      </w:r>
    </w:p>
    <w:p>
      <w:pPr>
        <w:pStyle w:val="Normal.0"/>
        <w:spacing w:line="274" w:lineRule="exact"/>
        <w:ind w:left="742"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break;</w:t>
      </w:r>
    </w:p>
    <w:p>
      <w:pPr>
        <w:pStyle w:val="Normal.0"/>
        <w:spacing w:line="272" w:lineRule="exact"/>
        <w:ind w:left="319"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default:</w:t>
      </w:r>
    </w:p>
    <w:p>
      <w:pPr>
        <w:pStyle w:val="Normal.0"/>
        <w:spacing w:line="274" w:lineRule="exact"/>
        <w:ind w:left="742"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//statements;</w:t>
      </w:r>
    </w:p>
    <w:p>
      <w:pPr>
        <w:pStyle w:val="Normal.0"/>
        <w:spacing w:line="272" w:lineRule="exact"/>
        <w:ind w:left="742"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break;</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w:t>
      </w:r>
      <w:r>
        <w:rPr>
          <w:rFonts w:ascii="Tahoma" w:hAnsi="Tahoma"/>
          <w:color w:val="3364ff"/>
          <w:spacing w:val="0"/>
          <w:kern w:val="0"/>
          <w:position w:val="-2"/>
          <w:u w:color="3364ff"/>
          <w:rtl w:val="0"/>
          <w:lang w:val="en-US"/>
        </w:rPr>
        <w:t>//en</w:t>
      </w:r>
      <w:r>
        <w:rPr>
          <w:rFonts w:ascii="Tahoma" w:hAnsi="Tahoma"/>
          <w:color w:val="3364ff"/>
          <w:kern w:val="0"/>
          <w:position w:val="-2"/>
          <w:u w:color="3364ff"/>
          <w:rtl w:val="0"/>
          <w:lang w:val="en-US"/>
        </w:rPr>
        <w:t xml:space="preserve">d </w:t>
      </w:r>
      <w:r>
        <w:rPr>
          <w:rFonts w:ascii="Tahoma" w:hAnsi="Tahoma"/>
          <w:color w:val="3364ff"/>
          <w:spacing w:val="0"/>
          <w:kern w:val="0"/>
          <w:position w:val="-2"/>
          <w:u w:color="3364ff"/>
          <w:rtl w:val="0"/>
          <w:lang w:val="en-US"/>
        </w:rPr>
        <w:t xml:space="preserve"> </w:t>
      </w:r>
      <w:r>
        <w:rPr>
          <w:rFonts w:ascii="Tahoma" w:hAnsi="Tahoma"/>
          <w:color w:val="3364ff"/>
          <w:spacing w:val="0"/>
          <w:kern w:val="0"/>
          <w:position w:val="-2"/>
          <w:u w:color="3364ff"/>
          <w:rtl w:val="0"/>
          <w:lang w:val="en-US"/>
        </w:rPr>
        <w:t>switch</w:t>
      </w:r>
    </w:p>
    <w:p>
      <w:pPr>
        <w:pStyle w:val="heading 2"/>
        <w:numPr>
          <w:ilvl w:val="1"/>
          <w:numId w:val="12"/>
        </w:numPr>
        <w:rPr>
          <w:lang w:val="zh-TW" w:eastAsia="zh-TW"/>
        </w:rPr>
      </w:pPr>
      <w:bookmarkStart w:name="_Toc59" w:id="59"/>
      <w:r>
        <w:rPr>
          <w:rFonts w:ascii="黑体" w:cs="黑体" w:hAnsi="黑体" w:eastAsia="黑体"/>
          <w:rtl w:val="0"/>
          <w:lang w:val="zh-TW" w:eastAsia="zh-TW"/>
        </w:rPr>
        <w:t>循环语句</w:t>
      </w:r>
      <w:bookmarkEnd w:id="59"/>
    </w:p>
    <w:p>
      <w:pPr>
        <w:pStyle w:val="Normal.0"/>
        <w:ind w:firstLine="425"/>
        <w:rPr>
          <w:rFonts w:ascii="宋体" w:cs="宋体" w:hAnsi="宋体" w:eastAsia="宋体"/>
          <w:lang w:val="zh-TW" w:eastAsia="zh-TW"/>
        </w:rPr>
      </w:pPr>
      <w:r>
        <w:rPr>
          <w:rFonts w:ascii="宋体" w:cs="宋体" w:hAnsi="宋体" w:eastAsia="宋体"/>
          <w:rtl w:val="0"/>
          <w:lang w:val="zh-TW" w:eastAsia="zh-TW"/>
        </w:rPr>
        <w:t>循环中必须有终止循环的条件或语句，避免死循环。</w:t>
      </w:r>
    </w:p>
    <w:p>
      <w:pPr>
        <w:pStyle w:val="Normal.0"/>
        <w:ind w:firstLine="425"/>
        <w:rPr>
          <w:rFonts w:ascii="宋体" w:cs="宋体" w:hAnsi="宋体" w:eastAsia="宋体"/>
        </w:rPr>
      </w:pPr>
      <w:r>
        <w:rPr>
          <w:rFonts w:ascii="宋体" w:cs="宋体" w:hAnsi="宋体" w:eastAsia="宋体"/>
          <w:rtl w:val="0"/>
          <w:lang w:val="zh-TW" w:eastAsia="zh-TW"/>
        </w:rPr>
        <w:t>当在</w:t>
      </w:r>
      <w:r>
        <w:rPr>
          <w:rFonts w:ascii="宋体" w:cs="宋体" w:hAnsi="宋体" w:eastAsia="宋体"/>
          <w:rtl w:val="0"/>
          <w:lang w:val="en-US"/>
        </w:rPr>
        <w:t xml:space="preserve"> for </w:t>
      </w:r>
      <w:r>
        <w:rPr>
          <w:rFonts w:ascii="宋体" w:cs="宋体" w:hAnsi="宋体" w:eastAsia="宋体"/>
          <w:rtl w:val="0"/>
          <w:lang w:val="zh-TW" w:eastAsia="zh-TW"/>
        </w:rPr>
        <w:t>语句的初始化或更新子句中使用逗号时，避免因使用三个以上变量，而导致复杂度</w:t>
      </w:r>
      <w:r>
        <w:rPr>
          <w:rFonts w:ascii="宋体" w:cs="宋体" w:hAnsi="宋体" w:eastAsia="宋体"/>
          <w:rtl w:val="0"/>
          <w:lang w:val="en-US"/>
        </w:rPr>
        <w:t xml:space="preserve"> </w:t>
      </w:r>
      <w:r>
        <w:rPr>
          <w:rFonts w:ascii="宋体" w:cs="宋体" w:hAnsi="宋体" w:eastAsia="宋体"/>
          <w:rtl w:val="0"/>
          <w:lang w:val="zh-TW" w:eastAsia="zh-TW"/>
        </w:rPr>
        <w:t>提高。若需要，可以在</w:t>
      </w:r>
      <w:r>
        <w:rPr>
          <w:rFonts w:ascii="宋体" w:cs="宋体" w:hAnsi="宋体" w:eastAsia="宋体"/>
          <w:rtl w:val="0"/>
          <w:lang w:val="en-US"/>
        </w:rPr>
        <w:t xml:space="preserve"> for </w:t>
      </w:r>
      <w:r>
        <w:rPr>
          <w:rFonts w:ascii="宋体" w:cs="宋体" w:hAnsi="宋体" w:eastAsia="宋体"/>
          <w:rtl w:val="0"/>
          <w:lang w:val="zh-TW" w:eastAsia="zh-TW"/>
        </w:rPr>
        <w:t>循环之前</w:t>
      </w:r>
      <w:r>
        <w:rPr>
          <w:rFonts w:ascii="宋体" w:cs="宋体" w:hAnsi="宋体" w:eastAsia="宋体"/>
          <w:rtl w:val="0"/>
          <w:lang w:val="en-US"/>
        </w:rPr>
        <w:t>(</w:t>
      </w:r>
      <w:r>
        <w:rPr>
          <w:rFonts w:ascii="宋体" w:cs="宋体" w:hAnsi="宋体" w:eastAsia="宋体"/>
          <w:rtl w:val="0"/>
          <w:lang w:val="zh-TW" w:eastAsia="zh-TW"/>
        </w:rPr>
        <w:t>为初始化子句</w:t>
      </w:r>
      <w:r>
        <w:rPr>
          <w:rFonts w:ascii="宋体" w:cs="宋体" w:hAnsi="宋体" w:eastAsia="宋体"/>
          <w:rtl w:val="0"/>
          <w:lang w:val="en-US"/>
        </w:rPr>
        <w:t>)</w:t>
      </w:r>
      <w:r>
        <w:rPr>
          <w:rFonts w:ascii="宋体" w:cs="宋体" w:hAnsi="宋体" w:eastAsia="宋体"/>
          <w:rtl w:val="0"/>
          <w:lang w:val="zh-TW" w:eastAsia="zh-TW"/>
        </w:rPr>
        <w:t>或</w:t>
      </w:r>
      <w:r>
        <w:rPr>
          <w:rFonts w:ascii="宋体" w:cs="宋体" w:hAnsi="宋体" w:eastAsia="宋体"/>
          <w:rtl w:val="0"/>
          <w:lang w:val="en-US"/>
        </w:rPr>
        <w:t xml:space="preserve"> for </w:t>
      </w:r>
      <w:r>
        <w:rPr>
          <w:rFonts w:ascii="宋体" w:cs="宋体" w:hAnsi="宋体" w:eastAsia="宋体"/>
          <w:rtl w:val="0"/>
          <w:lang w:val="zh-TW" w:eastAsia="zh-TW"/>
        </w:rPr>
        <w:t>循环末尾</w:t>
      </w:r>
      <w:r>
        <w:rPr>
          <w:rFonts w:ascii="宋体" w:cs="宋体" w:hAnsi="宋体" w:eastAsia="宋体"/>
          <w:rtl w:val="0"/>
          <w:lang w:val="en-US"/>
        </w:rPr>
        <w:t>(</w:t>
      </w:r>
      <w:r>
        <w:rPr>
          <w:rFonts w:ascii="宋体" w:cs="宋体" w:hAnsi="宋体" w:eastAsia="宋体"/>
          <w:rtl w:val="0"/>
          <w:lang w:val="zh-TW" w:eastAsia="zh-TW"/>
        </w:rPr>
        <w:t>为更新子句</w:t>
      </w:r>
      <w:r>
        <w:rPr>
          <w:rFonts w:ascii="宋体" w:cs="宋体" w:hAnsi="宋体" w:eastAsia="宋体"/>
          <w:rtl w:val="0"/>
          <w:lang w:val="en-US"/>
        </w:rPr>
        <w:t>)</w:t>
      </w:r>
      <w:r>
        <w:rPr>
          <w:rFonts w:ascii="宋体" w:cs="宋体" w:hAnsi="宋体" w:eastAsia="宋体"/>
          <w:rtl w:val="0"/>
          <w:lang w:val="zh-TW" w:eastAsia="zh-TW"/>
        </w:rPr>
        <w:t>使用单独的语句。</w:t>
      </w:r>
    </w:p>
    <w:p>
      <w:pPr>
        <w:pStyle w:val="Normal.0"/>
        <w:ind w:firstLine="425"/>
        <w:rPr>
          <w:rFonts w:ascii="宋体" w:cs="宋体" w:hAnsi="宋体" w:eastAsia="宋体"/>
          <w:lang w:val="zh-TW" w:eastAsia="zh-TW"/>
        </w:rPr>
      </w:pPr>
      <w:r>
        <w:rPr>
          <w:rFonts w:ascii="宋体" w:cs="宋体" w:hAnsi="宋体" w:eastAsia="宋体"/>
          <w:rtl w:val="0"/>
          <w:lang w:val="zh-TW" w:eastAsia="zh-TW"/>
        </w:rPr>
        <w:t>因为循环条件在每次循环中多会执行一次，故尽量避免在其中调用耗时或费资源的操作，比较一下两种循环的差异：</w:t>
      </w:r>
    </w:p>
    <w:p>
      <w:pPr>
        <w:pStyle w:val="Normal.0"/>
        <w:tabs>
          <w:tab w:val="left" w:pos="6000"/>
        </w:tabs>
        <w:spacing w:line="259" w:lineRule="exact"/>
        <w:ind w:left="108"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w:t>
      </w:r>
      <w:r>
        <w:rPr>
          <w:rFonts w:ascii="宋体" w:cs="宋体" w:hAnsi="宋体" w:eastAsia="宋体"/>
          <w:color w:val="3364ff"/>
          <w:spacing w:val="0"/>
          <w:kern w:val="0"/>
          <w:position w:val="-2"/>
          <w:u w:color="3364ff"/>
          <w:rtl w:val="0"/>
          <w:lang w:val="zh-TW" w:eastAsia="zh-TW"/>
        </w:rPr>
        <w:t>不推荐方式</w:t>
      </w:r>
      <w:r>
        <w:rPr>
          <w:rFonts w:ascii="Tahoma" w:hAnsi="Tahoma"/>
          <w:color w:val="3364ff"/>
          <w:kern w:val="0"/>
          <w:position w:val="-2"/>
          <w:u w:val="single" w:color="3364ff"/>
          <w:rtl w:val="0"/>
          <w:lang w:val="en-US"/>
        </w:rPr>
        <w:t xml:space="preserve"> </w:t>
        <w:tab/>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while(inde</w:t>
      </w:r>
      <w:r>
        <w:rPr>
          <w:rFonts w:ascii="Tahoma" w:hAnsi="Tahoma"/>
          <w:color w:val="000000"/>
          <w:kern w:val="0"/>
          <w:position w:val="-2"/>
          <w:u w:color="000000"/>
          <w:rtl w:val="0"/>
          <w:lang w:val="en-US"/>
        </w:rPr>
        <w:t xml:space="preserve">x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&lt;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products.getCount()){</w:t>
      </w:r>
    </w:p>
    <w:p>
      <w:pPr>
        <w:pStyle w:val="Normal.0"/>
        <w:spacing w:line="272" w:lineRule="exact"/>
        <w:ind w:left="530"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每此都会执行一次</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getCount()</w:t>
      </w:r>
      <w:r>
        <w:rPr>
          <w:rFonts w:ascii="宋体" w:cs="宋体" w:hAnsi="宋体" w:eastAsia="宋体"/>
          <w:color w:val="3364ff"/>
          <w:kern w:val="0"/>
          <w:position w:val="-2"/>
          <w:u w:color="3364ff"/>
          <w:rtl w:val="0"/>
          <w:lang w:val="zh-TW" w:eastAsia="zh-TW"/>
        </w:rPr>
        <w:t>方法，</w:t>
      </w:r>
    </w:p>
    <w:p>
      <w:pPr>
        <w:pStyle w:val="Normal.0"/>
        <w:spacing w:line="274" w:lineRule="exact"/>
        <w:ind w:left="528"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若此方法耗时则会影响执行效率</w:t>
      </w:r>
    </w:p>
    <w:p>
      <w:pPr>
        <w:pStyle w:val="Normal.0"/>
        <w:spacing w:line="272" w:lineRule="exact"/>
        <w:ind w:left="528"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而且可能带来同步问题，若有同步需求，请使用同步块或同步方法</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w:t>
      </w:r>
    </w:p>
    <w:p>
      <w:pPr>
        <w:pStyle w:val="Normal.0"/>
        <w:tabs>
          <w:tab w:val="left" w:pos="6000"/>
        </w:tabs>
        <w:spacing w:line="272" w:lineRule="exact"/>
        <w:ind w:left="108"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w:t>
      </w:r>
      <w:r>
        <w:rPr>
          <w:rFonts w:ascii="宋体" w:cs="宋体" w:hAnsi="宋体" w:eastAsia="宋体"/>
          <w:color w:val="3364ff"/>
          <w:spacing w:val="0"/>
          <w:kern w:val="0"/>
          <w:position w:val="-2"/>
          <w:u w:color="3364ff"/>
          <w:rtl w:val="0"/>
          <w:lang w:val="zh-TW" w:eastAsia="zh-TW"/>
        </w:rPr>
        <w:t>推荐方式</w:t>
      </w:r>
      <w:r>
        <w:rPr>
          <w:rFonts w:ascii="Tahoma" w:hAnsi="Tahoma"/>
          <w:color w:val="3364ff"/>
          <w:kern w:val="0"/>
          <w:position w:val="-2"/>
          <w:u w:val="single" w:color="3364ff"/>
          <w:rtl w:val="0"/>
          <w:lang w:val="en-US"/>
        </w:rPr>
        <w:t xml:space="preserve"> </w:t>
        <w:tab/>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将操作结构保存在临时变量里，减少方法调用次数</w:t>
      </w:r>
    </w:p>
    <w:p>
      <w:pPr>
        <w:pStyle w:val="Normal.0"/>
        <w:spacing w:line="272"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fina</w:t>
      </w:r>
      <w:r>
        <w:rPr>
          <w:rFonts w:ascii="Tahoma" w:hAnsi="Tahoma"/>
          <w:color w:val="000000"/>
          <w:kern w:val="0"/>
          <w:position w:val="-2"/>
          <w:u w:color="000000"/>
          <w:rtl w:val="0"/>
          <w:lang w:val="en-US"/>
        </w:rPr>
        <w:t xml:space="preserve">l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in</w:t>
      </w:r>
      <w:r>
        <w:rPr>
          <w:rFonts w:ascii="Tahoma" w:hAnsi="Tahoma"/>
          <w:color w:val="000000"/>
          <w:kern w:val="0"/>
          <w:position w:val="-2"/>
          <w:u w:color="000000"/>
          <w:rtl w:val="0"/>
          <w:lang w:val="en-US"/>
        </w:rPr>
        <w:t xml:space="preserve">t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coun</w:t>
      </w:r>
      <w:r>
        <w:rPr>
          <w:rFonts w:ascii="Tahoma" w:hAnsi="Tahoma"/>
          <w:color w:val="000000"/>
          <w:kern w:val="0"/>
          <w:position w:val="-2"/>
          <w:u w:color="000000"/>
          <w:rtl w:val="0"/>
          <w:lang w:val="en-US"/>
        </w:rPr>
        <w:t xml:space="preserve">t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products.getCount();</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while(inde</w:t>
      </w:r>
      <w:r>
        <w:rPr>
          <w:rFonts w:ascii="Tahoma" w:hAnsi="Tahoma"/>
          <w:color w:val="000000"/>
          <w:kern w:val="0"/>
          <w:position w:val="-2"/>
          <w:u w:color="000000"/>
          <w:rtl w:val="0"/>
          <w:lang w:val="en-US"/>
        </w:rPr>
        <w:t xml:space="preserve">x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&lt;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count){</w:t>
      </w:r>
    </w:p>
    <w:p>
      <w:pPr>
        <w:pStyle w:val="Normal.0"/>
        <w:spacing w:line="272" w:lineRule="exact"/>
        <w:ind w:left="108" w:firstLine="0"/>
        <w:jc w:val="left"/>
        <w:rPr>
          <w:rFonts w:ascii="Tahoma" w:cs="Tahoma" w:hAnsi="Tahoma" w:eastAsia="Tahoma"/>
          <w:color w:val="000000"/>
          <w:kern w:val="0"/>
          <w:u w:color="000000"/>
        </w:rPr>
      </w:pPr>
      <w:r>
        <w:rPr>
          <w:kern w:val="0"/>
          <w:rtl w:val="0"/>
          <w:lang w:val="en-US"/>
        </w:rPr>
        <w:t>}</w:t>
      </w:r>
    </w:p>
    <w:p>
      <w:pPr>
        <w:pStyle w:val="heading 1"/>
        <w:numPr>
          <w:ilvl w:val="0"/>
          <w:numId w:val="12"/>
        </w:numPr>
        <w:rPr>
          <w:lang w:val="zh-TW" w:eastAsia="zh-TW"/>
        </w:rPr>
      </w:pPr>
      <w:bookmarkStart w:name="_Toc60" w:id="60"/>
      <w:r>
        <w:rPr>
          <w:rFonts w:ascii="黑体" w:cs="黑体" w:hAnsi="黑体" w:eastAsia="黑体"/>
          <w:rtl w:val="0"/>
          <w:lang w:val="zh-TW" w:eastAsia="zh-TW"/>
        </w:rPr>
        <w:t>错误与异常</w:t>
      </w:r>
      <w:bookmarkEnd w:id="60"/>
    </w:p>
    <w:p>
      <w:pPr>
        <w:pStyle w:val="heading 2"/>
        <w:numPr>
          <w:ilvl w:val="1"/>
          <w:numId w:val="12"/>
        </w:numPr>
        <w:rPr>
          <w:lang w:val="zh-TW" w:eastAsia="zh-TW"/>
        </w:rPr>
      </w:pPr>
      <w:bookmarkStart w:name="_Toc61" w:id="61"/>
      <w:r>
        <w:rPr>
          <w:rFonts w:ascii="黑体" w:cs="黑体" w:hAnsi="黑体" w:eastAsia="黑体"/>
          <w:rtl w:val="0"/>
          <w:lang w:val="zh-TW" w:eastAsia="zh-TW"/>
        </w:rPr>
        <w:t>基本原则</w:t>
      </w:r>
      <w:bookmarkEnd w:id="61"/>
    </w:p>
    <w:p>
      <w:pPr>
        <w:pStyle w:val="Normal.0"/>
        <w:ind w:firstLine="425"/>
        <w:rPr>
          <w:rFonts w:ascii="宋体" w:cs="宋体" w:hAnsi="宋体" w:eastAsia="宋体"/>
        </w:rPr>
      </w:pPr>
      <w:r>
        <w:rPr>
          <w:rFonts w:ascii="宋体" w:cs="宋体" w:hAnsi="宋体" w:eastAsia="宋体"/>
          <w:rtl w:val="0"/>
          <w:lang w:val="zh-TW" w:eastAsia="zh-TW"/>
        </w:rPr>
        <w:t>通常的思想是只对错误采用异常处理：逻辑和编程错误，设置错误，被破坏的数据，资源耗</w:t>
      </w:r>
      <w:r>
        <w:rPr>
          <w:rFonts w:ascii="宋体" w:cs="宋体" w:hAnsi="宋体" w:eastAsia="宋体"/>
          <w:rtl w:val="0"/>
          <w:lang w:val="en-US"/>
        </w:rPr>
        <w:t xml:space="preserve"> </w:t>
      </w:r>
      <w:r>
        <w:rPr>
          <w:rFonts w:ascii="宋体" w:cs="宋体" w:hAnsi="宋体" w:eastAsia="宋体"/>
          <w:rtl w:val="0"/>
          <w:lang w:val="zh-TW" w:eastAsia="zh-TW"/>
        </w:rPr>
        <w:t>尽，等等。</w:t>
      </w:r>
    </w:p>
    <w:p>
      <w:pPr>
        <w:pStyle w:val="Normal.0"/>
        <w:ind w:firstLine="425"/>
        <w:rPr>
          <w:rFonts w:ascii="宋体" w:cs="宋体" w:hAnsi="宋体" w:eastAsia="宋体"/>
          <w:lang w:val="zh-TW" w:eastAsia="zh-TW"/>
        </w:rPr>
      </w:pPr>
      <w:r>
        <w:rPr>
          <w:rFonts w:ascii="宋体" w:cs="宋体" w:hAnsi="宋体" w:eastAsia="宋体"/>
          <w:rtl w:val="0"/>
          <w:lang w:val="zh-TW" w:eastAsia="zh-TW"/>
        </w:rPr>
        <w:t>通常的法则是系统在正常状态下以及无重载和硬件失效状态下，不应产生任何异常。</w:t>
      </w:r>
    </w:p>
    <w:p>
      <w:pPr>
        <w:pStyle w:val="Normal.0"/>
        <w:ind w:firstLine="425"/>
        <w:rPr>
          <w:rFonts w:ascii="宋体" w:cs="宋体" w:hAnsi="宋体" w:eastAsia="宋体"/>
        </w:rPr>
      </w:pPr>
      <w:r>
        <w:rPr>
          <w:rFonts w:ascii="宋体" w:cs="宋体" w:hAnsi="宋体" w:eastAsia="宋体"/>
          <w:rtl w:val="0"/>
          <w:lang w:val="zh-TW" w:eastAsia="zh-TW"/>
        </w:rPr>
        <w:t>最小化从一个给定的抽象类中导出的异常的个数。</w:t>
      </w:r>
      <w:r>
        <w:rPr>
          <w:rFonts w:ascii="宋体" w:cs="宋体" w:hAnsi="宋体" w:eastAsia="宋体"/>
          <w:rtl w:val="0"/>
          <w:lang w:val="en-US"/>
        </w:rPr>
        <w:t xml:space="preserve"> </w:t>
      </w:r>
      <w:r>
        <w:rPr>
          <w:rFonts w:ascii="宋体" w:cs="宋体" w:hAnsi="宋体" w:eastAsia="宋体"/>
          <w:rtl w:val="0"/>
          <w:lang w:val="zh-TW" w:eastAsia="zh-TW"/>
        </w:rPr>
        <w:t>对于经常发生的可预计事件不要采用异常。</w:t>
      </w:r>
    </w:p>
    <w:p>
      <w:pPr>
        <w:pStyle w:val="Normal.0"/>
        <w:ind w:firstLine="425"/>
        <w:rPr>
          <w:rFonts w:ascii="宋体" w:cs="宋体" w:hAnsi="宋体" w:eastAsia="宋体"/>
        </w:rPr>
      </w:pPr>
      <w:r>
        <w:rPr>
          <w:rFonts w:ascii="宋体" w:cs="宋体" w:hAnsi="宋体" w:eastAsia="宋体"/>
          <w:rtl w:val="0"/>
          <w:lang w:val="zh-TW" w:eastAsia="zh-TW"/>
        </w:rPr>
        <w:t>不要使用异常实现控制结构。</w:t>
      </w:r>
      <w:r>
        <w:rPr>
          <w:rFonts w:ascii="宋体" w:cs="宋体" w:hAnsi="宋体" w:eastAsia="宋体"/>
          <w:rtl w:val="0"/>
          <w:lang w:val="en-US"/>
        </w:rPr>
        <w:t xml:space="preserve"> </w:t>
      </w:r>
      <w:r>
        <w:rPr>
          <w:rFonts w:ascii="宋体" w:cs="宋体" w:hAnsi="宋体" w:eastAsia="宋体"/>
          <w:rtl w:val="0"/>
          <w:lang w:val="zh-TW" w:eastAsia="zh-TW"/>
        </w:rPr>
        <w:t>确保状态码有一个正确值。</w:t>
      </w:r>
    </w:p>
    <w:p>
      <w:pPr>
        <w:pStyle w:val="Normal.0"/>
        <w:ind w:firstLine="425"/>
        <w:rPr>
          <w:rFonts w:ascii="宋体" w:cs="宋体" w:hAnsi="宋体" w:eastAsia="宋体"/>
          <w:lang w:val="zh-TW" w:eastAsia="zh-TW"/>
        </w:rPr>
      </w:pPr>
      <w:r>
        <w:rPr>
          <w:rFonts w:ascii="宋体" w:cs="宋体" w:hAnsi="宋体" w:eastAsia="宋体"/>
          <w:rtl w:val="0"/>
          <w:lang w:val="zh-TW" w:eastAsia="zh-TW"/>
        </w:rPr>
        <w:t>在本地进行安全性检查，而不是让用户去做。</w:t>
      </w:r>
    </w:p>
    <w:p>
      <w:pPr>
        <w:pStyle w:val="Normal.0"/>
        <w:ind w:firstLine="425"/>
      </w:pPr>
      <w:r>
        <w:rPr>
          <w:rFonts w:ascii="宋体" w:cs="宋体" w:hAnsi="宋体" w:eastAsia="宋体"/>
          <w:rtl w:val="0"/>
          <w:lang w:val="zh-TW" w:eastAsia="zh-TW"/>
        </w:rPr>
        <w:t>若有</w:t>
      </w:r>
      <w:r>
        <w:rPr>
          <w:rFonts w:ascii="宋体" w:cs="宋体" w:hAnsi="宋体" w:eastAsia="宋体"/>
          <w:rtl w:val="0"/>
          <w:lang w:val="en-US"/>
        </w:rPr>
        <w:t xml:space="preserve"> finally </w:t>
      </w:r>
      <w:r>
        <w:rPr>
          <w:rFonts w:ascii="宋体" w:cs="宋体" w:hAnsi="宋体" w:eastAsia="宋体"/>
          <w:rtl w:val="0"/>
          <w:lang w:val="zh-TW" w:eastAsia="zh-TW"/>
        </w:rPr>
        <w:t>子句，则不要在</w:t>
      </w:r>
      <w:r>
        <w:rPr>
          <w:rFonts w:ascii="宋体" w:cs="宋体" w:hAnsi="宋体" w:eastAsia="宋体"/>
          <w:rtl w:val="0"/>
          <w:lang w:val="en-US"/>
        </w:rPr>
        <w:t xml:space="preserve"> try </w:t>
      </w:r>
      <w:r>
        <w:rPr>
          <w:rFonts w:ascii="宋体" w:cs="宋体" w:hAnsi="宋体" w:eastAsia="宋体"/>
          <w:rtl w:val="0"/>
          <w:lang w:val="zh-TW" w:eastAsia="zh-TW"/>
        </w:rPr>
        <w:t>块中直接返回，亦不要在</w:t>
      </w:r>
      <w:r>
        <w:rPr>
          <w:rFonts w:ascii="宋体" w:cs="宋体" w:hAnsi="宋体" w:eastAsia="宋体"/>
          <w:rtl w:val="0"/>
          <w:lang w:val="en-US"/>
        </w:rPr>
        <w:t xml:space="preserve"> finally </w:t>
      </w:r>
      <w:r>
        <w:rPr>
          <w:rFonts w:ascii="宋体" w:cs="宋体" w:hAnsi="宋体" w:eastAsia="宋体"/>
          <w:rtl w:val="0"/>
          <w:lang w:val="zh-TW" w:eastAsia="zh-TW"/>
        </w:rPr>
        <w:t>中直接返回。</w:t>
      </w:r>
    </w:p>
    <w:p>
      <w:pPr>
        <w:pStyle w:val="heading 2"/>
        <w:numPr>
          <w:ilvl w:val="1"/>
          <w:numId w:val="12"/>
        </w:numPr>
        <w:rPr>
          <w:lang w:val="zh-TW" w:eastAsia="zh-TW"/>
        </w:rPr>
      </w:pPr>
      <w:bookmarkStart w:name="_Toc62" w:id="62"/>
      <w:r>
        <w:rPr>
          <w:rFonts w:ascii="黑体" w:cs="黑体" w:hAnsi="黑体" w:eastAsia="黑体"/>
          <w:rtl w:val="0"/>
          <w:lang w:val="zh-TW" w:eastAsia="zh-TW"/>
        </w:rPr>
        <w:t>已检查异常和运行时异常</w:t>
      </w:r>
      <w:bookmarkEnd w:id="62"/>
    </w:p>
    <w:p>
      <w:pPr>
        <w:pStyle w:val="Normal.0"/>
        <w:ind w:firstLine="425"/>
        <w:rPr>
          <w:rFonts w:ascii="宋体" w:cs="宋体" w:hAnsi="宋体" w:eastAsia="宋体"/>
        </w:rPr>
      </w:pPr>
      <w:r>
        <w:rPr>
          <w:rFonts w:ascii="宋体" w:cs="宋体" w:hAnsi="宋体" w:eastAsia="宋体"/>
          <w:rtl w:val="0"/>
          <w:lang w:val="zh-TW" w:eastAsia="zh-TW"/>
        </w:rPr>
        <w:t>已检查异常必须捕捉并做相应处理，不能将已检查异常抛到系统之外去处理。</w:t>
      </w:r>
      <w:r>
        <w:rPr>
          <w:rFonts w:ascii="宋体" w:cs="宋体" w:hAnsi="宋体" w:eastAsia="宋体"/>
          <w:rtl w:val="0"/>
          <w:lang w:val="en-US"/>
        </w:rPr>
        <w:t xml:space="preserve"> </w:t>
      </w:r>
      <w:r>
        <w:rPr>
          <w:rFonts w:ascii="宋体" w:cs="宋体" w:hAnsi="宋体" w:eastAsia="宋体"/>
          <w:rtl w:val="0"/>
          <w:lang w:val="zh-TW" w:eastAsia="zh-TW"/>
        </w:rPr>
        <w:t>对可预见的运行时异常当进行捕捉并处理，比如空指针等。通常，对空指针的判断不是使用</w:t>
      </w:r>
    </w:p>
    <w:p>
      <w:pPr>
        <w:pStyle w:val="Normal.0"/>
        <w:ind w:firstLine="425"/>
      </w:pPr>
      <w:r>
        <w:rPr>
          <w:rFonts w:ascii="宋体" w:cs="宋体" w:hAnsi="宋体" w:eastAsia="宋体"/>
          <w:rtl w:val="0"/>
          <w:lang w:val="zh-TW" w:eastAsia="zh-TW"/>
        </w:rPr>
        <w:t>捕捉</w:t>
      </w:r>
      <w:r>
        <w:rPr>
          <w:rFonts w:ascii="宋体" w:cs="宋体" w:hAnsi="宋体" w:eastAsia="宋体"/>
          <w:rtl w:val="0"/>
          <w:lang w:val="en-US"/>
        </w:rPr>
        <w:t xml:space="preserve"> NullPointException </w:t>
      </w:r>
      <w:r>
        <w:rPr>
          <w:rFonts w:ascii="宋体" w:cs="宋体" w:hAnsi="宋体" w:eastAsia="宋体"/>
          <w:rtl w:val="0"/>
          <w:lang w:val="zh-TW" w:eastAsia="zh-TW"/>
        </w:rPr>
        <w:t>的方式，而是在调用该对象之前使用判断语句进行直接判断，如：</w:t>
      </w:r>
    </w:p>
    <w:p>
      <w:pPr>
        <w:pStyle w:val="Normal.0"/>
        <w:spacing w:line="274" w:lineRule="exact"/>
        <w:ind w:left="862"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若不对</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list</w:t>
      </w:r>
      <w:r>
        <w:rPr>
          <w:rFonts w:ascii="Tahoma" w:hAnsi="Tahoma"/>
          <w:color w:val="3364ff"/>
          <w:spacing w:val="0"/>
          <w:kern w:val="0"/>
          <w:position w:val="-2"/>
          <w:u w:color="3364ff"/>
          <w:rtl w:val="0"/>
          <w:lang w:val="en-US"/>
        </w:rPr>
        <w:t xml:space="preserve"> </w:t>
      </w:r>
      <w:r>
        <w:rPr>
          <w:rFonts w:ascii="宋体" w:cs="宋体" w:hAnsi="宋体" w:eastAsia="宋体"/>
          <w:color w:val="3364ff"/>
          <w:kern w:val="0"/>
          <w:position w:val="-2"/>
          <w:u w:color="3364ff"/>
          <w:rtl w:val="0"/>
          <w:lang w:val="zh-TW" w:eastAsia="zh-TW"/>
        </w:rPr>
        <w:t>是否为</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null</w:t>
      </w:r>
      <w:r>
        <w:rPr>
          <w:rFonts w:ascii="Tahoma" w:hAnsi="Tahoma"/>
          <w:color w:val="3364ff"/>
          <w:spacing w:val="0"/>
          <w:kern w:val="0"/>
          <w:position w:val="-2"/>
          <w:u w:color="3364ff"/>
          <w:rtl w:val="0"/>
          <w:lang w:val="en-US"/>
        </w:rPr>
        <w:t xml:space="preserve"> </w:t>
      </w:r>
      <w:r>
        <w:rPr>
          <w:rFonts w:ascii="宋体" w:cs="宋体" w:hAnsi="宋体" w:eastAsia="宋体"/>
          <w:color w:val="3364ff"/>
          <w:kern w:val="0"/>
          <w:position w:val="-2"/>
          <w:u w:color="3364ff"/>
          <w:rtl w:val="0"/>
          <w:lang w:val="zh-TW" w:eastAsia="zh-TW"/>
        </w:rPr>
        <w:t>进行检查，则在其为</w:t>
      </w:r>
      <w:r>
        <w:rPr>
          <w:rFonts w:ascii="Tahoma" w:hAnsi="Tahoma"/>
          <w:color w:val="3364ff"/>
          <w:spacing w:val="0"/>
          <w:kern w:val="0"/>
          <w:position w:val="-2"/>
          <w:u w:color="3364ff"/>
          <w:rtl w:val="0"/>
          <w:lang w:val="en-US"/>
        </w:rPr>
        <w:t xml:space="preserve"> </w:t>
      </w:r>
      <w:r>
        <w:rPr>
          <w:rFonts w:ascii="Tahoma" w:hAnsi="Tahoma"/>
          <w:color w:val="3364ff"/>
          <w:kern w:val="0"/>
          <w:position w:val="-2"/>
          <w:u w:color="3364ff"/>
          <w:rtl w:val="0"/>
          <w:lang w:val="en-US"/>
        </w:rPr>
        <w:t>null</w:t>
      </w:r>
      <w:r>
        <w:rPr>
          <w:rFonts w:ascii="Tahoma" w:hAnsi="Tahoma"/>
          <w:color w:val="3364ff"/>
          <w:spacing w:val="0"/>
          <w:kern w:val="0"/>
          <w:position w:val="-2"/>
          <w:u w:color="3364ff"/>
          <w:rtl w:val="0"/>
          <w:lang w:val="en-US"/>
        </w:rPr>
        <w:t xml:space="preserve"> </w:t>
      </w:r>
      <w:r>
        <w:rPr>
          <w:rFonts w:ascii="宋体" w:cs="宋体" w:hAnsi="宋体" w:eastAsia="宋体"/>
          <w:color w:val="3364ff"/>
          <w:kern w:val="0"/>
          <w:position w:val="-2"/>
          <w:u w:color="3364ff"/>
          <w:rtl w:val="0"/>
          <w:lang w:val="zh-TW" w:eastAsia="zh-TW"/>
        </w:rPr>
        <w:t>时会抛出空指针异常</w:t>
      </w:r>
    </w:p>
    <w:p>
      <w:pPr>
        <w:pStyle w:val="Normal.0"/>
        <w:spacing w:line="272" w:lineRule="exact"/>
        <w:ind w:left="862"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if(nul</w:t>
      </w:r>
      <w:r>
        <w:rPr>
          <w:rFonts w:ascii="Tahoma" w:hAnsi="Tahoma"/>
          <w:color w:val="000000"/>
          <w:kern w:val="0"/>
          <w:position w:val="-2"/>
          <w:u w:color="000000"/>
          <w:rtl w:val="0"/>
          <w:lang w:val="en-US"/>
        </w:rPr>
        <w:t xml:space="preserve">l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lis</w:t>
      </w:r>
      <w:r>
        <w:rPr>
          <w:rFonts w:ascii="Tahoma" w:hAnsi="Tahoma"/>
          <w:color w:val="000000"/>
          <w:kern w:val="0"/>
          <w:position w:val="-2"/>
          <w:u w:color="000000"/>
          <w:rtl w:val="0"/>
          <w:lang w:val="en-US"/>
        </w:rPr>
        <w:t xml:space="preserve">t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&amp;</w:t>
      </w:r>
      <w:r>
        <w:rPr>
          <w:rFonts w:ascii="Tahoma" w:hAnsi="Tahoma"/>
          <w:color w:val="000000"/>
          <w:kern w:val="0"/>
          <w:position w:val="-2"/>
          <w:u w:color="000000"/>
          <w:rtl w:val="0"/>
          <w:lang w:val="en-US"/>
        </w:rPr>
        <w:t xml:space="preserve">&amp;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0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&lt;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list.size()){</w:t>
      </w:r>
    </w:p>
    <w:p>
      <w:pPr>
        <w:pStyle w:val="Normal.0"/>
        <w:spacing w:line="274" w:lineRule="exact"/>
        <w:ind w:left="1285"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for(in</w:t>
      </w:r>
      <w:r>
        <w:rPr>
          <w:rFonts w:ascii="Tahoma" w:hAnsi="Tahoma"/>
          <w:color w:val="000000"/>
          <w:kern w:val="0"/>
          <w:position w:val="-2"/>
          <w:u w:color="000000"/>
          <w:rtl w:val="0"/>
          <w:lang w:val="en-US"/>
        </w:rPr>
        <w:t xml:space="preserve">t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i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0</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i </w:t>
      </w:r>
      <w:r>
        <w:rPr>
          <w:rFonts w:ascii="Tahoma" w:hAnsi="Tahoma"/>
          <w:color w:val="000000"/>
          <w:spacing w:val="0"/>
          <w:kern w:val="0"/>
          <w:position w:val="-2"/>
          <w:u w:color="000000"/>
          <w:rtl w:val="0"/>
          <w:lang w:val="en-US"/>
        </w:rPr>
        <w:t xml:space="preserve"> </w:t>
      </w:r>
      <w:r>
        <w:rPr>
          <w:rFonts w:ascii="Tahoma" w:hAnsi="Tahoma"/>
          <w:color w:val="000000"/>
          <w:kern w:val="0"/>
          <w:position w:val="-2"/>
          <w:u w:color="000000"/>
          <w:rtl w:val="0"/>
          <w:lang w:val="en-US"/>
        </w:rPr>
        <w:t xml:space="preserve">&lt;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list.size()</w:t>
      </w:r>
      <w:r>
        <w:rPr>
          <w:rFonts w:ascii="Tahoma" w:hAnsi="Tahoma"/>
          <w:color w:val="000000"/>
          <w:kern w:val="0"/>
          <w:position w:val="-2"/>
          <w:u w:color="000000"/>
          <w:rtl w:val="0"/>
          <w:lang w:val="en-US"/>
        </w:rPr>
        <w:t xml:space="preserve">;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i++){</w:t>
      </w:r>
    </w:p>
    <w:p>
      <w:pPr>
        <w:pStyle w:val="Normal.0"/>
        <w:spacing w:line="272" w:lineRule="exact"/>
        <w:ind w:left="1280"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w:t>
      </w:r>
    </w:p>
    <w:p>
      <w:pPr>
        <w:pStyle w:val="Normal.0"/>
        <w:ind w:firstLine="425"/>
        <w:rPr>
          <w:rFonts w:ascii="Tahoma" w:cs="Tahoma" w:hAnsi="Tahoma" w:eastAsia="Tahoma"/>
          <w:color w:val="000000"/>
          <w:kern w:val="0"/>
          <w:u w:color="000000"/>
        </w:rPr>
      </w:pPr>
      <w:r>
        <w:rPr>
          <w:rFonts w:ascii="Tahoma" w:hAnsi="Tahoma"/>
          <w:color w:val="000000"/>
          <w:kern w:val="0"/>
          <w:u w:color="000000"/>
          <w:rtl w:val="0"/>
          <w:lang w:val="en-US"/>
        </w:rPr>
        <w:t>}</w:t>
      </w:r>
    </w:p>
    <w:p>
      <w:pPr>
        <w:pStyle w:val="Normal.0"/>
        <w:ind w:firstLine="425"/>
        <w:rPr>
          <w:rFonts w:ascii="宋体" w:cs="宋体" w:hAnsi="宋体" w:eastAsia="宋体"/>
        </w:rPr>
      </w:pPr>
      <w:r>
        <w:rPr>
          <w:rtl w:val="0"/>
          <w:lang w:val="en-US"/>
        </w:rPr>
        <w:t xml:space="preserve"> </w:t>
      </w:r>
      <w:r>
        <w:rPr>
          <w:rFonts w:ascii="宋体" w:cs="宋体" w:hAnsi="宋体" w:eastAsia="宋体"/>
          <w:rtl w:val="0"/>
          <w:lang w:val="zh-TW" w:eastAsia="zh-TW"/>
        </w:rPr>
        <w:t>建议使用运行时异常</w:t>
      </w:r>
      <w:r>
        <w:rPr>
          <w:rFonts w:ascii="宋体" w:cs="宋体" w:hAnsi="宋体" w:eastAsia="宋体"/>
          <w:rtl w:val="0"/>
          <w:lang w:val="en-US"/>
        </w:rPr>
        <w:t>(RuntimeException)</w:t>
      </w:r>
      <w:r>
        <w:rPr>
          <w:rFonts w:ascii="宋体" w:cs="宋体" w:hAnsi="宋体" w:eastAsia="宋体"/>
          <w:rtl w:val="0"/>
          <w:lang w:val="zh-TW" w:eastAsia="zh-TW"/>
        </w:rPr>
        <w:t>代替已检查异常（</w:t>
      </w:r>
      <w:r>
        <w:rPr>
          <w:rFonts w:ascii="宋体" w:cs="宋体" w:hAnsi="宋体" w:eastAsia="宋体"/>
          <w:rtl w:val="0"/>
          <w:lang w:val="en-US"/>
        </w:rPr>
        <w:t>CheckedException</w:t>
      </w:r>
      <w:r>
        <w:rPr>
          <w:rFonts w:ascii="宋体" w:cs="宋体" w:hAnsi="宋体" w:eastAsia="宋体"/>
          <w:rtl w:val="0"/>
          <w:lang w:val="zh-TW" w:eastAsia="zh-TW"/>
        </w:rPr>
        <w:t>），请参考网络资源以对此两种异常做更深入理解。</w:t>
      </w:r>
    </w:p>
    <w:p>
      <w:pPr>
        <w:pStyle w:val="heading 2"/>
        <w:numPr>
          <w:ilvl w:val="1"/>
          <w:numId w:val="12"/>
        </w:numPr>
        <w:rPr>
          <w:lang w:val="zh-TW" w:eastAsia="zh-TW"/>
        </w:rPr>
      </w:pPr>
      <w:bookmarkStart w:name="_Toc63" w:id="63"/>
      <w:r>
        <w:rPr>
          <w:rFonts w:ascii="黑体" w:cs="黑体" w:hAnsi="黑体" w:eastAsia="黑体"/>
          <w:rtl w:val="0"/>
          <w:lang w:val="zh-TW" w:eastAsia="zh-TW"/>
        </w:rPr>
        <w:t>异常的捕捉与处理</w:t>
      </w:r>
      <w:bookmarkEnd w:id="63"/>
    </w:p>
    <w:p>
      <w:pPr>
        <w:pStyle w:val="Normal.0"/>
        <w:ind w:firstLine="425"/>
        <w:rPr>
          <w:rFonts w:ascii="宋体" w:cs="宋体" w:hAnsi="宋体" w:eastAsia="宋体"/>
          <w:color w:val="000000"/>
          <w:kern w:val="0"/>
          <w:sz w:val="20"/>
          <w:szCs w:val="20"/>
          <w:u w:color="000000"/>
        </w:rPr>
      </w:pPr>
      <w:r>
        <w:rPr>
          <w:rFonts w:ascii="宋体" w:cs="宋体" w:hAnsi="宋体" w:eastAsia="宋体"/>
          <w:rtl w:val="0"/>
          <w:lang w:val="zh-TW" w:eastAsia="zh-TW"/>
        </w:rPr>
        <w:t>捕捉异常是为了处理它，不要捕捉了却什么都不处理而抛弃之，最低限度当向控制台输出当</w:t>
      </w:r>
      <w:r>
        <w:rPr>
          <w:rFonts w:ascii="宋体" w:cs="宋体" w:hAnsi="宋体" w:eastAsia="宋体"/>
          <w:rtl w:val="0"/>
          <w:lang w:val="en-US"/>
        </w:rPr>
        <w:t xml:space="preserve"> </w:t>
      </w:r>
      <w:r>
        <w:rPr>
          <w:rFonts w:ascii="宋体" w:cs="宋体" w:hAnsi="宋体" w:eastAsia="宋体"/>
          <w:rtl w:val="0"/>
          <w:lang w:val="zh-TW" w:eastAsia="zh-TW"/>
        </w:rPr>
        <w:t>前异常，如果你不想处理它，请将该异常抛给它的调用者，建议对每个捕捉到的异常都调用</w:t>
      </w:r>
      <w:r>
        <w:rPr>
          <w:rFonts w:ascii="宋体" w:cs="宋体" w:hAnsi="宋体" w:eastAsia="宋体"/>
          <w:rtl w:val="0"/>
          <w:lang w:val="en-US"/>
        </w:rPr>
        <w:t>printStackTrace()</w:t>
      </w:r>
      <w:r>
        <w:rPr>
          <w:rFonts w:ascii="宋体" w:cs="宋体" w:hAnsi="宋体" w:eastAsia="宋体"/>
          <w:rtl w:val="0"/>
          <w:lang w:val="zh-TW" w:eastAsia="zh-TW"/>
        </w:rPr>
        <w:t>输出异常信息，避免因异常的湮没。</w:t>
      </w:r>
    </w:p>
    <w:p>
      <w:pPr>
        <w:pStyle w:val="Normal.0"/>
        <w:ind w:firstLine="425"/>
      </w:pPr>
      <w:r>
        <w:rPr>
          <w:rFonts w:ascii="宋体" w:cs="宋体" w:hAnsi="宋体" w:eastAsia="宋体"/>
          <w:rtl w:val="0"/>
          <w:lang w:val="zh-TW" w:eastAsia="zh-TW"/>
        </w:rPr>
        <w:t>多个异常应分别捕捉并处理，避免使用一个单一的</w:t>
      </w:r>
      <w:r>
        <w:rPr>
          <w:rFonts w:ascii="宋体" w:cs="宋体" w:hAnsi="宋体" w:eastAsia="宋体"/>
          <w:rtl w:val="0"/>
          <w:lang w:val="en-US"/>
        </w:rPr>
        <w:t xml:space="preserve"> catch </w:t>
      </w:r>
      <w:r>
        <w:rPr>
          <w:rFonts w:ascii="宋体" w:cs="宋体" w:hAnsi="宋体" w:eastAsia="宋体"/>
          <w:rtl w:val="0"/>
          <w:lang w:val="zh-TW" w:eastAsia="zh-TW"/>
        </w:rPr>
        <w:t>来处理。如：</w:t>
      </w:r>
    </w:p>
    <w:p>
      <w:pPr>
        <w:pStyle w:val="Normal.0"/>
        <w:spacing w:line="259" w:lineRule="exact"/>
        <w:ind w:left="108" w:firstLine="0"/>
        <w:jc w:val="left"/>
        <w:rPr>
          <w:rFonts w:ascii="Tahoma" w:cs="Tahoma" w:hAnsi="Tahoma" w:eastAsia="Tahoma"/>
          <w:kern w:val="0"/>
        </w:rPr>
      </w:pPr>
      <w:r>
        <w:rPr>
          <w:rFonts w:ascii="Tahoma" w:hAnsi="Tahoma"/>
          <w:spacing w:val="0"/>
          <w:kern w:val="0"/>
          <w:position w:val="-2"/>
          <w:rtl w:val="0"/>
          <w:lang w:val="en-US"/>
        </w:rPr>
        <w:t>tr</w:t>
      </w:r>
      <w:r>
        <w:rPr>
          <w:rFonts w:ascii="Tahoma" w:hAnsi="Tahoma"/>
          <w:kern w:val="0"/>
          <w:position w:val="-2"/>
          <w:rtl w:val="0"/>
          <w:lang w:val="en-US"/>
        </w:rPr>
        <w:t xml:space="preserve">y </w:t>
      </w:r>
      <w:r>
        <w:rPr>
          <w:rFonts w:ascii="Tahoma" w:hAnsi="Tahoma"/>
          <w:spacing w:val="0"/>
          <w:kern w:val="0"/>
          <w:position w:val="-2"/>
          <w:rtl w:val="0"/>
          <w:lang w:val="en-US"/>
        </w:rPr>
        <w:t xml:space="preserve"> </w:t>
      </w:r>
      <w:r>
        <w:rPr>
          <w:rFonts w:ascii="Tahoma" w:hAnsi="Tahoma"/>
          <w:kern w:val="0"/>
          <w:position w:val="-2"/>
          <w:rtl w:val="0"/>
          <w:lang w:val="en-US"/>
        </w:rPr>
        <w:t>{</w:t>
      </w:r>
    </w:p>
    <w:p>
      <w:pPr>
        <w:pStyle w:val="Normal.0"/>
        <w:spacing w:line="272" w:lineRule="exact"/>
        <w:ind w:left="530"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//d</w:t>
      </w:r>
      <w:r>
        <w:rPr>
          <w:rFonts w:ascii="Tahoma" w:hAnsi="Tahoma"/>
          <w:color w:val="3364ff"/>
          <w:kern w:val="0"/>
          <w:position w:val="-2"/>
          <w:u w:color="3364ff"/>
          <w:rtl w:val="0"/>
          <w:lang w:val="en-US"/>
        </w:rPr>
        <w:t xml:space="preserve">o </w:t>
      </w:r>
      <w:r>
        <w:rPr>
          <w:rFonts w:ascii="Tahoma" w:hAnsi="Tahoma"/>
          <w:color w:val="3364ff"/>
          <w:spacing w:val="0"/>
          <w:kern w:val="0"/>
          <w:position w:val="-2"/>
          <w:u w:color="3364ff"/>
          <w:rtl w:val="0"/>
          <w:lang w:val="en-US"/>
        </w:rPr>
        <w:t xml:space="preserve"> </w:t>
      </w:r>
      <w:r>
        <w:rPr>
          <w:rFonts w:ascii="Tahoma" w:hAnsi="Tahoma"/>
          <w:color w:val="3364ff"/>
          <w:spacing w:val="0"/>
          <w:kern w:val="0"/>
          <w:position w:val="-2"/>
          <w:u w:color="3364ff"/>
          <w:rtl w:val="0"/>
          <w:lang w:val="en-US"/>
        </w:rPr>
        <w:t>something</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}catch(IllegalStateExceptio</w:t>
      </w:r>
      <w:r>
        <w:rPr>
          <w:rFonts w:ascii="Tahoma" w:hAnsi="Tahoma"/>
          <w:color w:val="000000"/>
          <w:kern w:val="0"/>
          <w:position w:val="-2"/>
          <w:u w:color="000000"/>
          <w:rtl w:val="0"/>
          <w:lang w:val="en-US"/>
        </w:rPr>
        <w:t xml:space="preserve">n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IllEx){</w:t>
      </w:r>
    </w:p>
    <w:p>
      <w:pPr>
        <w:pStyle w:val="Normal.0"/>
        <w:spacing w:line="289" w:lineRule="exact"/>
        <w:ind w:left="530" w:firstLine="0"/>
        <w:jc w:val="left"/>
        <w:rPr>
          <w:rFonts w:ascii="Courier New" w:cs="Courier New" w:hAnsi="Courier New" w:eastAsia="Courier New"/>
          <w:color w:val="000000"/>
          <w:kern w:val="0"/>
          <w:sz w:val="20"/>
          <w:szCs w:val="20"/>
          <w:u w:color="000000"/>
        </w:rPr>
      </w:pPr>
      <w:r>
        <w:rPr>
          <w:rFonts w:ascii="Tahoma" w:hAnsi="Tahoma"/>
          <w:color w:val="000000"/>
          <w:spacing w:val="0"/>
          <w:kern w:val="0"/>
          <w:u w:color="000000"/>
          <w:rtl w:val="0"/>
          <w:lang w:val="en-US"/>
        </w:rPr>
        <w:t>IllEx.</w:t>
      </w:r>
      <w:r>
        <w:rPr>
          <w:rFonts w:ascii="Courier New" w:hAnsi="Courier New"/>
          <w:color w:val="000000"/>
          <w:kern w:val="0"/>
          <w:sz w:val="20"/>
          <w:szCs w:val="20"/>
          <w:u w:color="000000"/>
          <w:rtl w:val="0"/>
          <w:lang w:val="en-US"/>
        </w:rPr>
        <w:t>printStackTrace();</w:t>
      </w:r>
    </w:p>
    <w:p>
      <w:pPr>
        <w:pStyle w:val="Normal.0"/>
        <w:spacing w:line="257" w:lineRule="exact"/>
        <w:ind w:left="530"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//dea</w:t>
      </w:r>
      <w:r>
        <w:rPr>
          <w:rFonts w:ascii="Tahoma" w:hAnsi="Tahoma"/>
          <w:color w:val="3364ff"/>
          <w:kern w:val="0"/>
          <w:position w:val="-2"/>
          <w:u w:color="3364ff"/>
          <w:rtl w:val="0"/>
          <w:lang w:val="en-US"/>
        </w:rPr>
        <w:t xml:space="preserve">l </w:t>
      </w:r>
      <w:r>
        <w:rPr>
          <w:rFonts w:ascii="Tahoma" w:hAnsi="Tahoma"/>
          <w:color w:val="3364ff"/>
          <w:spacing w:val="0"/>
          <w:kern w:val="0"/>
          <w:position w:val="-2"/>
          <w:u w:color="3364ff"/>
          <w:rtl w:val="0"/>
          <w:lang w:val="en-US"/>
        </w:rPr>
        <w:t xml:space="preserve"> </w:t>
      </w:r>
      <w:r>
        <w:rPr>
          <w:rFonts w:ascii="Tahoma" w:hAnsi="Tahoma"/>
          <w:color w:val="3364ff"/>
          <w:spacing w:val="0"/>
          <w:kern w:val="0"/>
          <w:position w:val="-2"/>
          <w:u w:color="3364ff"/>
          <w:rtl w:val="0"/>
          <w:lang w:val="en-US"/>
        </w:rPr>
        <w:t>wit</w:t>
      </w:r>
      <w:r>
        <w:rPr>
          <w:rFonts w:ascii="Tahoma" w:hAnsi="Tahoma"/>
          <w:color w:val="3364ff"/>
          <w:kern w:val="0"/>
          <w:position w:val="-2"/>
          <w:u w:color="3364ff"/>
          <w:rtl w:val="0"/>
          <w:lang w:val="en-US"/>
        </w:rPr>
        <w:t xml:space="preserve">h </w:t>
      </w:r>
      <w:r>
        <w:rPr>
          <w:rFonts w:ascii="Tahoma" w:hAnsi="Tahoma"/>
          <w:color w:val="3364ff"/>
          <w:spacing w:val="0"/>
          <w:kern w:val="0"/>
          <w:position w:val="-2"/>
          <w:u w:color="3364ff"/>
          <w:rtl w:val="0"/>
          <w:lang w:val="en-US"/>
        </w:rPr>
        <w:t xml:space="preserve"> </w:t>
      </w:r>
      <w:r>
        <w:rPr>
          <w:rFonts w:ascii="Tahoma" w:hAnsi="Tahoma"/>
          <w:color w:val="3364ff"/>
          <w:spacing w:val="0"/>
          <w:kern w:val="0"/>
          <w:position w:val="-2"/>
          <w:u w:color="3364ff"/>
          <w:rtl w:val="0"/>
          <w:lang w:val="en-US"/>
        </w:rPr>
        <w:t>IllEx</w:t>
      </w:r>
    </w:p>
    <w:p>
      <w:pPr>
        <w:pStyle w:val="Normal.0"/>
        <w:spacing w:line="272"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}catch(SQLExceptio</w:t>
      </w:r>
      <w:r>
        <w:rPr>
          <w:rFonts w:ascii="Tahoma" w:hAnsi="Tahoma"/>
          <w:color w:val="000000"/>
          <w:kern w:val="0"/>
          <w:position w:val="-2"/>
          <w:u w:color="000000"/>
          <w:rtl w:val="0"/>
          <w:lang w:val="en-US"/>
        </w:rPr>
        <w:t xml:space="preserve">n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SQLEx){</w:t>
      </w:r>
    </w:p>
    <w:p>
      <w:pPr>
        <w:pStyle w:val="Normal.0"/>
        <w:spacing w:line="290" w:lineRule="exact"/>
        <w:ind w:left="530" w:firstLine="0"/>
        <w:jc w:val="left"/>
        <w:rPr>
          <w:rFonts w:ascii="Courier New" w:cs="Courier New" w:hAnsi="Courier New" w:eastAsia="Courier New"/>
          <w:color w:val="000000"/>
          <w:kern w:val="0"/>
          <w:sz w:val="20"/>
          <w:szCs w:val="20"/>
          <w:u w:color="000000"/>
        </w:rPr>
      </w:pPr>
      <w:r>
        <w:rPr>
          <w:rFonts w:ascii="Tahoma" w:hAnsi="Tahoma"/>
          <w:color w:val="000000"/>
          <w:spacing w:val="0"/>
          <w:kern w:val="0"/>
          <w:u w:color="000000"/>
          <w:rtl w:val="0"/>
          <w:lang w:val="en-US"/>
        </w:rPr>
        <w:t>SQLEx.</w:t>
      </w:r>
      <w:r>
        <w:rPr>
          <w:rFonts w:ascii="Courier New" w:hAnsi="Courier New"/>
          <w:color w:val="000000"/>
          <w:kern w:val="0"/>
          <w:sz w:val="20"/>
          <w:szCs w:val="20"/>
          <w:u w:color="000000"/>
          <w:rtl w:val="0"/>
          <w:lang w:val="en-US"/>
        </w:rPr>
        <w:t>printStackTrace();</w:t>
      </w:r>
    </w:p>
    <w:p>
      <w:pPr>
        <w:pStyle w:val="Normal.0"/>
        <w:tabs>
          <w:tab w:val="left" w:pos="2000"/>
        </w:tabs>
        <w:spacing w:line="256" w:lineRule="exact"/>
        <w:ind w:left="530"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thro</w:t>
      </w:r>
      <w:r>
        <w:rPr>
          <w:rFonts w:ascii="Tahoma" w:hAnsi="Tahoma"/>
          <w:color w:val="000000"/>
          <w:kern w:val="0"/>
          <w:position w:val="-2"/>
          <w:u w:color="000000"/>
          <w:rtl w:val="0"/>
          <w:lang w:val="en-US"/>
        </w:rPr>
        <w:t xml:space="preserve">w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SQLEx</w:t>
      </w:r>
      <w:r>
        <w:rPr>
          <w:rFonts w:ascii="Tahoma" w:hAnsi="Tahoma"/>
          <w:color w:val="000000"/>
          <w:kern w:val="0"/>
          <w:position w:val="-2"/>
          <w:u w:color="000000"/>
          <w:rtl w:val="0"/>
          <w:lang w:val="en-US"/>
        </w:rPr>
        <w:t>;</w:t>
        <w:tab/>
      </w: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抛给调用者处理</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}finally{</w:t>
      </w:r>
    </w:p>
    <w:p>
      <w:pPr>
        <w:pStyle w:val="Normal.0"/>
        <w:spacing w:line="272" w:lineRule="exact"/>
        <w:ind w:left="530" w:firstLine="0"/>
        <w:jc w:val="left"/>
        <w:rPr>
          <w:rFonts w:ascii="Tahoma" w:cs="Tahoma" w:hAnsi="Tahoma" w:eastAsia="Tahoma"/>
          <w:color w:val="000000"/>
          <w:kern w:val="0"/>
          <w:u w:color="000000"/>
        </w:rPr>
      </w:pP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释放资源</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w:t>
      </w:r>
    </w:p>
    <w:p>
      <w:pPr>
        <w:pStyle w:val="heading 1"/>
        <w:numPr>
          <w:ilvl w:val="0"/>
          <w:numId w:val="12"/>
        </w:numPr>
      </w:pPr>
      <w:bookmarkStart w:name="_Toc64" w:id="64"/>
      <w:r>
        <w:rPr>
          <w:rFonts w:ascii="黑体" w:cs="黑体" w:hAnsi="黑体" w:eastAsia="黑体"/>
          <w:rtl w:val="0"/>
          <w:lang w:val="zh-TW" w:eastAsia="zh-TW"/>
        </w:rPr>
        <w:t>测试和</w:t>
      </w:r>
      <w:r>
        <w:rPr>
          <w:rtl w:val="0"/>
          <w:lang w:val="en-US"/>
        </w:rPr>
        <w:t>Bug</w:t>
      </w:r>
      <w:r>
        <w:rPr>
          <w:rFonts w:ascii="黑体" w:cs="黑体" w:hAnsi="黑体" w:eastAsia="黑体"/>
          <w:rtl w:val="0"/>
          <w:lang w:val="zh-TW" w:eastAsia="zh-TW"/>
        </w:rPr>
        <w:t>跟踪</w:t>
      </w:r>
      <w:bookmarkEnd w:id="64"/>
    </w:p>
    <w:p>
      <w:pPr>
        <w:pStyle w:val="heading 2"/>
        <w:numPr>
          <w:ilvl w:val="1"/>
          <w:numId w:val="12"/>
        </w:numPr>
        <w:rPr>
          <w:lang w:val="zh-TW" w:eastAsia="zh-TW"/>
        </w:rPr>
      </w:pPr>
      <w:bookmarkStart w:name="_Toc65" w:id="65"/>
      <w:r>
        <w:rPr>
          <w:rFonts w:ascii="黑体" w:cs="黑体" w:hAnsi="黑体" w:eastAsia="黑体"/>
          <w:rtl w:val="0"/>
          <w:lang w:val="zh-TW" w:eastAsia="zh-TW"/>
        </w:rPr>
        <w:t>基本原则</w:t>
      </w:r>
      <w:bookmarkEnd w:id="65"/>
    </w:p>
    <w:p>
      <w:pPr>
        <w:pStyle w:val="Normal.0"/>
        <w:ind w:firstLine="425"/>
        <w:rPr>
          <w:rFonts w:ascii="宋体" w:cs="宋体" w:hAnsi="宋体" w:eastAsia="宋体"/>
          <w:lang w:val="zh-TW" w:eastAsia="zh-TW"/>
        </w:rPr>
      </w:pPr>
      <w:r>
        <w:rPr>
          <w:rFonts w:ascii="宋体" w:cs="宋体" w:hAnsi="宋体" w:eastAsia="宋体"/>
          <w:rtl w:val="0"/>
          <w:lang w:val="zh-TW" w:eastAsia="zh-TW"/>
        </w:rPr>
        <w:t>测试不通过的代码不得提交到版本控制库库或者发布。</w:t>
      </w:r>
    </w:p>
    <w:p>
      <w:pPr>
        <w:pStyle w:val="Normal.0"/>
        <w:ind w:firstLine="425"/>
        <w:rPr>
          <w:rFonts w:ascii="宋体" w:cs="宋体" w:hAnsi="宋体" w:eastAsia="宋体"/>
          <w:kern w:val="0"/>
        </w:rPr>
      </w:pPr>
      <w:r>
        <w:rPr>
          <w:rFonts w:ascii="宋体" w:cs="宋体" w:hAnsi="宋体" w:eastAsia="宋体"/>
          <w:rtl w:val="0"/>
          <w:lang w:val="zh-TW" w:eastAsia="zh-TW"/>
        </w:rPr>
        <w:t>不得隐瞒、忽略、绕过任何</w:t>
      </w:r>
      <w:r>
        <w:rPr>
          <w:rFonts w:ascii="宋体" w:cs="宋体" w:hAnsi="宋体" w:eastAsia="宋体"/>
          <w:rtl w:val="0"/>
          <w:lang w:val="en-US"/>
        </w:rPr>
        <w:t xml:space="preserve"> Bug</w:t>
      </w:r>
      <w:r>
        <w:rPr>
          <w:rFonts w:ascii="宋体" w:cs="宋体" w:hAnsi="宋体" w:eastAsia="宋体"/>
          <w:rtl w:val="0"/>
          <w:lang w:val="zh-TW" w:eastAsia="zh-TW"/>
        </w:rPr>
        <w:t>，有</w:t>
      </w:r>
      <w:r>
        <w:rPr>
          <w:rFonts w:ascii="宋体" w:cs="宋体" w:hAnsi="宋体" w:eastAsia="宋体"/>
          <w:rtl w:val="0"/>
          <w:lang w:val="en-US"/>
        </w:rPr>
        <w:t xml:space="preserve"> Bug </w:t>
      </w:r>
      <w:r>
        <w:rPr>
          <w:rFonts w:ascii="宋体" w:cs="宋体" w:hAnsi="宋体" w:eastAsia="宋体"/>
          <w:rtl w:val="0"/>
          <w:lang w:val="zh-TW" w:eastAsia="zh-TW"/>
        </w:rPr>
        <w:t>不一定是你的错，但有了</w:t>
      </w:r>
      <w:r>
        <w:rPr>
          <w:rFonts w:ascii="宋体" w:cs="宋体" w:hAnsi="宋体" w:eastAsia="宋体"/>
          <w:rtl w:val="0"/>
          <w:lang w:val="en-US"/>
        </w:rPr>
        <w:t xml:space="preserve"> Bug </w:t>
      </w:r>
      <w:r>
        <w:rPr>
          <w:rFonts w:ascii="宋体" w:cs="宋体" w:hAnsi="宋体" w:eastAsia="宋体"/>
          <w:rtl w:val="0"/>
          <w:lang w:val="zh-TW" w:eastAsia="zh-TW"/>
        </w:rPr>
        <w:t>不作为就是你的不对了。</w:t>
      </w:r>
    </w:p>
    <w:p>
      <w:pPr>
        <w:pStyle w:val="Normal.0"/>
        <w:ind w:firstLine="425"/>
        <w:rPr>
          <w:rFonts w:ascii="宋体" w:cs="宋体" w:hAnsi="宋体" w:eastAsia="宋体"/>
        </w:rPr>
      </w:pPr>
      <w:r>
        <w:rPr>
          <w:rFonts w:ascii="宋体" w:cs="宋体" w:hAnsi="宋体" w:eastAsia="宋体"/>
          <w:rtl w:val="0"/>
          <w:lang w:val="zh-TW" w:eastAsia="zh-TW"/>
        </w:rPr>
        <w:t>多做测试，测试要完全，尽量将各种可能情况都测试通过，尽量将可能的</w:t>
      </w:r>
      <w:r>
        <w:rPr>
          <w:rFonts w:ascii="宋体" w:cs="宋体" w:hAnsi="宋体" w:eastAsia="宋体"/>
          <w:rtl w:val="0"/>
          <w:lang w:val="en-US"/>
        </w:rPr>
        <w:t xml:space="preserve"> Bug </w:t>
      </w:r>
      <w:r>
        <w:rPr>
          <w:rFonts w:ascii="宋体" w:cs="宋体" w:hAnsi="宋体" w:eastAsia="宋体"/>
          <w:rtl w:val="0"/>
          <w:lang w:val="zh-TW" w:eastAsia="zh-TW"/>
        </w:rPr>
        <w:t>在开发中捕捉并处理掉。</w:t>
      </w:r>
    </w:p>
    <w:p>
      <w:pPr>
        <w:pStyle w:val="Normal.0"/>
        <w:ind w:firstLine="425"/>
        <w:rPr>
          <w:rFonts w:ascii="宋体" w:cs="宋体" w:hAnsi="宋体" w:eastAsia="宋体"/>
        </w:rPr>
      </w:pPr>
      <w:r>
        <w:rPr>
          <w:rFonts w:ascii="宋体" w:cs="宋体" w:hAnsi="宋体" w:eastAsia="宋体"/>
          <w:rtl w:val="0"/>
          <w:lang w:val="zh-TW" w:eastAsia="zh-TW"/>
        </w:rPr>
        <w:t>测试要保证可再测试性。</w:t>
      </w:r>
      <w:r>
        <w:rPr>
          <w:rFonts w:ascii="宋体" w:cs="宋体" w:hAnsi="宋体" w:eastAsia="宋体"/>
          <w:rtl w:val="0"/>
          <w:lang w:val="en-US"/>
        </w:rPr>
        <w:t xml:space="preserve"> </w:t>
      </w:r>
      <w:r>
        <w:rPr>
          <w:rFonts w:ascii="宋体" w:cs="宋体" w:hAnsi="宋体" w:eastAsia="宋体"/>
          <w:rtl w:val="0"/>
          <w:lang w:val="zh-TW" w:eastAsia="zh-TW"/>
        </w:rPr>
        <w:t>测试应当对数据库等资源不留或少留痕迹，例如，当测试添加一个用户时，在其成功后当及时从数据库中删除该记录，以避免脏数据的产生（由此衍生的一个经验是将添加、获取、删除一起测试）。</w:t>
      </w:r>
    </w:p>
    <w:p>
      <w:pPr>
        <w:pStyle w:val="Normal.0"/>
        <w:ind w:firstLine="425"/>
        <w:rPr>
          <w:rFonts w:ascii="宋体" w:cs="宋体" w:hAnsi="宋体" w:eastAsia="宋体"/>
          <w:lang w:val="zh-TW" w:eastAsia="zh-TW"/>
        </w:rPr>
      </w:pPr>
      <w:r>
        <w:rPr>
          <w:rFonts w:ascii="宋体" w:cs="宋体" w:hAnsi="宋体" w:eastAsia="宋体"/>
          <w:rtl w:val="0"/>
          <w:lang w:val="zh-TW" w:eastAsia="zh-TW"/>
        </w:rPr>
        <w:t>对关键功能必须测试并通过，对辅助功能及非常简单之功能可不做测试。</w:t>
      </w:r>
    </w:p>
    <w:p>
      <w:pPr>
        <w:pStyle w:val="heading 2"/>
        <w:numPr>
          <w:ilvl w:val="1"/>
          <w:numId w:val="12"/>
        </w:numPr>
        <w:rPr>
          <w:lang w:val="zh-TW" w:eastAsia="zh-TW"/>
        </w:rPr>
      </w:pPr>
      <w:bookmarkStart w:name="_Toc66" w:id="66"/>
      <w:r>
        <w:rPr>
          <w:rFonts w:ascii="黑体" w:cs="黑体" w:hAnsi="黑体" w:eastAsia="黑体"/>
          <w:rtl w:val="0"/>
          <w:lang w:val="zh-TW" w:eastAsia="zh-TW"/>
        </w:rPr>
        <w:t>测试驱动开发</w:t>
      </w:r>
      <w:bookmarkEnd w:id="66"/>
    </w:p>
    <w:p>
      <w:pPr>
        <w:pStyle w:val="Normal.0"/>
        <w:ind w:firstLine="425"/>
        <w:rPr>
          <w:rFonts w:ascii="宋体" w:cs="宋体" w:hAnsi="宋体" w:eastAsia="宋体"/>
        </w:rPr>
      </w:pPr>
      <w:r>
        <w:rPr>
          <w:rFonts w:ascii="宋体" w:cs="宋体" w:hAnsi="宋体" w:eastAsia="宋体"/>
          <w:rtl w:val="0"/>
          <w:lang w:val="zh-TW" w:eastAsia="zh-TW"/>
        </w:rPr>
        <w:t>测试驱动开发可很好的避免</w:t>
      </w:r>
      <w:r>
        <w:rPr>
          <w:rFonts w:ascii="宋体" w:cs="宋体" w:hAnsi="宋体" w:eastAsia="宋体"/>
          <w:rtl w:val="0"/>
          <w:lang w:val="en-US"/>
        </w:rPr>
        <w:t xml:space="preserve"> Bug </w:t>
      </w:r>
      <w:r>
        <w:rPr>
          <w:rFonts w:ascii="宋体" w:cs="宋体" w:hAnsi="宋体" w:eastAsia="宋体"/>
          <w:rtl w:val="0"/>
          <w:lang w:val="zh-TW" w:eastAsia="zh-TW"/>
        </w:rPr>
        <w:t>的发生，并提升程序的质量，有助于提高个人的编程水平</w:t>
      </w:r>
      <w:r>
        <w:rPr>
          <w:rFonts w:ascii="宋体" w:cs="宋体" w:hAnsi="宋体" w:eastAsia="宋体"/>
          <w:rtl w:val="0"/>
          <w:lang w:val="en-US"/>
        </w:rPr>
        <w:t xml:space="preserve"> </w:t>
      </w:r>
      <w:r>
        <w:rPr>
          <w:rFonts w:ascii="宋体" w:cs="宋体" w:hAnsi="宋体" w:eastAsia="宋体"/>
          <w:rtl w:val="0"/>
          <w:lang w:val="zh-TW" w:eastAsia="zh-TW"/>
        </w:rPr>
        <w:t>等，因此在开发中当逐步转向有测试驱动的开发，先写测试，再写代码。</w:t>
      </w:r>
    </w:p>
    <w:p>
      <w:pPr>
        <w:pStyle w:val="heading 2"/>
        <w:numPr>
          <w:ilvl w:val="1"/>
          <w:numId w:val="12"/>
        </w:numPr>
      </w:pPr>
      <w:bookmarkStart w:name="_Toc67" w:id="67"/>
      <w:r>
        <w:rPr>
          <w:rtl w:val="0"/>
          <w:lang w:val="en-US"/>
        </w:rPr>
        <w:t>Junit</w:t>
      </w:r>
      <w:r>
        <w:rPr>
          <w:rFonts w:ascii="黑体" w:cs="黑体" w:hAnsi="黑体" w:eastAsia="黑体"/>
          <w:rtl w:val="0"/>
          <w:lang w:val="zh-TW" w:eastAsia="zh-TW"/>
        </w:rPr>
        <w:t>单元测试</w:t>
      </w:r>
      <w:bookmarkEnd w:id="67"/>
    </w:p>
    <w:p>
      <w:pPr>
        <w:pStyle w:val="Normal.0"/>
        <w:ind w:firstLine="425"/>
        <w:rPr>
          <w:rFonts w:ascii="宋体" w:cs="宋体" w:hAnsi="宋体" w:eastAsia="宋体"/>
        </w:rPr>
      </w:pPr>
      <w:r>
        <w:rPr>
          <w:rFonts w:ascii="宋体" w:cs="宋体" w:hAnsi="宋体" w:eastAsia="宋体"/>
          <w:rtl w:val="0"/>
          <w:lang w:val="zh-TW" w:eastAsia="zh-TW"/>
        </w:rPr>
        <w:t>在</w:t>
      </w:r>
      <w:r>
        <w:rPr>
          <w:rFonts w:ascii="宋体" w:cs="宋体" w:hAnsi="宋体" w:eastAsia="宋体"/>
          <w:rtl w:val="0"/>
          <w:lang w:val="en-US"/>
        </w:rPr>
        <w:t xml:space="preserve"> Java </w:t>
      </w:r>
      <w:r>
        <w:rPr>
          <w:rFonts w:ascii="宋体" w:cs="宋体" w:hAnsi="宋体" w:eastAsia="宋体"/>
          <w:rtl w:val="0"/>
          <w:lang w:val="zh-TW" w:eastAsia="zh-TW"/>
        </w:rPr>
        <w:t>应用中，单元测试使用</w:t>
      </w:r>
      <w:r>
        <w:rPr>
          <w:rFonts w:ascii="宋体" w:cs="宋体" w:hAnsi="宋体" w:eastAsia="宋体"/>
          <w:rtl w:val="0"/>
          <w:lang w:val="en-US"/>
        </w:rPr>
        <w:t xml:space="preserve"> Junit </w:t>
      </w:r>
      <w:r>
        <w:rPr>
          <w:rFonts w:ascii="宋体" w:cs="宋体" w:hAnsi="宋体" w:eastAsia="宋体"/>
          <w:rtl w:val="0"/>
          <w:lang w:val="zh-TW" w:eastAsia="zh-TW"/>
        </w:rPr>
        <w:t>及其衍生工具。</w:t>
      </w:r>
    </w:p>
    <w:p>
      <w:pPr>
        <w:pStyle w:val="Normal.0"/>
        <w:ind w:firstLine="425"/>
        <w:rPr>
          <w:rFonts w:ascii="宋体" w:cs="宋体" w:hAnsi="宋体" w:eastAsia="宋体"/>
        </w:rPr>
      </w:pPr>
      <w:r>
        <w:rPr>
          <w:rFonts w:ascii="宋体" w:cs="宋体" w:hAnsi="宋体" w:eastAsia="宋体"/>
          <w:rtl w:val="0"/>
          <w:lang w:val="zh-TW" w:eastAsia="zh-TW"/>
        </w:rPr>
        <w:t>在</w:t>
      </w:r>
      <w:r>
        <w:rPr>
          <w:rFonts w:ascii="宋体" w:cs="宋体" w:hAnsi="宋体" w:eastAsia="宋体"/>
          <w:rtl w:val="0"/>
          <w:lang w:val="en-US"/>
        </w:rPr>
        <w:t xml:space="preserve"> TestCase </w:t>
      </w:r>
      <w:r>
        <w:rPr>
          <w:rFonts w:ascii="宋体" w:cs="宋体" w:hAnsi="宋体" w:eastAsia="宋体"/>
          <w:rtl w:val="0"/>
          <w:lang w:val="zh-TW" w:eastAsia="zh-TW"/>
        </w:rPr>
        <w:t>的</w:t>
      </w:r>
      <w:r>
        <w:rPr>
          <w:rFonts w:ascii="宋体" w:cs="宋体" w:hAnsi="宋体" w:eastAsia="宋体"/>
          <w:rtl w:val="0"/>
          <w:lang w:val="en-US"/>
        </w:rPr>
        <w:t xml:space="preserve"> setUp()</w:t>
      </w:r>
      <w:r>
        <w:rPr>
          <w:rFonts w:ascii="宋体" w:cs="宋体" w:hAnsi="宋体" w:eastAsia="宋体"/>
          <w:rtl w:val="0"/>
          <w:lang w:val="zh-TW" w:eastAsia="zh-TW"/>
        </w:rPr>
        <w:t>中初始化应用，在</w:t>
      </w:r>
      <w:r>
        <w:rPr>
          <w:rFonts w:ascii="宋体" w:cs="宋体" w:hAnsi="宋体" w:eastAsia="宋体"/>
          <w:rtl w:val="0"/>
          <w:lang w:val="en-US"/>
        </w:rPr>
        <w:t xml:space="preserve"> tearDown()</w:t>
      </w:r>
      <w:r>
        <w:rPr>
          <w:rFonts w:ascii="宋体" w:cs="宋体" w:hAnsi="宋体" w:eastAsia="宋体"/>
          <w:rtl w:val="0"/>
          <w:lang w:val="zh-TW" w:eastAsia="zh-TW"/>
        </w:rPr>
        <w:t>中释放资源。可由一个基础</w:t>
      </w:r>
      <w:r>
        <w:rPr>
          <w:rFonts w:ascii="宋体" w:cs="宋体" w:hAnsi="宋体" w:eastAsia="宋体"/>
          <w:rtl w:val="0"/>
          <w:lang w:val="en-US"/>
        </w:rPr>
        <w:t xml:space="preserve"> TestCase</w:t>
      </w:r>
      <w:r>
        <w:rPr>
          <w:rFonts w:ascii="宋体" w:cs="宋体" w:hAnsi="宋体" w:eastAsia="宋体"/>
          <w:rtl w:val="0"/>
          <w:lang w:val="zh-TW" w:eastAsia="zh-TW"/>
        </w:rPr>
        <w:t>完成这些任务，其他</w:t>
      </w:r>
      <w:r>
        <w:rPr>
          <w:rFonts w:ascii="宋体" w:cs="宋体" w:hAnsi="宋体" w:eastAsia="宋体"/>
          <w:rtl w:val="0"/>
          <w:lang w:val="en-US"/>
        </w:rPr>
        <w:t xml:space="preserve"> TestCase </w:t>
      </w:r>
      <w:r>
        <w:rPr>
          <w:rFonts w:ascii="宋体" w:cs="宋体" w:hAnsi="宋体" w:eastAsia="宋体"/>
          <w:rtl w:val="0"/>
          <w:lang w:val="zh-TW" w:eastAsia="zh-TW"/>
        </w:rPr>
        <w:t>继承之。</w:t>
      </w:r>
    </w:p>
    <w:p>
      <w:pPr>
        <w:pStyle w:val="heading 2"/>
        <w:numPr>
          <w:ilvl w:val="1"/>
          <w:numId w:val="12"/>
        </w:numPr>
        <w:rPr>
          <w:lang w:val="zh-TW" w:eastAsia="zh-TW"/>
        </w:rPr>
      </w:pPr>
      <w:bookmarkStart w:name="_Toc68" w:id="68"/>
      <w:r>
        <w:rPr>
          <w:rFonts w:ascii="黑体" w:cs="黑体" w:hAnsi="黑体" w:eastAsia="黑体"/>
          <w:rtl w:val="0"/>
          <w:lang w:val="zh-TW" w:eastAsia="zh-TW"/>
        </w:rPr>
        <w:t>自动测试与持续集成</w:t>
      </w:r>
      <w:bookmarkEnd w:id="68"/>
    </w:p>
    <w:p>
      <w:pPr>
        <w:pStyle w:val="Normal.0"/>
        <w:ind w:firstLine="425"/>
        <w:rPr>
          <w:lang w:val="zh-TW" w:eastAsia="zh-TW"/>
        </w:rPr>
      </w:pPr>
      <w:r>
        <w:rPr>
          <w:rFonts w:ascii="宋体" w:cs="宋体" w:hAnsi="宋体" w:eastAsia="宋体"/>
          <w:rtl w:val="0"/>
          <w:lang w:val="zh-TW" w:eastAsia="zh-TW"/>
        </w:rPr>
        <w:t>测试应当由系统自动完成并向相应人员发送测试报告。由持续集成工具来完成测试的自动化。</w:t>
      </w:r>
    </w:p>
    <w:p>
      <w:pPr>
        <w:pStyle w:val="heading 2"/>
        <w:numPr>
          <w:ilvl w:val="1"/>
          <w:numId w:val="12"/>
        </w:numPr>
      </w:pPr>
      <w:bookmarkStart w:name="_Toc69" w:id="69"/>
      <w:r>
        <w:rPr>
          <w:rtl w:val="0"/>
          <w:lang w:val="en-US"/>
        </w:rPr>
        <w:t>Bug</w:t>
      </w:r>
      <w:r>
        <w:rPr>
          <w:rFonts w:ascii="黑体" w:cs="黑体" w:hAnsi="黑体" w:eastAsia="黑体"/>
          <w:rtl w:val="0"/>
          <w:lang w:val="zh-TW" w:eastAsia="zh-TW"/>
        </w:rPr>
        <w:t>跟踪与缺陷处理</w:t>
      </w:r>
      <w:bookmarkEnd w:id="69"/>
    </w:p>
    <w:p>
      <w:pPr>
        <w:pStyle w:val="Normal.0"/>
        <w:ind w:firstLine="425"/>
        <w:rPr>
          <w:rFonts w:ascii="宋体" w:cs="宋体" w:hAnsi="宋体" w:eastAsia="宋体"/>
        </w:rPr>
      </w:pPr>
      <w:r>
        <w:rPr>
          <w:rFonts w:ascii="宋体" w:cs="宋体" w:hAnsi="宋体" w:eastAsia="宋体"/>
          <w:rtl w:val="0"/>
          <w:lang w:val="zh-TW" w:eastAsia="zh-TW"/>
        </w:rPr>
        <w:t>当系统出现</w:t>
      </w:r>
      <w:r>
        <w:rPr>
          <w:rFonts w:ascii="宋体" w:cs="宋体" w:hAnsi="宋体" w:eastAsia="宋体"/>
          <w:rtl w:val="0"/>
          <w:lang w:val="en-US"/>
        </w:rPr>
        <w:t xml:space="preserve"> Bug </w:t>
      </w:r>
      <w:r>
        <w:rPr>
          <w:rFonts w:ascii="宋体" w:cs="宋体" w:hAnsi="宋体" w:eastAsia="宋体"/>
          <w:rtl w:val="0"/>
          <w:lang w:val="zh-TW" w:eastAsia="zh-TW"/>
        </w:rPr>
        <w:t>时当由该</w:t>
      </w:r>
      <w:r>
        <w:rPr>
          <w:rFonts w:ascii="宋体" w:cs="宋体" w:hAnsi="宋体" w:eastAsia="宋体"/>
          <w:rtl w:val="0"/>
          <w:lang w:val="en-US"/>
        </w:rPr>
        <w:t xml:space="preserve"> Bug </w:t>
      </w:r>
      <w:r>
        <w:rPr>
          <w:rFonts w:ascii="宋体" w:cs="宋体" w:hAnsi="宋体" w:eastAsia="宋体"/>
          <w:rtl w:val="0"/>
          <w:lang w:val="zh-TW" w:eastAsia="zh-TW"/>
        </w:rPr>
        <w:t>的负责人（代码负责人）尽快修改之。</w:t>
      </w:r>
      <w:r>
        <w:rPr>
          <w:rFonts w:ascii="宋体" w:cs="宋体" w:hAnsi="宋体" w:eastAsia="宋体"/>
          <w:rtl w:val="0"/>
          <w:lang w:val="en-US"/>
        </w:rPr>
        <w:t xml:space="preserve"> Bug </w:t>
      </w:r>
      <w:r>
        <w:rPr>
          <w:rFonts w:ascii="宋体" w:cs="宋体" w:hAnsi="宋体" w:eastAsia="宋体"/>
          <w:rtl w:val="0"/>
          <w:lang w:val="zh-TW" w:eastAsia="zh-TW"/>
        </w:rPr>
        <w:t>的处理根据其优先级高低和级别高低先后处理，禁止隐瞒</w:t>
      </w:r>
      <w:r>
        <w:rPr>
          <w:rFonts w:ascii="宋体" w:cs="宋体" w:hAnsi="宋体" w:eastAsia="宋体"/>
          <w:rtl w:val="0"/>
          <w:lang w:val="en-US"/>
        </w:rPr>
        <w:t xml:space="preserve"> Bug</w:t>
      </w:r>
      <w:r>
        <w:rPr>
          <w:rFonts w:ascii="宋体" w:cs="宋体" w:hAnsi="宋体" w:eastAsia="宋体"/>
          <w:rtl w:val="0"/>
          <w:lang w:val="zh-TW" w:eastAsia="zh-TW"/>
        </w:rPr>
        <w:t>。</w:t>
      </w:r>
    </w:p>
    <w:p>
      <w:pPr>
        <w:pStyle w:val="Normal.0"/>
        <w:ind w:firstLine="425"/>
        <w:rPr>
          <w:rFonts w:ascii="宋体" w:cs="宋体" w:hAnsi="宋体" w:eastAsia="宋体"/>
        </w:rPr>
      </w:pPr>
      <w:r>
        <w:rPr>
          <w:rFonts w:ascii="宋体" w:cs="宋体" w:hAnsi="宋体" w:eastAsia="宋体"/>
          <w:rtl w:val="0"/>
          <w:lang w:val="zh-TW" w:eastAsia="zh-TW"/>
        </w:rPr>
        <w:t xml:space="preserve">                测试人员                           </w:t>
      </w:r>
      <w:r>
        <w:rPr>
          <w:rFonts w:ascii="宋体" w:cs="宋体" w:hAnsi="宋体" w:eastAsia="宋体"/>
          <w:rtl w:val="0"/>
          <w:lang w:val="en-US"/>
        </w:rPr>
        <w:t xml:space="preserve">     </w:t>
      </w:r>
      <w:r>
        <w:rPr>
          <w:rFonts w:ascii="宋体" w:cs="宋体" w:hAnsi="宋体" w:eastAsia="宋体"/>
          <w:rtl w:val="0"/>
          <w:lang w:val="zh-TW" w:eastAsia="zh-TW"/>
        </w:rPr>
        <w:t>开发人员</w:t>
      </w:r>
    </w:p>
    <w:p>
      <w:pPr>
        <w:pStyle w:val="Normal.0"/>
        <w:ind w:firstLine="425"/>
        <w:rPr>
          <w:rFonts w:ascii="宋体" w:cs="宋体" w:hAnsi="宋体" w:eastAsia="宋体"/>
        </w:rPr>
      </w:pPr>
      <w:r>
        <w:rPr>
          <w:rFonts w:ascii="宋体" w:cs="宋体" w:hAnsi="宋体" w:eastAsia="宋体"/>
        </w:rPr>
        <w:drawing>
          <wp:inline distT="0" distB="0" distL="0" distR="0">
            <wp:extent cx="5267325" cy="4076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5267325" cy="4076700"/>
                    </a:xfrm>
                    <a:prstGeom prst="rect">
                      <a:avLst/>
                    </a:prstGeom>
                    <a:ln w="12700" cap="flat">
                      <a:noFill/>
                      <a:miter lim="400000"/>
                    </a:ln>
                    <a:effectLst/>
                  </pic:spPr>
                </pic:pic>
              </a:graphicData>
            </a:graphic>
          </wp:inline>
        </w:drawing>
      </w:r>
    </w:p>
    <w:p>
      <w:pPr>
        <w:pStyle w:val="heading 1"/>
        <w:numPr>
          <w:ilvl w:val="0"/>
          <w:numId w:val="12"/>
        </w:numPr>
        <w:rPr>
          <w:lang w:val="zh-TW" w:eastAsia="zh-TW"/>
        </w:rPr>
      </w:pPr>
      <w:bookmarkStart w:name="_Toc70" w:id="70"/>
      <w:r>
        <w:rPr>
          <w:rFonts w:ascii="黑体" w:cs="黑体" w:hAnsi="黑体" w:eastAsia="黑体"/>
          <w:rtl w:val="0"/>
          <w:lang w:val="zh-TW" w:eastAsia="zh-TW"/>
        </w:rPr>
        <w:t>性能与安全</w:t>
      </w:r>
      <w:bookmarkEnd w:id="70"/>
    </w:p>
    <w:p>
      <w:pPr>
        <w:pStyle w:val="heading 2"/>
        <w:numPr>
          <w:ilvl w:val="1"/>
          <w:numId w:val="12"/>
        </w:numPr>
        <w:rPr>
          <w:lang w:val="zh-TW" w:eastAsia="zh-TW"/>
        </w:rPr>
      </w:pPr>
      <w:bookmarkStart w:name="_Toc71" w:id="71"/>
      <w:r>
        <w:rPr>
          <w:rFonts w:ascii="黑体" w:cs="黑体" w:hAnsi="黑体" w:eastAsia="黑体"/>
          <w:rtl w:val="0"/>
          <w:lang w:val="zh-TW" w:eastAsia="zh-TW"/>
        </w:rPr>
        <w:t>基本原则</w:t>
      </w:r>
      <w:bookmarkEnd w:id="71"/>
    </w:p>
    <w:p>
      <w:pPr>
        <w:pStyle w:val="Normal.0"/>
        <w:ind w:firstLine="425"/>
      </w:pPr>
      <w:r>
        <w:rPr>
          <w:rFonts w:ascii="宋体" w:cs="宋体" w:hAnsi="宋体" w:eastAsia="宋体"/>
          <w:rtl w:val="0"/>
          <w:lang w:val="zh-TW" w:eastAsia="zh-TW"/>
        </w:rPr>
        <w:t>性能的提升并不是一蹴而就的，而是由良好的编程积累的，虽然任何良好的习惯和经验所提</w:t>
      </w:r>
      <w:r>
        <w:rPr>
          <w:rtl w:val="0"/>
          <w:lang w:val="en-US"/>
        </w:rPr>
        <w:t xml:space="preserve"> </w:t>
      </w:r>
      <w:r>
        <w:rPr>
          <w:rFonts w:ascii="宋体" w:cs="宋体" w:hAnsi="宋体" w:eastAsia="宋体"/>
          <w:rtl w:val="0"/>
          <w:lang w:val="zh-TW" w:eastAsia="zh-TW"/>
        </w:rPr>
        <w:t>升的性能都十分有限，甚至微乎其微，但良好的系统性能却是由这些习惯等积累而成，不积细流，无以成江海！</w:t>
      </w:r>
    </w:p>
    <w:p>
      <w:pPr>
        <w:pStyle w:val="heading 2"/>
        <w:numPr>
          <w:ilvl w:val="1"/>
          <w:numId w:val="12"/>
        </w:numPr>
      </w:pPr>
      <w:bookmarkStart w:name="_Toc72" w:id="72"/>
      <w:r>
        <w:rPr>
          <w:rtl w:val="0"/>
          <w:lang w:val="en-US"/>
        </w:rPr>
        <w:t>String</w:t>
      </w:r>
      <w:r>
        <w:rPr>
          <w:rFonts w:ascii="黑体" w:cs="黑体" w:hAnsi="黑体" w:eastAsia="黑体"/>
          <w:rtl w:val="0"/>
          <w:lang w:val="zh-TW" w:eastAsia="zh-TW"/>
        </w:rPr>
        <w:t>与</w:t>
      </w:r>
      <w:r>
        <w:rPr>
          <w:rtl w:val="0"/>
          <w:lang w:val="en-US"/>
        </w:rPr>
        <w:t>StringBuffer</w:t>
      </w:r>
      <w:bookmarkEnd w:id="72"/>
    </w:p>
    <w:p>
      <w:pPr>
        <w:pStyle w:val="Normal.0"/>
        <w:ind w:firstLine="425"/>
        <w:rPr>
          <w:rFonts w:ascii="宋体" w:cs="宋体" w:hAnsi="宋体" w:eastAsia="宋体"/>
        </w:rPr>
      </w:pPr>
      <w:r>
        <w:rPr>
          <w:rFonts w:ascii="宋体" w:cs="宋体" w:hAnsi="宋体" w:eastAsia="宋体"/>
          <w:rtl w:val="0"/>
          <w:lang w:val="zh-TW" w:eastAsia="zh-TW"/>
        </w:rPr>
        <w:t>不要使用如下</w:t>
      </w:r>
      <w:r>
        <w:rPr>
          <w:rFonts w:ascii="宋体" w:cs="宋体" w:hAnsi="宋体" w:eastAsia="宋体"/>
          <w:rtl w:val="0"/>
          <w:lang w:val="en-US"/>
        </w:rPr>
        <w:t xml:space="preserve"> String </w:t>
      </w:r>
      <w:r>
        <w:rPr>
          <w:rFonts w:ascii="宋体" w:cs="宋体" w:hAnsi="宋体" w:eastAsia="宋体"/>
          <w:rtl w:val="0"/>
          <w:lang w:val="zh-TW" w:eastAsia="zh-TW"/>
        </w:rPr>
        <w:t>初始化方法：</w:t>
      </w:r>
    </w:p>
    <w:p>
      <w:pPr>
        <w:pStyle w:val="Normal.0"/>
        <w:ind w:firstLine="425"/>
        <w:rPr>
          <w:rFonts w:ascii="宋体" w:cs="宋体" w:hAnsi="宋体" w:eastAsia="宋体"/>
        </w:rPr>
      </w:pPr>
      <w:r>
        <w:rPr>
          <w:rFonts w:ascii="宋体" w:cs="宋体" w:hAnsi="宋体" w:eastAsia="宋体"/>
          <w:rtl w:val="0"/>
          <w:lang w:val="en-US"/>
        </w:rPr>
        <w:t>String  str  =  new  String(</w:t>
      </w:r>
      <w:r>
        <w:rPr>
          <w:rFonts w:ascii="宋体" w:cs="宋体" w:hAnsi="宋体" w:eastAsia="宋体"/>
          <w:rtl w:val="0"/>
          <w:lang w:val="en-US"/>
        </w:rPr>
        <w:t>“</w:t>
      </w:r>
      <w:r>
        <w:rPr>
          <w:rFonts w:ascii="宋体" w:cs="宋体" w:hAnsi="宋体" w:eastAsia="宋体"/>
          <w:rtl w:val="0"/>
          <w:lang w:val="en-US"/>
        </w:rPr>
        <w:t>abcdef</w:t>
      </w:r>
      <w:r>
        <w:rPr>
          <w:rFonts w:ascii="宋体" w:cs="宋体" w:hAnsi="宋体" w:eastAsia="宋体"/>
          <w:rtl w:val="0"/>
          <w:lang w:val="en-US"/>
        </w:rPr>
        <w:t>”</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 xml:space="preserve"> </w:t>
      </w:r>
      <w:r>
        <w:rPr>
          <w:rFonts w:ascii="宋体" w:cs="宋体" w:hAnsi="宋体" w:eastAsia="宋体"/>
          <w:rtl w:val="0"/>
          <w:lang w:val="zh-TW" w:eastAsia="zh-TW"/>
        </w:rPr>
        <w:t>这将产生两个对象，应当直接赋值；</w:t>
      </w:r>
    </w:p>
    <w:p>
      <w:pPr>
        <w:pStyle w:val="Normal.0"/>
        <w:ind w:firstLine="425"/>
        <w:rPr>
          <w:rFonts w:ascii="宋体" w:cs="宋体" w:hAnsi="宋体" w:eastAsia="宋体"/>
        </w:rPr>
      </w:pPr>
      <w:r>
        <w:rPr>
          <w:rFonts w:ascii="宋体" w:cs="宋体" w:hAnsi="宋体" w:eastAsia="宋体"/>
          <w:rtl w:val="0"/>
          <w:lang w:val="zh-TW" w:eastAsia="zh-TW"/>
        </w:rPr>
        <w:t>在处理可变</w:t>
      </w:r>
      <w:r>
        <w:rPr>
          <w:rFonts w:ascii="宋体" w:cs="宋体" w:hAnsi="宋体" w:eastAsia="宋体"/>
          <w:rtl w:val="0"/>
          <w:lang w:val="en-US"/>
        </w:rPr>
        <w:t xml:space="preserve"> String </w:t>
      </w:r>
      <w:r>
        <w:rPr>
          <w:rFonts w:ascii="宋体" w:cs="宋体" w:hAnsi="宋体" w:eastAsia="宋体"/>
          <w:rtl w:val="0"/>
          <w:lang w:val="zh-TW" w:eastAsia="zh-TW"/>
        </w:rPr>
        <w:t>的时候要尽量使用</w:t>
      </w:r>
      <w:r>
        <w:rPr>
          <w:rFonts w:ascii="宋体" w:cs="宋体" w:hAnsi="宋体" w:eastAsia="宋体"/>
          <w:rtl w:val="0"/>
          <w:lang w:val="en-US"/>
        </w:rPr>
        <w:t xml:space="preserve"> StringBuffer </w:t>
      </w:r>
      <w:r>
        <w:rPr>
          <w:rFonts w:ascii="宋体" w:cs="宋体" w:hAnsi="宋体" w:eastAsia="宋体"/>
          <w:rtl w:val="0"/>
          <w:lang w:val="zh-TW" w:eastAsia="zh-TW"/>
        </w:rPr>
        <w:t>类，</w:t>
      </w:r>
      <w:r>
        <w:rPr>
          <w:rFonts w:ascii="宋体" w:cs="宋体" w:hAnsi="宋体" w:eastAsia="宋体"/>
          <w:rtl w:val="0"/>
          <w:lang w:val="en-US"/>
        </w:rPr>
        <w:t xml:space="preserve">StringBuffer </w:t>
      </w:r>
      <w:r>
        <w:rPr>
          <w:rFonts w:ascii="宋体" w:cs="宋体" w:hAnsi="宋体" w:eastAsia="宋体"/>
          <w:rtl w:val="0"/>
          <w:lang w:val="zh-TW" w:eastAsia="zh-TW"/>
        </w:rPr>
        <w:t>类是构成</w:t>
      </w:r>
      <w:r>
        <w:rPr>
          <w:rFonts w:ascii="宋体" w:cs="宋体" w:hAnsi="宋体" w:eastAsia="宋体"/>
          <w:rtl w:val="0"/>
          <w:lang w:val="en-US"/>
        </w:rPr>
        <w:t xml:space="preserve"> String</w:t>
      </w:r>
      <w:r>
        <w:rPr>
          <w:rFonts w:ascii="宋体" w:cs="宋体" w:hAnsi="宋体" w:eastAsia="宋体"/>
          <w:rtl w:val="0"/>
          <w:lang w:val="zh-TW" w:eastAsia="zh-TW"/>
        </w:rPr>
        <w:t>类的基础。</w:t>
      </w:r>
      <w:r>
        <w:rPr>
          <w:rFonts w:ascii="宋体" w:cs="宋体" w:hAnsi="宋体" w:eastAsia="宋体"/>
          <w:rtl w:val="0"/>
          <w:lang w:val="en-US"/>
        </w:rPr>
        <w:t xml:space="preserve">String  </w:t>
      </w:r>
      <w:r>
        <w:rPr>
          <w:rFonts w:ascii="宋体" w:cs="宋体" w:hAnsi="宋体" w:eastAsia="宋体"/>
          <w:rtl w:val="0"/>
          <w:lang w:val="zh-TW" w:eastAsia="zh-TW"/>
        </w:rPr>
        <w:t>类将</w:t>
      </w:r>
      <w:r>
        <w:rPr>
          <w:rFonts w:ascii="宋体" w:cs="宋体" w:hAnsi="宋体" w:eastAsia="宋体"/>
          <w:rtl w:val="0"/>
          <w:lang w:val="en-US"/>
        </w:rPr>
        <w:t xml:space="preserve">  StringBuffer  </w:t>
      </w:r>
      <w:r>
        <w:rPr>
          <w:rFonts w:ascii="宋体" w:cs="宋体" w:hAnsi="宋体" w:eastAsia="宋体"/>
          <w:rtl w:val="0"/>
          <w:lang w:val="zh-TW" w:eastAsia="zh-TW"/>
        </w:rPr>
        <w:t>类封装了起来，（以花费更多时间为代价）为开发人员提</w:t>
      </w:r>
      <w:r>
        <w:rPr>
          <w:rFonts w:ascii="宋体" w:cs="宋体" w:hAnsi="宋体" w:eastAsia="宋体"/>
          <w:rtl w:val="0"/>
          <w:lang w:val="en-US"/>
        </w:rPr>
        <w:t xml:space="preserve"> </w:t>
      </w:r>
      <w:r>
        <w:rPr>
          <w:rFonts w:ascii="宋体" w:cs="宋体" w:hAnsi="宋体" w:eastAsia="宋体"/>
          <w:rtl w:val="0"/>
          <w:lang w:val="zh-TW" w:eastAsia="zh-TW"/>
        </w:rPr>
        <w:t>供了一个安全的接口。当我们在构造字符串的时候，我们应该用</w:t>
      </w:r>
      <w:r>
        <w:rPr>
          <w:rFonts w:ascii="宋体" w:cs="宋体" w:hAnsi="宋体" w:eastAsia="宋体"/>
          <w:rtl w:val="0"/>
          <w:lang w:val="en-US"/>
        </w:rPr>
        <w:t>StringBuffer</w:t>
      </w:r>
      <w:r>
        <w:rPr>
          <w:rFonts w:ascii="宋体" w:cs="宋体" w:hAnsi="宋体" w:eastAsia="宋体"/>
          <w:rtl w:val="0"/>
          <w:lang w:val="zh-TW" w:eastAsia="zh-TW"/>
        </w:rPr>
        <w:t>来实现大部分的工作，当工作完成后将</w:t>
      </w:r>
      <w:r>
        <w:rPr>
          <w:rFonts w:ascii="宋体" w:cs="宋体" w:hAnsi="宋体" w:eastAsia="宋体"/>
          <w:rtl w:val="0"/>
          <w:lang w:val="en-US"/>
        </w:rPr>
        <w:t>StringBuffer</w:t>
      </w:r>
      <w:r>
        <w:rPr>
          <w:rFonts w:ascii="宋体" w:cs="宋体" w:hAnsi="宋体" w:eastAsia="宋体"/>
          <w:rtl w:val="0"/>
          <w:lang w:val="zh-TW" w:eastAsia="zh-TW"/>
        </w:rPr>
        <w:t>对象再转换为需要的</w:t>
      </w:r>
      <w:r>
        <w:rPr>
          <w:rFonts w:ascii="宋体" w:cs="宋体" w:hAnsi="宋体" w:eastAsia="宋体"/>
          <w:rtl w:val="0"/>
          <w:lang w:val="en-US"/>
        </w:rPr>
        <w:t>String</w:t>
      </w:r>
      <w:r>
        <w:rPr>
          <w:rFonts w:ascii="宋体" w:cs="宋体" w:hAnsi="宋体" w:eastAsia="宋体"/>
          <w:rtl w:val="0"/>
          <w:lang w:val="zh-TW" w:eastAsia="zh-TW"/>
        </w:rPr>
        <w:t>对象。比如：如果有一个字符串必须不断地在其后添加许多字符来完成构造，那么我们应该使用</w:t>
      </w:r>
      <w:r>
        <w:rPr>
          <w:rFonts w:ascii="宋体" w:cs="宋体" w:hAnsi="宋体" w:eastAsia="宋体"/>
          <w:rtl w:val="0"/>
          <w:lang w:val="en-US"/>
        </w:rPr>
        <w:t>StringBuffer</w:t>
      </w:r>
      <w:r>
        <w:rPr>
          <w:rFonts w:ascii="宋体" w:cs="宋体" w:hAnsi="宋体" w:eastAsia="宋体"/>
          <w:rtl w:val="0"/>
          <w:lang w:val="zh-TW" w:eastAsia="zh-TW"/>
        </w:rPr>
        <w:t>对象和她的</w:t>
      </w:r>
      <w:r>
        <w:rPr>
          <w:rFonts w:ascii="宋体" w:cs="宋体" w:hAnsi="宋体" w:eastAsia="宋体"/>
          <w:rtl w:val="0"/>
          <w:lang w:val="en-US"/>
        </w:rPr>
        <w:t xml:space="preserve">append()  </w:t>
      </w:r>
      <w:r>
        <w:rPr>
          <w:rFonts w:ascii="宋体" w:cs="宋体" w:hAnsi="宋体" w:eastAsia="宋体"/>
          <w:rtl w:val="0"/>
          <w:lang w:val="zh-TW" w:eastAsia="zh-TW"/>
        </w:rPr>
        <w:t>方法。如果我们用</w:t>
      </w:r>
      <w:r>
        <w:rPr>
          <w:rFonts w:ascii="宋体" w:cs="宋体" w:hAnsi="宋体" w:eastAsia="宋体"/>
          <w:rtl w:val="0"/>
          <w:lang w:val="en-US"/>
        </w:rPr>
        <w:t>String</w:t>
      </w:r>
      <w:r>
        <w:rPr>
          <w:rFonts w:ascii="宋体" w:cs="宋体" w:hAnsi="宋体" w:eastAsia="宋体"/>
          <w:rtl w:val="0"/>
          <w:lang w:val="zh-TW" w:eastAsia="zh-TW"/>
        </w:rPr>
        <w:t>对象代替</w:t>
      </w:r>
      <w:r>
        <w:rPr>
          <w:rFonts w:ascii="宋体" w:cs="宋体" w:hAnsi="宋体" w:eastAsia="宋体"/>
          <w:rtl w:val="0"/>
          <w:lang w:val="en-US"/>
        </w:rPr>
        <w:t>StringBuffer</w:t>
      </w:r>
      <w:r>
        <w:rPr>
          <w:rFonts w:ascii="宋体" w:cs="宋体" w:hAnsi="宋体" w:eastAsia="宋体"/>
          <w:rtl w:val="0"/>
          <w:lang w:val="zh-TW" w:eastAsia="zh-TW"/>
        </w:rPr>
        <w:t>对象的话，将会花费许多不必要。</w:t>
      </w:r>
    </w:p>
    <w:p>
      <w:pPr>
        <w:pStyle w:val="heading 2"/>
        <w:numPr>
          <w:ilvl w:val="1"/>
          <w:numId w:val="12"/>
        </w:numPr>
        <w:rPr>
          <w:lang w:val="zh-TW" w:eastAsia="zh-TW"/>
        </w:rPr>
      </w:pPr>
      <w:bookmarkStart w:name="_Toc73" w:id="73"/>
      <w:r>
        <w:rPr>
          <w:rFonts w:ascii="黑体" w:cs="黑体" w:hAnsi="黑体" w:eastAsia="黑体"/>
          <w:rtl w:val="0"/>
          <w:lang w:val="zh-TW" w:eastAsia="zh-TW"/>
        </w:rPr>
        <w:t>集合</w:t>
      </w:r>
      <w:bookmarkEnd w:id="73"/>
    </w:p>
    <w:p>
      <w:pPr>
        <w:pStyle w:val="Normal.0"/>
        <w:ind w:firstLine="425"/>
        <w:rPr>
          <w:rFonts w:ascii="宋体" w:cs="宋体" w:hAnsi="宋体" w:eastAsia="宋体"/>
        </w:rPr>
      </w:pPr>
      <w:r>
        <w:rPr>
          <w:rFonts w:ascii="宋体" w:cs="宋体" w:hAnsi="宋体" w:eastAsia="宋体"/>
          <w:rtl w:val="0"/>
          <w:lang w:val="zh-TW" w:eastAsia="zh-TW"/>
        </w:rPr>
        <w:t>避免使用</w:t>
      </w:r>
      <w:r>
        <w:rPr>
          <w:rFonts w:ascii="宋体" w:cs="宋体" w:hAnsi="宋体" w:eastAsia="宋体"/>
          <w:rtl w:val="0"/>
          <w:lang w:val="en-US"/>
        </w:rPr>
        <w:t xml:space="preserve"> Vector </w:t>
      </w:r>
      <w:r>
        <w:rPr>
          <w:rFonts w:ascii="宋体" w:cs="宋体" w:hAnsi="宋体" w:eastAsia="宋体"/>
          <w:rtl w:val="0"/>
          <w:lang w:val="zh-TW" w:eastAsia="zh-TW"/>
        </w:rPr>
        <w:t>和</w:t>
      </w:r>
      <w:r>
        <w:rPr>
          <w:rFonts w:ascii="宋体" w:cs="宋体" w:hAnsi="宋体" w:eastAsia="宋体"/>
          <w:rtl w:val="0"/>
          <w:lang w:val="en-US"/>
        </w:rPr>
        <w:t xml:space="preserve"> HashTable </w:t>
      </w:r>
      <w:r>
        <w:rPr>
          <w:rFonts w:ascii="宋体" w:cs="宋体" w:hAnsi="宋体" w:eastAsia="宋体"/>
          <w:rtl w:val="0"/>
          <w:lang w:val="zh-TW" w:eastAsia="zh-TW"/>
        </w:rPr>
        <w:t>等旧的集合实现，这些实现的存在仅是为了与旧的系统兼容，而且由于这些实现是同步的，故而在大量操作时会带来不必要的性能损失。在新的系统设计中不当出现这些实现，使用</w:t>
      </w:r>
      <w:r>
        <w:rPr>
          <w:rFonts w:ascii="宋体" w:cs="宋体" w:hAnsi="宋体" w:eastAsia="宋体"/>
          <w:rtl w:val="0"/>
          <w:lang w:val="en-US"/>
        </w:rPr>
        <w:t xml:space="preserve"> ArrayList </w:t>
      </w:r>
      <w:r>
        <w:rPr>
          <w:rFonts w:ascii="宋体" w:cs="宋体" w:hAnsi="宋体" w:eastAsia="宋体"/>
          <w:rtl w:val="0"/>
          <w:lang w:val="zh-TW" w:eastAsia="zh-TW"/>
        </w:rPr>
        <w:t>代替</w:t>
      </w:r>
      <w:r>
        <w:rPr>
          <w:rFonts w:ascii="宋体" w:cs="宋体" w:hAnsi="宋体" w:eastAsia="宋体"/>
          <w:rtl w:val="0"/>
          <w:lang w:val="en-US"/>
        </w:rPr>
        <w:t>Vector</w:t>
      </w:r>
      <w:r>
        <w:rPr>
          <w:rFonts w:ascii="宋体" w:cs="宋体" w:hAnsi="宋体" w:eastAsia="宋体"/>
          <w:rtl w:val="0"/>
          <w:lang w:val="zh-TW" w:eastAsia="zh-TW"/>
        </w:rPr>
        <w:t>，使用</w:t>
      </w:r>
      <w:r>
        <w:rPr>
          <w:rFonts w:ascii="宋体" w:cs="宋体" w:hAnsi="宋体" w:eastAsia="宋体"/>
          <w:rtl w:val="0"/>
          <w:lang w:val="en-US"/>
        </w:rPr>
        <w:t xml:space="preserve"> HashMap </w:t>
      </w:r>
      <w:r>
        <w:rPr>
          <w:rFonts w:ascii="宋体" w:cs="宋体" w:hAnsi="宋体" w:eastAsia="宋体"/>
          <w:rtl w:val="0"/>
          <w:lang w:val="zh-TW" w:eastAsia="zh-TW"/>
        </w:rPr>
        <w:t>代替</w:t>
      </w:r>
      <w:r>
        <w:rPr>
          <w:rFonts w:ascii="宋体" w:cs="宋体" w:hAnsi="宋体" w:eastAsia="宋体"/>
          <w:rtl w:val="0"/>
          <w:lang w:val="en-US"/>
        </w:rPr>
        <w:t xml:space="preserve"> HashTable</w:t>
      </w:r>
      <w:r>
        <w:rPr>
          <w:rFonts w:ascii="宋体" w:cs="宋体" w:hAnsi="宋体" w:eastAsia="宋体"/>
          <w:rtl w:val="0"/>
          <w:lang w:val="zh-TW" w:eastAsia="zh-TW"/>
        </w:rPr>
        <w:t>。</w:t>
      </w:r>
      <w:r>
        <w:rPr>
          <w:rFonts w:ascii="宋体" w:cs="宋体" w:hAnsi="宋体" w:eastAsia="宋体"/>
          <w:rtl w:val="0"/>
          <w:lang w:val="en-US"/>
        </w:rPr>
        <w:t xml:space="preserve"> </w:t>
      </w:r>
      <w:r>
        <w:rPr>
          <w:rFonts w:ascii="宋体" w:cs="宋体" w:hAnsi="宋体" w:eastAsia="宋体"/>
          <w:rtl w:val="0"/>
          <w:lang w:val="zh-TW" w:eastAsia="zh-TW"/>
        </w:rPr>
        <w:t>若却是需要使用同步集合类，当使用如下方式获得同步集合实例：</w:t>
      </w:r>
    </w:p>
    <w:p>
      <w:pPr>
        <w:pStyle w:val="Normal.0"/>
        <w:ind w:firstLine="425"/>
        <w:rPr>
          <w:rFonts w:ascii="宋体" w:cs="宋体" w:hAnsi="宋体" w:eastAsia="宋体"/>
        </w:rPr>
      </w:pPr>
      <w:r>
        <w:rPr>
          <w:rFonts w:ascii="宋体" w:cs="宋体" w:hAnsi="宋体" w:eastAsia="宋体"/>
          <w:rtl w:val="0"/>
          <w:lang w:val="en-US"/>
        </w:rPr>
        <w:t>Map  map  =  Collections.synchronizedMap(new  HashMap());</w:t>
      </w:r>
    </w:p>
    <w:p>
      <w:pPr>
        <w:pStyle w:val="Normal.0"/>
        <w:ind w:firstLine="425"/>
        <w:rPr>
          <w:rFonts w:ascii="宋体" w:cs="宋体" w:hAnsi="宋体" w:eastAsia="宋体"/>
        </w:rPr>
      </w:pPr>
      <w:r>
        <w:rPr>
          <w:rFonts w:ascii="宋体" w:cs="宋体" w:hAnsi="宋体" w:eastAsia="宋体"/>
          <w:rtl w:val="0"/>
          <w:lang w:val="zh-TW" w:eastAsia="zh-TW"/>
        </w:rPr>
        <w:t>由于数组、</w:t>
      </w:r>
      <w:r>
        <w:rPr>
          <w:rFonts w:ascii="宋体" w:cs="宋体" w:hAnsi="宋体" w:eastAsia="宋体"/>
          <w:rtl w:val="0"/>
          <w:lang w:val="en-US"/>
        </w:rPr>
        <w:t xml:space="preserve">ArrayList </w:t>
      </w:r>
      <w:r>
        <w:rPr>
          <w:rFonts w:ascii="宋体" w:cs="宋体" w:hAnsi="宋体" w:eastAsia="宋体"/>
          <w:rtl w:val="0"/>
          <w:lang w:val="zh-TW" w:eastAsia="zh-TW"/>
        </w:rPr>
        <w:t>与</w:t>
      </w:r>
      <w:r>
        <w:rPr>
          <w:rFonts w:ascii="宋体" w:cs="宋体" w:hAnsi="宋体" w:eastAsia="宋体"/>
          <w:rtl w:val="0"/>
          <w:lang w:val="en-US"/>
        </w:rPr>
        <w:t xml:space="preserve"> Vector </w:t>
      </w:r>
      <w:r>
        <w:rPr>
          <w:rFonts w:ascii="宋体" w:cs="宋体" w:hAnsi="宋体" w:eastAsia="宋体"/>
          <w:rtl w:val="0"/>
          <w:lang w:val="zh-TW" w:eastAsia="zh-TW"/>
        </w:rPr>
        <w:t>之间的性能差异巨大（具体参见《</w:t>
      </w:r>
      <w:r>
        <w:rPr>
          <w:rFonts w:ascii="宋体" w:cs="宋体" w:hAnsi="宋体" w:eastAsia="宋体"/>
          <w:rtl w:val="0"/>
          <w:lang w:val="en-US"/>
        </w:rPr>
        <w:t>Java  fitball</w:t>
      </w:r>
      <w:r>
        <w:rPr>
          <w:rFonts w:ascii="宋体" w:cs="宋体" w:hAnsi="宋体" w:eastAsia="宋体"/>
          <w:rtl w:val="0"/>
          <w:lang w:val="zh-TW" w:eastAsia="zh-TW"/>
        </w:rPr>
        <w:t>》），故在</w:t>
      </w:r>
      <w:r>
        <w:rPr>
          <w:rFonts w:ascii="宋体" w:cs="宋体" w:hAnsi="宋体" w:eastAsia="宋体"/>
          <w:rtl w:val="0"/>
          <w:lang w:val="en-US"/>
        </w:rPr>
        <w:t xml:space="preserve"> </w:t>
      </w:r>
      <w:r>
        <w:rPr>
          <w:rFonts w:ascii="宋体" w:cs="宋体" w:hAnsi="宋体" w:eastAsia="宋体"/>
          <w:rtl w:val="0"/>
          <w:lang w:val="zh-TW" w:eastAsia="zh-TW"/>
        </w:rPr>
        <w:t>能使用数组时不要使用</w:t>
      </w:r>
      <w:r>
        <w:rPr>
          <w:rFonts w:ascii="宋体" w:cs="宋体" w:hAnsi="宋体" w:eastAsia="宋体"/>
          <w:rtl w:val="0"/>
          <w:lang w:val="en-US"/>
        </w:rPr>
        <w:t xml:space="preserve"> ArrayList</w:t>
      </w:r>
      <w:r>
        <w:rPr>
          <w:rFonts w:ascii="宋体" w:cs="宋体" w:hAnsi="宋体" w:eastAsia="宋体"/>
          <w:rtl w:val="0"/>
          <w:lang w:val="zh-TW" w:eastAsia="zh-TW"/>
        </w:rPr>
        <w:t>，尽量避免使用</w:t>
      </w:r>
      <w:r>
        <w:rPr>
          <w:rFonts w:ascii="宋体" w:cs="宋体" w:hAnsi="宋体" w:eastAsia="宋体"/>
          <w:rtl w:val="0"/>
          <w:lang w:val="en-US"/>
        </w:rPr>
        <w:t xml:space="preserve"> Vector</w:t>
      </w:r>
      <w:r>
        <w:rPr>
          <w:rFonts w:ascii="宋体" w:cs="宋体" w:hAnsi="宋体" w:eastAsia="宋体"/>
          <w:rtl w:val="0"/>
          <w:lang w:val="zh-TW" w:eastAsia="zh-TW"/>
        </w:rPr>
        <w:t>。</w:t>
      </w:r>
    </w:p>
    <w:p>
      <w:pPr>
        <w:pStyle w:val="heading 2"/>
        <w:numPr>
          <w:ilvl w:val="1"/>
          <w:numId w:val="12"/>
        </w:numPr>
        <w:rPr>
          <w:lang w:val="zh-TW" w:eastAsia="zh-TW"/>
        </w:rPr>
      </w:pPr>
      <w:bookmarkStart w:name="_Toc74" w:id="74"/>
      <w:r>
        <w:rPr>
          <w:rFonts w:ascii="黑体" w:cs="黑体" w:hAnsi="黑体" w:eastAsia="黑体"/>
          <w:rtl w:val="0"/>
          <w:lang w:val="zh-TW" w:eastAsia="zh-TW"/>
        </w:rPr>
        <w:t>对象</w:t>
      </w:r>
      <w:bookmarkEnd w:id="74"/>
    </w:p>
    <w:p>
      <w:pPr>
        <w:pStyle w:val="Normal.0"/>
        <w:ind w:firstLine="425"/>
        <w:rPr>
          <w:lang w:val="zh-TW" w:eastAsia="zh-TW"/>
        </w:rPr>
      </w:pPr>
      <w:r>
        <w:rPr>
          <w:rFonts w:ascii="宋体" w:cs="宋体" w:hAnsi="宋体" w:eastAsia="宋体"/>
          <w:rtl w:val="0"/>
          <w:lang w:val="zh-TW" w:eastAsia="zh-TW"/>
        </w:rPr>
        <w:t>避免在循环中频繁构建和释放对象，不再使用的对象应及时销毁。</w:t>
      </w:r>
    </w:p>
    <w:p>
      <w:pPr>
        <w:pStyle w:val="Normal.0"/>
        <w:ind w:firstLine="425"/>
        <w:rPr>
          <w:lang w:val="zh-TW" w:eastAsia="zh-TW"/>
        </w:rPr>
      </w:pPr>
      <w:r>
        <w:rPr>
          <w:rFonts w:ascii="宋体" w:cs="宋体" w:hAnsi="宋体" w:eastAsia="宋体"/>
          <w:rtl w:val="0"/>
          <w:lang w:val="zh-TW" w:eastAsia="zh-TW"/>
        </w:rPr>
        <w:t>如无必要，不要序列化对象。</w:t>
      </w:r>
    </w:p>
    <w:p>
      <w:pPr>
        <w:pStyle w:val="heading 2"/>
        <w:numPr>
          <w:ilvl w:val="1"/>
          <w:numId w:val="12"/>
        </w:numPr>
        <w:rPr>
          <w:lang w:val="zh-TW" w:eastAsia="zh-TW"/>
        </w:rPr>
      </w:pPr>
      <w:bookmarkStart w:name="_Toc75" w:id="75"/>
      <w:r>
        <w:rPr>
          <w:rFonts w:ascii="黑体" w:cs="黑体" w:hAnsi="黑体" w:eastAsia="黑体"/>
          <w:rtl w:val="0"/>
          <w:lang w:val="zh-TW" w:eastAsia="zh-TW"/>
        </w:rPr>
        <w:t>同步</w:t>
      </w:r>
      <w:bookmarkEnd w:id="75"/>
    </w:p>
    <w:p>
      <w:pPr>
        <w:pStyle w:val="Normal.0"/>
        <w:ind w:firstLine="425"/>
        <w:rPr>
          <w:rFonts w:ascii="宋体" w:cs="宋体" w:hAnsi="宋体" w:eastAsia="宋体"/>
        </w:rPr>
      </w:pPr>
      <w:r>
        <w:rPr>
          <w:rFonts w:ascii="宋体" w:cs="宋体" w:hAnsi="宋体" w:eastAsia="宋体"/>
          <w:rtl w:val="0"/>
          <w:lang w:val="zh-TW" w:eastAsia="zh-TW"/>
        </w:rPr>
        <w:t>在不需要同步操作时避免使用同步操作类，如能使用</w:t>
      </w:r>
      <w:r>
        <w:rPr>
          <w:rFonts w:ascii="宋体" w:cs="宋体" w:hAnsi="宋体" w:eastAsia="宋体"/>
          <w:rtl w:val="0"/>
          <w:lang w:val="en-US"/>
        </w:rPr>
        <w:t xml:space="preserve"> ArrayList </w:t>
      </w:r>
      <w:r>
        <w:rPr>
          <w:rFonts w:ascii="宋体" w:cs="宋体" w:hAnsi="宋体" w:eastAsia="宋体"/>
          <w:rtl w:val="0"/>
          <w:lang w:val="zh-TW" w:eastAsia="zh-TW"/>
        </w:rPr>
        <w:t>时不要使用</w:t>
      </w:r>
      <w:r>
        <w:rPr>
          <w:rFonts w:ascii="宋体" w:cs="宋体" w:hAnsi="宋体" w:eastAsia="宋体"/>
          <w:rtl w:val="0"/>
          <w:lang w:val="en-US"/>
        </w:rPr>
        <w:t xml:space="preserve"> Vector</w:t>
      </w:r>
      <w:r>
        <w:rPr>
          <w:rFonts w:ascii="宋体" w:cs="宋体" w:hAnsi="宋体" w:eastAsia="宋体"/>
          <w:rtl w:val="0"/>
          <w:lang w:val="zh-TW" w:eastAsia="zh-TW"/>
        </w:rPr>
        <w:t>。</w:t>
      </w:r>
      <w:r>
        <w:rPr>
          <w:rFonts w:ascii="宋体" w:cs="宋体" w:hAnsi="宋体" w:eastAsia="宋体"/>
          <w:rtl w:val="0"/>
          <w:lang w:val="en-US"/>
        </w:rPr>
        <w:t xml:space="preserve"> </w:t>
      </w:r>
      <w:r>
        <w:rPr>
          <w:rFonts w:ascii="宋体" w:cs="宋体" w:hAnsi="宋体" w:eastAsia="宋体"/>
          <w:rtl w:val="0"/>
          <w:lang w:val="zh-TW" w:eastAsia="zh-TW"/>
        </w:rPr>
        <w:t>尽量少用同步方法，避免使用太多的</w:t>
      </w:r>
      <w:r>
        <w:rPr>
          <w:rFonts w:ascii="宋体" w:cs="宋体" w:hAnsi="宋体" w:eastAsia="宋体"/>
          <w:rtl w:val="0"/>
          <w:lang w:val="en-US"/>
        </w:rPr>
        <w:t xml:space="preserve">  synchronized  </w:t>
      </w:r>
      <w:r>
        <w:rPr>
          <w:rFonts w:ascii="宋体" w:cs="宋体" w:hAnsi="宋体" w:eastAsia="宋体"/>
          <w:rtl w:val="0"/>
          <w:lang w:val="zh-TW" w:eastAsia="zh-TW"/>
        </w:rPr>
        <w:t>关键字。</w:t>
      </w:r>
    </w:p>
    <w:p>
      <w:pPr>
        <w:pStyle w:val="Normal.0"/>
        <w:ind w:firstLine="425"/>
        <w:rPr>
          <w:lang w:val="zh-TW" w:eastAsia="zh-TW"/>
        </w:rPr>
      </w:pPr>
      <w:r>
        <w:rPr>
          <w:rFonts w:ascii="宋体" w:cs="宋体" w:hAnsi="宋体" w:eastAsia="宋体"/>
          <w:rtl w:val="0"/>
          <w:lang w:val="zh-TW" w:eastAsia="zh-TW"/>
        </w:rPr>
        <w:t>尽量将同步最小化，即将同步作用到最需要的地方，避免大块的同步块或方法等。</w:t>
      </w:r>
    </w:p>
    <w:p>
      <w:pPr>
        <w:pStyle w:val="heading 2"/>
        <w:numPr>
          <w:ilvl w:val="1"/>
          <w:numId w:val="12"/>
        </w:numPr>
      </w:pPr>
      <w:bookmarkStart w:name="_Toc76" w:id="76"/>
      <w:r>
        <w:rPr>
          <w:rFonts w:cs="Arial Unicode MS" w:eastAsia="Arial Unicode MS"/>
          <w:rtl w:val="0"/>
        </w:rPr>
        <w:t>final</w:t>
      </w:r>
      <w:bookmarkEnd w:id="76"/>
    </w:p>
    <w:p>
      <w:pPr>
        <w:pStyle w:val="Normal.0"/>
        <w:ind w:firstLine="425"/>
      </w:pPr>
      <w:r>
        <w:rPr>
          <w:rFonts w:ascii="宋体" w:cs="宋体" w:hAnsi="宋体" w:eastAsia="宋体"/>
          <w:rtl w:val="0"/>
          <w:lang w:val="zh-TW" w:eastAsia="zh-TW"/>
        </w:rPr>
        <w:t>将参数或方法声明成</w:t>
      </w:r>
      <w:r>
        <w:rPr>
          <w:rtl w:val="0"/>
          <w:lang w:val="en-US"/>
        </w:rPr>
        <w:t xml:space="preserve"> final </w:t>
      </w:r>
      <w:r>
        <w:rPr>
          <w:rFonts w:ascii="宋体" w:cs="宋体" w:hAnsi="宋体" w:eastAsia="宋体"/>
          <w:rtl w:val="0"/>
          <w:lang w:val="zh-TW" w:eastAsia="zh-TW"/>
        </w:rPr>
        <w:t>可提高程序响应效率，故此：</w:t>
      </w:r>
      <w:r>
        <w:rPr>
          <w:rtl w:val="0"/>
          <w:lang w:val="en-US"/>
        </w:rPr>
        <w:t xml:space="preserve"> </w:t>
      </w:r>
      <w:r>
        <w:rPr>
          <w:rFonts w:ascii="宋体" w:cs="宋体" w:hAnsi="宋体" w:eastAsia="宋体"/>
          <w:rtl w:val="0"/>
          <w:lang w:val="zh-TW" w:eastAsia="zh-TW"/>
        </w:rPr>
        <w:t>注意绝对不要仅因为性能而将类、方法等声明成</w:t>
      </w:r>
      <w:r>
        <w:rPr>
          <w:rtl w:val="0"/>
          <w:lang w:val="en-US"/>
        </w:rPr>
        <w:t xml:space="preserve"> final</w:t>
      </w:r>
      <w:r>
        <w:rPr>
          <w:rFonts w:ascii="宋体" w:cs="宋体" w:hAnsi="宋体" w:eastAsia="宋体"/>
          <w:rtl w:val="0"/>
          <w:lang w:val="zh-TW" w:eastAsia="zh-TW"/>
        </w:rPr>
        <w:t>，声明成</w:t>
      </w:r>
      <w:r>
        <w:rPr>
          <w:rtl w:val="0"/>
          <w:lang w:val="en-US"/>
        </w:rPr>
        <w:t xml:space="preserve"> final </w:t>
      </w:r>
      <w:r>
        <w:rPr>
          <w:rFonts w:ascii="宋体" w:cs="宋体" w:hAnsi="宋体" w:eastAsia="宋体"/>
          <w:rtl w:val="0"/>
          <w:lang w:val="zh-TW" w:eastAsia="zh-TW"/>
        </w:rPr>
        <w:t>的类、方法一定要确信不再被继承或重载！</w:t>
      </w:r>
      <w:r>
        <w:rPr>
          <w:rtl w:val="0"/>
          <w:lang w:val="en-US"/>
        </w:rPr>
        <w:t xml:space="preserve"> </w:t>
      </w:r>
      <w:r>
        <w:rPr>
          <w:rFonts w:ascii="宋体" w:cs="宋体" w:hAnsi="宋体" w:eastAsia="宋体"/>
          <w:rtl w:val="0"/>
          <w:lang w:val="zh-TW" w:eastAsia="zh-TW"/>
        </w:rPr>
        <w:t>不需要重新赋值的变量（包括类变量、实例变量、局部变量）声明成</w:t>
      </w:r>
      <w:r>
        <w:rPr>
          <w:rtl w:val="0"/>
          <w:lang w:val="en-US"/>
        </w:rPr>
        <w:t xml:space="preserve"> final</w:t>
      </w:r>
      <w:r>
        <w:rPr>
          <w:rFonts w:ascii="宋体" w:cs="宋体" w:hAnsi="宋体" w:eastAsia="宋体"/>
          <w:rtl w:val="0"/>
          <w:lang w:val="zh-TW" w:eastAsia="zh-TW"/>
        </w:rPr>
        <w:t>；</w:t>
      </w:r>
    </w:p>
    <w:p>
      <w:pPr>
        <w:pStyle w:val="Normal.0"/>
        <w:ind w:firstLine="425"/>
      </w:pPr>
      <w:r>
        <w:rPr>
          <w:rFonts w:ascii="宋体" w:cs="宋体" w:hAnsi="宋体" w:eastAsia="宋体"/>
          <w:rtl w:val="0"/>
          <w:lang w:val="zh-TW" w:eastAsia="zh-TW"/>
        </w:rPr>
        <w:t>所有方法参数声明成</w:t>
      </w:r>
      <w:r>
        <w:rPr>
          <w:rtl w:val="0"/>
          <w:lang w:val="en-US"/>
        </w:rPr>
        <w:t xml:space="preserve"> final</w:t>
      </w:r>
      <w:r>
        <w:rPr>
          <w:rFonts w:ascii="宋体" w:cs="宋体" w:hAnsi="宋体" w:eastAsia="宋体"/>
          <w:rtl w:val="0"/>
          <w:lang w:val="zh-TW" w:eastAsia="zh-TW"/>
        </w:rPr>
        <w:t>；</w:t>
      </w:r>
    </w:p>
    <w:p>
      <w:pPr>
        <w:pStyle w:val="Normal.0"/>
        <w:ind w:firstLine="425"/>
      </w:pPr>
      <w:r>
        <w:rPr>
          <w:rFonts w:ascii="宋体" w:cs="宋体" w:hAnsi="宋体" w:eastAsia="宋体"/>
          <w:rtl w:val="0"/>
          <w:lang w:val="zh-TW" w:eastAsia="zh-TW"/>
        </w:rPr>
        <w:t>私有</w:t>
      </w:r>
      <w:r>
        <w:rPr>
          <w:rtl w:val="0"/>
          <w:lang w:val="en-US"/>
        </w:rPr>
        <w:t>(private)</w:t>
      </w:r>
      <w:r>
        <w:rPr>
          <w:rFonts w:ascii="宋体" w:cs="宋体" w:hAnsi="宋体" w:eastAsia="宋体"/>
          <w:rtl w:val="0"/>
          <w:lang w:val="zh-TW" w:eastAsia="zh-TW"/>
        </w:rPr>
        <w:t>方法不需要声明成</w:t>
      </w:r>
      <w:r>
        <w:rPr>
          <w:rtl w:val="0"/>
          <w:lang w:val="en-US"/>
        </w:rPr>
        <w:t xml:space="preserve"> final</w:t>
      </w:r>
      <w:r>
        <w:rPr>
          <w:rFonts w:ascii="宋体" w:cs="宋体" w:hAnsi="宋体" w:eastAsia="宋体"/>
          <w:rtl w:val="0"/>
          <w:lang w:val="zh-TW" w:eastAsia="zh-TW"/>
        </w:rPr>
        <w:t>；</w:t>
      </w:r>
    </w:p>
    <w:p>
      <w:pPr>
        <w:pStyle w:val="Normal.0"/>
        <w:ind w:firstLine="425"/>
      </w:pPr>
      <w:r>
        <w:rPr>
          <w:rFonts w:ascii="宋体" w:cs="宋体" w:hAnsi="宋体" w:eastAsia="宋体"/>
          <w:rtl w:val="0"/>
          <w:lang w:val="zh-TW" w:eastAsia="zh-TW"/>
        </w:rPr>
        <w:t>若方法确定不会被继承，则声明成</w:t>
      </w:r>
      <w:r>
        <w:rPr>
          <w:rtl w:val="0"/>
          <w:lang w:val="en-US"/>
        </w:rPr>
        <w:t xml:space="preserve"> final</w:t>
      </w:r>
      <w:r>
        <w:rPr>
          <w:rFonts w:ascii="宋体" w:cs="宋体" w:hAnsi="宋体" w:eastAsia="宋体"/>
          <w:rtl w:val="0"/>
          <w:lang w:val="zh-TW" w:eastAsia="zh-TW"/>
        </w:rPr>
        <w:t>；</w:t>
      </w:r>
    </w:p>
    <w:p>
      <w:pPr>
        <w:pStyle w:val="heading 2"/>
        <w:numPr>
          <w:ilvl w:val="1"/>
          <w:numId w:val="12"/>
        </w:numPr>
        <w:rPr>
          <w:lang w:val="zh-TW" w:eastAsia="zh-TW"/>
        </w:rPr>
      </w:pPr>
      <w:bookmarkStart w:name="_Toc77" w:id="77"/>
      <w:r>
        <w:rPr>
          <w:rFonts w:ascii="黑体" w:cs="黑体" w:hAnsi="黑体" w:eastAsia="黑体"/>
          <w:rtl w:val="0"/>
          <w:lang w:val="zh-TW" w:eastAsia="zh-TW"/>
        </w:rPr>
        <w:t>垃圾回收与资源释放</w:t>
      </w:r>
      <w:bookmarkEnd w:id="77"/>
    </w:p>
    <w:p>
      <w:pPr>
        <w:pStyle w:val="Normal.0"/>
        <w:ind w:firstLine="425"/>
        <w:rPr>
          <w:rFonts w:ascii="宋体" w:cs="宋体" w:hAnsi="宋体" w:eastAsia="宋体"/>
        </w:rPr>
      </w:pPr>
      <w:r>
        <w:rPr>
          <w:rFonts w:ascii="宋体" w:cs="宋体" w:hAnsi="宋体" w:eastAsia="宋体"/>
          <w:rtl w:val="0"/>
          <w:lang w:val="zh-TW" w:eastAsia="zh-TW"/>
        </w:rPr>
        <w:t>不要过分依赖</w:t>
      </w:r>
      <w:r>
        <w:rPr>
          <w:rFonts w:ascii="宋体" w:cs="宋体" w:hAnsi="宋体" w:eastAsia="宋体"/>
          <w:rtl w:val="0"/>
          <w:lang w:val="en-US"/>
        </w:rPr>
        <w:t xml:space="preserve"> JVM </w:t>
      </w:r>
      <w:r>
        <w:rPr>
          <w:rFonts w:ascii="宋体" w:cs="宋体" w:hAnsi="宋体" w:eastAsia="宋体"/>
          <w:rtl w:val="0"/>
          <w:lang w:val="zh-TW" w:eastAsia="zh-TW"/>
        </w:rPr>
        <w:t>的垃圾收集机制，因为你无法预测和知道</w:t>
      </w:r>
      <w:r>
        <w:rPr>
          <w:rFonts w:ascii="宋体" w:cs="宋体" w:hAnsi="宋体" w:eastAsia="宋体"/>
          <w:rtl w:val="0"/>
          <w:lang w:val="en-US"/>
        </w:rPr>
        <w:t xml:space="preserve"> JVM </w:t>
      </w:r>
      <w:r>
        <w:rPr>
          <w:rFonts w:ascii="宋体" w:cs="宋体" w:hAnsi="宋体" w:eastAsia="宋体"/>
          <w:rtl w:val="0"/>
          <w:lang w:val="zh-TW" w:eastAsia="zh-TW"/>
        </w:rPr>
        <w:t>在什么时候运行</w:t>
      </w:r>
      <w:r>
        <w:rPr>
          <w:rFonts w:ascii="宋体" w:cs="宋体" w:hAnsi="宋体" w:eastAsia="宋体"/>
          <w:rtl w:val="0"/>
          <w:lang w:val="en-US"/>
        </w:rPr>
        <w:t xml:space="preserve"> GC</w:t>
      </w:r>
      <w:r>
        <w:rPr>
          <w:rFonts w:ascii="宋体" w:cs="宋体" w:hAnsi="宋体" w:eastAsia="宋体"/>
          <w:rtl w:val="0"/>
          <w:lang w:val="zh-TW" w:eastAsia="zh-TW"/>
        </w:rPr>
        <w:t>。</w:t>
      </w:r>
      <w:r>
        <w:rPr>
          <w:rFonts w:ascii="宋体" w:cs="宋体" w:hAnsi="宋体" w:eastAsia="宋体"/>
          <w:rtl w:val="0"/>
          <w:lang w:val="en-US"/>
        </w:rPr>
        <w:t xml:space="preserve"> </w:t>
      </w:r>
      <w:r>
        <w:rPr>
          <w:rFonts w:ascii="宋体" w:cs="宋体" w:hAnsi="宋体" w:eastAsia="宋体"/>
          <w:rtl w:val="0"/>
          <w:lang w:val="zh-TW" w:eastAsia="zh-TW"/>
        </w:rPr>
        <w:t>尽可能早的释放资源，不再使用的资源请立即释放。</w:t>
      </w:r>
    </w:p>
    <w:p>
      <w:pPr>
        <w:pStyle w:val="Normal.0"/>
        <w:ind w:firstLine="425"/>
        <w:rPr>
          <w:rFonts w:ascii="宋体" w:cs="宋体" w:hAnsi="宋体" w:eastAsia="宋体"/>
        </w:rPr>
      </w:pPr>
      <w:r>
        <w:rPr>
          <w:rFonts w:ascii="宋体" w:cs="宋体" w:hAnsi="宋体" w:eastAsia="宋体"/>
          <w:rtl w:val="0"/>
          <w:lang w:val="zh-TW" w:eastAsia="zh-TW"/>
        </w:rPr>
        <w:t>可能有异常的操作时必须在</w:t>
      </w:r>
      <w:r>
        <w:rPr>
          <w:rFonts w:ascii="宋体" w:cs="宋体" w:hAnsi="宋体" w:eastAsia="宋体"/>
          <w:rtl w:val="0"/>
          <w:lang w:val="en-US"/>
        </w:rPr>
        <w:t xml:space="preserve"> try </w:t>
      </w:r>
      <w:r>
        <w:rPr>
          <w:rFonts w:ascii="宋体" w:cs="宋体" w:hAnsi="宋体" w:eastAsia="宋体"/>
          <w:rtl w:val="0"/>
          <w:lang w:val="zh-TW" w:eastAsia="zh-TW"/>
        </w:rPr>
        <w:t>的</w:t>
      </w:r>
      <w:r>
        <w:rPr>
          <w:rFonts w:ascii="宋体" w:cs="宋体" w:hAnsi="宋体" w:eastAsia="宋体"/>
          <w:rtl w:val="0"/>
          <w:lang w:val="en-US"/>
        </w:rPr>
        <w:t xml:space="preserve"> finally </w:t>
      </w:r>
      <w:r>
        <w:rPr>
          <w:rFonts w:ascii="宋体" w:cs="宋体" w:hAnsi="宋体" w:eastAsia="宋体"/>
          <w:rtl w:val="0"/>
          <w:lang w:val="zh-TW" w:eastAsia="zh-TW"/>
        </w:rPr>
        <w:t>块中释放资源，如数据库连接、</w:t>
      </w:r>
      <w:r>
        <w:rPr>
          <w:rFonts w:ascii="宋体" w:cs="宋体" w:hAnsi="宋体" w:eastAsia="宋体"/>
          <w:rtl w:val="0"/>
          <w:lang w:val="en-US"/>
        </w:rPr>
        <w:t xml:space="preserve">IO </w:t>
      </w:r>
      <w:r>
        <w:rPr>
          <w:rFonts w:ascii="宋体" w:cs="宋体" w:hAnsi="宋体" w:eastAsia="宋体"/>
          <w:rtl w:val="0"/>
          <w:lang w:val="zh-TW" w:eastAsia="zh-TW"/>
        </w:rPr>
        <w:t>操作等：</w:t>
      </w:r>
    </w:p>
    <w:p>
      <w:pPr>
        <w:pStyle w:val="Normal.0"/>
        <w:spacing w:line="259" w:lineRule="exact"/>
        <w:ind w:left="108" w:firstLine="0"/>
        <w:jc w:val="left"/>
        <w:rPr>
          <w:rFonts w:ascii="Tahoma" w:cs="Tahoma" w:hAnsi="Tahoma" w:eastAsia="Tahoma"/>
          <w:kern w:val="0"/>
        </w:rPr>
      </w:pPr>
      <w:r>
        <w:rPr>
          <w:rFonts w:ascii="Tahoma" w:hAnsi="Tahoma"/>
          <w:spacing w:val="0"/>
          <w:kern w:val="0"/>
          <w:position w:val="-2"/>
          <w:rtl w:val="0"/>
          <w:lang w:val="en-US"/>
        </w:rPr>
        <w:t>Connectio</w:t>
      </w:r>
      <w:r>
        <w:rPr>
          <w:rFonts w:ascii="Tahoma" w:hAnsi="Tahoma"/>
          <w:kern w:val="0"/>
          <w:position w:val="-2"/>
          <w:rtl w:val="0"/>
          <w:lang w:val="en-US"/>
        </w:rPr>
        <w:t xml:space="preserve">n </w:t>
      </w:r>
      <w:r>
        <w:rPr>
          <w:rFonts w:ascii="Tahoma" w:hAnsi="Tahoma"/>
          <w:spacing w:val="0"/>
          <w:kern w:val="0"/>
          <w:position w:val="-2"/>
          <w:rtl w:val="0"/>
          <w:lang w:val="en-US"/>
        </w:rPr>
        <w:t xml:space="preserve"> </w:t>
      </w:r>
      <w:r>
        <w:rPr>
          <w:rFonts w:ascii="Tahoma" w:hAnsi="Tahoma"/>
          <w:spacing w:val="0"/>
          <w:kern w:val="0"/>
          <w:position w:val="-2"/>
          <w:rtl w:val="0"/>
          <w:lang w:val="en-US"/>
        </w:rPr>
        <w:t>con</w:t>
      </w:r>
      <w:r>
        <w:rPr>
          <w:rFonts w:ascii="Tahoma" w:hAnsi="Tahoma"/>
          <w:kern w:val="0"/>
          <w:position w:val="-2"/>
          <w:rtl w:val="0"/>
          <w:lang w:val="en-US"/>
        </w:rPr>
        <w:t xml:space="preserve">n </w:t>
      </w:r>
      <w:r>
        <w:rPr>
          <w:rFonts w:ascii="Tahoma" w:hAnsi="Tahoma"/>
          <w:spacing w:val="0"/>
          <w:kern w:val="0"/>
          <w:position w:val="-2"/>
          <w:rtl w:val="0"/>
          <w:lang w:val="en-US"/>
        </w:rPr>
        <w:t xml:space="preserve"> </w:t>
      </w:r>
      <w:r>
        <w:rPr>
          <w:rFonts w:ascii="Tahoma" w:hAnsi="Tahoma"/>
          <w:kern w:val="0"/>
          <w:position w:val="-2"/>
          <w:rtl w:val="0"/>
          <w:lang w:val="en-US"/>
        </w:rPr>
        <w:t xml:space="preserve">= </w:t>
      </w:r>
      <w:r>
        <w:rPr>
          <w:rFonts w:ascii="Tahoma" w:hAnsi="Tahoma"/>
          <w:spacing w:val="0"/>
          <w:kern w:val="0"/>
          <w:position w:val="-2"/>
          <w:rtl w:val="0"/>
          <w:lang w:val="en-US"/>
        </w:rPr>
        <w:t xml:space="preserve"> </w:t>
      </w:r>
      <w:r>
        <w:rPr>
          <w:rFonts w:ascii="Tahoma" w:hAnsi="Tahoma"/>
          <w:spacing w:val="0"/>
          <w:kern w:val="0"/>
          <w:position w:val="-2"/>
          <w:rtl w:val="0"/>
          <w:lang w:val="en-US"/>
        </w:rPr>
        <w:t>null;</w:t>
      </w:r>
    </w:p>
    <w:p>
      <w:pPr>
        <w:pStyle w:val="Normal.0"/>
        <w:spacing w:line="274" w:lineRule="exact"/>
        <w:ind w:left="108" w:firstLine="0"/>
        <w:jc w:val="left"/>
        <w:rPr>
          <w:rFonts w:ascii="Tahoma" w:cs="Tahoma" w:hAnsi="Tahoma" w:eastAsia="Tahoma"/>
          <w:kern w:val="0"/>
        </w:rPr>
      </w:pPr>
      <w:r>
        <w:rPr>
          <w:rFonts w:ascii="Tahoma" w:hAnsi="Tahoma"/>
          <w:spacing w:val="0"/>
          <w:kern w:val="0"/>
          <w:position w:val="-2"/>
          <w:rtl w:val="0"/>
          <w:lang w:val="en-US"/>
        </w:rPr>
        <w:t>try{</w:t>
      </w:r>
    </w:p>
    <w:p>
      <w:pPr>
        <w:pStyle w:val="Normal.0"/>
        <w:spacing w:line="272" w:lineRule="exact"/>
        <w:ind w:left="530" w:firstLine="0"/>
        <w:jc w:val="left"/>
        <w:rPr>
          <w:rFonts w:ascii="Tahoma" w:cs="Tahoma" w:hAnsi="Tahoma" w:eastAsia="Tahoma"/>
          <w:color w:val="000000"/>
          <w:kern w:val="0"/>
          <w:u w:color="000000"/>
        </w:rPr>
      </w:pPr>
      <w:r>
        <w:rPr>
          <w:rFonts w:ascii="Tahoma" w:hAnsi="Tahoma"/>
          <w:color w:val="3364ff"/>
          <w:spacing w:val="0"/>
          <w:kern w:val="0"/>
          <w:position w:val="-2"/>
          <w:u w:color="3364ff"/>
          <w:rtl w:val="0"/>
          <w:lang w:val="en-US"/>
        </w:rPr>
        <w:t>//d</w:t>
      </w:r>
      <w:r>
        <w:rPr>
          <w:rFonts w:ascii="Tahoma" w:hAnsi="Tahoma"/>
          <w:color w:val="3364ff"/>
          <w:kern w:val="0"/>
          <w:position w:val="-2"/>
          <w:u w:color="3364ff"/>
          <w:rtl w:val="0"/>
          <w:lang w:val="en-US"/>
        </w:rPr>
        <w:t xml:space="preserve">o </w:t>
      </w:r>
      <w:r>
        <w:rPr>
          <w:rFonts w:ascii="Tahoma" w:hAnsi="Tahoma"/>
          <w:color w:val="3364ff"/>
          <w:spacing w:val="0"/>
          <w:kern w:val="0"/>
          <w:position w:val="-2"/>
          <w:u w:color="3364ff"/>
          <w:rtl w:val="0"/>
          <w:lang w:val="en-US"/>
        </w:rPr>
        <w:t xml:space="preserve"> </w:t>
      </w:r>
      <w:r>
        <w:rPr>
          <w:rFonts w:ascii="Tahoma" w:hAnsi="Tahoma"/>
          <w:color w:val="3364ff"/>
          <w:spacing w:val="0"/>
          <w:kern w:val="0"/>
          <w:position w:val="-2"/>
          <w:u w:color="3364ff"/>
          <w:rtl w:val="0"/>
          <w:lang w:val="en-US"/>
        </w:rPr>
        <w:t>something</w:t>
      </w:r>
    </w:p>
    <w:p>
      <w:pPr>
        <w:pStyle w:val="Normal.0"/>
        <w:tabs>
          <w:tab w:val="left" w:pos="2420"/>
        </w:tabs>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}catch(Exceptio</w:t>
      </w:r>
      <w:r>
        <w:rPr>
          <w:rFonts w:ascii="Tahoma" w:hAnsi="Tahoma"/>
          <w:color w:val="000000"/>
          <w:kern w:val="0"/>
          <w:position w:val="-2"/>
          <w:u w:color="000000"/>
          <w:rtl w:val="0"/>
          <w:lang w:val="en-US"/>
        </w:rPr>
        <w:t xml:space="preserve">n </w:t>
      </w:r>
      <w:r>
        <w:rPr>
          <w:rFonts w:ascii="Tahoma" w:hAnsi="Tahoma"/>
          <w:color w:val="000000"/>
          <w:spacing w:val="0"/>
          <w:kern w:val="0"/>
          <w:position w:val="-2"/>
          <w:u w:color="000000"/>
          <w:rtl w:val="0"/>
          <w:lang w:val="en-US"/>
        </w:rPr>
        <w:t xml:space="preserve"> </w:t>
      </w:r>
      <w:r>
        <w:rPr>
          <w:rFonts w:ascii="Tahoma" w:hAnsi="Tahoma"/>
          <w:color w:val="000000"/>
          <w:spacing w:val="0"/>
          <w:kern w:val="0"/>
          <w:position w:val="-2"/>
          <w:u w:color="000000"/>
          <w:rtl w:val="0"/>
          <w:lang w:val="en-US"/>
        </w:rPr>
        <w:t>e)</w:t>
      </w:r>
      <w:r>
        <w:rPr>
          <w:rFonts w:ascii="Tahoma" w:hAnsi="Tahoma"/>
          <w:color w:val="000000"/>
          <w:kern w:val="0"/>
          <w:position w:val="-2"/>
          <w:u w:color="000000"/>
          <w:rtl w:val="0"/>
          <w:lang w:val="en-US"/>
        </w:rPr>
        <w:t>{</w:t>
        <w:tab/>
      </w:r>
      <w:r>
        <w:rPr>
          <w:rFonts w:ascii="Tahoma" w:hAnsi="Tahoma"/>
          <w:color w:val="3364ff"/>
          <w:kern w:val="0"/>
          <w:position w:val="-2"/>
          <w:u w:color="3364ff"/>
          <w:rtl w:val="0"/>
          <w:lang w:val="en-US"/>
        </w:rPr>
        <w:t>//</w:t>
      </w:r>
      <w:r>
        <w:rPr>
          <w:rFonts w:ascii="宋体" w:cs="宋体" w:hAnsi="宋体" w:eastAsia="宋体"/>
          <w:color w:val="3364ff"/>
          <w:kern w:val="0"/>
          <w:position w:val="-2"/>
          <w:u w:color="3364ff"/>
          <w:rtl w:val="0"/>
          <w:lang w:val="zh-TW" w:eastAsia="zh-TW"/>
        </w:rPr>
        <w:t>异常捕捉和处理</w:t>
      </w:r>
    </w:p>
    <w:p>
      <w:pPr>
        <w:pStyle w:val="Normal.0"/>
        <w:spacing w:line="272" w:lineRule="exact"/>
        <w:ind w:left="530"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e.printStackTrack();</w:t>
      </w:r>
    </w:p>
    <w:p>
      <w:pPr>
        <w:pStyle w:val="Normal.0"/>
        <w:spacing w:line="274" w:lineRule="exact"/>
        <w:ind w:left="10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}finally{</w:t>
      </w:r>
    </w:p>
    <w:p>
      <w:pPr>
        <w:pStyle w:val="Normal.0"/>
        <w:spacing w:before="10" w:line="274" w:lineRule="exact"/>
        <w:ind w:left="528" w:right="5363" w:firstLine="0"/>
        <w:jc w:val="left"/>
        <w:rPr>
          <w:rFonts w:ascii="Tahoma" w:cs="Tahoma" w:hAnsi="Tahoma" w:eastAsia="Tahoma"/>
          <w:color w:val="000000"/>
          <w:kern w:val="0"/>
          <w:u w:color="000000"/>
        </w:rPr>
      </w:pPr>
      <w:r>
        <w:rPr>
          <w:rFonts w:ascii="Tahoma" w:hAnsi="Tahoma"/>
          <w:color w:val="3364ff"/>
          <w:kern w:val="0"/>
          <w:u w:color="3364ff"/>
          <w:rtl w:val="0"/>
          <w:lang w:val="en-US"/>
        </w:rPr>
        <w:t>//</w:t>
      </w:r>
      <w:r>
        <w:rPr>
          <w:rFonts w:ascii="宋体" w:cs="宋体" w:hAnsi="宋体" w:eastAsia="宋体"/>
          <w:color w:val="3364ff"/>
          <w:kern w:val="0"/>
          <w:u w:color="3364ff"/>
          <w:rtl w:val="0"/>
          <w:lang w:val="zh-TW" w:eastAsia="zh-TW"/>
        </w:rPr>
        <w:t>判断</w:t>
      </w:r>
      <w:r>
        <w:rPr>
          <w:rFonts w:ascii="Tahoma" w:hAnsi="Tahoma"/>
          <w:color w:val="3364ff"/>
          <w:spacing w:val="0"/>
          <w:kern w:val="0"/>
          <w:u w:color="3364ff"/>
          <w:rtl w:val="0"/>
          <w:lang w:val="en-US"/>
        </w:rPr>
        <w:t xml:space="preserve"> </w:t>
      </w:r>
      <w:r>
        <w:rPr>
          <w:rFonts w:ascii="Tahoma" w:hAnsi="Tahoma"/>
          <w:color w:val="3364ff"/>
          <w:kern w:val="0"/>
          <w:u w:color="3364ff"/>
          <w:rtl w:val="0"/>
          <w:lang w:val="en-US"/>
        </w:rPr>
        <w:t>conn</w:t>
      </w:r>
      <w:r>
        <w:rPr>
          <w:rFonts w:ascii="Tahoma" w:hAnsi="Tahoma"/>
          <w:color w:val="3364ff"/>
          <w:spacing w:val="0"/>
          <w:kern w:val="0"/>
          <w:u w:color="3364ff"/>
          <w:rtl w:val="0"/>
          <w:lang w:val="en-US"/>
        </w:rPr>
        <w:t xml:space="preserve"> </w:t>
      </w:r>
      <w:r>
        <w:rPr>
          <w:rFonts w:ascii="宋体" w:cs="宋体" w:hAnsi="宋体" w:eastAsia="宋体"/>
          <w:color w:val="3364ff"/>
          <w:kern w:val="0"/>
          <w:u w:color="3364ff"/>
          <w:rtl w:val="0"/>
          <w:lang w:val="zh-TW" w:eastAsia="zh-TW"/>
        </w:rPr>
        <w:t>等是否为</w:t>
      </w:r>
      <w:r>
        <w:rPr>
          <w:rFonts w:ascii="Tahoma" w:hAnsi="Tahoma"/>
          <w:color w:val="3364ff"/>
          <w:spacing w:val="0"/>
          <w:kern w:val="0"/>
          <w:u w:color="3364ff"/>
          <w:rtl w:val="0"/>
          <w:lang w:val="en-US"/>
        </w:rPr>
        <w:t xml:space="preserve"> </w:t>
      </w:r>
      <w:r>
        <w:rPr>
          <w:rFonts w:ascii="Tahoma" w:hAnsi="Tahoma"/>
          <w:color w:val="3364ff"/>
          <w:kern w:val="0"/>
          <w:u w:color="3364ff"/>
          <w:rtl w:val="0"/>
          <w:lang w:val="en-US"/>
        </w:rPr>
        <w:t xml:space="preserve">null </w:t>
      </w:r>
      <w:r>
        <w:rPr>
          <w:rFonts w:ascii="Tahoma" w:hAnsi="Tahoma"/>
          <w:color w:val="000000"/>
          <w:spacing w:val="0"/>
          <w:kern w:val="0"/>
          <w:u w:color="000000"/>
          <w:rtl w:val="0"/>
          <w:lang w:val="en-US"/>
        </w:rPr>
        <w:t>if(nul</w:t>
      </w:r>
      <w:r>
        <w:rPr>
          <w:rFonts w:ascii="Tahoma" w:hAnsi="Tahoma"/>
          <w:color w:val="000000"/>
          <w:kern w:val="0"/>
          <w:u w:color="000000"/>
          <w:rtl w:val="0"/>
          <w:lang w:val="en-US"/>
        </w:rPr>
        <w:t xml:space="preserve">l </w:t>
      </w:r>
      <w:r>
        <w:rPr>
          <w:rFonts w:ascii="Tahoma" w:hAnsi="Tahoma"/>
          <w:color w:val="000000"/>
          <w:spacing w:val="0"/>
          <w:kern w:val="0"/>
          <w:u w:color="000000"/>
          <w:rtl w:val="0"/>
          <w:lang w:val="en-US"/>
        </w:rPr>
        <w:t xml:space="preserve"> </w:t>
      </w:r>
      <w:r>
        <w:rPr>
          <w:rFonts w:ascii="Tahoma" w:hAnsi="Tahoma"/>
          <w:color w:val="000000"/>
          <w:spacing w:val="0"/>
          <w:kern w:val="0"/>
          <w:u w:color="000000"/>
          <w:rtl w:val="0"/>
          <w:lang w:val="en-US"/>
        </w:rPr>
        <w:t>!</w:t>
      </w:r>
      <w:r>
        <w:rPr>
          <w:rFonts w:ascii="Tahoma" w:hAnsi="Tahoma"/>
          <w:color w:val="000000"/>
          <w:kern w:val="0"/>
          <w:u w:color="000000"/>
          <w:rtl w:val="0"/>
          <w:lang w:val="en-US"/>
        </w:rPr>
        <w:t xml:space="preserve">= </w:t>
      </w:r>
      <w:r>
        <w:rPr>
          <w:rFonts w:ascii="Tahoma" w:hAnsi="Tahoma"/>
          <w:color w:val="000000"/>
          <w:spacing w:val="0"/>
          <w:kern w:val="0"/>
          <w:u w:color="000000"/>
          <w:rtl w:val="0"/>
          <w:lang w:val="en-US"/>
        </w:rPr>
        <w:t xml:space="preserve"> </w:t>
      </w:r>
      <w:r>
        <w:rPr>
          <w:rFonts w:ascii="Tahoma" w:hAnsi="Tahoma"/>
          <w:color w:val="000000"/>
          <w:spacing w:val="0"/>
          <w:kern w:val="0"/>
          <w:u w:color="000000"/>
          <w:rtl w:val="0"/>
          <w:lang w:val="en-US"/>
        </w:rPr>
        <w:t>conn){</w:t>
      </w:r>
    </w:p>
    <w:p>
      <w:pPr>
        <w:pStyle w:val="Normal.0"/>
        <w:spacing w:line="261" w:lineRule="exact"/>
        <w:ind w:left="948" w:firstLine="0"/>
        <w:jc w:val="left"/>
        <w:rPr>
          <w:rFonts w:ascii="Tahoma" w:cs="Tahoma" w:hAnsi="Tahoma" w:eastAsia="Tahoma"/>
          <w:color w:val="000000"/>
          <w:kern w:val="0"/>
          <w:u w:color="000000"/>
        </w:rPr>
      </w:pPr>
      <w:r>
        <w:rPr>
          <w:rFonts w:ascii="Tahoma" w:hAnsi="Tahoma"/>
          <w:color w:val="000000"/>
          <w:spacing w:val="0"/>
          <w:kern w:val="0"/>
          <w:position w:val="-2"/>
          <w:u w:color="000000"/>
          <w:rtl w:val="0"/>
          <w:lang w:val="en-US"/>
        </w:rPr>
        <w:t>conn.close();</w:t>
      </w:r>
    </w:p>
    <w:p>
      <w:pPr>
        <w:pStyle w:val="Normal.0"/>
        <w:spacing w:line="274" w:lineRule="exact"/>
        <w:ind w:left="530" w:firstLine="0"/>
        <w:jc w:val="left"/>
        <w:rPr>
          <w:rFonts w:ascii="Tahoma" w:cs="Tahoma" w:hAnsi="Tahoma" w:eastAsia="Tahoma"/>
          <w:color w:val="000000"/>
          <w:kern w:val="0"/>
          <w:u w:color="000000"/>
        </w:rPr>
      </w:pPr>
      <w:r>
        <w:rPr>
          <w:rFonts w:ascii="Tahoma" w:hAnsi="Tahoma"/>
          <w:color w:val="000000"/>
          <w:kern w:val="0"/>
          <w:position w:val="-2"/>
          <w:u w:color="000000"/>
          <w:rtl w:val="0"/>
          <w:lang w:val="en-US"/>
        </w:rPr>
        <w:t>}</w:t>
      </w:r>
    </w:p>
    <w:p>
      <w:pPr>
        <w:pStyle w:val="Normal.0"/>
        <w:spacing w:line="272" w:lineRule="exact"/>
        <w:ind w:left="108" w:firstLine="0"/>
        <w:jc w:val="left"/>
      </w:pPr>
      <w:r>
        <w:rPr>
          <w:rFonts w:ascii="Tahoma" w:hAnsi="Tahoma"/>
          <w:color w:val="000000"/>
          <w:spacing w:val="0"/>
          <w:kern w:val="0"/>
          <w:position w:val="-2"/>
          <w:u w:color="000000"/>
          <w:rtl w:val="0"/>
          <w:lang w:val="en-US"/>
        </w:rPr>
        <w:t>}</w:t>
      </w:r>
      <w:r>
        <w:rPr>
          <w:rFonts w:ascii="Tahoma" w:hAnsi="Tahoma"/>
          <w:color w:val="3364ff"/>
          <w:spacing w:val="0"/>
          <w:kern w:val="0"/>
          <w:position w:val="-2"/>
          <w:u w:color="3364ff"/>
          <w:rtl w:val="0"/>
          <w:lang w:val="en-US"/>
        </w:rPr>
        <w:t>//en</w:t>
      </w:r>
      <w:r>
        <w:rPr>
          <w:rFonts w:ascii="Tahoma" w:hAnsi="Tahoma"/>
          <w:color w:val="3364ff"/>
          <w:kern w:val="0"/>
          <w:position w:val="-2"/>
          <w:u w:color="3364ff"/>
          <w:rtl w:val="0"/>
          <w:lang w:val="en-US"/>
        </w:rPr>
        <w:t xml:space="preserve">d </w:t>
      </w:r>
      <w:r>
        <w:rPr>
          <w:rFonts w:ascii="Tahoma" w:hAnsi="Tahoma"/>
          <w:color w:val="3364ff"/>
          <w:spacing w:val="0"/>
          <w:kern w:val="0"/>
          <w:position w:val="-2"/>
          <w:u w:color="3364ff"/>
          <w:rtl w:val="0"/>
          <w:lang w:val="en-US"/>
        </w:rPr>
        <w:t xml:space="preserve"> </w:t>
      </w:r>
      <w:r>
        <w:rPr>
          <w:rFonts w:ascii="Tahoma" w:hAnsi="Tahoma"/>
          <w:color w:val="3364ff"/>
          <w:spacing w:val="0"/>
          <w:kern w:val="0"/>
          <w:position w:val="-2"/>
          <w:u w:color="3364ff"/>
          <w:rtl w:val="0"/>
          <w:lang w:val="en-US"/>
        </w:rPr>
        <w:t>try...catch...finally</w:t>
      </w:r>
    </w:p>
    <w:sectPr>
      <w:pgSz w:w="11900" w:h="16840" w:orient="portrait"/>
      <w:pgMar w:top="1440" w:right="1797" w:bottom="1440" w:left="1797"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黑体">
    <w:charset w:val="00"/>
    <w:family w:val="roman"/>
    <w:pitch w:val="default"/>
  </w:font>
  <w:font w:name="Cambria">
    <w:charset w:val="00"/>
    <w:family w:val="roman"/>
    <w:pitch w:val="default"/>
  </w:font>
  <w:font w:name="宋体">
    <w:charset w:val="00"/>
    <w:family w:val="roman"/>
    <w:pitch w:val="default"/>
  </w:font>
  <w:font w:name="Calibri">
    <w:charset w:val="00"/>
    <w:family w:val="roman"/>
    <w:pitch w:val="default"/>
  </w:font>
  <w:font w:name="Courier New">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06" w:hanging="18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ind w:left="1086" w:hanging="24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1.%2.%3.%4."/>
      <w:lvlJc w:val="left"/>
      <w:pPr>
        <w:ind w:left="1119" w:hanging="27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1.%2.%3.%4.%5."/>
      <w:lvlJc w:val="left"/>
      <w:pPr>
        <w:ind w:left="1119" w:hanging="27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1.%2.%3.%4.%5.%6."/>
      <w:lvlJc w:val="left"/>
      <w:pPr>
        <w:ind w:left="1119" w:hanging="27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1.%2.%3.%4.%5.%6.%7."/>
      <w:lvlJc w:val="left"/>
      <w:pPr>
        <w:ind w:left="1119" w:hanging="27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1.%2.%3.%4.%5.%6.%7.%8."/>
      <w:lvlJc w:val="left"/>
      <w:pPr>
        <w:ind w:left="1119" w:hanging="27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1.%2.%3.%4.%5.%6.%7.%8.%9."/>
      <w:lvlJc w:val="left"/>
      <w:pPr>
        <w:ind w:left="1119" w:hanging="27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1129"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6" w:hanging="3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169" w:hanging="4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clear" w:pos="1260"/>
        </w:tabs>
        <w:ind w:left="1262" w:hanging="5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1260"/>
        </w:tabs>
        <w:ind w:left="1355" w:hanging="6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clear" w:pos="1260"/>
        </w:tabs>
        <w:ind w:left="1448" w:hanging="7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clear" w:pos="1260"/>
        </w:tabs>
        <w:ind w:left="1541" w:hanging="8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clear" w:pos="1260"/>
        </w:tabs>
        <w:ind w:left="1635" w:hanging="9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clear" w:pos="1260"/>
        </w:tabs>
        <w:ind w:left="1727" w:hanging="102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1”"/>
  </w:abstractNum>
  <w:abstractNum w:abstractNumId="3">
    <w:multiLevelType w:val="hybridMultilevel"/>
    <w:styleLink w:val="已导入的样式“1”"/>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850"/>
        </w:tabs>
        <w:ind w:left="283" w:firstLine="28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tabs>
          <w:tab w:val="num" w:pos="1275"/>
        </w:tabs>
        <w:ind w:left="375" w:firstLine="52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1.%2.%3.%4."/>
      <w:lvlJc w:val="left"/>
      <w:pPr>
        <w:tabs>
          <w:tab w:val="num" w:pos="1325"/>
        </w:tabs>
        <w:ind w:left="425" w:firstLine="4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1.%2.%3.%4.%5."/>
      <w:lvlJc w:val="left"/>
      <w:pPr>
        <w:tabs>
          <w:tab w:val="num" w:pos="1325"/>
        </w:tabs>
        <w:ind w:left="425" w:firstLine="4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1.%2.%3.%4.%5.%6."/>
      <w:lvlJc w:val="left"/>
      <w:pPr>
        <w:tabs>
          <w:tab w:val="num" w:pos="1325"/>
        </w:tabs>
        <w:ind w:left="425" w:firstLine="4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1.%2.%3.%4.%5.%6.%7."/>
      <w:lvlJc w:val="left"/>
      <w:pPr>
        <w:tabs>
          <w:tab w:val="num" w:pos="1325"/>
        </w:tabs>
        <w:ind w:left="425" w:firstLine="4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1.%2.%3.%4.%5.%6.%7.%8."/>
      <w:lvlJc w:val="left"/>
      <w:pPr>
        <w:tabs>
          <w:tab w:val="num" w:pos="1325"/>
        </w:tabs>
        <w:ind w:left="425" w:firstLine="4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1.%2.%3.%4.%5.%6.%7.%8.%9."/>
      <w:lvlJc w:val="left"/>
      <w:pPr>
        <w:tabs>
          <w:tab w:val="num" w:pos="1325"/>
        </w:tabs>
        <w:ind w:left="425" w:firstLine="4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932"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993"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135"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276" w:hanging="9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418"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560"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702"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43" w:hanging="155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bullet"/>
      <w:suff w:val="tab"/>
      <w:lvlText w:val="●"/>
      <w:lvlJc w:val="left"/>
      <w:pPr>
        <w:ind w:left="84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45"/>
        </w:tabs>
        <w:ind w:left="126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45"/>
        </w:tabs>
        <w:ind w:left="168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45"/>
        </w:tabs>
        <w:ind w:left="210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45"/>
        </w:tabs>
        <w:ind w:left="252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45"/>
        </w:tabs>
        <w:ind w:left="294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45"/>
        </w:tabs>
        <w:ind w:left="336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45"/>
        </w:tabs>
        <w:ind w:left="378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45"/>
        </w:tabs>
        <w:ind w:left="420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bullet"/>
      <w:suff w:val="tab"/>
      <w:lvlText w:val="●"/>
      <w:lvlJc w:val="left"/>
      <w:pPr>
        <w:ind w:left="84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45"/>
        </w:tabs>
        <w:ind w:left="126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45"/>
        </w:tabs>
        <w:ind w:left="168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45"/>
        </w:tabs>
        <w:ind w:left="210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45"/>
        </w:tabs>
        <w:ind w:left="252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45"/>
        </w:tabs>
        <w:ind w:left="294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45"/>
        </w:tabs>
        <w:ind w:left="336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45"/>
        </w:tabs>
        <w:ind w:left="378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45"/>
        </w:tabs>
        <w:ind w:left="420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6”"/>
  </w:abstractNum>
  <w:abstractNum w:abstractNumId="11">
    <w:multiLevelType w:val="hybridMultilevel"/>
    <w:styleLink w:val="已导入的样式“6”"/>
    <w:lvl w:ilvl="0">
      <w:start w:val="1"/>
      <w:numFmt w:val="bullet"/>
      <w:suff w:val="tab"/>
      <w:lvlText w:val="●"/>
      <w:lvlJc w:val="left"/>
      <w:pPr>
        <w:ind w:left="75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53"/>
        </w:tabs>
        <w:ind w:left="117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53"/>
        </w:tabs>
        <w:ind w:left="159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53"/>
        </w:tabs>
        <w:ind w:left="201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53"/>
        </w:tabs>
        <w:ind w:left="243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53"/>
        </w:tabs>
        <w:ind w:left="285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53"/>
        </w:tabs>
        <w:ind w:left="327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53"/>
        </w:tabs>
        <w:ind w:left="369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53"/>
        </w:tabs>
        <w:ind w:left="4113"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1">
      <w:startOverride w:val="4"/>
    </w:lvlOverride>
  </w:num>
  <w:num w:numId="4">
    <w:abstractNumId w:val="0"/>
    <w:lvlOverride w:ilvl="0">
      <w:startOverride w:val="2"/>
    </w:lvlOverride>
  </w:num>
  <w:num w:numId="5">
    <w:abstractNumId w:val="0"/>
    <w:lvlOverride w:ilvl="0">
      <w:lvl w:ilvl="0">
        <w:start w:val="1"/>
        <w:numFmt w:val="decimal"/>
        <w:suff w:val="tab"/>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81" w:hanging="16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41" w:hanging="22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74" w:hanging="25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74" w:hanging="25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74" w:hanging="25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74" w:hanging="25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74" w:hanging="25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74" w:hanging="25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1">
      <w:startOverride w:val="4"/>
    </w:lvlOverride>
  </w:num>
  <w:num w:numId="7">
    <w:abstractNumId w:val="0"/>
    <w:lvlOverride w:ilvl="1">
      <w:startOverride w:val="8"/>
    </w:lvlOverride>
  </w:num>
  <w:num w:numId="8">
    <w:abstractNumId w:val="0"/>
    <w:lvlOverride w:ilvl="0">
      <w:startOverride w:val="6"/>
    </w:lvlOverride>
  </w:num>
  <w:num w:numId="9">
    <w:abstractNumId w:val="0"/>
    <w:lvlOverride w:ilvl="1">
      <w:startOverride w:val="7"/>
    </w:lvlOverride>
  </w:num>
  <w:num w:numId="10">
    <w:abstractNumId w:val="0"/>
    <w:lvlOverride w:ilvl="0">
      <w:startOverride w:val="7"/>
    </w:lvlOverride>
  </w:num>
  <w:num w:numId="11">
    <w:abstractNumId w:val="3"/>
  </w:num>
  <w:num w:numId="12">
    <w:abstractNumId w:val="2"/>
  </w:num>
  <w:num w:numId="13">
    <w:abstractNumId w:val="5"/>
  </w:num>
  <w:num w:numId="14">
    <w:abstractNumId w:val="4"/>
  </w:num>
  <w:num w:numId="15">
    <w:abstractNumId w:val="4"/>
    <w:lvlOverride w:ilvl="0">
      <w:lvl w:ilvl="0">
        <w:start w:val="1"/>
        <w:numFmt w:val="decimal"/>
        <w:suff w:val="tab"/>
        <w:lvlText w:val="%1."/>
        <w:lvlJc w:val="left"/>
        <w:pPr>
          <w:ind w:left="932"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51"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993"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2.%3.%4."/>
        <w:lvlJc w:val="left"/>
        <w:pPr>
          <w:ind w:left="1135"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2.%3.%4.%5."/>
        <w:lvlJc w:val="left"/>
        <w:pPr>
          <w:ind w:left="1276" w:hanging="9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2.%3.%4.%5.%6."/>
        <w:lvlJc w:val="left"/>
        <w:pPr>
          <w:ind w:left="1418"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2.%3.%4.%5.%6.%7."/>
        <w:lvlJc w:val="left"/>
        <w:pPr>
          <w:ind w:left="1560"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2.%3.%4.%5.%6.%7.%8."/>
        <w:lvlJc w:val="left"/>
        <w:pPr>
          <w:ind w:left="1702"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1843" w:hanging="155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1">
      <w:startOverride w:val="4"/>
    </w:lvlOverride>
  </w:num>
  <w:num w:numId="17">
    <w:abstractNumId w:val="2"/>
    <w:lvlOverride w:ilvl="0">
      <w:startOverride w:val="2"/>
    </w:lvlOverride>
  </w:num>
  <w:num w:numId="18">
    <w:abstractNumId w:val="2"/>
    <w:lvlOverride w:ilvl="0">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425"/>
          </w:tabs>
          <w:ind w:left="245" w:hanging="65"/>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num" w:pos="517"/>
          </w:tabs>
          <w:ind w:left="337" w:hanging="157"/>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387" w:hanging="207"/>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387" w:hanging="207"/>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387" w:hanging="207"/>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387" w:hanging="207"/>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87" w:hanging="207"/>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87" w:hanging="207"/>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7"/>
  </w:num>
  <w:num w:numId="20">
    <w:abstractNumId w:val="6"/>
  </w:num>
  <w:num w:numId="21">
    <w:abstractNumId w:val="2"/>
    <w:lvlOverride w:ilvl="1">
      <w:startOverride w:val="4"/>
    </w:lvlOverride>
  </w:num>
  <w:num w:numId="22">
    <w:abstractNumId w:val="9"/>
  </w:num>
  <w:num w:numId="23">
    <w:abstractNumId w:val="8"/>
  </w:num>
  <w:num w:numId="24">
    <w:abstractNumId w:val="8"/>
    <w:lvlOverride w:ilvl="0">
      <w:lvl w:ilvl="0">
        <w:start w:val="1"/>
        <w:numFmt w:val="bullet"/>
        <w:suff w:val="tab"/>
        <w:lvlText w:val="●"/>
        <w:lvlJc w:val="left"/>
        <w:pPr>
          <w:ind w:left="84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45"/>
          </w:tabs>
          <w:ind w:left="126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45"/>
          </w:tabs>
          <w:ind w:left="168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45"/>
          </w:tabs>
          <w:ind w:left="210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45"/>
          </w:tabs>
          <w:ind w:left="252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45"/>
          </w:tabs>
          <w:ind w:left="294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45"/>
          </w:tabs>
          <w:ind w:left="336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45"/>
          </w:tabs>
          <w:ind w:left="378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45"/>
          </w:tabs>
          <w:ind w:left="420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
    <w:lvlOverride w:ilvl="1">
      <w:startOverride w:val="8"/>
    </w:lvlOverride>
  </w:num>
  <w:num w:numId="26">
    <w:abstractNumId w:val="2"/>
    <w:lvlOverride w:ilvl="0">
      <w:startOverride w:val="6"/>
    </w:lvlOverride>
  </w:num>
  <w:num w:numId="27">
    <w:abstractNumId w:val="11"/>
  </w:num>
  <w:num w:numId="28">
    <w:abstractNumId w:val="10"/>
  </w:num>
  <w:num w:numId="29">
    <w:abstractNumId w:val="2"/>
    <w:lvlOverride w:ilvl="1">
      <w:startOverride w:val="7"/>
    </w:lvlOverride>
  </w:num>
  <w:num w:numId="30">
    <w:abstractNumId w:val="2"/>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5"/>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36"/>
      <w:szCs w:val="36"/>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20"/>
        <w:tab w:val="right" w:pos="8286"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1260"/>
        <w:tab w:val="right" w:pos="828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5" w:lineRule="auto"/>
      <w:ind w:left="0" w:right="0" w:firstLine="567"/>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1680"/>
        <w:tab w:val="right" w:pos="8286"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3">
    <w:name w:val="heading 3"/>
    <w:next w:val="Normal.0"/>
    <w:pPr>
      <w:keepNext w:val="1"/>
      <w:keepLines w:val="1"/>
      <w:pageBreakBefore w:val="0"/>
      <w:widowControl w:val="0"/>
      <w:shd w:val="clear" w:color="auto" w:fill="auto"/>
      <w:tabs>
        <w:tab w:val="left" w:pos="333"/>
      </w:tabs>
      <w:suppressAutoHyphens w:val="0"/>
      <w:bidi w:val="0"/>
      <w:spacing w:before="260" w:after="260" w:line="415" w:lineRule="auto"/>
      <w:ind w:left="0" w:right="0" w:firstLine="90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1.0">
    <w:name w:val="toc 1"/>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1"/>
      </w:numPr>
    </w:pPr>
  </w:style>
  <w:style w:type="numbering" w:styleId="已导入的样式“3”">
    <w:name w:val="已导入的样式“3”"/>
    <w:pPr>
      <w:numPr>
        <w:numId w:val="13"/>
      </w:numPr>
    </w:pPr>
  </w:style>
  <w:style w:type="numbering" w:styleId="已导入的样式“4”">
    <w:name w:val="已导入的样式“4”"/>
    <w:pPr>
      <w:numPr>
        <w:numId w:val="19"/>
      </w:numPr>
    </w:pPr>
  </w:style>
  <w:style w:type="paragraph" w:styleId="样式1">
    <w:name w:val="样式1"/>
    <w:next w:val="样式1"/>
    <w:pPr>
      <w:keepNext w:val="0"/>
      <w:keepLines w:val="0"/>
      <w:pageBreakBefore w:val="0"/>
      <w:widowControl w:val="1"/>
      <w:shd w:val="clear" w:color="auto" w:fill="auto"/>
      <w:suppressAutoHyphens w:val="0"/>
      <w:bidi w:val="0"/>
      <w:spacing w:before="0" w:after="0" w:line="375" w:lineRule="atLeast"/>
      <w:ind w:left="420" w:right="0" w:firstLine="0"/>
      <w:jc w:val="both"/>
      <w:outlineLvl w:val="9"/>
    </w:pPr>
    <w:rPr>
      <w:rFonts w:ascii="宋体" w:cs="宋体" w:hAnsi="宋体" w:eastAsia="宋体"/>
      <w:b w:val="0"/>
      <w:bCs w:val="0"/>
      <w:i w:val="0"/>
      <w:iCs w:val="0"/>
      <w:caps w:val="0"/>
      <w:smallCaps w:val="0"/>
      <w:strike w:val="0"/>
      <w:dstrike w:val="0"/>
      <w:outline w:val="0"/>
      <w:color w:val="000000"/>
      <w:spacing w:val="0"/>
      <w:kern w:val="36"/>
      <w:position w:val="0"/>
      <w:sz w:val="21"/>
      <w:szCs w:val="21"/>
      <w:u w:val="none" w:color="000000"/>
      <w:vertAlign w:val="baseline"/>
      <w:lang w:val="en-US"/>
    </w:rPr>
  </w:style>
  <w:style w:type="numbering" w:styleId="已导入的样式“5”">
    <w:name w:val="已导入的样式“5”"/>
    <w:pPr>
      <w:numPr>
        <w:numId w:val="22"/>
      </w:numPr>
    </w:pPr>
  </w:style>
  <w:style w:type="numbering" w:styleId="已导入的样式“6”">
    <w:name w:val="已导入的样式“6”"/>
    <w:pPr>
      <w:numPr>
        <w:numId w:val="2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