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Increment3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Write a detailed report which includes the following details</w:t>
      </w:r>
    </w:p>
    <w:p w:rsidR="00000000" w:rsidDel="00000000" w:rsidP="00000000" w:rsidRDefault="00000000" w:rsidRPr="00000000" w14:paraId="00000004">
      <w:pPr>
        <w:rPr>
          <w:strike w:val="1"/>
        </w:rPr>
      </w:pPr>
      <w:r w:rsidDel="00000000" w:rsidR="00000000" w:rsidRPr="00000000">
        <w:rPr>
          <w:strike w:val="1"/>
          <w:rtl w:val="0"/>
        </w:rPr>
        <w:t xml:space="preserve">a. Project title (Jun) </w:t>
      </w:r>
    </w:p>
    <w:p w:rsidR="00000000" w:rsidDel="00000000" w:rsidP="00000000" w:rsidRDefault="00000000" w:rsidRPr="00000000" w14:paraId="00000005">
      <w:pPr>
        <w:rPr>
          <w:strike w:val="1"/>
        </w:rPr>
      </w:pPr>
      <w:r w:rsidDel="00000000" w:rsidR="00000000" w:rsidRPr="00000000">
        <w:rPr>
          <w:strike w:val="1"/>
          <w:rtl w:val="0"/>
        </w:rPr>
        <w:t xml:space="preserve">b. Team details (Jun) </w:t>
      </w:r>
    </w:p>
    <w:p w:rsidR="00000000" w:rsidDel="00000000" w:rsidP="00000000" w:rsidRDefault="00000000" w:rsidRPr="00000000" w14:paraId="00000006">
      <w:pPr>
        <w:rPr/>
      </w:pPr>
      <w:r w:rsidDel="00000000" w:rsidR="00000000" w:rsidRPr="00000000">
        <w:rPr>
          <w:rtl w:val="0"/>
        </w:rPr>
        <w:t xml:space="preserve">c. The story and its details (In process by Jingtang)</w:t>
      </w:r>
    </w:p>
    <w:p w:rsidR="00000000" w:rsidDel="00000000" w:rsidP="00000000" w:rsidRDefault="00000000" w:rsidRPr="00000000" w14:paraId="00000007">
      <w:pPr>
        <w:rPr/>
      </w:pPr>
      <w:r w:rsidDel="00000000" w:rsidR="00000000" w:rsidRPr="00000000">
        <w:rPr>
          <w:rtl w:val="0"/>
        </w:rPr>
        <w:t xml:space="preserve">d. The data and its details (In process by Molan)</w:t>
      </w:r>
    </w:p>
    <w:p w:rsidR="00000000" w:rsidDel="00000000" w:rsidP="00000000" w:rsidRDefault="00000000" w:rsidRPr="00000000" w14:paraId="00000008">
      <w:pPr>
        <w:rPr/>
      </w:pPr>
      <w:r w:rsidDel="00000000" w:rsidR="00000000" w:rsidRPr="00000000">
        <w:rPr>
          <w:rtl w:val="0"/>
        </w:rPr>
        <w:t xml:space="preserve">e. Working screens from project (WIP - Jun) </w:t>
      </w:r>
    </w:p>
    <w:p w:rsidR="00000000" w:rsidDel="00000000" w:rsidP="00000000" w:rsidRDefault="00000000" w:rsidRPr="00000000" w14:paraId="00000009">
      <w:pPr>
        <w:rPr/>
      </w:pPr>
      <w:r w:rsidDel="00000000" w:rsidR="00000000" w:rsidRPr="00000000">
        <w:rPr>
          <w:rtl w:val="0"/>
        </w:rPr>
        <w:t xml:space="preserve">f. Work sharing/Module sharing between teammates</w:t>
      </w:r>
    </w:p>
    <w:p w:rsidR="00000000" w:rsidDel="00000000" w:rsidP="00000000" w:rsidRDefault="00000000" w:rsidRPr="00000000" w14:paraId="0000000A">
      <w:pPr>
        <w:rPr/>
      </w:pPr>
      <w:r w:rsidDel="00000000" w:rsidR="00000000" w:rsidRPr="00000000">
        <w:rPr>
          <w:rtl w:val="0"/>
        </w:rPr>
        <w:t xml:space="preserve">g. Any issues, blockages with the project (Benjamin)</w:t>
      </w:r>
    </w:p>
    <w:p w:rsidR="00000000" w:rsidDel="00000000" w:rsidP="00000000" w:rsidRDefault="00000000" w:rsidRPr="00000000" w14:paraId="0000000B">
      <w:pPr>
        <w:rPr>
          <w:strike w:val="1"/>
        </w:rPr>
      </w:pPr>
      <w:r w:rsidDel="00000000" w:rsidR="00000000" w:rsidRPr="00000000">
        <w:rPr>
          <w:strike w:val="1"/>
          <w:rtl w:val="0"/>
        </w:rPr>
        <w:t xml:space="preserve">h. GitHub link for your project (Jun) </w:t>
      </w:r>
    </w:p>
    <w:p w:rsidR="00000000" w:rsidDel="00000000" w:rsidP="00000000" w:rsidRDefault="00000000" w:rsidRPr="00000000" w14:paraId="0000000C">
      <w:pPr>
        <w:rPr>
          <w:b w:val="1"/>
          <w:strike w:val="1"/>
        </w:rPr>
      </w:pPr>
      <w:r w:rsidDel="00000000" w:rsidR="00000000" w:rsidRPr="00000000">
        <w:rPr>
          <w:strike w:val="1"/>
          <w:rtl w:val="0"/>
        </w:rPr>
        <w:t xml:space="preserve">i. References (Jun)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Submit the report to Turnitin on Canvas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Evaluation:</w:t>
      </w:r>
    </w:p>
    <w:p w:rsidR="00000000" w:rsidDel="00000000" w:rsidP="00000000" w:rsidRDefault="00000000" w:rsidRPr="00000000" w14:paraId="0000001E">
      <w:pPr>
        <w:rPr/>
      </w:pPr>
      <w:r w:rsidDel="00000000" w:rsidR="00000000" w:rsidRPr="00000000">
        <w:rPr>
          <w:rtl w:val="0"/>
        </w:rPr>
        <w:t xml:space="preserve">1. The similarity score should be less than 5%</w:t>
      </w:r>
    </w:p>
    <w:p w:rsidR="00000000" w:rsidDel="00000000" w:rsidP="00000000" w:rsidRDefault="00000000" w:rsidRPr="00000000" w14:paraId="0000001F">
      <w:pPr>
        <w:rPr/>
      </w:pPr>
      <w:r w:rsidDel="00000000" w:rsidR="00000000" w:rsidRPr="00000000">
        <w:rPr>
          <w:rtl w:val="0"/>
        </w:rPr>
        <w:t xml:space="preserve">2. Refer the syllabus or canvas for specific rubric details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jc w:val="center"/>
        <w:rPr>
          <w:b w:val="1"/>
        </w:rPr>
      </w:pPr>
      <w:r w:rsidDel="00000000" w:rsidR="00000000" w:rsidRPr="00000000">
        <w:rPr>
          <w:rtl w:val="0"/>
        </w:rPr>
      </w:r>
    </w:p>
    <w:p w:rsidR="00000000" w:rsidDel="00000000" w:rsidP="00000000" w:rsidRDefault="00000000" w:rsidRPr="00000000" w14:paraId="00000031">
      <w:pPr>
        <w:ind w:left="720" w:firstLine="0"/>
        <w:jc w:val="center"/>
        <w:rPr>
          <w:b w:val="1"/>
          <w:sz w:val="48"/>
          <w:szCs w:val="48"/>
        </w:rPr>
      </w:pPr>
      <w:r w:rsidDel="00000000" w:rsidR="00000000" w:rsidRPr="00000000">
        <w:rPr>
          <w:b w:val="1"/>
          <w:sz w:val="48"/>
          <w:szCs w:val="48"/>
          <w:rtl w:val="0"/>
        </w:rPr>
        <w:t xml:space="preserve">One Circle</w:t>
      </w:r>
    </w:p>
    <w:p w:rsidR="00000000" w:rsidDel="00000000" w:rsidP="00000000" w:rsidRDefault="00000000" w:rsidRPr="00000000" w14:paraId="00000032">
      <w:pPr>
        <w:rPr>
          <w:b w:val="1"/>
          <w:sz w:val="36"/>
          <w:szCs w:val="36"/>
        </w:rPr>
      </w:pPr>
      <w:r w:rsidDel="00000000" w:rsidR="00000000" w:rsidRPr="00000000">
        <w:rPr>
          <w:b w:val="1"/>
          <w:sz w:val="36"/>
          <w:szCs w:val="36"/>
          <w:rtl w:val="0"/>
        </w:rPr>
        <w:t xml:space="preserve">Team details</w:t>
      </w:r>
    </w:p>
    <w:p w:rsidR="00000000" w:rsidDel="00000000" w:rsidP="00000000" w:rsidRDefault="00000000" w:rsidRPr="00000000" w14:paraId="00000033">
      <w:pPr>
        <w:widowControl w:val="0"/>
        <w:numPr>
          <w:ilvl w:val="0"/>
          <w:numId w:val="2"/>
        </w:numPr>
        <w:spacing w:after="0" w:line="240" w:lineRule="auto"/>
        <w:ind w:left="720" w:hanging="360"/>
        <w:rPr/>
      </w:pPr>
      <w:r w:rsidDel="00000000" w:rsidR="00000000" w:rsidRPr="00000000">
        <w:rPr>
          <w:rtl w:val="0"/>
        </w:rPr>
        <w:t xml:space="preserve">Jingtang Ma (Arthur): Senior in Computer Science &amp; Minor in Math; University of Missouri -- Kansas City; Contact: </w:t>
      </w:r>
      <w:hyperlink r:id="rId6">
        <w:r w:rsidDel="00000000" w:rsidR="00000000" w:rsidRPr="00000000">
          <w:rPr>
            <w:color w:val="1155cc"/>
            <w:u w:val="single"/>
            <w:rtl w:val="0"/>
          </w:rPr>
          <w:t xml:space="preserve">jmkqf@umsystem.edu</w:t>
        </w:r>
      </w:hyperlink>
      <w:r w:rsidDel="00000000" w:rsidR="00000000" w:rsidRPr="00000000">
        <w:rPr>
          <w:rtl w:val="0"/>
        </w:rPr>
      </w:r>
    </w:p>
    <w:p w:rsidR="00000000" w:rsidDel="00000000" w:rsidP="00000000" w:rsidRDefault="00000000" w:rsidRPr="00000000" w14:paraId="00000034">
      <w:pPr>
        <w:widowControl w:val="0"/>
        <w:numPr>
          <w:ilvl w:val="0"/>
          <w:numId w:val="2"/>
        </w:numPr>
        <w:spacing w:after="0" w:line="240" w:lineRule="auto"/>
        <w:ind w:left="720" w:hanging="360"/>
        <w:rPr/>
      </w:pPr>
      <w:r w:rsidDel="00000000" w:rsidR="00000000" w:rsidRPr="00000000">
        <w:rPr>
          <w:rtl w:val="0"/>
        </w:rPr>
        <w:t xml:space="preserve">Molan Zhang: Graduate in Computer Science; University of Missouri -- Kansas City; </w:t>
      </w:r>
      <w:hyperlink r:id="rId7">
        <w:r w:rsidDel="00000000" w:rsidR="00000000" w:rsidRPr="00000000">
          <w:rPr>
            <w:color w:val="1155cc"/>
            <w:u w:val="single"/>
            <w:rtl w:val="0"/>
          </w:rPr>
          <w:t xml:space="preserve">mz9kk@mail.umkc.edu</w:t>
        </w:r>
      </w:hyperlink>
      <w:r w:rsidDel="00000000" w:rsidR="00000000" w:rsidRPr="00000000">
        <w:rPr>
          <w:rtl w:val="0"/>
        </w:rPr>
      </w:r>
    </w:p>
    <w:p w:rsidR="00000000" w:rsidDel="00000000" w:rsidP="00000000" w:rsidRDefault="00000000" w:rsidRPr="00000000" w14:paraId="00000035">
      <w:pPr>
        <w:widowControl w:val="0"/>
        <w:numPr>
          <w:ilvl w:val="0"/>
          <w:numId w:val="2"/>
        </w:numPr>
        <w:spacing w:after="0" w:line="240" w:lineRule="auto"/>
        <w:ind w:left="720" w:hanging="360"/>
        <w:rPr/>
      </w:pPr>
      <w:r w:rsidDel="00000000" w:rsidR="00000000" w:rsidRPr="00000000">
        <w:rPr>
          <w:rtl w:val="0"/>
        </w:rPr>
        <w:t xml:space="preserve">Qiao Yang: Senior in Information Techonogly; University of Missouri -- Kansas City; </w:t>
      </w:r>
      <w:hyperlink r:id="rId8">
        <w:r w:rsidDel="00000000" w:rsidR="00000000" w:rsidRPr="00000000">
          <w:rPr>
            <w:color w:val="1155cc"/>
            <w:u w:val="single"/>
            <w:rtl w:val="0"/>
          </w:rPr>
          <w:t xml:space="preserve">qjy2fc@mail.umkc.edu</w:t>
        </w:r>
      </w:hyperlink>
      <w:r w:rsidDel="00000000" w:rsidR="00000000" w:rsidRPr="00000000">
        <w:rPr>
          <w:rtl w:val="0"/>
        </w:rPr>
      </w:r>
    </w:p>
    <w:p w:rsidR="00000000" w:rsidDel="00000000" w:rsidP="00000000" w:rsidRDefault="00000000" w:rsidRPr="00000000" w14:paraId="00000036">
      <w:pPr>
        <w:widowControl w:val="0"/>
        <w:numPr>
          <w:ilvl w:val="0"/>
          <w:numId w:val="2"/>
        </w:numPr>
        <w:spacing w:after="0" w:line="240" w:lineRule="auto"/>
        <w:ind w:left="720" w:hanging="360"/>
        <w:rPr/>
      </w:pPr>
      <w:r w:rsidDel="00000000" w:rsidR="00000000" w:rsidRPr="00000000">
        <w:rPr>
          <w:rtl w:val="0"/>
        </w:rPr>
        <w:t xml:space="preserve">Benjamin Nguyen: Computer Science Major; University of Missouri -- Kansas City, pdnrtv@umsystem.edu</w:t>
      </w:r>
    </w:p>
    <w:p w:rsidR="00000000" w:rsidDel="00000000" w:rsidP="00000000" w:rsidRDefault="00000000" w:rsidRPr="00000000" w14:paraId="00000037">
      <w:pPr>
        <w:widowControl w:val="0"/>
        <w:spacing w:after="0" w:line="240" w:lineRule="auto"/>
        <w:ind w:left="720" w:firstLine="0"/>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b w:val="1"/>
          <w:sz w:val="36"/>
          <w:szCs w:val="36"/>
          <w:rtl w:val="0"/>
        </w:rPr>
        <w:t xml:space="preserve">The story and its details</w:t>
      </w:r>
    </w:p>
    <w:p w:rsidR="00000000" w:rsidDel="00000000" w:rsidP="00000000" w:rsidRDefault="00000000" w:rsidRPr="00000000" w14:paraId="00000039">
      <w:pPr>
        <w:widowControl w:val="0"/>
        <w:spacing w:after="320" w:lineRule="auto"/>
        <w:rPr>
          <w:b w:val="1"/>
          <w:sz w:val="36"/>
          <w:szCs w:val="36"/>
        </w:rPr>
      </w:pPr>
      <w:r w:rsidDel="00000000" w:rsidR="00000000" w:rsidRPr="00000000">
        <w:rPr>
          <w:color w:val="404040"/>
          <w:rtl w:val="0"/>
        </w:rPr>
        <w:t xml:space="preserve">TODO </w:t>
      </w:r>
      <w:r w:rsidDel="00000000" w:rsidR="00000000" w:rsidRPr="00000000">
        <w:rPr>
          <w:rtl w:val="0"/>
        </w:rPr>
      </w:r>
    </w:p>
    <w:p w:rsidR="00000000" w:rsidDel="00000000" w:rsidP="00000000" w:rsidRDefault="00000000" w:rsidRPr="00000000" w14:paraId="0000003A">
      <w:pPr>
        <w:rPr>
          <w:b w:val="1"/>
          <w:sz w:val="36"/>
          <w:szCs w:val="36"/>
        </w:rPr>
      </w:pPr>
      <w:r w:rsidDel="00000000" w:rsidR="00000000" w:rsidRPr="00000000">
        <w:rPr>
          <w:b w:val="1"/>
          <w:sz w:val="36"/>
          <w:szCs w:val="36"/>
          <w:rtl w:val="0"/>
        </w:rPr>
        <w:t xml:space="preserve">The data and its details</w:t>
      </w:r>
    </w:p>
    <w:p w:rsidR="00000000" w:rsidDel="00000000" w:rsidP="00000000" w:rsidRDefault="00000000" w:rsidRPr="00000000" w14:paraId="0000003B">
      <w:pPr>
        <w:rPr>
          <w:b w:val="1"/>
          <w:sz w:val="36"/>
          <w:szCs w:val="36"/>
        </w:rPr>
      </w:pPr>
      <w:r w:rsidDel="00000000" w:rsidR="00000000" w:rsidRPr="00000000">
        <w:rPr>
          <w:rtl w:val="0"/>
        </w:rPr>
      </w:r>
    </w:p>
    <w:p w:rsidR="00000000" w:rsidDel="00000000" w:rsidP="00000000" w:rsidRDefault="00000000" w:rsidRPr="00000000" w14:paraId="0000003C">
      <w:pPr>
        <w:widowControl w:val="0"/>
        <w:ind w:left="0" w:firstLine="0"/>
        <w:rPr>
          <w:sz w:val="24"/>
          <w:szCs w:val="24"/>
        </w:rPr>
      </w:pPr>
      <w:r w:rsidDel="00000000" w:rsidR="00000000" w:rsidRPr="00000000">
        <w:rPr>
          <w:sz w:val="24"/>
          <w:szCs w:val="24"/>
          <w:rtl w:val="0"/>
        </w:rPr>
        <w:t xml:space="preserve">In this project I use </w:t>
      </w:r>
      <w:r w:rsidDel="00000000" w:rsidR="00000000" w:rsidRPr="00000000">
        <w:rPr>
          <w:sz w:val="24"/>
          <w:szCs w:val="24"/>
          <w:rtl w:val="0"/>
        </w:rPr>
        <w:t xml:space="preserve">the Labeled Faces in the Wild Dataset[1] as our training and testing dataset</w:t>
      </w:r>
      <w:r w:rsidDel="00000000" w:rsidR="00000000" w:rsidRPr="00000000">
        <w:rPr>
          <w:color w:val="666666"/>
          <w:sz w:val="24"/>
          <w:szCs w:val="24"/>
          <w:highlight w:val="white"/>
          <w:rtl w:val="0"/>
        </w:rPr>
        <w:t xml:space="preserve">. </w:t>
      </w:r>
      <w:r w:rsidDel="00000000" w:rsidR="00000000" w:rsidRPr="00000000">
        <w:rPr>
          <w:sz w:val="24"/>
          <w:szCs w:val="24"/>
          <w:rtl w:val="0"/>
        </w:rPr>
        <w:t xml:space="preserve">This is a face photo database designed for studying the problem of face recognition in the natural environment. The dataset contains more than 13,000 images collected from the Internet. Each face is marked with the person’s name. This dataset contains a total 5749 person’s photos, of which 1,680 people have two or more different photos, which are captured by the Viola-Jones face detector. </w:t>
      </w:r>
    </w:p>
    <w:p w:rsidR="00000000" w:rsidDel="00000000" w:rsidP="00000000" w:rsidRDefault="00000000" w:rsidRPr="00000000" w14:paraId="0000003D">
      <w:pPr>
        <w:widowControl w:val="0"/>
        <w:ind w:left="0" w:firstLine="0"/>
        <w:rPr>
          <w:sz w:val="24"/>
          <w:szCs w:val="24"/>
        </w:rPr>
      </w:pPr>
      <w:r w:rsidDel="00000000" w:rsidR="00000000" w:rsidRPr="00000000">
        <w:rPr>
          <w:rtl w:val="0"/>
        </w:rPr>
      </w:r>
    </w:p>
    <w:p w:rsidR="00000000" w:rsidDel="00000000" w:rsidP="00000000" w:rsidRDefault="00000000" w:rsidRPr="00000000" w14:paraId="0000003E">
      <w:pPr>
        <w:widowControl w:val="0"/>
        <w:ind w:left="0" w:firstLine="0"/>
        <w:rPr>
          <w:sz w:val="24"/>
          <w:szCs w:val="24"/>
        </w:rPr>
      </w:pPr>
      <w:r w:rsidDel="00000000" w:rsidR="00000000" w:rsidRPr="00000000">
        <w:rPr>
          <w:sz w:val="24"/>
          <w:szCs w:val="24"/>
          <w:rtl w:val="0"/>
        </w:rPr>
        <w:t xml:space="preserve">Given that the ideal application scenario of this model is the company's commuting records and the pursuit of suspects by the public security organs, the input should come from real life. For the company, the input photos of the model may be taken in the office building. For public security organs, the pictures are more from roads, shopping malls and other public places. </w:t>
      </w:r>
    </w:p>
    <w:p w:rsidR="00000000" w:rsidDel="00000000" w:rsidP="00000000" w:rsidRDefault="00000000" w:rsidRPr="00000000" w14:paraId="0000003F">
      <w:pPr>
        <w:widowControl w:val="0"/>
        <w:spacing w:after="320" w:lineRule="auto"/>
        <w:rPr>
          <w:color w:val="404040"/>
        </w:rPr>
      </w:pP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rPr>
          <w:b w:val="1"/>
          <w:sz w:val="36"/>
          <w:szCs w:val="36"/>
          <w:rtl w:val="0"/>
        </w:rPr>
        <w:t xml:space="preserve">Working screens from project</w:t>
      </w:r>
    </w:p>
    <w:p w:rsidR="00000000" w:rsidDel="00000000" w:rsidP="00000000" w:rsidRDefault="00000000" w:rsidRPr="00000000" w14:paraId="00000041">
      <w:pPr>
        <w:widowControl w:val="0"/>
        <w:spacing w:after="320" w:lineRule="auto"/>
        <w:ind w:left="0" w:firstLine="0"/>
        <w:rPr>
          <w:b w:val="1"/>
          <w:sz w:val="36"/>
          <w:szCs w:val="36"/>
        </w:rPr>
      </w:pPr>
      <w:r w:rsidDel="00000000" w:rsidR="00000000" w:rsidRPr="00000000">
        <w:rPr>
          <w:color w:val="404040"/>
          <w:rtl w:val="0"/>
        </w:rPr>
        <w:t xml:space="preserve">TODO (Jun - waiting for others to provide me images)</w:t>
      </w: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b w:val="1"/>
          <w:sz w:val="36"/>
          <w:szCs w:val="36"/>
          <w:rtl w:val="0"/>
        </w:rPr>
        <w:t xml:space="preserve">Work sharing/Module sharing between teammates</w:t>
      </w:r>
    </w:p>
    <w:p w:rsidR="00000000" w:rsidDel="00000000" w:rsidP="00000000" w:rsidRDefault="00000000" w:rsidRPr="00000000" w14:paraId="00000043">
      <w:pPr>
        <w:widowControl w:val="0"/>
        <w:spacing w:after="320" w:lineRule="auto"/>
        <w:rPr>
          <w:b w:val="1"/>
          <w:sz w:val="36"/>
          <w:szCs w:val="36"/>
        </w:rPr>
      </w:pPr>
      <w:r w:rsidDel="00000000" w:rsidR="00000000" w:rsidRPr="00000000">
        <w:rPr>
          <w:color w:val="404040"/>
          <w:rtl w:val="0"/>
        </w:rPr>
        <w:t xml:space="preserve">TODO </w:t>
      </w:r>
      <w:r w:rsidDel="00000000" w:rsidR="00000000" w:rsidRPr="00000000">
        <w:rPr>
          <w:rtl w:val="0"/>
        </w:rPr>
      </w:r>
    </w:p>
    <w:p w:rsidR="00000000" w:rsidDel="00000000" w:rsidP="00000000" w:rsidRDefault="00000000" w:rsidRPr="00000000" w14:paraId="00000044">
      <w:pPr>
        <w:rPr>
          <w:b w:val="1"/>
          <w:sz w:val="36"/>
          <w:szCs w:val="36"/>
        </w:rPr>
      </w:pPr>
      <w:r w:rsidDel="00000000" w:rsidR="00000000" w:rsidRPr="00000000">
        <w:rPr>
          <w:b w:val="1"/>
          <w:sz w:val="36"/>
          <w:szCs w:val="36"/>
          <w:rtl w:val="0"/>
        </w:rPr>
        <w:t xml:space="preserve">Any issues, blockages with the project</w:t>
      </w:r>
    </w:p>
    <w:p w:rsidR="00000000" w:rsidDel="00000000" w:rsidP="00000000" w:rsidRDefault="00000000" w:rsidRPr="00000000" w14:paraId="00000045">
      <w:pPr>
        <w:widowControl w:val="0"/>
        <w:spacing w:after="320" w:lineRule="auto"/>
        <w:rPr>
          <w:b w:val="1"/>
          <w:sz w:val="36"/>
          <w:szCs w:val="36"/>
        </w:rPr>
      </w:pPr>
      <w:r w:rsidDel="00000000" w:rsidR="00000000" w:rsidRPr="00000000">
        <w:rPr>
          <w:color w:val="404040"/>
          <w:rtl w:val="0"/>
        </w:rPr>
        <w:t xml:space="preserve">TODO </w:t>
      </w: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rPr>
          <w:b w:val="1"/>
          <w:sz w:val="36"/>
          <w:szCs w:val="36"/>
          <w:rtl w:val="0"/>
        </w:rPr>
        <w:t xml:space="preserve">GitHub link for your project</w:t>
      </w:r>
    </w:p>
    <w:p w:rsidR="00000000" w:rsidDel="00000000" w:rsidP="00000000" w:rsidRDefault="00000000" w:rsidRPr="00000000" w14:paraId="00000047">
      <w:pPr>
        <w:widowControl w:val="0"/>
        <w:numPr>
          <w:ilvl w:val="0"/>
          <w:numId w:val="1"/>
        </w:numPr>
        <w:spacing w:after="320" w:lineRule="auto"/>
        <w:ind w:left="720" w:hanging="360"/>
      </w:pPr>
      <w:r w:rsidDel="00000000" w:rsidR="00000000" w:rsidRPr="00000000">
        <w:rPr>
          <w:color w:val="404040"/>
          <w:rtl w:val="0"/>
        </w:rPr>
        <w:t xml:space="preserve">https://github.com/jun0405/umkc_one_circle</w:t>
      </w:r>
      <w:r w:rsidDel="00000000" w:rsidR="00000000" w:rsidRPr="00000000">
        <w:rPr>
          <w:rtl w:val="0"/>
        </w:rPr>
      </w:r>
    </w:p>
    <w:p w:rsidR="00000000" w:rsidDel="00000000" w:rsidP="00000000" w:rsidRDefault="00000000" w:rsidRPr="00000000" w14:paraId="00000048">
      <w:pPr>
        <w:rPr>
          <w:color w:val="404040"/>
        </w:rPr>
      </w:pPr>
      <w:r w:rsidDel="00000000" w:rsidR="00000000" w:rsidRPr="00000000">
        <w:rPr>
          <w:b w:val="1"/>
          <w:sz w:val="36"/>
          <w:szCs w:val="36"/>
          <w:rtl w:val="0"/>
        </w:rPr>
        <w:t xml:space="preserve">References</w:t>
      </w:r>
      <w:r w:rsidDel="00000000" w:rsidR="00000000" w:rsidRPr="00000000">
        <w:rPr>
          <w:rtl w:val="0"/>
        </w:rPr>
      </w:r>
    </w:p>
    <w:p w:rsidR="00000000" w:rsidDel="00000000" w:rsidP="00000000" w:rsidRDefault="00000000" w:rsidRPr="00000000" w14:paraId="00000049">
      <w:pPr>
        <w:widowControl w:val="0"/>
        <w:numPr>
          <w:ilvl w:val="0"/>
          <w:numId w:val="2"/>
        </w:numPr>
        <w:spacing w:after="320" w:lineRule="auto"/>
        <w:ind w:left="720" w:hanging="360"/>
        <w:rPr>
          <w:color w:val="404040"/>
        </w:rPr>
      </w:pPr>
      <w:r w:rsidDel="00000000" w:rsidR="00000000" w:rsidRPr="00000000">
        <w:rPr>
          <w:color w:val="222222"/>
          <w:highlight w:val="white"/>
          <w:rtl w:val="0"/>
        </w:rPr>
        <w:t xml:space="preserve">Huang, G. B., Mattar, M., Berg, T., &amp; Learned-Miller, E. (2008, October). </w:t>
      </w:r>
      <w:r w:rsidDel="00000000" w:rsidR="00000000" w:rsidRPr="00000000">
        <w:rPr>
          <w:i w:val="1"/>
          <w:color w:val="222222"/>
          <w:highlight w:val="white"/>
          <w:rtl w:val="0"/>
        </w:rPr>
        <w:t xml:space="preserve">Labeled faces in the wild: A database for studying face recognition in unconstrained environments</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4A">
      <w:pPr>
        <w:widowControl w:val="0"/>
        <w:spacing w:after="320" w:lineRule="auto"/>
        <w:ind w:left="720" w:firstLine="0"/>
        <w:rPr>
          <w:color w:val="40404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mkqf@umsystem.edu" TargetMode="External"/><Relationship Id="rId7" Type="http://schemas.openxmlformats.org/officeDocument/2006/relationships/hyperlink" Target="mailto:mz9kk@mail.umkc.edu" TargetMode="External"/><Relationship Id="rId8" Type="http://schemas.openxmlformats.org/officeDocument/2006/relationships/hyperlink" Target="mailto:qjy2fc@mail.umk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