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B23D0D" w14:textId="77777777" w:rsidR="003F6CA8" w:rsidRPr="003F6CA8" w:rsidRDefault="003F6CA8" w:rsidP="003F6CA8">
      <w:pPr>
        <w:shd w:val="clear" w:color="auto" w:fill="FFFFFF"/>
        <w:spacing w:before="345" w:after="173" w:line="240" w:lineRule="auto"/>
        <w:outlineLvl w:val="0"/>
        <w:rPr>
          <w:rFonts w:ascii="Times New Roman" w:eastAsia="Times New Roman" w:hAnsi="Times New Roman" w:cs="Times New Roman"/>
          <w:color w:val="000000" w:themeColor="text1"/>
          <w:spacing w:val="2"/>
          <w:kern w:val="36"/>
          <w:sz w:val="24"/>
          <w:szCs w:val="24"/>
        </w:rPr>
      </w:pPr>
      <w:r w:rsidRPr="003F6CA8">
        <w:rPr>
          <w:rFonts w:ascii="Times New Roman" w:eastAsia="Times New Roman" w:hAnsi="Times New Roman" w:cs="Times New Roman"/>
          <w:color w:val="000000" w:themeColor="text1"/>
          <w:spacing w:val="2"/>
          <w:kern w:val="36"/>
          <w:sz w:val="24"/>
          <w:szCs w:val="24"/>
        </w:rPr>
        <w:t>Final Project</w:t>
      </w:r>
    </w:p>
    <w:p w14:paraId="32DD0539" w14:textId="380DB69F" w:rsidR="003F6CA8" w:rsidRPr="003F6CA8" w:rsidRDefault="003F6CA8" w:rsidP="003F6CA8">
      <w:pPr>
        <w:shd w:val="clear" w:color="auto" w:fill="FFFFFF"/>
        <w:spacing w:before="173" w:after="173" w:line="240" w:lineRule="auto"/>
        <w:outlineLvl w:val="3"/>
        <w:rPr>
          <w:rFonts w:ascii="Times New Roman" w:eastAsia="Times New Roman" w:hAnsi="Times New Roman" w:cs="Times New Roman"/>
          <w:color w:val="000000" w:themeColor="text1"/>
          <w:spacing w:val="2"/>
          <w:sz w:val="24"/>
          <w:szCs w:val="24"/>
        </w:rPr>
      </w:pPr>
      <w:r>
        <w:rPr>
          <w:rFonts w:ascii="Times New Roman" w:eastAsia="Times New Roman" w:hAnsi="Times New Roman" w:cs="Times New Roman"/>
          <w:color w:val="000000" w:themeColor="text1"/>
          <w:spacing w:val="2"/>
          <w:sz w:val="24"/>
          <w:szCs w:val="24"/>
        </w:rPr>
        <w:t xml:space="preserve">Dr. Osita Onyejekwe </w:t>
      </w:r>
    </w:p>
    <w:p w14:paraId="74891E15" w14:textId="77777777" w:rsidR="003F6CA8" w:rsidRPr="003F6CA8" w:rsidRDefault="003F6CA8" w:rsidP="003F6CA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pacing w:val="2"/>
          <w:sz w:val="24"/>
          <w:szCs w:val="24"/>
        </w:rPr>
      </w:pPr>
      <w:hyperlink r:id="rId5" w:anchor="important-note" w:history="1">
        <w:r w:rsidRPr="003F6CA8">
          <w:rPr>
            <w:rFonts w:ascii="Times New Roman" w:eastAsia="Times New Roman" w:hAnsi="Times New Roman" w:cs="Times New Roman"/>
            <w:color w:val="000000" w:themeColor="text1"/>
            <w:spacing w:val="2"/>
            <w:sz w:val="24"/>
            <w:szCs w:val="24"/>
          </w:rPr>
          <w:t>Important note</w:t>
        </w:r>
      </w:hyperlink>
    </w:p>
    <w:p w14:paraId="4B5401CA" w14:textId="77777777" w:rsidR="003F6CA8" w:rsidRPr="003F6CA8" w:rsidRDefault="003F6CA8" w:rsidP="003F6CA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pacing w:val="2"/>
          <w:sz w:val="24"/>
          <w:szCs w:val="24"/>
        </w:rPr>
      </w:pPr>
      <w:hyperlink r:id="rId6" w:anchor="project-outline" w:history="1">
        <w:r w:rsidRPr="003F6CA8">
          <w:rPr>
            <w:rFonts w:ascii="Times New Roman" w:eastAsia="Times New Roman" w:hAnsi="Times New Roman" w:cs="Times New Roman"/>
            <w:color w:val="000000" w:themeColor="text1"/>
            <w:spacing w:val="2"/>
            <w:sz w:val="24"/>
            <w:szCs w:val="24"/>
          </w:rPr>
          <w:t>Project outline</w:t>
        </w:r>
      </w:hyperlink>
    </w:p>
    <w:p w14:paraId="70D58D74" w14:textId="77777777" w:rsidR="003F6CA8" w:rsidRPr="003F6CA8" w:rsidRDefault="003F6CA8" w:rsidP="003F6CA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pacing w:val="2"/>
          <w:sz w:val="24"/>
          <w:szCs w:val="24"/>
        </w:rPr>
      </w:pPr>
      <w:hyperlink r:id="rId7" w:anchor="collaboration-policy" w:history="1">
        <w:r w:rsidRPr="003F6CA8">
          <w:rPr>
            <w:rFonts w:ascii="Times New Roman" w:eastAsia="Times New Roman" w:hAnsi="Times New Roman" w:cs="Times New Roman"/>
            <w:color w:val="000000" w:themeColor="text1"/>
            <w:spacing w:val="2"/>
            <w:sz w:val="24"/>
            <w:szCs w:val="24"/>
          </w:rPr>
          <w:t>Collaboration policy</w:t>
        </w:r>
      </w:hyperlink>
    </w:p>
    <w:p w14:paraId="4BA08AA2" w14:textId="77777777" w:rsidR="003F6CA8" w:rsidRPr="003F6CA8" w:rsidRDefault="003F6CA8" w:rsidP="003F6CA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pacing w:val="2"/>
          <w:sz w:val="24"/>
          <w:szCs w:val="24"/>
        </w:rPr>
      </w:pPr>
      <w:hyperlink r:id="rId8" w:anchor="project-requirements" w:history="1">
        <w:r w:rsidRPr="003F6CA8">
          <w:rPr>
            <w:rFonts w:ascii="Times New Roman" w:eastAsia="Times New Roman" w:hAnsi="Times New Roman" w:cs="Times New Roman"/>
            <w:color w:val="000000" w:themeColor="text1"/>
            <w:spacing w:val="2"/>
            <w:sz w:val="24"/>
            <w:szCs w:val="24"/>
          </w:rPr>
          <w:t>Project requirements</w:t>
        </w:r>
      </w:hyperlink>
    </w:p>
    <w:p w14:paraId="68F34D7A" w14:textId="77777777" w:rsidR="003F6CA8" w:rsidRPr="003F6CA8" w:rsidRDefault="003F6CA8" w:rsidP="003F6CA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themeColor="text1"/>
          <w:spacing w:val="2"/>
          <w:sz w:val="24"/>
          <w:szCs w:val="24"/>
        </w:rPr>
      </w:pPr>
      <w:hyperlink r:id="rId9" w:anchor="submitting-data-files" w:history="1">
        <w:r w:rsidRPr="003F6CA8">
          <w:rPr>
            <w:rFonts w:ascii="Times New Roman" w:eastAsia="Times New Roman" w:hAnsi="Times New Roman" w:cs="Times New Roman"/>
            <w:color w:val="000000" w:themeColor="text1"/>
            <w:spacing w:val="2"/>
            <w:sz w:val="24"/>
            <w:szCs w:val="24"/>
          </w:rPr>
          <w:t>Submitting data files</w:t>
        </w:r>
      </w:hyperlink>
    </w:p>
    <w:p w14:paraId="58F03F59" w14:textId="77777777" w:rsidR="003F6CA8" w:rsidRPr="003F6CA8" w:rsidRDefault="003F6CA8" w:rsidP="003F6CA8">
      <w:pPr>
        <w:shd w:val="clear" w:color="auto" w:fill="FFFFFF"/>
        <w:spacing w:before="173" w:after="173" w:line="240" w:lineRule="auto"/>
        <w:outlineLvl w:val="3"/>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Due: 11:59PM ET Monday, December 14, 2020</w:t>
      </w:r>
    </w:p>
    <w:p w14:paraId="13BB271B" w14:textId="77777777" w:rsidR="003F6CA8" w:rsidRPr="003F6CA8" w:rsidRDefault="003F6CA8" w:rsidP="003F6CA8">
      <w:pPr>
        <w:shd w:val="clear" w:color="auto" w:fill="FFFFFF"/>
        <w:spacing w:before="345" w:after="173" w:line="240" w:lineRule="auto"/>
        <w:outlineLvl w:val="2"/>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Important note</w:t>
      </w:r>
    </w:p>
    <w:p w14:paraId="0DD7EE42" w14:textId="77777777" w:rsidR="003F6CA8" w:rsidRPr="003F6CA8" w:rsidRDefault="003F6CA8" w:rsidP="003F6CA8">
      <w:pPr>
        <w:shd w:val="clear" w:color="auto" w:fill="FFFFFF"/>
        <w:spacing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 xml:space="preserve">Regardless of your grading basis, in order to pass the </w:t>
      </w:r>
      <w:proofErr w:type="gramStart"/>
      <w:r w:rsidRPr="003F6CA8">
        <w:rPr>
          <w:rFonts w:ascii="Times New Roman" w:eastAsia="Times New Roman" w:hAnsi="Times New Roman" w:cs="Times New Roman"/>
          <w:color w:val="000000" w:themeColor="text1"/>
          <w:spacing w:val="2"/>
          <w:sz w:val="24"/>
          <w:szCs w:val="24"/>
        </w:rPr>
        <w:t>course</w:t>
      </w:r>
      <w:proofErr w:type="gramEnd"/>
      <w:r w:rsidRPr="003F6CA8">
        <w:rPr>
          <w:rFonts w:ascii="Times New Roman" w:eastAsia="Times New Roman" w:hAnsi="Times New Roman" w:cs="Times New Roman"/>
          <w:color w:val="000000" w:themeColor="text1"/>
          <w:spacing w:val="2"/>
          <w:sz w:val="24"/>
          <w:szCs w:val="24"/>
        </w:rPr>
        <w:t xml:space="preserve"> you must achieve a score of at least 50% (at least 21/40) on the final project.</w:t>
      </w:r>
    </w:p>
    <w:p w14:paraId="2FDC1D57" w14:textId="77777777" w:rsidR="003F6CA8" w:rsidRPr="003F6CA8" w:rsidRDefault="003F6CA8" w:rsidP="003F6CA8">
      <w:pPr>
        <w:shd w:val="clear" w:color="auto" w:fill="FFFFFF"/>
        <w:spacing w:before="345" w:after="173" w:line="240" w:lineRule="auto"/>
        <w:outlineLvl w:val="2"/>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Project outline</w:t>
      </w:r>
    </w:p>
    <w:p w14:paraId="2A5E5166"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Your task for this project is to write a report that examines </w:t>
      </w:r>
      <w:r w:rsidRPr="003F6CA8">
        <w:rPr>
          <w:rFonts w:ascii="Times New Roman" w:eastAsia="Times New Roman" w:hAnsi="Times New Roman" w:cs="Times New Roman"/>
          <w:b/>
          <w:bCs/>
          <w:color w:val="000000" w:themeColor="text1"/>
          <w:spacing w:val="2"/>
          <w:sz w:val="24"/>
          <w:szCs w:val="24"/>
        </w:rPr>
        <w:t>one</w:t>
      </w:r>
      <w:r w:rsidRPr="003F6CA8">
        <w:rPr>
          <w:rFonts w:ascii="Times New Roman" w:eastAsia="Times New Roman" w:hAnsi="Times New Roman" w:cs="Times New Roman"/>
          <w:color w:val="000000" w:themeColor="text1"/>
          <w:spacing w:val="2"/>
          <w:sz w:val="24"/>
          <w:szCs w:val="24"/>
        </w:rPr>
        <w:t> of the following two questions, each of which probes the question of income inequality between groups:</w:t>
      </w:r>
    </w:p>
    <w:p w14:paraId="7F6571C5" w14:textId="77777777" w:rsidR="003F6CA8" w:rsidRPr="003F6CA8" w:rsidRDefault="003F6CA8" w:rsidP="003F6CA8">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Sex-related differences: Is there a significant difference in income between </w:t>
      </w:r>
      <w:r w:rsidRPr="003F6CA8">
        <w:rPr>
          <w:rFonts w:ascii="Times New Roman" w:eastAsia="Times New Roman" w:hAnsi="Times New Roman" w:cs="Times New Roman"/>
          <w:b/>
          <w:bCs/>
          <w:color w:val="000000" w:themeColor="text1"/>
          <w:spacing w:val="2"/>
          <w:sz w:val="24"/>
          <w:szCs w:val="24"/>
        </w:rPr>
        <w:t>men and women</w:t>
      </w:r>
      <w:r w:rsidRPr="003F6CA8">
        <w:rPr>
          <w:rFonts w:ascii="Times New Roman" w:eastAsia="Times New Roman" w:hAnsi="Times New Roman" w:cs="Times New Roman"/>
          <w:color w:val="000000" w:themeColor="text1"/>
          <w:spacing w:val="2"/>
          <w:sz w:val="24"/>
          <w:szCs w:val="24"/>
        </w:rPr>
        <w:t>? Does the difference vary depending on other factors (e.g., education, marital status, criminal history, drug use, childhood household factors, profession, etc.)?</w:t>
      </w:r>
    </w:p>
    <w:p w14:paraId="71CA89D9" w14:textId="77777777" w:rsidR="003F6CA8" w:rsidRPr="003F6CA8" w:rsidRDefault="003F6CA8" w:rsidP="003F6CA8">
      <w:pPr>
        <w:numPr>
          <w:ilvl w:val="0"/>
          <w:numId w:val="3"/>
        </w:numPr>
        <w:shd w:val="clear" w:color="auto" w:fill="FFFFFF"/>
        <w:spacing w:before="100" w:beforeAutospacing="1" w:after="100" w:afterAutospacing="1"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Race-related differences: Is there a significant difference in income across </w:t>
      </w:r>
      <w:r w:rsidRPr="003F6CA8">
        <w:rPr>
          <w:rFonts w:ascii="Times New Roman" w:eastAsia="Times New Roman" w:hAnsi="Times New Roman" w:cs="Times New Roman"/>
          <w:b/>
          <w:bCs/>
          <w:color w:val="000000" w:themeColor="text1"/>
          <w:spacing w:val="2"/>
          <w:sz w:val="24"/>
          <w:szCs w:val="24"/>
        </w:rPr>
        <w:t>racial groups</w:t>
      </w:r>
      <w:r w:rsidRPr="003F6CA8">
        <w:rPr>
          <w:rFonts w:ascii="Times New Roman" w:eastAsia="Times New Roman" w:hAnsi="Times New Roman" w:cs="Times New Roman"/>
          <w:color w:val="000000" w:themeColor="text1"/>
          <w:spacing w:val="2"/>
          <w:sz w:val="24"/>
          <w:szCs w:val="24"/>
        </w:rPr>
        <w:t xml:space="preserve">? Does the difference vary depending on other factors (e.g., education, marital status, criminal history, drug use, childhood household factors, profession, etc.)? Note: for this problem you may find it easiest to focus on differences between just two groups. E.g., </w:t>
      </w:r>
      <w:proofErr w:type="gramStart"/>
      <w:r w:rsidRPr="003F6CA8">
        <w:rPr>
          <w:rFonts w:ascii="Times New Roman" w:eastAsia="Times New Roman" w:hAnsi="Times New Roman" w:cs="Times New Roman"/>
          <w:color w:val="000000" w:themeColor="text1"/>
          <w:spacing w:val="2"/>
          <w:sz w:val="24"/>
          <w:szCs w:val="24"/>
        </w:rPr>
        <w:t>Black</w:t>
      </w:r>
      <w:proofErr w:type="gramEnd"/>
      <w:r w:rsidRPr="003F6CA8">
        <w:rPr>
          <w:rFonts w:ascii="Times New Roman" w:eastAsia="Times New Roman" w:hAnsi="Times New Roman" w:cs="Times New Roman"/>
          <w:color w:val="000000" w:themeColor="text1"/>
          <w:spacing w:val="2"/>
          <w:sz w:val="24"/>
          <w:szCs w:val="24"/>
        </w:rPr>
        <w:t xml:space="preserve"> and non-Black, non-Hispanic.</w:t>
      </w:r>
    </w:p>
    <w:p w14:paraId="021750A2"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 xml:space="preserve">To address this </w:t>
      </w:r>
      <w:proofErr w:type="gramStart"/>
      <w:r w:rsidRPr="003F6CA8">
        <w:rPr>
          <w:rFonts w:ascii="Times New Roman" w:eastAsia="Times New Roman" w:hAnsi="Times New Roman" w:cs="Times New Roman"/>
          <w:color w:val="000000" w:themeColor="text1"/>
          <w:spacing w:val="2"/>
          <w:sz w:val="24"/>
          <w:szCs w:val="24"/>
        </w:rPr>
        <w:t>problem</w:t>
      </w:r>
      <w:proofErr w:type="gramEnd"/>
      <w:r w:rsidRPr="003F6CA8">
        <w:rPr>
          <w:rFonts w:ascii="Times New Roman" w:eastAsia="Times New Roman" w:hAnsi="Times New Roman" w:cs="Times New Roman"/>
          <w:color w:val="000000" w:themeColor="text1"/>
          <w:spacing w:val="2"/>
          <w:sz w:val="24"/>
          <w:szCs w:val="24"/>
        </w:rPr>
        <w:t xml:space="preserve"> you will use the NLSY97 (National Longitudinal Survey of Youth, 1997 cohort) data set. The NLSY97 data set contains survey responses on thousands of individuals who have been surveyed every one or two years starting in 1997.</w:t>
      </w:r>
    </w:p>
    <w:p w14:paraId="537D01A2" w14:textId="66C83B11" w:rsid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b/>
          <w:bCs/>
          <w:color w:val="000000" w:themeColor="text1"/>
          <w:spacing w:val="2"/>
          <w:sz w:val="24"/>
          <w:szCs w:val="24"/>
        </w:rPr>
        <w:t>Base data set</w:t>
      </w:r>
      <w:r w:rsidRPr="003F6CA8">
        <w:rPr>
          <w:rFonts w:ascii="Times New Roman" w:eastAsia="Times New Roman" w:hAnsi="Times New Roman" w:cs="Times New Roman"/>
          <w:color w:val="000000" w:themeColor="text1"/>
          <w:spacing w:val="2"/>
          <w:sz w:val="24"/>
          <w:szCs w:val="24"/>
        </w:rPr>
        <w:t xml:space="preserve">: To get you started, </w:t>
      </w:r>
      <w:proofErr w:type="gramStart"/>
      <w:r w:rsidRPr="003F6CA8">
        <w:rPr>
          <w:rFonts w:ascii="Times New Roman" w:eastAsia="Times New Roman" w:hAnsi="Times New Roman" w:cs="Times New Roman"/>
          <w:color w:val="000000" w:themeColor="text1"/>
          <w:spacing w:val="2"/>
          <w:sz w:val="24"/>
          <w:szCs w:val="24"/>
        </w:rPr>
        <w:t>I’ve</w:t>
      </w:r>
      <w:proofErr w:type="gramEnd"/>
      <w:r w:rsidRPr="003F6CA8">
        <w:rPr>
          <w:rFonts w:ascii="Times New Roman" w:eastAsia="Times New Roman" w:hAnsi="Times New Roman" w:cs="Times New Roman"/>
          <w:color w:val="000000" w:themeColor="text1"/>
          <w:spacing w:val="2"/>
          <w:sz w:val="24"/>
          <w:szCs w:val="24"/>
        </w:rPr>
        <w:t xml:space="preserve"> pulled together 90 variables from the broader data set. This base data set is posted on the course website, along with accompanying info files that tell you about the variables. </w:t>
      </w:r>
      <w:proofErr w:type="gramStart"/>
      <w:r w:rsidRPr="003F6CA8">
        <w:rPr>
          <w:rFonts w:ascii="Times New Roman" w:eastAsia="Times New Roman" w:hAnsi="Times New Roman" w:cs="Times New Roman"/>
          <w:color w:val="000000" w:themeColor="text1"/>
          <w:spacing w:val="2"/>
          <w:sz w:val="24"/>
          <w:szCs w:val="24"/>
        </w:rPr>
        <w:t>There’s</w:t>
      </w:r>
      <w:proofErr w:type="gramEnd"/>
      <w:r w:rsidRPr="003F6CA8">
        <w:rPr>
          <w:rFonts w:ascii="Times New Roman" w:eastAsia="Times New Roman" w:hAnsi="Times New Roman" w:cs="Times New Roman"/>
          <w:color w:val="000000" w:themeColor="text1"/>
          <w:spacing w:val="2"/>
          <w:sz w:val="24"/>
          <w:szCs w:val="24"/>
        </w:rPr>
        <w:t xml:space="preserve"> also a starter script that gets you started with some basic variable renaming (though you’ll want to go further than what’s shown there).</w:t>
      </w:r>
    </w:p>
    <w:p w14:paraId="2A8EE6A0" w14:textId="47324DBC" w:rsid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p>
    <w:p w14:paraId="6FDCF551"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p>
    <w:p w14:paraId="7DB49930"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lastRenderedPageBreak/>
        <w:t>A natural outcome variable for the data is TOTAL INCOME FROM WAGES AND SALARY IN PAST CALENDAR YEAR (2017 survey question). This variable gets renamed to YINC-1700_2017 by the starter script provided. Note that this quantity is </w:t>
      </w:r>
      <w:r w:rsidRPr="003F6CA8">
        <w:rPr>
          <w:rFonts w:ascii="Times New Roman" w:eastAsia="Times New Roman" w:hAnsi="Times New Roman" w:cs="Times New Roman"/>
          <w:b/>
          <w:bCs/>
          <w:color w:val="000000" w:themeColor="text1"/>
          <w:spacing w:val="2"/>
          <w:sz w:val="24"/>
          <w:szCs w:val="24"/>
        </w:rPr>
        <w:t>truncated</w:t>
      </w:r>
      <w:r w:rsidRPr="003F6CA8">
        <w:rPr>
          <w:rFonts w:ascii="Times New Roman" w:eastAsia="Times New Roman" w:hAnsi="Times New Roman" w:cs="Times New Roman"/>
          <w:color w:val="000000" w:themeColor="text1"/>
          <w:spacing w:val="2"/>
          <w:sz w:val="24"/>
          <w:szCs w:val="24"/>
        </w:rPr>
        <w:t> aka </w:t>
      </w:r>
      <w:proofErr w:type="spellStart"/>
      <w:r w:rsidRPr="003F6CA8">
        <w:rPr>
          <w:rFonts w:ascii="Times New Roman" w:eastAsia="Times New Roman" w:hAnsi="Times New Roman" w:cs="Times New Roman"/>
          <w:b/>
          <w:bCs/>
          <w:color w:val="000000" w:themeColor="text1"/>
          <w:spacing w:val="2"/>
          <w:sz w:val="24"/>
          <w:szCs w:val="24"/>
        </w:rPr>
        <w:t>topcoded</w:t>
      </w:r>
      <w:proofErr w:type="spellEnd"/>
      <w:r w:rsidRPr="003F6CA8">
        <w:rPr>
          <w:rFonts w:ascii="Times New Roman" w:eastAsia="Times New Roman" w:hAnsi="Times New Roman" w:cs="Times New Roman"/>
          <w:color w:val="000000" w:themeColor="text1"/>
          <w:spacing w:val="2"/>
          <w:sz w:val="24"/>
          <w:szCs w:val="24"/>
        </w:rPr>
        <w:t xml:space="preserve">, meaning that you do not get to see the actual incomes for the top 2% of earners. For the top 2% of earners, the income variable is set to the average income among the 2% of earners. The implication of this </w:t>
      </w:r>
      <w:proofErr w:type="spellStart"/>
      <w:r w:rsidRPr="003F6CA8">
        <w:rPr>
          <w:rFonts w:ascii="Times New Roman" w:eastAsia="Times New Roman" w:hAnsi="Times New Roman" w:cs="Times New Roman"/>
          <w:color w:val="000000" w:themeColor="text1"/>
          <w:spacing w:val="2"/>
          <w:sz w:val="24"/>
          <w:szCs w:val="24"/>
        </w:rPr>
        <w:t>topcoding</w:t>
      </w:r>
      <w:proofErr w:type="spellEnd"/>
      <w:r w:rsidRPr="003F6CA8">
        <w:rPr>
          <w:rFonts w:ascii="Times New Roman" w:eastAsia="Times New Roman" w:hAnsi="Times New Roman" w:cs="Times New Roman"/>
          <w:color w:val="000000" w:themeColor="text1"/>
          <w:spacing w:val="2"/>
          <w:sz w:val="24"/>
          <w:szCs w:val="24"/>
        </w:rPr>
        <w:t xml:space="preserve"> is something </w:t>
      </w:r>
      <w:proofErr w:type="gramStart"/>
      <w:r w:rsidRPr="003F6CA8">
        <w:rPr>
          <w:rFonts w:ascii="Times New Roman" w:eastAsia="Times New Roman" w:hAnsi="Times New Roman" w:cs="Times New Roman"/>
          <w:color w:val="000000" w:themeColor="text1"/>
          <w:spacing w:val="2"/>
          <w:sz w:val="24"/>
          <w:szCs w:val="24"/>
        </w:rPr>
        <w:t>you’ll</w:t>
      </w:r>
      <w:proofErr w:type="gramEnd"/>
      <w:r w:rsidRPr="003F6CA8">
        <w:rPr>
          <w:rFonts w:ascii="Times New Roman" w:eastAsia="Times New Roman" w:hAnsi="Times New Roman" w:cs="Times New Roman"/>
          <w:color w:val="000000" w:themeColor="text1"/>
          <w:spacing w:val="2"/>
          <w:sz w:val="24"/>
          <w:szCs w:val="24"/>
        </w:rPr>
        <w:t xml:space="preserve"> want to discuss as part of your analysis.</w:t>
      </w:r>
    </w:p>
    <w:p w14:paraId="1465C884" w14:textId="77777777" w:rsidR="003F6CA8" w:rsidRPr="003F6CA8" w:rsidRDefault="003F6CA8" w:rsidP="003F6CA8">
      <w:pPr>
        <w:shd w:val="clear" w:color="auto" w:fill="FFFFFF"/>
        <w:spacing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You are </w:t>
      </w:r>
      <w:r w:rsidRPr="003F6CA8">
        <w:rPr>
          <w:rFonts w:ascii="Times New Roman" w:eastAsia="Times New Roman" w:hAnsi="Times New Roman" w:cs="Times New Roman"/>
          <w:b/>
          <w:bCs/>
          <w:color w:val="000000" w:themeColor="text1"/>
          <w:spacing w:val="2"/>
          <w:sz w:val="24"/>
          <w:szCs w:val="24"/>
        </w:rPr>
        <w:t>not</w:t>
      </w:r>
      <w:r w:rsidRPr="003F6CA8">
        <w:rPr>
          <w:rFonts w:ascii="Times New Roman" w:eastAsia="Times New Roman" w:hAnsi="Times New Roman" w:cs="Times New Roman"/>
          <w:color w:val="000000" w:themeColor="text1"/>
          <w:spacing w:val="2"/>
          <w:sz w:val="24"/>
          <w:szCs w:val="24"/>
        </w:rPr>
        <w:t> expected to use all 90+ variables in your analysis. It suffices to choose a total of 8-14 variables (income, sex/race, + 6-12 others) and to perform a thorough analysis using just those variables.</w:t>
      </w:r>
    </w:p>
    <w:p w14:paraId="1FCA3005" w14:textId="77777777" w:rsidR="003F6CA8" w:rsidRPr="003F6CA8" w:rsidRDefault="003F6CA8" w:rsidP="003F6CA8">
      <w:pPr>
        <w:shd w:val="clear" w:color="auto" w:fill="FFFFFF"/>
        <w:spacing w:before="345" w:after="173" w:line="240" w:lineRule="auto"/>
        <w:outlineLvl w:val="2"/>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Collaboration policy</w:t>
      </w:r>
    </w:p>
    <w:p w14:paraId="2AA0EEE8"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This is a </w:t>
      </w:r>
      <w:r w:rsidRPr="003F6CA8">
        <w:rPr>
          <w:rFonts w:ascii="Times New Roman" w:eastAsia="Times New Roman" w:hAnsi="Times New Roman" w:cs="Times New Roman"/>
          <w:b/>
          <w:bCs/>
          <w:color w:val="000000" w:themeColor="text1"/>
          <w:spacing w:val="2"/>
          <w:sz w:val="24"/>
          <w:szCs w:val="24"/>
        </w:rPr>
        <w:t>group project</w:t>
      </w:r>
      <w:r w:rsidRPr="003F6CA8">
        <w:rPr>
          <w:rFonts w:ascii="Times New Roman" w:eastAsia="Times New Roman" w:hAnsi="Times New Roman" w:cs="Times New Roman"/>
          <w:color w:val="000000" w:themeColor="text1"/>
          <w:spacing w:val="2"/>
          <w:sz w:val="24"/>
          <w:szCs w:val="24"/>
        </w:rPr>
        <w:t>. While you may undertake the project independently, you may also work in teams of 2-3 students.</w:t>
      </w:r>
    </w:p>
    <w:p w14:paraId="7AFA11DF"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While you are not prohibited from discussing the project outside of your group, everything that your team submits must be your team’s own work product. You are not permitted to share project code or text with members of other teams.</w:t>
      </w:r>
    </w:p>
    <w:p w14:paraId="668C7ED0"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 xml:space="preserve">All </w:t>
      </w:r>
      <w:proofErr w:type="gramStart"/>
      <w:r w:rsidRPr="003F6CA8">
        <w:rPr>
          <w:rFonts w:ascii="Times New Roman" w:eastAsia="Times New Roman" w:hAnsi="Times New Roman" w:cs="Times New Roman"/>
          <w:color w:val="000000" w:themeColor="text1"/>
          <w:spacing w:val="2"/>
          <w:sz w:val="24"/>
          <w:szCs w:val="24"/>
        </w:rPr>
        <w:t>student</w:t>
      </w:r>
      <w:proofErr w:type="gramEnd"/>
      <w:r w:rsidRPr="003F6CA8">
        <w:rPr>
          <w:rFonts w:ascii="Times New Roman" w:eastAsia="Times New Roman" w:hAnsi="Times New Roman" w:cs="Times New Roman"/>
          <w:color w:val="000000" w:themeColor="text1"/>
          <w:spacing w:val="2"/>
          <w:sz w:val="24"/>
          <w:szCs w:val="24"/>
        </w:rPr>
        <w:t xml:space="preserve"> are expected to comply with the CMU policy on academic integrity. This policy can be found online at </w:t>
      </w:r>
      <w:hyperlink r:id="rId10" w:history="1">
        <w:r w:rsidRPr="003F6CA8">
          <w:rPr>
            <w:rFonts w:ascii="Times New Roman" w:eastAsia="Times New Roman" w:hAnsi="Times New Roman" w:cs="Times New Roman"/>
            <w:color w:val="000000" w:themeColor="text1"/>
            <w:spacing w:val="2"/>
            <w:sz w:val="24"/>
            <w:szCs w:val="24"/>
          </w:rPr>
          <w:t>http://www.cmu.edu/academic-integrity/</w:t>
        </w:r>
      </w:hyperlink>
      <w:r w:rsidRPr="003F6CA8">
        <w:rPr>
          <w:rFonts w:ascii="Times New Roman" w:eastAsia="Times New Roman" w:hAnsi="Times New Roman" w:cs="Times New Roman"/>
          <w:color w:val="000000" w:themeColor="text1"/>
          <w:spacing w:val="2"/>
          <w:sz w:val="24"/>
          <w:szCs w:val="24"/>
        </w:rPr>
        <w:t>.</w:t>
      </w:r>
    </w:p>
    <w:p w14:paraId="36E9D37F"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Any submitted project that is deemed by the instructor to be in violation of the collaboration policy or academic integrity policy will receive a score of 0. Since a passing score on the project is necessary for passing the class, anyone deemed to be in violation of the policies will automatically fail the class.</w:t>
      </w:r>
    </w:p>
    <w:p w14:paraId="4363721F" w14:textId="77777777" w:rsidR="003F6CA8" w:rsidRPr="003F6CA8" w:rsidRDefault="003F6CA8" w:rsidP="003F6CA8">
      <w:pPr>
        <w:shd w:val="clear" w:color="auto" w:fill="FFFFFF"/>
        <w:spacing w:before="345" w:after="173" w:line="240" w:lineRule="auto"/>
        <w:outlineLvl w:val="2"/>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Project requirements</w:t>
      </w:r>
    </w:p>
    <w:p w14:paraId="591DF7EF"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Your end-product for the project will be an R Markdown report that covers the following.</w:t>
      </w:r>
    </w:p>
    <w:p w14:paraId="6DBD8282" w14:textId="77777777" w:rsidR="003F6CA8" w:rsidRPr="003F6CA8" w:rsidRDefault="003F6CA8" w:rsidP="003F6CA8">
      <w:pPr>
        <w:shd w:val="clear" w:color="auto" w:fill="FFFFFF"/>
        <w:spacing w:before="173" w:after="173" w:line="240" w:lineRule="auto"/>
        <w:outlineLvl w:val="3"/>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1. Data processing and summarization (12 points)</w:t>
      </w:r>
    </w:p>
    <w:p w14:paraId="1A44AAA4" w14:textId="0ABC2455" w:rsid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You should begin by describing the data you have available. You will want to display tabular summaries of means and proportions where appropriate. Since the main question is one of gender differences, you may want your tabular summaries to also break things down by gender.</w:t>
      </w:r>
    </w:p>
    <w:p w14:paraId="6ECA86C0" w14:textId="6AA06497" w:rsid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p>
    <w:p w14:paraId="263FE3FA" w14:textId="7C19AF9B" w:rsid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p>
    <w:p w14:paraId="0072B996" w14:textId="4C464EBD" w:rsid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p>
    <w:p w14:paraId="404778AF" w14:textId="10EDB695" w:rsid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p>
    <w:p w14:paraId="0A821FEA"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p>
    <w:p w14:paraId="57532154"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b/>
          <w:bCs/>
          <w:color w:val="000000" w:themeColor="text1"/>
          <w:spacing w:val="2"/>
          <w:sz w:val="24"/>
          <w:szCs w:val="24"/>
        </w:rPr>
        <w:lastRenderedPageBreak/>
        <w:t>Your score for this section will be based on the following criteria</w:t>
      </w:r>
      <w:r w:rsidRPr="003F6CA8">
        <w:rPr>
          <w:rFonts w:ascii="Times New Roman" w:eastAsia="Times New Roman" w:hAnsi="Times New Roman" w:cs="Times New Roman"/>
          <w:color w:val="000000" w:themeColor="text1"/>
          <w:spacing w:val="2"/>
          <w:sz w:val="24"/>
          <w:szCs w:val="24"/>
        </w:rPr>
        <w:t>:</w:t>
      </w:r>
    </w:p>
    <w:p w14:paraId="2B3285DC" w14:textId="77777777" w:rsidR="003F6CA8" w:rsidRPr="003F6CA8" w:rsidRDefault="003F6CA8" w:rsidP="003F6CA8">
      <w:pPr>
        <w:numPr>
          <w:ilvl w:val="0"/>
          <w:numId w:val="4"/>
        </w:num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Meaningful variable names, factor variables, and factor level names</w:t>
      </w:r>
    </w:p>
    <w:p w14:paraId="4C460371" w14:textId="77777777" w:rsidR="003F6CA8" w:rsidRPr="003F6CA8" w:rsidRDefault="003F6CA8" w:rsidP="003F6CA8">
      <w:pPr>
        <w:numPr>
          <w:ilvl w:val="0"/>
          <w:numId w:val="4"/>
        </w:num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Insightful graphical and tabular summaries of the data</w:t>
      </w:r>
    </w:p>
    <w:p w14:paraId="34FEDA92" w14:textId="77777777" w:rsidR="003F6CA8" w:rsidRPr="003F6CA8" w:rsidRDefault="003F6CA8" w:rsidP="003F6CA8">
      <w:pPr>
        <w:numPr>
          <w:ilvl w:val="0"/>
          <w:numId w:val="4"/>
        </w:num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Proper labelling of figure axes and table columns</w:t>
      </w:r>
    </w:p>
    <w:p w14:paraId="3013E8AF" w14:textId="77777777" w:rsidR="003F6CA8" w:rsidRPr="003F6CA8" w:rsidRDefault="003F6CA8" w:rsidP="003F6CA8">
      <w:pPr>
        <w:numPr>
          <w:ilvl w:val="0"/>
          <w:numId w:val="4"/>
        </w:num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Discussion of the graphical and tabular summaries.</w:t>
      </w:r>
    </w:p>
    <w:p w14:paraId="06D24CA8"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b/>
          <w:bCs/>
          <w:color w:val="000000" w:themeColor="text1"/>
          <w:spacing w:val="2"/>
          <w:sz w:val="24"/>
          <w:szCs w:val="24"/>
        </w:rPr>
        <w:t>Note</w:t>
      </w:r>
      <w:r w:rsidRPr="003F6CA8">
        <w:rPr>
          <w:rFonts w:ascii="Times New Roman" w:eastAsia="Times New Roman" w:hAnsi="Times New Roman" w:cs="Times New Roman"/>
          <w:color w:val="000000" w:themeColor="text1"/>
          <w:spacing w:val="2"/>
          <w:sz w:val="24"/>
          <w:szCs w:val="24"/>
        </w:rPr>
        <w:t xml:space="preserve">: Figures and tables that are presented without accompanying description/discussion will receive at most half credit. To earn full credit, you must describe what each table/figure is showing and discuss any key takeaways. In other words, it is not sufficient to simply display R output. You must also provide thoughtful discussion of the output. Make sure that your discussion could easily be understood by a </w:t>
      </w:r>
      <w:proofErr w:type="gramStart"/>
      <w:r w:rsidRPr="003F6CA8">
        <w:rPr>
          <w:rFonts w:ascii="Times New Roman" w:eastAsia="Times New Roman" w:hAnsi="Times New Roman" w:cs="Times New Roman"/>
          <w:color w:val="000000" w:themeColor="text1"/>
          <w:spacing w:val="2"/>
          <w:sz w:val="24"/>
          <w:szCs w:val="24"/>
        </w:rPr>
        <w:t>first year</w:t>
      </w:r>
      <w:proofErr w:type="gramEnd"/>
      <w:r w:rsidRPr="003F6CA8">
        <w:rPr>
          <w:rFonts w:ascii="Times New Roman" w:eastAsia="Times New Roman" w:hAnsi="Times New Roman" w:cs="Times New Roman"/>
          <w:color w:val="000000" w:themeColor="text1"/>
          <w:spacing w:val="2"/>
          <w:sz w:val="24"/>
          <w:szCs w:val="24"/>
        </w:rPr>
        <w:t xml:space="preserve"> college student trying to learn more about income inequality between men and women.</w:t>
      </w:r>
    </w:p>
    <w:p w14:paraId="4CD37CA8" w14:textId="77777777" w:rsidR="003F6CA8" w:rsidRPr="003F6CA8" w:rsidRDefault="003F6CA8" w:rsidP="003F6CA8">
      <w:pPr>
        <w:shd w:val="clear" w:color="auto" w:fill="FFFFFF"/>
        <w:spacing w:before="173" w:after="173" w:line="240" w:lineRule="auto"/>
        <w:outlineLvl w:val="3"/>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2. Methodology (10 points)</w:t>
      </w:r>
    </w:p>
    <w:p w14:paraId="686218A3"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 xml:space="preserve">In this section you should provide an overview of the approach you took to exploring and analyzing the data. This is where you tell the story of how you got to your main findings. </w:t>
      </w:r>
      <w:proofErr w:type="gramStart"/>
      <w:r w:rsidRPr="003F6CA8">
        <w:rPr>
          <w:rFonts w:ascii="Times New Roman" w:eastAsia="Times New Roman" w:hAnsi="Times New Roman" w:cs="Times New Roman"/>
          <w:color w:val="000000" w:themeColor="text1"/>
          <w:spacing w:val="2"/>
          <w:sz w:val="24"/>
          <w:szCs w:val="24"/>
        </w:rPr>
        <w:t>It’s</w:t>
      </w:r>
      <w:proofErr w:type="gramEnd"/>
      <w:r w:rsidRPr="003F6CA8">
        <w:rPr>
          <w:rFonts w:ascii="Times New Roman" w:eastAsia="Times New Roman" w:hAnsi="Times New Roman" w:cs="Times New Roman"/>
          <w:color w:val="000000" w:themeColor="text1"/>
          <w:spacing w:val="2"/>
          <w:sz w:val="24"/>
          <w:szCs w:val="24"/>
        </w:rPr>
        <w:t xml:space="preserve"> too tedious to carefully format plots and tables for every approach you tried, so you can also use this section as a place to explain the various types of analyses that you tried.</w:t>
      </w:r>
    </w:p>
    <w:p w14:paraId="16581CBA"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You should address </w:t>
      </w:r>
      <w:r w:rsidRPr="003F6CA8">
        <w:rPr>
          <w:rFonts w:ascii="Times New Roman" w:eastAsia="Times New Roman" w:hAnsi="Times New Roman" w:cs="Times New Roman"/>
          <w:i/>
          <w:iCs/>
          <w:color w:val="000000" w:themeColor="text1"/>
          <w:spacing w:val="2"/>
          <w:sz w:val="24"/>
          <w:szCs w:val="24"/>
        </w:rPr>
        <w:t>at least</w:t>
      </w:r>
      <w:r w:rsidRPr="003F6CA8">
        <w:rPr>
          <w:rFonts w:ascii="Times New Roman" w:eastAsia="Times New Roman" w:hAnsi="Times New Roman" w:cs="Times New Roman"/>
          <w:color w:val="000000" w:themeColor="text1"/>
          <w:spacing w:val="2"/>
          <w:sz w:val="24"/>
          <w:szCs w:val="24"/>
        </w:rPr>
        <w:t> the following questions:</w:t>
      </w:r>
    </w:p>
    <w:p w14:paraId="4D52DA8B" w14:textId="77777777" w:rsidR="003F6CA8" w:rsidRPr="003F6CA8" w:rsidRDefault="003F6CA8" w:rsidP="003F6CA8">
      <w:pPr>
        <w:numPr>
          <w:ilvl w:val="0"/>
          <w:numId w:val="5"/>
        </w:num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How did you deal with missing values? What impact does your approach have on the interpretation or generalizability of the resulting analysis?</w:t>
      </w:r>
    </w:p>
    <w:p w14:paraId="7E96F191" w14:textId="77777777" w:rsidR="003F6CA8" w:rsidRPr="003F6CA8" w:rsidRDefault="003F6CA8" w:rsidP="003F6CA8">
      <w:pPr>
        <w:numPr>
          <w:ilvl w:val="0"/>
          <w:numId w:val="5"/>
        </w:num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 xml:space="preserve">How did you deal with </w:t>
      </w:r>
      <w:proofErr w:type="spellStart"/>
      <w:r w:rsidRPr="003F6CA8">
        <w:rPr>
          <w:rFonts w:ascii="Times New Roman" w:eastAsia="Times New Roman" w:hAnsi="Times New Roman" w:cs="Times New Roman"/>
          <w:color w:val="000000" w:themeColor="text1"/>
          <w:spacing w:val="2"/>
          <w:sz w:val="24"/>
          <w:szCs w:val="24"/>
        </w:rPr>
        <w:t>topcoded</w:t>
      </w:r>
      <w:proofErr w:type="spellEnd"/>
      <w:r w:rsidRPr="003F6CA8">
        <w:rPr>
          <w:rFonts w:ascii="Times New Roman" w:eastAsia="Times New Roman" w:hAnsi="Times New Roman" w:cs="Times New Roman"/>
          <w:color w:val="000000" w:themeColor="text1"/>
          <w:spacing w:val="2"/>
          <w:sz w:val="24"/>
          <w:szCs w:val="24"/>
        </w:rPr>
        <w:t xml:space="preserve"> variables? What impact does your approach have on the interpretation or generalizability of the resulting analysis?</w:t>
      </w:r>
    </w:p>
    <w:p w14:paraId="7FBE372A" w14:textId="77777777" w:rsidR="003F6CA8" w:rsidRPr="003F6CA8" w:rsidRDefault="003F6CA8" w:rsidP="003F6CA8">
      <w:pPr>
        <w:numPr>
          <w:ilvl w:val="0"/>
          <w:numId w:val="5"/>
        </w:num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 xml:space="preserve">Did you produce any tables or plots that you thought would reveal interesting trends but </w:t>
      </w:r>
      <w:proofErr w:type="gramStart"/>
      <w:r w:rsidRPr="003F6CA8">
        <w:rPr>
          <w:rFonts w:ascii="Times New Roman" w:eastAsia="Times New Roman" w:hAnsi="Times New Roman" w:cs="Times New Roman"/>
          <w:color w:val="000000" w:themeColor="text1"/>
          <w:spacing w:val="2"/>
          <w:sz w:val="24"/>
          <w:szCs w:val="24"/>
        </w:rPr>
        <w:t>didn’t</w:t>
      </w:r>
      <w:proofErr w:type="gramEnd"/>
      <w:r w:rsidRPr="003F6CA8">
        <w:rPr>
          <w:rFonts w:ascii="Times New Roman" w:eastAsia="Times New Roman" w:hAnsi="Times New Roman" w:cs="Times New Roman"/>
          <w:color w:val="000000" w:themeColor="text1"/>
          <w:spacing w:val="2"/>
          <w:sz w:val="24"/>
          <w:szCs w:val="24"/>
        </w:rPr>
        <w:t>?</w:t>
      </w:r>
    </w:p>
    <w:p w14:paraId="3F575140" w14:textId="77777777" w:rsidR="003F6CA8" w:rsidRPr="003F6CA8" w:rsidRDefault="003F6CA8" w:rsidP="003F6CA8">
      <w:pPr>
        <w:numPr>
          <w:ilvl w:val="0"/>
          <w:numId w:val="5"/>
        </w:num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 xml:space="preserve">What relationships did you investigate that </w:t>
      </w:r>
      <w:proofErr w:type="gramStart"/>
      <w:r w:rsidRPr="003F6CA8">
        <w:rPr>
          <w:rFonts w:ascii="Times New Roman" w:eastAsia="Times New Roman" w:hAnsi="Times New Roman" w:cs="Times New Roman"/>
          <w:color w:val="000000" w:themeColor="text1"/>
          <w:spacing w:val="2"/>
          <w:sz w:val="24"/>
          <w:szCs w:val="24"/>
        </w:rPr>
        <w:t>don’t</w:t>
      </w:r>
      <w:proofErr w:type="gramEnd"/>
      <w:r w:rsidRPr="003F6CA8">
        <w:rPr>
          <w:rFonts w:ascii="Times New Roman" w:eastAsia="Times New Roman" w:hAnsi="Times New Roman" w:cs="Times New Roman"/>
          <w:color w:val="000000" w:themeColor="text1"/>
          <w:spacing w:val="2"/>
          <w:sz w:val="24"/>
          <w:szCs w:val="24"/>
        </w:rPr>
        <w:t xml:space="preserve"> appear in your findings section?</w:t>
      </w:r>
    </w:p>
    <w:p w14:paraId="13D4DBFE" w14:textId="77777777" w:rsidR="003F6CA8" w:rsidRPr="003F6CA8" w:rsidRDefault="003F6CA8" w:rsidP="003F6CA8">
      <w:pPr>
        <w:numPr>
          <w:ilvl w:val="0"/>
          <w:numId w:val="5"/>
        </w:numPr>
        <w:shd w:val="clear" w:color="auto" w:fill="FFFFFF"/>
        <w:spacing w:after="240" w:line="240" w:lineRule="auto"/>
        <w:rPr>
          <w:rFonts w:ascii="Times New Roman" w:eastAsia="Times New Roman" w:hAnsi="Times New Roman" w:cs="Times New Roman"/>
          <w:color w:val="000000" w:themeColor="text1"/>
          <w:spacing w:val="2"/>
          <w:sz w:val="24"/>
          <w:szCs w:val="24"/>
        </w:rPr>
      </w:pPr>
      <w:proofErr w:type="gramStart"/>
      <w:r w:rsidRPr="003F6CA8">
        <w:rPr>
          <w:rFonts w:ascii="Times New Roman" w:eastAsia="Times New Roman" w:hAnsi="Times New Roman" w:cs="Times New Roman"/>
          <w:color w:val="000000" w:themeColor="text1"/>
          <w:spacing w:val="2"/>
          <w:sz w:val="24"/>
          <w:szCs w:val="24"/>
        </w:rPr>
        <w:t>What’s</w:t>
      </w:r>
      <w:proofErr w:type="gramEnd"/>
      <w:r w:rsidRPr="003F6CA8">
        <w:rPr>
          <w:rFonts w:ascii="Times New Roman" w:eastAsia="Times New Roman" w:hAnsi="Times New Roman" w:cs="Times New Roman"/>
          <w:color w:val="000000" w:themeColor="text1"/>
          <w:spacing w:val="2"/>
          <w:sz w:val="24"/>
          <w:szCs w:val="24"/>
        </w:rPr>
        <w:t xml:space="preserve"> the analysis that you finally settled on? What income and gender related factors do you investigate in the final analysis?</w:t>
      </w:r>
    </w:p>
    <w:p w14:paraId="68086DA5" w14:textId="3D0F06CF" w:rsid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b/>
          <w:bCs/>
          <w:color w:val="000000" w:themeColor="text1"/>
          <w:spacing w:val="2"/>
          <w:sz w:val="24"/>
          <w:szCs w:val="24"/>
        </w:rPr>
        <w:t>Note</w:t>
      </w:r>
      <w:r w:rsidRPr="003F6CA8">
        <w:rPr>
          <w:rFonts w:ascii="Times New Roman" w:eastAsia="Times New Roman" w:hAnsi="Times New Roman" w:cs="Times New Roman"/>
          <w:color w:val="000000" w:themeColor="text1"/>
          <w:spacing w:val="2"/>
          <w:sz w:val="24"/>
          <w:szCs w:val="24"/>
        </w:rPr>
        <w:t xml:space="preserve">: Figures and tables that are presented without accompanying description/discussion will receive at most half credit. To earn full credit, you must describe what each table/figure is showing and discuss any key takeaways. In other words, it is not sufficient to simply display R output. You must also provide thoughtful discussion of the output. Make sure that your discussion could easily be understood by a </w:t>
      </w:r>
      <w:proofErr w:type="gramStart"/>
      <w:r w:rsidRPr="003F6CA8">
        <w:rPr>
          <w:rFonts w:ascii="Times New Roman" w:eastAsia="Times New Roman" w:hAnsi="Times New Roman" w:cs="Times New Roman"/>
          <w:color w:val="000000" w:themeColor="text1"/>
          <w:spacing w:val="2"/>
          <w:sz w:val="24"/>
          <w:szCs w:val="24"/>
        </w:rPr>
        <w:t>first year</w:t>
      </w:r>
      <w:proofErr w:type="gramEnd"/>
      <w:r w:rsidRPr="003F6CA8">
        <w:rPr>
          <w:rFonts w:ascii="Times New Roman" w:eastAsia="Times New Roman" w:hAnsi="Times New Roman" w:cs="Times New Roman"/>
          <w:color w:val="000000" w:themeColor="text1"/>
          <w:spacing w:val="2"/>
          <w:sz w:val="24"/>
          <w:szCs w:val="24"/>
        </w:rPr>
        <w:t xml:space="preserve"> college student trying to learn more about income inequality between men and women.</w:t>
      </w:r>
    </w:p>
    <w:p w14:paraId="048512E3"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p>
    <w:p w14:paraId="266352FF" w14:textId="77777777" w:rsidR="003F6CA8" w:rsidRPr="003F6CA8" w:rsidRDefault="003F6CA8" w:rsidP="003F6CA8">
      <w:pPr>
        <w:shd w:val="clear" w:color="auto" w:fill="FFFFFF"/>
        <w:spacing w:before="173" w:after="173" w:line="240" w:lineRule="auto"/>
        <w:outlineLvl w:val="3"/>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lastRenderedPageBreak/>
        <w:t>3. Findings (13 points)</w:t>
      </w:r>
    </w:p>
    <w:p w14:paraId="4B73C45F"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In this section you give a careful presentation of your main findings concerning the main problem of race/sex-related income (in)equality. You should provide, where appropriate:</w:t>
      </w:r>
    </w:p>
    <w:p w14:paraId="33415225" w14:textId="77777777" w:rsidR="003F6CA8" w:rsidRPr="003F6CA8" w:rsidRDefault="003F6CA8" w:rsidP="003F6CA8">
      <w:pPr>
        <w:numPr>
          <w:ilvl w:val="0"/>
          <w:numId w:val="6"/>
        </w:num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Tabular summaries (with carefully labelled column headers)</w:t>
      </w:r>
    </w:p>
    <w:p w14:paraId="6BF922EA" w14:textId="77777777" w:rsidR="003F6CA8" w:rsidRPr="003F6CA8" w:rsidRDefault="003F6CA8" w:rsidP="003F6CA8">
      <w:pPr>
        <w:numPr>
          <w:ilvl w:val="0"/>
          <w:numId w:val="6"/>
        </w:num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Graphical summaries (with carefully labelled axes, titles, and legends)</w:t>
      </w:r>
    </w:p>
    <w:p w14:paraId="4FBD642B" w14:textId="77777777" w:rsidR="003F6CA8" w:rsidRPr="003F6CA8" w:rsidRDefault="003F6CA8" w:rsidP="003F6CA8">
      <w:pPr>
        <w:numPr>
          <w:ilvl w:val="0"/>
          <w:numId w:val="6"/>
        </w:num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Regression output + interpretation of output + interpretation of coefficients</w:t>
      </w:r>
    </w:p>
    <w:p w14:paraId="2FB89486" w14:textId="77777777" w:rsidR="003F6CA8" w:rsidRPr="003F6CA8" w:rsidRDefault="003F6CA8" w:rsidP="003F6CA8">
      <w:pPr>
        <w:numPr>
          <w:ilvl w:val="0"/>
          <w:numId w:val="6"/>
        </w:num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Assessments of statistical significance (output of tests, models, and corresponding p-values)</w:t>
      </w:r>
    </w:p>
    <w:p w14:paraId="5726966B"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b/>
          <w:bCs/>
          <w:color w:val="000000" w:themeColor="text1"/>
          <w:spacing w:val="2"/>
          <w:sz w:val="24"/>
          <w:szCs w:val="24"/>
        </w:rPr>
        <w:t xml:space="preserve">As part of your </w:t>
      </w:r>
      <w:proofErr w:type="gramStart"/>
      <w:r w:rsidRPr="003F6CA8">
        <w:rPr>
          <w:rFonts w:ascii="Times New Roman" w:eastAsia="Times New Roman" w:hAnsi="Times New Roman" w:cs="Times New Roman"/>
          <w:b/>
          <w:bCs/>
          <w:color w:val="000000" w:themeColor="text1"/>
          <w:spacing w:val="2"/>
          <w:sz w:val="24"/>
          <w:szCs w:val="24"/>
        </w:rPr>
        <w:t>analysis</w:t>
      </w:r>
      <w:proofErr w:type="gramEnd"/>
      <w:r w:rsidRPr="003F6CA8">
        <w:rPr>
          <w:rFonts w:ascii="Times New Roman" w:eastAsia="Times New Roman" w:hAnsi="Times New Roman" w:cs="Times New Roman"/>
          <w:b/>
          <w:bCs/>
          <w:color w:val="000000" w:themeColor="text1"/>
          <w:spacing w:val="2"/>
          <w:sz w:val="24"/>
          <w:szCs w:val="24"/>
        </w:rPr>
        <w:t xml:space="preserve"> you must run a regression model.</w:t>
      </w:r>
      <w:r w:rsidRPr="003F6CA8">
        <w:rPr>
          <w:rFonts w:ascii="Times New Roman" w:eastAsia="Times New Roman" w:hAnsi="Times New Roman" w:cs="Times New Roman"/>
          <w:color w:val="000000" w:themeColor="text1"/>
          <w:spacing w:val="2"/>
          <w:sz w:val="24"/>
          <w:szCs w:val="24"/>
        </w:rPr>
        <w:t> When running regressions, you should discuss whether the standard diagnostic plots indicate issues with the model (trends in residuals, variance issues, outliers, etc.). You will not receive full credit for your regression unless you clearly display and discuss the diagnostic plots.</w:t>
      </w:r>
    </w:p>
    <w:p w14:paraId="7E657A7B" w14:textId="34FFECAC"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b/>
          <w:bCs/>
          <w:color w:val="000000" w:themeColor="text1"/>
          <w:spacing w:val="2"/>
          <w:sz w:val="24"/>
          <w:szCs w:val="24"/>
        </w:rPr>
        <w:t>Note</w:t>
      </w:r>
      <w:r w:rsidRPr="003F6CA8">
        <w:rPr>
          <w:rFonts w:ascii="Times New Roman" w:eastAsia="Times New Roman" w:hAnsi="Times New Roman" w:cs="Times New Roman"/>
          <w:color w:val="000000" w:themeColor="text1"/>
          <w:spacing w:val="2"/>
          <w:sz w:val="24"/>
          <w:szCs w:val="24"/>
        </w:rPr>
        <w:t xml:space="preserve">: Figures and tables that are presented without accompanying description/discussion will receive at most half credit. To earn full credit, you must describe what each table/figure is showing and discuss any key takeaways. In other words, it is not sufficient to simply display R output. You must also provide thoughtful discussion of the output. Make sure that your discussion could easily be understood by a </w:t>
      </w:r>
      <w:proofErr w:type="gramStart"/>
      <w:r w:rsidRPr="003F6CA8">
        <w:rPr>
          <w:rFonts w:ascii="Times New Roman" w:eastAsia="Times New Roman" w:hAnsi="Times New Roman" w:cs="Times New Roman"/>
          <w:color w:val="000000" w:themeColor="text1"/>
          <w:spacing w:val="2"/>
          <w:sz w:val="24"/>
          <w:szCs w:val="24"/>
        </w:rPr>
        <w:t>first year</w:t>
      </w:r>
      <w:proofErr w:type="gramEnd"/>
      <w:r w:rsidRPr="003F6CA8">
        <w:rPr>
          <w:rFonts w:ascii="Times New Roman" w:eastAsia="Times New Roman" w:hAnsi="Times New Roman" w:cs="Times New Roman"/>
          <w:color w:val="000000" w:themeColor="text1"/>
          <w:spacing w:val="2"/>
          <w:sz w:val="24"/>
          <w:szCs w:val="24"/>
        </w:rPr>
        <w:t xml:space="preserve"> college student trying to learn more about income inequality between men and women.</w:t>
      </w:r>
    </w:p>
    <w:p w14:paraId="1618CB4E" w14:textId="77777777" w:rsidR="003F6CA8" w:rsidRPr="003F6CA8" w:rsidRDefault="003F6CA8" w:rsidP="003F6CA8">
      <w:pPr>
        <w:shd w:val="clear" w:color="auto" w:fill="FFFFFF"/>
        <w:spacing w:before="173" w:after="173" w:line="240" w:lineRule="auto"/>
        <w:outlineLvl w:val="3"/>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4. Discussion (5 points)</w:t>
      </w:r>
    </w:p>
    <w:p w14:paraId="503C244F"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 xml:space="preserve">In this section you should summarize your main conclusions. You should also discuss potential limitations of your analysis and findings. Are there potential confounders that you </w:t>
      </w:r>
      <w:proofErr w:type="gramStart"/>
      <w:r w:rsidRPr="003F6CA8">
        <w:rPr>
          <w:rFonts w:ascii="Times New Roman" w:eastAsia="Times New Roman" w:hAnsi="Times New Roman" w:cs="Times New Roman"/>
          <w:color w:val="000000" w:themeColor="text1"/>
          <w:spacing w:val="2"/>
          <w:sz w:val="24"/>
          <w:szCs w:val="24"/>
        </w:rPr>
        <w:t>didn’t</w:t>
      </w:r>
      <w:proofErr w:type="gramEnd"/>
      <w:r w:rsidRPr="003F6CA8">
        <w:rPr>
          <w:rFonts w:ascii="Times New Roman" w:eastAsia="Times New Roman" w:hAnsi="Times New Roman" w:cs="Times New Roman"/>
          <w:color w:val="000000" w:themeColor="text1"/>
          <w:spacing w:val="2"/>
          <w:sz w:val="24"/>
          <w:szCs w:val="24"/>
        </w:rPr>
        <w:t xml:space="preserve"> control for? Are the models you fit believable?</w:t>
      </w:r>
    </w:p>
    <w:p w14:paraId="2E49D4A6" w14:textId="77777777"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You should also address the following question: </w:t>
      </w:r>
      <w:r w:rsidRPr="003F6CA8">
        <w:rPr>
          <w:rFonts w:ascii="Times New Roman" w:eastAsia="Times New Roman" w:hAnsi="Times New Roman" w:cs="Times New Roman"/>
          <w:b/>
          <w:bCs/>
          <w:color w:val="000000" w:themeColor="text1"/>
          <w:spacing w:val="2"/>
          <w:sz w:val="24"/>
          <w:szCs w:val="24"/>
        </w:rPr>
        <w:t>How much confidence do you have in your analysis?</w:t>
      </w:r>
      <w:r w:rsidRPr="003F6CA8">
        <w:rPr>
          <w:rFonts w:ascii="Times New Roman" w:eastAsia="Times New Roman" w:hAnsi="Times New Roman" w:cs="Times New Roman"/>
          <w:color w:val="000000" w:themeColor="text1"/>
          <w:spacing w:val="2"/>
          <w:sz w:val="24"/>
          <w:szCs w:val="24"/>
        </w:rPr>
        <w:t> Do you believe your conclusions? Are you confident enough in your analysis and findings to present them to policy makers? (</w:t>
      </w:r>
      <w:r w:rsidRPr="003F6CA8">
        <w:rPr>
          <w:rFonts w:ascii="Times New Roman" w:eastAsia="Times New Roman" w:hAnsi="Times New Roman" w:cs="Times New Roman"/>
          <w:i/>
          <w:iCs/>
          <w:color w:val="000000" w:themeColor="text1"/>
          <w:spacing w:val="2"/>
          <w:sz w:val="24"/>
          <w:szCs w:val="24"/>
        </w:rPr>
        <w:t>You will not be deducted points for saying that you are unsure of your analysis. This is just something I want you to reflect upon.</w:t>
      </w:r>
      <w:r w:rsidRPr="003F6CA8">
        <w:rPr>
          <w:rFonts w:ascii="Times New Roman" w:eastAsia="Times New Roman" w:hAnsi="Times New Roman" w:cs="Times New Roman"/>
          <w:color w:val="000000" w:themeColor="text1"/>
          <w:spacing w:val="2"/>
          <w:sz w:val="24"/>
          <w:szCs w:val="24"/>
        </w:rPr>
        <w:t>)</w:t>
      </w:r>
    </w:p>
    <w:p w14:paraId="616FB7FF" w14:textId="77777777" w:rsidR="003F6CA8" w:rsidRPr="003F6CA8" w:rsidRDefault="003F6CA8" w:rsidP="003F6CA8">
      <w:pPr>
        <w:shd w:val="clear" w:color="auto" w:fill="FFFFFF"/>
        <w:spacing w:before="345" w:after="173" w:line="240" w:lineRule="auto"/>
        <w:outlineLvl w:val="2"/>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Submitting data files</w:t>
      </w:r>
    </w:p>
    <w:p w14:paraId="15F2ADB9" w14:textId="48F028B1" w:rsidR="003F6CA8" w:rsidRPr="003F6CA8" w:rsidRDefault="003F6CA8" w:rsidP="003F6CA8">
      <w:pPr>
        <w:shd w:val="clear" w:color="auto" w:fill="FFFFFF"/>
        <w:spacing w:after="240"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 xml:space="preserve">You may assume that the person grading your report will have the file called nlsy97_Nov2020.csv in their working directory. Any other files that you need </w:t>
      </w:r>
      <w:proofErr w:type="gramStart"/>
      <w:r w:rsidRPr="003F6CA8">
        <w:rPr>
          <w:rFonts w:ascii="Times New Roman" w:eastAsia="Times New Roman" w:hAnsi="Times New Roman" w:cs="Times New Roman"/>
          <w:color w:val="000000" w:themeColor="text1"/>
          <w:spacing w:val="2"/>
          <w:sz w:val="24"/>
          <w:szCs w:val="24"/>
        </w:rPr>
        <w:t>in order for</w:t>
      </w:r>
      <w:proofErr w:type="gramEnd"/>
      <w:r w:rsidRPr="003F6CA8">
        <w:rPr>
          <w:rFonts w:ascii="Times New Roman" w:eastAsia="Times New Roman" w:hAnsi="Times New Roman" w:cs="Times New Roman"/>
          <w:color w:val="000000" w:themeColor="text1"/>
          <w:spacing w:val="2"/>
          <w:sz w:val="24"/>
          <w:szCs w:val="24"/>
        </w:rPr>
        <w:t xml:space="preserve"> your </w:t>
      </w:r>
      <w:r>
        <w:rPr>
          <w:rFonts w:ascii="Times New Roman" w:eastAsia="Times New Roman" w:hAnsi="Times New Roman" w:cs="Times New Roman"/>
          <w:color w:val="000000" w:themeColor="text1"/>
          <w:spacing w:val="2"/>
          <w:sz w:val="24"/>
          <w:szCs w:val="24"/>
        </w:rPr>
        <w:t>Jupyter Notebook file to run</w:t>
      </w:r>
      <w:r w:rsidRPr="003F6CA8">
        <w:rPr>
          <w:rFonts w:ascii="Times New Roman" w:eastAsia="Times New Roman" w:hAnsi="Times New Roman" w:cs="Times New Roman"/>
          <w:color w:val="000000" w:themeColor="text1"/>
          <w:spacing w:val="2"/>
          <w:sz w:val="24"/>
          <w:szCs w:val="24"/>
        </w:rPr>
        <w:t xml:space="preserve"> should be </w:t>
      </w:r>
      <w:r w:rsidRPr="003F6CA8">
        <w:rPr>
          <w:rFonts w:ascii="Times New Roman" w:eastAsia="Times New Roman" w:hAnsi="Times New Roman" w:cs="Times New Roman"/>
          <w:color w:val="000000" w:themeColor="text1"/>
          <w:spacing w:val="2"/>
          <w:sz w:val="24"/>
          <w:szCs w:val="24"/>
        </w:rPr>
        <w:t>submitted</w:t>
      </w:r>
      <w:r w:rsidRPr="003F6CA8">
        <w:rPr>
          <w:rFonts w:ascii="Times New Roman" w:eastAsia="Times New Roman" w:hAnsi="Times New Roman" w:cs="Times New Roman"/>
          <w:color w:val="000000" w:themeColor="text1"/>
          <w:spacing w:val="2"/>
          <w:sz w:val="24"/>
          <w:szCs w:val="24"/>
        </w:rPr>
        <w:t xml:space="preserve"> along with your report. You will be responsible for submitting:</w:t>
      </w:r>
    </w:p>
    <w:p w14:paraId="19FF3DE5" w14:textId="3BDF7F53" w:rsidR="003F6CA8" w:rsidRPr="003F6CA8" w:rsidRDefault="003F6CA8" w:rsidP="003F6CA8">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The</w:t>
      </w:r>
      <w:r>
        <w:rPr>
          <w:rFonts w:ascii="Times New Roman" w:eastAsia="Times New Roman" w:hAnsi="Times New Roman" w:cs="Times New Roman"/>
          <w:color w:val="000000" w:themeColor="text1"/>
          <w:spacing w:val="2"/>
          <w:sz w:val="24"/>
          <w:szCs w:val="24"/>
        </w:rPr>
        <w:t xml:space="preserve"> Jupyter Notebook</w:t>
      </w:r>
      <w:r w:rsidRPr="003F6CA8">
        <w:rPr>
          <w:rFonts w:ascii="Times New Roman" w:eastAsia="Times New Roman" w:hAnsi="Times New Roman" w:cs="Times New Roman"/>
          <w:color w:val="000000" w:themeColor="text1"/>
          <w:spacing w:val="2"/>
          <w:sz w:val="24"/>
          <w:szCs w:val="24"/>
        </w:rPr>
        <w:t xml:space="preserve"> file that generates your </w:t>
      </w:r>
      <w:proofErr w:type="gramStart"/>
      <w:r w:rsidRPr="003F6CA8">
        <w:rPr>
          <w:rFonts w:ascii="Times New Roman" w:eastAsia="Times New Roman" w:hAnsi="Times New Roman" w:cs="Times New Roman"/>
          <w:color w:val="000000" w:themeColor="text1"/>
          <w:spacing w:val="2"/>
          <w:sz w:val="24"/>
          <w:szCs w:val="24"/>
        </w:rPr>
        <w:t>analysis</w:t>
      </w:r>
      <w:proofErr w:type="gramEnd"/>
    </w:p>
    <w:p w14:paraId="6FF629B1" w14:textId="5E628B49" w:rsidR="003F6CA8" w:rsidRPr="003F6CA8" w:rsidRDefault="003F6CA8" w:rsidP="003F6CA8">
      <w:pPr>
        <w:numPr>
          <w:ilvl w:val="0"/>
          <w:numId w:val="7"/>
        </w:numPr>
        <w:shd w:val="clear" w:color="auto" w:fill="FFFFFF"/>
        <w:spacing w:before="100" w:beforeAutospacing="1" w:after="100" w:afterAutospacing="1" w:line="240" w:lineRule="auto"/>
        <w:rPr>
          <w:rFonts w:ascii="Times New Roman" w:eastAsia="Times New Roman" w:hAnsi="Times New Roman" w:cs="Times New Roman"/>
          <w:color w:val="000000" w:themeColor="text1"/>
          <w:spacing w:val="2"/>
          <w:sz w:val="24"/>
          <w:szCs w:val="24"/>
        </w:rPr>
      </w:pPr>
      <w:r w:rsidRPr="003F6CA8">
        <w:rPr>
          <w:rFonts w:ascii="Times New Roman" w:eastAsia="Times New Roman" w:hAnsi="Times New Roman" w:cs="Times New Roman"/>
          <w:color w:val="000000" w:themeColor="text1"/>
          <w:spacing w:val="2"/>
          <w:sz w:val="24"/>
          <w:szCs w:val="24"/>
        </w:rPr>
        <w:t>The resulting </w:t>
      </w:r>
      <w:r w:rsidRPr="003F6CA8">
        <w:rPr>
          <w:rFonts w:ascii="Times New Roman" w:eastAsia="Times New Roman" w:hAnsi="Times New Roman" w:cs="Times New Roman"/>
          <w:b/>
          <w:bCs/>
          <w:color w:val="000000" w:themeColor="text1"/>
          <w:spacing w:val="2"/>
          <w:sz w:val="24"/>
          <w:szCs w:val="24"/>
        </w:rPr>
        <w:t>html</w:t>
      </w:r>
      <w:r w:rsidRPr="003F6CA8">
        <w:rPr>
          <w:rFonts w:ascii="Times New Roman" w:eastAsia="Times New Roman" w:hAnsi="Times New Roman" w:cs="Times New Roman"/>
          <w:color w:val="000000" w:themeColor="text1"/>
          <w:spacing w:val="2"/>
          <w:sz w:val="24"/>
          <w:szCs w:val="24"/>
        </w:rPr>
        <w:t xml:space="preserve"> file produced </w:t>
      </w:r>
      <w:r>
        <w:rPr>
          <w:rFonts w:ascii="Times New Roman" w:eastAsia="Times New Roman" w:hAnsi="Times New Roman" w:cs="Times New Roman"/>
          <w:color w:val="000000" w:themeColor="text1"/>
          <w:spacing w:val="2"/>
          <w:sz w:val="24"/>
          <w:szCs w:val="24"/>
        </w:rPr>
        <w:t xml:space="preserve">in Jupyter </w:t>
      </w:r>
      <w:proofErr w:type="gramStart"/>
      <w:r>
        <w:rPr>
          <w:rFonts w:ascii="Times New Roman" w:eastAsia="Times New Roman" w:hAnsi="Times New Roman" w:cs="Times New Roman"/>
          <w:color w:val="000000" w:themeColor="text1"/>
          <w:spacing w:val="2"/>
          <w:sz w:val="24"/>
          <w:szCs w:val="24"/>
        </w:rPr>
        <w:t>Notebook</w:t>
      </w:r>
      <w:proofErr w:type="gramEnd"/>
    </w:p>
    <w:p w14:paraId="5BAD43C4" w14:textId="77777777" w:rsidR="00B93A20" w:rsidRPr="003F6CA8" w:rsidRDefault="00B93A20">
      <w:pPr>
        <w:rPr>
          <w:rFonts w:ascii="Times New Roman" w:hAnsi="Times New Roman" w:cs="Times New Roman"/>
          <w:color w:val="000000" w:themeColor="text1"/>
          <w:sz w:val="24"/>
          <w:szCs w:val="24"/>
        </w:rPr>
      </w:pPr>
    </w:p>
    <w:sectPr w:rsidR="00B93A20" w:rsidRPr="003F6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49C15CC"/>
    <w:multiLevelType w:val="multilevel"/>
    <w:tmpl w:val="DD6AC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052E6F"/>
    <w:multiLevelType w:val="multilevel"/>
    <w:tmpl w:val="14CC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9209B3"/>
    <w:multiLevelType w:val="multilevel"/>
    <w:tmpl w:val="7910E5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A46CAB"/>
    <w:multiLevelType w:val="multilevel"/>
    <w:tmpl w:val="545C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5671B3"/>
    <w:multiLevelType w:val="multilevel"/>
    <w:tmpl w:val="4AC8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F54666"/>
    <w:multiLevelType w:val="multilevel"/>
    <w:tmpl w:val="0022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0B4A00"/>
    <w:multiLevelType w:val="multilevel"/>
    <w:tmpl w:val="51A2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2"/>
  </w:num>
  <w:num w:numId="4">
    <w:abstractNumId w:val="3"/>
  </w:num>
  <w:num w:numId="5">
    <w:abstractNumId w:val="1"/>
  </w:num>
  <w:num w:numId="6">
    <w:abstractNumId w:val="4"/>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A8"/>
    <w:rsid w:val="003F6CA8"/>
    <w:rsid w:val="00B93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18769"/>
  <w15:chartTrackingRefBased/>
  <w15:docId w15:val="{4DDB938B-EBDE-42BB-AD6B-994BBD7FD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F6CA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F6C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F6CA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CA8"/>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F6CA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F6CA8"/>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3F6CA8"/>
    <w:rPr>
      <w:color w:val="0000FF"/>
      <w:u w:val="single"/>
    </w:rPr>
  </w:style>
  <w:style w:type="paragraph" w:styleId="NormalWeb">
    <w:name w:val="Normal (Web)"/>
    <w:basedOn w:val="Normal"/>
    <w:uiPriority w:val="99"/>
    <w:semiHidden/>
    <w:unhideWhenUsed/>
    <w:rsid w:val="003F6C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6CA8"/>
    <w:rPr>
      <w:b/>
      <w:bCs/>
    </w:rPr>
  </w:style>
  <w:style w:type="character" w:styleId="HTMLCode">
    <w:name w:val="HTML Code"/>
    <w:basedOn w:val="DefaultParagraphFont"/>
    <w:uiPriority w:val="99"/>
    <w:semiHidden/>
    <w:unhideWhenUsed/>
    <w:rsid w:val="003F6CA8"/>
    <w:rPr>
      <w:rFonts w:ascii="Courier New" w:eastAsia="Times New Roman" w:hAnsi="Courier New" w:cs="Courier New"/>
      <w:sz w:val="20"/>
      <w:szCs w:val="20"/>
    </w:rPr>
  </w:style>
  <w:style w:type="character" w:styleId="Emphasis">
    <w:name w:val="Emphasis"/>
    <w:basedOn w:val="DefaultParagraphFont"/>
    <w:uiPriority w:val="20"/>
    <w:qFormat/>
    <w:rsid w:val="003F6C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1680939">
      <w:bodyDiv w:val="1"/>
      <w:marLeft w:val="0"/>
      <w:marRight w:val="0"/>
      <w:marTop w:val="0"/>
      <w:marBottom w:val="0"/>
      <w:divBdr>
        <w:top w:val="none" w:sz="0" w:space="0" w:color="auto"/>
        <w:left w:val="none" w:sz="0" w:space="0" w:color="auto"/>
        <w:bottom w:val="none" w:sz="0" w:space="0" w:color="auto"/>
        <w:right w:val="none" w:sz="0" w:space="0" w:color="auto"/>
      </w:divBdr>
      <w:divsChild>
        <w:div w:id="952974567">
          <w:marLeft w:val="0"/>
          <w:marRight w:val="0"/>
          <w:marTop w:val="0"/>
          <w:marBottom w:val="0"/>
          <w:divBdr>
            <w:top w:val="none" w:sz="0" w:space="0" w:color="auto"/>
            <w:left w:val="none" w:sz="0" w:space="0" w:color="auto"/>
            <w:bottom w:val="none" w:sz="0" w:space="0" w:color="auto"/>
            <w:right w:val="none" w:sz="0" w:space="0" w:color="auto"/>
          </w:divBdr>
        </w:div>
        <w:div w:id="67382845">
          <w:marLeft w:val="0"/>
          <w:marRight w:val="0"/>
          <w:marTop w:val="0"/>
          <w:marBottom w:val="0"/>
          <w:divBdr>
            <w:top w:val="none" w:sz="0" w:space="0" w:color="auto"/>
            <w:left w:val="none" w:sz="0" w:space="0" w:color="auto"/>
            <w:bottom w:val="none" w:sz="0" w:space="0" w:color="auto"/>
            <w:right w:val="none" w:sz="0" w:space="0" w:color="auto"/>
          </w:divBdr>
        </w:div>
        <w:div w:id="1729843115">
          <w:marLeft w:val="0"/>
          <w:marRight w:val="0"/>
          <w:marTop w:val="0"/>
          <w:marBottom w:val="0"/>
          <w:divBdr>
            <w:top w:val="none" w:sz="0" w:space="0" w:color="auto"/>
            <w:left w:val="none" w:sz="0" w:space="0" w:color="auto"/>
            <w:bottom w:val="none" w:sz="0" w:space="0" w:color="auto"/>
            <w:right w:val="none" w:sz="0" w:space="0" w:color="auto"/>
          </w:divBdr>
        </w:div>
        <w:div w:id="687564245">
          <w:marLeft w:val="0"/>
          <w:marRight w:val="0"/>
          <w:marTop w:val="0"/>
          <w:marBottom w:val="0"/>
          <w:divBdr>
            <w:top w:val="none" w:sz="0" w:space="0" w:color="auto"/>
            <w:left w:val="none" w:sz="0" w:space="0" w:color="auto"/>
            <w:bottom w:val="none" w:sz="0" w:space="0" w:color="auto"/>
            <w:right w:val="none" w:sz="0" w:space="0" w:color="auto"/>
          </w:divBdr>
          <w:divsChild>
            <w:div w:id="1623808508">
              <w:blockQuote w:val="1"/>
              <w:marLeft w:val="0"/>
              <w:marRight w:val="0"/>
              <w:marTop w:val="0"/>
              <w:marBottom w:val="345"/>
              <w:divBdr>
                <w:top w:val="none" w:sz="0" w:space="0" w:color="auto"/>
                <w:left w:val="single" w:sz="36" w:space="17" w:color="EEEEEE"/>
                <w:bottom w:val="none" w:sz="0" w:space="0" w:color="auto"/>
                <w:right w:val="none" w:sz="0" w:space="0" w:color="auto"/>
              </w:divBdr>
            </w:div>
          </w:divsChild>
        </w:div>
        <w:div w:id="351761559">
          <w:marLeft w:val="0"/>
          <w:marRight w:val="0"/>
          <w:marTop w:val="0"/>
          <w:marBottom w:val="0"/>
          <w:divBdr>
            <w:top w:val="none" w:sz="0" w:space="0" w:color="auto"/>
            <w:left w:val="none" w:sz="0" w:space="0" w:color="auto"/>
            <w:bottom w:val="none" w:sz="0" w:space="0" w:color="auto"/>
            <w:right w:val="none" w:sz="0" w:space="0" w:color="auto"/>
          </w:divBdr>
          <w:divsChild>
            <w:div w:id="1686244932">
              <w:blockQuote w:val="1"/>
              <w:marLeft w:val="0"/>
              <w:marRight w:val="0"/>
              <w:marTop w:val="0"/>
              <w:marBottom w:val="345"/>
              <w:divBdr>
                <w:top w:val="none" w:sz="0" w:space="0" w:color="auto"/>
                <w:left w:val="single" w:sz="36" w:space="17" w:color="EEEEEE"/>
                <w:bottom w:val="none" w:sz="0" w:space="0" w:color="auto"/>
                <w:right w:val="none" w:sz="0" w:space="0" w:color="auto"/>
              </w:divBdr>
            </w:div>
            <w:div w:id="1261135662">
              <w:blockQuote w:val="1"/>
              <w:marLeft w:val="0"/>
              <w:marRight w:val="0"/>
              <w:marTop w:val="0"/>
              <w:marBottom w:val="345"/>
              <w:divBdr>
                <w:top w:val="none" w:sz="0" w:space="0" w:color="auto"/>
                <w:left w:val="single" w:sz="36" w:space="17" w:color="EEEEEE"/>
                <w:bottom w:val="none" w:sz="0" w:space="0" w:color="auto"/>
                <w:right w:val="none" w:sz="0" w:space="0" w:color="auto"/>
              </w:divBdr>
            </w:div>
            <w:div w:id="1753620036">
              <w:blockQuote w:val="1"/>
              <w:marLeft w:val="0"/>
              <w:marRight w:val="0"/>
              <w:marTop w:val="0"/>
              <w:marBottom w:val="345"/>
              <w:divBdr>
                <w:top w:val="none" w:sz="0" w:space="0" w:color="auto"/>
                <w:left w:val="single" w:sz="36" w:space="17" w:color="EEEEEE"/>
                <w:bottom w:val="none" w:sz="0" w:space="0" w:color="auto"/>
                <w:right w:val="none" w:sz="0" w:space="0" w:color="auto"/>
              </w:divBdr>
            </w:div>
          </w:divsChild>
        </w:div>
        <w:div w:id="1944991897">
          <w:marLeft w:val="0"/>
          <w:marRight w:val="0"/>
          <w:marTop w:val="0"/>
          <w:marBottom w:val="0"/>
          <w:divBdr>
            <w:top w:val="none" w:sz="0" w:space="0" w:color="auto"/>
            <w:left w:val="none" w:sz="0" w:space="0" w:color="auto"/>
            <w:bottom w:val="none" w:sz="0" w:space="0" w:color="auto"/>
            <w:right w:val="none" w:sz="0" w:space="0" w:color="auto"/>
          </w:divBdr>
        </w:div>
        <w:div w:id="2136562070">
          <w:marLeft w:val="0"/>
          <w:marRight w:val="0"/>
          <w:marTop w:val="0"/>
          <w:marBottom w:val="0"/>
          <w:divBdr>
            <w:top w:val="none" w:sz="0" w:space="0" w:color="auto"/>
            <w:left w:val="none" w:sz="0" w:space="0" w:color="auto"/>
            <w:bottom w:val="none" w:sz="0" w:space="0" w:color="auto"/>
            <w:right w:val="none" w:sz="0" w:space="0" w:color="auto"/>
          </w:divBdr>
          <w:divsChild>
            <w:div w:id="341323844">
              <w:marLeft w:val="0"/>
              <w:marRight w:val="0"/>
              <w:marTop w:val="0"/>
              <w:marBottom w:val="0"/>
              <w:divBdr>
                <w:top w:val="none" w:sz="0" w:space="0" w:color="auto"/>
                <w:left w:val="none" w:sz="0" w:space="0" w:color="auto"/>
                <w:bottom w:val="none" w:sz="0" w:space="0" w:color="auto"/>
                <w:right w:val="none" w:sz="0" w:space="0" w:color="auto"/>
              </w:divBdr>
            </w:div>
            <w:div w:id="1109472192">
              <w:marLeft w:val="0"/>
              <w:marRight w:val="0"/>
              <w:marTop w:val="0"/>
              <w:marBottom w:val="0"/>
              <w:divBdr>
                <w:top w:val="none" w:sz="0" w:space="0" w:color="auto"/>
                <w:left w:val="none" w:sz="0" w:space="0" w:color="auto"/>
                <w:bottom w:val="none" w:sz="0" w:space="0" w:color="auto"/>
                <w:right w:val="none" w:sz="0" w:space="0" w:color="auto"/>
              </w:divBdr>
            </w:div>
            <w:div w:id="269506914">
              <w:marLeft w:val="0"/>
              <w:marRight w:val="0"/>
              <w:marTop w:val="0"/>
              <w:marBottom w:val="0"/>
              <w:divBdr>
                <w:top w:val="none" w:sz="0" w:space="0" w:color="auto"/>
                <w:left w:val="none" w:sz="0" w:space="0" w:color="auto"/>
                <w:bottom w:val="none" w:sz="0" w:space="0" w:color="auto"/>
                <w:right w:val="none" w:sz="0" w:space="0" w:color="auto"/>
              </w:divBdr>
            </w:div>
            <w:div w:id="704209867">
              <w:marLeft w:val="0"/>
              <w:marRight w:val="0"/>
              <w:marTop w:val="0"/>
              <w:marBottom w:val="0"/>
              <w:divBdr>
                <w:top w:val="none" w:sz="0" w:space="0" w:color="auto"/>
                <w:left w:val="none" w:sz="0" w:space="0" w:color="auto"/>
                <w:bottom w:val="none" w:sz="0" w:space="0" w:color="auto"/>
                <w:right w:val="none" w:sz="0" w:space="0" w:color="auto"/>
              </w:divBdr>
            </w:div>
          </w:divsChild>
        </w:div>
        <w:div w:id="16090468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drew.cmu.edu/user/achoulde/94842/final_project/Final_Project.html" TargetMode="External"/><Relationship Id="rId3" Type="http://schemas.openxmlformats.org/officeDocument/2006/relationships/settings" Target="settings.xml"/><Relationship Id="rId7" Type="http://schemas.openxmlformats.org/officeDocument/2006/relationships/hyperlink" Target="http://www.andrew.cmu.edu/user/achoulde/94842/final_project/Final_Project.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ndrew.cmu.edu/user/achoulde/94842/final_project/Final_Project.html" TargetMode="External"/><Relationship Id="rId11" Type="http://schemas.openxmlformats.org/officeDocument/2006/relationships/fontTable" Target="fontTable.xml"/><Relationship Id="rId5" Type="http://schemas.openxmlformats.org/officeDocument/2006/relationships/hyperlink" Target="http://www.andrew.cmu.edu/user/achoulde/94842/final_project/Final_Project.html" TargetMode="External"/><Relationship Id="rId10" Type="http://schemas.openxmlformats.org/officeDocument/2006/relationships/hyperlink" Target="http://www.cmu.edu/academic-integrity/" TargetMode="External"/><Relationship Id="rId4" Type="http://schemas.openxmlformats.org/officeDocument/2006/relationships/webSettings" Target="webSettings.xml"/><Relationship Id="rId9" Type="http://schemas.openxmlformats.org/officeDocument/2006/relationships/hyperlink" Target="http://www.andrew.cmu.edu/user/achoulde/94842/final_project/Final_Proje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1370</Words>
  <Characters>7811</Characters>
  <Application>Microsoft Office Word</Application>
  <DocSecurity>0</DocSecurity>
  <Lines>65</Lines>
  <Paragraphs>18</Paragraphs>
  <ScaleCrop>false</ScaleCrop>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Osita Onyejekwe</dc:creator>
  <cp:keywords/>
  <dc:description/>
  <cp:lastModifiedBy>Osita Onyejekwe</cp:lastModifiedBy>
  <cp:revision>2</cp:revision>
  <dcterms:created xsi:type="dcterms:W3CDTF">2021-01-20T10:49:00Z</dcterms:created>
  <dcterms:modified xsi:type="dcterms:W3CDTF">2021-01-20T10:49:00Z</dcterms:modified>
</cp:coreProperties>
</file>