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C5259" w14:textId="781063BF" w:rsidR="00D22E25" w:rsidRPr="00D66C92" w:rsidRDefault="00D22E25" w:rsidP="00D22E25">
      <w:pPr>
        <w:rPr>
          <w:rFonts w:ascii="宋体" w:eastAsia="宋体" w:hAnsi="宋体"/>
          <w:sz w:val="52"/>
          <w:szCs w:val="52"/>
        </w:rPr>
      </w:pPr>
      <w:r w:rsidRPr="00D66C92">
        <w:rPr>
          <w:rFonts w:ascii="宋体" w:eastAsia="宋体" w:hAnsi="宋体" w:hint="eastAsia"/>
          <w:sz w:val="52"/>
          <w:szCs w:val="52"/>
        </w:rPr>
        <w:t>实时检测共享账户概要设计说明书</w:t>
      </w:r>
    </w:p>
    <w:p w14:paraId="1AF2C479" w14:textId="77777777" w:rsidR="00D22E25" w:rsidRPr="00D66C92" w:rsidRDefault="00D22E25">
      <w:pPr>
        <w:widowControl/>
        <w:jc w:val="left"/>
        <w:rPr>
          <w:rFonts w:ascii="宋体" w:eastAsia="宋体" w:hAnsi="宋体"/>
          <w:sz w:val="52"/>
          <w:szCs w:val="52"/>
        </w:rPr>
      </w:pPr>
      <w:r w:rsidRPr="00D66C92">
        <w:rPr>
          <w:rFonts w:ascii="宋体" w:eastAsia="宋体" w:hAnsi="宋体"/>
          <w:sz w:val="52"/>
          <w:szCs w:val="52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592749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AA0D80" w14:textId="74B2FD40" w:rsidR="00661D32" w:rsidRPr="00D66C92" w:rsidRDefault="00661D32">
          <w:pPr>
            <w:pStyle w:val="TOC"/>
            <w:rPr>
              <w:rFonts w:ascii="宋体" w:eastAsia="宋体" w:hAnsi="宋体"/>
            </w:rPr>
          </w:pPr>
          <w:r w:rsidRPr="00D66C92">
            <w:rPr>
              <w:rFonts w:ascii="宋体" w:eastAsia="宋体" w:hAnsi="宋体"/>
              <w:lang w:val="zh-CN"/>
            </w:rPr>
            <w:t>目录</w:t>
          </w:r>
        </w:p>
        <w:p w14:paraId="4D17E094" w14:textId="1CFD768D" w:rsidR="00B0293E" w:rsidRDefault="00661D32">
          <w:pPr>
            <w:pStyle w:val="TOC2"/>
            <w:tabs>
              <w:tab w:val="right" w:leader="dot" w:pos="8296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D66C92">
            <w:rPr>
              <w:rFonts w:ascii="宋体" w:hAnsi="宋体"/>
              <w:b/>
              <w:bCs/>
              <w:lang w:val="zh-CN"/>
            </w:rPr>
            <w:fldChar w:fldCharType="begin"/>
          </w:r>
          <w:r w:rsidRPr="00D66C92">
            <w:rPr>
              <w:rFonts w:ascii="宋体" w:hAnsi="宋体"/>
              <w:b/>
              <w:bCs/>
              <w:lang w:val="zh-CN"/>
            </w:rPr>
            <w:instrText xml:space="preserve"> TOC \o "1-3" \h \z \u </w:instrText>
          </w:r>
          <w:r w:rsidRPr="00D66C92">
            <w:rPr>
              <w:rFonts w:ascii="宋体" w:hAnsi="宋体"/>
              <w:b/>
              <w:bCs/>
              <w:lang w:val="zh-CN"/>
            </w:rPr>
            <w:fldChar w:fldCharType="separate"/>
          </w:r>
          <w:hyperlink w:anchor="_Toc529813899" w:history="1">
            <w:r w:rsidR="00B0293E" w:rsidRPr="00B0293E">
              <w:rPr>
                <w:rStyle w:val="a7"/>
                <w:rFonts w:ascii="宋体" w:hAnsi="宋体"/>
                <w:noProof/>
              </w:rPr>
              <w:t>1引言</w:t>
            </w:r>
            <w:r w:rsidR="00B0293E">
              <w:rPr>
                <w:noProof/>
                <w:webHidden/>
              </w:rPr>
              <w:tab/>
            </w:r>
            <w:r w:rsidR="00B0293E">
              <w:rPr>
                <w:noProof/>
                <w:webHidden/>
              </w:rPr>
              <w:fldChar w:fldCharType="begin"/>
            </w:r>
            <w:r w:rsidR="00B0293E">
              <w:rPr>
                <w:noProof/>
                <w:webHidden/>
              </w:rPr>
              <w:instrText xml:space="preserve"> PAGEREF _Toc529813899 \h </w:instrText>
            </w:r>
            <w:r w:rsidR="00B0293E">
              <w:rPr>
                <w:noProof/>
                <w:webHidden/>
              </w:rPr>
            </w:r>
            <w:r w:rsidR="00B0293E">
              <w:rPr>
                <w:noProof/>
                <w:webHidden/>
              </w:rPr>
              <w:fldChar w:fldCharType="separate"/>
            </w:r>
            <w:r w:rsidR="00B0293E">
              <w:rPr>
                <w:noProof/>
                <w:webHidden/>
              </w:rPr>
              <w:t>3</w:t>
            </w:r>
            <w:r w:rsidR="00B0293E">
              <w:rPr>
                <w:noProof/>
                <w:webHidden/>
              </w:rPr>
              <w:fldChar w:fldCharType="end"/>
            </w:r>
          </w:hyperlink>
        </w:p>
        <w:p w14:paraId="280F7D43" w14:textId="032E5CF9" w:rsidR="00B0293E" w:rsidRDefault="00B0293E">
          <w:pPr>
            <w:pStyle w:val="TOC3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9813900" w:history="1">
            <w:r w:rsidRPr="00B826FF">
              <w:rPr>
                <w:rStyle w:val="a7"/>
                <w:rFonts w:ascii="宋体" w:hAnsi="宋体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5319A" w14:textId="7DE9DEF8" w:rsidR="00B0293E" w:rsidRDefault="00B0293E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9813901" w:history="1">
            <w:r w:rsidRPr="00B826FF">
              <w:rPr>
                <w:rStyle w:val="a7"/>
                <w:rFonts w:ascii="宋体" w:hAnsi="宋体"/>
                <w:noProof/>
              </w:rPr>
              <w:t>2背景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CDEF9" w14:textId="172EDFA2" w:rsidR="00B0293E" w:rsidRDefault="00B0293E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9813902" w:history="1">
            <w:r w:rsidRPr="00B826FF">
              <w:rPr>
                <w:rStyle w:val="a7"/>
                <w:rFonts w:ascii="宋体" w:hAnsi="宋体"/>
                <w:noProof/>
              </w:rPr>
              <w:t>3 项目架构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2E461" w14:textId="641CF0F6" w:rsidR="00B0293E" w:rsidRDefault="00B0293E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9813903" w:history="1">
            <w:r w:rsidRPr="00B826FF">
              <w:rPr>
                <w:rStyle w:val="a7"/>
                <w:rFonts w:ascii="宋体" w:hAnsi="宋体"/>
                <w:noProof/>
              </w:rPr>
              <w:t>4概要流程图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B7D6" w14:textId="704F2113" w:rsidR="00B0293E" w:rsidRDefault="00B0293E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9813907" w:history="1">
            <w:r w:rsidRPr="00B826FF">
              <w:rPr>
                <w:rStyle w:val="a7"/>
                <w:rFonts w:ascii="宋体" w:hAnsi="宋体"/>
                <w:noProof/>
              </w:rPr>
              <w:t>5各个模块设计描述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57DAA" w14:textId="63DCF611" w:rsidR="00B0293E" w:rsidRDefault="00B0293E">
          <w:pPr>
            <w:pStyle w:val="TOC3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9813908" w:history="1">
            <w:r w:rsidRPr="00B826FF">
              <w:rPr>
                <w:rStyle w:val="a7"/>
                <w:rFonts w:ascii="宋体" w:hAnsi="宋体"/>
                <w:noProof/>
              </w:rPr>
              <w:t>5.1数据来源模块描述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28BF8" w14:textId="0F313C7C" w:rsidR="00B0293E" w:rsidRDefault="00B0293E">
          <w:pPr>
            <w:pStyle w:val="TOC3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9813909" w:history="1">
            <w:r w:rsidRPr="00B826FF">
              <w:rPr>
                <w:rStyle w:val="a7"/>
                <w:rFonts w:ascii="宋体" w:hAnsi="宋体"/>
                <w:noProof/>
              </w:rPr>
              <w:t>5.2 数据存储模块描述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07F31" w14:textId="3FE1C580" w:rsidR="00B0293E" w:rsidRDefault="00B0293E">
          <w:pPr>
            <w:pStyle w:val="TOC3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9813910" w:history="1">
            <w:r w:rsidRPr="00B826FF">
              <w:rPr>
                <w:rStyle w:val="a7"/>
                <w:rFonts w:ascii="宋体" w:hAnsi="宋体"/>
                <w:noProof/>
              </w:rPr>
              <w:t>5.3数据处理模块描述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C2E6E" w14:textId="0EA83DAF" w:rsidR="00B0293E" w:rsidRDefault="00B0293E">
          <w:pPr>
            <w:pStyle w:val="TOC3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9813911" w:history="1">
            <w:r w:rsidRPr="00B826FF">
              <w:rPr>
                <w:rStyle w:val="a7"/>
                <w:rFonts w:ascii="宋体" w:hAnsi="宋体"/>
                <w:noProof/>
              </w:rPr>
              <w:t>5.4数据展示模块描述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A503" w14:textId="7817B493" w:rsidR="00661D32" w:rsidRPr="00D66C92" w:rsidRDefault="00661D32">
          <w:pPr>
            <w:rPr>
              <w:rFonts w:ascii="宋体" w:eastAsia="宋体" w:hAnsi="宋体"/>
            </w:rPr>
          </w:pPr>
          <w:r w:rsidRPr="00D66C92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244C3EFF" w14:textId="1C19926F" w:rsidR="00442E67" w:rsidRPr="00D66C92" w:rsidRDefault="00442E67" w:rsidP="00D22E25">
      <w:pPr>
        <w:ind w:firstLine="480"/>
        <w:rPr>
          <w:rFonts w:ascii="宋体" w:eastAsia="宋体" w:hAnsi="宋体"/>
        </w:rPr>
      </w:pPr>
      <w:bookmarkStart w:id="0" w:name="_GoBack"/>
      <w:bookmarkEnd w:id="0"/>
    </w:p>
    <w:p w14:paraId="1C1375FB" w14:textId="6799FE9F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19CA0549" w14:textId="27B73D8A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3BC09061" w14:textId="79C1F042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202B0379" w14:textId="0938B349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5F42AEF7" w14:textId="5B0B6553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5F3B1870" w14:textId="1DEBB267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7627C9D2" w14:textId="52902BB4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7FE98449" w14:textId="3C75EF7E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137177B0" w14:textId="64FECE9F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1E498FF7" w14:textId="2C8ACF11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6436854F" w14:textId="5DAEF359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1BBA94EC" w14:textId="74884FF4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2C704B1D" w14:textId="3451B2A3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3D3EF493" w14:textId="26479A68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23FB4779" w14:textId="595E04F0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06F05EBB" w14:textId="52D08249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242309FB" w14:textId="4573B09B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024AFA90" w14:textId="0A0BFD65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0904C4CA" w14:textId="446B0EA6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5A1DC67A" w14:textId="0469CA2B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697D994D" w14:textId="1E37885D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537717C6" w14:textId="0B4E1DC6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4ED8F405" w14:textId="42E7950F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494E49CC" w14:textId="0FF10905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2CF3D07F" w14:textId="14C20797" w:rsidR="00442E67" w:rsidRPr="00D66C92" w:rsidRDefault="00442E67" w:rsidP="00D22E25">
      <w:pPr>
        <w:ind w:firstLine="480"/>
        <w:rPr>
          <w:rFonts w:ascii="宋体" w:eastAsia="宋体" w:hAnsi="宋体"/>
        </w:rPr>
      </w:pPr>
    </w:p>
    <w:p w14:paraId="72A9E89F" w14:textId="7B4E0183" w:rsidR="00661D32" w:rsidRPr="00D66C92" w:rsidRDefault="00661D32" w:rsidP="00D22E25">
      <w:pPr>
        <w:ind w:firstLine="480"/>
        <w:rPr>
          <w:rFonts w:ascii="宋体" w:eastAsia="宋体" w:hAnsi="宋体"/>
        </w:rPr>
      </w:pPr>
    </w:p>
    <w:p w14:paraId="7A9CF233" w14:textId="72049938" w:rsidR="00661D32" w:rsidRPr="00D66C92" w:rsidRDefault="00661D32" w:rsidP="00D22E25">
      <w:pPr>
        <w:ind w:firstLine="480"/>
        <w:rPr>
          <w:rFonts w:ascii="宋体" w:eastAsia="宋体" w:hAnsi="宋体"/>
        </w:rPr>
      </w:pPr>
    </w:p>
    <w:p w14:paraId="3576DB93" w14:textId="77777777" w:rsidR="00661D32" w:rsidRPr="00D66C92" w:rsidRDefault="00661D32" w:rsidP="00D22E25">
      <w:pPr>
        <w:ind w:firstLine="480"/>
        <w:rPr>
          <w:rFonts w:ascii="宋体" w:eastAsia="宋体" w:hAnsi="宋体"/>
        </w:rPr>
      </w:pPr>
    </w:p>
    <w:p w14:paraId="25BD4BF1" w14:textId="77777777" w:rsidR="00442E67" w:rsidRPr="00D66C92" w:rsidRDefault="00442E67" w:rsidP="00661D32">
      <w:pPr>
        <w:rPr>
          <w:rFonts w:ascii="宋体" w:eastAsia="宋体" w:hAnsi="宋体"/>
        </w:rPr>
      </w:pPr>
    </w:p>
    <w:p w14:paraId="24C7490F" w14:textId="7EDC7669" w:rsidR="00D22E25" w:rsidRPr="00D66C92" w:rsidRDefault="00D22E25" w:rsidP="00D22E25">
      <w:pPr>
        <w:pStyle w:val="2"/>
        <w:spacing w:before="156" w:after="156"/>
        <w:rPr>
          <w:rFonts w:ascii="宋体" w:eastAsia="宋体" w:hAnsi="宋体"/>
          <w:b/>
          <w:szCs w:val="28"/>
        </w:rPr>
      </w:pPr>
      <w:bookmarkStart w:id="1" w:name="_Toc6931"/>
      <w:bookmarkStart w:id="2" w:name="_Toc932"/>
      <w:bookmarkStart w:id="3" w:name="_Toc529813899"/>
      <w:r w:rsidRPr="00D66C92">
        <w:rPr>
          <w:rFonts w:ascii="宋体" w:eastAsia="宋体" w:hAnsi="宋体" w:hint="eastAsia"/>
          <w:b/>
          <w:szCs w:val="28"/>
        </w:rPr>
        <w:t>1引言</w:t>
      </w:r>
      <w:bookmarkEnd w:id="2"/>
      <w:bookmarkEnd w:id="3"/>
    </w:p>
    <w:p w14:paraId="0C4A7D19" w14:textId="77777777" w:rsidR="00D22E25" w:rsidRPr="00F3653D" w:rsidRDefault="00D22E25" w:rsidP="00F3653D">
      <w:pPr>
        <w:pStyle w:val="3"/>
        <w:rPr>
          <w:rFonts w:ascii="宋体" w:hAnsi="宋体"/>
          <w:sz w:val="28"/>
          <w:szCs w:val="28"/>
        </w:rPr>
      </w:pPr>
      <w:bookmarkStart w:id="4" w:name="_Toc529813900"/>
      <w:r w:rsidRPr="00F3653D">
        <w:rPr>
          <w:rFonts w:ascii="宋体" w:hAnsi="宋体" w:hint="eastAsia"/>
          <w:sz w:val="28"/>
          <w:szCs w:val="28"/>
        </w:rPr>
        <w:t>1.1编写目的</w:t>
      </w:r>
      <w:bookmarkEnd w:id="4"/>
    </w:p>
    <w:p w14:paraId="20ADE7D9" w14:textId="193DB0DB" w:rsidR="00D22E25" w:rsidRPr="00D66C92" w:rsidRDefault="00442E67" w:rsidP="00D22E25">
      <w:pPr>
        <w:ind w:firstLine="480"/>
        <w:rPr>
          <w:rFonts w:ascii="宋体" w:eastAsia="宋体" w:hAnsi="宋体"/>
          <w:sz w:val="28"/>
          <w:szCs w:val="28"/>
        </w:rPr>
      </w:pPr>
      <w:r w:rsidRPr="00D66C92">
        <w:rPr>
          <w:rFonts w:ascii="宋体" w:eastAsia="宋体" w:hAnsi="宋体" w:hint="eastAsia"/>
          <w:sz w:val="28"/>
          <w:szCs w:val="28"/>
        </w:rPr>
        <w:t>利用大数据技术</w:t>
      </w:r>
      <w:proofErr w:type="gramStart"/>
      <w:r w:rsidRPr="00D66C92">
        <w:rPr>
          <w:rFonts w:ascii="宋体" w:eastAsia="宋体" w:hAnsi="宋体" w:hint="eastAsia"/>
          <w:sz w:val="28"/>
          <w:szCs w:val="28"/>
        </w:rPr>
        <w:t>采集现网流量</w:t>
      </w:r>
      <w:proofErr w:type="gramEnd"/>
      <w:r w:rsidRPr="00D66C92">
        <w:rPr>
          <w:rFonts w:ascii="宋体" w:eastAsia="宋体" w:hAnsi="宋体" w:hint="eastAsia"/>
          <w:sz w:val="28"/>
          <w:szCs w:val="28"/>
        </w:rPr>
        <w:t>流向信息，根据这些原始信息运用计算框架判断此账户是否异常(超过一定阈值则触发报警机制，例如阈值为</w:t>
      </w:r>
      <w:r w:rsidRPr="00D66C92">
        <w:rPr>
          <w:rFonts w:ascii="宋体" w:eastAsia="宋体" w:hAnsi="宋体"/>
          <w:sz w:val="28"/>
          <w:szCs w:val="28"/>
        </w:rPr>
        <w:t>5时，同一个账号同时连接的终端数量不能超过该值，如果超过则报警)</w:t>
      </w:r>
      <w:r w:rsidR="00D22E25" w:rsidRPr="00D66C92">
        <w:rPr>
          <w:rFonts w:ascii="宋体" w:eastAsia="宋体" w:hAnsi="宋体" w:hint="eastAsia"/>
          <w:sz w:val="28"/>
          <w:szCs w:val="28"/>
        </w:rPr>
        <w:t>。</w:t>
      </w:r>
    </w:p>
    <w:p w14:paraId="4AA43969" w14:textId="5AE69A9B" w:rsidR="00D22E25" w:rsidRPr="001D57CF" w:rsidRDefault="00D22E25" w:rsidP="001D57CF">
      <w:pPr>
        <w:pStyle w:val="2"/>
        <w:spacing w:before="156" w:after="156"/>
        <w:rPr>
          <w:rFonts w:ascii="宋体" w:eastAsia="宋体" w:hAnsi="宋体"/>
        </w:rPr>
      </w:pPr>
      <w:bookmarkStart w:id="5" w:name="_Toc529813901"/>
      <w:r w:rsidRPr="001D57CF">
        <w:rPr>
          <w:rFonts w:ascii="宋体" w:eastAsia="宋体" w:hAnsi="宋体" w:hint="eastAsia"/>
        </w:rPr>
        <w:t>2背景</w:t>
      </w:r>
      <w:bookmarkEnd w:id="5"/>
    </w:p>
    <w:p w14:paraId="114A7490" w14:textId="77777777" w:rsidR="00442E67" w:rsidRPr="00D66C92" w:rsidRDefault="00442E67" w:rsidP="00D22E25">
      <w:pPr>
        <w:ind w:firstLine="480"/>
        <w:rPr>
          <w:rFonts w:ascii="宋体" w:eastAsia="宋体" w:hAnsi="宋体" w:cs="宋体"/>
          <w:sz w:val="28"/>
          <w:szCs w:val="28"/>
        </w:rPr>
      </w:pPr>
      <w:r w:rsidRPr="00D66C92">
        <w:rPr>
          <w:rFonts w:ascii="宋体" w:eastAsia="宋体" w:hAnsi="宋体" w:cs="宋体" w:hint="eastAsia"/>
          <w:sz w:val="28"/>
          <w:szCs w:val="28"/>
        </w:rPr>
        <w:t>随着通信行业的普及，以及人们对网络的需求越来越大，</w:t>
      </w:r>
      <w:proofErr w:type="gramStart"/>
      <w:r w:rsidRPr="00D66C92">
        <w:rPr>
          <w:rFonts w:ascii="宋体" w:eastAsia="宋体" w:hAnsi="宋体" w:cs="宋体" w:hint="eastAsia"/>
          <w:sz w:val="28"/>
          <w:szCs w:val="28"/>
        </w:rPr>
        <w:t>采集现网流量</w:t>
      </w:r>
      <w:proofErr w:type="gramEnd"/>
      <w:r w:rsidRPr="00D66C92">
        <w:rPr>
          <w:rFonts w:ascii="宋体" w:eastAsia="宋体" w:hAnsi="宋体" w:cs="宋体" w:hint="eastAsia"/>
          <w:sz w:val="28"/>
          <w:szCs w:val="28"/>
        </w:rPr>
        <w:t>的流向信息，可以通过实时监测数据来判断宽带账号的同时接入数量，把控共享账户的</w:t>
      </w:r>
      <w:proofErr w:type="gramStart"/>
      <w:r w:rsidRPr="00D66C92">
        <w:rPr>
          <w:rFonts w:ascii="宋体" w:eastAsia="宋体" w:hAnsi="宋体" w:cs="宋体" w:hint="eastAsia"/>
          <w:sz w:val="28"/>
          <w:szCs w:val="28"/>
        </w:rPr>
        <w:t>的</w:t>
      </w:r>
      <w:proofErr w:type="gramEnd"/>
      <w:r w:rsidRPr="00D66C92">
        <w:rPr>
          <w:rFonts w:ascii="宋体" w:eastAsia="宋体" w:hAnsi="宋体" w:cs="宋体" w:hint="eastAsia"/>
          <w:sz w:val="28"/>
          <w:szCs w:val="28"/>
        </w:rPr>
        <w:t>阈值，如果超过规定数量会报警，这样有效控制了一个账号同时链接的终端数量，有效保护该账号安全，同时符合运营商的利益。</w:t>
      </w:r>
    </w:p>
    <w:p w14:paraId="2065E9C7" w14:textId="0E1CFEE6" w:rsidR="00442E67" w:rsidRPr="001D57CF" w:rsidRDefault="00442E67" w:rsidP="001D57CF">
      <w:pPr>
        <w:pStyle w:val="2"/>
        <w:spacing w:before="156" w:after="156"/>
        <w:rPr>
          <w:rFonts w:ascii="宋体" w:eastAsia="宋体" w:hAnsi="宋体"/>
        </w:rPr>
      </w:pPr>
      <w:bookmarkStart w:id="6" w:name="_Toc30985"/>
      <w:bookmarkStart w:id="7" w:name="_Toc529813902"/>
      <w:r w:rsidRPr="001D57CF">
        <w:rPr>
          <w:rFonts w:ascii="宋体" w:eastAsia="宋体" w:hAnsi="宋体"/>
        </w:rPr>
        <w:t>3</w:t>
      </w:r>
      <w:r w:rsidRPr="001D57CF">
        <w:rPr>
          <w:rFonts w:ascii="宋体" w:eastAsia="宋体" w:hAnsi="宋体" w:hint="eastAsia"/>
        </w:rPr>
        <w:t xml:space="preserve"> 项目架构</w:t>
      </w:r>
      <w:bookmarkEnd w:id="7"/>
    </w:p>
    <w:tbl>
      <w:tblPr>
        <w:tblW w:w="8344" w:type="dxa"/>
        <w:jc w:val="center"/>
        <w:tblBorders>
          <w:top w:val="single" w:sz="12" w:space="0" w:color="auto"/>
          <w:bottom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6232"/>
      </w:tblGrid>
      <w:tr w:rsidR="00442E67" w:rsidRPr="00D66C92" w14:paraId="106FED47" w14:textId="77777777" w:rsidTr="00F944D8">
        <w:trPr>
          <w:trHeight w:val="582"/>
          <w:jc w:val="center"/>
        </w:trPr>
        <w:tc>
          <w:tcPr>
            <w:tcW w:w="2112" w:type="dxa"/>
            <w:tcBorders>
              <w:bottom w:val="single" w:sz="2" w:space="0" w:color="auto"/>
            </w:tcBorders>
            <w:vAlign w:val="center"/>
          </w:tcPr>
          <w:p w14:paraId="00C6369D" w14:textId="77777777" w:rsidR="00442E67" w:rsidRPr="00D66C92" w:rsidRDefault="00442E67" w:rsidP="00F944D8">
            <w:pPr>
              <w:ind w:firstLine="48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66C92">
              <w:rPr>
                <w:rFonts w:ascii="宋体" w:eastAsia="宋体" w:hAnsi="宋体" w:hint="eastAsia"/>
                <w:sz w:val="28"/>
                <w:szCs w:val="28"/>
              </w:rPr>
              <w:t>技术</w:t>
            </w:r>
          </w:p>
        </w:tc>
        <w:tc>
          <w:tcPr>
            <w:tcW w:w="6232" w:type="dxa"/>
            <w:tcBorders>
              <w:bottom w:val="single" w:sz="2" w:space="0" w:color="auto"/>
            </w:tcBorders>
            <w:vAlign w:val="center"/>
          </w:tcPr>
          <w:p w14:paraId="4F29C4CE" w14:textId="77777777" w:rsidR="00442E67" w:rsidRPr="00D66C92" w:rsidRDefault="00442E67" w:rsidP="00F944D8">
            <w:pPr>
              <w:ind w:firstLine="48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66C92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</w:tr>
      <w:tr w:rsidR="00442E67" w:rsidRPr="00D66C92" w14:paraId="4A52CDDF" w14:textId="77777777" w:rsidTr="00F944D8">
        <w:trPr>
          <w:trHeight w:val="582"/>
          <w:jc w:val="center"/>
        </w:trPr>
        <w:tc>
          <w:tcPr>
            <w:tcW w:w="2112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30EE84F3" w14:textId="77777777" w:rsidR="00442E67" w:rsidRPr="00D66C92" w:rsidRDefault="00442E67" w:rsidP="00F944D8">
            <w:pPr>
              <w:ind w:firstLine="48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66C92">
              <w:rPr>
                <w:rFonts w:ascii="宋体" w:eastAsia="宋体" w:hAnsi="宋体" w:hint="eastAsia"/>
                <w:sz w:val="28"/>
                <w:szCs w:val="28"/>
              </w:rPr>
              <w:t>Hadoop</w:t>
            </w:r>
          </w:p>
        </w:tc>
        <w:tc>
          <w:tcPr>
            <w:tcW w:w="6232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496F350B" w14:textId="77777777" w:rsidR="00442E67" w:rsidRPr="00D66C92" w:rsidRDefault="00442E67" w:rsidP="00F944D8">
            <w:pPr>
              <w:ind w:firstLine="48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66C92">
              <w:rPr>
                <w:rFonts w:ascii="宋体" w:eastAsia="宋体" w:hAnsi="宋体" w:hint="eastAsia"/>
                <w:sz w:val="28"/>
                <w:szCs w:val="28"/>
              </w:rPr>
              <w:t>分布式系统的基础架构</w:t>
            </w:r>
          </w:p>
        </w:tc>
      </w:tr>
      <w:tr w:rsidR="00442E67" w:rsidRPr="00D66C92" w14:paraId="26B2B310" w14:textId="77777777" w:rsidTr="00F944D8">
        <w:trPr>
          <w:trHeight w:val="582"/>
          <w:jc w:val="center"/>
        </w:trPr>
        <w:tc>
          <w:tcPr>
            <w:tcW w:w="2112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65B0CCE9" w14:textId="77777777" w:rsidR="00442E67" w:rsidRPr="00D66C92" w:rsidRDefault="00442E67" w:rsidP="00F944D8">
            <w:pPr>
              <w:ind w:firstLine="48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66C92">
              <w:rPr>
                <w:rFonts w:ascii="宋体" w:eastAsia="宋体" w:hAnsi="宋体"/>
                <w:sz w:val="28"/>
                <w:szCs w:val="28"/>
              </w:rPr>
              <w:t>K</w:t>
            </w:r>
            <w:r w:rsidRPr="00D66C92">
              <w:rPr>
                <w:rFonts w:ascii="宋体" w:eastAsia="宋体" w:hAnsi="宋体" w:hint="eastAsia"/>
                <w:sz w:val="28"/>
                <w:szCs w:val="28"/>
              </w:rPr>
              <w:t>afka</w:t>
            </w:r>
          </w:p>
        </w:tc>
        <w:tc>
          <w:tcPr>
            <w:tcW w:w="6232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4AB1EBDF" w14:textId="77777777" w:rsidR="00442E67" w:rsidRPr="00D66C92" w:rsidRDefault="00442E67" w:rsidP="00F944D8">
            <w:pPr>
              <w:ind w:firstLine="48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66C92">
              <w:rPr>
                <w:rFonts w:ascii="宋体" w:eastAsia="宋体" w:hAnsi="宋体"/>
                <w:sz w:val="28"/>
                <w:szCs w:val="28"/>
              </w:rPr>
              <w:t>Kafka是一种高吞吐量的</w:t>
            </w:r>
            <w:hyperlink r:id="rId8" w:tgtFrame="_blank" w:history="1">
              <w:r w:rsidRPr="00D66C92">
                <w:rPr>
                  <w:rStyle w:val="a7"/>
                  <w:rFonts w:ascii="宋体" w:eastAsia="宋体" w:hAnsi="宋体"/>
                  <w:sz w:val="28"/>
                  <w:szCs w:val="28"/>
                </w:rPr>
                <w:t>分布式</w:t>
              </w:r>
            </w:hyperlink>
            <w:r w:rsidRPr="00D66C92">
              <w:rPr>
                <w:rFonts w:ascii="宋体" w:eastAsia="宋体" w:hAnsi="宋体"/>
                <w:sz w:val="28"/>
                <w:szCs w:val="28"/>
              </w:rPr>
              <w:t>发布订阅消息系统，它可以处理消费者规模的网站中的所有动作</w:t>
            </w:r>
            <w:proofErr w:type="gramStart"/>
            <w:r w:rsidRPr="00D66C92">
              <w:rPr>
                <w:rFonts w:ascii="宋体" w:eastAsia="宋体" w:hAnsi="宋体"/>
                <w:sz w:val="28"/>
                <w:szCs w:val="28"/>
              </w:rPr>
              <w:t>流数据</w:t>
            </w:r>
            <w:proofErr w:type="gramEnd"/>
          </w:p>
        </w:tc>
      </w:tr>
      <w:tr w:rsidR="00442E67" w:rsidRPr="00D66C92" w14:paraId="09DE5806" w14:textId="77777777" w:rsidTr="00F944D8">
        <w:trPr>
          <w:trHeight w:val="582"/>
          <w:jc w:val="center"/>
        </w:trPr>
        <w:tc>
          <w:tcPr>
            <w:tcW w:w="2112" w:type="dxa"/>
            <w:tcBorders>
              <w:top w:val="single" w:sz="2" w:space="0" w:color="auto"/>
            </w:tcBorders>
            <w:vAlign w:val="center"/>
          </w:tcPr>
          <w:p w14:paraId="308C399E" w14:textId="77777777" w:rsidR="00442E67" w:rsidRPr="00D66C92" w:rsidRDefault="00442E67" w:rsidP="00F944D8">
            <w:pPr>
              <w:ind w:firstLine="48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66C92">
              <w:rPr>
                <w:rFonts w:ascii="宋体" w:eastAsia="宋体" w:hAnsi="宋体"/>
                <w:sz w:val="28"/>
                <w:szCs w:val="28"/>
              </w:rPr>
              <w:t>Storm</w:t>
            </w:r>
          </w:p>
        </w:tc>
        <w:tc>
          <w:tcPr>
            <w:tcW w:w="6232" w:type="dxa"/>
            <w:tcBorders>
              <w:top w:val="single" w:sz="2" w:space="0" w:color="auto"/>
            </w:tcBorders>
            <w:vAlign w:val="center"/>
          </w:tcPr>
          <w:p w14:paraId="0E8B1CD9" w14:textId="77777777" w:rsidR="00442E67" w:rsidRPr="00D66C92" w:rsidRDefault="00442E67" w:rsidP="00F944D8">
            <w:pPr>
              <w:ind w:firstLine="48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66C92">
              <w:rPr>
                <w:rFonts w:ascii="宋体" w:eastAsia="宋体" w:hAnsi="宋体" w:hint="eastAsia"/>
                <w:sz w:val="28"/>
                <w:szCs w:val="28"/>
              </w:rPr>
              <w:t>Storm是Twitter开源的、分布式的、高容错的实时计算系统</w:t>
            </w:r>
          </w:p>
        </w:tc>
      </w:tr>
      <w:tr w:rsidR="00442E67" w:rsidRPr="00D66C92" w14:paraId="0A1C87E5" w14:textId="77777777" w:rsidTr="00F944D8">
        <w:trPr>
          <w:trHeight w:val="866"/>
          <w:jc w:val="center"/>
        </w:trPr>
        <w:tc>
          <w:tcPr>
            <w:tcW w:w="2112" w:type="dxa"/>
            <w:tcBorders>
              <w:top w:val="single" w:sz="2" w:space="0" w:color="auto"/>
            </w:tcBorders>
            <w:vAlign w:val="center"/>
          </w:tcPr>
          <w:p w14:paraId="31E39195" w14:textId="77777777" w:rsidR="00442E67" w:rsidRPr="00D66C92" w:rsidRDefault="00442E67" w:rsidP="00F944D8">
            <w:pPr>
              <w:ind w:firstLine="48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66C92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数据可视化</w:t>
            </w:r>
          </w:p>
        </w:tc>
        <w:tc>
          <w:tcPr>
            <w:tcW w:w="6232" w:type="dxa"/>
            <w:tcBorders>
              <w:top w:val="single" w:sz="2" w:space="0" w:color="auto"/>
            </w:tcBorders>
            <w:vAlign w:val="center"/>
          </w:tcPr>
          <w:p w14:paraId="0254CBD6" w14:textId="77777777" w:rsidR="00442E67" w:rsidRPr="00D66C92" w:rsidRDefault="00442E67" w:rsidP="00F944D8">
            <w:pPr>
              <w:widowControl/>
              <w:ind w:firstLine="48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66C92">
              <w:rPr>
                <w:rFonts w:ascii="宋体" w:eastAsia="宋体" w:hAnsi="宋体" w:cs="宋体" w:hint="eastAsia"/>
                <w:kern w:val="0"/>
                <w:sz w:val="28"/>
                <w:szCs w:val="28"/>
                <w:lang w:bidi="ar"/>
              </w:rPr>
              <w:t>用前端技术，把统计出的数据展示出来</w:t>
            </w:r>
          </w:p>
        </w:tc>
      </w:tr>
    </w:tbl>
    <w:p w14:paraId="039603AF" w14:textId="77777777" w:rsidR="00442E67" w:rsidRPr="00D66C92" w:rsidRDefault="00442E67" w:rsidP="00442E67">
      <w:pPr>
        <w:rPr>
          <w:rFonts w:ascii="宋体" w:eastAsia="宋体" w:hAnsi="宋体" w:cs="宋体"/>
          <w:sz w:val="28"/>
          <w:szCs w:val="28"/>
        </w:rPr>
      </w:pPr>
    </w:p>
    <w:p w14:paraId="2D18107B" w14:textId="77777777" w:rsidR="00442E67" w:rsidRPr="00D66C92" w:rsidRDefault="00442E67" w:rsidP="00442E67">
      <w:pPr>
        <w:outlineLvl w:val="1"/>
        <w:rPr>
          <w:rFonts w:ascii="宋体" w:eastAsia="宋体" w:hAnsi="宋体" w:cs="宋体"/>
          <w:sz w:val="28"/>
          <w:szCs w:val="28"/>
        </w:rPr>
      </w:pPr>
    </w:p>
    <w:p w14:paraId="0F3D06F2" w14:textId="45B78AF0" w:rsidR="00442E67" w:rsidRPr="001D57CF" w:rsidRDefault="00764A51" w:rsidP="001D57CF">
      <w:pPr>
        <w:pStyle w:val="2"/>
        <w:spacing w:before="156" w:after="156"/>
        <w:rPr>
          <w:rFonts w:ascii="宋体" w:eastAsia="宋体" w:hAnsi="宋体"/>
        </w:rPr>
      </w:pPr>
      <w:bookmarkStart w:id="8" w:name="_Toc529813903"/>
      <w:r w:rsidRPr="001D57CF">
        <w:rPr>
          <w:rFonts w:ascii="宋体" w:eastAsia="宋体" w:hAnsi="宋体" w:hint="eastAsia"/>
        </w:rPr>
        <w:t>4概要</w:t>
      </w:r>
      <w:r w:rsidR="00442E67" w:rsidRPr="001D57CF">
        <w:rPr>
          <w:rFonts w:ascii="宋体" w:eastAsia="宋体" w:hAnsi="宋体" w:hint="eastAsia"/>
        </w:rPr>
        <w:t>流程图</w:t>
      </w:r>
      <w:bookmarkEnd w:id="8"/>
    </w:p>
    <w:p w14:paraId="1FF15DA7" w14:textId="55EE3455" w:rsidR="009842BE" w:rsidRPr="00D66C92" w:rsidRDefault="009842BE" w:rsidP="009842BE">
      <w:pPr>
        <w:ind w:left="141" w:firstLineChars="200" w:firstLine="560"/>
        <w:outlineLvl w:val="1"/>
        <w:rPr>
          <w:rFonts w:ascii="宋体" w:eastAsia="宋体" w:hAnsi="宋体"/>
          <w:sz w:val="28"/>
          <w:szCs w:val="28"/>
        </w:rPr>
      </w:pPr>
      <w:bookmarkStart w:id="9" w:name="_Toc529535998"/>
      <w:bookmarkStart w:id="10" w:name="_Toc529813799"/>
      <w:bookmarkStart w:id="11" w:name="_Toc529813858"/>
      <w:bookmarkStart w:id="12" w:name="_Toc529813904"/>
      <w:r w:rsidRPr="00D66C92">
        <w:rPr>
          <w:rFonts w:ascii="宋体" w:eastAsia="宋体" w:hAnsi="宋体" w:hint="eastAsia"/>
          <w:sz w:val="28"/>
          <w:szCs w:val="28"/>
        </w:rPr>
        <w:t>根据前面的功能需求分析和系统整体的需求，将整个架构分为以下几层：数据采集层、数据处理层、数据存储层和数据展示层。</w:t>
      </w:r>
      <w:bookmarkEnd w:id="9"/>
      <w:bookmarkEnd w:id="10"/>
      <w:bookmarkEnd w:id="11"/>
      <w:bookmarkEnd w:id="12"/>
    </w:p>
    <w:p w14:paraId="2E5A9625" w14:textId="7F7946E2" w:rsidR="009842BE" w:rsidRPr="00D66C92" w:rsidRDefault="009842BE" w:rsidP="009842BE">
      <w:pPr>
        <w:ind w:left="141" w:firstLineChars="200" w:firstLine="560"/>
        <w:outlineLvl w:val="1"/>
        <w:rPr>
          <w:rFonts w:ascii="宋体" w:eastAsia="宋体" w:hAnsi="宋体" w:cs="宋体"/>
          <w:sz w:val="28"/>
          <w:szCs w:val="28"/>
        </w:rPr>
      </w:pPr>
      <w:bookmarkStart w:id="13" w:name="_Toc529535999"/>
      <w:bookmarkStart w:id="14" w:name="_Toc529813800"/>
      <w:bookmarkStart w:id="15" w:name="_Toc529813859"/>
      <w:bookmarkStart w:id="16" w:name="_Toc529813905"/>
      <w:r w:rsidRPr="00D66C92">
        <w:rPr>
          <w:rFonts w:ascii="宋体" w:eastAsia="宋体" w:hAnsi="宋体" w:cs="宋体" w:hint="eastAsia"/>
          <w:sz w:val="28"/>
          <w:szCs w:val="28"/>
        </w:rPr>
        <w:t>详细的流程图会在详细设计中给到。</w:t>
      </w:r>
      <w:bookmarkEnd w:id="13"/>
      <w:bookmarkEnd w:id="14"/>
      <w:bookmarkEnd w:id="15"/>
      <w:bookmarkEnd w:id="16"/>
    </w:p>
    <w:bookmarkStart w:id="17" w:name="_Toc529536000"/>
    <w:bookmarkStart w:id="18" w:name="_Toc529813801"/>
    <w:bookmarkStart w:id="19" w:name="_Toc529813860"/>
    <w:bookmarkStart w:id="20" w:name="_Toc529813906"/>
    <w:p w14:paraId="08045719" w14:textId="4B1D2B62" w:rsidR="009842BE" w:rsidRPr="00D66C92" w:rsidRDefault="009842BE" w:rsidP="009842BE">
      <w:pPr>
        <w:outlineLvl w:val="1"/>
        <w:rPr>
          <w:rFonts w:ascii="宋体" w:eastAsia="宋体" w:hAnsi="宋体" w:cs="宋体"/>
          <w:sz w:val="28"/>
          <w:szCs w:val="28"/>
        </w:rPr>
      </w:pPr>
      <w:r w:rsidRPr="00D66C92">
        <w:rPr>
          <w:rFonts w:ascii="宋体" w:eastAsia="宋体" w:hAnsi="宋体" w:cs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162658" wp14:editId="4AB93B9F">
                <wp:simplePos x="0" y="0"/>
                <wp:positionH relativeFrom="column">
                  <wp:posOffset>4053840</wp:posOffset>
                </wp:positionH>
                <wp:positionV relativeFrom="paragraph">
                  <wp:posOffset>304800</wp:posOffset>
                </wp:positionV>
                <wp:extent cx="205740" cy="0"/>
                <wp:effectExtent l="0" t="76200" r="2286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4E87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19.2pt;margin-top:24pt;width:16.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Pr="00D66C92">
        <w:rPr>
          <w:rFonts w:ascii="宋体" w:eastAsia="宋体" w:hAnsi="宋体" w:cs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6F805" wp14:editId="2209F11A">
                <wp:simplePos x="0" y="0"/>
                <wp:positionH relativeFrom="column">
                  <wp:posOffset>2781300</wp:posOffset>
                </wp:positionH>
                <wp:positionV relativeFrom="paragraph">
                  <wp:posOffset>312420</wp:posOffset>
                </wp:positionV>
                <wp:extent cx="167640" cy="0"/>
                <wp:effectExtent l="0" t="76200" r="22860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456F0" id="直接箭头连接符 6" o:spid="_x0000_s1026" type="#_x0000_t32" style="position:absolute;left:0;text-align:left;margin-left:219pt;margin-top:24.6pt;width:13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Pr="00D66C92">
        <w:rPr>
          <w:rFonts w:ascii="宋体" w:eastAsia="宋体" w:hAnsi="宋体" w:cs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CA3D7" wp14:editId="5A1BF0BC">
                <wp:simplePos x="0" y="0"/>
                <wp:positionH relativeFrom="column">
                  <wp:posOffset>1470660</wp:posOffset>
                </wp:positionH>
                <wp:positionV relativeFrom="paragraph">
                  <wp:posOffset>320040</wp:posOffset>
                </wp:positionV>
                <wp:extent cx="152400" cy="0"/>
                <wp:effectExtent l="0" t="76200" r="1905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6B403" id="直接箭头连接符 5" o:spid="_x0000_s1026" type="#_x0000_t32" style="position:absolute;left:0;text-align:left;margin-left:115.8pt;margin-top:25.2pt;width:1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764A51" w:rsidRPr="00D66C92">
        <w:rPr>
          <w:rFonts w:ascii="宋体" w:eastAsia="宋体" w:hAnsi="宋体" w:cs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552A07" wp14:editId="283D20E4">
                <wp:simplePos x="0" y="0"/>
                <wp:positionH relativeFrom="column">
                  <wp:posOffset>4191000</wp:posOffset>
                </wp:positionH>
                <wp:positionV relativeFrom="paragraph">
                  <wp:posOffset>121920</wp:posOffset>
                </wp:positionV>
                <wp:extent cx="1158240" cy="396240"/>
                <wp:effectExtent l="0" t="0" r="22860" b="2286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A4BC5" w14:textId="6BDDD375" w:rsidR="00764A51" w:rsidRDefault="00764A51" w:rsidP="00764A51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数据可视化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52A07" id="矩形 4" o:spid="_x0000_s1026" style="position:absolute;left:0;text-align:left;margin-left:330pt;margin-top:9.6pt;width:91.2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">
                <v:textbox>
                  <w:txbxContent>
                    <w:p w14:paraId="4D6A4BC5" w14:textId="6BDDD375" w:rsidR="00764A51" w:rsidRDefault="00764A51" w:rsidP="00764A51">
                      <w:pPr>
                        <w:spacing w:line="360" w:lineRule="auto"/>
                        <w:jc w:val="center"/>
                      </w:pPr>
                      <w:r>
                        <w:rPr>
                          <w:rFonts w:hint="eastAsia"/>
                        </w:rPr>
                        <w:t>数据可视化</w:t>
                      </w:r>
                    </w:p>
                  </w:txbxContent>
                </v:textbox>
              </v:rect>
            </w:pict>
          </mc:Fallback>
        </mc:AlternateContent>
      </w:r>
      <w:r w:rsidR="00764A51" w:rsidRPr="00D66C92">
        <w:rPr>
          <w:rFonts w:ascii="宋体" w:eastAsia="宋体" w:hAnsi="宋体" w:cs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7B537" wp14:editId="5E70AF22">
                <wp:simplePos x="0" y="0"/>
                <wp:positionH relativeFrom="column">
                  <wp:posOffset>2903220</wp:posOffset>
                </wp:positionH>
                <wp:positionV relativeFrom="paragraph">
                  <wp:posOffset>121920</wp:posOffset>
                </wp:positionV>
                <wp:extent cx="1158240" cy="396240"/>
                <wp:effectExtent l="0" t="0" r="22860" b="2286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43A7C" w14:textId="08BA6D26" w:rsidR="00764A51" w:rsidRDefault="00764A51" w:rsidP="00764A51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数据存储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7B537" id="矩形 3" o:spid="_x0000_s1027" style="position:absolute;left:0;text-align:left;margin-left:228.6pt;margin-top:9.6pt;width:91.2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">
                <v:textbox>
                  <w:txbxContent>
                    <w:p w14:paraId="7BD43A7C" w14:textId="08BA6D26" w:rsidR="00764A51" w:rsidRDefault="00764A51" w:rsidP="00764A51">
                      <w:pPr>
                        <w:spacing w:line="360" w:lineRule="auto"/>
                        <w:jc w:val="center"/>
                      </w:pPr>
                      <w:r>
                        <w:rPr>
                          <w:rFonts w:hint="eastAsia"/>
                        </w:rPr>
                        <w:t>数据存储</w:t>
                      </w:r>
                    </w:p>
                  </w:txbxContent>
                </v:textbox>
              </v:rect>
            </w:pict>
          </mc:Fallback>
        </mc:AlternateContent>
      </w:r>
      <w:r w:rsidR="00764A51" w:rsidRPr="00D66C92">
        <w:rPr>
          <w:rFonts w:ascii="宋体" w:eastAsia="宋体" w:hAnsi="宋体" w:cs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54BEB" wp14:editId="3C4CAA64">
                <wp:simplePos x="0" y="0"/>
                <wp:positionH relativeFrom="column">
                  <wp:posOffset>1607820</wp:posOffset>
                </wp:positionH>
                <wp:positionV relativeFrom="paragraph">
                  <wp:posOffset>121920</wp:posOffset>
                </wp:positionV>
                <wp:extent cx="1158240" cy="396240"/>
                <wp:effectExtent l="0" t="0" r="22860" b="2286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33276" w14:textId="5EB33F45" w:rsidR="00764A51" w:rsidRDefault="009842BE" w:rsidP="00764A51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流式</w:t>
                            </w:r>
                            <w:r w:rsidR="00764A51">
                              <w:rPr>
                                <w:rFonts w:hint="eastAsia"/>
                              </w:rPr>
                              <w:t>计算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54BEB" id="矩形 2" o:spid="_x0000_s1028" style="position:absolute;left:0;text-align:left;margin-left:126.6pt;margin-top:9.6pt;width:91.2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">
                <v:textbox>
                  <w:txbxContent>
                    <w:p w14:paraId="62B33276" w14:textId="5EB33F45" w:rsidR="00764A51" w:rsidRDefault="009842BE" w:rsidP="00764A51">
                      <w:pPr>
                        <w:spacing w:line="360" w:lineRule="auto"/>
                        <w:jc w:val="center"/>
                      </w:pPr>
                      <w:r>
                        <w:rPr>
                          <w:rFonts w:hint="eastAsia"/>
                        </w:rPr>
                        <w:t>流式</w:t>
                      </w:r>
                      <w:r w:rsidR="00764A51">
                        <w:rPr>
                          <w:rFonts w:hint="eastAsia"/>
                        </w:rPr>
                        <w:t>计算</w:t>
                      </w:r>
                    </w:p>
                  </w:txbxContent>
                </v:textbox>
              </v:rect>
            </w:pict>
          </mc:Fallback>
        </mc:AlternateContent>
      </w:r>
      <w:r w:rsidR="00442E67" w:rsidRPr="00D66C92">
        <w:rPr>
          <w:rFonts w:ascii="宋体" w:eastAsia="宋体" w:hAnsi="宋体" w:cs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ADBFB" wp14:editId="731568EA">
                <wp:simplePos x="0" y="0"/>
                <wp:positionH relativeFrom="column">
                  <wp:posOffset>297180</wp:posOffset>
                </wp:positionH>
                <wp:positionV relativeFrom="paragraph">
                  <wp:posOffset>121920</wp:posOffset>
                </wp:positionV>
                <wp:extent cx="1158240" cy="396240"/>
                <wp:effectExtent l="0" t="0" r="22860" b="2286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0AE10" w14:textId="668E5DCB" w:rsidR="002D008D" w:rsidRDefault="002D008D" w:rsidP="00764A51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数据采集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ADBFB" id="矩形 1" o:spid="_x0000_s1029" style="position:absolute;left:0;text-align:left;margin-left:23.4pt;margin-top:9.6pt;width:91.2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">
                <v:textbox>
                  <w:txbxContent>
                    <w:p w14:paraId="5EA0AE10" w14:textId="668E5DCB" w:rsidR="002D008D" w:rsidRDefault="002D008D" w:rsidP="00764A51">
                      <w:pPr>
                        <w:spacing w:line="360" w:lineRule="auto"/>
                        <w:jc w:val="center"/>
                      </w:pPr>
                      <w:r>
                        <w:rPr>
                          <w:rFonts w:hint="eastAsia"/>
                        </w:rPr>
                        <w:t>数据采集</w:t>
                      </w:r>
                    </w:p>
                  </w:txbxContent>
                </v:textbox>
              </v:rect>
            </w:pict>
          </mc:Fallback>
        </mc:AlternateContent>
      </w:r>
      <w:bookmarkEnd w:id="17"/>
      <w:bookmarkEnd w:id="18"/>
      <w:bookmarkEnd w:id="19"/>
      <w:bookmarkEnd w:id="20"/>
    </w:p>
    <w:p w14:paraId="4FF14B37" w14:textId="79333374" w:rsidR="009842BE" w:rsidRPr="00D66C92" w:rsidRDefault="009842BE" w:rsidP="009842BE">
      <w:pPr>
        <w:outlineLvl w:val="1"/>
        <w:rPr>
          <w:rFonts w:ascii="宋体" w:eastAsia="宋体" w:hAnsi="宋体" w:cs="宋体"/>
          <w:sz w:val="28"/>
          <w:szCs w:val="28"/>
        </w:rPr>
      </w:pPr>
    </w:p>
    <w:p w14:paraId="14209DCD" w14:textId="7742B34F" w:rsidR="009842BE" w:rsidRPr="00D66C92" w:rsidRDefault="009842BE" w:rsidP="009842BE">
      <w:pPr>
        <w:ind w:firstLine="480"/>
        <w:rPr>
          <w:rFonts w:ascii="宋体" w:eastAsia="宋体" w:hAnsi="宋体"/>
          <w:sz w:val="28"/>
          <w:szCs w:val="28"/>
        </w:rPr>
      </w:pPr>
      <w:r w:rsidRPr="00D66C92">
        <w:rPr>
          <w:rFonts w:ascii="宋体" w:eastAsia="宋体" w:hAnsi="宋体" w:hint="eastAsia"/>
          <w:sz w:val="28"/>
          <w:szCs w:val="28"/>
        </w:rPr>
        <w:t>实时检测共享账户系统的总体设计是从</w:t>
      </w:r>
      <w:r w:rsidRPr="00D66C92">
        <w:rPr>
          <w:rFonts w:ascii="宋体" w:eastAsia="宋体" w:hAnsi="宋体"/>
          <w:sz w:val="28"/>
          <w:szCs w:val="28"/>
        </w:rPr>
        <w:t>运营商骨干</w:t>
      </w:r>
      <w:proofErr w:type="gramStart"/>
      <w:r w:rsidRPr="00D66C92">
        <w:rPr>
          <w:rFonts w:ascii="宋体" w:eastAsia="宋体" w:hAnsi="宋体"/>
          <w:sz w:val="28"/>
          <w:szCs w:val="28"/>
        </w:rPr>
        <w:t>网</w:t>
      </w:r>
      <w:r w:rsidRPr="00D66C92">
        <w:rPr>
          <w:rFonts w:ascii="宋体" w:eastAsia="宋体" w:hAnsi="宋体" w:hint="eastAsia"/>
          <w:sz w:val="28"/>
          <w:szCs w:val="28"/>
        </w:rPr>
        <w:t>那里</w:t>
      </w:r>
      <w:proofErr w:type="gramEnd"/>
      <w:r w:rsidRPr="00D66C92">
        <w:rPr>
          <w:rFonts w:ascii="宋体" w:eastAsia="宋体" w:hAnsi="宋体" w:hint="eastAsia"/>
          <w:sz w:val="28"/>
          <w:szCs w:val="28"/>
        </w:rPr>
        <w:t>拿到数据信息进行</w:t>
      </w:r>
      <w:r w:rsidR="0007347A" w:rsidRPr="00D66C92">
        <w:rPr>
          <w:rFonts w:ascii="宋体" w:eastAsia="宋体" w:hAnsi="宋体" w:hint="eastAsia"/>
          <w:sz w:val="28"/>
          <w:szCs w:val="28"/>
        </w:rPr>
        <w:t>数据分析</w:t>
      </w:r>
      <w:r w:rsidRPr="00D66C92">
        <w:rPr>
          <w:rFonts w:ascii="宋体" w:eastAsia="宋体" w:hAnsi="宋体" w:hint="eastAsia"/>
          <w:sz w:val="28"/>
          <w:szCs w:val="28"/>
        </w:rPr>
        <w:t>，设计该系统的目标是将</w:t>
      </w:r>
      <w:r w:rsidR="0007347A" w:rsidRPr="00D66C92">
        <w:rPr>
          <w:rFonts w:ascii="宋体" w:eastAsia="宋体" w:hAnsi="宋体"/>
          <w:sz w:val="28"/>
          <w:szCs w:val="28"/>
        </w:rPr>
        <w:t>运营商</w:t>
      </w:r>
      <w:r w:rsidRPr="00D66C92">
        <w:rPr>
          <w:rFonts w:ascii="宋体" w:eastAsia="宋体" w:hAnsi="宋体" w:hint="eastAsia"/>
          <w:sz w:val="28"/>
          <w:szCs w:val="28"/>
        </w:rPr>
        <w:t>提供的信息进行加工处理</w:t>
      </w:r>
      <w:r w:rsidR="0007347A" w:rsidRPr="00D66C92">
        <w:rPr>
          <w:rFonts w:ascii="宋体" w:eastAsia="宋体" w:hAnsi="宋体" w:hint="eastAsia"/>
          <w:sz w:val="28"/>
          <w:szCs w:val="28"/>
        </w:rPr>
        <w:t>统计出异常账号</w:t>
      </w:r>
      <w:r w:rsidRPr="00D66C92">
        <w:rPr>
          <w:rFonts w:ascii="宋体" w:eastAsia="宋体" w:hAnsi="宋体" w:hint="eastAsia"/>
          <w:sz w:val="28"/>
          <w:szCs w:val="28"/>
        </w:rPr>
        <w:t>，在总体设计时都需要考虑到这些问题，还要在进行详细设计时给出相关架构。</w:t>
      </w:r>
    </w:p>
    <w:p w14:paraId="42526C68" w14:textId="7B7C4955" w:rsidR="009842BE" w:rsidRPr="00D66C92" w:rsidRDefault="009842BE" w:rsidP="009842BE">
      <w:pPr>
        <w:ind w:firstLine="480"/>
        <w:rPr>
          <w:rFonts w:ascii="宋体" w:eastAsia="宋体" w:hAnsi="宋体"/>
          <w:sz w:val="28"/>
          <w:szCs w:val="28"/>
        </w:rPr>
      </w:pPr>
      <w:r w:rsidRPr="00D66C92">
        <w:rPr>
          <w:rFonts w:ascii="宋体" w:eastAsia="宋体" w:hAnsi="宋体" w:hint="eastAsia"/>
          <w:sz w:val="28"/>
          <w:szCs w:val="28"/>
        </w:rPr>
        <w:t>为了最后实现该系统，在总体设计中把握以下重点，然后在详细设计中可以分别对每个细节难点和重点一一解决。总体设计中包括以下核心的问题，在进行程序详细设计时需要针对这些个难点一一对应的进行分析：</w:t>
      </w:r>
    </w:p>
    <w:p w14:paraId="73ACC8E4" w14:textId="24B1E358" w:rsidR="007D215B" w:rsidRPr="00D66C92" w:rsidRDefault="007D215B" w:rsidP="007D215B">
      <w:pPr>
        <w:ind w:firstLine="480"/>
        <w:rPr>
          <w:rFonts w:ascii="宋体" w:eastAsia="宋体" w:hAnsi="宋体"/>
          <w:sz w:val="28"/>
          <w:szCs w:val="28"/>
        </w:rPr>
      </w:pPr>
      <w:r w:rsidRPr="00D66C92">
        <w:rPr>
          <w:rFonts w:ascii="宋体" w:eastAsia="宋体" w:hAnsi="宋体" w:hint="eastAsia"/>
          <w:sz w:val="28"/>
          <w:szCs w:val="28"/>
        </w:rPr>
        <w:t>(</w:t>
      </w:r>
      <w:r w:rsidRPr="00D66C92">
        <w:rPr>
          <w:rFonts w:ascii="宋体" w:eastAsia="宋体" w:hAnsi="宋体"/>
          <w:sz w:val="28"/>
          <w:szCs w:val="28"/>
        </w:rPr>
        <w:t>1)</w:t>
      </w:r>
      <w:r w:rsidRPr="00D66C92">
        <w:rPr>
          <w:rFonts w:ascii="宋体" w:eastAsia="宋体" w:hAnsi="宋体" w:hint="eastAsia"/>
          <w:sz w:val="28"/>
          <w:szCs w:val="28"/>
        </w:rPr>
        <w:t>各大运营商每天产生的数据量是非常庞大的，要从各大运营商的数据库中</w:t>
      </w:r>
      <w:r w:rsidRPr="00D66C92">
        <w:rPr>
          <w:rFonts w:ascii="宋体" w:eastAsia="宋体" w:hAnsi="宋体"/>
          <w:sz w:val="28"/>
          <w:szCs w:val="28"/>
        </w:rPr>
        <w:t>获取</w:t>
      </w:r>
      <w:r w:rsidRPr="00D66C92">
        <w:rPr>
          <w:rFonts w:ascii="宋体" w:eastAsia="宋体" w:hAnsi="宋体" w:hint="eastAsia"/>
          <w:sz w:val="28"/>
          <w:szCs w:val="28"/>
        </w:rPr>
        <w:t>所有的有效数据并且进行过滤</w:t>
      </w:r>
      <w:r w:rsidRPr="00D66C92">
        <w:rPr>
          <w:rFonts w:ascii="宋体" w:eastAsia="宋体" w:hAnsi="宋体"/>
          <w:sz w:val="28"/>
          <w:szCs w:val="28"/>
        </w:rPr>
        <w:t>、</w:t>
      </w:r>
      <w:r w:rsidRPr="00D66C92">
        <w:rPr>
          <w:rFonts w:ascii="宋体" w:eastAsia="宋体" w:hAnsi="宋体" w:hint="eastAsia"/>
          <w:sz w:val="28"/>
          <w:szCs w:val="28"/>
        </w:rPr>
        <w:t>清洗是一项很复杂的工作，要实现数据的获取、转换以及加载的过程就需要把所有的可能有关的</w:t>
      </w:r>
      <w:proofErr w:type="gramStart"/>
      <w:r w:rsidRPr="00D66C92">
        <w:rPr>
          <w:rFonts w:ascii="宋体" w:eastAsia="宋体" w:hAnsi="宋体" w:hint="eastAsia"/>
          <w:sz w:val="28"/>
          <w:szCs w:val="28"/>
        </w:rPr>
        <w:t>源数据</w:t>
      </w:r>
      <w:proofErr w:type="gramEnd"/>
      <w:r w:rsidRPr="00D66C92">
        <w:rPr>
          <w:rFonts w:ascii="宋体" w:eastAsia="宋体" w:hAnsi="宋体" w:hint="eastAsia"/>
          <w:sz w:val="28"/>
          <w:szCs w:val="28"/>
        </w:rPr>
        <w:t>和它们</w:t>
      </w:r>
      <w:r w:rsidRPr="00D66C92">
        <w:rPr>
          <w:rFonts w:ascii="宋体" w:eastAsia="宋体" w:hAnsi="宋体"/>
          <w:sz w:val="28"/>
          <w:szCs w:val="28"/>
        </w:rPr>
        <w:t>的</w:t>
      </w:r>
      <w:r w:rsidRPr="00D66C92">
        <w:rPr>
          <w:rFonts w:ascii="宋体" w:eastAsia="宋体" w:hAnsi="宋体" w:hint="eastAsia"/>
          <w:sz w:val="28"/>
          <w:szCs w:val="28"/>
        </w:rPr>
        <w:t>数据的</w:t>
      </w:r>
      <w:r w:rsidRPr="00D66C92">
        <w:rPr>
          <w:rFonts w:ascii="宋体" w:eastAsia="宋体" w:hAnsi="宋体"/>
          <w:sz w:val="28"/>
          <w:szCs w:val="28"/>
        </w:rPr>
        <w:t>格式，以及Flume接收</w:t>
      </w:r>
      <w:r w:rsidRPr="00D66C92">
        <w:rPr>
          <w:rFonts w:ascii="宋体" w:eastAsia="宋体" w:hAnsi="宋体" w:hint="eastAsia"/>
          <w:sz w:val="28"/>
          <w:szCs w:val="28"/>
        </w:rPr>
        <w:t>数据</w:t>
      </w:r>
      <w:r w:rsidRPr="00D66C92">
        <w:rPr>
          <w:rFonts w:ascii="宋体" w:eastAsia="宋体" w:hAnsi="宋体"/>
          <w:sz w:val="28"/>
          <w:szCs w:val="28"/>
        </w:rPr>
        <w:t>的格式，</w:t>
      </w:r>
      <w:r w:rsidRPr="00D66C92">
        <w:rPr>
          <w:rFonts w:ascii="宋体" w:eastAsia="宋体" w:hAnsi="宋体"/>
          <w:sz w:val="28"/>
          <w:szCs w:val="28"/>
        </w:rPr>
        <w:lastRenderedPageBreak/>
        <w:t>都</w:t>
      </w:r>
      <w:r w:rsidRPr="00D66C92">
        <w:rPr>
          <w:rFonts w:ascii="宋体" w:eastAsia="宋体" w:hAnsi="宋体" w:hint="eastAsia"/>
          <w:sz w:val="28"/>
          <w:szCs w:val="28"/>
        </w:rPr>
        <w:t>清晰的整理出来才可以进行接下来的操作，所以F</w:t>
      </w:r>
      <w:r w:rsidRPr="00D66C92">
        <w:rPr>
          <w:rFonts w:ascii="宋体" w:eastAsia="宋体" w:hAnsi="宋体"/>
          <w:sz w:val="28"/>
          <w:szCs w:val="28"/>
        </w:rPr>
        <w:t>l</w:t>
      </w:r>
      <w:r w:rsidRPr="00D66C92">
        <w:rPr>
          <w:rFonts w:ascii="宋体" w:eastAsia="宋体" w:hAnsi="宋体" w:hint="eastAsia"/>
          <w:sz w:val="28"/>
          <w:szCs w:val="28"/>
        </w:rPr>
        <w:t>ume</w:t>
      </w:r>
      <w:r w:rsidRPr="00D66C92">
        <w:rPr>
          <w:rFonts w:ascii="宋体" w:eastAsia="宋体" w:hAnsi="宋体"/>
          <w:sz w:val="28"/>
          <w:szCs w:val="28"/>
        </w:rPr>
        <w:t>组件</w:t>
      </w:r>
      <w:r w:rsidRPr="00D66C92">
        <w:rPr>
          <w:rFonts w:ascii="宋体" w:eastAsia="宋体" w:hAnsi="宋体" w:hint="eastAsia"/>
          <w:sz w:val="28"/>
          <w:szCs w:val="28"/>
        </w:rPr>
        <w:t>合理地设计和使用是</w:t>
      </w:r>
      <w:r w:rsidRPr="00D66C92">
        <w:rPr>
          <w:rFonts w:ascii="宋体" w:eastAsia="宋体" w:hAnsi="宋体"/>
          <w:sz w:val="28"/>
          <w:szCs w:val="28"/>
        </w:rPr>
        <w:t>获取和</w:t>
      </w:r>
      <w:r w:rsidRPr="00D66C92">
        <w:rPr>
          <w:rFonts w:ascii="宋体" w:eastAsia="宋体" w:hAnsi="宋体" w:hint="eastAsia"/>
          <w:sz w:val="28"/>
          <w:szCs w:val="28"/>
        </w:rPr>
        <w:t>数据</w:t>
      </w:r>
      <w:r w:rsidRPr="00D66C92">
        <w:rPr>
          <w:rFonts w:ascii="宋体" w:eastAsia="宋体" w:hAnsi="宋体"/>
          <w:sz w:val="28"/>
          <w:szCs w:val="28"/>
        </w:rPr>
        <w:t>存储</w:t>
      </w:r>
      <w:r w:rsidRPr="00D66C92">
        <w:rPr>
          <w:rFonts w:ascii="宋体" w:eastAsia="宋体" w:hAnsi="宋体" w:hint="eastAsia"/>
          <w:sz w:val="28"/>
          <w:szCs w:val="28"/>
        </w:rPr>
        <w:t>的关键。</w:t>
      </w:r>
    </w:p>
    <w:p w14:paraId="46A3D341" w14:textId="4ECE7736" w:rsidR="007D215B" w:rsidRPr="00D66C92" w:rsidRDefault="007D215B" w:rsidP="007D215B">
      <w:pPr>
        <w:ind w:firstLine="480"/>
        <w:rPr>
          <w:rFonts w:ascii="宋体" w:eastAsia="宋体" w:hAnsi="宋体"/>
          <w:sz w:val="28"/>
          <w:szCs w:val="28"/>
        </w:rPr>
      </w:pPr>
      <w:r w:rsidRPr="00D66C92">
        <w:rPr>
          <w:rFonts w:ascii="宋体" w:eastAsia="宋体" w:hAnsi="宋体" w:hint="eastAsia"/>
          <w:sz w:val="28"/>
          <w:szCs w:val="28"/>
        </w:rPr>
        <w:t>(2)页面与</w:t>
      </w:r>
      <w:r w:rsidRPr="00D66C92">
        <w:rPr>
          <w:rFonts w:ascii="宋体" w:eastAsia="宋体" w:hAnsi="宋体"/>
          <w:sz w:val="28"/>
          <w:szCs w:val="28"/>
        </w:rPr>
        <w:t>数据库</w:t>
      </w:r>
      <w:r w:rsidRPr="00D66C92">
        <w:rPr>
          <w:rFonts w:ascii="宋体" w:eastAsia="宋体" w:hAnsi="宋体" w:hint="eastAsia"/>
          <w:sz w:val="28"/>
          <w:szCs w:val="28"/>
        </w:rPr>
        <w:t>MySQL接口的</w:t>
      </w:r>
      <w:r w:rsidRPr="00D66C92">
        <w:rPr>
          <w:rFonts w:ascii="宋体" w:eastAsia="宋体" w:hAnsi="宋体"/>
          <w:sz w:val="28"/>
          <w:szCs w:val="28"/>
        </w:rPr>
        <w:t>对接问题。在</w:t>
      </w:r>
      <w:r w:rsidRPr="00D66C92">
        <w:rPr>
          <w:rFonts w:ascii="宋体" w:eastAsia="宋体" w:hAnsi="宋体" w:hint="eastAsia"/>
          <w:sz w:val="28"/>
          <w:szCs w:val="28"/>
        </w:rPr>
        <w:t>页面开发</w:t>
      </w:r>
      <w:r w:rsidRPr="00D66C92">
        <w:rPr>
          <w:rFonts w:ascii="宋体" w:eastAsia="宋体" w:hAnsi="宋体"/>
          <w:sz w:val="28"/>
          <w:szCs w:val="28"/>
        </w:rPr>
        <w:t>人员</w:t>
      </w:r>
      <w:r w:rsidRPr="00D66C92">
        <w:rPr>
          <w:rFonts w:ascii="宋体" w:eastAsia="宋体" w:hAnsi="宋体" w:hint="eastAsia"/>
          <w:sz w:val="28"/>
          <w:szCs w:val="28"/>
        </w:rPr>
        <w:t>对数据进行操作时</w:t>
      </w:r>
      <w:r w:rsidRPr="00D66C92">
        <w:rPr>
          <w:rFonts w:ascii="宋体" w:eastAsia="宋体" w:hAnsi="宋体"/>
          <w:sz w:val="28"/>
          <w:szCs w:val="28"/>
        </w:rPr>
        <w:t>，Web要与</w:t>
      </w:r>
      <w:r w:rsidRPr="00D66C92">
        <w:rPr>
          <w:rFonts w:ascii="宋体" w:eastAsia="宋体" w:hAnsi="宋体" w:hint="eastAsia"/>
          <w:sz w:val="28"/>
          <w:szCs w:val="28"/>
        </w:rPr>
        <w:t>MySQL</w:t>
      </w:r>
      <w:r w:rsidRPr="00D66C92">
        <w:rPr>
          <w:rFonts w:ascii="宋体" w:eastAsia="宋体" w:hAnsi="宋体"/>
          <w:sz w:val="28"/>
          <w:szCs w:val="28"/>
        </w:rPr>
        <w:t>进行交互，</w:t>
      </w:r>
      <w:r w:rsidRPr="00D66C92">
        <w:rPr>
          <w:rFonts w:ascii="宋体" w:eastAsia="宋体" w:hAnsi="宋体" w:hint="eastAsia"/>
          <w:sz w:val="28"/>
          <w:szCs w:val="28"/>
        </w:rPr>
        <w:t>它们两者</w:t>
      </w:r>
      <w:r w:rsidRPr="00D66C92">
        <w:rPr>
          <w:rFonts w:ascii="宋体" w:eastAsia="宋体" w:hAnsi="宋体"/>
          <w:sz w:val="28"/>
          <w:szCs w:val="28"/>
        </w:rPr>
        <w:t>的接口</w:t>
      </w:r>
      <w:r w:rsidRPr="00D66C92">
        <w:rPr>
          <w:rFonts w:ascii="宋体" w:eastAsia="宋体" w:hAnsi="宋体" w:hint="eastAsia"/>
          <w:sz w:val="28"/>
          <w:szCs w:val="28"/>
        </w:rPr>
        <w:t>就需</w:t>
      </w:r>
      <w:r w:rsidRPr="00D66C92">
        <w:rPr>
          <w:rFonts w:ascii="宋体" w:eastAsia="宋体" w:hAnsi="宋体"/>
          <w:sz w:val="28"/>
          <w:szCs w:val="28"/>
        </w:rPr>
        <w:t>要互相</w:t>
      </w:r>
      <w:r w:rsidRPr="00D66C92">
        <w:rPr>
          <w:rFonts w:ascii="宋体" w:eastAsia="宋体" w:hAnsi="宋体" w:hint="eastAsia"/>
          <w:sz w:val="28"/>
          <w:szCs w:val="28"/>
        </w:rPr>
        <w:t>统一</w:t>
      </w:r>
      <w:r w:rsidRPr="00D66C92">
        <w:rPr>
          <w:rFonts w:ascii="宋体" w:eastAsia="宋体" w:hAnsi="宋体"/>
          <w:sz w:val="28"/>
          <w:szCs w:val="28"/>
        </w:rPr>
        <w:t>，并</w:t>
      </w:r>
      <w:r w:rsidRPr="00D66C92">
        <w:rPr>
          <w:rFonts w:ascii="宋体" w:eastAsia="宋体" w:hAnsi="宋体" w:hint="eastAsia"/>
          <w:sz w:val="28"/>
          <w:szCs w:val="28"/>
        </w:rPr>
        <w:t>且要</w:t>
      </w:r>
      <w:r w:rsidRPr="00D66C92">
        <w:rPr>
          <w:rFonts w:ascii="宋体" w:eastAsia="宋体" w:hAnsi="宋体"/>
          <w:sz w:val="28"/>
          <w:szCs w:val="28"/>
        </w:rPr>
        <w:t>有较高的效率。</w:t>
      </w:r>
      <w:r w:rsidRPr="00D66C92">
        <w:rPr>
          <w:rFonts w:ascii="宋体" w:eastAsia="宋体" w:hAnsi="宋体" w:hint="eastAsia"/>
          <w:sz w:val="28"/>
          <w:szCs w:val="28"/>
        </w:rPr>
        <w:t>并且让其用可视化框架展示所统计出的结果，所以应该运用Ajax技术对页面的部分进行实时刷新，而且在</w:t>
      </w:r>
      <w:r w:rsidRPr="00D66C92">
        <w:rPr>
          <w:rFonts w:ascii="宋体" w:eastAsia="宋体" w:hAnsi="宋体"/>
          <w:sz w:val="28"/>
          <w:szCs w:val="28"/>
        </w:rPr>
        <w:t>编写</w:t>
      </w:r>
      <w:r w:rsidRPr="00D66C92">
        <w:rPr>
          <w:rFonts w:ascii="宋体" w:eastAsia="宋体" w:hAnsi="宋体" w:hint="eastAsia"/>
          <w:sz w:val="28"/>
          <w:szCs w:val="28"/>
        </w:rPr>
        <w:t>MySQL接口的时候</w:t>
      </w:r>
      <w:r w:rsidRPr="00D66C92">
        <w:rPr>
          <w:rFonts w:ascii="宋体" w:eastAsia="宋体" w:hAnsi="宋体"/>
          <w:sz w:val="28"/>
          <w:szCs w:val="28"/>
        </w:rPr>
        <w:t>，</w:t>
      </w:r>
      <w:r w:rsidRPr="00D66C92">
        <w:rPr>
          <w:rFonts w:ascii="宋体" w:eastAsia="宋体" w:hAnsi="宋体" w:hint="eastAsia"/>
          <w:sz w:val="28"/>
          <w:szCs w:val="28"/>
        </w:rPr>
        <w:t>需</w:t>
      </w:r>
      <w:r w:rsidRPr="00D66C92">
        <w:rPr>
          <w:rFonts w:ascii="宋体" w:eastAsia="宋体" w:hAnsi="宋体"/>
          <w:sz w:val="28"/>
          <w:szCs w:val="28"/>
        </w:rPr>
        <w:t>要考虑到</w:t>
      </w:r>
      <w:r w:rsidRPr="00D66C92">
        <w:rPr>
          <w:rFonts w:ascii="宋体" w:eastAsia="宋体" w:hAnsi="宋体" w:hint="eastAsia"/>
          <w:sz w:val="28"/>
          <w:szCs w:val="28"/>
        </w:rPr>
        <w:t>它们的</w:t>
      </w:r>
      <w:r w:rsidRPr="00D66C92">
        <w:rPr>
          <w:rFonts w:ascii="宋体" w:eastAsia="宋体" w:hAnsi="宋体"/>
          <w:sz w:val="28"/>
          <w:szCs w:val="28"/>
        </w:rPr>
        <w:t>性能、效率、优化等问题，</w:t>
      </w:r>
      <w:r w:rsidRPr="00D66C92">
        <w:rPr>
          <w:rFonts w:ascii="宋体" w:eastAsia="宋体" w:hAnsi="宋体" w:hint="eastAsia"/>
          <w:sz w:val="28"/>
          <w:szCs w:val="28"/>
        </w:rPr>
        <w:t>让</w:t>
      </w:r>
      <w:r w:rsidRPr="00D66C92">
        <w:rPr>
          <w:rFonts w:ascii="宋体" w:eastAsia="宋体" w:hAnsi="宋体"/>
          <w:sz w:val="28"/>
          <w:szCs w:val="28"/>
        </w:rPr>
        <w:t>接口符合系统</w:t>
      </w:r>
      <w:r w:rsidRPr="00D66C92">
        <w:rPr>
          <w:rFonts w:ascii="宋体" w:eastAsia="宋体" w:hAnsi="宋体" w:hint="eastAsia"/>
          <w:sz w:val="28"/>
          <w:szCs w:val="28"/>
        </w:rPr>
        <w:t>的</w:t>
      </w:r>
      <w:r w:rsidRPr="00D66C92">
        <w:rPr>
          <w:rFonts w:ascii="宋体" w:eastAsia="宋体" w:hAnsi="宋体"/>
          <w:sz w:val="28"/>
          <w:szCs w:val="28"/>
        </w:rPr>
        <w:t>要求。</w:t>
      </w:r>
    </w:p>
    <w:p w14:paraId="6A1646F3" w14:textId="77777777" w:rsidR="007D215B" w:rsidRPr="00D66C92" w:rsidRDefault="007D215B" w:rsidP="009842BE">
      <w:pPr>
        <w:ind w:firstLine="480"/>
        <w:rPr>
          <w:rFonts w:ascii="宋体" w:eastAsia="宋体" w:hAnsi="宋体"/>
          <w:sz w:val="28"/>
          <w:szCs w:val="28"/>
        </w:rPr>
      </w:pPr>
    </w:p>
    <w:p w14:paraId="3C49E79F" w14:textId="77777777" w:rsidR="009842BE" w:rsidRPr="00D66C92" w:rsidRDefault="009842BE" w:rsidP="009842BE">
      <w:pPr>
        <w:outlineLvl w:val="1"/>
        <w:rPr>
          <w:rFonts w:ascii="宋体" w:eastAsia="宋体" w:hAnsi="宋体" w:cs="宋体"/>
          <w:sz w:val="28"/>
          <w:szCs w:val="28"/>
        </w:rPr>
      </w:pPr>
    </w:p>
    <w:p w14:paraId="21753831" w14:textId="49AEE389" w:rsidR="00D22E25" w:rsidRPr="00D66C92" w:rsidRDefault="004A380E" w:rsidP="00D22E25">
      <w:pPr>
        <w:pStyle w:val="2"/>
        <w:spacing w:before="156" w:after="156"/>
        <w:rPr>
          <w:rFonts w:ascii="宋体" w:eastAsia="宋体" w:hAnsi="宋体"/>
          <w:szCs w:val="28"/>
        </w:rPr>
      </w:pPr>
      <w:bookmarkStart w:id="21" w:name="_Toc11276"/>
      <w:bookmarkStart w:id="22" w:name="_Toc21561"/>
      <w:bookmarkStart w:id="23" w:name="_Toc529813907"/>
      <w:bookmarkEnd w:id="1"/>
      <w:bookmarkEnd w:id="6"/>
      <w:r w:rsidRPr="00D66C92">
        <w:rPr>
          <w:rFonts w:ascii="宋体" w:eastAsia="宋体" w:hAnsi="宋体"/>
          <w:szCs w:val="28"/>
        </w:rPr>
        <w:t>5</w:t>
      </w:r>
      <w:r w:rsidR="00D22E25" w:rsidRPr="00D66C92">
        <w:rPr>
          <w:rFonts w:ascii="宋体" w:eastAsia="宋体" w:hAnsi="宋体" w:hint="eastAsia"/>
          <w:szCs w:val="28"/>
        </w:rPr>
        <w:t>各个模块设计描述</w:t>
      </w:r>
      <w:bookmarkEnd w:id="21"/>
      <w:bookmarkEnd w:id="22"/>
      <w:bookmarkEnd w:id="23"/>
    </w:p>
    <w:p w14:paraId="28F981D9" w14:textId="2251E5D3" w:rsidR="00D22E25" w:rsidRPr="00D66C92" w:rsidRDefault="004A380E" w:rsidP="00D22E25">
      <w:pPr>
        <w:pStyle w:val="3"/>
        <w:spacing w:beforeLines="50" w:before="156" w:afterLines="50" w:after="156" w:line="400" w:lineRule="exact"/>
        <w:rPr>
          <w:rFonts w:ascii="宋体" w:hAnsi="宋体"/>
          <w:b/>
          <w:sz w:val="28"/>
          <w:szCs w:val="28"/>
        </w:rPr>
      </w:pPr>
      <w:bookmarkStart w:id="24" w:name="_Toc13217"/>
      <w:bookmarkStart w:id="25" w:name="_Toc22431"/>
      <w:bookmarkStart w:id="26" w:name="_Toc529813908"/>
      <w:r w:rsidRPr="00D66C92">
        <w:rPr>
          <w:rFonts w:ascii="宋体" w:hAnsi="宋体"/>
          <w:sz w:val="28"/>
          <w:szCs w:val="28"/>
        </w:rPr>
        <w:t>5</w:t>
      </w:r>
      <w:r w:rsidR="00D22E25" w:rsidRPr="00D66C92">
        <w:rPr>
          <w:rFonts w:ascii="宋体" w:hAnsi="宋体" w:hint="eastAsia"/>
          <w:sz w:val="28"/>
          <w:szCs w:val="28"/>
        </w:rPr>
        <w:t>.1数据来源模块描述</w:t>
      </w:r>
      <w:bookmarkEnd w:id="24"/>
      <w:bookmarkEnd w:id="25"/>
      <w:bookmarkEnd w:id="26"/>
    </w:p>
    <w:p w14:paraId="06F737B4" w14:textId="27EE90E2" w:rsidR="00D22E25" w:rsidRPr="00D66C92" w:rsidRDefault="004A380E" w:rsidP="00D22E25">
      <w:pPr>
        <w:ind w:firstLine="480"/>
        <w:rPr>
          <w:rFonts w:ascii="宋体" w:eastAsia="宋体" w:hAnsi="宋体"/>
          <w:sz w:val="28"/>
          <w:szCs w:val="28"/>
        </w:rPr>
      </w:pPr>
      <w:r w:rsidRPr="00D66C92">
        <w:rPr>
          <w:rFonts w:ascii="宋体" w:eastAsia="宋体" w:hAnsi="宋体" w:hint="eastAsia"/>
          <w:sz w:val="28"/>
          <w:szCs w:val="28"/>
        </w:rPr>
        <w:t>数据即金钱，数据是一个公司进行用户行为分析，数据统计，互联网金融等领域所必备的基础，那么获取数据以及数据的清洗汇聚是较为重要的，操作</w:t>
      </w:r>
      <w:r w:rsidR="00D22E25" w:rsidRPr="00D66C92">
        <w:rPr>
          <w:rFonts w:ascii="宋体" w:eastAsia="宋体" w:hAnsi="宋体" w:hint="eastAsia"/>
          <w:sz w:val="28"/>
          <w:szCs w:val="28"/>
        </w:rPr>
        <w:t>该项目的数据来源于</w:t>
      </w:r>
      <w:r w:rsidR="00CF69E0" w:rsidRPr="00D66C92">
        <w:rPr>
          <w:rFonts w:ascii="宋体" w:eastAsia="宋体" w:hAnsi="宋体" w:hint="eastAsia"/>
          <w:sz w:val="28"/>
          <w:szCs w:val="28"/>
        </w:rPr>
        <w:t>运营商</w:t>
      </w:r>
      <w:r w:rsidR="00D22E25" w:rsidRPr="00D66C92">
        <w:rPr>
          <w:rFonts w:ascii="宋体" w:eastAsia="宋体" w:hAnsi="宋体" w:hint="eastAsia"/>
          <w:sz w:val="28"/>
          <w:szCs w:val="28"/>
        </w:rPr>
        <w:t>的业务系统传统的关系型数据库</w:t>
      </w:r>
      <w:r w:rsidR="004E5AA3" w:rsidRPr="00D66C92">
        <w:rPr>
          <w:rFonts w:ascii="宋体" w:eastAsia="宋体" w:hAnsi="宋体" w:hint="eastAsia"/>
          <w:sz w:val="28"/>
          <w:szCs w:val="28"/>
        </w:rPr>
        <w:t>。</w:t>
      </w:r>
    </w:p>
    <w:p w14:paraId="5520AE02" w14:textId="3A8093EE" w:rsidR="00D22E25" w:rsidRPr="00D66C92" w:rsidRDefault="00124726" w:rsidP="00D22E25">
      <w:pPr>
        <w:pStyle w:val="3"/>
        <w:spacing w:beforeLines="50" w:before="156" w:afterLines="50" w:after="156" w:line="400" w:lineRule="exact"/>
        <w:rPr>
          <w:rFonts w:ascii="宋体" w:hAnsi="宋体"/>
          <w:sz w:val="28"/>
          <w:szCs w:val="28"/>
        </w:rPr>
      </w:pPr>
      <w:bookmarkStart w:id="27" w:name="_Toc17453"/>
      <w:bookmarkStart w:id="28" w:name="_Toc27769"/>
      <w:bookmarkStart w:id="29" w:name="_Toc529813909"/>
      <w:r w:rsidRPr="00D66C92">
        <w:rPr>
          <w:rFonts w:ascii="宋体" w:hAnsi="宋体"/>
          <w:sz w:val="28"/>
          <w:szCs w:val="28"/>
        </w:rPr>
        <w:t>5</w:t>
      </w:r>
      <w:r w:rsidR="00D22E25" w:rsidRPr="00D66C92">
        <w:rPr>
          <w:rFonts w:ascii="宋体" w:hAnsi="宋体" w:hint="eastAsia"/>
          <w:sz w:val="28"/>
          <w:szCs w:val="28"/>
        </w:rPr>
        <w:t>.2 数据存储模块描述</w:t>
      </w:r>
      <w:bookmarkEnd w:id="27"/>
      <w:bookmarkEnd w:id="28"/>
      <w:bookmarkEnd w:id="29"/>
    </w:p>
    <w:p w14:paraId="61C076B7" w14:textId="167F044D" w:rsidR="00D22E25" w:rsidRPr="00D66C92" w:rsidRDefault="00D22E25" w:rsidP="00D22E25">
      <w:pPr>
        <w:ind w:firstLine="480"/>
        <w:rPr>
          <w:rFonts w:ascii="宋体" w:eastAsia="宋体" w:hAnsi="宋体"/>
          <w:sz w:val="28"/>
          <w:szCs w:val="28"/>
        </w:rPr>
      </w:pPr>
      <w:r w:rsidRPr="00D66C92">
        <w:rPr>
          <w:rFonts w:ascii="宋体" w:eastAsia="宋体" w:hAnsi="宋体" w:hint="eastAsia"/>
          <w:sz w:val="28"/>
          <w:szCs w:val="28"/>
        </w:rPr>
        <w:t>本模块主要有</w:t>
      </w:r>
      <w:r w:rsidR="00783301" w:rsidRPr="00D66C92">
        <w:rPr>
          <w:rFonts w:ascii="宋体" w:eastAsia="宋体" w:hAnsi="宋体" w:hint="eastAsia"/>
          <w:sz w:val="28"/>
          <w:szCs w:val="28"/>
        </w:rPr>
        <w:t>两种方式</w:t>
      </w:r>
      <w:r w:rsidRPr="00D66C92">
        <w:rPr>
          <w:rFonts w:ascii="宋体" w:eastAsia="宋体" w:hAnsi="宋体" w:hint="eastAsia"/>
          <w:sz w:val="28"/>
          <w:szCs w:val="28"/>
        </w:rPr>
        <w:t>，第一</w:t>
      </w:r>
      <w:r w:rsidR="00783301" w:rsidRPr="00D66C92">
        <w:rPr>
          <w:rFonts w:ascii="宋体" w:eastAsia="宋体" w:hAnsi="宋体" w:hint="eastAsia"/>
          <w:sz w:val="28"/>
          <w:szCs w:val="28"/>
        </w:rPr>
        <w:t>种</w:t>
      </w:r>
      <w:r w:rsidRPr="00D66C92">
        <w:rPr>
          <w:rFonts w:ascii="宋体" w:eastAsia="宋体" w:hAnsi="宋体" w:hint="eastAsia"/>
          <w:sz w:val="28"/>
          <w:szCs w:val="28"/>
        </w:rPr>
        <w:t>是</w:t>
      </w:r>
      <w:r w:rsidR="00783301" w:rsidRPr="00D66C92">
        <w:rPr>
          <w:rFonts w:ascii="宋体" w:eastAsia="宋体" w:hAnsi="宋体" w:hint="eastAsia"/>
          <w:sz w:val="28"/>
          <w:szCs w:val="28"/>
        </w:rPr>
        <w:t>Flume获取</w:t>
      </w:r>
      <w:r w:rsidRPr="00D66C92">
        <w:rPr>
          <w:rFonts w:ascii="宋体" w:eastAsia="宋体" w:hAnsi="宋体" w:hint="eastAsia"/>
          <w:sz w:val="28"/>
          <w:szCs w:val="28"/>
        </w:rPr>
        <w:t>数据源放入到Hadoop的HDFS分布式文件系统中，</w:t>
      </w:r>
      <w:r w:rsidR="00783301" w:rsidRPr="00D66C92">
        <w:rPr>
          <w:rFonts w:ascii="宋体" w:eastAsia="宋体" w:hAnsi="宋体" w:hint="eastAsia"/>
          <w:sz w:val="28"/>
          <w:szCs w:val="28"/>
        </w:rPr>
        <w:t>Storm再从H</w:t>
      </w:r>
      <w:r w:rsidR="00783301" w:rsidRPr="00D66C92">
        <w:rPr>
          <w:rFonts w:ascii="宋体" w:eastAsia="宋体" w:hAnsi="宋体"/>
          <w:sz w:val="28"/>
          <w:szCs w:val="28"/>
        </w:rPr>
        <w:t>DFS</w:t>
      </w:r>
      <w:r w:rsidR="00783301" w:rsidRPr="00D66C92">
        <w:rPr>
          <w:rFonts w:ascii="宋体" w:eastAsia="宋体" w:hAnsi="宋体" w:hint="eastAsia"/>
          <w:sz w:val="28"/>
          <w:szCs w:val="28"/>
        </w:rPr>
        <w:t>中获取数据进行分析</w:t>
      </w:r>
      <w:r w:rsidR="00DD0EC5" w:rsidRPr="00D66C92">
        <w:rPr>
          <w:rFonts w:ascii="宋体" w:eastAsia="宋体" w:hAnsi="宋体" w:hint="eastAsia"/>
          <w:sz w:val="28"/>
          <w:szCs w:val="28"/>
        </w:rPr>
        <w:t>，</w:t>
      </w:r>
      <w:r w:rsidRPr="00D66C92">
        <w:rPr>
          <w:rFonts w:ascii="宋体" w:eastAsia="宋体" w:hAnsi="宋体" w:hint="eastAsia"/>
          <w:sz w:val="28"/>
          <w:szCs w:val="28"/>
        </w:rPr>
        <w:t>第</w:t>
      </w:r>
      <w:r w:rsidR="00DD0EC5" w:rsidRPr="00D66C92">
        <w:rPr>
          <w:rFonts w:ascii="宋体" w:eastAsia="宋体" w:hAnsi="宋体" w:hint="eastAsia"/>
          <w:sz w:val="28"/>
          <w:szCs w:val="28"/>
        </w:rPr>
        <w:t>二</w:t>
      </w:r>
      <w:r w:rsidR="00783301" w:rsidRPr="00D66C92">
        <w:rPr>
          <w:rFonts w:ascii="宋体" w:eastAsia="宋体" w:hAnsi="宋体" w:hint="eastAsia"/>
          <w:sz w:val="28"/>
          <w:szCs w:val="28"/>
        </w:rPr>
        <w:t>种</w:t>
      </w:r>
      <w:r w:rsidRPr="00D66C92">
        <w:rPr>
          <w:rFonts w:ascii="宋体" w:eastAsia="宋体" w:hAnsi="宋体" w:hint="eastAsia"/>
          <w:sz w:val="28"/>
          <w:szCs w:val="28"/>
        </w:rPr>
        <w:t>就是把</w:t>
      </w:r>
      <w:r w:rsidR="00783301" w:rsidRPr="00D66C92">
        <w:rPr>
          <w:rFonts w:ascii="宋体" w:eastAsia="宋体" w:hAnsi="宋体" w:hint="eastAsia"/>
          <w:sz w:val="28"/>
          <w:szCs w:val="28"/>
        </w:rPr>
        <w:t>Flume采集数据通过</w:t>
      </w:r>
      <w:proofErr w:type="spellStart"/>
      <w:r w:rsidR="00783301" w:rsidRPr="00D66C92">
        <w:rPr>
          <w:rFonts w:ascii="宋体" w:eastAsia="宋体" w:hAnsi="宋体" w:hint="eastAsia"/>
          <w:sz w:val="28"/>
          <w:szCs w:val="28"/>
        </w:rPr>
        <w:t>kafka</w:t>
      </w:r>
      <w:proofErr w:type="spellEnd"/>
      <w:r w:rsidR="00783301" w:rsidRPr="00D66C92">
        <w:rPr>
          <w:rFonts w:ascii="宋体" w:eastAsia="宋体" w:hAnsi="宋体" w:hint="eastAsia"/>
          <w:sz w:val="28"/>
          <w:szCs w:val="28"/>
        </w:rPr>
        <w:t>的producer存储到缓存</w:t>
      </w:r>
      <w:proofErr w:type="spellStart"/>
      <w:r w:rsidR="00783301" w:rsidRPr="00D66C92">
        <w:rPr>
          <w:rFonts w:ascii="宋体" w:eastAsia="宋体" w:hAnsi="宋体" w:hint="eastAsia"/>
          <w:sz w:val="28"/>
          <w:szCs w:val="28"/>
        </w:rPr>
        <w:t>borker</w:t>
      </w:r>
      <w:proofErr w:type="spellEnd"/>
      <w:r w:rsidR="00783301" w:rsidRPr="00D66C92">
        <w:rPr>
          <w:rFonts w:ascii="宋体" w:eastAsia="宋体" w:hAnsi="宋体" w:hint="eastAsia"/>
          <w:sz w:val="28"/>
          <w:szCs w:val="28"/>
        </w:rPr>
        <w:t>中，Storm</w:t>
      </w:r>
      <w:r w:rsidR="00DD0EC5" w:rsidRPr="00D66C92">
        <w:rPr>
          <w:rFonts w:ascii="宋体" w:eastAsia="宋体" w:hAnsi="宋体" w:hint="eastAsia"/>
          <w:sz w:val="28"/>
          <w:szCs w:val="28"/>
        </w:rPr>
        <w:t>从</w:t>
      </w:r>
      <w:proofErr w:type="spellStart"/>
      <w:r w:rsidR="00DD0EC5" w:rsidRPr="00D66C92">
        <w:rPr>
          <w:rFonts w:ascii="宋体" w:eastAsia="宋体" w:hAnsi="宋体" w:hint="eastAsia"/>
          <w:sz w:val="28"/>
          <w:szCs w:val="28"/>
        </w:rPr>
        <w:t>borker</w:t>
      </w:r>
      <w:proofErr w:type="spellEnd"/>
      <w:r w:rsidR="00DD0EC5" w:rsidRPr="00D66C92">
        <w:rPr>
          <w:rFonts w:ascii="宋体" w:eastAsia="宋体" w:hAnsi="宋体" w:hint="eastAsia"/>
          <w:sz w:val="28"/>
          <w:szCs w:val="28"/>
        </w:rPr>
        <w:t>中获取数据，进行数据分析，将</w:t>
      </w:r>
      <w:r w:rsidRPr="00D66C92">
        <w:rPr>
          <w:rFonts w:ascii="宋体" w:eastAsia="宋体" w:hAnsi="宋体" w:hint="eastAsia"/>
          <w:sz w:val="28"/>
          <w:szCs w:val="28"/>
        </w:rPr>
        <w:t>处理好的数据存储到MySQL数据库中。</w:t>
      </w:r>
    </w:p>
    <w:p w14:paraId="2F972B37" w14:textId="665FB036" w:rsidR="00D22E25" w:rsidRPr="00D66C92" w:rsidRDefault="00DD0EC5" w:rsidP="00D22E25">
      <w:pPr>
        <w:ind w:firstLine="480"/>
        <w:rPr>
          <w:rFonts w:ascii="宋体" w:eastAsia="宋体" w:hAnsi="宋体"/>
          <w:sz w:val="28"/>
          <w:szCs w:val="28"/>
        </w:rPr>
      </w:pPr>
      <w:r w:rsidRPr="00D66C92">
        <w:rPr>
          <w:rFonts w:ascii="宋体" w:eastAsia="宋体" w:hAnsi="宋体" w:hint="eastAsia"/>
          <w:sz w:val="28"/>
          <w:szCs w:val="28"/>
        </w:rPr>
        <w:lastRenderedPageBreak/>
        <w:t>但具体用哪一个还需要进行实际的运行，控制bug的频发，实现代码的优化，效率的提升。</w:t>
      </w:r>
      <w:r w:rsidRPr="00D66C92">
        <w:rPr>
          <w:rFonts w:ascii="宋体" w:eastAsia="宋体" w:hAnsi="宋体"/>
          <w:sz w:val="28"/>
          <w:szCs w:val="28"/>
        </w:rPr>
        <w:tab/>
      </w:r>
    </w:p>
    <w:p w14:paraId="5561A390" w14:textId="7CFEF9DE" w:rsidR="00D22E25" w:rsidRPr="00D66C92" w:rsidRDefault="004765B0" w:rsidP="00D22E25">
      <w:pPr>
        <w:pStyle w:val="3"/>
        <w:spacing w:beforeLines="50" w:before="156" w:afterLines="50" w:after="156" w:line="400" w:lineRule="exact"/>
        <w:rPr>
          <w:rFonts w:ascii="宋体" w:hAnsi="宋体"/>
          <w:b/>
          <w:sz w:val="28"/>
          <w:szCs w:val="28"/>
        </w:rPr>
      </w:pPr>
      <w:bookmarkStart w:id="30" w:name="_Toc32473"/>
      <w:bookmarkStart w:id="31" w:name="_Toc31754"/>
      <w:bookmarkStart w:id="32" w:name="_Toc529813910"/>
      <w:r w:rsidRPr="00D66C92">
        <w:rPr>
          <w:rFonts w:ascii="宋体" w:hAnsi="宋体"/>
          <w:sz w:val="28"/>
          <w:szCs w:val="28"/>
        </w:rPr>
        <w:t>5</w:t>
      </w:r>
      <w:r w:rsidR="00D22E25" w:rsidRPr="00D66C92">
        <w:rPr>
          <w:rFonts w:ascii="宋体" w:hAnsi="宋体" w:hint="eastAsia"/>
          <w:sz w:val="28"/>
          <w:szCs w:val="28"/>
        </w:rPr>
        <w:t>.3数据处理模块描述</w:t>
      </w:r>
      <w:bookmarkEnd w:id="30"/>
      <w:bookmarkEnd w:id="31"/>
      <w:bookmarkEnd w:id="32"/>
    </w:p>
    <w:p w14:paraId="1DCCA933" w14:textId="18FAA4D5" w:rsidR="00D22E25" w:rsidRPr="00D66C92" w:rsidRDefault="00D22E25" w:rsidP="00D22E25">
      <w:pPr>
        <w:ind w:firstLine="480"/>
        <w:rPr>
          <w:rFonts w:ascii="宋体" w:eastAsia="宋体" w:hAnsi="宋体"/>
          <w:sz w:val="28"/>
          <w:szCs w:val="28"/>
        </w:rPr>
      </w:pPr>
      <w:r w:rsidRPr="00D66C92">
        <w:rPr>
          <w:rFonts w:ascii="宋体" w:eastAsia="宋体" w:hAnsi="宋体" w:hint="eastAsia"/>
          <w:sz w:val="28"/>
          <w:szCs w:val="28"/>
        </w:rPr>
        <w:t>该模块用到的技术是Hadoop生态圈中的S</w:t>
      </w:r>
      <w:r w:rsidR="00124726" w:rsidRPr="00D66C92">
        <w:rPr>
          <w:rFonts w:ascii="宋体" w:eastAsia="宋体" w:hAnsi="宋体" w:hint="eastAsia"/>
          <w:sz w:val="28"/>
          <w:szCs w:val="28"/>
        </w:rPr>
        <w:t>torm</w:t>
      </w:r>
      <w:r w:rsidRPr="00D66C92">
        <w:rPr>
          <w:rFonts w:ascii="宋体" w:eastAsia="宋体" w:hAnsi="宋体" w:hint="eastAsia"/>
          <w:sz w:val="28"/>
          <w:szCs w:val="28"/>
        </w:rPr>
        <w:t>分布式计算框架。运用S</w:t>
      </w:r>
      <w:r w:rsidR="00124726" w:rsidRPr="00D66C92">
        <w:rPr>
          <w:rFonts w:ascii="宋体" w:eastAsia="宋体" w:hAnsi="宋体" w:hint="eastAsia"/>
          <w:sz w:val="28"/>
          <w:szCs w:val="28"/>
        </w:rPr>
        <w:t>torm</w:t>
      </w:r>
      <w:r w:rsidRPr="00D66C92">
        <w:rPr>
          <w:rFonts w:ascii="宋体" w:eastAsia="宋体" w:hAnsi="宋体" w:hint="eastAsia"/>
          <w:sz w:val="28"/>
          <w:szCs w:val="28"/>
        </w:rPr>
        <w:t>中的S</w:t>
      </w:r>
      <w:r w:rsidR="00124726" w:rsidRPr="00D66C92">
        <w:rPr>
          <w:rFonts w:ascii="宋体" w:eastAsia="宋体" w:hAnsi="宋体" w:hint="eastAsia"/>
          <w:sz w:val="28"/>
          <w:szCs w:val="28"/>
        </w:rPr>
        <w:t>pout</w:t>
      </w:r>
      <w:r w:rsidRPr="00D66C92">
        <w:rPr>
          <w:rFonts w:ascii="宋体" w:eastAsia="宋体" w:hAnsi="宋体" w:hint="eastAsia"/>
          <w:sz w:val="28"/>
          <w:szCs w:val="28"/>
        </w:rPr>
        <w:t>对HDFS</w:t>
      </w:r>
      <w:r w:rsidR="00124726" w:rsidRPr="00D66C92">
        <w:rPr>
          <w:rFonts w:ascii="宋体" w:eastAsia="宋体" w:hAnsi="宋体" w:hint="eastAsia"/>
          <w:sz w:val="28"/>
          <w:szCs w:val="28"/>
        </w:rPr>
        <w:t>或者</w:t>
      </w:r>
      <w:proofErr w:type="spellStart"/>
      <w:r w:rsidR="00124726" w:rsidRPr="00D66C92">
        <w:rPr>
          <w:rFonts w:ascii="宋体" w:eastAsia="宋体" w:hAnsi="宋体" w:hint="eastAsia"/>
          <w:sz w:val="28"/>
          <w:szCs w:val="28"/>
        </w:rPr>
        <w:t>kafka</w:t>
      </w:r>
      <w:proofErr w:type="spellEnd"/>
      <w:r w:rsidR="00124726" w:rsidRPr="00D66C92">
        <w:rPr>
          <w:rFonts w:ascii="宋体" w:eastAsia="宋体" w:hAnsi="宋体" w:hint="eastAsia"/>
          <w:sz w:val="28"/>
          <w:szCs w:val="28"/>
        </w:rPr>
        <w:t>的</w:t>
      </w:r>
      <w:proofErr w:type="spellStart"/>
      <w:r w:rsidR="00124726" w:rsidRPr="00D66C92">
        <w:rPr>
          <w:rFonts w:ascii="宋体" w:eastAsia="宋体" w:hAnsi="宋体" w:hint="eastAsia"/>
          <w:sz w:val="28"/>
          <w:szCs w:val="28"/>
        </w:rPr>
        <w:t>borker</w:t>
      </w:r>
      <w:proofErr w:type="spellEnd"/>
      <w:r w:rsidR="00124726" w:rsidRPr="00D66C92">
        <w:rPr>
          <w:rFonts w:ascii="宋体" w:eastAsia="宋体" w:hAnsi="宋体" w:hint="eastAsia"/>
          <w:sz w:val="28"/>
          <w:szCs w:val="28"/>
        </w:rPr>
        <w:t>中</w:t>
      </w:r>
      <w:r w:rsidRPr="00D66C92">
        <w:rPr>
          <w:rFonts w:ascii="宋体" w:eastAsia="宋体" w:hAnsi="宋体" w:hint="eastAsia"/>
          <w:sz w:val="28"/>
          <w:szCs w:val="28"/>
        </w:rPr>
        <w:t>的文件进行处理，最后把处理好的数据存储到MySQL数据库中。</w:t>
      </w:r>
    </w:p>
    <w:p w14:paraId="4F83D3DB" w14:textId="77777777" w:rsidR="00D22E25" w:rsidRPr="00D66C92" w:rsidRDefault="00D22E25" w:rsidP="00D22E25">
      <w:pPr>
        <w:ind w:firstLine="480"/>
        <w:rPr>
          <w:rFonts w:ascii="宋体" w:eastAsia="宋体" w:hAnsi="宋体"/>
          <w:sz w:val="28"/>
          <w:szCs w:val="28"/>
        </w:rPr>
      </w:pPr>
    </w:p>
    <w:p w14:paraId="0F635998" w14:textId="4A2364B2" w:rsidR="00D22E25" w:rsidRPr="00D66C92" w:rsidRDefault="004765B0" w:rsidP="00D22E25">
      <w:pPr>
        <w:pStyle w:val="3"/>
        <w:spacing w:beforeLines="50" w:before="156" w:afterLines="50" w:after="156" w:line="400" w:lineRule="exact"/>
        <w:rPr>
          <w:rFonts w:ascii="宋体" w:hAnsi="宋体"/>
          <w:b/>
          <w:sz w:val="28"/>
          <w:szCs w:val="28"/>
        </w:rPr>
      </w:pPr>
      <w:bookmarkStart w:id="33" w:name="_Toc21059"/>
      <w:bookmarkStart w:id="34" w:name="_Toc19946"/>
      <w:bookmarkStart w:id="35" w:name="_Toc529813911"/>
      <w:r w:rsidRPr="00D66C92">
        <w:rPr>
          <w:rFonts w:ascii="宋体" w:hAnsi="宋体"/>
          <w:sz w:val="28"/>
          <w:szCs w:val="28"/>
        </w:rPr>
        <w:t>5</w:t>
      </w:r>
      <w:r w:rsidR="00D22E25" w:rsidRPr="00D66C92">
        <w:rPr>
          <w:rFonts w:ascii="宋体" w:hAnsi="宋体" w:hint="eastAsia"/>
          <w:sz w:val="28"/>
          <w:szCs w:val="28"/>
        </w:rPr>
        <w:t>.4数据展示模块描述</w:t>
      </w:r>
      <w:bookmarkEnd w:id="33"/>
      <w:bookmarkEnd w:id="34"/>
      <w:bookmarkEnd w:id="35"/>
    </w:p>
    <w:p w14:paraId="7170D84F" w14:textId="77777777" w:rsidR="00D22E25" w:rsidRPr="00D66C92" w:rsidRDefault="00D22E25" w:rsidP="00D22E25">
      <w:pPr>
        <w:ind w:firstLine="480"/>
        <w:rPr>
          <w:rFonts w:ascii="宋体" w:eastAsia="宋体" w:hAnsi="宋体"/>
          <w:sz w:val="28"/>
          <w:szCs w:val="28"/>
        </w:rPr>
      </w:pPr>
      <w:r w:rsidRPr="00D66C92">
        <w:rPr>
          <w:rFonts w:ascii="宋体" w:eastAsia="宋体" w:hAnsi="宋体" w:hint="eastAsia"/>
          <w:sz w:val="28"/>
          <w:szCs w:val="28"/>
        </w:rPr>
        <w:t>通过数据可视化技术将分析结果绘制图表展示到Web页面，为服务商的运营决策提供支持。</w:t>
      </w:r>
    </w:p>
    <w:p w14:paraId="27D8DD18" w14:textId="77777777" w:rsidR="004765B0" w:rsidRPr="00D66C92" w:rsidRDefault="004765B0" w:rsidP="00442E67">
      <w:pPr>
        <w:rPr>
          <w:rFonts w:ascii="宋体" w:eastAsia="宋体" w:hAnsi="宋体"/>
          <w:sz w:val="28"/>
          <w:szCs w:val="28"/>
        </w:rPr>
      </w:pPr>
    </w:p>
    <w:p w14:paraId="0EABD970" w14:textId="1C313C09" w:rsidR="00442E67" w:rsidRPr="00D66C92" w:rsidRDefault="004765B0" w:rsidP="00442E67">
      <w:pPr>
        <w:rPr>
          <w:rFonts w:ascii="宋体" w:eastAsia="宋体" w:hAnsi="宋体"/>
          <w:sz w:val="28"/>
          <w:szCs w:val="28"/>
        </w:rPr>
      </w:pPr>
      <w:r w:rsidRPr="00D66C92">
        <w:rPr>
          <w:rFonts w:ascii="宋体" w:eastAsia="宋体" w:hAnsi="宋体" w:hint="eastAsia"/>
          <w:sz w:val="28"/>
          <w:szCs w:val="28"/>
        </w:rPr>
        <w:t>6</w:t>
      </w:r>
      <w:r w:rsidRPr="00D66C92">
        <w:rPr>
          <w:rFonts w:ascii="宋体" w:eastAsia="宋体" w:hAnsi="宋体"/>
          <w:sz w:val="28"/>
          <w:szCs w:val="28"/>
        </w:rPr>
        <w:t>.</w:t>
      </w:r>
      <w:r w:rsidR="00442E67" w:rsidRPr="00D66C92">
        <w:rPr>
          <w:rFonts w:ascii="宋体" w:eastAsia="宋体" w:hAnsi="宋体" w:hint="eastAsia"/>
          <w:sz w:val="28"/>
          <w:szCs w:val="28"/>
        </w:rPr>
        <w:t>检测方法</w:t>
      </w:r>
    </w:p>
    <w:p w14:paraId="71C144BA" w14:textId="77777777" w:rsidR="00442E67" w:rsidRPr="00D66C92" w:rsidRDefault="00442E67" w:rsidP="004765B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66C92">
        <w:rPr>
          <w:rFonts w:ascii="宋体" w:eastAsia="宋体" w:hAnsi="宋体" w:hint="eastAsia"/>
          <w:sz w:val="28"/>
          <w:szCs w:val="28"/>
        </w:rPr>
        <w:t>5分钟内，同一个账号（</w:t>
      </w:r>
      <w:proofErr w:type="spellStart"/>
      <w:r w:rsidRPr="00D66C92">
        <w:rPr>
          <w:rFonts w:ascii="宋体" w:eastAsia="宋体" w:hAnsi="宋体"/>
          <w:sz w:val="28"/>
          <w:szCs w:val="28"/>
        </w:rPr>
        <w:t>U</w:t>
      </w:r>
      <w:r w:rsidRPr="00D66C92">
        <w:rPr>
          <w:rFonts w:ascii="宋体" w:eastAsia="宋体" w:hAnsi="宋体" w:hint="eastAsia"/>
          <w:sz w:val="28"/>
          <w:szCs w:val="28"/>
        </w:rPr>
        <w:t>serAccount</w:t>
      </w:r>
      <w:proofErr w:type="spellEnd"/>
      <w:r w:rsidRPr="00D66C92">
        <w:rPr>
          <w:rFonts w:ascii="宋体" w:eastAsia="宋体" w:hAnsi="宋体" w:hint="eastAsia"/>
          <w:sz w:val="28"/>
          <w:szCs w:val="28"/>
        </w:rPr>
        <w:t>）下，只要满足下面的任意一个条件，表示出现共享账户问题：</w:t>
      </w:r>
    </w:p>
    <w:p w14:paraId="1E767667" w14:textId="77777777" w:rsidR="00442E67" w:rsidRPr="00D66C92" w:rsidRDefault="00442E67" w:rsidP="00442E67">
      <w:pPr>
        <w:pStyle w:val="11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D66C92">
        <w:rPr>
          <w:rFonts w:ascii="宋体" w:eastAsia="宋体" w:hAnsi="宋体" w:hint="eastAsia"/>
          <w:sz w:val="28"/>
          <w:szCs w:val="28"/>
        </w:rPr>
        <w:t>natIP</w:t>
      </w:r>
      <w:proofErr w:type="spellEnd"/>
      <w:r w:rsidRPr="00D66C92">
        <w:rPr>
          <w:rFonts w:ascii="宋体" w:eastAsia="宋体" w:hAnsi="宋体" w:hint="eastAsia"/>
          <w:sz w:val="28"/>
          <w:szCs w:val="28"/>
        </w:rPr>
        <w:t>去重求和数 &gt; 5</w:t>
      </w:r>
    </w:p>
    <w:p w14:paraId="41A9175F" w14:textId="77777777" w:rsidR="00442E67" w:rsidRPr="00D66C92" w:rsidRDefault="00442E67" w:rsidP="00442E67">
      <w:pPr>
        <w:pStyle w:val="11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D66C92">
        <w:rPr>
          <w:rFonts w:ascii="宋体" w:eastAsia="宋体" w:hAnsi="宋体" w:hint="eastAsia"/>
          <w:sz w:val="28"/>
          <w:szCs w:val="28"/>
        </w:rPr>
        <w:t>qqid</w:t>
      </w:r>
      <w:proofErr w:type="spellEnd"/>
      <w:r w:rsidRPr="00D66C92">
        <w:rPr>
          <w:rFonts w:ascii="宋体" w:eastAsia="宋体" w:hAnsi="宋体" w:hint="eastAsia"/>
          <w:sz w:val="28"/>
          <w:szCs w:val="28"/>
        </w:rPr>
        <w:t>去重求和数 &gt; 20</w:t>
      </w:r>
    </w:p>
    <w:p w14:paraId="0EF27C12" w14:textId="77777777" w:rsidR="00442E67" w:rsidRPr="00D66C92" w:rsidRDefault="00442E67" w:rsidP="00442E67">
      <w:pPr>
        <w:pStyle w:val="11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D66C92">
        <w:rPr>
          <w:rFonts w:ascii="宋体" w:eastAsia="宋体" w:hAnsi="宋体" w:hint="eastAsia"/>
          <w:sz w:val="28"/>
          <w:szCs w:val="28"/>
        </w:rPr>
        <w:t>cookieValue</w:t>
      </w:r>
      <w:proofErr w:type="spellEnd"/>
      <w:r w:rsidRPr="00D66C92">
        <w:rPr>
          <w:rFonts w:ascii="宋体" w:eastAsia="宋体" w:hAnsi="宋体" w:hint="eastAsia"/>
          <w:sz w:val="28"/>
          <w:szCs w:val="28"/>
        </w:rPr>
        <w:t xml:space="preserve"> + </w:t>
      </w:r>
      <w:proofErr w:type="spellStart"/>
      <w:r w:rsidRPr="00D66C92">
        <w:rPr>
          <w:rFonts w:ascii="宋体" w:eastAsia="宋体" w:hAnsi="宋体" w:hint="eastAsia"/>
          <w:sz w:val="28"/>
          <w:szCs w:val="28"/>
        </w:rPr>
        <w:t>devName</w:t>
      </w:r>
      <w:proofErr w:type="spellEnd"/>
      <w:r w:rsidRPr="00D66C92">
        <w:rPr>
          <w:rFonts w:ascii="宋体" w:eastAsia="宋体" w:hAnsi="宋体" w:hint="eastAsia"/>
          <w:sz w:val="28"/>
          <w:szCs w:val="28"/>
        </w:rPr>
        <w:t xml:space="preserve"> + </w:t>
      </w:r>
      <w:proofErr w:type="spellStart"/>
      <w:r w:rsidRPr="00D66C92">
        <w:rPr>
          <w:rFonts w:ascii="宋体" w:eastAsia="宋体" w:hAnsi="宋体" w:hint="eastAsia"/>
          <w:sz w:val="28"/>
          <w:szCs w:val="28"/>
        </w:rPr>
        <w:t>osName</w:t>
      </w:r>
      <w:proofErr w:type="spellEnd"/>
      <w:r w:rsidRPr="00D66C92">
        <w:rPr>
          <w:rFonts w:ascii="宋体" w:eastAsia="宋体" w:hAnsi="宋体" w:hint="eastAsia"/>
          <w:sz w:val="28"/>
          <w:szCs w:val="28"/>
        </w:rPr>
        <w:t>去重求和数 &gt; 5</w:t>
      </w:r>
    </w:p>
    <w:p w14:paraId="7FFE664E" w14:textId="5016C419" w:rsidR="00D22E25" w:rsidRPr="00D66C92" w:rsidRDefault="00D22E25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146DD2EB" w14:textId="0DBF9832" w:rsidR="00DE2F10" w:rsidRPr="00D66C92" w:rsidRDefault="00DE2F10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D66C92">
        <w:rPr>
          <w:rFonts w:ascii="宋体" w:eastAsia="宋体" w:hAnsi="宋体" w:hint="eastAsia"/>
          <w:sz w:val="28"/>
          <w:szCs w:val="28"/>
        </w:rPr>
        <w:t>7</w:t>
      </w:r>
      <w:r w:rsidRPr="00D66C92">
        <w:rPr>
          <w:rFonts w:ascii="宋体" w:eastAsia="宋体" w:hAnsi="宋体"/>
          <w:sz w:val="28"/>
          <w:szCs w:val="28"/>
        </w:rPr>
        <w:t>.</w:t>
      </w:r>
      <w:r w:rsidRPr="00D66C92">
        <w:rPr>
          <w:rFonts w:ascii="宋体" w:eastAsia="宋体" w:hAnsi="宋体" w:hint="eastAsia"/>
          <w:sz w:val="28"/>
          <w:szCs w:val="28"/>
        </w:rPr>
        <w:t>统计需求</w:t>
      </w:r>
    </w:p>
    <w:p w14:paraId="0A3E7269" w14:textId="0FFA1388" w:rsidR="00DE2F10" w:rsidRPr="00D66C92" w:rsidRDefault="00DE2F10" w:rsidP="00DE2F10">
      <w:pPr>
        <w:widowControl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D66C92">
        <w:rPr>
          <w:rFonts w:ascii="宋体" w:eastAsia="宋体" w:hAnsi="宋体" w:hint="eastAsia"/>
          <w:sz w:val="28"/>
          <w:szCs w:val="28"/>
        </w:rPr>
        <w:t>将1天中，每5分钟的异常账号总数绘制图表（只求异常账号</w:t>
      </w:r>
      <w:r w:rsidRPr="00D66C92">
        <w:rPr>
          <w:rFonts w:ascii="宋体" w:eastAsia="宋体" w:hAnsi="宋体"/>
          <w:sz w:val="28"/>
          <w:szCs w:val="28"/>
        </w:rPr>
        <w:t>总数）</w:t>
      </w:r>
    </w:p>
    <w:sectPr w:rsidR="00DE2F10" w:rsidRPr="00D66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F45C5" w14:textId="77777777" w:rsidR="007F0CCF" w:rsidRDefault="007F0CCF" w:rsidP="00D22E25">
      <w:r>
        <w:separator/>
      </w:r>
    </w:p>
  </w:endnote>
  <w:endnote w:type="continuationSeparator" w:id="0">
    <w:p w14:paraId="6309A8A3" w14:textId="77777777" w:rsidR="007F0CCF" w:rsidRDefault="007F0CCF" w:rsidP="00D22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107B0" w14:textId="77777777" w:rsidR="007F0CCF" w:rsidRDefault="007F0CCF" w:rsidP="00D22E25">
      <w:r>
        <w:separator/>
      </w:r>
    </w:p>
  </w:footnote>
  <w:footnote w:type="continuationSeparator" w:id="0">
    <w:p w14:paraId="16F33006" w14:textId="77777777" w:rsidR="007F0CCF" w:rsidRDefault="007F0CCF" w:rsidP="00D22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8E602"/>
    <w:multiLevelType w:val="singleLevel"/>
    <w:tmpl w:val="5768E602"/>
    <w:lvl w:ilvl="0">
      <w:start w:val="1"/>
      <w:numFmt w:val="decimal"/>
      <w:lvlText w:val="%1."/>
      <w:lvlJc w:val="left"/>
      <w:pPr>
        <w:tabs>
          <w:tab w:val="num" w:pos="566"/>
        </w:tabs>
        <w:ind w:left="566" w:hanging="425"/>
      </w:pPr>
      <w:rPr>
        <w:rFonts w:hint="default"/>
      </w:rPr>
    </w:lvl>
  </w:abstractNum>
  <w:abstractNum w:abstractNumId="1" w15:restartNumberingAfterBreak="0">
    <w:nsid w:val="57860481"/>
    <w:multiLevelType w:val="multilevel"/>
    <w:tmpl w:val="578604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B5"/>
    <w:rsid w:val="0007347A"/>
    <w:rsid w:val="00124726"/>
    <w:rsid w:val="001D57CF"/>
    <w:rsid w:val="00200FD5"/>
    <w:rsid w:val="002D008D"/>
    <w:rsid w:val="003053B5"/>
    <w:rsid w:val="00442E67"/>
    <w:rsid w:val="00457209"/>
    <w:rsid w:val="004765B0"/>
    <w:rsid w:val="004A380E"/>
    <w:rsid w:val="004E5AA3"/>
    <w:rsid w:val="00661D32"/>
    <w:rsid w:val="00764A51"/>
    <w:rsid w:val="00783301"/>
    <w:rsid w:val="007D215B"/>
    <w:rsid w:val="007F0CCF"/>
    <w:rsid w:val="009842BE"/>
    <w:rsid w:val="00AE6E4B"/>
    <w:rsid w:val="00B0293E"/>
    <w:rsid w:val="00C33CE8"/>
    <w:rsid w:val="00CF69E0"/>
    <w:rsid w:val="00D22E25"/>
    <w:rsid w:val="00D66C92"/>
    <w:rsid w:val="00DD0EC5"/>
    <w:rsid w:val="00DE2F10"/>
    <w:rsid w:val="00F3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E4ADB"/>
  <w15:chartTrackingRefBased/>
  <w15:docId w15:val="{B2C40F42-0370-493C-9027-D064393E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D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22E25"/>
    <w:pPr>
      <w:keepNext/>
      <w:keepLines/>
      <w:spacing w:beforeLines="50" w:before="50" w:afterLines="50" w:after="50" w:line="400" w:lineRule="exact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D22E25"/>
    <w:pPr>
      <w:keepNext/>
      <w:keepLines/>
      <w:spacing w:line="312" w:lineRule="auto"/>
      <w:jc w:val="left"/>
      <w:outlineLvl w:val="2"/>
    </w:pPr>
    <w:rPr>
      <w:rFonts w:ascii="Times New Roman" w:eastAsia="宋体" w:hAnsi="Times New Roman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2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2E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2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2E25"/>
    <w:rPr>
      <w:sz w:val="18"/>
      <w:szCs w:val="18"/>
    </w:rPr>
  </w:style>
  <w:style w:type="paragraph" w:styleId="TOC3">
    <w:name w:val="toc 3"/>
    <w:basedOn w:val="a"/>
    <w:next w:val="a"/>
    <w:uiPriority w:val="39"/>
    <w:qFormat/>
    <w:rsid w:val="00D22E25"/>
    <w:pPr>
      <w:spacing w:line="400" w:lineRule="exact"/>
      <w:ind w:leftChars="400" w:left="840"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uiPriority w:val="39"/>
    <w:qFormat/>
    <w:rsid w:val="00D22E25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TOC2">
    <w:name w:val="toc 2"/>
    <w:basedOn w:val="a"/>
    <w:next w:val="a"/>
    <w:uiPriority w:val="39"/>
    <w:qFormat/>
    <w:rsid w:val="00D22E25"/>
    <w:pPr>
      <w:spacing w:line="400" w:lineRule="exact"/>
      <w:ind w:leftChars="200" w:left="420"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0">
    <w:name w:val="标题 2 字符"/>
    <w:basedOn w:val="a0"/>
    <w:link w:val="2"/>
    <w:rsid w:val="00D22E25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basedOn w:val="a0"/>
    <w:link w:val="3"/>
    <w:rsid w:val="00D22E25"/>
    <w:rPr>
      <w:rFonts w:ascii="Times New Roman" w:eastAsia="宋体" w:hAnsi="Times New Roman" w:cs="Times New Roman"/>
      <w:bCs/>
      <w:sz w:val="24"/>
      <w:szCs w:val="32"/>
    </w:rPr>
  </w:style>
  <w:style w:type="character" w:styleId="a7">
    <w:name w:val="Hyperlink"/>
    <w:uiPriority w:val="99"/>
    <w:unhideWhenUsed/>
    <w:rsid w:val="00442E67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442E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61D3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61D3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8%86%E5%B8%83%E5%BC%8F/192762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195EB-6403-4DA6-90A1-38AE17FB2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lym</dc:creator>
  <cp:keywords/>
  <dc:description/>
  <cp:lastModifiedBy>lym</cp:lastModifiedBy>
  <cp:revision>16</cp:revision>
  <dcterms:created xsi:type="dcterms:W3CDTF">2018-11-02T12:28:00Z</dcterms:created>
  <dcterms:modified xsi:type="dcterms:W3CDTF">2018-11-12T11:22:00Z</dcterms:modified>
</cp:coreProperties>
</file>