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研究报告</w:t>
      </w:r>
      <w:r>
        <w:footnoteReference w:id="2"/>
      </w:r>
      <w:r>
        <w:t>重要结论</w:t>
      </w:r>
    </w:p>
    <w:sectPr>
      <w:pgSz w:w="11906" w:h="16838"/>
      <w:pgMar w:top="1440" w:right="1800" w:bottom="1440" w:left="1800"/>
    </w:sectPr>
  </w:body>
</w:document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footnoteRef/>
      </w:r>
      <w:r>
        <w:t>注脚</w:t>
      </w:r>
    </w:p>
  </w:footnote>
</w:footnot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</Relationships>
</file>