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6"/>
        <w:gridCol w:w="7959"/>
      </w:tblGrid>
      <w:tr w:rsidR="00510D93" w14:paraId="52F2E48F" w14:textId="77777777">
        <w:tc>
          <w:tcPr>
            <w:tcW w:w="138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70E29AD" w14:textId="77777777" w:rsidR="00510D93" w:rsidRDefault="00000000">
            <w:pPr>
              <w:rPr>
                <w:b/>
              </w:rPr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59264" behindDoc="1" locked="0" layoutInCell="1" allowOverlap="1" wp14:anchorId="577534DF" wp14:editId="467A4480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1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1" name="Рисунок 1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/>
                          <a:stretch/>
                        </pic:blipFill>
                        <pic:spPr bwMode="auto">
                          <a:xfrm>
                            <a:off x="0" y="0"/>
                            <a:ext cx="733424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95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561D08C" w14:textId="77777777" w:rsidR="00510D93" w:rsidRDefault="00000000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</w:t>
            </w:r>
          </w:p>
          <w:p w14:paraId="448A910E" w14:textId="77777777" w:rsidR="00510D93" w:rsidRDefault="00000000">
            <w:pPr>
              <w:ind w:right="-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«Московский государственный технический университет</w:t>
            </w:r>
          </w:p>
          <w:p w14:paraId="12EBAC37" w14:textId="77777777" w:rsidR="00510D93" w:rsidRDefault="00000000">
            <w:pPr>
              <w:ind w:right="-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имени Н.Э. Баумана </w:t>
            </w:r>
          </w:p>
          <w:p w14:paraId="763A838F" w14:textId="77777777" w:rsidR="00510D93" w:rsidRDefault="00000000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(национальный исследовательский университет)»</w:t>
            </w:r>
          </w:p>
          <w:p w14:paraId="3DD5ED06" w14:textId="77777777" w:rsidR="00510D93" w:rsidRDefault="00000000">
            <w:pPr>
              <w:jc w:val="center"/>
              <w:rPr>
                <w:b/>
              </w:rPr>
            </w:pPr>
            <w:r>
              <w:rPr>
                <w:b/>
                <w:sz w:val="24"/>
              </w:rPr>
              <w:t>(МГТУ им. Н.Э. Баумана)</w:t>
            </w:r>
          </w:p>
        </w:tc>
      </w:tr>
    </w:tbl>
    <w:p w14:paraId="4B371292" w14:textId="77777777" w:rsidR="00510D93" w:rsidRDefault="00510D93">
      <w:pPr>
        <w:rPr>
          <w:b/>
          <w:sz w:val="26"/>
        </w:rPr>
      </w:pPr>
    </w:p>
    <w:p w14:paraId="1AD055F7" w14:textId="77777777" w:rsidR="00510D93" w:rsidRDefault="00510D93">
      <w:pPr>
        <w:spacing w:before="3"/>
        <w:rPr>
          <w:b/>
          <w:sz w:val="24"/>
          <w:szCs w:val="24"/>
        </w:rPr>
      </w:pPr>
    </w:p>
    <w:p w14:paraId="457E9FEC" w14:textId="77777777" w:rsidR="00510D9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ФАКУЛЬТЕТ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b/>
          <w:sz w:val="24"/>
          <w:szCs w:val="24"/>
        </w:rPr>
        <w:t>ИНФОРМАТИКА И СИСТЕМЫ УПРАВЛЕНИЯ</w:t>
      </w:r>
    </w:p>
    <w:p w14:paraId="25CA0D9B" w14:textId="77777777" w:rsidR="00510D93" w:rsidRDefault="00510D93">
      <w:pPr>
        <w:rPr>
          <w:sz w:val="24"/>
          <w:szCs w:val="24"/>
        </w:rPr>
      </w:pPr>
    </w:p>
    <w:p w14:paraId="5378CA39" w14:textId="77777777" w:rsidR="00510D93" w:rsidRDefault="00000000">
      <w:pPr>
        <w:rPr>
          <w:iCs/>
          <w:sz w:val="24"/>
          <w:szCs w:val="24"/>
        </w:rPr>
      </w:pPr>
      <w:proofErr w:type="gramStart"/>
      <w:r>
        <w:rPr>
          <w:sz w:val="24"/>
          <w:szCs w:val="24"/>
        </w:rPr>
        <w:t xml:space="preserve">КАФЕДРА  </w:t>
      </w:r>
      <w:r>
        <w:rPr>
          <w:sz w:val="24"/>
          <w:szCs w:val="24"/>
        </w:rPr>
        <w:tab/>
      </w:r>
      <w:proofErr w:type="gramEnd"/>
      <w:r>
        <w:rPr>
          <w:sz w:val="24"/>
          <w:szCs w:val="24"/>
        </w:rPr>
        <w:tab/>
        <w:t xml:space="preserve"> </w:t>
      </w:r>
      <w:r>
        <w:rPr>
          <w:b/>
          <w:sz w:val="24"/>
          <w:szCs w:val="24"/>
        </w:rPr>
        <w:t>СИСТЕМЫ ОБРАБОТКИ ИНФОРМАЦИИ И УПРАВЛЕНИЯ</w:t>
      </w:r>
    </w:p>
    <w:p w14:paraId="5BF2E185" w14:textId="77777777" w:rsidR="00510D93" w:rsidRDefault="00510D93">
      <w:pPr>
        <w:rPr>
          <w:sz w:val="28"/>
          <w:szCs w:val="28"/>
        </w:rPr>
      </w:pPr>
    </w:p>
    <w:p w14:paraId="0FC28BFA" w14:textId="77777777" w:rsidR="00510D93" w:rsidRDefault="00510D93">
      <w:pPr>
        <w:ind w:right="-143"/>
        <w:rPr>
          <w:b/>
          <w:sz w:val="28"/>
          <w:szCs w:val="28"/>
        </w:rPr>
      </w:pPr>
    </w:p>
    <w:p w14:paraId="3580B56F" w14:textId="77777777" w:rsidR="00510D93" w:rsidRDefault="00510D93">
      <w:pPr>
        <w:ind w:right="-143"/>
        <w:rPr>
          <w:b/>
          <w:sz w:val="28"/>
          <w:szCs w:val="28"/>
        </w:rPr>
      </w:pPr>
    </w:p>
    <w:p w14:paraId="25BD4555" w14:textId="77777777" w:rsidR="00510D93" w:rsidRDefault="00510D93">
      <w:pPr>
        <w:ind w:right="-143"/>
        <w:rPr>
          <w:b/>
          <w:sz w:val="28"/>
          <w:szCs w:val="28"/>
        </w:rPr>
      </w:pPr>
    </w:p>
    <w:p w14:paraId="691997D5" w14:textId="77777777" w:rsidR="00510D93" w:rsidRDefault="00510D93">
      <w:pPr>
        <w:ind w:right="-143"/>
        <w:rPr>
          <w:b/>
          <w:sz w:val="28"/>
          <w:szCs w:val="28"/>
        </w:rPr>
      </w:pPr>
    </w:p>
    <w:p w14:paraId="15E2AAF0" w14:textId="77777777" w:rsidR="00510D93" w:rsidRDefault="00000000">
      <w:pPr>
        <w:ind w:left="-142" w:right="-143" w:firstLine="142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 по домашней</w:t>
      </w:r>
      <w:r w:rsidRPr="00155C90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работе №</w:t>
      </w:r>
      <w:r w:rsidRPr="00155C90">
        <w:rPr>
          <w:b/>
          <w:sz w:val="28"/>
          <w:szCs w:val="28"/>
        </w:rPr>
        <w:t>3</w:t>
      </w:r>
    </w:p>
    <w:p w14:paraId="33C46386" w14:textId="77777777" w:rsidR="00510D93" w:rsidRDefault="00000000">
      <w:pPr>
        <w:ind w:left="-142" w:right="-143" w:firstLine="142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 дисциплине Технологии разработки программного обеспечения</w:t>
      </w:r>
    </w:p>
    <w:p w14:paraId="102AD736" w14:textId="77777777" w:rsidR="00510D93" w:rsidRDefault="00510D93">
      <w:pPr>
        <w:rPr>
          <w:b/>
          <w:bCs/>
        </w:rPr>
      </w:pPr>
    </w:p>
    <w:p w14:paraId="568EE9B0" w14:textId="77777777" w:rsidR="00510D93" w:rsidRDefault="00000000">
      <w:pPr>
        <w:ind w:left="720" w:hanging="578"/>
        <w:jc w:val="center"/>
        <w:rPr>
          <w:rFonts w:eastAsiaTheme="minorHAnsi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Тема работы: "</w:t>
      </w:r>
      <w:r>
        <w:rPr>
          <w:rFonts w:eastAsiaTheme="minorHAnsi"/>
          <w:b/>
          <w:bCs/>
          <w:sz w:val="28"/>
          <w:szCs w:val="28"/>
        </w:rPr>
        <w:t>МОДЕЛИ ПРОЕКТИРОВАНИЯ И РЕАЛИЗАЦИИ ПРОГРАММНЫХ СИСТЕМ</w:t>
      </w:r>
      <w:r>
        <w:rPr>
          <w:b/>
          <w:bCs/>
          <w:sz w:val="28"/>
          <w:szCs w:val="28"/>
        </w:rPr>
        <w:t>"</w:t>
      </w:r>
    </w:p>
    <w:p w14:paraId="43A7F22F" w14:textId="77777777" w:rsidR="00510D93" w:rsidRDefault="00510D93">
      <w:pPr>
        <w:rPr>
          <w:b/>
          <w:bCs/>
        </w:rPr>
      </w:pPr>
    </w:p>
    <w:p w14:paraId="1D02C879" w14:textId="77777777" w:rsidR="00510D93" w:rsidRDefault="00510D93">
      <w:pPr>
        <w:rPr>
          <w:b/>
          <w:bCs/>
        </w:rPr>
      </w:pPr>
    </w:p>
    <w:p w14:paraId="0ED183CE" w14:textId="77777777" w:rsidR="00510D93" w:rsidRDefault="00510D93">
      <w:pPr>
        <w:rPr>
          <w:sz w:val="24"/>
          <w:szCs w:val="24"/>
        </w:rPr>
      </w:pPr>
    </w:p>
    <w:p w14:paraId="16BA3202" w14:textId="77777777" w:rsidR="00510D93" w:rsidRDefault="00510D93">
      <w:pPr>
        <w:rPr>
          <w:sz w:val="24"/>
          <w:szCs w:val="24"/>
        </w:rPr>
      </w:pPr>
    </w:p>
    <w:p w14:paraId="001D24BD" w14:textId="77777777" w:rsidR="00510D93" w:rsidRDefault="00510D93">
      <w:pPr>
        <w:ind w:left="480" w:hanging="480"/>
        <w:rPr>
          <w:sz w:val="24"/>
          <w:szCs w:val="24"/>
        </w:rPr>
      </w:pPr>
    </w:p>
    <w:p w14:paraId="79170800" w14:textId="77777777" w:rsidR="00510D93" w:rsidRDefault="00510D93">
      <w:pPr>
        <w:rPr>
          <w:sz w:val="24"/>
          <w:szCs w:val="24"/>
        </w:rPr>
      </w:pPr>
    </w:p>
    <w:p w14:paraId="039AE1B0" w14:textId="77777777" w:rsidR="00510D93" w:rsidRDefault="00510D93">
      <w:pPr>
        <w:rPr>
          <w:sz w:val="24"/>
          <w:szCs w:val="24"/>
        </w:rPr>
      </w:pPr>
    </w:p>
    <w:p w14:paraId="67D0DE33" w14:textId="77777777" w:rsidR="00510D93" w:rsidRDefault="00510D93">
      <w:pPr>
        <w:rPr>
          <w:sz w:val="24"/>
          <w:szCs w:val="24"/>
        </w:rPr>
      </w:pPr>
    </w:p>
    <w:p w14:paraId="52E92C62" w14:textId="77777777" w:rsidR="00510D93" w:rsidRDefault="00510D93">
      <w:pPr>
        <w:ind w:left="480" w:hanging="480"/>
        <w:rPr>
          <w:sz w:val="24"/>
          <w:szCs w:val="24"/>
        </w:rPr>
      </w:pPr>
    </w:p>
    <w:p w14:paraId="56588DFB" w14:textId="77777777" w:rsidR="00510D93" w:rsidRDefault="00510D93">
      <w:pPr>
        <w:ind w:left="480" w:hanging="480"/>
        <w:rPr>
          <w:sz w:val="24"/>
          <w:szCs w:val="24"/>
        </w:rPr>
      </w:pPr>
    </w:p>
    <w:p w14:paraId="1E4BC2FB" w14:textId="77777777" w:rsidR="00510D93" w:rsidRDefault="00510D93">
      <w:pPr>
        <w:ind w:left="480" w:hanging="480"/>
        <w:rPr>
          <w:sz w:val="24"/>
          <w:szCs w:val="24"/>
        </w:rPr>
      </w:pPr>
    </w:p>
    <w:p w14:paraId="5B83E721" w14:textId="77777777" w:rsidR="00510D93" w:rsidRDefault="00510D93">
      <w:pPr>
        <w:rPr>
          <w:sz w:val="24"/>
          <w:szCs w:val="24"/>
        </w:rPr>
      </w:pPr>
    </w:p>
    <w:p w14:paraId="6E46D5EC" w14:textId="77777777" w:rsidR="00510D93" w:rsidRDefault="00510D93">
      <w:pPr>
        <w:rPr>
          <w:sz w:val="24"/>
          <w:szCs w:val="24"/>
        </w:rPr>
      </w:pPr>
    </w:p>
    <w:p w14:paraId="2E899F05" w14:textId="77777777" w:rsidR="00510D93" w:rsidRDefault="00000000">
      <w:pPr>
        <w:rPr>
          <w:b/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b/>
          <w:sz w:val="28"/>
          <w:szCs w:val="28"/>
        </w:rPr>
        <w:t>Выполнил:</w:t>
      </w:r>
    </w:p>
    <w:p w14:paraId="70A64606" w14:textId="77777777" w:rsidR="00510D93" w:rsidRDefault="00000000">
      <w:pPr>
        <w:rPr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sz w:val="28"/>
          <w:szCs w:val="28"/>
        </w:rPr>
        <w:t>Студент группы ИУ5Ц-11М</w:t>
      </w:r>
    </w:p>
    <w:p w14:paraId="35D951C3" w14:textId="5E94713B" w:rsidR="00510D93" w:rsidRDefault="00000000">
      <w:pPr>
        <w:rPr>
          <w:sz w:val="28"/>
          <w:szCs w:val="28"/>
          <w:u w:val="single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155C90">
        <w:rPr>
          <w:sz w:val="28"/>
          <w:szCs w:val="28"/>
        </w:rPr>
        <w:t>Чудновский З.А</w:t>
      </w:r>
      <w:r>
        <w:rPr>
          <w:sz w:val="28"/>
          <w:szCs w:val="28"/>
        </w:rPr>
        <w:t>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</w:p>
    <w:p w14:paraId="6D2269CC" w14:textId="77777777" w:rsidR="00510D93" w:rsidRDefault="00000000">
      <w:pPr>
        <w:rPr>
          <w:szCs w:val="24"/>
        </w:rPr>
      </w:pP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  <w:t xml:space="preserve">      (дата, подпись)</w:t>
      </w:r>
    </w:p>
    <w:p w14:paraId="5C41ADA5" w14:textId="77777777" w:rsidR="00510D93" w:rsidRDefault="00000000">
      <w:pPr>
        <w:rPr>
          <w:b/>
          <w:sz w:val="28"/>
          <w:szCs w:val="28"/>
        </w:rPr>
      </w:pP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b/>
          <w:sz w:val="28"/>
          <w:szCs w:val="28"/>
        </w:rPr>
        <w:t>Проверила:</w:t>
      </w:r>
    </w:p>
    <w:p w14:paraId="5EAF7A91" w14:textId="77777777" w:rsidR="00510D93" w:rsidRDefault="00000000">
      <w:pPr>
        <w:rPr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sz w:val="28"/>
          <w:szCs w:val="28"/>
        </w:rPr>
        <w:t>Преподаватель</w:t>
      </w:r>
    </w:p>
    <w:p w14:paraId="0CFDEE89" w14:textId="77777777" w:rsidR="00510D93" w:rsidRDefault="00000000">
      <w:pPr>
        <w:rPr>
          <w:sz w:val="28"/>
          <w:szCs w:val="28"/>
          <w:u w:val="single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Виноградова М.В.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</w:p>
    <w:p w14:paraId="04B4B9CB" w14:textId="77777777" w:rsidR="00510D93" w:rsidRDefault="00000000">
      <w:pPr>
        <w:rPr>
          <w:szCs w:val="24"/>
        </w:rPr>
      </w:pP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  <w:t xml:space="preserve">      (дата, подпись)</w:t>
      </w:r>
    </w:p>
    <w:p w14:paraId="244840D1" w14:textId="77777777" w:rsidR="00510D93" w:rsidRDefault="00510D93">
      <w:pPr>
        <w:rPr>
          <w:szCs w:val="24"/>
        </w:rPr>
      </w:pPr>
    </w:p>
    <w:p w14:paraId="02EB61E1" w14:textId="77777777" w:rsidR="00510D93" w:rsidRDefault="00510D93">
      <w:pPr>
        <w:rPr>
          <w:szCs w:val="24"/>
        </w:rPr>
      </w:pPr>
    </w:p>
    <w:p w14:paraId="1B16A0F3" w14:textId="77777777" w:rsidR="00510D93" w:rsidRDefault="00510D93">
      <w:pPr>
        <w:rPr>
          <w:szCs w:val="24"/>
        </w:rPr>
      </w:pPr>
    </w:p>
    <w:p w14:paraId="4E294433" w14:textId="77777777" w:rsidR="00510D93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Москва, 2025</w:t>
      </w:r>
    </w:p>
    <w:p w14:paraId="202A32AB" w14:textId="77777777" w:rsidR="00510D93" w:rsidRDefault="00000000">
      <w:pPr>
        <w:jc w:val="center"/>
        <w:sectPr w:rsidR="00510D93">
          <w:headerReference w:type="default" r:id="rId9"/>
          <w:pgSz w:w="11910" w:h="16840"/>
          <w:pgMar w:top="1134" w:right="850" w:bottom="1134" w:left="1701" w:header="720" w:footer="720" w:gutter="0"/>
          <w:cols w:space="720"/>
        </w:sectPr>
      </w:pPr>
      <w:r>
        <w:t>_____________________________________________________________________________________</w:t>
      </w:r>
    </w:p>
    <w:p w14:paraId="0DE6914E" w14:textId="77777777" w:rsidR="00510D93" w:rsidRDefault="00000000">
      <w:pPr>
        <w:jc w:val="center"/>
        <w:rPr>
          <w:b/>
          <w:bCs/>
          <w:sz w:val="28"/>
          <w:szCs w:val="28"/>
        </w:rPr>
      </w:pPr>
      <w:r>
        <w:rPr>
          <w:b/>
          <w:sz w:val="28"/>
          <w:szCs w:val="28"/>
        </w:rPr>
        <w:lastRenderedPageBreak/>
        <w:t>СОДЕРЖАНИЕ ОТЧЕТА</w:t>
      </w:r>
    </w:p>
    <w:p w14:paraId="6161263D" w14:textId="77777777" w:rsidR="00510D93" w:rsidRDefault="00510D93">
      <w:pPr>
        <w:jc w:val="center"/>
        <w:rPr>
          <w:b/>
          <w:bCs/>
          <w:sz w:val="28"/>
          <w:szCs w:val="28"/>
        </w:rPr>
      </w:pPr>
    </w:p>
    <w:sdt>
      <w:sdtPr>
        <w:rPr>
          <w:rFonts w:eastAsiaTheme="minorHAnsi"/>
          <w:sz w:val="28"/>
          <w:szCs w:val="28"/>
          <w:lang w:eastAsia="en-US"/>
        </w:rPr>
        <w:id w:val="-17398613"/>
        <w:placeholder>
          <w:docPart w:val="DefaultPlaceholder_TEXT"/>
        </w:placeholder>
        <w:docPartObj>
          <w:docPartGallery w:val="Table of Contents"/>
          <w:docPartUnique/>
        </w:docPartObj>
      </w:sdtPr>
      <w:sdtContent>
        <w:p w14:paraId="582CFA86" w14:textId="4681E08B" w:rsidR="008B556B" w:rsidRDefault="00000000">
          <w:pPr>
            <w:pStyle w:val="24"/>
            <w:tabs>
              <w:tab w:val="left" w:pos="6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TOC \o "1-9" \h </w:instrText>
          </w:r>
          <w:r>
            <w:rPr>
              <w:sz w:val="28"/>
              <w:szCs w:val="28"/>
            </w:rPr>
            <w:fldChar w:fldCharType="separate"/>
          </w:r>
          <w:hyperlink w:anchor="_Toc216639870" w:history="1">
            <w:r w:rsidR="008B556B" w:rsidRPr="0000510D">
              <w:rPr>
                <w:rStyle w:val="afc"/>
                <w:noProof/>
              </w:rPr>
              <w:t>1.</w:t>
            </w:r>
            <w:r w:rsidR="008B556B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8B556B" w:rsidRPr="0000510D">
              <w:rPr>
                <w:rStyle w:val="afc"/>
                <w:noProof/>
              </w:rPr>
              <w:t xml:space="preserve">Цель </w:t>
            </w:r>
            <w:r w:rsidR="008B556B" w:rsidRPr="0000510D">
              <w:rPr>
                <w:rStyle w:val="afc"/>
                <w:rFonts w:eastAsiaTheme="minorHAnsi"/>
                <w:noProof/>
              </w:rPr>
              <w:t>работы</w:t>
            </w:r>
            <w:r w:rsidR="008B556B">
              <w:rPr>
                <w:noProof/>
              </w:rPr>
              <w:tab/>
            </w:r>
            <w:r w:rsidR="008B556B">
              <w:rPr>
                <w:noProof/>
              </w:rPr>
              <w:fldChar w:fldCharType="begin"/>
            </w:r>
            <w:r w:rsidR="008B556B">
              <w:rPr>
                <w:noProof/>
              </w:rPr>
              <w:instrText xml:space="preserve"> PAGEREF _Toc216639870 \h </w:instrText>
            </w:r>
            <w:r w:rsidR="008B556B">
              <w:rPr>
                <w:noProof/>
              </w:rPr>
            </w:r>
            <w:r w:rsidR="008B556B">
              <w:rPr>
                <w:noProof/>
              </w:rPr>
              <w:fldChar w:fldCharType="separate"/>
            </w:r>
            <w:r w:rsidR="008B556B">
              <w:rPr>
                <w:noProof/>
              </w:rPr>
              <w:t>3</w:t>
            </w:r>
            <w:r w:rsidR="008B556B">
              <w:rPr>
                <w:noProof/>
              </w:rPr>
              <w:fldChar w:fldCharType="end"/>
            </w:r>
          </w:hyperlink>
        </w:p>
        <w:p w14:paraId="5093D3A0" w14:textId="53FBB0FE" w:rsidR="008B556B" w:rsidRDefault="008B556B">
          <w:pPr>
            <w:pStyle w:val="24"/>
            <w:tabs>
              <w:tab w:val="left" w:pos="6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639871" w:history="1">
            <w:r w:rsidRPr="0000510D">
              <w:rPr>
                <w:rStyle w:val="afc"/>
                <w:rFonts w:eastAsiaTheme="minorHAnsi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0510D">
              <w:rPr>
                <w:rStyle w:val="afc"/>
                <w:rFonts w:eastAsiaTheme="minorHAnsi"/>
                <w:noProof/>
              </w:rPr>
              <w:t>Средства выполнения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_Toc216639871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22A7F02" w14:textId="1D12D99F" w:rsidR="008B556B" w:rsidRDefault="008B556B">
          <w:pPr>
            <w:pStyle w:val="24"/>
            <w:tabs>
              <w:tab w:val="left" w:pos="6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639872" w:history="1">
            <w:r w:rsidRPr="0000510D">
              <w:rPr>
                <w:rStyle w:val="afc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0510D">
              <w:rPr>
                <w:rStyle w:val="afc"/>
                <w:noProof/>
              </w:rPr>
              <w:t>Исходные данные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_Toc216639872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357606B" w14:textId="0D4029F7" w:rsidR="008B556B" w:rsidRDefault="008B556B">
          <w:pPr>
            <w:pStyle w:val="24"/>
            <w:tabs>
              <w:tab w:val="left" w:pos="6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639873" w:history="1">
            <w:r w:rsidRPr="0000510D">
              <w:rPr>
                <w:rStyle w:val="afc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0510D">
              <w:rPr>
                <w:rStyle w:val="afc"/>
                <w:noProof/>
              </w:rPr>
              <w:t>Требования к домашнему заданию: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_Toc216639873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A1AC9E8" w14:textId="3D51C821" w:rsidR="008B556B" w:rsidRDefault="008B556B">
          <w:pPr>
            <w:pStyle w:val="24"/>
            <w:tabs>
              <w:tab w:val="left" w:pos="6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639874" w:history="1">
            <w:r w:rsidRPr="0000510D">
              <w:rPr>
                <w:rStyle w:val="afc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0510D">
              <w:rPr>
                <w:rStyle w:val="afc"/>
                <w:noProof/>
              </w:rPr>
              <w:t>Ход работы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_Toc216639874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0C08560" w14:textId="514A6D35" w:rsidR="008B556B" w:rsidRDefault="008B556B">
          <w:pPr>
            <w:pStyle w:val="24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639875" w:history="1">
            <w:r w:rsidRPr="0000510D">
              <w:rPr>
                <w:rStyle w:val="afc"/>
                <w:noProof/>
              </w:rPr>
              <w:t>5.1.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0510D">
              <w:rPr>
                <w:rStyle w:val="afc"/>
                <w:noProof/>
              </w:rPr>
              <w:t>Диаграмма распределения классов проектирования (ДЗ-2) по подсистемам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_Toc216639875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4C98147" w14:textId="1FF68669" w:rsidR="008B556B" w:rsidRDefault="008B556B">
          <w:pPr>
            <w:pStyle w:val="24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639876" w:history="1">
            <w:r w:rsidRPr="0000510D">
              <w:rPr>
                <w:rStyle w:val="afc"/>
                <w:rFonts w:eastAsiaTheme="minorHAnsi"/>
                <w:noProof/>
                <w:lang w:bidi="ru-RU"/>
              </w:rPr>
              <w:t>5.2.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0510D">
              <w:rPr>
                <w:rStyle w:val="afc"/>
                <w:rFonts w:eastAsiaTheme="minorHAnsi"/>
                <w:noProof/>
                <w:lang w:bidi="ru-RU"/>
              </w:rPr>
              <w:t xml:space="preserve">Диаграмма </w:t>
            </w:r>
            <w:r w:rsidRPr="0000510D">
              <w:rPr>
                <w:rStyle w:val="afc"/>
                <w:noProof/>
                <w:lang w:bidi="ru-RU"/>
              </w:rPr>
              <w:t xml:space="preserve">уровней </w:t>
            </w:r>
            <w:r w:rsidRPr="0000510D">
              <w:rPr>
                <w:rStyle w:val="afc"/>
                <w:rFonts w:eastAsiaTheme="minorHAnsi"/>
                <w:noProof/>
                <w:lang w:bidi="ru-RU"/>
              </w:rPr>
              <w:t>подсистем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_Toc216639876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1714C9F" w14:textId="442A837F" w:rsidR="008B556B" w:rsidRDefault="008B556B">
          <w:pPr>
            <w:pStyle w:val="24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639877" w:history="1">
            <w:r w:rsidRPr="0000510D">
              <w:rPr>
                <w:rStyle w:val="afc"/>
                <w:rFonts w:eastAsiaTheme="minorHAnsi"/>
                <w:noProof/>
                <w:lang w:bidi="ru-RU"/>
              </w:rPr>
              <w:t>5.3.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0510D">
              <w:rPr>
                <w:rStyle w:val="afc"/>
                <w:noProof/>
              </w:rPr>
              <w:t>Модель трассировки пакетов анализа (из ЛР-5) в подсистемы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_Toc216639877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29542B5" w14:textId="58220B06" w:rsidR="008B556B" w:rsidRDefault="008B556B">
          <w:pPr>
            <w:pStyle w:val="24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639878" w:history="1">
            <w:r w:rsidRPr="0000510D">
              <w:rPr>
                <w:rStyle w:val="afc"/>
                <w:noProof/>
              </w:rPr>
              <w:t>5.4.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0510D">
              <w:rPr>
                <w:rStyle w:val="afc"/>
                <w:rFonts w:eastAsiaTheme="minorHAnsi"/>
                <w:noProof/>
                <w:lang w:bidi="ru-RU"/>
              </w:rPr>
              <w:t>Модель трассировки классов анализа (ЛР-5) в классы проектирования (ДЗ-2)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_Toc216639878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32CF685" w14:textId="044BEA25" w:rsidR="008B556B" w:rsidRDefault="008B556B">
          <w:pPr>
            <w:pStyle w:val="24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639879" w:history="1">
            <w:r w:rsidRPr="0000510D">
              <w:rPr>
                <w:rStyle w:val="afc"/>
                <w:noProof/>
              </w:rPr>
              <w:t>5.5.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0510D">
              <w:rPr>
                <w:rStyle w:val="afc"/>
                <w:noProof/>
                <w:lang w:bidi="ru-RU"/>
              </w:rPr>
              <w:t xml:space="preserve">Диаграмма </w:t>
            </w:r>
            <w:r w:rsidRPr="0000510D">
              <w:rPr>
                <w:rStyle w:val="afc"/>
                <w:rFonts w:eastAsiaTheme="minorHAnsi"/>
                <w:noProof/>
                <w:lang w:bidi="ru-RU"/>
              </w:rPr>
              <w:t>развертывания (узлы, каналы связи и подсистемы)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_Toc216639879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EF9FAD9" w14:textId="29A5EEEC" w:rsidR="008B556B" w:rsidRDefault="008B556B">
          <w:pPr>
            <w:pStyle w:val="24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639880" w:history="1">
            <w:r w:rsidRPr="0000510D">
              <w:rPr>
                <w:rStyle w:val="afc"/>
                <w:noProof/>
              </w:rPr>
              <w:t>5.6.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0510D">
              <w:rPr>
                <w:rStyle w:val="afc"/>
                <w:rFonts w:eastAsiaTheme="minorHAnsi"/>
                <w:noProof/>
                <w:lang w:bidi="ru-RU"/>
              </w:rPr>
              <w:t>Модель трассировки подсистем в компоненты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_Toc216639880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71928F5" w14:textId="65B86126" w:rsidR="008B556B" w:rsidRDefault="008B556B">
          <w:pPr>
            <w:pStyle w:val="24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639881" w:history="1">
            <w:r w:rsidRPr="0000510D">
              <w:rPr>
                <w:rStyle w:val="afc"/>
                <w:noProof/>
              </w:rPr>
              <w:t>5.7.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0510D">
              <w:rPr>
                <w:rStyle w:val="afc"/>
                <w:rFonts w:eastAsiaTheme="minorHAnsi"/>
                <w:noProof/>
                <w:lang w:bidi="ru-RU"/>
              </w:rPr>
              <w:t xml:space="preserve">Модель </w:t>
            </w:r>
            <w:r w:rsidRPr="0000510D">
              <w:rPr>
                <w:rStyle w:val="afc"/>
                <w:noProof/>
                <w:lang w:bidi="ru-RU"/>
              </w:rPr>
              <w:t xml:space="preserve">трассировки </w:t>
            </w:r>
            <w:r w:rsidRPr="0000510D">
              <w:rPr>
                <w:rStyle w:val="afc"/>
                <w:rFonts w:eastAsiaTheme="minorHAnsi"/>
                <w:noProof/>
                <w:lang w:bidi="ru-RU"/>
              </w:rPr>
              <w:t>классов проектирования (ДЗ-2) в исходные файлы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_Toc216639881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B44F57A" w14:textId="0E696DAB" w:rsidR="008B556B" w:rsidRDefault="008B556B">
          <w:pPr>
            <w:pStyle w:val="24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639882" w:history="1">
            <w:r w:rsidRPr="0000510D">
              <w:rPr>
                <w:rStyle w:val="afc"/>
                <w:noProof/>
                <w:lang w:bidi="ru-RU"/>
              </w:rPr>
              <w:t>5.8.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0510D">
              <w:rPr>
                <w:rStyle w:val="afc"/>
                <w:rFonts w:eastAsiaTheme="minorHAnsi"/>
                <w:noProof/>
                <w:lang w:bidi="ru-RU"/>
              </w:rPr>
              <w:t xml:space="preserve">Модель </w:t>
            </w:r>
            <w:r w:rsidRPr="0000510D">
              <w:rPr>
                <w:rStyle w:val="afc"/>
                <w:noProof/>
                <w:lang w:bidi="ru-RU"/>
              </w:rPr>
              <w:t xml:space="preserve">зависимостей </w:t>
            </w:r>
            <w:r w:rsidRPr="0000510D">
              <w:rPr>
                <w:rStyle w:val="afc"/>
                <w:rFonts w:eastAsiaTheme="minorHAnsi"/>
                <w:noProof/>
                <w:lang w:bidi="ru-RU"/>
              </w:rPr>
              <w:t>компонентов от исходных файлов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_Toc216639882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F8A252E" w14:textId="21E67827" w:rsidR="008B556B" w:rsidRDefault="008B556B">
          <w:pPr>
            <w:pStyle w:val="24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639883" w:history="1">
            <w:r w:rsidRPr="0000510D">
              <w:rPr>
                <w:rStyle w:val="afc"/>
                <w:rFonts w:eastAsiaTheme="minorHAnsi"/>
                <w:noProof/>
                <w:lang w:bidi="ru-RU"/>
              </w:rPr>
              <w:t>Список литературы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_Toc216639883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27016A7D" w14:textId="51C14A13" w:rsidR="00510D93" w:rsidRDefault="00000000">
          <w:pPr>
            <w:spacing w:line="360" w:lineRule="auto"/>
            <w:jc w:val="both"/>
            <w:rPr>
              <w:rFonts w:eastAsiaTheme="minorHAnsi"/>
              <w:sz w:val="28"/>
              <w:szCs w:val="28"/>
            </w:rPr>
          </w:pPr>
          <w:r>
            <w:rPr>
              <w:sz w:val="28"/>
              <w:szCs w:val="28"/>
            </w:rPr>
            <w:fldChar w:fldCharType="end"/>
          </w:r>
        </w:p>
      </w:sdtContent>
    </w:sdt>
    <w:p w14:paraId="7C5F10E0" w14:textId="77777777" w:rsidR="00510D93" w:rsidRDefault="00000000">
      <w:pPr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br w:type="page" w:clear="all"/>
      </w:r>
    </w:p>
    <w:p w14:paraId="66176EEA" w14:textId="77777777" w:rsidR="00510D93" w:rsidRDefault="00000000">
      <w:pPr>
        <w:pStyle w:val="2"/>
      </w:pPr>
      <w:bookmarkStart w:id="0" w:name="_Toc216639870"/>
      <w:r>
        <w:lastRenderedPageBreak/>
        <w:t xml:space="preserve">Цель </w:t>
      </w:r>
      <w:r>
        <w:rPr>
          <w:rFonts w:eastAsiaTheme="minorHAnsi"/>
        </w:rPr>
        <w:t>работы</w:t>
      </w:r>
      <w:bookmarkEnd w:id="0"/>
    </w:p>
    <w:p w14:paraId="0E56681B" w14:textId="77777777" w:rsidR="008B556B" w:rsidRDefault="00000000">
      <w:pPr>
        <w:pStyle w:val="aff8"/>
      </w:pPr>
      <w:r>
        <w:t>Изучить принципы построения моделей проектирования и реализации программных систем на основе подхода RUP</w:t>
      </w:r>
      <w:r w:rsidR="008B556B">
        <w:t>;</w:t>
      </w:r>
      <w:r w:rsidR="008B556B" w:rsidRPr="008B556B">
        <w:t xml:space="preserve"> </w:t>
      </w:r>
    </w:p>
    <w:p w14:paraId="2C06E57E" w14:textId="60393941" w:rsidR="00510D93" w:rsidRDefault="008B556B">
      <w:pPr>
        <w:pStyle w:val="aff8"/>
      </w:pPr>
      <w:r>
        <w:t>Получить</w:t>
      </w:r>
      <w:r w:rsidR="00000000">
        <w:t xml:space="preserve"> практические навыки построения моделей проектирования и реализации в среде моделирования.</w:t>
      </w:r>
    </w:p>
    <w:p w14:paraId="1F9EEE7D" w14:textId="77777777" w:rsidR="00510D93" w:rsidRDefault="00000000">
      <w:pPr>
        <w:pStyle w:val="2"/>
        <w:rPr>
          <w:rFonts w:eastAsiaTheme="minorHAnsi"/>
        </w:rPr>
      </w:pPr>
      <w:bookmarkStart w:id="1" w:name="_Toc216639871"/>
      <w:r>
        <w:rPr>
          <w:rFonts w:eastAsiaTheme="minorHAnsi"/>
        </w:rPr>
        <w:t>Средства выполнения</w:t>
      </w:r>
      <w:bookmarkEnd w:id="1"/>
    </w:p>
    <w:p w14:paraId="2F2FF17A" w14:textId="77777777" w:rsidR="00510D93" w:rsidRPr="00155C90" w:rsidRDefault="00000000">
      <w:pPr>
        <w:pStyle w:val="aff8"/>
        <w:rPr>
          <w:lang w:val="en-US"/>
        </w:rPr>
      </w:pPr>
      <w:r>
        <w:t>Среда</w:t>
      </w:r>
      <w:r w:rsidRPr="00155C90">
        <w:rPr>
          <w:lang w:val="en-US"/>
        </w:rPr>
        <w:t xml:space="preserve"> </w:t>
      </w:r>
      <w:r>
        <w:t>моделирования</w:t>
      </w:r>
      <w:r w:rsidRPr="00155C90">
        <w:rPr>
          <w:lang w:val="en-US"/>
        </w:rPr>
        <w:t xml:space="preserve">: </w:t>
      </w:r>
      <w:proofErr w:type="spellStart"/>
      <w:r w:rsidRPr="00155C90">
        <w:rPr>
          <w:lang w:val="en-US"/>
        </w:rPr>
        <w:t>Sparx</w:t>
      </w:r>
      <w:proofErr w:type="spellEnd"/>
      <w:r w:rsidRPr="00155C90">
        <w:rPr>
          <w:lang w:val="en-US"/>
        </w:rPr>
        <w:t xml:space="preserve"> Enterprise Architect, Star UML </w:t>
      </w:r>
      <w:r>
        <w:t>и</w:t>
      </w:r>
      <w:r w:rsidRPr="00155C90">
        <w:rPr>
          <w:lang w:val="en-US"/>
        </w:rPr>
        <w:t xml:space="preserve"> </w:t>
      </w:r>
      <w:r>
        <w:t>т</w:t>
      </w:r>
      <w:r w:rsidRPr="00155C90">
        <w:rPr>
          <w:lang w:val="en-US"/>
        </w:rPr>
        <w:t>.</w:t>
      </w:r>
      <w:r>
        <w:t>д</w:t>
      </w:r>
      <w:r w:rsidRPr="00155C90">
        <w:rPr>
          <w:lang w:val="en-US"/>
        </w:rPr>
        <w:t>.</w:t>
      </w:r>
    </w:p>
    <w:p w14:paraId="5D4F9469" w14:textId="77777777" w:rsidR="00510D93" w:rsidRDefault="00000000">
      <w:pPr>
        <w:pStyle w:val="2"/>
      </w:pPr>
      <w:bookmarkStart w:id="2" w:name="_Toc216639872"/>
      <w:r>
        <w:t>Исходные данные</w:t>
      </w:r>
      <w:bookmarkEnd w:id="2"/>
    </w:p>
    <w:p w14:paraId="50FD57BC" w14:textId="77777777" w:rsidR="00510D93" w:rsidRDefault="00000000">
      <w:pPr>
        <w:widowControl/>
        <w:numPr>
          <w:ilvl w:val="1"/>
          <w:numId w:val="1"/>
        </w:numPr>
        <w:spacing w:line="360" w:lineRule="auto"/>
        <w:ind w:left="0" w:firstLine="709"/>
        <w:contextualSpacing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>Диаграмма пакетов из ЛР-5 (распределение классов анализа по пакетам).</w:t>
      </w:r>
    </w:p>
    <w:p w14:paraId="221BAE1A" w14:textId="77777777" w:rsidR="00510D93" w:rsidRDefault="00000000">
      <w:pPr>
        <w:widowControl/>
        <w:numPr>
          <w:ilvl w:val="1"/>
          <w:numId w:val="1"/>
        </w:numPr>
        <w:spacing w:line="360" w:lineRule="auto"/>
        <w:ind w:left="0" w:firstLine="709"/>
        <w:contextualSpacing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>Диаграмма классов проектирования из ДЗ-2.</w:t>
      </w:r>
    </w:p>
    <w:p w14:paraId="1AF2D704" w14:textId="77777777" w:rsidR="00510D93" w:rsidRDefault="00000000">
      <w:pPr>
        <w:widowControl/>
        <w:numPr>
          <w:ilvl w:val="1"/>
          <w:numId w:val="1"/>
        </w:numPr>
        <w:spacing w:line="360" w:lineRule="auto"/>
        <w:ind w:left="0" w:firstLine="709"/>
        <w:contextualSpacing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>Диаграммы последовательностей из ДЗ-2.</w:t>
      </w:r>
    </w:p>
    <w:p w14:paraId="712F7770" w14:textId="77777777" w:rsidR="00510D93" w:rsidRDefault="00000000">
      <w:pPr>
        <w:pStyle w:val="2"/>
      </w:pPr>
      <w:bookmarkStart w:id="3" w:name="_Toc216639873"/>
      <w:r>
        <w:t>Требования к домашнему заданию:</w:t>
      </w:r>
      <w:bookmarkEnd w:id="3"/>
    </w:p>
    <w:p w14:paraId="4505EC5D" w14:textId="77777777" w:rsidR="00510D93" w:rsidRDefault="00000000">
      <w:pPr>
        <w:widowControl/>
        <w:numPr>
          <w:ilvl w:val="1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left="0" w:firstLine="709"/>
        <w:contextualSpacing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>Определить набор подсистем и распределить</w:t>
      </w:r>
      <w:r w:rsidRPr="00155C90">
        <w:rPr>
          <w:rFonts w:eastAsiaTheme="minorHAnsi"/>
          <w:sz w:val="28"/>
          <w:szCs w:val="28"/>
        </w:rPr>
        <w:t xml:space="preserve"> </w:t>
      </w:r>
      <w:r>
        <w:rPr>
          <w:rFonts w:eastAsiaTheme="minorHAnsi"/>
          <w:sz w:val="28"/>
          <w:szCs w:val="28"/>
        </w:rPr>
        <w:t>по ним</w:t>
      </w:r>
      <w:r w:rsidRPr="00155C90">
        <w:rPr>
          <w:rFonts w:eastAsiaTheme="minorHAnsi"/>
          <w:sz w:val="28"/>
          <w:szCs w:val="28"/>
        </w:rPr>
        <w:t xml:space="preserve"> </w:t>
      </w:r>
      <w:r>
        <w:rPr>
          <w:rFonts w:eastAsiaTheme="minorHAnsi"/>
          <w:sz w:val="28"/>
          <w:szCs w:val="28"/>
        </w:rPr>
        <w:t>классы проектирования (ДЗ-2).</w:t>
      </w:r>
    </w:p>
    <w:p w14:paraId="0F497C30" w14:textId="77777777" w:rsidR="00510D93" w:rsidRDefault="00000000">
      <w:pPr>
        <w:widowControl/>
        <w:numPr>
          <w:ilvl w:val="1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left="0" w:firstLine="709"/>
        <w:contextualSpacing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>Определить зависимости подсистем. Построить диаграмму уровней подсистем.</w:t>
      </w:r>
    </w:p>
    <w:p w14:paraId="112DED18" w14:textId="77777777" w:rsidR="00510D93" w:rsidRDefault="00000000">
      <w:pPr>
        <w:widowControl/>
        <w:numPr>
          <w:ilvl w:val="1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left="0" w:firstLine="709"/>
        <w:contextualSpacing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>Построить модель трассировки пакетов анализа (из ЛР-5) в подсистемы.</w:t>
      </w:r>
    </w:p>
    <w:p w14:paraId="29ED7947" w14:textId="77777777" w:rsidR="00510D93" w:rsidRDefault="00000000">
      <w:pPr>
        <w:widowControl/>
        <w:numPr>
          <w:ilvl w:val="1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left="0" w:firstLine="709"/>
        <w:contextualSpacing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>Построить модель трассировки классов анализа (ЛР-5) в классы проектирования (ДЗ-2).</w:t>
      </w:r>
    </w:p>
    <w:p w14:paraId="16525E2E" w14:textId="77777777" w:rsidR="00510D93" w:rsidRDefault="00000000">
      <w:pPr>
        <w:widowControl/>
        <w:numPr>
          <w:ilvl w:val="1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left="0" w:firstLine="709"/>
        <w:contextualSpacing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>Построить диаграмму развертывания (узлы, каналы связи и подсистемы).</w:t>
      </w:r>
    </w:p>
    <w:p w14:paraId="70F3C5D4" w14:textId="77777777" w:rsidR="00510D93" w:rsidRDefault="00000000">
      <w:pPr>
        <w:widowControl/>
        <w:numPr>
          <w:ilvl w:val="1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left="0" w:firstLine="709"/>
        <w:contextualSpacing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>(дополнительно). Определить интерфейсы подсистем. Построить диаграмму последовательностей (из ДЗ-2) в терминах подсистем и их интерфейсов.</w:t>
      </w:r>
    </w:p>
    <w:p w14:paraId="52F93BEB" w14:textId="77777777" w:rsidR="00510D93" w:rsidRDefault="00000000">
      <w:pPr>
        <w:widowControl/>
        <w:numPr>
          <w:ilvl w:val="1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left="0" w:firstLine="709"/>
        <w:contextualSpacing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>Определить набор компонентов. Построить модель трассировки подсистем в компоненты.</w:t>
      </w:r>
    </w:p>
    <w:p w14:paraId="3E7C8169" w14:textId="77777777" w:rsidR="00510D93" w:rsidRDefault="00000000">
      <w:pPr>
        <w:widowControl/>
        <w:numPr>
          <w:ilvl w:val="1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left="0" w:firstLine="709"/>
        <w:contextualSpacing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>(дополнительно) Построить модель трассировки подсистем в компоненты с сохранением интерфейсов.</w:t>
      </w:r>
    </w:p>
    <w:p w14:paraId="497D6738" w14:textId="77777777" w:rsidR="00510D93" w:rsidRDefault="00000000">
      <w:pPr>
        <w:widowControl/>
        <w:numPr>
          <w:ilvl w:val="1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left="0" w:firstLine="709"/>
        <w:contextualSpacing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lastRenderedPageBreak/>
        <w:t>Построить модель трассировки классов проектирования (ДЗ-2) в исходные файлы.</w:t>
      </w:r>
    </w:p>
    <w:p w14:paraId="6AEDB385" w14:textId="77777777" w:rsidR="00510D93" w:rsidRDefault="00000000">
      <w:pPr>
        <w:widowControl/>
        <w:numPr>
          <w:ilvl w:val="1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left="0" w:firstLine="709"/>
        <w:contextualSpacing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>Построить модель зависимостей компонентов от исходных файлов.</w:t>
      </w:r>
    </w:p>
    <w:p w14:paraId="3C0CEFE6" w14:textId="77777777" w:rsidR="00510D93" w:rsidRDefault="00000000">
      <w:pPr>
        <w:widowControl/>
        <w:numPr>
          <w:ilvl w:val="1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left="0" w:firstLine="709"/>
        <w:contextualSpacing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>(дополнительно) Построить диаграмму последовательностей (из ДЗ-2) в терминах компонентов и их интерфейсов.</w:t>
      </w:r>
    </w:p>
    <w:p w14:paraId="575C2AB0" w14:textId="77777777" w:rsidR="00510D93" w:rsidRDefault="00510D93">
      <w:pPr>
        <w:widowControl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contextualSpacing/>
        <w:jc w:val="both"/>
        <w:rPr>
          <w:rFonts w:eastAsiaTheme="minorHAnsi"/>
          <w:sz w:val="28"/>
          <w:szCs w:val="28"/>
        </w:rPr>
      </w:pPr>
    </w:p>
    <w:p w14:paraId="05DE7D81" w14:textId="77777777" w:rsidR="00510D93" w:rsidRDefault="00000000">
      <w:pPr>
        <w:pStyle w:val="2"/>
        <w:spacing w:before="40"/>
      </w:pPr>
      <w:bookmarkStart w:id="4" w:name="_Toc216639874"/>
      <w:r>
        <w:t>Ход работы</w:t>
      </w:r>
      <w:bookmarkEnd w:id="4"/>
    </w:p>
    <w:p w14:paraId="43816FFE" w14:textId="77777777" w:rsidR="00510D93" w:rsidRDefault="00000000">
      <w:pPr>
        <w:pStyle w:val="aff8"/>
      </w:pPr>
      <w:r>
        <w:t>Ниже проиллюстрированы следующие исходные диаграммы: диаграмма пакетов анализа из ЛР5 (</w:t>
      </w:r>
      <w:r>
        <w:fldChar w:fldCharType="begin"/>
      </w:r>
      <w:r>
        <w:instrText xml:space="preserve"> REF _Ref3  \h</w:instrText>
      </w:r>
      <w:r>
        <w:fldChar w:fldCharType="separate"/>
      </w:r>
      <w:r>
        <w:t>Рисунок 1</w:t>
      </w:r>
      <w:r>
        <w:fldChar w:fldCharType="end"/>
      </w:r>
      <w:r>
        <w:t>), диаграмма классов проектирования из ДЗ2 (</w:t>
      </w:r>
      <w:r>
        <w:fldChar w:fldCharType="begin"/>
      </w:r>
      <w:r>
        <w:instrText xml:space="preserve"> REF _Ref1  \h</w:instrText>
      </w:r>
      <w:r>
        <w:fldChar w:fldCharType="separate"/>
      </w:r>
      <w:r>
        <w:t>Рисунок 2</w:t>
      </w:r>
      <w:r>
        <w:fldChar w:fldCharType="end"/>
      </w:r>
      <w:r>
        <w:t>) , диаграмма последовательностей из ДЗ2 (</w:t>
      </w:r>
      <w:r>
        <w:fldChar w:fldCharType="begin"/>
      </w:r>
      <w:r>
        <w:instrText xml:space="preserve"> REF _Ref2  \h</w:instrText>
      </w:r>
      <w:r>
        <w:fldChar w:fldCharType="separate"/>
      </w:r>
      <w:r>
        <w:t>Рисунок 3</w:t>
      </w:r>
      <w:r>
        <w:fldChar w:fldCharType="end"/>
      </w:r>
      <w:r>
        <w:t>).</w:t>
      </w:r>
    </w:p>
    <w:p w14:paraId="57B22A9B" w14:textId="77777777" w:rsidR="00510D93" w:rsidRDefault="00510D93">
      <w:pPr>
        <w:pStyle w:val="aff8"/>
        <w:ind w:firstLine="0"/>
      </w:pPr>
    </w:p>
    <w:p w14:paraId="69195326" w14:textId="77777777" w:rsidR="00510D93" w:rsidRDefault="00510D93">
      <w:pPr>
        <w:pStyle w:val="aff8"/>
        <w:rPr>
          <w:lang w:bidi="ru-RU"/>
        </w:rPr>
        <w:sectPr w:rsidR="00510D93">
          <w:pgSz w:w="11906" w:h="16838"/>
          <w:pgMar w:top="1134" w:right="851" w:bottom="1134" w:left="1701" w:header="709" w:footer="709" w:gutter="0"/>
          <w:cols w:space="708"/>
        </w:sectPr>
      </w:pPr>
    </w:p>
    <w:p w14:paraId="0B97C6A7" w14:textId="63CE4AF6" w:rsidR="00510D93" w:rsidRDefault="00EA5492">
      <w:pPr>
        <w:pStyle w:val="aff8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C1E983B" wp14:editId="43F6A242">
            <wp:extent cx="5932170" cy="4267200"/>
            <wp:effectExtent l="0" t="0" r="0" b="0"/>
            <wp:docPr id="199327247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CB315" w14:textId="77777777" w:rsidR="00510D93" w:rsidRDefault="00000000">
      <w:pPr>
        <w:pStyle w:val="afe"/>
        <w:sectPr w:rsidR="00510D93">
          <w:pgSz w:w="16838" w:h="11906" w:orient="landscape"/>
          <w:pgMar w:top="1701" w:right="1134" w:bottom="851" w:left="1134" w:header="709" w:footer="709" w:gutter="0"/>
          <w:cols w:space="708"/>
        </w:sectPr>
      </w:pPr>
      <w:bookmarkStart w:id="5" w:name="_Ref3"/>
      <w:r>
        <w:t xml:space="preserve">Рисунок </w:t>
      </w:r>
      <w:fldSimple w:instr=" SEQ Рисунок \* Arabic ">
        <w:r w:rsidR="00510D93">
          <w:t>1</w:t>
        </w:r>
      </w:fldSimple>
      <w:bookmarkEnd w:id="5"/>
      <w:r>
        <w:t xml:space="preserve"> – Диаграмма пакетов анализа из ЛР5</w:t>
      </w:r>
    </w:p>
    <w:p w14:paraId="745F123B" w14:textId="4DFE8DF4" w:rsidR="00510D93" w:rsidRDefault="00EA5492">
      <w:pPr>
        <w:pStyle w:val="aff8"/>
        <w:ind w:firstLine="0"/>
        <w:jc w:val="center"/>
        <w:rPr>
          <w:color w:val="000000" w:themeColor="text1"/>
        </w:rPr>
      </w:pPr>
      <w:r>
        <w:rPr>
          <w:noProof/>
          <w:color w:val="000000" w:themeColor="text1"/>
        </w:rPr>
        <w:lastRenderedPageBreak/>
        <w:drawing>
          <wp:inline distT="0" distB="0" distL="0" distR="0" wp14:anchorId="3998B311" wp14:editId="146A100E">
            <wp:extent cx="5503652" cy="4616492"/>
            <wp:effectExtent l="0" t="0" r="1905" b="0"/>
            <wp:docPr id="21185495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0526" cy="4622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B46F5" w14:textId="77777777" w:rsidR="00510D93" w:rsidRDefault="00000000">
      <w:pPr>
        <w:pStyle w:val="aff8"/>
        <w:jc w:val="center"/>
        <w:rPr>
          <w:lang w:bidi="ru-RU"/>
        </w:rPr>
      </w:pPr>
      <w:bookmarkStart w:id="6" w:name="_Ref1"/>
      <w:r>
        <w:t xml:space="preserve">Рисунок </w:t>
      </w:r>
      <w:fldSimple w:instr=" SEQ Рисунок \* Arabic ">
        <w:r w:rsidR="00510D93">
          <w:t>2</w:t>
        </w:r>
      </w:fldSimple>
      <w:bookmarkEnd w:id="6"/>
      <w:r>
        <w:t xml:space="preserve"> - Диаграмма классов</w:t>
      </w:r>
      <w:r w:rsidRPr="00155C90">
        <w:t xml:space="preserve"> проектирования из ДЗ2</w:t>
      </w:r>
    </w:p>
    <w:p w14:paraId="28EE2A01" w14:textId="77777777" w:rsidR="00510D93" w:rsidRDefault="00510D93">
      <w:pPr>
        <w:pStyle w:val="aff8"/>
        <w:jc w:val="left"/>
      </w:pPr>
    </w:p>
    <w:p w14:paraId="53CE2BB9" w14:textId="77777777" w:rsidR="00510D93" w:rsidRDefault="00510D93">
      <w:pPr>
        <w:pStyle w:val="aff8"/>
        <w:ind w:firstLine="0"/>
        <w:jc w:val="left"/>
        <w:rPr>
          <w:lang w:bidi="ru-RU"/>
        </w:rPr>
        <w:sectPr w:rsidR="00510D93">
          <w:pgSz w:w="11906" w:h="16838"/>
          <w:pgMar w:top="1134" w:right="851" w:bottom="1134" w:left="1701" w:header="709" w:footer="709" w:gutter="0"/>
          <w:cols w:space="708"/>
        </w:sectPr>
      </w:pPr>
    </w:p>
    <w:p w14:paraId="27703D5D" w14:textId="3B6671FA" w:rsidR="00510D93" w:rsidRDefault="00EA5492" w:rsidP="00EA5492">
      <w:pPr>
        <w:pStyle w:val="aff8"/>
        <w:spacing w:line="240" w:lineRule="auto"/>
        <w:ind w:firstLine="0"/>
        <w:contextualSpacing/>
        <w:jc w:val="center"/>
        <w:rPr>
          <w:sz w:val="20"/>
          <w:szCs w:val="20"/>
          <w:lang w:bidi="ru-RU"/>
        </w:rPr>
      </w:pPr>
      <w:r>
        <w:rPr>
          <w:noProof/>
          <w:color w:val="000000" w:themeColor="text1"/>
        </w:rPr>
        <w:lastRenderedPageBreak/>
        <w:drawing>
          <wp:inline distT="0" distB="0" distL="0" distR="0" wp14:anchorId="642F5005" wp14:editId="2EC69C61">
            <wp:extent cx="7090012" cy="4984963"/>
            <wp:effectExtent l="0" t="0" r="0" b="6350"/>
            <wp:docPr id="174823518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2600" cy="4993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ED481" w14:textId="77777777" w:rsidR="00510D93" w:rsidRDefault="00000000">
      <w:pPr>
        <w:pStyle w:val="aff8"/>
        <w:jc w:val="center"/>
      </w:pPr>
      <w:bookmarkStart w:id="7" w:name="_Ref2"/>
      <w:r>
        <w:t xml:space="preserve">Рисунок </w:t>
      </w:r>
      <w:fldSimple w:instr=" SEQ Рисунок \* Arabic ">
        <w:r w:rsidR="00510D93">
          <w:t>3</w:t>
        </w:r>
      </w:fldSimple>
      <w:bookmarkEnd w:id="7"/>
      <w:r>
        <w:t xml:space="preserve"> - Диаграмма последовательностей</w:t>
      </w:r>
    </w:p>
    <w:p w14:paraId="405B29C9" w14:textId="77777777" w:rsidR="00510D93" w:rsidRDefault="00510D93">
      <w:pPr>
        <w:rPr>
          <w:sz w:val="20"/>
          <w:szCs w:val="20"/>
          <w:lang w:bidi="ru-RU"/>
        </w:rPr>
        <w:sectPr w:rsidR="00510D93">
          <w:pgSz w:w="16838" w:h="11906" w:orient="landscape"/>
          <w:pgMar w:top="1701" w:right="1134" w:bottom="851" w:left="1134" w:header="709" w:footer="709" w:gutter="0"/>
          <w:cols w:space="708"/>
        </w:sectPr>
      </w:pPr>
    </w:p>
    <w:p w14:paraId="045EE475" w14:textId="77777777" w:rsidR="00510D93" w:rsidRDefault="00000000">
      <w:pPr>
        <w:pStyle w:val="2"/>
        <w:numPr>
          <w:ilvl w:val="1"/>
          <w:numId w:val="1"/>
        </w:numPr>
        <w:ind w:left="0" w:firstLine="709"/>
      </w:pPr>
      <w:bookmarkStart w:id="8" w:name="_Toc216639875"/>
      <w:r>
        <w:lastRenderedPageBreak/>
        <w:t>Диаграмма распределения классов проектирования (ДЗ-2) по подсистемам</w:t>
      </w:r>
      <w:bookmarkEnd w:id="8"/>
    </w:p>
    <w:p w14:paraId="476F0737" w14:textId="77777777" w:rsidR="00510D93" w:rsidRDefault="00000000">
      <w:pPr>
        <w:pStyle w:val="aff8"/>
      </w:pPr>
      <w:r>
        <w:t>Определили набор подсистем и распределили по ним классы проектирования ДЗ-2 (</w:t>
      </w:r>
      <w:r>
        <w:fldChar w:fldCharType="begin"/>
      </w:r>
      <w:r>
        <w:instrText xml:space="preserve"> REF _Ref4  \h</w:instrText>
      </w:r>
      <w:r>
        <w:fldChar w:fldCharType="separate"/>
      </w:r>
      <w:r>
        <w:t>Рисунок 4</w:t>
      </w:r>
      <w:r>
        <w:fldChar w:fldCharType="end"/>
      </w:r>
      <w:r>
        <w:t>).</w:t>
      </w:r>
    </w:p>
    <w:p w14:paraId="097490FD" w14:textId="5CC1023A" w:rsidR="00510D93" w:rsidRDefault="00511357" w:rsidP="00511357">
      <w:pPr>
        <w:pStyle w:val="aff8"/>
        <w:ind w:firstLine="0"/>
        <w:jc w:val="center"/>
      </w:pPr>
      <w:r>
        <w:rPr>
          <w:noProof/>
        </w:rPr>
        <w:drawing>
          <wp:inline distT="0" distB="0" distL="0" distR="0" wp14:anchorId="737F6354" wp14:editId="2864B042">
            <wp:extent cx="6161695" cy="2558206"/>
            <wp:effectExtent l="0" t="0" r="0" b="0"/>
            <wp:docPr id="34180708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8770" cy="256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B02BD" w14:textId="77777777" w:rsidR="00510D93" w:rsidRDefault="00000000">
      <w:pPr>
        <w:pStyle w:val="aff8"/>
        <w:jc w:val="center"/>
        <w:rPr>
          <w:lang w:bidi="ru-RU"/>
        </w:rPr>
      </w:pPr>
      <w:bookmarkStart w:id="9" w:name="_Ref4"/>
      <w:r>
        <w:t xml:space="preserve">Рисунок </w:t>
      </w:r>
      <w:fldSimple w:instr=" SEQ Рисунок \* Arabic ">
        <w:r w:rsidR="00510D93">
          <w:t>4</w:t>
        </w:r>
      </w:fldSimple>
      <w:bookmarkEnd w:id="9"/>
      <w:r>
        <w:t xml:space="preserve"> - Диаграмма распределения классов проектирования (ДЗ-2) по подсистемам</w:t>
      </w:r>
    </w:p>
    <w:p w14:paraId="6DD4FBC7" w14:textId="77777777" w:rsidR="00510D93" w:rsidRDefault="00000000">
      <w:pPr>
        <w:pStyle w:val="2"/>
        <w:numPr>
          <w:ilvl w:val="1"/>
          <w:numId w:val="1"/>
        </w:numPr>
        <w:ind w:left="0" w:firstLine="709"/>
        <w:rPr>
          <w:rFonts w:eastAsiaTheme="minorHAnsi"/>
          <w:lang w:bidi="ru-RU"/>
        </w:rPr>
      </w:pPr>
      <w:bookmarkStart w:id="10" w:name="_Toc216639876"/>
      <w:r>
        <w:rPr>
          <w:rFonts w:eastAsiaTheme="minorHAnsi"/>
          <w:lang w:bidi="ru-RU"/>
        </w:rPr>
        <w:t xml:space="preserve">Диаграмма </w:t>
      </w:r>
      <w:r>
        <w:rPr>
          <w:lang w:bidi="ru-RU"/>
        </w:rPr>
        <w:t xml:space="preserve">уровней </w:t>
      </w:r>
      <w:r>
        <w:rPr>
          <w:rFonts w:eastAsiaTheme="minorHAnsi"/>
          <w:lang w:bidi="ru-RU"/>
        </w:rPr>
        <w:t>подсистем</w:t>
      </w:r>
      <w:bookmarkEnd w:id="10"/>
    </w:p>
    <w:p w14:paraId="1ECBE972" w14:textId="77777777" w:rsidR="00510D93" w:rsidRDefault="00000000">
      <w:pPr>
        <w:pStyle w:val="aff8"/>
        <w:ind w:firstLine="0"/>
      </w:pPr>
      <w:r>
        <w:t>Определили зависимости подсистем. Построили диаграмму уровней подсистем (</w:t>
      </w:r>
      <w:r>
        <w:fldChar w:fldCharType="begin"/>
      </w:r>
      <w:r>
        <w:instrText xml:space="preserve"> REF _Ref5  \h</w:instrText>
      </w:r>
      <w:r>
        <w:fldChar w:fldCharType="separate"/>
      </w:r>
      <w:r>
        <w:t>Рисунок 5</w:t>
      </w:r>
      <w:r>
        <w:fldChar w:fldCharType="end"/>
      </w:r>
      <w:r>
        <w:t xml:space="preserve">). </w:t>
      </w:r>
    </w:p>
    <w:p w14:paraId="0FC7807A" w14:textId="6D708582" w:rsidR="00510D93" w:rsidRDefault="00AF16DA">
      <w:pPr>
        <w:pStyle w:val="aff8"/>
        <w:ind w:firstLine="0"/>
      </w:pPr>
      <w:r>
        <w:rPr>
          <w:noProof/>
        </w:rPr>
        <w:lastRenderedPageBreak/>
        <w:drawing>
          <wp:inline distT="0" distB="0" distL="0" distR="0" wp14:anchorId="15843809" wp14:editId="4EE4051D">
            <wp:extent cx="5939790" cy="6171565"/>
            <wp:effectExtent l="0" t="0" r="3810" b="635"/>
            <wp:docPr id="109784643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617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8756D" w14:textId="77777777" w:rsidR="00510D93" w:rsidRDefault="00000000">
      <w:pPr>
        <w:pStyle w:val="aff8"/>
        <w:jc w:val="center"/>
        <w:rPr>
          <w:lang w:bidi="ru-RU"/>
        </w:rPr>
      </w:pPr>
      <w:bookmarkStart w:id="11" w:name="_Ref5"/>
      <w:r>
        <w:t xml:space="preserve">Рисунок </w:t>
      </w:r>
      <w:fldSimple w:instr=" SEQ Рисунок \* Arabic ">
        <w:r w:rsidR="00510D93">
          <w:t>5</w:t>
        </w:r>
      </w:fldSimple>
      <w:bookmarkEnd w:id="11"/>
      <w:r>
        <w:t xml:space="preserve"> - Диаграмма уровней подсистем</w:t>
      </w:r>
    </w:p>
    <w:p w14:paraId="3ADDBDC6" w14:textId="77777777" w:rsidR="00510D93" w:rsidRDefault="00000000">
      <w:r>
        <w:br w:type="page" w:clear="all"/>
      </w:r>
    </w:p>
    <w:p w14:paraId="67C6336A" w14:textId="77777777" w:rsidR="00510D93" w:rsidRDefault="00000000">
      <w:pPr>
        <w:pStyle w:val="2"/>
        <w:numPr>
          <w:ilvl w:val="1"/>
          <w:numId w:val="1"/>
        </w:numPr>
        <w:ind w:left="0" w:firstLine="709"/>
        <w:rPr>
          <w:rFonts w:eastAsiaTheme="minorHAnsi"/>
          <w:lang w:bidi="ru-RU"/>
        </w:rPr>
      </w:pPr>
      <w:bookmarkStart w:id="12" w:name="_Toc216639877"/>
      <w:r>
        <w:lastRenderedPageBreak/>
        <w:t>Модель трассировки пакетов анализа (из ЛР-5) в подсистемы</w:t>
      </w:r>
      <w:bookmarkEnd w:id="12"/>
    </w:p>
    <w:p w14:paraId="39AF4539" w14:textId="77777777" w:rsidR="00510D93" w:rsidRDefault="00000000">
      <w:pPr>
        <w:pStyle w:val="aff8"/>
        <w:ind w:firstLine="0"/>
        <w:rPr>
          <w:lang w:bidi="ru-RU"/>
        </w:rPr>
      </w:pPr>
      <w:r>
        <w:rPr>
          <w:lang w:bidi="ru-RU"/>
        </w:rPr>
        <w:t>Построили модель трассировки пакетов анализа (из ЛР-5) в подсистемы (</w:t>
      </w:r>
      <w:r>
        <w:fldChar w:fldCharType="begin"/>
      </w:r>
      <w:r>
        <w:instrText xml:space="preserve"> REF _Ref6  \h</w:instrText>
      </w:r>
      <w:r>
        <w:fldChar w:fldCharType="separate"/>
      </w:r>
      <w:r>
        <w:t>Рисунок 6</w:t>
      </w:r>
      <w:r>
        <w:fldChar w:fldCharType="end"/>
      </w:r>
      <w:r>
        <w:rPr>
          <w:lang w:bidi="ru-RU"/>
        </w:rPr>
        <w:t xml:space="preserve">). </w:t>
      </w:r>
    </w:p>
    <w:p w14:paraId="13FF5BC6" w14:textId="154E83F9" w:rsidR="00510D93" w:rsidRDefault="00AF16DA">
      <w:pPr>
        <w:pStyle w:val="aff8"/>
        <w:ind w:firstLine="0"/>
      </w:pPr>
      <w:r>
        <w:rPr>
          <w:noProof/>
        </w:rPr>
        <w:drawing>
          <wp:inline distT="0" distB="0" distL="0" distR="0" wp14:anchorId="45D40EDB" wp14:editId="44320095">
            <wp:extent cx="5939790" cy="5779135"/>
            <wp:effectExtent l="0" t="0" r="3810" b="0"/>
            <wp:docPr id="1396311287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77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07A05" w14:textId="77777777" w:rsidR="00510D93" w:rsidRDefault="00000000">
      <w:pPr>
        <w:pStyle w:val="aff8"/>
        <w:jc w:val="center"/>
        <w:rPr>
          <w:lang w:bidi="ru-RU"/>
        </w:rPr>
      </w:pPr>
      <w:bookmarkStart w:id="13" w:name="_Ref6"/>
      <w:r>
        <w:t xml:space="preserve">Рисунок </w:t>
      </w:r>
      <w:fldSimple w:instr=" SEQ Рисунок \* Arabic ">
        <w:r w:rsidR="00510D93">
          <w:t>6</w:t>
        </w:r>
      </w:fldSimple>
      <w:bookmarkEnd w:id="13"/>
      <w:r>
        <w:t xml:space="preserve"> - Диаграмма трассировки пакетов анализа в подсистемы</w:t>
      </w:r>
    </w:p>
    <w:p w14:paraId="6405E968" w14:textId="77777777" w:rsidR="00510D93" w:rsidRDefault="00510D93">
      <w:pPr>
        <w:pStyle w:val="aff8"/>
        <w:ind w:firstLine="0"/>
      </w:pPr>
    </w:p>
    <w:p w14:paraId="51D82195" w14:textId="77777777" w:rsidR="00510D93" w:rsidRDefault="00000000">
      <w:pPr>
        <w:pStyle w:val="2"/>
        <w:numPr>
          <w:ilvl w:val="1"/>
          <w:numId w:val="1"/>
        </w:numPr>
        <w:ind w:left="0" w:firstLine="709"/>
      </w:pPr>
      <w:bookmarkStart w:id="14" w:name="_Toc216639878"/>
      <w:r>
        <w:rPr>
          <w:rFonts w:eastAsiaTheme="minorHAnsi"/>
          <w:lang w:bidi="ru-RU"/>
        </w:rPr>
        <w:t>Модель трассировки классов анализа (ЛР-5) в классы проектирования (ДЗ-2)</w:t>
      </w:r>
      <w:bookmarkEnd w:id="14"/>
    </w:p>
    <w:p w14:paraId="6B8D330F" w14:textId="77777777" w:rsidR="00510D93" w:rsidRDefault="00000000">
      <w:pPr>
        <w:pStyle w:val="aff8"/>
        <w:rPr>
          <w:lang w:bidi="ru-RU"/>
        </w:rPr>
      </w:pPr>
      <w:r>
        <w:rPr>
          <w:lang w:bidi="ru-RU"/>
        </w:rPr>
        <w:t>Построили модель трассировки классов анализа (ЛР-5) в классы проектирования ДЗ-2.</w:t>
      </w:r>
    </w:p>
    <w:p w14:paraId="22ECAFCD" w14:textId="77777777" w:rsidR="00510D93" w:rsidRDefault="00000000">
      <w:pPr>
        <w:pStyle w:val="aff8"/>
        <w:rPr>
          <w:lang w:bidi="ru-RU"/>
        </w:rPr>
      </w:pPr>
      <w:r>
        <w:rPr>
          <w:lang w:bidi="ru-RU"/>
        </w:rPr>
        <w:lastRenderedPageBreak/>
        <w:t xml:space="preserve">Для </w:t>
      </w:r>
      <w:proofErr w:type="spellStart"/>
      <w:r>
        <w:rPr>
          <w:lang w:bidi="ru-RU"/>
        </w:rPr>
        <w:t>наилушчей</w:t>
      </w:r>
      <w:proofErr w:type="spellEnd"/>
      <w:r>
        <w:rPr>
          <w:lang w:bidi="ru-RU"/>
        </w:rPr>
        <w:t xml:space="preserve"> демонстрационной работы было разделено на 3 рисунка: трассировка классов анализа для </w:t>
      </w:r>
      <w:r>
        <w:t xml:space="preserve">граничных классов </w:t>
      </w:r>
      <w:r w:rsidRPr="00155C90">
        <w:t>(</w:t>
      </w:r>
      <w:r>
        <w:fldChar w:fldCharType="begin"/>
      </w:r>
      <w:r>
        <w:instrText xml:space="preserve"> REF _Ref7  \h</w:instrText>
      </w:r>
      <w:r>
        <w:fldChar w:fldCharType="separate"/>
      </w:r>
      <w:r>
        <w:t>Рисунок 7</w:t>
      </w:r>
      <w:r>
        <w:fldChar w:fldCharType="end"/>
      </w:r>
      <w:r w:rsidRPr="00155C90">
        <w:t>)</w:t>
      </w:r>
      <w:r>
        <w:rPr>
          <w:lang w:bidi="ru-RU"/>
        </w:rPr>
        <w:t xml:space="preserve">, </w:t>
      </w:r>
      <w:r>
        <w:t xml:space="preserve">управляющих классов </w:t>
      </w:r>
      <w:r w:rsidRPr="00155C90">
        <w:t>(</w:t>
      </w:r>
      <w:r>
        <w:fldChar w:fldCharType="begin"/>
      </w:r>
      <w:r>
        <w:instrText xml:space="preserve"> REF _Ref8  \h</w:instrText>
      </w:r>
      <w:r>
        <w:fldChar w:fldCharType="separate"/>
      </w:r>
      <w:r>
        <w:t>Рисунок 8</w:t>
      </w:r>
      <w:r>
        <w:fldChar w:fldCharType="end"/>
      </w:r>
      <w:r w:rsidRPr="00155C90">
        <w:t>)</w:t>
      </w:r>
      <w:r>
        <w:rPr>
          <w:lang w:bidi="ru-RU"/>
        </w:rPr>
        <w:t xml:space="preserve"> и </w:t>
      </w:r>
      <w:r>
        <w:t>классов-сущностей</w:t>
      </w:r>
      <w:r w:rsidRPr="00155C90">
        <w:t>(</w:t>
      </w:r>
      <w:r>
        <w:fldChar w:fldCharType="begin"/>
      </w:r>
      <w:r>
        <w:instrText xml:space="preserve"> REF _Ref9  \h</w:instrText>
      </w:r>
      <w:r>
        <w:fldChar w:fldCharType="separate"/>
      </w:r>
      <w:r>
        <w:t>Рисунок 9</w:t>
      </w:r>
      <w:r>
        <w:fldChar w:fldCharType="end"/>
      </w:r>
      <w:r w:rsidRPr="00155C90">
        <w:t>)</w:t>
      </w:r>
      <w:r>
        <w:rPr>
          <w:lang w:bidi="ru-RU"/>
        </w:rPr>
        <w:t>.</w:t>
      </w:r>
    </w:p>
    <w:p w14:paraId="6D210DEE" w14:textId="77777777" w:rsidR="00510D93" w:rsidRDefault="00510D93">
      <w:pPr>
        <w:pStyle w:val="aff8"/>
        <w:ind w:firstLine="0"/>
        <w:rPr>
          <w:lang w:bidi="ru-RU"/>
        </w:rPr>
        <w:sectPr w:rsidR="00510D93">
          <w:pgSz w:w="11906" w:h="16838"/>
          <w:pgMar w:top="1134" w:right="851" w:bottom="1134" w:left="1701" w:header="709" w:footer="709" w:gutter="0"/>
          <w:cols w:space="708"/>
        </w:sectPr>
      </w:pPr>
    </w:p>
    <w:p w14:paraId="28206816" w14:textId="09249741" w:rsidR="00510D93" w:rsidRDefault="0049640B" w:rsidP="0049640B">
      <w:pPr>
        <w:pStyle w:val="aff8"/>
        <w:ind w:firstLine="0"/>
        <w:jc w:val="center"/>
        <w:rPr>
          <w:lang w:bidi="ru-RU"/>
        </w:rPr>
      </w:pPr>
      <w:r>
        <w:rPr>
          <w:noProof/>
        </w:rPr>
        <w:lastRenderedPageBreak/>
        <w:drawing>
          <wp:inline distT="0" distB="0" distL="0" distR="0" wp14:anchorId="74890F5E" wp14:editId="4E166918">
            <wp:extent cx="7200900" cy="5484669"/>
            <wp:effectExtent l="0" t="0" r="0" b="1905"/>
            <wp:docPr id="49249174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4274" cy="5487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D76A4" w14:textId="1109DFBC" w:rsidR="00510D93" w:rsidRPr="00AF16DA" w:rsidRDefault="00000000" w:rsidP="0049640B">
      <w:pPr>
        <w:pStyle w:val="aff8"/>
        <w:jc w:val="center"/>
        <w:rPr>
          <w:lang w:val="en-US" w:bidi="ru-RU"/>
        </w:rPr>
      </w:pPr>
      <w:bookmarkStart w:id="15" w:name="_Ref7"/>
      <w:r>
        <w:t xml:space="preserve">Рисунок </w:t>
      </w:r>
      <w:fldSimple w:instr=" SEQ Рисунок \* Arabic ">
        <w:r w:rsidR="00510D93">
          <w:t>7</w:t>
        </w:r>
      </w:fldSimple>
      <w:bookmarkEnd w:id="15"/>
      <w:r>
        <w:t xml:space="preserve"> - Диаграмма трассировки классов ЛР5 в классы ДЗ2 для слоя представления</w:t>
      </w:r>
    </w:p>
    <w:p w14:paraId="28ED4DD1" w14:textId="2FEE4A13" w:rsidR="00510D93" w:rsidRDefault="0049640B">
      <w:pPr>
        <w:pStyle w:val="aff8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F4D3CD9" wp14:editId="0D04ED22">
            <wp:extent cx="7077075" cy="5051813"/>
            <wp:effectExtent l="0" t="0" r="0" b="0"/>
            <wp:docPr id="113410788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9926" cy="5053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F1568" w14:textId="77777777" w:rsidR="00510D93" w:rsidRDefault="00000000">
      <w:pPr>
        <w:pStyle w:val="aff8"/>
        <w:jc w:val="center"/>
        <w:rPr>
          <w:lang w:bidi="ru-RU"/>
        </w:rPr>
      </w:pPr>
      <w:bookmarkStart w:id="16" w:name="_Ref8"/>
      <w:r>
        <w:t xml:space="preserve">Рисунок </w:t>
      </w:r>
      <w:fldSimple w:instr=" SEQ Рисунок \* Arabic ">
        <w:r w:rsidR="00510D93">
          <w:t>8</w:t>
        </w:r>
      </w:fldSimple>
      <w:bookmarkEnd w:id="16"/>
      <w:r>
        <w:t xml:space="preserve"> - Диаграмма трассировки классов ЛР5 в классы ДЗ2 для слоя бизнес-логики</w:t>
      </w:r>
    </w:p>
    <w:p w14:paraId="4D74FF63" w14:textId="40DA1829" w:rsidR="00510D93" w:rsidRDefault="0049640B" w:rsidP="0049640B">
      <w:pPr>
        <w:pStyle w:val="aff8"/>
        <w:ind w:firstLine="0"/>
        <w:jc w:val="center"/>
        <w:rPr>
          <w:lang w:bidi="ru-RU"/>
        </w:rPr>
      </w:pPr>
      <w:r>
        <w:rPr>
          <w:noProof/>
        </w:rPr>
        <w:lastRenderedPageBreak/>
        <w:drawing>
          <wp:inline distT="0" distB="0" distL="0" distR="0" wp14:anchorId="55047A62" wp14:editId="42D8F37B">
            <wp:extent cx="6496050" cy="5453604"/>
            <wp:effectExtent l="0" t="0" r="0" b="0"/>
            <wp:docPr id="126528225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1095" cy="5457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6532E" w14:textId="77777777" w:rsidR="00510D93" w:rsidRDefault="00000000">
      <w:pPr>
        <w:pStyle w:val="aff8"/>
        <w:jc w:val="center"/>
        <w:rPr>
          <w:lang w:bidi="ru-RU"/>
        </w:rPr>
      </w:pPr>
      <w:bookmarkStart w:id="17" w:name="_Ref9"/>
      <w:r>
        <w:t xml:space="preserve">Рисунок </w:t>
      </w:r>
      <w:fldSimple w:instr=" SEQ Рисунок \* Arabic ">
        <w:r w:rsidR="00510D93">
          <w:t>9</w:t>
        </w:r>
      </w:fldSimple>
      <w:bookmarkEnd w:id="17"/>
      <w:r>
        <w:t xml:space="preserve"> - Диаграмма трассировки классов ЛР5 в классы ДЗ2 для </w:t>
      </w:r>
      <w:r>
        <w:rPr>
          <w:lang w:bidi="ru-RU"/>
        </w:rPr>
        <w:t>базы данных</w:t>
      </w:r>
    </w:p>
    <w:p w14:paraId="0261D9DD" w14:textId="77777777" w:rsidR="00510D93" w:rsidRDefault="00510D93">
      <w:pPr>
        <w:pStyle w:val="aff8"/>
        <w:ind w:firstLine="0"/>
        <w:sectPr w:rsidR="00510D93">
          <w:pgSz w:w="16838" w:h="11906" w:orient="landscape"/>
          <w:pgMar w:top="1701" w:right="1134" w:bottom="851" w:left="1134" w:header="709" w:footer="709" w:gutter="0"/>
          <w:cols w:space="708"/>
        </w:sectPr>
      </w:pPr>
    </w:p>
    <w:p w14:paraId="7EEFB811" w14:textId="77777777" w:rsidR="00510D93" w:rsidRDefault="00000000">
      <w:pPr>
        <w:pStyle w:val="2"/>
        <w:numPr>
          <w:ilvl w:val="1"/>
          <w:numId w:val="1"/>
        </w:numPr>
        <w:ind w:left="0" w:firstLine="709"/>
      </w:pPr>
      <w:bookmarkStart w:id="18" w:name="_Toc216639879"/>
      <w:r>
        <w:rPr>
          <w:lang w:bidi="ru-RU"/>
        </w:rPr>
        <w:lastRenderedPageBreak/>
        <w:t xml:space="preserve">Диаграмма </w:t>
      </w:r>
      <w:r>
        <w:rPr>
          <w:rFonts w:eastAsiaTheme="minorHAnsi"/>
          <w:lang w:bidi="ru-RU"/>
        </w:rPr>
        <w:t>развертывания (узлы, каналы связи и подсистемы)</w:t>
      </w:r>
      <w:bookmarkEnd w:id="18"/>
    </w:p>
    <w:p w14:paraId="4D755AA4" w14:textId="77777777" w:rsidR="00510D93" w:rsidRDefault="00000000">
      <w:pPr>
        <w:pStyle w:val="aff8"/>
        <w:ind w:firstLine="0"/>
        <w:rPr>
          <w:lang w:bidi="ru-RU"/>
        </w:rPr>
      </w:pPr>
      <w:r>
        <w:rPr>
          <w:lang w:bidi="ru-RU"/>
        </w:rPr>
        <w:t>Построили диаграмму развертывания (узлы, каналы связи и подсистемы)</w:t>
      </w:r>
      <w:r w:rsidRPr="00155C90">
        <w:t xml:space="preserve"> (</w:t>
      </w:r>
      <w:r>
        <w:fldChar w:fldCharType="begin"/>
      </w:r>
      <w:r>
        <w:instrText xml:space="preserve"> REF _Ref10  \h</w:instrText>
      </w:r>
      <w:r>
        <w:fldChar w:fldCharType="separate"/>
      </w:r>
      <w:r>
        <w:t>Рисунок 10</w:t>
      </w:r>
      <w:r>
        <w:fldChar w:fldCharType="end"/>
      </w:r>
      <w:r w:rsidRPr="00155C90">
        <w:t>)</w:t>
      </w:r>
      <w:r>
        <w:rPr>
          <w:lang w:bidi="ru-RU"/>
        </w:rPr>
        <w:t>.</w:t>
      </w:r>
    </w:p>
    <w:p w14:paraId="2A2316BA" w14:textId="54228D16" w:rsidR="00510D93" w:rsidRDefault="00541992">
      <w:pPr>
        <w:pStyle w:val="aff8"/>
        <w:ind w:firstLine="0"/>
      </w:pPr>
      <w:r>
        <w:rPr>
          <w:noProof/>
        </w:rPr>
        <w:drawing>
          <wp:inline distT="0" distB="0" distL="0" distR="0" wp14:anchorId="492CD56A" wp14:editId="6E497E96">
            <wp:extent cx="5939790" cy="2946400"/>
            <wp:effectExtent l="0" t="0" r="3810" b="6350"/>
            <wp:docPr id="1893740410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94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BAC8C" w14:textId="77777777" w:rsidR="00510D93" w:rsidRDefault="00000000">
      <w:pPr>
        <w:pStyle w:val="aff8"/>
        <w:jc w:val="center"/>
        <w:rPr>
          <w:lang w:bidi="ru-RU"/>
        </w:rPr>
      </w:pPr>
      <w:bookmarkStart w:id="19" w:name="_Ref10"/>
      <w:r>
        <w:t xml:space="preserve">Рисунок </w:t>
      </w:r>
      <w:fldSimple w:instr=" SEQ Рисунок \* Arabic ">
        <w:r w:rsidR="00510D93">
          <w:t>10</w:t>
        </w:r>
      </w:fldSimple>
      <w:bookmarkEnd w:id="19"/>
      <w:r>
        <w:t xml:space="preserve"> - Диаграмма развертывания</w:t>
      </w:r>
    </w:p>
    <w:p w14:paraId="69873B91" w14:textId="77777777" w:rsidR="00510D93" w:rsidRDefault="00000000">
      <w:r>
        <w:br w:type="page" w:clear="all"/>
      </w:r>
    </w:p>
    <w:p w14:paraId="0405192C" w14:textId="77777777" w:rsidR="00510D93" w:rsidRDefault="00000000">
      <w:pPr>
        <w:pStyle w:val="2"/>
        <w:numPr>
          <w:ilvl w:val="1"/>
          <w:numId w:val="1"/>
        </w:numPr>
        <w:ind w:left="0" w:firstLine="709"/>
      </w:pPr>
      <w:bookmarkStart w:id="20" w:name="_Toc216639880"/>
      <w:r>
        <w:rPr>
          <w:rFonts w:eastAsiaTheme="minorHAnsi"/>
          <w:lang w:bidi="ru-RU"/>
        </w:rPr>
        <w:lastRenderedPageBreak/>
        <w:t>Модель трассировки подсистем в компоненты</w:t>
      </w:r>
      <w:bookmarkEnd w:id="20"/>
    </w:p>
    <w:p w14:paraId="52A36B40" w14:textId="77777777" w:rsidR="00510D93" w:rsidRDefault="00000000">
      <w:pPr>
        <w:pStyle w:val="aff8"/>
        <w:ind w:firstLine="0"/>
        <w:rPr>
          <w:lang w:bidi="ru-RU"/>
        </w:rPr>
      </w:pPr>
      <w:r>
        <w:rPr>
          <w:lang w:bidi="ru-RU"/>
        </w:rPr>
        <w:t>Определили набор компонентов. Построили модель трассировки подсистем в компоненты (</w:t>
      </w:r>
      <w:r>
        <w:fldChar w:fldCharType="begin"/>
      </w:r>
      <w:r>
        <w:instrText xml:space="preserve"> REF _Ref11  \h</w:instrText>
      </w:r>
      <w:r>
        <w:fldChar w:fldCharType="separate"/>
      </w:r>
      <w:r>
        <w:t>Рисунок 11</w:t>
      </w:r>
      <w:r>
        <w:fldChar w:fldCharType="end"/>
      </w:r>
      <w:r>
        <w:rPr>
          <w:lang w:bidi="ru-RU"/>
        </w:rPr>
        <w:t xml:space="preserve">). </w:t>
      </w:r>
    </w:p>
    <w:p w14:paraId="62564DEA" w14:textId="388B65AB" w:rsidR="00510D93" w:rsidRDefault="00541992">
      <w:pPr>
        <w:pStyle w:val="aff8"/>
        <w:ind w:firstLine="0"/>
      </w:pPr>
      <w:r>
        <w:rPr>
          <w:noProof/>
        </w:rPr>
        <w:drawing>
          <wp:inline distT="0" distB="0" distL="0" distR="0" wp14:anchorId="103053DF" wp14:editId="1A52A613">
            <wp:extent cx="5939790" cy="6967220"/>
            <wp:effectExtent l="0" t="0" r="3810" b="5080"/>
            <wp:docPr id="155503143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696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7F7C8" w14:textId="77777777" w:rsidR="00510D93" w:rsidRDefault="00000000">
      <w:pPr>
        <w:pStyle w:val="aff8"/>
        <w:jc w:val="center"/>
        <w:rPr>
          <w:lang w:bidi="ru-RU"/>
        </w:rPr>
      </w:pPr>
      <w:bookmarkStart w:id="21" w:name="_Ref11"/>
      <w:r>
        <w:t xml:space="preserve">Рисунок </w:t>
      </w:r>
      <w:fldSimple w:instr=" SEQ Рисунок \* Arabic ">
        <w:r w:rsidR="00510D93">
          <w:t>11</w:t>
        </w:r>
      </w:fldSimple>
      <w:bookmarkEnd w:id="21"/>
      <w:r>
        <w:t xml:space="preserve"> - Диаграмма трассировки подсистем в компоненты</w:t>
      </w:r>
    </w:p>
    <w:p w14:paraId="7AE96B1A" w14:textId="77777777" w:rsidR="00510D93" w:rsidRDefault="00000000">
      <w:r>
        <w:br w:type="page" w:clear="all"/>
      </w:r>
    </w:p>
    <w:p w14:paraId="67BEAE2B" w14:textId="77777777" w:rsidR="00510D93" w:rsidRDefault="00000000">
      <w:pPr>
        <w:pStyle w:val="2"/>
        <w:numPr>
          <w:ilvl w:val="1"/>
          <w:numId w:val="1"/>
        </w:numPr>
        <w:ind w:left="0" w:firstLine="709"/>
      </w:pPr>
      <w:bookmarkStart w:id="22" w:name="_Toc216639881"/>
      <w:r>
        <w:rPr>
          <w:rFonts w:eastAsiaTheme="minorHAnsi"/>
          <w:lang w:bidi="ru-RU"/>
        </w:rPr>
        <w:lastRenderedPageBreak/>
        <w:t xml:space="preserve">Модель </w:t>
      </w:r>
      <w:r>
        <w:rPr>
          <w:lang w:bidi="ru-RU"/>
        </w:rPr>
        <w:t xml:space="preserve">трассировки </w:t>
      </w:r>
      <w:r>
        <w:rPr>
          <w:rFonts w:eastAsiaTheme="minorHAnsi"/>
          <w:lang w:bidi="ru-RU"/>
        </w:rPr>
        <w:t>классов проектирования (ДЗ-2) в исходные файлы</w:t>
      </w:r>
      <w:bookmarkEnd w:id="22"/>
    </w:p>
    <w:p w14:paraId="192C8CDA" w14:textId="77777777" w:rsidR="00510D93" w:rsidRDefault="00000000">
      <w:pPr>
        <w:pStyle w:val="aff8"/>
        <w:ind w:firstLine="0"/>
        <w:rPr>
          <w:lang w:bidi="ru-RU"/>
        </w:rPr>
      </w:pPr>
      <w:r>
        <w:rPr>
          <w:lang w:bidi="ru-RU"/>
        </w:rPr>
        <w:t>Построили модель трассировки классов проектирования (ДЗ-2) в исходные файлы (</w:t>
      </w:r>
      <w:r>
        <w:fldChar w:fldCharType="begin"/>
      </w:r>
      <w:r>
        <w:instrText xml:space="preserve"> REF _Ref12  \h</w:instrText>
      </w:r>
      <w:r>
        <w:fldChar w:fldCharType="separate"/>
      </w:r>
      <w:r>
        <w:t>Рисунок 12</w:t>
      </w:r>
      <w:r>
        <w:fldChar w:fldCharType="end"/>
      </w:r>
      <w:r>
        <w:rPr>
          <w:lang w:bidi="ru-RU"/>
        </w:rPr>
        <w:t xml:space="preserve">). </w:t>
      </w:r>
    </w:p>
    <w:p w14:paraId="5D2449E1" w14:textId="2D452C03" w:rsidR="00510D93" w:rsidRDefault="00F33D4B">
      <w:pPr>
        <w:pStyle w:val="aff8"/>
        <w:ind w:firstLine="0"/>
        <w:jc w:val="center"/>
      </w:pPr>
      <w:r>
        <w:rPr>
          <w:noProof/>
        </w:rPr>
        <w:drawing>
          <wp:inline distT="0" distB="0" distL="0" distR="0" wp14:anchorId="684E5EF2" wp14:editId="0B1283D9">
            <wp:extent cx="5939790" cy="3611880"/>
            <wp:effectExtent l="0" t="0" r="3810" b="7620"/>
            <wp:docPr id="2069250734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32FE7" w14:textId="77777777" w:rsidR="00510D93" w:rsidRDefault="00000000">
      <w:pPr>
        <w:pStyle w:val="aff8"/>
        <w:jc w:val="center"/>
        <w:rPr>
          <w:lang w:bidi="ru-RU"/>
        </w:rPr>
      </w:pPr>
      <w:bookmarkStart w:id="23" w:name="_Ref12"/>
      <w:r>
        <w:t xml:space="preserve">Рисунок </w:t>
      </w:r>
      <w:fldSimple w:instr=" SEQ Рисунок \* Arabic ">
        <w:r w:rsidR="00510D93">
          <w:t>12</w:t>
        </w:r>
      </w:fldSimple>
      <w:bookmarkEnd w:id="23"/>
      <w:r>
        <w:t xml:space="preserve"> - Диаграмма трассировки классов проектирования в исходные файлы</w:t>
      </w:r>
    </w:p>
    <w:p w14:paraId="4AC191BA" w14:textId="77777777" w:rsidR="00510D93" w:rsidRDefault="00000000">
      <w:r>
        <w:br w:type="page" w:clear="all"/>
      </w:r>
    </w:p>
    <w:p w14:paraId="7F005A1E" w14:textId="77777777" w:rsidR="00510D93" w:rsidRDefault="00000000">
      <w:pPr>
        <w:pStyle w:val="2"/>
        <w:numPr>
          <w:ilvl w:val="1"/>
          <w:numId w:val="1"/>
        </w:numPr>
        <w:ind w:left="0" w:firstLine="709"/>
        <w:rPr>
          <w:lang w:bidi="ru-RU"/>
        </w:rPr>
      </w:pPr>
      <w:bookmarkStart w:id="24" w:name="_Toc216639882"/>
      <w:r>
        <w:rPr>
          <w:rFonts w:eastAsiaTheme="minorHAnsi"/>
          <w:lang w:bidi="ru-RU"/>
        </w:rPr>
        <w:lastRenderedPageBreak/>
        <w:t xml:space="preserve">Модель </w:t>
      </w:r>
      <w:r>
        <w:rPr>
          <w:lang w:bidi="ru-RU"/>
        </w:rPr>
        <w:t xml:space="preserve">зависимостей </w:t>
      </w:r>
      <w:r>
        <w:rPr>
          <w:rFonts w:eastAsiaTheme="minorHAnsi"/>
          <w:lang w:bidi="ru-RU"/>
        </w:rPr>
        <w:t>компонентов от исходных файлов</w:t>
      </w:r>
      <w:bookmarkEnd w:id="24"/>
    </w:p>
    <w:p w14:paraId="4B8E3107" w14:textId="77777777" w:rsidR="00510D93" w:rsidRDefault="00000000">
      <w:pPr>
        <w:pStyle w:val="aff8"/>
        <w:ind w:firstLine="0"/>
        <w:rPr>
          <w:lang w:bidi="ru-RU"/>
        </w:rPr>
      </w:pPr>
      <w:r>
        <w:rPr>
          <w:lang w:bidi="ru-RU"/>
        </w:rPr>
        <w:t>Построили модель зависимостей компонентов от исходных файлов (</w:t>
      </w:r>
      <w:r>
        <w:fldChar w:fldCharType="begin"/>
      </w:r>
      <w:r>
        <w:instrText xml:space="preserve"> REF _Ref13  \h</w:instrText>
      </w:r>
      <w:r>
        <w:fldChar w:fldCharType="separate"/>
      </w:r>
      <w:r>
        <w:t>Рисунок 13</w:t>
      </w:r>
      <w:r>
        <w:fldChar w:fldCharType="end"/>
      </w:r>
      <w:r>
        <w:rPr>
          <w:lang w:bidi="ru-RU"/>
        </w:rPr>
        <w:t>).</w:t>
      </w:r>
    </w:p>
    <w:p w14:paraId="28FBA466" w14:textId="59CAE192" w:rsidR="00510D93" w:rsidRDefault="005B6A7A">
      <w:pPr>
        <w:pStyle w:val="aff8"/>
        <w:ind w:firstLine="0"/>
      </w:pPr>
      <w:r>
        <w:rPr>
          <w:noProof/>
        </w:rPr>
        <w:drawing>
          <wp:inline distT="0" distB="0" distL="0" distR="0" wp14:anchorId="23A35B48" wp14:editId="61954E17">
            <wp:extent cx="5939790" cy="3098165"/>
            <wp:effectExtent l="0" t="0" r="3810" b="6985"/>
            <wp:docPr id="1138508580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09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EA223" w14:textId="77777777" w:rsidR="00510D93" w:rsidRDefault="00000000">
      <w:pPr>
        <w:pStyle w:val="aff8"/>
        <w:jc w:val="center"/>
        <w:rPr>
          <w:lang w:bidi="ru-RU"/>
        </w:rPr>
      </w:pPr>
      <w:bookmarkStart w:id="25" w:name="_Ref13"/>
      <w:r>
        <w:t xml:space="preserve">Рисунок </w:t>
      </w:r>
      <w:fldSimple w:instr=" SEQ Рисунок \* Arabic ">
        <w:r w:rsidR="00510D93">
          <w:t>13</w:t>
        </w:r>
      </w:fldSimple>
      <w:bookmarkEnd w:id="25"/>
      <w:r>
        <w:t xml:space="preserve"> - Диаграмма зависимостей компонентов от исходных файлов</w:t>
      </w:r>
    </w:p>
    <w:p w14:paraId="6FFF04AF" w14:textId="77777777" w:rsidR="00510D93" w:rsidRDefault="00510D93">
      <w:pPr>
        <w:pStyle w:val="aff8"/>
        <w:ind w:firstLine="0"/>
      </w:pPr>
    </w:p>
    <w:p w14:paraId="2563A3F6" w14:textId="283617C7" w:rsidR="00510D93" w:rsidRDefault="005B6A7A">
      <w:pPr>
        <w:pStyle w:val="aff8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7E335FB" wp14:editId="136F5E41">
            <wp:extent cx="5939790" cy="4344035"/>
            <wp:effectExtent l="0" t="0" r="3810" b="0"/>
            <wp:docPr id="1633358992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34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5EDE7" w14:textId="77777777" w:rsidR="00510D93" w:rsidRDefault="00000000">
      <w:pPr>
        <w:pStyle w:val="aff8"/>
        <w:jc w:val="center"/>
        <w:rPr>
          <w:lang w:bidi="ru-RU"/>
        </w:rPr>
      </w:pPr>
      <w:bookmarkStart w:id="26" w:name="_Ref14"/>
      <w:r>
        <w:t xml:space="preserve">Рисунок </w:t>
      </w:r>
      <w:fldSimple w:instr=" SEQ Рисунок \* Arabic ">
        <w:r w:rsidR="00510D93">
          <w:t>14</w:t>
        </w:r>
      </w:fldSimple>
      <w:bookmarkEnd w:id="26"/>
      <w:r>
        <w:t xml:space="preserve"> - Диаграмма развертывания с компонентами</w:t>
      </w:r>
    </w:p>
    <w:p w14:paraId="64D4B971" w14:textId="77777777" w:rsidR="00510D93" w:rsidRDefault="00510D93">
      <w:pPr>
        <w:pStyle w:val="aff8"/>
        <w:ind w:firstLine="0"/>
        <w:jc w:val="center"/>
      </w:pPr>
    </w:p>
    <w:p w14:paraId="4FDB0E13" w14:textId="77777777" w:rsidR="00510D93" w:rsidRDefault="00000000">
      <w:pPr>
        <w:pStyle w:val="aff8"/>
        <w:ind w:firstLine="0"/>
      </w:pPr>
      <w:r>
        <w:rPr>
          <w:lang w:bidi="ru-RU"/>
        </w:rPr>
        <w:t xml:space="preserve">В итоге получили диаграмму развертывания, представленную на </w:t>
      </w:r>
      <w:r>
        <w:fldChar w:fldCharType="begin"/>
      </w:r>
      <w:r>
        <w:instrText xml:space="preserve"> REF _Ref14  \h</w:instrText>
      </w:r>
      <w:r>
        <w:fldChar w:fldCharType="separate"/>
      </w:r>
      <w:r>
        <w:t>Рисунок 14</w:t>
      </w:r>
      <w:r>
        <w:fldChar w:fldCharType="end"/>
      </w:r>
      <w:r>
        <w:rPr>
          <w:lang w:bidi="ru-RU"/>
        </w:rPr>
        <w:t>.</w:t>
      </w:r>
      <w:r>
        <w:br w:type="page" w:clear="all"/>
      </w:r>
    </w:p>
    <w:p w14:paraId="21B7C991" w14:textId="77777777" w:rsidR="00510D93" w:rsidRDefault="00000000">
      <w:pPr>
        <w:pStyle w:val="2"/>
        <w:numPr>
          <w:ilvl w:val="0"/>
          <w:numId w:val="0"/>
        </w:numPr>
        <w:ind w:left="709"/>
        <w:jc w:val="center"/>
      </w:pPr>
      <w:bookmarkStart w:id="27" w:name="_Toc216639883"/>
      <w:r>
        <w:rPr>
          <w:rFonts w:eastAsiaTheme="minorHAnsi"/>
          <w:lang w:bidi="ru-RU"/>
        </w:rPr>
        <w:lastRenderedPageBreak/>
        <w:t>Список литературы</w:t>
      </w:r>
      <w:bookmarkEnd w:id="27"/>
    </w:p>
    <w:p w14:paraId="22BC9146" w14:textId="77777777" w:rsidR="00510D93" w:rsidRDefault="00000000">
      <w:pPr>
        <w:pStyle w:val="aff8"/>
        <w:numPr>
          <w:ilvl w:val="0"/>
          <w:numId w:val="68"/>
        </w:numPr>
        <w:ind w:left="0" w:firstLine="709"/>
        <w:contextualSpacing/>
      </w:pPr>
      <w:r>
        <w:t xml:space="preserve">Унифицированный процесс разработки программного обеспечения: учебное пособие / Виноградова М.В., Белоусова В.И. – М.: МГТУ </w:t>
      </w:r>
      <w:proofErr w:type="spellStart"/>
      <w:r>
        <w:t>им.Н.Э</w:t>
      </w:r>
      <w:proofErr w:type="spellEnd"/>
      <w:r>
        <w:t>. Баумана. – 2015 г. http://ebooks.bmstu.ru/catalog/193/book1303.html</w:t>
      </w:r>
    </w:p>
    <w:p w14:paraId="371DFCDA" w14:textId="77777777" w:rsidR="00510D93" w:rsidRDefault="00000000">
      <w:pPr>
        <w:pStyle w:val="aff8"/>
        <w:numPr>
          <w:ilvl w:val="0"/>
          <w:numId w:val="68"/>
        </w:numPr>
        <w:ind w:left="0" w:firstLine="709"/>
        <w:contextualSpacing/>
      </w:pPr>
      <w:r>
        <w:t xml:space="preserve">Орлов С.А., </w:t>
      </w:r>
      <w:proofErr w:type="spellStart"/>
      <w:r>
        <w:t>Цилькер</w:t>
      </w:r>
      <w:proofErr w:type="spellEnd"/>
      <w:r>
        <w:t xml:space="preserve"> Б.Я. Технологии разработки программного обеспечения. СПб.: Питер, 2012. 609 c.</w:t>
      </w:r>
    </w:p>
    <w:p w14:paraId="147A098B" w14:textId="77777777" w:rsidR="00510D93" w:rsidRDefault="00000000">
      <w:pPr>
        <w:pStyle w:val="aff8"/>
        <w:numPr>
          <w:ilvl w:val="0"/>
          <w:numId w:val="68"/>
        </w:numPr>
        <w:ind w:left="0" w:firstLine="709"/>
        <w:contextualSpacing/>
      </w:pPr>
      <w:r>
        <w:t>Якобсон А., Буч Г., Рамбо Дж. Унифицированный процесс разработки программного обеспечения: пер. с англ. СПб.: Питер, 2002. 493 с.</w:t>
      </w:r>
    </w:p>
    <w:p w14:paraId="28CCE4E0" w14:textId="77777777" w:rsidR="00510D93" w:rsidRDefault="00510D93">
      <w:pPr>
        <w:pStyle w:val="aff8"/>
        <w:ind w:firstLine="0"/>
      </w:pPr>
    </w:p>
    <w:sectPr w:rsidR="00510D93">
      <w:pgSz w:w="11906" w:h="16838"/>
      <w:pgMar w:top="1134" w:right="851" w:bottom="1134" w:left="1701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94D394" w14:textId="77777777" w:rsidR="00466BDF" w:rsidRDefault="00466BDF">
      <w:r>
        <w:separator/>
      </w:r>
    </w:p>
  </w:endnote>
  <w:endnote w:type="continuationSeparator" w:id="0">
    <w:p w14:paraId="2E1E694C" w14:textId="77777777" w:rsidR="00466BDF" w:rsidRDefault="00466B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MT">
    <w:charset w:val="00"/>
    <w:family w:val="auto"/>
    <w:pitch w:val="default"/>
  </w:font>
  <w:font w:name="TimesNewRomanPSMT"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4B5AB3" w14:textId="77777777" w:rsidR="00466BDF" w:rsidRDefault="00466BDF">
      <w:r>
        <w:separator/>
      </w:r>
    </w:p>
  </w:footnote>
  <w:footnote w:type="continuationSeparator" w:id="0">
    <w:p w14:paraId="44660543" w14:textId="77777777" w:rsidR="00466BDF" w:rsidRDefault="00466B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518A2" w14:textId="77777777" w:rsidR="00510D93" w:rsidRDefault="00510D93">
    <w:pPr>
      <w:pStyle w:val="aff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5FC071F"/>
    <w:multiLevelType w:val="multilevel"/>
    <w:tmpl w:val="6152FAF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64477C6"/>
    <w:multiLevelType w:val="multilevel"/>
    <w:tmpl w:val="9F0042E8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6774522"/>
    <w:multiLevelType w:val="multilevel"/>
    <w:tmpl w:val="E632C2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91F9B6"/>
    <w:multiLevelType w:val="multilevel"/>
    <w:tmpl w:val="1876CD90"/>
    <w:lvl w:ilvl="0">
      <w:start w:val="1"/>
      <w:numFmt w:val="decimal"/>
      <w:lvlText w:val="%1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DE11672"/>
    <w:multiLevelType w:val="multilevel"/>
    <w:tmpl w:val="64EE93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9A50E8"/>
    <w:multiLevelType w:val="multilevel"/>
    <w:tmpl w:val="4E9E8278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055486C"/>
    <w:multiLevelType w:val="multilevel"/>
    <w:tmpl w:val="5C022A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1C0832"/>
    <w:multiLevelType w:val="multilevel"/>
    <w:tmpl w:val="4BB84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B6C0DE"/>
    <w:multiLevelType w:val="multilevel"/>
    <w:tmpl w:val="D34ED3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E72370"/>
    <w:multiLevelType w:val="multilevel"/>
    <w:tmpl w:val="82E87E50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6B09956"/>
    <w:multiLevelType w:val="multilevel"/>
    <w:tmpl w:val="C0A4F2D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4.%2."/>
      <w:lvlJc w:val="left"/>
      <w:pPr>
        <w:ind w:left="792" w:hanging="432"/>
      </w:pPr>
      <w:rPr>
        <w:rFonts w:ascii="Times New Roman" w:hAnsi="Times New Roman" w:cs="Times New Roman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8AE0C79"/>
    <w:multiLevelType w:val="multilevel"/>
    <w:tmpl w:val="A05EACD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6F62C3"/>
    <w:multiLevelType w:val="multilevel"/>
    <w:tmpl w:val="F9664B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5439B6"/>
    <w:multiLevelType w:val="multilevel"/>
    <w:tmpl w:val="AF2EEF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EE3805"/>
    <w:multiLevelType w:val="multilevel"/>
    <w:tmpl w:val="95AC825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2F49E1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899B828"/>
    <w:multiLevelType w:val="multilevel"/>
    <w:tmpl w:val="E938BFD0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2B5BA801"/>
    <w:multiLevelType w:val="multilevel"/>
    <w:tmpl w:val="EF1EF7B8"/>
    <w:lvl w:ilvl="0">
      <w:start w:val="1"/>
      <w:numFmt w:val="decimal"/>
      <w:lvlText w:val="%1."/>
      <w:lvlJc w:val="left"/>
      <w:pPr>
        <w:ind w:left="1417" w:hanging="360"/>
      </w:pPr>
    </w:lvl>
    <w:lvl w:ilvl="1">
      <w:start w:val="1"/>
      <w:numFmt w:val="decimal"/>
      <w:lvlText w:val="%1.%2."/>
      <w:lvlJc w:val="left"/>
      <w:pPr>
        <w:ind w:left="1849" w:hanging="432"/>
      </w:pPr>
    </w:lvl>
    <w:lvl w:ilvl="2">
      <w:start w:val="1"/>
      <w:numFmt w:val="decimal"/>
      <w:lvlText w:val="3.1.%3."/>
      <w:lvlJc w:val="left"/>
      <w:pPr>
        <w:ind w:left="2281" w:hanging="504"/>
      </w:pPr>
    </w:lvl>
    <w:lvl w:ilvl="3">
      <w:start w:val="1"/>
      <w:numFmt w:val="decimal"/>
      <w:lvlText w:val="3.%2.%3.%4."/>
      <w:lvlJc w:val="left"/>
      <w:pPr>
        <w:ind w:left="2785" w:hanging="648"/>
      </w:pPr>
    </w:lvl>
    <w:lvl w:ilvl="4">
      <w:start w:val="1"/>
      <w:numFmt w:val="decimal"/>
      <w:lvlText w:val="%1.%2.%3.%4.%5."/>
      <w:lvlJc w:val="left"/>
      <w:pPr>
        <w:ind w:left="3289" w:hanging="792"/>
      </w:pPr>
    </w:lvl>
    <w:lvl w:ilvl="5">
      <w:start w:val="1"/>
      <w:numFmt w:val="decimal"/>
      <w:lvlText w:val="%1.%2.%3.%4.%5.%6."/>
      <w:lvlJc w:val="left"/>
      <w:pPr>
        <w:ind w:left="3793" w:hanging="936"/>
      </w:pPr>
    </w:lvl>
    <w:lvl w:ilvl="6">
      <w:start w:val="1"/>
      <w:numFmt w:val="decimal"/>
      <w:lvlText w:val="%1.%2.%3.%4.%5.%6.%7."/>
      <w:lvlJc w:val="left"/>
      <w:pPr>
        <w:ind w:left="4297" w:hanging="1080"/>
      </w:pPr>
    </w:lvl>
    <w:lvl w:ilvl="7">
      <w:start w:val="1"/>
      <w:numFmt w:val="decimal"/>
      <w:lvlText w:val="%1.%2.%3.%4.%5.%6.%7.%8."/>
      <w:lvlJc w:val="left"/>
      <w:pPr>
        <w:ind w:left="4801" w:hanging="1224"/>
      </w:pPr>
    </w:lvl>
    <w:lvl w:ilvl="8">
      <w:start w:val="1"/>
      <w:numFmt w:val="decimal"/>
      <w:lvlText w:val="%1.%2.%3.%4.%5.%6.%7.%8.%9."/>
      <w:lvlJc w:val="left"/>
      <w:pPr>
        <w:ind w:left="5377" w:hanging="1440"/>
      </w:pPr>
    </w:lvl>
  </w:abstractNum>
  <w:abstractNum w:abstractNumId="18" w15:restartNumberingAfterBreak="0">
    <w:nsid w:val="2C31B03B"/>
    <w:multiLevelType w:val="multilevel"/>
    <w:tmpl w:val="F8E2B48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2F243395"/>
    <w:multiLevelType w:val="multilevel"/>
    <w:tmpl w:val="CA1AF982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31747B1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0820CC4"/>
    <w:multiLevelType w:val="multilevel"/>
    <w:tmpl w:val="5AB43A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1F7B9A"/>
    <w:multiLevelType w:val="multilevel"/>
    <w:tmpl w:val="F6B2B3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4F39E2"/>
    <w:multiLevelType w:val="multilevel"/>
    <w:tmpl w:val="B5E6D6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4BE46E60"/>
    <w:multiLevelType w:val="multilevel"/>
    <w:tmpl w:val="861086DC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5" w15:restartNumberingAfterBreak="0">
    <w:nsid w:val="4D08666F"/>
    <w:multiLevelType w:val="multilevel"/>
    <w:tmpl w:val="B7C6A8E2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4DEA6266"/>
    <w:multiLevelType w:val="multilevel"/>
    <w:tmpl w:val="9E7C71F6"/>
    <w:lvl w:ilvl="0">
      <w:start w:val="1"/>
      <w:numFmt w:val="decimal"/>
      <w:pStyle w:val="2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4E3758DE"/>
    <w:multiLevelType w:val="multilevel"/>
    <w:tmpl w:val="DB9ED9C6"/>
    <w:lvl w:ilvl="0">
      <w:numFmt w:val="bullet"/>
      <w:lvlText w:val=""/>
      <w:lvlJc w:val="left"/>
      <w:pPr>
        <w:ind w:left="720" w:hanging="360"/>
      </w:pPr>
      <w:rPr>
        <w:rFonts w:ascii="SymbolMT" w:eastAsia="SymbolMT" w:hAnsi="TimesNewRomanPSMT" w:cs="SymbolMT" w:hint="eastAsi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7BE8BB"/>
    <w:multiLevelType w:val="multilevel"/>
    <w:tmpl w:val="85BE5074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9" w15:restartNumberingAfterBreak="0">
    <w:nsid w:val="51ED3623"/>
    <w:multiLevelType w:val="multilevel"/>
    <w:tmpl w:val="F13876DC"/>
    <w:lvl w:ilvl="0">
      <w:start w:val="1"/>
      <w:numFmt w:val="decimal"/>
      <w:lvlText w:val="%1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564D041C"/>
    <w:multiLevelType w:val="multilevel"/>
    <w:tmpl w:val="F8C08F5C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5C9DAAB9"/>
    <w:multiLevelType w:val="multilevel"/>
    <w:tmpl w:val="D368CB5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2" w15:restartNumberingAfterBreak="0">
    <w:nsid w:val="5E441986"/>
    <w:multiLevelType w:val="multilevel"/>
    <w:tmpl w:val="F3A25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146C43E"/>
    <w:multiLevelType w:val="multilevel"/>
    <w:tmpl w:val="9B0A6F5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4" w15:restartNumberingAfterBreak="0">
    <w:nsid w:val="619D2E51"/>
    <w:multiLevelType w:val="multilevel"/>
    <w:tmpl w:val="FDE03126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5" w15:restartNumberingAfterBreak="0">
    <w:nsid w:val="6E9063A0"/>
    <w:multiLevelType w:val="multilevel"/>
    <w:tmpl w:val="FB324AD8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eastAsia="Times New Roman" w:hAnsi="Times New Roman" w:cs="Times New Roman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7147CEB4"/>
    <w:multiLevelType w:val="multilevel"/>
    <w:tmpl w:val="E0A81D2A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736CAC3E"/>
    <w:multiLevelType w:val="multilevel"/>
    <w:tmpl w:val="1E46B23C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38" w15:restartNumberingAfterBreak="0">
    <w:nsid w:val="75755624"/>
    <w:multiLevelType w:val="multilevel"/>
    <w:tmpl w:val="68E231B6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78A65B96"/>
    <w:multiLevelType w:val="multilevel"/>
    <w:tmpl w:val="BA40DD68"/>
    <w:lvl w:ilvl="0">
      <w:start w:val="1"/>
      <w:numFmt w:val="decimal"/>
      <w:lvlText w:val="%1."/>
      <w:lvlJc w:val="left"/>
      <w:pPr>
        <w:ind w:left="709" w:hanging="360"/>
      </w:pPr>
      <w:rPr>
        <w:sz w:val="28"/>
      </w:rPr>
    </w:lvl>
    <w:lvl w:ilvl="1">
      <w:start w:val="1"/>
      <w:numFmt w:val="decimal"/>
      <w:lvlText w:val="%1.%2."/>
      <w:lvlJc w:val="left"/>
      <w:pPr>
        <w:ind w:left="1141" w:hanging="432"/>
      </w:pPr>
    </w:lvl>
    <w:lvl w:ilvl="2">
      <w:start w:val="1"/>
      <w:numFmt w:val="decimal"/>
      <w:lvlText w:val="%1.%2.%3."/>
      <w:lvlJc w:val="left"/>
      <w:pPr>
        <w:ind w:left="1573" w:hanging="504"/>
      </w:pPr>
    </w:lvl>
    <w:lvl w:ilvl="3">
      <w:start w:val="1"/>
      <w:numFmt w:val="decimal"/>
      <w:lvlText w:val="%1.%2.%3.%4."/>
      <w:lvlJc w:val="left"/>
      <w:pPr>
        <w:ind w:left="2077" w:hanging="648"/>
      </w:pPr>
    </w:lvl>
    <w:lvl w:ilvl="4">
      <w:start w:val="1"/>
      <w:numFmt w:val="decimal"/>
      <w:lvlText w:val="%1.%2.%3.%4.%5."/>
      <w:lvlJc w:val="left"/>
      <w:pPr>
        <w:ind w:left="2581" w:hanging="792"/>
      </w:pPr>
    </w:lvl>
    <w:lvl w:ilvl="5">
      <w:start w:val="1"/>
      <w:numFmt w:val="decimal"/>
      <w:lvlText w:val="%1.%2.%3.%4.%5.%6."/>
      <w:lvlJc w:val="left"/>
      <w:pPr>
        <w:ind w:left="3085" w:hanging="936"/>
      </w:pPr>
    </w:lvl>
    <w:lvl w:ilvl="6">
      <w:start w:val="1"/>
      <w:numFmt w:val="decimal"/>
      <w:lvlText w:val="%1.%2.%3.%4.%5.%6.%7."/>
      <w:lvlJc w:val="left"/>
      <w:pPr>
        <w:ind w:left="3589" w:hanging="1080"/>
      </w:pPr>
    </w:lvl>
    <w:lvl w:ilvl="7">
      <w:start w:val="1"/>
      <w:numFmt w:val="decimal"/>
      <w:lvlText w:val="%1.%2.%3.%4.%5.%6.%7.%8."/>
      <w:lvlJc w:val="left"/>
      <w:pPr>
        <w:ind w:left="4093" w:hanging="1224"/>
      </w:pPr>
    </w:lvl>
    <w:lvl w:ilvl="8">
      <w:start w:val="1"/>
      <w:numFmt w:val="decimal"/>
      <w:lvlText w:val="%1.%2.%3.%4.%5.%6.%7.%8.%9."/>
      <w:lvlJc w:val="left"/>
      <w:pPr>
        <w:ind w:left="4669" w:hanging="1440"/>
      </w:pPr>
    </w:lvl>
  </w:abstractNum>
  <w:abstractNum w:abstractNumId="40" w15:restartNumberingAfterBreak="0">
    <w:nsid w:val="78E54452"/>
    <w:multiLevelType w:val="multilevel"/>
    <w:tmpl w:val="F1F0267C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7F1345E0"/>
    <w:multiLevelType w:val="multilevel"/>
    <w:tmpl w:val="43D48770"/>
    <w:lvl w:ilvl="0">
      <w:start w:val="1"/>
      <w:numFmt w:val="decimal"/>
      <w:lvlText w:val="%1)"/>
      <w:lvlJc w:val="left"/>
      <w:pPr>
        <w:ind w:left="3196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3916" w:hanging="360"/>
      </w:pPr>
    </w:lvl>
    <w:lvl w:ilvl="2">
      <w:start w:val="1"/>
      <w:numFmt w:val="lowerRoman"/>
      <w:lvlText w:val="%3."/>
      <w:lvlJc w:val="right"/>
      <w:pPr>
        <w:ind w:left="4636" w:hanging="180"/>
      </w:pPr>
    </w:lvl>
    <w:lvl w:ilvl="3">
      <w:start w:val="1"/>
      <w:numFmt w:val="decimal"/>
      <w:lvlText w:val="%4."/>
      <w:lvlJc w:val="left"/>
      <w:pPr>
        <w:ind w:left="5356" w:hanging="360"/>
      </w:pPr>
    </w:lvl>
    <w:lvl w:ilvl="4">
      <w:start w:val="1"/>
      <w:numFmt w:val="lowerLetter"/>
      <w:lvlText w:val="%5."/>
      <w:lvlJc w:val="left"/>
      <w:pPr>
        <w:ind w:left="6076" w:hanging="360"/>
      </w:pPr>
    </w:lvl>
    <w:lvl w:ilvl="5">
      <w:start w:val="1"/>
      <w:numFmt w:val="lowerRoman"/>
      <w:lvlText w:val="%6."/>
      <w:lvlJc w:val="right"/>
      <w:pPr>
        <w:ind w:left="6796" w:hanging="180"/>
      </w:pPr>
    </w:lvl>
    <w:lvl w:ilvl="6">
      <w:start w:val="1"/>
      <w:numFmt w:val="decimal"/>
      <w:lvlText w:val="%7."/>
      <w:lvlJc w:val="left"/>
      <w:pPr>
        <w:ind w:left="7516" w:hanging="360"/>
      </w:pPr>
    </w:lvl>
    <w:lvl w:ilvl="7">
      <w:start w:val="1"/>
      <w:numFmt w:val="lowerLetter"/>
      <w:lvlText w:val="%8."/>
      <w:lvlJc w:val="left"/>
      <w:pPr>
        <w:ind w:left="8236" w:hanging="360"/>
      </w:pPr>
    </w:lvl>
    <w:lvl w:ilvl="8">
      <w:start w:val="1"/>
      <w:numFmt w:val="lowerRoman"/>
      <w:lvlText w:val="%9."/>
      <w:lvlJc w:val="right"/>
      <w:pPr>
        <w:ind w:left="8956" w:hanging="180"/>
      </w:pPr>
    </w:lvl>
  </w:abstractNum>
  <w:num w:numId="1" w16cid:durableId="547643671">
    <w:abstractNumId w:val="26"/>
  </w:num>
  <w:num w:numId="2" w16cid:durableId="2143498823">
    <w:abstractNumId w:val="7"/>
  </w:num>
  <w:num w:numId="3" w16cid:durableId="1079986469">
    <w:abstractNumId w:val="22"/>
  </w:num>
  <w:num w:numId="4" w16cid:durableId="2108382401">
    <w:abstractNumId w:val="36"/>
  </w:num>
  <w:num w:numId="5" w16cid:durableId="1977296180">
    <w:abstractNumId w:val="16"/>
  </w:num>
  <w:num w:numId="6" w16cid:durableId="98333191">
    <w:abstractNumId w:val="29"/>
  </w:num>
  <w:num w:numId="7" w16cid:durableId="1229003096">
    <w:abstractNumId w:val="3"/>
  </w:num>
  <w:num w:numId="8" w16cid:durableId="955713798">
    <w:abstractNumId w:val="6"/>
  </w:num>
  <w:num w:numId="9" w16cid:durableId="48379333">
    <w:abstractNumId w:val="13"/>
  </w:num>
  <w:num w:numId="10" w16cid:durableId="352652922">
    <w:abstractNumId w:val="18"/>
  </w:num>
  <w:num w:numId="11" w16cid:durableId="1764180562">
    <w:abstractNumId w:val="0"/>
  </w:num>
  <w:num w:numId="12" w16cid:durableId="1658612282">
    <w:abstractNumId w:val="41"/>
  </w:num>
  <w:num w:numId="13" w16cid:durableId="299264636">
    <w:abstractNumId w:val="11"/>
  </w:num>
  <w:num w:numId="14" w16cid:durableId="548225358">
    <w:abstractNumId w:val="4"/>
  </w:num>
  <w:num w:numId="15" w16cid:durableId="1211460842">
    <w:abstractNumId w:val="2"/>
  </w:num>
  <w:num w:numId="16" w16cid:durableId="1104299565">
    <w:abstractNumId w:val="20"/>
  </w:num>
  <w:num w:numId="17" w16cid:durableId="1626348928">
    <w:abstractNumId w:val="21"/>
  </w:num>
  <w:num w:numId="18" w16cid:durableId="1908564242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616722648">
    <w:abstractNumId w:val="12"/>
  </w:num>
  <w:num w:numId="20" w16cid:durableId="599072428">
    <w:abstractNumId w:val="19"/>
  </w:num>
  <w:num w:numId="21" w16cid:durableId="774978321">
    <w:abstractNumId w:val="23"/>
  </w:num>
  <w:num w:numId="22" w16cid:durableId="1970234625">
    <w:abstractNumId w:val="32"/>
  </w:num>
  <w:num w:numId="23" w16cid:durableId="568687160">
    <w:abstractNumId w:val="5"/>
  </w:num>
  <w:num w:numId="24" w16cid:durableId="745609604">
    <w:abstractNumId w:val="14"/>
  </w:num>
  <w:num w:numId="25" w16cid:durableId="1190415637">
    <w:abstractNumId w:val="40"/>
  </w:num>
  <w:num w:numId="26" w16cid:durableId="622344747">
    <w:abstractNumId w:val="38"/>
  </w:num>
  <w:num w:numId="27" w16cid:durableId="594552749">
    <w:abstractNumId w:val="30"/>
  </w:num>
  <w:num w:numId="28" w16cid:durableId="120730988">
    <w:abstractNumId w:val="27"/>
  </w:num>
  <w:num w:numId="29" w16cid:durableId="837113181">
    <w:abstractNumId w:val="26"/>
  </w:num>
  <w:num w:numId="30" w16cid:durableId="361442198">
    <w:abstractNumId w:val="26"/>
  </w:num>
  <w:num w:numId="31" w16cid:durableId="126702047">
    <w:abstractNumId w:val="15"/>
  </w:num>
  <w:num w:numId="32" w16cid:durableId="1926455681">
    <w:abstractNumId w:val="31"/>
  </w:num>
  <w:num w:numId="33" w16cid:durableId="1110049753">
    <w:abstractNumId w:val="33"/>
  </w:num>
  <w:num w:numId="34" w16cid:durableId="601036174">
    <w:abstractNumId w:val="10"/>
  </w:num>
  <w:num w:numId="35" w16cid:durableId="335693095">
    <w:abstractNumId w:val="9"/>
  </w:num>
  <w:num w:numId="36" w16cid:durableId="835607259">
    <w:abstractNumId w:val="26"/>
  </w:num>
  <w:num w:numId="37" w16cid:durableId="1799832578">
    <w:abstractNumId w:val="25"/>
  </w:num>
  <w:num w:numId="38" w16cid:durableId="1194227626">
    <w:abstractNumId w:val="26"/>
  </w:num>
  <w:num w:numId="39" w16cid:durableId="1367102424">
    <w:abstractNumId w:val="10"/>
  </w:num>
  <w:num w:numId="40" w16cid:durableId="931014359">
    <w:abstractNumId w:val="26"/>
  </w:num>
  <w:num w:numId="41" w16cid:durableId="414133958">
    <w:abstractNumId w:val="26"/>
  </w:num>
  <w:num w:numId="42" w16cid:durableId="539514791">
    <w:abstractNumId w:val="26"/>
  </w:num>
  <w:num w:numId="43" w16cid:durableId="932393345">
    <w:abstractNumId w:val="17"/>
  </w:num>
  <w:num w:numId="44" w16cid:durableId="414330111">
    <w:abstractNumId w:val="26"/>
  </w:num>
  <w:num w:numId="45" w16cid:durableId="412168271">
    <w:abstractNumId w:val="8"/>
  </w:num>
  <w:num w:numId="46" w16cid:durableId="2100176099">
    <w:abstractNumId w:val="1"/>
  </w:num>
  <w:num w:numId="47" w16cid:durableId="1654946069">
    <w:abstractNumId w:val="28"/>
  </w:num>
  <w:num w:numId="48" w16cid:durableId="86585810">
    <w:abstractNumId w:val="34"/>
  </w:num>
  <w:num w:numId="49" w16cid:durableId="55863059">
    <w:abstractNumId w:val="15"/>
  </w:num>
  <w:num w:numId="50" w16cid:durableId="1015964778">
    <w:abstractNumId w:val="26"/>
  </w:num>
  <w:num w:numId="51" w16cid:durableId="463623047">
    <w:abstractNumId w:val="39"/>
  </w:num>
  <w:num w:numId="52" w16cid:durableId="573468028">
    <w:abstractNumId w:val="26"/>
  </w:num>
  <w:num w:numId="53" w16cid:durableId="1614363856">
    <w:abstractNumId w:val="26"/>
  </w:num>
  <w:num w:numId="54" w16cid:durableId="88040530">
    <w:abstractNumId w:val="26"/>
  </w:num>
  <w:num w:numId="55" w16cid:durableId="1791821032">
    <w:abstractNumId w:val="26"/>
  </w:num>
  <w:num w:numId="56" w16cid:durableId="1889993113">
    <w:abstractNumId w:val="26"/>
  </w:num>
  <w:num w:numId="57" w16cid:durableId="225461818">
    <w:abstractNumId w:val="26"/>
  </w:num>
  <w:num w:numId="58" w16cid:durableId="231427731">
    <w:abstractNumId w:val="26"/>
  </w:num>
  <w:num w:numId="59" w16cid:durableId="1909877572">
    <w:abstractNumId w:val="26"/>
  </w:num>
  <w:num w:numId="60" w16cid:durableId="1642611897">
    <w:abstractNumId w:val="26"/>
  </w:num>
  <w:num w:numId="61" w16cid:durableId="328796524">
    <w:abstractNumId w:val="26"/>
  </w:num>
  <w:num w:numId="62" w16cid:durableId="663507128">
    <w:abstractNumId w:val="24"/>
  </w:num>
  <w:num w:numId="63" w16cid:durableId="1499229734">
    <w:abstractNumId w:val="24"/>
  </w:num>
  <w:num w:numId="64" w16cid:durableId="471023078">
    <w:abstractNumId w:val="24"/>
  </w:num>
  <w:num w:numId="65" w16cid:durableId="1939486426">
    <w:abstractNumId w:val="24"/>
  </w:num>
  <w:num w:numId="66" w16cid:durableId="1332484616">
    <w:abstractNumId w:val="15"/>
  </w:num>
  <w:num w:numId="67" w16cid:durableId="1921717048">
    <w:abstractNumId w:val="37"/>
  </w:num>
  <w:num w:numId="68" w16cid:durableId="4716806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10D93"/>
    <w:rsid w:val="00155C90"/>
    <w:rsid w:val="003A0783"/>
    <w:rsid w:val="00460A54"/>
    <w:rsid w:val="00466BDF"/>
    <w:rsid w:val="0049640B"/>
    <w:rsid w:val="00510D93"/>
    <w:rsid w:val="00511357"/>
    <w:rsid w:val="00541992"/>
    <w:rsid w:val="005B6A7A"/>
    <w:rsid w:val="0066716F"/>
    <w:rsid w:val="00680889"/>
    <w:rsid w:val="006C50D1"/>
    <w:rsid w:val="008B556B"/>
    <w:rsid w:val="008C3B24"/>
    <w:rsid w:val="00AF16DA"/>
    <w:rsid w:val="00EA5492"/>
    <w:rsid w:val="00F33D4B"/>
    <w:rsid w:val="00F92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59527D"/>
  <w15:docId w15:val="{441BD42E-857D-4452-9947-0A045FED4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365F9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widowControl/>
      <w:numPr>
        <w:numId w:val="1"/>
      </w:numPr>
      <w:spacing w:line="360" w:lineRule="auto"/>
      <w:ind w:left="0" w:firstLine="709"/>
      <w:contextualSpacing/>
      <w:jc w:val="both"/>
      <w:outlineLvl w:val="1"/>
    </w:pPr>
    <w:rPr>
      <w:rFonts w:eastAsiaTheme="majorEastAsia"/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365F9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semiHidden/>
    <w:unhideWhenUsed/>
    <w:qFormat/>
    <w:pPr>
      <w:keepNext/>
      <w:widowControl/>
      <w:spacing w:before="240" w:after="60"/>
      <w:outlineLvl w:val="3"/>
    </w:pPr>
    <w:rPr>
      <w:b/>
      <w:bCs/>
      <w:sz w:val="28"/>
      <w:szCs w:val="28"/>
      <w:lang w:eastAsia="ru-RU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Pr>
      <w:i/>
      <w:iCs/>
      <w:color w:val="365F91" w:themeColor="accent1" w:themeShade="BF"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Pr>
      <w:i/>
      <w:iCs/>
      <w:color w:val="365F91" w:themeColor="accent1" w:themeShade="BF"/>
    </w:rPr>
  </w:style>
  <w:style w:type="character" w:styleId="aa">
    <w:name w:val="Intense Reference"/>
    <w:basedOn w:val="a0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ab">
    <w:name w:val="No Spacing"/>
    <w:basedOn w:val="a"/>
    <w:uiPriority w:val="1"/>
    <w:qFormat/>
  </w:style>
  <w:style w:type="character" w:styleId="ac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d">
    <w:name w:val="Emphasis"/>
    <w:basedOn w:val="a0"/>
    <w:uiPriority w:val="20"/>
    <w:qFormat/>
    <w:rPr>
      <w:i/>
      <w:iCs/>
    </w:rPr>
  </w:style>
  <w:style w:type="character" w:styleId="ae">
    <w:name w:val="Strong"/>
    <w:basedOn w:val="a0"/>
    <w:uiPriority w:val="22"/>
    <w:qFormat/>
    <w:rPr>
      <w:b/>
      <w:bCs/>
    </w:rPr>
  </w:style>
  <w:style w:type="character" w:styleId="af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0">
    <w:name w:val="Book Title"/>
    <w:basedOn w:val="a0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f1">
    <w:name w:val="caption"/>
    <w:basedOn w:val="a"/>
    <w:next w:val="a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paragraph" w:styleId="af2">
    <w:name w:val="footnote text"/>
    <w:basedOn w:val="a"/>
    <w:link w:val="af3"/>
    <w:uiPriority w:val="99"/>
    <w:semiHidden/>
    <w:unhideWhenUsed/>
    <w:rPr>
      <w:sz w:val="20"/>
      <w:szCs w:val="20"/>
    </w:rPr>
  </w:style>
  <w:style w:type="character" w:customStyle="1" w:styleId="af3">
    <w:name w:val="Текст сноски Знак"/>
    <w:basedOn w:val="a0"/>
    <w:link w:val="af2"/>
    <w:uiPriority w:val="99"/>
    <w:semiHidden/>
    <w:rPr>
      <w:sz w:val="20"/>
      <w:szCs w:val="20"/>
    </w:rPr>
  </w:style>
  <w:style w:type="character" w:styleId="af4">
    <w:name w:val="footnote reference"/>
    <w:basedOn w:val="a0"/>
    <w:uiPriority w:val="99"/>
    <w:semiHidden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  <w:szCs w:val="20"/>
    </w:rPr>
  </w:style>
  <w:style w:type="character" w:customStyle="1" w:styleId="af6">
    <w:name w:val="Текст концевой сноски Знак"/>
    <w:basedOn w:val="a0"/>
    <w:link w:val="af5"/>
    <w:uiPriority w:val="99"/>
    <w:semiHidden/>
    <w:rPr>
      <w:sz w:val="20"/>
      <w:szCs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8">
    <w:name w:val="Placeholder Text"/>
    <w:basedOn w:val="a0"/>
    <w:uiPriority w:val="99"/>
    <w:semiHidden/>
    <w:rPr>
      <w:color w:val="666666"/>
    </w:rPr>
  </w:style>
  <w:style w:type="paragraph" w:styleId="af9">
    <w:name w:val="TOC Heading"/>
    <w:uiPriority w:val="39"/>
    <w:unhideWhenUsed/>
  </w:style>
  <w:style w:type="paragraph" w:styleId="afa">
    <w:name w:val="table of figures"/>
    <w:basedOn w:val="a"/>
    <w:next w:val="a"/>
    <w:uiPriority w:val="99"/>
    <w:unhideWhenUsed/>
  </w:style>
  <w:style w:type="character" w:customStyle="1" w:styleId="40">
    <w:name w:val="Заголовок 4 Знак"/>
    <w:basedOn w:val="a0"/>
    <w:link w:val="4"/>
    <w:semiHidden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afb">
    <w:name w:val="Основной текст Знак"/>
    <w:basedOn w:val="a0"/>
    <w:uiPriority w:val="1"/>
    <w:rPr>
      <w:rFonts w:ascii="Times New Roman" w:eastAsia="Times New Roman" w:hAnsi="Times New Roman" w:cs="Times New Roman"/>
      <w:sz w:val="28"/>
      <w:szCs w:val="28"/>
    </w:rPr>
  </w:style>
  <w:style w:type="character" w:styleId="afc">
    <w:name w:val="Hyperlink"/>
    <w:uiPriority w:val="99"/>
    <w:unhideWhenUsed/>
    <w:rPr>
      <w:color w:val="0000FF"/>
      <w:u w:val="single"/>
    </w:rPr>
  </w:style>
  <w:style w:type="paragraph" w:styleId="24">
    <w:name w:val="toc 2"/>
    <w:basedOn w:val="a"/>
    <w:next w:val="a"/>
    <w:uiPriority w:val="39"/>
    <w:unhideWhenUsed/>
    <w:pPr>
      <w:widowControl/>
      <w:spacing w:after="100"/>
      <w:ind w:left="200"/>
    </w:pPr>
    <w:rPr>
      <w:sz w:val="20"/>
      <w:szCs w:val="20"/>
      <w:lang w:eastAsia="ru-RU"/>
    </w:rPr>
  </w:style>
  <w:style w:type="character" w:customStyle="1" w:styleId="20">
    <w:name w:val="Заголовок 2 Знак"/>
    <w:link w:val="2"/>
    <w:uiPriority w:val="9"/>
  </w:style>
  <w:style w:type="paragraph" w:styleId="afd">
    <w:name w:val="List Paragraph"/>
    <w:basedOn w:val="a"/>
    <w:link w:val="afe"/>
    <w:uiPriority w:val="34"/>
    <w:qFormat/>
    <w:pPr>
      <w:ind w:left="720"/>
      <w:contextualSpacing/>
    </w:pPr>
  </w:style>
  <w:style w:type="paragraph" w:styleId="aff">
    <w:name w:val="Normal (Web)"/>
    <w:basedOn w:val="a"/>
    <w:uiPriority w:val="99"/>
    <w:semiHidden/>
    <w:unhideWhenUsed/>
    <w:pPr>
      <w:widowControl/>
      <w:spacing w:before="100" w:beforeAutospacing="1" w:after="100" w:afterAutospacing="1"/>
    </w:pPr>
    <w:rPr>
      <w:sz w:val="24"/>
      <w:szCs w:val="24"/>
      <w:lang w:eastAsia="ru-RU"/>
    </w:rPr>
  </w:style>
  <w:style w:type="paragraph" w:styleId="aff0">
    <w:name w:val="Balloon Text"/>
    <w:basedOn w:val="a"/>
    <w:link w:val="aff1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f1">
    <w:name w:val="Текст выноски Знак"/>
    <w:link w:val="aff0"/>
    <w:uiPriority w:val="99"/>
    <w:semiHidden/>
    <w:rPr>
      <w:rFonts w:eastAsiaTheme="minorHAnsi"/>
      <w:sz w:val="28"/>
      <w:szCs w:val="28"/>
      <w:lang w:val="ru-RU"/>
    </w:rPr>
  </w:style>
  <w:style w:type="paragraph" w:styleId="HTML">
    <w:name w:val="HTML Preformatted"/>
    <w:basedOn w:val="a"/>
    <w:link w:val="HTML0"/>
    <w:uiPriority w:val="99"/>
    <w:semiHidden/>
    <w:unhideWhenUsed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Default">
    <w:name w:val="Default"/>
    <w:pPr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ff2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3">
    <w:name w:val="header"/>
    <w:basedOn w:val="a"/>
    <w:link w:val="aff4"/>
    <w:uiPriority w:val="99"/>
    <w:unhideWhenUsed/>
    <w:pPr>
      <w:tabs>
        <w:tab w:val="center" w:pos="4677"/>
        <w:tab w:val="right" w:pos="9355"/>
      </w:tabs>
    </w:pPr>
  </w:style>
  <w:style w:type="character" w:customStyle="1" w:styleId="aff4">
    <w:name w:val="Верхний колонтитул Знак"/>
    <w:basedOn w:val="a0"/>
    <w:link w:val="aff3"/>
    <w:uiPriority w:val="99"/>
    <w:rPr>
      <w:rFonts w:ascii="Times New Roman" w:eastAsia="Times New Roman" w:hAnsi="Times New Roman" w:cs="Times New Roman"/>
    </w:rPr>
  </w:style>
  <w:style w:type="paragraph" w:styleId="aff5">
    <w:name w:val="footer"/>
    <w:basedOn w:val="a"/>
    <w:link w:val="aff6"/>
    <w:uiPriority w:val="99"/>
    <w:unhideWhenUsed/>
    <w:pPr>
      <w:tabs>
        <w:tab w:val="center" w:pos="4677"/>
        <w:tab w:val="right" w:pos="9355"/>
      </w:tabs>
    </w:pPr>
  </w:style>
  <w:style w:type="character" w:customStyle="1" w:styleId="aff6">
    <w:name w:val="Нижний колонтитул Знак"/>
    <w:basedOn w:val="a0"/>
    <w:link w:val="aff5"/>
    <w:uiPriority w:val="99"/>
    <w:rPr>
      <w:rFonts w:ascii="Times New Roman" w:eastAsia="Times New Roman" w:hAnsi="Times New Roman" w:cs="Times New Roman"/>
    </w:rPr>
  </w:style>
  <w:style w:type="character" w:styleId="aff7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character" w:customStyle="1" w:styleId="token">
    <w:name w:val="token"/>
    <w:basedOn w:val="a0"/>
  </w:style>
  <w:style w:type="paragraph" w:customStyle="1" w:styleId="aff8">
    <w:name w:val="ТекстГОСТ"/>
    <w:basedOn w:val="a"/>
    <w:qFormat/>
    <w:pPr>
      <w:widowControl/>
      <w:spacing w:line="360" w:lineRule="auto"/>
      <w:ind w:firstLine="708"/>
      <w:jc w:val="both"/>
    </w:pPr>
    <w:rPr>
      <w:rFonts w:eastAsiaTheme="minorHAnsi"/>
      <w:sz w:val="28"/>
      <w:szCs w:val="28"/>
    </w:rPr>
  </w:style>
  <w:style w:type="paragraph" w:customStyle="1" w:styleId="aff9">
    <w:name w:val="Список трехуровенный"/>
    <w:basedOn w:val="Default"/>
    <w:qFormat/>
    <w:pPr>
      <w:numPr>
        <w:ilvl w:val="2"/>
      </w:num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line="360" w:lineRule="auto"/>
      <w:ind w:firstLine="709"/>
      <w:contextualSpacing/>
      <w:jc w:val="both"/>
    </w:pPr>
    <w:rPr>
      <w:color w:val="auto"/>
      <w:sz w:val="28"/>
      <w:szCs w:val="28"/>
    </w:rPr>
  </w:style>
  <w:style w:type="paragraph" w:customStyle="1" w:styleId="afe">
    <w:name w:val="Абзац списка Знак"/>
    <w:basedOn w:val="a5"/>
    <w:link w:val="afd"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contextualSpacing/>
      <w:jc w:val="center"/>
    </w:pPr>
    <w:rPr>
      <w:color w:val="000000" w:themeColor="text1"/>
      <w:spacing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5.png"/><Relationship Id="rId18" Type="http://schemas.openxmlformats.org/officeDocument/2006/relationships/image" Target="media/image10.jpe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jpe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5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10" Type="http://schemas.openxmlformats.org/officeDocument/2006/relationships/image" Target="media/image2.png"/><Relationship Id="rId19" Type="http://schemas.openxmlformats.org/officeDocument/2006/relationships/image" Target="media/image11.jpe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6.jpeg"/><Relationship Id="rId22" Type="http://schemas.openxmlformats.org/officeDocument/2006/relationships/image" Target="media/image14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  <w:guid w:val="{6DD2ADD7-074A-453F-BDFA-F3B09940D49C}"/>
      </w:docPartPr>
      <w:docPartBody>
        <w:p w:rsidR="0028464D" w:rsidRDefault="00000000">
          <w:r>
            <w:t>Введите ваш текст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25EA1" w:rsidRDefault="00425EA1">
      <w:r>
        <w:separator/>
      </w:r>
    </w:p>
  </w:endnote>
  <w:endnote w:type="continuationSeparator" w:id="0">
    <w:p w:rsidR="00425EA1" w:rsidRDefault="00425EA1"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MT">
    <w:charset w:val="00"/>
    <w:family w:val="auto"/>
    <w:pitch w:val="default"/>
  </w:font>
  <w:font w:name="TimesNewRomanPSMT"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25EA1" w:rsidRDefault="00425EA1">
      <w:r>
        <w:separator/>
      </w:r>
    </w:p>
  </w:footnote>
  <w:footnote w:type="continuationSeparator" w:id="0">
    <w:p w:rsidR="00425EA1" w:rsidRDefault="00425EA1"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8464D"/>
    <w:rsid w:val="0028464D"/>
    <w:rsid w:val="00425EA1"/>
    <w:rsid w:val="00680889"/>
    <w:rsid w:val="008C3B24"/>
    <w:rsid w:val="00AF1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character" w:styleId="a9">
    <w:name w:val="Intense Emphasis"/>
    <w:basedOn w:val="a0"/>
    <w:uiPriority w:val="21"/>
    <w:qFormat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ad">
    <w:name w:val="No Spacing"/>
    <w:basedOn w:val="a"/>
    <w:uiPriority w:val="1"/>
    <w:qFormat/>
  </w:style>
  <w:style w:type="character" w:styleId="ae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f">
    <w:name w:val="Emphasis"/>
    <w:basedOn w:val="a0"/>
    <w:uiPriority w:val="20"/>
    <w:qFormat/>
    <w:rPr>
      <w:i/>
      <w:iCs/>
    </w:rPr>
  </w:style>
  <w:style w:type="character" w:styleId="af0">
    <w:name w:val="Strong"/>
    <w:basedOn w:val="a0"/>
    <w:uiPriority w:val="22"/>
    <w:qFormat/>
    <w:rPr>
      <w:b/>
      <w:bCs/>
    </w:rPr>
  </w:style>
  <w:style w:type="character" w:styleId="af1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2">
    <w:name w:val="Book Title"/>
    <w:basedOn w:val="a0"/>
    <w:uiPriority w:val="33"/>
    <w:qFormat/>
    <w:rPr>
      <w:b/>
      <w:bCs/>
      <w:i/>
      <w:iCs/>
      <w:spacing w:val="5"/>
    </w:rPr>
  </w:style>
  <w:style w:type="paragraph" w:styleId="af3">
    <w:name w:val="header"/>
    <w:basedOn w:val="a"/>
    <w:link w:val="af4"/>
    <w:uiPriority w:val="99"/>
    <w:unhideWhenUsed/>
    <w:pPr>
      <w:tabs>
        <w:tab w:val="center" w:pos="4844"/>
        <w:tab w:val="right" w:pos="9689"/>
      </w:tabs>
    </w:pPr>
  </w:style>
  <w:style w:type="character" w:customStyle="1" w:styleId="af4">
    <w:name w:val="Верхний колонтитул Знак"/>
    <w:basedOn w:val="a0"/>
    <w:link w:val="af3"/>
    <w:uiPriority w:val="99"/>
  </w:style>
  <w:style w:type="paragraph" w:styleId="af5">
    <w:name w:val="footer"/>
    <w:basedOn w:val="a"/>
    <w:link w:val="af6"/>
    <w:uiPriority w:val="99"/>
    <w:unhideWhenUsed/>
    <w:pPr>
      <w:tabs>
        <w:tab w:val="center" w:pos="4844"/>
        <w:tab w:val="right" w:pos="9689"/>
      </w:tabs>
    </w:pPr>
  </w:style>
  <w:style w:type="character" w:customStyle="1" w:styleId="af6">
    <w:name w:val="Нижний колонтитул Знак"/>
    <w:basedOn w:val="a0"/>
    <w:link w:val="af5"/>
    <w:uiPriority w:val="99"/>
  </w:style>
  <w:style w:type="paragraph" w:styleId="af7">
    <w:name w:val="caption"/>
    <w:basedOn w:val="a"/>
    <w:next w:val="a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paragraph" w:styleId="af8">
    <w:name w:val="footnote text"/>
    <w:basedOn w:val="a"/>
    <w:link w:val="af9"/>
    <w:uiPriority w:val="99"/>
    <w:semiHidden/>
    <w:unhideWhenUsed/>
  </w:style>
  <w:style w:type="character" w:customStyle="1" w:styleId="af9">
    <w:name w:val="Текст сноски Знак"/>
    <w:basedOn w:val="a0"/>
    <w:link w:val="af8"/>
    <w:uiPriority w:val="99"/>
    <w:semiHidden/>
    <w:rPr>
      <w:sz w:val="20"/>
      <w:szCs w:val="20"/>
    </w:rPr>
  </w:style>
  <w:style w:type="character" w:styleId="afa">
    <w:name w:val="footnote reference"/>
    <w:basedOn w:val="a0"/>
    <w:uiPriority w:val="99"/>
    <w:semiHidden/>
    <w:unhideWhenUsed/>
    <w:rPr>
      <w:vertAlign w:val="superscript"/>
    </w:rPr>
  </w:style>
  <w:style w:type="paragraph" w:styleId="afb">
    <w:name w:val="endnote text"/>
    <w:basedOn w:val="a"/>
    <w:link w:val="afc"/>
    <w:uiPriority w:val="99"/>
    <w:semiHidden/>
    <w:unhideWhenUsed/>
  </w:style>
  <w:style w:type="character" w:customStyle="1" w:styleId="afc">
    <w:name w:val="Текст концевой сноски Знак"/>
    <w:basedOn w:val="a0"/>
    <w:link w:val="afb"/>
    <w:uiPriority w:val="99"/>
    <w:semiHidden/>
    <w:rPr>
      <w:sz w:val="20"/>
      <w:szCs w:val="20"/>
    </w:rPr>
  </w:style>
  <w:style w:type="character" w:styleId="afd">
    <w:name w:val="endnote reference"/>
    <w:basedOn w:val="a0"/>
    <w:uiPriority w:val="99"/>
    <w:semiHidden/>
    <w:unhideWhenUsed/>
    <w:rPr>
      <w:vertAlign w:val="superscript"/>
    </w:rPr>
  </w:style>
  <w:style w:type="character" w:styleId="afe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f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f0">
    <w:name w:val="Placeholder Text"/>
    <w:basedOn w:val="a0"/>
    <w:uiPriority w:val="99"/>
    <w:semiHidden/>
    <w:rPr>
      <w:color w:val="666666"/>
    </w:rPr>
  </w:style>
  <w:style w:type="paragraph" w:styleId="aff1">
    <w:name w:val="TOC Heading"/>
    <w:uiPriority w:val="39"/>
    <w:unhideWhenUsed/>
  </w:style>
  <w:style w:type="paragraph" w:styleId="aff2">
    <w:name w:val="table of figures"/>
    <w:basedOn w:val="a"/>
    <w:next w:val="a"/>
    <w:uiPriority w:val="99"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E266D6-CE7E-44B4-ABF2-57F50A506C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20</Pages>
  <Words>1114</Words>
  <Characters>6355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Никита Перевощиков</dc:creator>
  <cp:lastModifiedBy>Захар Чудновский</cp:lastModifiedBy>
  <cp:revision>268</cp:revision>
  <dcterms:created xsi:type="dcterms:W3CDTF">2023-09-20T08:30:00Z</dcterms:created>
  <dcterms:modified xsi:type="dcterms:W3CDTF">2025-12-14T18:25:00Z</dcterms:modified>
</cp:coreProperties>
</file>