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4127A" w14:textId="1899A131" w:rsidR="00D34434" w:rsidRDefault="004A010A" w:rsidP="004A010A">
      <w:pPr>
        <w:jc w:val="center"/>
        <w:rPr>
          <w:b/>
          <w:bCs/>
          <w:sz w:val="40"/>
          <w:szCs w:val="40"/>
        </w:rPr>
      </w:pPr>
      <w:r w:rsidRPr="004A010A">
        <w:rPr>
          <w:b/>
          <w:bCs/>
          <w:sz w:val="40"/>
          <w:szCs w:val="40"/>
        </w:rPr>
        <w:t>5. Bootování operačního systému a souborové systémy</w:t>
      </w:r>
    </w:p>
    <w:p w14:paraId="58C981D5" w14:textId="4586A896" w:rsidR="004A010A" w:rsidRDefault="004A010A" w:rsidP="004A010A">
      <w:pPr>
        <w:jc w:val="center"/>
        <w:rPr>
          <w:b/>
          <w:bCs/>
          <w:sz w:val="40"/>
          <w:szCs w:val="40"/>
        </w:rPr>
      </w:pPr>
    </w:p>
    <w:p w14:paraId="59FE6506" w14:textId="22A90237" w:rsidR="004A010A" w:rsidRDefault="004A010A" w:rsidP="004A010A">
      <w:pPr>
        <w:rPr>
          <w:sz w:val="24"/>
          <w:szCs w:val="24"/>
        </w:rPr>
      </w:pPr>
      <w:r>
        <w:rPr>
          <w:sz w:val="24"/>
          <w:szCs w:val="24"/>
        </w:rPr>
        <w:t xml:space="preserve">Master 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 xml:space="preserve"> sektor, fáze bootování operačního systému, geometrie pevných disků, metody přístupu na disk, souborový systém FAT32, souborový systém NTFS, linuxové souborové systémy (ext2, ext3)</w:t>
      </w:r>
    </w:p>
    <w:p w14:paraId="02C3A660" w14:textId="77777777" w:rsidR="008C6EA8" w:rsidRDefault="008C6EA8" w:rsidP="008C6EA8">
      <w:pPr>
        <w:rPr>
          <w:sz w:val="24"/>
          <w:szCs w:val="24"/>
        </w:rPr>
      </w:pPr>
    </w:p>
    <w:p w14:paraId="0E5BD978" w14:textId="68E31DD2" w:rsidR="008C6EA8" w:rsidRPr="0028180E" w:rsidRDefault="008C6EA8" w:rsidP="0082619A">
      <w:pPr>
        <w:ind w:firstLine="708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28180E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Master </w:t>
      </w:r>
      <w:proofErr w:type="spellStart"/>
      <w:r w:rsidR="00F65369" w:rsidRPr="0028180E">
        <w:rPr>
          <w:rFonts w:asciiTheme="majorHAnsi" w:hAnsiTheme="majorHAnsi" w:cstheme="majorHAnsi"/>
          <w:b/>
          <w:bCs/>
          <w:sz w:val="32"/>
          <w:szCs w:val="32"/>
          <w:u w:val="single"/>
        </w:rPr>
        <w:t>b</w:t>
      </w:r>
      <w:r w:rsidRPr="0028180E">
        <w:rPr>
          <w:rFonts w:asciiTheme="majorHAnsi" w:hAnsiTheme="majorHAnsi" w:cstheme="majorHAnsi"/>
          <w:b/>
          <w:bCs/>
          <w:sz w:val="32"/>
          <w:szCs w:val="32"/>
          <w:u w:val="single"/>
        </w:rPr>
        <w:t>oot</w:t>
      </w:r>
      <w:proofErr w:type="spellEnd"/>
      <w:r w:rsidRPr="0028180E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</w:t>
      </w:r>
      <w:proofErr w:type="spellStart"/>
      <w:r w:rsidR="00F65369" w:rsidRPr="0028180E">
        <w:rPr>
          <w:rFonts w:asciiTheme="majorHAnsi" w:hAnsiTheme="majorHAnsi" w:cstheme="majorHAnsi"/>
          <w:b/>
          <w:bCs/>
          <w:sz w:val="32"/>
          <w:szCs w:val="32"/>
          <w:u w:val="single"/>
        </w:rPr>
        <w:t>r</w:t>
      </w:r>
      <w:r w:rsidRPr="0028180E">
        <w:rPr>
          <w:rFonts w:asciiTheme="majorHAnsi" w:hAnsiTheme="majorHAnsi" w:cstheme="majorHAnsi"/>
          <w:b/>
          <w:bCs/>
          <w:sz w:val="32"/>
          <w:szCs w:val="32"/>
          <w:u w:val="single"/>
        </w:rPr>
        <w:t>ecord</w:t>
      </w:r>
      <w:proofErr w:type="spellEnd"/>
    </w:p>
    <w:p w14:paraId="0D2687BD" w14:textId="097C3EC1" w:rsidR="00F65369" w:rsidRPr="00F65369" w:rsidRDefault="00F65369" w:rsidP="00F6536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Master 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 = </w:t>
      </w:r>
      <w:r w:rsidRPr="00F65369">
        <w:rPr>
          <w:b/>
          <w:bCs/>
          <w:sz w:val="24"/>
          <w:szCs w:val="24"/>
        </w:rPr>
        <w:t>hlavní spouštěcí záznam</w:t>
      </w:r>
      <w:r w:rsidR="0028180E">
        <w:rPr>
          <w:sz w:val="24"/>
          <w:szCs w:val="24"/>
        </w:rPr>
        <w:t xml:space="preserve"> ( obdoba </w:t>
      </w:r>
      <w:proofErr w:type="spellStart"/>
      <w:r w:rsidR="0028180E">
        <w:rPr>
          <w:sz w:val="24"/>
          <w:szCs w:val="24"/>
        </w:rPr>
        <w:t>boot</w:t>
      </w:r>
      <w:proofErr w:type="spellEnd"/>
      <w:r w:rsidR="0028180E">
        <w:rPr>
          <w:sz w:val="24"/>
          <w:szCs w:val="24"/>
        </w:rPr>
        <w:t xml:space="preserve"> sektoru).</w:t>
      </w:r>
    </w:p>
    <w:p w14:paraId="666A05A7" w14:textId="2426BAC5" w:rsidR="008C6EA8" w:rsidRDefault="008C6EA8" w:rsidP="008C6EA8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umístěn v </w:t>
      </w:r>
      <w:r w:rsidRPr="0028180E">
        <w:rPr>
          <w:b/>
          <w:bCs/>
          <w:sz w:val="24"/>
          <w:szCs w:val="24"/>
        </w:rPr>
        <w:t>prvním sektoru pevného disku</w:t>
      </w:r>
      <w:r>
        <w:rPr>
          <w:sz w:val="24"/>
          <w:szCs w:val="24"/>
        </w:rPr>
        <w:t xml:space="preserve"> (nebo obdobného média), tj. na jeho úplném začátku.</w:t>
      </w:r>
    </w:p>
    <w:p w14:paraId="7CD7CC2A" w14:textId="20A9B5B2" w:rsidR="008C6EA8" w:rsidRDefault="008C6EA8" w:rsidP="008C6EA8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Jeho velikost je </w:t>
      </w:r>
      <w:r w:rsidRPr="0028180E">
        <w:rPr>
          <w:b/>
          <w:bCs/>
          <w:sz w:val="24"/>
          <w:szCs w:val="24"/>
        </w:rPr>
        <w:t>512 bajtů</w:t>
      </w:r>
      <w:r>
        <w:rPr>
          <w:sz w:val="24"/>
          <w:szCs w:val="24"/>
        </w:rPr>
        <w:t xml:space="preserve"> a je v něm umístěn:</w:t>
      </w:r>
    </w:p>
    <w:p w14:paraId="7041D861" w14:textId="22B84E93" w:rsidR="008C6EA8" w:rsidRDefault="008C6EA8" w:rsidP="008C6EA8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Zavaděč OS, kterému BIOS předává při startu počítače řízení</w:t>
      </w:r>
    </w:p>
    <w:p w14:paraId="11100ACD" w14:textId="13AB1BD2" w:rsidR="008C6EA8" w:rsidRDefault="008C6EA8" w:rsidP="008C6EA8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Tabulka rozdělení disku na logické části (oddíly) – </w:t>
      </w:r>
      <w:proofErr w:type="spellStart"/>
      <w:r>
        <w:rPr>
          <w:sz w:val="24"/>
          <w:szCs w:val="24"/>
        </w:rPr>
        <w:t>partition</w:t>
      </w:r>
      <w:proofErr w:type="spellEnd"/>
      <w:r>
        <w:rPr>
          <w:sz w:val="24"/>
          <w:szCs w:val="24"/>
        </w:rPr>
        <w:t xml:space="preserve"> table</w:t>
      </w:r>
    </w:p>
    <w:p w14:paraId="22137AE3" w14:textId="26570688" w:rsidR="008C6EA8" w:rsidRPr="008C6EA8" w:rsidRDefault="008C6EA8" w:rsidP="008C6EA8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Číselný identifikátor disku</w:t>
      </w:r>
    </w:p>
    <w:p w14:paraId="4F7F4AEE" w14:textId="7F20C069" w:rsidR="008C6EA8" w:rsidRDefault="008C6EA8" w:rsidP="008C6EA8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MBR dokáže adresovat </w:t>
      </w:r>
      <w:r w:rsidRPr="0028180E">
        <w:rPr>
          <w:b/>
          <w:bCs/>
          <w:sz w:val="24"/>
          <w:szCs w:val="24"/>
        </w:rPr>
        <w:t>maximálně 2 TB disky</w:t>
      </w:r>
      <w:r>
        <w:rPr>
          <w:sz w:val="24"/>
          <w:szCs w:val="24"/>
        </w:rPr>
        <w:t xml:space="preserve">. Jeho nástupcem je </w:t>
      </w:r>
      <w:r w:rsidRPr="0028180E">
        <w:rPr>
          <w:sz w:val="24"/>
          <w:szCs w:val="24"/>
        </w:rPr>
        <w:t>GPT</w:t>
      </w:r>
      <w:r w:rsidR="00F65369">
        <w:rPr>
          <w:sz w:val="24"/>
          <w:szCs w:val="24"/>
        </w:rPr>
        <w:t xml:space="preserve"> (GUID </w:t>
      </w:r>
      <w:proofErr w:type="spellStart"/>
      <w:r w:rsidR="00F65369">
        <w:rPr>
          <w:sz w:val="24"/>
          <w:szCs w:val="24"/>
        </w:rPr>
        <w:t>Partition</w:t>
      </w:r>
      <w:proofErr w:type="spellEnd"/>
      <w:r w:rsidR="00F65369">
        <w:rPr>
          <w:sz w:val="24"/>
          <w:szCs w:val="24"/>
        </w:rPr>
        <w:t xml:space="preserve"> Table).</w:t>
      </w:r>
    </w:p>
    <w:p w14:paraId="22D34B1C" w14:textId="3A3FF4DD" w:rsidR="008C6EA8" w:rsidRDefault="00F65369" w:rsidP="008C6EA8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Master 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 je vždy uložen na samém počátku disku (podle Cylindr-Hlava-Sektor = 0-0-1, podle LBA v sektoru 0) a skládá se ze 2 hlavních částí.</w:t>
      </w:r>
    </w:p>
    <w:p w14:paraId="6D37BCF7" w14:textId="42A1912F" w:rsidR="008C6EA8" w:rsidRPr="0028180E" w:rsidRDefault="008C6EA8" w:rsidP="008C6EA8">
      <w:pPr>
        <w:rPr>
          <w:b/>
          <w:bCs/>
          <w:sz w:val="28"/>
          <w:szCs w:val="28"/>
        </w:rPr>
      </w:pPr>
      <w:r w:rsidRPr="0028180E">
        <w:rPr>
          <w:b/>
          <w:bCs/>
          <w:sz w:val="28"/>
          <w:szCs w:val="28"/>
        </w:rPr>
        <w:t>Hlavní tabulka rozdělení disku (MPT)</w:t>
      </w:r>
    </w:p>
    <w:p w14:paraId="4B4B9C2E" w14:textId="1507D6EB" w:rsidR="00F65369" w:rsidRPr="0028180E" w:rsidRDefault="00F65369" w:rsidP="00F65369">
      <w:pPr>
        <w:pStyle w:val="Odstavecseseznamem"/>
        <w:numPr>
          <w:ilvl w:val="0"/>
          <w:numId w:val="1"/>
        </w:numPr>
        <w:rPr>
          <w:b/>
          <w:bCs/>
          <w:sz w:val="24"/>
          <w:szCs w:val="24"/>
        </w:rPr>
      </w:pPr>
      <w:r w:rsidRPr="0028180E">
        <w:rPr>
          <w:b/>
          <w:bCs/>
          <w:sz w:val="24"/>
          <w:szCs w:val="24"/>
        </w:rPr>
        <w:t xml:space="preserve">Master </w:t>
      </w:r>
      <w:proofErr w:type="spellStart"/>
      <w:r w:rsidRPr="0028180E">
        <w:rPr>
          <w:b/>
          <w:bCs/>
          <w:sz w:val="24"/>
          <w:szCs w:val="24"/>
        </w:rPr>
        <w:t>Partition</w:t>
      </w:r>
      <w:proofErr w:type="spellEnd"/>
      <w:r w:rsidRPr="0028180E">
        <w:rPr>
          <w:b/>
          <w:bCs/>
          <w:sz w:val="24"/>
          <w:szCs w:val="24"/>
        </w:rPr>
        <w:t xml:space="preserve"> Table</w:t>
      </w:r>
    </w:p>
    <w:p w14:paraId="68CCB462" w14:textId="577B0443" w:rsidR="00F65369" w:rsidRDefault="00F65369" w:rsidP="00F6536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Obsahuje </w:t>
      </w:r>
      <w:r w:rsidRPr="0028180E">
        <w:rPr>
          <w:b/>
          <w:bCs/>
          <w:sz w:val="24"/>
          <w:szCs w:val="24"/>
        </w:rPr>
        <w:t>seznam logických oddílů</w:t>
      </w:r>
      <w:r>
        <w:rPr>
          <w:sz w:val="24"/>
          <w:szCs w:val="24"/>
        </w:rPr>
        <w:t xml:space="preserve"> na daném fyzickém disku a </w:t>
      </w:r>
      <w:r w:rsidRPr="0028180E">
        <w:rPr>
          <w:b/>
          <w:bCs/>
          <w:sz w:val="24"/>
          <w:szCs w:val="24"/>
        </w:rPr>
        <w:t>informace o umístění zaváděcích sektorů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 xml:space="preserve"> sektorů) jednotlivých disků.</w:t>
      </w:r>
    </w:p>
    <w:p w14:paraId="255F564F" w14:textId="4D72ABFF" w:rsidR="00F65369" w:rsidRDefault="00F65369" w:rsidP="00F6536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Tato tabulka může obsahovat </w:t>
      </w:r>
      <w:r w:rsidRPr="00F65369">
        <w:rPr>
          <w:b/>
          <w:bCs/>
          <w:sz w:val="24"/>
          <w:szCs w:val="24"/>
        </w:rPr>
        <w:t>MAXIMÁLNĚ 4 ZÁZNAMY</w:t>
      </w:r>
      <w:r>
        <w:rPr>
          <w:sz w:val="24"/>
          <w:szCs w:val="24"/>
        </w:rPr>
        <w:t xml:space="preserve"> – je-li potřeba disk rozdělit na více logických oblastí, potom některý ze 4 záznamů odkazuje na </w:t>
      </w:r>
      <w:r w:rsidRPr="0028180E">
        <w:rPr>
          <w:b/>
          <w:bCs/>
          <w:sz w:val="24"/>
          <w:szCs w:val="24"/>
        </w:rPr>
        <w:t xml:space="preserve">tzv. </w:t>
      </w:r>
      <w:proofErr w:type="spellStart"/>
      <w:r w:rsidRPr="0028180E">
        <w:rPr>
          <w:b/>
          <w:bCs/>
          <w:sz w:val="24"/>
          <w:szCs w:val="24"/>
        </w:rPr>
        <w:t>Extended</w:t>
      </w:r>
      <w:proofErr w:type="spellEnd"/>
      <w:r w:rsidRPr="0028180E">
        <w:rPr>
          <w:b/>
          <w:bCs/>
          <w:sz w:val="24"/>
          <w:szCs w:val="24"/>
        </w:rPr>
        <w:t xml:space="preserve"> </w:t>
      </w:r>
      <w:proofErr w:type="spellStart"/>
      <w:r w:rsidRPr="0028180E">
        <w:rPr>
          <w:b/>
          <w:bCs/>
          <w:sz w:val="24"/>
          <w:szCs w:val="24"/>
        </w:rPr>
        <w:t>partition</w:t>
      </w:r>
      <w:proofErr w:type="spellEnd"/>
      <w:r w:rsidRPr="0028180E">
        <w:rPr>
          <w:b/>
          <w:bCs/>
          <w:sz w:val="24"/>
          <w:szCs w:val="24"/>
        </w:rPr>
        <w:t xml:space="preserve"> table</w:t>
      </w:r>
      <w:r>
        <w:rPr>
          <w:sz w:val="24"/>
          <w:szCs w:val="24"/>
        </w:rPr>
        <w:t xml:space="preserve"> (rozšířená tabulka rozdělení disku), která může obsahovat až 4 záznamy.</w:t>
      </w:r>
    </w:p>
    <w:p w14:paraId="433D22D0" w14:textId="6BFBF799" w:rsidR="00F65369" w:rsidRDefault="00F65369" w:rsidP="00F6536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Disk se dělí na </w:t>
      </w:r>
      <w:r w:rsidRPr="0028180E">
        <w:rPr>
          <w:b/>
          <w:bCs/>
          <w:sz w:val="24"/>
          <w:szCs w:val="24"/>
        </w:rPr>
        <w:t>primární oddíly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partition</w:t>
      </w:r>
      <w:proofErr w:type="spellEnd"/>
      <w:r>
        <w:rPr>
          <w:sz w:val="24"/>
          <w:szCs w:val="24"/>
        </w:rPr>
        <w:t xml:space="preserve">), jeden oddíl z nich může být označený jako </w:t>
      </w:r>
      <w:r w:rsidRPr="0028180E">
        <w:rPr>
          <w:b/>
          <w:bCs/>
          <w:sz w:val="24"/>
          <w:szCs w:val="24"/>
        </w:rPr>
        <w:t>rozšířený oddíl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extended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partition</w:t>
      </w:r>
      <w:proofErr w:type="spellEnd"/>
      <w:r>
        <w:rPr>
          <w:sz w:val="24"/>
          <w:szCs w:val="24"/>
        </w:rPr>
        <w:t>) – v </w:t>
      </w:r>
      <w:proofErr w:type="spellStart"/>
      <w:r>
        <w:rPr>
          <w:sz w:val="24"/>
          <w:szCs w:val="24"/>
        </w:rPr>
        <w:t>rožšířeném</w:t>
      </w:r>
      <w:proofErr w:type="spellEnd"/>
      <w:r>
        <w:rPr>
          <w:sz w:val="24"/>
          <w:szCs w:val="24"/>
        </w:rPr>
        <w:t xml:space="preserve"> oddíle lze vytvořit „libovolný“ počet logických oddílů (omezený velikostí disku či možnostmi OS).</w:t>
      </w:r>
    </w:p>
    <w:p w14:paraId="3C56A184" w14:textId="0191D550" w:rsidR="00F65369" w:rsidRPr="0028180E" w:rsidRDefault="00F65369" w:rsidP="00F65369">
      <w:pPr>
        <w:rPr>
          <w:b/>
          <w:bCs/>
          <w:sz w:val="28"/>
          <w:szCs w:val="28"/>
        </w:rPr>
      </w:pPr>
      <w:r w:rsidRPr="0028180E">
        <w:rPr>
          <w:b/>
          <w:bCs/>
          <w:sz w:val="28"/>
          <w:szCs w:val="28"/>
        </w:rPr>
        <w:t>Hlavní spouštěcí kód – kód zavaděče</w:t>
      </w:r>
    </w:p>
    <w:p w14:paraId="52B11655" w14:textId="67FE4C6E" w:rsidR="00F65369" w:rsidRPr="0028180E" w:rsidRDefault="00F65369" w:rsidP="00F6536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28180E">
        <w:rPr>
          <w:sz w:val="24"/>
          <w:szCs w:val="24"/>
        </w:rPr>
        <w:t xml:space="preserve">Jedná se o krátký úsek kódu, který je při startu počítače zaveden </w:t>
      </w:r>
      <w:proofErr w:type="spellStart"/>
      <w:r w:rsidRPr="0028180E">
        <w:rPr>
          <w:sz w:val="24"/>
          <w:szCs w:val="24"/>
        </w:rPr>
        <w:t>BIOSem</w:t>
      </w:r>
      <w:proofErr w:type="spellEnd"/>
      <w:r w:rsidRPr="0028180E">
        <w:rPr>
          <w:sz w:val="24"/>
          <w:szCs w:val="24"/>
        </w:rPr>
        <w:t xml:space="preserve"> do paměti počítače a následně je spuštěn.</w:t>
      </w:r>
    </w:p>
    <w:p w14:paraId="21C70ECD" w14:textId="5824AF88" w:rsidR="0028180E" w:rsidRDefault="00F65369" w:rsidP="00F65369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Jeho úkolem je načíst do paměti zaváděcí (</w:t>
      </w:r>
      <w:proofErr w:type="spellStart"/>
      <w:r>
        <w:rPr>
          <w:sz w:val="24"/>
          <w:szCs w:val="24"/>
        </w:rPr>
        <w:t>boot</w:t>
      </w:r>
      <w:proofErr w:type="spellEnd"/>
      <w:r>
        <w:rPr>
          <w:sz w:val="24"/>
          <w:szCs w:val="24"/>
        </w:rPr>
        <w:t xml:space="preserve">) sektor z oddílu, </w:t>
      </w:r>
      <w:r w:rsidR="0028180E">
        <w:rPr>
          <w:sz w:val="24"/>
          <w:szCs w:val="24"/>
        </w:rPr>
        <w:t>ze kterého má být zaveden OS a spustit ho.</w:t>
      </w:r>
    </w:p>
    <w:p w14:paraId="1770A989" w14:textId="39D0A014" w:rsidR="00F65369" w:rsidRPr="007A7CA8" w:rsidRDefault="0028180E" w:rsidP="0082619A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sz w:val="24"/>
          <w:szCs w:val="24"/>
        </w:rPr>
        <w:br w:type="page"/>
      </w:r>
      <w:r w:rsidRPr="007A7CA8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Fáze bootování operačního systému</w:t>
      </w:r>
    </w:p>
    <w:p w14:paraId="35A01EE5" w14:textId="34F14242" w:rsidR="0028180E" w:rsidRPr="007A7CA8" w:rsidRDefault="0028180E" w:rsidP="0028180E">
      <w:pPr>
        <w:pStyle w:val="Odstavecseseznamem"/>
        <w:numPr>
          <w:ilvl w:val="0"/>
          <w:numId w:val="1"/>
        </w:numPr>
        <w:rPr>
          <w:b/>
          <w:bCs/>
          <w:sz w:val="24"/>
          <w:szCs w:val="24"/>
        </w:rPr>
      </w:pPr>
      <w:r w:rsidRPr="007A7CA8">
        <w:rPr>
          <w:b/>
          <w:bCs/>
          <w:sz w:val="24"/>
          <w:szCs w:val="24"/>
        </w:rPr>
        <w:t>Bootování je spouštění operačního systému.</w:t>
      </w:r>
    </w:p>
    <w:p w14:paraId="2687A922" w14:textId="154620AC" w:rsidR="0028180E" w:rsidRDefault="0028180E" w:rsidP="0028180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Bootování se skládá z následujících fází:</w:t>
      </w:r>
    </w:p>
    <w:p w14:paraId="3E6012C4" w14:textId="0557F928" w:rsidR="0028180E" w:rsidRDefault="0028180E" w:rsidP="0028180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Diagnostika hardware</w:t>
      </w:r>
    </w:p>
    <w:p w14:paraId="1AFE2403" w14:textId="30C0D3A0" w:rsidR="0028180E" w:rsidRDefault="0028180E" w:rsidP="0028180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Kontrola paměti</w:t>
      </w:r>
    </w:p>
    <w:p w14:paraId="70835E30" w14:textId="5B26A4D6" w:rsidR="0028180E" w:rsidRDefault="0028180E" w:rsidP="0028180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Inicializace vestavěného </w:t>
      </w:r>
      <w:proofErr w:type="spellStart"/>
      <w:r>
        <w:rPr>
          <w:sz w:val="24"/>
          <w:szCs w:val="24"/>
        </w:rPr>
        <w:t>BIOSu</w:t>
      </w:r>
      <w:proofErr w:type="spellEnd"/>
    </w:p>
    <w:p w14:paraId="748E8546" w14:textId="47199219" w:rsidR="0028180E" w:rsidRDefault="0028180E" w:rsidP="0028180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Inicializace doplňkových součástí hardware a jejich </w:t>
      </w:r>
      <w:proofErr w:type="spellStart"/>
      <w:r>
        <w:rPr>
          <w:sz w:val="24"/>
          <w:szCs w:val="24"/>
        </w:rPr>
        <w:t>BIOSů</w:t>
      </w:r>
      <w:proofErr w:type="spellEnd"/>
    </w:p>
    <w:p w14:paraId="3B069F7A" w14:textId="3A5712C8" w:rsidR="0028180E" w:rsidRDefault="0028180E" w:rsidP="0028180E">
      <w:pPr>
        <w:pStyle w:val="Odstavecseseznamem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Nabootování</w:t>
      </w:r>
      <w:proofErr w:type="spellEnd"/>
      <w:r>
        <w:rPr>
          <w:sz w:val="24"/>
          <w:szCs w:val="24"/>
        </w:rPr>
        <w:t xml:space="preserve"> OS</w:t>
      </w:r>
    </w:p>
    <w:p w14:paraId="39784784" w14:textId="7F307510" w:rsidR="0028180E" w:rsidRPr="007A7CA8" w:rsidRDefault="0028180E" w:rsidP="0082619A">
      <w:pPr>
        <w:rPr>
          <w:b/>
          <w:bCs/>
          <w:sz w:val="28"/>
          <w:szCs w:val="28"/>
        </w:rPr>
      </w:pPr>
      <w:r w:rsidRPr="007A7CA8">
        <w:rPr>
          <w:b/>
          <w:bCs/>
          <w:sz w:val="28"/>
          <w:szCs w:val="28"/>
        </w:rPr>
        <w:t>Bootování do Windows</w:t>
      </w:r>
    </w:p>
    <w:p w14:paraId="0107EF43" w14:textId="648250C8" w:rsidR="0028180E" w:rsidRDefault="0028180E" w:rsidP="0028180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 pokročilou nabídku startu OS stiskněte při startu počítače F8. To má za výsledek to, že na výběr dostaneme možnost spustit stav </w:t>
      </w:r>
      <w:r w:rsidRPr="007A7CA8">
        <w:rPr>
          <w:b/>
          <w:bCs/>
          <w:sz w:val="24"/>
          <w:szCs w:val="24"/>
        </w:rPr>
        <w:t>běžným způsobem</w:t>
      </w:r>
      <w:r>
        <w:rPr>
          <w:sz w:val="24"/>
          <w:szCs w:val="24"/>
        </w:rPr>
        <w:t xml:space="preserve">, </w:t>
      </w:r>
      <w:r w:rsidRPr="007A7CA8">
        <w:rPr>
          <w:b/>
          <w:bCs/>
          <w:sz w:val="24"/>
          <w:szCs w:val="24"/>
        </w:rPr>
        <w:t>spustit systém ve stavu nouze</w:t>
      </w:r>
      <w:r>
        <w:rPr>
          <w:sz w:val="24"/>
          <w:szCs w:val="24"/>
        </w:rPr>
        <w:t xml:space="preserve">, </w:t>
      </w:r>
      <w:r w:rsidRPr="007A7CA8">
        <w:rPr>
          <w:b/>
          <w:bCs/>
          <w:sz w:val="24"/>
          <w:szCs w:val="24"/>
        </w:rPr>
        <w:t>spustit s diagnostikou</w:t>
      </w:r>
      <w:r>
        <w:rPr>
          <w:sz w:val="24"/>
          <w:szCs w:val="24"/>
        </w:rPr>
        <w:t xml:space="preserve"> apod.</w:t>
      </w:r>
    </w:p>
    <w:p w14:paraId="7661ED48" w14:textId="28383FF5" w:rsidR="0028180E" w:rsidRPr="007A7CA8" w:rsidRDefault="0028180E" w:rsidP="0082619A">
      <w:pPr>
        <w:rPr>
          <w:b/>
          <w:bCs/>
          <w:sz w:val="28"/>
          <w:szCs w:val="28"/>
        </w:rPr>
      </w:pPr>
      <w:r w:rsidRPr="007A7CA8">
        <w:rPr>
          <w:b/>
          <w:bCs/>
          <w:sz w:val="28"/>
          <w:szCs w:val="28"/>
        </w:rPr>
        <w:t>Výběr z více operačních systémů Windows</w:t>
      </w:r>
    </w:p>
    <w:p w14:paraId="10FA6ADB" w14:textId="2AC2B0FD" w:rsidR="0028180E" w:rsidRDefault="0028180E" w:rsidP="0028180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Chceme-li na svůj počítač nainstalovat více operačních systémů, postupujte tak, že nejprve nainstalujete starší systém a na další diskový oddíl pak nainstalujeme systém novější. </w:t>
      </w:r>
      <w:r w:rsidR="00281A6F">
        <w:rPr>
          <w:sz w:val="24"/>
          <w:szCs w:val="24"/>
        </w:rPr>
        <w:t xml:space="preserve">Opačný postup by měl za následek to, že by nebylo možné původní systém spustit = </w:t>
      </w:r>
      <w:r w:rsidR="00281A6F" w:rsidRPr="00281A6F">
        <w:rPr>
          <w:b/>
          <w:bCs/>
          <w:sz w:val="24"/>
          <w:szCs w:val="24"/>
        </w:rPr>
        <w:t>starší verze systému nezná způsob zavádění nového systému a přepíše jej</w:t>
      </w:r>
      <w:r w:rsidR="00281A6F">
        <w:rPr>
          <w:sz w:val="24"/>
          <w:szCs w:val="24"/>
        </w:rPr>
        <w:t>.</w:t>
      </w:r>
    </w:p>
    <w:p w14:paraId="0A0CB4F4" w14:textId="55E42D80" w:rsidR="00281A6F" w:rsidRPr="007A7CA8" w:rsidRDefault="00281A6F" w:rsidP="0082619A">
      <w:pPr>
        <w:rPr>
          <w:b/>
          <w:bCs/>
          <w:sz w:val="28"/>
          <w:szCs w:val="28"/>
        </w:rPr>
      </w:pPr>
      <w:proofErr w:type="spellStart"/>
      <w:r w:rsidRPr="007A7CA8">
        <w:rPr>
          <w:b/>
          <w:bCs/>
          <w:sz w:val="28"/>
          <w:szCs w:val="28"/>
        </w:rPr>
        <w:t>Boot</w:t>
      </w:r>
      <w:proofErr w:type="spellEnd"/>
      <w:r w:rsidRPr="007A7CA8">
        <w:rPr>
          <w:b/>
          <w:bCs/>
          <w:sz w:val="28"/>
          <w:szCs w:val="28"/>
        </w:rPr>
        <w:t xml:space="preserve"> manager</w:t>
      </w:r>
    </w:p>
    <w:p w14:paraId="2DB2622A" w14:textId="574F2860" w:rsidR="00DD3FFF" w:rsidRDefault="00281A6F" w:rsidP="00281A6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Možnost instalace staršího operačního systému vedle systému novějšího (např. instalace Windows 7 vedle Windows 10), nám umožňuje utilita manažer bootování – </w:t>
      </w:r>
      <w:proofErr w:type="spellStart"/>
      <w:r w:rsidRPr="00281A6F">
        <w:rPr>
          <w:b/>
          <w:bCs/>
          <w:sz w:val="24"/>
          <w:szCs w:val="24"/>
        </w:rPr>
        <w:t>Boot</w:t>
      </w:r>
      <w:proofErr w:type="spellEnd"/>
      <w:r w:rsidRPr="00281A6F">
        <w:rPr>
          <w:b/>
          <w:bCs/>
          <w:sz w:val="24"/>
          <w:szCs w:val="24"/>
        </w:rPr>
        <w:t xml:space="preserve"> Manager</w:t>
      </w:r>
      <w:r>
        <w:rPr>
          <w:sz w:val="24"/>
          <w:szCs w:val="24"/>
        </w:rPr>
        <w:t xml:space="preserve"> = jeho hlavní funkcí je možnost vybrání systému nebo jednotky, ze které bude bootování probíhat.</w:t>
      </w:r>
    </w:p>
    <w:p w14:paraId="58DAA740" w14:textId="3DA35BAF" w:rsidR="00281A6F" w:rsidRPr="00DD3FFF" w:rsidRDefault="00DD3FFF" w:rsidP="00DD3FF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65A988" w14:textId="76B286D6" w:rsidR="00441656" w:rsidRPr="0039687E" w:rsidRDefault="00441656" w:rsidP="0039687E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9687E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Geometrie pevných disků</w:t>
      </w:r>
    </w:p>
    <w:p w14:paraId="121642C9" w14:textId="000FD64D" w:rsidR="00441656" w:rsidRDefault="00441656" w:rsidP="0044165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Všechny jednotlivé disky, ze kterých se celý pevný disk skládá, jsou podobně jako u pružného disku </w:t>
      </w:r>
      <w:r w:rsidRPr="0039687E">
        <w:rPr>
          <w:b/>
          <w:bCs/>
          <w:sz w:val="24"/>
          <w:szCs w:val="24"/>
        </w:rPr>
        <w:t>rozděleny do soustředěných kružnic nazývaných stopy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tracks</w:t>
      </w:r>
      <w:proofErr w:type="spellEnd"/>
      <w:r>
        <w:rPr>
          <w:sz w:val="24"/>
          <w:szCs w:val="24"/>
        </w:rPr>
        <w:t xml:space="preserve">) a každá z těchto stop je rozdělena do </w:t>
      </w:r>
      <w:r w:rsidRPr="0039687E">
        <w:rPr>
          <w:b/>
          <w:bCs/>
          <w:sz w:val="24"/>
          <w:szCs w:val="24"/>
        </w:rPr>
        <w:t>sektorů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sectors</w:t>
      </w:r>
      <w:proofErr w:type="spellEnd"/>
      <w:r>
        <w:rPr>
          <w:sz w:val="24"/>
          <w:szCs w:val="24"/>
        </w:rPr>
        <w:t xml:space="preserve">). Množina všech stop na všech discích se stejným číslem se u pevných disků označuje jako </w:t>
      </w:r>
      <w:r w:rsidRPr="0039687E">
        <w:rPr>
          <w:b/>
          <w:bCs/>
          <w:sz w:val="24"/>
          <w:szCs w:val="24"/>
        </w:rPr>
        <w:t>válec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cylinder</w:t>
      </w:r>
      <w:proofErr w:type="spellEnd"/>
      <w:r>
        <w:rPr>
          <w:sz w:val="24"/>
          <w:szCs w:val="24"/>
        </w:rPr>
        <w:t>).</w:t>
      </w:r>
    </w:p>
    <w:p w14:paraId="3F641D47" w14:textId="5DFDB3B0" w:rsidR="00441656" w:rsidRDefault="00441656" w:rsidP="0044165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Geometrie disku udává hodnoty následujících parametrů:</w:t>
      </w:r>
    </w:p>
    <w:p w14:paraId="68E35874" w14:textId="1459140B" w:rsidR="00441656" w:rsidRPr="0039687E" w:rsidRDefault="00441656" w:rsidP="00441656">
      <w:pPr>
        <w:rPr>
          <w:b/>
          <w:bCs/>
          <w:sz w:val="28"/>
          <w:szCs w:val="28"/>
        </w:rPr>
      </w:pPr>
      <w:r w:rsidRPr="0039687E">
        <w:rPr>
          <w:b/>
          <w:bCs/>
          <w:sz w:val="28"/>
          <w:szCs w:val="28"/>
        </w:rPr>
        <w:t>Hlavy disku (</w:t>
      </w:r>
      <w:proofErr w:type="spellStart"/>
      <w:r w:rsidRPr="0039687E">
        <w:rPr>
          <w:b/>
          <w:bCs/>
          <w:sz w:val="28"/>
          <w:szCs w:val="28"/>
        </w:rPr>
        <w:t>heads</w:t>
      </w:r>
      <w:proofErr w:type="spellEnd"/>
      <w:r w:rsidRPr="0039687E">
        <w:rPr>
          <w:b/>
          <w:bCs/>
          <w:sz w:val="28"/>
          <w:szCs w:val="28"/>
        </w:rPr>
        <w:t>)</w:t>
      </w:r>
    </w:p>
    <w:p w14:paraId="3862941B" w14:textId="2852555C" w:rsidR="00441656" w:rsidRDefault="00441656" w:rsidP="0044165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C70097">
        <w:rPr>
          <w:b/>
          <w:bCs/>
          <w:sz w:val="24"/>
          <w:szCs w:val="24"/>
        </w:rPr>
        <w:t>Počet čtecích</w:t>
      </w:r>
      <w:r>
        <w:rPr>
          <w:sz w:val="24"/>
          <w:szCs w:val="24"/>
        </w:rPr>
        <w:t xml:space="preserve"> (zapisovacích) </w:t>
      </w:r>
      <w:r w:rsidRPr="00C70097">
        <w:rPr>
          <w:b/>
          <w:bCs/>
          <w:sz w:val="24"/>
          <w:szCs w:val="24"/>
        </w:rPr>
        <w:t>hlav pevného disku</w:t>
      </w:r>
      <w:r>
        <w:rPr>
          <w:sz w:val="24"/>
          <w:szCs w:val="24"/>
        </w:rPr>
        <w:t>.</w:t>
      </w:r>
    </w:p>
    <w:p w14:paraId="79A180A9" w14:textId="77A2F5F2" w:rsidR="00441656" w:rsidRDefault="00441656" w:rsidP="0044165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Tento počet je shodný s počtem aktivních ploch, na které se provádí záznam.</w:t>
      </w:r>
    </w:p>
    <w:p w14:paraId="41C2383B" w14:textId="3F010DBC" w:rsidR="00441656" w:rsidRDefault="00441656" w:rsidP="0044165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Většinou každý jednotlivý disk má dvě aktivní plochy a k nim příslušné čtecí (zapisovací) hlavy.</w:t>
      </w:r>
    </w:p>
    <w:p w14:paraId="2678B1E0" w14:textId="79317721" w:rsidR="00DD3FFF" w:rsidRPr="0039687E" w:rsidRDefault="00DD3FFF" w:rsidP="00DD3FFF">
      <w:pPr>
        <w:rPr>
          <w:b/>
          <w:bCs/>
          <w:sz w:val="28"/>
          <w:szCs w:val="28"/>
        </w:rPr>
      </w:pPr>
      <w:r w:rsidRPr="0039687E">
        <w:rPr>
          <w:b/>
          <w:bCs/>
          <w:sz w:val="28"/>
          <w:szCs w:val="28"/>
        </w:rPr>
        <w:t>Stopy disku (</w:t>
      </w:r>
      <w:proofErr w:type="spellStart"/>
      <w:r w:rsidRPr="0039687E">
        <w:rPr>
          <w:b/>
          <w:bCs/>
          <w:sz w:val="28"/>
          <w:szCs w:val="28"/>
        </w:rPr>
        <w:t>tracks</w:t>
      </w:r>
      <w:proofErr w:type="spellEnd"/>
      <w:r w:rsidRPr="0039687E">
        <w:rPr>
          <w:b/>
          <w:bCs/>
          <w:sz w:val="28"/>
          <w:szCs w:val="28"/>
        </w:rPr>
        <w:t>)</w:t>
      </w:r>
    </w:p>
    <w:p w14:paraId="79B43295" w14:textId="6918B8DA" w:rsidR="00DD3FFF" w:rsidRDefault="00DD3FFF" w:rsidP="00DD3FF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DD3FFF">
        <w:rPr>
          <w:b/>
          <w:bCs/>
          <w:sz w:val="24"/>
          <w:szCs w:val="24"/>
        </w:rPr>
        <w:t>Počet stop na každé aktivní ploše disku</w:t>
      </w:r>
      <w:r>
        <w:rPr>
          <w:sz w:val="24"/>
          <w:szCs w:val="24"/>
        </w:rPr>
        <w:t>.</w:t>
      </w:r>
    </w:p>
    <w:p w14:paraId="74787409" w14:textId="2D3E0BC7" w:rsidR="00DD3FFF" w:rsidRDefault="00DD3FFF" w:rsidP="00DD3FF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Stopy disku bývají číslovány od nuly, přičemž číslo nula má vnější stopa disku.</w:t>
      </w:r>
    </w:p>
    <w:p w14:paraId="4056A4B0" w14:textId="565EB686" w:rsidR="00DD3FFF" w:rsidRPr="0039687E" w:rsidRDefault="00DD3FFF" w:rsidP="00DD3FFF">
      <w:pPr>
        <w:rPr>
          <w:b/>
          <w:bCs/>
          <w:sz w:val="28"/>
          <w:szCs w:val="28"/>
        </w:rPr>
      </w:pPr>
      <w:r w:rsidRPr="0039687E">
        <w:rPr>
          <w:b/>
          <w:bCs/>
          <w:sz w:val="28"/>
          <w:szCs w:val="28"/>
        </w:rPr>
        <w:t>Cylindry disku (</w:t>
      </w:r>
      <w:proofErr w:type="spellStart"/>
      <w:r w:rsidRPr="0039687E">
        <w:rPr>
          <w:b/>
          <w:bCs/>
          <w:sz w:val="28"/>
          <w:szCs w:val="28"/>
        </w:rPr>
        <w:t>cylinders</w:t>
      </w:r>
      <w:proofErr w:type="spellEnd"/>
      <w:r w:rsidRPr="0039687E">
        <w:rPr>
          <w:b/>
          <w:bCs/>
          <w:sz w:val="28"/>
          <w:szCs w:val="28"/>
        </w:rPr>
        <w:t>)</w:t>
      </w:r>
    </w:p>
    <w:p w14:paraId="54EE954E" w14:textId="4D8DC2AB" w:rsidR="00DD3FFF" w:rsidRDefault="00DD3FFF" w:rsidP="00DD3FF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DD3FFF">
        <w:rPr>
          <w:b/>
          <w:bCs/>
          <w:sz w:val="24"/>
          <w:szCs w:val="24"/>
        </w:rPr>
        <w:t>Počet cylindrů pevného disku</w:t>
      </w:r>
      <w:r>
        <w:rPr>
          <w:sz w:val="24"/>
          <w:szCs w:val="24"/>
        </w:rPr>
        <w:t xml:space="preserve"> (tento počet je shodný s počtem stop).</w:t>
      </w:r>
    </w:p>
    <w:p w14:paraId="5271F6E2" w14:textId="75F1BEEF" w:rsidR="00DD3FFF" w:rsidRDefault="00DD3FFF" w:rsidP="00DD3FF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Číslování cylindrů je shodné s číslováním stop.</w:t>
      </w:r>
    </w:p>
    <w:p w14:paraId="5636D12E" w14:textId="2B84B0FE" w:rsidR="00DD3FFF" w:rsidRPr="0039687E" w:rsidRDefault="00DD3FFF" w:rsidP="00DD3FFF">
      <w:pPr>
        <w:rPr>
          <w:b/>
          <w:bCs/>
          <w:sz w:val="28"/>
          <w:szCs w:val="28"/>
        </w:rPr>
      </w:pPr>
      <w:r w:rsidRPr="0039687E">
        <w:rPr>
          <w:b/>
          <w:bCs/>
          <w:sz w:val="28"/>
          <w:szCs w:val="28"/>
        </w:rPr>
        <w:t>Sektory disku (</w:t>
      </w:r>
      <w:proofErr w:type="spellStart"/>
      <w:r w:rsidRPr="0039687E">
        <w:rPr>
          <w:b/>
          <w:bCs/>
          <w:sz w:val="28"/>
          <w:szCs w:val="28"/>
        </w:rPr>
        <w:t>sectors</w:t>
      </w:r>
      <w:proofErr w:type="spellEnd"/>
      <w:r w:rsidRPr="0039687E">
        <w:rPr>
          <w:b/>
          <w:bCs/>
          <w:sz w:val="28"/>
          <w:szCs w:val="28"/>
        </w:rPr>
        <w:t>)</w:t>
      </w:r>
    </w:p>
    <w:p w14:paraId="1C86D060" w14:textId="64D1EDD6" w:rsidR="00DD3FFF" w:rsidRDefault="00DD3FFF" w:rsidP="00DD3FF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 w:rsidRPr="00DD3FFF">
        <w:rPr>
          <w:b/>
          <w:bCs/>
          <w:sz w:val="24"/>
          <w:szCs w:val="24"/>
        </w:rPr>
        <w:t>Počet sektorů, na které je rozdělena každá stopa</w:t>
      </w:r>
      <w:r>
        <w:rPr>
          <w:sz w:val="24"/>
          <w:szCs w:val="24"/>
        </w:rPr>
        <w:t>.</w:t>
      </w:r>
    </w:p>
    <w:p w14:paraId="649E1A3C" w14:textId="14F10A23" w:rsidR="00DD3FFF" w:rsidRDefault="00DD3FFF" w:rsidP="00DD3FF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Sektory bývají číslovány </w:t>
      </w:r>
      <w:r w:rsidRPr="00DD3FFF">
        <w:rPr>
          <w:b/>
          <w:bCs/>
          <w:sz w:val="24"/>
          <w:szCs w:val="24"/>
        </w:rPr>
        <w:t>od jedničky</w:t>
      </w:r>
      <w:r>
        <w:rPr>
          <w:sz w:val="24"/>
          <w:szCs w:val="24"/>
        </w:rPr>
        <w:t>.</w:t>
      </w:r>
    </w:p>
    <w:p w14:paraId="110009C3" w14:textId="0C5905CC" w:rsidR="00DD3FFF" w:rsidRDefault="00DD3FFF" w:rsidP="00DD3FF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 většiny pevných disků je počet sektorů na všech stopách stejný.</w:t>
      </w:r>
    </w:p>
    <w:p w14:paraId="428C2FEA" w14:textId="77777777" w:rsidR="0039687E" w:rsidRDefault="00DD3FFF" w:rsidP="0039687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Tento způsob do jisté míry plýtvá médiem, protože vnější stopy jsou </w:t>
      </w:r>
      <w:r w:rsidR="0039687E">
        <w:rPr>
          <w:sz w:val="24"/>
          <w:szCs w:val="24"/>
        </w:rPr>
        <w:t>delší,</w:t>
      </w:r>
      <w:r>
        <w:rPr>
          <w:sz w:val="24"/>
          <w:szCs w:val="24"/>
        </w:rPr>
        <w:t xml:space="preserve"> a tudíž by se na ně mohlo umístit více sektorů – tento problém řeší zonální zápis označovaný jako ZBR (</w:t>
      </w:r>
      <w:proofErr w:type="spellStart"/>
      <w:r>
        <w:rPr>
          <w:sz w:val="24"/>
          <w:szCs w:val="24"/>
        </w:rPr>
        <w:t>Zone</w:t>
      </w:r>
      <w:proofErr w:type="spellEnd"/>
      <w:r>
        <w:rPr>
          <w:sz w:val="24"/>
          <w:szCs w:val="24"/>
        </w:rPr>
        <w:t xml:space="preserve"> Bit </w:t>
      </w:r>
      <w:proofErr w:type="spellStart"/>
      <w:r>
        <w:rPr>
          <w:sz w:val="24"/>
          <w:szCs w:val="24"/>
        </w:rPr>
        <w:t>Recording</w:t>
      </w:r>
      <w:proofErr w:type="spellEnd"/>
      <w:r>
        <w:rPr>
          <w:sz w:val="24"/>
          <w:szCs w:val="24"/>
        </w:rPr>
        <w:t>), který dovoluje umístit na vnější stopy pevného disku větší počet sektorů než na stopy vnitřní.</w:t>
      </w:r>
    </w:p>
    <w:p w14:paraId="28FD6E7C" w14:textId="1716ED5E" w:rsidR="00DD3FFF" w:rsidRPr="0039687E" w:rsidRDefault="0039687E" w:rsidP="0039687E">
      <w:pPr>
        <w:ind w:left="360"/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9687E">
        <w:rPr>
          <w:rFonts w:asciiTheme="majorHAnsi" w:hAnsiTheme="majorHAnsi" w:cstheme="majorHAnsi"/>
          <w:b/>
          <w:bCs/>
          <w:sz w:val="32"/>
          <w:szCs w:val="32"/>
          <w:u w:val="single"/>
        </w:rPr>
        <w:t>Metody přístupu na disk</w:t>
      </w:r>
    </w:p>
    <w:p w14:paraId="691D61DD" w14:textId="5229E639" w:rsidR="0039687E" w:rsidRDefault="0039687E" w:rsidP="0039687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 přístup k datům disku se používala starší metoda adresace disku </w:t>
      </w:r>
      <w:r w:rsidRPr="00CA221E">
        <w:rPr>
          <w:b/>
          <w:bCs/>
          <w:sz w:val="24"/>
          <w:szCs w:val="24"/>
        </w:rPr>
        <w:t>Cylindr-Hlava-Sektor</w:t>
      </w:r>
      <w:r>
        <w:rPr>
          <w:sz w:val="24"/>
          <w:szCs w:val="24"/>
        </w:rPr>
        <w:t xml:space="preserve">, která disk adresuje podle jeho geometrie. Hlavní nevýhodou byla u osobních počítačů IBM PC </w:t>
      </w:r>
      <w:r w:rsidRPr="00CA221E">
        <w:rPr>
          <w:b/>
          <w:bCs/>
          <w:sz w:val="24"/>
          <w:szCs w:val="24"/>
        </w:rPr>
        <w:t>omezená kapacita</w:t>
      </w:r>
      <w:r>
        <w:rPr>
          <w:sz w:val="24"/>
          <w:szCs w:val="24"/>
        </w:rPr>
        <w:t xml:space="preserve"> takto adresovaného disku a software </w:t>
      </w:r>
      <w:r w:rsidRPr="00CA221E">
        <w:rPr>
          <w:b/>
          <w:bCs/>
          <w:sz w:val="24"/>
          <w:szCs w:val="24"/>
        </w:rPr>
        <w:t>musel</w:t>
      </w:r>
      <w:r>
        <w:rPr>
          <w:sz w:val="24"/>
          <w:szCs w:val="24"/>
        </w:rPr>
        <w:t xml:space="preserve"> </w:t>
      </w:r>
      <w:r w:rsidRPr="00CA221E">
        <w:rPr>
          <w:b/>
          <w:bCs/>
          <w:sz w:val="24"/>
          <w:szCs w:val="24"/>
        </w:rPr>
        <w:t>rozlišovat různé geometrie disku</w:t>
      </w:r>
      <w:r>
        <w:rPr>
          <w:sz w:val="24"/>
          <w:szCs w:val="24"/>
        </w:rPr>
        <w:t>.</w:t>
      </w:r>
    </w:p>
    <w:p w14:paraId="2C720BCC" w14:textId="4DD29A58" w:rsidR="00861402" w:rsidRDefault="0039687E" w:rsidP="0039687E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Novější metoda adresování disku se označuje jako </w:t>
      </w:r>
      <w:r w:rsidRPr="00CA221E">
        <w:rPr>
          <w:b/>
          <w:bCs/>
          <w:sz w:val="24"/>
          <w:szCs w:val="24"/>
        </w:rPr>
        <w:t>LBA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Local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Addressing</w:t>
      </w:r>
      <w:proofErr w:type="spellEnd"/>
      <w:r>
        <w:rPr>
          <w:sz w:val="24"/>
          <w:szCs w:val="24"/>
        </w:rPr>
        <w:t xml:space="preserve">) a </w:t>
      </w:r>
      <w:r w:rsidRPr="00CA221E">
        <w:rPr>
          <w:b/>
          <w:bCs/>
          <w:sz w:val="24"/>
          <w:szCs w:val="24"/>
        </w:rPr>
        <w:t>není třeba znát geometrii disku</w:t>
      </w:r>
      <w:r>
        <w:rPr>
          <w:sz w:val="24"/>
          <w:szCs w:val="24"/>
        </w:rPr>
        <w:t xml:space="preserve"> a je možné adresovat až </w:t>
      </w:r>
      <w:r w:rsidRPr="00CA221E">
        <w:rPr>
          <w:b/>
          <w:bCs/>
          <w:sz w:val="24"/>
          <w:szCs w:val="24"/>
        </w:rPr>
        <w:t>144 miliónů GB</w:t>
      </w:r>
      <w:r>
        <w:rPr>
          <w:sz w:val="24"/>
          <w:szCs w:val="24"/>
        </w:rPr>
        <w:t>.</w:t>
      </w:r>
    </w:p>
    <w:p w14:paraId="06CBA702" w14:textId="023D5B80" w:rsidR="0039687E" w:rsidRPr="00F8163B" w:rsidRDefault="00861402" w:rsidP="00F8163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sz w:val="24"/>
          <w:szCs w:val="24"/>
        </w:rPr>
        <w:br w:type="page"/>
      </w:r>
      <w:r w:rsidRPr="00F8163B"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Souborové systémy</w:t>
      </w:r>
    </w:p>
    <w:p w14:paraId="06EBDDE0" w14:textId="06D956ED" w:rsidR="00861402" w:rsidRPr="00F8163B" w:rsidRDefault="00861402" w:rsidP="00861402">
      <w:pPr>
        <w:rPr>
          <w:b/>
          <w:bCs/>
          <w:sz w:val="28"/>
          <w:szCs w:val="28"/>
        </w:rPr>
      </w:pPr>
      <w:r w:rsidRPr="00F8163B">
        <w:rPr>
          <w:b/>
          <w:bCs/>
          <w:sz w:val="28"/>
          <w:szCs w:val="28"/>
        </w:rPr>
        <w:t>FAT32</w:t>
      </w:r>
    </w:p>
    <w:p w14:paraId="5AE86ED4" w14:textId="73B72A33" w:rsidR="00861402" w:rsidRDefault="00861402" w:rsidP="0086140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Vyšel v roce 1997.</w:t>
      </w:r>
    </w:p>
    <w:p w14:paraId="54DAE2C2" w14:textId="13EF5AFC" w:rsidR="00861402" w:rsidRDefault="00861402" w:rsidP="0086140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Přináší 32bitové adresy clusterů</w:t>
      </w:r>
      <w:r w:rsidR="00866219">
        <w:rPr>
          <w:sz w:val="24"/>
          <w:szCs w:val="24"/>
        </w:rPr>
        <w:t>, kde číslo alokační jednotky využívá 28 bitů, takže není vhodný pro ukládání velkých soubor</w:t>
      </w:r>
      <w:r w:rsidR="002E57DB">
        <w:rPr>
          <w:sz w:val="24"/>
          <w:szCs w:val="24"/>
        </w:rPr>
        <w:t>ů.</w:t>
      </w:r>
    </w:p>
    <w:p w14:paraId="69F5E86D" w14:textId="70E851DB" w:rsidR="00866219" w:rsidRDefault="002E57DB" w:rsidP="0086140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Náchylný k chybám, nemá </w:t>
      </w:r>
      <w:proofErr w:type="spellStart"/>
      <w:r>
        <w:rPr>
          <w:sz w:val="24"/>
          <w:szCs w:val="24"/>
        </w:rPr>
        <w:t>žurn</w:t>
      </w:r>
      <w:r w:rsidR="00BB2146">
        <w:rPr>
          <w:sz w:val="24"/>
          <w:szCs w:val="24"/>
        </w:rPr>
        <w:t>á</w:t>
      </w:r>
      <w:r>
        <w:rPr>
          <w:sz w:val="24"/>
          <w:szCs w:val="24"/>
        </w:rPr>
        <w:t>lování</w:t>
      </w:r>
      <w:proofErr w:type="spellEnd"/>
      <w:r>
        <w:rPr>
          <w:sz w:val="24"/>
          <w:szCs w:val="24"/>
        </w:rPr>
        <w:t>.</w:t>
      </w:r>
    </w:p>
    <w:p w14:paraId="0F550F79" w14:textId="7589FEC4" w:rsidR="002E57DB" w:rsidRDefault="002E57DB" w:rsidP="00861402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Jednoduchý na implementaci.</w:t>
      </w:r>
    </w:p>
    <w:p w14:paraId="49FF9765" w14:textId="61DD3030" w:rsidR="002E57DB" w:rsidRPr="00F8163B" w:rsidRDefault="002E57DB" w:rsidP="002E57DB">
      <w:pPr>
        <w:rPr>
          <w:b/>
          <w:bCs/>
          <w:sz w:val="28"/>
          <w:szCs w:val="28"/>
        </w:rPr>
      </w:pPr>
      <w:r w:rsidRPr="00F8163B">
        <w:rPr>
          <w:b/>
          <w:bCs/>
          <w:sz w:val="28"/>
          <w:szCs w:val="28"/>
        </w:rPr>
        <w:t>NTFS</w:t>
      </w:r>
    </w:p>
    <w:p w14:paraId="7D8E98A5" w14:textId="39C06B12" w:rsidR="002E57DB" w:rsidRDefault="002E57DB" w:rsidP="002E57D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Zaveden ve Windows NT (Windows pro IBM PC).</w:t>
      </w:r>
    </w:p>
    <w:p w14:paraId="25D8519B" w14:textId="59B78D18" w:rsidR="002E57DB" w:rsidRDefault="002E57DB" w:rsidP="002E57D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Obvykle menší clustery než u FAT32.</w:t>
      </w:r>
    </w:p>
    <w:p w14:paraId="71ACB598" w14:textId="2FA771BE" w:rsidR="002E57DB" w:rsidRDefault="002E57DB" w:rsidP="002E57D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Názvy souborů v UTF8.</w:t>
      </w:r>
    </w:p>
    <w:p w14:paraId="7AD10E03" w14:textId="45C35CDE" w:rsidR="002E57DB" w:rsidRDefault="002E57DB" w:rsidP="002E57D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Podporuje šifrování.</w:t>
      </w:r>
    </w:p>
    <w:p w14:paraId="72CE7821" w14:textId="7322D120" w:rsidR="002E57DB" w:rsidRDefault="002E57DB" w:rsidP="002E57D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Problematická podpora mimo systém Windows.</w:t>
      </w:r>
    </w:p>
    <w:p w14:paraId="19BDABF1" w14:textId="32773583" w:rsidR="002E57DB" w:rsidRDefault="002E57DB" w:rsidP="002E57D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Problémy s fragmentací = nutná pravidelná defragmentace (ve Windows 7 se spouští automaticky).</w:t>
      </w:r>
    </w:p>
    <w:p w14:paraId="224C9DEF" w14:textId="1B99292F" w:rsidR="00BB2146" w:rsidRDefault="00BB2146" w:rsidP="002E57DB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Upravený systém </w:t>
      </w:r>
      <w:proofErr w:type="spellStart"/>
      <w:r>
        <w:rPr>
          <w:sz w:val="24"/>
          <w:szCs w:val="24"/>
        </w:rPr>
        <w:t>žurnálování</w:t>
      </w:r>
      <w:proofErr w:type="spellEnd"/>
      <w:r>
        <w:rPr>
          <w:sz w:val="24"/>
          <w:szCs w:val="24"/>
        </w:rPr>
        <w:t xml:space="preserve"> (všechny zápisy na disk se zároveň zaznamenávají do speciálního souboru).</w:t>
      </w:r>
    </w:p>
    <w:p w14:paraId="5DCDB5D5" w14:textId="0ADDEA8D" w:rsidR="00BB2146" w:rsidRPr="00F8163B" w:rsidRDefault="00BB2146" w:rsidP="00BB2146">
      <w:pPr>
        <w:rPr>
          <w:b/>
          <w:bCs/>
          <w:sz w:val="28"/>
          <w:szCs w:val="28"/>
        </w:rPr>
      </w:pPr>
      <w:r w:rsidRPr="00F8163B">
        <w:rPr>
          <w:b/>
          <w:bCs/>
          <w:sz w:val="28"/>
          <w:szCs w:val="28"/>
        </w:rPr>
        <w:t>ext2</w:t>
      </w:r>
    </w:p>
    <w:p w14:paraId="7E7BDDD0" w14:textId="4E8871A7" w:rsidR="00BB2146" w:rsidRDefault="00BB2146" w:rsidP="00BB214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Linuxový souborový systém.</w:t>
      </w:r>
    </w:p>
    <w:p w14:paraId="637CF959" w14:textId="60EB4F0F" w:rsidR="00BB2146" w:rsidRDefault="00BB2146" w:rsidP="00BB214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Rozšíření původního systému </w:t>
      </w:r>
      <w:proofErr w:type="spellStart"/>
      <w:r>
        <w:rPr>
          <w:sz w:val="24"/>
          <w:szCs w:val="24"/>
        </w:rPr>
        <w:t>ext</w:t>
      </w:r>
      <w:proofErr w:type="spellEnd"/>
      <w:r>
        <w:rPr>
          <w:sz w:val="24"/>
          <w:szCs w:val="24"/>
        </w:rPr>
        <w:t>.</w:t>
      </w:r>
    </w:p>
    <w:p w14:paraId="3E44EA2F" w14:textId="21191C19" w:rsidR="00BB2146" w:rsidRDefault="00BB2146" w:rsidP="00BB214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Implementovaný v Unixových systémech, standardní volba pro většinu linuxových distribucí.</w:t>
      </w:r>
    </w:p>
    <w:p w14:paraId="5B579C3C" w14:textId="35469C8D" w:rsidR="00BB2146" w:rsidRPr="00F8163B" w:rsidRDefault="00BB2146" w:rsidP="00BB2146">
      <w:pPr>
        <w:rPr>
          <w:b/>
          <w:bCs/>
          <w:sz w:val="28"/>
          <w:szCs w:val="28"/>
        </w:rPr>
      </w:pPr>
      <w:r w:rsidRPr="00F8163B">
        <w:rPr>
          <w:b/>
          <w:bCs/>
          <w:sz w:val="28"/>
          <w:szCs w:val="28"/>
        </w:rPr>
        <w:t>ext3</w:t>
      </w:r>
    </w:p>
    <w:p w14:paraId="70F0AA95" w14:textId="6773D04B" w:rsidR="00BB2146" w:rsidRDefault="00BB2146" w:rsidP="00BB214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Kompatibilní s ext2.</w:t>
      </w:r>
    </w:p>
    <w:p w14:paraId="610AB7F1" w14:textId="7D6C5326" w:rsidR="00BB2146" w:rsidRDefault="00BB2146" w:rsidP="00BB214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Přidáno </w:t>
      </w:r>
      <w:proofErr w:type="spellStart"/>
      <w:r>
        <w:rPr>
          <w:sz w:val="24"/>
          <w:szCs w:val="24"/>
        </w:rPr>
        <w:t>žurnálování</w:t>
      </w:r>
      <w:proofErr w:type="spellEnd"/>
      <w:r>
        <w:rPr>
          <w:sz w:val="24"/>
          <w:szCs w:val="24"/>
        </w:rPr>
        <w:t>.</w:t>
      </w:r>
    </w:p>
    <w:p w14:paraId="3FBED1E4" w14:textId="42DBAAD5" w:rsidR="00BB2146" w:rsidRDefault="00BB2146" w:rsidP="00BB214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Chybí klasická defragmentace disku a transparentní komprese.</w:t>
      </w:r>
    </w:p>
    <w:p w14:paraId="0593C0CE" w14:textId="0433CD18" w:rsidR="00BB2146" w:rsidRDefault="00BB2146" w:rsidP="00BB214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Kontrola disku jen v režimu </w:t>
      </w:r>
      <w:proofErr w:type="spellStart"/>
      <w:r>
        <w:rPr>
          <w:sz w:val="24"/>
          <w:szCs w:val="24"/>
        </w:rPr>
        <w:t>read-only</w:t>
      </w:r>
      <w:proofErr w:type="spellEnd"/>
      <w:r>
        <w:rPr>
          <w:sz w:val="24"/>
          <w:szCs w:val="24"/>
        </w:rPr>
        <w:t>.</w:t>
      </w:r>
    </w:p>
    <w:p w14:paraId="524FB4C9" w14:textId="434E0709" w:rsidR="00E9317F" w:rsidRPr="00F8163B" w:rsidRDefault="00E9317F" w:rsidP="00E9317F">
      <w:pPr>
        <w:rPr>
          <w:b/>
          <w:bCs/>
          <w:sz w:val="28"/>
          <w:szCs w:val="28"/>
        </w:rPr>
      </w:pPr>
      <w:proofErr w:type="spellStart"/>
      <w:r w:rsidRPr="00F8163B">
        <w:rPr>
          <w:b/>
          <w:bCs/>
          <w:sz w:val="28"/>
          <w:szCs w:val="28"/>
        </w:rPr>
        <w:t>Žurnálování</w:t>
      </w:r>
      <w:proofErr w:type="spellEnd"/>
    </w:p>
    <w:p w14:paraId="2370CA2D" w14:textId="3D3A703C" w:rsidR="00E9317F" w:rsidRDefault="00E9317F" w:rsidP="00E9317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Vytváření libovolných podrobných </w:t>
      </w:r>
      <w:r w:rsidRPr="00F8163B">
        <w:rPr>
          <w:b/>
          <w:bCs/>
          <w:sz w:val="24"/>
          <w:szCs w:val="24"/>
        </w:rPr>
        <w:t>záznamů o prováděné činnosti</w:t>
      </w:r>
      <w:r>
        <w:rPr>
          <w:sz w:val="24"/>
          <w:szCs w:val="24"/>
        </w:rPr>
        <w:t xml:space="preserve"> (logů).</w:t>
      </w:r>
    </w:p>
    <w:p w14:paraId="05F081B8" w14:textId="6A23F76D" w:rsidR="00E9317F" w:rsidRDefault="00E9317F" w:rsidP="00E9317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žurnálu je zapsáno, co a kde se bude měnit.</w:t>
      </w:r>
    </w:p>
    <w:p w14:paraId="00D811A1" w14:textId="56ACFBF1" w:rsidR="00E9317F" w:rsidRDefault="00E9317F" w:rsidP="00E9317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 provedena vlastní série změn.</w:t>
      </w:r>
    </w:p>
    <w:p w14:paraId="454A227E" w14:textId="65C0D466" w:rsidR="00E9317F" w:rsidRDefault="00E9317F" w:rsidP="00E9317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žurnálu je zapsáno, že operace byla úspěšně dokončena.</w:t>
      </w:r>
    </w:p>
    <w:p w14:paraId="31A13C2D" w14:textId="2547841B" w:rsidR="00E9317F" w:rsidRDefault="00E9317F" w:rsidP="00E9317F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Záznam v žurnálu je zrušen.</w:t>
      </w:r>
    </w:p>
    <w:p w14:paraId="43A3D5D4" w14:textId="706D6E24" w:rsidR="00E9317F" w:rsidRPr="00E9317F" w:rsidRDefault="00E9317F" w:rsidP="00E9317F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Pokud dojde v kterémkoliv okamžiku k přerušení, je možné pomocí dat v žurnálu uvést systém souborů do konzistentního stavu. </w:t>
      </w:r>
    </w:p>
    <w:sectPr w:rsidR="00E9317F" w:rsidRPr="00E9317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2FC7F" w14:textId="77777777" w:rsidR="00B24CE5" w:rsidRDefault="00B24CE5" w:rsidP="003D3970">
      <w:pPr>
        <w:spacing w:after="0" w:line="240" w:lineRule="auto"/>
      </w:pPr>
      <w:r>
        <w:separator/>
      </w:r>
    </w:p>
  </w:endnote>
  <w:endnote w:type="continuationSeparator" w:id="0">
    <w:p w14:paraId="7DA904B9" w14:textId="77777777" w:rsidR="00B24CE5" w:rsidRDefault="00B24CE5" w:rsidP="003D3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1361313"/>
      <w:docPartObj>
        <w:docPartGallery w:val="Page Numbers (Bottom of Page)"/>
        <w:docPartUnique/>
      </w:docPartObj>
    </w:sdtPr>
    <w:sdtContent>
      <w:p w14:paraId="52A89E26" w14:textId="753AE7DF" w:rsidR="003D3970" w:rsidRDefault="003D397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9DC568" w14:textId="77777777" w:rsidR="003D3970" w:rsidRDefault="003D397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1D96B" w14:textId="77777777" w:rsidR="00B24CE5" w:rsidRDefault="00B24CE5" w:rsidP="003D3970">
      <w:pPr>
        <w:spacing w:after="0" w:line="240" w:lineRule="auto"/>
      </w:pPr>
      <w:r>
        <w:separator/>
      </w:r>
    </w:p>
  </w:footnote>
  <w:footnote w:type="continuationSeparator" w:id="0">
    <w:p w14:paraId="74ED2C31" w14:textId="77777777" w:rsidR="00B24CE5" w:rsidRDefault="00B24CE5" w:rsidP="003D3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367BC" w14:textId="0610E41B" w:rsidR="003D3970" w:rsidRDefault="003D3970">
    <w:pPr>
      <w:pStyle w:val="Zhlav"/>
    </w:pPr>
    <w:r>
      <w:ptab w:relativeTo="margin" w:alignment="center" w:leader="none"/>
    </w:r>
    <w:r>
      <w:ptab w:relativeTo="margin" w:alignment="right" w:leader="none"/>
    </w:r>
    <w:r>
      <w:t>5. Bootování OS a souborové systémy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D11A8D"/>
    <w:multiLevelType w:val="hybridMultilevel"/>
    <w:tmpl w:val="B8366F7A"/>
    <w:lvl w:ilvl="0" w:tplc="DE307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AD"/>
    <w:rsid w:val="0028180E"/>
    <w:rsid w:val="00281A6F"/>
    <w:rsid w:val="002E57DB"/>
    <w:rsid w:val="0039687E"/>
    <w:rsid w:val="003D3970"/>
    <w:rsid w:val="00441656"/>
    <w:rsid w:val="004A010A"/>
    <w:rsid w:val="006566AD"/>
    <w:rsid w:val="007A7CA8"/>
    <w:rsid w:val="0082619A"/>
    <w:rsid w:val="00861402"/>
    <w:rsid w:val="00866219"/>
    <w:rsid w:val="008C6EA8"/>
    <w:rsid w:val="00B24CE5"/>
    <w:rsid w:val="00BB2146"/>
    <w:rsid w:val="00C70097"/>
    <w:rsid w:val="00CA221E"/>
    <w:rsid w:val="00D34434"/>
    <w:rsid w:val="00DD3FFF"/>
    <w:rsid w:val="00E9317F"/>
    <w:rsid w:val="00F65369"/>
    <w:rsid w:val="00F8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42A5"/>
  <w15:chartTrackingRefBased/>
  <w15:docId w15:val="{ECEC8F03-1B3C-45EF-B937-CE5B7CFE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6EA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3D3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3970"/>
  </w:style>
  <w:style w:type="paragraph" w:styleId="Zpat">
    <w:name w:val="footer"/>
    <w:basedOn w:val="Normln"/>
    <w:link w:val="ZpatChar"/>
    <w:uiPriority w:val="99"/>
    <w:unhideWhenUsed/>
    <w:rsid w:val="003D3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3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884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Valenta</dc:creator>
  <cp:keywords/>
  <dc:description/>
  <cp:lastModifiedBy>Filip Valenta</cp:lastModifiedBy>
  <cp:revision>12</cp:revision>
  <dcterms:created xsi:type="dcterms:W3CDTF">2019-10-29T19:15:00Z</dcterms:created>
  <dcterms:modified xsi:type="dcterms:W3CDTF">2020-04-24T08:39:00Z</dcterms:modified>
</cp:coreProperties>
</file>