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Documentação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Descrição da Aplicação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AFBFD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AFBFD" w:val="clear"/>
        </w:rPr>
        <w:t xml:space="preserve">Precisamos manter o histórico dos nossos arquivos, ou mais: das nossas modificações, pois muitas vezes mudamos arquivos em grupo, num movimento único (um commit). Dessa forma, podemos voltar atrás e recuperar o estado do sistema como ele era ontem, ou no ano passado, e comparar as mudanças, para encontrar bug e estudar otimizações. Git e Github são utilizados no dia a dia das pessoas que criam softwares por um motivo bem simples: ter uma forma fácil de gerenciar o código-fonte da aplicação, do sistema e do produto.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0374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AFBFD" w:val="clear"/>
        </w:rPr>
        <w:t xml:space="preserve">Resumindo o </w:t>
      </w:r>
      <w:r>
        <w:rPr>
          <w:rFonts w:ascii="Arial" w:hAnsi="Arial" w:cs="Arial" w:eastAsia="Arial"/>
          <w:color w:val="303741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303741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303741"/>
          <w:spacing w:val="0"/>
          <w:position w:val="0"/>
          <w:sz w:val="28"/>
          <w:shd w:fill="auto" w:val="clear"/>
        </w:rPr>
        <w:t xml:space="preserve">Github funciona como um local remoto para armazenar o código e suas versõe</w:t>
      </w:r>
      <w:r>
        <w:rPr>
          <w:rFonts w:ascii="Arial" w:hAnsi="Arial" w:cs="Arial" w:eastAsia="Arial"/>
          <w:b/>
          <w:color w:val="303741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303741"/>
          <w:spacing w:val="0"/>
          <w:position w:val="0"/>
          <w:sz w:val="28"/>
          <w:shd w:fill="auto" w:val="clear"/>
        </w:rPr>
        <w:t xml:space="preserve">. Assim, é muito utilizado em equipes, já que todos conseguem enviar o que for feito remotamente e reunir tudo em um mesmo repositório remoto do Github.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AFBFD" w:val="clear"/>
        </w:rPr>
      </w:pPr>
      <w:r>
        <w:rPr>
          <w:rFonts w:ascii="Arial" w:hAnsi="Arial" w:cs="Arial" w:eastAsia="Arial"/>
          <w:color w:val="303741"/>
          <w:spacing w:val="0"/>
          <w:position w:val="0"/>
          <w:sz w:val="28"/>
          <w:shd w:fill="auto" w:val="clear"/>
        </w:rPr>
        <w:t xml:space="preserve">Aplicativo de castro simples para Petshop.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AFBFD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  <w:t xml:space="preserve">Guia de Como Utilizar o aplicativo de Pet Shop</w:t>
      </w:r>
    </w:p>
    <w:p>
      <w:pPr>
        <w:spacing w:before="0" w:after="200" w:line="276"/>
        <w:ind w:right="0" w:left="0" w:firstLine="0"/>
        <w:jc w:val="left"/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</w:pPr>
      <w:r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  <w:t xml:space="preserve">1.Coloque seu nome</w:t>
      </w:r>
    </w:p>
    <w:p>
      <w:pPr>
        <w:spacing w:before="0" w:after="200" w:line="276"/>
        <w:ind w:right="0" w:left="0" w:firstLine="0"/>
        <w:jc w:val="left"/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</w:pPr>
      <w:r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  <w:t xml:space="preserve">2. Sua senha </w:t>
      </w:r>
    </w:p>
    <w:p>
      <w:pPr>
        <w:spacing w:before="0" w:after="200" w:line="276"/>
        <w:ind w:right="0" w:left="0" w:firstLine="0"/>
        <w:jc w:val="left"/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</w:pPr>
      <w:r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  <w:t xml:space="preserve">3. Efetue o Login</w:t>
      </w:r>
    </w:p>
    <w:p>
      <w:pPr>
        <w:spacing w:before="0" w:after="200" w:line="276"/>
        <w:ind w:right="0" w:left="0" w:firstLine="0"/>
        <w:jc w:val="left"/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</w:pPr>
      <w:r>
        <w:rPr>
          <w:rFonts w:ascii="Aeonik-Medium" w:hAnsi="Aeonik-Medium" w:cs="Aeonik-Medium" w:eastAsia="Aeonik-Medium"/>
          <w:color w:val="303741"/>
          <w:spacing w:val="0"/>
          <w:position w:val="0"/>
          <w:sz w:val="27"/>
          <w:shd w:fill="auto" w:val="clear"/>
        </w:rPr>
        <w:t xml:space="preserve">4. Opção para trocar de senha logo abaixo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FAFBFD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