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EF0" w:rsidRPr="00595450" w:rsidRDefault="00B30F8D" w:rsidP="008A5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color w:val="FF0000"/>
          <w:sz w:val="24"/>
          <w:szCs w:val="24"/>
        </w:rPr>
      </w:pPr>
      <w:r w:rsidRPr="00595450">
        <w:rPr>
          <w:rFonts w:ascii="Tahoma" w:hAnsi="Tahoma" w:cs="Tahoma"/>
          <w:b/>
          <w:color w:val="FF0000"/>
          <w:sz w:val="24"/>
          <w:szCs w:val="24"/>
        </w:rPr>
        <w:t>OPISIVANJE</w:t>
      </w:r>
    </w:p>
    <w:p w:rsidR="00595450" w:rsidRDefault="00B30F8D">
      <w:pPr>
        <w:rPr>
          <w:rFonts w:ascii="Tahoma" w:hAnsi="Tahoma" w:cs="Tahoma"/>
        </w:rPr>
      </w:pPr>
      <w:r w:rsidRPr="00595450">
        <w:rPr>
          <w:rFonts w:ascii="Tahoma" w:hAnsi="Tahoma" w:cs="Tahoma"/>
        </w:rPr>
        <w:t xml:space="preserve">Opisivati možemo sve ono što zapažamo osjetilima: </w:t>
      </w:r>
    </w:p>
    <w:p w:rsidR="00595450" w:rsidRPr="00CE1F5E" w:rsidRDefault="00B30F8D" w:rsidP="00CE1F5E">
      <w:pPr>
        <w:pStyle w:val="Odlomakpopisa"/>
        <w:numPr>
          <w:ilvl w:val="0"/>
          <w:numId w:val="4"/>
        </w:numPr>
        <w:rPr>
          <w:rFonts w:ascii="Tahoma" w:hAnsi="Tahoma" w:cs="Tahoma"/>
        </w:rPr>
      </w:pPr>
      <w:r w:rsidRPr="00CE1F5E">
        <w:rPr>
          <w:rFonts w:ascii="Tahoma" w:hAnsi="Tahoma" w:cs="Tahoma"/>
          <w:b/>
        </w:rPr>
        <w:t>fizički svijet</w:t>
      </w:r>
      <w:r w:rsidRPr="00CE1F5E">
        <w:rPr>
          <w:rFonts w:ascii="Tahoma" w:hAnsi="Tahoma" w:cs="Tahoma"/>
        </w:rPr>
        <w:t xml:space="preserve"> (prostor, prirodu, predmete, čovjeka) </w:t>
      </w:r>
      <w:r w:rsidR="00CE1F5E">
        <w:rPr>
          <w:rFonts w:ascii="Tahoma" w:hAnsi="Tahoma" w:cs="Tahoma"/>
        </w:rPr>
        <w:t>i</w:t>
      </w:r>
    </w:p>
    <w:p w:rsidR="00B30F8D" w:rsidRPr="00CE1F5E" w:rsidRDefault="00B30F8D" w:rsidP="00CE1F5E">
      <w:pPr>
        <w:pStyle w:val="Odlomakpopisa"/>
        <w:numPr>
          <w:ilvl w:val="0"/>
          <w:numId w:val="4"/>
        </w:numPr>
        <w:rPr>
          <w:rFonts w:ascii="Tahoma" w:hAnsi="Tahoma" w:cs="Tahoma"/>
        </w:rPr>
      </w:pPr>
      <w:r w:rsidRPr="00CE1F5E">
        <w:rPr>
          <w:rFonts w:ascii="Tahoma" w:hAnsi="Tahoma" w:cs="Tahoma"/>
          <w:b/>
        </w:rPr>
        <w:t>čovjekov unutarnji svijet</w:t>
      </w:r>
      <w:r w:rsidRPr="00CE1F5E">
        <w:rPr>
          <w:rFonts w:ascii="Tahoma" w:hAnsi="Tahoma" w:cs="Tahoma"/>
        </w:rPr>
        <w:t xml:space="preserve"> (psihička stanja, emocije i sl.).</w:t>
      </w:r>
    </w:p>
    <w:p w:rsidR="00B30F8D" w:rsidRPr="00595450" w:rsidRDefault="00B30F8D">
      <w:pPr>
        <w:rPr>
          <w:rFonts w:ascii="Tahoma" w:hAnsi="Tahoma" w:cs="Tahoma"/>
        </w:rPr>
      </w:pPr>
      <w:r w:rsidRPr="00595450">
        <w:rPr>
          <w:rFonts w:ascii="Tahoma" w:hAnsi="Tahoma" w:cs="Tahoma"/>
        </w:rPr>
        <w:t>Opisujući ukazujemo na karakteristična obilježja onoga što opisujemo.</w:t>
      </w:r>
    </w:p>
    <w:p w:rsidR="00B30F8D" w:rsidRPr="007B586D" w:rsidRDefault="00B30F8D">
      <w:pPr>
        <w:rPr>
          <w:rFonts w:ascii="Tahoma" w:hAnsi="Tahoma" w:cs="Tahoma"/>
          <w:b/>
        </w:rPr>
      </w:pPr>
      <w:r w:rsidRPr="007B586D">
        <w:rPr>
          <w:rFonts w:ascii="Tahoma" w:hAnsi="Tahoma" w:cs="Tahoma"/>
          <w:b/>
        </w:rPr>
        <w:t>Osjetila kojima doživljavamo svijet koji nas okružuje:</w:t>
      </w:r>
    </w:p>
    <w:p w:rsidR="00B30F8D" w:rsidRPr="00595450" w:rsidRDefault="007B586D" w:rsidP="00B30F8D">
      <w:pPr>
        <w:pStyle w:val="Odlomakpopis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o</w:t>
      </w:r>
      <w:r w:rsidR="00B30F8D" w:rsidRPr="00595450">
        <w:rPr>
          <w:rFonts w:ascii="Tahoma" w:hAnsi="Tahoma" w:cs="Tahoma"/>
        </w:rPr>
        <w:t>sjetilo vida (vizualno)</w:t>
      </w:r>
    </w:p>
    <w:p w:rsidR="00B30F8D" w:rsidRPr="00595450" w:rsidRDefault="007B586D" w:rsidP="00B30F8D">
      <w:pPr>
        <w:pStyle w:val="Odlomakpopis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o</w:t>
      </w:r>
      <w:r w:rsidR="00B30F8D" w:rsidRPr="00595450">
        <w:rPr>
          <w:rFonts w:ascii="Tahoma" w:hAnsi="Tahoma" w:cs="Tahoma"/>
        </w:rPr>
        <w:t>sjetilo sluha (auditivno)</w:t>
      </w:r>
    </w:p>
    <w:p w:rsidR="00B30F8D" w:rsidRPr="00595450" w:rsidRDefault="007B586D" w:rsidP="00B30F8D">
      <w:pPr>
        <w:pStyle w:val="Odlomakpopis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o</w:t>
      </w:r>
      <w:r w:rsidR="00B30F8D" w:rsidRPr="00595450">
        <w:rPr>
          <w:rFonts w:ascii="Tahoma" w:hAnsi="Tahoma" w:cs="Tahoma"/>
        </w:rPr>
        <w:t>sjetilo njuha (</w:t>
      </w:r>
      <w:proofErr w:type="spellStart"/>
      <w:r w:rsidR="00B30F8D" w:rsidRPr="00595450">
        <w:rPr>
          <w:rFonts w:ascii="Tahoma" w:hAnsi="Tahoma" w:cs="Tahoma"/>
        </w:rPr>
        <w:t>olfaktivno</w:t>
      </w:r>
      <w:proofErr w:type="spellEnd"/>
      <w:r w:rsidR="00B30F8D" w:rsidRPr="00595450">
        <w:rPr>
          <w:rFonts w:ascii="Tahoma" w:hAnsi="Tahoma" w:cs="Tahoma"/>
        </w:rPr>
        <w:t>)</w:t>
      </w:r>
    </w:p>
    <w:p w:rsidR="00B30F8D" w:rsidRPr="00595450" w:rsidRDefault="007B586D" w:rsidP="00B30F8D">
      <w:pPr>
        <w:pStyle w:val="Odlomakpopis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o</w:t>
      </w:r>
      <w:r w:rsidR="00B30F8D" w:rsidRPr="00595450">
        <w:rPr>
          <w:rFonts w:ascii="Tahoma" w:hAnsi="Tahoma" w:cs="Tahoma"/>
        </w:rPr>
        <w:t>sjetilo okusa (</w:t>
      </w:r>
      <w:proofErr w:type="spellStart"/>
      <w:r w:rsidR="00B30F8D" w:rsidRPr="00595450">
        <w:rPr>
          <w:rFonts w:ascii="Tahoma" w:hAnsi="Tahoma" w:cs="Tahoma"/>
        </w:rPr>
        <w:t>gustativno</w:t>
      </w:r>
      <w:proofErr w:type="spellEnd"/>
      <w:r w:rsidR="00B30F8D" w:rsidRPr="00595450">
        <w:rPr>
          <w:rFonts w:ascii="Tahoma" w:hAnsi="Tahoma" w:cs="Tahoma"/>
        </w:rPr>
        <w:t>)</w:t>
      </w:r>
    </w:p>
    <w:p w:rsidR="00B30F8D" w:rsidRPr="00595450" w:rsidRDefault="005B4084" w:rsidP="00B30F8D">
      <w:pPr>
        <w:pStyle w:val="Odlomakpopisa"/>
        <w:numPr>
          <w:ilvl w:val="0"/>
          <w:numId w:val="1"/>
        </w:numPr>
        <w:rPr>
          <w:rFonts w:ascii="Tahoma" w:hAnsi="Tahoma" w:cs="Tahoma"/>
        </w:rPr>
      </w:pPr>
      <w:r w:rsidRPr="00595450">
        <w:rPr>
          <w:rFonts w:ascii="Tahoma" w:hAnsi="Tahoma" w:cs="Tahoma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AC131" wp14:editId="5CC24B91">
                <wp:simplePos x="0" y="0"/>
                <wp:positionH relativeFrom="column">
                  <wp:posOffset>3343275</wp:posOffset>
                </wp:positionH>
                <wp:positionV relativeFrom="paragraph">
                  <wp:posOffset>148590</wp:posOffset>
                </wp:positionV>
                <wp:extent cx="1962150" cy="1666875"/>
                <wp:effectExtent l="0" t="0" r="19050" b="28575"/>
                <wp:wrapNone/>
                <wp:docPr id="3" name="Zaobljeni pravokut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6668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4084" w:rsidRDefault="005B4084" w:rsidP="005B4084">
                            <w:pPr>
                              <w:jc w:val="center"/>
                            </w:pPr>
                            <w:r w:rsidRPr="007B586D">
                              <w:rPr>
                                <w:b/>
                              </w:rPr>
                              <w:t>statični</w:t>
                            </w:r>
                            <w:r>
                              <w:t xml:space="preserve"> (prevladavaju imenice i pridjevi) </w:t>
                            </w:r>
                            <w:r w:rsidRPr="007B586D">
                              <w:rPr>
                                <w:b/>
                              </w:rPr>
                              <w:t>i</w:t>
                            </w:r>
                            <w:r>
                              <w:t xml:space="preserve"> </w:t>
                            </w:r>
                            <w:r w:rsidRPr="007B586D">
                              <w:rPr>
                                <w:b/>
                              </w:rPr>
                              <w:t>dinamični opis</w:t>
                            </w:r>
                            <w:r>
                              <w:t xml:space="preserve"> (prevladavaju glagoli)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AC131" id="Zaobljeni pravokutnik 3" o:spid="_x0000_s1026" style="position:absolute;left:0;text-align:left;margin-left:263.25pt;margin-top:11.7pt;width:154.5pt;height:13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:rsidR="005B4084" w:rsidRDefault="005B4084" w:rsidP="005B4084">
                      <w:pPr>
                        <w:jc w:val="center"/>
                      </w:pPr>
                      <w:r w:rsidRPr="007B586D">
                        <w:rPr>
                          <w:b/>
                        </w:rPr>
                        <w:t>statični</w:t>
                      </w:r>
                      <w:r>
                        <w:t xml:space="preserve"> (prevladavaju imenice i pridjevi) </w:t>
                      </w:r>
                      <w:r w:rsidRPr="007B586D">
                        <w:rPr>
                          <w:b/>
                        </w:rPr>
                        <w:t>i</w:t>
                      </w:r>
                      <w:r>
                        <w:t xml:space="preserve"> </w:t>
                      </w:r>
                      <w:r w:rsidRPr="007B586D">
                        <w:rPr>
                          <w:b/>
                        </w:rPr>
                        <w:t>dinamični opis</w:t>
                      </w:r>
                      <w:r>
                        <w:t xml:space="preserve"> (prevladavaju glagoli)</w:t>
                      </w:r>
                    </w:p>
                  </w:txbxContent>
                </v:textbox>
              </v:roundrect>
            </w:pict>
          </mc:Fallback>
        </mc:AlternateContent>
      </w:r>
      <w:r w:rsidR="007B586D">
        <w:rPr>
          <w:rFonts w:ascii="Tahoma" w:hAnsi="Tahoma" w:cs="Tahoma"/>
        </w:rPr>
        <w:t>o</w:t>
      </w:r>
      <w:r w:rsidR="00B30F8D" w:rsidRPr="00595450">
        <w:rPr>
          <w:rFonts w:ascii="Tahoma" w:hAnsi="Tahoma" w:cs="Tahoma"/>
        </w:rPr>
        <w:t>sjetilo dodira (taktilno).</w:t>
      </w:r>
    </w:p>
    <w:p w:rsidR="00B30F8D" w:rsidRPr="00595450" w:rsidRDefault="00B30F8D" w:rsidP="00B30F8D">
      <w:pPr>
        <w:pStyle w:val="Odlomakpopisa"/>
        <w:rPr>
          <w:rFonts w:ascii="Tahoma" w:hAnsi="Tahoma" w:cs="Tahoma"/>
        </w:rPr>
      </w:pPr>
    </w:p>
    <w:p w:rsidR="00B30F8D" w:rsidRPr="00595450" w:rsidRDefault="00B30F8D" w:rsidP="00B30F8D">
      <w:pPr>
        <w:pStyle w:val="Odlomakpopisa"/>
        <w:rPr>
          <w:rFonts w:ascii="Tahoma" w:hAnsi="Tahoma" w:cs="Tahoma"/>
        </w:rPr>
      </w:pPr>
      <w:r w:rsidRPr="00595450">
        <w:rPr>
          <w:rFonts w:ascii="Tahoma" w:hAnsi="Tahoma" w:cs="Tahoma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63251" wp14:editId="25B549BC">
                <wp:simplePos x="0" y="0"/>
                <wp:positionH relativeFrom="column">
                  <wp:posOffset>-4445</wp:posOffset>
                </wp:positionH>
                <wp:positionV relativeFrom="paragraph">
                  <wp:posOffset>288925</wp:posOffset>
                </wp:positionV>
                <wp:extent cx="1962150" cy="1666875"/>
                <wp:effectExtent l="0" t="0" r="19050" b="28575"/>
                <wp:wrapNone/>
                <wp:docPr id="2" name="Zaobljeni pravoku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6668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0F8D" w:rsidRPr="007B586D" w:rsidRDefault="00B30F8D" w:rsidP="00B30F8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B586D">
                              <w:rPr>
                                <w:b/>
                              </w:rPr>
                              <w:t>objektivni i subjektivni opis</w:t>
                            </w:r>
                          </w:p>
                          <w:p w:rsidR="00B30F8D" w:rsidRDefault="00B30F8D" w:rsidP="00B30F8D">
                            <w:pPr>
                              <w:jc w:val="center"/>
                            </w:pPr>
                            <w:r>
                              <w:t>(prouči</w:t>
                            </w:r>
                            <w:r w:rsidR="007B586D">
                              <w:t>te</w:t>
                            </w:r>
                            <w:r>
                              <w:t xml:space="preserve"> dva opisa grada K</w:t>
                            </w:r>
                            <w:r w:rsidR="005B4084">
                              <w:t>arlovca na 3</w:t>
                            </w:r>
                            <w:r w:rsidR="00036710">
                              <w:t>0</w:t>
                            </w:r>
                            <w:r w:rsidR="005B4084">
                              <w:t xml:space="preserve">. str </w:t>
                            </w:r>
                            <w:r w:rsidR="005B4084" w:rsidRPr="007B586D">
                              <w:rPr>
                                <w:i/>
                              </w:rPr>
                              <w:t xml:space="preserve">Fon-Fona </w:t>
                            </w:r>
                            <w:r w:rsidR="005B4084">
                              <w:t>i u</w:t>
                            </w:r>
                            <w:r>
                              <w:t>oči</w:t>
                            </w:r>
                            <w:r w:rsidR="007B586D">
                              <w:t>te</w:t>
                            </w:r>
                            <w:r>
                              <w:t xml:space="preserve"> razliku između subjektivnoga i objektivnoga opisivanja)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63251" id="Zaobljeni pravokutnik 2" o:spid="_x0000_s1027" style="position:absolute;left:0;text-align:left;margin-left:-.35pt;margin-top:22.75pt;width:154.5pt;height:1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" fillcolor="window" strokecolor="windowText" strokeweight="1pt">
                <v:stroke joinstyle="miter"/>
                <v:textbox>
                  <w:txbxContent>
                    <w:p w:rsidR="00B30F8D" w:rsidRPr="007B586D" w:rsidRDefault="00B30F8D" w:rsidP="00B30F8D">
                      <w:pPr>
                        <w:jc w:val="center"/>
                        <w:rPr>
                          <w:b/>
                        </w:rPr>
                      </w:pPr>
                      <w:r w:rsidRPr="007B586D">
                        <w:rPr>
                          <w:b/>
                        </w:rPr>
                        <w:t>objektivni i subjektivni opis</w:t>
                      </w:r>
                    </w:p>
                    <w:p w:rsidR="00B30F8D" w:rsidRDefault="00B30F8D" w:rsidP="00B30F8D">
                      <w:pPr>
                        <w:jc w:val="center"/>
                      </w:pPr>
                      <w:r>
                        <w:t>(prouči</w:t>
                      </w:r>
                      <w:r w:rsidR="007B586D">
                        <w:t>te</w:t>
                      </w:r>
                      <w:r>
                        <w:t xml:space="preserve"> dva opisa grada K</w:t>
                      </w:r>
                      <w:r w:rsidR="005B4084">
                        <w:t>arlovca na 3</w:t>
                      </w:r>
                      <w:r w:rsidR="00036710">
                        <w:t>0</w:t>
                      </w:r>
                      <w:r w:rsidR="005B4084">
                        <w:t xml:space="preserve">. str </w:t>
                      </w:r>
                      <w:r w:rsidR="005B4084" w:rsidRPr="007B586D">
                        <w:rPr>
                          <w:i/>
                        </w:rPr>
                        <w:t xml:space="preserve">Fon-Fona </w:t>
                      </w:r>
                      <w:r w:rsidR="005B4084">
                        <w:t>i u</w:t>
                      </w:r>
                      <w:r>
                        <w:t>oči</w:t>
                      </w:r>
                      <w:r w:rsidR="007B586D">
                        <w:t>te</w:t>
                      </w:r>
                      <w:r>
                        <w:t xml:space="preserve"> razliku između subjektivnoga i objektivnoga opisivanja)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4084" w:rsidRPr="00595450" w:rsidRDefault="005F2E07" w:rsidP="00B30F8D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188595</wp:posOffset>
                </wp:positionV>
                <wp:extent cx="552450" cy="1257300"/>
                <wp:effectExtent l="0" t="38100" r="57150" b="19050"/>
                <wp:wrapNone/>
                <wp:docPr id="7" name="Ravni poveznik sa strelico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39D5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7" o:spid="_x0000_s1026" type="#_x0000_t32" style="position:absolute;margin-left:219.4pt;margin-top:14.85pt;width:43.5pt;height:9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B30F8D" w:rsidRPr="00595450">
        <w:rPr>
          <w:rFonts w:ascii="Tahoma" w:hAnsi="Tahoma" w:cs="Tahoma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0755A" wp14:editId="28D2E207">
                <wp:simplePos x="0" y="0"/>
                <wp:positionH relativeFrom="column">
                  <wp:posOffset>2338070</wp:posOffset>
                </wp:positionH>
                <wp:positionV relativeFrom="paragraph">
                  <wp:posOffset>1441450</wp:posOffset>
                </wp:positionV>
                <wp:extent cx="1781175" cy="914400"/>
                <wp:effectExtent l="0" t="0" r="28575" b="19050"/>
                <wp:wrapNone/>
                <wp:docPr id="1" name="Zaobljeni pravoku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F8D" w:rsidRPr="007B586D" w:rsidRDefault="00B30F8D" w:rsidP="00B30F8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B586D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VRSTE OPISA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F0755A" id="Zaobljeni pravokutnik 1" o:spid="_x0000_s1028" style="position:absolute;margin-left:184.1pt;margin-top:113.5pt;width:140.2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B30F8D" w:rsidRPr="007B586D" w:rsidRDefault="00B30F8D" w:rsidP="00B30F8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7B586D">
                        <w:rPr>
                          <w:b/>
                          <w:color w:val="FF0000"/>
                          <w:sz w:val="32"/>
                          <w:szCs w:val="32"/>
                        </w:rPr>
                        <w:t>VRSTE OPISA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4084" w:rsidRPr="00595450" w:rsidRDefault="005B4084" w:rsidP="005B4084">
      <w:pPr>
        <w:rPr>
          <w:rFonts w:ascii="Tahoma" w:hAnsi="Tahoma" w:cs="Tahoma"/>
        </w:rPr>
      </w:pPr>
    </w:p>
    <w:p w:rsidR="005B4084" w:rsidRPr="00595450" w:rsidRDefault="005F2E07" w:rsidP="005B4084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35E256" wp14:editId="5738D522">
                <wp:simplePos x="0" y="0"/>
                <wp:positionH relativeFrom="column">
                  <wp:posOffset>1957705</wp:posOffset>
                </wp:positionH>
                <wp:positionV relativeFrom="paragraph">
                  <wp:posOffset>135255</wp:posOffset>
                </wp:positionV>
                <wp:extent cx="828675" cy="742950"/>
                <wp:effectExtent l="38100" t="38100" r="28575" b="19050"/>
                <wp:wrapNone/>
                <wp:docPr id="6" name="Ravni poveznik sa strelico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74373" id="Ravni poveznik sa strelicom 6" o:spid="_x0000_s1026" type="#_x0000_t32" style="position:absolute;margin-left:154.15pt;margin-top:10.65pt;width:65.25pt;height:58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5B4084" w:rsidRPr="00595450" w:rsidRDefault="005B4084" w:rsidP="005B4084">
      <w:pPr>
        <w:rPr>
          <w:rFonts w:ascii="Tahoma" w:hAnsi="Tahoma" w:cs="Tahoma"/>
        </w:rPr>
      </w:pPr>
    </w:p>
    <w:p w:rsidR="005B4084" w:rsidRPr="00595450" w:rsidRDefault="005B4084" w:rsidP="005B4084">
      <w:pPr>
        <w:rPr>
          <w:rFonts w:ascii="Tahoma" w:hAnsi="Tahoma" w:cs="Tahoma"/>
        </w:rPr>
      </w:pPr>
    </w:p>
    <w:p w:rsidR="005B4084" w:rsidRPr="00595450" w:rsidRDefault="005B4084" w:rsidP="005B4084">
      <w:pPr>
        <w:rPr>
          <w:rFonts w:ascii="Tahoma" w:hAnsi="Tahoma" w:cs="Tahoma"/>
        </w:rPr>
      </w:pPr>
    </w:p>
    <w:p w:rsidR="005B4084" w:rsidRPr="00595450" w:rsidRDefault="005F2E07" w:rsidP="005B4084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555AA" wp14:editId="76C42C34">
                <wp:simplePos x="0" y="0"/>
                <wp:positionH relativeFrom="column">
                  <wp:posOffset>1957705</wp:posOffset>
                </wp:positionH>
                <wp:positionV relativeFrom="paragraph">
                  <wp:posOffset>182245</wp:posOffset>
                </wp:positionV>
                <wp:extent cx="381000" cy="971550"/>
                <wp:effectExtent l="38100" t="0" r="19050" b="57150"/>
                <wp:wrapNone/>
                <wp:docPr id="8" name="Ravni poveznik sa strelico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9834E" id="Ravni poveznik sa strelicom 8" o:spid="_x0000_s1026" type="#_x0000_t32" style="position:absolute;margin-left:154.15pt;margin-top:14.35pt;width:30pt;height:76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5B4084" w:rsidRPr="00595450" w:rsidRDefault="00A90FA8" w:rsidP="005B4084">
      <w:pPr>
        <w:rPr>
          <w:rFonts w:ascii="Tahoma" w:hAnsi="Tahoma" w:cs="Tahoma"/>
        </w:rPr>
      </w:pPr>
      <w:r w:rsidRPr="00595450">
        <w:rPr>
          <w:rFonts w:ascii="Tahoma" w:hAnsi="Tahoma" w:cs="Tahoma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01D46" wp14:editId="7FEFEC67">
                <wp:simplePos x="0" y="0"/>
                <wp:positionH relativeFrom="column">
                  <wp:posOffset>-4445</wp:posOffset>
                </wp:positionH>
                <wp:positionV relativeFrom="paragraph">
                  <wp:posOffset>127635</wp:posOffset>
                </wp:positionV>
                <wp:extent cx="1962150" cy="1133475"/>
                <wp:effectExtent l="0" t="0" r="19050" b="28575"/>
                <wp:wrapNone/>
                <wp:docPr id="4" name="Zaobljeni pravokut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334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4084" w:rsidRDefault="005B4084" w:rsidP="005B4084">
                            <w:pPr>
                              <w:jc w:val="center"/>
                            </w:pPr>
                            <w:r w:rsidRPr="007B586D">
                              <w:rPr>
                                <w:b/>
                              </w:rPr>
                              <w:t>opis vanjskoga prostora</w:t>
                            </w:r>
                            <w:r>
                              <w:t xml:space="preserve"> (eksterijera) </w:t>
                            </w:r>
                            <w:r w:rsidRPr="007B586D">
                              <w:rPr>
                                <w:b/>
                              </w:rPr>
                              <w:t>i opis unutrašnjega prostora</w:t>
                            </w:r>
                            <w:r>
                              <w:t xml:space="preserve"> (interijera)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01D46" id="Zaobljeni pravokutnik 4" o:spid="_x0000_s1029" style="position:absolute;margin-left:-.35pt;margin-top:10.05pt;width:154.5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" fillcolor="window" strokecolor="windowText" strokeweight="1pt">
                <v:stroke joinstyle="miter"/>
                <v:textbox>
                  <w:txbxContent>
                    <w:p w:rsidR="005B4084" w:rsidRDefault="005B4084" w:rsidP="005B4084">
                      <w:pPr>
                        <w:jc w:val="center"/>
                      </w:pPr>
                      <w:r w:rsidRPr="007B586D">
                        <w:rPr>
                          <w:b/>
                        </w:rPr>
                        <w:t>opis vanjskoga prostora</w:t>
                      </w:r>
                      <w:r>
                        <w:t xml:space="preserve"> (eksterijera) </w:t>
                      </w:r>
                      <w:r w:rsidRPr="007B586D">
                        <w:rPr>
                          <w:b/>
                        </w:rPr>
                        <w:t>i opis unutrašnjega prostora</w:t>
                      </w:r>
                      <w:r>
                        <w:t xml:space="preserve"> (interijera)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4084" w:rsidRPr="00595450" w:rsidRDefault="00A90FA8" w:rsidP="005B4084">
      <w:pPr>
        <w:rPr>
          <w:rFonts w:ascii="Tahoma" w:hAnsi="Tahoma" w:cs="Tahoma"/>
        </w:rPr>
      </w:pPr>
      <w:r w:rsidRPr="00595450">
        <w:rPr>
          <w:rFonts w:ascii="Tahoma" w:hAnsi="Tahoma" w:cs="Tahoma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7AAC1" wp14:editId="582E72BF">
                <wp:simplePos x="0" y="0"/>
                <wp:positionH relativeFrom="column">
                  <wp:posOffset>3538855</wp:posOffset>
                </wp:positionH>
                <wp:positionV relativeFrom="paragraph">
                  <wp:posOffset>262891</wp:posOffset>
                </wp:positionV>
                <wp:extent cx="1962150" cy="990600"/>
                <wp:effectExtent l="0" t="0" r="19050" b="19050"/>
                <wp:wrapNone/>
                <wp:docPr id="5" name="Zaobljeni pravokut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906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4084" w:rsidRDefault="005B4084" w:rsidP="005B4084">
                            <w:pPr>
                              <w:jc w:val="center"/>
                            </w:pPr>
                            <w:r w:rsidRPr="007B586D">
                              <w:rPr>
                                <w:b/>
                              </w:rPr>
                              <w:t>s obzirom na svrhu:</w:t>
                            </w:r>
                            <w:r>
                              <w:t xml:space="preserve"> umjetnički, znanstveni, </w:t>
                            </w:r>
                            <w:proofErr w:type="spellStart"/>
                            <w:r>
                              <w:t>popularnoznanstveni</w:t>
                            </w:r>
                            <w:proofErr w:type="spellEnd"/>
                            <w:r>
                              <w:t>, tehnički opis…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7AAC1" id="Zaobljeni pravokutnik 5" o:spid="_x0000_s1030" style="position:absolute;margin-left:278.65pt;margin-top:20.7pt;width:154.5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" fillcolor="window" strokecolor="windowText" strokeweight="1pt">
                <v:stroke joinstyle="miter"/>
                <v:textbox>
                  <w:txbxContent>
                    <w:p w:rsidR="005B4084" w:rsidRDefault="005B4084" w:rsidP="005B4084">
                      <w:pPr>
                        <w:jc w:val="center"/>
                      </w:pPr>
                      <w:r w:rsidRPr="007B586D">
                        <w:rPr>
                          <w:b/>
                        </w:rPr>
                        <w:t>s obzirom na svrhu:</w:t>
                      </w:r>
                      <w:r>
                        <w:t xml:space="preserve"> umjetnički, znanstveni, </w:t>
                      </w:r>
                      <w:proofErr w:type="spellStart"/>
                      <w:r>
                        <w:t>popularnoznanstveni</w:t>
                      </w:r>
                      <w:proofErr w:type="spellEnd"/>
                      <w:r>
                        <w:t>, tehnički opis…</w:t>
                      </w:r>
                    </w:p>
                  </w:txbxContent>
                </v:textbox>
              </v:roundrect>
            </w:pict>
          </mc:Fallback>
        </mc:AlternateContent>
      </w:r>
      <w:r w:rsidR="005F2E07">
        <w:rPr>
          <w:rFonts w:ascii="Tahoma" w:hAnsi="Tahoma" w:cs="Tahoma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A61D08" wp14:editId="10B49958">
                <wp:simplePos x="0" y="0"/>
                <wp:positionH relativeFrom="column">
                  <wp:posOffset>3338830</wp:posOffset>
                </wp:positionH>
                <wp:positionV relativeFrom="paragraph">
                  <wp:posOffset>91440</wp:posOffset>
                </wp:positionV>
                <wp:extent cx="352425" cy="171450"/>
                <wp:effectExtent l="0" t="0" r="66675" b="57150"/>
                <wp:wrapNone/>
                <wp:docPr id="9" name="Ravni poveznik sa strelico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42168" id="Ravni poveznik sa strelicom 9" o:spid="_x0000_s1026" type="#_x0000_t32" style="position:absolute;margin-left:262.9pt;margin-top:7.2pt;width:27.75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5B4084" w:rsidRPr="00595450" w:rsidRDefault="005B4084" w:rsidP="005B4084">
      <w:pPr>
        <w:rPr>
          <w:rFonts w:ascii="Tahoma" w:hAnsi="Tahoma" w:cs="Tahoma"/>
        </w:rPr>
      </w:pPr>
    </w:p>
    <w:p w:rsidR="005B4084" w:rsidRPr="00595450" w:rsidRDefault="005B4084" w:rsidP="005B4084">
      <w:pPr>
        <w:rPr>
          <w:rFonts w:ascii="Tahoma" w:hAnsi="Tahoma" w:cs="Tahoma"/>
        </w:rPr>
      </w:pPr>
    </w:p>
    <w:p w:rsidR="005B4084" w:rsidRPr="00595450" w:rsidRDefault="005B4084" w:rsidP="005B4084">
      <w:pPr>
        <w:rPr>
          <w:rFonts w:ascii="Tahoma" w:hAnsi="Tahoma" w:cs="Tahoma"/>
        </w:rPr>
      </w:pPr>
    </w:p>
    <w:p w:rsidR="005B4084" w:rsidRPr="00595450" w:rsidRDefault="005B4084" w:rsidP="005B4084">
      <w:pPr>
        <w:rPr>
          <w:rFonts w:ascii="Tahoma" w:hAnsi="Tahoma" w:cs="Tahoma"/>
        </w:rPr>
      </w:pPr>
    </w:p>
    <w:p w:rsidR="005B4084" w:rsidRPr="00595450" w:rsidRDefault="005B4084" w:rsidP="005B4084">
      <w:pPr>
        <w:rPr>
          <w:rFonts w:ascii="Tahoma" w:hAnsi="Tahoma" w:cs="Tahoma"/>
        </w:rPr>
      </w:pPr>
    </w:p>
    <w:p w:rsidR="00B30F8D" w:rsidRPr="00595450" w:rsidRDefault="005B4084" w:rsidP="005B4084">
      <w:pPr>
        <w:rPr>
          <w:rFonts w:ascii="Tahoma" w:hAnsi="Tahoma" w:cs="Tahoma"/>
        </w:rPr>
      </w:pPr>
      <w:r w:rsidRPr="007B586D">
        <w:rPr>
          <w:rFonts w:ascii="Tahoma" w:hAnsi="Tahoma" w:cs="Tahoma"/>
          <w:b/>
          <w:color w:val="FF0000"/>
          <w:bdr w:val="single" w:sz="4" w:space="0" w:color="auto"/>
        </w:rPr>
        <w:t xml:space="preserve">Portret </w:t>
      </w:r>
      <w:r w:rsidRPr="00595450">
        <w:rPr>
          <w:rFonts w:ascii="Tahoma" w:hAnsi="Tahoma" w:cs="Tahoma"/>
        </w:rPr>
        <w:t>– kada opisujemo portret, odnosno lik, u opisivanju uočavamo dva sloja:</w:t>
      </w:r>
    </w:p>
    <w:p w:rsidR="005B4084" w:rsidRPr="00595450" w:rsidRDefault="007B586D" w:rsidP="007B586D">
      <w:pPr>
        <w:pStyle w:val="Odlomakpopisa"/>
        <w:numPr>
          <w:ilvl w:val="0"/>
          <w:numId w:val="2"/>
        </w:numPr>
        <w:rPr>
          <w:rFonts w:ascii="Tahoma" w:hAnsi="Tahoma" w:cs="Tahoma"/>
        </w:rPr>
      </w:pPr>
      <w:r w:rsidRPr="007B586D">
        <w:rPr>
          <w:rFonts w:ascii="Tahoma" w:hAnsi="Tahoma" w:cs="Tahoma"/>
          <w:b/>
        </w:rPr>
        <w:t>v</w:t>
      </w:r>
      <w:r w:rsidR="005B4084" w:rsidRPr="007B586D">
        <w:rPr>
          <w:rFonts w:ascii="Tahoma" w:hAnsi="Tahoma" w:cs="Tahoma"/>
          <w:b/>
        </w:rPr>
        <w:t>anjski portret</w:t>
      </w:r>
      <w:r w:rsidR="005B4084" w:rsidRPr="00595450">
        <w:rPr>
          <w:rFonts w:ascii="Tahoma" w:hAnsi="Tahoma" w:cs="Tahoma"/>
        </w:rPr>
        <w:t xml:space="preserve"> – opis vanjskoga izgleda (odjeća, dijelovi tijela, stas, držanje, kretnje, frizura…)</w:t>
      </w:r>
    </w:p>
    <w:p w:rsidR="005B4084" w:rsidRPr="00595450" w:rsidRDefault="007B586D" w:rsidP="007B586D">
      <w:pPr>
        <w:pStyle w:val="Odlomakpopisa"/>
        <w:numPr>
          <w:ilvl w:val="0"/>
          <w:numId w:val="2"/>
        </w:numPr>
        <w:rPr>
          <w:rFonts w:ascii="Tahoma" w:hAnsi="Tahoma" w:cs="Tahoma"/>
        </w:rPr>
      </w:pPr>
      <w:r w:rsidRPr="007B586D">
        <w:rPr>
          <w:rFonts w:ascii="Tahoma" w:hAnsi="Tahoma" w:cs="Tahoma"/>
          <w:b/>
        </w:rPr>
        <w:t>u</w:t>
      </w:r>
      <w:r w:rsidR="005B4084" w:rsidRPr="007B586D">
        <w:rPr>
          <w:rFonts w:ascii="Tahoma" w:hAnsi="Tahoma" w:cs="Tahoma"/>
          <w:b/>
        </w:rPr>
        <w:t>nutarnji portret</w:t>
      </w:r>
      <w:r w:rsidR="005B4084" w:rsidRPr="00595450">
        <w:rPr>
          <w:rFonts w:ascii="Tahoma" w:hAnsi="Tahoma" w:cs="Tahoma"/>
        </w:rPr>
        <w:t xml:space="preserve"> – opis ponašanja, psihološki portret, odnos prema drugima…</w:t>
      </w:r>
    </w:p>
    <w:p w:rsidR="005B4084" w:rsidRPr="00595450" w:rsidRDefault="005B4084" w:rsidP="005B4084">
      <w:pPr>
        <w:pStyle w:val="Odlomakpopisa"/>
        <w:rPr>
          <w:rFonts w:ascii="Tahoma" w:hAnsi="Tahoma" w:cs="Tahoma"/>
        </w:rPr>
      </w:pPr>
    </w:p>
    <w:p w:rsidR="005B4084" w:rsidRPr="00595450" w:rsidRDefault="005B4084" w:rsidP="005B4084">
      <w:pPr>
        <w:pStyle w:val="Odlomakpopisa"/>
        <w:rPr>
          <w:rFonts w:ascii="Tahoma" w:hAnsi="Tahoma" w:cs="Tahoma"/>
        </w:rPr>
      </w:pPr>
      <w:r w:rsidRPr="007B586D">
        <w:rPr>
          <w:rFonts w:ascii="Tahoma" w:hAnsi="Tahoma" w:cs="Tahoma"/>
          <w:b/>
          <w:color w:val="FF0000"/>
        </w:rPr>
        <w:t>Zadatak:</w:t>
      </w:r>
      <w:r w:rsidRPr="007B586D">
        <w:rPr>
          <w:rFonts w:ascii="Tahoma" w:hAnsi="Tahoma" w:cs="Tahoma"/>
          <w:color w:val="FF0000"/>
        </w:rPr>
        <w:t xml:space="preserve"> </w:t>
      </w:r>
      <w:r w:rsidRPr="00595450">
        <w:rPr>
          <w:rFonts w:ascii="Tahoma" w:hAnsi="Tahoma" w:cs="Tahoma"/>
        </w:rPr>
        <w:t>trebate pročitati opis na 3</w:t>
      </w:r>
      <w:r w:rsidR="00036710">
        <w:rPr>
          <w:rFonts w:ascii="Tahoma" w:hAnsi="Tahoma" w:cs="Tahoma"/>
        </w:rPr>
        <w:t>1</w:t>
      </w:r>
      <w:r w:rsidRPr="00595450">
        <w:rPr>
          <w:rFonts w:ascii="Tahoma" w:hAnsi="Tahoma" w:cs="Tahoma"/>
        </w:rPr>
        <w:t xml:space="preserve">. str. </w:t>
      </w:r>
      <w:r w:rsidRPr="007B586D">
        <w:rPr>
          <w:rFonts w:ascii="Tahoma" w:hAnsi="Tahoma" w:cs="Tahoma"/>
          <w:i/>
        </w:rPr>
        <w:t>Fon-Fona</w:t>
      </w:r>
      <w:r w:rsidRPr="00595450">
        <w:rPr>
          <w:rFonts w:ascii="Tahoma" w:hAnsi="Tahoma" w:cs="Tahoma"/>
        </w:rPr>
        <w:t xml:space="preserve"> (August Šenoa, Prijan Lovro). Usporedite opis s fotografijom koja se nalazi ispod teksta.</w:t>
      </w:r>
    </w:p>
    <w:p w:rsidR="007B586D" w:rsidRDefault="007B586D" w:rsidP="005B4084">
      <w:pPr>
        <w:pStyle w:val="Odlomakpopisa"/>
        <w:rPr>
          <w:rFonts w:ascii="Tahoma" w:hAnsi="Tahoma" w:cs="Tahoma"/>
        </w:rPr>
      </w:pPr>
    </w:p>
    <w:p w:rsidR="007B586D" w:rsidRDefault="007B586D" w:rsidP="005B4084">
      <w:pPr>
        <w:pStyle w:val="Odlomakpopisa"/>
        <w:rPr>
          <w:rFonts w:ascii="Tahoma" w:hAnsi="Tahoma" w:cs="Tahoma"/>
        </w:rPr>
      </w:pPr>
    </w:p>
    <w:p w:rsidR="005B4084" w:rsidRPr="005F2E07" w:rsidRDefault="00323E52" w:rsidP="005F2E07">
      <w:pPr>
        <w:pStyle w:val="Odlomakpopisa"/>
        <w:jc w:val="center"/>
        <w:rPr>
          <w:rFonts w:ascii="Tahoma" w:hAnsi="Tahoma" w:cs="Tahoma"/>
          <w:color w:val="FF0000"/>
          <w:sz w:val="28"/>
          <w:szCs w:val="28"/>
        </w:rPr>
      </w:pPr>
      <w:r w:rsidRPr="005F2E07">
        <w:rPr>
          <w:rFonts w:ascii="Tahoma" w:hAnsi="Tahoma" w:cs="Tahoma"/>
          <w:color w:val="FF0000"/>
          <w:sz w:val="28"/>
          <w:szCs w:val="28"/>
        </w:rPr>
        <w:t>Kako sastaviti opis?</w:t>
      </w:r>
    </w:p>
    <w:p w:rsidR="005F2E07" w:rsidRPr="005F2E07" w:rsidRDefault="00323E52" w:rsidP="005B4084">
      <w:pPr>
        <w:pStyle w:val="Odlomakpopisa"/>
        <w:rPr>
          <w:rFonts w:ascii="Tahoma" w:hAnsi="Tahoma" w:cs="Tahoma"/>
          <w:b/>
        </w:rPr>
      </w:pPr>
      <w:r w:rsidRPr="005F2E07">
        <w:rPr>
          <w:rFonts w:ascii="Tahoma" w:hAnsi="Tahoma" w:cs="Tahoma"/>
          <w:b/>
        </w:rPr>
        <w:t xml:space="preserve">1. </w:t>
      </w:r>
      <w:r w:rsidR="005F2E07" w:rsidRPr="005F2E07">
        <w:rPr>
          <w:rFonts w:ascii="Tahoma" w:hAnsi="Tahoma" w:cs="Tahoma"/>
          <w:b/>
        </w:rPr>
        <w:t>PRIPREMA</w:t>
      </w:r>
      <w:r w:rsidRPr="005F2E07">
        <w:rPr>
          <w:rFonts w:ascii="Tahoma" w:hAnsi="Tahoma" w:cs="Tahoma"/>
          <w:b/>
        </w:rPr>
        <w:t xml:space="preserve"> </w:t>
      </w:r>
    </w:p>
    <w:p w:rsidR="00323E52" w:rsidRPr="00595450" w:rsidRDefault="004E0E04" w:rsidP="005B4084">
      <w:pPr>
        <w:pStyle w:val="Odlomakpopisa"/>
        <w:rPr>
          <w:rFonts w:ascii="Tahoma" w:hAnsi="Tahoma" w:cs="Tahoma"/>
        </w:rPr>
      </w:pPr>
      <w:r w:rsidRPr="00595450">
        <w:rPr>
          <w:rFonts w:ascii="Tahoma" w:hAnsi="Tahoma" w:cs="Tahoma"/>
        </w:rPr>
        <w:t>Uočavamo što više pojedinosti (detalja) koje čine cjelinu i njihovu ulogu u kontekstu (opisa).</w:t>
      </w:r>
    </w:p>
    <w:p w:rsidR="005F2E07" w:rsidRDefault="005F2E07" w:rsidP="005B4084">
      <w:pPr>
        <w:pStyle w:val="Odlomakpopisa"/>
        <w:rPr>
          <w:rFonts w:ascii="Tahoma" w:hAnsi="Tahoma" w:cs="Tahoma"/>
          <w:b/>
        </w:rPr>
      </w:pPr>
    </w:p>
    <w:p w:rsidR="004E0E04" w:rsidRPr="005F2E07" w:rsidRDefault="004E0E04" w:rsidP="005B4084">
      <w:pPr>
        <w:pStyle w:val="Odlomakpopisa"/>
        <w:rPr>
          <w:rFonts w:ascii="Tahoma" w:hAnsi="Tahoma" w:cs="Tahoma"/>
          <w:b/>
        </w:rPr>
      </w:pPr>
      <w:r w:rsidRPr="005F2E07">
        <w:rPr>
          <w:rFonts w:ascii="Tahoma" w:hAnsi="Tahoma" w:cs="Tahoma"/>
          <w:b/>
        </w:rPr>
        <w:t>2. OPISIVANJE (KOMPOZICIJA)</w:t>
      </w:r>
    </w:p>
    <w:p w:rsidR="004E0E04" w:rsidRPr="00595450" w:rsidRDefault="004E0E04" w:rsidP="005B4084">
      <w:pPr>
        <w:pStyle w:val="Odlomakpopisa"/>
        <w:rPr>
          <w:rFonts w:ascii="Tahoma" w:hAnsi="Tahoma" w:cs="Tahoma"/>
        </w:rPr>
      </w:pPr>
      <w:r w:rsidRPr="005F2E07">
        <w:rPr>
          <w:rFonts w:ascii="Tahoma" w:hAnsi="Tahoma" w:cs="Tahoma"/>
          <w:b/>
        </w:rPr>
        <w:t>Uvodni dio:</w:t>
      </w:r>
      <w:r w:rsidRPr="00595450">
        <w:rPr>
          <w:rFonts w:ascii="Tahoma" w:hAnsi="Tahoma" w:cs="Tahoma"/>
        </w:rPr>
        <w:t xml:space="preserve"> dojam, obrazloženje izbora i sl. Uvodom nas opisivač priprema za ono što slijedi.</w:t>
      </w:r>
    </w:p>
    <w:p w:rsidR="004E0E04" w:rsidRPr="00595450" w:rsidRDefault="004E0E04" w:rsidP="005B4084">
      <w:pPr>
        <w:pStyle w:val="Odlomakpopisa"/>
        <w:rPr>
          <w:rFonts w:ascii="Tahoma" w:hAnsi="Tahoma" w:cs="Tahoma"/>
        </w:rPr>
      </w:pPr>
      <w:r w:rsidRPr="005F2E07">
        <w:rPr>
          <w:rFonts w:ascii="Tahoma" w:hAnsi="Tahoma" w:cs="Tahoma"/>
          <w:b/>
        </w:rPr>
        <w:t>Razrada:</w:t>
      </w:r>
      <w:r w:rsidRPr="00595450">
        <w:rPr>
          <w:rFonts w:ascii="Tahoma" w:hAnsi="Tahoma" w:cs="Tahoma"/>
        </w:rPr>
        <w:t xml:space="preserve"> Nekim redom opisujemo ono što promatramo – nastojimo uočiti što više detalja pomoću kojih ćemo dobiti vjerniju sliku onoga što opisujemo. Rečenice povezujemo u skladan tekst.</w:t>
      </w:r>
    </w:p>
    <w:p w:rsidR="004E0E04" w:rsidRPr="00595450" w:rsidRDefault="004E0E04" w:rsidP="005B4084">
      <w:pPr>
        <w:pStyle w:val="Odlomakpopisa"/>
        <w:rPr>
          <w:rFonts w:ascii="Tahoma" w:hAnsi="Tahoma" w:cs="Tahoma"/>
        </w:rPr>
      </w:pPr>
      <w:r w:rsidRPr="005F2E07">
        <w:rPr>
          <w:rFonts w:ascii="Tahoma" w:hAnsi="Tahoma" w:cs="Tahoma"/>
          <w:b/>
        </w:rPr>
        <w:t>Slikovitost</w:t>
      </w:r>
      <w:r w:rsidRPr="00595450">
        <w:rPr>
          <w:rFonts w:ascii="Tahoma" w:hAnsi="Tahoma" w:cs="Tahoma"/>
        </w:rPr>
        <w:t xml:space="preserve"> opisa postižemo imenicama i pridjevima, </w:t>
      </w:r>
      <w:r w:rsidRPr="005F2E07">
        <w:rPr>
          <w:rFonts w:ascii="Tahoma" w:hAnsi="Tahoma" w:cs="Tahoma"/>
          <w:b/>
        </w:rPr>
        <w:t>dinamičnost</w:t>
      </w:r>
      <w:r w:rsidRPr="00595450">
        <w:rPr>
          <w:rFonts w:ascii="Tahoma" w:hAnsi="Tahoma" w:cs="Tahoma"/>
        </w:rPr>
        <w:t xml:space="preserve"> opisa postižemo uporabom glagola.</w:t>
      </w:r>
    </w:p>
    <w:p w:rsidR="004E0E04" w:rsidRPr="00595450" w:rsidRDefault="004E0E04" w:rsidP="005B4084">
      <w:pPr>
        <w:pStyle w:val="Odlomakpopisa"/>
        <w:rPr>
          <w:rFonts w:ascii="Tahoma" w:hAnsi="Tahoma" w:cs="Tahoma"/>
        </w:rPr>
      </w:pPr>
      <w:r w:rsidRPr="005F2E07">
        <w:rPr>
          <w:rFonts w:ascii="Tahoma" w:hAnsi="Tahoma" w:cs="Tahoma"/>
          <w:b/>
        </w:rPr>
        <w:t>Završni dio:</w:t>
      </w:r>
      <w:r w:rsidRPr="00595450">
        <w:rPr>
          <w:rFonts w:ascii="Tahoma" w:hAnsi="Tahoma" w:cs="Tahoma"/>
        </w:rPr>
        <w:t xml:space="preserve"> izdvajamo neku osnovnu misao ili izražavamo svoj stav o onome što smo promatrali/opisivali.</w:t>
      </w:r>
    </w:p>
    <w:p w:rsidR="002A08FC" w:rsidRPr="00595450" w:rsidRDefault="002A08FC" w:rsidP="005B4084">
      <w:pPr>
        <w:pStyle w:val="Odlomakpopisa"/>
        <w:rPr>
          <w:rFonts w:ascii="Tahoma" w:hAnsi="Tahoma" w:cs="Tahoma"/>
        </w:rPr>
      </w:pPr>
    </w:p>
    <w:p w:rsidR="002A08FC" w:rsidRDefault="002A08FC" w:rsidP="005B4084">
      <w:pPr>
        <w:pStyle w:val="Odlomakpopisa"/>
        <w:rPr>
          <w:rFonts w:ascii="Tahoma" w:hAnsi="Tahoma" w:cs="Tahoma"/>
        </w:rPr>
      </w:pPr>
    </w:p>
    <w:p w:rsidR="00CE1F5E" w:rsidRDefault="00CE1F5E" w:rsidP="00CE1F5E">
      <w:pPr>
        <w:pStyle w:val="Odlomakpopis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  <w:r>
        <w:rPr>
          <w:rFonts w:ascii="Tahoma" w:hAnsi="Tahoma" w:cs="Tahoma"/>
        </w:rPr>
        <w:t>Zadatak za samostalni rad:</w:t>
      </w:r>
    </w:p>
    <w:p w:rsidR="00CE1F5E" w:rsidRDefault="00CE1F5E" w:rsidP="00CE1F5E">
      <w:pPr>
        <w:pStyle w:val="Odlomakpopisa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Trebate opisati prijatelja iz razreda. Pritom trebate voditi računa da opis sadržava sve ovo što smo rekli da je za opis bitno. Vodite računa da je riječ o portretu.</w:t>
      </w:r>
    </w:p>
    <w:p w:rsidR="00CE1F5E" w:rsidRPr="00595450" w:rsidRDefault="00CE1F5E" w:rsidP="005B4084">
      <w:pPr>
        <w:pStyle w:val="Odlomakpopisa"/>
        <w:rPr>
          <w:rFonts w:ascii="Tahoma" w:hAnsi="Tahoma" w:cs="Tahoma"/>
        </w:rPr>
      </w:pPr>
    </w:p>
    <w:p w:rsidR="00CE1F5E" w:rsidRDefault="00CE1F5E" w:rsidP="005B4084">
      <w:pPr>
        <w:pStyle w:val="Odlomakpopisa"/>
        <w:rPr>
          <w:rFonts w:ascii="Tahoma" w:hAnsi="Tahoma" w:cs="Tahoma"/>
        </w:rPr>
      </w:pPr>
    </w:p>
    <w:p w:rsidR="00CE1F5E" w:rsidRDefault="00CE1F5E" w:rsidP="005B4084">
      <w:pPr>
        <w:pStyle w:val="Odlomakpopisa"/>
        <w:rPr>
          <w:rFonts w:ascii="Tahoma" w:hAnsi="Tahoma" w:cs="Tahoma"/>
        </w:rPr>
      </w:pPr>
      <w:r>
        <w:rPr>
          <w:rFonts w:ascii="Tahoma" w:hAnsi="Tahoma" w:cs="Tahoma"/>
        </w:rPr>
        <w:t>Budite vrijedni i odgovorni u radu.</w:t>
      </w:r>
    </w:p>
    <w:p w:rsidR="00CE1F5E" w:rsidRDefault="00CE1F5E" w:rsidP="005B4084">
      <w:pPr>
        <w:pStyle w:val="Odlomakpopisa"/>
        <w:rPr>
          <w:rFonts w:ascii="Tahoma" w:hAnsi="Tahoma" w:cs="Tahoma"/>
        </w:rPr>
      </w:pPr>
    </w:p>
    <w:p w:rsidR="00D63AAB" w:rsidRPr="00595450" w:rsidRDefault="00D63AAB" w:rsidP="00CE1F5E">
      <w:pPr>
        <w:pStyle w:val="Odlomakpopisa"/>
        <w:ind w:left="1440"/>
        <w:rPr>
          <w:rFonts w:ascii="Tahoma" w:hAnsi="Tahoma" w:cs="Tahoma"/>
        </w:rPr>
      </w:pPr>
      <w:bookmarkStart w:id="0" w:name="_GoBack"/>
      <w:bookmarkEnd w:id="0"/>
      <w:r w:rsidRPr="00595450">
        <w:rPr>
          <w:rFonts w:ascii="Tahoma" w:hAnsi="Tahoma" w:cs="Tahoma"/>
        </w:rPr>
        <w:t xml:space="preserve">Lijep pozdrav svima. </w:t>
      </w:r>
      <w:r w:rsidRPr="00595450">
        <w:rPr>
          <w:rFonts w:ascii="Tahoma" w:hAnsi="Tahoma" w:cs="Tahoma"/>
        </w:rPr>
        <w:sym w:font="Wingdings" w:char="F04A"/>
      </w:r>
    </w:p>
    <w:sectPr w:rsidR="00D63AAB" w:rsidRPr="00595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C4B"/>
      </v:shape>
    </w:pict>
  </w:numPicBullet>
  <w:abstractNum w:abstractNumId="0" w15:restartNumberingAfterBreak="0">
    <w:nsid w:val="11464FAD"/>
    <w:multiLevelType w:val="hybridMultilevel"/>
    <w:tmpl w:val="F6E2D44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B34A6"/>
    <w:multiLevelType w:val="hybridMultilevel"/>
    <w:tmpl w:val="07EAE384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9F1DE2"/>
    <w:multiLevelType w:val="hybridMultilevel"/>
    <w:tmpl w:val="54C0A648"/>
    <w:lvl w:ilvl="0" w:tplc="041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A04E56"/>
    <w:multiLevelType w:val="hybridMultilevel"/>
    <w:tmpl w:val="BDDADB1A"/>
    <w:lvl w:ilvl="0" w:tplc="01185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F7DDC"/>
    <w:multiLevelType w:val="hybridMultilevel"/>
    <w:tmpl w:val="861A305E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93E"/>
    <w:rsid w:val="00036710"/>
    <w:rsid w:val="000629ED"/>
    <w:rsid w:val="00257EF0"/>
    <w:rsid w:val="002A08FC"/>
    <w:rsid w:val="00323E52"/>
    <w:rsid w:val="004E0E04"/>
    <w:rsid w:val="00595450"/>
    <w:rsid w:val="005B4084"/>
    <w:rsid w:val="005F2E07"/>
    <w:rsid w:val="007B586D"/>
    <w:rsid w:val="00894369"/>
    <w:rsid w:val="008A5803"/>
    <w:rsid w:val="00A90FA8"/>
    <w:rsid w:val="00B30F8D"/>
    <w:rsid w:val="00BF793E"/>
    <w:rsid w:val="00CE1F5E"/>
    <w:rsid w:val="00D6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4CB4A"/>
  <w15:chartTrackingRefBased/>
  <w15:docId w15:val="{E7D66FAA-C204-444E-87D4-08D66C1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B30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</dc:creator>
  <cp:keywords/>
  <dc:description/>
  <cp:lastModifiedBy>Vesna Kajganić</cp:lastModifiedBy>
  <cp:revision>13</cp:revision>
  <dcterms:created xsi:type="dcterms:W3CDTF">2020-10-26T07:11:00Z</dcterms:created>
  <dcterms:modified xsi:type="dcterms:W3CDTF">2021-11-04T11:50:00Z</dcterms:modified>
</cp:coreProperties>
</file>