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70059" w14:textId="78259F63" w:rsidR="00F45946" w:rsidRPr="00D36532" w:rsidRDefault="00D36532" w:rsidP="008B1A0E">
      <w:pPr>
        <w:jc w:val="center"/>
        <w:rPr>
          <w:b/>
          <w:bCs/>
          <w:sz w:val="36"/>
          <w:szCs w:val="36"/>
        </w:rPr>
      </w:pPr>
      <w:r>
        <w:rPr>
          <w:b/>
          <w:bCs/>
          <w:sz w:val="36"/>
          <w:szCs w:val="36"/>
        </w:rPr>
        <w:t xml:space="preserve">Honours Project </w:t>
      </w:r>
      <w:r w:rsidR="008B1A0E" w:rsidRPr="00D36532">
        <w:rPr>
          <w:b/>
          <w:bCs/>
          <w:sz w:val="36"/>
          <w:szCs w:val="36"/>
        </w:rPr>
        <w:t>Feasibility Demo</w:t>
      </w:r>
    </w:p>
    <w:p w14:paraId="0CA3541F" w14:textId="385E2D7C" w:rsidR="008B1A0E" w:rsidRPr="00D36532" w:rsidRDefault="008B1A0E" w:rsidP="008B1A0E">
      <w:pPr>
        <w:jc w:val="center"/>
        <w:rPr>
          <w:b/>
          <w:bCs/>
          <w:sz w:val="36"/>
          <w:szCs w:val="36"/>
        </w:rPr>
      </w:pPr>
      <w:r w:rsidRPr="00D36532">
        <w:rPr>
          <w:b/>
          <w:bCs/>
          <w:sz w:val="36"/>
          <w:szCs w:val="36"/>
        </w:rPr>
        <w:t>Callum Myers</w:t>
      </w:r>
    </w:p>
    <w:p w14:paraId="7D71119D" w14:textId="6690D433" w:rsidR="008B1A0E" w:rsidRPr="00D36532" w:rsidRDefault="008B1A0E" w:rsidP="008B1A0E">
      <w:pPr>
        <w:jc w:val="center"/>
        <w:rPr>
          <w:b/>
          <w:bCs/>
          <w:sz w:val="36"/>
          <w:szCs w:val="36"/>
        </w:rPr>
      </w:pPr>
      <w:r w:rsidRPr="00D36532">
        <w:rPr>
          <w:b/>
          <w:bCs/>
          <w:sz w:val="36"/>
          <w:szCs w:val="36"/>
        </w:rPr>
        <w:t>2102549</w:t>
      </w:r>
    </w:p>
    <w:p w14:paraId="1EEAE5C2" w14:textId="77777777" w:rsidR="008B1A0E" w:rsidRDefault="008B1A0E" w:rsidP="008B1A0E">
      <w:pPr>
        <w:jc w:val="center"/>
        <w:rPr>
          <w:sz w:val="36"/>
          <w:szCs w:val="36"/>
        </w:rPr>
      </w:pPr>
    </w:p>
    <w:p w14:paraId="3D003370" w14:textId="77777777" w:rsidR="008B1A0E" w:rsidRDefault="008B1A0E" w:rsidP="008B1A0E">
      <w:pPr>
        <w:jc w:val="center"/>
        <w:rPr>
          <w:sz w:val="36"/>
          <w:szCs w:val="36"/>
        </w:rPr>
      </w:pPr>
    </w:p>
    <w:p w14:paraId="711964B9" w14:textId="77777777" w:rsidR="008B1A0E" w:rsidRDefault="008B1A0E" w:rsidP="008B1A0E">
      <w:pPr>
        <w:jc w:val="center"/>
        <w:rPr>
          <w:sz w:val="36"/>
          <w:szCs w:val="36"/>
        </w:rPr>
      </w:pPr>
    </w:p>
    <w:p w14:paraId="2ADC7595" w14:textId="77777777" w:rsidR="008B1A0E" w:rsidRDefault="008B1A0E" w:rsidP="008B1A0E">
      <w:pPr>
        <w:jc w:val="center"/>
        <w:rPr>
          <w:sz w:val="36"/>
          <w:szCs w:val="36"/>
        </w:rPr>
      </w:pPr>
    </w:p>
    <w:p w14:paraId="6134D363" w14:textId="77777777" w:rsidR="008B1A0E" w:rsidRDefault="008B1A0E" w:rsidP="008B1A0E">
      <w:pPr>
        <w:jc w:val="center"/>
        <w:rPr>
          <w:sz w:val="36"/>
          <w:szCs w:val="36"/>
        </w:rPr>
      </w:pPr>
    </w:p>
    <w:p w14:paraId="54BBF1B9" w14:textId="77777777" w:rsidR="008B1A0E" w:rsidRDefault="008B1A0E" w:rsidP="008B1A0E">
      <w:pPr>
        <w:jc w:val="center"/>
        <w:rPr>
          <w:sz w:val="36"/>
          <w:szCs w:val="36"/>
        </w:rPr>
      </w:pPr>
    </w:p>
    <w:p w14:paraId="18FB1CED" w14:textId="77777777" w:rsidR="008B1A0E" w:rsidRDefault="008B1A0E" w:rsidP="008B1A0E">
      <w:pPr>
        <w:jc w:val="center"/>
        <w:rPr>
          <w:sz w:val="36"/>
          <w:szCs w:val="36"/>
        </w:rPr>
      </w:pPr>
    </w:p>
    <w:p w14:paraId="0B746FBF" w14:textId="77777777" w:rsidR="008B1A0E" w:rsidRDefault="008B1A0E" w:rsidP="008B1A0E">
      <w:pPr>
        <w:jc w:val="center"/>
        <w:rPr>
          <w:sz w:val="36"/>
          <w:szCs w:val="36"/>
        </w:rPr>
      </w:pPr>
    </w:p>
    <w:p w14:paraId="617E5829" w14:textId="77777777" w:rsidR="008B1A0E" w:rsidRDefault="008B1A0E" w:rsidP="008B1A0E">
      <w:pPr>
        <w:jc w:val="center"/>
        <w:rPr>
          <w:sz w:val="36"/>
          <w:szCs w:val="36"/>
        </w:rPr>
      </w:pPr>
    </w:p>
    <w:p w14:paraId="41DC6EB4" w14:textId="77777777" w:rsidR="008B1A0E" w:rsidRDefault="008B1A0E" w:rsidP="008B1A0E">
      <w:pPr>
        <w:jc w:val="center"/>
        <w:rPr>
          <w:sz w:val="36"/>
          <w:szCs w:val="36"/>
        </w:rPr>
      </w:pPr>
    </w:p>
    <w:p w14:paraId="6966943D" w14:textId="77777777" w:rsidR="008B1A0E" w:rsidRDefault="008B1A0E" w:rsidP="008B1A0E">
      <w:pPr>
        <w:jc w:val="center"/>
        <w:rPr>
          <w:sz w:val="36"/>
          <w:szCs w:val="36"/>
        </w:rPr>
      </w:pPr>
    </w:p>
    <w:p w14:paraId="2171EA4F" w14:textId="77777777" w:rsidR="008B1A0E" w:rsidRDefault="008B1A0E" w:rsidP="008B1A0E">
      <w:pPr>
        <w:jc w:val="center"/>
        <w:rPr>
          <w:sz w:val="36"/>
          <w:szCs w:val="36"/>
        </w:rPr>
      </w:pPr>
    </w:p>
    <w:p w14:paraId="0B3ED9EB" w14:textId="77777777" w:rsidR="008B1A0E" w:rsidRDefault="008B1A0E" w:rsidP="008B1A0E">
      <w:pPr>
        <w:jc w:val="center"/>
        <w:rPr>
          <w:sz w:val="36"/>
          <w:szCs w:val="36"/>
        </w:rPr>
      </w:pPr>
    </w:p>
    <w:p w14:paraId="3993FCDE" w14:textId="77777777" w:rsidR="008B1A0E" w:rsidRDefault="008B1A0E" w:rsidP="008B1A0E">
      <w:pPr>
        <w:jc w:val="center"/>
        <w:rPr>
          <w:sz w:val="36"/>
          <w:szCs w:val="36"/>
        </w:rPr>
      </w:pPr>
    </w:p>
    <w:p w14:paraId="4C4F5D91" w14:textId="77777777" w:rsidR="008B1A0E" w:rsidRDefault="008B1A0E" w:rsidP="008B1A0E">
      <w:pPr>
        <w:jc w:val="center"/>
        <w:rPr>
          <w:sz w:val="36"/>
          <w:szCs w:val="36"/>
        </w:rPr>
      </w:pPr>
    </w:p>
    <w:p w14:paraId="7DC3E112" w14:textId="77777777" w:rsidR="008B1A0E" w:rsidRDefault="008B1A0E" w:rsidP="008B1A0E">
      <w:pPr>
        <w:jc w:val="center"/>
        <w:rPr>
          <w:sz w:val="36"/>
          <w:szCs w:val="36"/>
        </w:rPr>
      </w:pPr>
    </w:p>
    <w:p w14:paraId="7D76F1AF" w14:textId="77777777" w:rsidR="008B1A0E" w:rsidRDefault="008B1A0E" w:rsidP="008B1A0E">
      <w:pPr>
        <w:jc w:val="center"/>
        <w:rPr>
          <w:sz w:val="36"/>
          <w:szCs w:val="36"/>
        </w:rPr>
      </w:pPr>
    </w:p>
    <w:p w14:paraId="6A8A04F9" w14:textId="77777777" w:rsidR="008B1A0E" w:rsidRDefault="008B1A0E" w:rsidP="008B1A0E">
      <w:pPr>
        <w:jc w:val="center"/>
        <w:rPr>
          <w:sz w:val="36"/>
          <w:szCs w:val="36"/>
        </w:rPr>
      </w:pPr>
    </w:p>
    <w:p w14:paraId="7A5987AD" w14:textId="77777777" w:rsidR="008B1A0E" w:rsidRDefault="008B1A0E" w:rsidP="008B1A0E">
      <w:pPr>
        <w:jc w:val="center"/>
        <w:rPr>
          <w:sz w:val="36"/>
          <w:szCs w:val="36"/>
        </w:rPr>
      </w:pPr>
    </w:p>
    <w:p w14:paraId="63A19908" w14:textId="59DE76E5" w:rsidR="008B1A0E" w:rsidRPr="00D36532" w:rsidRDefault="008B1A0E" w:rsidP="008B1A0E">
      <w:pPr>
        <w:rPr>
          <w:b/>
          <w:bCs/>
          <w:sz w:val="32"/>
          <w:szCs w:val="32"/>
          <w:u w:val="single"/>
        </w:rPr>
      </w:pPr>
      <w:r w:rsidRPr="00D36532">
        <w:rPr>
          <w:b/>
          <w:bCs/>
          <w:sz w:val="32"/>
          <w:szCs w:val="32"/>
          <w:u w:val="single"/>
        </w:rPr>
        <w:lastRenderedPageBreak/>
        <w:t>Research Question</w:t>
      </w:r>
    </w:p>
    <w:p w14:paraId="56DBF5B8" w14:textId="2FCF98BE" w:rsidR="008B1A0E" w:rsidRDefault="00D179D5" w:rsidP="008B1A0E">
      <w:pPr>
        <w:rPr>
          <w:sz w:val="24"/>
          <w:szCs w:val="24"/>
        </w:rPr>
      </w:pPr>
      <w:r>
        <w:rPr>
          <w:sz w:val="24"/>
          <w:szCs w:val="24"/>
        </w:rPr>
        <w:t>How can procedural level generation be used to lengthen players’ playtime and improve player engagement in 2D platformer games?</w:t>
      </w:r>
    </w:p>
    <w:p w14:paraId="0DE8B1CE" w14:textId="77777777" w:rsidR="008B1A0E" w:rsidRDefault="008B1A0E" w:rsidP="008B1A0E">
      <w:pPr>
        <w:rPr>
          <w:sz w:val="24"/>
          <w:szCs w:val="24"/>
        </w:rPr>
      </w:pPr>
    </w:p>
    <w:p w14:paraId="395A3651" w14:textId="55958D5A" w:rsidR="008B1A0E" w:rsidRDefault="008B1A0E" w:rsidP="008B1A0E">
      <w:pPr>
        <w:rPr>
          <w:sz w:val="24"/>
          <w:szCs w:val="24"/>
        </w:rPr>
      </w:pPr>
      <w:r w:rsidRPr="00D36532">
        <w:rPr>
          <w:b/>
          <w:bCs/>
          <w:sz w:val="32"/>
          <w:szCs w:val="32"/>
          <w:u w:val="single"/>
        </w:rPr>
        <w:t>Aim</w:t>
      </w:r>
      <w:r>
        <w:rPr>
          <w:b/>
          <w:bCs/>
          <w:sz w:val="28"/>
          <w:szCs w:val="28"/>
          <w:u w:val="single"/>
        </w:rPr>
        <w:br/>
      </w:r>
      <w:r>
        <w:rPr>
          <w:sz w:val="24"/>
          <w:szCs w:val="24"/>
        </w:rPr>
        <w:t>T</w:t>
      </w:r>
      <w:r w:rsidRPr="008B1A0E">
        <w:rPr>
          <w:sz w:val="24"/>
          <w:szCs w:val="24"/>
        </w:rPr>
        <w:t xml:space="preserve">o investigate and </w:t>
      </w:r>
      <w:r w:rsidR="00D179D5">
        <w:rPr>
          <w:sz w:val="24"/>
          <w:szCs w:val="24"/>
        </w:rPr>
        <w:t>analyse</w:t>
      </w:r>
      <w:r w:rsidRPr="008B1A0E">
        <w:rPr>
          <w:sz w:val="24"/>
          <w:szCs w:val="24"/>
        </w:rPr>
        <w:t xml:space="preserve"> the benefits of procedural generation</w:t>
      </w:r>
      <w:r w:rsidR="00D179D5">
        <w:rPr>
          <w:sz w:val="24"/>
          <w:szCs w:val="24"/>
        </w:rPr>
        <w:t xml:space="preserve"> algorithms</w:t>
      </w:r>
      <w:r w:rsidRPr="008B1A0E">
        <w:rPr>
          <w:sz w:val="24"/>
          <w:szCs w:val="24"/>
        </w:rPr>
        <w:t xml:space="preserve"> when creating levels for 2D platformers</w:t>
      </w:r>
      <w:r w:rsidR="00D179D5">
        <w:rPr>
          <w:sz w:val="24"/>
          <w:szCs w:val="24"/>
        </w:rPr>
        <w:t>, then</w:t>
      </w:r>
      <w:r w:rsidRPr="008B1A0E">
        <w:rPr>
          <w:sz w:val="24"/>
          <w:szCs w:val="24"/>
        </w:rPr>
        <w:t xml:space="preserve"> consider how this could be used to </w:t>
      </w:r>
      <w:r w:rsidR="00D179D5">
        <w:rPr>
          <w:sz w:val="24"/>
          <w:szCs w:val="24"/>
        </w:rPr>
        <w:t>lengthen the time a player can stay engaged with the game.</w:t>
      </w:r>
    </w:p>
    <w:p w14:paraId="2D0389D4" w14:textId="77777777" w:rsidR="008B1A0E" w:rsidRDefault="008B1A0E" w:rsidP="008B1A0E">
      <w:pPr>
        <w:rPr>
          <w:sz w:val="24"/>
          <w:szCs w:val="24"/>
        </w:rPr>
      </w:pPr>
    </w:p>
    <w:p w14:paraId="424FF66C" w14:textId="7AC520DB" w:rsidR="008B1A0E" w:rsidRDefault="008B1A0E" w:rsidP="008B1A0E">
      <w:pPr>
        <w:rPr>
          <w:sz w:val="24"/>
          <w:szCs w:val="24"/>
        </w:rPr>
      </w:pPr>
      <w:r w:rsidRPr="00D36532">
        <w:rPr>
          <w:b/>
          <w:bCs/>
          <w:sz w:val="32"/>
          <w:szCs w:val="32"/>
          <w:u w:val="single"/>
        </w:rPr>
        <w:t>Objectives</w:t>
      </w:r>
      <w:r>
        <w:rPr>
          <w:b/>
          <w:bCs/>
          <w:sz w:val="28"/>
          <w:szCs w:val="28"/>
          <w:u w:val="single"/>
        </w:rPr>
        <w:br/>
      </w:r>
      <w:r>
        <w:rPr>
          <w:sz w:val="24"/>
          <w:szCs w:val="24"/>
        </w:rPr>
        <w:t>To research how procedural level generation could be used in future 2D platformers to give the player a unique experience each time they start a new game.</w:t>
      </w:r>
    </w:p>
    <w:p w14:paraId="7E61D258" w14:textId="680F3DA6" w:rsidR="0058676F" w:rsidRDefault="0058676F" w:rsidP="008B1A0E">
      <w:pPr>
        <w:rPr>
          <w:sz w:val="24"/>
          <w:szCs w:val="24"/>
        </w:rPr>
      </w:pPr>
      <w:r>
        <w:rPr>
          <w:sz w:val="24"/>
          <w:szCs w:val="24"/>
        </w:rPr>
        <w:t xml:space="preserve">To research current 2D platformers using procedural generation, for example </w:t>
      </w:r>
      <w:proofErr w:type="spellStart"/>
      <w:r>
        <w:rPr>
          <w:sz w:val="24"/>
          <w:szCs w:val="24"/>
        </w:rPr>
        <w:t>Spelunky</w:t>
      </w:r>
      <w:proofErr w:type="spellEnd"/>
      <w:r>
        <w:rPr>
          <w:sz w:val="24"/>
          <w:szCs w:val="24"/>
        </w:rPr>
        <w:t>, and consider how this could be improved upon using my own methods and techniques.</w:t>
      </w:r>
    </w:p>
    <w:p w14:paraId="18ED81B0" w14:textId="585EF9B8" w:rsidR="005D3776" w:rsidRDefault="005D3776" w:rsidP="008B1A0E">
      <w:pPr>
        <w:rPr>
          <w:sz w:val="24"/>
          <w:szCs w:val="24"/>
        </w:rPr>
      </w:pPr>
      <w:r>
        <w:rPr>
          <w:sz w:val="24"/>
          <w:szCs w:val="24"/>
        </w:rPr>
        <w:t>To evaluate the level and length of player engagement in a classic linear platformer when compared to one featuring procedural level generation techniques.</w:t>
      </w:r>
    </w:p>
    <w:p w14:paraId="0A7155B2" w14:textId="1D329B0A" w:rsidR="008B1A0E" w:rsidRDefault="008B1A0E" w:rsidP="008B1A0E">
      <w:pPr>
        <w:rPr>
          <w:sz w:val="24"/>
          <w:szCs w:val="24"/>
        </w:rPr>
      </w:pPr>
      <w:r>
        <w:rPr>
          <w:sz w:val="24"/>
          <w:szCs w:val="24"/>
        </w:rPr>
        <w:t xml:space="preserve">To explore the links between </w:t>
      </w:r>
      <w:r w:rsidR="00D76A1F">
        <w:rPr>
          <w:sz w:val="24"/>
          <w:szCs w:val="24"/>
        </w:rPr>
        <w:t xml:space="preserve">new, </w:t>
      </w:r>
      <w:r>
        <w:rPr>
          <w:sz w:val="24"/>
          <w:szCs w:val="24"/>
        </w:rPr>
        <w:t xml:space="preserve">unique </w:t>
      </w:r>
      <w:r w:rsidR="00D76A1F">
        <w:rPr>
          <w:sz w:val="24"/>
          <w:szCs w:val="24"/>
        </w:rPr>
        <w:t>levels and player engagement levels.</w:t>
      </w:r>
    </w:p>
    <w:p w14:paraId="79A2B615" w14:textId="7155350E" w:rsidR="00D76A1F" w:rsidRDefault="00D76A1F" w:rsidP="008B1A0E">
      <w:pPr>
        <w:rPr>
          <w:sz w:val="24"/>
          <w:szCs w:val="24"/>
        </w:rPr>
      </w:pPr>
      <w:r>
        <w:rPr>
          <w:sz w:val="24"/>
          <w:szCs w:val="24"/>
        </w:rPr>
        <w:t xml:space="preserve">To utilise programming techniques such as Perlin Noise and Markov Chains </w:t>
      </w:r>
      <w:r w:rsidR="005D3776">
        <w:rPr>
          <w:sz w:val="24"/>
          <w:szCs w:val="24"/>
        </w:rPr>
        <w:t>to</w:t>
      </w:r>
      <w:r>
        <w:rPr>
          <w:sz w:val="24"/>
          <w:szCs w:val="24"/>
        </w:rPr>
        <w:t xml:space="preserve"> implement a procedural level generator using the Unity game engine.</w:t>
      </w:r>
    </w:p>
    <w:p w14:paraId="30797206" w14:textId="77777777" w:rsidR="00D76A1F" w:rsidRDefault="00D76A1F" w:rsidP="008B1A0E">
      <w:pPr>
        <w:rPr>
          <w:sz w:val="24"/>
          <w:szCs w:val="24"/>
        </w:rPr>
      </w:pPr>
    </w:p>
    <w:p w14:paraId="3E7E6598" w14:textId="77777777" w:rsidR="00D76A1F" w:rsidRDefault="00D76A1F" w:rsidP="008B1A0E">
      <w:pPr>
        <w:rPr>
          <w:sz w:val="24"/>
          <w:szCs w:val="24"/>
        </w:rPr>
      </w:pPr>
    </w:p>
    <w:p w14:paraId="7DDD194F" w14:textId="77777777" w:rsidR="00D76A1F" w:rsidRDefault="00D76A1F" w:rsidP="008B1A0E">
      <w:pPr>
        <w:rPr>
          <w:sz w:val="24"/>
          <w:szCs w:val="24"/>
        </w:rPr>
      </w:pPr>
    </w:p>
    <w:p w14:paraId="550FF0CE" w14:textId="77777777" w:rsidR="00D76A1F" w:rsidRDefault="00D76A1F" w:rsidP="008B1A0E">
      <w:pPr>
        <w:rPr>
          <w:sz w:val="24"/>
          <w:szCs w:val="24"/>
        </w:rPr>
      </w:pPr>
    </w:p>
    <w:p w14:paraId="1817037A" w14:textId="77777777" w:rsidR="00D76A1F" w:rsidRDefault="00D76A1F" w:rsidP="008B1A0E">
      <w:pPr>
        <w:rPr>
          <w:sz w:val="24"/>
          <w:szCs w:val="24"/>
        </w:rPr>
      </w:pPr>
    </w:p>
    <w:p w14:paraId="3241D5EE" w14:textId="77777777" w:rsidR="00D76A1F" w:rsidRDefault="00D76A1F" w:rsidP="008B1A0E">
      <w:pPr>
        <w:rPr>
          <w:sz w:val="24"/>
          <w:szCs w:val="24"/>
        </w:rPr>
      </w:pPr>
    </w:p>
    <w:p w14:paraId="28DA3CD0" w14:textId="77777777" w:rsidR="00D76A1F" w:rsidRDefault="00D76A1F" w:rsidP="008B1A0E">
      <w:pPr>
        <w:rPr>
          <w:sz w:val="24"/>
          <w:szCs w:val="24"/>
        </w:rPr>
      </w:pPr>
    </w:p>
    <w:p w14:paraId="7521B4C1" w14:textId="77777777" w:rsidR="00D76A1F" w:rsidRDefault="00D76A1F" w:rsidP="008B1A0E">
      <w:pPr>
        <w:rPr>
          <w:sz w:val="24"/>
          <w:szCs w:val="24"/>
        </w:rPr>
      </w:pPr>
    </w:p>
    <w:p w14:paraId="58541E22" w14:textId="77777777" w:rsidR="00D76A1F" w:rsidRDefault="00D76A1F" w:rsidP="008B1A0E">
      <w:pPr>
        <w:rPr>
          <w:sz w:val="24"/>
          <w:szCs w:val="24"/>
        </w:rPr>
      </w:pPr>
    </w:p>
    <w:p w14:paraId="7343241D" w14:textId="77777777" w:rsidR="00D76A1F" w:rsidRDefault="00D76A1F" w:rsidP="008B1A0E">
      <w:pPr>
        <w:rPr>
          <w:sz w:val="24"/>
          <w:szCs w:val="24"/>
        </w:rPr>
      </w:pPr>
    </w:p>
    <w:p w14:paraId="6E89DA95" w14:textId="77777777" w:rsidR="00D76A1F" w:rsidRDefault="00D76A1F" w:rsidP="008B1A0E">
      <w:pPr>
        <w:rPr>
          <w:sz w:val="24"/>
          <w:szCs w:val="24"/>
        </w:rPr>
      </w:pPr>
    </w:p>
    <w:p w14:paraId="6A6A4A13" w14:textId="77777777" w:rsidR="00D76A1F" w:rsidRDefault="00D76A1F" w:rsidP="008B1A0E">
      <w:pPr>
        <w:rPr>
          <w:sz w:val="24"/>
          <w:szCs w:val="24"/>
        </w:rPr>
      </w:pPr>
    </w:p>
    <w:p w14:paraId="30798252" w14:textId="77777777" w:rsidR="00D76A1F" w:rsidRDefault="00D76A1F" w:rsidP="008B1A0E">
      <w:pPr>
        <w:rPr>
          <w:sz w:val="24"/>
          <w:szCs w:val="24"/>
        </w:rPr>
      </w:pPr>
    </w:p>
    <w:p w14:paraId="6DB4DF5E" w14:textId="17DC4F73" w:rsidR="00D76A1F" w:rsidRPr="00D36532" w:rsidRDefault="00D76A1F" w:rsidP="008B1A0E">
      <w:pPr>
        <w:rPr>
          <w:b/>
          <w:bCs/>
          <w:sz w:val="32"/>
          <w:szCs w:val="32"/>
          <w:u w:val="single"/>
        </w:rPr>
      </w:pPr>
      <w:r w:rsidRPr="00D36532">
        <w:rPr>
          <w:b/>
          <w:bCs/>
          <w:sz w:val="32"/>
          <w:szCs w:val="32"/>
          <w:u w:val="single"/>
        </w:rPr>
        <w:lastRenderedPageBreak/>
        <w:t>Statement of Changes</w:t>
      </w:r>
    </w:p>
    <w:p w14:paraId="3DBCBB3F" w14:textId="1AB2FEE3" w:rsidR="00D76A1F" w:rsidRDefault="00D76A1F" w:rsidP="008B1A0E">
      <w:pPr>
        <w:rPr>
          <w:bCs/>
          <w:sz w:val="24"/>
          <w:szCs w:val="24"/>
        </w:rPr>
      </w:pPr>
      <w:r>
        <w:rPr>
          <w:bCs/>
          <w:sz w:val="24"/>
          <w:szCs w:val="24"/>
        </w:rPr>
        <w:t>I no longer plan to use Wave Fun</w:t>
      </w:r>
      <w:r w:rsidR="008E0F7C">
        <w:rPr>
          <w:bCs/>
          <w:sz w:val="24"/>
          <w:szCs w:val="24"/>
        </w:rPr>
        <w:t>c</w:t>
      </w:r>
      <w:r>
        <w:rPr>
          <w:bCs/>
          <w:sz w:val="24"/>
          <w:szCs w:val="24"/>
        </w:rPr>
        <w:t>tion Collapse in my implementation since it is made mostly obsolete by my use of Markov Chains.</w:t>
      </w:r>
    </w:p>
    <w:p w14:paraId="13EC1117" w14:textId="77777777" w:rsidR="00D36532" w:rsidRDefault="00D36532" w:rsidP="008B1A0E">
      <w:pPr>
        <w:rPr>
          <w:bCs/>
          <w:sz w:val="24"/>
          <w:szCs w:val="24"/>
        </w:rPr>
      </w:pPr>
    </w:p>
    <w:p w14:paraId="73CFEBA1" w14:textId="77777777" w:rsidR="00D36532" w:rsidRDefault="00D36532" w:rsidP="008B1A0E">
      <w:pPr>
        <w:rPr>
          <w:bCs/>
          <w:sz w:val="24"/>
          <w:szCs w:val="24"/>
        </w:rPr>
      </w:pPr>
    </w:p>
    <w:p w14:paraId="3F5EACD2" w14:textId="77777777" w:rsidR="00D36532" w:rsidRDefault="00D36532" w:rsidP="008B1A0E">
      <w:pPr>
        <w:rPr>
          <w:bCs/>
          <w:sz w:val="24"/>
          <w:szCs w:val="24"/>
        </w:rPr>
      </w:pPr>
    </w:p>
    <w:p w14:paraId="0AB0E241" w14:textId="77777777" w:rsidR="00D36532" w:rsidRDefault="00D36532" w:rsidP="008B1A0E">
      <w:pPr>
        <w:rPr>
          <w:bCs/>
          <w:sz w:val="24"/>
          <w:szCs w:val="24"/>
        </w:rPr>
      </w:pPr>
    </w:p>
    <w:p w14:paraId="63DABEF2" w14:textId="77777777" w:rsidR="00D36532" w:rsidRDefault="00D36532" w:rsidP="008B1A0E">
      <w:pPr>
        <w:rPr>
          <w:bCs/>
          <w:sz w:val="24"/>
          <w:szCs w:val="24"/>
        </w:rPr>
      </w:pPr>
    </w:p>
    <w:p w14:paraId="6D6E539E" w14:textId="77777777" w:rsidR="00D36532" w:rsidRDefault="00D36532" w:rsidP="008B1A0E">
      <w:pPr>
        <w:rPr>
          <w:bCs/>
          <w:sz w:val="24"/>
          <w:szCs w:val="24"/>
        </w:rPr>
      </w:pPr>
    </w:p>
    <w:p w14:paraId="352A8858" w14:textId="77777777" w:rsidR="00D36532" w:rsidRDefault="00D36532" w:rsidP="008B1A0E">
      <w:pPr>
        <w:rPr>
          <w:bCs/>
          <w:sz w:val="24"/>
          <w:szCs w:val="24"/>
        </w:rPr>
      </w:pPr>
    </w:p>
    <w:p w14:paraId="6EBDF89E" w14:textId="77777777" w:rsidR="00D36532" w:rsidRDefault="00D36532" w:rsidP="008B1A0E">
      <w:pPr>
        <w:rPr>
          <w:bCs/>
          <w:sz w:val="24"/>
          <w:szCs w:val="24"/>
        </w:rPr>
      </w:pPr>
    </w:p>
    <w:p w14:paraId="22566E49" w14:textId="77777777" w:rsidR="00D36532" w:rsidRDefault="00D36532" w:rsidP="008B1A0E">
      <w:pPr>
        <w:rPr>
          <w:bCs/>
          <w:sz w:val="24"/>
          <w:szCs w:val="24"/>
        </w:rPr>
      </w:pPr>
    </w:p>
    <w:p w14:paraId="4FC51280" w14:textId="77777777" w:rsidR="00D36532" w:rsidRDefault="00D36532" w:rsidP="008B1A0E">
      <w:pPr>
        <w:rPr>
          <w:bCs/>
          <w:sz w:val="24"/>
          <w:szCs w:val="24"/>
        </w:rPr>
      </w:pPr>
    </w:p>
    <w:p w14:paraId="476D28B2" w14:textId="77777777" w:rsidR="00D36532" w:rsidRDefault="00D36532" w:rsidP="008B1A0E">
      <w:pPr>
        <w:rPr>
          <w:bCs/>
          <w:sz w:val="24"/>
          <w:szCs w:val="24"/>
        </w:rPr>
      </w:pPr>
    </w:p>
    <w:p w14:paraId="5B094C1C" w14:textId="77777777" w:rsidR="00D36532" w:rsidRDefault="00D36532" w:rsidP="008B1A0E">
      <w:pPr>
        <w:rPr>
          <w:bCs/>
          <w:sz w:val="24"/>
          <w:szCs w:val="24"/>
        </w:rPr>
      </w:pPr>
    </w:p>
    <w:p w14:paraId="056C15E0" w14:textId="77777777" w:rsidR="00D36532" w:rsidRDefault="00D36532" w:rsidP="008B1A0E">
      <w:pPr>
        <w:rPr>
          <w:bCs/>
          <w:sz w:val="24"/>
          <w:szCs w:val="24"/>
        </w:rPr>
      </w:pPr>
    </w:p>
    <w:p w14:paraId="114C4F8D" w14:textId="77777777" w:rsidR="00D36532" w:rsidRDefault="00D36532" w:rsidP="008B1A0E">
      <w:pPr>
        <w:rPr>
          <w:bCs/>
          <w:sz w:val="24"/>
          <w:szCs w:val="24"/>
        </w:rPr>
      </w:pPr>
    </w:p>
    <w:p w14:paraId="5A5CF639" w14:textId="77777777" w:rsidR="00D36532" w:rsidRDefault="00D36532" w:rsidP="008B1A0E">
      <w:pPr>
        <w:rPr>
          <w:bCs/>
          <w:sz w:val="24"/>
          <w:szCs w:val="24"/>
        </w:rPr>
      </w:pPr>
    </w:p>
    <w:p w14:paraId="3C5A720B" w14:textId="77777777" w:rsidR="00D36532" w:rsidRDefault="00D36532" w:rsidP="008B1A0E">
      <w:pPr>
        <w:rPr>
          <w:bCs/>
          <w:sz w:val="24"/>
          <w:szCs w:val="24"/>
        </w:rPr>
      </w:pPr>
    </w:p>
    <w:p w14:paraId="4AE0864A" w14:textId="77777777" w:rsidR="00D36532" w:rsidRDefault="00D36532" w:rsidP="008B1A0E">
      <w:pPr>
        <w:rPr>
          <w:bCs/>
          <w:sz w:val="24"/>
          <w:szCs w:val="24"/>
        </w:rPr>
      </w:pPr>
    </w:p>
    <w:p w14:paraId="06927DD1" w14:textId="77777777" w:rsidR="00D36532" w:rsidRDefault="00D36532" w:rsidP="008B1A0E">
      <w:pPr>
        <w:rPr>
          <w:bCs/>
          <w:sz w:val="24"/>
          <w:szCs w:val="24"/>
        </w:rPr>
      </w:pPr>
    </w:p>
    <w:p w14:paraId="139888F1" w14:textId="77777777" w:rsidR="00D36532" w:rsidRDefault="00D36532" w:rsidP="008B1A0E">
      <w:pPr>
        <w:rPr>
          <w:bCs/>
          <w:sz w:val="24"/>
          <w:szCs w:val="24"/>
        </w:rPr>
      </w:pPr>
    </w:p>
    <w:p w14:paraId="30E69FA2" w14:textId="77777777" w:rsidR="00D36532" w:rsidRDefault="00D36532" w:rsidP="008B1A0E">
      <w:pPr>
        <w:rPr>
          <w:bCs/>
          <w:sz w:val="24"/>
          <w:szCs w:val="24"/>
        </w:rPr>
      </w:pPr>
    </w:p>
    <w:p w14:paraId="3FD4BD46" w14:textId="77777777" w:rsidR="00D36532" w:rsidRDefault="00D36532" w:rsidP="008B1A0E">
      <w:pPr>
        <w:rPr>
          <w:bCs/>
          <w:sz w:val="24"/>
          <w:szCs w:val="24"/>
        </w:rPr>
      </w:pPr>
    </w:p>
    <w:p w14:paraId="16DCCD78" w14:textId="77777777" w:rsidR="00D36532" w:rsidRDefault="00D36532" w:rsidP="008B1A0E">
      <w:pPr>
        <w:rPr>
          <w:bCs/>
          <w:sz w:val="24"/>
          <w:szCs w:val="24"/>
        </w:rPr>
      </w:pPr>
    </w:p>
    <w:p w14:paraId="786E11CB" w14:textId="2739BB4E" w:rsidR="00D36532" w:rsidRDefault="00D36532" w:rsidP="008B1A0E">
      <w:pPr>
        <w:rPr>
          <w:bCs/>
          <w:sz w:val="24"/>
          <w:szCs w:val="24"/>
        </w:rPr>
      </w:pPr>
    </w:p>
    <w:p w14:paraId="65D69429" w14:textId="77777777" w:rsidR="00B03A14" w:rsidRDefault="00B03A14" w:rsidP="008B1A0E">
      <w:pPr>
        <w:rPr>
          <w:bCs/>
          <w:sz w:val="24"/>
          <w:szCs w:val="24"/>
        </w:rPr>
      </w:pPr>
    </w:p>
    <w:p w14:paraId="14A31CDF" w14:textId="77777777" w:rsidR="00B03A14" w:rsidRDefault="00B03A14" w:rsidP="008B1A0E">
      <w:pPr>
        <w:rPr>
          <w:bCs/>
          <w:sz w:val="24"/>
          <w:szCs w:val="24"/>
        </w:rPr>
      </w:pPr>
    </w:p>
    <w:p w14:paraId="567BF5CE" w14:textId="77777777" w:rsidR="00B03A14" w:rsidRDefault="00B03A14" w:rsidP="008B1A0E">
      <w:pPr>
        <w:rPr>
          <w:bCs/>
          <w:sz w:val="24"/>
          <w:szCs w:val="24"/>
        </w:rPr>
      </w:pPr>
    </w:p>
    <w:p w14:paraId="68CE5A45" w14:textId="26F9158E" w:rsidR="00D31ACC" w:rsidRDefault="00D31ACC" w:rsidP="00D31ACC">
      <w:pPr>
        <w:rPr>
          <w:b/>
          <w:sz w:val="32"/>
          <w:szCs w:val="32"/>
          <w:u w:val="single"/>
        </w:rPr>
      </w:pPr>
      <w:r>
        <w:rPr>
          <w:b/>
          <w:sz w:val="32"/>
          <w:szCs w:val="32"/>
          <w:u w:val="single"/>
        </w:rPr>
        <w:lastRenderedPageBreak/>
        <w:t>Gantt Chart</w:t>
      </w:r>
    </w:p>
    <w:p w14:paraId="65918548" w14:textId="76B00E07" w:rsidR="008E0F7C" w:rsidRDefault="008E0F7C" w:rsidP="00D31ACC">
      <w:pPr>
        <w:rPr>
          <w:bCs/>
          <w:sz w:val="24"/>
          <w:szCs w:val="24"/>
        </w:rPr>
      </w:pPr>
      <w:r>
        <w:rPr>
          <w:bCs/>
          <w:sz w:val="24"/>
          <w:szCs w:val="24"/>
        </w:rPr>
        <w:t>I have included a file for the Gantt Chart in the .zip folder</w:t>
      </w:r>
      <w:r w:rsidR="00FA6E15">
        <w:rPr>
          <w:bCs/>
          <w:sz w:val="24"/>
          <w:szCs w:val="24"/>
        </w:rPr>
        <w:t>.</w:t>
      </w:r>
    </w:p>
    <w:p w14:paraId="6BC46FDB" w14:textId="070D12BB" w:rsidR="00FA6E15" w:rsidRDefault="00F454C0" w:rsidP="00D31ACC">
      <w:pPr>
        <w:rPr>
          <w:bCs/>
          <w:sz w:val="24"/>
          <w:szCs w:val="24"/>
        </w:rPr>
      </w:pPr>
      <w:r>
        <w:rPr>
          <w:bCs/>
          <w:sz w:val="24"/>
          <w:szCs w:val="24"/>
        </w:rPr>
        <w:t>I will be reviewing my Gantt Chart approximately every 4 weeks and making changes as needed based on the rate of development.</w:t>
      </w:r>
    </w:p>
    <w:p w14:paraId="61A8B8BE" w14:textId="6CD35AFA" w:rsidR="00FA6E15" w:rsidRDefault="00FA6E15" w:rsidP="00D31ACC">
      <w:pPr>
        <w:rPr>
          <w:bCs/>
          <w:sz w:val="24"/>
          <w:szCs w:val="24"/>
        </w:rPr>
      </w:pPr>
      <w:r w:rsidRPr="00FA6E15">
        <w:rPr>
          <w:bCs/>
          <w:noProof/>
          <w:sz w:val="24"/>
          <w:szCs w:val="24"/>
        </w:rPr>
        <w:drawing>
          <wp:anchor distT="0" distB="0" distL="114300" distR="114300" simplePos="0" relativeHeight="251659264" behindDoc="0" locked="0" layoutInCell="1" allowOverlap="1" wp14:anchorId="2777835E" wp14:editId="03561924">
            <wp:simplePos x="0" y="0"/>
            <wp:positionH relativeFrom="page">
              <wp:align>left</wp:align>
            </wp:positionH>
            <wp:positionV relativeFrom="page">
              <wp:posOffset>2499360</wp:posOffset>
            </wp:positionV>
            <wp:extent cx="7497850" cy="2918460"/>
            <wp:effectExtent l="0" t="0" r="8255" b="0"/>
            <wp:wrapNone/>
            <wp:docPr id="169342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23317" name=""/>
                    <pic:cNvPicPr/>
                  </pic:nvPicPr>
                  <pic:blipFill>
                    <a:blip r:embed="rId6">
                      <a:extLst>
                        <a:ext uri="{28A0092B-C50C-407E-A947-70E740481C1C}">
                          <a14:useLocalDpi xmlns:a14="http://schemas.microsoft.com/office/drawing/2010/main" val="0"/>
                        </a:ext>
                      </a:extLst>
                    </a:blip>
                    <a:stretch>
                      <a:fillRect/>
                    </a:stretch>
                  </pic:blipFill>
                  <pic:spPr>
                    <a:xfrm>
                      <a:off x="0" y="0"/>
                      <a:ext cx="7497850" cy="2918460"/>
                    </a:xfrm>
                    <a:prstGeom prst="rect">
                      <a:avLst/>
                    </a:prstGeom>
                  </pic:spPr>
                </pic:pic>
              </a:graphicData>
            </a:graphic>
            <wp14:sizeRelH relativeFrom="page">
              <wp14:pctWidth>0</wp14:pctWidth>
            </wp14:sizeRelH>
            <wp14:sizeRelV relativeFrom="page">
              <wp14:pctHeight>0</wp14:pctHeight>
            </wp14:sizeRelV>
          </wp:anchor>
        </w:drawing>
      </w:r>
    </w:p>
    <w:p w14:paraId="62A5CAA0" w14:textId="41ABB58B" w:rsidR="008E0F7C" w:rsidRPr="008E0F7C" w:rsidRDefault="00821001" w:rsidP="00D31ACC">
      <w:pPr>
        <w:rPr>
          <w:bCs/>
          <w:sz w:val="24"/>
          <w:szCs w:val="24"/>
        </w:rPr>
      </w:pPr>
      <w:r w:rsidRPr="00821001">
        <w:rPr>
          <w:noProof/>
        </w:rPr>
        <w:t xml:space="preserve"> </w:t>
      </w:r>
      <w:r w:rsidR="008E0F7C" w:rsidRPr="008E0F7C">
        <w:rPr>
          <w:noProof/>
        </w:rPr>
        <w:t xml:space="preserve">  </w:t>
      </w:r>
    </w:p>
    <w:p w14:paraId="43E6029D" w14:textId="0504386F" w:rsidR="00D36532" w:rsidRDefault="00D36532" w:rsidP="008B1A0E">
      <w:pPr>
        <w:rPr>
          <w:bCs/>
          <w:sz w:val="24"/>
          <w:szCs w:val="24"/>
        </w:rPr>
      </w:pPr>
    </w:p>
    <w:p w14:paraId="61A81207" w14:textId="2A40C544" w:rsidR="00E46152" w:rsidRDefault="00E46152" w:rsidP="008B1A0E">
      <w:pPr>
        <w:rPr>
          <w:b/>
          <w:sz w:val="32"/>
          <w:szCs w:val="32"/>
          <w:u w:val="single"/>
        </w:rPr>
      </w:pPr>
    </w:p>
    <w:p w14:paraId="33DEDF7C" w14:textId="2A3A9C3B" w:rsidR="00E46152" w:rsidRDefault="00E46152" w:rsidP="008B1A0E">
      <w:pPr>
        <w:rPr>
          <w:b/>
          <w:sz w:val="32"/>
          <w:szCs w:val="32"/>
          <w:u w:val="single"/>
        </w:rPr>
      </w:pPr>
    </w:p>
    <w:p w14:paraId="436E9B94" w14:textId="0A0DC619" w:rsidR="00E46152" w:rsidRDefault="00E46152" w:rsidP="008B1A0E">
      <w:pPr>
        <w:rPr>
          <w:b/>
          <w:sz w:val="32"/>
          <w:szCs w:val="32"/>
          <w:u w:val="single"/>
        </w:rPr>
      </w:pPr>
    </w:p>
    <w:p w14:paraId="6ADA96B5" w14:textId="233DA55D" w:rsidR="00E46152" w:rsidRDefault="00E46152" w:rsidP="008B1A0E">
      <w:pPr>
        <w:rPr>
          <w:b/>
          <w:sz w:val="32"/>
          <w:szCs w:val="32"/>
          <w:u w:val="single"/>
        </w:rPr>
      </w:pPr>
    </w:p>
    <w:p w14:paraId="1DA2B2FE" w14:textId="6F6BD2AE" w:rsidR="00E46152" w:rsidRDefault="00E46152" w:rsidP="008B1A0E">
      <w:pPr>
        <w:rPr>
          <w:b/>
          <w:sz w:val="32"/>
          <w:szCs w:val="32"/>
          <w:u w:val="single"/>
        </w:rPr>
      </w:pPr>
    </w:p>
    <w:p w14:paraId="3788BB58" w14:textId="1C843148" w:rsidR="00E46152" w:rsidRDefault="00E46152" w:rsidP="008B1A0E">
      <w:pPr>
        <w:rPr>
          <w:b/>
          <w:sz w:val="32"/>
          <w:szCs w:val="32"/>
          <w:u w:val="single"/>
        </w:rPr>
      </w:pPr>
    </w:p>
    <w:p w14:paraId="5F617166" w14:textId="664241AF" w:rsidR="00E46152" w:rsidRDefault="00FA6E15" w:rsidP="008B1A0E">
      <w:pPr>
        <w:rPr>
          <w:b/>
          <w:sz w:val="32"/>
          <w:szCs w:val="32"/>
          <w:u w:val="single"/>
        </w:rPr>
      </w:pPr>
      <w:r w:rsidRPr="00FA6E15">
        <w:rPr>
          <w:bCs/>
          <w:noProof/>
          <w:sz w:val="24"/>
          <w:szCs w:val="24"/>
        </w:rPr>
        <w:drawing>
          <wp:anchor distT="0" distB="0" distL="114300" distR="114300" simplePos="0" relativeHeight="251660288" behindDoc="0" locked="0" layoutInCell="1" allowOverlap="1" wp14:anchorId="02C9C117" wp14:editId="16DEC9BE">
            <wp:simplePos x="0" y="0"/>
            <wp:positionH relativeFrom="page">
              <wp:align>left</wp:align>
            </wp:positionH>
            <wp:positionV relativeFrom="page">
              <wp:posOffset>5745480</wp:posOffset>
            </wp:positionV>
            <wp:extent cx="7434485" cy="683260"/>
            <wp:effectExtent l="0" t="0" r="0" b="2540"/>
            <wp:wrapNone/>
            <wp:docPr id="1680864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64300" name=""/>
                    <pic:cNvPicPr/>
                  </pic:nvPicPr>
                  <pic:blipFill>
                    <a:blip r:embed="rId7">
                      <a:extLst>
                        <a:ext uri="{28A0092B-C50C-407E-A947-70E740481C1C}">
                          <a14:useLocalDpi xmlns:a14="http://schemas.microsoft.com/office/drawing/2010/main" val="0"/>
                        </a:ext>
                      </a:extLst>
                    </a:blip>
                    <a:stretch>
                      <a:fillRect/>
                    </a:stretch>
                  </pic:blipFill>
                  <pic:spPr>
                    <a:xfrm>
                      <a:off x="0" y="0"/>
                      <a:ext cx="7434485" cy="683260"/>
                    </a:xfrm>
                    <a:prstGeom prst="rect">
                      <a:avLst/>
                    </a:prstGeom>
                  </pic:spPr>
                </pic:pic>
              </a:graphicData>
            </a:graphic>
            <wp14:sizeRelH relativeFrom="page">
              <wp14:pctWidth>0</wp14:pctWidth>
            </wp14:sizeRelH>
            <wp14:sizeRelV relativeFrom="page">
              <wp14:pctHeight>0</wp14:pctHeight>
            </wp14:sizeRelV>
          </wp:anchor>
        </w:drawing>
      </w:r>
    </w:p>
    <w:p w14:paraId="483C2981" w14:textId="47D58AFF" w:rsidR="00E46152" w:rsidRDefault="00E46152" w:rsidP="008B1A0E">
      <w:pPr>
        <w:rPr>
          <w:b/>
          <w:sz w:val="32"/>
          <w:szCs w:val="32"/>
          <w:u w:val="single"/>
        </w:rPr>
      </w:pPr>
    </w:p>
    <w:p w14:paraId="5BD99985" w14:textId="20422B46" w:rsidR="00E46152" w:rsidRDefault="00FA6E15" w:rsidP="008B1A0E">
      <w:pPr>
        <w:rPr>
          <w:b/>
          <w:sz w:val="32"/>
          <w:szCs w:val="32"/>
          <w:u w:val="single"/>
        </w:rPr>
      </w:pPr>
      <w:r w:rsidRPr="00FA6E15">
        <w:rPr>
          <w:noProof/>
        </w:rPr>
        <w:drawing>
          <wp:anchor distT="0" distB="0" distL="114300" distR="114300" simplePos="0" relativeHeight="251658240" behindDoc="0" locked="0" layoutInCell="1" allowOverlap="1" wp14:anchorId="4539CBE5" wp14:editId="2582D7DA">
            <wp:simplePos x="0" y="0"/>
            <wp:positionH relativeFrom="page">
              <wp:align>left</wp:align>
            </wp:positionH>
            <wp:positionV relativeFrom="page">
              <wp:posOffset>6416040</wp:posOffset>
            </wp:positionV>
            <wp:extent cx="7437120" cy="2705100"/>
            <wp:effectExtent l="0" t="0" r="0" b="0"/>
            <wp:wrapNone/>
            <wp:docPr id="809527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27691" name=""/>
                    <pic:cNvPicPr/>
                  </pic:nvPicPr>
                  <pic:blipFill>
                    <a:blip r:embed="rId8">
                      <a:extLst>
                        <a:ext uri="{28A0092B-C50C-407E-A947-70E740481C1C}">
                          <a14:useLocalDpi xmlns:a14="http://schemas.microsoft.com/office/drawing/2010/main" val="0"/>
                        </a:ext>
                      </a:extLst>
                    </a:blip>
                    <a:stretch>
                      <a:fillRect/>
                    </a:stretch>
                  </pic:blipFill>
                  <pic:spPr>
                    <a:xfrm>
                      <a:off x="0" y="0"/>
                      <a:ext cx="7437120" cy="2705100"/>
                    </a:xfrm>
                    <a:prstGeom prst="rect">
                      <a:avLst/>
                    </a:prstGeom>
                  </pic:spPr>
                </pic:pic>
              </a:graphicData>
            </a:graphic>
            <wp14:sizeRelH relativeFrom="page">
              <wp14:pctWidth>0</wp14:pctWidth>
            </wp14:sizeRelH>
            <wp14:sizeRelV relativeFrom="page">
              <wp14:pctHeight>0</wp14:pctHeight>
            </wp14:sizeRelV>
          </wp:anchor>
        </w:drawing>
      </w:r>
    </w:p>
    <w:p w14:paraId="0070E1C0" w14:textId="77777777" w:rsidR="00B5488D" w:rsidRDefault="00B5488D" w:rsidP="008B1A0E">
      <w:pPr>
        <w:rPr>
          <w:b/>
          <w:sz w:val="32"/>
          <w:szCs w:val="32"/>
          <w:u w:val="single"/>
        </w:rPr>
      </w:pPr>
    </w:p>
    <w:p w14:paraId="62EF9E60" w14:textId="77777777" w:rsidR="00FA6E15" w:rsidRDefault="00FA6E15" w:rsidP="008B1A0E">
      <w:pPr>
        <w:rPr>
          <w:b/>
          <w:sz w:val="32"/>
          <w:szCs w:val="32"/>
          <w:u w:val="single"/>
        </w:rPr>
      </w:pPr>
    </w:p>
    <w:p w14:paraId="7BDCDD2D" w14:textId="77777777" w:rsidR="00FA6E15" w:rsidRDefault="00FA6E15" w:rsidP="008B1A0E">
      <w:pPr>
        <w:rPr>
          <w:b/>
          <w:sz w:val="32"/>
          <w:szCs w:val="32"/>
          <w:u w:val="single"/>
        </w:rPr>
      </w:pPr>
    </w:p>
    <w:p w14:paraId="121A3DB7" w14:textId="77777777" w:rsidR="00FA6E15" w:rsidRDefault="00FA6E15" w:rsidP="008B1A0E">
      <w:pPr>
        <w:rPr>
          <w:b/>
          <w:sz w:val="32"/>
          <w:szCs w:val="32"/>
          <w:u w:val="single"/>
        </w:rPr>
      </w:pPr>
    </w:p>
    <w:p w14:paraId="05BF93A7" w14:textId="77777777" w:rsidR="00FA6E15" w:rsidRDefault="00FA6E15" w:rsidP="008B1A0E">
      <w:pPr>
        <w:rPr>
          <w:b/>
          <w:sz w:val="32"/>
          <w:szCs w:val="32"/>
          <w:u w:val="single"/>
        </w:rPr>
      </w:pPr>
    </w:p>
    <w:p w14:paraId="33F7DBB9" w14:textId="77777777" w:rsidR="00FA6E15" w:rsidRDefault="00FA6E15" w:rsidP="008B1A0E">
      <w:pPr>
        <w:rPr>
          <w:b/>
          <w:sz w:val="32"/>
          <w:szCs w:val="32"/>
          <w:u w:val="single"/>
        </w:rPr>
      </w:pPr>
    </w:p>
    <w:p w14:paraId="2C6F68F9" w14:textId="77777777" w:rsidR="00FA6E15" w:rsidRDefault="00FA6E15" w:rsidP="008B1A0E">
      <w:pPr>
        <w:rPr>
          <w:b/>
          <w:sz w:val="32"/>
          <w:szCs w:val="32"/>
          <w:u w:val="single"/>
        </w:rPr>
      </w:pPr>
    </w:p>
    <w:p w14:paraId="7BE10D5E" w14:textId="77777777" w:rsidR="00FA6E15" w:rsidRDefault="00FA6E15" w:rsidP="008B1A0E">
      <w:pPr>
        <w:rPr>
          <w:b/>
          <w:sz w:val="32"/>
          <w:szCs w:val="32"/>
          <w:u w:val="single"/>
        </w:rPr>
      </w:pPr>
    </w:p>
    <w:p w14:paraId="55C4982C" w14:textId="77777777" w:rsidR="008618A4" w:rsidRDefault="008618A4" w:rsidP="008B1A0E">
      <w:pPr>
        <w:rPr>
          <w:b/>
          <w:sz w:val="32"/>
          <w:szCs w:val="32"/>
          <w:u w:val="single"/>
        </w:rPr>
      </w:pPr>
    </w:p>
    <w:p w14:paraId="78585055" w14:textId="702EFD9E" w:rsidR="00D36532" w:rsidRDefault="00D36532" w:rsidP="008B1A0E">
      <w:pPr>
        <w:rPr>
          <w:b/>
          <w:sz w:val="32"/>
          <w:szCs w:val="32"/>
          <w:u w:val="single"/>
        </w:rPr>
      </w:pPr>
      <w:r w:rsidRPr="00D36532">
        <w:rPr>
          <w:b/>
          <w:sz w:val="32"/>
          <w:szCs w:val="32"/>
          <w:u w:val="single"/>
        </w:rPr>
        <w:lastRenderedPageBreak/>
        <w:t>Risk Analysis</w:t>
      </w:r>
    </w:p>
    <w:p w14:paraId="04C3B31B" w14:textId="29F4469C" w:rsidR="006B45A8" w:rsidRDefault="006B45A8" w:rsidP="008B1A0E">
      <w:pPr>
        <w:rPr>
          <w:b/>
          <w:sz w:val="28"/>
          <w:szCs w:val="28"/>
        </w:rPr>
      </w:pPr>
      <w:r>
        <w:rPr>
          <w:b/>
          <w:sz w:val="28"/>
          <w:szCs w:val="28"/>
        </w:rPr>
        <w:t>Time</w:t>
      </w:r>
      <w:r w:rsidR="00FF7B83">
        <w:rPr>
          <w:b/>
          <w:sz w:val="28"/>
          <w:szCs w:val="28"/>
        </w:rPr>
        <w:t xml:space="preserve"> and Progress</w:t>
      </w:r>
    </w:p>
    <w:p w14:paraId="44F7EE12" w14:textId="5D57A345" w:rsidR="00FA128F" w:rsidRDefault="00FA128F" w:rsidP="00E46152">
      <w:pPr>
        <w:rPr>
          <w:bCs/>
          <w:sz w:val="24"/>
          <w:szCs w:val="24"/>
        </w:rPr>
      </w:pPr>
      <w:r>
        <w:rPr>
          <w:bCs/>
          <w:sz w:val="24"/>
          <w:szCs w:val="24"/>
        </w:rPr>
        <w:t>Likelihood: High.</w:t>
      </w:r>
    </w:p>
    <w:p w14:paraId="4A52A986" w14:textId="22482674" w:rsidR="00E46152" w:rsidRDefault="00FF7B83" w:rsidP="00E46152">
      <w:pPr>
        <w:rPr>
          <w:bCs/>
          <w:sz w:val="24"/>
          <w:szCs w:val="24"/>
        </w:rPr>
      </w:pPr>
      <w:r>
        <w:rPr>
          <w:bCs/>
          <w:sz w:val="24"/>
          <w:szCs w:val="24"/>
        </w:rPr>
        <w:t>The biggest concern in my project is the time limit I have, and the possibility of falling behind on development due to external circumstances, such as other module assignments or personal issues. To avoid this, I will be looking at my Gantt Chart consistently to ensure I know what I need to do for the week, and then reviewing this chart once per month to see if the deadlines are still feasible.</w:t>
      </w:r>
    </w:p>
    <w:p w14:paraId="5807371D" w14:textId="77777777" w:rsidR="00FF7B83" w:rsidRDefault="00FF7B83" w:rsidP="00E46152">
      <w:pPr>
        <w:rPr>
          <w:bCs/>
          <w:sz w:val="24"/>
          <w:szCs w:val="24"/>
        </w:rPr>
      </w:pPr>
    </w:p>
    <w:p w14:paraId="785209D2" w14:textId="77777777" w:rsidR="00302A16" w:rsidRDefault="00302A16" w:rsidP="00302A16">
      <w:pPr>
        <w:rPr>
          <w:b/>
          <w:sz w:val="28"/>
          <w:szCs w:val="28"/>
        </w:rPr>
      </w:pPr>
      <w:r>
        <w:rPr>
          <w:b/>
          <w:sz w:val="28"/>
          <w:szCs w:val="28"/>
        </w:rPr>
        <w:t>Scope</w:t>
      </w:r>
    </w:p>
    <w:p w14:paraId="7E4FB159" w14:textId="77777777" w:rsidR="00302A16" w:rsidRDefault="00302A16" w:rsidP="00302A16">
      <w:pPr>
        <w:rPr>
          <w:bCs/>
          <w:sz w:val="24"/>
          <w:szCs w:val="24"/>
        </w:rPr>
      </w:pPr>
      <w:r>
        <w:rPr>
          <w:bCs/>
          <w:sz w:val="24"/>
          <w:szCs w:val="24"/>
        </w:rPr>
        <w:t>Likelihood: High.</w:t>
      </w:r>
    </w:p>
    <w:p w14:paraId="5253B178" w14:textId="77777777" w:rsidR="00302A16" w:rsidRPr="00A85BB8" w:rsidRDefault="00302A16" w:rsidP="00302A16">
      <w:pPr>
        <w:rPr>
          <w:bCs/>
          <w:sz w:val="24"/>
          <w:szCs w:val="24"/>
        </w:rPr>
      </w:pPr>
      <w:r>
        <w:rPr>
          <w:bCs/>
          <w:sz w:val="24"/>
          <w:szCs w:val="24"/>
        </w:rPr>
        <w:t>In any development project there is always a risk of going out of scope, or feature creep, resulting in trying to add in too many extra features, causing the primary focus of the project to be unfinished or not polished enough. To avoid this, I wrote out a list of vital features for my project before starting, and anything else I think to add during the project will be added to my “stretch goals” list, which I will only try to add once I am happy with the base level generator.</w:t>
      </w:r>
    </w:p>
    <w:p w14:paraId="089EE7FA" w14:textId="77777777" w:rsidR="00302A16" w:rsidRDefault="00302A16" w:rsidP="00E46152">
      <w:pPr>
        <w:rPr>
          <w:bCs/>
          <w:sz w:val="24"/>
          <w:szCs w:val="24"/>
        </w:rPr>
      </w:pPr>
    </w:p>
    <w:p w14:paraId="665F7EDF" w14:textId="77777777" w:rsidR="000428C9" w:rsidRDefault="000428C9" w:rsidP="000428C9">
      <w:pPr>
        <w:rPr>
          <w:b/>
          <w:sz w:val="28"/>
          <w:szCs w:val="28"/>
        </w:rPr>
      </w:pPr>
      <w:r>
        <w:rPr>
          <w:b/>
          <w:sz w:val="28"/>
          <w:szCs w:val="28"/>
        </w:rPr>
        <w:t>Testing</w:t>
      </w:r>
    </w:p>
    <w:p w14:paraId="78930D18" w14:textId="77777777" w:rsidR="000428C9" w:rsidRDefault="000428C9" w:rsidP="000428C9">
      <w:pPr>
        <w:rPr>
          <w:bCs/>
          <w:sz w:val="24"/>
          <w:szCs w:val="24"/>
        </w:rPr>
      </w:pPr>
      <w:r>
        <w:rPr>
          <w:bCs/>
          <w:sz w:val="24"/>
          <w:szCs w:val="24"/>
        </w:rPr>
        <w:t>Likelihood: Moderate.</w:t>
      </w:r>
    </w:p>
    <w:p w14:paraId="3C6A5AFD" w14:textId="77777777" w:rsidR="000428C9" w:rsidRDefault="000428C9" w:rsidP="000428C9">
      <w:pPr>
        <w:rPr>
          <w:bCs/>
          <w:sz w:val="24"/>
          <w:szCs w:val="24"/>
        </w:rPr>
      </w:pPr>
      <w:r>
        <w:rPr>
          <w:bCs/>
          <w:sz w:val="24"/>
          <w:szCs w:val="24"/>
        </w:rPr>
        <w:t>Since my testing will take the form of a user survey, it could cause an issue if I cannot get a suitable number of candidates who are willing to give me feedback. If this issue does arise, I may have to cut some time from my stretch goals to do extensive testing myself. I also plan to mitigate this risk by finding people who are willing to participate earlier on in my project, with the intention that if it does become an issue, and I need to spend more time testing by myself, I will more easily be able to plan for this by working it into my deadline schedule.</w:t>
      </w:r>
    </w:p>
    <w:p w14:paraId="1979DC50" w14:textId="77777777" w:rsidR="008C2921" w:rsidRDefault="008C2921" w:rsidP="00E46152">
      <w:pPr>
        <w:rPr>
          <w:bCs/>
          <w:sz w:val="24"/>
          <w:szCs w:val="24"/>
        </w:rPr>
      </w:pPr>
    </w:p>
    <w:p w14:paraId="3B869275" w14:textId="41AFAFE9" w:rsidR="008C2921" w:rsidRDefault="008C2921" w:rsidP="00E46152">
      <w:pPr>
        <w:rPr>
          <w:b/>
          <w:sz w:val="28"/>
          <w:szCs w:val="28"/>
        </w:rPr>
      </w:pPr>
      <w:r>
        <w:rPr>
          <w:b/>
          <w:sz w:val="28"/>
          <w:szCs w:val="28"/>
        </w:rPr>
        <w:t>Sickness</w:t>
      </w:r>
    </w:p>
    <w:p w14:paraId="47D0AB5C" w14:textId="4F7A992E" w:rsidR="00845DDA" w:rsidRDefault="00845DDA" w:rsidP="00E46152">
      <w:pPr>
        <w:rPr>
          <w:bCs/>
          <w:sz w:val="24"/>
          <w:szCs w:val="24"/>
        </w:rPr>
      </w:pPr>
      <w:r>
        <w:rPr>
          <w:bCs/>
          <w:sz w:val="24"/>
          <w:szCs w:val="24"/>
        </w:rPr>
        <w:t>Likelihood: High.</w:t>
      </w:r>
    </w:p>
    <w:p w14:paraId="6BA676DA" w14:textId="50AAE99A" w:rsidR="008C2921" w:rsidRDefault="008C2921" w:rsidP="00E46152">
      <w:pPr>
        <w:rPr>
          <w:bCs/>
          <w:sz w:val="24"/>
          <w:szCs w:val="24"/>
        </w:rPr>
      </w:pPr>
      <w:r>
        <w:rPr>
          <w:bCs/>
          <w:sz w:val="24"/>
          <w:szCs w:val="24"/>
        </w:rPr>
        <w:t>There is a chance that I may fall ill, especially over winter, however this is not too much of a concern since my work is largely done from home therefore, I should be okay to continue working as expected. However, to mitigate this risk, I will be regularly reviewing my Gantt Chart and if my sickness causes me to fall behind, I can edit my timeframe as required.</w:t>
      </w:r>
    </w:p>
    <w:p w14:paraId="2D0C4D08" w14:textId="77777777" w:rsidR="002C79EA" w:rsidRDefault="002C79EA" w:rsidP="00E46152">
      <w:pPr>
        <w:rPr>
          <w:bCs/>
          <w:sz w:val="24"/>
          <w:szCs w:val="24"/>
        </w:rPr>
      </w:pPr>
    </w:p>
    <w:p w14:paraId="57E966D5" w14:textId="68A3A9A4" w:rsidR="008C2921" w:rsidRDefault="008C2921" w:rsidP="00E46152">
      <w:pPr>
        <w:rPr>
          <w:b/>
          <w:sz w:val="28"/>
          <w:szCs w:val="28"/>
        </w:rPr>
      </w:pPr>
      <w:r>
        <w:rPr>
          <w:b/>
          <w:sz w:val="28"/>
          <w:szCs w:val="28"/>
        </w:rPr>
        <w:lastRenderedPageBreak/>
        <w:t>Burnout</w:t>
      </w:r>
    </w:p>
    <w:p w14:paraId="6ACCAAB9" w14:textId="13B66F49" w:rsidR="002C79EA" w:rsidRDefault="002C79EA" w:rsidP="00E46152">
      <w:pPr>
        <w:rPr>
          <w:bCs/>
          <w:sz w:val="24"/>
          <w:szCs w:val="24"/>
        </w:rPr>
      </w:pPr>
      <w:r>
        <w:rPr>
          <w:bCs/>
          <w:sz w:val="24"/>
          <w:szCs w:val="24"/>
        </w:rPr>
        <w:t>Likelihood: Moderate.</w:t>
      </w:r>
    </w:p>
    <w:p w14:paraId="355D6C20" w14:textId="3D426AC9" w:rsidR="00A85BB8" w:rsidRDefault="008C2921" w:rsidP="00E46152">
      <w:pPr>
        <w:rPr>
          <w:bCs/>
          <w:sz w:val="24"/>
          <w:szCs w:val="24"/>
        </w:rPr>
      </w:pPr>
      <w:r>
        <w:rPr>
          <w:bCs/>
          <w:sz w:val="24"/>
          <w:szCs w:val="24"/>
        </w:rPr>
        <w:t>Another risk which could affect my project is burnout, i.e. losing motivation to work on the project if I give myself too much to do over a short period of time. To mitigate this risk, I will try not to do much work over the Christmas holidays and spring break, as shown in my Gantt Chart. This will give me a break from the project whilst also ensuring that I keep on top of everything and still meet my estimated deadlines.</w:t>
      </w:r>
    </w:p>
    <w:p w14:paraId="4B78A357" w14:textId="77777777" w:rsidR="005834FB" w:rsidRDefault="005834FB" w:rsidP="00E46152">
      <w:pPr>
        <w:rPr>
          <w:bCs/>
          <w:sz w:val="24"/>
          <w:szCs w:val="24"/>
        </w:rPr>
      </w:pPr>
    </w:p>
    <w:p w14:paraId="470B9B0B" w14:textId="77777777" w:rsidR="005834FB" w:rsidRDefault="005834FB" w:rsidP="005834FB">
      <w:pPr>
        <w:rPr>
          <w:b/>
          <w:sz w:val="28"/>
          <w:szCs w:val="28"/>
        </w:rPr>
      </w:pPr>
      <w:r>
        <w:rPr>
          <w:b/>
          <w:sz w:val="28"/>
          <w:szCs w:val="28"/>
        </w:rPr>
        <w:t>Machine Damage</w:t>
      </w:r>
    </w:p>
    <w:p w14:paraId="2347C9F8" w14:textId="77777777" w:rsidR="005834FB" w:rsidRDefault="005834FB" w:rsidP="005834FB">
      <w:pPr>
        <w:rPr>
          <w:bCs/>
          <w:sz w:val="24"/>
          <w:szCs w:val="24"/>
        </w:rPr>
      </w:pPr>
      <w:r>
        <w:rPr>
          <w:bCs/>
          <w:sz w:val="24"/>
          <w:szCs w:val="24"/>
        </w:rPr>
        <w:t>Likelihood: Low.</w:t>
      </w:r>
    </w:p>
    <w:p w14:paraId="141BE1D3" w14:textId="77777777" w:rsidR="005834FB" w:rsidRDefault="005834FB" w:rsidP="005834FB">
      <w:pPr>
        <w:rPr>
          <w:bCs/>
          <w:sz w:val="24"/>
          <w:szCs w:val="24"/>
        </w:rPr>
      </w:pPr>
      <w:r>
        <w:rPr>
          <w:bCs/>
          <w:sz w:val="24"/>
          <w:szCs w:val="24"/>
        </w:rPr>
        <w:t>Since I will be working primarily from home on my own laptop for this project, one risk I may encounter would be my laptop breaking or corrupting. I have mitigated this risk by ensuring my files are constantly backed up to a GitHub repository. This includes both documentation and implementation work, and if for any reason I do not have access to my computer for a period, I can still access Unity using the computers on campus, and any documentation I need to edit could be done at my local library’s computers.</w:t>
      </w:r>
    </w:p>
    <w:p w14:paraId="3D8233D7" w14:textId="77777777" w:rsidR="005834FB" w:rsidRDefault="005834FB" w:rsidP="00E46152">
      <w:pPr>
        <w:rPr>
          <w:bCs/>
          <w:sz w:val="24"/>
          <w:szCs w:val="24"/>
        </w:rPr>
      </w:pPr>
    </w:p>
    <w:sectPr w:rsidR="00583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91B76"/>
    <w:multiLevelType w:val="hybridMultilevel"/>
    <w:tmpl w:val="D2327D68"/>
    <w:lvl w:ilvl="0" w:tplc="33BC29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6917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A0E"/>
    <w:rsid w:val="00033B66"/>
    <w:rsid w:val="000428C9"/>
    <w:rsid w:val="000E266A"/>
    <w:rsid w:val="001E7379"/>
    <w:rsid w:val="00284266"/>
    <w:rsid w:val="002C79EA"/>
    <w:rsid w:val="00302A16"/>
    <w:rsid w:val="00351729"/>
    <w:rsid w:val="00431651"/>
    <w:rsid w:val="004618D7"/>
    <w:rsid w:val="00537FDE"/>
    <w:rsid w:val="005834FB"/>
    <w:rsid w:val="0058676F"/>
    <w:rsid w:val="005D3776"/>
    <w:rsid w:val="005F7CDC"/>
    <w:rsid w:val="00614B70"/>
    <w:rsid w:val="006B45A8"/>
    <w:rsid w:val="006D0639"/>
    <w:rsid w:val="00714AB1"/>
    <w:rsid w:val="00737A0F"/>
    <w:rsid w:val="00821001"/>
    <w:rsid w:val="00845DDA"/>
    <w:rsid w:val="008618A4"/>
    <w:rsid w:val="0087623E"/>
    <w:rsid w:val="008A5CC5"/>
    <w:rsid w:val="008B1A0E"/>
    <w:rsid w:val="008C2921"/>
    <w:rsid w:val="008E0F7C"/>
    <w:rsid w:val="009079D8"/>
    <w:rsid w:val="009214BD"/>
    <w:rsid w:val="009F6830"/>
    <w:rsid w:val="00A85BB8"/>
    <w:rsid w:val="00B03A14"/>
    <w:rsid w:val="00B045CD"/>
    <w:rsid w:val="00B5488D"/>
    <w:rsid w:val="00B617EA"/>
    <w:rsid w:val="00BF6236"/>
    <w:rsid w:val="00CF5EC0"/>
    <w:rsid w:val="00D179D5"/>
    <w:rsid w:val="00D31ACC"/>
    <w:rsid w:val="00D36532"/>
    <w:rsid w:val="00D72089"/>
    <w:rsid w:val="00D76A1F"/>
    <w:rsid w:val="00DC40C7"/>
    <w:rsid w:val="00E46152"/>
    <w:rsid w:val="00EA1E71"/>
    <w:rsid w:val="00EE3AAB"/>
    <w:rsid w:val="00EF1B1D"/>
    <w:rsid w:val="00F0512A"/>
    <w:rsid w:val="00F454C0"/>
    <w:rsid w:val="00F45946"/>
    <w:rsid w:val="00FA128F"/>
    <w:rsid w:val="00FA6E15"/>
    <w:rsid w:val="00FF7B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201E"/>
  <w15:chartTrackingRefBased/>
  <w15:docId w15:val="{0DC6DC80-715F-4B90-ACA5-C836988A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A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1A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1A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1A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1A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1A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A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A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A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A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1A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1A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1A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1A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1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A0E"/>
    <w:rPr>
      <w:rFonts w:eastAsiaTheme="majorEastAsia" w:cstheme="majorBidi"/>
      <w:color w:val="272727" w:themeColor="text1" w:themeTint="D8"/>
    </w:rPr>
  </w:style>
  <w:style w:type="paragraph" w:styleId="Title">
    <w:name w:val="Title"/>
    <w:basedOn w:val="Normal"/>
    <w:next w:val="Normal"/>
    <w:link w:val="TitleChar"/>
    <w:uiPriority w:val="10"/>
    <w:qFormat/>
    <w:rsid w:val="008B1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A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A0E"/>
    <w:pPr>
      <w:spacing w:before="160"/>
      <w:jc w:val="center"/>
    </w:pPr>
    <w:rPr>
      <w:i/>
      <w:iCs/>
      <w:color w:val="404040" w:themeColor="text1" w:themeTint="BF"/>
    </w:rPr>
  </w:style>
  <w:style w:type="character" w:customStyle="1" w:styleId="QuoteChar">
    <w:name w:val="Quote Char"/>
    <w:basedOn w:val="DefaultParagraphFont"/>
    <w:link w:val="Quote"/>
    <w:uiPriority w:val="29"/>
    <w:rsid w:val="008B1A0E"/>
    <w:rPr>
      <w:i/>
      <w:iCs/>
      <w:color w:val="404040" w:themeColor="text1" w:themeTint="BF"/>
    </w:rPr>
  </w:style>
  <w:style w:type="paragraph" w:styleId="ListParagraph">
    <w:name w:val="List Paragraph"/>
    <w:basedOn w:val="Normal"/>
    <w:uiPriority w:val="34"/>
    <w:qFormat/>
    <w:rsid w:val="008B1A0E"/>
    <w:pPr>
      <w:ind w:left="720"/>
      <w:contextualSpacing/>
    </w:pPr>
  </w:style>
  <w:style w:type="character" w:styleId="IntenseEmphasis">
    <w:name w:val="Intense Emphasis"/>
    <w:basedOn w:val="DefaultParagraphFont"/>
    <w:uiPriority w:val="21"/>
    <w:qFormat/>
    <w:rsid w:val="008B1A0E"/>
    <w:rPr>
      <w:i/>
      <w:iCs/>
      <w:color w:val="2F5496" w:themeColor="accent1" w:themeShade="BF"/>
    </w:rPr>
  </w:style>
  <w:style w:type="paragraph" w:styleId="IntenseQuote">
    <w:name w:val="Intense Quote"/>
    <w:basedOn w:val="Normal"/>
    <w:next w:val="Normal"/>
    <w:link w:val="IntenseQuoteChar"/>
    <w:uiPriority w:val="30"/>
    <w:qFormat/>
    <w:rsid w:val="008B1A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1A0E"/>
    <w:rPr>
      <w:i/>
      <w:iCs/>
      <w:color w:val="2F5496" w:themeColor="accent1" w:themeShade="BF"/>
    </w:rPr>
  </w:style>
  <w:style w:type="character" w:styleId="IntenseReference">
    <w:name w:val="Intense Reference"/>
    <w:basedOn w:val="DefaultParagraphFont"/>
    <w:uiPriority w:val="32"/>
    <w:qFormat/>
    <w:rsid w:val="008B1A0E"/>
    <w:rPr>
      <w:b/>
      <w:bCs/>
      <w:smallCaps/>
      <w:color w:val="2F5496" w:themeColor="accent1" w:themeShade="BF"/>
      <w:spacing w:val="5"/>
    </w:rPr>
  </w:style>
  <w:style w:type="character" w:styleId="Hyperlink">
    <w:name w:val="Hyperlink"/>
    <w:basedOn w:val="DefaultParagraphFont"/>
    <w:uiPriority w:val="99"/>
    <w:unhideWhenUsed/>
    <w:rsid w:val="008E0F7C"/>
    <w:rPr>
      <w:color w:val="0563C1" w:themeColor="hyperlink"/>
      <w:u w:val="single"/>
    </w:rPr>
  </w:style>
  <w:style w:type="character" w:styleId="UnresolvedMention">
    <w:name w:val="Unresolved Mention"/>
    <w:basedOn w:val="DefaultParagraphFont"/>
    <w:uiPriority w:val="99"/>
    <w:semiHidden/>
    <w:unhideWhenUsed/>
    <w:rsid w:val="008E0F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0B864-6FA7-4F05-9424-F284BC344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33</cp:revision>
  <dcterms:created xsi:type="dcterms:W3CDTF">2024-11-12T10:44:00Z</dcterms:created>
  <dcterms:modified xsi:type="dcterms:W3CDTF">2024-11-25T21:10:00Z</dcterms:modified>
</cp:coreProperties>
</file>